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FDFA7" w14:textId="77777777" w:rsidR="005C16DC" w:rsidRDefault="005C16DC" w:rsidP="00377F63">
      <w:pPr>
        <w:spacing w:line="360" w:lineRule="auto"/>
        <w:jc w:val="both"/>
      </w:pPr>
    </w:p>
    <w:p w14:paraId="28142D47"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B57BAE">
        <w:rPr>
          <w:rFonts w:asciiTheme="minorHAnsi" w:hAnsiTheme="minorHAnsi" w:cstheme="minorHAnsi"/>
        </w:rPr>
        <w:t>Załącznik nr 1</w:t>
      </w:r>
    </w:p>
    <w:p w14:paraId="2919C8EC" w14:textId="3A81066C"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do Zarządzenia Nr</w:t>
      </w:r>
      <w:r w:rsidR="00FC6256">
        <w:rPr>
          <w:rFonts w:asciiTheme="minorHAnsi" w:hAnsiTheme="minorHAnsi" w:cstheme="minorHAnsi"/>
        </w:rPr>
        <w:t xml:space="preserve"> 25/2024</w:t>
      </w:r>
    </w:p>
    <w:p w14:paraId="5D3DCE30" w14:textId="7777777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Wójta Gminy Jednorożec</w:t>
      </w:r>
    </w:p>
    <w:p w14:paraId="271BFA14" w14:textId="2418FF8A"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z dnia</w:t>
      </w:r>
      <w:r w:rsidR="00FC6256">
        <w:rPr>
          <w:rFonts w:asciiTheme="minorHAnsi" w:hAnsiTheme="minorHAnsi" w:cstheme="minorHAnsi"/>
        </w:rPr>
        <w:t xml:space="preserve"> 7 marca</w:t>
      </w:r>
      <w:r w:rsidR="00F07F44">
        <w:rPr>
          <w:rFonts w:asciiTheme="minorHAnsi" w:hAnsiTheme="minorHAnsi" w:cstheme="minorHAnsi"/>
        </w:rPr>
        <w:t xml:space="preserve"> 202</w:t>
      </w:r>
      <w:r w:rsidR="00F903F4">
        <w:rPr>
          <w:rFonts w:asciiTheme="minorHAnsi" w:hAnsiTheme="minorHAnsi" w:cstheme="minorHAnsi"/>
        </w:rPr>
        <w:t>4</w:t>
      </w:r>
      <w:r w:rsidR="00F07F44">
        <w:rPr>
          <w:rFonts w:asciiTheme="minorHAnsi" w:hAnsiTheme="minorHAnsi" w:cstheme="minorHAnsi"/>
        </w:rPr>
        <w:t xml:space="preserve"> </w:t>
      </w:r>
      <w:r w:rsidRPr="00B57BAE">
        <w:rPr>
          <w:rFonts w:asciiTheme="minorHAnsi" w:hAnsiTheme="minorHAnsi" w:cstheme="minorHAnsi"/>
        </w:rPr>
        <w:t>roku</w:t>
      </w:r>
    </w:p>
    <w:p w14:paraId="7755A7A8" w14:textId="77777777" w:rsidR="00377F63" w:rsidRPr="00B57BAE" w:rsidRDefault="00377F63" w:rsidP="00B57BAE">
      <w:pPr>
        <w:pStyle w:val="NormalnyWeb"/>
        <w:spacing w:before="0" w:beforeAutospacing="0" w:after="0" w:line="360" w:lineRule="auto"/>
        <w:rPr>
          <w:rFonts w:asciiTheme="minorHAnsi" w:hAnsiTheme="minorHAnsi" w:cstheme="minorHAnsi"/>
          <w:color w:val="FF0000"/>
        </w:rPr>
      </w:pPr>
    </w:p>
    <w:p w14:paraId="2C0DC26E" w14:textId="77777777" w:rsidR="00377F63" w:rsidRDefault="00377F63" w:rsidP="00377F63">
      <w:pPr>
        <w:pStyle w:val="NormalnyWeb"/>
        <w:spacing w:before="0" w:beforeAutospacing="0" w:after="0"/>
        <w:rPr>
          <w:color w:val="FF0000"/>
        </w:rPr>
      </w:pPr>
    </w:p>
    <w:p w14:paraId="26E8CD1B" w14:textId="5F53D9E7" w:rsidR="00377F63" w:rsidRPr="00B57BAE" w:rsidRDefault="005C16DC" w:rsidP="00B57BA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b/>
          <w:bCs/>
          <w:u w:val="single"/>
        </w:rPr>
        <w:t>SPRAWOZDANIE</w:t>
      </w:r>
    </w:p>
    <w:p w14:paraId="4C1141CD"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D1629C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Z WYKONANIA BUDŻETU GMINY JEDNOROŻEC</w:t>
      </w:r>
    </w:p>
    <w:p w14:paraId="664D2B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8326C7" w14:textId="541D2020"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202</w:t>
      </w:r>
      <w:r w:rsidR="00F903F4">
        <w:rPr>
          <w:rFonts w:asciiTheme="minorHAnsi" w:hAnsiTheme="minorHAnsi" w:cstheme="minorHAnsi"/>
          <w:b/>
          <w:bCs/>
        </w:rPr>
        <w:t>3</w:t>
      </w:r>
      <w:r w:rsidRPr="00B57BAE">
        <w:rPr>
          <w:rFonts w:asciiTheme="minorHAnsi" w:hAnsiTheme="minorHAnsi" w:cstheme="minorHAnsi"/>
          <w:b/>
          <w:bCs/>
        </w:rPr>
        <w:t xml:space="preserve"> rok</w:t>
      </w:r>
    </w:p>
    <w:p w14:paraId="77737928"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23FBDDB5" w14:textId="77777777" w:rsidR="00377F63" w:rsidRPr="00B57BAE" w:rsidRDefault="00377F63" w:rsidP="00B57BAE">
      <w:pPr>
        <w:pStyle w:val="Nagwek1"/>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u w:val="single"/>
        </w:rPr>
        <w:t>D O C H O D Y</w:t>
      </w:r>
    </w:p>
    <w:p w14:paraId="10752B1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A01FB7F"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1A2C8D" w14:textId="77777777" w:rsidR="00377F63" w:rsidRPr="00B57BAE" w:rsidRDefault="00377F63" w:rsidP="00B57BAE">
      <w:pPr>
        <w:pStyle w:val="Nagwek6"/>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Część tabelaryczna</w:t>
      </w:r>
    </w:p>
    <w:p w14:paraId="3C2BE8FA" w14:textId="77777777" w:rsidR="00377F63" w:rsidRDefault="00377F63" w:rsidP="00B57BAE">
      <w:pPr>
        <w:pStyle w:val="NormalnyWeb"/>
        <w:spacing w:before="0" w:beforeAutospacing="0" w:after="0" w:line="360" w:lineRule="auto"/>
      </w:pPr>
    </w:p>
    <w:p w14:paraId="7B958ACB" w14:textId="77777777" w:rsidR="00377F63" w:rsidRPr="00B57BAE" w:rsidRDefault="00377F63" w:rsidP="00B57BAE">
      <w:pPr>
        <w:pStyle w:val="NormalnyWeb"/>
        <w:spacing w:before="0" w:beforeAutospacing="0" w:after="0" w:line="360" w:lineRule="auto"/>
        <w:rPr>
          <w:rFonts w:asciiTheme="minorHAnsi" w:hAnsiTheme="minorHAnsi" w:cstheme="minorHAnsi"/>
        </w:rPr>
      </w:pPr>
      <w:r w:rsidRPr="00B57BAE">
        <w:rPr>
          <w:rFonts w:asciiTheme="minorHAnsi" w:hAnsiTheme="minorHAnsi" w:cstheme="minorHAnsi"/>
          <w:i/>
          <w:iCs/>
        </w:rPr>
        <w:t>Dochody bieżące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56"/>
        <w:gridCol w:w="792"/>
        <w:gridCol w:w="647"/>
        <w:gridCol w:w="3570"/>
        <w:gridCol w:w="1567"/>
        <w:gridCol w:w="1470"/>
        <w:gridCol w:w="1146"/>
      </w:tblGrid>
      <w:tr w:rsidR="00377F63" w:rsidRPr="00682F04" w14:paraId="5C57CD8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2FA94FE" w14:textId="77777777" w:rsidR="00377F63" w:rsidRPr="00682F04" w:rsidRDefault="00377F63" w:rsidP="00B57BAE">
            <w:pPr>
              <w:pStyle w:val="NormalnyWeb"/>
              <w:spacing w:before="0" w:beforeAutospacing="0" w:after="0" w:line="360" w:lineRule="auto"/>
              <w:rPr>
                <w:rFonts w:asciiTheme="minorHAnsi" w:hAnsiTheme="minorHAnsi" w:cstheme="minorHAnsi"/>
                <w:sz w:val="22"/>
                <w:szCs w:val="22"/>
              </w:rPr>
            </w:pPr>
          </w:p>
          <w:p w14:paraId="5232A8DE" w14:textId="77777777" w:rsidR="00377F63" w:rsidRPr="00682F04" w:rsidRDefault="00377F63" w:rsidP="00B57BAE">
            <w:pPr>
              <w:pStyle w:val="Nagwek2"/>
              <w:spacing w:before="0" w:beforeAutospacing="0" w:after="0" w:afterAutospacing="0" w:line="360" w:lineRule="auto"/>
              <w:rPr>
                <w:rFonts w:asciiTheme="minorHAnsi" w:hAnsiTheme="minorHAnsi" w:cstheme="minorHAnsi"/>
                <w:sz w:val="22"/>
                <w:szCs w:val="22"/>
              </w:rPr>
            </w:pPr>
            <w:r w:rsidRPr="00682F04">
              <w:rPr>
                <w:rFonts w:asciiTheme="minorHAnsi" w:hAnsiTheme="minorHAnsi" w:cstheme="minorHAnsi"/>
                <w:sz w:val="22"/>
                <w:szCs w:val="22"/>
              </w:rPr>
              <w:t>Dział</w:t>
            </w:r>
          </w:p>
          <w:p w14:paraId="7C852942" w14:textId="77777777" w:rsidR="00377F63" w:rsidRPr="00682F04" w:rsidRDefault="00377F63" w:rsidP="00B57BAE">
            <w:pPr>
              <w:pStyle w:val="NormalnyWeb"/>
              <w:spacing w:before="0" w:beforeAutospacing="0" w:after="0" w:line="360" w:lineRule="auto"/>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B8CB64D"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p>
          <w:p w14:paraId="003A5C0D"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Rozdz.</w:t>
            </w:r>
          </w:p>
        </w:tc>
        <w:tc>
          <w:tcPr>
            <w:tcW w:w="355" w:type="pct"/>
            <w:tcBorders>
              <w:top w:val="outset" w:sz="6" w:space="0" w:color="000000"/>
              <w:left w:val="outset" w:sz="6" w:space="0" w:color="000000"/>
              <w:bottom w:val="outset" w:sz="6" w:space="0" w:color="000000"/>
              <w:right w:val="outset" w:sz="6" w:space="0" w:color="000000"/>
            </w:tcBorders>
          </w:tcPr>
          <w:p w14:paraId="59EA1B6A"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p>
          <w:p w14:paraId="052A904C"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1839" w:type="pct"/>
            <w:tcBorders>
              <w:top w:val="outset" w:sz="6" w:space="0" w:color="000000"/>
              <w:left w:val="outset" w:sz="6" w:space="0" w:color="000000"/>
              <w:bottom w:val="outset" w:sz="6" w:space="0" w:color="000000"/>
              <w:right w:val="outset" w:sz="6" w:space="0" w:color="000000"/>
            </w:tcBorders>
          </w:tcPr>
          <w:p w14:paraId="4CEE6CDB"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p>
          <w:p w14:paraId="71D2DEB4"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Treść</w:t>
            </w:r>
          </w:p>
        </w:tc>
        <w:tc>
          <w:tcPr>
            <w:tcW w:w="822" w:type="pct"/>
            <w:tcBorders>
              <w:top w:val="outset" w:sz="6" w:space="0" w:color="000000"/>
              <w:left w:val="outset" w:sz="6" w:space="0" w:color="000000"/>
              <w:bottom w:val="outset" w:sz="6" w:space="0" w:color="000000"/>
              <w:right w:val="outset" w:sz="6" w:space="0" w:color="000000"/>
            </w:tcBorders>
          </w:tcPr>
          <w:p w14:paraId="41B694BB"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p>
          <w:p w14:paraId="14748ECC"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Plan</w:t>
            </w:r>
          </w:p>
        </w:tc>
        <w:tc>
          <w:tcPr>
            <w:tcW w:w="747" w:type="pct"/>
            <w:tcBorders>
              <w:top w:val="outset" w:sz="6" w:space="0" w:color="000000"/>
              <w:left w:val="outset" w:sz="6" w:space="0" w:color="000000"/>
              <w:bottom w:val="outset" w:sz="6" w:space="0" w:color="000000"/>
              <w:right w:val="outset" w:sz="6" w:space="0" w:color="000000"/>
            </w:tcBorders>
          </w:tcPr>
          <w:p w14:paraId="5696D8D0"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p>
          <w:p w14:paraId="74087FF2"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wykonanie</w:t>
            </w:r>
          </w:p>
        </w:tc>
        <w:tc>
          <w:tcPr>
            <w:tcW w:w="448" w:type="pct"/>
            <w:tcBorders>
              <w:top w:val="outset" w:sz="6" w:space="0" w:color="000000"/>
              <w:left w:val="outset" w:sz="6" w:space="0" w:color="000000"/>
              <w:bottom w:val="outset" w:sz="6" w:space="0" w:color="000000"/>
              <w:right w:val="outset" w:sz="6" w:space="0" w:color="000000"/>
            </w:tcBorders>
            <w:hideMark/>
          </w:tcPr>
          <w:p w14:paraId="052165B2"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w:t>
            </w:r>
          </w:p>
          <w:p w14:paraId="6D471E06" w14:textId="77777777" w:rsidR="00377F63" w:rsidRPr="00682F04" w:rsidRDefault="00377F63" w:rsidP="00B57BAE">
            <w:pPr>
              <w:pStyle w:val="NormalnyWeb"/>
              <w:spacing w:before="0" w:beforeAutospacing="0" w:after="0" w:line="360" w:lineRule="auto"/>
              <w:jc w:val="center"/>
              <w:rPr>
                <w:rFonts w:asciiTheme="minorHAnsi" w:hAnsiTheme="minorHAnsi" w:cstheme="minorHAnsi"/>
                <w:sz w:val="22"/>
                <w:szCs w:val="22"/>
              </w:rPr>
            </w:pPr>
            <w:r w:rsidRPr="00682F04">
              <w:rPr>
                <w:rFonts w:asciiTheme="minorHAnsi" w:hAnsiTheme="minorHAnsi" w:cstheme="minorHAnsi"/>
                <w:sz w:val="22"/>
                <w:szCs w:val="22"/>
              </w:rPr>
              <w:t>wykonania</w:t>
            </w:r>
          </w:p>
        </w:tc>
      </w:tr>
      <w:tr w:rsidR="00377F63" w:rsidRPr="00682F04" w14:paraId="055D8E9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F73BB7C" w14:textId="77777777" w:rsidR="00377F63" w:rsidRPr="00682F04" w:rsidRDefault="00377F6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5EC53ED" w14:textId="77777777" w:rsidR="00377F63" w:rsidRPr="00682F04" w:rsidRDefault="00377F6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65C5056" w14:textId="77777777" w:rsidR="00377F63" w:rsidRPr="00682F04" w:rsidRDefault="00377F6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E82D7A6" w14:textId="77777777" w:rsidR="00377F63" w:rsidRPr="00682F04" w:rsidRDefault="00377F63">
            <w:pPr>
              <w:pStyle w:val="NormalnyWeb"/>
              <w:jc w:val="center"/>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C97BE10" w14:textId="77777777" w:rsidR="00377F63" w:rsidRPr="00682F04" w:rsidRDefault="00377F6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46365F3" w14:textId="77777777" w:rsidR="00377F63" w:rsidRPr="00682F04" w:rsidRDefault="00377F6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44AD1C0" w14:textId="77777777" w:rsidR="00377F63" w:rsidRPr="00682F04" w:rsidRDefault="00377F63">
            <w:pPr>
              <w:pStyle w:val="NormalnyWeb"/>
              <w:jc w:val="center"/>
              <w:rPr>
                <w:rFonts w:asciiTheme="minorHAnsi" w:hAnsiTheme="minorHAnsi" w:cstheme="minorHAnsi"/>
                <w:sz w:val="22"/>
                <w:szCs w:val="22"/>
              </w:rPr>
            </w:pPr>
          </w:p>
        </w:tc>
      </w:tr>
      <w:tr w:rsidR="00AD362B" w:rsidRPr="00682F04" w14:paraId="77CAD3E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7134EB08" w14:textId="77777777" w:rsidR="00AD362B" w:rsidRPr="00682F04" w:rsidRDefault="00AD362B" w:rsidP="00AD362B">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010</w:t>
            </w:r>
          </w:p>
        </w:tc>
        <w:tc>
          <w:tcPr>
            <w:tcW w:w="429" w:type="pct"/>
            <w:tcBorders>
              <w:top w:val="outset" w:sz="6" w:space="0" w:color="000000"/>
              <w:left w:val="outset" w:sz="6" w:space="0" w:color="000000"/>
              <w:bottom w:val="outset" w:sz="6" w:space="0" w:color="000000"/>
              <w:right w:val="outset" w:sz="6" w:space="0" w:color="000000"/>
            </w:tcBorders>
          </w:tcPr>
          <w:p w14:paraId="1629957C" w14:textId="77777777" w:rsidR="00AD362B" w:rsidRPr="00682F04" w:rsidRDefault="00AD362B" w:rsidP="00AD362B">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4586806" w14:textId="77777777" w:rsidR="00AD362B" w:rsidRPr="00682F04" w:rsidRDefault="00AD362B" w:rsidP="00AD362B">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E9B8DF0" w14:textId="77777777" w:rsidR="00AD362B" w:rsidRPr="00682F04" w:rsidRDefault="00AD362B" w:rsidP="00AD362B">
            <w:pPr>
              <w:pStyle w:val="Nagwek6"/>
              <w:rPr>
                <w:rFonts w:asciiTheme="minorHAnsi" w:hAnsiTheme="minorHAnsi" w:cstheme="minorHAnsi"/>
                <w:sz w:val="22"/>
                <w:szCs w:val="22"/>
              </w:rPr>
            </w:pPr>
            <w:r w:rsidRPr="00682F04">
              <w:rPr>
                <w:rFonts w:asciiTheme="minorHAnsi" w:hAnsiTheme="minorHAnsi" w:cstheme="minorHAnsi"/>
                <w:sz w:val="22"/>
                <w:szCs w:val="22"/>
              </w:rPr>
              <w:t>Rolnictwo i łowiectwo</w:t>
            </w:r>
          </w:p>
        </w:tc>
        <w:tc>
          <w:tcPr>
            <w:tcW w:w="822" w:type="pct"/>
            <w:tcBorders>
              <w:top w:val="outset" w:sz="6" w:space="0" w:color="000000"/>
              <w:left w:val="outset" w:sz="6" w:space="0" w:color="000000"/>
              <w:bottom w:val="outset" w:sz="6" w:space="0" w:color="000000"/>
              <w:right w:val="outset" w:sz="6" w:space="0" w:color="000000"/>
            </w:tcBorders>
          </w:tcPr>
          <w:p w14:paraId="10A10F46" w14:textId="62C71C93" w:rsidR="00AD362B" w:rsidRPr="00682F04" w:rsidRDefault="00CE540A" w:rsidP="00AD362B">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1.712.798,85</w:t>
            </w:r>
          </w:p>
        </w:tc>
        <w:tc>
          <w:tcPr>
            <w:tcW w:w="747" w:type="pct"/>
            <w:tcBorders>
              <w:top w:val="outset" w:sz="6" w:space="0" w:color="000000"/>
              <w:left w:val="outset" w:sz="6" w:space="0" w:color="000000"/>
              <w:bottom w:val="outset" w:sz="6" w:space="0" w:color="000000"/>
              <w:right w:val="outset" w:sz="6" w:space="0" w:color="000000"/>
            </w:tcBorders>
          </w:tcPr>
          <w:p w14:paraId="0DD3B72A" w14:textId="43344CC0" w:rsidR="00AD362B" w:rsidRPr="00682F04" w:rsidRDefault="00CE540A" w:rsidP="00AD362B">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1.753.922,62</w:t>
            </w:r>
          </w:p>
        </w:tc>
        <w:tc>
          <w:tcPr>
            <w:tcW w:w="448" w:type="pct"/>
            <w:tcBorders>
              <w:top w:val="outset" w:sz="6" w:space="0" w:color="000000"/>
              <w:left w:val="outset" w:sz="6" w:space="0" w:color="000000"/>
              <w:bottom w:val="outset" w:sz="6" w:space="0" w:color="000000"/>
              <w:right w:val="outset" w:sz="6" w:space="0" w:color="000000"/>
            </w:tcBorders>
          </w:tcPr>
          <w:p w14:paraId="0E268BB8" w14:textId="5FE46644" w:rsidR="00AD362B" w:rsidRPr="00682F04" w:rsidRDefault="00CE540A" w:rsidP="00AD362B">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102,40</w:t>
            </w:r>
          </w:p>
        </w:tc>
      </w:tr>
      <w:tr w:rsidR="00AD362B" w:rsidRPr="00682F04" w14:paraId="6E8FBEE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B31333E" w14:textId="77777777" w:rsidR="00AD362B" w:rsidRPr="00682F04" w:rsidRDefault="00AD362B" w:rsidP="00AD362B">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87AD02" w14:textId="77777777" w:rsidR="00AD362B" w:rsidRPr="00682F04" w:rsidRDefault="00AD362B" w:rsidP="00AD362B">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5051D9D" w14:textId="77777777" w:rsidR="00AD362B" w:rsidRPr="00682F04" w:rsidRDefault="00AD362B" w:rsidP="00AD362B">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04DDB7E" w14:textId="77777777" w:rsidR="00AD362B" w:rsidRPr="00682F04" w:rsidRDefault="00AD362B" w:rsidP="00AD362B">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5EA20E1" w14:textId="77777777" w:rsidR="00AD362B" w:rsidRPr="00682F04" w:rsidRDefault="00AD362B" w:rsidP="00AD362B">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1FC22BE" w14:textId="77777777" w:rsidR="00AD362B" w:rsidRPr="00682F04" w:rsidRDefault="00AD362B" w:rsidP="00AD362B">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0CDB46F" w14:textId="77777777" w:rsidR="00AD362B" w:rsidRPr="00682F04" w:rsidRDefault="00AD362B" w:rsidP="00AD362B">
            <w:pPr>
              <w:pStyle w:val="NormalnyWeb"/>
              <w:jc w:val="center"/>
              <w:rPr>
                <w:rFonts w:asciiTheme="minorHAnsi" w:hAnsiTheme="minorHAnsi" w:cstheme="minorHAnsi"/>
                <w:sz w:val="22"/>
                <w:szCs w:val="22"/>
              </w:rPr>
            </w:pPr>
          </w:p>
        </w:tc>
      </w:tr>
      <w:tr w:rsidR="00861229" w:rsidRPr="00682F04" w14:paraId="6F2AD82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F37C9AF" w14:textId="77777777" w:rsidR="00861229" w:rsidRPr="00682F04" w:rsidRDefault="00861229" w:rsidP="00AD362B">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A4132B6" w14:textId="0277765E" w:rsidR="00861229" w:rsidRPr="00682F04" w:rsidRDefault="00861229" w:rsidP="00AD362B">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01044</w:t>
            </w:r>
          </w:p>
        </w:tc>
        <w:tc>
          <w:tcPr>
            <w:tcW w:w="355" w:type="pct"/>
            <w:tcBorders>
              <w:top w:val="outset" w:sz="6" w:space="0" w:color="000000"/>
              <w:left w:val="outset" w:sz="6" w:space="0" w:color="000000"/>
              <w:bottom w:val="outset" w:sz="6" w:space="0" w:color="000000"/>
              <w:right w:val="outset" w:sz="6" w:space="0" w:color="000000"/>
            </w:tcBorders>
          </w:tcPr>
          <w:p w14:paraId="32435ECA" w14:textId="77777777" w:rsidR="00861229" w:rsidRPr="00682F04" w:rsidRDefault="00861229" w:rsidP="00AD362B">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D9829CC" w14:textId="752EF1E7" w:rsidR="00861229" w:rsidRPr="00682F04" w:rsidRDefault="00570E06" w:rsidP="00AD362B">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 xml:space="preserve">Infrastruktura </w:t>
            </w:r>
            <w:proofErr w:type="spellStart"/>
            <w:r w:rsidRPr="00682F04">
              <w:rPr>
                <w:rFonts w:asciiTheme="minorHAnsi" w:hAnsiTheme="minorHAnsi" w:cstheme="minorHAnsi"/>
                <w:i/>
                <w:iCs/>
                <w:sz w:val="22"/>
                <w:szCs w:val="22"/>
              </w:rPr>
              <w:t>sanitacyjna</w:t>
            </w:r>
            <w:proofErr w:type="spellEnd"/>
            <w:r w:rsidRPr="00682F04">
              <w:rPr>
                <w:rFonts w:asciiTheme="minorHAnsi" w:hAnsiTheme="minorHAnsi" w:cstheme="minorHAnsi"/>
                <w:i/>
                <w:iCs/>
                <w:sz w:val="22"/>
                <w:szCs w:val="22"/>
              </w:rPr>
              <w:t xml:space="preserve"> wsi</w:t>
            </w:r>
          </w:p>
        </w:tc>
        <w:tc>
          <w:tcPr>
            <w:tcW w:w="822" w:type="pct"/>
            <w:tcBorders>
              <w:top w:val="outset" w:sz="6" w:space="0" w:color="000000"/>
              <w:left w:val="outset" w:sz="6" w:space="0" w:color="000000"/>
              <w:bottom w:val="outset" w:sz="6" w:space="0" w:color="000000"/>
              <w:right w:val="outset" w:sz="6" w:space="0" w:color="000000"/>
            </w:tcBorders>
          </w:tcPr>
          <w:p w14:paraId="31885CB7" w14:textId="60A3AA30" w:rsidR="00861229" w:rsidRPr="00682F04" w:rsidRDefault="00F46691" w:rsidP="00AD362B">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202.000,00</w:t>
            </w:r>
          </w:p>
        </w:tc>
        <w:tc>
          <w:tcPr>
            <w:tcW w:w="747" w:type="pct"/>
            <w:tcBorders>
              <w:top w:val="outset" w:sz="6" w:space="0" w:color="000000"/>
              <w:left w:val="outset" w:sz="6" w:space="0" w:color="000000"/>
              <w:bottom w:val="outset" w:sz="6" w:space="0" w:color="000000"/>
              <w:right w:val="outset" w:sz="6" w:space="0" w:color="000000"/>
            </w:tcBorders>
          </w:tcPr>
          <w:p w14:paraId="575997A5" w14:textId="1A8D1C7F" w:rsidR="00861229" w:rsidRPr="00682F04" w:rsidRDefault="00F46691" w:rsidP="00AD362B">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242.139,29</w:t>
            </w:r>
          </w:p>
        </w:tc>
        <w:tc>
          <w:tcPr>
            <w:tcW w:w="448" w:type="pct"/>
            <w:tcBorders>
              <w:top w:val="outset" w:sz="6" w:space="0" w:color="000000"/>
              <w:left w:val="outset" w:sz="6" w:space="0" w:color="000000"/>
              <w:bottom w:val="outset" w:sz="6" w:space="0" w:color="000000"/>
              <w:right w:val="outset" w:sz="6" w:space="0" w:color="000000"/>
            </w:tcBorders>
          </w:tcPr>
          <w:p w14:paraId="231B7381" w14:textId="6685303B" w:rsidR="00861229" w:rsidRPr="00682F04" w:rsidRDefault="00F46691" w:rsidP="00AD362B">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119,87</w:t>
            </w:r>
          </w:p>
        </w:tc>
      </w:tr>
      <w:tr w:rsidR="00861229" w:rsidRPr="00682F04" w14:paraId="0255C80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FB15474" w14:textId="77777777" w:rsidR="00861229" w:rsidRPr="00682F04" w:rsidRDefault="00861229" w:rsidP="00AD362B">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101A8D4" w14:textId="77777777" w:rsidR="00861229" w:rsidRPr="00682F04" w:rsidRDefault="00861229" w:rsidP="00AD362B">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7B699D1" w14:textId="77777777" w:rsidR="00861229" w:rsidRPr="00682F04" w:rsidRDefault="00861229" w:rsidP="00AD362B">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337C7BC" w14:textId="77777777" w:rsidR="00861229" w:rsidRPr="00682F04" w:rsidRDefault="00861229" w:rsidP="00AD362B">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DF644D9" w14:textId="77777777" w:rsidR="00861229" w:rsidRPr="00682F04" w:rsidRDefault="00861229" w:rsidP="00AD362B">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BBC1299" w14:textId="77777777" w:rsidR="00861229" w:rsidRPr="00682F04" w:rsidRDefault="00861229" w:rsidP="00AD362B">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922424A" w14:textId="77777777" w:rsidR="00861229" w:rsidRPr="00682F04" w:rsidRDefault="00861229" w:rsidP="00AD362B">
            <w:pPr>
              <w:pStyle w:val="NormalnyWeb"/>
              <w:jc w:val="center"/>
              <w:rPr>
                <w:rFonts w:asciiTheme="minorHAnsi" w:hAnsiTheme="minorHAnsi" w:cstheme="minorHAnsi"/>
                <w:sz w:val="22"/>
                <w:szCs w:val="22"/>
              </w:rPr>
            </w:pPr>
          </w:p>
        </w:tc>
      </w:tr>
      <w:tr w:rsidR="003A5C5C" w:rsidRPr="00682F04" w14:paraId="37738F9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1C8F9EA" w14:textId="77777777" w:rsidR="003A5C5C" w:rsidRPr="00682F04" w:rsidRDefault="003A5C5C"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6282EEB" w14:textId="77777777" w:rsidR="003A5C5C" w:rsidRPr="00682F04" w:rsidRDefault="003A5C5C"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E9CCDF4" w14:textId="200B8CD5" w:rsidR="003A5C5C"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tcPr>
          <w:p w14:paraId="5095E8A6" w14:textId="0AFA16C5" w:rsidR="003A5C5C" w:rsidRPr="00682F04" w:rsidRDefault="003A5C5C" w:rsidP="00861229">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upomnienia</w:t>
            </w:r>
          </w:p>
        </w:tc>
        <w:tc>
          <w:tcPr>
            <w:tcW w:w="822" w:type="pct"/>
            <w:tcBorders>
              <w:top w:val="outset" w:sz="6" w:space="0" w:color="000000"/>
              <w:left w:val="outset" w:sz="6" w:space="0" w:color="000000"/>
              <w:bottom w:val="outset" w:sz="6" w:space="0" w:color="000000"/>
              <w:right w:val="outset" w:sz="6" w:space="0" w:color="000000"/>
            </w:tcBorders>
          </w:tcPr>
          <w:p w14:paraId="220B0E6F" w14:textId="0A958CD0" w:rsidR="003A5C5C"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747" w:type="pct"/>
            <w:tcBorders>
              <w:top w:val="outset" w:sz="6" w:space="0" w:color="000000"/>
              <w:left w:val="outset" w:sz="6" w:space="0" w:color="000000"/>
              <w:bottom w:val="outset" w:sz="6" w:space="0" w:color="000000"/>
              <w:right w:val="outset" w:sz="6" w:space="0" w:color="000000"/>
            </w:tcBorders>
          </w:tcPr>
          <w:p w14:paraId="1D3581E8" w14:textId="2699A5A8" w:rsidR="003A5C5C"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512,00</w:t>
            </w:r>
          </w:p>
        </w:tc>
        <w:tc>
          <w:tcPr>
            <w:tcW w:w="448" w:type="pct"/>
            <w:tcBorders>
              <w:top w:val="outset" w:sz="6" w:space="0" w:color="000000"/>
              <w:left w:val="outset" w:sz="6" w:space="0" w:color="000000"/>
              <w:bottom w:val="outset" w:sz="6" w:space="0" w:color="000000"/>
              <w:right w:val="outset" w:sz="6" w:space="0" w:color="000000"/>
            </w:tcBorders>
          </w:tcPr>
          <w:p w14:paraId="28C562FF" w14:textId="08393C9B" w:rsidR="003A5C5C"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51,20</w:t>
            </w:r>
          </w:p>
        </w:tc>
      </w:tr>
      <w:tr w:rsidR="00861229" w:rsidRPr="00682F04" w14:paraId="095E4DC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E10E0D8"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88E89C7"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F483975" w14:textId="5B505529" w:rsidR="00861229" w:rsidRPr="00682F04" w:rsidRDefault="00861229"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0830</w:t>
            </w:r>
          </w:p>
        </w:tc>
        <w:tc>
          <w:tcPr>
            <w:tcW w:w="1839" w:type="pct"/>
            <w:tcBorders>
              <w:top w:val="outset" w:sz="6" w:space="0" w:color="000000"/>
              <w:left w:val="outset" w:sz="6" w:space="0" w:color="000000"/>
              <w:bottom w:val="outset" w:sz="6" w:space="0" w:color="000000"/>
              <w:right w:val="outset" w:sz="6" w:space="0" w:color="000000"/>
            </w:tcBorders>
          </w:tcPr>
          <w:p w14:paraId="70D1371C" w14:textId="33DFE67A" w:rsidR="00861229" w:rsidRPr="00682F04" w:rsidRDefault="00861229" w:rsidP="00861229">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253C25CF" w14:textId="460E5E8B"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200.000,00</w:t>
            </w:r>
          </w:p>
        </w:tc>
        <w:tc>
          <w:tcPr>
            <w:tcW w:w="747" w:type="pct"/>
            <w:tcBorders>
              <w:top w:val="outset" w:sz="6" w:space="0" w:color="000000"/>
              <w:left w:val="outset" w:sz="6" w:space="0" w:color="000000"/>
              <w:bottom w:val="outset" w:sz="6" w:space="0" w:color="000000"/>
              <w:right w:val="outset" w:sz="6" w:space="0" w:color="000000"/>
            </w:tcBorders>
          </w:tcPr>
          <w:p w14:paraId="0F833AC3" w14:textId="363CC4DC"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237.126,82</w:t>
            </w:r>
          </w:p>
        </w:tc>
        <w:tc>
          <w:tcPr>
            <w:tcW w:w="448" w:type="pct"/>
            <w:tcBorders>
              <w:top w:val="outset" w:sz="6" w:space="0" w:color="000000"/>
              <w:left w:val="outset" w:sz="6" w:space="0" w:color="000000"/>
              <w:bottom w:val="outset" w:sz="6" w:space="0" w:color="000000"/>
              <w:right w:val="outset" w:sz="6" w:space="0" w:color="000000"/>
            </w:tcBorders>
          </w:tcPr>
          <w:p w14:paraId="38720609" w14:textId="1CD1BADB"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118,56</w:t>
            </w:r>
          </w:p>
        </w:tc>
      </w:tr>
      <w:tr w:rsidR="00861229" w:rsidRPr="00682F04" w14:paraId="12BFB69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11FA9A"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4C7B212"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C074B5D" w14:textId="2F99B555" w:rsidR="00861229" w:rsidRPr="00682F04" w:rsidRDefault="00861229"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0EE2D4B4" w14:textId="36CE3DA5" w:rsidR="00861229" w:rsidRPr="00682F04" w:rsidRDefault="00861229" w:rsidP="00861229">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2F06AD6C" w14:textId="332F09A6"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747" w:type="pct"/>
            <w:tcBorders>
              <w:top w:val="outset" w:sz="6" w:space="0" w:color="000000"/>
              <w:left w:val="outset" w:sz="6" w:space="0" w:color="000000"/>
              <w:bottom w:val="outset" w:sz="6" w:space="0" w:color="000000"/>
              <w:right w:val="outset" w:sz="6" w:space="0" w:color="000000"/>
            </w:tcBorders>
          </w:tcPr>
          <w:p w14:paraId="2E37CC45" w14:textId="4E066173"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682,99</w:t>
            </w:r>
          </w:p>
        </w:tc>
        <w:tc>
          <w:tcPr>
            <w:tcW w:w="448" w:type="pct"/>
            <w:tcBorders>
              <w:top w:val="outset" w:sz="6" w:space="0" w:color="000000"/>
              <w:left w:val="outset" w:sz="6" w:space="0" w:color="000000"/>
              <w:bottom w:val="outset" w:sz="6" w:space="0" w:color="000000"/>
              <w:right w:val="outset" w:sz="6" w:space="0" w:color="000000"/>
            </w:tcBorders>
          </w:tcPr>
          <w:p w14:paraId="2DA44A36" w14:textId="2AE0E6C1" w:rsidR="00861229"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68,30</w:t>
            </w:r>
          </w:p>
        </w:tc>
      </w:tr>
      <w:tr w:rsidR="003A5C5C" w:rsidRPr="00682F04" w14:paraId="56884F3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FEB7F1" w14:textId="77777777" w:rsidR="003A5C5C" w:rsidRPr="00682F04" w:rsidRDefault="003A5C5C"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DE387F7" w14:textId="77777777" w:rsidR="003A5C5C" w:rsidRPr="00682F04" w:rsidRDefault="003A5C5C"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CE412C1" w14:textId="06600F38" w:rsidR="003A5C5C" w:rsidRPr="00682F04" w:rsidRDefault="003A5C5C"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0950</w:t>
            </w:r>
          </w:p>
        </w:tc>
        <w:tc>
          <w:tcPr>
            <w:tcW w:w="1839" w:type="pct"/>
            <w:tcBorders>
              <w:top w:val="outset" w:sz="6" w:space="0" w:color="000000"/>
              <w:left w:val="outset" w:sz="6" w:space="0" w:color="000000"/>
              <w:bottom w:val="outset" w:sz="6" w:space="0" w:color="000000"/>
              <w:right w:val="outset" w:sz="6" w:space="0" w:color="000000"/>
            </w:tcBorders>
          </w:tcPr>
          <w:p w14:paraId="64B0520C" w14:textId="0C3664D8" w:rsidR="003A5C5C" w:rsidRPr="00682F04" w:rsidRDefault="00F46691" w:rsidP="00861229">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kar i odszkodowań wynikających z umów</w:t>
            </w:r>
          </w:p>
        </w:tc>
        <w:tc>
          <w:tcPr>
            <w:tcW w:w="822" w:type="pct"/>
            <w:tcBorders>
              <w:top w:val="outset" w:sz="6" w:space="0" w:color="000000"/>
              <w:left w:val="outset" w:sz="6" w:space="0" w:color="000000"/>
              <w:bottom w:val="outset" w:sz="6" w:space="0" w:color="000000"/>
              <w:right w:val="outset" w:sz="6" w:space="0" w:color="000000"/>
            </w:tcBorders>
          </w:tcPr>
          <w:p w14:paraId="5B4891B1" w14:textId="24F72A8C" w:rsidR="003A5C5C"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0A0A0C65" w14:textId="5637691B" w:rsidR="003A5C5C"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3.817,48</w:t>
            </w:r>
          </w:p>
        </w:tc>
        <w:tc>
          <w:tcPr>
            <w:tcW w:w="448" w:type="pct"/>
            <w:tcBorders>
              <w:top w:val="outset" w:sz="6" w:space="0" w:color="000000"/>
              <w:left w:val="outset" w:sz="6" w:space="0" w:color="000000"/>
              <w:bottom w:val="outset" w:sz="6" w:space="0" w:color="000000"/>
              <w:right w:val="outset" w:sz="6" w:space="0" w:color="000000"/>
            </w:tcBorders>
          </w:tcPr>
          <w:p w14:paraId="3E8A310B" w14:textId="52A31A5E" w:rsidR="003A5C5C"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861229" w:rsidRPr="00682F04" w14:paraId="7BCA9C3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0877D4C"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8DEB74F"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32B1E5A" w14:textId="77777777" w:rsidR="00861229" w:rsidRPr="00682F04" w:rsidRDefault="00861229" w:rsidP="00861229">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8383591" w14:textId="77777777" w:rsidR="00861229" w:rsidRPr="00682F04" w:rsidRDefault="00861229" w:rsidP="00861229">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F6BD178" w14:textId="77777777" w:rsidR="00861229" w:rsidRPr="00682F04" w:rsidRDefault="00861229" w:rsidP="00861229">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64FC19C" w14:textId="77777777" w:rsidR="00861229" w:rsidRPr="00682F04" w:rsidRDefault="00861229" w:rsidP="00861229">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CC34F6B" w14:textId="77777777" w:rsidR="00861229" w:rsidRPr="00682F04" w:rsidRDefault="00861229" w:rsidP="00861229">
            <w:pPr>
              <w:pStyle w:val="NormalnyWeb"/>
              <w:jc w:val="center"/>
              <w:rPr>
                <w:rFonts w:asciiTheme="minorHAnsi" w:hAnsiTheme="minorHAnsi" w:cstheme="minorHAnsi"/>
                <w:sz w:val="22"/>
                <w:szCs w:val="22"/>
              </w:rPr>
            </w:pPr>
          </w:p>
        </w:tc>
      </w:tr>
      <w:tr w:rsidR="00861229" w:rsidRPr="00682F04" w14:paraId="29A1386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B9B365B"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C80F3F0" w14:textId="77777777" w:rsidR="00861229" w:rsidRPr="00682F04" w:rsidRDefault="00861229" w:rsidP="00861229">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01095</w:t>
            </w:r>
          </w:p>
        </w:tc>
        <w:tc>
          <w:tcPr>
            <w:tcW w:w="355" w:type="pct"/>
            <w:tcBorders>
              <w:top w:val="outset" w:sz="6" w:space="0" w:color="000000"/>
              <w:left w:val="outset" w:sz="6" w:space="0" w:color="000000"/>
              <w:bottom w:val="outset" w:sz="6" w:space="0" w:color="000000"/>
              <w:right w:val="outset" w:sz="6" w:space="0" w:color="000000"/>
            </w:tcBorders>
          </w:tcPr>
          <w:p w14:paraId="6A1AFE79" w14:textId="77777777" w:rsidR="00861229" w:rsidRPr="00682F04" w:rsidRDefault="00861229" w:rsidP="00861229">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28A16251" w14:textId="77777777" w:rsidR="00861229" w:rsidRPr="00682F04" w:rsidRDefault="00861229" w:rsidP="00861229">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524588A7" w14:textId="7ADBC6FE" w:rsidR="00861229" w:rsidRPr="00682F04" w:rsidRDefault="00F46691" w:rsidP="00861229">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1.510.798,85</w:t>
            </w:r>
          </w:p>
        </w:tc>
        <w:tc>
          <w:tcPr>
            <w:tcW w:w="747" w:type="pct"/>
            <w:tcBorders>
              <w:top w:val="outset" w:sz="6" w:space="0" w:color="000000"/>
              <w:left w:val="outset" w:sz="6" w:space="0" w:color="000000"/>
              <w:bottom w:val="outset" w:sz="6" w:space="0" w:color="000000"/>
              <w:right w:val="outset" w:sz="6" w:space="0" w:color="000000"/>
            </w:tcBorders>
          </w:tcPr>
          <w:p w14:paraId="50985698" w14:textId="4D246D7E" w:rsidR="00861229" w:rsidRPr="00682F04" w:rsidRDefault="00F46691" w:rsidP="00861229">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1.511.783,33</w:t>
            </w:r>
          </w:p>
        </w:tc>
        <w:tc>
          <w:tcPr>
            <w:tcW w:w="448" w:type="pct"/>
            <w:tcBorders>
              <w:top w:val="outset" w:sz="6" w:space="0" w:color="000000"/>
              <w:left w:val="outset" w:sz="6" w:space="0" w:color="000000"/>
              <w:bottom w:val="outset" w:sz="6" w:space="0" w:color="000000"/>
              <w:right w:val="outset" w:sz="6" w:space="0" w:color="000000"/>
            </w:tcBorders>
          </w:tcPr>
          <w:p w14:paraId="7F3EDC95" w14:textId="2E88BDC7" w:rsidR="00861229" w:rsidRPr="00682F04" w:rsidRDefault="00F46691" w:rsidP="00861229">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100,07</w:t>
            </w:r>
          </w:p>
        </w:tc>
      </w:tr>
      <w:tr w:rsidR="00861229" w:rsidRPr="00682F04" w14:paraId="7627E21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FD1C56"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134D813"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35219A9" w14:textId="77777777" w:rsidR="00861229" w:rsidRPr="00682F04" w:rsidRDefault="00861229" w:rsidP="00861229">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FAF2A2E" w14:textId="77777777" w:rsidR="00861229" w:rsidRPr="00682F04" w:rsidRDefault="00861229" w:rsidP="00861229">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DF212FC" w14:textId="77777777" w:rsidR="00861229" w:rsidRPr="00682F04" w:rsidRDefault="00861229" w:rsidP="00861229">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ACF1328" w14:textId="77777777" w:rsidR="00861229" w:rsidRPr="00682F04" w:rsidRDefault="00861229" w:rsidP="00861229">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51EB58E" w14:textId="77777777" w:rsidR="00861229" w:rsidRPr="00682F04" w:rsidRDefault="00861229" w:rsidP="00861229">
            <w:pPr>
              <w:pStyle w:val="NormalnyWeb"/>
              <w:jc w:val="center"/>
              <w:rPr>
                <w:rFonts w:asciiTheme="minorHAnsi" w:hAnsiTheme="minorHAnsi" w:cstheme="minorHAnsi"/>
                <w:sz w:val="22"/>
                <w:szCs w:val="22"/>
              </w:rPr>
            </w:pPr>
          </w:p>
        </w:tc>
      </w:tr>
      <w:tr w:rsidR="00861229" w:rsidRPr="00682F04" w14:paraId="32CBAF2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31AC1C9"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489260B"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C854EBB" w14:textId="77777777" w:rsidR="00861229" w:rsidRPr="00682F04" w:rsidRDefault="00861229"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hideMark/>
          </w:tcPr>
          <w:p w14:paraId="212A5ADD" w14:textId="77777777" w:rsidR="00861229" w:rsidRPr="00682F04" w:rsidRDefault="00861229" w:rsidP="00861229">
            <w:pPr>
              <w:pStyle w:val="NormalnyWeb"/>
              <w:spacing w:after="0"/>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70EC9EBB" w14:textId="0B89C48A"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33.250,00</w:t>
            </w:r>
          </w:p>
        </w:tc>
        <w:tc>
          <w:tcPr>
            <w:tcW w:w="747" w:type="pct"/>
            <w:tcBorders>
              <w:top w:val="outset" w:sz="6" w:space="0" w:color="000000"/>
              <w:left w:val="outset" w:sz="6" w:space="0" w:color="000000"/>
              <w:bottom w:val="outset" w:sz="6" w:space="0" w:color="000000"/>
              <w:right w:val="outset" w:sz="6" w:space="0" w:color="000000"/>
            </w:tcBorders>
          </w:tcPr>
          <w:p w14:paraId="409272F4" w14:textId="4936CF74"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34.273,99</w:t>
            </w:r>
          </w:p>
        </w:tc>
        <w:tc>
          <w:tcPr>
            <w:tcW w:w="448" w:type="pct"/>
            <w:tcBorders>
              <w:top w:val="outset" w:sz="6" w:space="0" w:color="000000"/>
              <w:left w:val="outset" w:sz="6" w:space="0" w:color="000000"/>
              <w:bottom w:val="outset" w:sz="6" w:space="0" w:color="000000"/>
              <w:right w:val="outset" w:sz="6" w:space="0" w:color="000000"/>
            </w:tcBorders>
          </w:tcPr>
          <w:p w14:paraId="4D50E0C4" w14:textId="73F69E7E"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103,08</w:t>
            </w:r>
          </w:p>
        </w:tc>
      </w:tr>
      <w:tr w:rsidR="00861229" w:rsidRPr="00682F04" w14:paraId="3EB309B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B0B0684"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105DB43"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8B93CA1" w14:textId="77777777" w:rsidR="00861229" w:rsidRPr="00682F04" w:rsidRDefault="00861229"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5557DB88" w14:textId="0F5BFEFD" w:rsidR="00861229" w:rsidRPr="00682F04" w:rsidRDefault="00861229" w:rsidP="00861229">
            <w:pPr>
              <w:pStyle w:val="NormalnyWeb"/>
              <w:rPr>
                <w:rFonts w:asciiTheme="minorHAnsi" w:hAnsiTheme="minorHAnsi" w:cstheme="minorHAnsi"/>
                <w:sz w:val="22"/>
                <w:szCs w:val="22"/>
              </w:rPr>
            </w:pPr>
            <w:r w:rsidRPr="00682F04">
              <w:rPr>
                <w:rFonts w:asciiTheme="minorHAnsi" w:hAnsiTheme="minorHAnsi" w:cstheme="minorHAnsi"/>
                <w:sz w:val="22"/>
                <w:szCs w:val="22"/>
              </w:rPr>
              <w:t>Dotacj</w:t>
            </w:r>
            <w:r w:rsidR="00514C24" w:rsidRPr="00682F04">
              <w:rPr>
                <w:rFonts w:asciiTheme="minorHAnsi" w:hAnsiTheme="minorHAnsi" w:cstheme="minorHAnsi"/>
                <w:sz w:val="22"/>
                <w:szCs w:val="22"/>
              </w:rPr>
              <w:t xml:space="preserve">a </w:t>
            </w:r>
            <w:r w:rsidRPr="00682F04">
              <w:rPr>
                <w:rFonts w:asciiTheme="minorHAnsi" w:hAnsiTheme="minorHAnsi" w:cstheme="minorHAnsi"/>
                <w:sz w:val="22"/>
                <w:szCs w:val="22"/>
              </w:rPr>
              <w:t>celow</w:t>
            </w:r>
            <w:r w:rsidR="00514C24" w:rsidRPr="00682F04">
              <w:rPr>
                <w:rFonts w:asciiTheme="minorHAnsi" w:hAnsiTheme="minorHAnsi" w:cstheme="minorHAnsi"/>
                <w:sz w:val="22"/>
                <w:szCs w:val="22"/>
              </w:rPr>
              <w:t>a</w:t>
            </w:r>
            <w:r w:rsidRPr="00682F04">
              <w:rPr>
                <w:rFonts w:asciiTheme="minorHAnsi" w:hAnsiTheme="minorHAnsi" w:cstheme="minorHAnsi"/>
                <w:sz w:val="22"/>
                <w:szCs w:val="22"/>
              </w:rPr>
              <w:t xml:space="preserve"> otrzyman</w:t>
            </w:r>
            <w:r w:rsidR="00514C24" w:rsidRPr="00682F04">
              <w:rPr>
                <w:rFonts w:asciiTheme="minorHAnsi" w:hAnsiTheme="minorHAnsi" w:cstheme="minorHAnsi"/>
                <w:sz w:val="22"/>
                <w:szCs w:val="22"/>
              </w:rPr>
              <w:t>a</w:t>
            </w:r>
            <w:r w:rsidRPr="00682F04">
              <w:rPr>
                <w:rFonts w:asciiTheme="minorHAnsi" w:hAnsiTheme="minorHAnsi" w:cstheme="minorHAnsi"/>
                <w:sz w:val="22"/>
                <w:szCs w:val="22"/>
              </w:rPr>
              <w:t xml:space="preserve">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268DDD0E" w14:textId="30525DBB"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1.477.548,85</w:t>
            </w:r>
          </w:p>
        </w:tc>
        <w:tc>
          <w:tcPr>
            <w:tcW w:w="747" w:type="pct"/>
            <w:tcBorders>
              <w:top w:val="outset" w:sz="6" w:space="0" w:color="000000"/>
              <w:left w:val="outset" w:sz="6" w:space="0" w:color="000000"/>
              <w:bottom w:val="outset" w:sz="6" w:space="0" w:color="000000"/>
              <w:right w:val="outset" w:sz="6" w:space="0" w:color="000000"/>
            </w:tcBorders>
          </w:tcPr>
          <w:p w14:paraId="2B662419" w14:textId="0B7A5146"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1.477.509,34</w:t>
            </w:r>
          </w:p>
        </w:tc>
        <w:tc>
          <w:tcPr>
            <w:tcW w:w="448" w:type="pct"/>
            <w:tcBorders>
              <w:top w:val="outset" w:sz="6" w:space="0" w:color="000000"/>
              <w:left w:val="outset" w:sz="6" w:space="0" w:color="000000"/>
              <w:bottom w:val="outset" w:sz="6" w:space="0" w:color="000000"/>
              <w:right w:val="outset" w:sz="6" w:space="0" w:color="000000"/>
            </w:tcBorders>
          </w:tcPr>
          <w:p w14:paraId="0883ADE6" w14:textId="5741BAA8" w:rsidR="00861229" w:rsidRPr="00682F04" w:rsidRDefault="00F46691" w:rsidP="0086122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861229" w:rsidRPr="00682F04" w14:paraId="50905CC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09980DE" w14:textId="77777777" w:rsidR="00861229" w:rsidRPr="00682F04" w:rsidRDefault="00861229" w:rsidP="00861229">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BF1A383" w14:textId="77777777" w:rsidR="00861229" w:rsidRPr="00682F04" w:rsidRDefault="00861229" w:rsidP="00861229">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01A8A6B" w14:textId="77777777" w:rsidR="00861229" w:rsidRPr="00682F04" w:rsidRDefault="00861229" w:rsidP="00861229">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53CFCB2" w14:textId="77777777" w:rsidR="00861229" w:rsidRPr="00682F04" w:rsidRDefault="00861229" w:rsidP="00861229">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FB6F9A1" w14:textId="77777777" w:rsidR="00861229" w:rsidRPr="00682F04" w:rsidRDefault="00861229" w:rsidP="00861229">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9935B79" w14:textId="77777777" w:rsidR="00861229" w:rsidRPr="00682F04" w:rsidRDefault="00861229" w:rsidP="00861229">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528FD75" w14:textId="77777777" w:rsidR="00861229" w:rsidRPr="00682F04" w:rsidRDefault="00861229" w:rsidP="00861229">
            <w:pPr>
              <w:pStyle w:val="NormalnyWeb"/>
              <w:jc w:val="center"/>
              <w:rPr>
                <w:rFonts w:asciiTheme="minorHAnsi" w:hAnsiTheme="minorHAnsi" w:cstheme="minorHAnsi"/>
                <w:sz w:val="22"/>
                <w:szCs w:val="22"/>
              </w:rPr>
            </w:pPr>
          </w:p>
        </w:tc>
      </w:tr>
      <w:tr w:rsidR="00607137" w:rsidRPr="00682F04" w14:paraId="6522650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4D450282" w14:textId="77777777"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400</w:t>
            </w:r>
          </w:p>
        </w:tc>
        <w:tc>
          <w:tcPr>
            <w:tcW w:w="429" w:type="pct"/>
            <w:tcBorders>
              <w:top w:val="outset" w:sz="6" w:space="0" w:color="000000"/>
              <w:left w:val="outset" w:sz="6" w:space="0" w:color="000000"/>
              <w:bottom w:val="outset" w:sz="6" w:space="0" w:color="000000"/>
              <w:right w:val="outset" w:sz="6" w:space="0" w:color="000000"/>
            </w:tcBorders>
          </w:tcPr>
          <w:p w14:paraId="6B7E0D7D"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DD87390" w14:textId="77777777" w:rsidR="00607137" w:rsidRPr="00682F04" w:rsidRDefault="00607137"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3D63E97" w14:textId="77777777" w:rsidR="00607137" w:rsidRPr="00682F04" w:rsidRDefault="00607137" w:rsidP="00607137">
            <w:pPr>
              <w:pStyle w:val="Nagwek6"/>
              <w:spacing w:beforeAutospacing="0" w:afterAutospacing="0"/>
              <w:ind w:left="-23" w:right="6" w:firstLine="28"/>
              <w:rPr>
                <w:rFonts w:asciiTheme="minorHAnsi" w:hAnsiTheme="minorHAnsi" w:cstheme="minorHAnsi"/>
                <w:sz w:val="22"/>
                <w:szCs w:val="22"/>
              </w:rPr>
            </w:pPr>
            <w:r w:rsidRPr="00682F04">
              <w:rPr>
                <w:rFonts w:asciiTheme="minorHAnsi" w:hAnsiTheme="minorHAnsi" w:cstheme="minorHAnsi"/>
                <w:sz w:val="22"/>
                <w:szCs w:val="22"/>
              </w:rPr>
              <w:t xml:space="preserve">Wytwarzanie i zaopatrywanie w energię elektryczną, gaz i wodę </w:t>
            </w:r>
          </w:p>
        </w:tc>
        <w:tc>
          <w:tcPr>
            <w:tcW w:w="822" w:type="pct"/>
            <w:tcBorders>
              <w:top w:val="outset" w:sz="6" w:space="0" w:color="000000"/>
              <w:left w:val="outset" w:sz="6" w:space="0" w:color="000000"/>
              <w:bottom w:val="outset" w:sz="6" w:space="0" w:color="000000"/>
              <w:right w:val="outset" w:sz="6" w:space="0" w:color="000000"/>
            </w:tcBorders>
          </w:tcPr>
          <w:p w14:paraId="5D2C1A8B" w14:textId="4894FCEB" w:rsidR="00607137" w:rsidRPr="00682F04" w:rsidRDefault="00F46691" w:rsidP="0060713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1.175.748,00</w:t>
            </w:r>
          </w:p>
        </w:tc>
        <w:tc>
          <w:tcPr>
            <w:tcW w:w="747" w:type="pct"/>
            <w:tcBorders>
              <w:top w:val="outset" w:sz="6" w:space="0" w:color="000000"/>
              <w:left w:val="outset" w:sz="6" w:space="0" w:color="000000"/>
              <w:bottom w:val="outset" w:sz="6" w:space="0" w:color="000000"/>
              <w:right w:val="outset" w:sz="6" w:space="0" w:color="000000"/>
            </w:tcBorders>
          </w:tcPr>
          <w:p w14:paraId="000331B9" w14:textId="00ACFA46" w:rsidR="00607137" w:rsidRPr="00682F04" w:rsidRDefault="00F46691" w:rsidP="0060713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1.180.121,87</w:t>
            </w:r>
          </w:p>
        </w:tc>
        <w:tc>
          <w:tcPr>
            <w:tcW w:w="448" w:type="pct"/>
            <w:tcBorders>
              <w:top w:val="outset" w:sz="6" w:space="0" w:color="000000"/>
              <w:left w:val="outset" w:sz="6" w:space="0" w:color="000000"/>
              <w:bottom w:val="outset" w:sz="6" w:space="0" w:color="000000"/>
              <w:right w:val="outset" w:sz="6" w:space="0" w:color="000000"/>
            </w:tcBorders>
          </w:tcPr>
          <w:p w14:paraId="159736EA" w14:textId="049D5071" w:rsidR="00607137" w:rsidRPr="00682F04" w:rsidRDefault="00F46691" w:rsidP="0060713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100,37</w:t>
            </w:r>
          </w:p>
        </w:tc>
      </w:tr>
      <w:tr w:rsidR="00607137" w:rsidRPr="00682F04" w14:paraId="1E9F49A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38ACA25"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E79D4B2"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2E16FD5" w14:textId="77777777" w:rsidR="00607137" w:rsidRPr="00682F04" w:rsidRDefault="00607137"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D8BF693" w14:textId="77777777" w:rsidR="00607137" w:rsidRPr="00682F04" w:rsidRDefault="00607137" w:rsidP="0060713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D7F4816" w14:textId="77777777" w:rsidR="00607137" w:rsidRPr="00682F04" w:rsidRDefault="00607137" w:rsidP="0060713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6FD3003" w14:textId="77777777" w:rsidR="00607137" w:rsidRPr="00682F04" w:rsidRDefault="00607137" w:rsidP="0060713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A27A986" w14:textId="77777777" w:rsidR="00607137" w:rsidRPr="00682F04" w:rsidRDefault="00607137" w:rsidP="00607137">
            <w:pPr>
              <w:pStyle w:val="NormalnyWeb"/>
              <w:jc w:val="center"/>
              <w:rPr>
                <w:rFonts w:asciiTheme="minorHAnsi" w:hAnsiTheme="minorHAnsi" w:cstheme="minorHAnsi"/>
                <w:sz w:val="22"/>
                <w:szCs w:val="22"/>
              </w:rPr>
            </w:pPr>
          </w:p>
        </w:tc>
      </w:tr>
      <w:tr w:rsidR="00607137" w:rsidRPr="00682F04" w14:paraId="0F9CB96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FD8780F"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0E82B7BC" w14:textId="77777777"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40002</w:t>
            </w:r>
          </w:p>
        </w:tc>
        <w:tc>
          <w:tcPr>
            <w:tcW w:w="355" w:type="pct"/>
            <w:tcBorders>
              <w:top w:val="outset" w:sz="6" w:space="0" w:color="000000"/>
              <w:left w:val="outset" w:sz="6" w:space="0" w:color="000000"/>
              <w:bottom w:val="outset" w:sz="6" w:space="0" w:color="000000"/>
              <w:right w:val="outset" w:sz="6" w:space="0" w:color="000000"/>
            </w:tcBorders>
          </w:tcPr>
          <w:p w14:paraId="47CF6A6F" w14:textId="77777777" w:rsidR="00607137" w:rsidRPr="00682F04" w:rsidRDefault="00607137"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B32F492" w14:textId="77777777" w:rsidR="00607137" w:rsidRPr="00682F04" w:rsidRDefault="00607137" w:rsidP="00607137">
            <w:pPr>
              <w:pStyle w:val="NormalnyWeb"/>
              <w:rPr>
                <w:rFonts w:asciiTheme="minorHAnsi" w:hAnsiTheme="minorHAnsi" w:cstheme="minorHAnsi"/>
                <w:sz w:val="22"/>
                <w:szCs w:val="22"/>
              </w:rPr>
            </w:pPr>
            <w:r w:rsidRPr="00682F04">
              <w:rPr>
                <w:rFonts w:asciiTheme="minorHAnsi" w:hAnsiTheme="minorHAnsi" w:cstheme="minorHAnsi"/>
                <w:i/>
                <w:iCs/>
                <w:sz w:val="22"/>
                <w:szCs w:val="22"/>
              </w:rPr>
              <w:t>Dostarczanie wody</w:t>
            </w:r>
          </w:p>
        </w:tc>
        <w:tc>
          <w:tcPr>
            <w:tcW w:w="822" w:type="pct"/>
            <w:tcBorders>
              <w:top w:val="outset" w:sz="6" w:space="0" w:color="000000"/>
              <w:left w:val="outset" w:sz="6" w:space="0" w:color="000000"/>
              <w:bottom w:val="outset" w:sz="6" w:space="0" w:color="000000"/>
              <w:right w:val="outset" w:sz="6" w:space="0" w:color="000000"/>
            </w:tcBorders>
          </w:tcPr>
          <w:p w14:paraId="6CDD737B" w14:textId="1BCA6172" w:rsidR="00607137" w:rsidRPr="00682F04" w:rsidRDefault="00F46691" w:rsidP="0060713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892.333,00</w:t>
            </w:r>
          </w:p>
        </w:tc>
        <w:tc>
          <w:tcPr>
            <w:tcW w:w="747" w:type="pct"/>
            <w:tcBorders>
              <w:top w:val="outset" w:sz="6" w:space="0" w:color="000000"/>
              <w:left w:val="outset" w:sz="6" w:space="0" w:color="000000"/>
              <w:bottom w:val="outset" w:sz="6" w:space="0" w:color="000000"/>
              <w:right w:val="outset" w:sz="6" w:space="0" w:color="000000"/>
            </w:tcBorders>
          </w:tcPr>
          <w:p w14:paraId="06A42C00" w14:textId="791E620E" w:rsidR="00607137" w:rsidRPr="00682F04" w:rsidRDefault="00F46691" w:rsidP="0060713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896.707,43</w:t>
            </w:r>
          </w:p>
        </w:tc>
        <w:tc>
          <w:tcPr>
            <w:tcW w:w="448" w:type="pct"/>
            <w:tcBorders>
              <w:top w:val="outset" w:sz="6" w:space="0" w:color="000000"/>
              <w:left w:val="outset" w:sz="6" w:space="0" w:color="000000"/>
              <w:bottom w:val="outset" w:sz="6" w:space="0" w:color="000000"/>
              <w:right w:val="outset" w:sz="6" w:space="0" w:color="000000"/>
            </w:tcBorders>
          </w:tcPr>
          <w:p w14:paraId="6338A848" w14:textId="71F98384" w:rsidR="00607137" w:rsidRPr="00682F04" w:rsidRDefault="00F46691" w:rsidP="0060713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100,49</w:t>
            </w:r>
          </w:p>
        </w:tc>
      </w:tr>
      <w:tr w:rsidR="00607137" w:rsidRPr="00682F04" w14:paraId="14942F8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A81B02A"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C4FE585"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024E3E1" w14:textId="77777777" w:rsidR="00607137" w:rsidRPr="00682F04" w:rsidRDefault="00607137"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246E9EE" w14:textId="77777777" w:rsidR="00607137" w:rsidRPr="00682F04" w:rsidRDefault="00607137" w:rsidP="0060713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5893C55" w14:textId="77777777" w:rsidR="00607137" w:rsidRPr="00682F04" w:rsidRDefault="00607137" w:rsidP="0060713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CDC5FE0" w14:textId="77777777" w:rsidR="00607137" w:rsidRPr="00682F04" w:rsidRDefault="00607137" w:rsidP="0060713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D56C36E" w14:textId="77777777" w:rsidR="00607137" w:rsidRPr="00682F04" w:rsidRDefault="00607137" w:rsidP="00607137">
            <w:pPr>
              <w:pStyle w:val="NormalnyWeb"/>
              <w:jc w:val="center"/>
              <w:rPr>
                <w:rFonts w:asciiTheme="minorHAnsi" w:hAnsiTheme="minorHAnsi" w:cstheme="minorHAnsi"/>
                <w:sz w:val="22"/>
                <w:szCs w:val="22"/>
              </w:rPr>
            </w:pPr>
          </w:p>
        </w:tc>
      </w:tr>
      <w:tr w:rsidR="00607137" w:rsidRPr="00682F04" w14:paraId="3BA98A4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3EF017E"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318F6E5"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FC48AE6" w14:textId="77777777"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hideMark/>
          </w:tcPr>
          <w:p w14:paraId="3211A659" w14:textId="77777777" w:rsidR="00607137" w:rsidRPr="00682F04" w:rsidRDefault="00607137"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upomnień</w:t>
            </w:r>
          </w:p>
        </w:tc>
        <w:tc>
          <w:tcPr>
            <w:tcW w:w="822" w:type="pct"/>
            <w:tcBorders>
              <w:top w:val="outset" w:sz="6" w:space="0" w:color="000000"/>
              <w:left w:val="outset" w:sz="6" w:space="0" w:color="000000"/>
              <w:bottom w:val="outset" w:sz="6" w:space="0" w:color="000000"/>
              <w:right w:val="outset" w:sz="6" w:space="0" w:color="000000"/>
            </w:tcBorders>
          </w:tcPr>
          <w:p w14:paraId="6A27637F" w14:textId="4CC70CBC"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w:t>
            </w:r>
          </w:p>
        </w:tc>
        <w:tc>
          <w:tcPr>
            <w:tcW w:w="747" w:type="pct"/>
            <w:tcBorders>
              <w:top w:val="outset" w:sz="6" w:space="0" w:color="000000"/>
              <w:left w:val="outset" w:sz="6" w:space="0" w:color="000000"/>
              <w:bottom w:val="outset" w:sz="6" w:space="0" w:color="000000"/>
              <w:right w:val="outset" w:sz="6" w:space="0" w:color="000000"/>
            </w:tcBorders>
          </w:tcPr>
          <w:p w14:paraId="0420DDB3" w14:textId="794A36A9"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2.267,60</w:t>
            </w:r>
          </w:p>
        </w:tc>
        <w:tc>
          <w:tcPr>
            <w:tcW w:w="448" w:type="pct"/>
            <w:tcBorders>
              <w:top w:val="outset" w:sz="6" w:space="0" w:color="000000"/>
              <w:left w:val="outset" w:sz="6" w:space="0" w:color="000000"/>
              <w:bottom w:val="outset" w:sz="6" w:space="0" w:color="000000"/>
              <w:right w:val="outset" w:sz="6" w:space="0" w:color="000000"/>
            </w:tcBorders>
          </w:tcPr>
          <w:p w14:paraId="7BE5D857" w14:textId="2B552897"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90,70</w:t>
            </w:r>
          </w:p>
        </w:tc>
      </w:tr>
      <w:tr w:rsidR="00607137" w:rsidRPr="00682F04" w14:paraId="380E94B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E0D27AB"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9B7BC7D"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8C6DA6E" w14:textId="0A9DBBF1"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0690</w:t>
            </w:r>
          </w:p>
        </w:tc>
        <w:tc>
          <w:tcPr>
            <w:tcW w:w="1839" w:type="pct"/>
            <w:tcBorders>
              <w:top w:val="outset" w:sz="6" w:space="0" w:color="000000"/>
              <w:left w:val="outset" w:sz="6" w:space="0" w:color="000000"/>
              <w:bottom w:val="outset" w:sz="6" w:space="0" w:color="000000"/>
              <w:right w:val="outset" w:sz="6" w:space="0" w:color="000000"/>
            </w:tcBorders>
          </w:tcPr>
          <w:p w14:paraId="5FB691B0" w14:textId="2F4FF882" w:rsidR="00607137" w:rsidRPr="00682F04" w:rsidRDefault="00607137"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opłat</w:t>
            </w:r>
          </w:p>
        </w:tc>
        <w:tc>
          <w:tcPr>
            <w:tcW w:w="822" w:type="pct"/>
            <w:tcBorders>
              <w:top w:val="outset" w:sz="6" w:space="0" w:color="000000"/>
              <w:left w:val="outset" w:sz="6" w:space="0" w:color="000000"/>
              <w:bottom w:val="outset" w:sz="6" w:space="0" w:color="000000"/>
              <w:right w:val="outset" w:sz="6" w:space="0" w:color="000000"/>
            </w:tcBorders>
          </w:tcPr>
          <w:p w14:paraId="7A000412" w14:textId="278B970D"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55.000,00</w:t>
            </w:r>
          </w:p>
        </w:tc>
        <w:tc>
          <w:tcPr>
            <w:tcW w:w="747" w:type="pct"/>
            <w:tcBorders>
              <w:top w:val="outset" w:sz="6" w:space="0" w:color="000000"/>
              <w:left w:val="outset" w:sz="6" w:space="0" w:color="000000"/>
              <w:bottom w:val="outset" w:sz="6" w:space="0" w:color="000000"/>
              <w:right w:val="outset" w:sz="6" w:space="0" w:color="000000"/>
            </w:tcBorders>
          </w:tcPr>
          <w:p w14:paraId="6DA91F65" w14:textId="3E467F18"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68.929,76</w:t>
            </w:r>
          </w:p>
        </w:tc>
        <w:tc>
          <w:tcPr>
            <w:tcW w:w="448" w:type="pct"/>
            <w:tcBorders>
              <w:top w:val="outset" w:sz="6" w:space="0" w:color="000000"/>
              <w:left w:val="outset" w:sz="6" w:space="0" w:color="000000"/>
              <w:bottom w:val="outset" w:sz="6" w:space="0" w:color="000000"/>
              <w:right w:val="outset" w:sz="6" w:space="0" w:color="000000"/>
            </w:tcBorders>
          </w:tcPr>
          <w:p w14:paraId="0C266573" w14:textId="7BDB5D4D"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125,33</w:t>
            </w:r>
          </w:p>
        </w:tc>
      </w:tr>
      <w:tr w:rsidR="00607137" w:rsidRPr="00682F04" w14:paraId="6B376E7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22A8541"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447090B"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432E3B5" w14:textId="77777777"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0830</w:t>
            </w:r>
          </w:p>
        </w:tc>
        <w:tc>
          <w:tcPr>
            <w:tcW w:w="1839" w:type="pct"/>
            <w:tcBorders>
              <w:top w:val="outset" w:sz="6" w:space="0" w:color="000000"/>
              <w:left w:val="outset" w:sz="6" w:space="0" w:color="000000"/>
              <w:bottom w:val="outset" w:sz="6" w:space="0" w:color="000000"/>
              <w:right w:val="outset" w:sz="6" w:space="0" w:color="000000"/>
            </w:tcBorders>
            <w:hideMark/>
          </w:tcPr>
          <w:p w14:paraId="7F566221" w14:textId="77777777" w:rsidR="00607137" w:rsidRPr="00682F04" w:rsidRDefault="00607137"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2FFF81DA" w14:textId="209C9861"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833.333,00</w:t>
            </w:r>
          </w:p>
        </w:tc>
        <w:tc>
          <w:tcPr>
            <w:tcW w:w="747" w:type="pct"/>
            <w:tcBorders>
              <w:top w:val="outset" w:sz="6" w:space="0" w:color="000000"/>
              <w:left w:val="outset" w:sz="6" w:space="0" w:color="000000"/>
              <w:bottom w:val="outset" w:sz="6" w:space="0" w:color="000000"/>
              <w:right w:val="outset" w:sz="6" w:space="0" w:color="000000"/>
            </w:tcBorders>
          </w:tcPr>
          <w:p w14:paraId="78255764" w14:textId="7D4AB985"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823.610,75</w:t>
            </w:r>
          </w:p>
        </w:tc>
        <w:tc>
          <w:tcPr>
            <w:tcW w:w="448" w:type="pct"/>
            <w:tcBorders>
              <w:top w:val="outset" w:sz="6" w:space="0" w:color="000000"/>
              <w:left w:val="outset" w:sz="6" w:space="0" w:color="000000"/>
              <w:bottom w:val="outset" w:sz="6" w:space="0" w:color="000000"/>
              <w:right w:val="outset" w:sz="6" w:space="0" w:color="000000"/>
            </w:tcBorders>
          </w:tcPr>
          <w:p w14:paraId="4B96974E" w14:textId="09AA9629"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98,83</w:t>
            </w:r>
          </w:p>
        </w:tc>
      </w:tr>
      <w:tr w:rsidR="00607137" w:rsidRPr="00682F04" w14:paraId="7C0D2CF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895B0FC" w14:textId="77777777" w:rsidR="00607137" w:rsidRPr="00682F04" w:rsidRDefault="00607137"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1B380CD" w14:textId="77777777" w:rsidR="00607137" w:rsidRPr="00682F04" w:rsidRDefault="00607137"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E60F65D" w14:textId="77777777" w:rsidR="00607137" w:rsidRPr="00682F04" w:rsidRDefault="00607137"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78D828F8" w14:textId="77777777" w:rsidR="00607137" w:rsidRPr="00682F04" w:rsidRDefault="00607137"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17A8B479" w14:textId="33EFF7CB"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747" w:type="pct"/>
            <w:tcBorders>
              <w:top w:val="outset" w:sz="6" w:space="0" w:color="000000"/>
              <w:left w:val="outset" w:sz="6" w:space="0" w:color="000000"/>
              <w:bottom w:val="outset" w:sz="6" w:space="0" w:color="000000"/>
              <w:right w:val="outset" w:sz="6" w:space="0" w:color="000000"/>
            </w:tcBorders>
          </w:tcPr>
          <w:p w14:paraId="3E203B88" w14:textId="49FA2318"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1.899,32</w:t>
            </w:r>
          </w:p>
        </w:tc>
        <w:tc>
          <w:tcPr>
            <w:tcW w:w="448" w:type="pct"/>
            <w:tcBorders>
              <w:top w:val="outset" w:sz="6" w:space="0" w:color="000000"/>
              <w:left w:val="outset" w:sz="6" w:space="0" w:color="000000"/>
              <w:bottom w:val="outset" w:sz="6" w:space="0" w:color="000000"/>
              <w:right w:val="outset" w:sz="6" w:space="0" w:color="000000"/>
            </w:tcBorders>
          </w:tcPr>
          <w:p w14:paraId="7598A55F" w14:textId="69E5EC02" w:rsidR="00607137"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126,62</w:t>
            </w:r>
          </w:p>
        </w:tc>
      </w:tr>
      <w:tr w:rsidR="00F46691" w:rsidRPr="00682F04" w14:paraId="20EF5A0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35D9D50"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968C4A1" w14:textId="77777777" w:rsidR="00F46691" w:rsidRPr="00682F04" w:rsidRDefault="00F46691"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34C21AB" w14:textId="77777777" w:rsidR="00F46691" w:rsidRPr="00682F04" w:rsidRDefault="00F46691"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AB4540C" w14:textId="77777777" w:rsidR="00F46691" w:rsidRPr="00682F04" w:rsidRDefault="00F46691" w:rsidP="0060713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309094F" w14:textId="77777777" w:rsidR="00F46691" w:rsidRPr="00682F04" w:rsidRDefault="00F46691" w:rsidP="0060713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CB6E7FA" w14:textId="77777777" w:rsidR="00F46691" w:rsidRPr="00682F04" w:rsidRDefault="00F46691" w:rsidP="0060713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FEE3836" w14:textId="77777777" w:rsidR="00F46691" w:rsidRPr="00682F04" w:rsidRDefault="00F46691" w:rsidP="00607137">
            <w:pPr>
              <w:pStyle w:val="NormalnyWeb"/>
              <w:jc w:val="center"/>
              <w:rPr>
                <w:rFonts w:asciiTheme="minorHAnsi" w:hAnsiTheme="minorHAnsi" w:cstheme="minorHAnsi"/>
                <w:sz w:val="22"/>
                <w:szCs w:val="22"/>
              </w:rPr>
            </w:pPr>
          </w:p>
        </w:tc>
      </w:tr>
      <w:tr w:rsidR="00F46691" w:rsidRPr="00682F04" w14:paraId="715C35F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621067"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81C0FBE" w14:textId="062F1300" w:rsidR="00F46691" w:rsidRPr="00682F04" w:rsidRDefault="00F46691" w:rsidP="0060713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40095</w:t>
            </w:r>
          </w:p>
        </w:tc>
        <w:tc>
          <w:tcPr>
            <w:tcW w:w="355" w:type="pct"/>
            <w:tcBorders>
              <w:top w:val="outset" w:sz="6" w:space="0" w:color="000000"/>
              <w:left w:val="outset" w:sz="6" w:space="0" w:color="000000"/>
              <w:bottom w:val="outset" w:sz="6" w:space="0" w:color="000000"/>
              <w:right w:val="outset" w:sz="6" w:space="0" w:color="000000"/>
            </w:tcBorders>
          </w:tcPr>
          <w:p w14:paraId="0794BB14" w14:textId="77777777" w:rsidR="00F46691" w:rsidRPr="00682F04" w:rsidRDefault="00F46691" w:rsidP="00607137">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FD99394" w14:textId="01E734ED" w:rsidR="00F46691" w:rsidRPr="00682F04" w:rsidRDefault="00F46691" w:rsidP="00607137">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08FF8024" w14:textId="123723E7" w:rsidR="00F46691" w:rsidRPr="00682F04" w:rsidRDefault="00F46691" w:rsidP="0060713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283.415,00</w:t>
            </w:r>
          </w:p>
        </w:tc>
        <w:tc>
          <w:tcPr>
            <w:tcW w:w="747" w:type="pct"/>
            <w:tcBorders>
              <w:top w:val="outset" w:sz="6" w:space="0" w:color="000000"/>
              <w:left w:val="outset" w:sz="6" w:space="0" w:color="000000"/>
              <w:bottom w:val="outset" w:sz="6" w:space="0" w:color="000000"/>
              <w:right w:val="outset" w:sz="6" w:space="0" w:color="000000"/>
            </w:tcBorders>
          </w:tcPr>
          <w:p w14:paraId="4CE3A3CB" w14:textId="2F89DF0C" w:rsidR="00F46691" w:rsidRPr="00682F04" w:rsidRDefault="00F46691" w:rsidP="0060713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283.414,44</w:t>
            </w:r>
          </w:p>
        </w:tc>
        <w:tc>
          <w:tcPr>
            <w:tcW w:w="448" w:type="pct"/>
            <w:tcBorders>
              <w:top w:val="outset" w:sz="6" w:space="0" w:color="000000"/>
              <w:left w:val="outset" w:sz="6" w:space="0" w:color="000000"/>
              <w:bottom w:val="outset" w:sz="6" w:space="0" w:color="000000"/>
              <w:right w:val="outset" w:sz="6" w:space="0" w:color="000000"/>
            </w:tcBorders>
          </w:tcPr>
          <w:p w14:paraId="540F7DDC" w14:textId="52844897" w:rsidR="00F46691" w:rsidRPr="00682F04" w:rsidRDefault="00F46691" w:rsidP="0060713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F46691" w:rsidRPr="00682F04" w14:paraId="5D7A0E2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B07FB1C"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3919AA" w14:textId="77777777" w:rsidR="00F46691" w:rsidRPr="00682F04" w:rsidRDefault="00F46691"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59A8D4F" w14:textId="77777777" w:rsidR="00F46691" w:rsidRPr="00682F04" w:rsidRDefault="00F46691"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52C07F5" w14:textId="77777777" w:rsidR="00F46691" w:rsidRPr="00682F04" w:rsidRDefault="00F46691" w:rsidP="0060713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53A304D" w14:textId="77777777" w:rsidR="00F46691" w:rsidRPr="00682F04" w:rsidRDefault="00F46691" w:rsidP="0060713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45BBBD6" w14:textId="77777777" w:rsidR="00F46691" w:rsidRPr="00682F04" w:rsidRDefault="00F46691" w:rsidP="0060713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E41CD9F" w14:textId="77777777" w:rsidR="00F46691" w:rsidRPr="00682F04" w:rsidRDefault="00F46691" w:rsidP="00607137">
            <w:pPr>
              <w:pStyle w:val="NormalnyWeb"/>
              <w:jc w:val="center"/>
              <w:rPr>
                <w:rFonts w:asciiTheme="minorHAnsi" w:hAnsiTheme="minorHAnsi" w:cstheme="minorHAnsi"/>
                <w:sz w:val="22"/>
                <w:szCs w:val="22"/>
              </w:rPr>
            </w:pPr>
          </w:p>
        </w:tc>
      </w:tr>
      <w:tr w:rsidR="00F46691" w:rsidRPr="00682F04" w14:paraId="2C90B85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330FD87"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97AE142" w14:textId="77777777" w:rsidR="00F46691" w:rsidRPr="00682F04" w:rsidRDefault="00F46691"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A208A2D" w14:textId="1CD1C3A6"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0840</w:t>
            </w:r>
          </w:p>
        </w:tc>
        <w:tc>
          <w:tcPr>
            <w:tcW w:w="1839" w:type="pct"/>
            <w:tcBorders>
              <w:top w:val="outset" w:sz="6" w:space="0" w:color="000000"/>
              <w:left w:val="outset" w:sz="6" w:space="0" w:color="000000"/>
              <w:bottom w:val="outset" w:sz="6" w:space="0" w:color="000000"/>
              <w:right w:val="outset" w:sz="6" w:space="0" w:color="000000"/>
            </w:tcBorders>
          </w:tcPr>
          <w:p w14:paraId="2D61BB16" w14:textId="0225CE49" w:rsidR="00F46691" w:rsidRPr="00682F04" w:rsidRDefault="00F46691"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ze sprzedaży wyrobów</w:t>
            </w:r>
          </w:p>
        </w:tc>
        <w:tc>
          <w:tcPr>
            <w:tcW w:w="822" w:type="pct"/>
            <w:tcBorders>
              <w:top w:val="outset" w:sz="6" w:space="0" w:color="000000"/>
              <w:left w:val="outset" w:sz="6" w:space="0" w:color="000000"/>
              <w:bottom w:val="outset" w:sz="6" w:space="0" w:color="000000"/>
              <w:right w:val="outset" w:sz="6" w:space="0" w:color="000000"/>
            </w:tcBorders>
          </w:tcPr>
          <w:p w14:paraId="1953138F" w14:textId="01AE1B89"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212.561,00</w:t>
            </w:r>
          </w:p>
        </w:tc>
        <w:tc>
          <w:tcPr>
            <w:tcW w:w="747" w:type="pct"/>
            <w:tcBorders>
              <w:top w:val="outset" w:sz="6" w:space="0" w:color="000000"/>
              <w:left w:val="outset" w:sz="6" w:space="0" w:color="000000"/>
              <w:bottom w:val="outset" w:sz="6" w:space="0" w:color="000000"/>
              <w:right w:val="outset" w:sz="6" w:space="0" w:color="000000"/>
            </w:tcBorders>
          </w:tcPr>
          <w:p w14:paraId="23222340" w14:textId="0FF929F8"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212.560,82</w:t>
            </w:r>
          </w:p>
        </w:tc>
        <w:tc>
          <w:tcPr>
            <w:tcW w:w="448" w:type="pct"/>
            <w:tcBorders>
              <w:top w:val="outset" w:sz="6" w:space="0" w:color="000000"/>
              <w:left w:val="outset" w:sz="6" w:space="0" w:color="000000"/>
              <w:bottom w:val="outset" w:sz="6" w:space="0" w:color="000000"/>
              <w:right w:val="outset" w:sz="6" w:space="0" w:color="000000"/>
            </w:tcBorders>
          </w:tcPr>
          <w:p w14:paraId="6FAF20F8" w14:textId="5D00517B"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F46691" w:rsidRPr="00682F04" w14:paraId="20CE13C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C2E5BAB"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97F6F7C" w14:textId="77777777" w:rsidR="00F46691" w:rsidRPr="00682F04" w:rsidRDefault="00F46691"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8E4C302" w14:textId="3E8EB119"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0970</w:t>
            </w:r>
          </w:p>
        </w:tc>
        <w:tc>
          <w:tcPr>
            <w:tcW w:w="1839" w:type="pct"/>
            <w:tcBorders>
              <w:top w:val="outset" w:sz="6" w:space="0" w:color="000000"/>
              <w:left w:val="outset" w:sz="6" w:space="0" w:color="000000"/>
              <w:bottom w:val="outset" w:sz="6" w:space="0" w:color="000000"/>
              <w:right w:val="outset" w:sz="6" w:space="0" w:color="000000"/>
            </w:tcBorders>
          </w:tcPr>
          <w:p w14:paraId="2B1A1133" w14:textId="2063FED6" w:rsidR="00F46691" w:rsidRPr="00682F04" w:rsidRDefault="00F46691" w:rsidP="00607137">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dochodów</w:t>
            </w:r>
          </w:p>
        </w:tc>
        <w:tc>
          <w:tcPr>
            <w:tcW w:w="822" w:type="pct"/>
            <w:tcBorders>
              <w:top w:val="outset" w:sz="6" w:space="0" w:color="000000"/>
              <w:left w:val="outset" w:sz="6" w:space="0" w:color="000000"/>
              <w:bottom w:val="outset" w:sz="6" w:space="0" w:color="000000"/>
              <w:right w:val="outset" w:sz="6" w:space="0" w:color="000000"/>
            </w:tcBorders>
          </w:tcPr>
          <w:p w14:paraId="22129377" w14:textId="45E773F7"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70.854,00</w:t>
            </w:r>
          </w:p>
        </w:tc>
        <w:tc>
          <w:tcPr>
            <w:tcW w:w="747" w:type="pct"/>
            <w:tcBorders>
              <w:top w:val="outset" w:sz="6" w:space="0" w:color="000000"/>
              <w:left w:val="outset" w:sz="6" w:space="0" w:color="000000"/>
              <w:bottom w:val="outset" w:sz="6" w:space="0" w:color="000000"/>
              <w:right w:val="outset" w:sz="6" w:space="0" w:color="000000"/>
            </w:tcBorders>
          </w:tcPr>
          <w:p w14:paraId="3DB01013" w14:textId="68F83BA0"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70.853,62</w:t>
            </w:r>
          </w:p>
        </w:tc>
        <w:tc>
          <w:tcPr>
            <w:tcW w:w="448" w:type="pct"/>
            <w:tcBorders>
              <w:top w:val="outset" w:sz="6" w:space="0" w:color="000000"/>
              <w:left w:val="outset" w:sz="6" w:space="0" w:color="000000"/>
              <w:bottom w:val="outset" w:sz="6" w:space="0" w:color="000000"/>
              <w:right w:val="outset" w:sz="6" w:space="0" w:color="000000"/>
            </w:tcBorders>
          </w:tcPr>
          <w:p w14:paraId="26658C8F" w14:textId="6D1CE203" w:rsidR="00F46691" w:rsidRPr="00682F04" w:rsidRDefault="00F46691" w:rsidP="0060713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F46691" w:rsidRPr="00682F04" w14:paraId="7237DBA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831FAD8" w14:textId="77777777" w:rsidR="00F46691" w:rsidRPr="00682F04" w:rsidRDefault="00F46691" w:rsidP="0060713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070D33D" w14:textId="77777777" w:rsidR="00F46691" w:rsidRPr="00682F04" w:rsidRDefault="00F46691" w:rsidP="0060713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364896E" w14:textId="77777777" w:rsidR="00F46691" w:rsidRPr="00682F04" w:rsidRDefault="00F46691" w:rsidP="0060713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2F8F244" w14:textId="77777777" w:rsidR="00F46691" w:rsidRPr="00682F04" w:rsidRDefault="00F46691" w:rsidP="0060713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372ED9B" w14:textId="77777777" w:rsidR="00F46691" w:rsidRPr="00682F04" w:rsidRDefault="00F46691" w:rsidP="0060713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B123829" w14:textId="77777777" w:rsidR="00F46691" w:rsidRPr="00682F04" w:rsidRDefault="00F46691" w:rsidP="0060713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5016978" w14:textId="77777777" w:rsidR="00F46691" w:rsidRPr="00682F04" w:rsidRDefault="00F46691" w:rsidP="00607137">
            <w:pPr>
              <w:pStyle w:val="NormalnyWeb"/>
              <w:jc w:val="center"/>
              <w:rPr>
                <w:rFonts w:asciiTheme="minorHAnsi" w:hAnsiTheme="minorHAnsi" w:cstheme="minorHAnsi"/>
                <w:sz w:val="22"/>
                <w:szCs w:val="22"/>
              </w:rPr>
            </w:pPr>
          </w:p>
        </w:tc>
      </w:tr>
      <w:tr w:rsidR="00F46691" w:rsidRPr="00682F04" w14:paraId="54AA46A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E13BD7A" w14:textId="6C8A6B63" w:rsidR="00F46691" w:rsidRPr="00682F04" w:rsidRDefault="00F46691" w:rsidP="00F4669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600</w:t>
            </w:r>
          </w:p>
        </w:tc>
        <w:tc>
          <w:tcPr>
            <w:tcW w:w="429" w:type="pct"/>
            <w:tcBorders>
              <w:top w:val="outset" w:sz="6" w:space="0" w:color="000000"/>
              <w:left w:val="outset" w:sz="6" w:space="0" w:color="000000"/>
              <w:bottom w:val="outset" w:sz="6" w:space="0" w:color="000000"/>
              <w:right w:val="outset" w:sz="6" w:space="0" w:color="000000"/>
            </w:tcBorders>
          </w:tcPr>
          <w:p w14:paraId="3658EA68" w14:textId="77777777" w:rsidR="00F46691" w:rsidRPr="00682F04" w:rsidRDefault="00F46691" w:rsidP="00F46691">
            <w:pPr>
              <w:pStyle w:val="NormalnyWeb"/>
              <w:jc w:val="center"/>
              <w:rPr>
                <w:rFonts w:asciiTheme="minorHAnsi" w:hAnsiTheme="minorHAnsi" w:cstheme="minorHAnsi"/>
                <w:b/>
                <w:b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C255FA4" w14:textId="77777777" w:rsidR="00F46691" w:rsidRPr="00682F04" w:rsidRDefault="00F46691" w:rsidP="00F46691">
            <w:pPr>
              <w:pStyle w:val="NormalnyWeb"/>
              <w:jc w:val="center"/>
              <w:rPr>
                <w:rFonts w:asciiTheme="minorHAnsi" w:hAnsiTheme="minorHAnsi" w:cstheme="minorHAnsi"/>
                <w:b/>
                <w:b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0D2D17A" w14:textId="7952DC67" w:rsidR="00F46691" w:rsidRPr="00682F04" w:rsidRDefault="00F46691" w:rsidP="00F46691">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Transport i łączność</w:t>
            </w:r>
          </w:p>
        </w:tc>
        <w:tc>
          <w:tcPr>
            <w:tcW w:w="822" w:type="pct"/>
            <w:tcBorders>
              <w:top w:val="outset" w:sz="6" w:space="0" w:color="000000"/>
              <w:left w:val="outset" w:sz="6" w:space="0" w:color="000000"/>
              <w:bottom w:val="outset" w:sz="6" w:space="0" w:color="000000"/>
              <w:right w:val="outset" w:sz="6" w:space="0" w:color="000000"/>
            </w:tcBorders>
          </w:tcPr>
          <w:p w14:paraId="02BADFF5" w14:textId="3D36C4F5" w:rsidR="00F46691" w:rsidRPr="00682F04" w:rsidRDefault="000B5A81" w:rsidP="00F4669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6.751,89</w:t>
            </w:r>
          </w:p>
        </w:tc>
        <w:tc>
          <w:tcPr>
            <w:tcW w:w="747" w:type="pct"/>
            <w:tcBorders>
              <w:top w:val="outset" w:sz="6" w:space="0" w:color="000000"/>
              <w:left w:val="outset" w:sz="6" w:space="0" w:color="000000"/>
              <w:bottom w:val="outset" w:sz="6" w:space="0" w:color="000000"/>
              <w:right w:val="outset" w:sz="6" w:space="0" w:color="000000"/>
            </w:tcBorders>
          </w:tcPr>
          <w:p w14:paraId="562E7B0A" w14:textId="332B4DD3" w:rsidR="00F46691" w:rsidRPr="00682F04" w:rsidRDefault="000B5A81" w:rsidP="00F4669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6.751,89</w:t>
            </w:r>
          </w:p>
        </w:tc>
        <w:tc>
          <w:tcPr>
            <w:tcW w:w="448" w:type="pct"/>
            <w:tcBorders>
              <w:top w:val="outset" w:sz="6" w:space="0" w:color="000000"/>
              <w:left w:val="outset" w:sz="6" w:space="0" w:color="000000"/>
              <w:bottom w:val="outset" w:sz="6" w:space="0" w:color="000000"/>
              <w:right w:val="outset" w:sz="6" w:space="0" w:color="000000"/>
            </w:tcBorders>
          </w:tcPr>
          <w:p w14:paraId="503321F3" w14:textId="4D3AEBA9" w:rsidR="00F46691" w:rsidRPr="00682F04" w:rsidRDefault="000B5A81" w:rsidP="00F4669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F46691" w:rsidRPr="00682F04" w14:paraId="2E429B2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DB7A3FC" w14:textId="77777777" w:rsidR="00F46691" w:rsidRPr="00682F04" w:rsidRDefault="00F46691" w:rsidP="00F46691">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91AEF4A" w14:textId="77777777" w:rsidR="00F46691" w:rsidRPr="00682F04" w:rsidRDefault="00F46691" w:rsidP="00F46691">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95AAB98" w14:textId="77777777" w:rsidR="00F46691" w:rsidRPr="00682F04" w:rsidRDefault="00F46691" w:rsidP="00F46691">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675CB87" w14:textId="77777777" w:rsidR="00F46691" w:rsidRPr="00682F04" w:rsidRDefault="00F46691" w:rsidP="00F46691">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00D9D55" w14:textId="77777777" w:rsidR="00F46691" w:rsidRPr="00682F04" w:rsidRDefault="00F46691" w:rsidP="00F46691">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559B4EC" w14:textId="77777777" w:rsidR="00F46691" w:rsidRPr="00682F04" w:rsidRDefault="00F46691" w:rsidP="00F46691">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D7EA310" w14:textId="77777777" w:rsidR="00F46691" w:rsidRPr="00682F04" w:rsidRDefault="00F46691" w:rsidP="00F46691">
            <w:pPr>
              <w:pStyle w:val="NormalnyWeb"/>
              <w:jc w:val="center"/>
              <w:rPr>
                <w:rFonts w:asciiTheme="minorHAnsi" w:hAnsiTheme="minorHAnsi" w:cstheme="minorHAnsi"/>
                <w:sz w:val="22"/>
                <w:szCs w:val="22"/>
              </w:rPr>
            </w:pPr>
          </w:p>
        </w:tc>
      </w:tr>
      <w:tr w:rsidR="00F46691" w:rsidRPr="00682F04" w14:paraId="2371800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4577555" w14:textId="77777777" w:rsidR="00F46691" w:rsidRPr="00682F04" w:rsidRDefault="00F46691" w:rsidP="00F46691">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3D0B81" w14:textId="794EDBA0" w:rsidR="00F46691" w:rsidRPr="00682F04" w:rsidRDefault="00F46691" w:rsidP="00F4669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60004</w:t>
            </w:r>
          </w:p>
        </w:tc>
        <w:tc>
          <w:tcPr>
            <w:tcW w:w="355" w:type="pct"/>
            <w:tcBorders>
              <w:top w:val="outset" w:sz="6" w:space="0" w:color="000000"/>
              <w:left w:val="outset" w:sz="6" w:space="0" w:color="000000"/>
              <w:bottom w:val="outset" w:sz="6" w:space="0" w:color="000000"/>
              <w:right w:val="outset" w:sz="6" w:space="0" w:color="000000"/>
            </w:tcBorders>
          </w:tcPr>
          <w:p w14:paraId="22EF3499" w14:textId="77777777" w:rsidR="00F46691" w:rsidRPr="00682F04" w:rsidRDefault="00F46691" w:rsidP="00F46691">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DC1982A" w14:textId="73BCD826" w:rsidR="00F46691" w:rsidRPr="00682F04" w:rsidRDefault="00F46691" w:rsidP="00F46691">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Lokalny transport zbiorowy</w:t>
            </w:r>
          </w:p>
        </w:tc>
        <w:tc>
          <w:tcPr>
            <w:tcW w:w="822" w:type="pct"/>
            <w:tcBorders>
              <w:top w:val="outset" w:sz="6" w:space="0" w:color="000000"/>
              <w:left w:val="outset" w:sz="6" w:space="0" w:color="000000"/>
              <w:bottom w:val="outset" w:sz="6" w:space="0" w:color="000000"/>
              <w:right w:val="outset" w:sz="6" w:space="0" w:color="000000"/>
            </w:tcBorders>
          </w:tcPr>
          <w:p w14:paraId="16F76125" w14:textId="4D159AEA" w:rsidR="00F46691" w:rsidRPr="00682F04" w:rsidRDefault="00F46691" w:rsidP="00F4669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1.751,89</w:t>
            </w:r>
          </w:p>
        </w:tc>
        <w:tc>
          <w:tcPr>
            <w:tcW w:w="747" w:type="pct"/>
            <w:tcBorders>
              <w:top w:val="outset" w:sz="6" w:space="0" w:color="000000"/>
              <w:left w:val="outset" w:sz="6" w:space="0" w:color="000000"/>
              <w:bottom w:val="outset" w:sz="6" w:space="0" w:color="000000"/>
              <w:right w:val="outset" w:sz="6" w:space="0" w:color="000000"/>
            </w:tcBorders>
          </w:tcPr>
          <w:p w14:paraId="2B5692C6" w14:textId="50E4CEC2" w:rsidR="00F46691" w:rsidRPr="00682F04" w:rsidRDefault="00F46691" w:rsidP="00F4669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1.751,89</w:t>
            </w:r>
          </w:p>
        </w:tc>
        <w:tc>
          <w:tcPr>
            <w:tcW w:w="448" w:type="pct"/>
            <w:tcBorders>
              <w:top w:val="outset" w:sz="6" w:space="0" w:color="000000"/>
              <w:left w:val="outset" w:sz="6" w:space="0" w:color="000000"/>
              <w:bottom w:val="outset" w:sz="6" w:space="0" w:color="000000"/>
              <w:right w:val="outset" w:sz="6" w:space="0" w:color="000000"/>
            </w:tcBorders>
          </w:tcPr>
          <w:p w14:paraId="3349709A" w14:textId="74DCDAD0" w:rsidR="00F46691" w:rsidRPr="00682F04" w:rsidRDefault="00F46691" w:rsidP="00F4669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F46691" w:rsidRPr="00682F04" w14:paraId="54436DC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04B8E7F" w14:textId="77777777" w:rsidR="00F46691" w:rsidRPr="00682F04" w:rsidRDefault="00F46691" w:rsidP="00F46691">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DA65FC6" w14:textId="77777777" w:rsidR="00F46691" w:rsidRPr="00682F04" w:rsidRDefault="00F46691" w:rsidP="00F46691">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2B50D43" w14:textId="77777777" w:rsidR="00F46691" w:rsidRPr="00682F04" w:rsidRDefault="00F46691" w:rsidP="00F46691">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6CAB77C" w14:textId="77777777" w:rsidR="00F46691" w:rsidRPr="00682F04" w:rsidRDefault="00F46691" w:rsidP="00F46691">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9EDB1FE" w14:textId="77777777" w:rsidR="00F46691" w:rsidRPr="00682F04" w:rsidRDefault="00F46691" w:rsidP="00F46691">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ED21B9E" w14:textId="77777777" w:rsidR="00F46691" w:rsidRPr="00682F04" w:rsidRDefault="00F46691" w:rsidP="00F46691">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D7A34AB" w14:textId="77777777" w:rsidR="00F46691" w:rsidRPr="00682F04" w:rsidRDefault="00F46691" w:rsidP="00F46691">
            <w:pPr>
              <w:pStyle w:val="NormalnyWeb"/>
              <w:jc w:val="center"/>
              <w:rPr>
                <w:rFonts w:asciiTheme="minorHAnsi" w:hAnsiTheme="minorHAnsi" w:cstheme="minorHAnsi"/>
                <w:sz w:val="22"/>
                <w:szCs w:val="22"/>
              </w:rPr>
            </w:pPr>
          </w:p>
        </w:tc>
      </w:tr>
      <w:tr w:rsidR="00F46691" w:rsidRPr="00682F04" w14:paraId="71095F9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082D886" w14:textId="77777777" w:rsidR="00F46691" w:rsidRPr="00682F04" w:rsidRDefault="00F46691" w:rsidP="00F46691">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6B94998" w14:textId="77777777" w:rsidR="00F46691" w:rsidRPr="00682F04" w:rsidRDefault="00F46691" w:rsidP="00F46691">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D493FE9" w14:textId="1D19C375" w:rsidR="00F46691" w:rsidRPr="00682F04" w:rsidRDefault="00F46691" w:rsidP="00F4669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tcPr>
          <w:p w14:paraId="1E259282" w14:textId="07C67CC9" w:rsidR="00F46691" w:rsidRPr="00682F04" w:rsidRDefault="00F46691" w:rsidP="00F46691">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227235EF" w14:textId="6C3C4AEB" w:rsidR="00F46691" w:rsidRPr="00682F04" w:rsidRDefault="00F46691" w:rsidP="00F4669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1.751,89</w:t>
            </w:r>
          </w:p>
        </w:tc>
        <w:tc>
          <w:tcPr>
            <w:tcW w:w="747" w:type="pct"/>
            <w:tcBorders>
              <w:top w:val="outset" w:sz="6" w:space="0" w:color="000000"/>
              <w:left w:val="outset" w:sz="6" w:space="0" w:color="000000"/>
              <w:bottom w:val="outset" w:sz="6" w:space="0" w:color="000000"/>
              <w:right w:val="outset" w:sz="6" w:space="0" w:color="000000"/>
            </w:tcBorders>
          </w:tcPr>
          <w:p w14:paraId="128BC7DA" w14:textId="4D499256" w:rsidR="00F46691" w:rsidRPr="00682F04" w:rsidRDefault="00F46691" w:rsidP="00F4669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1.751,89</w:t>
            </w:r>
          </w:p>
        </w:tc>
        <w:tc>
          <w:tcPr>
            <w:tcW w:w="448" w:type="pct"/>
            <w:tcBorders>
              <w:top w:val="outset" w:sz="6" w:space="0" w:color="000000"/>
              <w:left w:val="outset" w:sz="6" w:space="0" w:color="000000"/>
              <w:bottom w:val="outset" w:sz="6" w:space="0" w:color="000000"/>
              <w:right w:val="outset" w:sz="6" w:space="0" w:color="000000"/>
            </w:tcBorders>
          </w:tcPr>
          <w:p w14:paraId="177EA840" w14:textId="7939A45C" w:rsidR="00F46691" w:rsidRPr="00682F04" w:rsidRDefault="00F46691" w:rsidP="00F4669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F46691" w:rsidRPr="00682F04" w14:paraId="5733244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167633D" w14:textId="77777777" w:rsidR="00F46691" w:rsidRPr="00682F04" w:rsidRDefault="00F46691" w:rsidP="00F46691">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657070E" w14:textId="77777777" w:rsidR="00F46691" w:rsidRPr="00682F04" w:rsidRDefault="00F46691" w:rsidP="00F46691">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3B69381" w14:textId="77777777" w:rsidR="00F46691" w:rsidRPr="00682F04" w:rsidRDefault="00F46691" w:rsidP="00F46691">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E459985" w14:textId="77777777" w:rsidR="00F46691" w:rsidRPr="00682F04" w:rsidRDefault="00F46691" w:rsidP="00F46691">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F1F8577" w14:textId="77777777" w:rsidR="00F46691" w:rsidRPr="00682F04" w:rsidRDefault="00F46691" w:rsidP="00F46691">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75013B3" w14:textId="77777777" w:rsidR="00F46691" w:rsidRPr="00682F04" w:rsidRDefault="00F46691" w:rsidP="00F46691">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610A267" w14:textId="77777777" w:rsidR="00F46691" w:rsidRPr="00682F04" w:rsidRDefault="00F46691" w:rsidP="00F46691">
            <w:pPr>
              <w:pStyle w:val="NormalnyWeb"/>
              <w:jc w:val="center"/>
              <w:rPr>
                <w:rFonts w:asciiTheme="minorHAnsi" w:hAnsiTheme="minorHAnsi" w:cstheme="minorHAnsi"/>
                <w:sz w:val="22"/>
                <w:szCs w:val="22"/>
              </w:rPr>
            </w:pPr>
          </w:p>
        </w:tc>
      </w:tr>
      <w:tr w:rsidR="00470447" w:rsidRPr="00682F04" w14:paraId="60BB837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FFA3219"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C60EA8F" w14:textId="4AD11ACC" w:rsidR="00470447" w:rsidRPr="00682F04" w:rsidRDefault="00470447"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60016</w:t>
            </w:r>
          </w:p>
        </w:tc>
        <w:tc>
          <w:tcPr>
            <w:tcW w:w="355" w:type="pct"/>
            <w:tcBorders>
              <w:top w:val="outset" w:sz="6" w:space="0" w:color="000000"/>
              <w:left w:val="outset" w:sz="6" w:space="0" w:color="000000"/>
              <w:bottom w:val="outset" w:sz="6" w:space="0" w:color="000000"/>
              <w:right w:val="outset" w:sz="6" w:space="0" w:color="000000"/>
            </w:tcBorders>
          </w:tcPr>
          <w:p w14:paraId="6D1344FE" w14:textId="77777777" w:rsidR="00470447" w:rsidRPr="00682F04" w:rsidRDefault="00470447" w:rsidP="00470447">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74AA456" w14:textId="32223AD2" w:rsidR="00470447" w:rsidRPr="00682F04" w:rsidRDefault="00470447" w:rsidP="00470447">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Drogi publiczne gminne</w:t>
            </w:r>
          </w:p>
        </w:tc>
        <w:tc>
          <w:tcPr>
            <w:tcW w:w="822" w:type="pct"/>
            <w:tcBorders>
              <w:top w:val="outset" w:sz="6" w:space="0" w:color="000000"/>
              <w:left w:val="outset" w:sz="6" w:space="0" w:color="000000"/>
              <w:bottom w:val="outset" w:sz="6" w:space="0" w:color="000000"/>
              <w:right w:val="outset" w:sz="6" w:space="0" w:color="000000"/>
            </w:tcBorders>
          </w:tcPr>
          <w:p w14:paraId="258F25A0" w14:textId="3C9F1B05" w:rsidR="00470447" w:rsidRPr="00682F04" w:rsidRDefault="00470447"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5.000,00</w:t>
            </w:r>
          </w:p>
        </w:tc>
        <w:tc>
          <w:tcPr>
            <w:tcW w:w="747" w:type="pct"/>
            <w:tcBorders>
              <w:top w:val="outset" w:sz="6" w:space="0" w:color="000000"/>
              <w:left w:val="outset" w:sz="6" w:space="0" w:color="000000"/>
              <w:bottom w:val="outset" w:sz="6" w:space="0" w:color="000000"/>
              <w:right w:val="outset" w:sz="6" w:space="0" w:color="000000"/>
            </w:tcBorders>
          </w:tcPr>
          <w:p w14:paraId="7FA32F4E" w14:textId="3EDC5CF8" w:rsidR="00470447" w:rsidRPr="00682F04" w:rsidRDefault="00470447"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5.000,00</w:t>
            </w:r>
          </w:p>
        </w:tc>
        <w:tc>
          <w:tcPr>
            <w:tcW w:w="448" w:type="pct"/>
            <w:tcBorders>
              <w:top w:val="outset" w:sz="6" w:space="0" w:color="000000"/>
              <w:left w:val="outset" w:sz="6" w:space="0" w:color="000000"/>
              <w:bottom w:val="outset" w:sz="6" w:space="0" w:color="000000"/>
              <w:right w:val="outset" w:sz="6" w:space="0" w:color="000000"/>
            </w:tcBorders>
          </w:tcPr>
          <w:p w14:paraId="325ACEC7" w14:textId="26E75AE1" w:rsidR="00470447" w:rsidRPr="00682F04" w:rsidRDefault="00470447"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470447" w:rsidRPr="00682F04" w14:paraId="02BCCD7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DE45760"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BF8D9D0"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4C8D589"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7B49B7F"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6BE2FDA"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93E9A6E"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1B75ECD" w14:textId="77777777" w:rsidR="00470447" w:rsidRPr="00682F04" w:rsidRDefault="00470447" w:rsidP="00470447">
            <w:pPr>
              <w:pStyle w:val="NormalnyWeb"/>
              <w:jc w:val="center"/>
              <w:rPr>
                <w:rFonts w:asciiTheme="minorHAnsi" w:hAnsiTheme="minorHAnsi" w:cstheme="minorHAnsi"/>
                <w:sz w:val="22"/>
                <w:szCs w:val="22"/>
              </w:rPr>
            </w:pPr>
          </w:p>
        </w:tc>
      </w:tr>
      <w:tr w:rsidR="00470447" w:rsidRPr="00682F04" w14:paraId="0227185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F058E00"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3258139"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0DB3EC5" w14:textId="68D5CA66"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tcPr>
          <w:p w14:paraId="26040E51" w14:textId="6CC2AC15" w:rsidR="00470447" w:rsidRPr="00682F04" w:rsidRDefault="00470447" w:rsidP="00470447">
            <w:pPr>
              <w:pStyle w:val="NormalnyWeb"/>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04A611EC" w14:textId="1F96AE63"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747" w:type="pct"/>
            <w:tcBorders>
              <w:top w:val="outset" w:sz="6" w:space="0" w:color="000000"/>
              <w:left w:val="outset" w:sz="6" w:space="0" w:color="000000"/>
              <w:bottom w:val="outset" w:sz="6" w:space="0" w:color="000000"/>
              <w:right w:val="outset" w:sz="6" w:space="0" w:color="000000"/>
            </w:tcBorders>
          </w:tcPr>
          <w:p w14:paraId="720A2BB3" w14:textId="5FD2E362"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448" w:type="pct"/>
            <w:tcBorders>
              <w:top w:val="outset" w:sz="6" w:space="0" w:color="000000"/>
              <w:left w:val="outset" w:sz="6" w:space="0" w:color="000000"/>
              <w:bottom w:val="outset" w:sz="6" w:space="0" w:color="000000"/>
              <w:right w:val="outset" w:sz="6" w:space="0" w:color="000000"/>
            </w:tcBorders>
          </w:tcPr>
          <w:p w14:paraId="0B3B6F3C" w14:textId="63C686F4"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70447" w:rsidRPr="00682F04" w14:paraId="2C6158F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CAF1211"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354D8C9"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90D8336"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66FB9E9"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73BECE5"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0FBF172"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C6A7D9A" w14:textId="77777777" w:rsidR="00470447" w:rsidRPr="00682F04" w:rsidRDefault="00470447" w:rsidP="00470447">
            <w:pPr>
              <w:pStyle w:val="NormalnyWeb"/>
              <w:jc w:val="center"/>
              <w:rPr>
                <w:rFonts w:asciiTheme="minorHAnsi" w:hAnsiTheme="minorHAnsi" w:cstheme="minorHAnsi"/>
                <w:sz w:val="22"/>
                <w:szCs w:val="22"/>
              </w:rPr>
            </w:pPr>
          </w:p>
        </w:tc>
      </w:tr>
      <w:tr w:rsidR="00470447" w:rsidRPr="00682F04" w14:paraId="033EF12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0FA5E500" w14:textId="77777777"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700</w:t>
            </w:r>
          </w:p>
        </w:tc>
        <w:tc>
          <w:tcPr>
            <w:tcW w:w="429" w:type="pct"/>
            <w:tcBorders>
              <w:top w:val="outset" w:sz="6" w:space="0" w:color="000000"/>
              <w:left w:val="outset" w:sz="6" w:space="0" w:color="000000"/>
              <w:bottom w:val="outset" w:sz="6" w:space="0" w:color="000000"/>
              <w:right w:val="outset" w:sz="6" w:space="0" w:color="000000"/>
            </w:tcBorders>
          </w:tcPr>
          <w:p w14:paraId="6A4EF841"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296CBD9"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E1735CD" w14:textId="77777777" w:rsidR="00470447" w:rsidRPr="00682F04" w:rsidRDefault="00470447" w:rsidP="00470447">
            <w:pPr>
              <w:pStyle w:val="Nagwek6"/>
              <w:rPr>
                <w:rFonts w:asciiTheme="minorHAnsi" w:hAnsiTheme="minorHAnsi" w:cstheme="minorHAnsi"/>
                <w:sz w:val="22"/>
                <w:szCs w:val="22"/>
              </w:rPr>
            </w:pPr>
            <w:r w:rsidRPr="00682F04">
              <w:rPr>
                <w:rFonts w:asciiTheme="minorHAnsi" w:hAnsiTheme="minorHAnsi" w:cstheme="minorHAnsi"/>
                <w:sz w:val="22"/>
                <w:szCs w:val="22"/>
              </w:rPr>
              <w:t>Gospodarka mieszkaniowa</w:t>
            </w:r>
          </w:p>
        </w:tc>
        <w:tc>
          <w:tcPr>
            <w:tcW w:w="822" w:type="pct"/>
            <w:tcBorders>
              <w:top w:val="outset" w:sz="6" w:space="0" w:color="000000"/>
              <w:left w:val="outset" w:sz="6" w:space="0" w:color="000000"/>
              <w:bottom w:val="outset" w:sz="6" w:space="0" w:color="000000"/>
              <w:right w:val="outset" w:sz="6" w:space="0" w:color="000000"/>
            </w:tcBorders>
          </w:tcPr>
          <w:p w14:paraId="7B77B796" w14:textId="6A69A55F" w:rsidR="00470447" w:rsidRPr="00682F04" w:rsidRDefault="00BC6066" w:rsidP="0047044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404</w:t>
            </w:r>
            <w:r w:rsidR="00AC21ED" w:rsidRPr="00682F04">
              <w:rPr>
                <w:rFonts w:asciiTheme="minorHAnsi" w:hAnsiTheme="minorHAnsi" w:cstheme="minorHAnsi"/>
                <w:b/>
                <w:bCs/>
                <w:iCs/>
                <w:sz w:val="22"/>
                <w:szCs w:val="22"/>
              </w:rPr>
              <w:t>.650,00</w:t>
            </w:r>
          </w:p>
        </w:tc>
        <w:tc>
          <w:tcPr>
            <w:tcW w:w="747" w:type="pct"/>
            <w:tcBorders>
              <w:top w:val="outset" w:sz="6" w:space="0" w:color="000000"/>
              <w:left w:val="outset" w:sz="6" w:space="0" w:color="000000"/>
              <w:bottom w:val="outset" w:sz="6" w:space="0" w:color="000000"/>
              <w:right w:val="outset" w:sz="6" w:space="0" w:color="000000"/>
            </w:tcBorders>
          </w:tcPr>
          <w:p w14:paraId="3ACAE596" w14:textId="4D4F4DD1" w:rsidR="00470447" w:rsidRPr="00682F04" w:rsidRDefault="00AC21ED" w:rsidP="0047044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472.850,25</w:t>
            </w:r>
          </w:p>
        </w:tc>
        <w:tc>
          <w:tcPr>
            <w:tcW w:w="448" w:type="pct"/>
            <w:tcBorders>
              <w:top w:val="outset" w:sz="6" w:space="0" w:color="000000"/>
              <w:left w:val="outset" w:sz="6" w:space="0" w:color="000000"/>
              <w:bottom w:val="outset" w:sz="6" w:space="0" w:color="000000"/>
              <w:right w:val="outset" w:sz="6" w:space="0" w:color="000000"/>
            </w:tcBorders>
          </w:tcPr>
          <w:p w14:paraId="14D67B25" w14:textId="11CC02A8" w:rsidR="00470447" w:rsidRPr="00682F04" w:rsidRDefault="00AC21ED" w:rsidP="00470447">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116,85</w:t>
            </w:r>
          </w:p>
        </w:tc>
      </w:tr>
      <w:tr w:rsidR="00470447" w:rsidRPr="00682F04" w14:paraId="111B057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0B5BC7C"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70CA2AF"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ACA08EA"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3C4BDDD"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DB4C4B7"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AEB7D03"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727E8CE" w14:textId="77777777" w:rsidR="00470447" w:rsidRPr="00682F04" w:rsidRDefault="00470447" w:rsidP="00470447">
            <w:pPr>
              <w:pStyle w:val="NormalnyWeb"/>
              <w:jc w:val="center"/>
              <w:rPr>
                <w:rFonts w:asciiTheme="minorHAnsi" w:hAnsiTheme="minorHAnsi" w:cstheme="minorHAnsi"/>
                <w:sz w:val="22"/>
                <w:szCs w:val="22"/>
              </w:rPr>
            </w:pPr>
          </w:p>
        </w:tc>
      </w:tr>
      <w:tr w:rsidR="00470447" w:rsidRPr="00682F04" w14:paraId="3EF69C4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4ADB63E"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73546B6" w14:textId="77777777"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70005</w:t>
            </w:r>
          </w:p>
        </w:tc>
        <w:tc>
          <w:tcPr>
            <w:tcW w:w="355" w:type="pct"/>
            <w:tcBorders>
              <w:top w:val="outset" w:sz="6" w:space="0" w:color="000000"/>
              <w:left w:val="outset" w:sz="6" w:space="0" w:color="000000"/>
              <w:bottom w:val="outset" w:sz="6" w:space="0" w:color="000000"/>
              <w:right w:val="outset" w:sz="6" w:space="0" w:color="000000"/>
            </w:tcBorders>
          </w:tcPr>
          <w:p w14:paraId="41E673F5"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40FB4E8D" w14:textId="77777777" w:rsidR="00470447" w:rsidRPr="00682F04" w:rsidRDefault="00470447" w:rsidP="00470447">
            <w:pPr>
              <w:pStyle w:val="NormalnyWeb"/>
              <w:rPr>
                <w:rFonts w:asciiTheme="minorHAnsi" w:hAnsiTheme="minorHAnsi" w:cstheme="minorHAnsi"/>
                <w:sz w:val="22"/>
                <w:szCs w:val="22"/>
              </w:rPr>
            </w:pPr>
            <w:r w:rsidRPr="00682F04">
              <w:rPr>
                <w:rFonts w:asciiTheme="minorHAnsi" w:hAnsiTheme="minorHAnsi" w:cstheme="minorHAnsi"/>
                <w:i/>
                <w:iCs/>
                <w:sz w:val="22"/>
                <w:szCs w:val="22"/>
              </w:rPr>
              <w:t>Gospodarka gruntami i nieruchomościami</w:t>
            </w:r>
          </w:p>
        </w:tc>
        <w:tc>
          <w:tcPr>
            <w:tcW w:w="822" w:type="pct"/>
            <w:tcBorders>
              <w:top w:val="outset" w:sz="6" w:space="0" w:color="000000"/>
              <w:left w:val="outset" w:sz="6" w:space="0" w:color="000000"/>
              <w:bottom w:val="outset" w:sz="6" w:space="0" w:color="000000"/>
              <w:right w:val="outset" w:sz="6" w:space="0" w:color="000000"/>
            </w:tcBorders>
          </w:tcPr>
          <w:p w14:paraId="04015B2E" w14:textId="78ADA804" w:rsidR="00470447" w:rsidRPr="00682F04" w:rsidRDefault="000B5A81" w:rsidP="0047044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264.150,00</w:t>
            </w:r>
          </w:p>
        </w:tc>
        <w:tc>
          <w:tcPr>
            <w:tcW w:w="747" w:type="pct"/>
            <w:tcBorders>
              <w:top w:val="outset" w:sz="6" w:space="0" w:color="000000"/>
              <w:left w:val="outset" w:sz="6" w:space="0" w:color="000000"/>
              <w:bottom w:val="outset" w:sz="6" w:space="0" w:color="000000"/>
              <w:right w:val="outset" w:sz="6" w:space="0" w:color="000000"/>
            </w:tcBorders>
          </w:tcPr>
          <w:p w14:paraId="4313B307" w14:textId="456AB100" w:rsidR="00470447" w:rsidRPr="00682F04" w:rsidRDefault="000B5A81" w:rsidP="0047044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314.874,87</w:t>
            </w:r>
          </w:p>
        </w:tc>
        <w:tc>
          <w:tcPr>
            <w:tcW w:w="448" w:type="pct"/>
            <w:tcBorders>
              <w:top w:val="outset" w:sz="6" w:space="0" w:color="000000"/>
              <w:left w:val="outset" w:sz="6" w:space="0" w:color="000000"/>
              <w:bottom w:val="outset" w:sz="6" w:space="0" w:color="000000"/>
              <w:right w:val="outset" w:sz="6" w:space="0" w:color="000000"/>
            </w:tcBorders>
          </w:tcPr>
          <w:p w14:paraId="65C7D9AD" w14:textId="76BD07F1" w:rsidR="00470447" w:rsidRPr="00682F04" w:rsidRDefault="000B5A81" w:rsidP="00470447">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119,20</w:t>
            </w:r>
          </w:p>
        </w:tc>
      </w:tr>
      <w:tr w:rsidR="00470447" w:rsidRPr="00682F04" w14:paraId="4D965C7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5D67F94"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0E9092F"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71247A8"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353F456"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6D16E33"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B7D3DAC"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EB3AA3A" w14:textId="77777777" w:rsidR="00470447" w:rsidRPr="00682F04" w:rsidRDefault="00470447" w:rsidP="00470447">
            <w:pPr>
              <w:pStyle w:val="NormalnyWeb"/>
              <w:jc w:val="center"/>
              <w:rPr>
                <w:rFonts w:asciiTheme="minorHAnsi" w:hAnsiTheme="minorHAnsi" w:cstheme="minorHAnsi"/>
                <w:sz w:val="22"/>
                <w:szCs w:val="22"/>
              </w:rPr>
            </w:pPr>
          </w:p>
        </w:tc>
      </w:tr>
      <w:tr w:rsidR="00470447" w:rsidRPr="00682F04" w14:paraId="15011DD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C673D7E"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FAEDDF2"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2855838" w14:textId="77777777"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hideMark/>
          </w:tcPr>
          <w:p w14:paraId="409624E0" w14:textId="77777777" w:rsidR="00470447" w:rsidRPr="00682F04" w:rsidRDefault="00470447" w:rsidP="00470447">
            <w:pPr>
              <w:pStyle w:val="NormalnyWeb"/>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5B11789E" w14:textId="529C1E0E"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250.000,00</w:t>
            </w:r>
          </w:p>
        </w:tc>
        <w:tc>
          <w:tcPr>
            <w:tcW w:w="747" w:type="pct"/>
            <w:tcBorders>
              <w:top w:val="outset" w:sz="6" w:space="0" w:color="000000"/>
              <w:left w:val="outset" w:sz="6" w:space="0" w:color="000000"/>
              <w:bottom w:val="outset" w:sz="6" w:space="0" w:color="000000"/>
              <w:right w:val="outset" w:sz="6" w:space="0" w:color="000000"/>
            </w:tcBorders>
          </w:tcPr>
          <w:p w14:paraId="484D3E08" w14:textId="1B1937B9"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300.931,56</w:t>
            </w:r>
          </w:p>
        </w:tc>
        <w:tc>
          <w:tcPr>
            <w:tcW w:w="448" w:type="pct"/>
            <w:tcBorders>
              <w:top w:val="outset" w:sz="6" w:space="0" w:color="000000"/>
              <w:left w:val="outset" w:sz="6" w:space="0" w:color="000000"/>
              <w:bottom w:val="outset" w:sz="6" w:space="0" w:color="000000"/>
              <w:right w:val="outset" w:sz="6" w:space="0" w:color="000000"/>
            </w:tcBorders>
          </w:tcPr>
          <w:p w14:paraId="5651A3AE" w14:textId="7F77BEC4"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120,37</w:t>
            </w:r>
          </w:p>
        </w:tc>
      </w:tr>
      <w:tr w:rsidR="00470447" w:rsidRPr="00682F04" w14:paraId="4F99A71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6E24320"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1361F29"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4561706" w14:textId="77777777" w:rsidR="00470447" w:rsidRPr="00682F04" w:rsidRDefault="00470447"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55BE24AF" w14:textId="77777777" w:rsidR="00470447" w:rsidRPr="00682F04" w:rsidRDefault="00470447" w:rsidP="00470447">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7A922FCD" w14:textId="73494F92"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4.500,00</w:t>
            </w:r>
          </w:p>
        </w:tc>
        <w:tc>
          <w:tcPr>
            <w:tcW w:w="747" w:type="pct"/>
            <w:tcBorders>
              <w:top w:val="outset" w:sz="6" w:space="0" w:color="000000"/>
              <w:left w:val="outset" w:sz="6" w:space="0" w:color="000000"/>
              <w:bottom w:val="outset" w:sz="6" w:space="0" w:color="000000"/>
              <w:right w:val="outset" w:sz="6" w:space="0" w:color="000000"/>
            </w:tcBorders>
          </w:tcPr>
          <w:p w14:paraId="5540D0B2" w14:textId="6EE70206"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4.296,31</w:t>
            </w:r>
          </w:p>
        </w:tc>
        <w:tc>
          <w:tcPr>
            <w:tcW w:w="448" w:type="pct"/>
            <w:tcBorders>
              <w:top w:val="outset" w:sz="6" w:space="0" w:color="000000"/>
              <w:left w:val="outset" w:sz="6" w:space="0" w:color="000000"/>
              <w:bottom w:val="outset" w:sz="6" w:space="0" w:color="000000"/>
              <w:right w:val="outset" w:sz="6" w:space="0" w:color="000000"/>
            </w:tcBorders>
          </w:tcPr>
          <w:p w14:paraId="32931501" w14:textId="7E3D05B2" w:rsidR="00470447"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95,47</w:t>
            </w:r>
          </w:p>
        </w:tc>
      </w:tr>
      <w:tr w:rsidR="000B5A81" w:rsidRPr="00682F04" w14:paraId="40DD699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AFD4050" w14:textId="77777777" w:rsidR="000B5A81" w:rsidRPr="00682F04" w:rsidRDefault="000B5A81"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098F602" w14:textId="77777777" w:rsidR="000B5A81" w:rsidRPr="00682F04" w:rsidRDefault="000B5A81"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722865C" w14:textId="47A952D9" w:rsidR="000B5A81"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0970</w:t>
            </w:r>
          </w:p>
        </w:tc>
        <w:tc>
          <w:tcPr>
            <w:tcW w:w="1839" w:type="pct"/>
            <w:tcBorders>
              <w:top w:val="outset" w:sz="6" w:space="0" w:color="000000"/>
              <w:left w:val="outset" w:sz="6" w:space="0" w:color="000000"/>
              <w:bottom w:val="outset" w:sz="6" w:space="0" w:color="000000"/>
              <w:right w:val="outset" w:sz="6" w:space="0" w:color="000000"/>
            </w:tcBorders>
          </w:tcPr>
          <w:p w14:paraId="02897D3F" w14:textId="3F9F29F7" w:rsidR="000B5A81" w:rsidRPr="00682F04" w:rsidRDefault="000B5A81" w:rsidP="00470447">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dochodów</w:t>
            </w:r>
          </w:p>
        </w:tc>
        <w:tc>
          <w:tcPr>
            <w:tcW w:w="822" w:type="pct"/>
            <w:tcBorders>
              <w:top w:val="outset" w:sz="6" w:space="0" w:color="000000"/>
              <w:left w:val="outset" w:sz="6" w:space="0" w:color="000000"/>
              <w:bottom w:val="outset" w:sz="6" w:space="0" w:color="000000"/>
              <w:right w:val="outset" w:sz="6" w:space="0" w:color="000000"/>
            </w:tcBorders>
          </w:tcPr>
          <w:p w14:paraId="6F969D3F" w14:textId="047AB9FE" w:rsidR="000B5A81"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9.650,00</w:t>
            </w:r>
          </w:p>
        </w:tc>
        <w:tc>
          <w:tcPr>
            <w:tcW w:w="747" w:type="pct"/>
            <w:tcBorders>
              <w:top w:val="outset" w:sz="6" w:space="0" w:color="000000"/>
              <w:left w:val="outset" w:sz="6" w:space="0" w:color="000000"/>
              <w:bottom w:val="outset" w:sz="6" w:space="0" w:color="000000"/>
              <w:right w:val="outset" w:sz="6" w:space="0" w:color="000000"/>
            </w:tcBorders>
          </w:tcPr>
          <w:p w14:paraId="001B5F0C" w14:textId="1DEE3E2D" w:rsidR="000B5A81"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9.647,00</w:t>
            </w:r>
          </w:p>
        </w:tc>
        <w:tc>
          <w:tcPr>
            <w:tcW w:w="448" w:type="pct"/>
            <w:tcBorders>
              <w:top w:val="outset" w:sz="6" w:space="0" w:color="000000"/>
              <w:left w:val="outset" w:sz="6" w:space="0" w:color="000000"/>
              <w:bottom w:val="outset" w:sz="6" w:space="0" w:color="000000"/>
              <w:right w:val="outset" w:sz="6" w:space="0" w:color="000000"/>
            </w:tcBorders>
          </w:tcPr>
          <w:p w14:paraId="3519FBCB" w14:textId="6D8101DE" w:rsidR="000B5A81" w:rsidRPr="00682F04" w:rsidRDefault="000B5A81" w:rsidP="00470447">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99,97</w:t>
            </w:r>
          </w:p>
        </w:tc>
      </w:tr>
      <w:tr w:rsidR="00470447" w:rsidRPr="00682F04" w14:paraId="4611E15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F1748F1"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B562370"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29A4A04"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4165C7D"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8E6E380"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CB29943"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AAE9187" w14:textId="77777777" w:rsidR="00470447" w:rsidRPr="00682F04" w:rsidRDefault="00470447" w:rsidP="00470447">
            <w:pPr>
              <w:pStyle w:val="NormalnyWeb"/>
              <w:jc w:val="center"/>
              <w:rPr>
                <w:rFonts w:asciiTheme="minorHAnsi" w:hAnsiTheme="minorHAnsi" w:cstheme="minorHAnsi"/>
                <w:sz w:val="22"/>
                <w:szCs w:val="22"/>
              </w:rPr>
            </w:pPr>
          </w:p>
        </w:tc>
      </w:tr>
      <w:tr w:rsidR="00470447" w:rsidRPr="00682F04" w14:paraId="2DB5A0F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8C766A5"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4B9A7B3" w14:textId="0AC532F0" w:rsidR="00470447" w:rsidRPr="00682F04" w:rsidRDefault="00470447"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70007</w:t>
            </w:r>
          </w:p>
        </w:tc>
        <w:tc>
          <w:tcPr>
            <w:tcW w:w="355" w:type="pct"/>
            <w:tcBorders>
              <w:top w:val="outset" w:sz="6" w:space="0" w:color="000000"/>
              <w:left w:val="outset" w:sz="6" w:space="0" w:color="000000"/>
              <w:bottom w:val="outset" w:sz="6" w:space="0" w:color="000000"/>
              <w:right w:val="outset" w:sz="6" w:space="0" w:color="000000"/>
            </w:tcBorders>
          </w:tcPr>
          <w:p w14:paraId="71635D1C" w14:textId="77777777" w:rsidR="00470447" w:rsidRPr="00682F04" w:rsidRDefault="00470447" w:rsidP="00470447">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BF7E845" w14:textId="31A98187" w:rsidR="00470447" w:rsidRPr="00682F04" w:rsidRDefault="00470447" w:rsidP="00470447">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Gospodarowanie mieszkaniowym zasobem gminy</w:t>
            </w:r>
          </w:p>
        </w:tc>
        <w:tc>
          <w:tcPr>
            <w:tcW w:w="822" w:type="pct"/>
            <w:tcBorders>
              <w:top w:val="outset" w:sz="6" w:space="0" w:color="000000"/>
              <w:left w:val="outset" w:sz="6" w:space="0" w:color="000000"/>
              <w:bottom w:val="outset" w:sz="6" w:space="0" w:color="000000"/>
              <w:right w:val="outset" w:sz="6" w:space="0" w:color="000000"/>
            </w:tcBorders>
          </w:tcPr>
          <w:p w14:paraId="40966486" w14:textId="03A5E520" w:rsidR="00470447" w:rsidRPr="00682F04" w:rsidRDefault="00BC6066"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140.500,00</w:t>
            </w:r>
          </w:p>
        </w:tc>
        <w:tc>
          <w:tcPr>
            <w:tcW w:w="747" w:type="pct"/>
            <w:tcBorders>
              <w:top w:val="outset" w:sz="6" w:space="0" w:color="000000"/>
              <w:left w:val="outset" w:sz="6" w:space="0" w:color="000000"/>
              <w:bottom w:val="outset" w:sz="6" w:space="0" w:color="000000"/>
              <w:right w:val="outset" w:sz="6" w:space="0" w:color="000000"/>
            </w:tcBorders>
          </w:tcPr>
          <w:p w14:paraId="649B5121" w14:textId="1311A89F" w:rsidR="00470447" w:rsidRPr="00682F04" w:rsidRDefault="00BC6066"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157.975,38</w:t>
            </w:r>
          </w:p>
        </w:tc>
        <w:tc>
          <w:tcPr>
            <w:tcW w:w="448" w:type="pct"/>
            <w:tcBorders>
              <w:top w:val="outset" w:sz="6" w:space="0" w:color="000000"/>
              <w:left w:val="outset" w:sz="6" w:space="0" w:color="000000"/>
              <w:bottom w:val="outset" w:sz="6" w:space="0" w:color="000000"/>
              <w:right w:val="outset" w:sz="6" w:space="0" w:color="000000"/>
            </w:tcBorders>
          </w:tcPr>
          <w:p w14:paraId="358440C5" w14:textId="159450DB" w:rsidR="00470447" w:rsidRPr="00682F04" w:rsidRDefault="00BC6066" w:rsidP="00470447">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112,44</w:t>
            </w:r>
          </w:p>
        </w:tc>
      </w:tr>
      <w:tr w:rsidR="00470447" w:rsidRPr="00682F04" w14:paraId="1446B5E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E910805" w14:textId="77777777" w:rsidR="00470447" w:rsidRPr="00682F04" w:rsidRDefault="00470447" w:rsidP="00470447">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CED64A9" w14:textId="77777777" w:rsidR="00470447" w:rsidRPr="00682F04" w:rsidRDefault="00470447" w:rsidP="00470447">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A3B6DC1" w14:textId="77777777" w:rsidR="00470447" w:rsidRPr="00682F04" w:rsidRDefault="00470447" w:rsidP="00470447">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EE4E18" w14:textId="77777777" w:rsidR="00470447" w:rsidRPr="00682F04" w:rsidRDefault="00470447" w:rsidP="00470447">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536C569" w14:textId="77777777" w:rsidR="00470447" w:rsidRPr="00682F04" w:rsidRDefault="00470447" w:rsidP="00470447">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1402D0F" w14:textId="77777777" w:rsidR="00470447" w:rsidRPr="00682F04" w:rsidRDefault="00470447" w:rsidP="00470447">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60D38BF" w14:textId="77777777" w:rsidR="00470447" w:rsidRPr="00682F04" w:rsidRDefault="00470447" w:rsidP="00470447">
            <w:pPr>
              <w:pStyle w:val="NormalnyWeb"/>
              <w:jc w:val="center"/>
              <w:rPr>
                <w:rFonts w:asciiTheme="minorHAnsi" w:hAnsiTheme="minorHAnsi" w:cstheme="minorHAnsi"/>
                <w:sz w:val="22"/>
                <w:szCs w:val="22"/>
              </w:rPr>
            </w:pPr>
          </w:p>
        </w:tc>
      </w:tr>
      <w:tr w:rsidR="00BC6066" w:rsidRPr="00682F04" w14:paraId="02D1065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81604B0" w14:textId="77777777" w:rsidR="00BC6066" w:rsidRPr="00682F04" w:rsidRDefault="00BC6066" w:rsidP="00BC6066">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FBE993F"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E09E066" w14:textId="37B58208"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tcPr>
          <w:p w14:paraId="3BF29314" w14:textId="494A3211" w:rsidR="00BC6066" w:rsidRPr="00682F04" w:rsidRDefault="00BC6066" w:rsidP="00BC6066">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upomnień</w:t>
            </w:r>
          </w:p>
        </w:tc>
        <w:tc>
          <w:tcPr>
            <w:tcW w:w="822" w:type="pct"/>
            <w:tcBorders>
              <w:top w:val="outset" w:sz="6" w:space="0" w:color="000000"/>
              <w:left w:val="outset" w:sz="6" w:space="0" w:color="000000"/>
              <w:bottom w:val="outset" w:sz="6" w:space="0" w:color="000000"/>
              <w:right w:val="outset" w:sz="6" w:space="0" w:color="000000"/>
            </w:tcBorders>
          </w:tcPr>
          <w:p w14:paraId="640140ED" w14:textId="5266B7CA"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1F24BC0F" w14:textId="017FA39F"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16,00</w:t>
            </w:r>
          </w:p>
        </w:tc>
        <w:tc>
          <w:tcPr>
            <w:tcW w:w="448" w:type="pct"/>
            <w:tcBorders>
              <w:top w:val="outset" w:sz="6" w:space="0" w:color="000000"/>
              <w:left w:val="outset" w:sz="6" w:space="0" w:color="000000"/>
              <w:bottom w:val="outset" w:sz="6" w:space="0" w:color="000000"/>
              <w:right w:val="outset" w:sz="6" w:space="0" w:color="000000"/>
            </w:tcBorders>
          </w:tcPr>
          <w:p w14:paraId="5F4F5DDE" w14:textId="567CF0EE"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BC6066" w:rsidRPr="00682F04" w14:paraId="18C9985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CF74FD2" w14:textId="77777777" w:rsidR="00BC6066" w:rsidRPr="00682F04" w:rsidRDefault="00BC6066" w:rsidP="00BC6066">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6BDF1DE"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FF4D5E5" w14:textId="64870B15"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tcPr>
          <w:p w14:paraId="1EBEA2F6" w14:textId="2BC10177" w:rsidR="00BC6066" w:rsidRPr="00682F04" w:rsidRDefault="00BC6066" w:rsidP="00BC6066">
            <w:pPr>
              <w:pStyle w:val="NormalnyWeb"/>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127E7915" w14:textId="0295D77B"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140.000,00</w:t>
            </w:r>
          </w:p>
        </w:tc>
        <w:tc>
          <w:tcPr>
            <w:tcW w:w="747" w:type="pct"/>
            <w:tcBorders>
              <w:top w:val="outset" w:sz="6" w:space="0" w:color="000000"/>
              <w:left w:val="outset" w:sz="6" w:space="0" w:color="000000"/>
              <w:bottom w:val="outset" w:sz="6" w:space="0" w:color="000000"/>
              <w:right w:val="outset" w:sz="6" w:space="0" w:color="000000"/>
            </w:tcBorders>
          </w:tcPr>
          <w:p w14:paraId="18F7D992" w14:textId="25CC5025"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157.501,27</w:t>
            </w:r>
          </w:p>
        </w:tc>
        <w:tc>
          <w:tcPr>
            <w:tcW w:w="448" w:type="pct"/>
            <w:tcBorders>
              <w:top w:val="outset" w:sz="6" w:space="0" w:color="000000"/>
              <w:left w:val="outset" w:sz="6" w:space="0" w:color="000000"/>
              <w:bottom w:val="outset" w:sz="6" w:space="0" w:color="000000"/>
              <w:right w:val="outset" w:sz="6" w:space="0" w:color="000000"/>
            </w:tcBorders>
          </w:tcPr>
          <w:p w14:paraId="77627FB1" w14:textId="73D6113A"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112,50</w:t>
            </w:r>
          </w:p>
        </w:tc>
      </w:tr>
      <w:tr w:rsidR="00BC6066" w:rsidRPr="00682F04" w14:paraId="7BDAF54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3C200B3" w14:textId="77777777" w:rsidR="00BC6066" w:rsidRPr="00682F04" w:rsidRDefault="00BC6066" w:rsidP="00BC6066">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4A19364"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5A03E4C" w14:textId="26620E18"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6F828A5A" w14:textId="1AC37CB9" w:rsidR="00BC6066" w:rsidRPr="00682F04" w:rsidRDefault="00BC6066" w:rsidP="00BC6066">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7E0286FE" w14:textId="2F2C7D7E"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747" w:type="pct"/>
            <w:tcBorders>
              <w:top w:val="outset" w:sz="6" w:space="0" w:color="000000"/>
              <w:left w:val="outset" w:sz="6" w:space="0" w:color="000000"/>
              <w:bottom w:val="outset" w:sz="6" w:space="0" w:color="000000"/>
              <w:right w:val="outset" w:sz="6" w:space="0" w:color="000000"/>
            </w:tcBorders>
          </w:tcPr>
          <w:p w14:paraId="4201B87B" w14:textId="2688ED29"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458,11</w:t>
            </w:r>
          </w:p>
        </w:tc>
        <w:tc>
          <w:tcPr>
            <w:tcW w:w="448" w:type="pct"/>
            <w:tcBorders>
              <w:top w:val="outset" w:sz="6" w:space="0" w:color="000000"/>
              <w:left w:val="outset" w:sz="6" w:space="0" w:color="000000"/>
              <w:bottom w:val="outset" w:sz="6" w:space="0" w:color="000000"/>
              <w:right w:val="outset" w:sz="6" w:space="0" w:color="000000"/>
            </w:tcBorders>
          </w:tcPr>
          <w:p w14:paraId="570F2A69" w14:textId="063CFFF3"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91,62</w:t>
            </w:r>
          </w:p>
        </w:tc>
      </w:tr>
      <w:tr w:rsidR="00BC6066" w:rsidRPr="00682F04" w14:paraId="1CA3C65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CD108A0" w14:textId="77777777" w:rsidR="00BC6066" w:rsidRPr="00682F04" w:rsidRDefault="00BC6066" w:rsidP="00BC6066">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A44C062"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A955CC6" w14:textId="77777777" w:rsidR="00BC6066" w:rsidRPr="00682F04" w:rsidRDefault="00BC6066" w:rsidP="00BC6066">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F14E45B" w14:textId="77777777" w:rsidR="00BC6066" w:rsidRPr="00682F04" w:rsidRDefault="00BC6066" w:rsidP="00BC6066">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F895B64" w14:textId="77777777" w:rsidR="00BC6066" w:rsidRPr="00682F04" w:rsidRDefault="00BC6066" w:rsidP="00BC6066">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383C733" w14:textId="77777777" w:rsidR="00BC6066" w:rsidRPr="00682F04" w:rsidRDefault="00BC6066" w:rsidP="00BC6066">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17DA807" w14:textId="77777777" w:rsidR="00BC6066" w:rsidRPr="00682F04" w:rsidRDefault="00BC6066" w:rsidP="00BC6066">
            <w:pPr>
              <w:pStyle w:val="NormalnyWeb"/>
              <w:jc w:val="center"/>
              <w:rPr>
                <w:rFonts w:asciiTheme="minorHAnsi" w:hAnsiTheme="minorHAnsi" w:cstheme="minorHAnsi"/>
                <w:sz w:val="22"/>
                <w:szCs w:val="22"/>
              </w:rPr>
            </w:pPr>
          </w:p>
        </w:tc>
      </w:tr>
      <w:tr w:rsidR="00BC6066" w:rsidRPr="00682F04" w14:paraId="0E99CE2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3CEBE47F" w14:textId="77777777" w:rsidR="00BC6066" w:rsidRPr="00682F04" w:rsidRDefault="00BC6066" w:rsidP="00BC6066">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750</w:t>
            </w:r>
          </w:p>
        </w:tc>
        <w:tc>
          <w:tcPr>
            <w:tcW w:w="429" w:type="pct"/>
            <w:tcBorders>
              <w:top w:val="outset" w:sz="6" w:space="0" w:color="000000"/>
              <w:left w:val="outset" w:sz="6" w:space="0" w:color="000000"/>
              <w:bottom w:val="outset" w:sz="6" w:space="0" w:color="000000"/>
              <w:right w:val="outset" w:sz="6" w:space="0" w:color="000000"/>
            </w:tcBorders>
          </w:tcPr>
          <w:p w14:paraId="40A9A6B1"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76CA3E0" w14:textId="77777777" w:rsidR="00BC6066" w:rsidRPr="00682F04" w:rsidRDefault="00BC6066" w:rsidP="00BC6066">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2DD79E78" w14:textId="77777777" w:rsidR="00BC6066" w:rsidRPr="00682F04" w:rsidRDefault="00BC6066" w:rsidP="00BC6066">
            <w:pPr>
              <w:pStyle w:val="Nagwek6"/>
              <w:rPr>
                <w:rFonts w:asciiTheme="minorHAnsi" w:hAnsiTheme="minorHAnsi" w:cstheme="minorHAnsi"/>
                <w:sz w:val="22"/>
                <w:szCs w:val="22"/>
              </w:rPr>
            </w:pPr>
            <w:r w:rsidRPr="00682F04">
              <w:rPr>
                <w:rFonts w:asciiTheme="minorHAnsi" w:hAnsiTheme="minorHAnsi" w:cstheme="minorHAnsi"/>
                <w:sz w:val="22"/>
                <w:szCs w:val="22"/>
              </w:rPr>
              <w:t>Administracja publiczna</w:t>
            </w:r>
          </w:p>
        </w:tc>
        <w:tc>
          <w:tcPr>
            <w:tcW w:w="822" w:type="pct"/>
            <w:tcBorders>
              <w:top w:val="outset" w:sz="6" w:space="0" w:color="000000"/>
              <w:left w:val="outset" w:sz="6" w:space="0" w:color="000000"/>
              <w:bottom w:val="outset" w:sz="6" w:space="0" w:color="000000"/>
              <w:right w:val="outset" w:sz="6" w:space="0" w:color="000000"/>
            </w:tcBorders>
          </w:tcPr>
          <w:p w14:paraId="43E7301E" w14:textId="605A78B6" w:rsidR="00BC6066" w:rsidRPr="00682F04" w:rsidRDefault="00E12263" w:rsidP="00BC606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122.565,43</w:t>
            </w:r>
          </w:p>
        </w:tc>
        <w:tc>
          <w:tcPr>
            <w:tcW w:w="747" w:type="pct"/>
            <w:tcBorders>
              <w:top w:val="outset" w:sz="6" w:space="0" w:color="000000"/>
              <w:left w:val="outset" w:sz="6" w:space="0" w:color="000000"/>
              <w:bottom w:val="outset" w:sz="6" w:space="0" w:color="000000"/>
              <w:right w:val="outset" w:sz="6" w:space="0" w:color="000000"/>
            </w:tcBorders>
          </w:tcPr>
          <w:p w14:paraId="172DD687" w14:textId="46A4F00D" w:rsidR="00BC6066" w:rsidRPr="00682F04" w:rsidRDefault="003F1073" w:rsidP="00BC606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118.925,15</w:t>
            </w:r>
          </w:p>
        </w:tc>
        <w:tc>
          <w:tcPr>
            <w:tcW w:w="448" w:type="pct"/>
            <w:tcBorders>
              <w:top w:val="outset" w:sz="6" w:space="0" w:color="000000"/>
              <w:left w:val="outset" w:sz="6" w:space="0" w:color="000000"/>
              <w:bottom w:val="outset" w:sz="6" w:space="0" w:color="000000"/>
              <w:right w:val="outset" w:sz="6" w:space="0" w:color="000000"/>
            </w:tcBorders>
          </w:tcPr>
          <w:p w14:paraId="548BB489" w14:textId="68C1CDFB" w:rsidR="00BC6066" w:rsidRPr="00682F04" w:rsidRDefault="003F1073" w:rsidP="00BC606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97,03</w:t>
            </w:r>
          </w:p>
        </w:tc>
      </w:tr>
      <w:tr w:rsidR="00BC6066" w:rsidRPr="00682F04" w14:paraId="4C18E05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86749A" w14:textId="77777777" w:rsidR="00BC6066" w:rsidRPr="00682F04" w:rsidRDefault="00BC6066" w:rsidP="00BC6066">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A3407E4" w14:textId="77777777" w:rsidR="00BC6066" w:rsidRPr="00682F04" w:rsidRDefault="00BC6066" w:rsidP="00BC6066">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91FAEC3" w14:textId="77777777" w:rsidR="00BC6066" w:rsidRPr="00682F04" w:rsidRDefault="00BC6066" w:rsidP="00BC6066">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F804F1F" w14:textId="77777777" w:rsidR="00BC6066" w:rsidRPr="00682F04" w:rsidRDefault="00BC6066" w:rsidP="00BC6066">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86841C2" w14:textId="77777777" w:rsidR="00BC6066" w:rsidRPr="00682F04" w:rsidRDefault="00BC6066" w:rsidP="00BC6066">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2AFA616" w14:textId="77777777" w:rsidR="00BC6066" w:rsidRPr="00682F04" w:rsidRDefault="00BC6066" w:rsidP="00BC6066">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7838883" w14:textId="77777777" w:rsidR="00BC6066" w:rsidRPr="00682F04" w:rsidRDefault="00BC6066" w:rsidP="00BC6066">
            <w:pPr>
              <w:pStyle w:val="NormalnyWeb"/>
              <w:jc w:val="center"/>
              <w:rPr>
                <w:rFonts w:asciiTheme="minorHAnsi" w:hAnsiTheme="minorHAnsi" w:cstheme="minorHAnsi"/>
                <w:sz w:val="22"/>
                <w:szCs w:val="22"/>
              </w:rPr>
            </w:pPr>
          </w:p>
        </w:tc>
      </w:tr>
      <w:tr w:rsidR="003F1073" w:rsidRPr="00682F04" w14:paraId="45F3E5E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163E9E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1125EBA"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75011</w:t>
            </w:r>
          </w:p>
        </w:tc>
        <w:tc>
          <w:tcPr>
            <w:tcW w:w="355" w:type="pct"/>
            <w:tcBorders>
              <w:top w:val="outset" w:sz="6" w:space="0" w:color="000000"/>
              <w:left w:val="outset" w:sz="6" w:space="0" w:color="000000"/>
              <w:bottom w:val="outset" w:sz="6" w:space="0" w:color="000000"/>
              <w:right w:val="outset" w:sz="6" w:space="0" w:color="000000"/>
            </w:tcBorders>
          </w:tcPr>
          <w:p w14:paraId="58C8C46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2924BF60"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Urzędy wojewódzkie</w:t>
            </w:r>
          </w:p>
        </w:tc>
        <w:tc>
          <w:tcPr>
            <w:tcW w:w="822" w:type="pct"/>
            <w:tcBorders>
              <w:top w:val="outset" w:sz="6" w:space="0" w:color="000000"/>
              <w:left w:val="outset" w:sz="6" w:space="0" w:color="000000"/>
              <w:bottom w:val="outset" w:sz="6" w:space="0" w:color="000000"/>
              <w:right w:val="outset" w:sz="6" w:space="0" w:color="000000"/>
            </w:tcBorders>
          </w:tcPr>
          <w:p w14:paraId="01CE92AE" w14:textId="6881C56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82.481,43</w:t>
            </w:r>
          </w:p>
        </w:tc>
        <w:tc>
          <w:tcPr>
            <w:tcW w:w="747" w:type="pct"/>
            <w:tcBorders>
              <w:top w:val="outset" w:sz="6" w:space="0" w:color="000000"/>
              <w:left w:val="outset" w:sz="6" w:space="0" w:color="000000"/>
              <w:bottom w:val="outset" w:sz="6" w:space="0" w:color="000000"/>
              <w:right w:val="outset" w:sz="6" w:space="0" w:color="000000"/>
            </w:tcBorders>
          </w:tcPr>
          <w:p w14:paraId="6CDDD7A7" w14:textId="546005D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79.</w:t>
            </w:r>
            <w:r w:rsidR="00093130" w:rsidRPr="00682F04">
              <w:rPr>
                <w:rFonts w:asciiTheme="minorHAnsi" w:hAnsiTheme="minorHAnsi" w:cstheme="minorHAnsi"/>
                <w:i/>
                <w:iCs/>
                <w:sz w:val="22"/>
                <w:szCs w:val="22"/>
              </w:rPr>
              <w:t>627,72</w:t>
            </w:r>
          </w:p>
        </w:tc>
        <w:tc>
          <w:tcPr>
            <w:tcW w:w="448" w:type="pct"/>
            <w:tcBorders>
              <w:top w:val="outset" w:sz="6" w:space="0" w:color="000000"/>
              <w:left w:val="outset" w:sz="6" w:space="0" w:color="000000"/>
              <w:bottom w:val="outset" w:sz="6" w:space="0" w:color="000000"/>
              <w:right w:val="outset" w:sz="6" w:space="0" w:color="000000"/>
            </w:tcBorders>
          </w:tcPr>
          <w:p w14:paraId="15A71596" w14:textId="18BE9309"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96,54</w:t>
            </w:r>
          </w:p>
        </w:tc>
      </w:tr>
      <w:tr w:rsidR="003F1073" w:rsidRPr="00682F04" w14:paraId="3E43DC8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8C76A3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541B82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541E47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BE77E1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ADCA9F8"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E716DB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08B623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804A08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C700D3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1B8FA7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06C584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47838179" w14:textId="289D7CB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1B0ADC18" w14:textId="4090C00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82.481,43</w:t>
            </w:r>
          </w:p>
        </w:tc>
        <w:tc>
          <w:tcPr>
            <w:tcW w:w="747" w:type="pct"/>
            <w:tcBorders>
              <w:top w:val="outset" w:sz="6" w:space="0" w:color="000000"/>
              <w:left w:val="outset" w:sz="6" w:space="0" w:color="000000"/>
              <w:bottom w:val="outset" w:sz="6" w:space="0" w:color="000000"/>
              <w:right w:val="outset" w:sz="6" w:space="0" w:color="000000"/>
            </w:tcBorders>
          </w:tcPr>
          <w:p w14:paraId="0AAA5618" w14:textId="33F17C0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79.626,17</w:t>
            </w:r>
          </w:p>
        </w:tc>
        <w:tc>
          <w:tcPr>
            <w:tcW w:w="448" w:type="pct"/>
            <w:tcBorders>
              <w:top w:val="outset" w:sz="6" w:space="0" w:color="000000"/>
              <w:left w:val="outset" w:sz="6" w:space="0" w:color="000000"/>
              <w:bottom w:val="outset" w:sz="6" w:space="0" w:color="000000"/>
              <w:right w:val="outset" w:sz="6" w:space="0" w:color="000000"/>
            </w:tcBorders>
          </w:tcPr>
          <w:p w14:paraId="43B5943C" w14:textId="63A0953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96,54</w:t>
            </w:r>
          </w:p>
        </w:tc>
      </w:tr>
      <w:tr w:rsidR="003F1073" w:rsidRPr="00682F04" w14:paraId="3262816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D4AB00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54FE91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5AEDF04" w14:textId="4DB2CE6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w:t>
            </w:r>
          </w:p>
        </w:tc>
        <w:tc>
          <w:tcPr>
            <w:tcW w:w="1839" w:type="pct"/>
            <w:tcBorders>
              <w:top w:val="outset" w:sz="6" w:space="0" w:color="000000"/>
              <w:left w:val="outset" w:sz="6" w:space="0" w:color="000000"/>
              <w:bottom w:val="outset" w:sz="6" w:space="0" w:color="000000"/>
              <w:right w:val="outset" w:sz="6" w:space="0" w:color="000000"/>
            </w:tcBorders>
          </w:tcPr>
          <w:p w14:paraId="30AE825B" w14:textId="1DE77600"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Dochody jednostek samorządu terytorialnego związane z realizacją zadań z zakresu administracji rządowej oraz innych zadań zleconych ustawami</w:t>
            </w:r>
          </w:p>
        </w:tc>
        <w:tc>
          <w:tcPr>
            <w:tcW w:w="822" w:type="pct"/>
            <w:tcBorders>
              <w:top w:val="outset" w:sz="6" w:space="0" w:color="000000"/>
              <w:left w:val="outset" w:sz="6" w:space="0" w:color="000000"/>
              <w:bottom w:val="outset" w:sz="6" w:space="0" w:color="000000"/>
              <w:right w:val="outset" w:sz="6" w:space="0" w:color="000000"/>
            </w:tcBorders>
          </w:tcPr>
          <w:p w14:paraId="31CBB819" w14:textId="17B197B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6F626528" w14:textId="4D8D0F8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w:t>
            </w:r>
          </w:p>
        </w:tc>
        <w:tc>
          <w:tcPr>
            <w:tcW w:w="448" w:type="pct"/>
            <w:tcBorders>
              <w:top w:val="outset" w:sz="6" w:space="0" w:color="000000"/>
              <w:left w:val="outset" w:sz="6" w:space="0" w:color="000000"/>
              <w:bottom w:val="outset" w:sz="6" w:space="0" w:color="000000"/>
              <w:right w:val="outset" w:sz="6" w:space="0" w:color="000000"/>
            </w:tcBorders>
          </w:tcPr>
          <w:p w14:paraId="2CCF93B6" w14:textId="03FF1AA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137C39B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5BCBB2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465863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5DAAFC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196C0F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F764CE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8710D1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40FF6C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F979A6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4B9CD8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470FA105"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75095</w:t>
            </w:r>
          </w:p>
        </w:tc>
        <w:tc>
          <w:tcPr>
            <w:tcW w:w="355" w:type="pct"/>
            <w:tcBorders>
              <w:top w:val="outset" w:sz="6" w:space="0" w:color="000000"/>
              <w:left w:val="outset" w:sz="6" w:space="0" w:color="000000"/>
              <w:bottom w:val="outset" w:sz="6" w:space="0" w:color="000000"/>
              <w:right w:val="outset" w:sz="6" w:space="0" w:color="000000"/>
            </w:tcBorders>
          </w:tcPr>
          <w:p w14:paraId="3DA10DE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69EABD5"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7032F992" w14:textId="0D1AC671"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40.084,00</w:t>
            </w:r>
          </w:p>
        </w:tc>
        <w:tc>
          <w:tcPr>
            <w:tcW w:w="747" w:type="pct"/>
            <w:tcBorders>
              <w:top w:val="outset" w:sz="6" w:space="0" w:color="000000"/>
              <w:left w:val="outset" w:sz="6" w:space="0" w:color="000000"/>
              <w:bottom w:val="outset" w:sz="6" w:space="0" w:color="000000"/>
              <w:right w:val="outset" w:sz="6" w:space="0" w:color="000000"/>
            </w:tcBorders>
          </w:tcPr>
          <w:p w14:paraId="6E9D4528" w14:textId="481A66A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39.297,43</w:t>
            </w:r>
          </w:p>
        </w:tc>
        <w:tc>
          <w:tcPr>
            <w:tcW w:w="448" w:type="pct"/>
            <w:tcBorders>
              <w:top w:val="outset" w:sz="6" w:space="0" w:color="000000"/>
              <w:left w:val="outset" w:sz="6" w:space="0" w:color="000000"/>
              <w:bottom w:val="outset" w:sz="6" w:space="0" w:color="000000"/>
              <w:right w:val="outset" w:sz="6" w:space="0" w:color="000000"/>
            </w:tcBorders>
          </w:tcPr>
          <w:p w14:paraId="2272F7C2" w14:textId="7309C8BC"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98,04</w:t>
            </w:r>
          </w:p>
        </w:tc>
      </w:tr>
      <w:tr w:rsidR="003F1073" w:rsidRPr="00682F04" w14:paraId="6D58D10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60C365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D8D934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B57E54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604CB5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0FA6315"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0B8149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0FAB75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3DD9B2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357275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8D514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57409BA"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0690</w:t>
            </w:r>
          </w:p>
        </w:tc>
        <w:tc>
          <w:tcPr>
            <w:tcW w:w="1839" w:type="pct"/>
            <w:tcBorders>
              <w:top w:val="outset" w:sz="6" w:space="0" w:color="000000"/>
              <w:left w:val="outset" w:sz="6" w:space="0" w:color="000000"/>
              <w:bottom w:val="outset" w:sz="6" w:space="0" w:color="000000"/>
              <w:right w:val="outset" w:sz="6" w:space="0" w:color="000000"/>
            </w:tcBorders>
            <w:hideMark/>
          </w:tcPr>
          <w:p w14:paraId="2FA604DB"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opłat</w:t>
            </w:r>
          </w:p>
        </w:tc>
        <w:tc>
          <w:tcPr>
            <w:tcW w:w="822" w:type="pct"/>
            <w:tcBorders>
              <w:top w:val="outset" w:sz="6" w:space="0" w:color="000000"/>
              <w:left w:val="outset" w:sz="6" w:space="0" w:color="000000"/>
              <w:bottom w:val="outset" w:sz="6" w:space="0" w:color="000000"/>
              <w:right w:val="outset" w:sz="6" w:space="0" w:color="000000"/>
            </w:tcBorders>
          </w:tcPr>
          <w:p w14:paraId="0F1508B3" w14:textId="473ABB1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w:t>
            </w:r>
          </w:p>
        </w:tc>
        <w:tc>
          <w:tcPr>
            <w:tcW w:w="747" w:type="pct"/>
            <w:tcBorders>
              <w:top w:val="outset" w:sz="6" w:space="0" w:color="000000"/>
              <w:left w:val="outset" w:sz="6" w:space="0" w:color="000000"/>
              <w:bottom w:val="outset" w:sz="6" w:space="0" w:color="000000"/>
              <w:right w:val="outset" w:sz="6" w:space="0" w:color="000000"/>
            </w:tcBorders>
          </w:tcPr>
          <w:p w14:paraId="34FB64EA" w14:textId="4AD0725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89,80</w:t>
            </w:r>
          </w:p>
        </w:tc>
        <w:tc>
          <w:tcPr>
            <w:tcW w:w="448" w:type="pct"/>
            <w:tcBorders>
              <w:top w:val="outset" w:sz="6" w:space="0" w:color="000000"/>
              <w:left w:val="outset" w:sz="6" w:space="0" w:color="000000"/>
              <w:bottom w:val="outset" w:sz="6" w:space="0" w:color="000000"/>
              <w:right w:val="outset" w:sz="6" w:space="0" w:color="000000"/>
            </w:tcBorders>
          </w:tcPr>
          <w:p w14:paraId="2B5B2D17" w14:textId="4937821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106,90</w:t>
            </w:r>
          </w:p>
        </w:tc>
      </w:tr>
      <w:tr w:rsidR="003F1073" w:rsidRPr="00682F04" w14:paraId="7B938FF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96122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343BDC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8D48A6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hideMark/>
          </w:tcPr>
          <w:p w14:paraId="4CCE8F12"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 /zwrotów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2B5396D5" w14:textId="594A185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747" w:type="pct"/>
            <w:tcBorders>
              <w:top w:val="outset" w:sz="6" w:space="0" w:color="000000"/>
              <w:left w:val="outset" w:sz="6" w:space="0" w:color="000000"/>
              <w:bottom w:val="outset" w:sz="6" w:space="0" w:color="000000"/>
              <w:right w:val="outset" w:sz="6" w:space="0" w:color="000000"/>
            </w:tcBorders>
          </w:tcPr>
          <w:p w14:paraId="40CE356E" w14:textId="00002C5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39.207,63</w:t>
            </w:r>
          </w:p>
        </w:tc>
        <w:tc>
          <w:tcPr>
            <w:tcW w:w="448" w:type="pct"/>
            <w:tcBorders>
              <w:top w:val="outset" w:sz="6" w:space="0" w:color="000000"/>
              <w:left w:val="outset" w:sz="6" w:space="0" w:color="000000"/>
              <w:bottom w:val="outset" w:sz="6" w:space="0" w:color="000000"/>
              <w:right w:val="outset" w:sz="6" w:space="0" w:color="000000"/>
            </w:tcBorders>
          </w:tcPr>
          <w:p w14:paraId="41E4A4D0" w14:textId="2FD8D7E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98,02</w:t>
            </w:r>
          </w:p>
        </w:tc>
      </w:tr>
      <w:tr w:rsidR="003F1073" w:rsidRPr="00682F04" w14:paraId="3659983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0A29F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4F87C9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BD0658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D2C5A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4F47B1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2222340"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2AF338E"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199986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26324B35"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751</w:t>
            </w:r>
          </w:p>
        </w:tc>
        <w:tc>
          <w:tcPr>
            <w:tcW w:w="429" w:type="pct"/>
            <w:tcBorders>
              <w:top w:val="outset" w:sz="6" w:space="0" w:color="000000"/>
              <w:left w:val="outset" w:sz="6" w:space="0" w:color="000000"/>
              <w:bottom w:val="outset" w:sz="6" w:space="0" w:color="000000"/>
              <w:right w:val="outset" w:sz="6" w:space="0" w:color="000000"/>
            </w:tcBorders>
          </w:tcPr>
          <w:p w14:paraId="727BEB1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6F601E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6B4F2FB"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Urzędy naczelnych organów władzy państwowej, kontroli i ochrony prawa oraz sądownictwa</w:t>
            </w:r>
          </w:p>
        </w:tc>
        <w:tc>
          <w:tcPr>
            <w:tcW w:w="822" w:type="pct"/>
            <w:tcBorders>
              <w:top w:val="outset" w:sz="6" w:space="0" w:color="000000"/>
              <w:left w:val="outset" w:sz="6" w:space="0" w:color="000000"/>
              <w:bottom w:val="outset" w:sz="6" w:space="0" w:color="000000"/>
              <w:right w:val="outset" w:sz="6" w:space="0" w:color="000000"/>
            </w:tcBorders>
          </w:tcPr>
          <w:p w14:paraId="16DA7A20" w14:textId="1E6B4DE1"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87.177,00</w:t>
            </w:r>
          </w:p>
        </w:tc>
        <w:tc>
          <w:tcPr>
            <w:tcW w:w="747" w:type="pct"/>
            <w:tcBorders>
              <w:top w:val="outset" w:sz="6" w:space="0" w:color="000000"/>
              <w:left w:val="outset" w:sz="6" w:space="0" w:color="000000"/>
              <w:bottom w:val="outset" w:sz="6" w:space="0" w:color="000000"/>
              <w:right w:val="outset" w:sz="6" w:space="0" w:color="000000"/>
            </w:tcBorders>
          </w:tcPr>
          <w:p w14:paraId="568BE9AD" w14:textId="170CD541"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87.176,92</w:t>
            </w:r>
          </w:p>
        </w:tc>
        <w:tc>
          <w:tcPr>
            <w:tcW w:w="448" w:type="pct"/>
            <w:tcBorders>
              <w:top w:val="outset" w:sz="6" w:space="0" w:color="000000"/>
              <w:left w:val="outset" w:sz="6" w:space="0" w:color="000000"/>
              <w:bottom w:val="outset" w:sz="6" w:space="0" w:color="000000"/>
              <w:right w:val="outset" w:sz="6" w:space="0" w:color="000000"/>
            </w:tcBorders>
          </w:tcPr>
          <w:p w14:paraId="509079B3" w14:textId="6841B7EB"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3F1073" w:rsidRPr="00682F04" w14:paraId="0AB4A66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79639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7EF6BF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70D5B6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677C67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C04E95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377A37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FC6DA6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94C1B3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F5FF43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F28AA1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75101</w:t>
            </w:r>
          </w:p>
        </w:tc>
        <w:tc>
          <w:tcPr>
            <w:tcW w:w="355" w:type="pct"/>
            <w:tcBorders>
              <w:top w:val="outset" w:sz="6" w:space="0" w:color="000000"/>
              <w:left w:val="outset" w:sz="6" w:space="0" w:color="000000"/>
              <w:bottom w:val="outset" w:sz="6" w:space="0" w:color="000000"/>
              <w:right w:val="outset" w:sz="6" w:space="0" w:color="000000"/>
            </w:tcBorders>
          </w:tcPr>
          <w:p w14:paraId="4610F79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3F806AC"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Urzędy naczelnych organów władzy państwowej, kontroli i ochrony prawa</w:t>
            </w:r>
          </w:p>
        </w:tc>
        <w:tc>
          <w:tcPr>
            <w:tcW w:w="822" w:type="pct"/>
            <w:tcBorders>
              <w:top w:val="outset" w:sz="6" w:space="0" w:color="000000"/>
              <w:left w:val="outset" w:sz="6" w:space="0" w:color="000000"/>
              <w:bottom w:val="outset" w:sz="6" w:space="0" w:color="000000"/>
              <w:right w:val="outset" w:sz="6" w:space="0" w:color="000000"/>
            </w:tcBorders>
          </w:tcPr>
          <w:p w14:paraId="2D24B6A6" w14:textId="04F95FF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1.523,00</w:t>
            </w:r>
          </w:p>
        </w:tc>
        <w:tc>
          <w:tcPr>
            <w:tcW w:w="747" w:type="pct"/>
            <w:tcBorders>
              <w:top w:val="outset" w:sz="6" w:space="0" w:color="000000"/>
              <w:left w:val="outset" w:sz="6" w:space="0" w:color="000000"/>
              <w:bottom w:val="outset" w:sz="6" w:space="0" w:color="000000"/>
              <w:right w:val="outset" w:sz="6" w:space="0" w:color="000000"/>
            </w:tcBorders>
          </w:tcPr>
          <w:p w14:paraId="747FC0B0" w14:textId="6DE2E9C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1.523,00</w:t>
            </w:r>
          </w:p>
        </w:tc>
        <w:tc>
          <w:tcPr>
            <w:tcW w:w="448" w:type="pct"/>
            <w:tcBorders>
              <w:top w:val="outset" w:sz="6" w:space="0" w:color="000000"/>
              <w:left w:val="outset" w:sz="6" w:space="0" w:color="000000"/>
              <w:bottom w:val="outset" w:sz="6" w:space="0" w:color="000000"/>
              <w:right w:val="outset" w:sz="6" w:space="0" w:color="000000"/>
            </w:tcBorders>
          </w:tcPr>
          <w:p w14:paraId="64101D97" w14:textId="35307FB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72CB23E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7BD2CB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F69BF4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6DCBDBE" w14:textId="77777777" w:rsidR="003F1073" w:rsidRPr="00682F04" w:rsidRDefault="003F1073" w:rsidP="003F1073">
            <w:pPr>
              <w:pStyle w:val="NormalnyWeb"/>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D681AE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DDC296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22DB520"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E8A82D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626782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62C9FD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8FDF0C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10AAFC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02062297" w14:textId="04964B3D"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40699E4C" w14:textId="6C4981B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1.523,00</w:t>
            </w:r>
          </w:p>
        </w:tc>
        <w:tc>
          <w:tcPr>
            <w:tcW w:w="747" w:type="pct"/>
            <w:tcBorders>
              <w:top w:val="outset" w:sz="6" w:space="0" w:color="000000"/>
              <w:left w:val="outset" w:sz="6" w:space="0" w:color="000000"/>
              <w:bottom w:val="outset" w:sz="6" w:space="0" w:color="000000"/>
              <w:right w:val="outset" w:sz="6" w:space="0" w:color="000000"/>
            </w:tcBorders>
          </w:tcPr>
          <w:p w14:paraId="2EEAA03B" w14:textId="7C847EB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1.523,00</w:t>
            </w:r>
          </w:p>
        </w:tc>
        <w:tc>
          <w:tcPr>
            <w:tcW w:w="448" w:type="pct"/>
            <w:tcBorders>
              <w:top w:val="outset" w:sz="6" w:space="0" w:color="000000"/>
              <w:left w:val="outset" w:sz="6" w:space="0" w:color="000000"/>
              <w:bottom w:val="outset" w:sz="6" w:space="0" w:color="000000"/>
              <w:right w:val="outset" w:sz="6" w:space="0" w:color="000000"/>
            </w:tcBorders>
          </w:tcPr>
          <w:p w14:paraId="7A11C103" w14:textId="0D138BE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2D6F59C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7E81DA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EC61DA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16D74C6"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F25C498"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6F3CDF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2305E6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4A29D0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0FA10C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1B37DE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DF1FAC2" w14:textId="6D7D065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75108</w:t>
            </w:r>
          </w:p>
        </w:tc>
        <w:tc>
          <w:tcPr>
            <w:tcW w:w="355" w:type="pct"/>
            <w:tcBorders>
              <w:top w:val="outset" w:sz="6" w:space="0" w:color="000000"/>
              <w:left w:val="outset" w:sz="6" w:space="0" w:color="000000"/>
              <w:bottom w:val="outset" w:sz="6" w:space="0" w:color="000000"/>
              <w:right w:val="outset" w:sz="6" w:space="0" w:color="000000"/>
            </w:tcBorders>
          </w:tcPr>
          <w:p w14:paraId="572DB745" w14:textId="6778DFA3"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FDCC742" w14:textId="2C24336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Wybory do Sejmu i Senatu</w:t>
            </w:r>
          </w:p>
        </w:tc>
        <w:tc>
          <w:tcPr>
            <w:tcW w:w="822" w:type="pct"/>
            <w:tcBorders>
              <w:top w:val="outset" w:sz="6" w:space="0" w:color="000000"/>
              <w:left w:val="outset" w:sz="6" w:space="0" w:color="000000"/>
              <w:bottom w:val="outset" w:sz="6" w:space="0" w:color="000000"/>
              <w:right w:val="outset" w:sz="6" w:space="0" w:color="000000"/>
            </w:tcBorders>
          </w:tcPr>
          <w:p w14:paraId="23D4E5C0" w14:textId="75064D8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85.124,00</w:t>
            </w:r>
          </w:p>
        </w:tc>
        <w:tc>
          <w:tcPr>
            <w:tcW w:w="747" w:type="pct"/>
            <w:tcBorders>
              <w:top w:val="outset" w:sz="6" w:space="0" w:color="000000"/>
              <w:left w:val="outset" w:sz="6" w:space="0" w:color="000000"/>
              <w:bottom w:val="outset" w:sz="6" w:space="0" w:color="000000"/>
              <w:right w:val="outset" w:sz="6" w:space="0" w:color="000000"/>
            </w:tcBorders>
          </w:tcPr>
          <w:p w14:paraId="397EC81F" w14:textId="0DDA2B3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85.123,92</w:t>
            </w:r>
          </w:p>
        </w:tc>
        <w:tc>
          <w:tcPr>
            <w:tcW w:w="448" w:type="pct"/>
            <w:tcBorders>
              <w:top w:val="outset" w:sz="6" w:space="0" w:color="000000"/>
              <w:left w:val="outset" w:sz="6" w:space="0" w:color="000000"/>
              <w:bottom w:val="outset" w:sz="6" w:space="0" w:color="000000"/>
              <w:right w:val="outset" w:sz="6" w:space="0" w:color="000000"/>
            </w:tcBorders>
          </w:tcPr>
          <w:p w14:paraId="4FD03124" w14:textId="05B87C6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02948FA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C769F7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DD0DC7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0A6B6A6"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6B9A3B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AC9AFA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66412F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8384AA5"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86980B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64EDA1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12655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EC6FDF2" w14:textId="2F0E7AB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tcPr>
          <w:p w14:paraId="7308F4FE" w14:textId="59857EF6"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celowa otrzymana z budżetu państwa na realizację zadań bieżących z zakresu administracji rządowej oraz innych zadań zleconych gminie (związkom gmin, </w:t>
            </w:r>
            <w:r w:rsidRPr="00682F04">
              <w:rPr>
                <w:rFonts w:asciiTheme="minorHAnsi" w:hAnsiTheme="minorHAnsi" w:cstheme="minorHAnsi"/>
                <w:sz w:val="22"/>
                <w:szCs w:val="22"/>
              </w:rPr>
              <w:lastRenderedPageBreak/>
              <w:t>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39ABAA70" w14:textId="577987B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85.124,00</w:t>
            </w:r>
          </w:p>
        </w:tc>
        <w:tc>
          <w:tcPr>
            <w:tcW w:w="747" w:type="pct"/>
            <w:tcBorders>
              <w:top w:val="outset" w:sz="6" w:space="0" w:color="000000"/>
              <w:left w:val="outset" w:sz="6" w:space="0" w:color="000000"/>
              <w:bottom w:val="outset" w:sz="6" w:space="0" w:color="000000"/>
              <w:right w:val="outset" w:sz="6" w:space="0" w:color="000000"/>
            </w:tcBorders>
          </w:tcPr>
          <w:p w14:paraId="09B64F66" w14:textId="5B1C088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85.123,92</w:t>
            </w:r>
          </w:p>
        </w:tc>
        <w:tc>
          <w:tcPr>
            <w:tcW w:w="448" w:type="pct"/>
            <w:tcBorders>
              <w:top w:val="outset" w:sz="6" w:space="0" w:color="000000"/>
              <w:left w:val="outset" w:sz="6" w:space="0" w:color="000000"/>
              <w:bottom w:val="outset" w:sz="6" w:space="0" w:color="000000"/>
              <w:right w:val="outset" w:sz="6" w:space="0" w:color="000000"/>
            </w:tcBorders>
          </w:tcPr>
          <w:p w14:paraId="3210C530" w14:textId="65635F9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49C955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54EDF1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DD1045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6A0640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22A6C5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08BDD0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0AAA2E5"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D37E6C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D698B6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DB0B86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FA016A7" w14:textId="4F74C12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75110</w:t>
            </w:r>
          </w:p>
        </w:tc>
        <w:tc>
          <w:tcPr>
            <w:tcW w:w="355" w:type="pct"/>
            <w:tcBorders>
              <w:top w:val="outset" w:sz="6" w:space="0" w:color="000000"/>
              <w:left w:val="outset" w:sz="6" w:space="0" w:color="000000"/>
              <w:bottom w:val="outset" w:sz="6" w:space="0" w:color="000000"/>
              <w:right w:val="outset" w:sz="6" w:space="0" w:color="000000"/>
            </w:tcBorders>
          </w:tcPr>
          <w:p w14:paraId="0B91AB1C"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E5E0B9D" w14:textId="502E9D72"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Referenda ogólnokrajowe i konstytucyjne</w:t>
            </w:r>
          </w:p>
        </w:tc>
        <w:tc>
          <w:tcPr>
            <w:tcW w:w="822" w:type="pct"/>
            <w:tcBorders>
              <w:top w:val="outset" w:sz="6" w:space="0" w:color="000000"/>
              <w:left w:val="outset" w:sz="6" w:space="0" w:color="000000"/>
              <w:bottom w:val="outset" w:sz="6" w:space="0" w:color="000000"/>
              <w:right w:val="outset" w:sz="6" w:space="0" w:color="000000"/>
            </w:tcBorders>
          </w:tcPr>
          <w:p w14:paraId="28F079F3" w14:textId="7281743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747" w:type="pct"/>
            <w:tcBorders>
              <w:top w:val="outset" w:sz="6" w:space="0" w:color="000000"/>
              <w:left w:val="outset" w:sz="6" w:space="0" w:color="000000"/>
              <w:bottom w:val="outset" w:sz="6" w:space="0" w:color="000000"/>
              <w:right w:val="outset" w:sz="6" w:space="0" w:color="000000"/>
            </w:tcBorders>
          </w:tcPr>
          <w:p w14:paraId="2C83391E" w14:textId="6B5446C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448" w:type="pct"/>
            <w:tcBorders>
              <w:top w:val="outset" w:sz="6" w:space="0" w:color="000000"/>
              <w:left w:val="outset" w:sz="6" w:space="0" w:color="000000"/>
              <w:bottom w:val="outset" w:sz="6" w:space="0" w:color="000000"/>
              <w:right w:val="outset" w:sz="6" w:space="0" w:color="000000"/>
            </w:tcBorders>
          </w:tcPr>
          <w:p w14:paraId="41330592" w14:textId="1B2B662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75086CF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97D322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2F96EB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618271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7A045F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AA8FFCD"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06A4B0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8CDAA3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DD3E07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39A7B0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86E489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9E346D6" w14:textId="3CFDC71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tcPr>
          <w:p w14:paraId="0F2136E5" w14:textId="6ECACF4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084396AF" w14:textId="21D2CF0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747" w:type="pct"/>
            <w:tcBorders>
              <w:top w:val="outset" w:sz="6" w:space="0" w:color="000000"/>
              <w:left w:val="outset" w:sz="6" w:space="0" w:color="000000"/>
              <w:bottom w:val="outset" w:sz="6" w:space="0" w:color="000000"/>
              <w:right w:val="outset" w:sz="6" w:space="0" w:color="000000"/>
            </w:tcBorders>
          </w:tcPr>
          <w:p w14:paraId="23F8607D" w14:textId="466926E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448" w:type="pct"/>
            <w:tcBorders>
              <w:top w:val="outset" w:sz="6" w:space="0" w:color="000000"/>
              <w:left w:val="outset" w:sz="6" w:space="0" w:color="000000"/>
              <w:bottom w:val="outset" w:sz="6" w:space="0" w:color="000000"/>
              <w:right w:val="outset" w:sz="6" w:space="0" w:color="000000"/>
            </w:tcBorders>
          </w:tcPr>
          <w:p w14:paraId="0A9A55A2" w14:textId="166270D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2EF034D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36CC43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EAF46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52C6C2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43EF23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DDFB34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9EC74B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F4681D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30F5BF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D8ABD49" w14:textId="6A5B7771"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752</w:t>
            </w:r>
          </w:p>
        </w:tc>
        <w:tc>
          <w:tcPr>
            <w:tcW w:w="429" w:type="pct"/>
            <w:tcBorders>
              <w:top w:val="outset" w:sz="6" w:space="0" w:color="000000"/>
              <w:left w:val="outset" w:sz="6" w:space="0" w:color="000000"/>
              <w:bottom w:val="outset" w:sz="6" w:space="0" w:color="000000"/>
              <w:right w:val="outset" w:sz="6" w:space="0" w:color="000000"/>
            </w:tcBorders>
          </w:tcPr>
          <w:p w14:paraId="4E8C844B" w14:textId="77777777" w:rsidR="003F1073" w:rsidRPr="00682F04" w:rsidRDefault="003F1073" w:rsidP="003F1073">
            <w:pPr>
              <w:pStyle w:val="NormalnyWeb"/>
              <w:jc w:val="center"/>
              <w:rPr>
                <w:rFonts w:asciiTheme="minorHAnsi" w:hAnsiTheme="minorHAnsi" w:cstheme="minorHAnsi"/>
                <w:b/>
                <w:b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FBC04F0" w14:textId="77777777" w:rsidR="003F1073" w:rsidRPr="00682F04" w:rsidRDefault="003F1073" w:rsidP="003F1073">
            <w:pPr>
              <w:pStyle w:val="NormalnyWeb"/>
              <w:jc w:val="center"/>
              <w:rPr>
                <w:rFonts w:asciiTheme="minorHAnsi" w:hAnsiTheme="minorHAnsi" w:cstheme="minorHAnsi"/>
                <w:b/>
                <w:b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B166744" w14:textId="7DA39974" w:rsidR="003F1073" w:rsidRPr="00682F04" w:rsidRDefault="003F1073" w:rsidP="003F1073">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Obrona narodowa</w:t>
            </w:r>
          </w:p>
        </w:tc>
        <w:tc>
          <w:tcPr>
            <w:tcW w:w="822" w:type="pct"/>
            <w:tcBorders>
              <w:top w:val="outset" w:sz="6" w:space="0" w:color="000000"/>
              <w:left w:val="outset" w:sz="6" w:space="0" w:color="000000"/>
              <w:bottom w:val="outset" w:sz="6" w:space="0" w:color="000000"/>
              <w:right w:val="outset" w:sz="6" w:space="0" w:color="000000"/>
            </w:tcBorders>
          </w:tcPr>
          <w:p w14:paraId="5584941D" w14:textId="2C84BE8B"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529,20</w:t>
            </w:r>
          </w:p>
        </w:tc>
        <w:tc>
          <w:tcPr>
            <w:tcW w:w="747" w:type="pct"/>
            <w:tcBorders>
              <w:top w:val="outset" w:sz="6" w:space="0" w:color="000000"/>
              <w:left w:val="outset" w:sz="6" w:space="0" w:color="000000"/>
              <w:bottom w:val="outset" w:sz="6" w:space="0" w:color="000000"/>
              <w:right w:val="outset" w:sz="6" w:space="0" w:color="000000"/>
            </w:tcBorders>
          </w:tcPr>
          <w:p w14:paraId="5A32F27A" w14:textId="7B8EABCA"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529,20</w:t>
            </w:r>
          </w:p>
        </w:tc>
        <w:tc>
          <w:tcPr>
            <w:tcW w:w="448" w:type="pct"/>
            <w:tcBorders>
              <w:top w:val="outset" w:sz="6" w:space="0" w:color="000000"/>
              <w:left w:val="outset" w:sz="6" w:space="0" w:color="000000"/>
              <w:bottom w:val="outset" w:sz="6" w:space="0" w:color="000000"/>
              <w:right w:val="outset" w:sz="6" w:space="0" w:color="000000"/>
            </w:tcBorders>
          </w:tcPr>
          <w:p w14:paraId="6F8D1945" w14:textId="2B6167A9"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3F1073" w:rsidRPr="00682F04" w14:paraId="626D21E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430B1AE"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B1D4764"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D487F72"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14E3A7D" w14:textId="77777777" w:rsidR="003F1073" w:rsidRPr="00682F04" w:rsidRDefault="003F1073" w:rsidP="003F1073">
            <w:pPr>
              <w:pStyle w:val="NormalnyWeb"/>
              <w:rPr>
                <w:rFonts w:asciiTheme="minorHAnsi" w:hAnsiTheme="minorHAnsi" w:cstheme="minorHAnsi"/>
                <w:color w:val="FF0000"/>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126B3D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4CDFE33"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D9D9BC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E39C64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BE0EA82"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E912EFA" w14:textId="1D5F599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75224</w:t>
            </w:r>
          </w:p>
        </w:tc>
        <w:tc>
          <w:tcPr>
            <w:tcW w:w="355" w:type="pct"/>
            <w:tcBorders>
              <w:top w:val="outset" w:sz="6" w:space="0" w:color="000000"/>
              <w:left w:val="outset" w:sz="6" w:space="0" w:color="000000"/>
              <w:bottom w:val="outset" w:sz="6" w:space="0" w:color="000000"/>
              <w:right w:val="outset" w:sz="6" w:space="0" w:color="000000"/>
            </w:tcBorders>
          </w:tcPr>
          <w:p w14:paraId="32C41E0A"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8C12AB8" w14:textId="4F54BA7C"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Kwalifikacja wojskowa</w:t>
            </w:r>
          </w:p>
        </w:tc>
        <w:tc>
          <w:tcPr>
            <w:tcW w:w="822" w:type="pct"/>
            <w:tcBorders>
              <w:top w:val="outset" w:sz="6" w:space="0" w:color="000000"/>
              <w:left w:val="outset" w:sz="6" w:space="0" w:color="000000"/>
              <w:bottom w:val="outset" w:sz="6" w:space="0" w:color="000000"/>
              <w:right w:val="outset" w:sz="6" w:space="0" w:color="000000"/>
            </w:tcBorders>
          </w:tcPr>
          <w:p w14:paraId="15909A74" w14:textId="36F2D88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747" w:type="pct"/>
            <w:tcBorders>
              <w:top w:val="outset" w:sz="6" w:space="0" w:color="000000"/>
              <w:left w:val="outset" w:sz="6" w:space="0" w:color="000000"/>
              <w:bottom w:val="outset" w:sz="6" w:space="0" w:color="000000"/>
              <w:right w:val="outset" w:sz="6" w:space="0" w:color="000000"/>
            </w:tcBorders>
          </w:tcPr>
          <w:p w14:paraId="67822429" w14:textId="1D6A830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448" w:type="pct"/>
            <w:tcBorders>
              <w:top w:val="outset" w:sz="6" w:space="0" w:color="000000"/>
              <w:left w:val="outset" w:sz="6" w:space="0" w:color="000000"/>
              <w:bottom w:val="outset" w:sz="6" w:space="0" w:color="000000"/>
              <w:right w:val="outset" w:sz="6" w:space="0" w:color="000000"/>
            </w:tcBorders>
          </w:tcPr>
          <w:p w14:paraId="06B238CD" w14:textId="1A3142F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5C5AACA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48C499A"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4F05ACE"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3D88413" w14:textId="77777777" w:rsidR="003F1073" w:rsidRPr="00682F04" w:rsidRDefault="003F1073" w:rsidP="003F1073">
            <w:pPr>
              <w:pStyle w:val="NormalnyWeb"/>
              <w:jc w:val="center"/>
              <w:rPr>
                <w:rFonts w:asciiTheme="minorHAnsi" w:hAnsiTheme="minorHAnsi" w:cstheme="minorHAnsi"/>
                <w:color w:val="FF0000"/>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44FB4AD" w14:textId="77777777" w:rsidR="003F1073" w:rsidRPr="00682F04" w:rsidRDefault="003F1073" w:rsidP="003F1073">
            <w:pPr>
              <w:pStyle w:val="NormalnyWeb"/>
              <w:rPr>
                <w:rFonts w:asciiTheme="minorHAnsi" w:hAnsiTheme="minorHAnsi" w:cstheme="minorHAnsi"/>
                <w:color w:val="FF0000"/>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0D340B8"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3668D9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0529CE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FE62AA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C54F22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DA22D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877BB84" w14:textId="57924D1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tcPr>
          <w:p w14:paraId="5461AB3E" w14:textId="24A1471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41F33FC4" w14:textId="1574E74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747" w:type="pct"/>
            <w:tcBorders>
              <w:top w:val="outset" w:sz="6" w:space="0" w:color="000000"/>
              <w:left w:val="outset" w:sz="6" w:space="0" w:color="000000"/>
              <w:bottom w:val="outset" w:sz="6" w:space="0" w:color="000000"/>
              <w:right w:val="outset" w:sz="6" w:space="0" w:color="000000"/>
            </w:tcBorders>
          </w:tcPr>
          <w:p w14:paraId="2BE21EAB" w14:textId="152DA3E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448" w:type="pct"/>
            <w:tcBorders>
              <w:top w:val="outset" w:sz="6" w:space="0" w:color="000000"/>
              <w:left w:val="outset" w:sz="6" w:space="0" w:color="000000"/>
              <w:bottom w:val="outset" w:sz="6" w:space="0" w:color="000000"/>
              <w:right w:val="outset" w:sz="6" w:space="0" w:color="000000"/>
            </w:tcBorders>
          </w:tcPr>
          <w:p w14:paraId="1CBF3F25" w14:textId="07E5028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043CE1C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90910D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BD6F0A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FDBF31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0995E5"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EC8322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139ED33"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64D72E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69B154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00FE0604" w14:textId="77777777"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754</w:t>
            </w:r>
          </w:p>
        </w:tc>
        <w:tc>
          <w:tcPr>
            <w:tcW w:w="429" w:type="pct"/>
            <w:tcBorders>
              <w:top w:val="outset" w:sz="6" w:space="0" w:color="000000"/>
              <w:left w:val="outset" w:sz="6" w:space="0" w:color="000000"/>
              <w:bottom w:val="outset" w:sz="6" w:space="0" w:color="000000"/>
              <w:right w:val="outset" w:sz="6" w:space="0" w:color="000000"/>
            </w:tcBorders>
          </w:tcPr>
          <w:p w14:paraId="2C398319" w14:textId="77777777" w:rsidR="003F1073" w:rsidRPr="00682F04" w:rsidRDefault="003F1073" w:rsidP="003F1073">
            <w:pPr>
              <w:pStyle w:val="NormalnyWeb"/>
              <w:jc w:val="center"/>
              <w:rPr>
                <w:rFonts w:asciiTheme="minorHAnsi" w:hAnsiTheme="minorHAnsi" w:cstheme="minorHAnsi"/>
                <w:b/>
                <w:b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567200A" w14:textId="77777777" w:rsidR="003F1073" w:rsidRPr="00682F04" w:rsidRDefault="003F1073" w:rsidP="003F1073">
            <w:pPr>
              <w:pStyle w:val="NormalnyWeb"/>
              <w:jc w:val="center"/>
              <w:rPr>
                <w:rFonts w:asciiTheme="minorHAnsi" w:hAnsiTheme="minorHAnsi" w:cstheme="minorHAnsi"/>
                <w:b/>
                <w:b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044E953" w14:textId="77777777" w:rsidR="003F1073" w:rsidRPr="00682F04" w:rsidRDefault="003F1073" w:rsidP="003F1073">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Bezpieczeństwo publiczne i ochrona przeciwpożarowa</w:t>
            </w:r>
          </w:p>
        </w:tc>
        <w:tc>
          <w:tcPr>
            <w:tcW w:w="822" w:type="pct"/>
            <w:tcBorders>
              <w:top w:val="outset" w:sz="6" w:space="0" w:color="000000"/>
              <w:left w:val="outset" w:sz="6" w:space="0" w:color="000000"/>
              <w:bottom w:val="outset" w:sz="6" w:space="0" w:color="000000"/>
              <w:right w:val="outset" w:sz="6" w:space="0" w:color="000000"/>
            </w:tcBorders>
          </w:tcPr>
          <w:p w14:paraId="7EB7F475" w14:textId="0374DEAD"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317.318,00</w:t>
            </w:r>
          </w:p>
        </w:tc>
        <w:tc>
          <w:tcPr>
            <w:tcW w:w="747" w:type="pct"/>
            <w:tcBorders>
              <w:top w:val="outset" w:sz="6" w:space="0" w:color="000000"/>
              <w:left w:val="outset" w:sz="6" w:space="0" w:color="000000"/>
              <w:bottom w:val="outset" w:sz="6" w:space="0" w:color="000000"/>
              <w:right w:val="outset" w:sz="6" w:space="0" w:color="000000"/>
            </w:tcBorders>
          </w:tcPr>
          <w:p w14:paraId="722A2E80" w14:textId="2225E632"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317.317,41</w:t>
            </w:r>
          </w:p>
        </w:tc>
        <w:tc>
          <w:tcPr>
            <w:tcW w:w="448" w:type="pct"/>
            <w:tcBorders>
              <w:top w:val="outset" w:sz="6" w:space="0" w:color="000000"/>
              <w:left w:val="outset" w:sz="6" w:space="0" w:color="000000"/>
              <w:bottom w:val="outset" w:sz="6" w:space="0" w:color="000000"/>
              <w:right w:val="outset" w:sz="6" w:space="0" w:color="000000"/>
            </w:tcBorders>
          </w:tcPr>
          <w:p w14:paraId="5746EA65" w14:textId="438DCFD5"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3F1073" w:rsidRPr="00682F04" w14:paraId="0FE07A8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68D51C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6868C6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2C5B1E6"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54693E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FA4EC78"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510927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7D05F2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D41D96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1C82DA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78D5A5A" w14:textId="7777777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75412</w:t>
            </w:r>
          </w:p>
        </w:tc>
        <w:tc>
          <w:tcPr>
            <w:tcW w:w="355" w:type="pct"/>
            <w:tcBorders>
              <w:top w:val="outset" w:sz="6" w:space="0" w:color="000000"/>
              <w:left w:val="outset" w:sz="6" w:space="0" w:color="000000"/>
              <w:bottom w:val="outset" w:sz="6" w:space="0" w:color="000000"/>
              <w:right w:val="outset" w:sz="6" w:space="0" w:color="000000"/>
            </w:tcBorders>
          </w:tcPr>
          <w:p w14:paraId="34D02F59"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31B53E74" w14:textId="7777777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Ochotnicze straże pożarne</w:t>
            </w:r>
          </w:p>
        </w:tc>
        <w:tc>
          <w:tcPr>
            <w:tcW w:w="822" w:type="pct"/>
            <w:tcBorders>
              <w:top w:val="outset" w:sz="6" w:space="0" w:color="000000"/>
              <w:left w:val="outset" w:sz="6" w:space="0" w:color="000000"/>
              <w:bottom w:val="outset" w:sz="6" w:space="0" w:color="000000"/>
              <w:right w:val="outset" w:sz="6" w:space="0" w:color="000000"/>
            </w:tcBorders>
          </w:tcPr>
          <w:p w14:paraId="1129A8CF" w14:textId="41505A5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236.558,00</w:t>
            </w:r>
          </w:p>
        </w:tc>
        <w:tc>
          <w:tcPr>
            <w:tcW w:w="747" w:type="pct"/>
            <w:tcBorders>
              <w:top w:val="outset" w:sz="6" w:space="0" w:color="000000"/>
              <w:left w:val="outset" w:sz="6" w:space="0" w:color="000000"/>
              <w:bottom w:val="outset" w:sz="6" w:space="0" w:color="000000"/>
              <w:right w:val="outset" w:sz="6" w:space="0" w:color="000000"/>
            </w:tcBorders>
          </w:tcPr>
          <w:p w14:paraId="063DB750" w14:textId="11667D23"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236.557,41</w:t>
            </w:r>
          </w:p>
        </w:tc>
        <w:tc>
          <w:tcPr>
            <w:tcW w:w="448" w:type="pct"/>
            <w:tcBorders>
              <w:top w:val="outset" w:sz="6" w:space="0" w:color="000000"/>
              <w:left w:val="outset" w:sz="6" w:space="0" w:color="000000"/>
              <w:bottom w:val="outset" w:sz="6" w:space="0" w:color="000000"/>
              <w:right w:val="outset" w:sz="6" w:space="0" w:color="000000"/>
            </w:tcBorders>
          </w:tcPr>
          <w:p w14:paraId="08AE2EB0" w14:textId="1D65770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6A63594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23CFDA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8DB0DC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6ADB5D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126ACD6"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3C1678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DACB0EE"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50C77F9"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5B40ED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BC005B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0A8F07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C1DBFAD" w14:textId="18B45F8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2C4F1D66" w14:textId="676CDC18"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 /zwrotów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7227ABD1" w14:textId="1D33809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7" w:type="pct"/>
            <w:tcBorders>
              <w:top w:val="outset" w:sz="6" w:space="0" w:color="000000"/>
              <w:left w:val="outset" w:sz="6" w:space="0" w:color="000000"/>
              <w:bottom w:val="outset" w:sz="6" w:space="0" w:color="000000"/>
              <w:right w:val="outset" w:sz="6" w:space="0" w:color="000000"/>
            </w:tcBorders>
          </w:tcPr>
          <w:p w14:paraId="76F761FD" w14:textId="48DE820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42,41</w:t>
            </w:r>
          </w:p>
        </w:tc>
        <w:tc>
          <w:tcPr>
            <w:tcW w:w="448" w:type="pct"/>
            <w:tcBorders>
              <w:top w:val="outset" w:sz="6" w:space="0" w:color="000000"/>
              <w:left w:val="outset" w:sz="6" w:space="0" w:color="000000"/>
              <w:bottom w:val="outset" w:sz="6" w:space="0" w:color="000000"/>
              <w:right w:val="outset" w:sz="6" w:space="0" w:color="000000"/>
            </w:tcBorders>
          </w:tcPr>
          <w:p w14:paraId="0B772ADD" w14:textId="59AC0B6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98,63</w:t>
            </w:r>
          </w:p>
        </w:tc>
      </w:tr>
      <w:tr w:rsidR="003F1073" w:rsidRPr="00682F04" w14:paraId="4626309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F8F9DB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3A237A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13D7767" w14:textId="336DC0B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2170</w:t>
            </w:r>
          </w:p>
        </w:tc>
        <w:tc>
          <w:tcPr>
            <w:tcW w:w="1839" w:type="pct"/>
            <w:tcBorders>
              <w:top w:val="outset" w:sz="6" w:space="0" w:color="000000"/>
              <w:left w:val="outset" w:sz="6" w:space="0" w:color="000000"/>
              <w:bottom w:val="outset" w:sz="6" w:space="0" w:color="000000"/>
              <w:right w:val="outset" w:sz="6" w:space="0" w:color="000000"/>
            </w:tcBorders>
          </w:tcPr>
          <w:p w14:paraId="1E1A88C1" w14:textId="32241CD8"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z państwowych funduszy celowych na realizację zadań bieżących jednostek sektora finansów publicznych</w:t>
            </w:r>
          </w:p>
        </w:tc>
        <w:tc>
          <w:tcPr>
            <w:tcW w:w="822" w:type="pct"/>
            <w:tcBorders>
              <w:top w:val="outset" w:sz="6" w:space="0" w:color="000000"/>
              <w:left w:val="outset" w:sz="6" w:space="0" w:color="000000"/>
              <w:bottom w:val="outset" w:sz="6" w:space="0" w:color="000000"/>
              <w:right w:val="outset" w:sz="6" w:space="0" w:color="000000"/>
            </w:tcBorders>
          </w:tcPr>
          <w:p w14:paraId="7AFD21E3" w14:textId="6B427F1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196.515,00</w:t>
            </w:r>
          </w:p>
        </w:tc>
        <w:tc>
          <w:tcPr>
            <w:tcW w:w="747" w:type="pct"/>
            <w:tcBorders>
              <w:top w:val="outset" w:sz="6" w:space="0" w:color="000000"/>
              <w:left w:val="outset" w:sz="6" w:space="0" w:color="000000"/>
              <w:bottom w:val="outset" w:sz="6" w:space="0" w:color="000000"/>
              <w:right w:val="outset" w:sz="6" w:space="0" w:color="000000"/>
            </w:tcBorders>
          </w:tcPr>
          <w:p w14:paraId="5C09F022" w14:textId="24D82FE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196.515,00</w:t>
            </w:r>
          </w:p>
        </w:tc>
        <w:tc>
          <w:tcPr>
            <w:tcW w:w="448" w:type="pct"/>
            <w:tcBorders>
              <w:top w:val="outset" w:sz="6" w:space="0" w:color="000000"/>
              <w:left w:val="outset" w:sz="6" w:space="0" w:color="000000"/>
              <w:bottom w:val="outset" w:sz="6" w:space="0" w:color="000000"/>
              <w:right w:val="outset" w:sz="6" w:space="0" w:color="000000"/>
            </w:tcBorders>
          </w:tcPr>
          <w:p w14:paraId="044E2D22" w14:textId="14E28F7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E03806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065FAF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35A030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F3375A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2710</w:t>
            </w:r>
          </w:p>
        </w:tc>
        <w:tc>
          <w:tcPr>
            <w:tcW w:w="1839" w:type="pct"/>
            <w:tcBorders>
              <w:top w:val="outset" w:sz="6" w:space="0" w:color="000000"/>
              <w:left w:val="outset" w:sz="6" w:space="0" w:color="000000"/>
              <w:bottom w:val="outset" w:sz="6" w:space="0" w:color="000000"/>
              <w:right w:val="outset" w:sz="6" w:space="0" w:color="000000"/>
            </w:tcBorders>
            <w:hideMark/>
          </w:tcPr>
          <w:p w14:paraId="4435091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tytułu pomocy finansowej udzielanej między jednostkami samorządu terytorialnego na dofinansowanie własnych zdań bieżących</w:t>
            </w:r>
          </w:p>
        </w:tc>
        <w:tc>
          <w:tcPr>
            <w:tcW w:w="822" w:type="pct"/>
            <w:tcBorders>
              <w:top w:val="outset" w:sz="6" w:space="0" w:color="000000"/>
              <w:left w:val="outset" w:sz="6" w:space="0" w:color="000000"/>
              <w:bottom w:val="outset" w:sz="6" w:space="0" w:color="000000"/>
              <w:right w:val="outset" w:sz="6" w:space="0" w:color="000000"/>
            </w:tcBorders>
          </w:tcPr>
          <w:p w14:paraId="41AAA281" w14:textId="75EE4A3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747" w:type="pct"/>
            <w:tcBorders>
              <w:top w:val="outset" w:sz="6" w:space="0" w:color="000000"/>
              <w:left w:val="outset" w:sz="6" w:space="0" w:color="000000"/>
              <w:bottom w:val="outset" w:sz="6" w:space="0" w:color="000000"/>
              <w:right w:val="outset" w:sz="6" w:space="0" w:color="000000"/>
            </w:tcBorders>
          </w:tcPr>
          <w:p w14:paraId="4A28FEF6" w14:textId="246CEB4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448" w:type="pct"/>
            <w:tcBorders>
              <w:top w:val="outset" w:sz="6" w:space="0" w:color="000000"/>
              <w:left w:val="outset" w:sz="6" w:space="0" w:color="000000"/>
              <w:bottom w:val="outset" w:sz="6" w:space="0" w:color="000000"/>
              <w:right w:val="outset" w:sz="6" w:space="0" w:color="000000"/>
            </w:tcBorders>
          </w:tcPr>
          <w:p w14:paraId="21CA03E1" w14:textId="3CE35DD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1B25130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F467BB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E0607C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86562B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89D9C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773ACE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BBE354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B0EA03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BF1A4B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F19FEA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34C0D49" w14:textId="012E8E5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75495</w:t>
            </w:r>
          </w:p>
        </w:tc>
        <w:tc>
          <w:tcPr>
            <w:tcW w:w="355" w:type="pct"/>
            <w:tcBorders>
              <w:top w:val="outset" w:sz="6" w:space="0" w:color="000000"/>
              <w:left w:val="outset" w:sz="6" w:space="0" w:color="000000"/>
              <w:bottom w:val="outset" w:sz="6" w:space="0" w:color="000000"/>
              <w:right w:val="outset" w:sz="6" w:space="0" w:color="000000"/>
            </w:tcBorders>
          </w:tcPr>
          <w:p w14:paraId="77A68C92"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B6BC230" w14:textId="46241BC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00057CBD" w14:textId="6BA9C16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80.760,00</w:t>
            </w:r>
          </w:p>
        </w:tc>
        <w:tc>
          <w:tcPr>
            <w:tcW w:w="747" w:type="pct"/>
            <w:tcBorders>
              <w:top w:val="outset" w:sz="6" w:space="0" w:color="000000"/>
              <w:left w:val="outset" w:sz="6" w:space="0" w:color="000000"/>
              <w:bottom w:val="outset" w:sz="6" w:space="0" w:color="000000"/>
              <w:right w:val="outset" w:sz="6" w:space="0" w:color="000000"/>
            </w:tcBorders>
          </w:tcPr>
          <w:p w14:paraId="6D8F1535" w14:textId="6A6E887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80.760,00</w:t>
            </w:r>
          </w:p>
        </w:tc>
        <w:tc>
          <w:tcPr>
            <w:tcW w:w="448" w:type="pct"/>
            <w:tcBorders>
              <w:top w:val="outset" w:sz="6" w:space="0" w:color="000000"/>
              <w:left w:val="outset" w:sz="6" w:space="0" w:color="000000"/>
              <w:bottom w:val="outset" w:sz="6" w:space="0" w:color="000000"/>
              <w:right w:val="outset" w:sz="6" w:space="0" w:color="000000"/>
            </w:tcBorders>
          </w:tcPr>
          <w:p w14:paraId="252D7516" w14:textId="2D75AEC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45011AA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AC676F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CF47D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D03AF9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174EFD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E21710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3FA11A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B841406"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4C7BF3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9D84B0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9C2654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1B3BDDE" w14:textId="55FA617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2100</w:t>
            </w:r>
          </w:p>
        </w:tc>
        <w:tc>
          <w:tcPr>
            <w:tcW w:w="1839" w:type="pct"/>
            <w:tcBorders>
              <w:top w:val="outset" w:sz="6" w:space="0" w:color="000000"/>
              <w:left w:val="outset" w:sz="6" w:space="0" w:color="000000"/>
              <w:bottom w:val="outset" w:sz="6" w:space="0" w:color="000000"/>
              <w:right w:val="outset" w:sz="6" w:space="0" w:color="000000"/>
            </w:tcBorders>
          </w:tcPr>
          <w:p w14:paraId="6787B128" w14:textId="524A42A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z Funduszu Pomocy na finansowanie lub dofinansowanie zadań bieżących w zakresie pomocy obywatelom Ukrainy</w:t>
            </w:r>
          </w:p>
        </w:tc>
        <w:tc>
          <w:tcPr>
            <w:tcW w:w="822" w:type="pct"/>
            <w:tcBorders>
              <w:top w:val="outset" w:sz="6" w:space="0" w:color="000000"/>
              <w:left w:val="outset" w:sz="6" w:space="0" w:color="000000"/>
              <w:bottom w:val="outset" w:sz="6" w:space="0" w:color="000000"/>
              <w:right w:val="outset" w:sz="6" w:space="0" w:color="000000"/>
            </w:tcBorders>
          </w:tcPr>
          <w:p w14:paraId="5BA43E9F" w14:textId="4B3AD8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80.760,00</w:t>
            </w:r>
          </w:p>
        </w:tc>
        <w:tc>
          <w:tcPr>
            <w:tcW w:w="747" w:type="pct"/>
            <w:tcBorders>
              <w:top w:val="outset" w:sz="6" w:space="0" w:color="000000"/>
              <w:left w:val="outset" w:sz="6" w:space="0" w:color="000000"/>
              <w:bottom w:val="outset" w:sz="6" w:space="0" w:color="000000"/>
              <w:right w:val="outset" w:sz="6" w:space="0" w:color="000000"/>
            </w:tcBorders>
          </w:tcPr>
          <w:p w14:paraId="47034A9B" w14:textId="3E5C7B7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80.760,00</w:t>
            </w:r>
          </w:p>
        </w:tc>
        <w:tc>
          <w:tcPr>
            <w:tcW w:w="448" w:type="pct"/>
            <w:tcBorders>
              <w:top w:val="outset" w:sz="6" w:space="0" w:color="000000"/>
              <w:left w:val="outset" w:sz="6" w:space="0" w:color="000000"/>
              <w:bottom w:val="outset" w:sz="6" w:space="0" w:color="000000"/>
              <w:right w:val="outset" w:sz="6" w:space="0" w:color="000000"/>
            </w:tcBorders>
          </w:tcPr>
          <w:p w14:paraId="6451E4EA" w14:textId="348402F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7F8824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624CC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12777A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22739D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5E18DB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907A02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49882E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9E3171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1469D0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43AB945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756</w:t>
            </w:r>
          </w:p>
        </w:tc>
        <w:tc>
          <w:tcPr>
            <w:tcW w:w="429" w:type="pct"/>
            <w:tcBorders>
              <w:top w:val="outset" w:sz="6" w:space="0" w:color="000000"/>
              <w:left w:val="outset" w:sz="6" w:space="0" w:color="000000"/>
              <w:bottom w:val="outset" w:sz="6" w:space="0" w:color="000000"/>
              <w:right w:val="outset" w:sz="6" w:space="0" w:color="000000"/>
            </w:tcBorders>
          </w:tcPr>
          <w:p w14:paraId="2867D68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29DE6F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EB2571D"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Dochody od osób prawnych, od osób fizycznych i od innych jednostek nieposiadających osobowości prawnej oraz wydatki związane z ich poborem</w:t>
            </w:r>
          </w:p>
        </w:tc>
        <w:tc>
          <w:tcPr>
            <w:tcW w:w="822" w:type="pct"/>
            <w:tcBorders>
              <w:top w:val="outset" w:sz="6" w:space="0" w:color="000000"/>
              <w:left w:val="outset" w:sz="6" w:space="0" w:color="000000"/>
              <w:bottom w:val="outset" w:sz="6" w:space="0" w:color="000000"/>
              <w:right w:val="outset" w:sz="6" w:space="0" w:color="000000"/>
            </w:tcBorders>
          </w:tcPr>
          <w:p w14:paraId="4AC4D504" w14:textId="56585123"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5.495.089,00</w:t>
            </w:r>
          </w:p>
        </w:tc>
        <w:tc>
          <w:tcPr>
            <w:tcW w:w="747" w:type="pct"/>
            <w:tcBorders>
              <w:top w:val="outset" w:sz="6" w:space="0" w:color="000000"/>
              <w:left w:val="outset" w:sz="6" w:space="0" w:color="000000"/>
              <w:bottom w:val="outset" w:sz="6" w:space="0" w:color="000000"/>
              <w:right w:val="outset" w:sz="6" w:space="0" w:color="000000"/>
            </w:tcBorders>
          </w:tcPr>
          <w:p w14:paraId="7C2CE06D" w14:textId="76E089D8"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5.432.468,92</w:t>
            </w:r>
          </w:p>
        </w:tc>
        <w:tc>
          <w:tcPr>
            <w:tcW w:w="448" w:type="pct"/>
            <w:tcBorders>
              <w:top w:val="outset" w:sz="6" w:space="0" w:color="000000"/>
              <w:left w:val="outset" w:sz="6" w:space="0" w:color="000000"/>
              <w:bottom w:val="outset" w:sz="6" w:space="0" w:color="000000"/>
              <w:right w:val="outset" w:sz="6" w:space="0" w:color="000000"/>
            </w:tcBorders>
          </w:tcPr>
          <w:p w14:paraId="60AABDF7" w14:textId="097D2232"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98,86</w:t>
            </w:r>
          </w:p>
        </w:tc>
      </w:tr>
      <w:tr w:rsidR="003F1073" w:rsidRPr="00682F04" w14:paraId="508FE19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D03B9E9"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30016B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573E94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AC94C98"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78C2A1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737FAD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99EEA5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F7BE9F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ACE589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1929609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75601</w:t>
            </w:r>
          </w:p>
        </w:tc>
        <w:tc>
          <w:tcPr>
            <w:tcW w:w="355" w:type="pct"/>
            <w:tcBorders>
              <w:top w:val="outset" w:sz="6" w:space="0" w:color="000000"/>
              <w:left w:val="outset" w:sz="6" w:space="0" w:color="000000"/>
              <w:bottom w:val="outset" w:sz="6" w:space="0" w:color="000000"/>
              <w:right w:val="outset" w:sz="6" w:space="0" w:color="000000"/>
            </w:tcBorders>
          </w:tcPr>
          <w:p w14:paraId="636A47A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F4AEB16"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Wpływy z podatku dochodowego od osób fizycznych</w:t>
            </w:r>
          </w:p>
        </w:tc>
        <w:tc>
          <w:tcPr>
            <w:tcW w:w="822" w:type="pct"/>
            <w:tcBorders>
              <w:top w:val="outset" w:sz="6" w:space="0" w:color="000000"/>
              <w:left w:val="outset" w:sz="6" w:space="0" w:color="000000"/>
              <w:bottom w:val="outset" w:sz="6" w:space="0" w:color="000000"/>
              <w:right w:val="outset" w:sz="6" w:space="0" w:color="000000"/>
            </w:tcBorders>
          </w:tcPr>
          <w:p w14:paraId="7829B801" w14:textId="5B05A3B9"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500,00</w:t>
            </w:r>
          </w:p>
        </w:tc>
        <w:tc>
          <w:tcPr>
            <w:tcW w:w="747" w:type="pct"/>
            <w:tcBorders>
              <w:top w:val="outset" w:sz="6" w:space="0" w:color="000000"/>
              <w:left w:val="outset" w:sz="6" w:space="0" w:color="000000"/>
              <w:bottom w:val="outset" w:sz="6" w:space="0" w:color="000000"/>
              <w:right w:val="outset" w:sz="6" w:space="0" w:color="000000"/>
            </w:tcBorders>
          </w:tcPr>
          <w:p w14:paraId="7384F8DE" w14:textId="4763C1E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448" w:type="pct"/>
            <w:tcBorders>
              <w:top w:val="outset" w:sz="6" w:space="0" w:color="000000"/>
              <w:left w:val="outset" w:sz="6" w:space="0" w:color="000000"/>
              <w:bottom w:val="outset" w:sz="6" w:space="0" w:color="000000"/>
              <w:right w:val="outset" w:sz="6" w:space="0" w:color="000000"/>
            </w:tcBorders>
          </w:tcPr>
          <w:p w14:paraId="4F4C5C40" w14:textId="6241733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r>
      <w:tr w:rsidR="003F1073" w:rsidRPr="00682F04" w14:paraId="61E59D1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FCBF6C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EC7442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D8D67E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4D8C2F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ABB7B3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5726A0E"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15B981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EDF6C4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0C952C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6787B3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71B1922"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0350</w:t>
            </w:r>
          </w:p>
        </w:tc>
        <w:tc>
          <w:tcPr>
            <w:tcW w:w="1839" w:type="pct"/>
            <w:tcBorders>
              <w:top w:val="outset" w:sz="6" w:space="0" w:color="000000"/>
              <w:left w:val="outset" w:sz="6" w:space="0" w:color="000000"/>
              <w:bottom w:val="outset" w:sz="6" w:space="0" w:color="000000"/>
              <w:right w:val="outset" w:sz="6" w:space="0" w:color="000000"/>
            </w:tcBorders>
            <w:hideMark/>
          </w:tcPr>
          <w:p w14:paraId="45A023BD" w14:textId="5A301524"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działalności gospodarczej osób fizycznych, opłacanego w formie karty podatkowej</w:t>
            </w:r>
          </w:p>
        </w:tc>
        <w:tc>
          <w:tcPr>
            <w:tcW w:w="822" w:type="pct"/>
            <w:tcBorders>
              <w:top w:val="outset" w:sz="6" w:space="0" w:color="000000"/>
              <w:left w:val="outset" w:sz="6" w:space="0" w:color="000000"/>
              <w:bottom w:val="outset" w:sz="6" w:space="0" w:color="000000"/>
              <w:right w:val="outset" w:sz="6" w:space="0" w:color="000000"/>
            </w:tcBorders>
          </w:tcPr>
          <w:p w14:paraId="2B87E333" w14:textId="7835C86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747" w:type="pct"/>
            <w:tcBorders>
              <w:top w:val="outset" w:sz="6" w:space="0" w:color="000000"/>
              <w:left w:val="outset" w:sz="6" w:space="0" w:color="000000"/>
              <w:bottom w:val="outset" w:sz="6" w:space="0" w:color="000000"/>
              <w:right w:val="outset" w:sz="6" w:space="0" w:color="000000"/>
            </w:tcBorders>
          </w:tcPr>
          <w:p w14:paraId="1723F7B1" w14:textId="5959D3B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48" w:type="pct"/>
            <w:tcBorders>
              <w:top w:val="outset" w:sz="6" w:space="0" w:color="000000"/>
              <w:left w:val="outset" w:sz="6" w:space="0" w:color="000000"/>
              <w:bottom w:val="outset" w:sz="6" w:space="0" w:color="000000"/>
              <w:right w:val="outset" w:sz="6" w:space="0" w:color="000000"/>
            </w:tcBorders>
          </w:tcPr>
          <w:p w14:paraId="59E204CF" w14:textId="05809A2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114D208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C4A2CB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4A286E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A1D3F4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F11630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910F463"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A7C42B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C1874F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47F737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6E6606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F0CCBBF" w14:textId="77777777" w:rsidR="003F1073" w:rsidRPr="00682F04" w:rsidRDefault="003F1073" w:rsidP="003F1073">
            <w:pPr>
              <w:pStyle w:val="NormalnyWeb"/>
              <w:spacing w:after="0"/>
              <w:jc w:val="center"/>
              <w:rPr>
                <w:rFonts w:asciiTheme="minorHAnsi" w:hAnsiTheme="minorHAnsi" w:cstheme="minorHAnsi"/>
                <w:sz w:val="22"/>
                <w:szCs w:val="22"/>
              </w:rPr>
            </w:pPr>
          </w:p>
          <w:p w14:paraId="08F13C0D" w14:textId="77777777" w:rsidR="003F1073" w:rsidRPr="00682F04" w:rsidRDefault="003F1073" w:rsidP="003F1073">
            <w:pPr>
              <w:pStyle w:val="NormalnyWeb"/>
              <w:spacing w:after="0"/>
              <w:jc w:val="center"/>
              <w:rPr>
                <w:rFonts w:asciiTheme="minorHAnsi" w:hAnsiTheme="minorHAnsi" w:cstheme="minorHAnsi"/>
                <w:sz w:val="22"/>
                <w:szCs w:val="22"/>
              </w:rPr>
            </w:pPr>
            <w:r w:rsidRPr="00682F04">
              <w:rPr>
                <w:rFonts w:asciiTheme="minorHAnsi" w:hAnsiTheme="minorHAnsi" w:cstheme="minorHAnsi"/>
                <w:i/>
                <w:iCs/>
                <w:sz w:val="22"/>
                <w:szCs w:val="22"/>
              </w:rPr>
              <w:t>75615</w:t>
            </w:r>
          </w:p>
          <w:p w14:paraId="2999742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F099CD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2ED29F1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Wpływy z podatku rolnego, podatku leśnego, podatku od czynności cywilnoprawnych, podatków i opłat lokalnych od osób prawnych i innych jednostek organizacyjnych</w:t>
            </w:r>
          </w:p>
        </w:tc>
        <w:tc>
          <w:tcPr>
            <w:tcW w:w="822" w:type="pct"/>
            <w:tcBorders>
              <w:top w:val="outset" w:sz="6" w:space="0" w:color="000000"/>
              <w:left w:val="outset" w:sz="6" w:space="0" w:color="000000"/>
              <w:bottom w:val="outset" w:sz="6" w:space="0" w:color="000000"/>
              <w:right w:val="outset" w:sz="6" w:space="0" w:color="000000"/>
            </w:tcBorders>
          </w:tcPr>
          <w:p w14:paraId="612D73F1" w14:textId="6F54B124"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1.120.033,00</w:t>
            </w:r>
          </w:p>
        </w:tc>
        <w:tc>
          <w:tcPr>
            <w:tcW w:w="747" w:type="pct"/>
            <w:tcBorders>
              <w:top w:val="outset" w:sz="6" w:space="0" w:color="000000"/>
              <w:left w:val="outset" w:sz="6" w:space="0" w:color="000000"/>
              <w:bottom w:val="outset" w:sz="6" w:space="0" w:color="000000"/>
              <w:right w:val="outset" w:sz="6" w:space="0" w:color="000000"/>
            </w:tcBorders>
          </w:tcPr>
          <w:p w14:paraId="27C5CECD" w14:textId="6873E209"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1.066.784,56</w:t>
            </w:r>
          </w:p>
        </w:tc>
        <w:tc>
          <w:tcPr>
            <w:tcW w:w="448" w:type="pct"/>
            <w:tcBorders>
              <w:top w:val="outset" w:sz="6" w:space="0" w:color="000000"/>
              <w:left w:val="outset" w:sz="6" w:space="0" w:color="000000"/>
              <w:bottom w:val="outset" w:sz="6" w:space="0" w:color="000000"/>
              <w:right w:val="outset" w:sz="6" w:space="0" w:color="000000"/>
            </w:tcBorders>
          </w:tcPr>
          <w:p w14:paraId="6A9B57AD" w14:textId="52A7A226"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95,25</w:t>
            </w:r>
          </w:p>
        </w:tc>
      </w:tr>
      <w:tr w:rsidR="003F1073" w:rsidRPr="00682F04" w14:paraId="70C4724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87CAFF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277382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2B1E41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D8841D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F5295C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E487709"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D0B979E"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DBDDAC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B60B43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7EF1C5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B1E23F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0310</w:t>
            </w:r>
          </w:p>
        </w:tc>
        <w:tc>
          <w:tcPr>
            <w:tcW w:w="1839" w:type="pct"/>
            <w:tcBorders>
              <w:top w:val="outset" w:sz="6" w:space="0" w:color="000000"/>
              <w:left w:val="outset" w:sz="6" w:space="0" w:color="000000"/>
              <w:bottom w:val="outset" w:sz="6" w:space="0" w:color="000000"/>
              <w:right w:val="outset" w:sz="6" w:space="0" w:color="000000"/>
            </w:tcBorders>
            <w:hideMark/>
          </w:tcPr>
          <w:p w14:paraId="4E55D08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nieruchomości</w:t>
            </w:r>
          </w:p>
        </w:tc>
        <w:tc>
          <w:tcPr>
            <w:tcW w:w="822" w:type="pct"/>
            <w:tcBorders>
              <w:top w:val="outset" w:sz="6" w:space="0" w:color="000000"/>
              <w:left w:val="outset" w:sz="6" w:space="0" w:color="000000"/>
              <w:bottom w:val="outset" w:sz="6" w:space="0" w:color="000000"/>
              <w:right w:val="outset" w:sz="6" w:space="0" w:color="000000"/>
            </w:tcBorders>
          </w:tcPr>
          <w:p w14:paraId="4D2EC91A" w14:textId="0679235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685.251,00</w:t>
            </w:r>
          </w:p>
        </w:tc>
        <w:tc>
          <w:tcPr>
            <w:tcW w:w="747" w:type="pct"/>
            <w:tcBorders>
              <w:top w:val="outset" w:sz="6" w:space="0" w:color="000000"/>
              <w:left w:val="outset" w:sz="6" w:space="0" w:color="000000"/>
              <w:bottom w:val="outset" w:sz="6" w:space="0" w:color="000000"/>
              <w:right w:val="outset" w:sz="6" w:space="0" w:color="000000"/>
            </w:tcBorders>
          </w:tcPr>
          <w:p w14:paraId="16E5CB68" w14:textId="6EC0DD3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625.632,56</w:t>
            </w:r>
          </w:p>
        </w:tc>
        <w:tc>
          <w:tcPr>
            <w:tcW w:w="448" w:type="pct"/>
            <w:tcBorders>
              <w:top w:val="outset" w:sz="6" w:space="0" w:color="000000"/>
              <w:left w:val="outset" w:sz="6" w:space="0" w:color="000000"/>
              <w:bottom w:val="outset" w:sz="6" w:space="0" w:color="000000"/>
              <w:right w:val="outset" w:sz="6" w:space="0" w:color="000000"/>
            </w:tcBorders>
          </w:tcPr>
          <w:p w14:paraId="08B909E9" w14:textId="2E8B240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91,30</w:t>
            </w:r>
          </w:p>
        </w:tc>
      </w:tr>
      <w:tr w:rsidR="003F1073" w:rsidRPr="00682F04" w14:paraId="20981F5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77FDC4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F32D95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CC91CB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0320</w:t>
            </w:r>
          </w:p>
        </w:tc>
        <w:tc>
          <w:tcPr>
            <w:tcW w:w="1839" w:type="pct"/>
            <w:tcBorders>
              <w:top w:val="outset" w:sz="6" w:space="0" w:color="000000"/>
              <w:left w:val="outset" w:sz="6" w:space="0" w:color="000000"/>
              <w:bottom w:val="outset" w:sz="6" w:space="0" w:color="000000"/>
              <w:right w:val="outset" w:sz="6" w:space="0" w:color="000000"/>
            </w:tcBorders>
            <w:hideMark/>
          </w:tcPr>
          <w:p w14:paraId="6A5ED20C"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rolnego</w:t>
            </w:r>
          </w:p>
        </w:tc>
        <w:tc>
          <w:tcPr>
            <w:tcW w:w="822" w:type="pct"/>
            <w:tcBorders>
              <w:top w:val="outset" w:sz="6" w:space="0" w:color="000000"/>
              <w:left w:val="outset" w:sz="6" w:space="0" w:color="000000"/>
              <w:bottom w:val="outset" w:sz="6" w:space="0" w:color="000000"/>
              <w:right w:val="outset" w:sz="6" w:space="0" w:color="000000"/>
            </w:tcBorders>
          </w:tcPr>
          <w:p w14:paraId="52ACFA17" w14:textId="43CF4CB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882,00</w:t>
            </w:r>
          </w:p>
        </w:tc>
        <w:tc>
          <w:tcPr>
            <w:tcW w:w="747" w:type="pct"/>
            <w:tcBorders>
              <w:top w:val="outset" w:sz="6" w:space="0" w:color="000000"/>
              <w:left w:val="outset" w:sz="6" w:space="0" w:color="000000"/>
              <w:bottom w:val="outset" w:sz="6" w:space="0" w:color="000000"/>
              <w:right w:val="outset" w:sz="6" w:space="0" w:color="000000"/>
            </w:tcBorders>
          </w:tcPr>
          <w:p w14:paraId="51031521" w14:textId="5B20664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1.047,00</w:t>
            </w:r>
          </w:p>
        </w:tc>
        <w:tc>
          <w:tcPr>
            <w:tcW w:w="448" w:type="pct"/>
            <w:tcBorders>
              <w:top w:val="outset" w:sz="6" w:space="0" w:color="000000"/>
              <w:left w:val="outset" w:sz="6" w:space="0" w:color="000000"/>
              <w:bottom w:val="outset" w:sz="6" w:space="0" w:color="000000"/>
              <w:right w:val="outset" w:sz="6" w:space="0" w:color="000000"/>
            </w:tcBorders>
          </w:tcPr>
          <w:p w14:paraId="7E4E657B" w14:textId="0807098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118,71</w:t>
            </w:r>
          </w:p>
        </w:tc>
      </w:tr>
      <w:tr w:rsidR="003F1073" w:rsidRPr="00682F04" w14:paraId="379FE91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6F7FA0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24047D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712019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0330</w:t>
            </w:r>
          </w:p>
        </w:tc>
        <w:tc>
          <w:tcPr>
            <w:tcW w:w="1839" w:type="pct"/>
            <w:tcBorders>
              <w:top w:val="outset" w:sz="6" w:space="0" w:color="000000"/>
              <w:left w:val="outset" w:sz="6" w:space="0" w:color="000000"/>
              <w:bottom w:val="outset" w:sz="6" w:space="0" w:color="000000"/>
              <w:right w:val="outset" w:sz="6" w:space="0" w:color="000000"/>
            </w:tcBorders>
            <w:hideMark/>
          </w:tcPr>
          <w:p w14:paraId="78D4C88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leśnego</w:t>
            </w:r>
          </w:p>
        </w:tc>
        <w:tc>
          <w:tcPr>
            <w:tcW w:w="822" w:type="pct"/>
            <w:tcBorders>
              <w:top w:val="outset" w:sz="6" w:space="0" w:color="000000"/>
              <w:left w:val="outset" w:sz="6" w:space="0" w:color="000000"/>
              <w:bottom w:val="outset" w:sz="6" w:space="0" w:color="000000"/>
              <w:right w:val="outset" w:sz="6" w:space="0" w:color="000000"/>
            </w:tcBorders>
          </w:tcPr>
          <w:p w14:paraId="161D39AF" w14:textId="2B94794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430.000,00</w:t>
            </w:r>
          </w:p>
        </w:tc>
        <w:tc>
          <w:tcPr>
            <w:tcW w:w="747" w:type="pct"/>
            <w:tcBorders>
              <w:top w:val="outset" w:sz="6" w:space="0" w:color="000000"/>
              <w:left w:val="outset" w:sz="6" w:space="0" w:color="000000"/>
              <w:bottom w:val="outset" w:sz="6" w:space="0" w:color="000000"/>
              <w:right w:val="outset" w:sz="6" w:space="0" w:color="000000"/>
            </w:tcBorders>
          </w:tcPr>
          <w:p w14:paraId="7A3ABE38" w14:textId="1531839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436.476,00</w:t>
            </w:r>
          </w:p>
        </w:tc>
        <w:tc>
          <w:tcPr>
            <w:tcW w:w="448" w:type="pct"/>
            <w:tcBorders>
              <w:top w:val="outset" w:sz="6" w:space="0" w:color="000000"/>
              <w:left w:val="outset" w:sz="6" w:space="0" w:color="000000"/>
              <w:bottom w:val="outset" w:sz="6" w:space="0" w:color="000000"/>
              <w:right w:val="outset" w:sz="6" w:space="0" w:color="000000"/>
            </w:tcBorders>
          </w:tcPr>
          <w:p w14:paraId="3AA06DC5" w14:textId="1B67253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101,51</w:t>
            </w:r>
          </w:p>
        </w:tc>
      </w:tr>
      <w:tr w:rsidR="003F1073" w:rsidRPr="00682F04" w14:paraId="6D5E9F1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BF19D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A4EFCD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3466C44"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0340</w:t>
            </w:r>
          </w:p>
        </w:tc>
        <w:tc>
          <w:tcPr>
            <w:tcW w:w="1839" w:type="pct"/>
            <w:tcBorders>
              <w:top w:val="outset" w:sz="6" w:space="0" w:color="000000"/>
              <w:left w:val="outset" w:sz="6" w:space="0" w:color="000000"/>
              <w:bottom w:val="outset" w:sz="6" w:space="0" w:color="000000"/>
              <w:right w:val="outset" w:sz="6" w:space="0" w:color="000000"/>
            </w:tcBorders>
            <w:hideMark/>
          </w:tcPr>
          <w:p w14:paraId="1FB45455"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środków transportowych</w:t>
            </w:r>
          </w:p>
        </w:tc>
        <w:tc>
          <w:tcPr>
            <w:tcW w:w="822" w:type="pct"/>
            <w:tcBorders>
              <w:top w:val="outset" w:sz="6" w:space="0" w:color="000000"/>
              <w:left w:val="outset" w:sz="6" w:space="0" w:color="000000"/>
              <w:bottom w:val="outset" w:sz="6" w:space="0" w:color="000000"/>
              <w:right w:val="outset" w:sz="6" w:space="0" w:color="000000"/>
            </w:tcBorders>
          </w:tcPr>
          <w:p w14:paraId="6413FC5F" w14:textId="10EB4AC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3.200,00</w:t>
            </w:r>
          </w:p>
        </w:tc>
        <w:tc>
          <w:tcPr>
            <w:tcW w:w="747" w:type="pct"/>
            <w:tcBorders>
              <w:top w:val="outset" w:sz="6" w:space="0" w:color="000000"/>
              <w:left w:val="outset" w:sz="6" w:space="0" w:color="000000"/>
              <w:bottom w:val="outset" w:sz="6" w:space="0" w:color="000000"/>
              <w:right w:val="outset" w:sz="6" w:space="0" w:color="000000"/>
            </w:tcBorders>
          </w:tcPr>
          <w:p w14:paraId="6DC5AAE4" w14:textId="1AD1E45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3.200,00</w:t>
            </w:r>
          </w:p>
        </w:tc>
        <w:tc>
          <w:tcPr>
            <w:tcW w:w="448" w:type="pct"/>
            <w:tcBorders>
              <w:top w:val="outset" w:sz="6" w:space="0" w:color="000000"/>
              <w:left w:val="outset" w:sz="6" w:space="0" w:color="000000"/>
              <w:bottom w:val="outset" w:sz="6" w:space="0" w:color="000000"/>
              <w:right w:val="outset" w:sz="6" w:space="0" w:color="000000"/>
            </w:tcBorders>
          </w:tcPr>
          <w:p w14:paraId="5339D9A0" w14:textId="68EDF7C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B9140B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2C3BBE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A0D479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A814E0B" w14:textId="759BC35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0500</w:t>
            </w:r>
          </w:p>
        </w:tc>
        <w:tc>
          <w:tcPr>
            <w:tcW w:w="1839" w:type="pct"/>
            <w:tcBorders>
              <w:top w:val="outset" w:sz="6" w:space="0" w:color="000000"/>
              <w:left w:val="outset" w:sz="6" w:space="0" w:color="000000"/>
              <w:bottom w:val="outset" w:sz="6" w:space="0" w:color="000000"/>
              <w:right w:val="outset" w:sz="6" w:space="0" w:color="000000"/>
            </w:tcBorders>
          </w:tcPr>
          <w:p w14:paraId="5D9BC713" w14:textId="73A2B9F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czynności cywilnoprawnych</w:t>
            </w:r>
          </w:p>
        </w:tc>
        <w:tc>
          <w:tcPr>
            <w:tcW w:w="822" w:type="pct"/>
            <w:tcBorders>
              <w:top w:val="outset" w:sz="6" w:space="0" w:color="000000"/>
              <w:left w:val="outset" w:sz="6" w:space="0" w:color="000000"/>
              <w:bottom w:val="outset" w:sz="6" w:space="0" w:color="000000"/>
              <w:right w:val="outset" w:sz="6" w:space="0" w:color="000000"/>
            </w:tcBorders>
          </w:tcPr>
          <w:p w14:paraId="3C30FDE4" w14:textId="62D0589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747" w:type="pct"/>
            <w:tcBorders>
              <w:top w:val="outset" w:sz="6" w:space="0" w:color="000000"/>
              <w:left w:val="outset" w:sz="6" w:space="0" w:color="000000"/>
              <w:bottom w:val="outset" w:sz="6" w:space="0" w:color="000000"/>
              <w:right w:val="outset" w:sz="6" w:space="0" w:color="000000"/>
            </w:tcBorders>
          </w:tcPr>
          <w:p w14:paraId="3E88F370" w14:textId="2ABE8D9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257,95</w:t>
            </w:r>
          </w:p>
        </w:tc>
        <w:tc>
          <w:tcPr>
            <w:tcW w:w="448" w:type="pct"/>
            <w:tcBorders>
              <w:top w:val="outset" w:sz="6" w:space="0" w:color="000000"/>
              <w:left w:val="outset" w:sz="6" w:space="0" w:color="000000"/>
              <w:bottom w:val="outset" w:sz="6" w:space="0" w:color="000000"/>
              <w:right w:val="outset" w:sz="6" w:space="0" w:color="000000"/>
            </w:tcBorders>
          </w:tcPr>
          <w:p w14:paraId="26EFE0D6" w14:textId="60BC99E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51,59</w:t>
            </w:r>
          </w:p>
        </w:tc>
      </w:tr>
      <w:tr w:rsidR="003F1073" w:rsidRPr="00682F04" w14:paraId="224572E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2096E7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EDFF86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148E56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hideMark/>
          </w:tcPr>
          <w:p w14:paraId="3495686D"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upomnień</w:t>
            </w:r>
          </w:p>
        </w:tc>
        <w:tc>
          <w:tcPr>
            <w:tcW w:w="822" w:type="pct"/>
            <w:tcBorders>
              <w:top w:val="outset" w:sz="6" w:space="0" w:color="000000"/>
              <w:left w:val="outset" w:sz="6" w:space="0" w:color="000000"/>
              <w:bottom w:val="outset" w:sz="6" w:space="0" w:color="000000"/>
              <w:right w:val="outset" w:sz="6" w:space="0" w:color="000000"/>
            </w:tcBorders>
          </w:tcPr>
          <w:p w14:paraId="62D3E66D" w14:textId="319E35B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763BD2B7" w14:textId="6DFCC3E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448" w:type="pct"/>
            <w:tcBorders>
              <w:top w:val="outset" w:sz="6" w:space="0" w:color="000000"/>
              <w:left w:val="outset" w:sz="6" w:space="0" w:color="000000"/>
              <w:bottom w:val="outset" w:sz="6" w:space="0" w:color="000000"/>
              <w:right w:val="outset" w:sz="6" w:space="0" w:color="000000"/>
            </w:tcBorders>
          </w:tcPr>
          <w:p w14:paraId="700F9EA1" w14:textId="5821DF7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13358F8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D56283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D50A79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A39D96B"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0910</w:t>
            </w:r>
          </w:p>
        </w:tc>
        <w:tc>
          <w:tcPr>
            <w:tcW w:w="1839" w:type="pct"/>
            <w:tcBorders>
              <w:top w:val="outset" w:sz="6" w:space="0" w:color="000000"/>
              <w:left w:val="outset" w:sz="6" w:space="0" w:color="000000"/>
              <w:bottom w:val="outset" w:sz="6" w:space="0" w:color="000000"/>
              <w:right w:val="outset" w:sz="6" w:space="0" w:color="000000"/>
            </w:tcBorders>
            <w:hideMark/>
          </w:tcPr>
          <w:p w14:paraId="0856B2F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odsetek od nieterminowych wpłat z tytułu podatków i opłat</w:t>
            </w:r>
          </w:p>
        </w:tc>
        <w:tc>
          <w:tcPr>
            <w:tcW w:w="822" w:type="pct"/>
            <w:tcBorders>
              <w:top w:val="outset" w:sz="6" w:space="0" w:color="000000"/>
              <w:left w:val="outset" w:sz="6" w:space="0" w:color="000000"/>
              <w:bottom w:val="outset" w:sz="6" w:space="0" w:color="000000"/>
              <w:right w:val="outset" w:sz="6" w:space="0" w:color="000000"/>
            </w:tcBorders>
          </w:tcPr>
          <w:p w14:paraId="011D7AF1" w14:textId="41F1033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w:t>
            </w:r>
          </w:p>
        </w:tc>
        <w:tc>
          <w:tcPr>
            <w:tcW w:w="747" w:type="pct"/>
            <w:tcBorders>
              <w:top w:val="outset" w:sz="6" w:space="0" w:color="000000"/>
              <w:left w:val="outset" w:sz="6" w:space="0" w:color="000000"/>
              <w:bottom w:val="outset" w:sz="6" w:space="0" w:color="000000"/>
              <w:right w:val="outset" w:sz="6" w:space="0" w:color="000000"/>
            </w:tcBorders>
          </w:tcPr>
          <w:p w14:paraId="630219A9" w14:textId="3ECA631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123,05</w:t>
            </w:r>
          </w:p>
        </w:tc>
        <w:tc>
          <w:tcPr>
            <w:tcW w:w="448" w:type="pct"/>
            <w:tcBorders>
              <w:top w:val="outset" w:sz="6" w:space="0" w:color="000000"/>
              <w:left w:val="outset" w:sz="6" w:space="0" w:color="000000"/>
              <w:bottom w:val="outset" w:sz="6" w:space="0" w:color="000000"/>
              <w:right w:val="outset" w:sz="6" w:space="0" w:color="000000"/>
            </w:tcBorders>
          </w:tcPr>
          <w:p w14:paraId="629F4561" w14:textId="487825A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61,52</w:t>
            </w:r>
          </w:p>
        </w:tc>
      </w:tr>
      <w:tr w:rsidR="003F1073" w:rsidRPr="00682F04" w14:paraId="385E2F0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8CF059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916D89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C7ECA3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720081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2E2C34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06A56B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A8E18E6"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973306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03E388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3E0B0329"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75616</w:t>
            </w:r>
          </w:p>
        </w:tc>
        <w:tc>
          <w:tcPr>
            <w:tcW w:w="355" w:type="pct"/>
            <w:tcBorders>
              <w:top w:val="outset" w:sz="6" w:space="0" w:color="000000"/>
              <w:left w:val="outset" w:sz="6" w:space="0" w:color="000000"/>
              <w:bottom w:val="outset" w:sz="6" w:space="0" w:color="000000"/>
              <w:right w:val="outset" w:sz="6" w:space="0" w:color="000000"/>
            </w:tcBorders>
          </w:tcPr>
          <w:p w14:paraId="4785024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4B44098"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 xml:space="preserve">Wpływy z podatku rolnego, podatku leśnego, podatku od spadków i darowizn, podatku od czynności cywilnoprawnych oraz podatków i opłat lokalnych od osób fizycznych </w:t>
            </w:r>
          </w:p>
        </w:tc>
        <w:tc>
          <w:tcPr>
            <w:tcW w:w="822" w:type="pct"/>
            <w:tcBorders>
              <w:top w:val="outset" w:sz="6" w:space="0" w:color="000000"/>
              <w:left w:val="outset" w:sz="6" w:space="0" w:color="000000"/>
              <w:bottom w:val="outset" w:sz="6" w:space="0" w:color="000000"/>
              <w:right w:val="outset" w:sz="6" w:space="0" w:color="000000"/>
            </w:tcBorders>
          </w:tcPr>
          <w:p w14:paraId="221EDDEA" w14:textId="05CD2FE4"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1.652.656,00</w:t>
            </w:r>
          </w:p>
        </w:tc>
        <w:tc>
          <w:tcPr>
            <w:tcW w:w="747" w:type="pct"/>
            <w:tcBorders>
              <w:top w:val="outset" w:sz="6" w:space="0" w:color="000000"/>
              <w:left w:val="outset" w:sz="6" w:space="0" w:color="000000"/>
              <w:bottom w:val="outset" w:sz="6" w:space="0" w:color="000000"/>
              <w:right w:val="outset" w:sz="6" w:space="0" w:color="000000"/>
            </w:tcBorders>
          </w:tcPr>
          <w:p w14:paraId="1534138E" w14:textId="7A519C79"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1.631.965,23</w:t>
            </w:r>
          </w:p>
        </w:tc>
        <w:tc>
          <w:tcPr>
            <w:tcW w:w="448" w:type="pct"/>
            <w:tcBorders>
              <w:top w:val="outset" w:sz="6" w:space="0" w:color="000000"/>
              <w:left w:val="outset" w:sz="6" w:space="0" w:color="000000"/>
              <w:bottom w:val="outset" w:sz="6" w:space="0" w:color="000000"/>
              <w:right w:val="outset" w:sz="6" w:space="0" w:color="000000"/>
            </w:tcBorders>
          </w:tcPr>
          <w:p w14:paraId="09DEF53F" w14:textId="074FF70E"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98,75</w:t>
            </w:r>
          </w:p>
        </w:tc>
      </w:tr>
      <w:tr w:rsidR="003F1073" w:rsidRPr="00682F04" w14:paraId="04A8BBB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313BF7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7A459D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716AC3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BD9E5D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154435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8A89509"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66A3CBC"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3D05A6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835711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5417F1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CB5D985"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0310</w:t>
            </w:r>
          </w:p>
        </w:tc>
        <w:tc>
          <w:tcPr>
            <w:tcW w:w="1839" w:type="pct"/>
            <w:tcBorders>
              <w:top w:val="outset" w:sz="6" w:space="0" w:color="000000"/>
              <w:left w:val="outset" w:sz="6" w:space="0" w:color="000000"/>
              <w:bottom w:val="outset" w:sz="6" w:space="0" w:color="000000"/>
              <w:right w:val="outset" w:sz="6" w:space="0" w:color="000000"/>
            </w:tcBorders>
            <w:hideMark/>
          </w:tcPr>
          <w:p w14:paraId="37668B5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nieruchomości</w:t>
            </w:r>
          </w:p>
        </w:tc>
        <w:tc>
          <w:tcPr>
            <w:tcW w:w="822" w:type="pct"/>
            <w:tcBorders>
              <w:top w:val="outset" w:sz="6" w:space="0" w:color="000000"/>
              <w:left w:val="outset" w:sz="6" w:space="0" w:color="000000"/>
              <w:bottom w:val="outset" w:sz="6" w:space="0" w:color="000000"/>
              <w:right w:val="outset" w:sz="6" w:space="0" w:color="000000"/>
            </w:tcBorders>
          </w:tcPr>
          <w:p w14:paraId="73FBB7FB" w14:textId="190761E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763.170,00</w:t>
            </w:r>
          </w:p>
        </w:tc>
        <w:tc>
          <w:tcPr>
            <w:tcW w:w="747" w:type="pct"/>
            <w:tcBorders>
              <w:top w:val="outset" w:sz="6" w:space="0" w:color="000000"/>
              <w:left w:val="outset" w:sz="6" w:space="0" w:color="000000"/>
              <w:bottom w:val="outset" w:sz="6" w:space="0" w:color="000000"/>
              <w:right w:val="outset" w:sz="6" w:space="0" w:color="000000"/>
            </w:tcBorders>
          </w:tcPr>
          <w:p w14:paraId="1ACE074E" w14:textId="187638E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795.477,33</w:t>
            </w:r>
          </w:p>
        </w:tc>
        <w:tc>
          <w:tcPr>
            <w:tcW w:w="448" w:type="pct"/>
            <w:tcBorders>
              <w:top w:val="outset" w:sz="6" w:space="0" w:color="000000"/>
              <w:left w:val="outset" w:sz="6" w:space="0" w:color="000000"/>
              <w:bottom w:val="outset" w:sz="6" w:space="0" w:color="000000"/>
              <w:right w:val="outset" w:sz="6" w:space="0" w:color="000000"/>
            </w:tcBorders>
          </w:tcPr>
          <w:p w14:paraId="6CFAFD32" w14:textId="594C863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104,23</w:t>
            </w:r>
          </w:p>
        </w:tc>
      </w:tr>
      <w:tr w:rsidR="003F1073" w:rsidRPr="00682F04" w14:paraId="076DE58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B29095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0584C6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678310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0320</w:t>
            </w:r>
          </w:p>
        </w:tc>
        <w:tc>
          <w:tcPr>
            <w:tcW w:w="1839" w:type="pct"/>
            <w:tcBorders>
              <w:top w:val="outset" w:sz="6" w:space="0" w:color="000000"/>
              <w:left w:val="outset" w:sz="6" w:space="0" w:color="000000"/>
              <w:bottom w:val="outset" w:sz="6" w:space="0" w:color="000000"/>
              <w:right w:val="outset" w:sz="6" w:space="0" w:color="000000"/>
            </w:tcBorders>
            <w:hideMark/>
          </w:tcPr>
          <w:p w14:paraId="6BFD03E6"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rolnego</w:t>
            </w:r>
          </w:p>
        </w:tc>
        <w:tc>
          <w:tcPr>
            <w:tcW w:w="822" w:type="pct"/>
            <w:tcBorders>
              <w:top w:val="outset" w:sz="6" w:space="0" w:color="000000"/>
              <w:left w:val="outset" w:sz="6" w:space="0" w:color="000000"/>
              <w:bottom w:val="outset" w:sz="6" w:space="0" w:color="000000"/>
              <w:right w:val="outset" w:sz="6" w:space="0" w:color="000000"/>
            </w:tcBorders>
          </w:tcPr>
          <w:p w14:paraId="648B7727" w14:textId="3CC4393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355.363,00</w:t>
            </w:r>
          </w:p>
        </w:tc>
        <w:tc>
          <w:tcPr>
            <w:tcW w:w="747" w:type="pct"/>
            <w:tcBorders>
              <w:top w:val="outset" w:sz="6" w:space="0" w:color="000000"/>
              <w:left w:val="outset" w:sz="6" w:space="0" w:color="000000"/>
              <w:bottom w:val="outset" w:sz="6" w:space="0" w:color="000000"/>
              <w:right w:val="outset" w:sz="6" w:space="0" w:color="000000"/>
            </w:tcBorders>
          </w:tcPr>
          <w:p w14:paraId="556702E3" w14:textId="1D50891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352.811,42</w:t>
            </w:r>
          </w:p>
        </w:tc>
        <w:tc>
          <w:tcPr>
            <w:tcW w:w="448" w:type="pct"/>
            <w:tcBorders>
              <w:top w:val="outset" w:sz="6" w:space="0" w:color="000000"/>
              <w:left w:val="outset" w:sz="6" w:space="0" w:color="000000"/>
              <w:bottom w:val="outset" w:sz="6" w:space="0" w:color="000000"/>
              <w:right w:val="outset" w:sz="6" w:space="0" w:color="000000"/>
            </w:tcBorders>
          </w:tcPr>
          <w:p w14:paraId="6BE691A2" w14:textId="300CB53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99,28</w:t>
            </w:r>
          </w:p>
        </w:tc>
      </w:tr>
      <w:tr w:rsidR="003F1073" w:rsidRPr="00682F04" w14:paraId="3FA4996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E0AE7E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37022F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FF9926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0330</w:t>
            </w:r>
          </w:p>
        </w:tc>
        <w:tc>
          <w:tcPr>
            <w:tcW w:w="1839" w:type="pct"/>
            <w:tcBorders>
              <w:top w:val="outset" w:sz="6" w:space="0" w:color="000000"/>
              <w:left w:val="outset" w:sz="6" w:space="0" w:color="000000"/>
              <w:bottom w:val="outset" w:sz="6" w:space="0" w:color="000000"/>
              <w:right w:val="outset" w:sz="6" w:space="0" w:color="000000"/>
            </w:tcBorders>
            <w:hideMark/>
          </w:tcPr>
          <w:p w14:paraId="44734ABF"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leśnego</w:t>
            </w:r>
          </w:p>
        </w:tc>
        <w:tc>
          <w:tcPr>
            <w:tcW w:w="822" w:type="pct"/>
            <w:tcBorders>
              <w:top w:val="outset" w:sz="6" w:space="0" w:color="000000"/>
              <w:left w:val="outset" w:sz="6" w:space="0" w:color="000000"/>
              <w:bottom w:val="outset" w:sz="6" w:space="0" w:color="000000"/>
              <w:right w:val="outset" w:sz="6" w:space="0" w:color="000000"/>
            </w:tcBorders>
          </w:tcPr>
          <w:p w14:paraId="1607517D" w14:textId="2141276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115.123,00</w:t>
            </w:r>
          </w:p>
        </w:tc>
        <w:tc>
          <w:tcPr>
            <w:tcW w:w="747" w:type="pct"/>
            <w:tcBorders>
              <w:top w:val="outset" w:sz="6" w:space="0" w:color="000000"/>
              <w:left w:val="outset" w:sz="6" w:space="0" w:color="000000"/>
              <w:bottom w:val="outset" w:sz="6" w:space="0" w:color="000000"/>
              <w:right w:val="outset" w:sz="6" w:space="0" w:color="000000"/>
            </w:tcBorders>
          </w:tcPr>
          <w:p w14:paraId="31CDE28E" w14:textId="5FEB51A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111.670,77</w:t>
            </w:r>
          </w:p>
        </w:tc>
        <w:tc>
          <w:tcPr>
            <w:tcW w:w="448" w:type="pct"/>
            <w:tcBorders>
              <w:top w:val="outset" w:sz="6" w:space="0" w:color="000000"/>
              <w:left w:val="outset" w:sz="6" w:space="0" w:color="000000"/>
              <w:bottom w:val="outset" w:sz="6" w:space="0" w:color="000000"/>
              <w:right w:val="outset" w:sz="6" w:space="0" w:color="000000"/>
            </w:tcBorders>
          </w:tcPr>
          <w:p w14:paraId="427939A0" w14:textId="2016432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97,00</w:t>
            </w:r>
          </w:p>
        </w:tc>
      </w:tr>
      <w:tr w:rsidR="003F1073" w:rsidRPr="00682F04" w14:paraId="266CE57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9CC11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0A807D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9427CD4"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0340</w:t>
            </w:r>
          </w:p>
        </w:tc>
        <w:tc>
          <w:tcPr>
            <w:tcW w:w="1839" w:type="pct"/>
            <w:tcBorders>
              <w:top w:val="outset" w:sz="6" w:space="0" w:color="000000"/>
              <w:left w:val="outset" w:sz="6" w:space="0" w:color="000000"/>
              <w:bottom w:val="outset" w:sz="6" w:space="0" w:color="000000"/>
              <w:right w:val="outset" w:sz="6" w:space="0" w:color="000000"/>
            </w:tcBorders>
            <w:hideMark/>
          </w:tcPr>
          <w:p w14:paraId="36BBBF2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środków transportowych</w:t>
            </w:r>
          </w:p>
        </w:tc>
        <w:tc>
          <w:tcPr>
            <w:tcW w:w="822" w:type="pct"/>
            <w:tcBorders>
              <w:top w:val="outset" w:sz="6" w:space="0" w:color="000000"/>
              <w:left w:val="outset" w:sz="6" w:space="0" w:color="000000"/>
              <w:bottom w:val="outset" w:sz="6" w:space="0" w:color="000000"/>
              <w:right w:val="outset" w:sz="6" w:space="0" w:color="000000"/>
            </w:tcBorders>
          </w:tcPr>
          <w:p w14:paraId="5BA1622F" w14:textId="2CF9FFC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747" w:type="pct"/>
            <w:tcBorders>
              <w:top w:val="outset" w:sz="6" w:space="0" w:color="000000"/>
              <w:left w:val="outset" w:sz="6" w:space="0" w:color="000000"/>
              <w:bottom w:val="outset" w:sz="6" w:space="0" w:color="000000"/>
              <w:right w:val="outset" w:sz="6" w:space="0" w:color="000000"/>
            </w:tcBorders>
          </w:tcPr>
          <w:p w14:paraId="59407A31" w14:textId="3C0E68B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49.466,00</w:t>
            </w:r>
          </w:p>
        </w:tc>
        <w:tc>
          <w:tcPr>
            <w:tcW w:w="448" w:type="pct"/>
            <w:tcBorders>
              <w:top w:val="outset" w:sz="6" w:space="0" w:color="000000"/>
              <w:left w:val="outset" w:sz="6" w:space="0" w:color="000000"/>
              <w:bottom w:val="outset" w:sz="6" w:space="0" w:color="000000"/>
              <w:right w:val="outset" w:sz="6" w:space="0" w:color="000000"/>
            </w:tcBorders>
          </w:tcPr>
          <w:p w14:paraId="199C90D4" w14:textId="2184D52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98,93</w:t>
            </w:r>
          </w:p>
        </w:tc>
      </w:tr>
      <w:tr w:rsidR="003F1073" w:rsidRPr="00682F04" w14:paraId="2BDC8F8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AACC96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1B7117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726D48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0360</w:t>
            </w:r>
          </w:p>
        </w:tc>
        <w:tc>
          <w:tcPr>
            <w:tcW w:w="1839" w:type="pct"/>
            <w:tcBorders>
              <w:top w:val="outset" w:sz="6" w:space="0" w:color="000000"/>
              <w:left w:val="outset" w:sz="6" w:space="0" w:color="000000"/>
              <w:bottom w:val="outset" w:sz="6" w:space="0" w:color="000000"/>
              <w:right w:val="outset" w:sz="6" w:space="0" w:color="000000"/>
            </w:tcBorders>
            <w:hideMark/>
          </w:tcPr>
          <w:p w14:paraId="67B4435D"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spadków i darowizn</w:t>
            </w:r>
          </w:p>
        </w:tc>
        <w:tc>
          <w:tcPr>
            <w:tcW w:w="822" w:type="pct"/>
            <w:tcBorders>
              <w:top w:val="outset" w:sz="6" w:space="0" w:color="000000"/>
              <w:left w:val="outset" w:sz="6" w:space="0" w:color="000000"/>
              <w:bottom w:val="outset" w:sz="6" w:space="0" w:color="000000"/>
              <w:right w:val="outset" w:sz="6" w:space="0" w:color="000000"/>
            </w:tcBorders>
          </w:tcPr>
          <w:p w14:paraId="09893E73" w14:textId="739E832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100.000,00</w:t>
            </w:r>
          </w:p>
        </w:tc>
        <w:tc>
          <w:tcPr>
            <w:tcW w:w="747" w:type="pct"/>
            <w:tcBorders>
              <w:top w:val="outset" w:sz="6" w:space="0" w:color="000000"/>
              <w:left w:val="outset" w:sz="6" w:space="0" w:color="000000"/>
              <w:bottom w:val="outset" w:sz="6" w:space="0" w:color="000000"/>
              <w:right w:val="outset" w:sz="6" w:space="0" w:color="000000"/>
            </w:tcBorders>
          </w:tcPr>
          <w:p w14:paraId="712D7853" w14:textId="3299F06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91.851,00</w:t>
            </w:r>
          </w:p>
        </w:tc>
        <w:tc>
          <w:tcPr>
            <w:tcW w:w="448" w:type="pct"/>
            <w:tcBorders>
              <w:top w:val="outset" w:sz="6" w:space="0" w:color="000000"/>
              <w:left w:val="outset" w:sz="6" w:space="0" w:color="000000"/>
              <w:bottom w:val="outset" w:sz="6" w:space="0" w:color="000000"/>
              <w:right w:val="outset" w:sz="6" w:space="0" w:color="000000"/>
            </w:tcBorders>
          </w:tcPr>
          <w:p w14:paraId="786DEAFB" w14:textId="5CE95D5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91,85</w:t>
            </w:r>
          </w:p>
        </w:tc>
      </w:tr>
      <w:tr w:rsidR="003F1073" w:rsidRPr="00682F04" w14:paraId="46B526D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FBE06F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81D216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097E5DA" w14:textId="6CD41F8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0430</w:t>
            </w:r>
          </w:p>
        </w:tc>
        <w:tc>
          <w:tcPr>
            <w:tcW w:w="1839" w:type="pct"/>
            <w:tcBorders>
              <w:top w:val="outset" w:sz="6" w:space="0" w:color="000000"/>
              <w:left w:val="outset" w:sz="6" w:space="0" w:color="000000"/>
              <w:bottom w:val="outset" w:sz="6" w:space="0" w:color="000000"/>
              <w:right w:val="outset" w:sz="6" w:space="0" w:color="000000"/>
            </w:tcBorders>
          </w:tcPr>
          <w:p w14:paraId="3E59D02F" w14:textId="0580EA6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opłaty targowej</w:t>
            </w:r>
          </w:p>
        </w:tc>
        <w:tc>
          <w:tcPr>
            <w:tcW w:w="822" w:type="pct"/>
            <w:tcBorders>
              <w:top w:val="outset" w:sz="6" w:space="0" w:color="000000"/>
              <w:left w:val="outset" w:sz="6" w:space="0" w:color="000000"/>
              <w:bottom w:val="outset" w:sz="6" w:space="0" w:color="000000"/>
              <w:right w:val="outset" w:sz="6" w:space="0" w:color="000000"/>
            </w:tcBorders>
          </w:tcPr>
          <w:p w14:paraId="16947BCF" w14:textId="26832CD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747" w:type="pct"/>
            <w:tcBorders>
              <w:top w:val="outset" w:sz="6" w:space="0" w:color="000000"/>
              <w:left w:val="outset" w:sz="6" w:space="0" w:color="000000"/>
              <w:bottom w:val="outset" w:sz="6" w:space="0" w:color="000000"/>
              <w:right w:val="outset" w:sz="6" w:space="0" w:color="000000"/>
            </w:tcBorders>
          </w:tcPr>
          <w:p w14:paraId="595E7AC8" w14:textId="46490FB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15.156,00</w:t>
            </w:r>
          </w:p>
        </w:tc>
        <w:tc>
          <w:tcPr>
            <w:tcW w:w="448" w:type="pct"/>
            <w:tcBorders>
              <w:top w:val="outset" w:sz="6" w:space="0" w:color="000000"/>
              <w:left w:val="outset" w:sz="6" w:space="0" w:color="000000"/>
              <w:bottom w:val="outset" w:sz="6" w:space="0" w:color="000000"/>
              <w:right w:val="outset" w:sz="6" w:space="0" w:color="000000"/>
            </w:tcBorders>
          </w:tcPr>
          <w:p w14:paraId="1899288B" w14:textId="08A8043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151,56</w:t>
            </w:r>
          </w:p>
        </w:tc>
      </w:tr>
      <w:tr w:rsidR="003F1073" w:rsidRPr="00682F04" w14:paraId="2ED2E97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7A062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F49F7A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3AEAF7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0500</w:t>
            </w:r>
          </w:p>
        </w:tc>
        <w:tc>
          <w:tcPr>
            <w:tcW w:w="1839" w:type="pct"/>
            <w:tcBorders>
              <w:top w:val="outset" w:sz="6" w:space="0" w:color="000000"/>
              <w:left w:val="outset" w:sz="6" w:space="0" w:color="000000"/>
              <w:bottom w:val="outset" w:sz="6" w:space="0" w:color="000000"/>
              <w:right w:val="outset" w:sz="6" w:space="0" w:color="000000"/>
            </w:tcBorders>
            <w:hideMark/>
          </w:tcPr>
          <w:p w14:paraId="1F8D3980"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od czynności cywilnoprawnych</w:t>
            </w:r>
          </w:p>
        </w:tc>
        <w:tc>
          <w:tcPr>
            <w:tcW w:w="822" w:type="pct"/>
            <w:tcBorders>
              <w:top w:val="outset" w:sz="6" w:space="0" w:color="000000"/>
              <w:left w:val="outset" w:sz="6" w:space="0" w:color="000000"/>
              <w:bottom w:val="outset" w:sz="6" w:space="0" w:color="000000"/>
              <w:right w:val="outset" w:sz="6" w:space="0" w:color="000000"/>
            </w:tcBorders>
          </w:tcPr>
          <w:p w14:paraId="07E3A6DD" w14:textId="5664265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250.000,00</w:t>
            </w:r>
          </w:p>
        </w:tc>
        <w:tc>
          <w:tcPr>
            <w:tcW w:w="747" w:type="pct"/>
            <w:tcBorders>
              <w:top w:val="outset" w:sz="6" w:space="0" w:color="000000"/>
              <w:left w:val="outset" w:sz="6" w:space="0" w:color="000000"/>
              <w:bottom w:val="outset" w:sz="6" w:space="0" w:color="000000"/>
              <w:right w:val="outset" w:sz="6" w:space="0" w:color="000000"/>
            </w:tcBorders>
          </w:tcPr>
          <w:p w14:paraId="43852B13" w14:textId="320F95E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208.460,40</w:t>
            </w:r>
          </w:p>
        </w:tc>
        <w:tc>
          <w:tcPr>
            <w:tcW w:w="448" w:type="pct"/>
            <w:tcBorders>
              <w:top w:val="outset" w:sz="6" w:space="0" w:color="000000"/>
              <w:left w:val="outset" w:sz="6" w:space="0" w:color="000000"/>
              <w:bottom w:val="outset" w:sz="6" w:space="0" w:color="000000"/>
              <w:right w:val="outset" w:sz="6" w:space="0" w:color="000000"/>
            </w:tcBorders>
          </w:tcPr>
          <w:p w14:paraId="66D259FB" w14:textId="6243960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83,38</w:t>
            </w:r>
          </w:p>
        </w:tc>
      </w:tr>
      <w:tr w:rsidR="003F1073" w:rsidRPr="00682F04" w14:paraId="51207AD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C53810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A89BA9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0C9078D"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hideMark/>
          </w:tcPr>
          <w:p w14:paraId="6B33A95A"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upomnień</w:t>
            </w:r>
          </w:p>
        </w:tc>
        <w:tc>
          <w:tcPr>
            <w:tcW w:w="822" w:type="pct"/>
            <w:tcBorders>
              <w:top w:val="outset" w:sz="6" w:space="0" w:color="000000"/>
              <w:left w:val="outset" w:sz="6" w:space="0" w:color="000000"/>
              <w:bottom w:val="outset" w:sz="6" w:space="0" w:color="000000"/>
              <w:right w:val="outset" w:sz="6" w:space="0" w:color="000000"/>
            </w:tcBorders>
          </w:tcPr>
          <w:p w14:paraId="37F4C8B9" w14:textId="285C4C6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747" w:type="pct"/>
            <w:tcBorders>
              <w:top w:val="outset" w:sz="6" w:space="0" w:color="000000"/>
              <w:left w:val="outset" w:sz="6" w:space="0" w:color="000000"/>
              <w:bottom w:val="outset" w:sz="6" w:space="0" w:color="000000"/>
              <w:right w:val="outset" w:sz="6" w:space="0" w:color="000000"/>
            </w:tcBorders>
          </w:tcPr>
          <w:p w14:paraId="44C531C1" w14:textId="58ACE71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3.702,40</w:t>
            </w:r>
          </w:p>
        </w:tc>
        <w:tc>
          <w:tcPr>
            <w:tcW w:w="448" w:type="pct"/>
            <w:tcBorders>
              <w:top w:val="outset" w:sz="6" w:space="0" w:color="000000"/>
              <w:left w:val="outset" w:sz="6" w:space="0" w:color="000000"/>
              <w:bottom w:val="outset" w:sz="6" w:space="0" w:color="000000"/>
              <w:right w:val="outset" w:sz="6" w:space="0" w:color="000000"/>
            </w:tcBorders>
          </w:tcPr>
          <w:p w14:paraId="5C129D11" w14:textId="003D9E9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92,56</w:t>
            </w:r>
          </w:p>
        </w:tc>
      </w:tr>
      <w:tr w:rsidR="003F1073" w:rsidRPr="00682F04" w14:paraId="7F6988A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615E9B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1B305B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BF006B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0910</w:t>
            </w:r>
          </w:p>
        </w:tc>
        <w:tc>
          <w:tcPr>
            <w:tcW w:w="1839" w:type="pct"/>
            <w:tcBorders>
              <w:top w:val="outset" w:sz="6" w:space="0" w:color="000000"/>
              <w:left w:val="outset" w:sz="6" w:space="0" w:color="000000"/>
              <w:bottom w:val="outset" w:sz="6" w:space="0" w:color="000000"/>
              <w:right w:val="outset" w:sz="6" w:space="0" w:color="000000"/>
            </w:tcBorders>
            <w:hideMark/>
          </w:tcPr>
          <w:p w14:paraId="423E796A"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odsetek od nieterminowych wpłat z tytułu podatków i opłat</w:t>
            </w:r>
          </w:p>
        </w:tc>
        <w:tc>
          <w:tcPr>
            <w:tcW w:w="822" w:type="pct"/>
            <w:tcBorders>
              <w:top w:val="outset" w:sz="6" w:space="0" w:color="000000"/>
              <w:left w:val="outset" w:sz="6" w:space="0" w:color="000000"/>
              <w:bottom w:val="outset" w:sz="6" w:space="0" w:color="000000"/>
              <w:right w:val="outset" w:sz="6" w:space="0" w:color="000000"/>
            </w:tcBorders>
          </w:tcPr>
          <w:p w14:paraId="71C4B6BD" w14:textId="6F812B6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747" w:type="pct"/>
            <w:tcBorders>
              <w:top w:val="outset" w:sz="6" w:space="0" w:color="000000"/>
              <w:left w:val="outset" w:sz="6" w:space="0" w:color="000000"/>
              <w:bottom w:val="outset" w:sz="6" w:space="0" w:color="000000"/>
              <w:right w:val="outset" w:sz="6" w:space="0" w:color="000000"/>
            </w:tcBorders>
          </w:tcPr>
          <w:p w14:paraId="22A36BB2" w14:textId="1C87175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w:t>
            </w:r>
            <w:r w:rsidR="00093130" w:rsidRPr="00682F04">
              <w:rPr>
                <w:rFonts w:asciiTheme="minorHAnsi" w:hAnsiTheme="minorHAnsi" w:cstheme="minorHAnsi"/>
                <w:sz w:val="22"/>
                <w:szCs w:val="22"/>
              </w:rPr>
              <w:t>369,91</w:t>
            </w:r>
          </w:p>
        </w:tc>
        <w:tc>
          <w:tcPr>
            <w:tcW w:w="448" w:type="pct"/>
            <w:tcBorders>
              <w:top w:val="outset" w:sz="6" w:space="0" w:color="000000"/>
              <w:left w:val="outset" w:sz="6" w:space="0" w:color="000000"/>
              <w:bottom w:val="outset" w:sz="6" w:space="0" w:color="000000"/>
              <w:right w:val="outset" w:sz="6" w:space="0" w:color="000000"/>
            </w:tcBorders>
          </w:tcPr>
          <w:p w14:paraId="72674907" w14:textId="46DB65D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w:t>
            </w:r>
            <w:r w:rsidR="00093130" w:rsidRPr="00682F04">
              <w:rPr>
                <w:rFonts w:asciiTheme="minorHAnsi" w:hAnsiTheme="minorHAnsi" w:cstheme="minorHAnsi"/>
                <w:sz w:val="22"/>
                <w:szCs w:val="22"/>
              </w:rPr>
              <w:t>39</w:t>
            </w:r>
          </w:p>
        </w:tc>
      </w:tr>
      <w:tr w:rsidR="003F1073" w:rsidRPr="00682F04" w14:paraId="7C1B120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EAD4DD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990B1E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F051773"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161634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02A861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A66FE6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C3A1A99"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F4BB78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58EB9E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3F7FCC2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75618</w:t>
            </w:r>
          </w:p>
        </w:tc>
        <w:tc>
          <w:tcPr>
            <w:tcW w:w="355" w:type="pct"/>
            <w:tcBorders>
              <w:top w:val="outset" w:sz="6" w:space="0" w:color="000000"/>
              <w:left w:val="outset" w:sz="6" w:space="0" w:color="000000"/>
              <w:bottom w:val="outset" w:sz="6" w:space="0" w:color="000000"/>
              <w:right w:val="outset" w:sz="6" w:space="0" w:color="000000"/>
            </w:tcBorders>
          </w:tcPr>
          <w:p w14:paraId="24C8F00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4BAE1FC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Wpływy z innych opłat stanowiących dochody jednostek samorządu terytorialnego na podstawie ustaw</w:t>
            </w:r>
          </w:p>
        </w:tc>
        <w:tc>
          <w:tcPr>
            <w:tcW w:w="822" w:type="pct"/>
            <w:tcBorders>
              <w:top w:val="outset" w:sz="6" w:space="0" w:color="000000"/>
              <w:left w:val="outset" w:sz="6" w:space="0" w:color="000000"/>
              <w:bottom w:val="outset" w:sz="6" w:space="0" w:color="000000"/>
              <w:right w:val="outset" w:sz="6" w:space="0" w:color="000000"/>
            </w:tcBorders>
          </w:tcPr>
          <w:p w14:paraId="7205F533" w14:textId="6175F53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249.000,00</w:t>
            </w:r>
          </w:p>
        </w:tc>
        <w:tc>
          <w:tcPr>
            <w:tcW w:w="747" w:type="pct"/>
            <w:tcBorders>
              <w:top w:val="outset" w:sz="6" w:space="0" w:color="000000"/>
              <w:left w:val="outset" w:sz="6" w:space="0" w:color="000000"/>
              <w:bottom w:val="outset" w:sz="6" w:space="0" w:color="000000"/>
              <w:right w:val="outset" w:sz="6" w:space="0" w:color="000000"/>
            </w:tcBorders>
          </w:tcPr>
          <w:p w14:paraId="699C928C" w14:textId="3DA724E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260.819,13</w:t>
            </w:r>
          </w:p>
        </w:tc>
        <w:tc>
          <w:tcPr>
            <w:tcW w:w="448" w:type="pct"/>
            <w:tcBorders>
              <w:top w:val="outset" w:sz="6" w:space="0" w:color="000000"/>
              <w:left w:val="outset" w:sz="6" w:space="0" w:color="000000"/>
              <w:bottom w:val="outset" w:sz="6" w:space="0" w:color="000000"/>
              <w:right w:val="outset" w:sz="6" w:space="0" w:color="000000"/>
            </w:tcBorders>
          </w:tcPr>
          <w:p w14:paraId="36AEE9CA" w14:textId="7E52413F"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104,75</w:t>
            </w:r>
          </w:p>
        </w:tc>
      </w:tr>
      <w:tr w:rsidR="003F1073" w:rsidRPr="00682F04" w14:paraId="6592191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6CDC63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F3ACB2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D91865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2DAACC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A229ED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D355EF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38878E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5BD2E2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FCF34E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B2C88C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6875F69" w14:textId="1FF5381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0270</w:t>
            </w:r>
          </w:p>
        </w:tc>
        <w:tc>
          <w:tcPr>
            <w:tcW w:w="1839" w:type="pct"/>
            <w:tcBorders>
              <w:top w:val="outset" w:sz="6" w:space="0" w:color="000000"/>
              <w:left w:val="outset" w:sz="6" w:space="0" w:color="000000"/>
              <w:bottom w:val="outset" w:sz="6" w:space="0" w:color="000000"/>
              <w:right w:val="outset" w:sz="6" w:space="0" w:color="000000"/>
            </w:tcBorders>
          </w:tcPr>
          <w:p w14:paraId="1263E5F6" w14:textId="1D76B8C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części opłaty za zezwolenie na sprzedaż napojów alkoholowych w obrocie hurtowym</w:t>
            </w:r>
          </w:p>
        </w:tc>
        <w:tc>
          <w:tcPr>
            <w:tcW w:w="822" w:type="pct"/>
            <w:tcBorders>
              <w:top w:val="outset" w:sz="6" w:space="0" w:color="000000"/>
              <w:left w:val="outset" w:sz="6" w:space="0" w:color="000000"/>
              <w:bottom w:val="outset" w:sz="6" w:space="0" w:color="000000"/>
              <w:right w:val="outset" w:sz="6" w:space="0" w:color="000000"/>
            </w:tcBorders>
          </w:tcPr>
          <w:p w14:paraId="1D79C54B" w14:textId="35518B8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747" w:type="pct"/>
            <w:tcBorders>
              <w:top w:val="outset" w:sz="6" w:space="0" w:color="000000"/>
              <w:left w:val="outset" w:sz="6" w:space="0" w:color="000000"/>
              <w:bottom w:val="outset" w:sz="6" w:space="0" w:color="000000"/>
              <w:right w:val="outset" w:sz="6" w:space="0" w:color="000000"/>
            </w:tcBorders>
          </w:tcPr>
          <w:p w14:paraId="63928731" w14:textId="0491A29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23.700,94</w:t>
            </w:r>
          </w:p>
        </w:tc>
        <w:tc>
          <w:tcPr>
            <w:tcW w:w="448" w:type="pct"/>
            <w:tcBorders>
              <w:top w:val="outset" w:sz="6" w:space="0" w:color="000000"/>
              <w:left w:val="outset" w:sz="6" w:space="0" w:color="000000"/>
              <w:bottom w:val="outset" w:sz="6" w:space="0" w:color="000000"/>
              <w:right w:val="outset" w:sz="6" w:space="0" w:color="000000"/>
            </w:tcBorders>
          </w:tcPr>
          <w:p w14:paraId="07593E71" w14:textId="1AC5152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79,00</w:t>
            </w:r>
          </w:p>
        </w:tc>
      </w:tr>
      <w:tr w:rsidR="003F1073" w:rsidRPr="00682F04" w14:paraId="12AA4EF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0D980E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332762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1EABEE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0410</w:t>
            </w:r>
          </w:p>
        </w:tc>
        <w:tc>
          <w:tcPr>
            <w:tcW w:w="1839" w:type="pct"/>
            <w:tcBorders>
              <w:top w:val="outset" w:sz="6" w:space="0" w:color="000000"/>
              <w:left w:val="outset" w:sz="6" w:space="0" w:color="000000"/>
              <w:bottom w:val="outset" w:sz="6" w:space="0" w:color="000000"/>
              <w:right w:val="outset" w:sz="6" w:space="0" w:color="000000"/>
            </w:tcBorders>
            <w:hideMark/>
          </w:tcPr>
          <w:p w14:paraId="05A9B75A"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opłaty skarbowej</w:t>
            </w:r>
          </w:p>
        </w:tc>
        <w:tc>
          <w:tcPr>
            <w:tcW w:w="822" w:type="pct"/>
            <w:tcBorders>
              <w:top w:val="outset" w:sz="6" w:space="0" w:color="000000"/>
              <w:left w:val="outset" w:sz="6" w:space="0" w:color="000000"/>
              <w:bottom w:val="outset" w:sz="6" w:space="0" w:color="000000"/>
              <w:right w:val="outset" w:sz="6" w:space="0" w:color="000000"/>
            </w:tcBorders>
          </w:tcPr>
          <w:p w14:paraId="5AEBA39A" w14:textId="6D41710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23.000,00</w:t>
            </w:r>
          </w:p>
        </w:tc>
        <w:tc>
          <w:tcPr>
            <w:tcW w:w="747" w:type="pct"/>
            <w:tcBorders>
              <w:top w:val="outset" w:sz="6" w:space="0" w:color="000000"/>
              <w:left w:val="outset" w:sz="6" w:space="0" w:color="000000"/>
              <w:bottom w:val="outset" w:sz="6" w:space="0" w:color="000000"/>
              <w:right w:val="outset" w:sz="6" w:space="0" w:color="000000"/>
            </w:tcBorders>
          </w:tcPr>
          <w:p w14:paraId="1CF035B8" w14:textId="4666F43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20.314,00</w:t>
            </w:r>
          </w:p>
        </w:tc>
        <w:tc>
          <w:tcPr>
            <w:tcW w:w="448" w:type="pct"/>
            <w:tcBorders>
              <w:top w:val="outset" w:sz="6" w:space="0" w:color="000000"/>
              <w:left w:val="outset" w:sz="6" w:space="0" w:color="000000"/>
              <w:bottom w:val="outset" w:sz="6" w:space="0" w:color="000000"/>
              <w:right w:val="outset" w:sz="6" w:space="0" w:color="000000"/>
            </w:tcBorders>
          </w:tcPr>
          <w:p w14:paraId="4649A777" w14:textId="188C543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88,32</w:t>
            </w:r>
          </w:p>
        </w:tc>
      </w:tr>
      <w:tr w:rsidR="003F1073" w:rsidRPr="00682F04" w14:paraId="4257C84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A9BA07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F68203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8A8CB2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0480</w:t>
            </w:r>
          </w:p>
        </w:tc>
        <w:tc>
          <w:tcPr>
            <w:tcW w:w="1839" w:type="pct"/>
            <w:tcBorders>
              <w:top w:val="outset" w:sz="6" w:space="0" w:color="000000"/>
              <w:left w:val="outset" w:sz="6" w:space="0" w:color="000000"/>
              <w:bottom w:val="outset" w:sz="6" w:space="0" w:color="000000"/>
              <w:right w:val="outset" w:sz="6" w:space="0" w:color="000000"/>
            </w:tcBorders>
            <w:hideMark/>
          </w:tcPr>
          <w:p w14:paraId="0E86639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opłat za zezwolenia na sprzedaż napojów alkoholowych</w:t>
            </w:r>
          </w:p>
        </w:tc>
        <w:tc>
          <w:tcPr>
            <w:tcW w:w="822" w:type="pct"/>
            <w:tcBorders>
              <w:top w:val="outset" w:sz="6" w:space="0" w:color="000000"/>
              <w:left w:val="outset" w:sz="6" w:space="0" w:color="000000"/>
              <w:bottom w:val="outset" w:sz="6" w:space="0" w:color="000000"/>
              <w:right w:val="outset" w:sz="6" w:space="0" w:color="000000"/>
            </w:tcBorders>
          </w:tcPr>
          <w:p w14:paraId="54A7A28C" w14:textId="1B4738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106.000,00</w:t>
            </w:r>
          </w:p>
        </w:tc>
        <w:tc>
          <w:tcPr>
            <w:tcW w:w="747" w:type="pct"/>
            <w:tcBorders>
              <w:top w:val="outset" w:sz="6" w:space="0" w:color="000000"/>
              <w:left w:val="outset" w:sz="6" w:space="0" w:color="000000"/>
              <w:bottom w:val="outset" w:sz="6" w:space="0" w:color="000000"/>
              <w:right w:val="outset" w:sz="6" w:space="0" w:color="000000"/>
            </w:tcBorders>
          </w:tcPr>
          <w:p w14:paraId="3E13B704" w14:textId="701670A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106.023,66</w:t>
            </w:r>
          </w:p>
        </w:tc>
        <w:tc>
          <w:tcPr>
            <w:tcW w:w="448" w:type="pct"/>
            <w:tcBorders>
              <w:top w:val="outset" w:sz="6" w:space="0" w:color="000000"/>
              <w:left w:val="outset" w:sz="6" w:space="0" w:color="000000"/>
              <w:bottom w:val="outset" w:sz="6" w:space="0" w:color="000000"/>
              <w:right w:val="outset" w:sz="6" w:space="0" w:color="000000"/>
            </w:tcBorders>
          </w:tcPr>
          <w:p w14:paraId="1560EC59" w14:textId="5BBD18B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100,02</w:t>
            </w:r>
          </w:p>
        </w:tc>
      </w:tr>
      <w:tr w:rsidR="003F1073" w:rsidRPr="00682F04" w14:paraId="1E5BDCD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CAB439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14D55C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EE12755"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0490</w:t>
            </w:r>
          </w:p>
        </w:tc>
        <w:tc>
          <w:tcPr>
            <w:tcW w:w="1839" w:type="pct"/>
            <w:tcBorders>
              <w:top w:val="outset" w:sz="6" w:space="0" w:color="000000"/>
              <w:left w:val="outset" w:sz="6" w:space="0" w:color="000000"/>
              <w:bottom w:val="outset" w:sz="6" w:space="0" w:color="000000"/>
              <w:right w:val="outset" w:sz="6" w:space="0" w:color="000000"/>
            </w:tcBorders>
            <w:hideMark/>
          </w:tcPr>
          <w:p w14:paraId="7EAED8D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innych lokalnych opłat pobieranych przez jednostki samorządu terytorialnego na podstawie odrębnych ustaw</w:t>
            </w:r>
          </w:p>
        </w:tc>
        <w:tc>
          <w:tcPr>
            <w:tcW w:w="822" w:type="pct"/>
            <w:tcBorders>
              <w:top w:val="outset" w:sz="6" w:space="0" w:color="000000"/>
              <w:left w:val="outset" w:sz="6" w:space="0" w:color="000000"/>
              <w:bottom w:val="outset" w:sz="6" w:space="0" w:color="000000"/>
              <w:right w:val="outset" w:sz="6" w:space="0" w:color="000000"/>
            </w:tcBorders>
          </w:tcPr>
          <w:p w14:paraId="14C2B98F" w14:textId="6ACEF12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90.000,00</w:t>
            </w:r>
          </w:p>
        </w:tc>
        <w:tc>
          <w:tcPr>
            <w:tcW w:w="747" w:type="pct"/>
            <w:tcBorders>
              <w:top w:val="outset" w:sz="6" w:space="0" w:color="000000"/>
              <w:left w:val="outset" w:sz="6" w:space="0" w:color="000000"/>
              <w:bottom w:val="outset" w:sz="6" w:space="0" w:color="000000"/>
              <w:right w:val="outset" w:sz="6" w:space="0" w:color="000000"/>
            </w:tcBorders>
          </w:tcPr>
          <w:p w14:paraId="0D554EA3" w14:textId="3FC268F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110.777,61</w:t>
            </w:r>
          </w:p>
        </w:tc>
        <w:tc>
          <w:tcPr>
            <w:tcW w:w="448" w:type="pct"/>
            <w:tcBorders>
              <w:top w:val="outset" w:sz="6" w:space="0" w:color="000000"/>
              <w:left w:val="outset" w:sz="6" w:space="0" w:color="000000"/>
              <w:bottom w:val="outset" w:sz="6" w:space="0" w:color="000000"/>
              <w:right w:val="outset" w:sz="6" w:space="0" w:color="000000"/>
            </w:tcBorders>
          </w:tcPr>
          <w:p w14:paraId="1CB672B9" w14:textId="1B3DAE0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123,09</w:t>
            </w:r>
          </w:p>
        </w:tc>
      </w:tr>
      <w:tr w:rsidR="003F1073" w:rsidRPr="00682F04" w14:paraId="248BEBC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5337EA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38E3A4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25FD5A5" w14:textId="7B0A338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1193F8D4" w14:textId="6964A51B"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74BDA757" w14:textId="14B0E9E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2AC9BC01" w14:textId="3586825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2,92</w:t>
            </w:r>
          </w:p>
        </w:tc>
        <w:tc>
          <w:tcPr>
            <w:tcW w:w="448" w:type="pct"/>
            <w:tcBorders>
              <w:top w:val="outset" w:sz="6" w:space="0" w:color="000000"/>
              <w:left w:val="outset" w:sz="6" w:space="0" w:color="000000"/>
              <w:bottom w:val="outset" w:sz="6" w:space="0" w:color="000000"/>
              <w:right w:val="outset" w:sz="6" w:space="0" w:color="000000"/>
            </w:tcBorders>
          </w:tcPr>
          <w:p w14:paraId="183E2E89" w14:textId="67A330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4BEEFC3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2254E4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39AAA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B558C5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BF68A5A"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C266BF2"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908072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407D7C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49459C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7F839B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48CBA93A"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75621</w:t>
            </w:r>
          </w:p>
        </w:tc>
        <w:tc>
          <w:tcPr>
            <w:tcW w:w="355" w:type="pct"/>
            <w:tcBorders>
              <w:top w:val="outset" w:sz="6" w:space="0" w:color="000000"/>
              <w:left w:val="outset" w:sz="6" w:space="0" w:color="000000"/>
              <w:bottom w:val="outset" w:sz="6" w:space="0" w:color="000000"/>
              <w:right w:val="outset" w:sz="6" w:space="0" w:color="000000"/>
            </w:tcBorders>
          </w:tcPr>
          <w:p w14:paraId="4827FE4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4153767C"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Udziały gmin w podatkach stanowiących dochód budżetu państwa</w:t>
            </w:r>
          </w:p>
        </w:tc>
        <w:tc>
          <w:tcPr>
            <w:tcW w:w="822" w:type="pct"/>
            <w:tcBorders>
              <w:top w:val="outset" w:sz="6" w:space="0" w:color="000000"/>
              <w:left w:val="outset" w:sz="6" w:space="0" w:color="000000"/>
              <w:bottom w:val="outset" w:sz="6" w:space="0" w:color="000000"/>
              <w:right w:val="outset" w:sz="6" w:space="0" w:color="000000"/>
            </w:tcBorders>
          </w:tcPr>
          <w:p w14:paraId="39F55AD3" w14:textId="112423DE"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2.472.900,00</w:t>
            </w:r>
          </w:p>
        </w:tc>
        <w:tc>
          <w:tcPr>
            <w:tcW w:w="747" w:type="pct"/>
            <w:tcBorders>
              <w:top w:val="outset" w:sz="6" w:space="0" w:color="000000"/>
              <w:left w:val="outset" w:sz="6" w:space="0" w:color="000000"/>
              <w:bottom w:val="outset" w:sz="6" w:space="0" w:color="000000"/>
              <w:right w:val="outset" w:sz="6" w:space="0" w:color="000000"/>
            </w:tcBorders>
          </w:tcPr>
          <w:p w14:paraId="14AA1A16" w14:textId="1EFD3EDB"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2.472.900,00</w:t>
            </w:r>
          </w:p>
        </w:tc>
        <w:tc>
          <w:tcPr>
            <w:tcW w:w="448" w:type="pct"/>
            <w:tcBorders>
              <w:top w:val="outset" w:sz="6" w:space="0" w:color="000000"/>
              <w:left w:val="outset" w:sz="6" w:space="0" w:color="000000"/>
              <w:bottom w:val="outset" w:sz="6" w:space="0" w:color="000000"/>
              <w:right w:val="outset" w:sz="6" w:space="0" w:color="000000"/>
            </w:tcBorders>
          </w:tcPr>
          <w:p w14:paraId="5CB771C4" w14:textId="375072B3"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100,00</w:t>
            </w:r>
          </w:p>
        </w:tc>
      </w:tr>
      <w:tr w:rsidR="003F1073" w:rsidRPr="00682F04" w14:paraId="20A72E2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A43E3A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98173C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642972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3AD2CBA"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5999D95"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13F37F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151F815"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999C3A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8A3211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538E6F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3015E6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0010</w:t>
            </w:r>
          </w:p>
        </w:tc>
        <w:tc>
          <w:tcPr>
            <w:tcW w:w="1839" w:type="pct"/>
            <w:tcBorders>
              <w:top w:val="outset" w:sz="6" w:space="0" w:color="000000"/>
              <w:left w:val="outset" w:sz="6" w:space="0" w:color="000000"/>
              <w:bottom w:val="outset" w:sz="6" w:space="0" w:color="000000"/>
              <w:right w:val="outset" w:sz="6" w:space="0" w:color="000000"/>
            </w:tcBorders>
            <w:hideMark/>
          </w:tcPr>
          <w:p w14:paraId="468EA87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dochodowego od osób fizycznych</w:t>
            </w:r>
          </w:p>
        </w:tc>
        <w:tc>
          <w:tcPr>
            <w:tcW w:w="822" w:type="pct"/>
            <w:tcBorders>
              <w:top w:val="outset" w:sz="6" w:space="0" w:color="000000"/>
              <w:left w:val="outset" w:sz="6" w:space="0" w:color="000000"/>
              <w:bottom w:val="outset" w:sz="6" w:space="0" w:color="000000"/>
              <w:right w:val="outset" w:sz="6" w:space="0" w:color="000000"/>
            </w:tcBorders>
          </w:tcPr>
          <w:p w14:paraId="69E1FFBF" w14:textId="6030607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2.441.123,00</w:t>
            </w:r>
          </w:p>
        </w:tc>
        <w:tc>
          <w:tcPr>
            <w:tcW w:w="747" w:type="pct"/>
            <w:tcBorders>
              <w:top w:val="outset" w:sz="6" w:space="0" w:color="000000"/>
              <w:left w:val="outset" w:sz="6" w:space="0" w:color="000000"/>
              <w:bottom w:val="outset" w:sz="6" w:space="0" w:color="000000"/>
              <w:right w:val="outset" w:sz="6" w:space="0" w:color="000000"/>
            </w:tcBorders>
          </w:tcPr>
          <w:p w14:paraId="1E1D41C4" w14:textId="2F7154F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2.441.123,00</w:t>
            </w:r>
          </w:p>
        </w:tc>
        <w:tc>
          <w:tcPr>
            <w:tcW w:w="448" w:type="pct"/>
            <w:tcBorders>
              <w:top w:val="outset" w:sz="6" w:space="0" w:color="000000"/>
              <w:left w:val="outset" w:sz="6" w:space="0" w:color="000000"/>
              <w:bottom w:val="outset" w:sz="6" w:space="0" w:color="000000"/>
              <w:right w:val="outset" w:sz="6" w:space="0" w:color="000000"/>
            </w:tcBorders>
          </w:tcPr>
          <w:p w14:paraId="6370CDF3" w14:textId="2135745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1FEDB0C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AF30E5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9792BF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8997EB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0020</w:t>
            </w:r>
          </w:p>
        </w:tc>
        <w:tc>
          <w:tcPr>
            <w:tcW w:w="1839" w:type="pct"/>
            <w:tcBorders>
              <w:top w:val="outset" w:sz="6" w:space="0" w:color="000000"/>
              <w:left w:val="outset" w:sz="6" w:space="0" w:color="000000"/>
              <w:bottom w:val="outset" w:sz="6" w:space="0" w:color="000000"/>
              <w:right w:val="outset" w:sz="6" w:space="0" w:color="000000"/>
            </w:tcBorders>
            <w:hideMark/>
          </w:tcPr>
          <w:p w14:paraId="739E612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podatku dochodowego od osób prawnych</w:t>
            </w:r>
          </w:p>
        </w:tc>
        <w:tc>
          <w:tcPr>
            <w:tcW w:w="822" w:type="pct"/>
            <w:tcBorders>
              <w:top w:val="outset" w:sz="6" w:space="0" w:color="000000"/>
              <w:left w:val="outset" w:sz="6" w:space="0" w:color="000000"/>
              <w:bottom w:val="outset" w:sz="6" w:space="0" w:color="000000"/>
              <w:right w:val="outset" w:sz="6" w:space="0" w:color="000000"/>
            </w:tcBorders>
          </w:tcPr>
          <w:p w14:paraId="1E031ED8" w14:textId="16281E9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31.777,00</w:t>
            </w:r>
          </w:p>
        </w:tc>
        <w:tc>
          <w:tcPr>
            <w:tcW w:w="747" w:type="pct"/>
            <w:tcBorders>
              <w:top w:val="outset" w:sz="6" w:space="0" w:color="000000"/>
              <w:left w:val="outset" w:sz="6" w:space="0" w:color="000000"/>
              <w:bottom w:val="outset" w:sz="6" w:space="0" w:color="000000"/>
              <w:right w:val="outset" w:sz="6" w:space="0" w:color="000000"/>
            </w:tcBorders>
          </w:tcPr>
          <w:p w14:paraId="78C30521" w14:textId="43752B5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31.777,00</w:t>
            </w:r>
          </w:p>
        </w:tc>
        <w:tc>
          <w:tcPr>
            <w:tcW w:w="448" w:type="pct"/>
            <w:tcBorders>
              <w:top w:val="outset" w:sz="6" w:space="0" w:color="000000"/>
              <w:left w:val="outset" w:sz="6" w:space="0" w:color="000000"/>
              <w:bottom w:val="outset" w:sz="6" w:space="0" w:color="000000"/>
              <w:right w:val="outset" w:sz="6" w:space="0" w:color="000000"/>
            </w:tcBorders>
          </w:tcPr>
          <w:p w14:paraId="6CA8B9D2" w14:textId="4492E81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2B88E28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CA406D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BA6DDD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B9A420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7E3B8BF" w14:textId="77777777" w:rsidR="003F1073" w:rsidRPr="00682F04" w:rsidRDefault="003F1073" w:rsidP="003F1073">
            <w:pPr>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63345B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80543A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D01724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7E3D3E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3D666639"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758</w:t>
            </w:r>
          </w:p>
        </w:tc>
        <w:tc>
          <w:tcPr>
            <w:tcW w:w="429" w:type="pct"/>
            <w:tcBorders>
              <w:top w:val="outset" w:sz="6" w:space="0" w:color="000000"/>
              <w:left w:val="outset" w:sz="6" w:space="0" w:color="000000"/>
              <w:bottom w:val="outset" w:sz="6" w:space="0" w:color="000000"/>
              <w:right w:val="outset" w:sz="6" w:space="0" w:color="000000"/>
            </w:tcBorders>
          </w:tcPr>
          <w:p w14:paraId="1C6C801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97B7F2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1C8B701" w14:textId="77777777" w:rsidR="003F1073" w:rsidRPr="00682F04" w:rsidRDefault="003F1073" w:rsidP="003F1073">
            <w:pPr>
              <w:pStyle w:val="Nagwek6"/>
              <w:rPr>
                <w:rFonts w:asciiTheme="minorHAnsi" w:hAnsiTheme="minorHAnsi" w:cstheme="minorHAnsi"/>
                <w:sz w:val="22"/>
                <w:szCs w:val="22"/>
              </w:rPr>
            </w:pPr>
            <w:r w:rsidRPr="00682F04">
              <w:rPr>
                <w:rFonts w:asciiTheme="minorHAnsi" w:hAnsiTheme="minorHAnsi" w:cstheme="minorHAnsi"/>
                <w:sz w:val="22"/>
                <w:szCs w:val="22"/>
              </w:rPr>
              <w:t>Różne rozliczenia</w:t>
            </w:r>
          </w:p>
        </w:tc>
        <w:tc>
          <w:tcPr>
            <w:tcW w:w="822" w:type="pct"/>
            <w:tcBorders>
              <w:top w:val="outset" w:sz="6" w:space="0" w:color="000000"/>
              <w:left w:val="outset" w:sz="6" w:space="0" w:color="000000"/>
              <w:bottom w:val="outset" w:sz="6" w:space="0" w:color="000000"/>
              <w:right w:val="outset" w:sz="6" w:space="0" w:color="000000"/>
            </w:tcBorders>
          </w:tcPr>
          <w:p w14:paraId="6C218D08" w14:textId="04D050D3"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21.574.147,04</w:t>
            </w:r>
          </w:p>
        </w:tc>
        <w:tc>
          <w:tcPr>
            <w:tcW w:w="747" w:type="pct"/>
            <w:tcBorders>
              <w:top w:val="outset" w:sz="6" w:space="0" w:color="000000"/>
              <w:left w:val="outset" w:sz="6" w:space="0" w:color="000000"/>
              <w:bottom w:val="outset" w:sz="6" w:space="0" w:color="000000"/>
              <w:right w:val="outset" w:sz="6" w:space="0" w:color="000000"/>
            </w:tcBorders>
          </w:tcPr>
          <w:p w14:paraId="5E2C6CC8" w14:textId="78F641FE"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21.566.175,17</w:t>
            </w:r>
          </w:p>
        </w:tc>
        <w:tc>
          <w:tcPr>
            <w:tcW w:w="448" w:type="pct"/>
            <w:tcBorders>
              <w:top w:val="outset" w:sz="6" w:space="0" w:color="000000"/>
              <w:left w:val="outset" w:sz="6" w:space="0" w:color="000000"/>
              <w:bottom w:val="outset" w:sz="6" w:space="0" w:color="000000"/>
              <w:right w:val="outset" w:sz="6" w:space="0" w:color="000000"/>
            </w:tcBorders>
          </w:tcPr>
          <w:p w14:paraId="69561EAD" w14:textId="13544490"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99,96</w:t>
            </w:r>
          </w:p>
        </w:tc>
      </w:tr>
      <w:tr w:rsidR="003F1073" w:rsidRPr="00682F04" w14:paraId="3CE8577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A4409F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F3F67E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E80F51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447185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67EC402"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832763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2EDEEA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BBA445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86FC32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329D6F2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75801</w:t>
            </w:r>
          </w:p>
        </w:tc>
        <w:tc>
          <w:tcPr>
            <w:tcW w:w="355" w:type="pct"/>
            <w:tcBorders>
              <w:top w:val="outset" w:sz="6" w:space="0" w:color="000000"/>
              <w:left w:val="outset" w:sz="6" w:space="0" w:color="000000"/>
              <w:bottom w:val="outset" w:sz="6" w:space="0" w:color="000000"/>
              <w:right w:val="outset" w:sz="6" w:space="0" w:color="000000"/>
            </w:tcBorders>
          </w:tcPr>
          <w:p w14:paraId="5CBD09E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B3280C5"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Część oświatowa subwencji ogólnej dla jednostek samorządu terytorialnego</w:t>
            </w:r>
          </w:p>
        </w:tc>
        <w:tc>
          <w:tcPr>
            <w:tcW w:w="822" w:type="pct"/>
            <w:tcBorders>
              <w:top w:val="outset" w:sz="6" w:space="0" w:color="000000"/>
              <w:left w:val="outset" w:sz="6" w:space="0" w:color="000000"/>
              <w:bottom w:val="outset" w:sz="6" w:space="0" w:color="000000"/>
              <w:right w:val="outset" w:sz="6" w:space="0" w:color="000000"/>
            </w:tcBorders>
          </w:tcPr>
          <w:p w14:paraId="3B82DDD5" w14:textId="79236B8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9.495.152,00</w:t>
            </w:r>
          </w:p>
        </w:tc>
        <w:tc>
          <w:tcPr>
            <w:tcW w:w="747" w:type="pct"/>
            <w:tcBorders>
              <w:top w:val="outset" w:sz="6" w:space="0" w:color="000000"/>
              <w:left w:val="outset" w:sz="6" w:space="0" w:color="000000"/>
              <w:bottom w:val="outset" w:sz="6" w:space="0" w:color="000000"/>
              <w:right w:val="outset" w:sz="6" w:space="0" w:color="000000"/>
            </w:tcBorders>
          </w:tcPr>
          <w:p w14:paraId="26850D2C" w14:textId="5EE0A4E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9.495.152,00</w:t>
            </w:r>
          </w:p>
        </w:tc>
        <w:tc>
          <w:tcPr>
            <w:tcW w:w="448" w:type="pct"/>
            <w:tcBorders>
              <w:top w:val="outset" w:sz="6" w:space="0" w:color="000000"/>
              <w:left w:val="outset" w:sz="6" w:space="0" w:color="000000"/>
              <w:bottom w:val="outset" w:sz="6" w:space="0" w:color="000000"/>
              <w:right w:val="outset" w:sz="6" w:space="0" w:color="000000"/>
            </w:tcBorders>
          </w:tcPr>
          <w:p w14:paraId="59570DD3" w14:textId="6B233F2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404FEA0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3DDDFD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1E1AB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97955E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EE13D56"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1FACB7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D5D133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6B6DD2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AC9CFC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4D1F0D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5119AA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F67197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2920</w:t>
            </w:r>
          </w:p>
        </w:tc>
        <w:tc>
          <w:tcPr>
            <w:tcW w:w="1839" w:type="pct"/>
            <w:tcBorders>
              <w:top w:val="outset" w:sz="6" w:space="0" w:color="000000"/>
              <w:left w:val="outset" w:sz="6" w:space="0" w:color="000000"/>
              <w:bottom w:val="outset" w:sz="6" w:space="0" w:color="000000"/>
              <w:right w:val="outset" w:sz="6" w:space="0" w:color="000000"/>
            </w:tcBorders>
            <w:hideMark/>
          </w:tcPr>
          <w:p w14:paraId="1148BC6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Subwencje ogólne z budżetu państwa</w:t>
            </w:r>
          </w:p>
        </w:tc>
        <w:tc>
          <w:tcPr>
            <w:tcW w:w="822" w:type="pct"/>
            <w:tcBorders>
              <w:top w:val="outset" w:sz="6" w:space="0" w:color="000000"/>
              <w:left w:val="outset" w:sz="6" w:space="0" w:color="000000"/>
              <w:bottom w:val="outset" w:sz="6" w:space="0" w:color="000000"/>
              <w:right w:val="outset" w:sz="6" w:space="0" w:color="000000"/>
            </w:tcBorders>
          </w:tcPr>
          <w:p w14:paraId="2E718567" w14:textId="6B9C3F7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9.495.152,00</w:t>
            </w:r>
          </w:p>
        </w:tc>
        <w:tc>
          <w:tcPr>
            <w:tcW w:w="747" w:type="pct"/>
            <w:tcBorders>
              <w:top w:val="outset" w:sz="6" w:space="0" w:color="000000"/>
              <w:left w:val="outset" w:sz="6" w:space="0" w:color="000000"/>
              <w:bottom w:val="outset" w:sz="6" w:space="0" w:color="000000"/>
              <w:right w:val="outset" w:sz="6" w:space="0" w:color="000000"/>
            </w:tcBorders>
          </w:tcPr>
          <w:p w14:paraId="54179828" w14:textId="78D572E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9.495.152,00</w:t>
            </w:r>
          </w:p>
        </w:tc>
        <w:tc>
          <w:tcPr>
            <w:tcW w:w="448" w:type="pct"/>
            <w:tcBorders>
              <w:top w:val="outset" w:sz="6" w:space="0" w:color="000000"/>
              <w:left w:val="outset" w:sz="6" w:space="0" w:color="000000"/>
              <w:bottom w:val="outset" w:sz="6" w:space="0" w:color="000000"/>
              <w:right w:val="outset" w:sz="6" w:space="0" w:color="000000"/>
            </w:tcBorders>
          </w:tcPr>
          <w:p w14:paraId="28352B45" w14:textId="066CBC6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2C3F78D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43DB27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DF4A5A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D83950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BF9824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E07382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6030F82"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E76BD0C"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4CB59A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A2E5039"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DC88BA1" w14:textId="7388AB1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75802</w:t>
            </w:r>
          </w:p>
        </w:tc>
        <w:tc>
          <w:tcPr>
            <w:tcW w:w="355" w:type="pct"/>
            <w:tcBorders>
              <w:top w:val="outset" w:sz="6" w:space="0" w:color="000000"/>
              <w:left w:val="outset" w:sz="6" w:space="0" w:color="000000"/>
              <w:bottom w:val="outset" w:sz="6" w:space="0" w:color="000000"/>
              <w:right w:val="outset" w:sz="6" w:space="0" w:color="000000"/>
            </w:tcBorders>
          </w:tcPr>
          <w:p w14:paraId="61A148B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36ED120" w14:textId="54A343E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Uzupełnienie subwencji ogólnej dla jednostek samorządu terytorialnego</w:t>
            </w:r>
          </w:p>
        </w:tc>
        <w:tc>
          <w:tcPr>
            <w:tcW w:w="822" w:type="pct"/>
            <w:tcBorders>
              <w:top w:val="outset" w:sz="6" w:space="0" w:color="000000"/>
              <w:left w:val="outset" w:sz="6" w:space="0" w:color="000000"/>
              <w:bottom w:val="outset" w:sz="6" w:space="0" w:color="000000"/>
              <w:right w:val="outset" w:sz="6" w:space="0" w:color="000000"/>
            </w:tcBorders>
          </w:tcPr>
          <w:p w14:paraId="4D5960C9" w14:textId="3588E43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2.142.859,75</w:t>
            </w:r>
          </w:p>
        </w:tc>
        <w:tc>
          <w:tcPr>
            <w:tcW w:w="747" w:type="pct"/>
            <w:tcBorders>
              <w:top w:val="outset" w:sz="6" w:space="0" w:color="000000"/>
              <w:left w:val="outset" w:sz="6" w:space="0" w:color="000000"/>
              <w:bottom w:val="outset" w:sz="6" w:space="0" w:color="000000"/>
              <w:right w:val="outset" w:sz="6" w:space="0" w:color="000000"/>
            </w:tcBorders>
          </w:tcPr>
          <w:p w14:paraId="78E2E6A4" w14:textId="5FA886C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2.142.859,75</w:t>
            </w:r>
          </w:p>
        </w:tc>
        <w:tc>
          <w:tcPr>
            <w:tcW w:w="448" w:type="pct"/>
            <w:tcBorders>
              <w:top w:val="outset" w:sz="6" w:space="0" w:color="000000"/>
              <w:left w:val="outset" w:sz="6" w:space="0" w:color="000000"/>
              <w:bottom w:val="outset" w:sz="6" w:space="0" w:color="000000"/>
              <w:right w:val="outset" w:sz="6" w:space="0" w:color="000000"/>
            </w:tcBorders>
          </w:tcPr>
          <w:p w14:paraId="33B729CD" w14:textId="5F471D83"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238B57E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1F9A4E2"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3757EE"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335198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721489B" w14:textId="77777777" w:rsidR="003F1073" w:rsidRPr="00682F04" w:rsidRDefault="003F1073" w:rsidP="003F1073">
            <w:pPr>
              <w:pStyle w:val="NormalnyWeb"/>
              <w:rPr>
                <w:rFonts w:asciiTheme="minorHAnsi" w:hAnsiTheme="minorHAnsi" w:cstheme="minorHAnsi"/>
                <w:i/>
                <w:iCs/>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2EB1FC1" w14:textId="77777777" w:rsidR="003F1073" w:rsidRPr="00682F04" w:rsidRDefault="003F1073" w:rsidP="003F1073">
            <w:pPr>
              <w:pStyle w:val="NormalnyWeb"/>
              <w:jc w:val="center"/>
              <w:rPr>
                <w:rFonts w:asciiTheme="minorHAnsi" w:hAnsiTheme="minorHAnsi" w:cstheme="minorHAnsi"/>
                <w:i/>
                <w:iCs/>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12DF77E" w14:textId="77777777" w:rsidR="003F1073" w:rsidRPr="00682F04" w:rsidRDefault="003F1073" w:rsidP="003F1073">
            <w:pPr>
              <w:pStyle w:val="NormalnyWeb"/>
              <w:jc w:val="center"/>
              <w:rPr>
                <w:rFonts w:asciiTheme="minorHAnsi" w:hAnsiTheme="minorHAnsi" w:cstheme="minorHAnsi"/>
                <w:i/>
                <w:iCs/>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B7C8871" w14:textId="77777777" w:rsidR="003F1073" w:rsidRPr="00682F04" w:rsidRDefault="003F1073" w:rsidP="003F1073">
            <w:pPr>
              <w:pStyle w:val="NormalnyWeb"/>
              <w:jc w:val="center"/>
              <w:rPr>
                <w:rFonts w:asciiTheme="minorHAnsi" w:hAnsiTheme="minorHAnsi" w:cstheme="minorHAnsi"/>
                <w:i/>
                <w:iCs/>
                <w:sz w:val="22"/>
                <w:szCs w:val="22"/>
              </w:rPr>
            </w:pPr>
          </w:p>
        </w:tc>
      </w:tr>
      <w:tr w:rsidR="003F1073" w:rsidRPr="00682F04" w14:paraId="1026F59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F3E5E2"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0C6EF89"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AE02BD7" w14:textId="2823DE2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2750</w:t>
            </w:r>
          </w:p>
        </w:tc>
        <w:tc>
          <w:tcPr>
            <w:tcW w:w="1839" w:type="pct"/>
            <w:tcBorders>
              <w:top w:val="outset" w:sz="6" w:space="0" w:color="000000"/>
              <w:left w:val="outset" w:sz="6" w:space="0" w:color="000000"/>
              <w:bottom w:val="outset" w:sz="6" w:space="0" w:color="000000"/>
              <w:right w:val="outset" w:sz="6" w:space="0" w:color="000000"/>
            </w:tcBorders>
          </w:tcPr>
          <w:p w14:paraId="04FEC57B" w14:textId="388D3A3D"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na uzupełnienie dochodów gmin</w:t>
            </w:r>
          </w:p>
        </w:tc>
        <w:tc>
          <w:tcPr>
            <w:tcW w:w="822" w:type="pct"/>
            <w:tcBorders>
              <w:top w:val="outset" w:sz="6" w:space="0" w:color="000000"/>
              <w:left w:val="outset" w:sz="6" w:space="0" w:color="000000"/>
              <w:bottom w:val="outset" w:sz="6" w:space="0" w:color="000000"/>
              <w:right w:val="outset" w:sz="6" w:space="0" w:color="000000"/>
            </w:tcBorders>
          </w:tcPr>
          <w:p w14:paraId="3CEAA23A" w14:textId="0EF1EF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2.142.859,75</w:t>
            </w:r>
          </w:p>
        </w:tc>
        <w:tc>
          <w:tcPr>
            <w:tcW w:w="747" w:type="pct"/>
            <w:tcBorders>
              <w:top w:val="outset" w:sz="6" w:space="0" w:color="000000"/>
              <w:left w:val="outset" w:sz="6" w:space="0" w:color="000000"/>
              <w:bottom w:val="outset" w:sz="6" w:space="0" w:color="000000"/>
              <w:right w:val="outset" w:sz="6" w:space="0" w:color="000000"/>
            </w:tcBorders>
          </w:tcPr>
          <w:p w14:paraId="105E5ACC" w14:textId="7081BED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2.142.859,75</w:t>
            </w:r>
          </w:p>
        </w:tc>
        <w:tc>
          <w:tcPr>
            <w:tcW w:w="448" w:type="pct"/>
            <w:tcBorders>
              <w:top w:val="outset" w:sz="6" w:space="0" w:color="000000"/>
              <w:left w:val="outset" w:sz="6" w:space="0" w:color="000000"/>
              <w:bottom w:val="outset" w:sz="6" w:space="0" w:color="000000"/>
              <w:right w:val="outset" w:sz="6" w:space="0" w:color="000000"/>
            </w:tcBorders>
          </w:tcPr>
          <w:p w14:paraId="0ECE01C7" w14:textId="31FF0B5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7F7455C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FF55CD6"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2F7582E"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5FEBFC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90FA123" w14:textId="77777777" w:rsidR="003F1073" w:rsidRPr="00682F04" w:rsidRDefault="003F1073" w:rsidP="003F1073">
            <w:pPr>
              <w:pStyle w:val="NormalnyWeb"/>
              <w:rPr>
                <w:rFonts w:asciiTheme="minorHAnsi" w:hAnsiTheme="minorHAnsi" w:cstheme="minorHAnsi"/>
                <w:i/>
                <w:iCs/>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7A59AE0" w14:textId="77777777" w:rsidR="003F1073" w:rsidRPr="00682F04" w:rsidRDefault="003F1073" w:rsidP="003F1073">
            <w:pPr>
              <w:pStyle w:val="NormalnyWeb"/>
              <w:jc w:val="center"/>
              <w:rPr>
                <w:rFonts w:asciiTheme="minorHAnsi" w:hAnsiTheme="minorHAnsi" w:cstheme="minorHAnsi"/>
                <w:i/>
                <w:iCs/>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7335113" w14:textId="77777777" w:rsidR="003F1073" w:rsidRPr="00682F04" w:rsidRDefault="003F1073" w:rsidP="003F1073">
            <w:pPr>
              <w:pStyle w:val="NormalnyWeb"/>
              <w:jc w:val="center"/>
              <w:rPr>
                <w:rFonts w:asciiTheme="minorHAnsi" w:hAnsiTheme="minorHAnsi" w:cstheme="minorHAnsi"/>
                <w:i/>
                <w:iCs/>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6BA2D9B" w14:textId="77777777" w:rsidR="003F1073" w:rsidRPr="00682F04" w:rsidRDefault="003F1073" w:rsidP="003F1073">
            <w:pPr>
              <w:pStyle w:val="NormalnyWeb"/>
              <w:jc w:val="center"/>
              <w:rPr>
                <w:rFonts w:asciiTheme="minorHAnsi" w:hAnsiTheme="minorHAnsi" w:cstheme="minorHAnsi"/>
                <w:i/>
                <w:iCs/>
                <w:sz w:val="22"/>
                <w:szCs w:val="22"/>
              </w:rPr>
            </w:pPr>
          </w:p>
        </w:tc>
      </w:tr>
      <w:tr w:rsidR="003F1073" w:rsidRPr="00682F04" w14:paraId="300A076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5B0001"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51C16FB"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75807</w:t>
            </w:r>
          </w:p>
        </w:tc>
        <w:tc>
          <w:tcPr>
            <w:tcW w:w="355" w:type="pct"/>
            <w:tcBorders>
              <w:top w:val="outset" w:sz="6" w:space="0" w:color="000000"/>
              <w:left w:val="outset" w:sz="6" w:space="0" w:color="000000"/>
              <w:bottom w:val="outset" w:sz="6" w:space="0" w:color="000000"/>
              <w:right w:val="outset" w:sz="6" w:space="0" w:color="000000"/>
            </w:tcBorders>
          </w:tcPr>
          <w:p w14:paraId="01AA754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0360D878"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Część wyrównawcza subwencji ogólnej dla gmin</w:t>
            </w:r>
          </w:p>
        </w:tc>
        <w:tc>
          <w:tcPr>
            <w:tcW w:w="822" w:type="pct"/>
            <w:tcBorders>
              <w:top w:val="outset" w:sz="6" w:space="0" w:color="000000"/>
              <w:left w:val="outset" w:sz="6" w:space="0" w:color="000000"/>
              <w:bottom w:val="outset" w:sz="6" w:space="0" w:color="000000"/>
              <w:right w:val="outset" w:sz="6" w:space="0" w:color="000000"/>
            </w:tcBorders>
          </w:tcPr>
          <w:p w14:paraId="355D1A43" w14:textId="53C1DAD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8.815.863,00</w:t>
            </w:r>
          </w:p>
        </w:tc>
        <w:tc>
          <w:tcPr>
            <w:tcW w:w="747" w:type="pct"/>
            <w:tcBorders>
              <w:top w:val="outset" w:sz="6" w:space="0" w:color="000000"/>
              <w:left w:val="outset" w:sz="6" w:space="0" w:color="000000"/>
              <w:bottom w:val="outset" w:sz="6" w:space="0" w:color="000000"/>
              <w:right w:val="outset" w:sz="6" w:space="0" w:color="000000"/>
            </w:tcBorders>
          </w:tcPr>
          <w:p w14:paraId="4FC53C52" w14:textId="4EF4787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8.815.863,00</w:t>
            </w:r>
          </w:p>
        </w:tc>
        <w:tc>
          <w:tcPr>
            <w:tcW w:w="448" w:type="pct"/>
            <w:tcBorders>
              <w:top w:val="outset" w:sz="6" w:space="0" w:color="000000"/>
              <w:left w:val="outset" w:sz="6" w:space="0" w:color="000000"/>
              <w:bottom w:val="outset" w:sz="6" w:space="0" w:color="000000"/>
              <w:right w:val="outset" w:sz="6" w:space="0" w:color="000000"/>
            </w:tcBorders>
          </w:tcPr>
          <w:p w14:paraId="5CA7E506" w14:textId="13BD4BD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61E4F61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BCB97D3"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C8C281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7EB8553"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166A21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965E7A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5750FE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6F075D3"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EAB4F0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7C2CE44"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76FD9B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90071F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2920</w:t>
            </w:r>
          </w:p>
        </w:tc>
        <w:tc>
          <w:tcPr>
            <w:tcW w:w="1839" w:type="pct"/>
            <w:tcBorders>
              <w:top w:val="outset" w:sz="6" w:space="0" w:color="000000"/>
              <w:left w:val="outset" w:sz="6" w:space="0" w:color="000000"/>
              <w:bottom w:val="outset" w:sz="6" w:space="0" w:color="000000"/>
              <w:right w:val="outset" w:sz="6" w:space="0" w:color="000000"/>
            </w:tcBorders>
            <w:hideMark/>
          </w:tcPr>
          <w:p w14:paraId="411FD50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Subwencje ogólne z budżetu państwa</w:t>
            </w:r>
          </w:p>
        </w:tc>
        <w:tc>
          <w:tcPr>
            <w:tcW w:w="822" w:type="pct"/>
            <w:tcBorders>
              <w:top w:val="outset" w:sz="6" w:space="0" w:color="000000"/>
              <w:left w:val="outset" w:sz="6" w:space="0" w:color="000000"/>
              <w:bottom w:val="outset" w:sz="6" w:space="0" w:color="000000"/>
              <w:right w:val="outset" w:sz="6" w:space="0" w:color="000000"/>
            </w:tcBorders>
          </w:tcPr>
          <w:p w14:paraId="7D3C93BB" w14:textId="5E9B781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8.815.863,00</w:t>
            </w:r>
          </w:p>
        </w:tc>
        <w:tc>
          <w:tcPr>
            <w:tcW w:w="747" w:type="pct"/>
            <w:tcBorders>
              <w:top w:val="outset" w:sz="6" w:space="0" w:color="000000"/>
              <w:left w:val="outset" w:sz="6" w:space="0" w:color="000000"/>
              <w:bottom w:val="outset" w:sz="6" w:space="0" w:color="000000"/>
              <w:right w:val="outset" w:sz="6" w:space="0" w:color="000000"/>
            </w:tcBorders>
          </w:tcPr>
          <w:p w14:paraId="17FC687E" w14:textId="48D6498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8.815.863,00</w:t>
            </w:r>
          </w:p>
        </w:tc>
        <w:tc>
          <w:tcPr>
            <w:tcW w:w="448" w:type="pct"/>
            <w:tcBorders>
              <w:top w:val="outset" w:sz="6" w:space="0" w:color="000000"/>
              <w:left w:val="outset" w:sz="6" w:space="0" w:color="000000"/>
              <w:bottom w:val="outset" w:sz="6" w:space="0" w:color="000000"/>
              <w:right w:val="outset" w:sz="6" w:space="0" w:color="000000"/>
            </w:tcBorders>
          </w:tcPr>
          <w:p w14:paraId="4941717B" w14:textId="34DFC99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976688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ED984BD"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C612B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EC8B7F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546757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B1638DE" w14:textId="77777777" w:rsidR="003F1073" w:rsidRPr="00682F04" w:rsidRDefault="003F1073" w:rsidP="003F1073">
            <w:pPr>
              <w:pStyle w:val="NormalnyWeb"/>
              <w:jc w:val="center"/>
              <w:rPr>
                <w:rFonts w:asciiTheme="minorHAnsi" w:hAnsiTheme="minorHAnsi" w:cstheme="minorHAnsi"/>
                <w: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E906B2C" w14:textId="77777777" w:rsidR="003F1073" w:rsidRPr="00682F04" w:rsidRDefault="003F1073" w:rsidP="003F1073">
            <w:pPr>
              <w:pStyle w:val="NormalnyWeb"/>
              <w:jc w:val="center"/>
              <w:rPr>
                <w:rFonts w:asciiTheme="minorHAnsi" w:hAnsiTheme="minorHAnsi" w:cstheme="minorHAnsi"/>
                <w: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56C5E9C" w14:textId="77777777" w:rsidR="003F1073" w:rsidRPr="00682F04" w:rsidRDefault="003F1073" w:rsidP="003F1073">
            <w:pPr>
              <w:pStyle w:val="NormalnyWeb"/>
              <w:jc w:val="center"/>
              <w:rPr>
                <w:rFonts w:asciiTheme="minorHAnsi" w:hAnsiTheme="minorHAnsi" w:cstheme="minorHAnsi"/>
                <w:i/>
                <w:sz w:val="22"/>
                <w:szCs w:val="22"/>
              </w:rPr>
            </w:pPr>
          </w:p>
        </w:tc>
      </w:tr>
      <w:tr w:rsidR="003F1073" w:rsidRPr="00682F04" w14:paraId="494A4BF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A2D456A"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5CCC0C2" w14:textId="0D9B796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75814</w:t>
            </w:r>
          </w:p>
        </w:tc>
        <w:tc>
          <w:tcPr>
            <w:tcW w:w="355" w:type="pct"/>
            <w:tcBorders>
              <w:top w:val="outset" w:sz="6" w:space="0" w:color="000000"/>
              <w:left w:val="outset" w:sz="6" w:space="0" w:color="000000"/>
              <w:bottom w:val="outset" w:sz="6" w:space="0" w:color="000000"/>
              <w:right w:val="outset" w:sz="6" w:space="0" w:color="000000"/>
            </w:tcBorders>
          </w:tcPr>
          <w:p w14:paraId="2B0BB6BB"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B6DFF1E" w14:textId="5CB93463"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Różne rozliczenia finansowe</w:t>
            </w:r>
          </w:p>
        </w:tc>
        <w:tc>
          <w:tcPr>
            <w:tcW w:w="822" w:type="pct"/>
            <w:tcBorders>
              <w:top w:val="outset" w:sz="6" w:space="0" w:color="000000"/>
              <w:left w:val="outset" w:sz="6" w:space="0" w:color="000000"/>
              <w:bottom w:val="outset" w:sz="6" w:space="0" w:color="000000"/>
              <w:right w:val="outset" w:sz="6" w:space="0" w:color="000000"/>
            </w:tcBorders>
          </w:tcPr>
          <w:p w14:paraId="45E12446" w14:textId="793B2D7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425.957,29</w:t>
            </w:r>
          </w:p>
        </w:tc>
        <w:tc>
          <w:tcPr>
            <w:tcW w:w="747" w:type="pct"/>
            <w:tcBorders>
              <w:top w:val="outset" w:sz="6" w:space="0" w:color="000000"/>
              <w:left w:val="outset" w:sz="6" w:space="0" w:color="000000"/>
              <w:bottom w:val="outset" w:sz="6" w:space="0" w:color="000000"/>
              <w:right w:val="outset" w:sz="6" w:space="0" w:color="000000"/>
            </w:tcBorders>
          </w:tcPr>
          <w:p w14:paraId="69396D5D" w14:textId="6FB3B1F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417.985,42</w:t>
            </w:r>
          </w:p>
        </w:tc>
        <w:tc>
          <w:tcPr>
            <w:tcW w:w="448" w:type="pct"/>
            <w:tcBorders>
              <w:top w:val="outset" w:sz="6" w:space="0" w:color="000000"/>
              <w:left w:val="outset" w:sz="6" w:space="0" w:color="000000"/>
              <w:bottom w:val="outset" w:sz="6" w:space="0" w:color="000000"/>
              <w:right w:val="outset" w:sz="6" w:space="0" w:color="000000"/>
            </w:tcBorders>
          </w:tcPr>
          <w:p w14:paraId="5B25841E" w14:textId="12023543"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98,13</w:t>
            </w:r>
          </w:p>
        </w:tc>
      </w:tr>
      <w:tr w:rsidR="003F1073" w:rsidRPr="00682F04" w14:paraId="535C72B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9997DA9"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07692A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FE453A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56AF33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3020C82" w14:textId="77777777" w:rsidR="003F1073" w:rsidRPr="00682F04" w:rsidRDefault="003F1073" w:rsidP="003F1073">
            <w:pPr>
              <w:pStyle w:val="NormalnyWeb"/>
              <w:jc w:val="center"/>
              <w:rPr>
                <w:rFonts w:asciiTheme="minorHAnsi" w:hAnsiTheme="minorHAnsi" w:cstheme="minorHAnsi"/>
                <w: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0A68430" w14:textId="77777777" w:rsidR="003F1073" w:rsidRPr="00682F04" w:rsidRDefault="003F1073" w:rsidP="003F1073">
            <w:pPr>
              <w:pStyle w:val="NormalnyWeb"/>
              <w:jc w:val="center"/>
              <w:rPr>
                <w:rFonts w:asciiTheme="minorHAnsi" w:hAnsiTheme="minorHAnsi" w:cstheme="minorHAnsi"/>
                <w: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F29D852" w14:textId="77777777" w:rsidR="003F1073" w:rsidRPr="00682F04" w:rsidRDefault="003F1073" w:rsidP="003F1073">
            <w:pPr>
              <w:pStyle w:val="NormalnyWeb"/>
              <w:jc w:val="center"/>
              <w:rPr>
                <w:rFonts w:asciiTheme="minorHAnsi" w:hAnsiTheme="minorHAnsi" w:cstheme="minorHAnsi"/>
                <w:i/>
                <w:sz w:val="22"/>
                <w:szCs w:val="22"/>
              </w:rPr>
            </w:pPr>
          </w:p>
        </w:tc>
      </w:tr>
      <w:tr w:rsidR="003F1073" w:rsidRPr="00682F04" w14:paraId="7939F80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A798BD9"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3F7019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603C336" w14:textId="4BA96CC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1964B68D" w14:textId="3DBF0A13"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47BC0116" w14:textId="3451815E"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306.500,00</w:t>
            </w:r>
          </w:p>
        </w:tc>
        <w:tc>
          <w:tcPr>
            <w:tcW w:w="747" w:type="pct"/>
            <w:tcBorders>
              <w:top w:val="outset" w:sz="6" w:space="0" w:color="000000"/>
              <w:left w:val="outset" w:sz="6" w:space="0" w:color="000000"/>
              <w:bottom w:val="outset" w:sz="6" w:space="0" w:color="000000"/>
              <w:right w:val="outset" w:sz="6" w:space="0" w:color="000000"/>
            </w:tcBorders>
          </w:tcPr>
          <w:p w14:paraId="128275DF" w14:textId="77BAB4B1"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298.528,13</w:t>
            </w:r>
          </w:p>
        </w:tc>
        <w:tc>
          <w:tcPr>
            <w:tcW w:w="448" w:type="pct"/>
            <w:tcBorders>
              <w:top w:val="outset" w:sz="6" w:space="0" w:color="000000"/>
              <w:left w:val="outset" w:sz="6" w:space="0" w:color="000000"/>
              <w:bottom w:val="outset" w:sz="6" w:space="0" w:color="000000"/>
              <w:right w:val="outset" w:sz="6" w:space="0" w:color="000000"/>
            </w:tcBorders>
          </w:tcPr>
          <w:p w14:paraId="31F0AD6D" w14:textId="6C0275DA"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97,40</w:t>
            </w:r>
          </w:p>
        </w:tc>
      </w:tr>
      <w:tr w:rsidR="003F1073" w:rsidRPr="00682F04" w14:paraId="3912046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080EAFC"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CC3BC3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C1918D9" w14:textId="4B4B81E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tcPr>
          <w:p w14:paraId="09DB0883" w14:textId="0E805666"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32E24E9A" w14:textId="3008019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67.746,29</w:t>
            </w:r>
          </w:p>
        </w:tc>
        <w:tc>
          <w:tcPr>
            <w:tcW w:w="747" w:type="pct"/>
            <w:tcBorders>
              <w:top w:val="outset" w:sz="6" w:space="0" w:color="000000"/>
              <w:left w:val="outset" w:sz="6" w:space="0" w:color="000000"/>
              <w:bottom w:val="outset" w:sz="6" w:space="0" w:color="000000"/>
              <w:right w:val="outset" w:sz="6" w:space="0" w:color="000000"/>
            </w:tcBorders>
          </w:tcPr>
          <w:p w14:paraId="2EEE2896" w14:textId="6C95101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67.746,29</w:t>
            </w:r>
          </w:p>
        </w:tc>
        <w:tc>
          <w:tcPr>
            <w:tcW w:w="448" w:type="pct"/>
            <w:tcBorders>
              <w:top w:val="outset" w:sz="6" w:space="0" w:color="000000"/>
              <w:left w:val="outset" w:sz="6" w:space="0" w:color="000000"/>
              <w:bottom w:val="outset" w:sz="6" w:space="0" w:color="000000"/>
              <w:right w:val="outset" w:sz="6" w:space="0" w:color="000000"/>
            </w:tcBorders>
          </w:tcPr>
          <w:p w14:paraId="0197D6A4" w14:textId="1F5B8E2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0502DDE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391CCB"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612611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A23F59F" w14:textId="56F4C602" w:rsidR="003F1073" w:rsidRPr="00682F04" w:rsidRDefault="003F1073" w:rsidP="003F1073">
            <w:pPr>
              <w:pStyle w:val="NormalnyWeb"/>
              <w:jc w:val="center"/>
              <w:rPr>
                <w:rFonts w:asciiTheme="minorHAnsi" w:hAnsiTheme="minorHAnsi" w:cstheme="minorHAnsi"/>
                <w:color w:val="FF0000"/>
                <w:sz w:val="22"/>
                <w:szCs w:val="22"/>
              </w:rPr>
            </w:pPr>
            <w:r w:rsidRPr="00682F04">
              <w:rPr>
                <w:rFonts w:asciiTheme="minorHAnsi" w:hAnsiTheme="minorHAnsi" w:cstheme="minorHAnsi"/>
                <w:sz w:val="22"/>
                <w:szCs w:val="22"/>
              </w:rPr>
              <w:t>2100</w:t>
            </w:r>
          </w:p>
        </w:tc>
        <w:tc>
          <w:tcPr>
            <w:tcW w:w="1839" w:type="pct"/>
            <w:tcBorders>
              <w:top w:val="outset" w:sz="6" w:space="0" w:color="000000"/>
              <w:left w:val="outset" w:sz="6" w:space="0" w:color="000000"/>
              <w:bottom w:val="outset" w:sz="6" w:space="0" w:color="000000"/>
              <w:right w:val="outset" w:sz="6" w:space="0" w:color="000000"/>
            </w:tcBorders>
          </w:tcPr>
          <w:p w14:paraId="209279B4" w14:textId="4F0341F8" w:rsidR="003F1073" w:rsidRPr="00682F04" w:rsidRDefault="003F1073" w:rsidP="003F1073">
            <w:pPr>
              <w:pStyle w:val="NormalnyWeb"/>
              <w:rPr>
                <w:rFonts w:asciiTheme="minorHAnsi" w:hAnsiTheme="minorHAnsi" w:cstheme="minorHAnsi"/>
                <w:color w:val="FF0000"/>
                <w:sz w:val="22"/>
                <w:szCs w:val="22"/>
              </w:rPr>
            </w:pPr>
            <w:r w:rsidRPr="00682F04">
              <w:rPr>
                <w:rFonts w:asciiTheme="minorHAnsi" w:hAnsiTheme="minorHAnsi" w:cstheme="minorHAnsi"/>
                <w:sz w:val="22"/>
                <w:szCs w:val="22"/>
              </w:rPr>
              <w:t>Środki z Funduszu Pomocy na finansowanie lub dofinansowanie zadań bieżących w zakresie pomocy obywatelom Ukrainy</w:t>
            </w:r>
          </w:p>
        </w:tc>
        <w:tc>
          <w:tcPr>
            <w:tcW w:w="822" w:type="pct"/>
            <w:tcBorders>
              <w:top w:val="outset" w:sz="6" w:space="0" w:color="000000"/>
              <w:left w:val="outset" w:sz="6" w:space="0" w:color="000000"/>
              <w:bottom w:val="outset" w:sz="6" w:space="0" w:color="000000"/>
              <w:right w:val="outset" w:sz="6" w:space="0" w:color="000000"/>
            </w:tcBorders>
          </w:tcPr>
          <w:p w14:paraId="2E53B6EC" w14:textId="03665BB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51.711,00</w:t>
            </w:r>
          </w:p>
        </w:tc>
        <w:tc>
          <w:tcPr>
            <w:tcW w:w="747" w:type="pct"/>
            <w:tcBorders>
              <w:top w:val="outset" w:sz="6" w:space="0" w:color="000000"/>
              <w:left w:val="outset" w:sz="6" w:space="0" w:color="000000"/>
              <w:bottom w:val="outset" w:sz="6" w:space="0" w:color="000000"/>
              <w:right w:val="outset" w:sz="6" w:space="0" w:color="000000"/>
            </w:tcBorders>
          </w:tcPr>
          <w:p w14:paraId="5C9D4EFA" w14:textId="355DDA0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51.711,00</w:t>
            </w:r>
          </w:p>
        </w:tc>
        <w:tc>
          <w:tcPr>
            <w:tcW w:w="448" w:type="pct"/>
            <w:tcBorders>
              <w:top w:val="outset" w:sz="6" w:space="0" w:color="000000"/>
              <w:left w:val="outset" w:sz="6" w:space="0" w:color="000000"/>
              <w:bottom w:val="outset" w:sz="6" w:space="0" w:color="000000"/>
              <w:right w:val="outset" w:sz="6" w:space="0" w:color="000000"/>
            </w:tcBorders>
          </w:tcPr>
          <w:p w14:paraId="19EBC575" w14:textId="4F5112A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045C3A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02B29A" w14:textId="77777777" w:rsidR="003F1073" w:rsidRPr="00682F04" w:rsidRDefault="003F1073" w:rsidP="003F1073">
            <w:pPr>
              <w:pStyle w:val="NormalnyWeb"/>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B8AA4A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0DC357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AFB43E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4681D67" w14:textId="77777777" w:rsidR="003F1073" w:rsidRPr="00682F04" w:rsidRDefault="003F1073" w:rsidP="003F1073">
            <w:pPr>
              <w:pStyle w:val="NormalnyWeb"/>
              <w:jc w:val="center"/>
              <w:rPr>
                <w:rFonts w:asciiTheme="minorHAnsi" w:hAnsiTheme="minorHAnsi" w:cstheme="minorHAnsi"/>
                <w: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93CD7C4" w14:textId="77777777" w:rsidR="003F1073" w:rsidRPr="00682F04" w:rsidRDefault="003F1073" w:rsidP="003F1073">
            <w:pPr>
              <w:pStyle w:val="NormalnyWeb"/>
              <w:jc w:val="center"/>
              <w:rPr>
                <w:rFonts w:asciiTheme="minorHAnsi" w:hAnsiTheme="minorHAnsi" w:cstheme="minorHAnsi"/>
                <w: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E2E4624" w14:textId="77777777" w:rsidR="003F1073" w:rsidRPr="00682F04" w:rsidRDefault="003F1073" w:rsidP="003F1073">
            <w:pPr>
              <w:pStyle w:val="NormalnyWeb"/>
              <w:jc w:val="center"/>
              <w:rPr>
                <w:rFonts w:asciiTheme="minorHAnsi" w:hAnsiTheme="minorHAnsi" w:cstheme="minorHAnsi"/>
                <w:i/>
                <w:sz w:val="22"/>
                <w:szCs w:val="22"/>
              </w:rPr>
            </w:pPr>
          </w:p>
        </w:tc>
      </w:tr>
      <w:tr w:rsidR="003F1073" w:rsidRPr="00682F04" w14:paraId="54CCBF1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F6FEDD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3403CA2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75831</w:t>
            </w:r>
          </w:p>
        </w:tc>
        <w:tc>
          <w:tcPr>
            <w:tcW w:w="355" w:type="pct"/>
            <w:tcBorders>
              <w:top w:val="outset" w:sz="6" w:space="0" w:color="000000"/>
              <w:left w:val="outset" w:sz="6" w:space="0" w:color="000000"/>
              <w:bottom w:val="outset" w:sz="6" w:space="0" w:color="000000"/>
              <w:right w:val="outset" w:sz="6" w:space="0" w:color="000000"/>
            </w:tcBorders>
          </w:tcPr>
          <w:p w14:paraId="106E7EC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A01640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Część równoważąca subwencji ogólnej dla gmin</w:t>
            </w:r>
          </w:p>
        </w:tc>
        <w:tc>
          <w:tcPr>
            <w:tcW w:w="822" w:type="pct"/>
            <w:tcBorders>
              <w:top w:val="outset" w:sz="6" w:space="0" w:color="000000"/>
              <w:left w:val="outset" w:sz="6" w:space="0" w:color="000000"/>
              <w:bottom w:val="outset" w:sz="6" w:space="0" w:color="000000"/>
              <w:right w:val="outset" w:sz="6" w:space="0" w:color="000000"/>
            </w:tcBorders>
          </w:tcPr>
          <w:p w14:paraId="2266C63F" w14:textId="5F90F81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694.315,00</w:t>
            </w:r>
          </w:p>
        </w:tc>
        <w:tc>
          <w:tcPr>
            <w:tcW w:w="747" w:type="pct"/>
            <w:tcBorders>
              <w:top w:val="outset" w:sz="6" w:space="0" w:color="000000"/>
              <w:left w:val="outset" w:sz="6" w:space="0" w:color="000000"/>
              <w:bottom w:val="outset" w:sz="6" w:space="0" w:color="000000"/>
              <w:right w:val="outset" w:sz="6" w:space="0" w:color="000000"/>
            </w:tcBorders>
          </w:tcPr>
          <w:p w14:paraId="5BD01BCD" w14:textId="578A828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694.315,00</w:t>
            </w:r>
          </w:p>
        </w:tc>
        <w:tc>
          <w:tcPr>
            <w:tcW w:w="448" w:type="pct"/>
            <w:tcBorders>
              <w:top w:val="outset" w:sz="6" w:space="0" w:color="000000"/>
              <w:left w:val="outset" w:sz="6" w:space="0" w:color="000000"/>
              <w:bottom w:val="outset" w:sz="6" w:space="0" w:color="000000"/>
              <w:right w:val="outset" w:sz="6" w:space="0" w:color="000000"/>
            </w:tcBorders>
          </w:tcPr>
          <w:p w14:paraId="59C77B29" w14:textId="77BECF7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1073BC8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DCCB8F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E0B81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5042F5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C97F6C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CE37E5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E72E39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891E7B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8E77A5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314B84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CED38F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3AFC4D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2920</w:t>
            </w:r>
          </w:p>
        </w:tc>
        <w:tc>
          <w:tcPr>
            <w:tcW w:w="1839" w:type="pct"/>
            <w:tcBorders>
              <w:top w:val="outset" w:sz="6" w:space="0" w:color="000000"/>
              <w:left w:val="outset" w:sz="6" w:space="0" w:color="000000"/>
              <w:bottom w:val="outset" w:sz="6" w:space="0" w:color="000000"/>
              <w:right w:val="outset" w:sz="6" w:space="0" w:color="000000"/>
            </w:tcBorders>
            <w:hideMark/>
          </w:tcPr>
          <w:p w14:paraId="091EFC72"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Subwencje ogólne z budżetu państwa</w:t>
            </w:r>
          </w:p>
        </w:tc>
        <w:tc>
          <w:tcPr>
            <w:tcW w:w="822" w:type="pct"/>
            <w:tcBorders>
              <w:top w:val="outset" w:sz="6" w:space="0" w:color="000000"/>
              <w:left w:val="outset" w:sz="6" w:space="0" w:color="000000"/>
              <w:bottom w:val="outset" w:sz="6" w:space="0" w:color="000000"/>
              <w:right w:val="outset" w:sz="6" w:space="0" w:color="000000"/>
            </w:tcBorders>
          </w:tcPr>
          <w:p w14:paraId="04C74575" w14:textId="4A510C3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694.315,00</w:t>
            </w:r>
          </w:p>
        </w:tc>
        <w:tc>
          <w:tcPr>
            <w:tcW w:w="747" w:type="pct"/>
            <w:tcBorders>
              <w:top w:val="outset" w:sz="6" w:space="0" w:color="000000"/>
              <w:left w:val="outset" w:sz="6" w:space="0" w:color="000000"/>
              <w:bottom w:val="outset" w:sz="6" w:space="0" w:color="000000"/>
              <w:right w:val="outset" w:sz="6" w:space="0" w:color="000000"/>
            </w:tcBorders>
          </w:tcPr>
          <w:p w14:paraId="6BC05B24" w14:textId="45BD425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694.315,00</w:t>
            </w:r>
          </w:p>
        </w:tc>
        <w:tc>
          <w:tcPr>
            <w:tcW w:w="448" w:type="pct"/>
            <w:tcBorders>
              <w:top w:val="outset" w:sz="6" w:space="0" w:color="000000"/>
              <w:left w:val="outset" w:sz="6" w:space="0" w:color="000000"/>
              <w:bottom w:val="outset" w:sz="6" w:space="0" w:color="000000"/>
              <w:right w:val="outset" w:sz="6" w:space="0" w:color="000000"/>
            </w:tcBorders>
          </w:tcPr>
          <w:p w14:paraId="4D75526A" w14:textId="3ADE710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42E59A9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4DEAB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F318F3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B5142E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780315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BF0E05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2DC5E3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B179616"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588023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7D6963F4"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801</w:t>
            </w:r>
          </w:p>
        </w:tc>
        <w:tc>
          <w:tcPr>
            <w:tcW w:w="429" w:type="pct"/>
            <w:tcBorders>
              <w:top w:val="outset" w:sz="6" w:space="0" w:color="000000"/>
              <w:left w:val="outset" w:sz="6" w:space="0" w:color="000000"/>
              <w:bottom w:val="outset" w:sz="6" w:space="0" w:color="000000"/>
              <w:right w:val="outset" w:sz="6" w:space="0" w:color="000000"/>
            </w:tcBorders>
          </w:tcPr>
          <w:p w14:paraId="4F2C8F8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B8C4DF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09807F2" w14:textId="77777777" w:rsidR="003F1073" w:rsidRPr="00682F04" w:rsidRDefault="003F1073" w:rsidP="003F1073">
            <w:pPr>
              <w:pStyle w:val="Nagwek6"/>
              <w:rPr>
                <w:rFonts w:asciiTheme="minorHAnsi" w:hAnsiTheme="minorHAnsi" w:cstheme="minorHAnsi"/>
                <w:sz w:val="22"/>
                <w:szCs w:val="22"/>
              </w:rPr>
            </w:pPr>
            <w:r w:rsidRPr="00682F04">
              <w:rPr>
                <w:rFonts w:asciiTheme="minorHAnsi" w:hAnsiTheme="minorHAnsi" w:cstheme="minorHAnsi"/>
                <w:sz w:val="22"/>
                <w:szCs w:val="22"/>
              </w:rPr>
              <w:t>Oświata i wychowanie</w:t>
            </w:r>
          </w:p>
        </w:tc>
        <w:tc>
          <w:tcPr>
            <w:tcW w:w="822" w:type="pct"/>
            <w:tcBorders>
              <w:top w:val="outset" w:sz="6" w:space="0" w:color="000000"/>
              <w:left w:val="outset" w:sz="6" w:space="0" w:color="000000"/>
              <w:bottom w:val="outset" w:sz="6" w:space="0" w:color="000000"/>
              <w:right w:val="outset" w:sz="6" w:space="0" w:color="000000"/>
            </w:tcBorders>
          </w:tcPr>
          <w:p w14:paraId="7375BBA2" w14:textId="36767B1C"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794.169,00</w:t>
            </w:r>
          </w:p>
        </w:tc>
        <w:tc>
          <w:tcPr>
            <w:tcW w:w="747" w:type="pct"/>
            <w:tcBorders>
              <w:top w:val="outset" w:sz="6" w:space="0" w:color="000000"/>
              <w:left w:val="outset" w:sz="6" w:space="0" w:color="000000"/>
              <w:bottom w:val="outset" w:sz="6" w:space="0" w:color="000000"/>
              <w:right w:val="outset" w:sz="6" w:space="0" w:color="000000"/>
            </w:tcBorders>
          </w:tcPr>
          <w:p w14:paraId="06AC2533" w14:textId="2F528723"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782.348,09</w:t>
            </w:r>
          </w:p>
        </w:tc>
        <w:tc>
          <w:tcPr>
            <w:tcW w:w="448" w:type="pct"/>
            <w:tcBorders>
              <w:top w:val="outset" w:sz="6" w:space="0" w:color="000000"/>
              <w:left w:val="outset" w:sz="6" w:space="0" w:color="000000"/>
              <w:bottom w:val="outset" w:sz="6" w:space="0" w:color="000000"/>
              <w:right w:val="outset" w:sz="6" w:space="0" w:color="000000"/>
            </w:tcBorders>
          </w:tcPr>
          <w:p w14:paraId="151BC602" w14:textId="0296CB67"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98,51</w:t>
            </w:r>
          </w:p>
        </w:tc>
      </w:tr>
      <w:tr w:rsidR="003F1073" w:rsidRPr="00682F04" w14:paraId="7E7B1F2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DC9900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8A7688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96128C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F6552A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D21732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74BF49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7F21E24"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8FA23E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18DA5A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2189650" w14:textId="3C2B308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80101</w:t>
            </w:r>
          </w:p>
        </w:tc>
        <w:tc>
          <w:tcPr>
            <w:tcW w:w="355" w:type="pct"/>
            <w:tcBorders>
              <w:top w:val="outset" w:sz="6" w:space="0" w:color="000000"/>
              <w:left w:val="outset" w:sz="6" w:space="0" w:color="000000"/>
              <w:bottom w:val="outset" w:sz="6" w:space="0" w:color="000000"/>
              <w:right w:val="outset" w:sz="6" w:space="0" w:color="000000"/>
            </w:tcBorders>
          </w:tcPr>
          <w:p w14:paraId="444B6011"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AB14053" w14:textId="0C835C70"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Szkoły podstawowe</w:t>
            </w:r>
          </w:p>
        </w:tc>
        <w:tc>
          <w:tcPr>
            <w:tcW w:w="822" w:type="pct"/>
            <w:tcBorders>
              <w:top w:val="outset" w:sz="6" w:space="0" w:color="000000"/>
              <w:left w:val="outset" w:sz="6" w:space="0" w:color="000000"/>
              <w:bottom w:val="outset" w:sz="6" w:space="0" w:color="000000"/>
              <w:right w:val="outset" w:sz="6" w:space="0" w:color="000000"/>
            </w:tcBorders>
          </w:tcPr>
          <w:p w14:paraId="1CFD62F5" w14:textId="2D632BA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3FCA0A53" w14:textId="7348F72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8.344,03</w:t>
            </w:r>
          </w:p>
        </w:tc>
        <w:tc>
          <w:tcPr>
            <w:tcW w:w="448" w:type="pct"/>
            <w:tcBorders>
              <w:top w:val="outset" w:sz="6" w:space="0" w:color="000000"/>
              <w:left w:val="outset" w:sz="6" w:space="0" w:color="000000"/>
              <w:bottom w:val="outset" w:sz="6" w:space="0" w:color="000000"/>
              <w:right w:val="outset" w:sz="6" w:space="0" w:color="000000"/>
            </w:tcBorders>
          </w:tcPr>
          <w:p w14:paraId="44FAEA45" w14:textId="5508C84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r>
      <w:tr w:rsidR="003F1073" w:rsidRPr="00682F04" w14:paraId="337625C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BB628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BBF46C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40C396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032C3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8C30C6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DBE77A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F01CF2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FA4E8C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0F94F4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76295C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C17F3D7" w14:textId="213032E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0690</w:t>
            </w:r>
          </w:p>
        </w:tc>
        <w:tc>
          <w:tcPr>
            <w:tcW w:w="1839" w:type="pct"/>
            <w:tcBorders>
              <w:top w:val="outset" w:sz="6" w:space="0" w:color="000000"/>
              <w:left w:val="outset" w:sz="6" w:space="0" w:color="000000"/>
              <w:bottom w:val="outset" w:sz="6" w:space="0" w:color="000000"/>
              <w:right w:val="outset" w:sz="6" w:space="0" w:color="000000"/>
            </w:tcBorders>
          </w:tcPr>
          <w:p w14:paraId="4DF25A11" w14:textId="511DE1D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opłat</w:t>
            </w:r>
          </w:p>
        </w:tc>
        <w:tc>
          <w:tcPr>
            <w:tcW w:w="822" w:type="pct"/>
            <w:tcBorders>
              <w:top w:val="outset" w:sz="6" w:space="0" w:color="000000"/>
              <w:left w:val="outset" w:sz="6" w:space="0" w:color="000000"/>
              <w:bottom w:val="outset" w:sz="6" w:space="0" w:color="000000"/>
              <w:right w:val="outset" w:sz="6" w:space="0" w:color="000000"/>
            </w:tcBorders>
          </w:tcPr>
          <w:p w14:paraId="65762BA5" w14:textId="211D28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0175413F" w14:textId="015F2FD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26,00</w:t>
            </w:r>
          </w:p>
        </w:tc>
        <w:tc>
          <w:tcPr>
            <w:tcW w:w="448" w:type="pct"/>
            <w:tcBorders>
              <w:top w:val="outset" w:sz="6" w:space="0" w:color="000000"/>
              <w:left w:val="outset" w:sz="6" w:space="0" w:color="000000"/>
              <w:bottom w:val="outset" w:sz="6" w:space="0" w:color="000000"/>
              <w:right w:val="outset" w:sz="6" w:space="0" w:color="000000"/>
            </w:tcBorders>
          </w:tcPr>
          <w:p w14:paraId="0A54BB5F" w14:textId="07D71EF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6A626F7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256645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754F05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09622E9" w14:textId="7298F45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5AC61989" w14:textId="70E1962C"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7CCE9540" w14:textId="763E9C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1C40BB74" w14:textId="12543EC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8.318,03</w:t>
            </w:r>
          </w:p>
        </w:tc>
        <w:tc>
          <w:tcPr>
            <w:tcW w:w="448" w:type="pct"/>
            <w:tcBorders>
              <w:top w:val="outset" w:sz="6" w:space="0" w:color="000000"/>
              <w:left w:val="outset" w:sz="6" w:space="0" w:color="000000"/>
              <w:bottom w:val="outset" w:sz="6" w:space="0" w:color="000000"/>
              <w:right w:val="outset" w:sz="6" w:space="0" w:color="000000"/>
            </w:tcBorders>
          </w:tcPr>
          <w:p w14:paraId="7A6406B6" w14:textId="44C52DA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078E49E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66C537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4CB7AD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D3445F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96D405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F493BC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786ADF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4CC9574"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40CA00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466C70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05ED2EE2"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80104</w:t>
            </w:r>
          </w:p>
        </w:tc>
        <w:tc>
          <w:tcPr>
            <w:tcW w:w="355" w:type="pct"/>
            <w:tcBorders>
              <w:top w:val="outset" w:sz="6" w:space="0" w:color="000000"/>
              <w:left w:val="outset" w:sz="6" w:space="0" w:color="000000"/>
              <w:bottom w:val="outset" w:sz="6" w:space="0" w:color="000000"/>
              <w:right w:val="outset" w:sz="6" w:space="0" w:color="000000"/>
            </w:tcBorders>
          </w:tcPr>
          <w:p w14:paraId="772C4C7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97DA20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Przedszkola</w:t>
            </w:r>
          </w:p>
        </w:tc>
        <w:tc>
          <w:tcPr>
            <w:tcW w:w="822" w:type="pct"/>
            <w:tcBorders>
              <w:top w:val="outset" w:sz="6" w:space="0" w:color="000000"/>
              <w:left w:val="outset" w:sz="6" w:space="0" w:color="000000"/>
              <w:bottom w:val="outset" w:sz="6" w:space="0" w:color="000000"/>
              <w:right w:val="outset" w:sz="6" w:space="0" w:color="000000"/>
            </w:tcBorders>
          </w:tcPr>
          <w:p w14:paraId="63BDE70B" w14:textId="34BBFBDB"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450.212,00</w:t>
            </w:r>
          </w:p>
        </w:tc>
        <w:tc>
          <w:tcPr>
            <w:tcW w:w="747" w:type="pct"/>
            <w:tcBorders>
              <w:top w:val="outset" w:sz="6" w:space="0" w:color="000000"/>
              <w:left w:val="outset" w:sz="6" w:space="0" w:color="000000"/>
              <w:bottom w:val="outset" w:sz="6" w:space="0" w:color="000000"/>
              <w:right w:val="outset" w:sz="6" w:space="0" w:color="000000"/>
            </w:tcBorders>
          </w:tcPr>
          <w:p w14:paraId="07557E9F" w14:textId="597CE4F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452.046,65</w:t>
            </w:r>
          </w:p>
        </w:tc>
        <w:tc>
          <w:tcPr>
            <w:tcW w:w="448" w:type="pct"/>
            <w:tcBorders>
              <w:top w:val="outset" w:sz="6" w:space="0" w:color="000000"/>
              <w:left w:val="outset" w:sz="6" w:space="0" w:color="000000"/>
              <w:bottom w:val="outset" w:sz="6" w:space="0" w:color="000000"/>
              <w:right w:val="outset" w:sz="6" w:space="0" w:color="000000"/>
            </w:tcBorders>
          </w:tcPr>
          <w:p w14:paraId="75E74345" w14:textId="1622D436"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100,41</w:t>
            </w:r>
          </w:p>
        </w:tc>
      </w:tr>
      <w:tr w:rsidR="003F1073" w:rsidRPr="00682F04" w14:paraId="1AC7154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364376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6AD9AB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D146E4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3D8D020"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FB5262D"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386824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A4100C3"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07828A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2890A5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E5F27A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381801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0660</w:t>
            </w:r>
          </w:p>
        </w:tc>
        <w:tc>
          <w:tcPr>
            <w:tcW w:w="1839" w:type="pct"/>
            <w:tcBorders>
              <w:top w:val="outset" w:sz="6" w:space="0" w:color="000000"/>
              <w:left w:val="outset" w:sz="6" w:space="0" w:color="000000"/>
              <w:bottom w:val="outset" w:sz="6" w:space="0" w:color="000000"/>
              <w:right w:val="outset" w:sz="6" w:space="0" w:color="000000"/>
            </w:tcBorders>
            <w:hideMark/>
          </w:tcPr>
          <w:p w14:paraId="7A1C02AA"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opłat za korzystanie z wychowania przedszkolnego</w:t>
            </w:r>
          </w:p>
        </w:tc>
        <w:tc>
          <w:tcPr>
            <w:tcW w:w="822" w:type="pct"/>
            <w:tcBorders>
              <w:top w:val="outset" w:sz="6" w:space="0" w:color="000000"/>
              <w:left w:val="outset" w:sz="6" w:space="0" w:color="000000"/>
              <w:bottom w:val="outset" w:sz="6" w:space="0" w:color="000000"/>
              <w:right w:val="outset" w:sz="6" w:space="0" w:color="000000"/>
            </w:tcBorders>
          </w:tcPr>
          <w:p w14:paraId="1F9F2DD1" w14:textId="3E38236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33.431,00</w:t>
            </w:r>
          </w:p>
        </w:tc>
        <w:tc>
          <w:tcPr>
            <w:tcW w:w="747" w:type="pct"/>
            <w:tcBorders>
              <w:top w:val="outset" w:sz="6" w:space="0" w:color="000000"/>
              <w:left w:val="outset" w:sz="6" w:space="0" w:color="000000"/>
              <w:bottom w:val="outset" w:sz="6" w:space="0" w:color="000000"/>
              <w:right w:val="outset" w:sz="6" w:space="0" w:color="000000"/>
            </w:tcBorders>
          </w:tcPr>
          <w:p w14:paraId="38AD80B8" w14:textId="7F58F84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28.519,80</w:t>
            </w:r>
          </w:p>
        </w:tc>
        <w:tc>
          <w:tcPr>
            <w:tcW w:w="448" w:type="pct"/>
            <w:tcBorders>
              <w:top w:val="outset" w:sz="6" w:space="0" w:color="000000"/>
              <w:left w:val="outset" w:sz="6" w:space="0" w:color="000000"/>
              <w:bottom w:val="outset" w:sz="6" w:space="0" w:color="000000"/>
              <w:right w:val="outset" w:sz="6" w:space="0" w:color="000000"/>
            </w:tcBorders>
          </w:tcPr>
          <w:p w14:paraId="732FEBDB" w14:textId="567F6F3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85,31</w:t>
            </w:r>
          </w:p>
        </w:tc>
      </w:tr>
      <w:tr w:rsidR="003F1073" w:rsidRPr="00682F04" w14:paraId="5ED4D80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CBD088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AFE00A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D6C1B8C"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0670</w:t>
            </w:r>
          </w:p>
        </w:tc>
        <w:tc>
          <w:tcPr>
            <w:tcW w:w="1839" w:type="pct"/>
            <w:tcBorders>
              <w:top w:val="outset" w:sz="6" w:space="0" w:color="000000"/>
              <w:left w:val="outset" w:sz="6" w:space="0" w:color="000000"/>
              <w:bottom w:val="outset" w:sz="6" w:space="0" w:color="000000"/>
              <w:right w:val="outset" w:sz="6" w:space="0" w:color="000000"/>
            </w:tcBorders>
            <w:hideMark/>
          </w:tcPr>
          <w:p w14:paraId="6769C6FD"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opłat za korzystanie z wyżywienia w jednostkach realizujących zadania z zakresu wychowania przedszkolnego</w:t>
            </w:r>
          </w:p>
        </w:tc>
        <w:tc>
          <w:tcPr>
            <w:tcW w:w="822" w:type="pct"/>
            <w:tcBorders>
              <w:top w:val="outset" w:sz="6" w:space="0" w:color="000000"/>
              <w:left w:val="outset" w:sz="6" w:space="0" w:color="000000"/>
              <w:bottom w:val="outset" w:sz="6" w:space="0" w:color="000000"/>
              <w:right w:val="outset" w:sz="6" w:space="0" w:color="000000"/>
            </w:tcBorders>
          </w:tcPr>
          <w:p w14:paraId="6003BEEF" w14:textId="38223D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144.262,00</w:t>
            </w:r>
          </w:p>
        </w:tc>
        <w:tc>
          <w:tcPr>
            <w:tcW w:w="747" w:type="pct"/>
            <w:tcBorders>
              <w:top w:val="outset" w:sz="6" w:space="0" w:color="000000"/>
              <w:left w:val="outset" w:sz="6" w:space="0" w:color="000000"/>
              <w:bottom w:val="outset" w:sz="6" w:space="0" w:color="000000"/>
              <w:right w:val="outset" w:sz="6" w:space="0" w:color="000000"/>
            </w:tcBorders>
          </w:tcPr>
          <w:p w14:paraId="0AC0CDAA" w14:textId="1E21695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164.340,10</w:t>
            </w:r>
          </w:p>
        </w:tc>
        <w:tc>
          <w:tcPr>
            <w:tcW w:w="448" w:type="pct"/>
            <w:tcBorders>
              <w:top w:val="outset" w:sz="6" w:space="0" w:color="000000"/>
              <w:left w:val="outset" w:sz="6" w:space="0" w:color="000000"/>
              <w:bottom w:val="outset" w:sz="6" w:space="0" w:color="000000"/>
              <w:right w:val="outset" w:sz="6" w:space="0" w:color="000000"/>
            </w:tcBorders>
          </w:tcPr>
          <w:p w14:paraId="219EA962" w14:textId="3DBEF25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113,92</w:t>
            </w:r>
          </w:p>
        </w:tc>
      </w:tr>
      <w:tr w:rsidR="003F1073" w:rsidRPr="00682F04" w14:paraId="5AECABF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670BD6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E1E834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39F7F2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0830</w:t>
            </w:r>
          </w:p>
        </w:tc>
        <w:tc>
          <w:tcPr>
            <w:tcW w:w="1839" w:type="pct"/>
            <w:tcBorders>
              <w:top w:val="outset" w:sz="6" w:space="0" w:color="000000"/>
              <w:left w:val="outset" w:sz="6" w:space="0" w:color="000000"/>
              <w:bottom w:val="outset" w:sz="6" w:space="0" w:color="000000"/>
              <w:right w:val="outset" w:sz="6" w:space="0" w:color="000000"/>
            </w:tcBorders>
            <w:hideMark/>
          </w:tcPr>
          <w:p w14:paraId="18DEE4A0"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39F58A98" w14:textId="653CFAD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5.968,00</w:t>
            </w:r>
          </w:p>
        </w:tc>
        <w:tc>
          <w:tcPr>
            <w:tcW w:w="747" w:type="pct"/>
            <w:tcBorders>
              <w:top w:val="outset" w:sz="6" w:space="0" w:color="000000"/>
              <w:left w:val="outset" w:sz="6" w:space="0" w:color="000000"/>
              <w:bottom w:val="outset" w:sz="6" w:space="0" w:color="000000"/>
              <w:right w:val="outset" w:sz="6" w:space="0" w:color="000000"/>
            </w:tcBorders>
          </w:tcPr>
          <w:p w14:paraId="1BD2B31A" w14:textId="558D3E2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4.759,80</w:t>
            </w:r>
          </w:p>
        </w:tc>
        <w:tc>
          <w:tcPr>
            <w:tcW w:w="448" w:type="pct"/>
            <w:tcBorders>
              <w:top w:val="outset" w:sz="6" w:space="0" w:color="000000"/>
              <w:left w:val="outset" w:sz="6" w:space="0" w:color="000000"/>
              <w:bottom w:val="outset" w:sz="6" w:space="0" w:color="000000"/>
              <w:right w:val="outset" w:sz="6" w:space="0" w:color="000000"/>
            </w:tcBorders>
          </w:tcPr>
          <w:p w14:paraId="7D2DA3AA" w14:textId="3A0B0EB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79,76</w:t>
            </w:r>
          </w:p>
        </w:tc>
      </w:tr>
      <w:tr w:rsidR="003F1073" w:rsidRPr="00682F04" w14:paraId="480C520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48D07B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16D655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CD5E2D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046B63E4"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26E3CDE3" w14:textId="19469A4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74,00</w:t>
            </w:r>
          </w:p>
        </w:tc>
        <w:tc>
          <w:tcPr>
            <w:tcW w:w="747" w:type="pct"/>
            <w:tcBorders>
              <w:top w:val="outset" w:sz="6" w:space="0" w:color="000000"/>
              <w:left w:val="outset" w:sz="6" w:space="0" w:color="000000"/>
              <w:bottom w:val="outset" w:sz="6" w:space="0" w:color="000000"/>
              <w:right w:val="outset" w:sz="6" w:space="0" w:color="000000"/>
            </w:tcBorders>
          </w:tcPr>
          <w:p w14:paraId="0C5E4FD1" w14:textId="545194E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68,31</w:t>
            </w:r>
          </w:p>
        </w:tc>
        <w:tc>
          <w:tcPr>
            <w:tcW w:w="448" w:type="pct"/>
            <w:tcBorders>
              <w:top w:val="outset" w:sz="6" w:space="0" w:color="000000"/>
              <w:left w:val="outset" w:sz="6" w:space="0" w:color="000000"/>
              <w:bottom w:val="outset" w:sz="6" w:space="0" w:color="000000"/>
              <w:right w:val="outset" w:sz="6" w:space="0" w:color="000000"/>
            </w:tcBorders>
          </w:tcPr>
          <w:p w14:paraId="1928A9F1" w14:textId="68E952B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92,31</w:t>
            </w:r>
          </w:p>
        </w:tc>
      </w:tr>
      <w:tr w:rsidR="003F1073" w:rsidRPr="00682F04" w14:paraId="42929D5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092050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CD78F5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4A40155"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0970</w:t>
            </w:r>
          </w:p>
        </w:tc>
        <w:tc>
          <w:tcPr>
            <w:tcW w:w="1839" w:type="pct"/>
            <w:tcBorders>
              <w:top w:val="outset" w:sz="6" w:space="0" w:color="000000"/>
              <w:left w:val="outset" w:sz="6" w:space="0" w:color="000000"/>
              <w:bottom w:val="outset" w:sz="6" w:space="0" w:color="000000"/>
              <w:right w:val="outset" w:sz="6" w:space="0" w:color="000000"/>
            </w:tcBorders>
            <w:hideMark/>
          </w:tcPr>
          <w:p w14:paraId="52D40CB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dochodów</w:t>
            </w:r>
          </w:p>
        </w:tc>
        <w:tc>
          <w:tcPr>
            <w:tcW w:w="822" w:type="pct"/>
            <w:tcBorders>
              <w:top w:val="outset" w:sz="6" w:space="0" w:color="000000"/>
              <w:left w:val="outset" w:sz="6" w:space="0" w:color="000000"/>
              <w:bottom w:val="outset" w:sz="6" w:space="0" w:color="000000"/>
              <w:right w:val="outset" w:sz="6" w:space="0" w:color="000000"/>
            </w:tcBorders>
          </w:tcPr>
          <w:p w14:paraId="2BF9C066" w14:textId="1432E35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35.000,00</w:t>
            </w:r>
          </w:p>
        </w:tc>
        <w:tc>
          <w:tcPr>
            <w:tcW w:w="747" w:type="pct"/>
            <w:tcBorders>
              <w:top w:val="outset" w:sz="6" w:space="0" w:color="000000"/>
              <w:left w:val="outset" w:sz="6" w:space="0" w:color="000000"/>
              <w:bottom w:val="outset" w:sz="6" w:space="0" w:color="000000"/>
              <w:right w:val="outset" w:sz="6" w:space="0" w:color="000000"/>
            </w:tcBorders>
          </w:tcPr>
          <w:p w14:paraId="2756C7B2" w14:textId="07089E9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29.305,44</w:t>
            </w:r>
          </w:p>
        </w:tc>
        <w:tc>
          <w:tcPr>
            <w:tcW w:w="448" w:type="pct"/>
            <w:tcBorders>
              <w:top w:val="outset" w:sz="6" w:space="0" w:color="000000"/>
              <w:left w:val="outset" w:sz="6" w:space="0" w:color="000000"/>
              <w:bottom w:val="outset" w:sz="6" w:space="0" w:color="000000"/>
              <w:right w:val="outset" w:sz="6" w:space="0" w:color="000000"/>
            </w:tcBorders>
          </w:tcPr>
          <w:p w14:paraId="4737CBCF" w14:textId="17696E4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83,73</w:t>
            </w:r>
          </w:p>
        </w:tc>
      </w:tr>
      <w:tr w:rsidR="003F1073" w:rsidRPr="00682F04" w14:paraId="3C14EE6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DABD87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49C4BB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B114FF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7235C88A" w14:textId="0F092F2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145B421C" w14:textId="76CC9C0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231.477,00</w:t>
            </w:r>
          </w:p>
        </w:tc>
        <w:tc>
          <w:tcPr>
            <w:tcW w:w="747" w:type="pct"/>
            <w:tcBorders>
              <w:top w:val="outset" w:sz="6" w:space="0" w:color="000000"/>
              <w:left w:val="outset" w:sz="6" w:space="0" w:color="000000"/>
              <w:bottom w:val="outset" w:sz="6" w:space="0" w:color="000000"/>
              <w:right w:val="outset" w:sz="6" w:space="0" w:color="000000"/>
            </w:tcBorders>
          </w:tcPr>
          <w:p w14:paraId="0C03D5E9" w14:textId="308815B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225.053,20</w:t>
            </w:r>
          </w:p>
        </w:tc>
        <w:tc>
          <w:tcPr>
            <w:tcW w:w="448" w:type="pct"/>
            <w:tcBorders>
              <w:top w:val="outset" w:sz="6" w:space="0" w:color="000000"/>
              <w:left w:val="outset" w:sz="6" w:space="0" w:color="000000"/>
              <w:bottom w:val="outset" w:sz="6" w:space="0" w:color="000000"/>
              <w:right w:val="outset" w:sz="6" w:space="0" w:color="000000"/>
            </w:tcBorders>
          </w:tcPr>
          <w:p w14:paraId="0A3205CB" w14:textId="500C0A5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97,22</w:t>
            </w:r>
          </w:p>
        </w:tc>
      </w:tr>
      <w:tr w:rsidR="003F1073" w:rsidRPr="00682F04" w14:paraId="608E38E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A0B8F7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88C514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A15EFD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69F2B60"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34FF005"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CB7CA4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1D702A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5B8F80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B29ED9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28C23AE"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80106</w:t>
            </w:r>
          </w:p>
        </w:tc>
        <w:tc>
          <w:tcPr>
            <w:tcW w:w="355" w:type="pct"/>
            <w:tcBorders>
              <w:top w:val="outset" w:sz="6" w:space="0" w:color="000000"/>
              <w:left w:val="outset" w:sz="6" w:space="0" w:color="000000"/>
              <w:bottom w:val="outset" w:sz="6" w:space="0" w:color="000000"/>
              <w:right w:val="outset" w:sz="6" w:space="0" w:color="000000"/>
            </w:tcBorders>
          </w:tcPr>
          <w:p w14:paraId="754186AD"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DD88B16"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Inne formy wychowania przedszkolnego</w:t>
            </w:r>
          </w:p>
        </w:tc>
        <w:tc>
          <w:tcPr>
            <w:tcW w:w="822" w:type="pct"/>
            <w:tcBorders>
              <w:top w:val="outset" w:sz="6" w:space="0" w:color="000000"/>
              <w:left w:val="outset" w:sz="6" w:space="0" w:color="000000"/>
              <w:bottom w:val="outset" w:sz="6" w:space="0" w:color="000000"/>
              <w:right w:val="outset" w:sz="6" w:space="0" w:color="000000"/>
            </w:tcBorders>
          </w:tcPr>
          <w:p w14:paraId="275CCF18" w14:textId="57E742D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111.227,00</w:t>
            </w:r>
          </w:p>
        </w:tc>
        <w:tc>
          <w:tcPr>
            <w:tcW w:w="747" w:type="pct"/>
            <w:tcBorders>
              <w:top w:val="outset" w:sz="6" w:space="0" w:color="000000"/>
              <w:left w:val="outset" w:sz="6" w:space="0" w:color="000000"/>
              <w:bottom w:val="outset" w:sz="6" w:space="0" w:color="000000"/>
              <w:right w:val="outset" w:sz="6" w:space="0" w:color="000000"/>
            </w:tcBorders>
          </w:tcPr>
          <w:p w14:paraId="2E818830" w14:textId="4E931F6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105.337,68</w:t>
            </w:r>
          </w:p>
        </w:tc>
        <w:tc>
          <w:tcPr>
            <w:tcW w:w="448" w:type="pct"/>
            <w:tcBorders>
              <w:top w:val="outset" w:sz="6" w:space="0" w:color="000000"/>
              <w:left w:val="outset" w:sz="6" w:space="0" w:color="000000"/>
              <w:bottom w:val="outset" w:sz="6" w:space="0" w:color="000000"/>
              <w:right w:val="outset" w:sz="6" w:space="0" w:color="000000"/>
            </w:tcBorders>
          </w:tcPr>
          <w:p w14:paraId="3A526351" w14:textId="479CBC4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94,71</w:t>
            </w:r>
          </w:p>
        </w:tc>
      </w:tr>
      <w:tr w:rsidR="003F1073" w:rsidRPr="00682F04" w14:paraId="0C8333C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40F5FE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CDF38C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A92CB1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C8526D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B2ED905"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F487E63"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B25999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FBB8A0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065B93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97FA36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0ADD07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17231184" w14:textId="727163B3"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3763B5D8" w14:textId="35A9AF7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86.778,00</w:t>
            </w:r>
          </w:p>
        </w:tc>
        <w:tc>
          <w:tcPr>
            <w:tcW w:w="747" w:type="pct"/>
            <w:tcBorders>
              <w:top w:val="outset" w:sz="6" w:space="0" w:color="000000"/>
              <w:left w:val="outset" w:sz="6" w:space="0" w:color="000000"/>
              <w:bottom w:val="outset" w:sz="6" w:space="0" w:color="000000"/>
              <w:right w:val="outset" w:sz="6" w:space="0" w:color="000000"/>
            </w:tcBorders>
          </w:tcPr>
          <w:p w14:paraId="0743DE7D" w14:textId="28862DD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80.889,52</w:t>
            </w:r>
          </w:p>
        </w:tc>
        <w:tc>
          <w:tcPr>
            <w:tcW w:w="448" w:type="pct"/>
            <w:tcBorders>
              <w:top w:val="outset" w:sz="6" w:space="0" w:color="000000"/>
              <w:left w:val="outset" w:sz="6" w:space="0" w:color="000000"/>
              <w:bottom w:val="outset" w:sz="6" w:space="0" w:color="000000"/>
              <w:right w:val="outset" w:sz="6" w:space="0" w:color="000000"/>
            </w:tcBorders>
          </w:tcPr>
          <w:p w14:paraId="51BB0BAB" w14:textId="42C9C9D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93,21</w:t>
            </w:r>
          </w:p>
        </w:tc>
      </w:tr>
      <w:tr w:rsidR="003F1073" w:rsidRPr="00682F04" w14:paraId="124F90E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6ECEA8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9EDEE6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7E0739C" w14:textId="02E3743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2950</w:t>
            </w:r>
          </w:p>
        </w:tc>
        <w:tc>
          <w:tcPr>
            <w:tcW w:w="1839" w:type="pct"/>
            <w:tcBorders>
              <w:top w:val="outset" w:sz="6" w:space="0" w:color="000000"/>
              <w:left w:val="outset" w:sz="6" w:space="0" w:color="000000"/>
              <w:bottom w:val="outset" w:sz="6" w:space="0" w:color="000000"/>
              <w:right w:val="outset" w:sz="6" w:space="0" w:color="000000"/>
            </w:tcBorders>
          </w:tcPr>
          <w:p w14:paraId="68C0015C" w14:textId="42F9338C"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ze zwrotów niewykorzystanych dotacji oraz płatności</w:t>
            </w:r>
          </w:p>
        </w:tc>
        <w:tc>
          <w:tcPr>
            <w:tcW w:w="822" w:type="pct"/>
            <w:tcBorders>
              <w:top w:val="outset" w:sz="6" w:space="0" w:color="000000"/>
              <w:left w:val="outset" w:sz="6" w:space="0" w:color="000000"/>
              <w:bottom w:val="outset" w:sz="6" w:space="0" w:color="000000"/>
              <w:right w:val="outset" w:sz="6" w:space="0" w:color="000000"/>
            </w:tcBorders>
          </w:tcPr>
          <w:p w14:paraId="29011086" w14:textId="1C5A596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24.449,00</w:t>
            </w:r>
          </w:p>
        </w:tc>
        <w:tc>
          <w:tcPr>
            <w:tcW w:w="747" w:type="pct"/>
            <w:tcBorders>
              <w:top w:val="outset" w:sz="6" w:space="0" w:color="000000"/>
              <w:left w:val="outset" w:sz="6" w:space="0" w:color="000000"/>
              <w:bottom w:val="outset" w:sz="6" w:space="0" w:color="000000"/>
              <w:right w:val="outset" w:sz="6" w:space="0" w:color="000000"/>
            </w:tcBorders>
          </w:tcPr>
          <w:p w14:paraId="28E39FF3" w14:textId="354C4A3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24.448,16</w:t>
            </w:r>
          </w:p>
        </w:tc>
        <w:tc>
          <w:tcPr>
            <w:tcW w:w="448" w:type="pct"/>
            <w:tcBorders>
              <w:top w:val="outset" w:sz="6" w:space="0" w:color="000000"/>
              <w:left w:val="outset" w:sz="6" w:space="0" w:color="000000"/>
              <w:bottom w:val="outset" w:sz="6" w:space="0" w:color="000000"/>
              <w:right w:val="outset" w:sz="6" w:space="0" w:color="000000"/>
            </w:tcBorders>
          </w:tcPr>
          <w:p w14:paraId="3F7BFAC1" w14:textId="1BA4E2A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19ACF6F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D5B60C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59D6FB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3D29D4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1E7E38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810003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8E51FE9"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90616F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50A184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8FF2A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15C08F8" w14:textId="1CFA92C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80117</w:t>
            </w:r>
          </w:p>
        </w:tc>
        <w:tc>
          <w:tcPr>
            <w:tcW w:w="355" w:type="pct"/>
            <w:tcBorders>
              <w:top w:val="outset" w:sz="6" w:space="0" w:color="000000"/>
              <w:left w:val="outset" w:sz="6" w:space="0" w:color="000000"/>
              <w:bottom w:val="outset" w:sz="6" w:space="0" w:color="000000"/>
              <w:right w:val="outset" w:sz="6" w:space="0" w:color="000000"/>
            </w:tcBorders>
          </w:tcPr>
          <w:p w14:paraId="62D0DCF2"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1B91B5E" w14:textId="35FE95CE"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 xml:space="preserve">Branżowe szkoły I </w:t>
            </w:r>
            <w:proofErr w:type="spellStart"/>
            <w:r w:rsidRPr="00682F04">
              <w:rPr>
                <w:rFonts w:asciiTheme="minorHAnsi" w:hAnsiTheme="minorHAnsi" w:cstheme="minorHAnsi"/>
                <w:i/>
                <w:iCs/>
                <w:sz w:val="22"/>
                <w:szCs w:val="22"/>
              </w:rPr>
              <w:t>i</w:t>
            </w:r>
            <w:proofErr w:type="spellEnd"/>
            <w:r w:rsidRPr="00682F04">
              <w:rPr>
                <w:rFonts w:asciiTheme="minorHAnsi" w:hAnsiTheme="minorHAnsi" w:cstheme="minorHAnsi"/>
                <w:i/>
                <w:iCs/>
                <w:sz w:val="22"/>
                <w:szCs w:val="22"/>
              </w:rPr>
              <w:t xml:space="preserve"> II stopnia </w:t>
            </w:r>
          </w:p>
        </w:tc>
        <w:tc>
          <w:tcPr>
            <w:tcW w:w="822" w:type="pct"/>
            <w:tcBorders>
              <w:top w:val="outset" w:sz="6" w:space="0" w:color="000000"/>
              <w:left w:val="outset" w:sz="6" w:space="0" w:color="000000"/>
              <w:bottom w:val="outset" w:sz="6" w:space="0" w:color="000000"/>
              <w:right w:val="outset" w:sz="6" w:space="0" w:color="000000"/>
            </w:tcBorders>
          </w:tcPr>
          <w:p w14:paraId="355B8465" w14:textId="7B46E83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12F2E6B8" w14:textId="6A48274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5,27</w:t>
            </w:r>
          </w:p>
        </w:tc>
        <w:tc>
          <w:tcPr>
            <w:tcW w:w="448" w:type="pct"/>
            <w:tcBorders>
              <w:top w:val="outset" w:sz="6" w:space="0" w:color="000000"/>
              <w:left w:val="outset" w:sz="6" w:space="0" w:color="000000"/>
              <w:bottom w:val="outset" w:sz="6" w:space="0" w:color="000000"/>
              <w:right w:val="outset" w:sz="6" w:space="0" w:color="000000"/>
            </w:tcBorders>
          </w:tcPr>
          <w:p w14:paraId="0B89EB07" w14:textId="6D17B4C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r>
      <w:tr w:rsidR="003F1073" w:rsidRPr="00682F04" w14:paraId="21AAA79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0A9BDC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AE2F7B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0467263"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99F154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7014D4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7FE142E"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958E089"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7DB681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05421C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69F9F2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4A8DA21" w14:textId="0493203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3CC50AB7" w14:textId="16FF58CD"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6E38E971" w14:textId="329B6A6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18608186" w14:textId="110BD31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5,27</w:t>
            </w:r>
          </w:p>
        </w:tc>
        <w:tc>
          <w:tcPr>
            <w:tcW w:w="448" w:type="pct"/>
            <w:tcBorders>
              <w:top w:val="outset" w:sz="6" w:space="0" w:color="000000"/>
              <w:left w:val="outset" w:sz="6" w:space="0" w:color="000000"/>
              <w:bottom w:val="outset" w:sz="6" w:space="0" w:color="000000"/>
              <w:right w:val="outset" w:sz="6" w:space="0" w:color="000000"/>
            </w:tcBorders>
          </w:tcPr>
          <w:p w14:paraId="4955B3B1" w14:textId="7AEC31B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3858476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74DB44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B0A68A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95DAC7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9AEAE0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D57C12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A99B0E3"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523C563"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6BE9AD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24A827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F7AD962" w14:textId="5B6E109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80120</w:t>
            </w:r>
          </w:p>
        </w:tc>
        <w:tc>
          <w:tcPr>
            <w:tcW w:w="355" w:type="pct"/>
            <w:tcBorders>
              <w:top w:val="outset" w:sz="6" w:space="0" w:color="000000"/>
              <w:left w:val="outset" w:sz="6" w:space="0" w:color="000000"/>
              <w:bottom w:val="outset" w:sz="6" w:space="0" w:color="000000"/>
              <w:right w:val="outset" w:sz="6" w:space="0" w:color="000000"/>
            </w:tcBorders>
          </w:tcPr>
          <w:p w14:paraId="46F23E25"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646FE76" w14:textId="2D29E33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Licea ogólnokształcące</w:t>
            </w:r>
          </w:p>
        </w:tc>
        <w:tc>
          <w:tcPr>
            <w:tcW w:w="822" w:type="pct"/>
            <w:tcBorders>
              <w:top w:val="outset" w:sz="6" w:space="0" w:color="000000"/>
              <w:left w:val="outset" w:sz="6" w:space="0" w:color="000000"/>
              <w:bottom w:val="outset" w:sz="6" w:space="0" w:color="000000"/>
              <w:right w:val="outset" w:sz="6" w:space="0" w:color="000000"/>
            </w:tcBorders>
          </w:tcPr>
          <w:p w14:paraId="7C9CD9B8" w14:textId="58451CF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2859546B" w14:textId="775D46D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2.991,19</w:t>
            </w:r>
          </w:p>
        </w:tc>
        <w:tc>
          <w:tcPr>
            <w:tcW w:w="448" w:type="pct"/>
            <w:tcBorders>
              <w:top w:val="outset" w:sz="6" w:space="0" w:color="000000"/>
              <w:left w:val="outset" w:sz="6" w:space="0" w:color="000000"/>
              <w:bottom w:val="outset" w:sz="6" w:space="0" w:color="000000"/>
              <w:right w:val="outset" w:sz="6" w:space="0" w:color="000000"/>
            </w:tcBorders>
          </w:tcPr>
          <w:p w14:paraId="060847FE" w14:textId="05AC38F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r>
      <w:tr w:rsidR="003F1073" w:rsidRPr="00682F04" w14:paraId="60D01A2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F2C883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729F8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A5E61B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1D7B6B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B8999B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8DBF340"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90FDE4E"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6B7EB4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194202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AA2BEE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0818C7C" w14:textId="27E32A2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34F76D94" w14:textId="28D4F9B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13339C69" w14:textId="7C8672B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3E043339" w14:textId="7A5940C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21,07</w:t>
            </w:r>
          </w:p>
        </w:tc>
        <w:tc>
          <w:tcPr>
            <w:tcW w:w="448" w:type="pct"/>
            <w:tcBorders>
              <w:top w:val="outset" w:sz="6" w:space="0" w:color="000000"/>
              <w:left w:val="outset" w:sz="6" w:space="0" w:color="000000"/>
              <w:bottom w:val="outset" w:sz="6" w:space="0" w:color="000000"/>
              <w:right w:val="outset" w:sz="6" w:space="0" w:color="000000"/>
            </w:tcBorders>
          </w:tcPr>
          <w:p w14:paraId="422DEBB2" w14:textId="477CC8F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78E5EDA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239041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05EA1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962A4FD" w14:textId="4E36198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0950</w:t>
            </w:r>
          </w:p>
        </w:tc>
        <w:tc>
          <w:tcPr>
            <w:tcW w:w="1839" w:type="pct"/>
            <w:tcBorders>
              <w:top w:val="outset" w:sz="6" w:space="0" w:color="000000"/>
              <w:left w:val="outset" w:sz="6" w:space="0" w:color="000000"/>
              <w:bottom w:val="outset" w:sz="6" w:space="0" w:color="000000"/>
              <w:right w:val="outset" w:sz="6" w:space="0" w:color="000000"/>
            </w:tcBorders>
          </w:tcPr>
          <w:p w14:paraId="18605D12" w14:textId="0C7E06B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kar i odszkodowań wynikających z umów</w:t>
            </w:r>
          </w:p>
        </w:tc>
        <w:tc>
          <w:tcPr>
            <w:tcW w:w="822" w:type="pct"/>
            <w:tcBorders>
              <w:top w:val="outset" w:sz="6" w:space="0" w:color="000000"/>
              <w:left w:val="outset" w:sz="6" w:space="0" w:color="000000"/>
              <w:bottom w:val="outset" w:sz="6" w:space="0" w:color="000000"/>
              <w:right w:val="outset" w:sz="6" w:space="0" w:color="000000"/>
            </w:tcBorders>
          </w:tcPr>
          <w:p w14:paraId="43DF493D" w14:textId="4EC3DE3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680990DC" w14:textId="04E150F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2.970,12</w:t>
            </w:r>
          </w:p>
        </w:tc>
        <w:tc>
          <w:tcPr>
            <w:tcW w:w="448" w:type="pct"/>
            <w:tcBorders>
              <w:top w:val="outset" w:sz="6" w:space="0" w:color="000000"/>
              <w:left w:val="outset" w:sz="6" w:space="0" w:color="000000"/>
              <w:bottom w:val="outset" w:sz="6" w:space="0" w:color="000000"/>
              <w:right w:val="outset" w:sz="6" w:space="0" w:color="000000"/>
            </w:tcBorders>
          </w:tcPr>
          <w:p w14:paraId="520730BF" w14:textId="330FA0C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2EB4AD5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127941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66965B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46EEC4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E6B236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F3913E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BBE8D8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848DF8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3971FB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D8528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EE2A56A" w14:textId="7185647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80148</w:t>
            </w:r>
          </w:p>
        </w:tc>
        <w:tc>
          <w:tcPr>
            <w:tcW w:w="355" w:type="pct"/>
            <w:tcBorders>
              <w:top w:val="outset" w:sz="6" w:space="0" w:color="000000"/>
              <w:left w:val="outset" w:sz="6" w:space="0" w:color="000000"/>
              <w:bottom w:val="outset" w:sz="6" w:space="0" w:color="000000"/>
              <w:right w:val="outset" w:sz="6" w:space="0" w:color="000000"/>
            </w:tcBorders>
          </w:tcPr>
          <w:p w14:paraId="47F098F7"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429242D" w14:textId="1EF8AF48"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Stołówki szkolne i przedszkolne</w:t>
            </w:r>
          </w:p>
        </w:tc>
        <w:tc>
          <w:tcPr>
            <w:tcW w:w="822" w:type="pct"/>
            <w:tcBorders>
              <w:top w:val="outset" w:sz="6" w:space="0" w:color="000000"/>
              <w:left w:val="outset" w:sz="6" w:space="0" w:color="000000"/>
              <w:bottom w:val="outset" w:sz="6" w:space="0" w:color="000000"/>
              <w:right w:val="outset" w:sz="6" w:space="0" w:color="000000"/>
            </w:tcBorders>
          </w:tcPr>
          <w:p w14:paraId="695DDA7D" w14:textId="6F8AB6A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108.600,00</w:t>
            </w:r>
          </w:p>
        </w:tc>
        <w:tc>
          <w:tcPr>
            <w:tcW w:w="747" w:type="pct"/>
            <w:tcBorders>
              <w:top w:val="outset" w:sz="6" w:space="0" w:color="000000"/>
              <w:left w:val="outset" w:sz="6" w:space="0" w:color="000000"/>
              <w:bottom w:val="outset" w:sz="6" w:space="0" w:color="000000"/>
              <w:right w:val="outset" w:sz="6" w:space="0" w:color="000000"/>
            </w:tcBorders>
          </w:tcPr>
          <w:p w14:paraId="5093EF43" w14:textId="70117ED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95.420,22</w:t>
            </w:r>
          </w:p>
        </w:tc>
        <w:tc>
          <w:tcPr>
            <w:tcW w:w="448" w:type="pct"/>
            <w:tcBorders>
              <w:top w:val="outset" w:sz="6" w:space="0" w:color="000000"/>
              <w:left w:val="outset" w:sz="6" w:space="0" w:color="000000"/>
              <w:bottom w:val="outset" w:sz="6" w:space="0" w:color="000000"/>
              <w:right w:val="outset" w:sz="6" w:space="0" w:color="000000"/>
            </w:tcBorders>
          </w:tcPr>
          <w:p w14:paraId="564EAEDC" w14:textId="0851C2C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87,86</w:t>
            </w:r>
          </w:p>
        </w:tc>
      </w:tr>
      <w:tr w:rsidR="003F1073" w:rsidRPr="00682F04" w14:paraId="3ECAFDC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B0B197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3DDD39C"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00BE389"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324CCC5" w14:textId="77777777" w:rsidR="003F1073" w:rsidRPr="00682F04" w:rsidRDefault="003F1073" w:rsidP="003F1073">
            <w:pPr>
              <w:pStyle w:val="NormalnyWeb"/>
              <w:rPr>
                <w:rFonts w:asciiTheme="minorHAnsi" w:hAnsiTheme="minorHAnsi" w:cstheme="minorHAnsi"/>
                <w:i/>
                <w:iCs/>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5D07EC7" w14:textId="77777777" w:rsidR="003F1073" w:rsidRPr="00682F04" w:rsidRDefault="003F1073" w:rsidP="003F1073">
            <w:pPr>
              <w:pStyle w:val="NormalnyWeb"/>
              <w:jc w:val="center"/>
              <w:rPr>
                <w:rFonts w:asciiTheme="minorHAnsi" w:hAnsiTheme="minorHAnsi" w:cstheme="minorHAnsi"/>
                <w:i/>
                <w:iCs/>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A9C70A2" w14:textId="77777777" w:rsidR="003F1073" w:rsidRPr="00682F04" w:rsidRDefault="003F1073" w:rsidP="003F1073">
            <w:pPr>
              <w:pStyle w:val="NormalnyWeb"/>
              <w:jc w:val="center"/>
              <w:rPr>
                <w:rFonts w:asciiTheme="minorHAnsi" w:hAnsiTheme="minorHAnsi" w:cstheme="minorHAnsi"/>
                <w:i/>
                <w:iCs/>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E99D69D" w14:textId="77777777" w:rsidR="003F1073" w:rsidRPr="00682F04" w:rsidRDefault="003F1073" w:rsidP="003F1073">
            <w:pPr>
              <w:pStyle w:val="NormalnyWeb"/>
              <w:jc w:val="center"/>
              <w:rPr>
                <w:rFonts w:asciiTheme="minorHAnsi" w:hAnsiTheme="minorHAnsi" w:cstheme="minorHAnsi"/>
                <w:i/>
                <w:iCs/>
                <w:sz w:val="22"/>
                <w:szCs w:val="22"/>
              </w:rPr>
            </w:pPr>
          </w:p>
        </w:tc>
      </w:tr>
      <w:tr w:rsidR="003F1073" w:rsidRPr="00682F04" w14:paraId="5118836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AED974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7D05A1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F1D67D8" w14:textId="7459AE7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tcPr>
          <w:p w14:paraId="66259F7C" w14:textId="2F86D628"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4C6445F7" w14:textId="056869E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3DDD007A" w14:textId="182ACA5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569,11</w:t>
            </w:r>
          </w:p>
        </w:tc>
        <w:tc>
          <w:tcPr>
            <w:tcW w:w="448" w:type="pct"/>
            <w:tcBorders>
              <w:top w:val="outset" w:sz="6" w:space="0" w:color="000000"/>
              <w:left w:val="outset" w:sz="6" w:space="0" w:color="000000"/>
              <w:bottom w:val="outset" w:sz="6" w:space="0" w:color="000000"/>
              <w:right w:val="outset" w:sz="6" w:space="0" w:color="000000"/>
            </w:tcBorders>
          </w:tcPr>
          <w:p w14:paraId="626829CD" w14:textId="431448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30726B4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19E937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B8C9F7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CCF5507" w14:textId="1D244F9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0830</w:t>
            </w:r>
          </w:p>
        </w:tc>
        <w:tc>
          <w:tcPr>
            <w:tcW w:w="1839" w:type="pct"/>
            <w:tcBorders>
              <w:top w:val="outset" w:sz="6" w:space="0" w:color="000000"/>
              <w:left w:val="outset" w:sz="6" w:space="0" w:color="000000"/>
              <w:bottom w:val="outset" w:sz="6" w:space="0" w:color="000000"/>
              <w:right w:val="outset" w:sz="6" w:space="0" w:color="000000"/>
            </w:tcBorders>
          </w:tcPr>
          <w:p w14:paraId="28FDC67C" w14:textId="150F183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2AB44DD4" w14:textId="45D1C7B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108.000,00</w:t>
            </w:r>
          </w:p>
        </w:tc>
        <w:tc>
          <w:tcPr>
            <w:tcW w:w="747" w:type="pct"/>
            <w:tcBorders>
              <w:top w:val="outset" w:sz="6" w:space="0" w:color="000000"/>
              <w:left w:val="outset" w:sz="6" w:space="0" w:color="000000"/>
              <w:bottom w:val="outset" w:sz="6" w:space="0" w:color="000000"/>
              <w:right w:val="outset" w:sz="6" w:space="0" w:color="000000"/>
            </w:tcBorders>
          </w:tcPr>
          <w:p w14:paraId="621A7C21" w14:textId="1E23411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94.786,00</w:t>
            </w:r>
          </w:p>
        </w:tc>
        <w:tc>
          <w:tcPr>
            <w:tcW w:w="448" w:type="pct"/>
            <w:tcBorders>
              <w:top w:val="outset" w:sz="6" w:space="0" w:color="000000"/>
              <w:left w:val="outset" w:sz="6" w:space="0" w:color="000000"/>
              <w:bottom w:val="outset" w:sz="6" w:space="0" w:color="000000"/>
              <w:right w:val="outset" w:sz="6" w:space="0" w:color="000000"/>
            </w:tcBorders>
          </w:tcPr>
          <w:p w14:paraId="2D18EE15" w14:textId="1D31091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87,76</w:t>
            </w:r>
          </w:p>
        </w:tc>
      </w:tr>
      <w:tr w:rsidR="003F1073" w:rsidRPr="00682F04" w14:paraId="72B122B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59FD1B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F3C93F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204958A" w14:textId="260A4D5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54E994D1" w14:textId="74469EC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1FFEECEB" w14:textId="43D6DBF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747" w:type="pct"/>
            <w:tcBorders>
              <w:top w:val="outset" w:sz="6" w:space="0" w:color="000000"/>
              <w:left w:val="outset" w:sz="6" w:space="0" w:color="000000"/>
              <w:bottom w:val="outset" w:sz="6" w:space="0" w:color="000000"/>
              <w:right w:val="outset" w:sz="6" w:space="0" w:color="000000"/>
            </w:tcBorders>
          </w:tcPr>
          <w:p w14:paraId="11D3C8CB" w14:textId="3B876BD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65,11</w:t>
            </w:r>
          </w:p>
        </w:tc>
        <w:tc>
          <w:tcPr>
            <w:tcW w:w="448" w:type="pct"/>
            <w:tcBorders>
              <w:top w:val="outset" w:sz="6" w:space="0" w:color="000000"/>
              <w:left w:val="outset" w:sz="6" w:space="0" w:color="000000"/>
              <w:bottom w:val="outset" w:sz="6" w:space="0" w:color="000000"/>
              <w:right w:val="outset" w:sz="6" w:space="0" w:color="000000"/>
            </w:tcBorders>
          </w:tcPr>
          <w:p w14:paraId="04CAC9EC" w14:textId="7E08B3A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10,85</w:t>
            </w:r>
          </w:p>
        </w:tc>
      </w:tr>
      <w:tr w:rsidR="003F1073" w:rsidRPr="00682F04" w14:paraId="6584187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60D662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B141CF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DA7F7D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FDAB65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492D26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F9F3B6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AB67A7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841FB8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E7319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7665DDF"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80153</w:t>
            </w:r>
          </w:p>
        </w:tc>
        <w:tc>
          <w:tcPr>
            <w:tcW w:w="355" w:type="pct"/>
            <w:tcBorders>
              <w:top w:val="outset" w:sz="6" w:space="0" w:color="000000"/>
              <w:left w:val="outset" w:sz="6" w:space="0" w:color="000000"/>
              <w:bottom w:val="outset" w:sz="6" w:space="0" w:color="000000"/>
              <w:right w:val="outset" w:sz="6" w:space="0" w:color="000000"/>
            </w:tcBorders>
          </w:tcPr>
          <w:p w14:paraId="5D2C230E"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0149B146"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Zapewnienie uczniom prawa do bezpłatnego dostępu do podręczników, materiałów edukacyjnych lub materiałów ćwiczeniowych</w:t>
            </w:r>
          </w:p>
        </w:tc>
        <w:tc>
          <w:tcPr>
            <w:tcW w:w="822" w:type="pct"/>
            <w:tcBorders>
              <w:top w:val="outset" w:sz="6" w:space="0" w:color="000000"/>
              <w:left w:val="outset" w:sz="6" w:space="0" w:color="000000"/>
              <w:bottom w:val="outset" w:sz="6" w:space="0" w:color="000000"/>
              <w:right w:val="outset" w:sz="6" w:space="0" w:color="000000"/>
            </w:tcBorders>
          </w:tcPr>
          <w:p w14:paraId="03226E19" w14:textId="28A5DC6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67.311,31</w:t>
            </w:r>
          </w:p>
        </w:tc>
        <w:tc>
          <w:tcPr>
            <w:tcW w:w="747" w:type="pct"/>
            <w:tcBorders>
              <w:top w:val="outset" w:sz="6" w:space="0" w:color="000000"/>
              <w:left w:val="outset" w:sz="6" w:space="0" w:color="000000"/>
              <w:bottom w:val="outset" w:sz="6" w:space="0" w:color="000000"/>
              <w:right w:val="outset" w:sz="6" w:space="0" w:color="000000"/>
            </w:tcBorders>
          </w:tcPr>
          <w:p w14:paraId="5AE67A3E" w14:textId="17FE5B8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65.784,26</w:t>
            </w:r>
          </w:p>
        </w:tc>
        <w:tc>
          <w:tcPr>
            <w:tcW w:w="448" w:type="pct"/>
            <w:tcBorders>
              <w:top w:val="outset" w:sz="6" w:space="0" w:color="000000"/>
              <w:left w:val="outset" w:sz="6" w:space="0" w:color="000000"/>
              <w:bottom w:val="outset" w:sz="6" w:space="0" w:color="000000"/>
              <w:right w:val="outset" w:sz="6" w:space="0" w:color="000000"/>
            </w:tcBorders>
          </w:tcPr>
          <w:p w14:paraId="56EC7499" w14:textId="5962B6F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97,73</w:t>
            </w:r>
          </w:p>
        </w:tc>
      </w:tr>
      <w:tr w:rsidR="003F1073" w:rsidRPr="00682F04" w14:paraId="4EFA5BC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65B641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B1C0F2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E7E904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872D63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89068D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714271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B2BEB9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CB5776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59F72D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104F5D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6576C28"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52DCFF77" w14:textId="541A9954"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z zakresu administracji rządowej oraz innych zadań zleconych gminie (związkom gmin, związkom powiatowo-gminnym) ustawami</w:t>
            </w:r>
          </w:p>
        </w:tc>
        <w:tc>
          <w:tcPr>
            <w:tcW w:w="822" w:type="pct"/>
            <w:tcBorders>
              <w:top w:val="outset" w:sz="6" w:space="0" w:color="000000"/>
              <w:left w:val="outset" w:sz="6" w:space="0" w:color="000000"/>
              <w:bottom w:val="outset" w:sz="6" w:space="0" w:color="000000"/>
              <w:right w:val="outset" w:sz="6" w:space="0" w:color="000000"/>
            </w:tcBorders>
          </w:tcPr>
          <w:p w14:paraId="034161BC" w14:textId="1DAEABE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67.157,33</w:t>
            </w:r>
          </w:p>
        </w:tc>
        <w:tc>
          <w:tcPr>
            <w:tcW w:w="747" w:type="pct"/>
            <w:tcBorders>
              <w:top w:val="outset" w:sz="6" w:space="0" w:color="000000"/>
              <w:left w:val="outset" w:sz="6" w:space="0" w:color="000000"/>
              <w:bottom w:val="outset" w:sz="6" w:space="0" w:color="000000"/>
              <w:right w:val="outset" w:sz="6" w:space="0" w:color="000000"/>
            </w:tcBorders>
          </w:tcPr>
          <w:p w14:paraId="7E4F132E" w14:textId="5A14540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65.630,28</w:t>
            </w:r>
          </w:p>
        </w:tc>
        <w:tc>
          <w:tcPr>
            <w:tcW w:w="448" w:type="pct"/>
            <w:tcBorders>
              <w:top w:val="outset" w:sz="6" w:space="0" w:color="000000"/>
              <w:left w:val="outset" w:sz="6" w:space="0" w:color="000000"/>
              <w:bottom w:val="outset" w:sz="6" w:space="0" w:color="000000"/>
              <w:right w:val="outset" w:sz="6" w:space="0" w:color="000000"/>
            </w:tcBorders>
          </w:tcPr>
          <w:p w14:paraId="3A9FBA29" w14:textId="5190B27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97,73</w:t>
            </w:r>
          </w:p>
        </w:tc>
      </w:tr>
      <w:tr w:rsidR="003F1073" w:rsidRPr="00682F04" w14:paraId="5B93EFF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508B27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9B46B2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97FC023" w14:textId="45373A6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2100</w:t>
            </w:r>
          </w:p>
        </w:tc>
        <w:tc>
          <w:tcPr>
            <w:tcW w:w="1839" w:type="pct"/>
            <w:tcBorders>
              <w:top w:val="outset" w:sz="6" w:space="0" w:color="000000"/>
              <w:left w:val="outset" w:sz="6" w:space="0" w:color="000000"/>
              <w:bottom w:val="outset" w:sz="6" w:space="0" w:color="000000"/>
              <w:right w:val="outset" w:sz="6" w:space="0" w:color="000000"/>
            </w:tcBorders>
          </w:tcPr>
          <w:p w14:paraId="14FADA0E" w14:textId="72C7AC9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z Funduszu Pomocy na finansowanie lub dofinansowanie zadań bieżących w zakresie pomocy obywatelom Ukrainy</w:t>
            </w:r>
          </w:p>
        </w:tc>
        <w:tc>
          <w:tcPr>
            <w:tcW w:w="822" w:type="pct"/>
            <w:tcBorders>
              <w:top w:val="outset" w:sz="6" w:space="0" w:color="000000"/>
              <w:left w:val="outset" w:sz="6" w:space="0" w:color="000000"/>
              <w:bottom w:val="outset" w:sz="6" w:space="0" w:color="000000"/>
              <w:right w:val="outset" w:sz="6" w:space="0" w:color="000000"/>
            </w:tcBorders>
          </w:tcPr>
          <w:p w14:paraId="768C0EAB" w14:textId="00CF113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747" w:type="pct"/>
            <w:tcBorders>
              <w:top w:val="outset" w:sz="6" w:space="0" w:color="000000"/>
              <w:left w:val="outset" w:sz="6" w:space="0" w:color="000000"/>
              <w:bottom w:val="outset" w:sz="6" w:space="0" w:color="000000"/>
              <w:right w:val="outset" w:sz="6" w:space="0" w:color="000000"/>
            </w:tcBorders>
          </w:tcPr>
          <w:p w14:paraId="761BB02D" w14:textId="3B27A0B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448" w:type="pct"/>
            <w:tcBorders>
              <w:top w:val="outset" w:sz="6" w:space="0" w:color="000000"/>
              <w:left w:val="outset" w:sz="6" w:space="0" w:color="000000"/>
              <w:bottom w:val="outset" w:sz="6" w:space="0" w:color="000000"/>
              <w:right w:val="outset" w:sz="6" w:space="0" w:color="000000"/>
            </w:tcBorders>
          </w:tcPr>
          <w:p w14:paraId="1F42AA82" w14:textId="55AD7EF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18D9A3E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2E76C8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33BB88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5222CE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B21F71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111A87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D77C48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6BB41D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CE40FC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4C5638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387CA2B" w14:textId="12A192A9"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80195</w:t>
            </w:r>
          </w:p>
        </w:tc>
        <w:tc>
          <w:tcPr>
            <w:tcW w:w="355" w:type="pct"/>
            <w:tcBorders>
              <w:top w:val="outset" w:sz="6" w:space="0" w:color="000000"/>
              <w:left w:val="outset" w:sz="6" w:space="0" w:color="000000"/>
              <w:bottom w:val="outset" w:sz="6" w:space="0" w:color="000000"/>
              <w:right w:val="outset" w:sz="6" w:space="0" w:color="000000"/>
            </w:tcBorders>
          </w:tcPr>
          <w:p w14:paraId="1B63C058"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CD6B8F3" w14:textId="7A9E57D6"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348218F8" w14:textId="0F5BC8FB"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56.818,69</w:t>
            </w:r>
          </w:p>
        </w:tc>
        <w:tc>
          <w:tcPr>
            <w:tcW w:w="747" w:type="pct"/>
            <w:tcBorders>
              <w:top w:val="outset" w:sz="6" w:space="0" w:color="000000"/>
              <w:left w:val="outset" w:sz="6" w:space="0" w:color="000000"/>
              <w:bottom w:val="outset" w:sz="6" w:space="0" w:color="000000"/>
              <w:right w:val="outset" w:sz="6" w:space="0" w:color="000000"/>
            </w:tcBorders>
          </w:tcPr>
          <w:p w14:paraId="7E04C200" w14:textId="1ED8970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52.418,79</w:t>
            </w:r>
          </w:p>
        </w:tc>
        <w:tc>
          <w:tcPr>
            <w:tcW w:w="448" w:type="pct"/>
            <w:tcBorders>
              <w:top w:val="outset" w:sz="6" w:space="0" w:color="000000"/>
              <w:left w:val="outset" w:sz="6" w:space="0" w:color="000000"/>
              <w:bottom w:val="outset" w:sz="6" w:space="0" w:color="000000"/>
              <w:right w:val="outset" w:sz="6" w:space="0" w:color="000000"/>
            </w:tcBorders>
          </w:tcPr>
          <w:p w14:paraId="17936706" w14:textId="7ABD125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92,26</w:t>
            </w:r>
          </w:p>
        </w:tc>
      </w:tr>
      <w:tr w:rsidR="003F1073" w:rsidRPr="00682F04" w14:paraId="774CD81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BD38DD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DF45E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2D6300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DFCF5C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C6E85F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7168CC2"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722A626"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38DA34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97F2C0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EC8FAF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F5070EF" w14:textId="4BDEC75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0970</w:t>
            </w:r>
          </w:p>
        </w:tc>
        <w:tc>
          <w:tcPr>
            <w:tcW w:w="1839" w:type="pct"/>
            <w:tcBorders>
              <w:top w:val="outset" w:sz="6" w:space="0" w:color="000000"/>
              <w:left w:val="outset" w:sz="6" w:space="0" w:color="000000"/>
              <w:bottom w:val="outset" w:sz="6" w:space="0" w:color="000000"/>
              <w:right w:val="outset" w:sz="6" w:space="0" w:color="000000"/>
            </w:tcBorders>
          </w:tcPr>
          <w:p w14:paraId="6C0931D3" w14:textId="3C91D7C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dochodów</w:t>
            </w:r>
          </w:p>
        </w:tc>
        <w:tc>
          <w:tcPr>
            <w:tcW w:w="822" w:type="pct"/>
            <w:tcBorders>
              <w:top w:val="outset" w:sz="6" w:space="0" w:color="000000"/>
              <w:left w:val="outset" w:sz="6" w:space="0" w:color="000000"/>
              <w:bottom w:val="outset" w:sz="6" w:space="0" w:color="000000"/>
              <w:right w:val="outset" w:sz="6" w:space="0" w:color="000000"/>
            </w:tcBorders>
          </w:tcPr>
          <w:p w14:paraId="37C963EA" w14:textId="3B8A367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2.144,58</w:t>
            </w:r>
          </w:p>
        </w:tc>
        <w:tc>
          <w:tcPr>
            <w:tcW w:w="747" w:type="pct"/>
            <w:tcBorders>
              <w:top w:val="outset" w:sz="6" w:space="0" w:color="000000"/>
              <w:left w:val="outset" w:sz="6" w:space="0" w:color="000000"/>
              <w:bottom w:val="outset" w:sz="6" w:space="0" w:color="000000"/>
              <w:right w:val="outset" w:sz="6" w:space="0" w:color="000000"/>
            </w:tcBorders>
          </w:tcPr>
          <w:p w14:paraId="440AD004" w14:textId="1D35C69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2.337,76</w:t>
            </w:r>
          </w:p>
        </w:tc>
        <w:tc>
          <w:tcPr>
            <w:tcW w:w="448" w:type="pct"/>
            <w:tcBorders>
              <w:top w:val="outset" w:sz="6" w:space="0" w:color="000000"/>
              <w:left w:val="outset" w:sz="6" w:space="0" w:color="000000"/>
              <w:bottom w:val="outset" w:sz="6" w:space="0" w:color="000000"/>
              <w:right w:val="outset" w:sz="6" w:space="0" w:color="000000"/>
            </w:tcBorders>
          </w:tcPr>
          <w:p w14:paraId="6DDAF248" w14:textId="15D3F11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109,01</w:t>
            </w:r>
          </w:p>
        </w:tc>
      </w:tr>
      <w:tr w:rsidR="003F1073" w:rsidRPr="00682F04" w14:paraId="5D8A759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A9BA33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FD06F4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A4B01BD" w14:textId="7E18665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2020</w:t>
            </w:r>
          </w:p>
        </w:tc>
        <w:tc>
          <w:tcPr>
            <w:tcW w:w="1839" w:type="pct"/>
            <w:tcBorders>
              <w:top w:val="outset" w:sz="6" w:space="0" w:color="000000"/>
              <w:left w:val="outset" w:sz="6" w:space="0" w:color="000000"/>
              <w:bottom w:val="outset" w:sz="6" w:space="0" w:color="000000"/>
              <w:right w:val="outset" w:sz="6" w:space="0" w:color="000000"/>
            </w:tcBorders>
          </w:tcPr>
          <w:p w14:paraId="2A8E99FC" w14:textId="200E35C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zadania bieżące realizowane przez gminę na podstawie porozumień z organami administracji rządowej</w:t>
            </w:r>
          </w:p>
        </w:tc>
        <w:tc>
          <w:tcPr>
            <w:tcW w:w="822" w:type="pct"/>
            <w:tcBorders>
              <w:top w:val="outset" w:sz="6" w:space="0" w:color="000000"/>
              <w:left w:val="outset" w:sz="6" w:space="0" w:color="000000"/>
              <w:bottom w:val="outset" w:sz="6" w:space="0" w:color="000000"/>
              <w:right w:val="outset" w:sz="6" w:space="0" w:color="000000"/>
            </w:tcBorders>
          </w:tcPr>
          <w:p w14:paraId="3BB628CC" w14:textId="52B2E71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6.433,74</w:t>
            </w:r>
          </w:p>
        </w:tc>
        <w:tc>
          <w:tcPr>
            <w:tcW w:w="747" w:type="pct"/>
            <w:tcBorders>
              <w:top w:val="outset" w:sz="6" w:space="0" w:color="000000"/>
              <w:left w:val="outset" w:sz="6" w:space="0" w:color="000000"/>
              <w:bottom w:val="outset" w:sz="6" w:space="0" w:color="000000"/>
              <w:right w:val="outset" w:sz="6" w:space="0" w:color="000000"/>
            </w:tcBorders>
          </w:tcPr>
          <w:p w14:paraId="5647E230" w14:textId="04C9B47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6.433,74</w:t>
            </w:r>
          </w:p>
        </w:tc>
        <w:tc>
          <w:tcPr>
            <w:tcW w:w="448" w:type="pct"/>
            <w:tcBorders>
              <w:top w:val="outset" w:sz="6" w:space="0" w:color="000000"/>
              <w:left w:val="outset" w:sz="6" w:space="0" w:color="000000"/>
              <w:bottom w:val="outset" w:sz="6" w:space="0" w:color="000000"/>
              <w:right w:val="outset" w:sz="6" w:space="0" w:color="000000"/>
            </w:tcBorders>
          </w:tcPr>
          <w:p w14:paraId="1EBD419A" w14:textId="7D9E27A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8AD3AA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8AA7D2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F8EF75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AB29BDF" w14:textId="756CF26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2051</w:t>
            </w:r>
          </w:p>
        </w:tc>
        <w:tc>
          <w:tcPr>
            <w:tcW w:w="1839" w:type="pct"/>
            <w:tcBorders>
              <w:top w:val="outset" w:sz="6" w:space="0" w:color="000000"/>
              <w:left w:val="outset" w:sz="6" w:space="0" w:color="000000"/>
              <w:bottom w:val="outset" w:sz="6" w:space="0" w:color="000000"/>
              <w:right w:val="outset" w:sz="6" w:space="0" w:color="000000"/>
            </w:tcBorders>
          </w:tcPr>
          <w:p w14:paraId="01126B65" w14:textId="3B397E93"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22" w:type="pct"/>
            <w:tcBorders>
              <w:top w:val="outset" w:sz="6" w:space="0" w:color="000000"/>
              <w:left w:val="outset" w:sz="6" w:space="0" w:color="000000"/>
              <w:bottom w:val="outset" w:sz="6" w:space="0" w:color="000000"/>
              <w:right w:val="outset" w:sz="6" w:space="0" w:color="000000"/>
            </w:tcBorders>
          </w:tcPr>
          <w:p w14:paraId="3AAEA9B4" w14:textId="26D156E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48.240,37</w:t>
            </w:r>
          </w:p>
        </w:tc>
        <w:tc>
          <w:tcPr>
            <w:tcW w:w="747" w:type="pct"/>
            <w:tcBorders>
              <w:top w:val="outset" w:sz="6" w:space="0" w:color="000000"/>
              <w:left w:val="outset" w:sz="6" w:space="0" w:color="000000"/>
              <w:bottom w:val="outset" w:sz="6" w:space="0" w:color="000000"/>
              <w:right w:val="outset" w:sz="6" w:space="0" w:color="000000"/>
            </w:tcBorders>
          </w:tcPr>
          <w:p w14:paraId="59B13814" w14:textId="5B2AAC9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43.647,29</w:t>
            </w:r>
          </w:p>
        </w:tc>
        <w:tc>
          <w:tcPr>
            <w:tcW w:w="448" w:type="pct"/>
            <w:tcBorders>
              <w:top w:val="outset" w:sz="6" w:space="0" w:color="000000"/>
              <w:left w:val="outset" w:sz="6" w:space="0" w:color="000000"/>
              <w:bottom w:val="outset" w:sz="6" w:space="0" w:color="000000"/>
              <w:right w:val="outset" w:sz="6" w:space="0" w:color="000000"/>
            </w:tcBorders>
          </w:tcPr>
          <w:p w14:paraId="7EC14CD3" w14:textId="7F8056B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90,48</w:t>
            </w:r>
          </w:p>
        </w:tc>
      </w:tr>
      <w:tr w:rsidR="003F1073" w:rsidRPr="00682F04" w14:paraId="59A7D78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8B2B9A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B8A2D7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EFE0AC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2F1A168"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AC9F683"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102D06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403322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CB0E7D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72DD0522"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852</w:t>
            </w:r>
          </w:p>
        </w:tc>
        <w:tc>
          <w:tcPr>
            <w:tcW w:w="429" w:type="pct"/>
            <w:tcBorders>
              <w:top w:val="outset" w:sz="6" w:space="0" w:color="000000"/>
              <w:left w:val="outset" w:sz="6" w:space="0" w:color="000000"/>
              <w:bottom w:val="outset" w:sz="6" w:space="0" w:color="000000"/>
              <w:right w:val="outset" w:sz="6" w:space="0" w:color="000000"/>
            </w:tcBorders>
          </w:tcPr>
          <w:p w14:paraId="241ADA1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52E98F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7AF6DC2" w14:textId="77777777" w:rsidR="003F1073" w:rsidRPr="00682F04" w:rsidRDefault="003F1073" w:rsidP="003F1073">
            <w:pPr>
              <w:pStyle w:val="Nagwek6"/>
              <w:rPr>
                <w:rFonts w:asciiTheme="minorHAnsi" w:hAnsiTheme="minorHAnsi" w:cstheme="minorHAnsi"/>
                <w:sz w:val="22"/>
                <w:szCs w:val="22"/>
              </w:rPr>
            </w:pPr>
            <w:r w:rsidRPr="00682F04">
              <w:rPr>
                <w:rFonts w:asciiTheme="minorHAnsi" w:hAnsiTheme="minorHAnsi" w:cstheme="minorHAnsi"/>
                <w:sz w:val="22"/>
                <w:szCs w:val="22"/>
              </w:rPr>
              <w:t>Pomoc społeczna</w:t>
            </w:r>
          </w:p>
        </w:tc>
        <w:tc>
          <w:tcPr>
            <w:tcW w:w="822" w:type="pct"/>
            <w:tcBorders>
              <w:top w:val="outset" w:sz="6" w:space="0" w:color="000000"/>
              <w:left w:val="outset" w:sz="6" w:space="0" w:color="000000"/>
              <w:bottom w:val="outset" w:sz="6" w:space="0" w:color="000000"/>
              <w:right w:val="outset" w:sz="6" w:space="0" w:color="000000"/>
            </w:tcBorders>
          </w:tcPr>
          <w:p w14:paraId="00129B80" w14:textId="762A4684"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832.872,00</w:t>
            </w:r>
          </w:p>
        </w:tc>
        <w:tc>
          <w:tcPr>
            <w:tcW w:w="747" w:type="pct"/>
            <w:tcBorders>
              <w:top w:val="outset" w:sz="6" w:space="0" w:color="000000"/>
              <w:left w:val="outset" w:sz="6" w:space="0" w:color="000000"/>
              <w:bottom w:val="outset" w:sz="6" w:space="0" w:color="000000"/>
              <w:right w:val="outset" w:sz="6" w:space="0" w:color="000000"/>
            </w:tcBorders>
          </w:tcPr>
          <w:p w14:paraId="64E41FD1" w14:textId="3E14DAA2"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831.319,66</w:t>
            </w:r>
          </w:p>
        </w:tc>
        <w:tc>
          <w:tcPr>
            <w:tcW w:w="448" w:type="pct"/>
            <w:tcBorders>
              <w:top w:val="outset" w:sz="6" w:space="0" w:color="000000"/>
              <w:left w:val="outset" w:sz="6" w:space="0" w:color="000000"/>
              <w:bottom w:val="outset" w:sz="6" w:space="0" w:color="000000"/>
              <w:right w:val="outset" w:sz="6" w:space="0" w:color="000000"/>
            </w:tcBorders>
          </w:tcPr>
          <w:p w14:paraId="1EA5761D" w14:textId="704A2D56"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99,81</w:t>
            </w:r>
          </w:p>
        </w:tc>
      </w:tr>
      <w:tr w:rsidR="003F1073" w:rsidRPr="00682F04" w14:paraId="6445703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9BAEA8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2C381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1480FC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4922A7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673397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D718E0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863B5E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C780B7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6F0163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539173C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85213</w:t>
            </w:r>
          </w:p>
        </w:tc>
        <w:tc>
          <w:tcPr>
            <w:tcW w:w="355" w:type="pct"/>
            <w:tcBorders>
              <w:top w:val="outset" w:sz="6" w:space="0" w:color="000000"/>
              <w:left w:val="outset" w:sz="6" w:space="0" w:color="000000"/>
              <w:bottom w:val="outset" w:sz="6" w:space="0" w:color="000000"/>
              <w:right w:val="outset" w:sz="6" w:space="0" w:color="000000"/>
            </w:tcBorders>
          </w:tcPr>
          <w:p w14:paraId="0E1388C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E736BA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Składki na ubezpieczenie zdrowotne opłacane za osoby pobierające niektóre świadczenia z pomocy społecznej oraz za osoby uczestniczące w zajęciach w centrum integracji społecznej</w:t>
            </w:r>
          </w:p>
        </w:tc>
        <w:tc>
          <w:tcPr>
            <w:tcW w:w="822" w:type="pct"/>
            <w:tcBorders>
              <w:top w:val="outset" w:sz="6" w:space="0" w:color="000000"/>
              <w:left w:val="outset" w:sz="6" w:space="0" w:color="000000"/>
              <w:bottom w:val="outset" w:sz="6" w:space="0" w:color="000000"/>
              <w:right w:val="outset" w:sz="6" w:space="0" w:color="000000"/>
            </w:tcBorders>
          </w:tcPr>
          <w:p w14:paraId="4CF596F8" w14:textId="2B50845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22.489,00</w:t>
            </w:r>
          </w:p>
        </w:tc>
        <w:tc>
          <w:tcPr>
            <w:tcW w:w="747" w:type="pct"/>
            <w:tcBorders>
              <w:top w:val="outset" w:sz="6" w:space="0" w:color="000000"/>
              <w:left w:val="outset" w:sz="6" w:space="0" w:color="000000"/>
              <w:bottom w:val="outset" w:sz="6" w:space="0" w:color="000000"/>
              <w:right w:val="outset" w:sz="6" w:space="0" w:color="000000"/>
            </w:tcBorders>
          </w:tcPr>
          <w:p w14:paraId="04AD95DE" w14:textId="4AF2A02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22.369,63</w:t>
            </w:r>
          </w:p>
        </w:tc>
        <w:tc>
          <w:tcPr>
            <w:tcW w:w="448" w:type="pct"/>
            <w:tcBorders>
              <w:top w:val="outset" w:sz="6" w:space="0" w:color="000000"/>
              <w:left w:val="outset" w:sz="6" w:space="0" w:color="000000"/>
              <w:bottom w:val="outset" w:sz="6" w:space="0" w:color="000000"/>
              <w:right w:val="outset" w:sz="6" w:space="0" w:color="000000"/>
            </w:tcBorders>
          </w:tcPr>
          <w:p w14:paraId="125B1D19" w14:textId="58F7C79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99,47</w:t>
            </w:r>
          </w:p>
        </w:tc>
      </w:tr>
      <w:tr w:rsidR="003F1073" w:rsidRPr="00682F04" w14:paraId="10F2C24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45BD33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C253F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71C486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31191A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40E449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268EA1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DE9E49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E5CEE2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C1406C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754796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EC222FC"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38C4EAB9" w14:textId="0C9B6BF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756D987D" w14:textId="546F0D9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22.489,00</w:t>
            </w:r>
          </w:p>
        </w:tc>
        <w:tc>
          <w:tcPr>
            <w:tcW w:w="747" w:type="pct"/>
            <w:tcBorders>
              <w:top w:val="outset" w:sz="6" w:space="0" w:color="000000"/>
              <w:left w:val="outset" w:sz="6" w:space="0" w:color="000000"/>
              <w:bottom w:val="outset" w:sz="6" w:space="0" w:color="000000"/>
              <w:right w:val="outset" w:sz="6" w:space="0" w:color="000000"/>
            </w:tcBorders>
          </w:tcPr>
          <w:p w14:paraId="087FF916" w14:textId="35BD012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22.369,63</w:t>
            </w:r>
          </w:p>
        </w:tc>
        <w:tc>
          <w:tcPr>
            <w:tcW w:w="448" w:type="pct"/>
            <w:tcBorders>
              <w:top w:val="outset" w:sz="6" w:space="0" w:color="000000"/>
              <w:left w:val="outset" w:sz="6" w:space="0" w:color="000000"/>
              <w:bottom w:val="outset" w:sz="6" w:space="0" w:color="000000"/>
              <w:right w:val="outset" w:sz="6" w:space="0" w:color="000000"/>
            </w:tcBorders>
          </w:tcPr>
          <w:p w14:paraId="30837644" w14:textId="4238448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99,47</w:t>
            </w:r>
          </w:p>
        </w:tc>
      </w:tr>
      <w:tr w:rsidR="003F1073" w:rsidRPr="00682F04" w14:paraId="5B389EA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E29847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CBC6C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996DD86"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BBD2DD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394EBA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321F96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969CF0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060556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62C503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0D0DB05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85214</w:t>
            </w:r>
          </w:p>
        </w:tc>
        <w:tc>
          <w:tcPr>
            <w:tcW w:w="355" w:type="pct"/>
            <w:tcBorders>
              <w:top w:val="outset" w:sz="6" w:space="0" w:color="000000"/>
              <w:left w:val="outset" w:sz="6" w:space="0" w:color="000000"/>
              <w:bottom w:val="outset" w:sz="6" w:space="0" w:color="000000"/>
              <w:right w:val="outset" w:sz="6" w:space="0" w:color="000000"/>
            </w:tcBorders>
          </w:tcPr>
          <w:p w14:paraId="6131A33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48501B26"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Zasiłki okresowe, celowe i pomoc w naturze oraz składki na ubezpieczenia emerytalne i rentowe</w:t>
            </w:r>
          </w:p>
        </w:tc>
        <w:tc>
          <w:tcPr>
            <w:tcW w:w="822" w:type="pct"/>
            <w:tcBorders>
              <w:top w:val="outset" w:sz="6" w:space="0" w:color="000000"/>
              <w:left w:val="outset" w:sz="6" w:space="0" w:color="000000"/>
              <w:bottom w:val="outset" w:sz="6" w:space="0" w:color="000000"/>
              <w:right w:val="outset" w:sz="6" w:space="0" w:color="000000"/>
            </w:tcBorders>
          </w:tcPr>
          <w:p w14:paraId="442E5F4A" w14:textId="35866519"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70.298,00</w:t>
            </w:r>
          </w:p>
        </w:tc>
        <w:tc>
          <w:tcPr>
            <w:tcW w:w="747" w:type="pct"/>
            <w:tcBorders>
              <w:top w:val="outset" w:sz="6" w:space="0" w:color="000000"/>
              <w:left w:val="outset" w:sz="6" w:space="0" w:color="000000"/>
              <w:bottom w:val="outset" w:sz="6" w:space="0" w:color="000000"/>
              <w:right w:val="outset" w:sz="6" w:space="0" w:color="000000"/>
            </w:tcBorders>
          </w:tcPr>
          <w:p w14:paraId="420A7598" w14:textId="7FE12EA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70.127,38</w:t>
            </w:r>
          </w:p>
        </w:tc>
        <w:tc>
          <w:tcPr>
            <w:tcW w:w="448" w:type="pct"/>
            <w:tcBorders>
              <w:top w:val="outset" w:sz="6" w:space="0" w:color="000000"/>
              <w:left w:val="outset" w:sz="6" w:space="0" w:color="000000"/>
              <w:bottom w:val="outset" w:sz="6" w:space="0" w:color="000000"/>
              <w:right w:val="outset" w:sz="6" w:space="0" w:color="000000"/>
            </w:tcBorders>
          </w:tcPr>
          <w:p w14:paraId="264E2EA6" w14:textId="7CC7637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99,76</w:t>
            </w:r>
          </w:p>
        </w:tc>
      </w:tr>
      <w:tr w:rsidR="003F1073" w:rsidRPr="00682F04" w14:paraId="27A10DD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AB8DB4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0C13FF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0BF7BE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D02692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089A5A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BA514B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718A5E5"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4368B5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89DE90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D0149D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579D17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2D64687E" w14:textId="66BA954C"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00096319" w14:textId="4D5E4E0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70.298,00</w:t>
            </w:r>
          </w:p>
        </w:tc>
        <w:tc>
          <w:tcPr>
            <w:tcW w:w="747" w:type="pct"/>
            <w:tcBorders>
              <w:top w:val="outset" w:sz="6" w:space="0" w:color="000000"/>
              <w:left w:val="outset" w:sz="6" w:space="0" w:color="000000"/>
              <w:bottom w:val="outset" w:sz="6" w:space="0" w:color="000000"/>
              <w:right w:val="outset" w:sz="6" w:space="0" w:color="000000"/>
            </w:tcBorders>
          </w:tcPr>
          <w:p w14:paraId="032B67D7" w14:textId="026E7A9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70.127,38</w:t>
            </w:r>
          </w:p>
        </w:tc>
        <w:tc>
          <w:tcPr>
            <w:tcW w:w="448" w:type="pct"/>
            <w:tcBorders>
              <w:top w:val="outset" w:sz="6" w:space="0" w:color="000000"/>
              <w:left w:val="outset" w:sz="6" w:space="0" w:color="000000"/>
              <w:bottom w:val="outset" w:sz="6" w:space="0" w:color="000000"/>
              <w:right w:val="outset" w:sz="6" w:space="0" w:color="000000"/>
            </w:tcBorders>
          </w:tcPr>
          <w:p w14:paraId="333B4799" w14:textId="54E485F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99,76</w:t>
            </w:r>
          </w:p>
        </w:tc>
      </w:tr>
      <w:tr w:rsidR="003F1073" w:rsidRPr="00682F04" w14:paraId="6450E1A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B8BAF2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8CAD68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8962E0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470829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B4F59C2"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E33656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4C713D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8958A2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1B3799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D4B64B9"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85216</w:t>
            </w:r>
          </w:p>
        </w:tc>
        <w:tc>
          <w:tcPr>
            <w:tcW w:w="355" w:type="pct"/>
            <w:tcBorders>
              <w:top w:val="outset" w:sz="6" w:space="0" w:color="000000"/>
              <w:left w:val="outset" w:sz="6" w:space="0" w:color="000000"/>
              <w:bottom w:val="outset" w:sz="6" w:space="0" w:color="000000"/>
              <w:right w:val="outset" w:sz="6" w:space="0" w:color="000000"/>
            </w:tcBorders>
          </w:tcPr>
          <w:p w14:paraId="0063FE2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718E14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Zasiłki stałe</w:t>
            </w:r>
          </w:p>
        </w:tc>
        <w:tc>
          <w:tcPr>
            <w:tcW w:w="822" w:type="pct"/>
            <w:tcBorders>
              <w:top w:val="outset" w:sz="6" w:space="0" w:color="000000"/>
              <w:left w:val="outset" w:sz="6" w:space="0" w:color="000000"/>
              <w:bottom w:val="outset" w:sz="6" w:space="0" w:color="000000"/>
              <w:right w:val="outset" w:sz="6" w:space="0" w:color="000000"/>
            </w:tcBorders>
          </w:tcPr>
          <w:p w14:paraId="3087177E" w14:textId="6A4B086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260.976,00</w:t>
            </w:r>
          </w:p>
        </w:tc>
        <w:tc>
          <w:tcPr>
            <w:tcW w:w="747" w:type="pct"/>
            <w:tcBorders>
              <w:top w:val="outset" w:sz="6" w:space="0" w:color="000000"/>
              <w:left w:val="outset" w:sz="6" w:space="0" w:color="000000"/>
              <w:bottom w:val="outset" w:sz="6" w:space="0" w:color="000000"/>
              <w:right w:val="outset" w:sz="6" w:space="0" w:color="000000"/>
            </w:tcBorders>
          </w:tcPr>
          <w:p w14:paraId="499D158B" w14:textId="6609575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258.729,80</w:t>
            </w:r>
          </w:p>
        </w:tc>
        <w:tc>
          <w:tcPr>
            <w:tcW w:w="448" w:type="pct"/>
            <w:tcBorders>
              <w:top w:val="outset" w:sz="6" w:space="0" w:color="000000"/>
              <w:left w:val="outset" w:sz="6" w:space="0" w:color="000000"/>
              <w:bottom w:val="outset" w:sz="6" w:space="0" w:color="000000"/>
              <w:right w:val="outset" w:sz="6" w:space="0" w:color="000000"/>
            </w:tcBorders>
          </w:tcPr>
          <w:p w14:paraId="2A506092" w14:textId="6D44A6F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99,14</w:t>
            </w:r>
          </w:p>
        </w:tc>
      </w:tr>
      <w:tr w:rsidR="003F1073" w:rsidRPr="00682F04" w14:paraId="4D1BD71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BE2784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2C06E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6122CC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24CAC1A"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2734B2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C1795C5"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FD9AF03"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0B68DB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84F3C9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2D34D5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F4A9ABB" w14:textId="5D43396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4C1EE481" w14:textId="76FE2BF6"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58310A45" w14:textId="7C616EC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747" w:type="pct"/>
            <w:tcBorders>
              <w:top w:val="outset" w:sz="6" w:space="0" w:color="000000"/>
              <w:left w:val="outset" w:sz="6" w:space="0" w:color="000000"/>
              <w:bottom w:val="outset" w:sz="6" w:space="0" w:color="000000"/>
              <w:right w:val="outset" w:sz="6" w:space="0" w:color="000000"/>
            </w:tcBorders>
          </w:tcPr>
          <w:p w14:paraId="6C63D800" w14:textId="631DB03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448" w:type="pct"/>
            <w:tcBorders>
              <w:top w:val="outset" w:sz="6" w:space="0" w:color="000000"/>
              <w:left w:val="outset" w:sz="6" w:space="0" w:color="000000"/>
              <w:bottom w:val="outset" w:sz="6" w:space="0" w:color="000000"/>
              <w:right w:val="outset" w:sz="6" w:space="0" w:color="000000"/>
            </w:tcBorders>
          </w:tcPr>
          <w:p w14:paraId="4D625729" w14:textId="0F4605C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5E1F54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0174E6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92745A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2A79352"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01CB9C77" w14:textId="7AE57BF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7B3E3561" w14:textId="514C193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260.376,00</w:t>
            </w:r>
          </w:p>
        </w:tc>
        <w:tc>
          <w:tcPr>
            <w:tcW w:w="747" w:type="pct"/>
            <w:tcBorders>
              <w:top w:val="outset" w:sz="6" w:space="0" w:color="000000"/>
              <w:left w:val="outset" w:sz="6" w:space="0" w:color="000000"/>
              <w:bottom w:val="outset" w:sz="6" w:space="0" w:color="000000"/>
              <w:right w:val="outset" w:sz="6" w:space="0" w:color="000000"/>
            </w:tcBorders>
          </w:tcPr>
          <w:p w14:paraId="1C92B444" w14:textId="1042CAD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258.129,80</w:t>
            </w:r>
          </w:p>
        </w:tc>
        <w:tc>
          <w:tcPr>
            <w:tcW w:w="448" w:type="pct"/>
            <w:tcBorders>
              <w:top w:val="outset" w:sz="6" w:space="0" w:color="000000"/>
              <w:left w:val="outset" w:sz="6" w:space="0" w:color="000000"/>
              <w:bottom w:val="outset" w:sz="6" w:space="0" w:color="000000"/>
              <w:right w:val="outset" w:sz="6" w:space="0" w:color="000000"/>
            </w:tcBorders>
          </w:tcPr>
          <w:p w14:paraId="431A6002" w14:textId="4C391E9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99,14</w:t>
            </w:r>
          </w:p>
        </w:tc>
      </w:tr>
      <w:tr w:rsidR="003F1073" w:rsidRPr="00682F04" w14:paraId="18F1B9B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8AB83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CA34F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45F459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5FDABE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FB905B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81D829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F28BD44"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BA1723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6D629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5B6B0F0B"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85219</w:t>
            </w:r>
          </w:p>
        </w:tc>
        <w:tc>
          <w:tcPr>
            <w:tcW w:w="355" w:type="pct"/>
            <w:tcBorders>
              <w:top w:val="outset" w:sz="6" w:space="0" w:color="000000"/>
              <w:left w:val="outset" w:sz="6" w:space="0" w:color="000000"/>
              <w:bottom w:val="outset" w:sz="6" w:space="0" w:color="000000"/>
              <w:right w:val="outset" w:sz="6" w:space="0" w:color="000000"/>
            </w:tcBorders>
          </w:tcPr>
          <w:p w14:paraId="352D05F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B49CC70"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Ośrodki pomocy społecznej</w:t>
            </w:r>
          </w:p>
        </w:tc>
        <w:tc>
          <w:tcPr>
            <w:tcW w:w="822" w:type="pct"/>
            <w:tcBorders>
              <w:top w:val="outset" w:sz="6" w:space="0" w:color="000000"/>
              <w:left w:val="outset" w:sz="6" w:space="0" w:color="000000"/>
              <w:bottom w:val="outset" w:sz="6" w:space="0" w:color="000000"/>
              <w:right w:val="outset" w:sz="6" w:space="0" w:color="000000"/>
            </w:tcBorders>
          </w:tcPr>
          <w:p w14:paraId="7934AF03" w14:textId="22CC8A3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225.613,00</w:t>
            </w:r>
          </w:p>
        </w:tc>
        <w:tc>
          <w:tcPr>
            <w:tcW w:w="747" w:type="pct"/>
            <w:tcBorders>
              <w:top w:val="outset" w:sz="6" w:space="0" w:color="000000"/>
              <w:left w:val="outset" w:sz="6" w:space="0" w:color="000000"/>
              <w:bottom w:val="outset" w:sz="6" w:space="0" w:color="000000"/>
              <w:right w:val="outset" w:sz="6" w:space="0" w:color="000000"/>
            </w:tcBorders>
          </w:tcPr>
          <w:p w14:paraId="752B0D7B" w14:textId="1BC0428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225.612,21</w:t>
            </w:r>
          </w:p>
        </w:tc>
        <w:tc>
          <w:tcPr>
            <w:tcW w:w="448" w:type="pct"/>
            <w:tcBorders>
              <w:top w:val="outset" w:sz="6" w:space="0" w:color="000000"/>
              <w:left w:val="outset" w:sz="6" w:space="0" w:color="000000"/>
              <w:bottom w:val="outset" w:sz="6" w:space="0" w:color="000000"/>
              <w:right w:val="outset" w:sz="6" w:space="0" w:color="000000"/>
            </w:tcBorders>
          </w:tcPr>
          <w:p w14:paraId="0FB13095" w14:textId="06BE8E3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0E9073A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BA7504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CC01C7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1101B0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1E9BEA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F44B25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9797B22"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475998C"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02EBE8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C18F8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5AC2F5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9A2169E" w14:textId="4FF63B2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tcPr>
          <w:p w14:paraId="5A4A93B3" w14:textId="34471E8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celowa otrzymana z budżetu państwa na realizację zdań zleconych </w:t>
            </w:r>
            <w:r w:rsidRPr="00682F04">
              <w:rPr>
                <w:rFonts w:asciiTheme="minorHAnsi" w:hAnsiTheme="minorHAnsi" w:cstheme="minorHAnsi"/>
                <w:sz w:val="22"/>
                <w:szCs w:val="22"/>
              </w:rPr>
              <w:lastRenderedPageBreak/>
              <w:t>z zakresu administracji rządowej oraz innych zadań zleconych gminie (związkom gmin, związków powiatowo-gminnych) ustawami</w:t>
            </w:r>
          </w:p>
        </w:tc>
        <w:tc>
          <w:tcPr>
            <w:tcW w:w="822" w:type="pct"/>
            <w:tcBorders>
              <w:top w:val="outset" w:sz="6" w:space="0" w:color="000000"/>
              <w:left w:val="outset" w:sz="6" w:space="0" w:color="000000"/>
              <w:bottom w:val="outset" w:sz="6" w:space="0" w:color="000000"/>
              <w:right w:val="outset" w:sz="6" w:space="0" w:color="000000"/>
            </w:tcBorders>
          </w:tcPr>
          <w:p w14:paraId="7A110DDE" w14:textId="0F05340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6.369,00</w:t>
            </w:r>
          </w:p>
        </w:tc>
        <w:tc>
          <w:tcPr>
            <w:tcW w:w="747" w:type="pct"/>
            <w:tcBorders>
              <w:top w:val="outset" w:sz="6" w:space="0" w:color="000000"/>
              <w:left w:val="outset" w:sz="6" w:space="0" w:color="000000"/>
              <w:bottom w:val="outset" w:sz="6" w:space="0" w:color="000000"/>
              <w:right w:val="outset" w:sz="6" w:space="0" w:color="000000"/>
            </w:tcBorders>
          </w:tcPr>
          <w:p w14:paraId="7B4E07AA" w14:textId="13B4693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6.368,21</w:t>
            </w:r>
          </w:p>
        </w:tc>
        <w:tc>
          <w:tcPr>
            <w:tcW w:w="448" w:type="pct"/>
            <w:tcBorders>
              <w:top w:val="outset" w:sz="6" w:space="0" w:color="000000"/>
              <w:left w:val="outset" w:sz="6" w:space="0" w:color="000000"/>
              <w:bottom w:val="outset" w:sz="6" w:space="0" w:color="000000"/>
              <w:right w:val="outset" w:sz="6" w:space="0" w:color="000000"/>
            </w:tcBorders>
          </w:tcPr>
          <w:p w14:paraId="7B88F512" w14:textId="78AE598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r>
      <w:tr w:rsidR="003F1073" w:rsidRPr="00682F04" w14:paraId="5534809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689542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D6F35F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E76029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704F6919" w14:textId="36927F1B"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317FCE08" w14:textId="605B5A9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219.244,00</w:t>
            </w:r>
          </w:p>
        </w:tc>
        <w:tc>
          <w:tcPr>
            <w:tcW w:w="747" w:type="pct"/>
            <w:tcBorders>
              <w:top w:val="outset" w:sz="6" w:space="0" w:color="000000"/>
              <w:left w:val="outset" w:sz="6" w:space="0" w:color="000000"/>
              <w:bottom w:val="outset" w:sz="6" w:space="0" w:color="000000"/>
              <w:right w:val="outset" w:sz="6" w:space="0" w:color="000000"/>
            </w:tcBorders>
          </w:tcPr>
          <w:p w14:paraId="0F0FDCC1" w14:textId="0E15D5D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219.244,00</w:t>
            </w:r>
          </w:p>
        </w:tc>
        <w:tc>
          <w:tcPr>
            <w:tcW w:w="448" w:type="pct"/>
            <w:tcBorders>
              <w:top w:val="outset" w:sz="6" w:space="0" w:color="000000"/>
              <w:left w:val="outset" w:sz="6" w:space="0" w:color="000000"/>
              <w:bottom w:val="outset" w:sz="6" w:space="0" w:color="000000"/>
              <w:right w:val="outset" w:sz="6" w:space="0" w:color="000000"/>
            </w:tcBorders>
          </w:tcPr>
          <w:p w14:paraId="6E949567" w14:textId="3346D5D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3CE74A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A35D12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DA6D7F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4B8A53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AA6A0B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571859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F1EF99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25B4E1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E2CA75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25F323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0917581B"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85228</w:t>
            </w:r>
          </w:p>
        </w:tc>
        <w:tc>
          <w:tcPr>
            <w:tcW w:w="355" w:type="pct"/>
            <w:tcBorders>
              <w:top w:val="outset" w:sz="6" w:space="0" w:color="000000"/>
              <w:left w:val="outset" w:sz="6" w:space="0" w:color="000000"/>
              <w:bottom w:val="outset" w:sz="6" w:space="0" w:color="000000"/>
              <w:right w:val="outset" w:sz="6" w:space="0" w:color="000000"/>
            </w:tcBorders>
          </w:tcPr>
          <w:p w14:paraId="5F9BC6A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62082AD"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Usługi opiekuńcze i specjalistyczne usługi opiekuńcze</w:t>
            </w:r>
          </w:p>
        </w:tc>
        <w:tc>
          <w:tcPr>
            <w:tcW w:w="822" w:type="pct"/>
            <w:tcBorders>
              <w:top w:val="outset" w:sz="6" w:space="0" w:color="000000"/>
              <w:left w:val="outset" w:sz="6" w:space="0" w:color="000000"/>
              <w:bottom w:val="outset" w:sz="6" w:space="0" w:color="000000"/>
              <w:right w:val="outset" w:sz="6" w:space="0" w:color="000000"/>
            </w:tcBorders>
          </w:tcPr>
          <w:p w14:paraId="584225C6" w14:textId="77C76F8C"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99.261,00</w:t>
            </w:r>
          </w:p>
        </w:tc>
        <w:tc>
          <w:tcPr>
            <w:tcW w:w="747" w:type="pct"/>
            <w:tcBorders>
              <w:top w:val="outset" w:sz="6" w:space="0" w:color="000000"/>
              <w:left w:val="outset" w:sz="6" w:space="0" w:color="000000"/>
              <w:bottom w:val="outset" w:sz="6" w:space="0" w:color="000000"/>
              <w:right w:val="outset" w:sz="6" w:space="0" w:color="000000"/>
            </w:tcBorders>
          </w:tcPr>
          <w:p w14:paraId="7CB011BD" w14:textId="4DEE4C5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100.245,64</w:t>
            </w:r>
          </w:p>
        </w:tc>
        <w:tc>
          <w:tcPr>
            <w:tcW w:w="448" w:type="pct"/>
            <w:tcBorders>
              <w:top w:val="outset" w:sz="6" w:space="0" w:color="000000"/>
              <w:left w:val="outset" w:sz="6" w:space="0" w:color="000000"/>
              <w:bottom w:val="outset" w:sz="6" w:space="0" w:color="000000"/>
              <w:right w:val="outset" w:sz="6" w:space="0" w:color="000000"/>
            </w:tcBorders>
          </w:tcPr>
          <w:p w14:paraId="09A586AF" w14:textId="32198D56"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100,99</w:t>
            </w:r>
          </w:p>
        </w:tc>
      </w:tr>
      <w:tr w:rsidR="003F1073" w:rsidRPr="00682F04" w14:paraId="23D5BCC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21C7E3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A21B92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AC8CC1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44B2ED5"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35060FD"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DA5D24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D80DE1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9F1631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9B8DC2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3E2187D"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3D22ADC"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0830</w:t>
            </w:r>
          </w:p>
        </w:tc>
        <w:tc>
          <w:tcPr>
            <w:tcW w:w="1839" w:type="pct"/>
            <w:tcBorders>
              <w:top w:val="outset" w:sz="6" w:space="0" w:color="000000"/>
              <w:left w:val="outset" w:sz="6" w:space="0" w:color="000000"/>
              <w:bottom w:val="outset" w:sz="6" w:space="0" w:color="000000"/>
              <w:right w:val="outset" w:sz="6" w:space="0" w:color="000000"/>
            </w:tcBorders>
            <w:hideMark/>
          </w:tcPr>
          <w:p w14:paraId="20C2FD4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737B984E" w14:textId="176EDE9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23.000,00</w:t>
            </w:r>
          </w:p>
        </w:tc>
        <w:tc>
          <w:tcPr>
            <w:tcW w:w="747" w:type="pct"/>
            <w:tcBorders>
              <w:top w:val="outset" w:sz="6" w:space="0" w:color="000000"/>
              <w:left w:val="outset" w:sz="6" w:space="0" w:color="000000"/>
              <w:bottom w:val="outset" w:sz="6" w:space="0" w:color="000000"/>
              <w:right w:val="outset" w:sz="6" w:space="0" w:color="000000"/>
            </w:tcBorders>
          </w:tcPr>
          <w:p w14:paraId="678EF0C7" w14:textId="229BBC9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25.199,50</w:t>
            </w:r>
          </w:p>
        </w:tc>
        <w:tc>
          <w:tcPr>
            <w:tcW w:w="448" w:type="pct"/>
            <w:tcBorders>
              <w:top w:val="outset" w:sz="6" w:space="0" w:color="000000"/>
              <w:left w:val="outset" w:sz="6" w:space="0" w:color="000000"/>
              <w:bottom w:val="outset" w:sz="6" w:space="0" w:color="000000"/>
              <w:right w:val="outset" w:sz="6" w:space="0" w:color="000000"/>
            </w:tcBorders>
          </w:tcPr>
          <w:p w14:paraId="71B7F9A7" w14:textId="0CCA166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109,56</w:t>
            </w:r>
          </w:p>
        </w:tc>
      </w:tr>
      <w:tr w:rsidR="003F1073" w:rsidRPr="00682F04" w14:paraId="41A43A7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C72767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E388827"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9CC2BFD"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58C0715C" w14:textId="0861E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zdań zleconych z zakresu administracji rządowej oraz innych zadań zleconych gminie (związkom gmin, związków powiatowo-gminnych) ustawami</w:t>
            </w:r>
          </w:p>
        </w:tc>
        <w:tc>
          <w:tcPr>
            <w:tcW w:w="822" w:type="pct"/>
            <w:tcBorders>
              <w:top w:val="outset" w:sz="6" w:space="0" w:color="000000"/>
              <w:left w:val="outset" w:sz="6" w:space="0" w:color="000000"/>
              <w:bottom w:val="outset" w:sz="6" w:space="0" w:color="000000"/>
              <w:right w:val="outset" w:sz="6" w:space="0" w:color="000000"/>
            </w:tcBorders>
          </w:tcPr>
          <w:p w14:paraId="69C9B833" w14:textId="05D98E2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76.261,00</w:t>
            </w:r>
          </w:p>
        </w:tc>
        <w:tc>
          <w:tcPr>
            <w:tcW w:w="747" w:type="pct"/>
            <w:tcBorders>
              <w:top w:val="outset" w:sz="6" w:space="0" w:color="000000"/>
              <w:left w:val="outset" w:sz="6" w:space="0" w:color="000000"/>
              <w:bottom w:val="outset" w:sz="6" w:space="0" w:color="000000"/>
              <w:right w:val="outset" w:sz="6" w:space="0" w:color="000000"/>
            </w:tcBorders>
          </w:tcPr>
          <w:p w14:paraId="7AAC7E4D" w14:textId="5861B2C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75.046,14</w:t>
            </w:r>
          </w:p>
        </w:tc>
        <w:tc>
          <w:tcPr>
            <w:tcW w:w="448" w:type="pct"/>
            <w:tcBorders>
              <w:top w:val="outset" w:sz="6" w:space="0" w:color="000000"/>
              <w:left w:val="outset" w:sz="6" w:space="0" w:color="000000"/>
              <w:bottom w:val="outset" w:sz="6" w:space="0" w:color="000000"/>
              <w:right w:val="outset" w:sz="6" w:space="0" w:color="000000"/>
            </w:tcBorders>
          </w:tcPr>
          <w:p w14:paraId="467640E4" w14:textId="1425E2C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98,41</w:t>
            </w:r>
          </w:p>
        </w:tc>
      </w:tr>
      <w:tr w:rsidR="003F1073" w:rsidRPr="00682F04" w14:paraId="7363277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464376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3AD750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06E8F5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C7EC11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5C3900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A7997F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5C6B6E4"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60C876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DEDC38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5727D49"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85230</w:t>
            </w:r>
          </w:p>
        </w:tc>
        <w:tc>
          <w:tcPr>
            <w:tcW w:w="355" w:type="pct"/>
            <w:tcBorders>
              <w:top w:val="outset" w:sz="6" w:space="0" w:color="000000"/>
              <w:left w:val="outset" w:sz="6" w:space="0" w:color="000000"/>
              <w:bottom w:val="outset" w:sz="6" w:space="0" w:color="000000"/>
              <w:right w:val="outset" w:sz="6" w:space="0" w:color="000000"/>
            </w:tcBorders>
          </w:tcPr>
          <w:p w14:paraId="743D4DA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ED914B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Pomoc w zakresie dożywiania</w:t>
            </w:r>
          </w:p>
        </w:tc>
        <w:tc>
          <w:tcPr>
            <w:tcW w:w="822" w:type="pct"/>
            <w:tcBorders>
              <w:top w:val="outset" w:sz="6" w:space="0" w:color="000000"/>
              <w:left w:val="outset" w:sz="6" w:space="0" w:color="000000"/>
              <w:bottom w:val="outset" w:sz="6" w:space="0" w:color="000000"/>
              <w:right w:val="outset" w:sz="6" w:space="0" w:color="000000"/>
            </w:tcBorders>
          </w:tcPr>
          <w:p w14:paraId="18FBFBCF" w14:textId="6B5ADD6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154.235,00</w:t>
            </w:r>
          </w:p>
        </w:tc>
        <w:tc>
          <w:tcPr>
            <w:tcW w:w="747" w:type="pct"/>
            <w:tcBorders>
              <w:top w:val="outset" w:sz="6" w:space="0" w:color="000000"/>
              <w:left w:val="outset" w:sz="6" w:space="0" w:color="000000"/>
              <w:bottom w:val="outset" w:sz="6" w:space="0" w:color="000000"/>
              <w:right w:val="outset" w:sz="6" w:space="0" w:color="000000"/>
            </w:tcBorders>
          </w:tcPr>
          <w:p w14:paraId="15F7F384" w14:textId="17EBE83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154.235,00</w:t>
            </w:r>
          </w:p>
        </w:tc>
        <w:tc>
          <w:tcPr>
            <w:tcW w:w="448" w:type="pct"/>
            <w:tcBorders>
              <w:top w:val="outset" w:sz="6" w:space="0" w:color="000000"/>
              <w:left w:val="outset" w:sz="6" w:space="0" w:color="000000"/>
              <w:bottom w:val="outset" w:sz="6" w:space="0" w:color="000000"/>
              <w:right w:val="outset" w:sz="6" w:space="0" w:color="000000"/>
            </w:tcBorders>
          </w:tcPr>
          <w:p w14:paraId="6445D516" w14:textId="5039853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78304AB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9B46A0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53FA3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5B3C762"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CF4D08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6F14B7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1E8446E"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6961F0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F99FC4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FAE66B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0A6F1B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F93C9BA"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13AED305" w14:textId="319F3C5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własnych zadań bieżących gmin (związków gmin, związków powiatowo-gminnych)</w:t>
            </w:r>
          </w:p>
        </w:tc>
        <w:tc>
          <w:tcPr>
            <w:tcW w:w="822" w:type="pct"/>
            <w:tcBorders>
              <w:top w:val="outset" w:sz="6" w:space="0" w:color="000000"/>
              <w:left w:val="outset" w:sz="6" w:space="0" w:color="000000"/>
              <w:bottom w:val="outset" w:sz="6" w:space="0" w:color="000000"/>
              <w:right w:val="outset" w:sz="6" w:space="0" w:color="000000"/>
            </w:tcBorders>
          </w:tcPr>
          <w:p w14:paraId="34E21067" w14:textId="17DE255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154.235,00</w:t>
            </w:r>
          </w:p>
        </w:tc>
        <w:tc>
          <w:tcPr>
            <w:tcW w:w="747" w:type="pct"/>
            <w:tcBorders>
              <w:top w:val="outset" w:sz="6" w:space="0" w:color="000000"/>
              <w:left w:val="outset" w:sz="6" w:space="0" w:color="000000"/>
              <w:bottom w:val="outset" w:sz="6" w:space="0" w:color="000000"/>
              <w:right w:val="outset" w:sz="6" w:space="0" w:color="000000"/>
            </w:tcBorders>
          </w:tcPr>
          <w:p w14:paraId="5F9C11FD" w14:textId="255B42C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154.235,00</w:t>
            </w:r>
          </w:p>
        </w:tc>
        <w:tc>
          <w:tcPr>
            <w:tcW w:w="448" w:type="pct"/>
            <w:tcBorders>
              <w:top w:val="outset" w:sz="6" w:space="0" w:color="000000"/>
              <w:left w:val="outset" w:sz="6" w:space="0" w:color="000000"/>
              <w:bottom w:val="outset" w:sz="6" w:space="0" w:color="000000"/>
              <w:right w:val="outset" w:sz="6" w:space="0" w:color="000000"/>
            </w:tcBorders>
          </w:tcPr>
          <w:p w14:paraId="016AF732" w14:textId="75CE65A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65FE7A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170E63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33CEC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346012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FA66DC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1ECDA7B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2A7C1BD"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8C05A96"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2B303A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07F47A" w14:textId="0444E01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853</w:t>
            </w:r>
          </w:p>
        </w:tc>
        <w:tc>
          <w:tcPr>
            <w:tcW w:w="429" w:type="pct"/>
            <w:tcBorders>
              <w:top w:val="outset" w:sz="6" w:space="0" w:color="000000"/>
              <w:left w:val="outset" w:sz="6" w:space="0" w:color="000000"/>
              <w:bottom w:val="outset" w:sz="6" w:space="0" w:color="000000"/>
              <w:right w:val="outset" w:sz="6" w:space="0" w:color="000000"/>
            </w:tcBorders>
          </w:tcPr>
          <w:p w14:paraId="403A9B3A" w14:textId="77777777" w:rsidR="003F1073" w:rsidRPr="00682F04" w:rsidRDefault="003F1073" w:rsidP="003F1073">
            <w:pPr>
              <w:pStyle w:val="NormalnyWeb"/>
              <w:jc w:val="center"/>
              <w:rPr>
                <w:rFonts w:asciiTheme="minorHAnsi" w:hAnsiTheme="minorHAnsi" w:cstheme="minorHAnsi"/>
                <w: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361CEA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A4264B6" w14:textId="615643D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Pozostałe zadania w zakresie polityki społecznej</w:t>
            </w:r>
          </w:p>
        </w:tc>
        <w:tc>
          <w:tcPr>
            <w:tcW w:w="822" w:type="pct"/>
            <w:tcBorders>
              <w:top w:val="outset" w:sz="6" w:space="0" w:color="000000"/>
              <w:left w:val="outset" w:sz="6" w:space="0" w:color="000000"/>
              <w:bottom w:val="outset" w:sz="6" w:space="0" w:color="000000"/>
              <w:right w:val="outset" w:sz="6" w:space="0" w:color="000000"/>
            </w:tcBorders>
          </w:tcPr>
          <w:p w14:paraId="601E9E37" w14:textId="56F5A620"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9.690,00</w:t>
            </w:r>
          </w:p>
        </w:tc>
        <w:tc>
          <w:tcPr>
            <w:tcW w:w="747" w:type="pct"/>
            <w:tcBorders>
              <w:top w:val="outset" w:sz="6" w:space="0" w:color="000000"/>
              <w:left w:val="outset" w:sz="6" w:space="0" w:color="000000"/>
              <w:bottom w:val="outset" w:sz="6" w:space="0" w:color="000000"/>
              <w:right w:val="outset" w:sz="6" w:space="0" w:color="000000"/>
            </w:tcBorders>
          </w:tcPr>
          <w:p w14:paraId="11A886D0" w14:textId="28F2F3EA"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8.670,00</w:t>
            </w:r>
          </w:p>
        </w:tc>
        <w:tc>
          <w:tcPr>
            <w:tcW w:w="448" w:type="pct"/>
            <w:tcBorders>
              <w:top w:val="outset" w:sz="6" w:space="0" w:color="000000"/>
              <w:left w:val="outset" w:sz="6" w:space="0" w:color="000000"/>
              <w:bottom w:val="outset" w:sz="6" w:space="0" w:color="000000"/>
              <w:right w:val="outset" w:sz="6" w:space="0" w:color="000000"/>
            </w:tcBorders>
          </w:tcPr>
          <w:p w14:paraId="0948A372" w14:textId="0B842D21"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89,47</w:t>
            </w:r>
          </w:p>
        </w:tc>
      </w:tr>
      <w:tr w:rsidR="003F1073" w:rsidRPr="00682F04" w14:paraId="38B2C4A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835426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E41E268" w14:textId="77777777" w:rsidR="003F1073" w:rsidRPr="00682F04" w:rsidRDefault="003F1073" w:rsidP="003F1073">
            <w:pPr>
              <w:pStyle w:val="NormalnyWeb"/>
              <w:jc w:val="center"/>
              <w:rPr>
                <w:rFonts w:asciiTheme="minorHAnsi" w:hAnsiTheme="minorHAnsi" w:cstheme="minorHAnsi"/>
                <w: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0977A0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E318555"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CD4F47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0B2F98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D1BA5C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F698F1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5FBD66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5DE917" w14:textId="4575C615"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85395</w:t>
            </w:r>
          </w:p>
        </w:tc>
        <w:tc>
          <w:tcPr>
            <w:tcW w:w="355" w:type="pct"/>
            <w:tcBorders>
              <w:top w:val="outset" w:sz="6" w:space="0" w:color="000000"/>
              <w:left w:val="outset" w:sz="6" w:space="0" w:color="000000"/>
              <w:bottom w:val="outset" w:sz="6" w:space="0" w:color="000000"/>
              <w:right w:val="outset" w:sz="6" w:space="0" w:color="000000"/>
            </w:tcBorders>
          </w:tcPr>
          <w:p w14:paraId="52C3FAD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37BAC27" w14:textId="523CDCD5"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7A883306" w14:textId="778FF8B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9.690,00</w:t>
            </w:r>
          </w:p>
        </w:tc>
        <w:tc>
          <w:tcPr>
            <w:tcW w:w="747" w:type="pct"/>
            <w:tcBorders>
              <w:top w:val="outset" w:sz="6" w:space="0" w:color="000000"/>
              <w:left w:val="outset" w:sz="6" w:space="0" w:color="000000"/>
              <w:bottom w:val="outset" w:sz="6" w:space="0" w:color="000000"/>
              <w:right w:val="outset" w:sz="6" w:space="0" w:color="000000"/>
            </w:tcBorders>
          </w:tcPr>
          <w:p w14:paraId="561A6BBC" w14:textId="6946717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8.670,00</w:t>
            </w:r>
          </w:p>
        </w:tc>
        <w:tc>
          <w:tcPr>
            <w:tcW w:w="448" w:type="pct"/>
            <w:tcBorders>
              <w:top w:val="outset" w:sz="6" w:space="0" w:color="000000"/>
              <w:left w:val="outset" w:sz="6" w:space="0" w:color="000000"/>
              <w:bottom w:val="outset" w:sz="6" w:space="0" w:color="000000"/>
              <w:right w:val="outset" w:sz="6" w:space="0" w:color="000000"/>
            </w:tcBorders>
          </w:tcPr>
          <w:p w14:paraId="4EA3DD31" w14:textId="4E7B66A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89,47</w:t>
            </w:r>
          </w:p>
        </w:tc>
      </w:tr>
      <w:tr w:rsidR="003F1073" w:rsidRPr="00682F04" w14:paraId="0B10D37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E215E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06FF678"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24F3D7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4F629BF" w14:textId="77777777" w:rsidR="003F1073" w:rsidRPr="00682F04" w:rsidRDefault="003F1073" w:rsidP="003F1073">
            <w:pPr>
              <w:pStyle w:val="NormalnyWeb"/>
              <w:rPr>
                <w:rFonts w:asciiTheme="minorHAnsi" w:hAnsiTheme="minorHAnsi" w:cstheme="minorHAnsi"/>
                <w:i/>
                <w:iCs/>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2AC2F3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29D59D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98C010A"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C2980D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5BD0C7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094C737" w14:textId="77777777" w:rsidR="003F1073" w:rsidRPr="00682F04" w:rsidRDefault="003F1073" w:rsidP="003F1073">
            <w:pPr>
              <w:pStyle w:val="NormalnyWeb"/>
              <w:jc w:val="center"/>
              <w:rPr>
                <w:rFonts w:asciiTheme="minorHAnsi" w:hAnsiTheme="minorHAnsi" w:cstheme="minorHAnsi"/>
                <w:i/>
                <w:i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6AB5E78" w14:textId="208D075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2180</w:t>
            </w:r>
          </w:p>
        </w:tc>
        <w:tc>
          <w:tcPr>
            <w:tcW w:w="1839" w:type="pct"/>
            <w:tcBorders>
              <w:top w:val="outset" w:sz="6" w:space="0" w:color="000000"/>
              <w:left w:val="outset" w:sz="6" w:space="0" w:color="000000"/>
              <w:bottom w:val="outset" w:sz="6" w:space="0" w:color="000000"/>
              <w:right w:val="outset" w:sz="6" w:space="0" w:color="000000"/>
            </w:tcBorders>
          </w:tcPr>
          <w:p w14:paraId="27542B77" w14:textId="5D60800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Środki z Funduszu Przeciwdziałania COVID-19 na finansowaniem lub dofinansowanie realizacji zadań </w:t>
            </w:r>
            <w:r w:rsidRPr="00682F04">
              <w:rPr>
                <w:rFonts w:asciiTheme="minorHAnsi" w:hAnsiTheme="minorHAnsi" w:cstheme="minorHAnsi"/>
                <w:sz w:val="22"/>
                <w:szCs w:val="22"/>
              </w:rPr>
              <w:lastRenderedPageBreak/>
              <w:t>związanych z przeciwdziałaniem COVID-19</w:t>
            </w:r>
          </w:p>
        </w:tc>
        <w:tc>
          <w:tcPr>
            <w:tcW w:w="822" w:type="pct"/>
            <w:tcBorders>
              <w:top w:val="outset" w:sz="6" w:space="0" w:color="000000"/>
              <w:left w:val="outset" w:sz="6" w:space="0" w:color="000000"/>
              <w:bottom w:val="outset" w:sz="6" w:space="0" w:color="000000"/>
              <w:right w:val="outset" w:sz="6" w:space="0" w:color="000000"/>
            </w:tcBorders>
          </w:tcPr>
          <w:p w14:paraId="63143019" w14:textId="3962275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9.690,00</w:t>
            </w:r>
          </w:p>
        </w:tc>
        <w:tc>
          <w:tcPr>
            <w:tcW w:w="747" w:type="pct"/>
            <w:tcBorders>
              <w:top w:val="outset" w:sz="6" w:space="0" w:color="000000"/>
              <w:left w:val="outset" w:sz="6" w:space="0" w:color="000000"/>
              <w:bottom w:val="outset" w:sz="6" w:space="0" w:color="000000"/>
              <w:right w:val="outset" w:sz="6" w:space="0" w:color="000000"/>
            </w:tcBorders>
          </w:tcPr>
          <w:p w14:paraId="18860DF2" w14:textId="3D3474D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8.670,00</w:t>
            </w:r>
          </w:p>
        </w:tc>
        <w:tc>
          <w:tcPr>
            <w:tcW w:w="448" w:type="pct"/>
            <w:tcBorders>
              <w:top w:val="outset" w:sz="6" w:space="0" w:color="000000"/>
              <w:left w:val="outset" w:sz="6" w:space="0" w:color="000000"/>
              <w:bottom w:val="outset" w:sz="6" w:space="0" w:color="000000"/>
              <w:right w:val="outset" w:sz="6" w:space="0" w:color="000000"/>
            </w:tcBorders>
          </w:tcPr>
          <w:p w14:paraId="69D1AEBD" w14:textId="3B8C121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89,47</w:t>
            </w:r>
          </w:p>
        </w:tc>
      </w:tr>
      <w:tr w:rsidR="003F1073" w:rsidRPr="00682F04" w14:paraId="398C9B2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D915A0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C36E68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135AC4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31F936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D66042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DB9EEB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1078BD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9C704E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622853F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854</w:t>
            </w:r>
          </w:p>
        </w:tc>
        <w:tc>
          <w:tcPr>
            <w:tcW w:w="429" w:type="pct"/>
            <w:tcBorders>
              <w:top w:val="outset" w:sz="6" w:space="0" w:color="000000"/>
              <w:left w:val="outset" w:sz="6" w:space="0" w:color="000000"/>
              <w:bottom w:val="outset" w:sz="6" w:space="0" w:color="000000"/>
              <w:right w:val="outset" w:sz="6" w:space="0" w:color="000000"/>
            </w:tcBorders>
          </w:tcPr>
          <w:p w14:paraId="402B460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729BBE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71A6C73"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Edukacyjna opieka wychowawcza</w:t>
            </w:r>
          </w:p>
        </w:tc>
        <w:tc>
          <w:tcPr>
            <w:tcW w:w="822" w:type="pct"/>
            <w:tcBorders>
              <w:top w:val="outset" w:sz="6" w:space="0" w:color="000000"/>
              <w:left w:val="outset" w:sz="6" w:space="0" w:color="000000"/>
              <w:bottom w:val="outset" w:sz="6" w:space="0" w:color="000000"/>
              <w:right w:val="outset" w:sz="6" w:space="0" w:color="000000"/>
            </w:tcBorders>
          </w:tcPr>
          <w:p w14:paraId="4BBF6852" w14:textId="64BF5921"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77.084,71</w:t>
            </w:r>
          </w:p>
        </w:tc>
        <w:tc>
          <w:tcPr>
            <w:tcW w:w="747" w:type="pct"/>
            <w:tcBorders>
              <w:top w:val="outset" w:sz="6" w:space="0" w:color="000000"/>
              <w:left w:val="outset" w:sz="6" w:space="0" w:color="000000"/>
              <w:bottom w:val="outset" w:sz="6" w:space="0" w:color="000000"/>
              <w:right w:val="outset" w:sz="6" w:space="0" w:color="000000"/>
            </w:tcBorders>
          </w:tcPr>
          <w:p w14:paraId="0911E50A" w14:textId="1BCB246D"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77.084,71</w:t>
            </w:r>
          </w:p>
        </w:tc>
        <w:tc>
          <w:tcPr>
            <w:tcW w:w="448" w:type="pct"/>
            <w:tcBorders>
              <w:top w:val="outset" w:sz="6" w:space="0" w:color="000000"/>
              <w:left w:val="outset" w:sz="6" w:space="0" w:color="000000"/>
              <w:bottom w:val="outset" w:sz="6" w:space="0" w:color="000000"/>
              <w:right w:val="outset" w:sz="6" w:space="0" w:color="000000"/>
            </w:tcBorders>
          </w:tcPr>
          <w:p w14:paraId="0E8C5C8B" w14:textId="5B41307A"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3F1073" w:rsidRPr="00682F04" w14:paraId="1C9B0A3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3140BE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3196BA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144554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588CD61"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C3BBF6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B29CE78"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DE2B08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CE2686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2E33A9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624B9A8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85415</w:t>
            </w:r>
          </w:p>
        </w:tc>
        <w:tc>
          <w:tcPr>
            <w:tcW w:w="355" w:type="pct"/>
            <w:tcBorders>
              <w:top w:val="outset" w:sz="6" w:space="0" w:color="000000"/>
              <w:left w:val="outset" w:sz="6" w:space="0" w:color="000000"/>
              <w:bottom w:val="outset" w:sz="6" w:space="0" w:color="000000"/>
              <w:right w:val="outset" w:sz="6" w:space="0" w:color="000000"/>
            </w:tcBorders>
          </w:tcPr>
          <w:p w14:paraId="0975226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6DB60B68"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Pomoc materialna dla uczniów o charakterze socjalnym</w:t>
            </w:r>
          </w:p>
        </w:tc>
        <w:tc>
          <w:tcPr>
            <w:tcW w:w="822" w:type="pct"/>
            <w:tcBorders>
              <w:top w:val="outset" w:sz="6" w:space="0" w:color="000000"/>
              <w:left w:val="outset" w:sz="6" w:space="0" w:color="000000"/>
              <w:bottom w:val="outset" w:sz="6" w:space="0" w:color="000000"/>
              <w:right w:val="outset" w:sz="6" w:space="0" w:color="000000"/>
            </w:tcBorders>
          </w:tcPr>
          <w:p w14:paraId="7BE078E2" w14:textId="626468D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77.084,71</w:t>
            </w:r>
          </w:p>
        </w:tc>
        <w:tc>
          <w:tcPr>
            <w:tcW w:w="747" w:type="pct"/>
            <w:tcBorders>
              <w:top w:val="outset" w:sz="6" w:space="0" w:color="000000"/>
              <w:left w:val="outset" w:sz="6" w:space="0" w:color="000000"/>
              <w:bottom w:val="outset" w:sz="6" w:space="0" w:color="000000"/>
              <w:right w:val="outset" w:sz="6" w:space="0" w:color="000000"/>
            </w:tcBorders>
          </w:tcPr>
          <w:p w14:paraId="6D8A69B7" w14:textId="1FB1F99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77.084,71</w:t>
            </w:r>
          </w:p>
        </w:tc>
        <w:tc>
          <w:tcPr>
            <w:tcW w:w="448" w:type="pct"/>
            <w:tcBorders>
              <w:top w:val="outset" w:sz="6" w:space="0" w:color="000000"/>
              <w:left w:val="outset" w:sz="6" w:space="0" w:color="000000"/>
              <w:bottom w:val="outset" w:sz="6" w:space="0" w:color="000000"/>
              <w:right w:val="outset" w:sz="6" w:space="0" w:color="000000"/>
            </w:tcBorders>
          </w:tcPr>
          <w:p w14:paraId="720675CF" w14:textId="1DC1F98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01B4912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4CD22E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CC08A6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18B4C4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7F9B048"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0ECA35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143B4CC"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D7BCEA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022903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731318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545CFE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245A2C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2030</w:t>
            </w:r>
          </w:p>
        </w:tc>
        <w:tc>
          <w:tcPr>
            <w:tcW w:w="1839" w:type="pct"/>
            <w:tcBorders>
              <w:top w:val="outset" w:sz="6" w:space="0" w:color="000000"/>
              <w:left w:val="outset" w:sz="6" w:space="0" w:color="000000"/>
              <w:bottom w:val="outset" w:sz="6" w:space="0" w:color="000000"/>
              <w:right w:val="outset" w:sz="6" w:space="0" w:color="000000"/>
            </w:tcBorders>
            <w:hideMark/>
          </w:tcPr>
          <w:p w14:paraId="248397E0" w14:textId="6BB63A36"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celowa otrzymana z budżetu państwa na realizację własnych zadań bieżących gmin (związków gmin, związków powiatowo-gminnych) </w:t>
            </w:r>
          </w:p>
        </w:tc>
        <w:tc>
          <w:tcPr>
            <w:tcW w:w="822" w:type="pct"/>
            <w:tcBorders>
              <w:top w:val="outset" w:sz="6" w:space="0" w:color="000000"/>
              <w:left w:val="outset" w:sz="6" w:space="0" w:color="000000"/>
              <w:bottom w:val="outset" w:sz="6" w:space="0" w:color="000000"/>
              <w:right w:val="outset" w:sz="6" w:space="0" w:color="000000"/>
            </w:tcBorders>
          </w:tcPr>
          <w:p w14:paraId="6766338E" w14:textId="503F31A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76.380,00</w:t>
            </w:r>
          </w:p>
        </w:tc>
        <w:tc>
          <w:tcPr>
            <w:tcW w:w="747" w:type="pct"/>
            <w:tcBorders>
              <w:top w:val="outset" w:sz="6" w:space="0" w:color="000000"/>
              <w:left w:val="outset" w:sz="6" w:space="0" w:color="000000"/>
              <w:bottom w:val="outset" w:sz="6" w:space="0" w:color="000000"/>
              <w:right w:val="outset" w:sz="6" w:space="0" w:color="000000"/>
            </w:tcBorders>
          </w:tcPr>
          <w:p w14:paraId="56D4BDDA" w14:textId="5981242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76.380,00</w:t>
            </w:r>
          </w:p>
        </w:tc>
        <w:tc>
          <w:tcPr>
            <w:tcW w:w="448" w:type="pct"/>
            <w:tcBorders>
              <w:top w:val="outset" w:sz="6" w:space="0" w:color="000000"/>
              <w:left w:val="outset" w:sz="6" w:space="0" w:color="000000"/>
              <w:bottom w:val="outset" w:sz="6" w:space="0" w:color="000000"/>
              <w:right w:val="outset" w:sz="6" w:space="0" w:color="000000"/>
            </w:tcBorders>
          </w:tcPr>
          <w:p w14:paraId="3A844A48" w14:textId="0784FD6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11A407F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B4769D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DB35D3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50B6B7B" w14:textId="7060FAB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2040</w:t>
            </w:r>
          </w:p>
        </w:tc>
        <w:tc>
          <w:tcPr>
            <w:tcW w:w="1839" w:type="pct"/>
            <w:tcBorders>
              <w:top w:val="outset" w:sz="6" w:space="0" w:color="000000"/>
              <w:left w:val="outset" w:sz="6" w:space="0" w:color="000000"/>
              <w:bottom w:val="outset" w:sz="6" w:space="0" w:color="000000"/>
              <w:right w:val="outset" w:sz="6" w:space="0" w:color="000000"/>
            </w:tcBorders>
          </w:tcPr>
          <w:p w14:paraId="3227347D" w14:textId="1EBB8510"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zadań bieżących gmin z zakresu edukacyjnej opieki wychowawczej finansowanych w całości przez budżet państwa w ramach programów rządowych</w:t>
            </w:r>
          </w:p>
        </w:tc>
        <w:tc>
          <w:tcPr>
            <w:tcW w:w="822" w:type="pct"/>
            <w:tcBorders>
              <w:top w:val="outset" w:sz="6" w:space="0" w:color="000000"/>
              <w:left w:val="outset" w:sz="6" w:space="0" w:color="000000"/>
              <w:bottom w:val="outset" w:sz="6" w:space="0" w:color="000000"/>
              <w:right w:val="outset" w:sz="6" w:space="0" w:color="000000"/>
            </w:tcBorders>
          </w:tcPr>
          <w:p w14:paraId="25155AFB" w14:textId="621312D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747" w:type="pct"/>
            <w:tcBorders>
              <w:top w:val="outset" w:sz="6" w:space="0" w:color="000000"/>
              <w:left w:val="outset" w:sz="6" w:space="0" w:color="000000"/>
              <w:bottom w:val="outset" w:sz="6" w:space="0" w:color="000000"/>
              <w:right w:val="outset" w:sz="6" w:space="0" w:color="000000"/>
            </w:tcBorders>
          </w:tcPr>
          <w:p w14:paraId="3F50122B" w14:textId="01996FD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448" w:type="pct"/>
            <w:tcBorders>
              <w:top w:val="outset" w:sz="6" w:space="0" w:color="000000"/>
              <w:left w:val="outset" w:sz="6" w:space="0" w:color="000000"/>
              <w:bottom w:val="outset" w:sz="6" w:space="0" w:color="000000"/>
              <w:right w:val="outset" w:sz="6" w:space="0" w:color="000000"/>
            </w:tcBorders>
          </w:tcPr>
          <w:p w14:paraId="7DD5E44B" w14:textId="7120FB0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CCFC48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90247B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786463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540BB8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F679E3C"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52E3C7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9D169F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1DAAA9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000673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29B3BFDF" w14:textId="77777777"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855</w:t>
            </w:r>
          </w:p>
        </w:tc>
        <w:tc>
          <w:tcPr>
            <w:tcW w:w="429" w:type="pct"/>
            <w:tcBorders>
              <w:top w:val="outset" w:sz="6" w:space="0" w:color="000000"/>
              <w:left w:val="outset" w:sz="6" w:space="0" w:color="000000"/>
              <w:bottom w:val="outset" w:sz="6" w:space="0" w:color="000000"/>
              <w:right w:val="outset" w:sz="6" w:space="0" w:color="000000"/>
            </w:tcBorders>
          </w:tcPr>
          <w:p w14:paraId="6FD48A67" w14:textId="77777777" w:rsidR="003F1073" w:rsidRPr="00682F04" w:rsidRDefault="003F1073" w:rsidP="003F1073">
            <w:pPr>
              <w:pStyle w:val="NormalnyWeb"/>
              <w:jc w:val="center"/>
              <w:rPr>
                <w:rFonts w:asciiTheme="minorHAnsi" w:hAnsiTheme="minorHAnsi" w:cstheme="minorHAnsi"/>
                <w:b/>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7CE7AB1" w14:textId="77777777" w:rsidR="003F1073" w:rsidRPr="00682F04" w:rsidRDefault="003F1073" w:rsidP="003F1073">
            <w:pPr>
              <w:pStyle w:val="NormalnyWeb"/>
              <w:jc w:val="center"/>
              <w:rPr>
                <w:rFonts w:asciiTheme="minorHAnsi" w:hAnsiTheme="minorHAnsi" w:cstheme="minorHAnsi"/>
                <w:b/>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745BA15" w14:textId="77777777" w:rsidR="003F1073" w:rsidRPr="00682F04" w:rsidRDefault="003F1073" w:rsidP="003F1073">
            <w:pPr>
              <w:pStyle w:val="NormalnyWeb"/>
              <w:rPr>
                <w:rFonts w:asciiTheme="minorHAnsi" w:hAnsiTheme="minorHAnsi" w:cstheme="minorHAnsi"/>
                <w:b/>
                <w:sz w:val="22"/>
                <w:szCs w:val="22"/>
              </w:rPr>
            </w:pPr>
            <w:r w:rsidRPr="00682F04">
              <w:rPr>
                <w:rFonts w:asciiTheme="minorHAnsi" w:hAnsiTheme="minorHAnsi" w:cstheme="minorHAnsi"/>
                <w:b/>
                <w:sz w:val="22"/>
                <w:szCs w:val="22"/>
              </w:rPr>
              <w:t>Rodzina</w:t>
            </w:r>
          </w:p>
        </w:tc>
        <w:tc>
          <w:tcPr>
            <w:tcW w:w="822" w:type="pct"/>
            <w:tcBorders>
              <w:top w:val="outset" w:sz="6" w:space="0" w:color="000000"/>
              <w:left w:val="outset" w:sz="6" w:space="0" w:color="000000"/>
              <w:bottom w:val="outset" w:sz="6" w:space="0" w:color="000000"/>
              <w:right w:val="outset" w:sz="6" w:space="0" w:color="000000"/>
            </w:tcBorders>
          </w:tcPr>
          <w:p w14:paraId="2900930B" w14:textId="6582C5CE"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5.592.723,86</w:t>
            </w:r>
          </w:p>
        </w:tc>
        <w:tc>
          <w:tcPr>
            <w:tcW w:w="747" w:type="pct"/>
            <w:tcBorders>
              <w:top w:val="outset" w:sz="6" w:space="0" w:color="000000"/>
              <w:left w:val="outset" w:sz="6" w:space="0" w:color="000000"/>
              <w:bottom w:val="outset" w:sz="6" w:space="0" w:color="000000"/>
              <w:right w:val="outset" w:sz="6" w:space="0" w:color="000000"/>
            </w:tcBorders>
          </w:tcPr>
          <w:p w14:paraId="1615D78D" w14:textId="3176F1E8"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5.568.423,01</w:t>
            </w:r>
          </w:p>
        </w:tc>
        <w:tc>
          <w:tcPr>
            <w:tcW w:w="448" w:type="pct"/>
            <w:tcBorders>
              <w:top w:val="outset" w:sz="6" w:space="0" w:color="000000"/>
              <w:left w:val="outset" w:sz="6" w:space="0" w:color="000000"/>
              <w:bottom w:val="outset" w:sz="6" w:space="0" w:color="000000"/>
              <w:right w:val="outset" w:sz="6" w:space="0" w:color="000000"/>
            </w:tcBorders>
          </w:tcPr>
          <w:p w14:paraId="5EFB0BCC" w14:textId="4321EF9B"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99,57</w:t>
            </w:r>
          </w:p>
        </w:tc>
      </w:tr>
      <w:tr w:rsidR="003F1073" w:rsidRPr="00682F04" w14:paraId="075564B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A84046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5AA3E2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F1E803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02953A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C7A5AB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CF7422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4B0A27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A60A42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20627E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7136D908"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85501</w:t>
            </w:r>
          </w:p>
        </w:tc>
        <w:tc>
          <w:tcPr>
            <w:tcW w:w="355" w:type="pct"/>
            <w:tcBorders>
              <w:top w:val="outset" w:sz="6" w:space="0" w:color="000000"/>
              <w:left w:val="outset" w:sz="6" w:space="0" w:color="000000"/>
              <w:bottom w:val="outset" w:sz="6" w:space="0" w:color="000000"/>
              <w:right w:val="outset" w:sz="6" w:space="0" w:color="000000"/>
            </w:tcBorders>
          </w:tcPr>
          <w:p w14:paraId="6031069C"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53D76E81"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Świadczenia wychowawcze</w:t>
            </w:r>
          </w:p>
        </w:tc>
        <w:tc>
          <w:tcPr>
            <w:tcW w:w="822" w:type="pct"/>
            <w:tcBorders>
              <w:top w:val="outset" w:sz="6" w:space="0" w:color="000000"/>
              <w:left w:val="outset" w:sz="6" w:space="0" w:color="000000"/>
              <w:bottom w:val="outset" w:sz="6" w:space="0" w:color="000000"/>
              <w:right w:val="outset" w:sz="6" w:space="0" w:color="000000"/>
            </w:tcBorders>
          </w:tcPr>
          <w:p w14:paraId="0AB730EB" w14:textId="55502586"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18.000,00</w:t>
            </w:r>
          </w:p>
        </w:tc>
        <w:tc>
          <w:tcPr>
            <w:tcW w:w="747" w:type="pct"/>
            <w:tcBorders>
              <w:top w:val="outset" w:sz="6" w:space="0" w:color="000000"/>
              <w:left w:val="outset" w:sz="6" w:space="0" w:color="000000"/>
              <w:bottom w:val="outset" w:sz="6" w:space="0" w:color="000000"/>
              <w:right w:val="outset" w:sz="6" w:space="0" w:color="000000"/>
            </w:tcBorders>
          </w:tcPr>
          <w:p w14:paraId="30DC69FC" w14:textId="69A7911B"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12.759,88</w:t>
            </w:r>
          </w:p>
        </w:tc>
        <w:tc>
          <w:tcPr>
            <w:tcW w:w="448" w:type="pct"/>
            <w:tcBorders>
              <w:top w:val="outset" w:sz="6" w:space="0" w:color="000000"/>
              <w:left w:val="outset" w:sz="6" w:space="0" w:color="000000"/>
              <w:bottom w:val="outset" w:sz="6" w:space="0" w:color="000000"/>
              <w:right w:val="outset" w:sz="6" w:space="0" w:color="000000"/>
            </w:tcBorders>
          </w:tcPr>
          <w:p w14:paraId="12DAAE62" w14:textId="3DBB1FFD"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70,89</w:t>
            </w:r>
          </w:p>
        </w:tc>
      </w:tr>
      <w:tr w:rsidR="003F1073" w:rsidRPr="00682F04" w14:paraId="0F9CC41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886D2C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751B96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542370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844D6A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3EB0AA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2B05520F"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629E0A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E274B2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1B29C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91F84F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93C323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355E92CA"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08321512" w14:textId="3F66DCC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747" w:type="pct"/>
            <w:tcBorders>
              <w:top w:val="outset" w:sz="6" w:space="0" w:color="000000"/>
              <w:left w:val="outset" w:sz="6" w:space="0" w:color="000000"/>
              <w:bottom w:val="outset" w:sz="6" w:space="0" w:color="000000"/>
              <w:right w:val="outset" w:sz="6" w:space="0" w:color="000000"/>
            </w:tcBorders>
          </w:tcPr>
          <w:p w14:paraId="045F042C" w14:textId="40B4972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2.083,42</w:t>
            </w:r>
          </w:p>
        </w:tc>
        <w:tc>
          <w:tcPr>
            <w:tcW w:w="448" w:type="pct"/>
            <w:tcBorders>
              <w:top w:val="outset" w:sz="6" w:space="0" w:color="000000"/>
              <w:left w:val="outset" w:sz="6" w:space="0" w:color="000000"/>
              <w:bottom w:val="outset" w:sz="6" w:space="0" w:color="000000"/>
              <w:right w:val="outset" w:sz="6" w:space="0" w:color="000000"/>
            </w:tcBorders>
          </w:tcPr>
          <w:p w14:paraId="4C2FBB0A" w14:textId="3CD5C4B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41,67</w:t>
            </w:r>
          </w:p>
        </w:tc>
      </w:tr>
      <w:tr w:rsidR="003F1073" w:rsidRPr="00682F04" w14:paraId="1006C13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47B96F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45BACF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C06754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hideMark/>
          </w:tcPr>
          <w:p w14:paraId="5ECD71C4"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 / 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0A9251A9" w14:textId="6CF9C04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w:t>
            </w:r>
          </w:p>
        </w:tc>
        <w:tc>
          <w:tcPr>
            <w:tcW w:w="747" w:type="pct"/>
            <w:tcBorders>
              <w:top w:val="outset" w:sz="6" w:space="0" w:color="000000"/>
              <w:left w:val="outset" w:sz="6" w:space="0" w:color="000000"/>
              <w:bottom w:val="outset" w:sz="6" w:space="0" w:color="000000"/>
              <w:right w:val="outset" w:sz="6" w:space="0" w:color="000000"/>
            </w:tcBorders>
          </w:tcPr>
          <w:p w14:paraId="2A5371A0" w14:textId="3AD3566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10.676,46</w:t>
            </w:r>
          </w:p>
        </w:tc>
        <w:tc>
          <w:tcPr>
            <w:tcW w:w="448" w:type="pct"/>
            <w:tcBorders>
              <w:top w:val="outset" w:sz="6" w:space="0" w:color="000000"/>
              <w:left w:val="outset" w:sz="6" w:space="0" w:color="000000"/>
              <w:bottom w:val="outset" w:sz="6" w:space="0" w:color="000000"/>
              <w:right w:val="outset" w:sz="6" w:space="0" w:color="000000"/>
            </w:tcBorders>
          </w:tcPr>
          <w:p w14:paraId="5E3AC790" w14:textId="747DB25D"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82,13</w:t>
            </w:r>
          </w:p>
        </w:tc>
      </w:tr>
      <w:tr w:rsidR="003F1073" w:rsidRPr="00682F04" w14:paraId="381AA22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C11E83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6067A6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1933F0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8E6AA05"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41542A2"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EA9F8E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9BE644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86072A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0CBBD9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5335E4C9"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85502</w:t>
            </w:r>
          </w:p>
        </w:tc>
        <w:tc>
          <w:tcPr>
            <w:tcW w:w="355" w:type="pct"/>
            <w:tcBorders>
              <w:top w:val="outset" w:sz="6" w:space="0" w:color="000000"/>
              <w:left w:val="outset" w:sz="6" w:space="0" w:color="000000"/>
              <w:bottom w:val="outset" w:sz="6" w:space="0" w:color="000000"/>
              <w:right w:val="outset" w:sz="6" w:space="0" w:color="000000"/>
            </w:tcBorders>
          </w:tcPr>
          <w:p w14:paraId="5596C810"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485EDE0"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Świadczenia rodzinne, świadczenia z funduszu alimentacyjnego oraz składki na ubezpieczenia emerytalne i rentowe z ubezpieczenia społecznego</w:t>
            </w:r>
          </w:p>
        </w:tc>
        <w:tc>
          <w:tcPr>
            <w:tcW w:w="822" w:type="pct"/>
            <w:tcBorders>
              <w:top w:val="outset" w:sz="6" w:space="0" w:color="000000"/>
              <w:left w:val="outset" w:sz="6" w:space="0" w:color="000000"/>
              <w:bottom w:val="outset" w:sz="6" w:space="0" w:color="000000"/>
              <w:right w:val="outset" w:sz="6" w:space="0" w:color="000000"/>
            </w:tcBorders>
          </w:tcPr>
          <w:p w14:paraId="7103589A" w14:textId="597704DD"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5.333.534,00</w:t>
            </w:r>
          </w:p>
        </w:tc>
        <w:tc>
          <w:tcPr>
            <w:tcW w:w="747" w:type="pct"/>
            <w:tcBorders>
              <w:top w:val="outset" w:sz="6" w:space="0" w:color="000000"/>
              <w:left w:val="outset" w:sz="6" w:space="0" w:color="000000"/>
              <w:bottom w:val="outset" w:sz="6" w:space="0" w:color="000000"/>
              <w:right w:val="outset" w:sz="6" w:space="0" w:color="000000"/>
            </w:tcBorders>
          </w:tcPr>
          <w:p w14:paraId="286B0EEC" w14:textId="35169C7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5.330.005,65</w:t>
            </w:r>
          </w:p>
        </w:tc>
        <w:tc>
          <w:tcPr>
            <w:tcW w:w="448" w:type="pct"/>
            <w:tcBorders>
              <w:top w:val="outset" w:sz="6" w:space="0" w:color="000000"/>
              <w:left w:val="outset" w:sz="6" w:space="0" w:color="000000"/>
              <w:bottom w:val="outset" w:sz="6" w:space="0" w:color="000000"/>
              <w:right w:val="outset" w:sz="6" w:space="0" w:color="000000"/>
            </w:tcBorders>
          </w:tcPr>
          <w:p w14:paraId="2E283AB1" w14:textId="0BAC613B"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99,93</w:t>
            </w:r>
          </w:p>
        </w:tc>
      </w:tr>
      <w:tr w:rsidR="003F1073" w:rsidRPr="00682F04" w14:paraId="06559F8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71BBFD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E9BA46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3FDC7B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9E3DDA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5BBE4AE"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440AEEC"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08340B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3A3C91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DD657C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2F28E0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E3EFAA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0123CD24"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55818F28" w14:textId="2414FAC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747" w:type="pct"/>
            <w:tcBorders>
              <w:top w:val="outset" w:sz="6" w:space="0" w:color="000000"/>
              <w:left w:val="outset" w:sz="6" w:space="0" w:color="000000"/>
              <w:bottom w:val="outset" w:sz="6" w:space="0" w:color="000000"/>
              <w:right w:val="outset" w:sz="6" w:space="0" w:color="000000"/>
            </w:tcBorders>
          </w:tcPr>
          <w:p w14:paraId="665DCA65" w14:textId="1826BFD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1.386,26</w:t>
            </w:r>
          </w:p>
        </w:tc>
        <w:tc>
          <w:tcPr>
            <w:tcW w:w="448" w:type="pct"/>
            <w:tcBorders>
              <w:top w:val="outset" w:sz="6" w:space="0" w:color="000000"/>
              <w:left w:val="outset" w:sz="6" w:space="0" w:color="000000"/>
              <w:bottom w:val="outset" w:sz="6" w:space="0" w:color="000000"/>
              <w:right w:val="outset" w:sz="6" w:space="0" w:color="000000"/>
            </w:tcBorders>
          </w:tcPr>
          <w:p w14:paraId="372A7A54" w14:textId="72A9C33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34,66</w:t>
            </w:r>
          </w:p>
        </w:tc>
      </w:tr>
      <w:tr w:rsidR="003F1073" w:rsidRPr="00682F04" w14:paraId="43B6D45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D66A31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58B8F7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60C51B4"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hideMark/>
          </w:tcPr>
          <w:p w14:paraId="41A72F12"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 / 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45C5A6B9" w14:textId="1C942AD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747" w:type="pct"/>
            <w:tcBorders>
              <w:top w:val="outset" w:sz="6" w:space="0" w:color="000000"/>
              <w:left w:val="outset" w:sz="6" w:space="0" w:color="000000"/>
              <w:bottom w:val="outset" w:sz="6" w:space="0" w:color="000000"/>
              <w:right w:val="outset" w:sz="6" w:space="0" w:color="000000"/>
            </w:tcBorders>
          </w:tcPr>
          <w:p w14:paraId="4A99D13C" w14:textId="485201E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8.568,72</w:t>
            </w:r>
          </w:p>
        </w:tc>
        <w:tc>
          <w:tcPr>
            <w:tcW w:w="448" w:type="pct"/>
            <w:tcBorders>
              <w:top w:val="outset" w:sz="6" w:space="0" w:color="000000"/>
              <w:left w:val="outset" w:sz="6" w:space="0" w:color="000000"/>
              <w:bottom w:val="outset" w:sz="6" w:space="0" w:color="000000"/>
              <w:right w:val="outset" w:sz="6" w:space="0" w:color="000000"/>
            </w:tcBorders>
          </w:tcPr>
          <w:p w14:paraId="09FCD653" w14:textId="328A49D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85,69</w:t>
            </w:r>
          </w:p>
        </w:tc>
      </w:tr>
      <w:tr w:rsidR="003F1073" w:rsidRPr="00682F04" w14:paraId="6A2CA07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7FDE60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26F5AA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4F4F7DB"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04D561D5" w14:textId="0AF35F7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zdań zleconych z zakresu administracji rządowej oraz innych zadań zleconych gminie (związkom gmin, związków powiatowo-gminnych) ustawami</w:t>
            </w:r>
          </w:p>
        </w:tc>
        <w:tc>
          <w:tcPr>
            <w:tcW w:w="822" w:type="pct"/>
            <w:tcBorders>
              <w:top w:val="outset" w:sz="6" w:space="0" w:color="000000"/>
              <w:left w:val="outset" w:sz="6" w:space="0" w:color="000000"/>
              <w:bottom w:val="outset" w:sz="6" w:space="0" w:color="000000"/>
              <w:right w:val="outset" w:sz="6" w:space="0" w:color="000000"/>
            </w:tcBorders>
          </w:tcPr>
          <w:p w14:paraId="0916D09E" w14:textId="1D42CFE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5.286.067,00</w:t>
            </w:r>
          </w:p>
        </w:tc>
        <w:tc>
          <w:tcPr>
            <w:tcW w:w="747" w:type="pct"/>
            <w:tcBorders>
              <w:top w:val="outset" w:sz="6" w:space="0" w:color="000000"/>
              <w:left w:val="outset" w:sz="6" w:space="0" w:color="000000"/>
              <w:bottom w:val="outset" w:sz="6" w:space="0" w:color="000000"/>
              <w:right w:val="outset" w:sz="6" w:space="0" w:color="000000"/>
            </w:tcBorders>
          </w:tcPr>
          <w:p w14:paraId="4B4E05A1" w14:textId="471AFB1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5.276.498,04</w:t>
            </w:r>
          </w:p>
        </w:tc>
        <w:tc>
          <w:tcPr>
            <w:tcW w:w="448" w:type="pct"/>
            <w:tcBorders>
              <w:top w:val="outset" w:sz="6" w:space="0" w:color="000000"/>
              <w:left w:val="outset" w:sz="6" w:space="0" w:color="000000"/>
              <w:bottom w:val="outset" w:sz="6" w:space="0" w:color="000000"/>
              <w:right w:val="outset" w:sz="6" w:space="0" w:color="000000"/>
            </w:tcBorders>
          </w:tcPr>
          <w:p w14:paraId="0B3ACF3A" w14:textId="1634CA6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99,82</w:t>
            </w:r>
          </w:p>
        </w:tc>
      </w:tr>
      <w:tr w:rsidR="003F1073" w:rsidRPr="00682F04" w14:paraId="71BD3B4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3A79F9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0A1D6F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BC0B8A3" w14:textId="3FBB509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2060</w:t>
            </w:r>
          </w:p>
        </w:tc>
        <w:tc>
          <w:tcPr>
            <w:tcW w:w="1839" w:type="pct"/>
            <w:tcBorders>
              <w:top w:val="outset" w:sz="6" w:space="0" w:color="000000"/>
              <w:left w:val="outset" w:sz="6" w:space="0" w:color="000000"/>
              <w:bottom w:val="outset" w:sz="6" w:space="0" w:color="000000"/>
              <w:right w:val="outset" w:sz="6" w:space="0" w:color="000000"/>
            </w:tcBorders>
          </w:tcPr>
          <w:p w14:paraId="2B784F89" w14:textId="41DA748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zdania bieżące z zakresu  administracji rządowej zlecone gminom (związkom gmin, związków powiatowo-gminnych) związane z realizacją świadczenia wychowawczego stanowiącego pomoc państwa w wychowywaniu dzieci</w:t>
            </w:r>
          </w:p>
        </w:tc>
        <w:tc>
          <w:tcPr>
            <w:tcW w:w="822" w:type="pct"/>
            <w:tcBorders>
              <w:top w:val="outset" w:sz="6" w:space="0" w:color="000000"/>
              <w:left w:val="outset" w:sz="6" w:space="0" w:color="000000"/>
              <w:bottom w:val="outset" w:sz="6" w:space="0" w:color="000000"/>
              <w:right w:val="outset" w:sz="6" w:space="0" w:color="000000"/>
            </w:tcBorders>
          </w:tcPr>
          <w:p w14:paraId="418FFA3C" w14:textId="02FE1C4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3.467,00</w:t>
            </w:r>
          </w:p>
        </w:tc>
        <w:tc>
          <w:tcPr>
            <w:tcW w:w="747" w:type="pct"/>
            <w:tcBorders>
              <w:top w:val="outset" w:sz="6" w:space="0" w:color="000000"/>
              <w:left w:val="outset" w:sz="6" w:space="0" w:color="000000"/>
              <w:bottom w:val="outset" w:sz="6" w:space="0" w:color="000000"/>
              <w:right w:val="outset" w:sz="6" w:space="0" w:color="000000"/>
            </w:tcBorders>
          </w:tcPr>
          <w:p w14:paraId="4B7FA3DE" w14:textId="3E386D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3.465,08</w:t>
            </w:r>
          </w:p>
        </w:tc>
        <w:tc>
          <w:tcPr>
            <w:tcW w:w="448" w:type="pct"/>
            <w:tcBorders>
              <w:top w:val="outset" w:sz="6" w:space="0" w:color="000000"/>
              <w:left w:val="outset" w:sz="6" w:space="0" w:color="000000"/>
              <w:bottom w:val="outset" w:sz="6" w:space="0" w:color="000000"/>
              <w:right w:val="outset" w:sz="6" w:space="0" w:color="000000"/>
            </w:tcBorders>
          </w:tcPr>
          <w:p w14:paraId="7ABE4DD7" w14:textId="56A6DBC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99,94</w:t>
            </w:r>
          </w:p>
        </w:tc>
      </w:tr>
      <w:tr w:rsidR="003F1073" w:rsidRPr="00682F04" w14:paraId="4ACF056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D14B82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EE91EC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04ED97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w:t>
            </w:r>
          </w:p>
        </w:tc>
        <w:tc>
          <w:tcPr>
            <w:tcW w:w="1839" w:type="pct"/>
            <w:tcBorders>
              <w:top w:val="outset" w:sz="6" w:space="0" w:color="000000"/>
              <w:left w:val="outset" w:sz="6" w:space="0" w:color="000000"/>
              <w:bottom w:val="outset" w:sz="6" w:space="0" w:color="000000"/>
              <w:right w:val="outset" w:sz="6" w:space="0" w:color="000000"/>
            </w:tcBorders>
            <w:hideMark/>
          </w:tcPr>
          <w:p w14:paraId="2BF978E8"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Dochody jednostek samorządu terytorialnego związane z realizacją zadań z zakresu administracji rządowej oraz innych zadań zleconych ustawami</w:t>
            </w:r>
          </w:p>
        </w:tc>
        <w:tc>
          <w:tcPr>
            <w:tcW w:w="822" w:type="pct"/>
            <w:tcBorders>
              <w:top w:val="outset" w:sz="6" w:space="0" w:color="000000"/>
              <w:left w:val="outset" w:sz="6" w:space="0" w:color="000000"/>
              <w:bottom w:val="outset" w:sz="6" w:space="0" w:color="000000"/>
              <w:right w:val="outset" w:sz="6" w:space="0" w:color="000000"/>
            </w:tcBorders>
          </w:tcPr>
          <w:p w14:paraId="1CA02B7C" w14:textId="6AEEE5A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747" w:type="pct"/>
            <w:tcBorders>
              <w:top w:val="outset" w:sz="6" w:space="0" w:color="000000"/>
              <w:left w:val="outset" w:sz="6" w:space="0" w:color="000000"/>
              <w:bottom w:val="outset" w:sz="6" w:space="0" w:color="000000"/>
              <w:right w:val="outset" w:sz="6" w:space="0" w:color="000000"/>
            </w:tcBorders>
          </w:tcPr>
          <w:p w14:paraId="47B0E74C" w14:textId="4CF159C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40.087,55</w:t>
            </w:r>
          </w:p>
        </w:tc>
        <w:tc>
          <w:tcPr>
            <w:tcW w:w="448" w:type="pct"/>
            <w:tcBorders>
              <w:top w:val="outset" w:sz="6" w:space="0" w:color="000000"/>
              <w:left w:val="outset" w:sz="6" w:space="0" w:color="000000"/>
              <w:bottom w:val="outset" w:sz="6" w:space="0" w:color="000000"/>
              <w:right w:val="outset" w:sz="6" w:space="0" w:color="000000"/>
            </w:tcBorders>
          </w:tcPr>
          <w:p w14:paraId="68A631BD" w14:textId="5BB637B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133,63</w:t>
            </w:r>
          </w:p>
        </w:tc>
      </w:tr>
      <w:tr w:rsidR="003F1073" w:rsidRPr="00682F04" w14:paraId="5E641D3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30F809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4C5B6F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009EB58"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7965AD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E289AF4"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6CD497C"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C88FD23"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B54352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1C1268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9F03D06"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85503</w:t>
            </w:r>
          </w:p>
        </w:tc>
        <w:tc>
          <w:tcPr>
            <w:tcW w:w="355" w:type="pct"/>
            <w:tcBorders>
              <w:top w:val="outset" w:sz="6" w:space="0" w:color="000000"/>
              <w:left w:val="outset" w:sz="6" w:space="0" w:color="000000"/>
              <w:bottom w:val="outset" w:sz="6" w:space="0" w:color="000000"/>
              <w:right w:val="outset" w:sz="6" w:space="0" w:color="000000"/>
            </w:tcBorders>
          </w:tcPr>
          <w:p w14:paraId="0061CE33"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433024C9"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Karta Dużej Rodziny</w:t>
            </w:r>
          </w:p>
        </w:tc>
        <w:tc>
          <w:tcPr>
            <w:tcW w:w="822" w:type="pct"/>
            <w:tcBorders>
              <w:top w:val="outset" w:sz="6" w:space="0" w:color="000000"/>
              <w:left w:val="outset" w:sz="6" w:space="0" w:color="000000"/>
              <w:bottom w:val="outset" w:sz="6" w:space="0" w:color="000000"/>
              <w:right w:val="outset" w:sz="6" w:space="0" w:color="000000"/>
            </w:tcBorders>
          </w:tcPr>
          <w:p w14:paraId="29001DF2" w14:textId="7929998A"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1.747,00</w:t>
            </w:r>
          </w:p>
        </w:tc>
        <w:tc>
          <w:tcPr>
            <w:tcW w:w="747" w:type="pct"/>
            <w:tcBorders>
              <w:top w:val="outset" w:sz="6" w:space="0" w:color="000000"/>
              <w:left w:val="outset" w:sz="6" w:space="0" w:color="000000"/>
              <w:bottom w:val="outset" w:sz="6" w:space="0" w:color="000000"/>
              <w:right w:val="outset" w:sz="6" w:space="0" w:color="000000"/>
            </w:tcBorders>
          </w:tcPr>
          <w:p w14:paraId="0489967F" w14:textId="7C7F66F5"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1.748,95</w:t>
            </w:r>
          </w:p>
        </w:tc>
        <w:tc>
          <w:tcPr>
            <w:tcW w:w="448" w:type="pct"/>
            <w:tcBorders>
              <w:top w:val="outset" w:sz="6" w:space="0" w:color="000000"/>
              <w:left w:val="outset" w:sz="6" w:space="0" w:color="000000"/>
              <w:bottom w:val="outset" w:sz="6" w:space="0" w:color="000000"/>
              <w:right w:val="outset" w:sz="6" w:space="0" w:color="000000"/>
            </w:tcBorders>
          </w:tcPr>
          <w:p w14:paraId="2D5F47DA" w14:textId="5489B326"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100,11</w:t>
            </w:r>
          </w:p>
        </w:tc>
      </w:tr>
      <w:tr w:rsidR="003F1073" w:rsidRPr="00682F04" w14:paraId="217370A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87495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168A3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0C05AFC"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E6F3F9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CE6D5E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EA9B1AD"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F1205B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2C64B1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4B6026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586D85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125B6C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6EE0D257" w14:textId="135BEF9B"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zdań zleconych z zakresu administracji rządowej oraz innych zadań zleconych gminie (związkom gmin, związków powiatowo-gminnych) ustawami</w:t>
            </w:r>
          </w:p>
        </w:tc>
        <w:tc>
          <w:tcPr>
            <w:tcW w:w="822" w:type="pct"/>
            <w:tcBorders>
              <w:top w:val="outset" w:sz="6" w:space="0" w:color="000000"/>
              <w:left w:val="outset" w:sz="6" w:space="0" w:color="000000"/>
              <w:bottom w:val="outset" w:sz="6" w:space="0" w:color="000000"/>
              <w:right w:val="outset" w:sz="6" w:space="0" w:color="000000"/>
            </w:tcBorders>
          </w:tcPr>
          <w:p w14:paraId="41F257B4" w14:textId="614983A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1.747,00</w:t>
            </w:r>
          </w:p>
        </w:tc>
        <w:tc>
          <w:tcPr>
            <w:tcW w:w="747" w:type="pct"/>
            <w:tcBorders>
              <w:top w:val="outset" w:sz="6" w:space="0" w:color="000000"/>
              <w:left w:val="outset" w:sz="6" w:space="0" w:color="000000"/>
              <w:bottom w:val="outset" w:sz="6" w:space="0" w:color="000000"/>
              <w:right w:val="outset" w:sz="6" w:space="0" w:color="000000"/>
            </w:tcBorders>
          </w:tcPr>
          <w:p w14:paraId="091B773A" w14:textId="2C26B4D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1.747,00</w:t>
            </w:r>
          </w:p>
        </w:tc>
        <w:tc>
          <w:tcPr>
            <w:tcW w:w="448" w:type="pct"/>
            <w:tcBorders>
              <w:top w:val="outset" w:sz="6" w:space="0" w:color="000000"/>
              <w:left w:val="outset" w:sz="6" w:space="0" w:color="000000"/>
              <w:bottom w:val="outset" w:sz="6" w:space="0" w:color="000000"/>
              <w:right w:val="outset" w:sz="6" w:space="0" w:color="000000"/>
            </w:tcBorders>
          </w:tcPr>
          <w:p w14:paraId="7DB98F95" w14:textId="2AE43E7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6DAEE7C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C3B132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15ADE0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6041C4A"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w:t>
            </w:r>
          </w:p>
        </w:tc>
        <w:tc>
          <w:tcPr>
            <w:tcW w:w="1839" w:type="pct"/>
            <w:tcBorders>
              <w:top w:val="outset" w:sz="6" w:space="0" w:color="000000"/>
              <w:left w:val="outset" w:sz="6" w:space="0" w:color="000000"/>
              <w:bottom w:val="outset" w:sz="6" w:space="0" w:color="000000"/>
              <w:right w:val="outset" w:sz="6" w:space="0" w:color="000000"/>
            </w:tcBorders>
            <w:hideMark/>
          </w:tcPr>
          <w:p w14:paraId="56BE1EBE"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Dochody jednostek samorządu terytorialnego związane z realizacją zadań z zakresu administracji rządowej oraz innych zadań zleconych ustawami</w:t>
            </w:r>
          </w:p>
        </w:tc>
        <w:tc>
          <w:tcPr>
            <w:tcW w:w="822" w:type="pct"/>
            <w:tcBorders>
              <w:top w:val="outset" w:sz="6" w:space="0" w:color="000000"/>
              <w:left w:val="outset" w:sz="6" w:space="0" w:color="000000"/>
              <w:bottom w:val="outset" w:sz="6" w:space="0" w:color="000000"/>
              <w:right w:val="outset" w:sz="6" w:space="0" w:color="000000"/>
            </w:tcBorders>
          </w:tcPr>
          <w:p w14:paraId="56AE5363" w14:textId="5F81513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78C1DA2C" w14:textId="4DEEDCF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1,95</w:t>
            </w:r>
          </w:p>
        </w:tc>
        <w:tc>
          <w:tcPr>
            <w:tcW w:w="448" w:type="pct"/>
            <w:tcBorders>
              <w:top w:val="outset" w:sz="6" w:space="0" w:color="000000"/>
              <w:left w:val="outset" w:sz="6" w:space="0" w:color="000000"/>
              <w:bottom w:val="outset" w:sz="6" w:space="0" w:color="000000"/>
              <w:right w:val="outset" w:sz="6" w:space="0" w:color="000000"/>
            </w:tcBorders>
          </w:tcPr>
          <w:p w14:paraId="3FDBC8B0" w14:textId="1FEE83F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21E9DA9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9FE569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D4DD48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DDEEC7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C21D477"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8E0A72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5D797FC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927AB7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739FE0F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373649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1CE7B6C0"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85504</w:t>
            </w:r>
          </w:p>
        </w:tc>
        <w:tc>
          <w:tcPr>
            <w:tcW w:w="355" w:type="pct"/>
            <w:tcBorders>
              <w:top w:val="outset" w:sz="6" w:space="0" w:color="000000"/>
              <w:left w:val="outset" w:sz="6" w:space="0" w:color="000000"/>
              <w:bottom w:val="outset" w:sz="6" w:space="0" w:color="000000"/>
              <w:right w:val="outset" w:sz="6" w:space="0" w:color="000000"/>
            </w:tcBorders>
          </w:tcPr>
          <w:p w14:paraId="005AA3D1"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304B4804"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Wspieranie rodziny</w:t>
            </w:r>
          </w:p>
        </w:tc>
        <w:tc>
          <w:tcPr>
            <w:tcW w:w="822" w:type="pct"/>
            <w:tcBorders>
              <w:top w:val="outset" w:sz="6" w:space="0" w:color="000000"/>
              <w:left w:val="outset" w:sz="6" w:space="0" w:color="000000"/>
              <w:bottom w:val="outset" w:sz="6" w:space="0" w:color="000000"/>
              <w:right w:val="outset" w:sz="6" w:space="0" w:color="000000"/>
            </w:tcBorders>
          </w:tcPr>
          <w:p w14:paraId="5316990C" w14:textId="2F7F104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10.557,86</w:t>
            </w:r>
          </w:p>
        </w:tc>
        <w:tc>
          <w:tcPr>
            <w:tcW w:w="747" w:type="pct"/>
            <w:tcBorders>
              <w:top w:val="outset" w:sz="6" w:space="0" w:color="000000"/>
              <w:left w:val="outset" w:sz="6" w:space="0" w:color="000000"/>
              <w:bottom w:val="outset" w:sz="6" w:space="0" w:color="000000"/>
              <w:right w:val="outset" w:sz="6" w:space="0" w:color="000000"/>
            </w:tcBorders>
          </w:tcPr>
          <w:p w14:paraId="24FA3030" w14:textId="389FC75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10.557,86</w:t>
            </w:r>
          </w:p>
        </w:tc>
        <w:tc>
          <w:tcPr>
            <w:tcW w:w="448" w:type="pct"/>
            <w:tcBorders>
              <w:top w:val="outset" w:sz="6" w:space="0" w:color="000000"/>
              <w:left w:val="outset" w:sz="6" w:space="0" w:color="000000"/>
              <w:bottom w:val="outset" w:sz="6" w:space="0" w:color="000000"/>
              <w:right w:val="outset" w:sz="6" w:space="0" w:color="000000"/>
            </w:tcBorders>
          </w:tcPr>
          <w:p w14:paraId="2D175836" w14:textId="64AFF946"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F1073" w:rsidRPr="00682F04" w14:paraId="24A3F03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7872DC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7F47D2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972ABD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F37536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887CA2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C63CA76"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B5AC77E"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9DBFF9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0430D6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764F9D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7D1580B" w14:textId="6AAFD88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2690</w:t>
            </w:r>
          </w:p>
        </w:tc>
        <w:tc>
          <w:tcPr>
            <w:tcW w:w="1839" w:type="pct"/>
            <w:tcBorders>
              <w:top w:val="outset" w:sz="6" w:space="0" w:color="000000"/>
              <w:left w:val="outset" w:sz="6" w:space="0" w:color="000000"/>
              <w:bottom w:val="outset" w:sz="6" w:space="0" w:color="000000"/>
              <w:right w:val="outset" w:sz="6" w:space="0" w:color="000000"/>
            </w:tcBorders>
          </w:tcPr>
          <w:p w14:paraId="252B548C" w14:textId="6C566414"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z Funduszu Pracy otrzymane na realizację zadań wynikających z odrębnych ustaw</w:t>
            </w:r>
          </w:p>
        </w:tc>
        <w:tc>
          <w:tcPr>
            <w:tcW w:w="822" w:type="pct"/>
            <w:tcBorders>
              <w:top w:val="outset" w:sz="6" w:space="0" w:color="000000"/>
              <w:left w:val="outset" w:sz="6" w:space="0" w:color="000000"/>
              <w:bottom w:val="outset" w:sz="6" w:space="0" w:color="000000"/>
              <w:right w:val="outset" w:sz="6" w:space="0" w:color="000000"/>
            </w:tcBorders>
          </w:tcPr>
          <w:p w14:paraId="0A573B55" w14:textId="4F6CC72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10.557,86</w:t>
            </w:r>
          </w:p>
        </w:tc>
        <w:tc>
          <w:tcPr>
            <w:tcW w:w="747" w:type="pct"/>
            <w:tcBorders>
              <w:top w:val="outset" w:sz="6" w:space="0" w:color="000000"/>
              <w:left w:val="outset" w:sz="6" w:space="0" w:color="000000"/>
              <w:bottom w:val="outset" w:sz="6" w:space="0" w:color="000000"/>
              <w:right w:val="outset" w:sz="6" w:space="0" w:color="000000"/>
            </w:tcBorders>
          </w:tcPr>
          <w:p w14:paraId="4F8BCF65" w14:textId="51874FF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10.557,86</w:t>
            </w:r>
          </w:p>
        </w:tc>
        <w:tc>
          <w:tcPr>
            <w:tcW w:w="448" w:type="pct"/>
            <w:tcBorders>
              <w:top w:val="outset" w:sz="6" w:space="0" w:color="000000"/>
              <w:left w:val="outset" w:sz="6" w:space="0" w:color="000000"/>
              <w:bottom w:val="outset" w:sz="6" w:space="0" w:color="000000"/>
              <w:right w:val="outset" w:sz="6" w:space="0" w:color="000000"/>
            </w:tcBorders>
          </w:tcPr>
          <w:p w14:paraId="41A03347" w14:textId="3DFD81E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5F5113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E9F53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570136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7A4E52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BF8E74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6CE941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E153B9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F9C9B0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F6EBA0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5A286D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371B6C07"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85513</w:t>
            </w:r>
          </w:p>
        </w:tc>
        <w:tc>
          <w:tcPr>
            <w:tcW w:w="355" w:type="pct"/>
            <w:tcBorders>
              <w:top w:val="outset" w:sz="6" w:space="0" w:color="000000"/>
              <w:left w:val="outset" w:sz="6" w:space="0" w:color="000000"/>
              <w:bottom w:val="outset" w:sz="6" w:space="0" w:color="000000"/>
              <w:right w:val="outset" w:sz="6" w:space="0" w:color="000000"/>
            </w:tcBorders>
          </w:tcPr>
          <w:p w14:paraId="320C096F"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2D2A658" w14:textId="25392AEF"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Składki na ubezpieczenie zdrowotne opłacane za osoby pobierające niektóre świadczenia z pomocy społecznej oraz za osoby uczestniczące w zajęciach w centrum integracji społecznej</w:t>
            </w:r>
          </w:p>
        </w:tc>
        <w:tc>
          <w:tcPr>
            <w:tcW w:w="822" w:type="pct"/>
            <w:tcBorders>
              <w:top w:val="outset" w:sz="6" w:space="0" w:color="000000"/>
              <w:left w:val="outset" w:sz="6" w:space="0" w:color="000000"/>
              <w:bottom w:val="outset" w:sz="6" w:space="0" w:color="000000"/>
              <w:right w:val="outset" w:sz="6" w:space="0" w:color="000000"/>
            </w:tcBorders>
          </w:tcPr>
          <w:p w14:paraId="3644283B" w14:textId="46EA81DF"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107.920,00</w:t>
            </w:r>
          </w:p>
        </w:tc>
        <w:tc>
          <w:tcPr>
            <w:tcW w:w="747" w:type="pct"/>
            <w:tcBorders>
              <w:top w:val="outset" w:sz="6" w:space="0" w:color="000000"/>
              <w:left w:val="outset" w:sz="6" w:space="0" w:color="000000"/>
              <w:bottom w:val="outset" w:sz="6" w:space="0" w:color="000000"/>
              <w:right w:val="outset" w:sz="6" w:space="0" w:color="000000"/>
            </w:tcBorders>
          </w:tcPr>
          <w:p w14:paraId="6FC823FE" w14:textId="2D85348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107.646,30</w:t>
            </w:r>
          </w:p>
        </w:tc>
        <w:tc>
          <w:tcPr>
            <w:tcW w:w="448" w:type="pct"/>
            <w:tcBorders>
              <w:top w:val="outset" w:sz="6" w:space="0" w:color="000000"/>
              <w:left w:val="outset" w:sz="6" w:space="0" w:color="000000"/>
              <w:bottom w:val="outset" w:sz="6" w:space="0" w:color="000000"/>
              <w:right w:val="outset" w:sz="6" w:space="0" w:color="000000"/>
            </w:tcBorders>
          </w:tcPr>
          <w:p w14:paraId="6C19A8D4" w14:textId="6A3C39A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99,75</w:t>
            </w:r>
          </w:p>
        </w:tc>
      </w:tr>
      <w:tr w:rsidR="003F1073" w:rsidRPr="00682F04" w14:paraId="4E88B51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5E3D03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FB701B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AC933AD"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3D05328" w14:textId="77777777" w:rsidR="003F1073" w:rsidRPr="00682F04" w:rsidRDefault="003F1073" w:rsidP="003F1073">
            <w:pPr>
              <w:pStyle w:val="NormalnyWeb"/>
              <w:rPr>
                <w:rFonts w:asciiTheme="minorHAnsi" w:hAnsiTheme="minorHAnsi" w:cstheme="minorHAnsi"/>
                <w:i/>
                <w:iCs/>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A13012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620AE14"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EC31EFD"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AAEF14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D97090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642C9D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B46AEE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2010</w:t>
            </w:r>
          </w:p>
        </w:tc>
        <w:tc>
          <w:tcPr>
            <w:tcW w:w="1839" w:type="pct"/>
            <w:tcBorders>
              <w:top w:val="outset" w:sz="6" w:space="0" w:color="000000"/>
              <w:left w:val="outset" w:sz="6" w:space="0" w:color="000000"/>
              <w:bottom w:val="outset" w:sz="6" w:space="0" w:color="000000"/>
              <w:right w:val="outset" w:sz="6" w:space="0" w:color="000000"/>
            </w:tcBorders>
            <w:hideMark/>
          </w:tcPr>
          <w:p w14:paraId="41B08D50" w14:textId="18FAD089"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zdań zleconych z zakresu administracji rządowej oraz innych zadań zleconych gminie (związkom gmin, związków powiatowo-gminnych) ustawami</w:t>
            </w:r>
          </w:p>
        </w:tc>
        <w:tc>
          <w:tcPr>
            <w:tcW w:w="822" w:type="pct"/>
            <w:tcBorders>
              <w:top w:val="outset" w:sz="6" w:space="0" w:color="000000"/>
              <w:left w:val="outset" w:sz="6" w:space="0" w:color="000000"/>
              <w:bottom w:val="outset" w:sz="6" w:space="0" w:color="000000"/>
              <w:right w:val="outset" w:sz="6" w:space="0" w:color="000000"/>
            </w:tcBorders>
          </w:tcPr>
          <w:p w14:paraId="2D2A1526" w14:textId="0739B93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107.920,00</w:t>
            </w:r>
          </w:p>
        </w:tc>
        <w:tc>
          <w:tcPr>
            <w:tcW w:w="747" w:type="pct"/>
            <w:tcBorders>
              <w:top w:val="outset" w:sz="6" w:space="0" w:color="000000"/>
              <w:left w:val="outset" w:sz="6" w:space="0" w:color="000000"/>
              <w:bottom w:val="outset" w:sz="6" w:space="0" w:color="000000"/>
              <w:right w:val="outset" w:sz="6" w:space="0" w:color="000000"/>
            </w:tcBorders>
          </w:tcPr>
          <w:p w14:paraId="427A198A" w14:textId="300E785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107.646,30</w:t>
            </w:r>
          </w:p>
        </w:tc>
        <w:tc>
          <w:tcPr>
            <w:tcW w:w="448" w:type="pct"/>
            <w:tcBorders>
              <w:top w:val="outset" w:sz="6" w:space="0" w:color="000000"/>
              <w:left w:val="outset" w:sz="6" w:space="0" w:color="000000"/>
              <w:bottom w:val="outset" w:sz="6" w:space="0" w:color="000000"/>
              <w:right w:val="outset" w:sz="6" w:space="0" w:color="000000"/>
            </w:tcBorders>
          </w:tcPr>
          <w:p w14:paraId="61328897" w14:textId="2D860F6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99,75</w:t>
            </w:r>
          </w:p>
        </w:tc>
      </w:tr>
      <w:tr w:rsidR="003F1073" w:rsidRPr="00682F04" w14:paraId="0567E91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46C1F1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2F29D4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089D09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2150CFA"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C9F828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E6029C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A2E831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B1FC0F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E66DC9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4B2A867E" w14:textId="7777777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85516</w:t>
            </w:r>
          </w:p>
        </w:tc>
        <w:tc>
          <w:tcPr>
            <w:tcW w:w="355" w:type="pct"/>
            <w:tcBorders>
              <w:top w:val="outset" w:sz="6" w:space="0" w:color="000000"/>
              <w:left w:val="outset" w:sz="6" w:space="0" w:color="000000"/>
              <w:bottom w:val="outset" w:sz="6" w:space="0" w:color="000000"/>
              <w:right w:val="outset" w:sz="6" w:space="0" w:color="000000"/>
            </w:tcBorders>
          </w:tcPr>
          <w:p w14:paraId="39767B99"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1705EAC" w14:textId="7777777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System opieki nad dziećmi w wieku do lat 3</w:t>
            </w:r>
          </w:p>
        </w:tc>
        <w:tc>
          <w:tcPr>
            <w:tcW w:w="822" w:type="pct"/>
            <w:tcBorders>
              <w:top w:val="outset" w:sz="6" w:space="0" w:color="000000"/>
              <w:left w:val="outset" w:sz="6" w:space="0" w:color="000000"/>
              <w:bottom w:val="outset" w:sz="6" w:space="0" w:color="000000"/>
              <w:right w:val="outset" w:sz="6" w:space="0" w:color="000000"/>
            </w:tcBorders>
          </w:tcPr>
          <w:p w14:paraId="1EECA7E8" w14:textId="4581780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113.358,00</w:t>
            </w:r>
          </w:p>
        </w:tc>
        <w:tc>
          <w:tcPr>
            <w:tcW w:w="747" w:type="pct"/>
            <w:tcBorders>
              <w:top w:val="outset" w:sz="6" w:space="0" w:color="000000"/>
              <w:left w:val="outset" w:sz="6" w:space="0" w:color="000000"/>
              <w:bottom w:val="outset" w:sz="6" w:space="0" w:color="000000"/>
              <w:right w:val="outset" w:sz="6" w:space="0" w:color="000000"/>
            </w:tcBorders>
          </w:tcPr>
          <w:p w14:paraId="77F22454" w14:textId="51913C3D"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98.097,37</w:t>
            </w:r>
          </w:p>
        </w:tc>
        <w:tc>
          <w:tcPr>
            <w:tcW w:w="448" w:type="pct"/>
            <w:tcBorders>
              <w:top w:val="outset" w:sz="6" w:space="0" w:color="000000"/>
              <w:left w:val="outset" w:sz="6" w:space="0" w:color="000000"/>
              <w:bottom w:val="outset" w:sz="6" w:space="0" w:color="000000"/>
              <w:right w:val="outset" w:sz="6" w:space="0" w:color="000000"/>
            </w:tcBorders>
          </w:tcPr>
          <w:p w14:paraId="1F689B6F" w14:textId="0FAA08A9"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86,54</w:t>
            </w:r>
          </w:p>
        </w:tc>
      </w:tr>
      <w:tr w:rsidR="003F1073" w:rsidRPr="00682F04" w14:paraId="06B4E55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C3AED8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BB6D1B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F9867D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4D4A7C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D36579C"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8CBEA57"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01E9F05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2FB07B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4CED78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E2F4B3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765978F"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 xml:space="preserve">0830 </w:t>
            </w:r>
          </w:p>
        </w:tc>
        <w:tc>
          <w:tcPr>
            <w:tcW w:w="1839" w:type="pct"/>
            <w:tcBorders>
              <w:top w:val="outset" w:sz="6" w:space="0" w:color="000000"/>
              <w:left w:val="outset" w:sz="6" w:space="0" w:color="000000"/>
              <w:bottom w:val="outset" w:sz="6" w:space="0" w:color="000000"/>
              <w:right w:val="outset" w:sz="6" w:space="0" w:color="000000"/>
            </w:tcBorders>
            <w:hideMark/>
          </w:tcPr>
          <w:p w14:paraId="7F74184B"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23D5032A" w14:textId="5C349DD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113.158,00</w:t>
            </w:r>
          </w:p>
        </w:tc>
        <w:tc>
          <w:tcPr>
            <w:tcW w:w="747" w:type="pct"/>
            <w:tcBorders>
              <w:top w:val="outset" w:sz="6" w:space="0" w:color="000000"/>
              <w:left w:val="outset" w:sz="6" w:space="0" w:color="000000"/>
              <w:bottom w:val="outset" w:sz="6" w:space="0" w:color="000000"/>
              <w:right w:val="outset" w:sz="6" w:space="0" w:color="000000"/>
            </w:tcBorders>
          </w:tcPr>
          <w:p w14:paraId="3DE716EF" w14:textId="5BC4512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98.094,00</w:t>
            </w:r>
          </w:p>
        </w:tc>
        <w:tc>
          <w:tcPr>
            <w:tcW w:w="448" w:type="pct"/>
            <w:tcBorders>
              <w:top w:val="outset" w:sz="6" w:space="0" w:color="000000"/>
              <w:left w:val="outset" w:sz="6" w:space="0" w:color="000000"/>
              <w:bottom w:val="outset" w:sz="6" w:space="0" w:color="000000"/>
              <w:right w:val="outset" w:sz="6" w:space="0" w:color="000000"/>
            </w:tcBorders>
          </w:tcPr>
          <w:p w14:paraId="65679CE6" w14:textId="6AB54A5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86,69</w:t>
            </w:r>
          </w:p>
        </w:tc>
      </w:tr>
      <w:tr w:rsidR="003F1073" w:rsidRPr="00682F04" w14:paraId="58E2390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3648B8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349271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686D528D"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4504EA14"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6894C898" w14:textId="09054E8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w:t>
            </w:r>
          </w:p>
        </w:tc>
        <w:tc>
          <w:tcPr>
            <w:tcW w:w="747" w:type="pct"/>
            <w:tcBorders>
              <w:top w:val="outset" w:sz="6" w:space="0" w:color="000000"/>
              <w:left w:val="outset" w:sz="6" w:space="0" w:color="000000"/>
              <w:bottom w:val="outset" w:sz="6" w:space="0" w:color="000000"/>
              <w:right w:val="outset" w:sz="6" w:space="0" w:color="000000"/>
            </w:tcBorders>
          </w:tcPr>
          <w:p w14:paraId="2EE06C6D" w14:textId="3EF8228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3,37</w:t>
            </w:r>
          </w:p>
        </w:tc>
        <w:tc>
          <w:tcPr>
            <w:tcW w:w="448" w:type="pct"/>
            <w:tcBorders>
              <w:top w:val="outset" w:sz="6" w:space="0" w:color="000000"/>
              <w:left w:val="outset" w:sz="6" w:space="0" w:color="000000"/>
              <w:bottom w:val="outset" w:sz="6" w:space="0" w:color="000000"/>
              <w:right w:val="outset" w:sz="6" w:space="0" w:color="000000"/>
            </w:tcBorders>
          </w:tcPr>
          <w:p w14:paraId="72AC5914" w14:textId="1D26CD2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1,69</w:t>
            </w:r>
          </w:p>
        </w:tc>
      </w:tr>
      <w:tr w:rsidR="003F1073" w:rsidRPr="00682F04" w14:paraId="0317E6E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5BD5A2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37CE73"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3F7F489"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A6CEED4"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0132AA8"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A58619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BA4FA01"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6A9418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B4F808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402A07E" w14:textId="7E0CA48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85595</w:t>
            </w:r>
          </w:p>
        </w:tc>
        <w:tc>
          <w:tcPr>
            <w:tcW w:w="355" w:type="pct"/>
            <w:tcBorders>
              <w:top w:val="outset" w:sz="6" w:space="0" w:color="000000"/>
              <w:left w:val="outset" w:sz="6" w:space="0" w:color="000000"/>
              <w:bottom w:val="outset" w:sz="6" w:space="0" w:color="000000"/>
              <w:right w:val="outset" w:sz="6" w:space="0" w:color="000000"/>
            </w:tcBorders>
          </w:tcPr>
          <w:p w14:paraId="23D3FFBB"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7066973" w14:textId="2047FD22"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6C082350" w14:textId="1B41F1C1"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7.607,00</w:t>
            </w:r>
          </w:p>
        </w:tc>
        <w:tc>
          <w:tcPr>
            <w:tcW w:w="747" w:type="pct"/>
            <w:tcBorders>
              <w:top w:val="outset" w:sz="6" w:space="0" w:color="000000"/>
              <w:left w:val="outset" w:sz="6" w:space="0" w:color="000000"/>
              <w:bottom w:val="outset" w:sz="6" w:space="0" w:color="000000"/>
              <w:right w:val="outset" w:sz="6" w:space="0" w:color="000000"/>
            </w:tcBorders>
          </w:tcPr>
          <w:p w14:paraId="0F3F994B" w14:textId="4BE440E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7.607,00</w:t>
            </w:r>
          </w:p>
        </w:tc>
        <w:tc>
          <w:tcPr>
            <w:tcW w:w="448" w:type="pct"/>
            <w:tcBorders>
              <w:top w:val="outset" w:sz="6" w:space="0" w:color="000000"/>
              <w:left w:val="outset" w:sz="6" w:space="0" w:color="000000"/>
              <w:bottom w:val="outset" w:sz="6" w:space="0" w:color="000000"/>
              <w:right w:val="outset" w:sz="6" w:space="0" w:color="000000"/>
            </w:tcBorders>
          </w:tcPr>
          <w:p w14:paraId="15E89503" w14:textId="0E9A6B7C"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100,00</w:t>
            </w:r>
          </w:p>
        </w:tc>
      </w:tr>
      <w:tr w:rsidR="003F1073" w:rsidRPr="00682F04" w14:paraId="379F287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20EEDB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1C1DA8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4EA03B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09CD7DF"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C126AC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997ACFC"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AD4251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4179AA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115142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0B28F4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D2F8DB5" w14:textId="0C4E1A0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2100</w:t>
            </w:r>
          </w:p>
        </w:tc>
        <w:tc>
          <w:tcPr>
            <w:tcW w:w="1839" w:type="pct"/>
            <w:tcBorders>
              <w:top w:val="outset" w:sz="6" w:space="0" w:color="000000"/>
              <w:left w:val="outset" w:sz="6" w:space="0" w:color="000000"/>
              <w:bottom w:val="outset" w:sz="6" w:space="0" w:color="000000"/>
              <w:right w:val="outset" w:sz="6" w:space="0" w:color="000000"/>
            </w:tcBorders>
          </w:tcPr>
          <w:p w14:paraId="445C1658" w14:textId="1CA85714"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z Funduszu Pomocy na finansowanie lub dofinansowanie zadań bieżących w zakresie pomocy obywatelom Ukrainy</w:t>
            </w:r>
          </w:p>
        </w:tc>
        <w:tc>
          <w:tcPr>
            <w:tcW w:w="822" w:type="pct"/>
            <w:tcBorders>
              <w:top w:val="outset" w:sz="6" w:space="0" w:color="000000"/>
              <w:left w:val="outset" w:sz="6" w:space="0" w:color="000000"/>
              <w:bottom w:val="outset" w:sz="6" w:space="0" w:color="000000"/>
              <w:right w:val="outset" w:sz="6" w:space="0" w:color="000000"/>
            </w:tcBorders>
          </w:tcPr>
          <w:p w14:paraId="1BD213A6" w14:textId="2FD8202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747" w:type="pct"/>
            <w:tcBorders>
              <w:top w:val="outset" w:sz="6" w:space="0" w:color="000000"/>
              <w:left w:val="outset" w:sz="6" w:space="0" w:color="000000"/>
              <w:bottom w:val="outset" w:sz="6" w:space="0" w:color="000000"/>
              <w:right w:val="outset" w:sz="6" w:space="0" w:color="000000"/>
            </w:tcBorders>
          </w:tcPr>
          <w:p w14:paraId="65488D70" w14:textId="7CCEB6B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448" w:type="pct"/>
            <w:tcBorders>
              <w:top w:val="outset" w:sz="6" w:space="0" w:color="000000"/>
              <w:left w:val="outset" w:sz="6" w:space="0" w:color="000000"/>
              <w:bottom w:val="outset" w:sz="6" w:space="0" w:color="000000"/>
              <w:right w:val="outset" w:sz="6" w:space="0" w:color="000000"/>
            </w:tcBorders>
          </w:tcPr>
          <w:p w14:paraId="2B66DC21" w14:textId="1B6F22F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31A4188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BE6C35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EE084B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65075D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7C486C6"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9734E7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7953045"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169C47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76E4EB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7F4DA517"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900</w:t>
            </w:r>
          </w:p>
        </w:tc>
        <w:tc>
          <w:tcPr>
            <w:tcW w:w="429" w:type="pct"/>
            <w:tcBorders>
              <w:top w:val="outset" w:sz="6" w:space="0" w:color="000000"/>
              <w:left w:val="outset" w:sz="6" w:space="0" w:color="000000"/>
              <w:bottom w:val="outset" w:sz="6" w:space="0" w:color="000000"/>
              <w:right w:val="outset" w:sz="6" w:space="0" w:color="000000"/>
            </w:tcBorders>
          </w:tcPr>
          <w:p w14:paraId="60C3707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4BDA07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39C1503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Gospodarka komunalna i ochrona środowiska</w:t>
            </w:r>
          </w:p>
        </w:tc>
        <w:tc>
          <w:tcPr>
            <w:tcW w:w="822" w:type="pct"/>
            <w:tcBorders>
              <w:top w:val="outset" w:sz="6" w:space="0" w:color="000000"/>
              <w:left w:val="outset" w:sz="6" w:space="0" w:color="000000"/>
              <w:bottom w:val="outset" w:sz="6" w:space="0" w:color="000000"/>
              <w:right w:val="outset" w:sz="6" w:space="0" w:color="000000"/>
            </w:tcBorders>
          </w:tcPr>
          <w:p w14:paraId="482F3229" w14:textId="21BDE577"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1.440.654,84</w:t>
            </w:r>
          </w:p>
        </w:tc>
        <w:tc>
          <w:tcPr>
            <w:tcW w:w="747" w:type="pct"/>
            <w:tcBorders>
              <w:top w:val="outset" w:sz="6" w:space="0" w:color="000000"/>
              <w:left w:val="outset" w:sz="6" w:space="0" w:color="000000"/>
              <w:bottom w:val="outset" w:sz="6" w:space="0" w:color="000000"/>
              <w:right w:val="outset" w:sz="6" w:space="0" w:color="000000"/>
            </w:tcBorders>
          </w:tcPr>
          <w:p w14:paraId="55A4231D" w14:textId="5651B769"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1.435.289,81</w:t>
            </w:r>
          </w:p>
        </w:tc>
        <w:tc>
          <w:tcPr>
            <w:tcW w:w="448" w:type="pct"/>
            <w:tcBorders>
              <w:top w:val="outset" w:sz="6" w:space="0" w:color="000000"/>
              <w:left w:val="outset" w:sz="6" w:space="0" w:color="000000"/>
              <w:bottom w:val="outset" w:sz="6" w:space="0" w:color="000000"/>
              <w:right w:val="outset" w:sz="6" w:space="0" w:color="000000"/>
            </w:tcBorders>
          </w:tcPr>
          <w:p w14:paraId="14E3EFAC" w14:textId="53BD5C93"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99,63</w:t>
            </w:r>
          </w:p>
        </w:tc>
      </w:tr>
      <w:tr w:rsidR="003F1073" w:rsidRPr="00682F04" w14:paraId="6737607C"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DCD6811"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C1E1B8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A12211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548B7705"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561DF9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6CBAFD3"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F24F0D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F4967F4"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27D57B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2D9B5CE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90002</w:t>
            </w:r>
          </w:p>
        </w:tc>
        <w:tc>
          <w:tcPr>
            <w:tcW w:w="355" w:type="pct"/>
            <w:tcBorders>
              <w:top w:val="outset" w:sz="6" w:space="0" w:color="000000"/>
              <w:left w:val="outset" w:sz="6" w:space="0" w:color="000000"/>
              <w:bottom w:val="outset" w:sz="6" w:space="0" w:color="000000"/>
              <w:right w:val="outset" w:sz="6" w:space="0" w:color="000000"/>
            </w:tcBorders>
          </w:tcPr>
          <w:p w14:paraId="3C46E334"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068715F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Gospodarka odpadami komunalnymi</w:t>
            </w:r>
          </w:p>
        </w:tc>
        <w:tc>
          <w:tcPr>
            <w:tcW w:w="822" w:type="pct"/>
            <w:tcBorders>
              <w:top w:val="outset" w:sz="6" w:space="0" w:color="000000"/>
              <w:left w:val="outset" w:sz="6" w:space="0" w:color="000000"/>
              <w:bottom w:val="outset" w:sz="6" w:space="0" w:color="000000"/>
              <w:right w:val="outset" w:sz="6" w:space="0" w:color="000000"/>
            </w:tcBorders>
          </w:tcPr>
          <w:p w14:paraId="07625091" w14:textId="6A62099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1.089.600,00</w:t>
            </w:r>
          </w:p>
        </w:tc>
        <w:tc>
          <w:tcPr>
            <w:tcW w:w="747" w:type="pct"/>
            <w:tcBorders>
              <w:top w:val="outset" w:sz="6" w:space="0" w:color="000000"/>
              <w:left w:val="outset" w:sz="6" w:space="0" w:color="000000"/>
              <w:bottom w:val="outset" w:sz="6" w:space="0" w:color="000000"/>
              <w:right w:val="outset" w:sz="6" w:space="0" w:color="000000"/>
            </w:tcBorders>
          </w:tcPr>
          <w:p w14:paraId="61B9881E" w14:textId="4E1650B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1.090.691,92</w:t>
            </w:r>
          </w:p>
        </w:tc>
        <w:tc>
          <w:tcPr>
            <w:tcW w:w="448" w:type="pct"/>
            <w:tcBorders>
              <w:top w:val="outset" w:sz="6" w:space="0" w:color="000000"/>
              <w:left w:val="outset" w:sz="6" w:space="0" w:color="000000"/>
              <w:bottom w:val="outset" w:sz="6" w:space="0" w:color="000000"/>
              <w:right w:val="outset" w:sz="6" w:space="0" w:color="000000"/>
            </w:tcBorders>
          </w:tcPr>
          <w:p w14:paraId="25A7BEA4" w14:textId="4923C0DE"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100,10</w:t>
            </w:r>
          </w:p>
        </w:tc>
      </w:tr>
      <w:tr w:rsidR="003F1073" w:rsidRPr="00682F04" w14:paraId="0D7CD6A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E25D55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C75E19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15D25AA"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D7ADEAB"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6DBD463F"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113CD01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50860F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75C83E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944506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CCCBFE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75E9F36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0490</w:t>
            </w:r>
          </w:p>
        </w:tc>
        <w:tc>
          <w:tcPr>
            <w:tcW w:w="1839" w:type="pct"/>
            <w:tcBorders>
              <w:top w:val="outset" w:sz="6" w:space="0" w:color="000000"/>
              <w:left w:val="outset" w:sz="6" w:space="0" w:color="000000"/>
              <w:bottom w:val="outset" w:sz="6" w:space="0" w:color="000000"/>
              <w:right w:val="outset" w:sz="6" w:space="0" w:color="000000"/>
            </w:tcBorders>
            <w:hideMark/>
          </w:tcPr>
          <w:p w14:paraId="2B2AA582"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innych lokalnych opłat pobieranych przez jednostki samorządu terytorialnego na podstawie odrębnych ustaw</w:t>
            </w:r>
          </w:p>
        </w:tc>
        <w:tc>
          <w:tcPr>
            <w:tcW w:w="822" w:type="pct"/>
            <w:tcBorders>
              <w:top w:val="outset" w:sz="6" w:space="0" w:color="000000"/>
              <w:left w:val="outset" w:sz="6" w:space="0" w:color="000000"/>
              <w:bottom w:val="outset" w:sz="6" w:space="0" w:color="000000"/>
              <w:right w:val="outset" w:sz="6" w:space="0" w:color="000000"/>
            </w:tcBorders>
          </w:tcPr>
          <w:p w14:paraId="1E1C3AFB" w14:textId="0DFB6AD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1.089.600,00</w:t>
            </w:r>
          </w:p>
        </w:tc>
        <w:tc>
          <w:tcPr>
            <w:tcW w:w="747" w:type="pct"/>
            <w:tcBorders>
              <w:top w:val="outset" w:sz="6" w:space="0" w:color="000000"/>
              <w:left w:val="outset" w:sz="6" w:space="0" w:color="000000"/>
              <w:bottom w:val="outset" w:sz="6" w:space="0" w:color="000000"/>
              <w:right w:val="outset" w:sz="6" w:space="0" w:color="000000"/>
            </w:tcBorders>
          </w:tcPr>
          <w:p w14:paraId="3C0F5EFD" w14:textId="5A6013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1.090.691,92</w:t>
            </w:r>
          </w:p>
        </w:tc>
        <w:tc>
          <w:tcPr>
            <w:tcW w:w="448" w:type="pct"/>
            <w:tcBorders>
              <w:top w:val="outset" w:sz="6" w:space="0" w:color="000000"/>
              <w:left w:val="outset" w:sz="6" w:space="0" w:color="000000"/>
              <w:bottom w:val="outset" w:sz="6" w:space="0" w:color="000000"/>
              <w:right w:val="outset" w:sz="6" w:space="0" w:color="000000"/>
            </w:tcBorders>
          </w:tcPr>
          <w:p w14:paraId="34BBE568" w14:textId="7EF05E5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100,10</w:t>
            </w:r>
          </w:p>
        </w:tc>
      </w:tr>
      <w:tr w:rsidR="003F1073" w:rsidRPr="00682F04" w14:paraId="5C0DCA1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BCEE72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B87B37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FFBC6D3"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09075F4D"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ADFCDD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76E9564C"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0A098AB"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5FC582A"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DC2263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C40A6F4" w14:textId="1663A4BA"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90005</w:t>
            </w:r>
          </w:p>
        </w:tc>
        <w:tc>
          <w:tcPr>
            <w:tcW w:w="355" w:type="pct"/>
            <w:tcBorders>
              <w:top w:val="outset" w:sz="6" w:space="0" w:color="000000"/>
              <w:left w:val="outset" w:sz="6" w:space="0" w:color="000000"/>
              <w:bottom w:val="outset" w:sz="6" w:space="0" w:color="000000"/>
              <w:right w:val="outset" w:sz="6" w:space="0" w:color="000000"/>
            </w:tcBorders>
          </w:tcPr>
          <w:p w14:paraId="6751C777"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475DFE7D" w14:textId="74A734D6"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Ochrona powietrza atmosferycznego i klimatu</w:t>
            </w:r>
          </w:p>
        </w:tc>
        <w:tc>
          <w:tcPr>
            <w:tcW w:w="822" w:type="pct"/>
            <w:tcBorders>
              <w:top w:val="outset" w:sz="6" w:space="0" w:color="000000"/>
              <w:left w:val="outset" w:sz="6" w:space="0" w:color="000000"/>
              <w:bottom w:val="outset" w:sz="6" w:space="0" w:color="000000"/>
              <w:right w:val="outset" w:sz="6" w:space="0" w:color="000000"/>
            </w:tcBorders>
          </w:tcPr>
          <w:p w14:paraId="7BF8EE94" w14:textId="4CED0544"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87.163,84</w:t>
            </w:r>
          </w:p>
        </w:tc>
        <w:tc>
          <w:tcPr>
            <w:tcW w:w="747" w:type="pct"/>
            <w:tcBorders>
              <w:top w:val="outset" w:sz="6" w:space="0" w:color="000000"/>
              <w:left w:val="outset" w:sz="6" w:space="0" w:color="000000"/>
              <w:bottom w:val="outset" w:sz="6" w:space="0" w:color="000000"/>
              <w:right w:val="outset" w:sz="6" w:space="0" w:color="000000"/>
            </w:tcBorders>
          </w:tcPr>
          <w:p w14:paraId="17E5968F" w14:textId="564A1970"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86.217,48</w:t>
            </w:r>
          </w:p>
        </w:tc>
        <w:tc>
          <w:tcPr>
            <w:tcW w:w="448" w:type="pct"/>
            <w:tcBorders>
              <w:top w:val="outset" w:sz="6" w:space="0" w:color="000000"/>
              <w:left w:val="outset" w:sz="6" w:space="0" w:color="000000"/>
              <w:bottom w:val="outset" w:sz="6" w:space="0" w:color="000000"/>
              <w:right w:val="outset" w:sz="6" w:space="0" w:color="000000"/>
            </w:tcBorders>
          </w:tcPr>
          <w:p w14:paraId="5DCDA9EA" w14:textId="7BB3AE78"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98,91</w:t>
            </w:r>
          </w:p>
        </w:tc>
      </w:tr>
      <w:tr w:rsidR="003F1073" w:rsidRPr="00682F04" w14:paraId="79FFFF1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27B7C7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663BC39"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B38B75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9DF50C3"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72A2AD9"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7BA90C9"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B515392"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0593414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56957D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55C812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8D32356" w14:textId="657277D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2460</w:t>
            </w:r>
          </w:p>
        </w:tc>
        <w:tc>
          <w:tcPr>
            <w:tcW w:w="1839" w:type="pct"/>
            <w:tcBorders>
              <w:top w:val="outset" w:sz="6" w:space="0" w:color="000000"/>
              <w:left w:val="outset" w:sz="6" w:space="0" w:color="000000"/>
              <w:bottom w:val="outset" w:sz="6" w:space="0" w:color="000000"/>
              <w:right w:val="outset" w:sz="6" w:space="0" w:color="000000"/>
            </w:tcBorders>
          </w:tcPr>
          <w:p w14:paraId="76FF6B3D" w14:textId="6FEAC7C4"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od pozostałych jednostek zaliczanych do sektora finansów publicznych na realizację zadań bieżących jednostek zaliczanych do sektora finansów publicznych</w:t>
            </w:r>
          </w:p>
        </w:tc>
        <w:tc>
          <w:tcPr>
            <w:tcW w:w="822" w:type="pct"/>
            <w:tcBorders>
              <w:top w:val="outset" w:sz="6" w:space="0" w:color="000000"/>
              <w:left w:val="outset" w:sz="6" w:space="0" w:color="000000"/>
              <w:bottom w:val="outset" w:sz="6" w:space="0" w:color="000000"/>
              <w:right w:val="outset" w:sz="6" w:space="0" w:color="000000"/>
            </w:tcBorders>
          </w:tcPr>
          <w:p w14:paraId="3FC1EA90" w14:textId="7D15B35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53.307,84</w:t>
            </w:r>
          </w:p>
        </w:tc>
        <w:tc>
          <w:tcPr>
            <w:tcW w:w="747" w:type="pct"/>
            <w:tcBorders>
              <w:top w:val="outset" w:sz="6" w:space="0" w:color="000000"/>
              <w:left w:val="outset" w:sz="6" w:space="0" w:color="000000"/>
              <w:bottom w:val="outset" w:sz="6" w:space="0" w:color="000000"/>
              <w:right w:val="outset" w:sz="6" w:space="0" w:color="000000"/>
            </w:tcBorders>
          </w:tcPr>
          <w:p w14:paraId="0D506344" w14:textId="287CE19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52.362,48</w:t>
            </w:r>
          </w:p>
        </w:tc>
        <w:tc>
          <w:tcPr>
            <w:tcW w:w="448" w:type="pct"/>
            <w:tcBorders>
              <w:top w:val="outset" w:sz="6" w:space="0" w:color="000000"/>
              <w:left w:val="outset" w:sz="6" w:space="0" w:color="000000"/>
              <w:bottom w:val="outset" w:sz="6" w:space="0" w:color="000000"/>
              <w:right w:val="outset" w:sz="6" w:space="0" w:color="000000"/>
            </w:tcBorders>
          </w:tcPr>
          <w:p w14:paraId="5FFCF015" w14:textId="111706E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98,23</w:t>
            </w:r>
          </w:p>
        </w:tc>
      </w:tr>
      <w:tr w:rsidR="003F1073" w:rsidRPr="00682F04" w14:paraId="4713BF4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BE18CD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6E4B30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EB5D43D" w14:textId="5E97D29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2710</w:t>
            </w:r>
          </w:p>
        </w:tc>
        <w:tc>
          <w:tcPr>
            <w:tcW w:w="1839" w:type="pct"/>
            <w:tcBorders>
              <w:top w:val="outset" w:sz="6" w:space="0" w:color="000000"/>
              <w:left w:val="outset" w:sz="6" w:space="0" w:color="000000"/>
              <w:bottom w:val="outset" w:sz="6" w:space="0" w:color="000000"/>
              <w:right w:val="outset" w:sz="6" w:space="0" w:color="000000"/>
            </w:tcBorders>
          </w:tcPr>
          <w:p w14:paraId="709BEBD1" w14:textId="2FE1159E"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tytułu pomocy finansowej udzielanej między jednostkami samorządu terytorialnego na dofinansowanie własnych zdań bieżących</w:t>
            </w:r>
          </w:p>
        </w:tc>
        <w:tc>
          <w:tcPr>
            <w:tcW w:w="822" w:type="pct"/>
            <w:tcBorders>
              <w:top w:val="outset" w:sz="6" w:space="0" w:color="000000"/>
              <w:left w:val="outset" w:sz="6" w:space="0" w:color="000000"/>
              <w:bottom w:val="outset" w:sz="6" w:space="0" w:color="000000"/>
              <w:right w:val="outset" w:sz="6" w:space="0" w:color="000000"/>
            </w:tcBorders>
          </w:tcPr>
          <w:p w14:paraId="28B2B1F4" w14:textId="7C3CBD3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33.856,00</w:t>
            </w:r>
          </w:p>
        </w:tc>
        <w:tc>
          <w:tcPr>
            <w:tcW w:w="747" w:type="pct"/>
            <w:tcBorders>
              <w:top w:val="outset" w:sz="6" w:space="0" w:color="000000"/>
              <w:left w:val="outset" w:sz="6" w:space="0" w:color="000000"/>
              <w:bottom w:val="outset" w:sz="6" w:space="0" w:color="000000"/>
              <w:right w:val="outset" w:sz="6" w:space="0" w:color="000000"/>
            </w:tcBorders>
          </w:tcPr>
          <w:p w14:paraId="6A61AF63" w14:textId="2CFE06A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33.855,00</w:t>
            </w:r>
          </w:p>
        </w:tc>
        <w:tc>
          <w:tcPr>
            <w:tcW w:w="448" w:type="pct"/>
            <w:tcBorders>
              <w:top w:val="outset" w:sz="6" w:space="0" w:color="000000"/>
              <w:left w:val="outset" w:sz="6" w:space="0" w:color="000000"/>
              <w:bottom w:val="outset" w:sz="6" w:space="0" w:color="000000"/>
              <w:right w:val="outset" w:sz="6" w:space="0" w:color="000000"/>
            </w:tcBorders>
          </w:tcPr>
          <w:p w14:paraId="40924953" w14:textId="013D5DC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7C1D23D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33DD6F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66CA09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059990B"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851332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E25530A"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8EF6C9E"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426B5E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B9774F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F5403C"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4FADEFC6" w14:textId="7777777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90019</w:t>
            </w:r>
          </w:p>
        </w:tc>
        <w:tc>
          <w:tcPr>
            <w:tcW w:w="355" w:type="pct"/>
            <w:tcBorders>
              <w:top w:val="outset" w:sz="6" w:space="0" w:color="000000"/>
              <w:left w:val="outset" w:sz="6" w:space="0" w:color="000000"/>
              <w:bottom w:val="outset" w:sz="6" w:space="0" w:color="000000"/>
              <w:right w:val="outset" w:sz="6" w:space="0" w:color="000000"/>
            </w:tcBorders>
          </w:tcPr>
          <w:p w14:paraId="5ED45EB0"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14416506" w14:textId="7777777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Wpływy i wydatki związane z gromadzeniem środków z opłat i kar za korzystanie ze środowiska</w:t>
            </w:r>
          </w:p>
        </w:tc>
        <w:tc>
          <w:tcPr>
            <w:tcW w:w="822" w:type="pct"/>
            <w:tcBorders>
              <w:top w:val="outset" w:sz="6" w:space="0" w:color="000000"/>
              <w:left w:val="outset" w:sz="6" w:space="0" w:color="000000"/>
              <w:bottom w:val="outset" w:sz="6" w:space="0" w:color="000000"/>
              <w:right w:val="outset" w:sz="6" w:space="0" w:color="000000"/>
            </w:tcBorders>
          </w:tcPr>
          <w:p w14:paraId="2BCD5DEA" w14:textId="4D77B1B7" w:rsidR="003F1073" w:rsidRPr="00682F04" w:rsidRDefault="003F1073" w:rsidP="003F1073">
            <w:pPr>
              <w:pStyle w:val="NormalnyWeb"/>
              <w:jc w:val="center"/>
              <w:rPr>
                <w:rFonts w:asciiTheme="minorHAnsi" w:hAnsiTheme="minorHAnsi" w:cstheme="minorHAnsi"/>
                <w:i/>
                <w:iCs/>
                <w:color w:val="FF0000"/>
                <w:sz w:val="22"/>
                <w:szCs w:val="22"/>
              </w:rPr>
            </w:pPr>
            <w:r w:rsidRPr="00682F04">
              <w:rPr>
                <w:rFonts w:asciiTheme="minorHAnsi" w:hAnsiTheme="minorHAnsi" w:cstheme="minorHAnsi"/>
                <w:i/>
                <w:iCs/>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00989F78" w14:textId="03E994E6" w:rsidR="003F1073" w:rsidRPr="00682F04" w:rsidRDefault="003F1073" w:rsidP="003F1073">
            <w:pPr>
              <w:pStyle w:val="NormalnyWeb"/>
              <w:jc w:val="center"/>
              <w:rPr>
                <w:rFonts w:asciiTheme="minorHAnsi" w:hAnsiTheme="minorHAnsi" w:cstheme="minorHAnsi"/>
                <w:i/>
                <w:iCs/>
                <w:color w:val="FF0000"/>
                <w:sz w:val="22"/>
                <w:szCs w:val="22"/>
              </w:rPr>
            </w:pPr>
            <w:r w:rsidRPr="00682F04">
              <w:rPr>
                <w:rFonts w:asciiTheme="minorHAnsi" w:hAnsiTheme="minorHAnsi" w:cstheme="minorHAnsi"/>
                <w:i/>
                <w:iCs/>
                <w:sz w:val="22"/>
                <w:szCs w:val="22"/>
              </w:rPr>
              <w:t>206,72</w:t>
            </w:r>
          </w:p>
        </w:tc>
        <w:tc>
          <w:tcPr>
            <w:tcW w:w="448" w:type="pct"/>
            <w:tcBorders>
              <w:top w:val="outset" w:sz="6" w:space="0" w:color="000000"/>
              <w:left w:val="outset" w:sz="6" w:space="0" w:color="000000"/>
              <w:bottom w:val="outset" w:sz="6" w:space="0" w:color="000000"/>
              <w:right w:val="outset" w:sz="6" w:space="0" w:color="000000"/>
            </w:tcBorders>
          </w:tcPr>
          <w:p w14:paraId="7A2A80AD" w14:textId="3301DFBF" w:rsidR="003F1073" w:rsidRPr="00682F04" w:rsidRDefault="003F1073" w:rsidP="003F1073">
            <w:pPr>
              <w:pStyle w:val="NormalnyWeb"/>
              <w:jc w:val="center"/>
              <w:rPr>
                <w:rFonts w:asciiTheme="minorHAnsi" w:hAnsiTheme="minorHAnsi" w:cstheme="minorHAnsi"/>
                <w:i/>
                <w:iCs/>
                <w:color w:val="FF0000"/>
                <w:sz w:val="22"/>
                <w:szCs w:val="22"/>
              </w:rPr>
            </w:pPr>
            <w:r w:rsidRPr="00682F04">
              <w:rPr>
                <w:rFonts w:asciiTheme="minorHAnsi" w:hAnsiTheme="minorHAnsi" w:cstheme="minorHAnsi"/>
                <w:i/>
                <w:iCs/>
                <w:sz w:val="22"/>
                <w:szCs w:val="22"/>
              </w:rPr>
              <w:t>0,00</w:t>
            </w:r>
          </w:p>
        </w:tc>
      </w:tr>
      <w:tr w:rsidR="003F1073" w:rsidRPr="00682F04" w14:paraId="41C8EAF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701B4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3D42972"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D46D76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1C24DDA"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6319050"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67A5162"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D911469"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26399D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EBED03"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CF064A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4D524F55"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0690</w:t>
            </w:r>
          </w:p>
        </w:tc>
        <w:tc>
          <w:tcPr>
            <w:tcW w:w="1839" w:type="pct"/>
            <w:tcBorders>
              <w:top w:val="outset" w:sz="6" w:space="0" w:color="000000"/>
              <w:left w:val="outset" w:sz="6" w:space="0" w:color="000000"/>
              <w:bottom w:val="outset" w:sz="6" w:space="0" w:color="000000"/>
              <w:right w:val="outset" w:sz="6" w:space="0" w:color="000000"/>
            </w:tcBorders>
            <w:hideMark/>
          </w:tcPr>
          <w:p w14:paraId="69BA429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opłat</w:t>
            </w:r>
          </w:p>
        </w:tc>
        <w:tc>
          <w:tcPr>
            <w:tcW w:w="822" w:type="pct"/>
            <w:tcBorders>
              <w:top w:val="outset" w:sz="6" w:space="0" w:color="000000"/>
              <w:left w:val="outset" w:sz="6" w:space="0" w:color="000000"/>
              <w:bottom w:val="outset" w:sz="6" w:space="0" w:color="000000"/>
              <w:right w:val="outset" w:sz="6" w:space="0" w:color="000000"/>
            </w:tcBorders>
          </w:tcPr>
          <w:p w14:paraId="2999D5CE" w14:textId="7597441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0DABFABC" w14:textId="5A03F95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206,72</w:t>
            </w:r>
          </w:p>
        </w:tc>
        <w:tc>
          <w:tcPr>
            <w:tcW w:w="448" w:type="pct"/>
            <w:tcBorders>
              <w:top w:val="outset" w:sz="6" w:space="0" w:color="000000"/>
              <w:left w:val="outset" w:sz="6" w:space="0" w:color="000000"/>
              <w:bottom w:val="outset" w:sz="6" w:space="0" w:color="000000"/>
              <w:right w:val="outset" w:sz="6" w:space="0" w:color="000000"/>
            </w:tcBorders>
          </w:tcPr>
          <w:p w14:paraId="19BEA8EF" w14:textId="774D06F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64EF72A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212803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ACE6C8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C26D5C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8E5315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BA32ABB"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0DAB041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4C92DD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A203E01"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10D843F"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0E974519" w14:textId="77777777"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90026</w:t>
            </w:r>
          </w:p>
        </w:tc>
        <w:tc>
          <w:tcPr>
            <w:tcW w:w="355" w:type="pct"/>
            <w:tcBorders>
              <w:top w:val="outset" w:sz="6" w:space="0" w:color="000000"/>
              <w:left w:val="outset" w:sz="6" w:space="0" w:color="000000"/>
              <w:bottom w:val="outset" w:sz="6" w:space="0" w:color="000000"/>
              <w:right w:val="outset" w:sz="6" w:space="0" w:color="000000"/>
            </w:tcBorders>
          </w:tcPr>
          <w:p w14:paraId="5C428C40"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000B47A0" w14:textId="77777777" w:rsidR="003F1073" w:rsidRPr="00682F04" w:rsidRDefault="003F1073" w:rsidP="003F1073">
            <w:pPr>
              <w:pStyle w:val="NormalnyWeb"/>
              <w:rPr>
                <w:rFonts w:asciiTheme="minorHAnsi" w:hAnsiTheme="minorHAnsi" w:cstheme="minorHAnsi"/>
                <w:i/>
                <w:sz w:val="22"/>
                <w:szCs w:val="22"/>
              </w:rPr>
            </w:pPr>
            <w:r w:rsidRPr="00682F04">
              <w:rPr>
                <w:rFonts w:asciiTheme="minorHAnsi" w:hAnsiTheme="minorHAnsi" w:cstheme="minorHAnsi"/>
                <w:i/>
                <w:sz w:val="22"/>
                <w:szCs w:val="22"/>
              </w:rPr>
              <w:t>Pozostałe działania związane z gospodarką odpadami</w:t>
            </w:r>
          </w:p>
        </w:tc>
        <w:tc>
          <w:tcPr>
            <w:tcW w:w="822" w:type="pct"/>
            <w:tcBorders>
              <w:top w:val="outset" w:sz="6" w:space="0" w:color="000000"/>
              <w:left w:val="outset" w:sz="6" w:space="0" w:color="000000"/>
              <w:bottom w:val="outset" w:sz="6" w:space="0" w:color="000000"/>
              <w:right w:val="outset" w:sz="6" w:space="0" w:color="000000"/>
            </w:tcBorders>
          </w:tcPr>
          <w:p w14:paraId="4BC76678" w14:textId="19CCBD7B"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168.791,00</w:t>
            </w:r>
          </w:p>
        </w:tc>
        <w:tc>
          <w:tcPr>
            <w:tcW w:w="747" w:type="pct"/>
            <w:tcBorders>
              <w:top w:val="outset" w:sz="6" w:space="0" w:color="000000"/>
              <w:left w:val="outset" w:sz="6" w:space="0" w:color="000000"/>
              <w:bottom w:val="outset" w:sz="6" w:space="0" w:color="000000"/>
              <w:right w:val="outset" w:sz="6" w:space="0" w:color="000000"/>
            </w:tcBorders>
          </w:tcPr>
          <w:p w14:paraId="3BB2DCEA" w14:textId="529A52C4"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160.823,81</w:t>
            </w:r>
          </w:p>
        </w:tc>
        <w:tc>
          <w:tcPr>
            <w:tcW w:w="448" w:type="pct"/>
            <w:tcBorders>
              <w:top w:val="outset" w:sz="6" w:space="0" w:color="000000"/>
              <w:left w:val="outset" w:sz="6" w:space="0" w:color="000000"/>
              <w:bottom w:val="outset" w:sz="6" w:space="0" w:color="000000"/>
              <w:right w:val="outset" w:sz="6" w:space="0" w:color="000000"/>
            </w:tcBorders>
          </w:tcPr>
          <w:p w14:paraId="57D1E3E2" w14:textId="4FE375BC"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95,28</w:t>
            </w:r>
          </w:p>
        </w:tc>
      </w:tr>
      <w:tr w:rsidR="003F1073" w:rsidRPr="00682F04" w14:paraId="3C40C6A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1F76B3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BD9791E" w14:textId="77777777" w:rsidR="003F1073" w:rsidRPr="00682F04" w:rsidRDefault="003F1073" w:rsidP="003F1073">
            <w:pPr>
              <w:pStyle w:val="NormalnyWeb"/>
              <w:jc w:val="center"/>
              <w:rPr>
                <w:rFonts w:asciiTheme="minorHAnsi" w:hAnsiTheme="minorHAnsi" w:cstheme="minorHAnsi"/>
                <w: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61086710" w14:textId="77777777" w:rsidR="003F1073" w:rsidRPr="00682F04" w:rsidRDefault="003F1073" w:rsidP="003F1073">
            <w:pPr>
              <w:pStyle w:val="NormalnyWeb"/>
              <w:jc w:val="center"/>
              <w:rPr>
                <w:rFonts w:asciiTheme="minorHAnsi" w:hAnsiTheme="minorHAnsi" w:cstheme="minorHAnsi"/>
                <w: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A66B1B3" w14:textId="77777777" w:rsidR="003F1073" w:rsidRPr="00682F04" w:rsidRDefault="003F1073" w:rsidP="003F1073">
            <w:pPr>
              <w:pStyle w:val="NormalnyWeb"/>
              <w:rPr>
                <w:rFonts w:asciiTheme="minorHAnsi" w:hAnsiTheme="minorHAnsi" w:cstheme="minorHAnsi"/>
                <w: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70BBCE2E" w14:textId="77777777" w:rsidR="003F1073" w:rsidRPr="00682F04" w:rsidRDefault="003F1073" w:rsidP="003F1073">
            <w:pPr>
              <w:pStyle w:val="NormalnyWeb"/>
              <w:jc w:val="center"/>
              <w:rPr>
                <w:rFonts w:asciiTheme="minorHAnsi" w:hAnsiTheme="minorHAnsi" w:cstheme="minorHAnsi"/>
                <w: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FE1B6B7" w14:textId="77777777" w:rsidR="003F1073" w:rsidRPr="00682F04" w:rsidRDefault="003F1073" w:rsidP="003F1073">
            <w:pPr>
              <w:pStyle w:val="NormalnyWeb"/>
              <w:jc w:val="center"/>
              <w:rPr>
                <w:rFonts w:asciiTheme="minorHAnsi" w:hAnsiTheme="minorHAnsi" w:cstheme="minorHAnsi"/>
                <w: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412B7BFF" w14:textId="77777777" w:rsidR="003F1073" w:rsidRPr="00682F04" w:rsidRDefault="003F1073" w:rsidP="003F1073">
            <w:pPr>
              <w:pStyle w:val="NormalnyWeb"/>
              <w:jc w:val="center"/>
              <w:rPr>
                <w:rFonts w:asciiTheme="minorHAnsi" w:hAnsiTheme="minorHAnsi" w:cstheme="minorHAnsi"/>
                <w:i/>
                <w:sz w:val="22"/>
                <w:szCs w:val="22"/>
              </w:rPr>
            </w:pPr>
          </w:p>
        </w:tc>
      </w:tr>
      <w:tr w:rsidR="003F1073" w:rsidRPr="00682F04" w14:paraId="4B22006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C12709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A75AB2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5F345C72"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0640</w:t>
            </w:r>
          </w:p>
        </w:tc>
        <w:tc>
          <w:tcPr>
            <w:tcW w:w="1839" w:type="pct"/>
            <w:tcBorders>
              <w:top w:val="outset" w:sz="6" w:space="0" w:color="000000"/>
              <w:left w:val="outset" w:sz="6" w:space="0" w:color="000000"/>
              <w:bottom w:val="outset" w:sz="6" w:space="0" w:color="000000"/>
              <w:right w:val="outset" w:sz="6" w:space="0" w:color="000000"/>
            </w:tcBorders>
            <w:hideMark/>
          </w:tcPr>
          <w:p w14:paraId="76CB7AB8"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kosztów egzekucyjnych, opłaty komorniczej i kosztów upomnień</w:t>
            </w:r>
          </w:p>
        </w:tc>
        <w:tc>
          <w:tcPr>
            <w:tcW w:w="822" w:type="pct"/>
            <w:tcBorders>
              <w:top w:val="outset" w:sz="6" w:space="0" w:color="000000"/>
              <w:left w:val="outset" w:sz="6" w:space="0" w:color="000000"/>
              <w:bottom w:val="outset" w:sz="6" w:space="0" w:color="000000"/>
              <w:right w:val="outset" w:sz="6" w:space="0" w:color="000000"/>
            </w:tcBorders>
          </w:tcPr>
          <w:p w14:paraId="772FE7F7" w14:textId="4BB1B9B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4.500,00</w:t>
            </w:r>
          </w:p>
        </w:tc>
        <w:tc>
          <w:tcPr>
            <w:tcW w:w="747" w:type="pct"/>
            <w:tcBorders>
              <w:top w:val="outset" w:sz="6" w:space="0" w:color="000000"/>
              <w:left w:val="outset" w:sz="6" w:space="0" w:color="000000"/>
              <w:bottom w:val="outset" w:sz="6" w:space="0" w:color="000000"/>
              <w:right w:val="outset" w:sz="6" w:space="0" w:color="000000"/>
            </w:tcBorders>
          </w:tcPr>
          <w:p w14:paraId="03E2EA24" w14:textId="75235E0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6.084,80</w:t>
            </w:r>
          </w:p>
        </w:tc>
        <w:tc>
          <w:tcPr>
            <w:tcW w:w="448" w:type="pct"/>
            <w:tcBorders>
              <w:top w:val="outset" w:sz="6" w:space="0" w:color="000000"/>
              <w:left w:val="outset" w:sz="6" w:space="0" w:color="000000"/>
              <w:bottom w:val="outset" w:sz="6" w:space="0" w:color="000000"/>
              <w:right w:val="outset" w:sz="6" w:space="0" w:color="000000"/>
            </w:tcBorders>
          </w:tcPr>
          <w:p w14:paraId="333D20D9" w14:textId="6BD6E87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135,22</w:t>
            </w:r>
          </w:p>
        </w:tc>
      </w:tr>
      <w:tr w:rsidR="003F1073" w:rsidRPr="00682F04" w14:paraId="6B71B3F2"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7275FB2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332016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06CC9A0"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0910</w:t>
            </w:r>
          </w:p>
        </w:tc>
        <w:tc>
          <w:tcPr>
            <w:tcW w:w="1839" w:type="pct"/>
            <w:tcBorders>
              <w:top w:val="outset" w:sz="6" w:space="0" w:color="000000"/>
              <w:left w:val="outset" w:sz="6" w:space="0" w:color="000000"/>
              <w:bottom w:val="outset" w:sz="6" w:space="0" w:color="000000"/>
              <w:right w:val="outset" w:sz="6" w:space="0" w:color="000000"/>
            </w:tcBorders>
            <w:hideMark/>
          </w:tcPr>
          <w:p w14:paraId="087FC69C"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odsetek od nieterminowych wpłat z tytułu podatków i opłat</w:t>
            </w:r>
          </w:p>
        </w:tc>
        <w:tc>
          <w:tcPr>
            <w:tcW w:w="822" w:type="pct"/>
            <w:tcBorders>
              <w:top w:val="outset" w:sz="6" w:space="0" w:color="000000"/>
              <w:left w:val="outset" w:sz="6" w:space="0" w:color="000000"/>
              <w:bottom w:val="outset" w:sz="6" w:space="0" w:color="000000"/>
              <w:right w:val="outset" w:sz="6" w:space="0" w:color="000000"/>
            </w:tcBorders>
          </w:tcPr>
          <w:p w14:paraId="28F30D17" w14:textId="21C99990"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5.900,00</w:t>
            </w:r>
          </w:p>
        </w:tc>
        <w:tc>
          <w:tcPr>
            <w:tcW w:w="747" w:type="pct"/>
            <w:tcBorders>
              <w:top w:val="outset" w:sz="6" w:space="0" w:color="000000"/>
              <w:left w:val="outset" w:sz="6" w:space="0" w:color="000000"/>
              <w:bottom w:val="outset" w:sz="6" w:space="0" w:color="000000"/>
              <w:right w:val="outset" w:sz="6" w:space="0" w:color="000000"/>
            </w:tcBorders>
          </w:tcPr>
          <w:p w14:paraId="0F49EA99" w14:textId="444C34E9"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5.541,40</w:t>
            </w:r>
          </w:p>
        </w:tc>
        <w:tc>
          <w:tcPr>
            <w:tcW w:w="448" w:type="pct"/>
            <w:tcBorders>
              <w:top w:val="outset" w:sz="6" w:space="0" w:color="000000"/>
              <w:left w:val="outset" w:sz="6" w:space="0" w:color="000000"/>
              <w:bottom w:val="outset" w:sz="6" w:space="0" w:color="000000"/>
              <w:right w:val="outset" w:sz="6" w:space="0" w:color="000000"/>
            </w:tcBorders>
          </w:tcPr>
          <w:p w14:paraId="21B9AEC0" w14:textId="0FA29C6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93,92</w:t>
            </w:r>
          </w:p>
        </w:tc>
      </w:tr>
      <w:tr w:rsidR="003F1073" w:rsidRPr="00682F04" w14:paraId="4C19F8A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636CD2E"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F6A318F"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47FBF83E" w14:textId="5DD5428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tcPr>
          <w:p w14:paraId="286F2C54" w14:textId="596545B3"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4C046922" w14:textId="24FA142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6042164A" w14:textId="28E4960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5,54</w:t>
            </w:r>
          </w:p>
        </w:tc>
        <w:tc>
          <w:tcPr>
            <w:tcW w:w="448" w:type="pct"/>
            <w:tcBorders>
              <w:top w:val="outset" w:sz="6" w:space="0" w:color="000000"/>
              <w:left w:val="outset" w:sz="6" w:space="0" w:color="000000"/>
              <w:bottom w:val="outset" w:sz="6" w:space="0" w:color="000000"/>
              <w:right w:val="outset" w:sz="6" w:space="0" w:color="000000"/>
            </w:tcBorders>
          </w:tcPr>
          <w:p w14:paraId="625E0606" w14:textId="645D682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5781153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112D99"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20F029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34E39461"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0970</w:t>
            </w:r>
          </w:p>
        </w:tc>
        <w:tc>
          <w:tcPr>
            <w:tcW w:w="1839" w:type="pct"/>
            <w:tcBorders>
              <w:top w:val="outset" w:sz="6" w:space="0" w:color="000000"/>
              <w:left w:val="outset" w:sz="6" w:space="0" w:color="000000"/>
              <w:bottom w:val="outset" w:sz="6" w:space="0" w:color="000000"/>
              <w:right w:val="outset" w:sz="6" w:space="0" w:color="000000"/>
            </w:tcBorders>
            <w:hideMark/>
          </w:tcPr>
          <w:p w14:paraId="19C01D30"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różnych dochodów</w:t>
            </w:r>
          </w:p>
        </w:tc>
        <w:tc>
          <w:tcPr>
            <w:tcW w:w="822" w:type="pct"/>
            <w:tcBorders>
              <w:top w:val="outset" w:sz="6" w:space="0" w:color="000000"/>
              <w:left w:val="outset" w:sz="6" w:space="0" w:color="000000"/>
              <w:bottom w:val="outset" w:sz="6" w:space="0" w:color="000000"/>
              <w:right w:val="outset" w:sz="6" w:space="0" w:color="000000"/>
            </w:tcBorders>
          </w:tcPr>
          <w:p w14:paraId="7A2C8D01" w14:textId="4804A163"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747" w:type="pct"/>
            <w:tcBorders>
              <w:top w:val="outset" w:sz="6" w:space="0" w:color="000000"/>
              <w:left w:val="outset" w:sz="6" w:space="0" w:color="000000"/>
              <w:bottom w:val="outset" w:sz="6" w:space="0" w:color="000000"/>
              <w:right w:val="outset" w:sz="6" w:space="0" w:color="000000"/>
            </w:tcBorders>
          </w:tcPr>
          <w:p w14:paraId="1A2A6603" w14:textId="16B82EE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3.752,99</w:t>
            </w:r>
          </w:p>
        </w:tc>
        <w:tc>
          <w:tcPr>
            <w:tcW w:w="448" w:type="pct"/>
            <w:tcBorders>
              <w:top w:val="outset" w:sz="6" w:space="0" w:color="000000"/>
              <w:left w:val="outset" w:sz="6" w:space="0" w:color="000000"/>
              <w:bottom w:val="outset" w:sz="6" w:space="0" w:color="000000"/>
              <w:right w:val="outset" w:sz="6" w:space="0" w:color="000000"/>
            </w:tcBorders>
          </w:tcPr>
          <w:p w14:paraId="6798444C" w14:textId="5869D3CC"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93,82</w:t>
            </w:r>
          </w:p>
        </w:tc>
      </w:tr>
      <w:tr w:rsidR="003F1073" w:rsidRPr="00682F04" w14:paraId="4964399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1E8D89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CACF35"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B7C0BBB" w14:textId="0454208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2460</w:t>
            </w:r>
          </w:p>
        </w:tc>
        <w:tc>
          <w:tcPr>
            <w:tcW w:w="1839" w:type="pct"/>
            <w:tcBorders>
              <w:top w:val="outset" w:sz="6" w:space="0" w:color="000000"/>
              <w:left w:val="outset" w:sz="6" w:space="0" w:color="000000"/>
              <w:bottom w:val="outset" w:sz="6" w:space="0" w:color="000000"/>
              <w:right w:val="outset" w:sz="6" w:space="0" w:color="000000"/>
            </w:tcBorders>
          </w:tcPr>
          <w:p w14:paraId="20DAD8EE" w14:textId="2A706E9A"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od pozostałych jednostek zaliczanych do sektora finansów publicznych na realizację zadań bieżących jednostek zaliczanych do sektora finansów publicznych</w:t>
            </w:r>
          </w:p>
        </w:tc>
        <w:tc>
          <w:tcPr>
            <w:tcW w:w="822" w:type="pct"/>
            <w:tcBorders>
              <w:top w:val="outset" w:sz="6" w:space="0" w:color="000000"/>
              <w:left w:val="outset" w:sz="6" w:space="0" w:color="000000"/>
              <w:bottom w:val="outset" w:sz="6" w:space="0" w:color="000000"/>
              <w:right w:val="outset" w:sz="6" w:space="0" w:color="000000"/>
            </w:tcBorders>
          </w:tcPr>
          <w:p w14:paraId="06C0EDB1" w14:textId="0E05469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154.391,00</w:t>
            </w:r>
          </w:p>
        </w:tc>
        <w:tc>
          <w:tcPr>
            <w:tcW w:w="747" w:type="pct"/>
            <w:tcBorders>
              <w:top w:val="outset" w:sz="6" w:space="0" w:color="000000"/>
              <w:left w:val="outset" w:sz="6" w:space="0" w:color="000000"/>
              <w:bottom w:val="outset" w:sz="6" w:space="0" w:color="000000"/>
              <w:right w:val="outset" w:sz="6" w:space="0" w:color="000000"/>
            </w:tcBorders>
          </w:tcPr>
          <w:p w14:paraId="326B60DD" w14:textId="79FCE73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145.439,08</w:t>
            </w:r>
          </w:p>
        </w:tc>
        <w:tc>
          <w:tcPr>
            <w:tcW w:w="448" w:type="pct"/>
            <w:tcBorders>
              <w:top w:val="outset" w:sz="6" w:space="0" w:color="000000"/>
              <w:left w:val="outset" w:sz="6" w:space="0" w:color="000000"/>
              <w:bottom w:val="outset" w:sz="6" w:space="0" w:color="000000"/>
              <w:right w:val="outset" w:sz="6" w:space="0" w:color="000000"/>
            </w:tcBorders>
          </w:tcPr>
          <w:p w14:paraId="5C6FD5A6" w14:textId="7E5588C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94,20</w:t>
            </w:r>
          </w:p>
        </w:tc>
      </w:tr>
      <w:tr w:rsidR="003F1073" w:rsidRPr="00682F04" w14:paraId="73353D33"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E16BCC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9545504"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34E3B9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7B4FFD98"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46C09AD7"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6601163A"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52BE8D08"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5C6D749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C79D0C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484C2B4E"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90095</w:t>
            </w:r>
          </w:p>
        </w:tc>
        <w:tc>
          <w:tcPr>
            <w:tcW w:w="355" w:type="pct"/>
            <w:tcBorders>
              <w:top w:val="outset" w:sz="6" w:space="0" w:color="000000"/>
              <w:left w:val="outset" w:sz="6" w:space="0" w:color="000000"/>
              <w:bottom w:val="outset" w:sz="6" w:space="0" w:color="000000"/>
              <w:right w:val="outset" w:sz="6" w:space="0" w:color="000000"/>
            </w:tcBorders>
          </w:tcPr>
          <w:p w14:paraId="2D261937"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29A23091"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822" w:type="pct"/>
            <w:tcBorders>
              <w:top w:val="outset" w:sz="6" w:space="0" w:color="000000"/>
              <w:left w:val="outset" w:sz="6" w:space="0" w:color="000000"/>
              <w:bottom w:val="outset" w:sz="6" w:space="0" w:color="000000"/>
              <w:right w:val="outset" w:sz="6" w:space="0" w:color="000000"/>
            </w:tcBorders>
          </w:tcPr>
          <w:p w14:paraId="4E2DFF7E" w14:textId="38424C82"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95.100,00</w:t>
            </w:r>
          </w:p>
        </w:tc>
        <w:tc>
          <w:tcPr>
            <w:tcW w:w="747" w:type="pct"/>
            <w:tcBorders>
              <w:top w:val="outset" w:sz="6" w:space="0" w:color="000000"/>
              <w:left w:val="outset" w:sz="6" w:space="0" w:color="000000"/>
              <w:bottom w:val="outset" w:sz="6" w:space="0" w:color="000000"/>
              <w:right w:val="outset" w:sz="6" w:space="0" w:color="000000"/>
            </w:tcBorders>
          </w:tcPr>
          <w:p w14:paraId="55AF764A" w14:textId="4E505389"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97.349,88</w:t>
            </w:r>
          </w:p>
        </w:tc>
        <w:tc>
          <w:tcPr>
            <w:tcW w:w="448" w:type="pct"/>
            <w:tcBorders>
              <w:top w:val="outset" w:sz="6" w:space="0" w:color="000000"/>
              <w:left w:val="outset" w:sz="6" w:space="0" w:color="000000"/>
              <w:bottom w:val="outset" w:sz="6" w:space="0" w:color="000000"/>
              <w:right w:val="outset" w:sz="6" w:space="0" w:color="000000"/>
            </w:tcBorders>
          </w:tcPr>
          <w:p w14:paraId="4759D5D7" w14:textId="68613E38" w:rsidR="003F1073" w:rsidRPr="00682F04" w:rsidRDefault="003F1073" w:rsidP="003F1073">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102,37</w:t>
            </w:r>
          </w:p>
        </w:tc>
      </w:tr>
      <w:tr w:rsidR="003F1073" w:rsidRPr="00682F04" w14:paraId="0C60411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E1EBCBD"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2C3B907A"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4226EDE"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803E642"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8A540E1"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6B6B57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6A5CFCEF"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36375B3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63AD7774"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0CC7928"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0F50A91C"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 xml:space="preserve">0830 </w:t>
            </w:r>
          </w:p>
        </w:tc>
        <w:tc>
          <w:tcPr>
            <w:tcW w:w="1839" w:type="pct"/>
            <w:tcBorders>
              <w:top w:val="outset" w:sz="6" w:space="0" w:color="000000"/>
              <w:left w:val="outset" w:sz="6" w:space="0" w:color="000000"/>
              <w:bottom w:val="outset" w:sz="6" w:space="0" w:color="000000"/>
              <w:right w:val="outset" w:sz="6" w:space="0" w:color="000000"/>
            </w:tcBorders>
            <w:hideMark/>
          </w:tcPr>
          <w:p w14:paraId="247445C7"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usług</w:t>
            </w:r>
          </w:p>
        </w:tc>
        <w:tc>
          <w:tcPr>
            <w:tcW w:w="822" w:type="pct"/>
            <w:tcBorders>
              <w:top w:val="outset" w:sz="6" w:space="0" w:color="000000"/>
              <w:left w:val="outset" w:sz="6" w:space="0" w:color="000000"/>
              <w:bottom w:val="outset" w:sz="6" w:space="0" w:color="000000"/>
              <w:right w:val="outset" w:sz="6" w:space="0" w:color="000000"/>
            </w:tcBorders>
          </w:tcPr>
          <w:p w14:paraId="1BA5BC63" w14:textId="40E673B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55.000,00</w:t>
            </w:r>
          </w:p>
        </w:tc>
        <w:tc>
          <w:tcPr>
            <w:tcW w:w="747" w:type="pct"/>
            <w:tcBorders>
              <w:top w:val="outset" w:sz="6" w:space="0" w:color="000000"/>
              <w:left w:val="outset" w:sz="6" w:space="0" w:color="000000"/>
              <w:bottom w:val="outset" w:sz="6" w:space="0" w:color="000000"/>
              <w:right w:val="outset" w:sz="6" w:space="0" w:color="000000"/>
            </w:tcBorders>
          </w:tcPr>
          <w:p w14:paraId="4038D451" w14:textId="036EE14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58.354,38</w:t>
            </w:r>
          </w:p>
        </w:tc>
        <w:tc>
          <w:tcPr>
            <w:tcW w:w="448" w:type="pct"/>
            <w:tcBorders>
              <w:top w:val="outset" w:sz="6" w:space="0" w:color="000000"/>
              <w:left w:val="outset" w:sz="6" w:space="0" w:color="000000"/>
              <w:bottom w:val="outset" w:sz="6" w:space="0" w:color="000000"/>
              <w:right w:val="outset" w:sz="6" w:space="0" w:color="000000"/>
            </w:tcBorders>
          </w:tcPr>
          <w:p w14:paraId="5F3603A9" w14:textId="237DE5F8"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106,10</w:t>
            </w:r>
          </w:p>
        </w:tc>
      </w:tr>
      <w:tr w:rsidR="003F1073" w:rsidRPr="00682F04" w14:paraId="5CA2E21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4B3FBC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7CE686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14889F06"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0920</w:t>
            </w:r>
          </w:p>
        </w:tc>
        <w:tc>
          <w:tcPr>
            <w:tcW w:w="1839" w:type="pct"/>
            <w:tcBorders>
              <w:top w:val="outset" w:sz="6" w:space="0" w:color="000000"/>
              <w:left w:val="outset" w:sz="6" w:space="0" w:color="000000"/>
              <w:bottom w:val="outset" w:sz="6" w:space="0" w:color="000000"/>
              <w:right w:val="outset" w:sz="6" w:space="0" w:color="000000"/>
            </w:tcBorders>
            <w:hideMark/>
          </w:tcPr>
          <w:p w14:paraId="58496DF6"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pozostałych odsetek</w:t>
            </w:r>
          </w:p>
        </w:tc>
        <w:tc>
          <w:tcPr>
            <w:tcW w:w="822" w:type="pct"/>
            <w:tcBorders>
              <w:top w:val="outset" w:sz="6" w:space="0" w:color="000000"/>
              <w:left w:val="outset" w:sz="6" w:space="0" w:color="000000"/>
              <w:bottom w:val="outset" w:sz="6" w:space="0" w:color="000000"/>
              <w:right w:val="outset" w:sz="6" w:space="0" w:color="000000"/>
            </w:tcBorders>
          </w:tcPr>
          <w:p w14:paraId="140C6CD5" w14:textId="7D8853D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747" w:type="pct"/>
            <w:tcBorders>
              <w:top w:val="outset" w:sz="6" w:space="0" w:color="000000"/>
              <w:left w:val="outset" w:sz="6" w:space="0" w:color="000000"/>
              <w:bottom w:val="outset" w:sz="6" w:space="0" w:color="000000"/>
              <w:right w:val="outset" w:sz="6" w:space="0" w:color="000000"/>
            </w:tcBorders>
          </w:tcPr>
          <w:p w14:paraId="3BB7E186" w14:textId="33EE979F"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45,50</w:t>
            </w:r>
          </w:p>
        </w:tc>
        <w:tc>
          <w:tcPr>
            <w:tcW w:w="448" w:type="pct"/>
            <w:tcBorders>
              <w:top w:val="outset" w:sz="6" w:space="0" w:color="000000"/>
              <w:left w:val="outset" w:sz="6" w:space="0" w:color="000000"/>
              <w:bottom w:val="outset" w:sz="6" w:space="0" w:color="000000"/>
              <w:right w:val="outset" w:sz="6" w:space="0" w:color="000000"/>
            </w:tcBorders>
          </w:tcPr>
          <w:p w14:paraId="1853A9B9" w14:textId="594EC83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45,50</w:t>
            </w:r>
          </w:p>
        </w:tc>
      </w:tr>
      <w:tr w:rsidR="003F1073" w:rsidRPr="00682F04" w14:paraId="1475A61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72EDEB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C23852C"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9B8CFA3" w14:textId="3A2C4864"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2460</w:t>
            </w:r>
          </w:p>
        </w:tc>
        <w:tc>
          <w:tcPr>
            <w:tcW w:w="1839" w:type="pct"/>
            <w:tcBorders>
              <w:top w:val="outset" w:sz="6" w:space="0" w:color="000000"/>
              <w:left w:val="outset" w:sz="6" w:space="0" w:color="000000"/>
              <w:bottom w:val="outset" w:sz="6" w:space="0" w:color="000000"/>
              <w:right w:val="outset" w:sz="6" w:space="0" w:color="000000"/>
            </w:tcBorders>
          </w:tcPr>
          <w:p w14:paraId="3202745C" w14:textId="4FE2037D"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od pozostałych jednostek zaliczanych do sektora finansów publicznych na realizację zadań bieżących jednostek zaliczanych do sektora finansów publicznych</w:t>
            </w:r>
          </w:p>
        </w:tc>
        <w:tc>
          <w:tcPr>
            <w:tcW w:w="822" w:type="pct"/>
            <w:tcBorders>
              <w:top w:val="outset" w:sz="6" w:space="0" w:color="000000"/>
              <w:left w:val="outset" w:sz="6" w:space="0" w:color="000000"/>
              <w:bottom w:val="outset" w:sz="6" w:space="0" w:color="000000"/>
              <w:right w:val="outset" w:sz="6" w:space="0" w:color="000000"/>
            </w:tcBorders>
          </w:tcPr>
          <w:p w14:paraId="2336C697" w14:textId="3E74508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747" w:type="pct"/>
            <w:tcBorders>
              <w:top w:val="outset" w:sz="6" w:space="0" w:color="000000"/>
              <w:left w:val="outset" w:sz="6" w:space="0" w:color="000000"/>
              <w:bottom w:val="outset" w:sz="6" w:space="0" w:color="000000"/>
              <w:right w:val="outset" w:sz="6" w:space="0" w:color="000000"/>
            </w:tcBorders>
          </w:tcPr>
          <w:p w14:paraId="076D482E" w14:textId="0FAA3EB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448" w:type="pct"/>
            <w:tcBorders>
              <w:top w:val="outset" w:sz="6" w:space="0" w:color="000000"/>
              <w:left w:val="outset" w:sz="6" w:space="0" w:color="000000"/>
              <w:bottom w:val="outset" w:sz="6" w:space="0" w:color="000000"/>
              <w:right w:val="outset" w:sz="6" w:space="0" w:color="000000"/>
            </w:tcBorders>
          </w:tcPr>
          <w:p w14:paraId="0676BE78" w14:textId="165F97C1"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BE3F709"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4851CE25"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055E4D1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DC12C0D" w14:textId="14B9C36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2710</w:t>
            </w:r>
          </w:p>
        </w:tc>
        <w:tc>
          <w:tcPr>
            <w:tcW w:w="1839" w:type="pct"/>
            <w:tcBorders>
              <w:top w:val="outset" w:sz="6" w:space="0" w:color="000000"/>
              <w:left w:val="outset" w:sz="6" w:space="0" w:color="000000"/>
              <w:bottom w:val="outset" w:sz="6" w:space="0" w:color="000000"/>
              <w:right w:val="outset" w:sz="6" w:space="0" w:color="000000"/>
            </w:tcBorders>
          </w:tcPr>
          <w:p w14:paraId="46C3B262" w14:textId="35893A61"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tytułu pomocy finansowej udzielanej między jednostkami samorządu terytorialnego na dofinansowanie własnych zdań bieżących</w:t>
            </w:r>
          </w:p>
        </w:tc>
        <w:tc>
          <w:tcPr>
            <w:tcW w:w="822" w:type="pct"/>
            <w:tcBorders>
              <w:top w:val="outset" w:sz="6" w:space="0" w:color="000000"/>
              <w:left w:val="outset" w:sz="6" w:space="0" w:color="000000"/>
              <w:bottom w:val="outset" w:sz="6" w:space="0" w:color="000000"/>
              <w:right w:val="outset" w:sz="6" w:space="0" w:color="000000"/>
            </w:tcBorders>
          </w:tcPr>
          <w:p w14:paraId="5C9F3443" w14:textId="58FE625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747" w:type="pct"/>
            <w:tcBorders>
              <w:top w:val="outset" w:sz="6" w:space="0" w:color="000000"/>
              <w:left w:val="outset" w:sz="6" w:space="0" w:color="000000"/>
              <w:bottom w:val="outset" w:sz="6" w:space="0" w:color="000000"/>
              <w:right w:val="outset" w:sz="6" w:space="0" w:color="000000"/>
            </w:tcBorders>
          </w:tcPr>
          <w:p w14:paraId="62A4E64C" w14:textId="4775BC02"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8.950,00</w:t>
            </w:r>
          </w:p>
        </w:tc>
        <w:tc>
          <w:tcPr>
            <w:tcW w:w="448" w:type="pct"/>
            <w:tcBorders>
              <w:top w:val="outset" w:sz="6" w:space="0" w:color="000000"/>
              <w:left w:val="outset" w:sz="6" w:space="0" w:color="000000"/>
              <w:bottom w:val="outset" w:sz="6" w:space="0" w:color="000000"/>
              <w:right w:val="outset" w:sz="6" w:space="0" w:color="000000"/>
            </w:tcBorders>
          </w:tcPr>
          <w:p w14:paraId="6B23EA64" w14:textId="616FCD5A"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89,50</w:t>
            </w:r>
          </w:p>
        </w:tc>
      </w:tr>
      <w:tr w:rsidR="003F1073" w:rsidRPr="00682F04" w14:paraId="533E8118"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389061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4ABB5076"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0F0A89E0"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22580309"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25792DA3"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4D896FD"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74253A67"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1ABB92BB"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hideMark/>
          </w:tcPr>
          <w:p w14:paraId="1FEB6357" w14:textId="77777777"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926</w:t>
            </w:r>
          </w:p>
        </w:tc>
        <w:tc>
          <w:tcPr>
            <w:tcW w:w="429" w:type="pct"/>
            <w:tcBorders>
              <w:top w:val="outset" w:sz="6" w:space="0" w:color="000000"/>
              <w:left w:val="outset" w:sz="6" w:space="0" w:color="000000"/>
              <w:bottom w:val="outset" w:sz="6" w:space="0" w:color="000000"/>
              <w:right w:val="outset" w:sz="6" w:space="0" w:color="000000"/>
            </w:tcBorders>
          </w:tcPr>
          <w:p w14:paraId="244ED07B" w14:textId="77777777" w:rsidR="003F1073" w:rsidRPr="00682F04" w:rsidRDefault="003F1073" w:rsidP="003F1073">
            <w:pPr>
              <w:pStyle w:val="NormalnyWeb"/>
              <w:jc w:val="center"/>
              <w:rPr>
                <w:rFonts w:asciiTheme="minorHAnsi" w:hAnsiTheme="minorHAnsi" w:cstheme="minorHAnsi"/>
                <w:b/>
                <w:bCs/>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EA0CA48" w14:textId="77777777" w:rsidR="003F1073" w:rsidRPr="00682F04" w:rsidRDefault="003F1073" w:rsidP="003F1073">
            <w:pPr>
              <w:pStyle w:val="NormalnyWeb"/>
              <w:jc w:val="center"/>
              <w:rPr>
                <w:rFonts w:asciiTheme="minorHAnsi" w:hAnsiTheme="minorHAnsi" w:cstheme="minorHAnsi"/>
                <w:b/>
                <w:b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797D36EC" w14:textId="77777777" w:rsidR="003F1073" w:rsidRPr="00682F04" w:rsidRDefault="003F1073" w:rsidP="003F1073">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Kultura fizyczna</w:t>
            </w:r>
          </w:p>
        </w:tc>
        <w:tc>
          <w:tcPr>
            <w:tcW w:w="822" w:type="pct"/>
            <w:tcBorders>
              <w:top w:val="outset" w:sz="6" w:space="0" w:color="000000"/>
              <w:left w:val="outset" w:sz="6" w:space="0" w:color="000000"/>
              <w:bottom w:val="outset" w:sz="6" w:space="0" w:color="000000"/>
              <w:right w:val="outset" w:sz="6" w:space="0" w:color="000000"/>
            </w:tcBorders>
          </w:tcPr>
          <w:p w14:paraId="53B0E4DC" w14:textId="06EB0D33"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1.446,00</w:t>
            </w:r>
          </w:p>
        </w:tc>
        <w:tc>
          <w:tcPr>
            <w:tcW w:w="747" w:type="pct"/>
            <w:tcBorders>
              <w:top w:val="outset" w:sz="6" w:space="0" w:color="000000"/>
              <w:left w:val="outset" w:sz="6" w:space="0" w:color="000000"/>
              <w:bottom w:val="outset" w:sz="6" w:space="0" w:color="000000"/>
              <w:right w:val="outset" w:sz="6" w:space="0" w:color="000000"/>
            </w:tcBorders>
          </w:tcPr>
          <w:p w14:paraId="44489FC4" w14:textId="0266035F"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3.708,91</w:t>
            </w:r>
          </w:p>
        </w:tc>
        <w:tc>
          <w:tcPr>
            <w:tcW w:w="448" w:type="pct"/>
            <w:tcBorders>
              <w:top w:val="outset" w:sz="6" w:space="0" w:color="000000"/>
              <w:left w:val="outset" w:sz="6" w:space="0" w:color="000000"/>
              <w:bottom w:val="outset" w:sz="6" w:space="0" w:color="000000"/>
              <w:right w:val="outset" w:sz="6" w:space="0" w:color="000000"/>
            </w:tcBorders>
          </w:tcPr>
          <w:p w14:paraId="312605DC" w14:textId="1E9BFC93" w:rsidR="003F1073" w:rsidRPr="00682F04" w:rsidRDefault="003F1073" w:rsidP="003F1073">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256,49</w:t>
            </w:r>
          </w:p>
        </w:tc>
      </w:tr>
      <w:tr w:rsidR="003F1073" w:rsidRPr="00682F04" w14:paraId="67CFE08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8F8C030"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69F1CA60"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7BEDB603"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696C9BE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06A6E9A2"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C5D9C1B"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3E3A90C0"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24274466"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2CE57F86"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hideMark/>
          </w:tcPr>
          <w:p w14:paraId="7B5A0168" w14:textId="77777777"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92601</w:t>
            </w:r>
          </w:p>
        </w:tc>
        <w:tc>
          <w:tcPr>
            <w:tcW w:w="355" w:type="pct"/>
            <w:tcBorders>
              <w:top w:val="outset" w:sz="6" w:space="0" w:color="000000"/>
              <w:left w:val="outset" w:sz="6" w:space="0" w:color="000000"/>
              <w:bottom w:val="outset" w:sz="6" w:space="0" w:color="000000"/>
              <w:right w:val="outset" w:sz="6" w:space="0" w:color="000000"/>
            </w:tcBorders>
          </w:tcPr>
          <w:p w14:paraId="46F4E8CB" w14:textId="77777777" w:rsidR="003F1073" w:rsidRPr="00682F04" w:rsidRDefault="003F1073" w:rsidP="003F1073">
            <w:pPr>
              <w:pStyle w:val="NormalnyWeb"/>
              <w:jc w:val="center"/>
              <w:rPr>
                <w:rFonts w:asciiTheme="minorHAnsi" w:hAnsiTheme="minorHAnsi" w:cstheme="minorHAnsi"/>
                <w:i/>
                <w:iCs/>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3C9390E2" w14:textId="77777777" w:rsidR="003F1073" w:rsidRPr="00682F04" w:rsidRDefault="003F1073" w:rsidP="003F1073">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Obiekty sportowe</w:t>
            </w:r>
          </w:p>
        </w:tc>
        <w:tc>
          <w:tcPr>
            <w:tcW w:w="822" w:type="pct"/>
            <w:tcBorders>
              <w:top w:val="outset" w:sz="6" w:space="0" w:color="000000"/>
              <w:left w:val="outset" w:sz="6" w:space="0" w:color="000000"/>
              <w:bottom w:val="outset" w:sz="6" w:space="0" w:color="000000"/>
              <w:right w:val="outset" w:sz="6" w:space="0" w:color="000000"/>
            </w:tcBorders>
          </w:tcPr>
          <w:p w14:paraId="0429FF7A" w14:textId="3E926763"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1.446,00</w:t>
            </w:r>
          </w:p>
        </w:tc>
        <w:tc>
          <w:tcPr>
            <w:tcW w:w="747" w:type="pct"/>
            <w:tcBorders>
              <w:top w:val="outset" w:sz="6" w:space="0" w:color="000000"/>
              <w:left w:val="outset" w:sz="6" w:space="0" w:color="000000"/>
              <w:bottom w:val="outset" w:sz="6" w:space="0" w:color="000000"/>
              <w:right w:val="outset" w:sz="6" w:space="0" w:color="000000"/>
            </w:tcBorders>
          </w:tcPr>
          <w:p w14:paraId="5A3AA8D6" w14:textId="382D0D62"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3.708,91</w:t>
            </w:r>
          </w:p>
        </w:tc>
        <w:tc>
          <w:tcPr>
            <w:tcW w:w="448" w:type="pct"/>
            <w:tcBorders>
              <w:top w:val="outset" w:sz="6" w:space="0" w:color="000000"/>
              <w:left w:val="outset" w:sz="6" w:space="0" w:color="000000"/>
              <w:bottom w:val="outset" w:sz="6" w:space="0" w:color="000000"/>
              <w:right w:val="outset" w:sz="6" w:space="0" w:color="000000"/>
            </w:tcBorders>
          </w:tcPr>
          <w:p w14:paraId="176BF874" w14:textId="7DD87FB5" w:rsidR="003F1073" w:rsidRPr="00682F04" w:rsidRDefault="003F1073" w:rsidP="003F1073">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256,49</w:t>
            </w:r>
          </w:p>
        </w:tc>
      </w:tr>
      <w:tr w:rsidR="003F1073" w:rsidRPr="00682F04" w14:paraId="256AA755"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1177B0C2"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7C4C2B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126DCD55"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196ADEDE"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33F4ABD6"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4C710BA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27D805FE"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453FA7FD"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BD47557"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0A63DEE"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4A2BD8F" w14:textId="7208D64E" w:rsidR="003F1073" w:rsidRPr="00682F04" w:rsidRDefault="00093130"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0570</w:t>
            </w:r>
          </w:p>
        </w:tc>
        <w:tc>
          <w:tcPr>
            <w:tcW w:w="1839" w:type="pct"/>
            <w:tcBorders>
              <w:top w:val="outset" w:sz="6" w:space="0" w:color="000000"/>
              <w:left w:val="outset" w:sz="6" w:space="0" w:color="000000"/>
              <w:bottom w:val="outset" w:sz="6" w:space="0" w:color="000000"/>
              <w:right w:val="outset" w:sz="6" w:space="0" w:color="000000"/>
            </w:tcBorders>
          </w:tcPr>
          <w:p w14:paraId="624EF894" w14:textId="4804FA1C"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Wpływy z tytułu </w:t>
            </w:r>
            <w:r w:rsidR="00093130" w:rsidRPr="00682F04">
              <w:rPr>
                <w:rFonts w:asciiTheme="minorHAnsi" w:hAnsiTheme="minorHAnsi" w:cstheme="minorHAnsi"/>
                <w:sz w:val="22"/>
                <w:szCs w:val="22"/>
              </w:rPr>
              <w:t>grzywien, mandatów i innych kar pieniężnych od osób fizycznych</w:t>
            </w:r>
          </w:p>
        </w:tc>
        <w:tc>
          <w:tcPr>
            <w:tcW w:w="822" w:type="pct"/>
            <w:tcBorders>
              <w:top w:val="outset" w:sz="6" w:space="0" w:color="000000"/>
              <w:left w:val="outset" w:sz="6" w:space="0" w:color="000000"/>
              <w:bottom w:val="outset" w:sz="6" w:space="0" w:color="000000"/>
              <w:right w:val="outset" w:sz="6" w:space="0" w:color="000000"/>
            </w:tcBorders>
          </w:tcPr>
          <w:p w14:paraId="0AA3399C" w14:textId="787F4A8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747" w:type="pct"/>
            <w:tcBorders>
              <w:top w:val="outset" w:sz="6" w:space="0" w:color="000000"/>
              <w:left w:val="outset" w:sz="6" w:space="0" w:color="000000"/>
              <w:bottom w:val="outset" w:sz="6" w:space="0" w:color="000000"/>
              <w:right w:val="outset" w:sz="6" w:space="0" w:color="000000"/>
            </w:tcBorders>
          </w:tcPr>
          <w:p w14:paraId="32E5C21B" w14:textId="685C10C6"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448" w:type="pct"/>
            <w:tcBorders>
              <w:top w:val="outset" w:sz="6" w:space="0" w:color="000000"/>
              <w:left w:val="outset" w:sz="6" w:space="0" w:color="000000"/>
              <w:bottom w:val="outset" w:sz="6" w:space="0" w:color="000000"/>
              <w:right w:val="outset" w:sz="6" w:space="0" w:color="000000"/>
            </w:tcBorders>
          </w:tcPr>
          <w:p w14:paraId="335454A2" w14:textId="5DE8C4C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F1073" w:rsidRPr="00682F04" w14:paraId="50DFC2F7"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7A23B5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75CBAC8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hideMark/>
          </w:tcPr>
          <w:p w14:paraId="21A5D5A3" w14:textId="7777777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0750</w:t>
            </w:r>
          </w:p>
        </w:tc>
        <w:tc>
          <w:tcPr>
            <w:tcW w:w="1839" w:type="pct"/>
            <w:tcBorders>
              <w:top w:val="outset" w:sz="6" w:space="0" w:color="000000"/>
              <w:left w:val="outset" w:sz="6" w:space="0" w:color="000000"/>
              <w:bottom w:val="outset" w:sz="6" w:space="0" w:color="000000"/>
              <w:right w:val="outset" w:sz="6" w:space="0" w:color="000000"/>
            </w:tcBorders>
            <w:hideMark/>
          </w:tcPr>
          <w:p w14:paraId="7201A2F5"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najmu i dzierżawy składników majątkowych Skarbu Państwa, jednostek samorządu terytorialnego lub innych jednostek zaliczanych do sektora finansów publicznych oraz innych umów o podobnym charakterze</w:t>
            </w:r>
          </w:p>
        </w:tc>
        <w:tc>
          <w:tcPr>
            <w:tcW w:w="822" w:type="pct"/>
            <w:tcBorders>
              <w:top w:val="outset" w:sz="6" w:space="0" w:color="000000"/>
              <w:left w:val="outset" w:sz="6" w:space="0" w:color="000000"/>
              <w:bottom w:val="outset" w:sz="6" w:space="0" w:color="000000"/>
              <w:right w:val="outset" w:sz="6" w:space="0" w:color="000000"/>
            </w:tcBorders>
          </w:tcPr>
          <w:p w14:paraId="43D57B8D" w14:textId="29473EE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747" w:type="pct"/>
            <w:tcBorders>
              <w:top w:val="outset" w:sz="6" w:space="0" w:color="000000"/>
              <w:left w:val="outset" w:sz="6" w:space="0" w:color="000000"/>
              <w:bottom w:val="outset" w:sz="6" w:space="0" w:color="000000"/>
              <w:right w:val="outset" w:sz="6" w:space="0" w:color="000000"/>
            </w:tcBorders>
          </w:tcPr>
          <w:p w14:paraId="6FF1B573" w14:textId="2754FF6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2.259,99</w:t>
            </w:r>
          </w:p>
        </w:tc>
        <w:tc>
          <w:tcPr>
            <w:tcW w:w="448" w:type="pct"/>
            <w:tcBorders>
              <w:top w:val="outset" w:sz="6" w:space="0" w:color="000000"/>
              <w:left w:val="outset" w:sz="6" w:space="0" w:color="000000"/>
              <w:bottom w:val="outset" w:sz="6" w:space="0" w:color="000000"/>
              <w:right w:val="outset" w:sz="6" w:space="0" w:color="000000"/>
            </w:tcBorders>
          </w:tcPr>
          <w:p w14:paraId="26CAE5D4" w14:textId="6E6F2195"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3F1073" w:rsidRPr="00682F04" w14:paraId="30068EFE"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5703841B"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3CEFEBD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5B38078D" w14:textId="0C3D33B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0940</w:t>
            </w:r>
          </w:p>
        </w:tc>
        <w:tc>
          <w:tcPr>
            <w:tcW w:w="1839" w:type="pct"/>
            <w:tcBorders>
              <w:top w:val="outset" w:sz="6" w:space="0" w:color="000000"/>
              <w:left w:val="outset" w:sz="6" w:space="0" w:color="000000"/>
              <w:bottom w:val="outset" w:sz="6" w:space="0" w:color="000000"/>
              <w:right w:val="outset" w:sz="6" w:space="0" w:color="000000"/>
            </w:tcBorders>
          </w:tcPr>
          <w:p w14:paraId="0F8681A5" w14:textId="22F5B4D2"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sz w:val="22"/>
                <w:szCs w:val="22"/>
              </w:rPr>
              <w:t>Wpływy z rozliczeń / zwrotów z lat ubiegłych</w:t>
            </w:r>
          </w:p>
        </w:tc>
        <w:tc>
          <w:tcPr>
            <w:tcW w:w="822" w:type="pct"/>
            <w:tcBorders>
              <w:top w:val="outset" w:sz="6" w:space="0" w:color="000000"/>
              <w:left w:val="outset" w:sz="6" w:space="0" w:color="000000"/>
              <w:bottom w:val="outset" w:sz="6" w:space="0" w:color="000000"/>
              <w:right w:val="outset" w:sz="6" w:space="0" w:color="000000"/>
            </w:tcBorders>
          </w:tcPr>
          <w:p w14:paraId="36284D1E" w14:textId="16800FA7"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446,00</w:t>
            </w:r>
          </w:p>
        </w:tc>
        <w:tc>
          <w:tcPr>
            <w:tcW w:w="747" w:type="pct"/>
            <w:tcBorders>
              <w:top w:val="outset" w:sz="6" w:space="0" w:color="000000"/>
              <w:left w:val="outset" w:sz="6" w:space="0" w:color="000000"/>
              <w:bottom w:val="outset" w:sz="6" w:space="0" w:color="000000"/>
              <w:right w:val="outset" w:sz="6" w:space="0" w:color="000000"/>
            </w:tcBorders>
          </w:tcPr>
          <w:p w14:paraId="432337E3" w14:textId="5C6855AE"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448,92</w:t>
            </w:r>
          </w:p>
        </w:tc>
        <w:tc>
          <w:tcPr>
            <w:tcW w:w="448" w:type="pct"/>
            <w:tcBorders>
              <w:top w:val="outset" w:sz="6" w:space="0" w:color="000000"/>
              <w:left w:val="outset" w:sz="6" w:space="0" w:color="000000"/>
              <w:bottom w:val="outset" w:sz="6" w:space="0" w:color="000000"/>
              <w:right w:val="outset" w:sz="6" w:space="0" w:color="000000"/>
            </w:tcBorders>
          </w:tcPr>
          <w:p w14:paraId="3923DDF3" w14:textId="6E2DE37B" w:rsidR="003F1073" w:rsidRPr="00682F04" w:rsidRDefault="003F1073" w:rsidP="003F107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100,65</w:t>
            </w:r>
          </w:p>
        </w:tc>
      </w:tr>
      <w:tr w:rsidR="003F1073" w:rsidRPr="00682F04" w14:paraId="0BE5DFEF"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33476C7A"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561949A1"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232A8001"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tcPr>
          <w:p w14:paraId="307D6A06" w14:textId="77777777" w:rsidR="003F1073" w:rsidRPr="00682F04" w:rsidRDefault="003F1073" w:rsidP="003F1073">
            <w:pPr>
              <w:pStyle w:val="NormalnyWeb"/>
              <w:rPr>
                <w:rFonts w:asciiTheme="minorHAnsi" w:hAnsiTheme="minorHAnsi" w:cstheme="minorHAnsi"/>
                <w:sz w:val="22"/>
                <w:szCs w:val="22"/>
              </w:rPr>
            </w:pPr>
          </w:p>
        </w:tc>
        <w:tc>
          <w:tcPr>
            <w:tcW w:w="822" w:type="pct"/>
            <w:tcBorders>
              <w:top w:val="outset" w:sz="6" w:space="0" w:color="000000"/>
              <w:left w:val="outset" w:sz="6" w:space="0" w:color="000000"/>
              <w:bottom w:val="outset" w:sz="6" w:space="0" w:color="000000"/>
              <w:right w:val="outset" w:sz="6" w:space="0" w:color="000000"/>
            </w:tcBorders>
          </w:tcPr>
          <w:p w14:paraId="565942D8" w14:textId="77777777" w:rsidR="003F1073" w:rsidRPr="00682F04" w:rsidRDefault="003F1073" w:rsidP="003F1073">
            <w:pPr>
              <w:pStyle w:val="NormalnyWeb"/>
              <w:jc w:val="center"/>
              <w:rPr>
                <w:rFonts w:asciiTheme="minorHAnsi" w:hAnsiTheme="minorHAnsi" w:cstheme="minorHAnsi"/>
                <w:sz w:val="22"/>
                <w:szCs w:val="22"/>
              </w:rPr>
            </w:pPr>
          </w:p>
        </w:tc>
        <w:tc>
          <w:tcPr>
            <w:tcW w:w="747" w:type="pct"/>
            <w:tcBorders>
              <w:top w:val="outset" w:sz="6" w:space="0" w:color="000000"/>
              <w:left w:val="outset" w:sz="6" w:space="0" w:color="000000"/>
              <w:bottom w:val="outset" w:sz="6" w:space="0" w:color="000000"/>
              <w:right w:val="outset" w:sz="6" w:space="0" w:color="000000"/>
            </w:tcBorders>
          </w:tcPr>
          <w:p w14:paraId="39662A11" w14:textId="77777777" w:rsidR="003F1073" w:rsidRPr="00682F04" w:rsidRDefault="003F1073" w:rsidP="003F1073">
            <w:pPr>
              <w:pStyle w:val="NormalnyWeb"/>
              <w:jc w:val="center"/>
              <w:rPr>
                <w:rFonts w:asciiTheme="minorHAnsi" w:hAnsiTheme="minorHAnsi" w:cstheme="minorHAnsi"/>
                <w:sz w:val="22"/>
                <w:szCs w:val="22"/>
              </w:rPr>
            </w:pPr>
          </w:p>
        </w:tc>
        <w:tc>
          <w:tcPr>
            <w:tcW w:w="448" w:type="pct"/>
            <w:tcBorders>
              <w:top w:val="outset" w:sz="6" w:space="0" w:color="000000"/>
              <w:left w:val="outset" w:sz="6" w:space="0" w:color="000000"/>
              <w:bottom w:val="outset" w:sz="6" w:space="0" w:color="000000"/>
              <w:right w:val="outset" w:sz="6" w:space="0" w:color="000000"/>
            </w:tcBorders>
          </w:tcPr>
          <w:p w14:paraId="1F68A099" w14:textId="77777777" w:rsidR="003F1073" w:rsidRPr="00682F04" w:rsidRDefault="003F1073" w:rsidP="003F1073">
            <w:pPr>
              <w:pStyle w:val="NormalnyWeb"/>
              <w:jc w:val="center"/>
              <w:rPr>
                <w:rFonts w:asciiTheme="minorHAnsi" w:hAnsiTheme="minorHAnsi" w:cstheme="minorHAnsi"/>
                <w:sz w:val="22"/>
                <w:szCs w:val="22"/>
              </w:rPr>
            </w:pPr>
          </w:p>
        </w:tc>
      </w:tr>
      <w:tr w:rsidR="003F1073" w:rsidRPr="00682F04" w14:paraId="6926AB90" w14:textId="77777777" w:rsidTr="00682F04">
        <w:trPr>
          <w:trHeight w:val="57"/>
          <w:tblCellSpacing w:w="0" w:type="dxa"/>
        </w:trPr>
        <w:tc>
          <w:tcPr>
            <w:tcW w:w="360" w:type="pct"/>
            <w:tcBorders>
              <w:top w:val="outset" w:sz="6" w:space="0" w:color="000000"/>
              <w:left w:val="outset" w:sz="6" w:space="0" w:color="000000"/>
              <w:bottom w:val="outset" w:sz="6" w:space="0" w:color="000000"/>
              <w:right w:val="outset" w:sz="6" w:space="0" w:color="000000"/>
            </w:tcBorders>
          </w:tcPr>
          <w:p w14:paraId="0CCC78D8" w14:textId="77777777" w:rsidR="003F1073" w:rsidRPr="00682F04" w:rsidRDefault="003F1073" w:rsidP="003F1073">
            <w:pPr>
              <w:pStyle w:val="NormalnyWeb"/>
              <w:jc w:val="center"/>
              <w:rPr>
                <w:rFonts w:asciiTheme="minorHAnsi" w:hAnsiTheme="minorHAnsi" w:cstheme="minorHAnsi"/>
                <w:sz w:val="22"/>
                <w:szCs w:val="22"/>
              </w:rPr>
            </w:pPr>
          </w:p>
        </w:tc>
        <w:tc>
          <w:tcPr>
            <w:tcW w:w="429" w:type="pct"/>
            <w:tcBorders>
              <w:top w:val="outset" w:sz="6" w:space="0" w:color="000000"/>
              <w:left w:val="outset" w:sz="6" w:space="0" w:color="000000"/>
              <w:bottom w:val="outset" w:sz="6" w:space="0" w:color="000000"/>
              <w:right w:val="outset" w:sz="6" w:space="0" w:color="000000"/>
            </w:tcBorders>
          </w:tcPr>
          <w:p w14:paraId="1B449F9B" w14:textId="77777777" w:rsidR="003F1073" w:rsidRPr="00682F04" w:rsidRDefault="003F1073" w:rsidP="003F1073">
            <w:pPr>
              <w:pStyle w:val="NormalnyWeb"/>
              <w:jc w:val="center"/>
              <w:rPr>
                <w:rFonts w:asciiTheme="minorHAnsi" w:hAnsiTheme="minorHAnsi" w:cstheme="minorHAnsi"/>
                <w:sz w:val="22"/>
                <w:szCs w:val="22"/>
              </w:rPr>
            </w:pPr>
          </w:p>
        </w:tc>
        <w:tc>
          <w:tcPr>
            <w:tcW w:w="355" w:type="pct"/>
            <w:tcBorders>
              <w:top w:val="outset" w:sz="6" w:space="0" w:color="000000"/>
              <w:left w:val="outset" w:sz="6" w:space="0" w:color="000000"/>
              <w:bottom w:val="outset" w:sz="6" w:space="0" w:color="000000"/>
              <w:right w:val="outset" w:sz="6" w:space="0" w:color="000000"/>
            </w:tcBorders>
          </w:tcPr>
          <w:p w14:paraId="32ABCC6F" w14:textId="77777777" w:rsidR="003F1073" w:rsidRPr="00682F04" w:rsidRDefault="003F1073" w:rsidP="003F1073">
            <w:pPr>
              <w:pStyle w:val="NormalnyWeb"/>
              <w:jc w:val="center"/>
              <w:rPr>
                <w:rFonts w:asciiTheme="minorHAnsi" w:hAnsiTheme="minorHAnsi" w:cstheme="minorHAnsi"/>
                <w:sz w:val="22"/>
                <w:szCs w:val="22"/>
              </w:rPr>
            </w:pPr>
          </w:p>
        </w:tc>
        <w:tc>
          <w:tcPr>
            <w:tcW w:w="1839" w:type="pct"/>
            <w:tcBorders>
              <w:top w:val="outset" w:sz="6" w:space="0" w:color="000000"/>
              <w:left w:val="outset" w:sz="6" w:space="0" w:color="000000"/>
              <w:bottom w:val="outset" w:sz="6" w:space="0" w:color="000000"/>
              <w:right w:val="outset" w:sz="6" w:space="0" w:color="000000"/>
            </w:tcBorders>
            <w:hideMark/>
          </w:tcPr>
          <w:p w14:paraId="03CE90F9" w14:textId="77777777" w:rsidR="003F1073" w:rsidRPr="00682F04" w:rsidRDefault="003F1073" w:rsidP="003F1073">
            <w:pPr>
              <w:pStyle w:val="NormalnyWeb"/>
              <w:rPr>
                <w:rFonts w:asciiTheme="minorHAnsi" w:hAnsiTheme="minorHAnsi" w:cstheme="minorHAnsi"/>
                <w:sz w:val="22"/>
                <w:szCs w:val="22"/>
              </w:rPr>
            </w:pPr>
            <w:r w:rsidRPr="00682F04">
              <w:rPr>
                <w:rFonts w:asciiTheme="minorHAnsi" w:hAnsiTheme="minorHAnsi" w:cstheme="minorHAnsi"/>
                <w:b/>
                <w:bCs/>
                <w:sz w:val="22"/>
                <w:szCs w:val="22"/>
              </w:rPr>
              <w:t>Razem dochody bieżące:</w:t>
            </w:r>
          </w:p>
        </w:tc>
        <w:tc>
          <w:tcPr>
            <w:tcW w:w="822" w:type="pct"/>
            <w:tcBorders>
              <w:top w:val="outset" w:sz="6" w:space="0" w:color="000000"/>
              <w:left w:val="outset" w:sz="6" w:space="0" w:color="000000"/>
              <w:bottom w:val="outset" w:sz="6" w:space="0" w:color="000000"/>
              <w:right w:val="outset" w:sz="6" w:space="0" w:color="000000"/>
            </w:tcBorders>
          </w:tcPr>
          <w:p w14:paraId="269C6159" w14:textId="3E5E4D3C" w:rsidR="003F1073" w:rsidRPr="00682F04" w:rsidRDefault="003F1073"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39.645.414,82</w:t>
            </w:r>
          </w:p>
        </w:tc>
        <w:tc>
          <w:tcPr>
            <w:tcW w:w="747" w:type="pct"/>
            <w:tcBorders>
              <w:top w:val="outset" w:sz="6" w:space="0" w:color="000000"/>
              <w:left w:val="outset" w:sz="6" w:space="0" w:color="000000"/>
              <w:bottom w:val="outset" w:sz="6" w:space="0" w:color="000000"/>
              <w:right w:val="outset" w:sz="6" w:space="0" w:color="000000"/>
            </w:tcBorders>
          </w:tcPr>
          <w:p w14:paraId="584F5258" w14:textId="16931F9B" w:rsidR="003F1073" w:rsidRPr="00682F04" w:rsidRDefault="00911B89"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39.643.083,59</w:t>
            </w:r>
          </w:p>
        </w:tc>
        <w:tc>
          <w:tcPr>
            <w:tcW w:w="448" w:type="pct"/>
            <w:tcBorders>
              <w:top w:val="outset" w:sz="6" w:space="0" w:color="000000"/>
              <w:left w:val="outset" w:sz="6" w:space="0" w:color="000000"/>
              <w:bottom w:val="outset" w:sz="6" w:space="0" w:color="000000"/>
              <w:right w:val="outset" w:sz="6" w:space="0" w:color="000000"/>
            </w:tcBorders>
          </w:tcPr>
          <w:p w14:paraId="7616F0F4" w14:textId="52923B2C" w:rsidR="003F1073" w:rsidRPr="00682F04" w:rsidRDefault="00911B89" w:rsidP="003F107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99,99</w:t>
            </w:r>
          </w:p>
        </w:tc>
      </w:tr>
    </w:tbl>
    <w:p w14:paraId="0B9094F3" w14:textId="77777777" w:rsidR="00377F63" w:rsidRPr="00682F04" w:rsidRDefault="00377F63" w:rsidP="00377F63">
      <w:pPr>
        <w:pStyle w:val="NormalnyWeb"/>
        <w:pageBreakBefore/>
        <w:rPr>
          <w:rFonts w:asciiTheme="minorHAnsi" w:hAnsiTheme="minorHAnsi" w:cstheme="minorHAnsi"/>
          <w:sz w:val="22"/>
          <w:szCs w:val="22"/>
        </w:rPr>
      </w:pPr>
      <w:r w:rsidRPr="00682F04">
        <w:rPr>
          <w:rFonts w:asciiTheme="minorHAnsi" w:hAnsiTheme="minorHAnsi" w:cstheme="minorHAnsi"/>
          <w:i/>
          <w:iCs/>
          <w:sz w:val="22"/>
          <w:szCs w:val="22"/>
        </w:rPr>
        <w:lastRenderedPageBreak/>
        <w:t xml:space="preserve">Dochody majątkowe </w:t>
      </w:r>
    </w:p>
    <w:tbl>
      <w:tblPr>
        <w:tblW w:w="489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1"/>
        <w:gridCol w:w="784"/>
        <w:gridCol w:w="634"/>
        <w:gridCol w:w="3322"/>
        <w:gridCol w:w="1577"/>
        <w:gridCol w:w="1577"/>
        <w:gridCol w:w="1116"/>
      </w:tblGrid>
      <w:tr w:rsidR="00377F63" w:rsidRPr="00682F04" w14:paraId="326D244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4AED564" w14:textId="77777777" w:rsidR="00377F63" w:rsidRPr="00682F04" w:rsidRDefault="00377F63">
            <w:pPr>
              <w:pStyle w:val="NormalnyWeb"/>
              <w:spacing w:after="0"/>
              <w:rPr>
                <w:rFonts w:asciiTheme="minorHAnsi" w:hAnsiTheme="minorHAnsi" w:cstheme="minorHAnsi"/>
                <w:sz w:val="22"/>
                <w:szCs w:val="22"/>
              </w:rPr>
            </w:pPr>
          </w:p>
          <w:p w14:paraId="023D3021" w14:textId="77777777" w:rsidR="00377F63" w:rsidRPr="00682F04" w:rsidRDefault="00377F63">
            <w:pPr>
              <w:pStyle w:val="Nagwek2"/>
              <w:rPr>
                <w:rFonts w:asciiTheme="minorHAnsi" w:hAnsiTheme="minorHAnsi" w:cstheme="minorHAnsi"/>
                <w:b w:val="0"/>
                <w:sz w:val="22"/>
                <w:szCs w:val="22"/>
              </w:rPr>
            </w:pPr>
            <w:r w:rsidRPr="00682F04">
              <w:rPr>
                <w:rFonts w:asciiTheme="minorHAnsi" w:hAnsiTheme="minorHAnsi" w:cstheme="minorHAnsi"/>
                <w:b w:val="0"/>
                <w:sz w:val="22"/>
                <w:szCs w:val="22"/>
              </w:rPr>
              <w:t>Dział</w:t>
            </w:r>
          </w:p>
          <w:p w14:paraId="006C0A74" w14:textId="77777777" w:rsidR="00377F63" w:rsidRPr="00682F04" w:rsidRDefault="00377F63">
            <w:pPr>
              <w:pStyle w:val="NormalnyWeb"/>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BD9BAEA" w14:textId="77777777" w:rsidR="00377F63" w:rsidRPr="00682F04" w:rsidRDefault="00377F63">
            <w:pPr>
              <w:pStyle w:val="NormalnyWeb"/>
              <w:spacing w:after="0"/>
              <w:jc w:val="center"/>
              <w:rPr>
                <w:rFonts w:asciiTheme="minorHAnsi" w:hAnsiTheme="minorHAnsi" w:cstheme="minorHAnsi"/>
                <w:sz w:val="22"/>
                <w:szCs w:val="22"/>
              </w:rPr>
            </w:pPr>
          </w:p>
          <w:p w14:paraId="7AE48B60"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Rozdz.</w:t>
            </w:r>
          </w:p>
        </w:tc>
        <w:tc>
          <w:tcPr>
            <w:tcW w:w="338" w:type="pct"/>
            <w:tcBorders>
              <w:top w:val="outset" w:sz="6" w:space="0" w:color="000000"/>
              <w:left w:val="outset" w:sz="6" w:space="0" w:color="000000"/>
              <w:bottom w:val="outset" w:sz="6" w:space="0" w:color="000000"/>
              <w:right w:val="outset" w:sz="6" w:space="0" w:color="000000"/>
            </w:tcBorders>
          </w:tcPr>
          <w:p w14:paraId="2CC3CFF2" w14:textId="77777777" w:rsidR="00377F63" w:rsidRPr="00682F04" w:rsidRDefault="00377F63">
            <w:pPr>
              <w:pStyle w:val="NormalnyWeb"/>
              <w:spacing w:after="0"/>
              <w:jc w:val="center"/>
              <w:rPr>
                <w:rFonts w:asciiTheme="minorHAnsi" w:hAnsiTheme="minorHAnsi" w:cstheme="minorHAnsi"/>
                <w:sz w:val="22"/>
                <w:szCs w:val="22"/>
              </w:rPr>
            </w:pPr>
          </w:p>
          <w:p w14:paraId="6F0D4A4F"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1733" w:type="pct"/>
            <w:tcBorders>
              <w:top w:val="outset" w:sz="6" w:space="0" w:color="000000"/>
              <w:left w:val="outset" w:sz="6" w:space="0" w:color="000000"/>
              <w:bottom w:val="outset" w:sz="6" w:space="0" w:color="000000"/>
              <w:right w:val="outset" w:sz="6" w:space="0" w:color="000000"/>
            </w:tcBorders>
          </w:tcPr>
          <w:p w14:paraId="6BE898E8" w14:textId="77777777" w:rsidR="00377F63" w:rsidRPr="00682F04" w:rsidRDefault="00377F63">
            <w:pPr>
              <w:pStyle w:val="NormalnyWeb"/>
              <w:spacing w:after="0"/>
              <w:jc w:val="center"/>
              <w:rPr>
                <w:rFonts w:asciiTheme="minorHAnsi" w:hAnsiTheme="minorHAnsi" w:cstheme="minorHAnsi"/>
                <w:sz w:val="22"/>
                <w:szCs w:val="22"/>
              </w:rPr>
            </w:pPr>
          </w:p>
          <w:p w14:paraId="553EDED0"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Treść</w:t>
            </w:r>
          </w:p>
        </w:tc>
        <w:tc>
          <w:tcPr>
            <w:tcW w:w="827" w:type="pct"/>
            <w:tcBorders>
              <w:top w:val="outset" w:sz="6" w:space="0" w:color="000000"/>
              <w:left w:val="outset" w:sz="6" w:space="0" w:color="000000"/>
              <w:bottom w:val="outset" w:sz="6" w:space="0" w:color="000000"/>
              <w:right w:val="outset" w:sz="6" w:space="0" w:color="000000"/>
            </w:tcBorders>
          </w:tcPr>
          <w:p w14:paraId="67F6A601" w14:textId="77777777" w:rsidR="00377F63" w:rsidRPr="00682F04" w:rsidRDefault="00377F63">
            <w:pPr>
              <w:pStyle w:val="NormalnyWeb"/>
              <w:spacing w:after="0"/>
              <w:jc w:val="center"/>
              <w:rPr>
                <w:rFonts w:asciiTheme="minorHAnsi" w:hAnsiTheme="minorHAnsi" w:cstheme="minorHAnsi"/>
                <w:sz w:val="22"/>
                <w:szCs w:val="22"/>
              </w:rPr>
            </w:pPr>
          </w:p>
          <w:p w14:paraId="7C4B6966"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Plan</w:t>
            </w:r>
          </w:p>
        </w:tc>
        <w:tc>
          <w:tcPr>
            <w:tcW w:w="827" w:type="pct"/>
            <w:tcBorders>
              <w:top w:val="outset" w:sz="6" w:space="0" w:color="000000"/>
              <w:left w:val="outset" w:sz="6" w:space="0" w:color="000000"/>
              <w:bottom w:val="outset" w:sz="6" w:space="0" w:color="000000"/>
              <w:right w:val="outset" w:sz="6" w:space="0" w:color="000000"/>
            </w:tcBorders>
          </w:tcPr>
          <w:p w14:paraId="7417639D" w14:textId="77777777" w:rsidR="00377F63" w:rsidRPr="00682F04" w:rsidRDefault="00377F63">
            <w:pPr>
              <w:pStyle w:val="NormalnyWeb"/>
              <w:spacing w:after="0"/>
              <w:jc w:val="center"/>
              <w:rPr>
                <w:rFonts w:asciiTheme="minorHAnsi" w:hAnsiTheme="minorHAnsi" w:cstheme="minorHAnsi"/>
                <w:sz w:val="22"/>
                <w:szCs w:val="22"/>
              </w:rPr>
            </w:pPr>
          </w:p>
          <w:p w14:paraId="40557E17"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wykonanie</w:t>
            </w:r>
          </w:p>
        </w:tc>
        <w:tc>
          <w:tcPr>
            <w:tcW w:w="527" w:type="pct"/>
            <w:tcBorders>
              <w:top w:val="outset" w:sz="6" w:space="0" w:color="000000"/>
              <w:left w:val="outset" w:sz="6" w:space="0" w:color="000000"/>
              <w:bottom w:val="outset" w:sz="6" w:space="0" w:color="000000"/>
              <w:right w:val="outset" w:sz="6" w:space="0" w:color="000000"/>
            </w:tcBorders>
            <w:hideMark/>
          </w:tcPr>
          <w:p w14:paraId="2AD2FC2B" w14:textId="77777777" w:rsidR="00377F63" w:rsidRPr="00682F04" w:rsidRDefault="00377F63">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w:t>
            </w:r>
          </w:p>
          <w:p w14:paraId="7B20BFDB"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wykonania</w:t>
            </w:r>
          </w:p>
        </w:tc>
      </w:tr>
      <w:tr w:rsidR="00377F63" w:rsidRPr="00682F04" w14:paraId="1FE663B4"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0158B0A" w14:textId="77777777" w:rsidR="00377F63" w:rsidRPr="00682F04" w:rsidRDefault="00377F63">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583D0E7" w14:textId="77777777" w:rsidR="00377F63" w:rsidRPr="00682F04" w:rsidRDefault="00377F63">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CF218B0" w14:textId="77777777" w:rsidR="00377F63" w:rsidRPr="00682F04" w:rsidRDefault="00377F63">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EAA11FF" w14:textId="77777777" w:rsidR="00377F63" w:rsidRPr="00682F04" w:rsidRDefault="00377F63">
            <w:pPr>
              <w:pStyle w:val="Nagwek6"/>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D81395A" w14:textId="77777777" w:rsidR="00377F63" w:rsidRPr="00682F04" w:rsidRDefault="00377F63">
            <w:pPr>
              <w:pStyle w:val="NormalnyWeb"/>
              <w:jc w:val="center"/>
              <w:rPr>
                <w:rFonts w:asciiTheme="minorHAnsi" w:hAnsiTheme="minorHAnsi" w:cstheme="minorHAnsi"/>
                <w:b/>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1822A1C" w14:textId="77777777" w:rsidR="00377F63" w:rsidRPr="00682F04" w:rsidRDefault="00377F63">
            <w:pPr>
              <w:pStyle w:val="NormalnyWeb"/>
              <w:jc w:val="center"/>
              <w:rPr>
                <w:rFonts w:asciiTheme="minorHAnsi" w:hAnsiTheme="minorHAnsi" w:cstheme="minorHAnsi"/>
                <w:b/>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499623C0" w14:textId="77777777" w:rsidR="00377F63" w:rsidRPr="00682F04" w:rsidRDefault="00377F63">
            <w:pPr>
              <w:pStyle w:val="NormalnyWeb"/>
              <w:jc w:val="center"/>
              <w:rPr>
                <w:rFonts w:asciiTheme="minorHAnsi" w:hAnsiTheme="minorHAnsi" w:cstheme="minorHAnsi"/>
                <w:b/>
                <w:sz w:val="22"/>
                <w:szCs w:val="22"/>
              </w:rPr>
            </w:pPr>
          </w:p>
        </w:tc>
      </w:tr>
      <w:tr w:rsidR="00861229" w:rsidRPr="00682F04" w14:paraId="61F6B80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hideMark/>
          </w:tcPr>
          <w:p w14:paraId="648BB9E5" w14:textId="77777777" w:rsidR="00861229" w:rsidRPr="00682F04" w:rsidRDefault="00861229" w:rsidP="00861229">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010</w:t>
            </w:r>
          </w:p>
        </w:tc>
        <w:tc>
          <w:tcPr>
            <w:tcW w:w="416" w:type="pct"/>
            <w:tcBorders>
              <w:top w:val="outset" w:sz="6" w:space="0" w:color="000000"/>
              <w:left w:val="outset" w:sz="6" w:space="0" w:color="000000"/>
              <w:bottom w:val="outset" w:sz="6" w:space="0" w:color="000000"/>
              <w:right w:val="outset" w:sz="6" w:space="0" w:color="000000"/>
            </w:tcBorders>
          </w:tcPr>
          <w:p w14:paraId="5F67674C" w14:textId="77777777" w:rsidR="00861229" w:rsidRPr="00682F04" w:rsidRDefault="00861229" w:rsidP="00861229">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CF2B809" w14:textId="77777777" w:rsidR="00861229" w:rsidRPr="00682F04" w:rsidRDefault="00861229" w:rsidP="00861229">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268AFA8D" w14:textId="77777777" w:rsidR="00861229" w:rsidRPr="00682F04" w:rsidRDefault="00861229" w:rsidP="00861229">
            <w:pPr>
              <w:pStyle w:val="Nagwek6"/>
              <w:rPr>
                <w:rFonts w:asciiTheme="minorHAnsi" w:hAnsiTheme="minorHAnsi" w:cstheme="minorHAnsi"/>
                <w:sz w:val="22"/>
                <w:szCs w:val="22"/>
              </w:rPr>
            </w:pPr>
            <w:r w:rsidRPr="00682F04">
              <w:rPr>
                <w:rFonts w:asciiTheme="minorHAnsi" w:hAnsiTheme="minorHAnsi" w:cstheme="minorHAnsi"/>
                <w:sz w:val="22"/>
                <w:szCs w:val="22"/>
              </w:rPr>
              <w:t>Rolnictwo i łowiectwo</w:t>
            </w:r>
          </w:p>
        </w:tc>
        <w:tc>
          <w:tcPr>
            <w:tcW w:w="827" w:type="pct"/>
            <w:tcBorders>
              <w:top w:val="outset" w:sz="6" w:space="0" w:color="000000"/>
              <w:left w:val="outset" w:sz="6" w:space="0" w:color="000000"/>
              <w:bottom w:val="outset" w:sz="6" w:space="0" w:color="000000"/>
              <w:right w:val="outset" w:sz="6" w:space="0" w:color="000000"/>
            </w:tcBorders>
          </w:tcPr>
          <w:p w14:paraId="3CBABF6D" w14:textId="3503DE14" w:rsidR="00861229" w:rsidRPr="00682F04" w:rsidRDefault="00362847" w:rsidP="00861229">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3.246.858,40</w:t>
            </w:r>
          </w:p>
        </w:tc>
        <w:tc>
          <w:tcPr>
            <w:tcW w:w="827" w:type="pct"/>
            <w:tcBorders>
              <w:top w:val="outset" w:sz="6" w:space="0" w:color="000000"/>
              <w:left w:val="outset" w:sz="6" w:space="0" w:color="000000"/>
              <w:bottom w:val="outset" w:sz="6" w:space="0" w:color="000000"/>
              <w:right w:val="outset" w:sz="6" w:space="0" w:color="000000"/>
            </w:tcBorders>
          </w:tcPr>
          <w:p w14:paraId="634E8805" w14:textId="11A9DA67" w:rsidR="00861229" w:rsidRPr="00682F04" w:rsidRDefault="00362847" w:rsidP="00861229">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3.246.856,81</w:t>
            </w:r>
          </w:p>
        </w:tc>
        <w:tc>
          <w:tcPr>
            <w:tcW w:w="527" w:type="pct"/>
            <w:tcBorders>
              <w:top w:val="outset" w:sz="6" w:space="0" w:color="000000"/>
              <w:left w:val="outset" w:sz="6" w:space="0" w:color="000000"/>
              <w:bottom w:val="outset" w:sz="6" w:space="0" w:color="000000"/>
              <w:right w:val="outset" w:sz="6" w:space="0" w:color="000000"/>
            </w:tcBorders>
          </w:tcPr>
          <w:p w14:paraId="56C51656" w14:textId="128152E9" w:rsidR="00861229" w:rsidRPr="00682F04" w:rsidRDefault="00362847" w:rsidP="00861229">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861229" w:rsidRPr="00682F04" w14:paraId="667C56F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0FE0B9A" w14:textId="77777777" w:rsidR="00861229" w:rsidRPr="00682F04" w:rsidRDefault="00861229" w:rsidP="00861229">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D0FFBD8" w14:textId="77777777" w:rsidR="00861229" w:rsidRPr="00682F04" w:rsidRDefault="00861229" w:rsidP="00861229">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93D72B3" w14:textId="77777777" w:rsidR="00861229" w:rsidRPr="00682F04" w:rsidRDefault="00861229" w:rsidP="00861229">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565FFB7" w14:textId="77777777" w:rsidR="00861229" w:rsidRPr="00682F04" w:rsidRDefault="00861229" w:rsidP="00861229">
            <w:pPr>
              <w:pStyle w:val="Nagwek6"/>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50FDC49" w14:textId="77777777" w:rsidR="00861229" w:rsidRPr="00682F04" w:rsidRDefault="00861229" w:rsidP="00861229">
            <w:pPr>
              <w:pStyle w:val="NormalnyWeb"/>
              <w:jc w:val="center"/>
              <w:rPr>
                <w:rFonts w:asciiTheme="minorHAnsi" w:hAnsiTheme="minorHAnsi" w:cstheme="minorHAnsi"/>
                <w:b/>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C8296F6" w14:textId="77777777" w:rsidR="00861229" w:rsidRPr="00682F04" w:rsidRDefault="00861229" w:rsidP="00861229">
            <w:pPr>
              <w:pStyle w:val="NormalnyWeb"/>
              <w:jc w:val="center"/>
              <w:rPr>
                <w:rFonts w:asciiTheme="minorHAnsi" w:hAnsiTheme="minorHAnsi" w:cstheme="minorHAnsi"/>
                <w:b/>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8E64F47" w14:textId="77777777" w:rsidR="00861229" w:rsidRPr="00682F04" w:rsidRDefault="00861229" w:rsidP="00861229">
            <w:pPr>
              <w:pStyle w:val="NormalnyWeb"/>
              <w:jc w:val="center"/>
              <w:rPr>
                <w:rFonts w:asciiTheme="minorHAnsi" w:hAnsiTheme="minorHAnsi" w:cstheme="minorHAnsi"/>
                <w:b/>
                <w:sz w:val="22"/>
                <w:szCs w:val="22"/>
              </w:rPr>
            </w:pPr>
          </w:p>
        </w:tc>
      </w:tr>
      <w:tr w:rsidR="003A5C5C" w:rsidRPr="00682F04" w14:paraId="6B4E82A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B22464F"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hideMark/>
          </w:tcPr>
          <w:p w14:paraId="7CF01E16" w14:textId="77777777"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01042</w:t>
            </w:r>
          </w:p>
        </w:tc>
        <w:tc>
          <w:tcPr>
            <w:tcW w:w="338" w:type="pct"/>
            <w:tcBorders>
              <w:top w:val="outset" w:sz="6" w:space="0" w:color="000000"/>
              <w:left w:val="outset" w:sz="6" w:space="0" w:color="000000"/>
              <w:bottom w:val="outset" w:sz="6" w:space="0" w:color="000000"/>
              <w:right w:val="outset" w:sz="6" w:space="0" w:color="000000"/>
            </w:tcBorders>
          </w:tcPr>
          <w:p w14:paraId="22BF2695" w14:textId="77777777" w:rsidR="003A5C5C" w:rsidRPr="00682F04" w:rsidRDefault="003A5C5C" w:rsidP="003A5C5C">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1A37EDE2" w14:textId="77777777" w:rsidR="003A5C5C" w:rsidRPr="00682F04" w:rsidRDefault="003A5C5C" w:rsidP="003A5C5C">
            <w:pPr>
              <w:pStyle w:val="Nagwek6"/>
              <w:rPr>
                <w:rFonts w:asciiTheme="minorHAnsi" w:hAnsiTheme="minorHAnsi" w:cstheme="minorHAnsi"/>
                <w:b w:val="0"/>
                <w:bCs w:val="0"/>
                <w:i/>
                <w:iCs/>
                <w:sz w:val="22"/>
                <w:szCs w:val="22"/>
              </w:rPr>
            </w:pPr>
            <w:r w:rsidRPr="00682F04">
              <w:rPr>
                <w:rFonts w:asciiTheme="minorHAnsi" w:hAnsiTheme="minorHAnsi" w:cstheme="minorHAnsi"/>
                <w:b w:val="0"/>
                <w:bCs w:val="0"/>
                <w:i/>
                <w:iCs/>
                <w:sz w:val="22"/>
                <w:szCs w:val="22"/>
              </w:rPr>
              <w:t>Wyłączenie z produkcji gruntów rolnych</w:t>
            </w:r>
          </w:p>
        </w:tc>
        <w:tc>
          <w:tcPr>
            <w:tcW w:w="827" w:type="pct"/>
            <w:tcBorders>
              <w:top w:val="outset" w:sz="6" w:space="0" w:color="000000"/>
              <w:left w:val="outset" w:sz="6" w:space="0" w:color="000000"/>
              <w:bottom w:val="outset" w:sz="6" w:space="0" w:color="000000"/>
              <w:right w:val="outset" w:sz="6" w:space="0" w:color="000000"/>
            </w:tcBorders>
          </w:tcPr>
          <w:p w14:paraId="6EADC314" w14:textId="23836592"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150.000,00</w:t>
            </w:r>
          </w:p>
        </w:tc>
        <w:tc>
          <w:tcPr>
            <w:tcW w:w="827" w:type="pct"/>
            <w:tcBorders>
              <w:top w:val="outset" w:sz="6" w:space="0" w:color="000000"/>
              <w:left w:val="outset" w:sz="6" w:space="0" w:color="000000"/>
              <w:bottom w:val="outset" w:sz="6" w:space="0" w:color="000000"/>
              <w:right w:val="outset" w:sz="6" w:space="0" w:color="000000"/>
            </w:tcBorders>
          </w:tcPr>
          <w:p w14:paraId="1B21B727" w14:textId="02DC68BC"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150.000,00</w:t>
            </w:r>
          </w:p>
        </w:tc>
        <w:tc>
          <w:tcPr>
            <w:tcW w:w="527" w:type="pct"/>
            <w:tcBorders>
              <w:top w:val="outset" w:sz="6" w:space="0" w:color="000000"/>
              <w:left w:val="outset" w:sz="6" w:space="0" w:color="000000"/>
              <w:bottom w:val="outset" w:sz="6" w:space="0" w:color="000000"/>
              <w:right w:val="outset" w:sz="6" w:space="0" w:color="000000"/>
            </w:tcBorders>
          </w:tcPr>
          <w:p w14:paraId="777C0165" w14:textId="5CAAADD7"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A5C5C" w:rsidRPr="00682F04" w14:paraId="5871621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DF7A114"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FEB56B4"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26A1A72" w14:textId="77777777" w:rsidR="003A5C5C" w:rsidRPr="00682F04" w:rsidRDefault="003A5C5C" w:rsidP="003A5C5C">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1B856633" w14:textId="77777777" w:rsidR="003A5C5C" w:rsidRPr="00682F04" w:rsidRDefault="003A5C5C" w:rsidP="003A5C5C">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7AE83BF" w14:textId="77777777" w:rsidR="003A5C5C" w:rsidRPr="00682F04" w:rsidRDefault="003A5C5C" w:rsidP="003A5C5C">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D0132B2" w14:textId="77777777" w:rsidR="003A5C5C" w:rsidRPr="00682F04" w:rsidRDefault="003A5C5C" w:rsidP="003A5C5C">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22029741" w14:textId="77777777" w:rsidR="003A5C5C" w:rsidRPr="00682F04" w:rsidRDefault="003A5C5C" w:rsidP="003A5C5C">
            <w:pPr>
              <w:pStyle w:val="NormalnyWeb"/>
              <w:jc w:val="center"/>
              <w:rPr>
                <w:rFonts w:asciiTheme="minorHAnsi" w:hAnsiTheme="minorHAnsi" w:cstheme="minorHAnsi"/>
                <w:sz w:val="22"/>
                <w:szCs w:val="22"/>
              </w:rPr>
            </w:pPr>
          </w:p>
        </w:tc>
      </w:tr>
      <w:tr w:rsidR="003A5C5C" w:rsidRPr="00682F04" w14:paraId="5D2DEF73"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0CDFA02"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8FCE1CA"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hideMark/>
          </w:tcPr>
          <w:p w14:paraId="286ECBAA" w14:textId="77777777"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6630</w:t>
            </w:r>
          </w:p>
        </w:tc>
        <w:tc>
          <w:tcPr>
            <w:tcW w:w="1733" w:type="pct"/>
            <w:tcBorders>
              <w:top w:val="outset" w:sz="6" w:space="0" w:color="000000"/>
              <w:left w:val="outset" w:sz="6" w:space="0" w:color="000000"/>
              <w:bottom w:val="outset" w:sz="6" w:space="0" w:color="000000"/>
              <w:right w:val="outset" w:sz="6" w:space="0" w:color="000000"/>
            </w:tcBorders>
            <w:hideMark/>
          </w:tcPr>
          <w:p w14:paraId="3D8804F6" w14:textId="4C865B65" w:rsidR="003A5C5C" w:rsidRPr="00682F04" w:rsidRDefault="003A5C5C" w:rsidP="003A5C5C">
            <w:pPr>
              <w:pStyle w:val="Nagwek6"/>
              <w:rPr>
                <w:rFonts w:asciiTheme="minorHAnsi" w:hAnsiTheme="minorHAnsi" w:cstheme="minorHAnsi"/>
                <w:b w:val="0"/>
                <w:bCs w:val="0"/>
                <w:sz w:val="22"/>
                <w:szCs w:val="22"/>
              </w:rPr>
            </w:pPr>
            <w:r w:rsidRPr="00682F04">
              <w:rPr>
                <w:rFonts w:asciiTheme="minorHAnsi" w:hAnsiTheme="minorHAnsi" w:cstheme="minorHAnsi"/>
                <w:b w:val="0"/>
                <w:bCs w:val="0"/>
                <w:sz w:val="22"/>
                <w:szCs w:val="22"/>
              </w:rPr>
              <w:t>Dotacja celowa otrzymana z samorządu województwa na inwestycje i zakupy inwestycyjne realizowane na podstawie porozumień (umów) między jednostkami samorządu terytorialnego</w:t>
            </w:r>
          </w:p>
        </w:tc>
        <w:tc>
          <w:tcPr>
            <w:tcW w:w="827" w:type="pct"/>
            <w:tcBorders>
              <w:top w:val="outset" w:sz="6" w:space="0" w:color="000000"/>
              <w:left w:val="outset" w:sz="6" w:space="0" w:color="000000"/>
              <w:bottom w:val="outset" w:sz="6" w:space="0" w:color="000000"/>
              <w:right w:val="outset" w:sz="6" w:space="0" w:color="000000"/>
            </w:tcBorders>
          </w:tcPr>
          <w:p w14:paraId="263320CB" w14:textId="39E24724"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150.000,00</w:t>
            </w:r>
          </w:p>
        </w:tc>
        <w:tc>
          <w:tcPr>
            <w:tcW w:w="827" w:type="pct"/>
            <w:tcBorders>
              <w:top w:val="outset" w:sz="6" w:space="0" w:color="000000"/>
              <w:left w:val="outset" w:sz="6" w:space="0" w:color="000000"/>
              <w:bottom w:val="outset" w:sz="6" w:space="0" w:color="000000"/>
              <w:right w:val="outset" w:sz="6" w:space="0" w:color="000000"/>
            </w:tcBorders>
          </w:tcPr>
          <w:p w14:paraId="127DD3E8" w14:textId="494AB2AD"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150.000,00</w:t>
            </w:r>
          </w:p>
        </w:tc>
        <w:tc>
          <w:tcPr>
            <w:tcW w:w="527" w:type="pct"/>
            <w:tcBorders>
              <w:top w:val="outset" w:sz="6" w:space="0" w:color="000000"/>
              <w:left w:val="outset" w:sz="6" w:space="0" w:color="000000"/>
              <w:bottom w:val="outset" w:sz="6" w:space="0" w:color="000000"/>
              <w:right w:val="outset" w:sz="6" w:space="0" w:color="000000"/>
            </w:tcBorders>
          </w:tcPr>
          <w:p w14:paraId="00371BB0" w14:textId="5190EB1C"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A5C5C" w:rsidRPr="00682F04" w14:paraId="53B9B82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00A7CFD"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D69E242"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219CA7B" w14:textId="77777777" w:rsidR="003A5C5C" w:rsidRPr="00682F04" w:rsidRDefault="003A5C5C" w:rsidP="003A5C5C">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5279959E" w14:textId="77777777" w:rsidR="003A5C5C" w:rsidRPr="00682F04" w:rsidRDefault="003A5C5C" w:rsidP="003A5C5C">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D6DAC70" w14:textId="77777777" w:rsidR="003A5C5C" w:rsidRPr="00682F04" w:rsidRDefault="003A5C5C" w:rsidP="003A5C5C">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37CF698" w14:textId="77777777" w:rsidR="003A5C5C" w:rsidRPr="00682F04" w:rsidRDefault="003A5C5C" w:rsidP="003A5C5C">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3C0CD7A5" w14:textId="77777777" w:rsidR="003A5C5C" w:rsidRPr="00682F04" w:rsidRDefault="003A5C5C" w:rsidP="003A5C5C">
            <w:pPr>
              <w:pStyle w:val="NormalnyWeb"/>
              <w:jc w:val="center"/>
              <w:rPr>
                <w:rFonts w:asciiTheme="minorHAnsi" w:hAnsiTheme="minorHAnsi" w:cstheme="minorHAnsi"/>
                <w:sz w:val="22"/>
                <w:szCs w:val="22"/>
              </w:rPr>
            </w:pPr>
          </w:p>
        </w:tc>
      </w:tr>
      <w:tr w:rsidR="003A5C5C" w:rsidRPr="00682F04" w14:paraId="3632D5A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22EA503"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27D23A0" w14:textId="5F2BC056"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01043</w:t>
            </w:r>
          </w:p>
        </w:tc>
        <w:tc>
          <w:tcPr>
            <w:tcW w:w="338" w:type="pct"/>
            <w:tcBorders>
              <w:top w:val="outset" w:sz="6" w:space="0" w:color="000000"/>
              <w:left w:val="outset" w:sz="6" w:space="0" w:color="000000"/>
              <w:bottom w:val="outset" w:sz="6" w:space="0" w:color="000000"/>
              <w:right w:val="outset" w:sz="6" w:space="0" w:color="000000"/>
            </w:tcBorders>
          </w:tcPr>
          <w:p w14:paraId="45CCB287" w14:textId="77777777" w:rsidR="003A5C5C" w:rsidRPr="00682F04" w:rsidRDefault="003A5C5C" w:rsidP="003A5C5C">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58E9B331" w14:textId="07CF8FF8" w:rsidR="003A5C5C" w:rsidRPr="00682F04" w:rsidRDefault="003A5C5C" w:rsidP="003A5C5C">
            <w:pPr>
              <w:pStyle w:val="Nagwek6"/>
              <w:rPr>
                <w:rFonts w:asciiTheme="minorHAnsi" w:hAnsiTheme="minorHAnsi" w:cstheme="minorHAnsi"/>
                <w:b w:val="0"/>
                <w:bCs w:val="0"/>
                <w:i/>
                <w:iCs/>
                <w:sz w:val="22"/>
                <w:szCs w:val="22"/>
              </w:rPr>
            </w:pPr>
            <w:r w:rsidRPr="00682F04">
              <w:rPr>
                <w:rFonts w:asciiTheme="minorHAnsi" w:hAnsiTheme="minorHAnsi" w:cstheme="minorHAnsi"/>
                <w:b w:val="0"/>
                <w:bCs w:val="0"/>
                <w:i/>
                <w:iCs/>
                <w:sz w:val="22"/>
                <w:szCs w:val="22"/>
              </w:rPr>
              <w:t>Infrastruktura wodociągowa wsi</w:t>
            </w:r>
          </w:p>
        </w:tc>
        <w:tc>
          <w:tcPr>
            <w:tcW w:w="827" w:type="pct"/>
            <w:tcBorders>
              <w:top w:val="outset" w:sz="6" w:space="0" w:color="000000"/>
              <w:left w:val="outset" w:sz="6" w:space="0" w:color="000000"/>
              <w:bottom w:val="outset" w:sz="6" w:space="0" w:color="000000"/>
              <w:right w:val="outset" w:sz="6" w:space="0" w:color="000000"/>
            </w:tcBorders>
          </w:tcPr>
          <w:p w14:paraId="188C49F3" w14:textId="7E2A412F"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3.096.858,40</w:t>
            </w:r>
          </w:p>
        </w:tc>
        <w:tc>
          <w:tcPr>
            <w:tcW w:w="827" w:type="pct"/>
            <w:tcBorders>
              <w:top w:val="outset" w:sz="6" w:space="0" w:color="000000"/>
              <w:left w:val="outset" w:sz="6" w:space="0" w:color="000000"/>
              <w:bottom w:val="outset" w:sz="6" w:space="0" w:color="000000"/>
              <w:right w:val="outset" w:sz="6" w:space="0" w:color="000000"/>
            </w:tcBorders>
          </w:tcPr>
          <w:p w14:paraId="58FDBF60" w14:textId="493EDB4A"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3.096.856,81</w:t>
            </w:r>
          </w:p>
        </w:tc>
        <w:tc>
          <w:tcPr>
            <w:tcW w:w="527" w:type="pct"/>
            <w:tcBorders>
              <w:top w:val="outset" w:sz="6" w:space="0" w:color="000000"/>
              <w:left w:val="outset" w:sz="6" w:space="0" w:color="000000"/>
              <w:bottom w:val="outset" w:sz="6" w:space="0" w:color="000000"/>
              <w:right w:val="outset" w:sz="6" w:space="0" w:color="000000"/>
            </w:tcBorders>
          </w:tcPr>
          <w:p w14:paraId="19A3A663" w14:textId="142DB81A" w:rsidR="003A5C5C" w:rsidRPr="00682F04" w:rsidRDefault="003A5C5C" w:rsidP="003A5C5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3A5C5C" w:rsidRPr="00682F04" w14:paraId="09D155A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2EBE321"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E7513D8"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C8741C6" w14:textId="77777777" w:rsidR="003A5C5C" w:rsidRPr="00682F04" w:rsidRDefault="003A5C5C" w:rsidP="003A5C5C">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1BF32FF5" w14:textId="77777777" w:rsidR="003A5C5C" w:rsidRPr="00682F04" w:rsidRDefault="003A5C5C" w:rsidP="003A5C5C">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5B839A8D" w14:textId="77777777" w:rsidR="003A5C5C" w:rsidRPr="00682F04" w:rsidRDefault="003A5C5C" w:rsidP="003A5C5C">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2CCF72D" w14:textId="77777777" w:rsidR="003A5C5C" w:rsidRPr="00682F04" w:rsidRDefault="003A5C5C" w:rsidP="003A5C5C">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C335F06" w14:textId="77777777" w:rsidR="003A5C5C" w:rsidRPr="00682F04" w:rsidRDefault="003A5C5C" w:rsidP="003A5C5C">
            <w:pPr>
              <w:pStyle w:val="NormalnyWeb"/>
              <w:jc w:val="center"/>
              <w:rPr>
                <w:rFonts w:asciiTheme="minorHAnsi" w:hAnsiTheme="minorHAnsi" w:cstheme="minorHAnsi"/>
                <w:sz w:val="22"/>
                <w:szCs w:val="22"/>
              </w:rPr>
            </w:pPr>
          </w:p>
        </w:tc>
      </w:tr>
      <w:tr w:rsidR="003A5C5C" w:rsidRPr="00682F04" w14:paraId="4CBA842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B01458B"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1AD5B5F9"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3B2C815" w14:textId="4B584E86"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0870</w:t>
            </w:r>
          </w:p>
        </w:tc>
        <w:tc>
          <w:tcPr>
            <w:tcW w:w="1733" w:type="pct"/>
            <w:tcBorders>
              <w:top w:val="outset" w:sz="6" w:space="0" w:color="000000"/>
              <w:left w:val="outset" w:sz="6" w:space="0" w:color="000000"/>
              <w:bottom w:val="outset" w:sz="6" w:space="0" w:color="000000"/>
              <w:right w:val="outset" w:sz="6" w:space="0" w:color="000000"/>
            </w:tcBorders>
          </w:tcPr>
          <w:p w14:paraId="4CB29110" w14:textId="52BF5CFD" w:rsidR="003A5C5C" w:rsidRPr="00682F04" w:rsidRDefault="003A5C5C" w:rsidP="003A5C5C">
            <w:pPr>
              <w:pStyle w:val="Nagwek6"/>
              <w:rPr>
                <w:rFonts w:asciiTheme="minorHAnsi" w:hAnsiTheme="minorHAnsi" w:cstheme="minorHAnsi"/>
                <w:b w:val="0"/>
                <w:bCs w:val="0"/>
                <w:sz w:val="22"/>
                <w:szCs w:val="22"/>
              </w:rPr>
            </w:pPr>
            <w:r w:rsidRPr="00682F04">
              <w:rPr>
                <w:rFonts w:asciiTheme="minorHAnsi" w:hAnsiTheme="minorHAnsi" w:cstheme="minorHAnsi"/>
                <w:b w:val="0"/>
                <w:bCs w:val="0"/>
                <w:sz w:val="22"/>
                <w:szCs w:val="22"/>
              </w:rPr>
              <w:t>Wpływy ze sprzedaży składników majątkowych</w:t>
            </w:r>
          </w:p>
        </w:tc>
        <w:tc>
          <w:tcPr>
            <w:tcW w:w="827" w:type="pct"/>
            <w:tcBorders>
              <w:top w:val="outset" w:sz="6" w:space="0" w:color="000000"/>
              <w:left w:val="outset" w:sz="6" w:space="0" w:color="000000"/>
              <w:bottom w:val="outset" w:sz="6" w:space="0" w:color="000000"/>
              <w:right w:val="outset" w:sz="6" w:space="0" w:color="000000"/>
            </w:tcBorders>
          </w:tcPr>
          <w:p w14:paraId="7973FEEE" w14:textId="3FB9D8F9"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1.465,00</w:t>
            </w:r>
          </w:p>
        </w:tc>
        <w:tc>
          <w:tcPr>
            <w:tcW w:w="827" w:type="pct"/>
            <w:tcBorders>
              <w:top w:val="outset" w:sz="6" w:space="0" w:color="000000"/>
              <w:left w:val="outset" w:sz="6" w:space="0" w:color="000000"/>
              <w:bottom w:val="outset" w:sz="6" w:space="0" w:color="000000"/>
              <w:right w:val="outset" w:sz="6" w:space="0" w:color="000000"/>
            </w:tcBorders>
          </w:tcPr>
          <w:p w14:paraId="7207F4C8" w14:textId="2DDDE0C3"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1.463,41</w:t>
            </w:r>
          </w:p>
        </w:tc>
        <w:tc>
          <w:tcPr>
            <w:tcW w:w="527" w:type="pct"/>
            <w:tcBorders>
              <w:top w:val="outset" w:sz="6" w:space="0" w:color="000000"/>
              <w:left w:val="outset" w:sz="6" w:space="0" w:color="000000"/>
              <w:bottom w:val="outset" w:sz="6" w:space="0" w:color="000000"/>
              <w:right w:val="outset" w:sz="6" w:space="0" w:color="000000"/>
            </w:tcBorders>
          </w:tcPr>
          <w:p w14:paraId="36469478" w14:textId="4C25D7FB"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99,89</w:t>
            </w:r>
          </w:p>
        </w:tc>
      </w:tr>
      <w:tr w:rsidR="003A5C5C" w:rsidRPr="00682F04" w14:paraId="035BB3A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9DE900E"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A493776"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5E1838E" w14:textId="24562335"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1733" w:type="pct"/>
            <w:tcBorders>
              <w:top w:val="outset" w:sz="6" w:space="0" w:color="000000"/>
              <w:left w:val="outset" w:sz="6" w:space="0" w:color="000000"/>
              <w:bottom w:val="outset" w:sz="6" w:space="0" w:color="000000"/>
              <w:right w:val="outset" w:sz="6" w:space="0" w:color="000000"/>
            </w:tcBorders>
          </w:tcPr>
          <w:p w14:paraId="7780C8AE" w14:textId="1DE7AF4C" w:rsidR="003A5C5C" w:rsidRPr="00682F04" w:rsidRDefault="003A5C5C" w:rsidP="003A5C5C">
            <w:pPr>
              <w:pStyle w:val="Nagwek6"/>
              <w:rPr>
                <w:rFonts w:asciiTheme="minorHAnsi" w:hAnsiTheme="minorHAnsi" w:cstheme="minorHAnsi"/>
                <w:b w:val="0"/>
                <w:bCs w:val="0"/>
                <w:sz w:val="22"/>
                <w:szCs w:val="22"/>
              </w:rPr>
            </w:pPr>
            <w:r w:rsidRPr="00682F04">
              <w:rPr>
                <w:rFonts w:asciiTheme="minorHAnsi" w:hAnsiTheme="minorHAnsi" w:cstheme="minorHAnsi"/>
                <w:b w:val="0"/>
                <w:bCs w:val="0"/>
                <w:sz w:val="22"/>
                <w:szCs w:val="22"/>
              </w:rPr>
              <w:t>Środki otrzymane z Rządowego Funduszu Polski Ład: Program Inwestycji Strategicznych na realizację zadań inwestycyjnych</w:t>
            </w:r>
          </w:p>
        </w:tc>
        <w:tc>
          <w:tcPr>
            <w:tcW w:w="827" w:type="pct"/>
            <w:tcBorders>
              <w:top w:val="outset" w:sz="6" w:space="0" w:color="000000"/>
              <w:left w:val="outset" w:sz="6" w:space="0" w:color="000000"/>
              <w:bottom w:val="outset" w:sz="6" w:space="0" w:color="000000"/>
              <w:right w:val="outset" w:sz="6" w:space="0" w:color="000000"/>
            </w:tcBorders>
          </w:tcPr>
          <w:p w14:paraId="229FC335" w14:textId="03D02488"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3.095.393,40</w:t>
            </w:r>
          </w:p>
        </w:tc>
        <w:tc>
          <w:tcPr>
            <w:tcW w:w="827" w:type="pct"/>
            <w:tcBorders>
              <w:top w:val="outset" w:sz="6" w:space="0" w:color="000000"/>
              <w:left w:val="outset" w:sz="6" w:space="0" w:color="000000"/>
              <w:bottom w:val="outset" w:sz="6" w:space="0" w:color="000000"/>
              <w:right w:val="outset" w:sz="6" w:space="0" w:color="000000"/>
            </w:tcBorders>
          </w:tcPr>
          <w:p w14:paraId="661095CD" w14:textId="7FC8100D"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3.095.393,40</w:t>
            </w:r>
          </w:p>
        </w:tc>
        <w:tc>
          <w:tcPr>
            <w:tcW w:w="527" w:type="pct"/>
            <w:tcBorders>
              <w:top w:val="outset" w:sz="6" w:space="0" w:color="000000"/>
              <w:left w:val="outset" w:sz="6" w:space="0" w:color="000000"/>
              <w:bottom w:val="outset" w:sz="6" w:space="0" w:color="000000"/>
              <w:right w:val="outset" w:sz="6" w:space="0" w:color="000000"/>
            </w:tcBorders>
          </w:tcPr>
          <w:p w14:paraId="254FD99A" w14:textId="6D1BDCAA" w:rsidR="003A5C5C" w:rsidRPr="00682F04" w:rsidRDefault="003A5C5C" w:rsidP="003A5C5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3A5C5C" w:rsidRPr="00682F04" w14:paraId="2A7DE791"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647F7AE" w14:textId="77777777" w:rsidR="003A5C5C" w:rsidRPr="00682F04" w:rsidRDefault="003A5C5C" w:rsidP="003A5C5C">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1F59B76" w14:textId="77777777" w:rsidR="003A5C5C" w:rsidRPr="00682F04" w:rsidRDefault="003A5C5C" w:rsidP="003A5C5C">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659E21F" w14:textId="77777777" w:rsidR="003A5C5C" w:rsidRPr="00682F04" w:rsidRDefault="003A5C5C" w:rsidP="003A5C5C">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51449A73" w14:textId="77777777" w:rsidR="003A5C5C" w:rsidRPr="00682F04" w:rsidRDefault="003A5C5C" w:rsidP="003A5C5C">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FE609CA" w14:textId="77777777" w:rsidR="003A5C5C" w:rsidRPr="00682F04" w:rsidRDefault="003A5C5C" w:rsidP="003A5C5C">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7126652" w14:textId="77777777" w:rsidR="003A5C5C" w:rsidRPr="00682F04" w:rsidRDefault="003A5C5C" w:rsidP="003A5C5C">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27EC2CC2" w14:textId="77777777" w:rsidR="003A5C5C" w:rsidRPr="00682F04" w:rsidRDefault="003A5C5C" w:rsidP="003A5C5C">
            <w:pPr>
              <w:pStyle w:val="NormalnyWeb"/>
              <w:jc w:val="center"/>
              <w:rPr>
                <w:rFonts w:asciiTheme="minorHAnsi" w:hAnsiTheme="minorHAnsi" w:cstheme="minorHAnsi"/>
                <w:sz w:val="22"/>
                <w:szCs w:val="22"/>
              </w:rPr>
            </w:pPr>
          </w:p>
        </w:tc>
      </w:tr>
      <w:tr w:rsidR="000B5A81" w:rsidRPr="00682F04" w14:paraId="77C26C71"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B574E09" w14:textId="6CF274BF" w:rsidR="000B5A81" w:rsidRPr="00682F04" w:rsidRDefault="000B5A81" w:rsidP="000B5A8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600</w:t>
            </w:r>
          </w:p>
        </w:tc>
        <w:tc>
          <w:tcPr>
            <w:tcW w:w="416" w:type="pct"/>
            <w:tcBorders>
              <w:top w:val="outset" w:sz="6" w:space="0" w:color="000000"/>
              <w:left w:val="outset" w:sz="6" w:space="0" w:color="000000"/>
              <w:bottom w:val="outset" w:sz="6" w:space="0" w:color="000000"/>
              <w:right w:val="outset" w:sz="6" w:space="0" w:color="000000"/>
            </w:tcBorders>
          </w:tcPr>
          <w:p w14:paraId="1F598956"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8F66875"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0121D88" w14:textId="1136CF14" w:rsidR="000B5A81" w:rsidRPr="00682F04" w:rsidRDefault="000B5A81" w:rsidP="000B5A81">
            <w:pPr>
              <w:pStyle w:val="Nagwek6"/>
              <w:rPr>
                <w:rFonts w:asciiTheme="minorHAnsi" w:hAnsiTheme="minorHAnsi" w:cstheme="minorHAnsi"/>
                <w:sz w:val="22"/>
                <w:szCs w:val="22"/>
              </w:rPr>
            </w:pPr>
            <w:r w:rsidRPr="00682F04">
              <w:rPr>
                <w:rFonts w:asciiTheme="minorHAnsi" w:hAnsiTheme="minorHAnsi" w:cstheme="minorHAnsi"/>
                <w:sz w:val="22"/>
                <w:szCs w:val="22"/>
              </w:rPr>
              <w:t>Transport i łączność</w:t>
            </w:r>
          </w:p>
        </w:tc>
        <w:tc>
          <w:tcPr>
            <w:tcW w:w="827" w:type="pct"/>
            <w:tcBorders>
              <w:top w:val="outset" w:sz="6" w:space="0" w:color="000000"/>
              <w:left w:val="outset" w:sz="6" w:space="0" w:color="000000"/>
              <w:bottom w:val="outset" w:sz="6" w:space="0" w:color="000000"/>
              <w:right w:val="outset" w:sz="6" w:space="0" w:color="000000"/>
            </w:tcBorders>
          </w:tcPr>
          <w:p w14:paraId="4203B9C1" w14:textId="16819811" w:rsidR="000B5A81" w:rsidRPr="00682F04" w:rsidRDefault="000B5A81" w:rsidP="000B5A8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10.837.603,56</w:t>
            </w:r>
          </w:p>
        </w:tc>
        <w:tc>
          <w:tcPr>
            <w:tcW w:w="827" w:type="pct"/>
            <w:tcBorders>
              <w:top w:val="outset" w:sz="6" w:space="0" w:color="000000"/>
              <w:left w:val="outset" w:sz="6" w:space="0" w:color="000000"/>
              <w:bottom w:val="outset" w:sz="6" w:space="0" w:color="000000"/>
              <w:right w:val="outset" w:sz="6" w:space="0" w:color="000000"/>
            </w:tcBorders>
          </w:tcPr>
          <w:p w14:paraId="23FA08AB" w14:textId="04B38A8A" w:rsidR="000B5A81" w:rsidRPr="00682F04" w:rsidRDefault="000B5A81" w:rsidP="000B5A8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10.837.603,56</w:t>
            </w:r>
          </w:p>
        </w:tc>
        <w:tc>
          <w:tcPr>
            <w:tcW w:w="527" w:type="pct"/>
            <w:tcBorders>
              <w:top w:val="outset" w:sz="6" w:space="0" w:color="000000"/>
              <w:left w:val="outset" w:sz="6" w:space="0" w:color="000000"/>
              <w:bottom w:val="outset" w:sz="6" w:space="0" w:color="000000"/>
              <w:right w:val="outset" w:sz="6" w:space="0" w:color="000000"/>
            </w:tcBorders>
          </w:tcPr>
          <w:p w14:paraId="4A2B3CA5" w14:textId="76D672BF" w:rsidR="000B5A81" w:rsidRPr="00682F04" w:rsidRDefault="000B5A81" w:rsidP="000B5A81">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0B5A81" w:rsidRPr="00682F04" w14:paraId="11251686"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F3B2AAA"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1BE0C27B"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891B2F1"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88A7B41" w14:textId="77777777" w:rsidR="000B5A81" w:rsidRPr="00682F04" w:rsidRDefault="000B5A81" w:rsidP="000B5A81">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3A72CD3"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F6F8E0B"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15A90B59" w14:textId="77777777" w:rsidR="000B5A81" w:rsidRPr="00682F04" w:rsidRDefault="000B5A81" w:rsidP="000B5A81">
            <w:pPr>
              <w:pStyle w:val="NormalnyWeb"/>
              <w:jc w:val="center"/>
              <w:rPr>
                <w:rFonts w:asciiTheme="minorHAnsi" w:hAnsiTheme="minorHAnsi" w:cstheme="minorHAnsi"/>
                <w:sz w:val="22"/>
                <w:szCs w:val="22"/>
              </w:rPr>
            </w:pPr>
          </w:p>
        </w:tc>
      </w:tr>
      <w:tr w:rsidR="000B5A81" w:rsidRPr="00682F04" w14:paraId="584B01CD"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4856A97"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1D571220" w14:textId="20BAD94D"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60016</w:t>
            </w:r>
          </w:p>
        </w:tc>
        <w:tc>
          <w:tcPr>
            <w:tcW w:w="338" w:type="pct"/>
            <w:tcBorders>
              <w:top w:val="outset" w:sz="6" w:space="0" w:color="000000"/>
              <w:left w:val="outset" w:sz="6" w:space="0" w:color="000000"/>
              <w:bottom w:val="outset" w:sz="6" w:space="0" w:color="000000"/>
              <w:right w:val="outset" w:sz="6" w:space="0" w:color="000000"/>
            </w:tcBorders>
          </w:tcPr>
          <w:p w14:paraId="305F255A" w14:textId="77777777" w:rsidR="000B5A81" w:rsidRPr="00682F04" w:rsidRDefault="000B5A81" w:rsidP="000B5A81">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D28AB5C" w14:textId="0AFB5C65" w:rsidR="000B5A81" w:rsidRPr="00682F04" w:rsidRDefault="000B5A81" w:rsidP="000B5A81">
            <w:pPr>
              <w:pStyle w:val="Nagwek6"/>
              <w:rPr>
                <w:rFonts w:asciiTheme="minorHAnsi" w:hAnsiTheme="minorHAnsi" w:cstheme="minorHAnsi"/>
                <w:b w:val="0"/>
                <w:bCs w:val="0"/>
                <w:i/>
                <w:iCs/>
                <w:sz w:val="22"/>
                <w:szCs w:val="22"/>
              </w:rPr>
            </w:pPr>
            <w:r w:rsidRPr="00682F04">
              <w:rPr>
                <w:rFonts w:asciiTheme="minorHAnsi" w:hAnsiTheme="minorHAnsi" w:cstheme="minorHAnsi"/>
                <w:b w:val="0"/>
                <w:bCs w:val="0"/>
                <w:i/>
                <w:iCs/>
                <w:sz w:val="22"/>
                <w:szCs w:val="22"/>
              </w:rPr>
              <w:t>Drogi publiczne gminne</w:t>
            </w:r>
          </w:p>
        </w:tc>
        <w:tc>
          <w:tcPr>
            <w:tcW w:w="827" w:type="pct"/>
            <w:tcBorders>
              <w:top w:val="outset" w:sz="6" w:space="0" w:color="000000"/>
              <w:left w:val="outset" w:sz="6" w:space="0" w:color="000000"/>
              <w:bottom w:val="outset" w:sz="6" w:space="0" w:color="000000"/>
              <w:right w:val="outset" w:sz="6" w:space="0" w:color="000000"/>
            </w:tcBorders>
          </w:tcPr>
          <w:p w14:paraId="2C42D512" w14:textId="2DEE8C2A"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10.837.603,56</w:t>
            </w:r>
          </w:p>
        </w:tc>
        <w:tc>
          <w:tcPr>
            <w:tcW w:w="827" w:type="pct"/>
            <w:tcBorders>
              <w:top w:val="outset" w:sz="6" w:space="0" w:color="000000"/>
              <w:left w:val="outset" w:sz="6" w:space="0" w:color="000000"/>
              <w:bottom w:val="outset" w:sz="6" w:space="0" w:color="000000"/>
              <w:right w:val="outset" w:sz="6" w:space="0" w:color="000000"/>
            </w:tcBorders>
          </w:tcPr>
          <w:p w14:paraId="1AF4D58E" w14:textId="06EB0D50"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10.837.603,56</w:t>
            </w:r>
          </w:p>
        </w:tc>
        <w:tc>
          <w:tcPr>
            <w:tcW w:w="527" w:type="pct"/>
            <w:tcBorders>
              <w:top w:val="outset" w:sz="6" w:space="0" w:color="000000"/>
              <w:left w:val="outset" w:sz="6" w:space="0" w:color="000000"/>
              <w:bottom w:val="outset" w:sz="6" w:space="0" w:color="000000"/>
              <w:right w:val="outset" w:sz="6" w:space="0" w:color="000000"/>
            </w:tcBorders>
          </w:tcPr>
          <w:p w14:paraId="3DB15D09" w14:textId="48D229DA"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0B5A81" w:rsidRPr="00682F04" w14:paraId="467943E8"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ED45B65"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3C2F1E7"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78C71E4E"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09E28C0D" w14:textId="77777777" w:rsidR="000B5A81" w:rsidRPr="00682F04" w:rsidRDefault="000B5A81" w:rsidP="000B5A81">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53238FFC"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6579868"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397E89CD" w14:textId="77777777" w:rsidR="000B5A81" w:rsidRPr="00682F04" w:rsidRDefault="000B5A81" w:rsidP="000B5A81">
            <w:pPr>
              <w:pStyle w:val="NormalnyWeb"/>
              <w:jc w:val="center"/>
              <w:rPr>
                <w:rFonts w:asciiTheme="minorHAnsi" w:hAnsiTheme="minorHAnsi" w:cstheme="minorHAnsi"/>
                <w:sz w:val="22"/>
                <w:szCs w:val="22"/>
              </w:rPr>
            </w:pPr>
          </w:p>
        </w:tc>
      </w:tr>
      <w:tr w:rsidR="000B5A81" w:rsidRPr="00682F04" w14:paraId="18AC341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5107A1D"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04297A0A"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63B7A65" w14:textId="22A6849A"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6290</w:t>
            </w:r>
          </w:p>
        </w:tc>
        <w:tc>
          <w:tcPr>
            <w:tcW w:w="1733" w:type="pct"/>
            <w:tcBorders>
              <w:top w:val="outset" w:sz="6" w:space="0" w:color="000000"/>
              <w:left w:val="outset" w:sz="6" w:space="0" w:color="000000"/>
              <w:bottom w:val="outset" w:sz="6" w:space="0" w:color="000000"/>
              <w:right w:val="outset" w:sz="6" w:space="0" w:color="000000"/>
            </w:tcBorders>
          </w:tcPr>
          <w:p w14:paraId="72D34756" w14:textId="7269D023" w:rsidR="000B5A81" w:rsidRPr="00682F04" w:rsidRDefault="000B5A81" w:rsidP="000B5A81">
            <w:pPr>
              <w:pStyle w:val="Nagwek6"/>
              <w:rPr>
                <w:rFonts w:asciiTheme="minorHAnsi" w:hAnsiTheme="minorHAnsi" w:cstheme="minorHAnsi"/>
                <w:b w:val="0"/>
                <w:bCs w:val="0"/>
                <w:sz w:val="22"/>
                <w:szCs w:val="22"/>
              </w:rPr>
            </w:pPr>
            <w:r w:rsidRPr="00682F04">
              <w:rPr>
                <w:rFonts w:asciiTheme="minorHAnsi" w:hAnsiTheme="minorHAnsi" w:cstheme="minorHAnsi"/>
                <w:b w:val="0"/>
                <w:bCs w:val="0"/>
                <w:sz w:val="22"/>
                <w:szCs w:val="22"/>
              </w:rPr>
              <w:t xml:space="preserve">Środki na dofinansowanie własnych inwestycji gmin, powiatów (związków gmin, związków powiatowo-gminnych, </w:t>
            </w:r>
            <w:r w:rsidRPr="00682F04">
              <w:rPr>
                <w:rFonts w:asciiTheme="minorHAnsi" w:hAnsiTheme="minorHAnsi" w:cstheme="minorHAnsi"/>
                <w:b w:val="0"/>
                <w:bCs w:val="0"/>
                <w:sz w:val="22"/>
                <w:szCs w:val="22"/>
              </w:rPr>
              <w:lastRenderedPageBreak/>
              <w:t>związków powiatów), samorządów województw, pozyskane w innych źródeł</w:t>
            </w:r>
          </w:p>
        </w:tc>
        <w:tc>
          <w:tcPr>
            <w:tcW w:w="827" w:type="pct"/>
            <w:tcBorders>
              <w:top w:val="outset" w:sz="6" w:space="0" w:color="000000"/>
              <w:left w:val="outset" w:sz="6" w:space="0" w:color="000000"/>
              <w:bottom w:val="outset" w:sz="6" w:space="0" w:color="000000"/>
              <w:right w:val="outset" w:sz="6" w:space="0" w:color="000000"/>
            </w:tcBorders>
          </w:tcPr>
          <w:p w14:paraId="2E64957F" w14:textId="09FFEE51"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952.603,56</w:t>
            </w:r>
          </w:p>
        </w:tc>
        <w:tc>
          <w:tcPr>
            <w:tcW w:w="827" w:type="pct"/>
            <w:tcBorders>
              <w:top w:val="outset" w:sz="6" w:space="0" w:color="000000"/>
              <w:left w:val="outset" w:sz="6" w:space="0" w:color="000000"/>
              <w:bottom w:val="outset" w:sz="6" w:space="0" w:color="000000"/>
              <w:right w:val="outset" w:sz="6" w:space="0" w:color="000000"/>
            </w:tcBorders>
          </w:tcPr>
          <w:p w14:paraId="63C7E84D" w14:textId="6BC17D46"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952.603,56</w:t>
            </w:r>
          </w:p>
        </w:tc>
        <w:tc>
          <w:tcPr>
            <w:tcW w:w="527" w:type="pct"/>
            <w:tcBorders>
              <w:top w:val="outset" w:sz="6" w:space="0" w:color="000000"/>
              <w:left w:val="outset" w:sz="6" w:space="0" w:color="000000"/>
              <w:bottom w:val="outset" w:sz="6" w:space="0" w:color="000000"/>
              <w:right w:val="outset" w:sz="6" w:space="0" w:color="000000"/>
            </w:tcBorders>
          </w:tcPr>
          <w:p w14:paraId="0727B089" w14:textId="005FA73D"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0B5A81" w:rsidRPr="00682F04" w14:paraId="39E3DC0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01B471A"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6183A508"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25F1606" w14:textId="2DCDB4C6"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1733" w:type="pct"/>
            <w:tcBorders>
              <w:top w:val="outset" w:sz="6" w:space="0" w:color="000000"/>
              <w:left w:val="outset" w:sz="6" w:space="0" w:color="000000"/>
              <w:bottom w:val="outset" w:sz="6" w:space="0" w:color="000000"/>
              <w:right w:val="outset" w:sz="6" w:space="0" w:color="000000"/>
            </w:tcBorders>
          </w:tcPr>
          <w:p w14:paraId="64DCB028" w14:textId="67514F4E" w:rsidR="000B5A81" w:rsidRPr="00682F04" w:rsidRDefault="000B5A81" w:rsidP="000B5A81">
            <w:pPr>
              <w:pStyle w:val="Nagwek6"/>
              <w:rPr>
                <w:rFonts w:asciiTheme="minorHAnsi" w:hAnsiTheme="minorHAnsi" w:cstheme="minorHAnsi"/>
                <w:b w:val="0"/>
                <w:bCs w:val="0"/>
                <w:sz w:val="22"/>
                <w:szCs w:val="22"/>
              </w:rPr>
            </w:pPr>
            <w:r w:rsidRPr="00682F04">
              <w:rPr>
                <w:rFonts w:asciiTheme="minorHAnsi" w:hAnsiTheme="minorHAnsi" w:cstheme="minorHAnsi"/>
                <w:b w:val="0"/>
                <w:bCs w:val="0"/>
                <w:sz w:val="22"/>
                <w:szCs w:val="22"/>
              </w:rPr>
              <w:t>Środki otrzymane z Rządowego Funduszu Polski Ład: Program Inwestycji Strategicznych na realizację zadań inwestycyjnych</w:t>
            </w:r>
          </w:p>
        </w:tc>
        <w:tc>
          <w:tcPr>
            <w:tcW w:w="827" w:type="pct"/>
            <w:tcBorders>
              <w:top w:val="outset" w:sz="6" w:space="0" w:color="000000"/>
              <w:left w:val="outset" w:sz="6" w:space="0" w:color="000000"/>
              <w:bottom w:val="outset" w:sz="6" w:space="0" w:color="000000"/>
              <w:right w:val="outset" w:sz="6" w:space="0" w:color="000000"/>
            </w:tcBorders>
          </w:tcPr>
          <w:p w14:paraId="015ECF6B" w14:textId="58B4D586"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c>
          <w:tcPr>
            <w:tcW w:w="827" w:type="pct"/>
            <w:tcBorders>
              <w:top w:val="outset" w:sz="6" w:space="0" w:color="000000"/>
              <w:left w:val="outset" w:sz="6" w:space="0" w:color="000000"/>
              <w:bottom w:val="outset" w:sz="6" w:space="0" w:color="000000"/>
              <w:right w:val="outset" w:sz="6" w:space="0" w:color="000000"/>
            </w:tcBorders>
          </w:tcPr>
          <w:p w14:paraId="2D47EA07" w14:textId="025968F2"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c>
          <w:tcPr>
            <w:tcW w:w="527" w:type="pct"/>
            <w:tcBorders>
              <w:top w:val="outset" w:sz="6" w:space="0" w:color="000000"/>
              <w:left w:val="outset" w:sz="6" w:space="0" w:color="000000"/>
              <w:bottom w:val="outset" w:sz="6" w:space="0" w:color="000000"/>
              <w:right w:val="outset" w:sz="6" w:space="0" w:color="000000"/>
            </w:tcBorders>
          </w:tcPr>
          <w:p w14:paraId="3AE9E430" w14:textId="48B0E2F0"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0B5A81" w:rsidRPr="00682F04" w14:paraId="5F456319"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D70781A" w14:textId="77777777" w:rsidR="000B5A81" w:rsidRPr="00682F04" w:rsidRDefault="000B5A81" w:rsidP="000B5A81">
            <w:pPr>
              <w:pStyle w:val="NormalnyWeb"/>
              <w:jc w:val="center"/>
              <w:rPr>
                <w:rFonts w:asciiTheme="minorHAnsi" w:hAnsiTheme="minorHAnsi" w:cstheme="minorHAnsi"/>
                <w:b/>
                <w:bCs/>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EBC42E6"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75F805F"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5CC7814" w14:textId="77777777" w:rsidR="000B5A81" w:rsidRPr="00682F04" w:rsidRDefault="000B5A81" w:rsidP="000B5A81">
            <w:pPr>
              <w:pStyle w:val="Nagwek6"/>
              <w:rPr>
                <w:rFonts w:asciiTheme="minorHAnsi" w:hAnsiTheme="minorHAnsi" w:cstheme="minorHAnsi"/>
                <w:b w:val="0"/>
                <w:bCs w:val="0"/>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5027809D"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67DEFB6"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861E970" w14:textId="77777777" w:rsidR="000B5A81" w:rsidRPr="00682F04" w:rsidRDefault="000B5A81" w:rsidP="000B5A81">
            <w:pPr>
              <w:pStyle w:val="NormalnyWeb"/>
              <w:jc w:val="center"/>
              <w:rPr>
                <w:rFonts w:asciiTheme="minorHAnsi" w:hAnsiTheme="minorHAnsi" w:cstheme="minorHAnsi"/>
                <w:sz w:val="22"/>
                <w:szCs w:val="22"/>
              </w:rPr>
            </w:pPr>
          </w:p>
        </w:tc>
      </w:tr>
      <w:tr w:rsidR="000B5A81" w:rsidRPr="00682F04" w14:paraId="476364E3"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hideMark/>
          </w:tcPr>
          <w:p w14:paraId="469E5B7B" w14:textId="77777777"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700</w:t>
            </w:r>
          </w:p>
        </w:tc>
        <w:tc>
          <w:tcPr>
            <w:tcW w:w="416" w:type="pct"/>
            <w:tcBorders>
              <w:top w:val="outset" w:sz="6" w:space="0" w:color="000000"/>
              <w:left w:val="outset" w:sz="6" w:space="0" w:color="000000"/>
              <w:bottom w:val="outset" w:sz="6" w:space="0" w:color="000000"/>
              <w:right w:val="outset" w:sz="6" w:space="0" w:color="000000"/>
            </w:tcBorders>
          </w:tcPr>
          <w:p w14:paraId="44285008"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9930E48"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7997D604" w14:textId="77777777" w:rsidR="000B5A81" w:rsidRPr="00682F04" w:rsidRDefault="000B5A81" w:rsidP="000B5A81">
            <w:pPr>
              <w:pStyle w:val="Nagwek6"/>
              <w:rPr>
                <w:rFonts w:asciiTheme="minorHAnsi" w:hAnsiTheme="minorHAnsi" w:cstheme="minorHAnsi"/>
                <w:sz w:val="22"/>
                <w:szCs w:val="22"/>
              </w:rPr>
            </w:pPr>
            <w:r w:rsidRPr="00682F04">
              <w:rPr>
                <w:rFonts w:asciiTheme="minorHAnsi" w:hAnsiTheme="minorHAnsi" w:cstheme="minorHAnsi"/>
                <w:sz w:val="22"/>
                <w:szCs w:val="22"/>
              </w:rPr>
              <w:t>Gospodarka mieszkaniowa</w:t>
            </w:r>
          </w:p>
        </w:tc>
        <w:tc>
          <w:tcPr>
            <w:tcW w:w="827" w:type="pct"/>
            <w:tcBorders>
              <w:top w:val="outset" w:sz="6" w:space="0" w:color="000000"/>
              <w:left w:val="outset" w:sz="6" w:space="0" w:color="000000"/>
              <w:bottom w:val="outset" w:sz="6" w:space="0" w:color="000000"/>
              <w:right w:val="outset" w:sz="6" w:space="0" w:color="000000"/>
            </w:tcBorders>
          </w:tcPr>
          <w:p w14:paraId="50FA4CF1" w14:textId="5AD79D6E" w:rsidR="000B5A81" w:rsidRPr="00682F04" w:rsidRDefault="000B5A81" w:rsidP="000B5A81">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10.300,00</w:t>
            </w:r>
          </w:p>
        </w:tc>
        <w:tc>
          <w:tcPr>
            <w:tcW w:w="827" w:type="pct"/>
            <w:tcBorders>
              <w:top w:val="outset" w:sz="6" w:space="0" w:color="000000"/>
              <w:left w:val="outset" w:sz="6" w:space="0" w:color="000000"/>
              <w:bottom w:val="outset" w:sz="6" w:space="0" w:color="000000"/>
              <w:right w:val="outset" w:sz="6" w:space="0" w:color="000000"/>
            </w:tcBorders>
          </w:tcPr>
          <w:p w14:paraId="2D668C33" w14:textId="1CBF7056" w:rsidR="000B5A81" w:rsidRPr="00682F04" w:rsidRDefault="000B5A81" w:rsidP="000B5A81">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10.295,10</w:t>
            </w:r>
          </w:p>
        </w:tc>
        <w:tc>
          <w:tcPr>
            <w:tcW w:w="527" w:type="pct"/>
            <w:tcBorders>
              <w:top w:val="outset" w:sz="6" w:space="0" w:color="000000"/>
              <w:left w:val="outset" w:sz="6" w:space="0" w:color="000000"/>
              <w:bottom w:val="outset" w:sz="6" w:space="0" w:color="000000"/>
              <w:right w:val="outset" w:sz="6" w:space="0" w:color="000000"/>
            </w:tcBorders>
          </w:tcPr>
          <w:p w14:paraId="521D416A" w14:textId="774551E1" w:rsidR="000B5A81" w:rsidRPr="00682F04" w:rsidRDefault="000B5A81" w:rsidP="000B5A81">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99,95</w:t>
            </w:r>
          </w:p>
        </w:tc>
      </w:tr>
      <w:tr w:rsidR="000B5A81" w:rsidRPr="00682F04" w14:paraId="32FDF900"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B222916" w14:textId="77777777" w:rsidR="000B5A81" w:rsidRPr="00682F04" w:rsidRDefault="000B5A81" w:rsidP="000B5A81">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88F1BE9"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52EC191"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0DC49E56" w14:textId="77777777" w:rsidR="000B5A81" w:rsidRPr="00682F04" w:rsidRDefault="000B5A81" w:rsidP="000B5A81">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AFB07BB"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B647D82"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92F9F44" w14:textId="77777777" w:rsidR="000B5A81" w:rsidRPr="00682F04" w:rsidRDefault="000B5A81" w:rsidP="000B5A81">
            <w:pPr>
              <w:pStyle w:val="NormalnyWeb"/>
              <w:jc w:val="center"/>
              <w:rPr>
                <w:rFonts w:asciiTheme="minorHAnsi" w:hAnsiTheme="minorHAnsi" w:cstheme="minorHAnsi"/>
                <w:sz w:val="22"/>
                <w:szCs w:val="22"/>
              </w:rPr>
            </w:pPr>
          </w:p>
        </w:tc>
      </w:tr>
      <w:tr w:rsidR="000B5A81" w:rsidRPr="00682F04" w14:paraId="6CF1B78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446543C" w14:textId="77777777" w:rsidR="000B5A81" w:rsidRPr="00682F04" w:rsidRDefault="000B5A81" w:rsidP="000B5A81">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hideMark/>
          </w:tcPr>
          <w:p w14:paraId="291A5678" w14:textId="77777777"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70005</w:t>
            </w:r>
          </w:p>
        </w:tc>
        <w:tc>
          <w:tcPr>
            <w:tcW w:w="338" w:type="pct"/>
            <w:tcBorders>
              <w:top w:val="outset" w:sz="6" w:space="0" w:color="000000"/>
              <w:left w:val="outset" w:sz="6" w:space="0" w:color="000000"/>
              <w:bottom w:val="outset" w:sz="6" w:space="0" w:color="000000"/>
              <w:right w:val="outset" w:sz="6" w:space="0" w:color="000000"/>
            </w:tcBorders>
          </w:tcPr>
          <w:p w14:paraId="7273F6CF"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65D04C66" w14:textId="77777777" w:rsidR="000B5A81" w:rsidRPr="00682F04" w:rsidRDefault="000B5A81" w:rsidP="000B5A81">
            <w:pPr>
              <w:pStyle w:val="NormalnyWeb"/>
              <w:rPr>
                <w:rFonts w:asciiTheme="minorHAnsi" w:hAnsiTheme="minorHAnsi" w:cstheme="minorHAnsi"/>
                <w:sz w:val="22"/>
                <w:szCs w:val="22"/>
              </w:rPr>
            </w:pPr>
            <w:r w:rsidRPr="00682F04">
              <w:rPr>
                <w:rFonts w:asciiTheme="minorHAnsi" w:hAnsiTheme="minorHAnsi" w:cstheme="minorHAnsi"/>
                <w:i/>
                <w:iCs/>
                <w:sz w:val="22"/>
                <w:szCs w:val="22"/>
              </w:rPr>
              <w:t>Gospodarka gruntami i nieruchomościami</w:t>
            </w:r>
          </w:p>
        </w:tc>
        <w:tc>
          <w:tcPr>
            <w:tcW w:w="827" w:type="pct"/>
            <w:tcBorders>
              <w:top w:val="outset" w:sz="6" w:space="0" w:color="000000"/>
              <w:left w:val="outset" w:sz="6" w:space="0" w:color="000000"/>
              <w:bottom w:val="outset" w:sz="6" w:space="0" w:color="000000"/>
              <w:right w:val="outset" w:sz="6" w:space="0" w:color="000000"/>
            </w:tcBorders>
          </w:tcPr>
          <w:p w14:paraId="030FBFCC" w14:textId="5A20E50F"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10.300,00</w:t>
            </w:r>
          </w:p>
        </w:tc>
        <w:tc>
          <w:tcPr>
            <w:tcW w:w="827" w:type="pct"/>
            <w:tcBorders>
              <w:top w:val="outset" w:sz="6" w:space="0" w:color="000000"/>
              <w:left w:val="outset" w:sz="6" w:space="0" w:color="000000"/>
              <w:bottom w:val="outset" w:sz="6" w:space="0" w:color="000000"/>
              <w:right w:val="outset" w:sz="6" w:space="0" w:color="000000"/>
            </w:tcBorders>
          </w:tcPr>
          <w:p w14:paraId="0E3DA751" w14:textId="3B004AF7"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10.295,10</w:t>
            </w:r>
          </w:p>
        </w:tc>
        <w:tc>
          <w:tcPr>
            <w:tcW w:w="527" w:type="pct"/>
            <w:tcBorders>
              <w:top w:val="outset" w:sz="6" w:space="0" w:color="000000"/>
              <w:left w:val="outset" w:sz="6" w:space="0" w:color="000000"/>
              <w:bottom w:val="outset" w:sz="6" w:space="0" w:color="000000"/>
              <w:right w:val="outset" w:sz="6" w:space="0" w:color="000000"/>
            </w:tcBorders>
          </w:tcPr>
          <w:p w14:paraId="6E48765D" w14:textId="1548A965" w:rsidR="000B5A81" w:rsidRPr="00682F04" w:rsidRDefault="000B5A81" w:rsidP="000B5A81">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99,95</w:t>
            </w:r>
          </w:p>
        </w:tc>
      </w:tr>
      <w:tr w:rsidR="000B5A81" w:rsidRPr="00682F04" w14:paraId="7126EA6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019DB75" w14:textId="77777777" w:rsidR="000B5A81" w:rsidRPr="00682F04" w:rsidRDefault="000B5A81" w:rsidP="000B5A81">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B04DA44"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436367A"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7ED49CA4"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D8A33DE"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79F4A1E3"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38F3844A" w14:textId="77777777" w:rsidR="000B5A81" w:rsidRPr="00682F04" w:rsidRDefault="000B5A81" w:rsidP="000B5A81">
            <w:pPr>
              <w:pStyle w:val="NormalnyWeb"/>
              <w:jc w:val="center"/>
              <w:rPr>
                <w:rFonts w:asciiTheme="minorHAnsi" w:hAnsiTheme="minorHAnsi" w:cstheme="minorHAnsi"/>
                <w:sz w:val="22"/>
                <w:szCs w:val="22"/>
              </w:rPr>
            </w:pPr>
          </w:p>
        </w:tc>
      </w:tr>
      <w:tr w:rsidR="000B5A81" w:rsidRPr="00682F04" w14:paraId="4DF1B09F"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CFBD50C" w14:textId="77777777" w:rsidR="000B5A81" w:rsidRPr="00682F04" w:rsidRDefault="000B5A81" w:rsidP="000B5A81">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642926F7"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hideMark/>
          </w:tcPr>
          <w:p w14:paraId="19C8CA71" w14:textId="77777777"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0770</w:t>
            </w:r>
          </w:p>
        </w:tc>
        <w:tc>
          <w:tcPr>
            <w:tcW w:w="1733" w:type="pct"/>
            <w:tcBorders>
              <w:top w:val="outset" w:sz="6" w:space="0" w:color="000000"/>
              <w:left w:val="outset" w:sz="6" w:space="0" w:color="000000"/>
              <w:bottom w:val="outset" w:sz="6" w:space="0" w:color="000000"/>
              <w:right w:val="outset" w:sz="6" w:space="0" w:color="000000"/>
            </w:tcBorders>
            <w:hideMark/>
          </w:tcPr>
          <w:p w14:paraId="470B1C6E" w14:textId="77777777" w:rsidR="000B5A81" w:rsidRPr="00682F04" w:rsidRDefault="000B5A81" w:rsidP="000B5A81">
            <w:pPr>
              <w:pStyle w:val="NormalnyWeb"/>
              <w:rPr>
                <w:rFonts w:asciiTheme="minorHAnsi" w:hAnsiTheme="minorHAnsi" w:cstheme="minorHAnsi"/>
                <w:sz w:val="22"/>
                <w:szCs w:val="22"/>
              </w:rPr>
            </w:pPr>
            <w:r w:rsidRPr="00682F04">
              <w:rPr>
                <w:rFonts w:asciiTheme="minorHAnsi" w:hAnsiTheme="minorHAnsi" w:cstheme="minorHAnsi"/>
                <w:sz w:val="22"/>
                <w:szCs w:val="22"/>
              </w:rPr>
              <w:t>Wpływy z tytułu odpłatnego nabycia prawa własności oraz prawa użytkowania wieczystego nieruchomości</w:t>
            </w:r>
          </w:p>
        </w:tc>
        <w:tc>
          <w:tcPr>
            <w:tcW w:w="827" w:type="pct"/>
            <w:tcBorders>
              <w:top w:val="outset" w:sz="6" w:space="0" w:color="000000"/>
              <w:left w:val="outset" w:sz="6" w:space="0" w:color="000000"/>
              <w:bottom w:val="outset" w:sz="6" w:space="0" w:color="000000"/>
              <w:right w:val="outset" w:sz="6" w:space="0" w:color="000000"/>
            </w:tcBorders>
          </w:tcPr>
          <w:p w14:paraId="104E7777" w14:textId="41307593"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10.300,00</w:t>
            </w:r>
          </w:p>
        </w:tc>
        <w:tc>
          <w:tcPr>
            <w:tcW w:w="827" w:type="pct"/>
            <w:tcBorders>
              <w:top w:val="outset" w:sz="6" w:space="0" w:color="000000"/>
              <w:left w:val="outset" w:sz="6" w:space="0" w:color="000000"/>
              <w:bottom w:val="outset" w:sz="6" w:space="0" w:color="000000"/>
              <w:right w:val="outset" w:sz="6" w:space="0" w:color="000000"/>
            </w:tcBorders>
          </w:tcPr>
          <w:p w14:paraId="2D49B8FE" w14:textId="2F1E5168"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10.295,10</w:t>
            </w:r>
          </w:p>
        </w:tc>
        <w:tc>
          <w:tcPr>
            <w:tcW w:w="527" w:type="pct"/>
            <w:tcBorders>
              <w:top w:val="outset" w:sz="6" w:space="0" w:color="000000"/>
              <w:left w:val="outset" w:sz="6" w:space="0" w:color="000000"/>
              <w:bottom w:val="outset" w:sz="6" w:space="0" w:color="000000"/>
              <w:right w:val="outset" w:sz="6" w:space="0" w:color="000000"/>
            </w:tcBorders>
          </w:tcPr>
          <w:p w14:paraId="004ABAEC" w14:textId="118B99EC" w:rsidR="000B5A81" w:rsidRPr="00682F04" w:rsidRDefault="000B5A81" w:rsidP="000B5A8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99,95</w:t>
            </w:r>
          </w:p>
        </w:tc>
      </w:tr>
      <w:tr w:rsidR="000B5A81" w:rsidRPr="00682F04" w14:paraId="5D180E1F"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C11A924" w14:textId="77777777" w:rsidR="000B5A81" w:rsidRPr="00682F04" w:rsidRDefault="000B5A81" w:rsidP="000B5A81">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C92A916" w14:textId="77777777" w:rsidR="000B5A81" w:rsidRPr="00682F04" w:rsidRDefault="000B5A81" w:rsidP="000B5A81">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016D9720" w14:textId="77777777" w:rsidR="000B5A81" w:rsidRPr="00682F04" w:rsidRDefault="000B5A81" w:rsidP="000B5A81">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644B49D7" w14:textId="77777777" w:rsidR="000B5A81" w:rsidRPr="00682F04" w:rsidRDefault="000B5A81" w:rsidP="000B5A81">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75CA52F" w14:textId="77777777" w:rsidR="000B5A81" w:rsidRPr="00682F04" w:rsidRDefault="000B5A81" w:rsidP="000B5A81">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7839C67A" w14:textId="77777777" w:rsidR="000B5A81" w:rsidRPr="00682F04" w:rsidRDefault="000B5A81" w:rsidP="000B5A81">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5B801E52" w14:textId="77777777" w:rsidR="000B5A81" w:rsidRPr="00682F04" w:rsidRDefault="000B5A81" w:rsidP="000B5A81">
            <w:pPr>
              <w:pStyle w:val="NormalnyWeb"/>
              <w:jc w:val="center"/>
              <w:rPr>
                <w:rFonts w:asciiTheme="minorHAnsi" w:hAnsiTheme="minorHAnsi" w:cstheme="minorHAnsi"/>
                <w:sz w:val="22"/>
                <w:szCs w:val="22"/>
              </w:rPr>
            </w:pPr>
          </w:p>
        </w:tc>
      </w:tr>
      <w:tr w:rsidR="00CE540A" w:rsidRPr="00682F04" w14:paraId="5729277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hideMark/>
          </w:tcPr>
          <w:p w14:paraId="45D928EA" w14:textId="77777777" w:rsidR="00CE540A" w:rsidRPr="00682F04" w:rsidRDefault="00CE540A" w:rsidP="00CE540A">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754</w:t>
            </w:r>
          </w:p>
        </w:tc>
        <w:tc>
          <w:tcPr>
            <w:tcW w:w="416" w:type="pct"/>
            <w:tcBorders>
              <w:top w:val="outset" w:sz="6" w:space="0" w:color="000000"/>
              <w:left w:val="outset" w:sz="6" w:space="0" w:color="000000"/>
              <w:bottom w:val="outset" w:sz="6" w:space="0" w:color="000000"/>
              <w:right w:val="outset" w:sz="6" w:space="0" w:color="000000"/>
            </w:tcBorders>
          </w:tcPr>
          <w:p w14:paraId="37036FBD" w14:textId="77777777" w:rsidR="00CE540A" w:rsidRPr="00682F04" w:rsidRDefault="00CE540A" w:rsidP="00CE540A">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9E275D6" w14:textId="77777777" w:rsidR="00CE540A" w:rsidRPr="00682F04" w:rsidRDefault="00CE540A" w:rsidP="00CE540A">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1FCF53DB" w14:textId="77777777" w:rsidR="00CE540A" w:rsidRPr="00682F04" w:rsidRDefault="00CE540A" w:rsidP="00CE540A">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Bezpieczeństwo publiczne i ochrona przeciwpożarowa</w:t>
            </w:r>
          </w:p>
        </w:tc>
        <w:tc>
          <w:tcPr>
            <w:tcW w:w="827" w:type="pct"/>
            <w:tcBorders>
              <w:top w:val="outset" w:sz="6" w:space="0" w:color="000000"/>
              <w:left w:val="outset" w:sz="6" w:space="0" w:color="000000"/>
              <w:bottom w:val="outset" w:sz="6" w:space="0" w:color="000000"/>
              <w:right w:val="outset" w:sz="6" w:space="0" w:color="000000"/>
            </w:tcBorders>
          </w:tcPr>
          <w:p w14:paraId="6FD0CC7A" w14:textId="245906CC" w:rsidR="00CE540A" w:rsidRPr="00682F04" w:rsidRDefault="00CE540A" w:rsidP="00CE540A">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40.000,00</w:t>
            </w:r>
          </w:p>
        </w:tc>
        <w:tc>
          <w:tcPr>
            <w:tcW w:w="827" w:type="pct"/>
            <w:tcBorders>
              <w:top w:val="outset" w:sz="6" w:space="0" w:color="000000"/>
              <w:left w:val="outset" w:sz="6" w:space="0" w:color="000000"/>
              <w:bottom w:val="outset" w:sz="6" w:space="0" w:color="000000"/>
              <w:right w:val="outset" w:sz="6" w:space="0" w:color="000000"/>
            </w:tcBorders>
          </w:tcPr>
          <w:p w14:paraId="38414EF2" w14:textId="066678AF" w:rsidR="00CE540A" w:rsidRPr="00682F04" w:rsidRDefault="00CE540A" w:rsidP="00CE540A">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40.000,00</w:t>
            </w:r>
          </w:p>
        </w:tc>
        <w:tc>
          <w:tcPr>
            <w:tcW w:w="527" w:type="pct"/>
            <w:tcBorders>
              <w:top w:val="outset" w:sz="6" w:space="0" w:color="000000"/>
              <w:left w:val="outset" w:sz="6" w:space="0" w:color="000000"/>
              <w:bottom w:val="outset" w:sz="6" w:space="0" w:color="000000"/>
              <w:right w:val="outset" w:sz="6" w:space="0" w:color="000000"/>
            </w:tcBorders>
          </w:tcPr>
          <w:p w14:paraId="3C7E5FAC" w14:textId="24308A5F" w:rsidR="00CE540A" w:rsidRPr="00682F04" w:rsidRDefault="00CE540A" w:rsidP="00CE540A">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CE540A" w:rsidRPr="00682F04" w14:paraId="0588628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60DB11B6" w14:textId="77777777" w:rsidR="00CE540A" w:rsidRPr="00682F04" w:rsidRDefault="00CE540A" w:rsidP="00CE540A">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F435007" w14:textId="77777777" w:rsidR="00CE540A" w:rsidRPr="00682F04" w:rsidRDefault="00CE540A" w:rsidP="00CE540A">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461FF5F" w14:textId="77777777" w:rsidR="00CE540A" w:rsidRPr="00682F04" w:rsidRDefault="00CE540A" w:rsidP="00CE540A">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1E8ECFC2" w14:textId="77777777" w:rsidR="00CE540A" w:rsidRPr="00682F04" w:rsidRDefault="00CE540A" w:rsidP="00CE540A">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7C4FCB2" w14:textId="77777777" w:rsidR="00CE540A" w:rsidRPr="00682F04" w:rsidRDefault="00CE540A" w:rsidP="00CE540A">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B1F33DA" w14:textId="77777777" w:rsidR="00CE540A" w:rsidRPr="00682F04" w:rsidRDefault="00CE540A" w:rsidP="00CE540A">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4714D6FC" w14:textId="77777777" w:rsidR="00CE540A" w:rsidRPr="00682F04" w:rsidRDefault="00CE540A" w:rsidP="00CE540A">
            <w:pPr>
              <w:pStyle w:val="NormalnyWeb"/>
              <w:jc w:val="center"/>
              <w:rPr>
                <w:rFonts w:asciiTheme="minorHAnsi" w:hAnsiTheme="minorHAnsi" w:cstheme="minorHAnsi"/>
                <w:sz w:val="22"/>
                <w:szCs w:val="22"/>
              </w:rPr>
            </w:pPr>
          </w:p>
        </w:tc>
      </w:tr>
      <w:tr w:rsidR="00CE540A" w:rsidRPr="00682F04" w14:paraId="42CC0C7B"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C37CA59" w14:textId="77777777" w:rsidR="00CE540A" w:rsidRPr="00682F04" w:rsidRDefault="00CE540A" w:rsidP="00CE540A">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hideMark/>
          </w:tcPr>
          <w:p w14:paraId="635AB037" w14:textId="77777777" w:rsidR="00CE540A" w:rsidRPr="00682F04" w:rsidRDefault="00CE540A" w:rsidP="00CE540A">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75412</w:t>
            </w:r>
          </w:p>
        </w:tc>
        <w:tc>
          <w:tcPr>
            <w:tcW w:w="338" w:type="pct"/>
            <w:tcBorders>
              <w:top w:val="outset" w:sz="6" w:space="0" w:color="000000"/>
              <w:left w:val="outset" w:sz="6" w:space="0" w:color="000000"/>
              <w:bottom w:val="outset" w:sz="6" w:space="0" w:color="000000"/>
              <w:right w:val="outset" w:sz="6" w:space="0" w:color="000000"/>
            </w:tcBorders>
          </w:tcPr>
          <w:p w14:paraId="29271FCC" w14:textId="77777777" w:rsidR="00CE540A" w:rsidRPr="00682F04" w:rsidRDefault="00CE540A" w:rsidP="00CE540A">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5CFBAB93" w14:textId="77777777" w:rsidR="00CE540A" w:rsidRPr="00682F04" w:rsidRDefault="00CE540A" w:rsidP="00CE540A">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Ochotnicze straże pożarne</w:t>
            </w:r>
          </w:p>
        </w:tc>
        <w:tc>
          <w:tcPr>
            <w:tcW w:w="827" w:type="pct"/>
            <w:tcBorders>
              <w:top w:val="outset" w:sz="6" w:space="0" w:color="000000"/>
              <w:left w:val="outset" w:sz="6" w:space="0" w:color="000000"/>
              <w:bottom w:val="outset" w:sz="6" w:space="0" w:color="000000"/>
              <w:right w:val="outset" w:sz="6" w:space="0" w:color="000000"/>
            </w:tcBorders>
          </w:tcPr>
          <w:p w14:paraId="3DF217C5" w14:textId="745A95E0" w:rsidR="00CE540A" w:rsidRPr="00682F04" w:rsidRDefault="00CE540A" w:rsidP="00CE540A">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40.000,00</w:t>
            </w:r>
          </w:p>
        </w:tc>
        <w:tc>
          <w:tcPr>
            <w:tcW w:w="827" w:type="pct"/>
            <w:tcBorders>
              <w:top w:val="outset" w:sz="6" w:space="0" w:color="000000"/>
              <w:left w:val="outset" w:sz="6" w:space="0" w:color="000000"/>
              <w:bottom w:val="outset" w:sz="6" w:space="0" w:color="000000"/>
              <w:right w:val="outset" w:sz="6" w:space="0" w:color="000000"/>
            </w:tcBorders>
          </w:tcPr>
          <w:p w14:paraId="0B86B397" w14:textId="5234B43A" w:rsidR="00CE540A" w:rsidRPr="00682F04" w:rsidRDefault="00CE540A" w:rsidP="00CE540A">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40.000,00</w:t>
            </w:r>
          </w:p>
        </w:tc>
        <w:tc>
          <w:tcPr>
            <w:tcW w:w="527" w:type="pct"/>
            <w:tcBorders>
              <w:top w:val="outset" w:sz="6" w:space="0" w:color="000000"/>
              <w:left w:val="outset" w:sz="6" w:space="0" w:color="000000"/>
              <w:bottom w:val="outset" w:sz="6" w:space="0" w:color="000000"/>
              <w:right w:val="outset" w:sz="6" w:space="0" w:color="000000"/>
            </w:tcBorders>
          </w:tcPr>
          <w:p w14:paraId="49A46539" w14:textId="4AF2E6AB" w:rsidR="00CE540A" w:rsidRPr="00682F04" w:rsidRDefault="00CE540A" w:rsidP="00CE540A">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CE540A" w:rsidRPr="00682F04" w14:paraId="1055D3F0"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9079D2E" w14:textId="77777777" w:rsidR="00CE540A" w:rsidRPr="00682F04" w:rsidRDefault="00CE540A" w:rsidP="00CE540A">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425C707" w14:textId="77777777" w:rsidR="00CE540A" w:rsidRPr="00682F04" w:rsidRDefault="00CE540A" w:rsidP="00CE540A">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8511ECC" w14:textId="77777777" w:rsidR="00CE540A" w:rsidRPr="00682F04" w:rsidRDefault="00CE540A" w:rsidP="00CE540A">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B176E59" w14:textId="77777777" w:rsidR="00CE540A" w:rsidRPr="00682F04" w:rsidRDefault="00CE540A" w:rsidP="00CE540A">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CF117F0" w14:textId="77777777" w:rsidR="00CE540A" w:rsidRPr="00682F04" w:rsidRDefault="00CE540A" w:rsidP="00CE540A">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830103B" w14:textId="77777777" w:rsidR="00CE540A" w:rsidRPr="00682F04" w:rsidRDefault="00CE540A" w:rsidP="00CE540A">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06EB6A33" w14:textId="77777777" w:rsidR="00CE540A" w:rsidRPr="00682F04" w:rsidRDefault="00CE540A" w:rsidP="00CE540A">
            <w:pPr>
              <w:pStyle w:val="NormalnyWeb"/>
              <w:jc w:val="center"/>
              <w:rPr>
                <w:rFonts w:asciiTheme="minorHAnsi" w:hAnsiTheme="minorHAnsi" w:cstheme="minorHAnsi"/>
                <w:sz w:val="22"/>
                <w:szCs w:val="22"/>
              </w:rPr>
            </w:pPr>
          </w:p>
        </w:tc>
      </w:tr>
      <w:tr w:rsidR="00CE540A" w:rsidRPr="00682F04" w14:paraId="57EE016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7B05483" w14:textId="77777777" w:rsidR="00CE540A" w:rsidRPr="00682F04" w:rsidRDefault="00CE540A" w:rsidP="00CE540A">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2A6F384" w14:textId="77777777" w:rsidR="00CE540A" w:rsidRPr="00682F04" w:rsidRDefault="00CE540A" w:rsidP="00CE540A">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hideMark/>
          </w:tcPr>
          <w:p w14:paraId="69D8E532" w14:textId="77777777" w:rsidR="00CE540A" w:rsidRPr="00682F04" w:rsidRDefault="00CE540A" w:rsidP="00CE540A">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w:t>
            </w:r>
          </w:p>
        </w:tc>
        <w:tc>
          <w:tcPr>
            <w:tcW w:w="1733" w:type="pct"/>
            <w:tcBorders>
              <w:top w:val="outset" w:sz="6" w:space="0" w:color="000000"/>
              <w:left w:val="outset" w:sz="6" w:space="0" w:color="000000"/>
              <w:bottom w:val="outset" w:sz="6" w:space="0" w:color="000000"/>
              <w:right w:val="outset" w:sz="6" w:space="0" w:color="000000"/>
            </w:tcBorders>
            <w:hideMark/>
          </w:tcPr>
          <w:p w14:paraId="40DD8BA0" w14:textId="77777777" w:rsidR="00CE540A" w:rsidRPr="00682F04" w:rsidRDefault="00CE540A" w:rsidP="00CE540A">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tytułu pomocy finansowej udzielanej między jednostkami samorządu terytorialnego na dofinansowanie własnych zadań inwestycyjnych i zakupów inwestycyjnych</w:t>
            </w:r>
          </w:p>
        </w:tc>
        <w:tc>
          <w:tcPr>
            <w:tcW w:w="827" w:type="pct"/>
            <w:tcBorders>
              <w:top w:val="outset" w:sz="6" w:space="0" w:color="000000"/>
              <w:left w:val="outset" w:sz="6" w:space="0" w:color="000000"/>
              <w:bottom w:val="outset" w:sz="6" w:space="0" w:color="000000"/>
              <w:right w:val="outset" w:sz="6" w:space="0" w:color="000000"/>
            </w:tcBorders>
          </w:tcPr>
          <w:p w14:paraId="0E425883" w14:textId="31F10784" w:rsidR="00CE540A" w:rsidRPr="00682F04" w:rsidRDefault="00CE540A" w:rsidP="00CE540A">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827" w:type="pct"/>
            <w:tcBorders>
              <w:top w:val="outset" w:sz="6" w:space="0" w:color="000000"/>
              <w:left w:val="outset" w:sz="6" w:space="0" w:color="000000"/>
              <w:bottom w:val="outset" w:sz="6" w:space="0" w:color="000000"/>
              <w:right w:val="outset" w:sz="6" w:space="0" w:color="000000"/>
            </w:tcBorders>
          </w:tcPr>
          <w:p w14:paraId="224A55D6" w14:textId="619874AE" w:rsidR="00CE540A" w:rsidRPr="00682F04" w:rsidRDefault="00CE540A" w:rsidP="00CE540A">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527" w:type="pct"/>
            <w:tcBorders>
              <w:top w:val="outset" w:sz="6" w:space="0" w:color="000000"/>
              <w:left w:val="outset" w:sz="6" w:space="0" w:color="000000"/>
              <w:bottom w:val="outset" w:sz="6" w:space="0" w:color="000000"/>
              <w:right w:val="outset" w:sz="6" w:space="0" w:color="000000"/>
            </w:tcBorders>
          </w:tcPr>
          <w:p w14:paraId="18CBA7B8" w14:textId="579F314A" w:rsidR="00CE540A" w:rsidRPr="00682F04" w:rsidRDefault="00CE540A" w:rsidP="00CE540A">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CE540A" w:rsidRPr="00682F04" w14:paraId="1832E57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801FAD4" w14:textId="77777777" w:rsidR="00CE540A" w:rsidRPr="00682F04" w:rsidRDefault="00CE540A" w:rsidP="00CE540A">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F0097E4" w14:textId="77777777" w:rsidR="00CE540A" w:rsidRPr="00682F04" w:rsidRDefault="00CE540A" w:rsidP="00CE540A">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4CFEFDA" w14:textId="77777777" w:rsidR="00CE540A" w:rsidRPr="00682F04" w:rsidRDefault="00CE540A" w:rsidP="00CE540A">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83158EF" w14:textId="77777777" w:rsidR="00CE540A" w:rsidRPr="00682F04" w:rsidRDefault="00CE540A" w:rsidP="00CE540A">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82DA164" w14:textId="77777777" w:rsidR="00CE540A" w:rsidRPr="00682F04" w:rsidRDefault="00CE540A" w:rsidP="00CE540A">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799547A0" w14:textId="77777777" w:rsidR="00CE540A" w:rsidRPr="00682F04" w:rsidRDefault="00CE540A" w:rsidP="00CE540A">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EE9BE35" w14:textId="77777777" w:rsidR="00CE540A" w:rsidRPr="00682F04" w:rsidRDefault="00CE540A" w:rsidP="00CE540A">
            <w:pPr>
              <w:pStyle w:val="NormalnyWeb"/>
              <w:jc w:val="center"/>
              <w:rPr>
                <w:rFonts w:asciiTheme="minorHAnsi" w:hAnsiTheme="minorHAnsi" w:cstheme="minorHAnsi"/>
                <w:sz w:val="22"/>
                <w:szCs w:val="22"/>
              </w:rPr>
            </w:pPr>
          </w:p>
        </w:tc>
      </w:tr>
      <w:tr w:rsidR="00847AFD" w:rsidRPr="00682F04" w14:paraId="2B83B08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554E86C" w14:textId="7D7DB076" w:rsidR="00847AFD" w:rsidRPr="00682F04" w:rsidRDefault="00847AFD" w:rsidP="00847AFD">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758</w:t>
            </w:r>
          </w:p>
        </w:tc>
        <w:tc>
          <w:tcPr>
            <w:tcW w:w="416" w:type="pct"/>
            <w:tcBorders>
              <w:top w:val="outset" w:sz="6" w:space="0" w:color="000000"/>
              <w:left w:val="outset" w:sz="6" w:space="0" w:color="000000"/>
              <w:bottom w:val="outset" w:sz="6" w:space="0" w:color="000000"/>
              <w:right w:val="outset" w:sz="6" w:space="0" w:color="000000"/>
            </w:tcBorders>
          </w:tcPr>
          <w:p w14:paraId="15655798" w14:textId="77777777" w:rsidR="00847AFD" w:rsidRPr="00682F04" w:rsidRDefault="00847AFD" w:rsidP="00847AFD">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BDE2C52" w14:textId="77777777" w:rsidR="00847AFD" w:rsidRPr="00682F04" w:rsidRDefault="00847AFD" w:rsidP="00847AFD">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5573848" w14:textId="64ED1764" w:rsidR="00847AFD" w:rsidRPr="00682F04" w:rsidRDefault="00847AFD" w:rsidP="00847AFD">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Różne rozliczenia</w:t>
            </w:r>
          </w:p>
        </w:tc>
        <w:tc>
          <w:tcPr>
            <w:tcW w:w="827" w:type="pct"/>
            <w:tcBorders>
              <w:top w:val="outset" w:sz="6" w:space="0" w:color="000000"/>
              <w:left w:val="outset" w:sz="6" w:space="0" w:color="000000"/>
              <w:bottom w:val="outset" w:sz="6" w:space="0" w:color="000000"/>
              <w:right w:val="outset" w:sz="6" w:space="0" w:color="000000"/>
            </w:tcBorders>
          </w:tcPr>
          <w:p w14:paraId="3E16EA9D" w14:textId="44840744" w:rsidR="00847AFD" w:rsidRPr="00682F04" w:rsidRDefault="00847AFD" w:rsidP="00847AFD">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25.767,78</w:t>
            </w:r>
          </w:p>
        </w:tc>
        <w:tc>
          <w:tcPr>
            <w:tcW w:w="827" w:type="pct"/>
            <w:tcBorders>
              <w:top w:val="outset" w:sz="6" w:space="0" w:color="000000"/>
              <w:left w:val="outset" w:sz="6" w:space="0" w:color="000000"/>
              <w:bottom w:val="outset" w:sz="6" w:space="0" w:color="000000"/>
              <w:right w:val="outset" w:sz="6" w:space="0" w:color="000000"/>
            </w:tcBorders>
          </w:tcPr>
          <w:p w14:paraId="10335551" w14:textId="18178609" w:rsidR="00847AFD" w:rsidRPr="00682F04" w:rsidRDefault="00847AFD" w:rsidP="00847AFD">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25.767,78</w:t>
            </w:r>
          </w:p>
        </w:tc>
        <w:tc>
          <w:tcPr>
            <w:tcW w:w="527" w:type="pct"/>
            <w:tcBorders>
              <w:top w:val="outset" w:sz="6" w:space="0" w:color="000000"/>
              <w:left w:val="outset" w:sz="6" w:space="0" w:color="000000"/>
              <w:bottom w:val="outset" w:sz="6" w:space="0" w:color="000000"/>
              <w:right w:val="outset" w:sz="6" w:space="0" w:color="000000"/>
            </w:tcBorders>
          </w:tcPr>
          <w:p w14:paraId="1C5CB475" w14:textId="597DC1F0" w:rsidR="00847AFD" w:rsidRPr="00682F04" w:rsidRDefault="00847AFD" w:rsidP="00847AFD">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847AFD" w:rsidRPr="00682F04" w14:paraId="43360D64"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98AE989" w14:textId="77777777" w:rsidR="00847AFD" w:rsidRPr="00682F04" w:rsidRDefault="00847AFD" w:rsidP="00847AFD">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12DFF6A" w14:textId="77777777" w:rsidR="00847AFD" w:rsidRPr="00682F04" w:rsidRDefault="00847AFD" w:rsidP="00847AFD">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0CAC6CC3" w14:textId="77777777" w:rsidR="00847AFD" w:rsidRPr="00682F04" w:rsidRDefault="00847AFD" w:rsidP="00847AFD">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DD53401" w14:textId="77777777" w:rsidR="00847AFD" w:rsidRPr="00682F04" w:rsidRDefault="00847AFD" w:rsidP="00847AFD">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738E8ED" w14:textId="77777777" w:rsidR="00847AFD" w:rsidRPr="00682F04" w:rsidRDefault="00847AFD" w:rsidP="00847AFD">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D4C886B" w14:textId="77777777" w:rsidR="00847AFD" w:rsidRPr="00682F04" w:rsidRDefault="00847AFD" w:rsidP="00847AFD">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C1A2CD0" w14:textId="77777777" w:rsidR="00847AFD" w:rsidRPr="00682F04" w:rsidRDefault="00847AFD" w:rsidP="00847AFD">
            <w:pPr>
              <w:pStyle w:val="NormalnyWeb"/>
              <w:jc w:val="center"/>
              <w:rPr>
                <w:rFonts w:asciiTheme="minorHAnsi" w:hAnsiTheme="minorHAnsi" w:cstheme="minorHAnsi"/>
                <w:sz w:val="22"/>
                <w:szCs w:val="22"/>
              </w:rPr>
            </w:pPr>
          </w:p>
        </w:tc>
      </w:tr>
      <w:tr w:rsidR="00847AFD" w:rsidRPr="00682F04" w14:paraId="6E48911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CA46DD4" w14:textId="77777777" w:rsidR="00847AFD" w:rsidRPr="00682F04" w:rsidRDefault="00847AFD" w:rsidP="00847AFD">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B16498A" w14:textId="1F26D7C5" w:rsidR="00847AFD" w:rsidRPr="00682F04" w:rsidRDefault="00847AFD" w:rsidP="00847AFD">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75814</w:t>
            </w:r>
          </w:p>
        </w:tc>
        <w:tc>
          <w:tcPr>
            <w:tcW w:w="338" w:type="pct"/>
            <w:tcBorders>
              <w:top w:val="outset" w:sz="6" w:space="0" w:color="000000"/>
              <w:left w:val="outset" w:sz="6" w:space="0" w:color="000000"/>
              <w:bottom w:val="outset" w:sz="6" w:space="0" w:color="000000"/>
              <w:right w:val="outset" w:sz="6" w:space="0" w:color="000000"/>
            </w:tcBorders>
          </w:tcPr>
          <w:p w14:paraId="110FFFB6" w14:textId="77777777" w:rsidR="00847AFD" w:rsidRPr="00682F04" w:rsidRDefault="00847AFD" w:rsidP="00847AFD">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DD1B505" w14:textId="00821B2B" w:rsidR="00847AFD" w:rsidRPr="00682F04" w:rsidRDefault="00847AFD" w:rsidP="00847AFD">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Różne rozliczenia finansowe</w:t>
            </w:r>
          </w:p>
        </w:tc>
        <w:tc>
          <w:tcPr>
            <w:tcW w:w="827" w:type="pct"/>
            <w:tcBorders>
              <w:top w:val="outset" w:sz="6" w:space="0" w:color="000000"/>
              <w:left w:val="outset" w:sz="6" w:space="0" w:color="000000"/>
              <w:bottom w:val="outset" w:sz="6" w:space="0" w:color="000000"/>
              <w:right w:val="outset" w:sz="6" w:space="0" w:color="000000"/>
            </w:tcBorders>
          </w:tcPr>
          <w:p w14:paraId="611A5ABB" w14:textId="74E3214E" w:rsidR="00847AFD" w:rsidRPr="00682F04" w:rsidRDefault="00847AFD" w:rsidP="00847AFD">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25.767,78</w:t>
            </w:r>
          </w:p>
        </w:tc>
        <w:tc>
          <w:tcPr>
            <w:tcW w:w="827" w:type="pct"/>
            <w:tcBorders>
              <w:top w:val="outset" w:sz="6" w:space="0" w:color="000000"/>
              <w:left w:val="outset" w:sz="6" w:space="0" w:color="000000"/>
              <w:bottom w:val="outset" w:sz="6" w:space="0" w:color="000000"/>
              <w:right w:val="outset" w:sz="6" w:space="0" w:color="000000"/>
            </w:tcBorders>
          </w:tcPr>
          <w:p w14:paraId="4B179093" w14:textId="4881AA3E" w:rsidR="00847AFD" w:rsidRPr="00682F04" w:rsidRDefault="00847AFD" w:rsidP="00847AFD">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25.767,78</w:t>
            </w:r>
          </w:p>
        </w:tc>
        <w:tc>
          <w:tcPr>
            <w:tcW w:w="527" w:type="pct"/>
            <w:tcBorders>
              <w:top w:val="outset" w:sz="6" w:space="0" w:color="000000"/>
              <w:left w:val="outset" w:sz="6" w:space="0" w:color="000000"/>
              <w:bottom w:val="outset" w:sz="6" w:space="0" w:color="000000"/>
              <w:right w:val="outset" w:sz="6" w:space="0" w:color="000000"/>
            </w:tcBorders>
          </w:tcPr>
          <w:p w14:paraId="62122CAB" w14:textId="316CDE92" w:rsidR="00847AFD" w:rsidRPr="00682F04" w:rsidRDefault="00847AFD" w:rsidP="00847AFD">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847AFD" w:rsidRPr="00682F04" w14:paraId="527E333C"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03CB0582" w14:textId="77777777" w:rsidR="00847AFD" w:rsidRPr="00682F04" w:rsidRDefault="00847AFD" w:rsidP="00847AFD">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1E9EF91C" w14:textId="77777777" w:rsidR="00847AFD" w:rsidRPr="00682F04" w:rsidRDefault="00847AFD" w:rsidP="00847AFD">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3C77971" w14:textId="77777777" w:rsidR="00847AFD" w:rsidRPr="00682F04" w:rsidRDefault="00847AFD" w:rsidP="00847AFD">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68ACED3" w14:textId="77777777" w:rsidR="00847AFD" w:rsidRPr="00682F04" w:rsidRDefault="00847AFD" w:rsidP="00847AFD">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62D4846" w14:textId="77777777" w:rsidR="00847AFD" w:rsidRPr="00682F04" w:rsidRDefault="00847AFD" w:rsidP="00847AFD">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23A742F" w14:textId="77777777" w:rsidR="00847AFD" w:rsidRPr="00682F04" w:rsidRDefault="00847AFD" w:rsidP="00847AFD">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1787DEE2" w14:textId="77777777" w:rsidR="00847AFD" w:rsidRPr="00682F04" w:rsidRDefault="00847AFD" w:rsidP="00847AFD">
            <w:pPr>
              <w:pStyle w:val="NormalnyWeb"/>
              <w:jc w:val="center"/>
              <w:rPr>
                <w:rFonts w:asciiTheme="minorHAnsi" w:hAnsiTheme="minorHAnsi" w:cstheme="minorHAnsi"/>
                <w:sz w:val="22"/>
                <w:szCs w:val="22"/>
              </w:rPr>
            </w:pPr>
          </w:p>
        </w:tc>
      </w:tr>
      <w:tr w:rsidR="00847AFD" w:rsidRPr="00682F04" w14:paraId="0447F6D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7829129" w14:textId="77777777" w:rsidR="00847AFD" w:rsidRPr="00682F04" w:rsidRDefault="00847AFD" w:rsidP="00847AFD">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6707BE50" w14:textId="77777777" w:rsidR="00847AFD" w:rsidRPr="00682F04" w:rsidRDefault="00847AFD" w:rsidP="00847AFD">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F1CFCF9" w14:textId="524F9D5F" w:rsidR="00847AFD" w:rsidRPr="00682F04" w:rsidRDefault="00847AFD" w:rsidP="00847AFD">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6330</w:t>
            </w:r>
          </w:p>
        </w:tc>
        <w:tc>
          <w:tcPr>
            <w:tcW w:w="1733" w:type="pct"/>
            <w:tcBorders>
              <w:top w:val="outset" w:sz="6" w:space="0" w:color="000000"/>
              <w:left w:val="outset" w:sz="6" w:space="0" w:color="000000"/>
              <w:bottom w:val="outset" w:sz="6" w:space="0" w:color="000000"/>
              <w:right w:val="outset" w:sz="6" w:space="0" w:color="000000"/>
            </w:tcBorders>
          </w:tcPr>
          <w:p w14:paraId="0621A43E" w14:textId="226F6793" w:rsidR="00847AFD" w:rsidRPr="00682F04" w:rsidRDefault="00847AFD" w:rsidP="00847AFD">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budżetu państwa na realizację inwestycji i zakupów inwestycyjnych własnych gmin (związków gmin, związków powiatowo-gminnych)</w:t>
            </w:r>
          </w:p>
        </w:tc>
        <w:tc>
          <w:tcPr>
            <w:tcW w:w="827" w:type="pct"/>
            <w:tcBorders>
              <w:top w:val="outset" w:sz="6" w:space="0" w:color="000000"/>
              <w:left w:val="outset" w:sz="6" w:space="0" w:color="000000"/>
              <w:bottom w:val="outset" w:sz="6" w:space="0" w:color="000000"/>
              <w:right w:val="outset" w:sz="6" w:space="0" w:color="000000"/>
            </w:tcBorders>
          </w:tcPr>
          <w:p w14:paraId="53A69273" w14:textId="56098910" w:rsidR="00847AFD" w:rsidRPr="00682F04" w:rsidRDefault="00847AFD" w:rsidP="00847AFD">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25.767,78</w:t>
            </w:r>
          </w:p>
        </w:tc>
        <w:tc>
          <w:tcPr>
            <w:tcW w:w="827" w:type="pct"/>
            <w:tcBorders>
              <w:top w:val="outset" w:sz="6" w:space="0" w:color="000000"/>
              <w:left w:val="outset" w:sz="6" w:space="0" w:color="000000"/>
              <w:bottom w:val="outset" w:sz="6" w:space="0" w:color="000000"/>
              <w:right w:val="outset" w:sz="6" w:space="0" w:color="000000"/>
            </w:tcBorders>
          </w:tcPr>
          <w:p w14:paraId="384D1AE6" w14:textId="6267F021" w:rsidR="00847AFD" w:rsidRPr="00682F04" w:rsidRDefault="00847AFD" w:rsidP="00847AFD">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25.767,78</w:t>
            </w:r>
          </w:p>
        </w:tc>
        <w:tc>
          <w:tcPr>
            <w:tcW w:w="527" w:type="pct"/>
            <w:tcBorders>
              <w:top w:val="outset" w:sz="6" w:space="0" w:color="000000"/>
              <w:left w:val="outset" w:sz="6" w:space="0" w:color="000000"/>
              <w:bottom w:val="outset" w:sz="6" w:space="0" w:color="000000"/>
              <w:right w:val="outset" w:sz="6" w:space="0" w:color="000000"/>
            </w:tcBorders>
          </w:tcPr>
          <w:p w14:paraId="010DAA39" w14:textId="2C1C2DD3" w:rsidR="00847AFD" w:rsidRPr="00682F04" w:rsidRDefault="00847AFD" w:rsidP="00847AFD">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7B90EB5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640BF2F" w14:textId="77777777" w:rsidR="00700F4F" w:rsidRPr="00682F04" w:rsidRDefault="00700F4F" w:rsidP="00847AFD">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CF3278B" w14:textId="77777777" w:rsidR="00700F4F" w:rsidRPr="00682F04" w:rsidRDefault="00700F4F" w:rsidP="00847AFD">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740E58D" w14:textId="77777777" w:rsidR="00700F4F" w:rsidRPr="00682F04" w:rsidRDefault="00700F4F" w:rsidP="00847AFD">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7FB314D5" w14:textId="77777777" w:rsidR="00700F4F" w:rsidRPr="00682F04" w:rsidRDefault="00700F4F" w:rsidP="00847AFD">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4331B94" w14:textId="77777777" w:rsidR="00700F4F" w:rsidRPr="00682F04" w:rsidRDefault="00700F4F" w:rsidP="00847AFD">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7B5BB56" w14:textId="77777777" w:rsidR="00700F4F" w:rsidRPr="00682F04" w:rsidRDefault="00700F4F" w:rsidP="00847AFD">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1E0790E" w14:textId="77777777" w:rsidR="00700F4F" w:rsidRPr="00682F04" w:rsidRDefault="00700F4F" w:rsidP="00847AFD">
            <w:pPr>
              <w:pStyle w:val="NormalnyWeb"/>
              <w:jc w:val="center"/>
              <w:rPr>
                <w:rFonts w:asciiTheme="minorHAnsi" w:hAnsiTheme="minorHAnsi" w:cstheme="minorHAnsi"/>
                <w:sz w:val="22"/>
                <w:szCs w:val="22"/>
              </w:rPr>
            </w:pPr>
          </w:p>
        </w:tc>
      </w:tr>
      <w:tr w:rsidR="00700F4F" w:rsidRPr="00682F04" w14:paraId="495141E0"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313A619" w14:textId="3A06A91C"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801</w:t>
            </w:r>
          </w:p>
        </w:tc>
        <w:tc>
          <w:tcPr>
            <w:tcW w:w="416" w:type="pct"/>
            <w:tcBorders>
              <w:top w:val="outset" w:sz="6" w:space="0" w:color="000000"/>
              <w:left w:val="outset" w:sz="6" w:space="0" w:color="000000"/>
              <w:bottom w:val="outset" w:sz="6" w:space="0" w:color="000000"/>
              <w:right w:val="outset" w:sz="6" w:space="0" w:color="000000"/>
            </w:tcBorders>
          </w:tcPr>
          <w:p w14:paraId="73D7D22A" w14:textId="77777777" w:rsidR="00700F4F" w:rsidRPr="00682F04" w:rsidRDefault="00700F4F" w:rsidP="00700F4F">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9A6813B" w14:textId="77777777" w:rsidR="00700F4F" w:rsidRPr="00682F04" w:rsidRDefault="00700F4F" w:rsidP="00700F4F">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3B88488" w14:textId="6117BEE6" w:rsidR="00700F4F" w:rsidRPr="00682F04" w:rsidRDefault="00700F4F" w:rsidP="00700F4F">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Oświata i wychowanie</w:t>
            </w:r>
          </w:p>
        </w:tc>
        <w:tc>
          <w:tcPr>
            <w:tcW w:w="827" w:type="pct"/>
            <w:tcBorders>
              <w:top w:val="outset" w:sz="6" w:space="0" w:color="000000"/>
              <w:left w:val="outset" w:sz="6" w:space="0" w:color="000000"/>
              <w:bottom w:val="outset" w:sz="6" w:space="0" w:color="000000"/>
              <w:right w:val="outset" w:sz="6" w:space="0" w:color="000000"/>
            </w:tcBorders>
          </w:tcPr>
          <w:p w14:paraId="18C135EB" w14:textId="0EE769D0"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972.497,43</w:t>
            </w:r>
          </w:p>
        </w:tc>
        <w:tc>
          <w:tcPr>
            <w:tcW w:w="827" w:type="pct"/>
            <w:tcBorders>
              <w:top w:val="outset" w:sz="6" w:space="0" w:color="000000"/>
              <w:left w:val="outset" w:sz="6" w:space="0" w:color="000000"/>
              <w:bottom w:val="outset" w:sz="6" w:space="0" w:color="000000"/>
              <w:right w:val="outset" w:sz="6" w:space="0" w:color="000000"/>
            </w:tcBorders>
          </w:tcPr>
          <w:p w14:paraId="473E2A0C" w14:textId="5ED2FDAB"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972.497,43</w:t>
            </w:r>
          </w:p>
        </w:tc>
        <w:tc>
          <w:tcPr>
            <w:tcW w:w="527" w:type="pct"/>
            <w:tcBorders>
              <w:top w:val="outset" w:sz="6" w:space="0" w:color="000000"/>
              <w:left w:val="outset" w:sz="6" w:space="0" w:color="000000"/>
              <w:bottom w:val="outset" w:sz="6" w:space="0" w:color="000000"/>
              <w:right w:val="outset" w:sz="6" w:space="0" w:color="000000"/>
            </w:tcBorders>
          </w:tcPr>
          <w:p w14:paraId="36DFF89C" w14:textId="5F5A704C"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700F4F" w:rsidRPr="00682F04" w14:paraId="6828ACD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6767690"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9AF475A"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4514E1E"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E2EA9A4"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F2EE320"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74CC27B3"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571BFF94"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21D9F289"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660372A2"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D51B0FB" w14:textId="2344FD34"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80195</w:t>
            </w:r>
          </w:p>
        </w:tc>
        <w:tc>
          <w:tcPr>
            <w:tcW w:w="338" w:type="pct"/>
            <w:tcBorders>
              <w:top w:val="outset" w:sz="6" w:space="0" w:color="000000"/>
              <w:left w:val="outset" w:sz="6" w:space="0" w:color="000000"/>
              <w:bottom w:val="outset" w:sz="6" w:space="0" w:color="000000"/>
              <w:right w:val="outset" w:sz="6" w:space="0" w:color="000000"/>
            </w:tcBorders>
          </w:tcPr>
          <w:p w14:paraId="31FF57E3" w14:textId="77777777" w:rsidR="00700F4F" w:rsidRPr="00682F04" w:rsidRDefault="00700F4F" w:rsidP="00700F4F">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BDB7CFA" w14:textId="341E3D92" w:rsidR="00700F4F" w:rsidRPr="00682F04" w:rsidRDefault="00700F4F" w:rsidP="00700F4F">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7" w:type="pct"/>
            <w:tcBorders>
              <w:top w:val="outset" w:sz="6" w:space="0" w:color="000000"/>
              <w:left w:val="outset" w:sz="6" w:space="0" w:color="000000"/>
              <w:bottom w:val="outset" w:sz="6" w:space="0" w:color="000000"/>
              <w:right w:val="outset" w:sz="6" w:space="0" w:color="000000"/>
            </w:tcBorders>
          </w:tcPr>
          <w:p w14:paraId="1E5650AC" w14:textId="724A2DC2"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972.497,43</w:t>
            </w:r>
          </w:p>
        </w:tc>
        <w:tc>
          <w:tcPr>
            <w:tcW w:w="827" w:type="pct"/>
            <w:tcBorders>
              <w:top w:val="outset" w:sz="6" w:space="0" w:color="000000"/>
              <w:left w:val="outset" w:sz="6" w:space="0" w:color="000000"/>
              <w:bottom w:val="outset" w:sz="6" w:space="0" w:color="000000"/>
              <w:right w:val="outset" w:sz="6" w:space="0" w:color="000000"/>
            </w:tcBorders>
          </w:tcPr>
          <w:p w14:paraId="7061A5C2" w14:textId="22CA71E6"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972.497,43</w:t>
            </w:r>
          </w:p>
        </w:tc>
        <w:tc>
          <w:tcPr>
            <w:tcW w:w="527" w:type="pct"/>
            <w:tcBorders>
              <w:top w:val="outset" w:sz="6" w:space="0" w:color="000000"/>
              <w:left w:val="outset" w:sz="6" w:space="0" w:color="000000"/>
              <w:bottom w:val="outset" w:sz="6" w:space="0" w:color="000000"/>
              <w:right w:val="outset" w:sz="6" w:space="0" w:color="000000"/>
            </w:tcBorders>
          </w:tcPr>
          <w:p w14:paraId="6D20E40F" w14:textId="4B80594C"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700F4F" w:rsidRPr="00682F04" w14:paraId="563AE2AC"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C857B64"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7DB914E"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7D623F57"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D24DCEC"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A3C2E5D"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1CB7D75"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698928B"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03F2E34D"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10B986F"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4E39AE9"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ABACC83" w14:textId="34C52A59"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1733" w:type="pct"/>
            <w:tcBorders>
              <w:top w:val="outset" w:sz="6" w:space="0" w:color="000000"/>
              <w:left w:val="outset" w:sz="6" w:space="0" w:color="000000"/>
              <w:bottom w:val="outset" w:sz="6" w:space="0" w:color="000000"/>
              <w:right w:val="outset" w:sz="6" w:space="0" w:color="000000"/>
            </w:tcBorders>
          </w:tcPr>
          <w:p w14:paraId="2B449EB3" w14:textId="0AF6607E"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z Rządowego Funduszu Polski Ład: Program Inwestycji Strategicznych na realizację zadań inwestycyjnych</w:t>
            </w:r>
          </w:p>
        </w:tc>
        <w:tc>
          <w:tcPr>
            <w:tcW w:w="827" w:type="pct"/>
            <w:tcBorders>
              <w:top w:val="outset" w:sz="6" w:space="0" w:color="000000"/>
              <w:left w:val="outset" w:sz="6" w:space="0" w:color="000000"/>
              <w:bottom w:val="outset" w:sz="6" w:space="0" w:color="000000"/>
              <w:right w:val="outset" w:sz="6" w:space="0" w:color="000000"/>
            </w:tcBorders>
          </w:tcPr>
          <w:p w14:paraId="0288FC18" w14:textId="64E1D56F"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c>
          <w:tcPr>
            <w:tcW w:w="827" w:type="pct"/>
            <w:tcBorders>
              <w:top w:val="outset" w:sz="6" w:space="0" w:color="000000"/>
              <w:left w:val="outset" w:sz="6" w:space="0" w:color="000000"/>
              <w:bottom w:val="outset" w:sz="6" w:space="0" w:color="000000"/>
              <w:right w:val="outset" w:sz="6" w:space="0" w:color="000000"/>
            </w:tcBorders>
          </w:tcPr>
          <w:p w14:paraId="5C3BC7A2" w14:textId="17D2A863"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c>
          <w:tcPr>
            <w:tcW w:w="527" w:type="pct"/>
            <w:tcBorders>
              <w:top w:val="outset" w:sz="6" w:space="0" w:color="000000"/>
              <w:left w:val="outset" w:sz="6" w:space="0" w:color="000000"/>
              <w:bottom w:val="outset" w:sz="6" w:space="0" w:color="000000"/>
              <w:right w:val="outset" w:sz="6" w:space="0" w:color="000000"/>
            </w:tcBorders>
          </w:tcPr>
          <w:p w14:paraId="7C66846A" w14:textId="29B215CE"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3106731F"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2C31CBB"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231EA22"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FEFD6AB"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6F0B406D"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DB37B6D"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992D8BF"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191CA30"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56F6BF5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hideMark/>
          </w:tcPr>
          <w:p w14:paraId="2D7642AB" w14:textId="77777777"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900</w:t>
            </w:r>
          </w:p>
        </w:tc>
        <w:tc>
          <w:tcPr>
            <w:tcW w:w="416" w:type="pct"/>
            <w:tcBorders>
              <w:top w:val="outset" w:sz="6" w:space="0" w:color="000000"/>
              <w:left w:val="outset" w:sz="6" w:space="0" w:color="000000"/>
              <w:bottom w:val="outset" w:sz="6" w:space="0" w:color="000000"/>
              <w:right w:val="outset" w:sz="6" w:space="0" w:color="000000"/>
            </w:tcBorders>
          </w:tcPr>
          <w:p w14:paraId="2CE8619B" w14:textId="77777777" w:rsidR="00700F4F" w:rsidRPr="00682F04" w:rsidRDefault="00700F4F" w:rsidP="00700F4F">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9F535B9" w14:textId="77777777" w:rsidR="00700F4F" w:rsidRPr="00682F04" w:rsidRDefault="00700F4F" w:rsidP="00700F4F">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7F1ADFCE" w14:textId="77777777" w:rsidR="00700F4F" w:rsidRPr="00682F04" w:rsidRDefault="00700F4F" w:rsidP="00700F4F">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Gospodarka komunalna i ochrona środowiska</w:t>
            </w:r>
          </w:p>
        </w:tc>
        <w:tc>
          <w:tcPr>
            <w:tcW w:w="827" w:type="pct"/>
            <w:tcBorders>
              <w:top w:val="outset" w:sz="6" w:space="0" w:color="000000"/>
              <w:left w:val="outset" w:sz="6" w:space="0" w:color="000000"/>
              <w:bottom w:val="outset" w:sz="6" w:space="0" w:color="000000"/>
              <w:right w:val="outset" w:sz="6" w:space="0" w:color="000000"/>
            </w:tcBorders>
          </w:tcPr>
          <w:p w14:paraId="4508EDBA" w14:textId="26D244C5"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328.880,16</w:t>
            </w:r>
          </w:p>
        </w:tc>
        <w:tc>
          <w:tcPr>
            <w:tcW w:w="827" w:type="pct"/>
            <w:tcBorders>
              <w:top w:val="outset" w:sz="6" w:space="0" w:color="000000"/>
              <w:left w:val="outset" w:sz="6" w:space="0" w:color="000000"/>
              <w:bottom w:val="outset" w:sz="6" w:space="0" w:color="000000"/>
              <w:right w:val="outset" w:sz="6" w:space="0" w:color="000000"/>
            </w:tcBorders>
          </w:tcPr>
          <w:p w14:paraId="0294D735" w14:textId="169A2D07"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300.000,00</w:t>
            </w:r>
          </w:p>
        </w:tc>
        <w:tc>
          <w:tcPr>
            <w:tcW w:w="527" w:type="pct"/>
            <w:tcBorders>
              <w:top w:val="outset" w:sz="6" w:space="0" w:color="000000"/>
              <w:left w:val="outset" w:sz="6" w:space="0" w:color="000000"/>
              <w:bottom w:val="outset" w:sz="6" w:space="0" w:color="000000"/>
              <w:right w:val="outset" w:sz="6" w:space="0" w:color="000000"/>
            </w:tcBorders>
          </w:tcPr>
          <w:p w14:paraId="2310CF8B" w14:textId="76288A2E"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91,22</w:t>
            </w:r>
          </w:p>
        </w:tc>
      </w:tr>
      <w:tr w:rsidR="00700F4F" w:rsidRPr="00682F04" w14:paraId="7D61E2AF"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31683A1"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1C4A556"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00792A9"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0D921CA3"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9615861"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6885FCC"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18CFF7CB"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0A02814D"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BB55555"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66976C2D" w14:textId="575CF020"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i/>
                <w:sz w:val="22"/>
                <w:szCs w:val="22"/>
              </w:rPr>
              <w:t>90005</w:t>
            </w:r>
          </w:p>
        </w:tc>
        <w:tc>
          <w:tcPr>
            <w:tcW w:w="338" w:type="pct"/>
            <w:tcBorders>
              <w:top w:val="outset" w:sz="6" w:space="0" w:color="000000"/>
              <w:left w:val="outset" w:sz="6" w:space="0" w:color="000000"/>
              <w:bottom w:val="outset" w:sz="6" w:space="0" w:color="000000"/>
              <w:right w:val="outset" w:sz="6" w:space="0" w:color="000000"/>
            </w:tcBorders>
          </w:tcPr>
          <w:p w14:paraId="5A1DF36E"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A10B12E" w14:textId="697B5EDC"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i/>
                <w:sz w:val="22"/>
                <w:szCs w:val="22"/>
              </w:rPr>
              <w:t>Ochrona powietrza atmosferycznego i klimatu</w:t>
            </w:r>
          </w:p>
        </w:tc>
        <w:tc>
          <w:tcPr>
            <w:tcW w:w="827" w:type="pct"/>
            <w:tcBorders>
              <w:top w:val="outset" w:sz="6" w:space="0" w:color="000000"/>
              <w:left w:val="outset" w:sz="6" w:space="0" w:color="000000"/>
              <w:bottom w:val="outset" w:sz="6" w:space="0" w:color="000000"/>
              <w:right w:val="outset" w:sz="6" w:space="0" w:color="000000"/>
            </w:tcBorders>
          </w:tcPr>
          <w:p w14:paraId="7D6A12F7" w14:textId="1E3881D4"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28.880,16</w:t>
            </w:r>
          </w:p>
        </w:tc>
        <w:tc>
          <w:tcPr>
            <w:tcW w:w="827" w:type="pct"/>
            <w:tcBorders>
              <w:top w:val="outset" w:sz="6" w:space="0" w:color="000000"/>
              <w:left w:val="outset" w:sz="6" w:space="0" w:color="000000"/>
              <w:bottom w:val="outset" w:sz="6" w:space="0" w:color="000000"/>
              <w:right w:val="outset" w:sz="6" w:space="0" w:color="000000"/>
            </w:tcBorders>
          </w:tcPr>
          <w:p w14:paraId="69668517" w14:textId="78D95424"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527" w:type="pct"/>
            <w:tcBorders>
              <w:top w:val="outset" w:sz="6" w:space="0" w:color="000000"/>
              <w:left w:val="outset" w:sz="6" w:space="0" w:color="000000"/>
              <w:bottom w:val="outset" w:sz="6" w:space="0" w:color="000000"/>
              <w:right w:val="outset" w:sz="6" w:space="0" w:color="000000"/>
            </w:tcBorders>
          </w:tcPr>
          <w:p w14:paraId="1D0CAAD5" w14:textId="447DD6C6"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r>
      <w:tr w:rsidR="00700F4F" w:rsidRPr="00682F04" w14:paraId="22C548F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60A52DE"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519C7BF"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910AD98"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FE09DCD"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712856F"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C95C380"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879C69C"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719FEB4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00509A48"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2F3B6A8A"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572F452" w14:textId="5E3FBB2F"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6280</w:t>
            </w:r>
          </w:p>
        </w:tc>
        <w:tc>
          <w:tcPr>
            <w:tcW w:w="1733" w:type="pct"/>
            <w:tcBorders>
              <w:top w:val="outset" w:sz="6" w:space="0" w:color="000000"/>
              <w:left w:val="outset" w:sz="6" w:space="0" w:color="000000"/>
              <w:bottom w:val="outset" w:sz="6" w:space="0" w:color="000000"/>
              <w:right w:val="outset" w:sz="6" w:space="0" w:color="000000"/>
            </w:tcBorders>
          </w:tcPr>
          <w:p w14:paraId="7613BAE3" w14:textId="42964C76"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od pozostałych jednostek zaliczanych do sektora finansów publicznych na realizację inwestycji i zakupów inwestycyjnych jednostek zaliczanych do sektora finansów publicznych</w:t>
            </w:r>
          </w:p>
        </w:tc>
        <w:tc>
          <w:tcPr>
            <w:tcW w:w="827" w:type="pct"/>
            <w:tcBorders>
              <w:top w:val="outset" w:sz="6" w:space="0" w:color="000000"/>
              <w:left w:val="outset" w:sz="6" w:space="0" w:color="000000"/>
              <w:bottom w:val="outset" w:sz="6" w:space="0" w:color="000000"/>
              <w:right w:val="outset" w:sz="6" w:space="0" w:color="000000"/>
            </w:tcBorders>
          </w:tcPr>
          <w:p w14:paraId="6DF59325" w14:textId="7F41FFBB"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c>
          <w:tcPr>
            <w:tcW w:w="827" w:type="pct"/>
            <w:tcBorders>
              <w:top w:val="outset" w:sz="6" w:space="0" w:color="000000"/>
              <w:left w:val="outset" w:sz="6" w:space="0" w:color="000000"/>
              <w:bottom w:val="outset" w:sz="6" w:space="0" w:color="000000"/>
              <w:right w:val="outset" w:sz="6" w:space="0" w:color="000000"/>
            </w:tcBorders>
          </w:tcPr>
          <w:p w14:paraId="011AD5E0" w14:textId="19E827A4"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7" w:type="pct"/>
            <w:tcBorders>
              <w:top w:val="outset" w:sz="6" w:space="0" w:color="000000"/>
              <w:left w:val="outset" w:sz="6" w:space="0" w:color="000000"/>
              <w:bottom w:val="outset" w:sz="6" w:space="0" w:color="000000"/>
              <w:right w:val="outset" w:sz="6" w:space="0" w:color="000000"/>
            </w:tcBorders>
          </w:tcPr>
          <w:p w14:paraId="7D8BA759" w14:textId="35EE4693"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700F4F" w:rsidRPr="00682F04" w14:paraId="3B1FB56B"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4EE7C1E"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C1C67F6"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28CD12C6"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5E55F791"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3075403"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B2EC4DD"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C4340F3"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268F0A6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CE67F13"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1A5E1A8" w14:textId="5B5359B0"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90015</w:t>
            </w:r>
          </w:p>
        </w:tc>
        <w:tc>
          <w:tcPr>
            <w:tcW w:w="338" w:type="pct"/>
            <w:tcBorders>
              <w:top w:val="outset" w:sz="6" w:space="0" w:color="000000"/>
              <w:left w:val="outset" w:sz="6" w:space="0" w:color="000000"/>
              <w:bottom w:val="outset" w:sz="6" w:space="0" w:color="000000"/>
              <w:right w:val="outset" w:sz="6" w:space="0" w:color="000000"/>
            </w:tcBorders>
          </w:tcPr>
          <w:p w14:paraId="13CEB723" w14:textId="77777777" w:rsidR="00700F4F" w:rsidRPr="00682F04" w:rsidRDefault="00700F4F" w:rsidP="00700F4F">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7C5469AA" w14:textId="2A70CDC0" w:rsidR="00700F4F" w:rsidRPr="00682F04" w:rsidRDefault="00700F4F" w:rsidP="00700F4F">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Oświetlenie ulic, placów i dróg</w:t>
            </w:r>
          </w:p>
        </w:tc>
        <w:tc>
          <w:tcPr>
            <w:tcW w:w="827" w:type="pct"/>
            <w:tcBorders>
              <w:top w:val="outset" w:sz="6" w:space="0" w:color="000000"/>
              <w:left w:val="outset" w:sz="6" w:space="0" w:color="000000"/>
              <w:bottom w:val="outset" w:sz="6" w:space="0" w:color="000000"/>
              <w:right w:val="outset" w:sz="6" w:space="0" w:color="000000"/>
            </w:tcBorders>
          </w:tcPr>
          <w:p w14:paraId="4D66A88D" w14:textId="02FEFD9E"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300.000,00</w:t>
            </w:r>
          </w:p>
        </w:tc>
        <w:tc>
          <w:tcPr>
            <w:tcW w:w="827" w:type="pct"/>
            <w:tcBorders>
              <w:top w:val="outset" w:sz="6" w:space="0" w:color="000000"/>
              <w:left w:val="outset" w:sz="6" w:space="0" w:color="000000"/>
              <w:bottom w:val="outset" w:sz="6" w:space="0" w:color="000000"/>
              <w:right w:val="outset" w:sz="6" w:space="0" w:color="000000"/>
            </w:tcBorders>
          </w:tcPr>
          <w:p w14:paraId="765D048F" w14:textId="0B543DAA"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300.000,00</w:t>
            </w:r>
          </w:p>
        </w:tc>
        <w:tc>
          <w:tcPr>
            <w:tcW w:w="527" w:type="pct"/>
            <w:tcBorders>
              <w:top w:val="outset" w:sz="6" w:space="0" w:color="000000"/>
              <w:left w:val="outset" w:sz="6" w:space="0" w:color="000000"/>
              <w:bottom w:val="outset" w:sz="6" w:space="0" w:color="000000"/>
              <w:right w:val="outset" w:sz="6" w:space="0" w:color="000000"/>
            </w:tcBorders>
          </w:tcPr>
          <w:p w14:paraId="6984CBE5" w14:textId="39CE5D21"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700F4F" w:rsidRPr="00682F04" w14:paraId="716E2F70"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20CF77C"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67F1A60"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523B5E8"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060667BE"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EC68B10"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1D1B0A3"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44725686"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51C461E1"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63547FF1"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BBD1D3D"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1177B15" w14:textId="083AD683"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6280</w:t>
            </w:r>
          </w:p>
        </w:tc>
        <w:tc>
          <w:tcPr>
            <w:tcW w:w="1733" w:type="pct"/>
            <w:tcBorders>
              <w:top w:val="outset" w:sz="6" w:space="0" w:color="000000"/>
              <w:left w:val="outset" w:sz="6" w:space="0" w:color="000000"/>
              <w:bottom w:val="outset" w:sz="6" w:space="0" w:color="000000"/>
              <w:right w:val="outset" w:sz="6" w:space="0" w:color="000000"/>
            </w:tcBorders>
          </w:tcPr>
          <w:p w14:paraId="5CD9D13C" w14:textId="54440D5F"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Środki otrzymane od pozostałych jednostek zaliczanych do sektora finansów publicznych na realizację inwestycji i zakupów inwestycyjnych jednostek </w:t>
            </w:r>
            <w:r w:rsidRPr="00682F04">
              <w:rPr>
                <w:rFonts w:asciiTheme="minorHAnsi" w:hAnsiTheme="minorHAnsi" w:cstheme="minorHAnsi"/>
                <w:sz w:val="22"/>
                <w:szCs w:val="22"/>
              </w:rPr>
              <w:lastRenderedPageBreak/>
              <w:t>zaliczanych do sektora finansów publicznych</w:t>
            </w:r>
          </w:p>
        </w:tc>
        <w:tc>
          <w:tcPr>
            <w:tcW w:w="827" w:type="pct"/>
            <w:tcBorders>
              <w:top w:val="outset" w:sz="6" w:space="0" w:color="000000"/>
              <w:left w:val="outset" w:sz="6" w:space="0" w:color="000000"/>
              <w:bottom w:val="outset" w:sz="6" w:space="0" w:color="000000"/>
              <w:right w:val="outset" w:sz="6" w:space="0" w:color="000000"/>
            </w:tcBorders>
          </w:tcPr>
          <w:p w14:paraId="2B3CC743" w14:textId="6081D357"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300.000,00</w:t>
            </w:r>
          </w:p>
        </w:tc>
        <w:tc>
          <w:tcPr>
            <w:tcW w:w="827" w:type="pct"/>
            <w:tcBorders>
              <w:top w:val="outset" w:sz="6" w:space="0" w:color="000000"/>
              <w:left w:val="outset" w:sz="6" w:space="0" w:color="000000"/>
              <w:bottom w:val="outset" w:sz="6" w:space="0" w:color="000000"/>
              <w:right w:val="outset" w:sz="6" w:space="0" w:color="000000"/>
            </w:tcBorders>
          </w:tcPr>
          <w:p w14:paraId="55B50E5C" w14:textId="3F10E5DF"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527" w:type="pct"/>
            <w:tcBorders>
              <w:top w:val="outset" w:sz="6" w:space="0" w:color="000000"/>
              <w:left w:val="outset" w:sz="6" w:space="0" w:color="000000"/>
              <w:bottom w:val="outset" w:sz="6" w:space="0" w:color="000000"/>
              <w:right w:val="outset" w:sz="6" w:space="0" w:color="000000"/>
            </w:tcBorders>
          </w:tcPr>
          <w:p w14:paraId="1DF4C208" w14:textId="32C1731E"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1BE29653"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6B6B88EC"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1770C172"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5BB9E1B1"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051434BF"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73383702"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EA34DB3"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69E89D2C"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4B9DC7AC"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3CA47AED" w14:textId="134BB3C5"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921</w:t>
            </w:r>
          </w:p>
        </w:tc>
        <w:tc>
          <w:tcPr>
            <w:tcW w:w="416" w:type="pct"/>
            <w:tcBorders>
              <w:top w:val="outset" w:sz="6" w:space="0" w:color="000000"/>
              <w:left w:val="outset" w:sz="6" w:space="0" w:color="000000"/>
              <w:bottom w:val="outset" w:sz="6" w:space="0" w:color="000000"/>
              <w:right w:val="outset" w:sz="6" w:space="0" w:color="000000"/>
            </w:tcBorders>
          </w:tcPr>
          <w:p w14:paraId="0D0CB82F" w14:textId="77777777" w:rsidR="00700F4F" w:rsidRPr="00682F04" w:rsidRDefault="00700F4F" w:rsidP="00700F4F">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C028DA2" w14:textId="77777777" w:rsidR="00700F4F" w:rsidRPr="00682F04" w:rsidRDefault="00700F4F" w:rsidP="00700F4F">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49006049" w14:textId="7C44A45D" w:rsidR="00700F4F" w:rsidRPr="00682F04" w:rsidRDefault="00700F4F" w:rsidP="00700F4F">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Kultura i ochrona dziedzictwa narodowego</w:t>
            </w:r>
          </w:p>
        </w:tc>
        <w:tc>
          <w:tcPr>
            <w:tcW w:w="827" w:type="pct"/>
            <w:tcBorders>
              <w:top w:val="outset" w:sz="6" w:space="0" w:color="000000"/>
              <w:left w:val="outset" w:sz="6" w:space="0" w:color="000000"/>
              <w:bottom w:val="outset" w:sz="6" w:space="0" w:color="000000"/>
              <w:right w:val="outset" w:sz="6" w:space="0" w:color="000000"/>
            </w:tcBorders>
          </w:tcPr>
          <w:p w14:paraId="2E7AA198" w14:textId="7CE264FB"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467.469,93</w:t>
            </w:r>
          </w:p>
        </w:tc>
        <w:tc>
          <w:tcPr>
            <w:tcW w:w="827" w:type="pct"/>
            <w:tcBorders>
              <w:top w:val="outset" w:sz="6" w:space="0" w:color="000000"/>
              <w:left w:val="outset" w:sz="6" w:space="0" w:color="000000"/>
              <w:bottom w:val="outset" w:sz="6" w:space="0" w:color="000000"/>
              <w:right w:val="outset" w:sz="6" w:space="0" w:color="000000"/>
            </w:tcBorders>
          </w:tcPr>
          <w:p w14:paraId="31960C3A" w14:textId="1448E480"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467.469,93</w:t>
            </w:r>
          </w:p>
        </w:tc>
        <w:tc>
          <w:tcPr>
            <w:tcW w:w="527" w:type="pct"/>
            <w:tcBorders>
              <w:top w:val="outset" w:sz="6" w:space="0" w:color="000000"/>
              <w:left w:val="outset" w:sz="6" w:space="0" w:color="000000"/>
              <w:bottom w:val="outset" w:sz="6" w:space="0" w:color="000000"/>
              <w:right w:val="outset" w:sz="6" w:space="0" w:color="000000"/>
            </w:tcBorders>
          </w:tcPr>
          <w:p w14:paraId="645FD5E6" w14:textId="4B72CAF5"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700F4F" w:rsidRPr="00682F04" w14:paraId="70030848"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6E0FB7B"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01C71AE"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E41EB71"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61F20F9C"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1E4DD167"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A672E51"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5368A15B"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77CFD207"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A4F5F70"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720CFF29" w14:textId="5D41C920"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92195</w:t>
            </w:r>
          </w:p>
        </w:tc>
        <w:tc>
          <w:tcPr>
            <w:tcW w:w="338" w:type="pct"/>
            <w:tcBorders>
              <w:top w:val="outset" w:sz="6" w:space="0" w:color="000000"/>
              <w:left w:val="outset" w:sz="6" w:space="0" w:color="000000"/>
              <w:bottom w:val="outset" w:sz="6" w:space="0" w:color="000000"/>
              <w:right w:val="outset" w:sz="6" w:space="0" w:color="000000"/>
            </w:tcBorders>
          </w:tcPr>
          <w:p w14:paraId="77A5BFED" w14:textId="77777777" w:rsidR="00700F4F" w:rsidRPr="00682F04" w:rsidRDefault="00700F4F" w:rsidP="00700F4F">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CC0E700" w14:textId="4BA83CAB" w:rsidR="00700F4F" w:rsidRPr="00682F04" w:rsidRDefault="00700F4F" w:rsidP="00700F4F">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827" w:type="pct"/>
            <w:tcBorders>
              <w:top w:val="outset" w:sz="6" w:space="0" w:color="000000"/>
              <w:left w:val="outset" w:sz="6" w:space="0" w:color="000000"/>
              <w:bottom w:val="outset" w:sz="6" w:space="0" w:color="000000"/>
              <w:right w:val="outset" w:sz="6" w:space="0" w:color="000000"/>
            </w:tcBorders>
          </w:tcPr>
          <w:p w14:paraId="7F6AC73C" w14:textId="37992486"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467.469,93</w:t>
            </w:r>
          </w:p>
        </w:tc>
        <w:tc>
          <w:tcPr>
            <w:tcW w:w="827" w:type="pct"/>
            <w:tcBorders>
              <w:top w:val="outset" w:sz="6" w:space="0" w:color="000000"/>
              <w:left w:val="outset" w:sz="6" w:space="0" w:color="000000"/>
              <w:bottom w:val="outset" w:sz="6" w:space="0" w:color="000000"/>
              <w:right w:val="outset" w:sz="6" w:space="0" w:color="000000"/>
            </w:tcBorders>
          </w:tcPr>
          <w:p w14:paraId="3E6A39A4" w14:textId="6D65045D"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467.469,93</w:t>
            </w:r>
          </w:p>
        </w:tc>
        <w:tc>
          <w:tcPr>
            <w:tcW w:w="527" w:type="pct"/>
            <w:tcBorders>
              <w:top w:val="outset" w:sz="6" w:space="0" w:color="000000"/>
              <w:left w:val="outset" w:sz="6" w:space="0" w:color="000000"/>
              <w:bottom w:val="outset" w:sz="6" w:space="0" w:color="000000"/>
              <w:right w:val="outset" w:sz="6" w:space="0" w:color="000000"/>
            </w:tcBorders>
          </w:tcPr>
          <w:p w14:paraId="0C321156" w14:textId="20796D5B"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700F4F" w:rsidRPr="00682F04" w14:paraId="4C247064"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3E7422A"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09E2374D"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6704A22"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5CD8C6ED"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354645E"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579B1DB3"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4CF34AB"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5F62681F"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290BEB53"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94FA88B"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001AAB9" w14:textId="150B199C"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6057</w:t>
            </w:r>
          </w:p>
        </w:tc>
        <w:tc>
          <w:tcPr>
            <w:tcW w:w="1733" w:type="pct"/>
            <w:tcBorders>
              <w:top w:val="outset" w:sz="6" w:space="0" w:color="000000"/>
              <w:left w:val="outset" w:sz="6" w:space="0" w:color="000000"/>
              <w:bottom w:val="outset" w:sz="6" w:space="0" w:color="000000"/>
              <w:right w:val="outset" w:sz="6" w:space="0" w:color="000000"/>
            </w:tcBorders>
          </w:tcPr>
          <w:p w14:paraId="2AFF46F6" w14:textId="179A6798"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27" w:type="pct"/>
            <w:tcBorders>
              <w:top w:val="outset" w:sz="6" w:space="0" w:color="000000"/>
              <w:left w:val="outset" w:sz="6" w:space="0" w:color="000000"/>
              <w:bottom w:val="outset" w:sz="6" w:space="0" w:color="000000"/>
              <w:right w:val="outset" w:sz="6" w:space="0" w:color="000000"/>
            </w:tcBorders>
          </w:tcPr>
          <w:p w14:paraId="1E521759" w14:textId="281F567B"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71.479,93</w:t>
            </w:r>
          </w:p>
        </w:tc>
        <w:tc>
          <w:tcPr>
            <w:tcW w:w="827" w:type="pct"/>
            <w:tcBorders>
              <w:top w:val="outset" w:sz="6" w:space="0" w:color="000000"/>
              <w:left w:val="outset" w:sz="6" w:space="0" w:color="000000"/>
              <w:bottom w:val="outset" w:sz="6" w:space="0" w:color="000000"/>
              <w:right w:val="outset" w:sz="6" w:space="0" w:color="000000"/>
            </w:tcBorders>
          </w:tcPr>
          <w:p w14:paraId="4E566BDA" w14:textId="66C8D79E"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71.479,93</w:t>
            </w:r>
          </w:p>
        </w:tc>
        <w:tc>
          <w:tcPr>
            <w:tcW w:w="527" w:type="pct"/>
            <w:tcBorders>
              <w:top w:val="outset" w:sz="6" w:space="0" w:color="000000"/>
              <w:left w:val="outset" w:sz="6" w:space="0" w:color="000000"/>
              <w:bottom w:val="outset" w:sz="6" w:space="0" w:color="000000"/>
              <w:right w:val="outset" w:sz="6" w:space="0" w:color="000000"/>
            </w:tcBorders>
          </w:tcPr>
          <w:p w14:paraId="64745EB6" w14:textId="726741C6"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663C7EF2"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AE29066"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0CA895F"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504E611" w14:textId="1EC0DA1C"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w:t>
            </w:r>
          </w:p>
        </w:tc>
        <w:tc>
          <w:tcPr>
            <w:tcW w:w="1733" w:type="pct"/>
            <w:tcBorders>
              <w:top w:val="outset" w:sz="6" w:space="0" w:color="000000"/>
              <w:left w:val="outset" w:sz="6" w:space="0" w:color="000000"/>
              <w:bottom w:val="outset" w:sz="6" w:space="0" w:color="000000"/>
              <w:right w:val="outset" w:sz="6" w:space="0" w:color="000000"/>
            </w:tcBorders>
          </w:tcPr>
          <w:p w14:paraId="17FAEAE0" w14:textId="677C15EC"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otrzymana z tytułu pomocy finansowej udzielanej między jednostkami samorządu terytorialnego na dofinansowanie własnych zadań inwestycyjnych i zakupów inwestycyjnych</w:t>
            </w:r>
          </w:p>
        </w:tc>
        <w:tc>
          <w:tcPr>
            <w:tcW w:w="827" w:type="pct"/>
            <w:tcBorders>
              <w:top w:val="outset" w:sz="6" w:space="0" w:color="000000"/>
              <w:left w:val="outset" w:sz="6" w:space="0" w:color="000000"/>
              <w:bottom w:val="outset" w:sz="6" w:space="0" w:color="000000"/>
              <w:right w:val="outset" w:sz="6" w:space="0" w:color="000000"/>
            </w:tcBorders>
          </w:tcPr>
          <w:p w14:paraId="10115EE8" w14:textId="47EE90C8"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395.990,00</w:t>
            </w:r>
          </w:p>
        </w:tc>
        <w:tc>
          <w:tcPr>
            <w:tcW w:w="827" w:type="pct"/>
            <w:tcBorders>
              <w:top w:val="outset" w:sz="6" w:space="0" w:color="000000"/>
              <w:left w:val="outset" w:sz="6" w:space="0" w:color="000000"/>
              <w:bottom w:val="outset" w:sz="6" w:space="0" w:color="000000"/>
              <w:right w:val="outset" w:sz="6" w:space="0" w:color="000000"/>
            </w:tcBorders>
          </w:tcPr>
          <w:p w14:paraId="0572A15C" w14:textId="67B04230"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395.990,00</w:t>
            </w:r>
          </w:p>
        </w:tc>
        <w:tc>
          <w:tcPr>
            <w:tcW w:w="527" w:type="pct"/>
            <w:tcBorders>
              <w:top w:val="outset" w:sz="6" w:space="0" w:color="000000"/>
              <w:left w:val="outset" w:sz="6" w:space="0" w:color="000000"/>
              <w:bottom w:val="outset" w:sz="6" w:space="0" w:color="000000"/>
              <w:right w:val="outset" w:sz="6" w:space="0" w:color="000000"/>
            </w:tcBorders>
          </w:tcPr>
          <w:p w14:paraId="19A4E6F2" w14:textId="3D2ED6CA"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2A3D4F0E"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6095671D"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5EA1B3DA"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7C7D96BF"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790D1472"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5D64B62"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0916ACB9"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45ECD893"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1FE45674"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hideMark/>
          </w:tcPr>
          <w:p w14:paraId="2261C888" w14:textId="77777777"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926</w:t>
            </w:r>
          </w:p>
        </w:tc>
        <w:tc>
          <w:tcPr>
            <w:tcW w:w="416" w:type="pct"/>
            <w:tcBorders>
              <w:top w:val="outset" w:sz="6" w:space="0" w:color="000000"/>
              <w:left w:val="outset" w:sz="6" w:space="0" w:color="000000"/>
              <w:bottom w:val="outset" w:sz="6" w:space="0" w:color="000000"/>
              <w:right w:val="outset" w:sz="6" w:space="0" w:color="000000"/>
            </w:tcBorders>
          </w:tcPr>
          <w:p w14:paraId="1C56DA2E" w14:textId="77777777" w:rsidR="00700F4F" w:rsidRPr="00682F04" w:rsidRDefault="00700F4F" w:rsidP="00700F4F">
            <w:pPr>
              <w:pStyle w:val="NormalnyWeb"/>
              <w:jc w:val="center"/>
              <w:rPr>
                <w:rFonts w:asciiTheme="minorHAnsi" w:hAnsiTheme="minorHAnsi" w:cstheme="minorHAnsi"/>
                <w:b/>
                <w:bCs/>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4AFCE935" w14:textId="77777777" w:rsidR="00700F4F" w:rsidRPr="00682F04" w:rsidRDefault="00700F4F" w:rsidP="00700F4F">
            <w:pPr>
              <w:pStyle w:val="NormalnyWeb"/>
              <w:jc w:val="center"/>
              <w:rPr>
                <w:rFonts w:asciiTheme="minorHAnsi" w:hAnsiTheme="minorHAnsi" w:cstheme="minorHAnsi"/>
                <w:b/>
                <w:b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638B6F91" w14:textId="77777777" w:rsidR="00700F4F" w:rsidRPr="00682F04" w:rsidRDefault="00700F4F" w:rsidP="00700F4F">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Kultura fizyczna</w:t>
            </w:r>
          </w:p>
        </w:tc>
        <w:tc>
          <w:tcPr>
            <w:tcW w:w="827" w:type="pct"/>
            <w:tcBorders>
              <w:top w:val="outset" w:sz="6" w:space="0" w:color="000000"/>
              <w:left w:val="outset" w:sz="6" w:space="0" w:color="000000"/>
              <w:bottom w:val="outset" w:sz="6" w:space="0" w:color="000000"/>
              <w:right w:val="outset" w:sz="6" w:space="0" w:color="000000"/>
            </w:tcBorders>
          </w:tcPr>
          <w:p w14:paraId="7743FB4B" w14:textId="501B440D"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840.065,64</w:t>
            </w:r>
          </w:p>
        </w:tc>
        <w:tc>
          <w:tcPr>
            <w:tcW w:w="827" w:type="pct"/>
            <w:tcBorders>
              <w:top w:val="outset" w:sz="6" w:space="0" w:color="000000"/>
              <w:left w:val="outset" w:sz="6" w:space="0" w:color="000000"/>
              <w:bottom w:val="outset" w:sz="6" w:space="0" w:color="000000"/>
              <w:right w:val="outset" w:sz="6" w:space="0" w:color="000000"/>
            </w:tcBorders>
          </w:tcPr>
          <w:p w14:paraId="060C627D" w14:textId="22E35604"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840.065,</w:t>
            </w:r>
            <w:r w:rsidR="00911B89" w:rsidRPr="00682F04">
              <w:rPr>
                <w:rFonts w:asciiTheme="minorHAnsi" w:hAnsiTheme="minorHAnsi" w:cstheme="minorHAnsi"/>
                <w:b/>
                <w:bCs/>
                <w:sz w:val="22"/>
                <w:szCs w:val="22"/>
              </w:rPr>
              <w:t>6</w:t>
            </w:r>
            <w:r w:rsidRPr="00682F04">
              <w:rPr>
                <w:rFonts w:asciiTheme="minorHAnsi" w:hAnsiTheme="minorHAnsi" w:cstheme="minorHAnsi"/>
                <w:b/>
                <w:bCs/>
                <w:sz w:val="22"/>
                <w:szCs w:val="22"/>
              </w:rPr>
              <w:t>4</w:t>
            </w:r>
          </w:p>
        </w:tc>
        <w:tc>
          <w:tcPr>
            <w:tcW w:w="527" w:type="pct"/>
            <w:tcBorders>
              <w:top w:val="outset" w:sz="6" w:space="0" w:color="000000"/>
              <w:left w:val="outset" w:sz="6" w:space="0" w:color="000000"/>
              <w:bottom w:val="outset" w:sz="6" w:space="0" w:color="000000"/>
              <w:right w:val="outset" w:sz="6" w:space="0" w:color="000000"/>
            </w:tcBorders>
          </w:tcPr>
          <w:p w14:paraId="242AFACD" w14:textId="63C30D5B" w:rsidR="00700F4F" w:rsidRPr="00682F04" w:rsidRDefault="00700F4F" w:rsidP="00700F4F">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w:t>
            </w:r>
          </w:p>
        </w:tc>
      </w:tr>
      <w:tr w:rsidR="00700F4F" w:rsidRPr="00682F04" w14:paraId="1ADE5470"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15D55AAA"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503D9EA"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6FCBBBA6"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75EAC0BE"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9F13986"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4638B74D"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08DCD4DA"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0401652A"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5E5A0ABA"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hideMark/>
          </w:tcPr>
          <w:p w14:paraId="3F5A6AB2" w14:textId="77777777"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92601</w:t>
            </w:r>
          </w:p>
        </w:tc>
        <w:tc>
          <w:tcPr>
            <w:tcW w:w="338" w:type="pct"/>
            <w:tcBorders>
              <w:top w:val="outset" w:sz="6" w:space="0" w:color="000000"/>
              <w:left w:val="outset" w:sz="6" w:space="0" w:color="000000"/>
              <w:bottom w:val="outset" w:sz="6" w:space="0" w:color="000000"/>
              <w:right w:val="outset" w:sz="6" w:space="0" w:color="000000"/>
            </w:tcBorders>
          </w:tcPr>
          <w:p w14:paraId="0ABC0270" w14:textId="77777777" w:rsidR="00700F4F" w:rsidRPr="00682F04" w:rsidRDefault="00700F4F" w:rsidP="00700F4F">
            <w:pPr>
              <w:pStyle w:val="NormalnyWeb"/>
              <w:jc w:val="center"/>
              <w:rPr>
                <w:rFonts w:asciiTheme="minorHAnsi" w:hAnsiTheme="minorHAnsi" w:cstheme="minorHAnsi"/>
                <w:i/>
                <w:iCs/>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69B63902" w14:textId="77777777" w:rsidR="00700F4F" w:rsidRPr="00682F04" w:rsidRDefault="00700F4F" w:rsidP="00700F4F">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Obiekty sportowe</w:t>
            </w:r>
          </w:p>
        </w:tc>
        <w:tc>
          <w:tcPr>
            <w:tcW w:w="827" w:type="pct"/>
            <w:tcBorders>
              <w:top w:val="outset" w:sz="6" w:space="0" w:color="000000"/>
              <w:left w:val="outset" w:sz="6" w:space="0" w:color="000000"/>
              <w:bottom w:val="outset" w:sz="6" w:space="0" w:color="000000"/>
              <w:right w:val="outset" w:sz="6" w:space="0" w:color="000000"/>
            </w:tcBorders>
          </w:tcPr>
          <w:p w14:paraId="0EB5F605" w14:textId="1E9901DB"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840.065,64</w:t>
            </w:r>
          </w:p>
        </w:tc>
        <w:tc>
          <w:tcPr>
            <w:tcW w:w="827" w:type="pct"/>
            <w:tcBorders>
              <w:top w:val="outset" w:sz="6" w:space="0" w:color="000000"/>
              <w:left w:val="outset" w:sz="6" w:space="0" w:color="000000"/>
              <w:bottom w:val="outset" w:sz="6" w:space="0" w:color="000000"/>
              <w:right w:val="outset" w:sz="6" w:space="0" w:color="000000"/>
            </w:tcBorders>
          </w:tcPr>
          <w:p w14:paraId="75ABCDB1" w14:textId="5165AECC"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840.065,</w:t>
            </w:r>
            <w:r w:rsidR="00911B89" w:rsidRPr="00682F04">
              <w:rPr>
                <w:rFonts w:asciiTheme="minorHAnsi" w:hAnsiTheme="minorHAnsi" w:cstheme="minorHAnsi"/>
                <w:i/>
                <w:iCs/>
                <w:sz w:val="22"/>
                <w:szCs w:val="22"/>
              </w:rPr>
              <w:t>6</w:t>
            </w:r>
            <w:r w:rsidRPr="00682F04">
              <w:rPr>
                <w:rFonts w:asciiTheme="minorHAnsi" w:hAnsiTheme="minorHAnsi" w:cstheme="minorHAnsi"/>
                <w:i/>
                <w:iCs/>
                <w:sz w:val="22"/>
                <w:szCs w:val="22"/>
              </w:rPr>
              <w:t>4</w:t>
            </w:r>
          </w:p>
        </w:tc>
        <w:tc>
          <w:tcPr>
            <w:tcW w:w="527" w:type="pct"/>
            <w:tcBorders>
              <w:top w:val="outset" w:sz="6" w:space="0" w:color="000000"/>
              <w:left w:val="outset" w:sz="6" w:space="0" w:color="000000"/>
              <w:bottom w:val="outset" w:sz="6" w:space="0" w:color="000000"/>
              <w:right w:val="outset" w:sz="6" w:space="0" w:color="000000"/>
            </w:tcBorders>
          </w:tcPr>
          <w:p w14:paraId="5AFF0220" w14:textId="76B00AE3" w:rsidR="00700F4F" w:rsidRPr="00682F04" w:rsidRDefault="00700F4F" w:rsidP="00700F4F">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r>
      <w:tr w:rsidR="00700F4F" w:rsidRPr="00682F04" w14:paraId="70676EE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492A013"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813CBFF"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3A85E056"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3CFC0FE5"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CFA9710"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2482169B"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2DAA1153"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3E15C883"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4B164DEA"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31B7D443"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7456E867" w14:textId="044F604F"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1733" w:type="pct"/>
            <w:tcBorders>
              <w:top w:val="outset" w:sz="6" w:space="0" w:color="000000"/>
              <w:left w:val="outset" w:sz="6" w:space="0" w:color="000000"/>
              <w:bottom w:val="outset" w:sz="6" w:space="0" w:color="000000"/>
              <w:right w:val="outset" w:sz="6" w:space="0" w:color="000000"/>
            </w:tcBorders>
          </w:tcPr>
          <w:p w14:paraId="451E9DFF" w14:textId="742E5AF6"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sz w:val="22"/>
                <w:szCs w:val="22"/>
              </w:rPr>
              <w:t>Środki otrzymane z Rządowego Funduszu Polski Ład: Program Inwestycji Strategicznych na realizację zadań inwestycyjnych</w:t>
            </w:r>
          </w:p>
        </w:tc>
        <w:tc>
          <w:tcPr>
            <w:tcW w:w="827" w:type="pct"/>
            <w:tcBorders>
              <w:top w:val="outset" w:sz="6" w:space="0" w:color="000000"/>
              <w:left w:val="outset" w:sz="6" w:space="0" w:color="000000"/>
              <w:bottom w:val="outset" w:sz="6" w:space="0" w:color="000000"/>
              <w:right w:val="outset" w:sz="6" w:space="0" w:color="000000"/>
            </w:tcBorders>
          </w:tcPr>
          <w:p w14:paraId="42A00CBD" w14:textId="320E7418"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840.065,64</w:t>
            </w:r>
          </w:p>
        </w:tc>
        <w:tc>
          <w:tcPr>
            <w:tcW w:w="827" w:type="pct"/>
            <w:tcBorders>
              <w:top w:val="outset" w:sz="6" w:space="0" w:color="000000"/>
              <w:left w:val="outset" w:sz="6" w:space="0" w:color="000000"/>
              <w:bottom w:val="outset" w:sz="6" w:space="0" w:color="000000"/>
              <w:right w:val="outset" w:sz="6" w:space="0" w:color="000000"/>
            </w:tcBorders>
          </w:tcPr>
          <w:p w14:paraId="111584FB" w14:textId="3C018C76"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w:t>
            </w:r>
            <w:r w:rsidR="00911B89" w:rsidRPr="00682F04">
              <w:rPr>
                <w:rFonts w:asciiTheme="minorHAnsi" w:hAnsiTheme="minorHAnsi" w:cstheme="minorHAnsi"/>
                <w:sz w:val="22"/>
                <w:szCs w:val="22"/>
              </w:rPr>
              <w:t>6</w:t>
            </w:r>
            <w:r w:rsidRPr="00682F04">
              <w:rPr>
                <w:rFonts w:asciiTheme="minorHAnsi" w:hAnsiTheme="minorHAnsi" w:cstheme="minorHAnsi"/>
                <w:sz w:val="22"/>
                <w:szCs w:val="22"/>
              </w:rPr>
              <w:t>4</w:t>
            </w:r>
          </w:p>
        </w:tc>
        <w:tc>
          <w:tcPr>
            <w:tcW w:w="527" w:type="pct"/>
            <w:tcBorders>
              <w:top w:val="outset" w:sz="6" w:space="0" w:color="000000"/>
              <w:left w:val="outset" w:sz="6" w:space="0" w:color="000000"/>
              <w:bottom w:val="outset" w:sz="6" w:space="0" w:color="000000"/>
              <w:right w:val="outset" w:sz="6" w:space="0" w:color="000000"/>
            </w:tcBorders>
          </w:tcPr>
          <w:p w14:paraId="019B4E41" w14:textId="362DA717" w:rsidR="00700F4F" w:rsidRPr="00682F04" w:rsidRDefault="00700F4F" w:rsidP="00700F4F">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00F4F" w:rsidRPr="00682F04" w14:paraId="33558286"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782908A"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66EFFD5C"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FD79CBF"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tcPr>
          <w:p w14:paraId="2DA51B90" w14:textId="77777777" w:rsidR="00700F4F" w:rsidRPr="00682F04" w:rsidRDefault="00700F4F" w:rsidP="00700F4F">
            <w:pPr>
              <w:pStyle w:val="NormalnyWeb"/>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321F246D" w14:textId="77777777" w:rsidR="00700F4F" w:rsidRPr="00682F04" w:rsidRDefault="00700F4F" w:rsidP="00700F4F">
            <w:pPr>
              <w:pStyle w:val="NormalnyWeb"/>
              <w:jc w:val="center"/>
              <w:rPr>
                <w:rFonts w:asciiTheme="minorHAnsi" w:hAnsiTheme="minorHAnsi" w:cstheme="minorHAnsi"/>
                <w:sz w:val="22"/>
                <w:szCs w:val="22"/>
              </w:rPr>
            </w:pPr>
          </w:p>
        </w:tc>
        <w:tc>
          <w:tcPr>
            <w:tcW w:w="827" w:type="pct"/>
            <w:tcBorders>
              <w:top w:val="outset" w:sz="6" w:space="0" w:color="000000"/>
              <w:left w:val="outset" w:sz="6" w:space="0" w:color="000000"/>
              <w:bottom w:val="outset" w:sz="6" w:space="0" w:color="000000"/>
              <w:right w:val="outset" w:sz="6" w:space="0" w:color="000000"/>
            </w:tcBorders>
          </w:tcPr>
          <w:p w14:paraId="6FC53D84" w14:textId="77777777" w:rsidR="00700F4F" w:rsidRPr="00682F04" w:rsidRDefault="00700F4F" w:rsidP="00700F4F">
            <w:pPr>
              <w:pStyle w:val="NormalnyWeb"/>
              <w:jc w:val="center"/>
              <w:rPr>
                <w:rFonts w:asciiTheme="minorHAnsi" w:hAnsiTheme="minorHAnsi" w:cstheme="minorHAnsi"/>
                <w:sz w:val="22"/>
                <w:szCs w:val="22"/>
              </w:rPr>
            </w:pPr>
          </w:p>
        </w:tc>
        <w:tc>
          <w:tcPr>
            <w:tcW w:w="527" w:type="pct"/>
            <w:tcBorders>
              <w:top w:val="outset" w:sz="6" w:space="0" w:color="000000"/>
              <w:left w:val="outset" w:sz="6" w:space="0" w:color="000000"/>
              <w:bottom w:val="outset" w:sz="6" w:space="0" w:color="000000"/>
              <w:right w:val="outset" w:sz="6" w:space="0" w:color="000000"/>
            </w:tcBorders>
          </w:tcPr>
          <w:p w14:paraId="7CD5DB93" w14:textId="77777777" w:rsidR="00700F4F" w:rsidRPr="00682F04" w:rsidRDefault="00700F4F" w:rsidP="00700F4F">
            <w:pPr>
              <w:pStyle w:val="NormalnyWeb"/>
              <w:jc w:val="center"/>
              <w:rPr>
                <w:rFonts w:asciiTheme="minorHAnsi" w:hAnsiTheme="minorHAnsi" w:cstheme="minorHAnsi"/>
                <w:sz w:val="22"/>
                <w:szCs w:val="22"/>
              </w:rPr>
            </w:pPr>
          </w:p>
        </w:tc>
      </w:tr>
      <w:tr w:rsidR="00700F4F" w:rsidRPr="00682F04" w14:paraId="696FE4E5" w14:textId="77777777" w:rsidTr="00682F04">
        <w:trPr>
          <w:tblCellSpacing w:w="0" w:type="dxa"/>
        </w:trPr>
        <w:tc>
          <w:tcPr>
            <w:tcW w:w="331" w:type="pct"/>
            <w:tcBorders>
              <w:top w:val="outset" w:sz="6" w:space="0" w:color="000000"/>
              <w:left w:val="outset" w:sz="6" w:space="0" w:color="000000"/>
              <w:bottom w:val="outset" w:sz="6" w:space="0" w:color="000000"/>
              <w:right w:val="outset" w:sz="6" w:space="0" w:color="000000"/>
            </w:tcBorders>
          </w:tcPr>
          <w:p w14:paraId="727D2CB6" w14:textId="77777777" w:rsidR="00700F4F" w:rsidRPr="00682F04" w:rsidRDefault="00700F4F" w:rsidP="00700F4F">
            <w:pPr>
              <w:pStyle w:val="NormalnyWeb"/>
              <w:jc w:val="center"/>
              <w:rPr>
                <w:rFonts w:asciiTheme="minorHAnsi" w:hAnsiTheme="minorHAnsi" w:cstheme="minorHAnsi"/>
                <w:sz w:val="22"/>
                <w:szCs w:val="22"/>
              </w:rPr>
            </w:pPr>
          </w:p>
        </w:tc>
        <w:tc>
          <w:tcPr>
            <w:tcW w:w="416" w:type="pct"/>
            <w:tcBorders>
              <w:top w:val="outset" w:sz="6" w:space="0" w:color="000000"/>
              <w:left w:val="outset" w:sz="6" w:space="0" w:color="000000"/>
              <w:bottom w:val="outset" w:sz="6" w:space="0" w:color="000000"/>
              <w:right w:val="outset" w:sz="6" w:space="0" w:color="000000"/>
            </w:tcBorders>
          </w:tcPr>
          <w:p w14:paraId="472940BF" w14:textId="77777777" w:rsidR="00700F4F" w:rsidRPr="00682F04" w:rsidRDefault="00700F4F" w:rsidP="00700F4F">
            <w:pPr>
              <w:pStyle w:val="NormalnyWeb"/>
              <w:jc w:val="center"/>
              <w:rPr>
                <w:rFonts w:asciiTheme="minorHAnsi" w:hAnsiTheme="minorHAnsi" w:cstheme="minorHAnsi"/>
                <w:sz w:val="22"/>
                <w:szCs w:val="22"/>
              </w:rPr>
            </w:pPr>
          </w:p>
        </w:tc>
        <w:tc>
          <w:tcPr>
            <w:tcW w:w="338" w:type="pct"/>
            <w:tcBorders>
              <w:top w:val="outset" w:sz="6" w:space="0" w:color="000000"/>
              <w:left w:val="outset" w:sz="6" w:space="0" w:color="000000"/>
              <w:bottom w:val="outset" w:sz="6" w:space="0" w:color="000000"/>
              <w:right w:val="outset" w:sz="6" w:space="0" w:color="000000"/>
            </w:tcBorders>
          </w:tcPr>
          <w:p w14:paraId="14A5B854" w14:textId="77777777" w:rsidR="00700F4F" w:rsidRPr="00682F04" w:rsidRDefault="00700F4F" w:rsidP="00700F4F">
            <w:pPr>
              <w:pStyle w:val="NormalnyWeb"/>
              <w:jc w:val="center"/>
              <w:rPr>
                <w:rFonts w:asciiTheme="minorHAnsi" w:hAnsiTheme="minorHAnsi" w:cstheme="minorHAnsi"/>
                <w:sz w:val="22"/>
                <w:szCs w:val="22"/>
              </w:rPr>
            </w:pPr>
          </w:p>
        </w:tc>
        <w:tc>
          <w:tcPr>
            <w:tcW w:w="1733" w:type="pct"/>
            <w:tcBorders>
              <w:top w:val="outset" w:sz="6" w:space="0" w:color="000000"/>
              <w:left w:val="outset" w:sz="6" w:space="0" w:color="000000"/>
              <w:bottom w:val="outset" w:sz="6" w:space="0" w:color="000000"/>
              <w:right w:val="outset" w:sz="6" w:space="0" w:color="000000"/>
            </w:tcBorders>
            <w:hideMark/>
          </w:tcPr>
          <w:p w14:paraId="349D394C" w14:textId="77777777" w:rsidR="00700F4F" w:rsidRPr="00682F04" w:rsidRDefault="00700F4F" w:rsidP="00700F4F">
            <w:pPr>
              <w:pStyle w:val="NormalnyWeb"/>
              <w:rPr>
                <w:rFonts w:asciiTheme="minorHAnsi" w:hAnsiTheme="minorHAnsi" w:cstheme="minorHAnsi"/>
                <w:sz w:val="22"/>
                <w:szCs w:val="22"/>
              </w:rPr>
            </w:pPr>
            <w:r w:rsidRPr="00682F04">
              <w:rPr>
                <w:rFonts w:asciiTheme="minorHAnsi" w:hAnsiTheme="minorHAnsi" w:cstheme="minorHAnsi"/>
                <w:b/>
                <w:bCs/>
                <w:sz w:val="22"/>
                <w:szCs w:val="22"/>
              </w:rPr>
              <w:t>Razem dochody majątkowe:</w:t>
            </w:r>
          </w:p>
        </w:tc>
        <w:tc>
          <w:tcPr>
            <w:tcW w:w="827" w:type="pct"/>
            <w:tcBorders>
              <w:top w:val="outset" w:sz="6" w:space="0" w:color="000000"/>
              <w:left w:val="outset" w:sz="6" w:space="0" w:color="000000"/>
              <w:bottom w:val="outset" w:sz="6" w:space="0" w:color="000000"/>
              <w:right w:val="outset" w:sz="6" w:space="0" w:color="000000"/>
            </w:tcBorders>
          </w:tcPr>
          <w:p w14:paraId="0EABD6BA" w14:textId="2F1A65AD" w:rsidR="00700F4F" w:rsidRPr="00682F04" w:rsidRDefault="00700F4F" w:rsidP="00700F4F">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16.769.442,90</w:t>
            </w:r>
          </w:p>
        </w:tc>
        <w:tc>
          <w:tcPr>
            <w:tcW w:w="827" w:type="pct"/>
            <w:tcBorders>
              <w:top w:val="outset" w:sz="6" w:space="0" w:color="000000"/>
              <w:left w:val="outset" w:sz="6" w:space="0" w:color="000000"/>
              <w:bottom w:val="outset" w:sz="6" w:space="0" w:color="000000"/>
              <w:right w:val="outset" w:sz="6" w:space="0" w:color="000000"/>
            </w:tcBorders>
          </w:tcPr>
          <w:p w14:paraId="7159674C" w14:textId="33360319" w:rsidR="00700F4F" w:rsidRPr="00682F04" w:rsidRDefault="00700F4F" w:rsidP="00700F4F">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16.740.556,</w:t>
            </w:r>
            <w:r w:rsidR="00911B89" w:rsidRPr="00682F04">
              <w:rPr>
                <w:rFonts w:asciiTheme="minorHAnsi" w:hAnsiTheme="minorHAnsi" w:cstheme="minorHAnsi"/>
                <w:b/>
                <w:sz w:val="22"/>
                <w:szCs w:val="22"/>
              </w:rPr>
              <w:t>2</w:t>
            </w:r>
            <w:r w:rsidRPr="00682F04">
              <w:rPr>
                <w:rFonts w:asciiTheme="minorHAnsi" w:hAnsiTheme="minorHAnsi" w:cstheme="minorHAnsi"/>
                <w:b/>
                <w:sz w:val="22"/>
                <w:szCs w:val="22"/>
              </w:rPr>
              <w:t>5</w:t>
            </w:r>
          </w:p>
        </w:tc>
        <w:tc>
          <w:tcPr>
            <w:tcW w:w="527" w:type="pct"/>
            <w:tcBorders>
              <w:top w:val="outset" w:sz="6" w:space="0" w:color="000000"/>
              <w:left w:val="outset" w:sz="6" w:space="0" w:color="000000"/>
              <w:bottom w:val="outset" w:sz="6" w:space="0" w:color="000000"/>
              <w:right w:val="outset" w:sz="6" w:space="0" w:color="000000"/>
            </w:tcBorders>
          </w:tcPr>
          <w:p w14:paraId="0DDCC4A0" w14:textId="7580D66D" w:rsidR="00700F4F" w:rsidRPr="00682F04" w:rsidRDefault="00E14909" w:rsidP="00700F4F">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99,83</w:t>
            </w:r>
          </w:p>
        </w:tc>
      </w:tr>
    </w:tbl>
    <w:p w14:paraId="04AD1CEE" w14:textId="77777777" w:rsidR="00377F63" w:rsidRPr="005C16DC" w:rsidRDefault="00377F63" w:rsidP="00377F63">
      <w:pPr>
        <w:pStyle w:val="NormalnyWeb"/>
        <w:spacing w:after="0"/>
        <w:rPr>
          <w:rFonts w:asciiTheme="minorHAnsi" w:hAnsiTheme="minorHAnsi" w:cstheme="minorHAnsi"/>
          <w:color w:val="FF0000"/>
        </w:rPr>
      </w:pPr>
    </w:p>
    <w:p w14:paraId="5F034AF1" w14:textId="6EED13FB" w:rsidR="00377F63" w:rsidRPr="000623CE" w:rsidRDefault="00377F63" w:rsidP="00B57BAE">
      <w:pPr>
        <w:pStyle w:val="NormalnyWeb"/>
        <w:spacing w:before="0" w:beforeAutospacing="0" w:after="0"/>
        <w:rPr>
          <w:rFonts w:asciiTheme="minorHAnsi" w:hAnsiTheme="minorHAnsi" w:cstheme="minorHAnsi"/>
          <w:color w:val="FF0000"/>
        </w:rPr>
        <w:sectPr w:rsidR="00377F63" w:rsidRPr="000623CE" w:rsidSect="00345966">
          <w:footerReference w:type="default" r:id="rId8"/>
          <w:type w:val="continuous"/>
          <w:pgSz w:w="11906" w:h="16838"/>
          <w:pgMar w:top="1418" w:right="1021" w:bottom="992" w:left="1021" w:header="709" w:footer="0" w:gutter="0"/>
          <w:pgNumType w:start="1"/>
          <w:cols w:space="708"/>
          <w:docGrid w:linePitch="326"/>
        </w:sectPr>
      </w:pPr>
      <w:r w:rsidRPr="00B035DE">
        <w:rPr>
          <w:rFonts w:asciiTheme="minorHAnsi" w:hAnsiTheme="minorHAnsi" w:cstheme="minorHAnsi"/>
          <w:bCs/>
        </w:rPr>
        <w:t>Razem dochody:</w:t>
      </w:r>
      <w:r w:rsidRPr="00B035DE">
        <w:rPr>
          <w:rFonts w:asciiTheme="minorHAnsi" w:hAnsiTheme="minorHAnsi" w:cstheme="minorHAnsi"/>
        </w:rPr>
        <w:t xml:space="preserve"> p</w:t>
      </w:r>
      <w:r w:rsidRPr="00B035DE">
        <w:rPr>
          <w:rFonts w:asciiTheme="minorHAnsi" w:hAnsiTheme="minorHAnsi" w:cstheme="minorHAnsi"/>
          <w:bCs/>
        </w:rPr>
        <w:t xml:space="preserve">lan – </w:t>
      </w:r>
      <w:r w:rsidR="00627F10">
        <w:rPr>
          <w:rFonts w:asciiTheme="minorHAnsi" w:hAnsiTheme="minorHAnsi" w:cstheme="minorHAnsi"/>
          <w:bCs/>
        </w:rPr>
        <w:t>56.414.</w:t>
      </w:r>
      <w:r w:rsidR="00627F10" w:rsidRPr="00911B89">
        <w:rPr>
          <w:rFonts w:asciiTheme="minorHAnsi" w:hAnsiTheme="minorHAnsi" w:cstheme="minorHAnsi"/>
          <w:bCs/>
        </w:rPr>
        <w:t>857,72</w:t>
      </w:r>
      <w:r w:rsidRPr="00911B89">
        <w:rPr>
          <w:rFonts w:asciiTheme="minorHAnsi" w:hAnsiTheme="minorHAnsi" w:cstheme="minorHAnsi"/>
          <w:bCs/>
        </w:rPr>
        <w:t xml:space="preserve"> zł </w:t>
      </w:r>
      <w:r w:rsidRPr="00911B89">
        <w:rPr>
          <w:rFonts w:asciiTheme="minorHAnsi" w:hAnsiTheme="minorHAnsi" w:cstheme="minorHAnsi"/>
        </w:rPr>
        <w:t>,w</w:t>
      </w:r>
      <w:r w:rsidRPr="00911B89">
        <w:rPr>
          <w:rFonts w:asciiTheme="minorHAnsi" w:hAnsiTheme="minorHAnsi" w:cstheme="minorHAnsi"/>
          <w:bCs/>
        </w:rPr>
        <w:t xml:space="preserve">ykonanie – </w:t>
      </w:r>
      <w:r w:rsidR="00911B89" w:rsidRPr="00911B89">
        <w:rPr>
          <w:rFonts w:asciiTheme="minorHAnsi" w:hAnsiTheme="minorHAnsi" w:cstheme="minorHAnsi"/>
          <w:bCs/>
        </w:rPr>
        <w:t>56.383.639,84</w:t>
      </w:r>
      <w:r w:rsidRPr="00911B89">
        <w:rPr>
          <w:rFonts w:asciiTheme="minorHAnsi" w:hAnsiTheme="minorHAnsi" w:cstheme="minorHAnsi"/>
          <w:bCs/>
        </w:rPr>
        <w:t xml:space="preserve"> zł</w:t>
      </w:r>
      <w:r w:rsidRPr="00911B89">
        <w:rPr>
          <w:rFonts w:asciiTheme="minorHAnsi" w:hAnsiTheme="minorHAnsi" w:cstheme="minorHAnsi"/>
        </w:rPr>
        <w:t xml:space="preserve">, </w:t>
      </w:r>
      <w:r w:rsidRPr="00911B89">
        <w:rPr>
          <w:rFonts w:asciiTheme="minorHAnsi" w:hAnsiTheme="minorHAnsi" w:cstheme="minorHAnsi"/>
          <w:bCs/>
        </w:rPr>
        <w:t xml:space="preserve">% wykonania – </w:t>
      </w:r>
      <w:r w:rsidR="00D24552" w:rsidRPr="00911B89">
        <w:rPr>
          <w:rFonts w:asciiTheme="minorHAnsi" w:hAnsiTheme="minorHAnsi" w:cstheme="minorHAnsi"/>
          <w:bCs/>
        </w:rPr>
        <w:t>9</w:t>
      </w:r>
      <w:r w:rsidR="00911B89" w:rsidRPr="00911B89">
        <w:rPr>
          <w:rFonts w:asciiTheme="minorHAnsi" w:hAnsiTheme="minorHAnsi" w:cstheme="minorHAnsi"/>
          <w:bCs/>
        </w:rPr>
        <w:t>9,94</w:t>
      </w:r>
      <w:r w:rsidRPr="00911B89">
        <w:rPr>
          <w:rFonts w:asciiTheme="minorHAnsi" w:hAnsiTheme="minorHAnsi" w:cstheme="minorHAnsi"/>
          <w:bCs/>
        </w:rPr>
        <w:t xml:space="preserve"> %</w:t>
      </w:r>
    </w:p>
    <w:p w14:paraId="1C5EF3D8" w14:textId="77777777" w:rsidR="00377F63" w:rsidRPr="00BC54C9" w:rsidRDefault="00377F63" w:rsidP="00377F63">
      <w:pPr>
        <w:pStyle w:val="NormalnyWeb"/>
        <w:pageBreakBefore/>
        <w:spacing w:after="0"/>
        <w:jc w:val="center"/>
        <w:rPr>
          <w:rFonts w:asciiTheme="minorHAnsi" w:hAnsiTheme="minorHAnsi" w:cstheme="minorHAnsi"/>
        </w:rPr>
      </w:pPr>
      <w:r w:rsidRPr="00BC54C9">
        <w:rPr>
          <w:rFonts w:asciiTheme="minorHAnsi" w:hAnsiTheme="minorHAnsi" w:cstheme="minorHAnsi"/>
          <w:b/>
          <w:bCs/>
          <w:u w:val="single"/>
        </w:rPr>
        <w:lastRenderedPageBreak/>
        <w:t>W Y D A T K I</w:t>
      </w:r>
    </w:p>
    <w:p w14:paraId="01BD555A" w14:textId="77777777" w:rsidR="00377F63" w:rsidRPr="00BC54C9" w:rsidRDefault="00377F63" w:rsidP="00377F63">
      <w:pPr>
        <w:pStyle w:val="NormalnyWeb"/>
        <w:spacing w:after="0"/>
        <w:jc w:val="center"/>
        <w:rPr>
          <w:rFonts w:asciiTheme="minorHAnsi" w:hAnsiTheme="minorHAnsi" w:cstheme="minorHAnsi"/>
        </w:rPr>
      </w:pPr>
    </w:p>
    <w:p w14:paraId="578013CB" w14:textId="77777777" w:rsidR="00377F63" w:rsidRPr="00BC54C9" w:rsidRDefault="00377F63" w:rsidP="00377F63">
      <w:pPr>
        <w:pStyle w:val="Nagwek2"/>
        <w:rPr>
          <w:rFonts w:asciiTheme="minorHAnsi" w:hAnsiTheme="minorHAnsi" w:cstheme="minorHAnsi"/>
          <w:sz w:val="24"/>
          <w:szCs w:val="24"/>
        </w:rPr>
      </w:pPr>
      <w:r w:rsidRPr="00BC54C9">
        <w:rPr>
          <w:rFonts w:asciiTheme="minorHAnsi" w:hAnsiTheme="minorHAnsi" w:cstheme="minorHAnsi"/>
          <w:sz w:val="24"/>
          <w:szCs w:val="24"/>
          <w:u w:val="single"/>
        </w:rPr>
        <w:t>Część tabelaryczna</w:t>
      </w:r>
    </w:p>
    <w:tbl>
      <w:tblPr>
        <w:tblW w:w="4892" w:type="pct"/>
        <w:tblCellSpacing w:w="0" w:type="dxa"/>
        <w:tblInd w:w="13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27"/>
        <w:gridCol w:w="784"/>
        <w:gridCol w:w="627"/>
        <w:gridCol w:w="2153"/>
        <w:gridCol w:w="1517"/>
        <w:gridCol w:w="1517"/>
        <w:gridCol w:w="1210"/>
        <w:gridCol w:w="1517"/>
        <w:gridCol w:w="1521"/>
        <w:gridCol w:w="1518"/>
        <w:gridCol w:w="1470"/>
      </w:tblGrid>
      <w:tr w:rsidR="002C3177" w:rsidRPr="00BC54C9" w14:paraId="467EA540" w14:textId="77777777" w:rsidTr="00682F04">
        <w:trPr>
          <w:tblCellSpacing w:w="0" w:type="dxa"/>
        </w:trPr>
        <w:tc>
          <w:tcPr>
            <w:tcW w:w="176" w:type="pct"/>
            <w:vMerge w:val="restart"/>
            <w:tcBorders>
              <w:top w:val="outset" w:sz="6" w:space="0" w:color="000000"/>
              <w:left w:val="outset" w:sz="6" w:space="0" w:color="000000"/>
              <w:bottom w:val="outset" w:sz="6" w:space="0" w:color="000000"/>
              <w:right w:val="outset" w:sz="6" w:space="0" w:color="000000"/>
            </w:tcBorders>
          </w:tcPr>
          <w:p w14:paraId="67843221" w14:textId="77777777" w:rsidR="00377F63" w:rsidRPr="00682F04" w:rsidRDefault="00377F63">
            <w:pPr>
              <w:pStyle w:val="NormalnyWeb"/>
              <w:spacing w:after="0"/>
              <w:rPr>
                <w:rFonts w:asciiTheme="minorHAnsi" w:hAnsiTheme="minorHAnsi" w:cstheme="minorHAnsi"/>
                <w:sz w:val="22"/>
                <w:szCs w:val="22"/>
              </w:rPr>
            </w:pPr>
          </w:p>
          <w:p w14:paraId="55841599" w14:textId="77777777" w:rsidR="00377F63" w:rsidRPr="00682F04" w:rsidRDefault="00377F63">
            <w:pPr>
              <w:pStyle w:val="NormalnyWeb"/>
              <w:rPr>
                <w:rFonts w:asciiTheme="minorHAnsi" w:hAnsiTheme="minorHAnsi" w:cstheme="minorHAnsi"/>
                <w:sz w:val="22"/>
                <w:szCs w:val="22"/>
              </w:rPr>
            </w:pPr>
            <w:r w:rsidRPr="00682F04">
              <w:rPr>
                <w:rFonts w:asciiTheme="minorHAnsi" w:hAnsiTheme="minorHAnsi" w:cstheme="minorHAnsi"/>
                <w:b/>
                <w:bCs/>
                <w:sz w:val="22"/>
                <w:szCs w:val="22"/>
              </w:rPr>
              <w:t>Dział</w:t>
            </w:r>
          </w:p>
        </w:tc>
        <w:tc>
          <w:tcPr>
            <w:tcW w:w="276" w:type="pct"/>
            <w:vMerge w:val="restart"/>
            <w:tcBorders>
              <w:top w:val="outset" w:sz="6" w:space="0" w:color="000000"/>
              <w:left w:val="outset" w:sz="6" w:space="0" w:color="000000"/>
              <w:bottom w:val="outset" w:sz="6" w:space="0" w:color="000000"/>
              <w:right w:val="outset" w:sz="6" w:space="0" w:color="000000"/>
            </w:tcBorders>
          </w:tcPr>
          <w:p w14:paraId="473D60DA" w14:textId="77777777" w:rsidR="00377F63" w:rsidRPr="00682F04" w:rsidRDefault="00377F63">
            <w:pPr>
              <w:pStyle w:val="NormalnyWeb"/>
              <w:spacing w:after="0"/>
              <w:rPr>
                <w:rFonts w:asciiTheme="minorHAnsi" w:hAnsiTheme="minorHAnsi" w:cstheme="minorHAnsi"/>
                <w:sz w:val="22"/>
                <w:szCs w:val="22"/>
              </w:rPr>
            </w:pPr>
          </w:p>
          <w:p w14:paraId="18B975F9" w14:textId="77777777" w:rsidR="00377F63" w:rsidRPr="00682F04" w:rsidRDefault="00377F63">
            <w:pPr>
              <w:pStyle w:val="NormalnyWeb"/>
              <w:rPr>
                <w:rFonts w:asciiTheme="minorHAnsi" w:hAnsiTheme="minorHAnsi" w:cstheme="minorHAnsi"/>
                <w:sz w:val="22"/>
                <w:szCs w:val="22"/>
              </w:rPr>
            </w:pPr>
            <w:r w:rsidRPr="00682F04">
              <w:rPr>
                <w:rFonts w:asciiTheme="minorHAnsi" w:hAnsiTheme="minorHAnsi" w:cstheme="minorHAnsi"/>
                <w:b/>
                <w:bCs/>
                <w:sz w:val="22"/>
                <w:szCs w:val="22"/>
              </w:rPr>
              <w:t>Rozdz.</w:t>
            </w:r>
          </w:p>
        </w:tc>
        <w:tc>
          <w:tcPr>
            <w:tcW w:w="221" w:type="pct"/>
            <w:vMerge w:val="restart"/>
            <w:tcBorders>
              <w:top w:val="outset" w:sz="6" w:space="0" w:color="000000"/>
              <w:left w:val="outset" w:sz="6" w:space="0" w:color="000000"/>
              <w:bottom w:val="outset" w:sz="6" w:space="0" w:color="000000"/>
              <w:right w:val="outset" w:sz="6" w:space="0" w:color="000000"/>
            </w:tcBorders>
          </w:tcPr>
          <w:p w14:paraId="1DEF7EB7" w14:textId="77777777" w:rsidR="00377F63" w:rsidRPr="00682F04" w:rsidRDefault="00377F63">
            <w:pPr>
              <w:pStyle w:val="NormalnyWeb"/>
              <w:spacing w:after="0"/>
              <w:jc w:val="center"/>
              <w:rPr>
                <w:rFonts w:asciiTheme="minorHAnsi" w:hAnsiTheme="minorHAnsi" w:cstheme="minorHAnsi"/>
                <w:sz w:val="22"/>
                <w:szCs w:val="22"/>
              </w:rPr>
            </w:pPr>
          </w:p>
          <w:p w14:paraId="07DD013C"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t>
            </w:r>
          </w:p>
        </w:tc>
        <w:tc>
          <w:tcPr>
            <w:tcW w:w="749" w:type="pct"/>
            <w:vMerge w:val="restart"/>
            <w:tcBorders>
              <w:top w:val="outset" w:sz="6" w:space="0" w:color="000000"/>
              <w:left w:val="outset" w:sz="6" w:space="0" w:color="000000"/>
              <w:bottom w:val="outset" w:sz="6" w:space="0" w:color="000000"/>
              <w:right w:val="outset" w:sz="6" w:space="0" w:color="000000"/>
            </w:tcBorders>
          </w:tcPr>
          <w:p w14:paraId="44850A9A" w14:textId="77777777" w:rsidR="00377F63" w:rsidRPr="00682F04" w:rsidRDefault="00377F63">
            <w:pPr>
              <w:pStyle w:val="NormalnyWeb"/>
              <w:spacing w:after="0"/>
              <w:jc w:val="center"/>
              <w:rPr>
                <w:rFonts w:asciiTheme="minorHAnsi" w:hAnsiTheme="minorHAnsi" w:cstheme="minorHAnsi"/>
                <w:sz w:val="22"/>
                <w:szCs w:val="22"/>
              </w:rPr>
            </w:pPr>
          </w:p>
          <w:p w14:paraId="3EF48B70"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T r e ś ć</w:t>
            </w:r>
          </w:p>
        </w:tc>
        <w:tc>
          <w:tcPr>
            <w:tcW w:w="529" w:type="pct"/>
            <w:vMerge w:val="restart"/>
            <w:tcBorders>
              <w:top w:val="outset" w:sz="6" w:space="0" w:color="000000"/>
              <w:left w:val="outset" w:sz="6" w:space="0" w:color="000000"/>
              <w:bottom w:val="outset" w:sz="6" w:space="0" w:color="000000"/>
              <w:right w:val="outset" w:sz="6" w:space="0" w:color="000000"/>
            </w:tcBorders>
            <w:hideMark/>
          </w:tcPr>
          <w:p w14:paraId="46962B31" w14:textId="77777777" w:rsidR="00377F63" w:rsidRPr="00682F04" w:rsidRDefault="00377F63">
            <w:pPr>
              <w:pStyle w:val="NormalnyWeb"/>
              <w:spacing w:after="0"/>
              <w:jc w:val="center"/>
              <w:rPr>
                <w:rFonts w:asciiTheme="minorHAnsi" w:hAnsiTheme="minorHAnsi" w:cstheme="minorHAnsi"/>
                <w:sz w:val="22"/>
                <w:szCs w:val="22"/>
              </w:rPr>
            </w:pPr>
            <w:r w:rsidRPr="00682F04">
              <w:rPr>
                <w:rFonts w:asciiTheme="minorHAnsi" w:hAnsiTheme="minorHAnsi" w:cstheme="minorHAnsi"/>
                <w:b/>
                <w:bCs/>
                <w:sz w:val="22"/>
                <w:szCs w:val="22"/>
              </w:rPr>
              <w:t>Ogółem</w:t>
            </w:r>
          </w:p>
          <w:p w14:paraId="0A03D909"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Plan</w:t>
            </w:r>
          </w:p>
        </w:tc>
        <w:tc>
          <w:tcPr>
            <w:tcW w:w="529" w:type="pct"/>
            <w:vMerge w:val="restart"/>
            <w:tcBorders>
              <w:top w:val="outset" w:sz="6" w:space="0" w:color="000000"/>
              <w:left w:val="outset" w:sz="6" w:space="0" w:color="000000"/>
              <w:bottom w:val="outset" w:sz="6" w:space="0" w:color="000000"/>
              <w:right w:val="outset" w:sz="6" w:space="0" w:color="000000"/>
            </w:tcBorders>
            <w:hideMark/>
          </w:tcPr>
          <w:p w14:paraId="50A9E6C4" w14:textId="77777777" w:rsidR="00377F63" w:rsidRPr="00682F04" w:rsidRDefault="00377F63">
            <w:pPr>
              <w:pStyle w:val="NormalnyWeb"/>
              <w:spacing w:after="0"/>
              <w:jc w:val="center"/>
              <w:rPr>
                <w:rFonts w:asciiTheme="minorHAnsi" w:hAnsiTheme="minorHAnsi" w:cstheme="minorHAnsi"/>
                <w:sz w:val="22"/>
                <w:szCs w:val="22"/>
              </w:rPr>
            </w:pPr>
            <w:r w:rsidRPr="00682F04">
              <w:rPr>
                <w:rFonts w:asciiTheme="minorHAnsi" w:hAnsiTheme="minorHAnsi" w:cstheme="minorHAnsi"/>
                <w:b/>
                <w:bCs/>
                <w:sz w:val="22"/>
                <w:szCs w:val="22"/>
              </w:rPr>
              <w:t>Ogółem</w:t>
            </w:r>
          </w:p>
          <w:p w14:paraId="2106C565"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Wykonanie</w:t>
            </w:r>
          </w:p>
        </w:tc>
        <w:tc>
          <w:tcPr>
            <w:tcW w:w="423" w:type="pct"/>
            <w:vMerge w:val="restart"/>
            <w:tcBorders>
              <w:top w:val="outset" w:sz="6" w:space="0" w:color="000000"/>
              <w:left w:val="outset" w:sz="6" w:space="0" w:color="000000"/>
              <w:bottom w:val="outset" w:sz="6" w:space="0" w:color="000000"/>
              <w:right w:val="outset" w:sz="6" w:space="0" w:color="000000"/>
            </w:tcBorders>
            <w:hideMark/>
          </w:tcPr>
          <w:p w14:paraId="1BCF8584" w14:textId="77777777" w:rsidR="00377F63" w:rsidRPr="00682F04" w:rsidRDefault="00377F63">
            <w:pPr>
              <w:pStyle w:val="NormalnyWeb"/>
              <w:spacing w:after="0"/>
              <w:jc w:val="center"/>
              <w:rPr>
                <w:rFonts w:asciiTheme="minorHAnsi" w:hAnsiTheme="minorHAnsi" w:cstheme="minorHAnsi"/>
                <w:sz w:val="22"/>
                <w:szCs w:val="22"/>
              </w:rPr>
            </w:pPr>
            <w:r w:rsidRPr="00682F04">
              <w:rPr>
                <w:rFonts w:asciiTheme="minorHAnsi" w:hAnsiTheme="minorHAnsi" w:cstheme="minorHAnsi"/>
                <w:b/>
                <w:bCs/>
                <w:sz w:val="22"/>
                <w:szCs w:val="22"/>
              </w:rPr>
              <w:t>%</w:t>
            </w:r>
          </w:p>
          <w:p w14:paraId="0341D9EC"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wykonania ogółem</w:t>
            </w:r>
          </w:p>
        </w:tc>
        <w:tc>
          <w:tcPr>
            <w:tcW w:w="1059" w:type="pct"/>
            <w:gridSpan w:val="2"/>
            <w:tcBorders>
              <w:top w:val="outset" w:sz="6" w:space="0" w:color="000000"/>
              <w:left w:val="outset" w:sz="6" w:space="0" w:color="000000"/>
              <w:bottom w:val="outset" w:sz="6" w:space="0" w:color="000000"/>
              <w:right w:val="outset" w:sz="6" w:space="0" w:color="000000"/>
            </w:tcBorders>
            <w:hideMark/>
          </w:tcPr>
          <w:p w14:paraId="1051D25B"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Wydatki bieżące</w:t>
            </w:r>
          </w:p>
        </w:tc>
        <w:tc>
          <w:tcPr>
            <w:tcW w:w="1037" w:type="pct"/>
            <w:gridSpan w:val="2"/>
            <w:tcBorders>
              <w:top w:val="outset" w:sz="6" w:space="0" w:color="000000"/>
              <w:left w:val="outset" w:sz="6" w:space="0" w:color="000000"/>
              <w:bottom w:val="outset" w:sz="6" w:space="0" w:color="000000"/>
              <w:right w:val="outset" w:sz="6" w:space="0" w:color="000000"/>
            </w:tcBorders>
            <w:hideMark/>
          </w:tcPr>
          <w:p w14:paraId="2DFFB990"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Wydatki majątkowe</w:t>
            </w:r>
          </w:p>
        </w:tc>
      </w:tr>
      <w:tr w:rsidR="005F46E7" w:rsidRPr="00BC54C9" w14:paraId="0742E05D" w14:textId="77777777" w:rsidTr="00682F04">
        <w:trPr>
          <w:tblCellSpacing w:w="0" w:type="dxa"/>
        </w:trPr>
        <w:tc>
          <w:tcPr>
            <w:tcW w:w="176" w:type="pct"/>
            <w:vMerge/>
            <w:tcBorders>
              <w:top w:val="outset" w:sz="6" w:space="0" w:color="000000"/>
              <w:left w:val="outset" w:sz="6" w:space="0" w:color="000000"/>
              <w:bottom w:val="outset" w:sz="6" w:space="0" w:color="000000"/>
              <w:right w:val="outset" w:sz="6" w:space="0" w:color="000000"/>
            </w:tcBorders>
            <w:vAlign w:val="center"/>
            <w:hideMark/>
          </w:tcPr>
          <w:p w14:paraId="03965D39" w14:textId="77777777" w:rsidR="00377F63" w:rsidRPr="00682F04" w:rsidRDefault="00377F63">
            <w:pPr>
              <w:rPr>
                <w:rFonts w:asciiTheme="minorHAnsi" w:hAnsiTheme="minorHAnsi" w:cstheme="minorHAnsi"/>
                <w:sz w:val="22"/>
                <w:szCs w:val="22"/>
              </w:rPr>
            </w:pPr>
          </w:p>
        </w:tc>
        <w:tc>
          <w:tcPr>
            <w:tcW w:w="276" w:type="pct"/>
            <w:vMerge/>
            <w:tcBorders>
              <w:top w:val="outset" w:sz="6" w:space="0" w:color="000000"/>
              <w:left w:val="outset" w:sz="6" w:space="0" w:color="000000"/>
              <w:bottom w:val="outset" w:sz="6" w:space="0" w:color="000000"/>
              <w:right w:val="outset" w:sz="6" w:space="0" w:color="000000"/>
            </w:tcBorders>
            <w:vAlign w:val="center"/>
            <w:hideMark/>
          </w:tcPr>
          <w:p w14:paraId="3A83066F" w14:textId="77777777" w:rsidR="00377F63" w:rsidRPr="00682F04" w:rsidRDefault="00377F63">
            <w:pPr>
              <w:rPr>
                <w:rFonts w:asciiTheme="minorHAnsi" w:hAnsiTheme="minorHAnsi" w:cstheme="minorHAnsi"/>
                <w:sz w:val="22"/>
                <w:szCs w:val="22"/>
              </w:rPr>
            </w:pPr>
          </w:p>
        </w:tc>
        <w:tc>
          <w:tcPr>
            <w:tcW w:w="221" w:type="pct"/>
            <w:vMerge/>
            <w:tcBorders>
              <w:top w:val="outset" w:sz="6" w:space="0" w:color="000000"/>
              <w:left w:val="outset" w:sz="6" w:space="0" w:color="000000"/>
              <w:bottom w:val="outset" w:sz="6" w:space="0" w:color="000000"/>
              <w:right w:val="outset" w:sz="6" w:space="0" w:color="000000"/>
            </w:tcBorders>
            <w:vAlign w:val="center"/>
            <w:hideMark/>
          </w:tcPr>
          <w:p w14:paraId="4F9AA90A" w14:textId="77777777" w:rsidR="00377F63" w:rsidRPr="00682F04" w:rsidRDefault="00377F63">
            <w:pPr>
              <w:rPr>
                <w:rFonts w:asciiTheme="minorHAnsi" w:hAnsiTheme="minorHAnsi" w:cstheme="minorHAnsi"/>
                <w:sz w:val="22"/>
                <w:szCs w:val="22"/>
              </w:rPr>
            </w:pPr>
          </w:p>
        </w:tc>
        <w:tc>
          <w:tcPr>
            <w:tcW w:w="749" w:type="pct"/>
            <w:vMerge/>
            <w:tcBorders>
              <w:top w:val="outset" w:sz="6" w:space="0" w:color="000000"/>
              <w:left w:val="outset" w:sz="6" w:space="0" w:color="000000"/>
              <w:bottom w:val="outset" w:sz="6" w:space="0" w:color="000000"/>
              <w:right w:val="outset" w:sz="6" w:space="0" w:color="000000"/>
            </w:tcBorders>
            <w:vAlign w:val="center"/>
            <w:hideMark/>
          </w:tcPr>
          <w:p w14:paraId="7B53C0DE" w14:textId="77777777" w:rsidR="00377F63" w:rsidRPr="00682F04" w:rsidRDefault="00377F63">
            <w:pPr>
              <w:rPr>
                <w:rFonts w:asciiTheme="minorHAnsi" w:hAnsiTheme="minorHAnsi" w:cstheme="minorHAnsi"/>
                <w:sz w:val="22"/>
                <w:szCs w:val="22"/>
              </w:rPr>
            </w:pPr>
          </w:p>
        </w:tc>
        <w:tc>
          <w:tcPr>
            <w:tcW w:w="529" w:type="pct"/>
            <w:vMerge/>
            <w:tcBorders>
              <w:top w:val="outset" w:sz="6" w:space="0" w:color="000000"/>
              <w:left w:val="outset" w:sz="6" w:space="0" w:color="000000"/>
              <w:bottom w:val="outset" w:sz="6" w:space="0" w:color="000000"/>
              <w:right w:val="outset" w:sz="6" w:space="0" w:color="000000"/>
            </w:tcBorders>
            <w:vAlign w:val="center"/>
            <w:hideMark/>
          </w:tcPr>
          <w:p w14:paraId="571AF57D" w14:textId="77777777" w:rsidR="00377F63" w:rsidRPr="00682F04" w:rsidRDefault="00377F63">
            <w:pPr>
              <w:rPr>
                <w:rFonts w:asciiTheme="minorHAnsi" w:hAnsiTheme="minorHAnsi" w:cstheme="minorHAnsi"/>
                <w:sz w:val="22"/>
                <w:szCs w:val="22"/>
              </w:rPr>
            </w:pPr>
          </w:p>
        </w:tc>
        <w:tc>
          <w:tcPr>
            <w:tcW w:w="529" w:type="pct"/>
            <w:vMerge/>
            <w:tcBorders>
              <w:top w:val="outset" w:sz="6" w:space="0" w:color="000000"/>
              <w:left w:val="outset" w:sz="6" w:space="0" w:color="000000"/>
              <w:bottom w:val="outset" w:sz="6" w:space="0" w:color="000000"/>
              <w:right w:val="outset" w:sz="6" w:space="0" w:color="000000"/>
            </w:tcBorders>
            <w:vAlign w:val="center"/>
            <w:hideMark/>
          </w:tcPr>
          <w:p w14:paraId="4048AB87" w14:textId="77777777" w:rsidR="00377F63" w:rsidRPr="00682F04" w:rsidRDefault="00377F63">
            <w:pPr>
              <w:rPr>
                <w:rFonts w:asciiTheme="minorHAnsi" w:hAnsiTheme="minorHAnsi" w:cstheme="minorHAnsi"/>
                <w:sz w:val="22"/>
                <w:szCs w:val="22"/>
              </w:rPr>
            </w:pPr>
          </w:p>
        </w:tc>
        <w:tc>
          <w:tcPr>
            <w:tcW w:w="423" w:type="pct"/>
            <w:vMerge/>
            <w:tcBorders>
              <w:top w:val="outset" w:sz="6" w:space="0" w:color="000000"/>
              <w:left w:val="outset" w:sz="6" w:space="0" w:color="000000"/>
              <w:bottom w:val="outset" w:sz="6" w:space="0" w:color="000000"/>
              <w:right w:val="outset" w:sz="6" w:space="0" w:color="000000"/>
            </w:tcBorders>
            <w:vAlign w:val="center"/>
            <w:hideMark/>
          </w:tcPr>
          <w:p w14:paraId="3EE94232" w14:textId="77777777" w:rsidR="00377F63" w:rsidRPr="00682F04" w:rsidRDefault="00377F63">
            <w:pP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hideMark/>
          </w:tcPr>
          <w:p w14:paraId="159D3E13"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Plan</w:t>
            </w:r>
          </w:p>
        </w:tc>
        <w:tc>
          <w:tcPr>
            <w:tcW w:w="530" w:type="pct"/>
            <w:tcBorders>
              <w:top w:val="outset" w:sz="6" w:space="0" w:color="000000"/>
              <w:left w:val="outset" w:sz="6" w:space="0" w:color="000000"/>
              <w:bottom w:val="outset" w:sz="6" w:space="0" w:color="000000"/>
              <w:right w:val="outset" w:sz="6" w:space="0" w:color="000000"/>
            </w:tcBorders>
            <w:hideMark/>
          </w:tcPr>
          <w:p w14:paraId="4C63246F"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Wykonanie</w:t>
            </w:r>
          </w:p>
        </w:tc>
        <w:tc>
          <w:tcPr>
            <w:tcW w:w="529" w:type="pct"/>
            <w:tcBorders>
              <w:top w:val="outset" w:sz="6" w:space="0" w:color="000000"/>
              <w:left w:val="outset" w:sz="6" w:space="0" w:color="000000"/>
              <w:bottom w:val="outset" w:sz="6" w:space="0" w:color="000000"/>
              <w:right w:val="outset" w:sz="6" w:space="0" w:color="000000"/>
            </w:tcBorders>
            <w:hideMark/>
          </w:tcPr>
          <w:p w14:paraId="1279A5BF"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Plan</w:t>
            </w:r>
          </w:p>
        </w:tc>
        <w:tc>
          <w:tcPr>
            <w:tcW w:w="509" w:type="pct"/>
            <w:tcBorders>
              <w:top w:val="outset" w:sz="6" w:space="0" w:color="000000"/>
              <w:left w:val="outset" w:sz="6" w:space="0" w:color="000000"/>
              <w:bottom w:val="outset" w:sz="6" w:space="0" w:color="000000"/>
              <w:right w:val="outset" w:sz="6" w:space="0" w:color="000000"/>
            </w:tcBorders>
            <w:hideMark/>
          </w:tcPr>
          <w:p w14:paraId="5FD847AF"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Wykonanie</w:t>
            </w:r>
          </w:p>
        </w:tc>
      </w:tr>
      <w:tr w:rsidR="005F46E7" w:rsidRPr="00BC54C9" w14:paraId="64FE3CD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BA616D2" w14:textId="77777777" w:rsidR="00377F63" w:rsidRPr="00682F04" w:rsidRDefault="00377F63">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C63143" w14:textId="77777777" w:rsidR="00377F63" w:rsidRPr="00682F04" w:rsidRDefault="00377F63">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75C88F1" w14:textId="77777777" w:rsidR="00377F63" w:rsidRPr="00682F04" w:rsidRDefault="00377F63">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3FE68D5" w14:textId="77777777" w:rsidR="00377F63" w:rsidRPr="00682F04" w:rsidRDefault="00377F63">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20880B5" w14:textId="77777777" w:rsidR="00377F63" w:rsidRPr="00682F04" w:rsidRDefault="00377F63" w:rsidP="00C03AB5">
            <w:pPr>
              <w:pStyle w:val="NormalnyWeb"/>
              <w:ind w:right="-38"/>
              <w:jc w:val="right"/>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B3E649D" w14:textId="77777777" w:rsidR="00377F63" w:rsidRPr="00682F04" w:rsidRDefault="00377F63">
            <w:pPr>
              <w:pStyle w:val="NormalnyWeb"/>
              <w:jc w:val="right"/>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3A6B21A" w14:textId="77777777" w:rsidR="00377F63" w:rsidRPr="00682F04" w:rsidRDefault="00377F63">
            <w:pPr>
              <w:pStyle w:val="NormalnyWeb"/>
              <w:jc w:val="right"/>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D0B6BD6" w14:textId="77777777" w:rsidR="00377F63" w:rsidRPr="00682F04" w:rsidRDefault="00377F63">
            <w:pPr>
              <w:pStyle w:val="NormalnyWeb"/>
              <w:jc w:val="right"/>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A34A2CC" w14:textId="77777777" w:rsidR="00377F63" w:rsidRPr="00682F04" w:rsidRDefault="00377F63">
            <w:pPr>
              <w:pStyle w:val="NormalnyWeb"/>
              <w:jc w:val="right"/>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562C7A" w14:textId="77777777" w:rsidR="00377F63" w:rsidRPr="00682F04" w:rsidRDefault="00377F63">
            <w:pPr>
              <w:pStyle w:val="NormalnyWeb"/>
              <w:jc w:val="right"/>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4F4F8EC" w14:textId="77777777" w:rsidR="00377F63" w:rsidRPr="00682F04" w:rsidRDefault="00377F63">
            <w:pPr>
              <w:pStyle w:val="NormalnyWeb"/>
              <w:jc w:val="right"/>
              <w:rPr>
                <w:rFonts w:asciiTheme="minorHAnsi" w:hAnsiTheme="minorHAnsi" w:cstheme="minorHAnsi"/>
                <w:sz w:val="22"/>
                <w:szCs w:val="22"/>
              </w:rPr>
            </w:pPr>
          </w:p>
        </w:tc>
      </w:tr>
      <w:tr w:rsidR="005F46E7" w:rsidRPr="00BC54C9" w14:paraId="729697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0870EC69"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010</w:t>
            </w:r>
          </w:p>
        </w:tc>
        <w:tc>
          <w:tcPr>
            <w:tcW w:w="276" w:type="pct"/>
            <w:tcBorders>
              <w:top w:val="outset" w:sz="6" w:space="0" w:color="000000"/>
              <w:left w:val="outset" w:sz="6" w:space="0" w:color="000000"/>
              <w:bottom w:val="outset" w:sz="6" w:space="0" w:color="000000"/>
              <w:right w:val="outset" w:sz="6" w:space="0" w:color="000000"/>
            </w:tcBorders>
          </w:tcPr>
          <w:p w14:paraId="6F2A25A0" w14:textId="77777777" w:rsidR="00377F63" w:rsidRPr="00682F04" w:rsidRDefault="00377F63">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EF24EC8" w14:textId="77777777" w:rsidR="00377F63" w:rsidRPr="00682F04" w:rsidRDefault="00377F63">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0C5189C" w14:textId="77777777" w:rsidR="00377F63" w:rsidRPr="00682F04" w:rsidRDefault="00377F63">
            <w:pPr>
              <w:pStyle w:val="NormalnyWeb"/>
              <w:rPr>
                <w:rFonts w:asciiTheme="minorHAnsi" w:hAnsiTheme="minorHAnsi" w:cstheme="minorHAnsi"/>
                <w:sz w:val="22"/>
                <w:szCs w:val="22"/>
              </w:rPr>
            </w:pPr>
            <w:r w:rsidRPr="00682F04">
              <w:rPr>
                <w:rFonts w:asciiTheme="minorHAnsi" w:hAnsiTheme="minorHAnsi" w:cstheme="minorHAnsi"/>
                <w:b/>
                <w:bCs/>
                <w:sz w:val="22"/>
                <w:szCs w:val="22"/>
              </w:rPr>
              <w:t>Rolnictwo i łowiectwo</w:t>
            </w:r>
          </w:p>
        </w:tc>
        <w:tc>
          <w:tcPr>
            <w:tcW w:w="529" w:type="pct"/>
            <w:tcBorders>
              <w:top w:val="outset" w:sz="6" w:space="0" w:color="000000"/>
              <w:left w:val="outset" w:sz="6" w:space="0" w:color="000000"/>
              <w:bottom w:val="outset" w:sz="6" w:space="0" w:color="000000"/>
              <w:right w:val="outset" w:sz="6" w:space="0" w:color="000000"/>
            </w:tcBorders>
          </w:tcPr>
          <w:p w14:paraId="544DFD3A" w14:textId="5DD4D23A" w:rsidR="00377F63" w:rsidRPr="00682F04" w:rsidRDefault="008F698A" w:rsidP="00C57C85">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8.212.295,16</w:t>
            </w:r>
          </w:p>
        </w:tc>
        <w:tc>
          <w:tcPr>
            <w:tcW w:w="529" w:type="pct"/>
            <w:tcBorders>
              <w:top w:val="outset" w:sz="6" w:space="0" w:color="000000"/>
              <w:left w:val="outset" w:sz="6" w:space="0" w:color="000000"/>
              <w:bottom w:val="outset" w:sz="6" w:space="0" w:color="000000"/>
              <w:right w:val="outset" w:sz="6" w:space="0" w:color="000000"/>
            </w:tcBorders>
          </w:tcPr>
          <w:p w14:paraId="4EF86AEB" w14:textId="315BD923" w:rsidR="00377F63" w:rsidRPr="00682F04" w:rsidRDefault="008F698A">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6.232.040,45</w:t>
            </w:r>
          </w:p>
        </w:tc>
        <w:tc>
          <w:tcPr>
            <w:tcW w:w="423" w:type="pct"/>
            <w:tcBorders>
              <w:top w:val="outset" w:sz="6" w:space="0" w:color="000000"/>
              <w:left w:val="outset" w:sz="6" w:space="0" w:color="000000"/>
              <w:bottom w:val="outset" w:sz="6" w:space="0" w:color="000000"/>
              <w:right w:val="outset" w:sz="6" w:space="0" w:color="000000"/>
            </w:tcBorders>
          </w:tcPr>
          <w:p w14:paraId="2B2A92D6" w14:textId="0AF56123" w:rsidR="00377F63" w:rsidRPr="00682F04" w:rsidRDefault="008F698A">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75,89</w:t>
            </w:r>
          </w:p>
        </w:tc>
        <w:tc>
          <w:tcPr>
            <w:tcW w:w="529" w:type="pct"/>
            <w:tcBorders>
              <w:top w:val="outset" w:sz="6" w:space="0" w:color="000000"/>
              <w:left w:val="outset" w:sz="6" w:space="0" w:color="000000"/>
              <w:bottom w:val="outset" w:sz="6" w:space="0" w:color="000000"/>
              <w:right w:val="outset" w:sz="6" w:space="0" w:color="000000"/>
            </w:tcBorders>
          </w:tcPr>
          <w:p w14:paraId="1B4FF0F0" w14:textId="47BDA3D1" w:rsidR="00377F63" w:rsidRPr="00682F04" w:rsidRDefault="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2.416.573,85</w:t>
            </w:r>
          </w:p>
        </w:tc>
        <w:tc>
          <w:tcPr>
            <w:tcW w:w="530" w:type="pct"/>
            <w:tcBorders>
              <w:top w:val="outset" w:sz="6" w:space="0" w:color="000000"/>
              <w:left w:val="outset" w:sz="6" w:space="0" w:color="000000"/>
              <w:bottom w:val="outset" w:sz="6" w:space="0" w:color="000000"/>
              <w:right w:val="outset" w:sz="6" w:space="0" w:color="000000"/>
            </w:tcBorders>
          </w:tcPr>
          <w:p w14:paraId="64DAEED1" w14:textId="116881B6" w:rsidR="00377F63" w:rsidRPr="00682F04" w:rsidRDefault="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2.142.996,40</w:t>
            </w:r>
          </w:p>
        </w:tc>
        <w:tc>
          <w:tcPr>
            <w:tcW w:w="529" w:type="pct"/>
            <w:tcBorders>
              <w:top w:val="outset" w:sz="6" w:space="0" w:color="000000"/>
              <w:left w:val="outset" w:sz="6" w:space="0" w:color="000000"/>
              <w:bottom w:val="outset" w:sz="6" w:space="0" w:color="000000"/>
              <w:right w:val="outset" w:sz="6" w:space="0" w:color="000000"/>
            </w:tcBorders>
          </w:tcPr>
          <w:p w14:paraId="3E08BAA4" w14:textId="3707D1FB" w:rsidR="00377F63" w:rsidRPr="00682F04" w:rsidRDefault="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5.795.721,31</w:t>
            </w:r>
          </w:p>
        </w:tc>
        <w:tc>
          <w:tcPr>
            <w:tcW w:w="509" w:type="pct"/>
            <w:tcBorders>
              <w:top w:val="outset" w:sz="6" w:space="0" w:color="000000"/>
              <w:left w:val="outset" w:sz="6" w:space="0" w:color="000000"/>
              <w:bottom w:val="outset" w:sz="6" w:space="0" w:color="000000"/>
              <w:right w:val="outset" w:sz="6" w:space="0" w:color="000000"/>
            </w:tcBorders>
          </w:tcPr>
          <w:p w14:paraId="6FED02F0" w14:textId="564A61EE" w:rsidR="00377F63" w:rsidRPr="00682F04" w:rsidRDefault="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4.089.044,05</w:t>
            </w:r>
          </w:p>
        </w:tc>
      </w:tr>
      <w:tr w:rsidR="005F46E7" w:rsidRPr="00BC54C9" w14:paraId="60C12F6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3D87D3" w14:textId="77777777" w:rsidR="00377F63" w:rsidRPr="00682F04" w:rsidRDefault="00377F63">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906A2A" w14:textId="77777777" w:rsidR="00377F63" w:rsidRPr="00682F04" w:rsidRDefault="00377F63">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C45B629" w14:textId="77777777" w:rsidR="00377F63" w:rsidRPr="00682F04" w:rsidRDefault="00377F63">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96A01C3" w14:textId="77777777" w:rsidR="00377F63" w:rsidRPr="00682F04" w:rsidRDefault="00377F63">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D25887" w14:textId="77777777" w:rsidR="00377F63" w:rsidRPr="00682F04" w:rsidRDefault="00377F63">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9AFFD9" w14:textId="77777777" w:rsidR="00377F63" w:rsidRPr="00682F04" w:rsidRDefault="00377F63">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755E247" w14:textId="77777777" w:rsidR="00377F63" w:rsidRPr="00682F04" w:rsidRDefault="00377F63">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4D68B58" w14:textId="77777777" w:rsidR="00377F63" w:rsidRPr="00682F04" w:rsidRDefault="00377F63">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5AC88BB" w14:textId="77777777" w:rsidR="00377F63" w:rsidRPr="00682F04" w:rsidRDefault="00377F63">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065EFF" w14:textId="77777777" w:rsidR="00377F63" w:rsidRPr="00682F04" w:rsidRDefault="00377F63">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A776096" w14:textId="77777777" w:rsidR="00377F63" w:rsidRPr="00682F04" w:rsidRDefault="00377F63">
            <w:pPr>
              <w:pStyle w:val="NormalnyWeb"/>
              <w:jc w:val="center"/>
              <w:rPr>
                <w:rFonts w:asciiTheme="minorHAnsi" w:hAnsiTheme="minorHAnsi" w:cstheme="minorHAnsi"/>
                <w:sz w:val="22"/>
                <w:szCs w:val="22"/>
              </w:rPr>
            </w:pPr>
          </w:p>
        </w:tc>
      </w:tr>
      <w:tr w:rsidR="005F46E7" w:rsidRPr="00BC54C9" w14:paraId="245034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47DDD8A"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BA89E78" w14:textId="77777777"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01030</w:t>
            </w:r>
          </w:p>
        </w:tc>
        <w:tc>
          <w:tcPr>
            <w:tcW w:w="221" w:type="pct"/>
            <w:tcBorders>
              <w:top w:val="outset" w:sz="6" w:space="0" w:color="000000"/>
              <w:left w:val="outset" w:sz="6" w:space="0" w:color="000000"/>
              <w:bottom w:val="outset" w:sz="6" w:space="0" w:color="000000"/>
              <w:right w:val="outset" w:sz="6" w:space="0" w:color="000000"/>
            </w:tcBorders>
          </w:tcPr>
          <w:p w14:paraId="3ED4494B"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10CAB11" w14:textId="77777777" w:rsidR="00932399" w:rsidRPr="00682F04" w:rsidRDefault="00932399" w:rsidP="00932399">
            <w:pPr>
              <w:pStyle w:val="NormalnyWeb"/>
              <w:rPr>
                <w:rFonts w:asciiTheme="minorHAnsi" w:hAnsiTheme="minorHAnsi" w:cstheme="minorHAnsi"/>
                <w:sz w:val="22"/>
                <w:szCs w:val="22"/>
              </w:rPr>
            </w:pPr>
            <w:r w:rsidRPr="00682F04">
              <w:rPr>
                <w:rFonts w:asciiTheme="minorHAnsi" w:hAnsiTheme="minorHAnsi" w:cstheme="minorHAnsi"/>
                <w:i/>
                <w:iCs/>
                <w:sz w:val="22"/>
                <w:szCs w:val="22"/>
              </w:rPr>
              <w:t>Izby rolnicze</w:t>
            </w:r>
          </w:p>
        </w:tc>
        <w:tc>
          <w:tcPr>
            <w:tcW w:w="529" w:type="pct"/>
            <w:tcBorders>
              <w:top w:val="outset" w:sz="6" w:space="0" w:color="000000"/>
              <w:left w:val="outset" w:sz="6" w:space="0" w:color="000000"/>
              <w:bottom w:val="outset" w:sz="6" w:space="0" w:color="000000"/>
              <w:right w:val="outset" w:sz="6" w:space="0" w:color="000000"/>
            </w:tcBorders>
          </w:tcPr>
          <w:p w14:paraId="0E0BAFCD" w14:textId="31823EAC"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7.155,00</w:t>
            </w:r>
          </w:p>
        </w:tc>
        <w:tc>
          <w:tcPr>
            <w:tcW w:w="529" w:type="pct"/>
            <w:tcBorders>
              <w:top w:val="outset" w:sz="6" w:space="0" w:color="000000"/>
              <w:left w:val="outset" w:sz="6" w:space="0" w:color="000000"/>
              <w:bottom w:val="outset" w:sz="6" w:space="0" w:color="000000"/>
              <w:right w:val="outset" w:sz="6" w:space="0" w:color="000000"/>
            </w:tcBorders>
          </w:tcPr>
          <w:p w14:paraId="7164126D" w14:textId="6CAB12C4"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7.151,11</w:t>
            </w:r>
          </w:p>
        </w:tc>
        <w:tc>
          <w:tcPr>
            <w:tcW w:w="423" w:type="pct"/>
            <w:tcBorders>
              <w:top w:val="outset" w:sz="6" w:space="0" w:color="000000"/>
              <w:left w:val="outset" w:sz="6" w:space="0" w:color="000000"/>
              <w:bottom w:val="outset" w:sz="6" w:space="0" w:color="000000"/>
              <w:right w:val="outset" w:sz="6" w:space="0" w:color="000000"/>
            </w:tcBorders>
          </w:tcPr>
          <w:p w14:paraId="2723E054" w14:textId="79FBD193"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99,95</w:t>
            </w:r>
          </w:p>
        </w:tc>
        <w:tc>
          <w:tcPr>
            <w:tcW w:w="529" w:type="pct"/>
            <w:tcBorders>
              <w:top w:val="outset" w:sz="6" w:space="0" w:color="000000"/>
              <w:left w:val="outset" w:sz="6" w:space="0" w:color="000000"/>
              <w:bottom w:val="outset" w:sz="6" w:space="0" w:color="000000"/>
              <w:right w:val="outset" w:sz="6" w:space="0" w:color="000000"/>
            </w:tcBorders>
          </w:tcPr>
          <w:p w14:paraId="2661AC64" w14:textId="1BF77397" w:rsidR="00932399" w:rsidRPr="00682F04" w:rsidRDefault="00932399" w:rsidP="00932399">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7.155,00</w:t>
            </w:r>
          </w:p>
        </w:tc>
        <w:tc>
          <w:tcPr>
            <w:tcW w:w="530" w:type="pct"/>
            <w:tcBorders>
              <w:top w:val="outset" w:sz="6" w:space="0" w:color="000000"/>
              <w:left w:val="outset" w:sz="6" w:space="0" w:color="000000"/>
              <w:bottom w:val="outset" w:sz="6" w:space="0" w:color="000000"/>
              <w:right w:val="outset" w:sz="6" w:space="0" w:color="000000"/>
            </w:tcBorders>
          </w:tcPr>
          <w:p w14:paraId="0C1F42CF" w14:textId="7F1A3328" w:rsidR="00932399" w:rsidRPr="00682F04" w:rsidRDefault="00932399" w:rsidP="00932399">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7.151,11</w:t>
            </w:r>
          </w:p>
        </w:tc>
        <w:tc>
          <w:tcPr>
            <w:tcW w:w="529" w:type="pct"/>
            <w:tcBorders>
              <w:top w:val="outset" w:sz="6" w:space="0" w:color="000000"/>
              <w:left w:val="outset" w:sz="6" w:space="0" w:color="000000"/>
              <w:bottom w:val="outset" w:sz="6" w:space="0" w:color="000000"/>
              <w:right w:val="outset" w:sz="6" w:space="0" w:color="000000"/>
            </w:tcBorders>
          </w:tcPr>
          <w:p w14:paraId="2652C7CE" w14:textId="67E0BCB9"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0C8040D" w14:textId="33B4EE08"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FCD490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4093A29"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0906FE"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25E1EC8"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FCFB6B2" w14:textId="77777777" w:rsidR="00932399" w:rsidRPr="00682F04" w:rsidRDefault="00932399" w:rsidP="00932399">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A0B4EA"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493E37" w14:textId="77777777" w:rsidR="00932399" w:rsidRPr="00682F04" w:rsidRDefault="00932399" w:rsidP="00932399">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2E48937"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70D688" w14:textId="77777777" w:rsidR="00932399" w:rsidRPr="00682F04" w:rsidRDefault="00932399" w:rsidP="00932399">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7E2C0D2"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10C38F1" w14:textId="77777777" w:rsidR="00932399" w:rsidRPr="00682F04" w:rsidRDefault="00932399" w:rsidP="00932399">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CF14ABE" w14:textId="77777777" w:rsidR="00932399" w:rsidRPr="00682F04" w:rsidRDefault="00932399" w:rsidP="00932399">
            <w:pPr>
              <w:pStyle w:val="NormalnyWeb"/>
              <w:jc w:val="center"/>
              <w:rPr>
                <w:rFonts w:asciiTheme="minorHAnsi" w:hAnsiTheme="minorHAnsi" w:cstheme="minorHAnsi"/>
                <w:sz w:val="22"/>
                <w:szCs w:val="22"/>
              </w:rPr>
            </w:pPr>
          </w:p>
        </w:tc>
      </w:tr>
      <w:tr w:rsidR="005F46E7" w:rsidRPr="00BC54C9" w14:paraId="739186F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77112A"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FDA7BFA"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BD3329B" w14:textId="77777777"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2850</w:t>
            </w:r>
          </w:p>
        </w:tc>
        <w:tc>
          <w:tcPr>
            <w:tcW w:w="749" w:type="pct"/>
            <w:tcBorders>
              <w:top w:val="outset" w:sz="6" w:space="0" w:color="000000"/>
              <w:left w:val="outset" w:sz="6" w:space="0" w:color="000000"/>
              <w:bottom w:val="outset" w:sz="6" w:space="0" w:color="000000"/>
              <w:right w:val="outset" w:sz="6" w:space="0" w:color="000000"/>
            </w:tcBorders>
            <w:hideMark/>
          </w:tcPr>
          <w:p w14:paraId="70497032" w14:textId="77777777" w:rsidR="00932399" w:rsidRPr="00682F04" w:rsidRDefault="00932399" w:rsidP="00932399">
            <w:pPr>
              <w:pStyle w:val="NormalnyWeb"/>
              <w:rPr>
                <w:rFonts w:asciiTheme="minorHAnsi" w:hAnsiTheme="minorHAnsi" w:cstheme="minorHAnsi"/>
                <w:sz w:val="22"/>
                <w:szCs w:val="22"/>
              </w:rPr>
            </w:pPr>
            <w:r w:rsidRPr="00682F04">
              <w:rPr>
                <w:rFonts w:asciiTheme="minorHAnsi" w:hAnsiTheme="minorHAnsi" w:cstheme="minorHAnsi"/>
                <w:sz w:val="22"/>
                <w:szCs w:val="22"/>
              </w:rPr>
              <w:t>Wpłaty gmin na rzecz izb rolniczych w wysokości 2% uzyskanych wpływów z podatku rolnego</w:t>
            </w:r>
          </w:p>
        </w:tc>
        <w:tc>
          <w:tcPr>
            <w:tcW w:w="529" w:type="pct"/>
            <w:tcBorders>
              <w:top w:val="outset" w:sz="6" w:space="0" w:color="000000"/>
              <w:left w:val="outset" w:sz="6" w:space="0" w:color="000000"/>
              <w:bottom w:val="outset" w:sz="6" w:space="0" w:color="000000"/>
              <w:right w:val="outset" w:sz="6" w:space="0" w:color="000000"/>
            </w:tcBorders>
          </w:tcPr>
          <w:p w14:paraId="4C623329" w14:textId="167083FE"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7.155,00</w:t>
            </w:r>
          </w:p>
        </w:tc>
        <w:tc>
          <w:tcPr>
            <w:tcW w:w="529" w:type="pct"/>
            <w:tcBorders>
              <w:top w:val="outset" w:sz="6" w:space="0" w:color="000000"/>
              <w:left w:val="outset" w:sz="6" w:space="0" w:color="000000"/>
              <w:bottom w:val="outset" w:sz="6" w:space="0" w:color="000000"/>
              <w:right w:val="outset" w:sz="6" w:space="0" w:color="000000"/>
            </w:tcBorders>
          </w:tcPr>
          <w:p w14:paraId="6E51959E" w14:textId="4AB1A69E"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7.151,11</w:t>
            </w:r>
          </w:p>
        </w:tc>
        <w:tc>
          <w:tcPr>
            <w:tcW w:w="423" w:type="pct"/>
            <w:tcBorders>
              <w:top w:val="outset" w:sz="6" w:space="0" w:color="000000"/>
              <w:left w:val="outset" w:sz="6" w:space="0" w:color="000000"/>
              <w:bottom w:val="outset" w:sz="6" w:space="0" w:color="000000"/>
              <w:right w:val="outset" w:sz="6" w:space="0" w:color="000000"/>
            </w:tcBorders>
          </w:tcPr>
          <w:p w14:paraId="4AE5B38D" w14:textId="1CCD41C3"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99,95</w:t>
            </w:r>
          </w:p>
        </w:tc>
        <w:tc>
          <w:tcPr>
            <w:tcW w:w="529" w:type="pct"/>
            <w:tcBorders>
              <w:top w:val="outset" w:sz="6" w:space="0" w:color="000000"/>
              <w:left w:val="outset" w:sz="6" w:space="0" w:color="000000"/>
              <w:bottom w:val="outset" w:sz="6" w:space="0" w:color="000000"/>
              <w:right w:val="outset" w:sz="6" w:space="0" w:color="000000"/>
            </w:tcBorders>
          </w:tcPr>
          <w:p w14:paraId="69260A74" w14:textId="2B29746D"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7.155,00</w:t>
            </w:r>
          </w:p>
        </w:tc>
        <w:tc>
          <w:tcPr>
            <w:tcW w:w="530" w:type="pct"/>
            <w:tcBorders>
              <w:top w:val="outset" w:sz="6" w:space="0" w:color="000000"/>
              <w:left w:val="outset" w:sz="6" w:space="0" w:color="000000"/>
              <w:bottom w:val="outset" w:sz="6" w:space="0" w:color="000000"/>
              <w:right w:val="outset" w:sz="6" w:space="0" w:color="000000"/>
            </w:tcBorders>
          </w:tcPr>
          <w:p w14:paraId="736BE2FF" w14:textId="70644CD7"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7.151,11</w:t>
            </w:r>
          </w:p>
        </w:tc>
        <w:tc>
          <w:tcPr>
            <w:tcW w:w="529" w:type="pct"/>
            <w:tcBorders>
              <w:top w:val="outset" w:sz="6" w:space="0" w:color="000000"/>
              <w:left w:val="outset" w:sz="6" w:space="0" w:color="000000"/>
              <w:bottom w:val="outset" w:sz="6" w:space="0" w:color="000000"/>
              <w:right w:val="outset" w:sz="6" w:space="0" w:color="000000"/>
            </w:tcBorders>
          </w:tcPr>
          <w:p w14:paraId="0CF04F32" w14:textId="3F1C872B"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1ADCB2" w14:textId="447A436E"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8B5C47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F34D3B"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E69D64"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30A759"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790C6A5" w14:textId="77777777" w:rsidR="00932399" w:rsidRPr="00682F04" w:rsidRDefault="00932399" w:rsidP="00932399">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216797"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4900487" w14:textId="77777777" w:rsidR="00932399" w:rsidRPr="00682F04" w:rsidRDefault="00932399" w:rsidP="00932399">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40A8A3C"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65D571" w14:textId="77777777" w:rsidR="00932399" w:rsidRPr="00682F04" w:rsidRDefault="00932399" w:rsidP="00932399">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4BA525A"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F61BBE" w14:textId="77777777" w:rsidR="00932399" w:rsidRPr="00682F04" w:rsidRDefault="00932399" w:rsidP="00932399">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E9301B7" w14:textId="77777777" w:rsidR="00932399" w:rsidRPr="00682F04" w:rsidRDefault="00932399" w:rsidP="00932399">
            <w:pPr>
              <w:pStyle w:val="NormalnyWeb"/>
              <w:jc w:val="center"/>
              <w:rPr>
                <w:rFonts w:asciiTheme="minorHAnsi" w:hAnsiTheme="minorHAnsi" w:cstheme="minorHAnsi"/>
                <w:sz w:val="22"/>
                <w:szCs w:val="22"/>
              </w:rPr>
            </w:pPr>
          </w:p>
        </w:tc>
      </w:tr>
      <w:tr w:rsidR="005F46E7" w:rsidRPr="00BC54C9" w14:paraId="4EAFFBE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03DD961"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FC905CD" w14:textId="77777777" w:rsidR="00932399" w:rsidRPr="00682F04" w:rsidRDefault="00932399" w:rsidP="00932399">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01042</w:t>
            </w:r>
          </w:p>
        </w:tc>
        <w:tc>
          <w:tcPr>
            <w:tcW w:w="221" w:type="pct"/>
            <w:tcBorders>
              <w:top w:val="outset" w:sz="6" w:space="0" w:color="000000"/>
              <w:left w:val="outset" w:sz="6" w:space="0" w:color="000000"/>
              <w:bottom w:val="outset" w:sz="6" w:space="0" w:color="000000"/>
              <w:right w:val="outset" w:sz="6" w:space="0" w:color="000000"/>
            </w:tcBorders>
          </w:tcPr>
          <w:p w14:paraId="4DF05FB7" w14:textId="77777777" w:rsidR="00932399" w:rsidRPr="00682F04" w:rsidRDefault="00932399" w:rsidP="00932399">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994CBF2" w14:textId="77777777" w:rsidR="00932399" w:rsidRPr="00682F04" w:rsidRDefault="00932399" w:rsidP="00932399">
            <w:pPr>
              <w:pStyle w:val="NormalnyWeb"/>
              <w:rPr>
                <w:rFonts w:asciiTheme="minorHAnsi" w:hAnsiTheme="minorHAnsi" w:cstheme="minorHAnsi"/>
                <w:i/>
                <w:sz w:val="22"/>
                <w:szCs w:val="22"/>
              </w:rPr>
            </w:pPr>
            <w:r w:rsidRPr="00682F04">
              <w:rPr>
                <w:rFonts w:asciiTheme="minorHAnsi" w:hAnsiTheme="minorHAnsi" w:cstheme="minorHAnsi"/>
                <w:i/>
                <w:sz w:val="22"/>
                <w:szCs w:val="22"/>
              </w:rPr>
              <w:t>Wyłączenie z produkcji gruntów rolnych</w:t>
            </w:r>
          </w:p>
        </w:tc>
        <w:tc>
          <w:tcPr>
            <w:tcW w:w="529" w:type="pct"/>
            <w:tcBorders>
              <w:top w:val="outset" w:sz="6" w:space="0" w:color="000000"/>
              <w:left w:val="outset" w:sz="6" w:space="0" w:color="000000"/>
              <w:bottom w:val="outset" w:sz="6" w:space="0" w:color="000000"/>
              <w:right w:val="outset" w:sz="6" w:space="0" w:color="000000"/>
            </w:tcBorders>
          </w:tcPr>
          <w:p w14:paraId="7C60BBEE" w14:textId="1AAA4B76"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337.832,91</w:t>
            </w:r>
          </w:p>
        </w:tc>
        <w:tc>
          <w:tcPr>
            <w:tcW w:w="529" w:type="pct"/>
            <w:tcBorders>
              <w:top w:val="outset" w:sz="6" w:space="0" w:color="000000"/>
              <w:left w:val="outset" w:sz="6" w:space="0" w:color="000000"/>
              <w:bottom w:val="outset" w:sz="6" w:space="0" w:color="000000"/>
              <w:right w:val="outset" w:sz="6" w:space="0" w:color="000000"/>
            </w:tcBorders>
          </w:tcPr>
          <w:p w14:paraId="2616A26F" w14:textId="121DA372"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319.649,99</w:t>
            </w:r>
          </w:p>
        </w:tc>
        <w:tc>
          <w:tcPr>
            <w:tcW w:w="423" w:type="pct"/>
            <w:tcBorders>
              <w:top w:val="outset" w:sz="6" w:space="0" w:color="000000"/>
              <w:left w:val="outset" w:sz="6" w:space="0" w:color="000000"/>
              <w:bottom w:val="outset" w:sz="6" w:space="0" w:color="000000"/>
              <w:right w:val="outset" w:sz="6" w:space="0" w:color="000000"/>
            </w:tcBorders>
          </w:tcPr>
          <w:p w14:paraId="4D62314C" w14:textId="1613FB06"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94,62</w:t>
            </w:r>
          </w:p>
        </w:tc>
        <w:tc>
          <w:tcPr>
            <w:tcW w:w="529" w:type="pct"/>
            <w:tcBorders>
              <w:top w:val="outset" w:sz="6" w:space="0" w:color="000000"/>
              <w:left w:val="outset" w:sz="6" w:space="0" w:color="000000"/>
              <w:bottom w:val="outset" w:sz="6" w:space="0" w:color="000000"/>
              <w:right w:val="outset" w:sz="6" w:space="0" w:color="000000"/>
            </w:tcBorders>
          </w:tcPr>
          <w:p w14:paraId="4B0A1A8F" w14:textId="21799F64"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DA9B3A5" w14:textId="51E47D4B"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25D96A9" w14:textId="0A632C6F"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337.832,91</w:t>
            </w:r>
          </w:p>
        </w:tc>
        <w:tc>
          <w:tcPr>
            <w:tcW w:w="509" w:type="pct"/>
            <w:tcBorders>
              <w:top w:val="outset" w:sz="6" w:space="0" w:color="000000"/>
              <w:left w:val="outset" w:sz="6" w:space="0" w:color="000000"/>
              <w:bottom w:val="outset" w:sz="6" w:space="0" w:color="000000"/>
              <w:right w:val="outset" w:sz="6" w:space="0" w:color="000000"/>
            </w:tcBorders>
          </w:tcPr>
          <w:p w14:paraId="6B69A370" w14:textId="19AC6117"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319.649,99</w:t>
            </w:r>
          </w:p>
        </w:tc>
      </w:tr>
      <w:tr w:rsidR="005F46E7" w:rsidRPr="00BC54C9" w14:paraId="076B099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604681"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7D9E6E"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6339417"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3C4FDB0" w14:textId="77777777" w:rsidR="00932399" w:rsidRPr="00682F04" w:rsidRDefault="00932399" w:rsidP="00932399">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7451FC7"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E10324" w14:textId="77777777" w:rsidR="00932399" w:rsidRPr="00682F04" w:rsidRDefault="00932399" w:rsidP="00932399">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0423A7F"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CAD961" w14:textId="77777777" w:rsidR="00932399" w:rsidRPr="00682F04" w:rsidRDefault="00932399" w:rsidP="00932399">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C021D68"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2EE55B" w14:textId="77777777" w:rsidR="00932399" w:rsidRPr="00682F04" w:rsidRDefault="00932399" w:rsidP="00932399">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A21A2B0" w14:textId="77777777" w:rsidR="00932399" w:rsidRPr="00682F04" w:rsidRDefault="00932399" w:rsidP="00932399">
            <w:pPr>
              <w:pStyle w:val="NormalnyWeb"/>
              <w:jc w:val="center"/>
              <w:rPr>
                <w:rFonts w:asciiTheme="minorHAnsi" w:hAnsiTheme="minorHAnsi" w:cstheme="minorHAnsi"/>
                <w:sz w:val="22"/>
                <w:szCs w:val="22"/>
              </w:rPr>
            </w:pPr>
          </w:p>
        </w:tc>
      </w:tr>
      <w:tr w:rsidR="005F46E7" w:rsidRPr="00BC54C9" w14:paraId="3DB7D3B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5B9C8E"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591BDFD"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3327AEA" w14:textId="77777777"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42A21AFB" w14:textId="77777777" w:rsidR="00932399" w:rsidRPr="00682F04" w:rsidRDefault="00932399" w:rsidP="00932399">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5FF1DCF6" w14:textId="044D92DD"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337.832,91</w:t>
            </w:r>
          </w:p>
        </w:tc>
        <w:tc>
          <w:tcPr>
            <w:tcW w:w="529" w:type="pct"/>
            <w:tcBorders>
              <w:top w:val="outset" w:sz="6" w:space="0" w:color="000000"/>
              <w:left w:val="outset" w:sz="6" w:space="0" w:color="000000"/>
              <w:bottom w:val="outset" w:sz="6" w:space="0" w:color="000000"/>
              <w:right w:val="outset" w:sz="6" w:space="0" w:color="000000"/>
            </w:tcBorders>
          </w:tcPr>
          <w:p w14:paraId="5CB6A8AD" w14:textId="124594A0"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319.649,99</w:t>
            </w:r>
          </w:p>
        </w:tc>
        <w:tc>
          <w:tcPr>
            <w:tcW w:w="423" w:type="pct"/>
            <w:tcBorders>
              <w:top w:val="outset" w:sz="6" w:space="0" w:color="000000"/>
              <w:left w:val="outset" w:sz="6" w:space="0" w:color="000000"/>
              <w:bottom w:val="outset" w:sz="6" w:space="0" w:color="000000"/>
              <w:right w:val="outset" w:sz="6" w:space="0" w:color="000000"/>
            </w:tcBorders>
          </w:tcPr>
          <w:p w14:paraId="6671D07C" w14:textId="613BB0BA"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94,62</w:t>
            </w:r>
          </w:p>
        </w:tc>
        <w:tc>
          <w:tcPr>
            <w:tcW w:w="529" w:type="pct"/>
            <w:tcBorders>
              <w:top w:val="outset" w:sz="6" w:space="0" w:color="000000"/>
              <w:left w:val="outset" w:sz="6" w:space="0" w:color="000000"/>
              <w:bottom w:val="outset" w:sz="6" w:space="0" w:color="000000"/>
              <w:right w:val="outset" w:sz="6" w:space="0" w:color="000000"/>
            </w:tcBorders>
          </w:tcPr>
          <w:p w14:paraId="37580482" w14:textId="45A78867"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46B1B270" w14:textId="4728AF4F" w:rsidR="00932399" w:rsidRPr="00682F04" w:rsidRDefault="00F511E6"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2A1749E8" w14:textId="4C597BD8"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337.832,91</w:t>
            </w:r>
          </w:p>
        </w:tc>
        <w:tc>
          <w:tcPr>
            <w:tcW w:w="509" w:type="pct"/>
            <w:tcBorders>
              <w:top w:val="outset" w:sz="6" w:space="0" w:color="000000"/>
              <w:left w:val="outset" w:sz="6" w:space="0" w:color="000000"/>
              <w:bottom w:val="outset" w:sz="6" w:space="0" w:color="000000"/>
              <w:right w:val="outset" w:sz="6" w:space="0" w:color="000000"/>
            </w:tcBorders>
          </w:tcPr>
          <w:p w14:paraId="5A7B0D3D" w14:textId="1FF0E5E3" w:rsidR="00932399" w:rsidRPr="00682F04" w:rsidRDefault="00932399" w:rsidP="0093239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319.649,99</w:t>
            </w:r>
          </w:p>
        </w:tc>
      </w:tr>
      <w:tr w:rsidR="005F46E7" w:rsidRPr="00BC54C9" w14:paraId="07552F7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413B24"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186A7FF"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5E7CC42"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893EC19" w14:textId="77777777" w:rsidR="00932399" w:rsidRPr="00682F04" w:rsidRDefault="00932399" w:rsidP="00932399">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DD5590B"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C5CC4C" w14:textId="77777777" w:rsidR="00932399" w:rsidRPr="00682F04" w:rsidRDefault="00932399" w:rsidP="00932399">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B3B3628"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997F5C" w14:textId="77777777" w:rsidR="00932399" w:rsidRPr="00682F04" w:rsidRDefault="00932399" w:rsidP="00932399">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0B7DCBD"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9C2336" w14:textId="77777777" w:rsidR="00932399" w:rsidRPr="00682F04" w:rsidRDefault="00932399" w:rsidP="00932399">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8FFC5D3" w14:textId="77777777" w:rsidR="00932399" w:rsidRPr="00682F04" w:rsidRDefault="00932399" w:rsidP="00932399">
            <w:pPr>
              <w:pStyle w:val="NormalnyWeb"/>
              <w:jc w:val="center"/>
              <w:rPr>
                <w:rFonts w:asciiTheme="minorHAnsi" w:hAnsiTheme="minorHAnsi" w:cstheme="minorHAnsi"/>
                <w:sz w:val="22"/>
                <w:szCs w:val="22"/>
              </w:rPr>
            </w:pPr>
          </w:p>
        </w:tc>
      </w:tr>
      <w:tr w:rsidR="005F46E7" w:rsidRPr="00BC54C9" w14:paraId="564CBE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2FB71B1"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3457B9B" w14:textId="4B41C354" w:rsidR="00932399" w:rsidRPr="00682F04" w:rsidRDefault="00932399"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01043</w:t>
            </w:r>
          </w:p>
        </w:tc>
        <w:tc>
          <w:tcPr>
            <w:tcW w:w="221" w:type="pct"/>
            <w:tcBorders>
              <w:top w:val="outset" w:sz="6" w:space="0" w:color="000000"/>
              <w:left w:val="outset" w:sz="6" w:space="0" w:color="000000"/>
              <w:bottom w:val="outset" w:sz="6" w:space="0" w:color="000000"/>
              <w:right w:val="outset" w:sz="6" w:space="0" w:color="000000"/>
            </w:tcBorders>
          </w:tcPr>
          <w:p w14:paraId="6BA396CA" w14:textId="77777777" w:rsidR="00932399" w:rsidRPr="00682F04" w:rsidRDefault="00932399" w:rsidP="00932399">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DDCA709" w14:textId="452DEFAC" w:rsidR="00932399" w:rsidRPr="00682F04" w:rsidRDefault="00932399" w:rsidP="00932399">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Infrastruktura wodociągowa wsi</w:t>
            </w:r>
          </w:p>
        </w:tc>
        <w:tc>
          <w:tcPr>
            <w:tcW w:w="529" w:type="pct"/>
            <w:tcBorders>
              <w:top w:val="outset" w:sz="6" w:space="0" w:color="000000"/>
              <w:left w:val="outset" w:sz="6" w:space="0" w:color="000000"/>
              <w:bottom w:val="outset" w:sz="6" w:space="0" w:color="000000"/>
              <w:right w:val="outset" w:sz="6" w:space="0" w:color="000000"/>
            </w:tcBorders>
          </w:tcPr>
          <w:p w14:paraId="1500F497" w14:textId="0667AB68" w:rsidR="00932399" w:rsidRPr="00682F04" w:rsidRDefault="00D12912"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5.050.882,40</w:t>
            </w:r>
          </w:p>
        </w:tc>
        <w:tc>
          <w:tcPr>
            <w:tcW w:w="529" w:type="pct"/>
            <w:tcBorders>
              <w:top w:val="outset" w:sz="6" w:space="0" w:color="000000"/>
              <w:left w:val="outset" w:sz="6" w:space="0" w:color="000000"/>
              <w:bottom w:val="outset" w:sz="6" w:space="0" w:color="000000"/>
              <w:right w:val="outset" w:sz="6" w:space="0" w:color="000000"/>
            </w:tcBorders>
          </w:tcPr>
          <w:p w14:paraId="60B4031F" w14:textId="77633A5E" w:rsidR="00932399" w:rsidRPr="00682F04" w:rsidRDefault="00D12912"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4.106.548,17</w:t>
            </w:r>
          </w:p>
        </w:tc>
        <w:tc>
          <w:tcPr>
            <w:tcW w:w="423" w:type="pct"/>
            <w:tcBorders>
              <w:top w:val="outset" w:sz="6" w:space="0" w:color="000000"/>
              <w:left w:val="outset" w:sz="6" w:space="0" w:color="000000"/>
              <w:bottom w:val="outset" w:sz="6" w:space="0" w:color="000000"/>
              <w:right w:val="outset" w:sz="6" w:space="0" w:color="000000"/>
            </w:tcBorders>
          </w:tcPr>
          <w:p w14:paraId="74E893ED" w14:textId="6DED228B" w:rsidR="00932399" w:rsidRPr="00682F04" w:rsidRDefault="00D12912"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81,30</w:t>
            </w:r>
          </w:p>
        </w:tc>
        <w:tc>
          <w:tcPr>
            <w:tcW w:w="529" w:type="pct"/>
            <w:tcBorders>
              <w:top w:val="outset" w:sz="6" w:space="0" w:color="000000"/>
              <w:left w:val="outset" w:sz="6" w:space="0" w:color="000000"/>
              <w:bottom w:val="outset" w:sz="6" w:space="0" w:color="000000"/>
              <w:right w:val="outset" w:sz="6" w:space="0" w:color="000000"/>
            </w:tcBorders>
          </w:tcPr>
          <w:p w14:paraId="197FD8DF" w14:textId="41DB20D0"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459.239,00</w:t>
            </w:r>
          </w:p>
        </w:tc>
        <w:tc>
          <w:tcPr>
            <w:tcW w:w="530" w:type="pct"/>
            <w:tcBorders>
              <w:top w:val="outset" w:sz="6" w:space="0" w:color="000000"/>
              <w:left w:val="outset" w:sz="6" w:space="0" w:color="000000"/>
              <w:bottom w:val="outset" w:sz="6" w:space="0" w:color="000000"/>
              <w:right w:val="outset" w:sz="6" w:space="0" w:color="000000"/>
            </w:tcBorders>
          </w:tcPr>
          <w:p w14:paraId="58AF9A88" w14:textId="47546FE5"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364.648,23</w:t>
            </w:r>
          </w:p>
        </w:tc>
        <w:tc>
          <w:tcPr>
            <w:tcW w:w="529" w:type="pct"/>
            <w:tcBorders>
              <w:top w:val="outset" w:sz="6" w:space="0" w:color="000000"/>
              <w:left w:val="outset" w:sz="6" w:space="0" w:color="000000"/>
              <w:bottom w:val="outset" w:sz="6" w:space="0" w:color="000000"/>
              <w:right w:val="outset" w:sz="6" w:space="0" w:color="000000"/>
            </w:tcBorders>
          </w:tcPr>
          <w:p w14:paraId="63C84419" w14:textId="0AA08C72"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4.591.643,40</w:t>
            </w:r>
          </w:p>
        </w:tc>
        <w:tc>
          <w:tcPr>
            <w:tcW w:w="509" w:type="pct"/>
            <w:tcBorders>
              <w:top w:val="outset" w:sz="6" w:space="0" w:color="000000"/>
              <w:left w:val="outset" w:sz="6" w:space="0" w:color="000000"/>
              <w:bottom w:val="outset" w:sz="6" w:space="0" w:color="000000"/>
              <w:right w:val="outset" w:sz="6" w:space="0" w:color="000000"/>
            </w:tcBorders>
          </w:tcPr>
          <w:p w14:paraId="14E9541E" w14:textId="424E2EB7" w:rsidR="00932399" w:rsidRPr="00682F04" w:rsidRDefault="00F511E6" w:rsidP="00932399">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3.741.899,94</w:t>
            </w:r>
          </w:p>
        </w:tc>
      </w:tr>
      <w:tr w:rsidR="005F46E7" w:rsidRPr="00BC54C9" w14:paraId="233BE30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9F4499" w14:textId="77777777" w:rsidR="00932399" w:rsidRPr="00682F04" w:rsidRDefault="00932399" w:rsidP="00932399">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5178683" w14:textId="77777777" w:rsidR="00932399" w:rsidRPr="00682F04" w:rsidRDefault="00932399" w:rsidP="00932399">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2901CC4" w14:textId="77777777" w:rsidR="00932399" w:rsidRPr="00682F04" w:rsidRDefault="00932399" w:rsidP="00932399">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DAC687D" w14:textId="77777777" w:rsidR="00932399" w:rsidRPr="00682F04" w:rsidRDefault="00932399" w:rsidP="00932399">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3162B8"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A5087C" w14:textId="77777777" w:rsidR="00932399" w:rsidRPr="00682F04" w:rsidRDefault="00932399" w:rsidP="00932399">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D433625"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80ECA7" w14:textId="77777777" w:rsidR="00932399" w:rsidRPr="00682F04" w:rsidRDefault="00932399" w:rsidP="00932399">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B0399E3" w14:textId="77777777" w:rsidR="00932399" w:rsidRPr="00682F04" w:rsidRDefault="00932399" w:rsidP="00932399">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4335D6D" w14:textId="77777777" w:rsidR="00932399" w:rsidRPr="00682F04" w:rsidRDefault="00932399" w:rsidP="00932399">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193EEC6" w14:textId="77777777" w:rsidR="00932399" w:rsidRPr="00682F04" w:rsidRDefault="00932399" w:rsidP="00932399">
            <w:pPr>
              <w:pStyle w:val="NormalnyWeb"/>
              <w:jc w:val="center"/>
              <w:rPr>
                <w:rFonts w:asciiTheme="minorHAnsi" w:hAnsiTheme="minorHAnsi" w:cstheme="minorHAnsi"/>
                <w:sz w:val="22"/>
                <w:szCs w:val="22"/>
              </w:rPr>
            </w:pPr>
          </w:p>
        </w:tc>
      </w:tr>
      <w:tr w:rsidR="005F46E7" w:rsidRPr="00BC54C9" w14:paraId="3A1033A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BC549DB"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AAF2502"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2B9E62" w14:textId="2D7A1E38"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7067FB94" w14:textId="40E61A25"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602B3EC5" w14:textId="1D89EEC2"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25.650,00</w:t>
            </w:r>
          </w:p>
        </w:tc>
        <w:tc>
          <w:tcPr>
            <w:tcW w:w="529" w:type="pct"/>
            <w:tcBorders>
              <w:top w:val="outset" w:sz="6" w:space="0" w:color="000000"/>
              <w:left w:val="outset" w:sz="6" w:space="0" w:color="000000"/>
              <w:bottom w:val="outset" w:sz="6" w:space="0" w:color="000000"/>
              <w:right w:val="outset" w:sz="6" w:space="0" w:color="000000"/>
            </w:tcBorders>
          </w:tcPr>
          <w:p w14:paraId="7613FBE2" w14:textId="1B29A626"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12.154,06</w:t>
            </w:r>
          </w:p>
        </w:tc>
        <w:tc>
          <w:tcPr>
            <w:tcW w:w="423" w:type="pct"/>
            <w:tcBorders>
              <w:top w:val="outset" w:sz="6" w:space="0" w:color="000000"/>
              <w:left w:val="outset" w:sz="6" w:space="0" w:color="000000"/>
              <w:bottom w:val="outset" w:sz="6" w:space="0" w:color="000000"/>
              <w:right w:val="outset" w:sz="6" w:space="0" w:color="000000"/>
            </w:tcBorders>
          </w:tcPr>
          <w:p w14:paraId="77B2F1A7" w14:textId="6BA8B1AD"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47,38</w:t>
            </w:r>
          </w:p>
        </w:tc>
        <w:tc>
          <w:tcPr>
            <w:tcW w:w="529" w:type="pct"/>
            <w:tcBorders>
              <w:top w:val="outset" w:sz="6" w:space="0" w:color="000000"/>
              <w:left w:val="outset" w:sz="6" w:space="0" w:color="000000"/>
              <w:bottom w:val="outset" w:sz="6" w:space="0" w:color="000000"/>
              <w:right w:val="outset" w:sz="6" w:space="0" w:color="000000"/>
            </w:tcBorders>
          </w:tcPr>
          <w:p w14:paraId="26ED8AE1" w14:textId="61F2D065"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25.650,00</w:t>
            </w:r>
          </w:p>
        </w:tc>
        <w:tc>
          <w:tcPr>
            <w:tcW w:w="530" w:type="pct"/>
            <w:tcBorders>
              <w:top w:val="outset" w:sz="6" w:space="0" w:color="000000"/>
              <w:left w:val="outset" w:sz="6" w:space="0" w:color="000000"/>
              <w:bottom w:val="outset" w:sz="6" w:space="0" w:color="000000"/>
              <w:right w:val="outset" w:sz="6" w:space="0" w:color="000000"/>
            </w:tcBorders>
          </w:tcPr>
          <w:p w14:paraId="01F5B348" w14:textId="3B31ADA6"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12.154,06</w:t>
            </w:r>
          </w:p>
        </w:tc>
        <w:tc>
          <w:tcPr>
            <w:tcW w:w="529" w:type="pct"/>
            <w:tcBorders>
              <w:top w:val="outset" w:sz="6" w:space="0" w:color="000000"/>
              <w:left w:val="outset" w:sz="6" w:space="0" w:color="000000"/>
              <w:bottom w:val="outset" w:sz="6" w:space="0" w:color="000000"/>
              <w:right w:val="outset" w:sz="6" w:space="0" w:color="000000"/>
            </w:tcBorders>
          </w:tcPr>
          <w:p w14:paraId="49EB86F4" w14:textId="7EDA4602"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A52884" w14:textId="16BCB28A"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3F8888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6738CE"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FAF674"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CD7BCA" w14:textId="60CB06E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tcPr>
          <w:p w14:paraId="5A1297F9" w14:textId="67D51CAB"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165D1003" w14:textId="2D05AEE9"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290.000,00</w:t>
            </w:r>
          </w:p>
        </w:tc>
        <w:tc>
          <w:tcPr>
            <w:tcW w:w="529" w:type="pct"/>
            <w:tcBorders>
              <w:top w:val="outset" w:sz="6" w:space="0" w:color="000000"/>
              <w:left w:val="outset" w:sz="6" w:space="0" w:color="000000"/>
              <w:bottom w:val="outset" w:sz="6" w:space="0" w:color="000000"/>
              <w:right w:val="outset" w:sz="6" w:space="0" w:color="000000"/>
            </w:tcBorders>
          </w:tcPr>
          <w:p w14:paraId="0B3C13CB" w14:textId="23380DF0"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250.311,23</w:t>
            </w:r>
          </w:p>
        </w:tc>
        <w:tc>
          <w:tcPr>
            <w:tcW w:w="423" w:type="pct"/>
            <w:tcBorders>
              <w:top w:val="outset" w:sz="6" w:space="0" w:color="000000"/>
              <w:left w:val="outset" w:sz="6" w:space="0" w:color="000000"/>
              <w:bottom w:val="outset" w:sz="6" w:space="0" w:color="000000"/>
              <w:right w:val="outset" w:sz="6" w:space="0" w:color="000000"/>
            </w:tcBorders>
          </w:tcPr>
          <w:p w14:paraId="1ACFF7EA" w14:textId="6A7BC737"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86,31</w:t>
            </w:r>
          </w:p>
        </w:tc>
        <w:tc>
          <w:tcPr>
            <w:tcW w:w="529" w:type="pct"/>
            <w:tcBorders>
              <w:top w:val="outset" w:sz="6" w:space="0" w:color="000000"/>
              <w:left w:val="outset" w:sz="6" w:space="0" w:color="000000"/>
              <w:bottom w:val="outset" w:sz="6" w:space="0" w:color="000000"/>
              <w:right w:val="outset" w:sz="6" w:space="0" w:color="000000"/>
            </w:tcBorders>
          </w:tcPr>
          <w:p w14:paraId="37668315" w14:textId="7BDF95E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290.000,00</w:t>
            </w:r>
          </w:p>
        </w:tc>
        <w:tc>
          <w:tcPr>
            <w:tcW w:w="530" w:type="pct"/>
            <w:tcBorders>
              <w:top w:val="outset" w:sz="6" w:space="0" w:color="000000"/>
              <w:left w:val="outset" w:sz="6" w:space="0" w:color="000000"/>
              <w:bottom w:val="outset" w:sz="6" w:space="0" w:color="000000"/>
              <w:right w:val="outset" w:sz="6" w:space="0" w:color="000000"/>
            </w:tcBorders>
          </w:tcPr>
          <w:p w14:paraId="72BF8382" w14:textId="4B871F54"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250.311,23</w:t>
            </w:r>
          </w:p>
        </w:tc>
        <w:tc>
          <w:tcPr>
            <w:tcW w:w="529" w:type="pct"/>
            <w:tcBorders>
              <w:top w:val="outset" w:sz="6" w:space="0" w:color="000000"/>
              <w:left w:val="outset" w:sz="6" w:space="0" w:color="000000"/>
              <w:bottom w:val="outset" w:sz="6" w:space="0" w:color="000000"/>
              <w:right w:val="outset" w:sz="6" w:space="0" w:color="000000"/>
            </w:tcBorders>
          </w:tcPr>
          <w:p w14:paraId="38250BFC" w14:textId="601A1CB1"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049A2D5" w14:textId="64CB93DB"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DBAE44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02E898"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FA2071B"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F76242" w14:textId="75B9A7E8"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2E817ACF" w14:textId="6E6B5CAD"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pozostałych </w:t>
            </w:r>
          </w:p>
        </w:tc>
        <w:tc>
          <w:tcPr>
            <w:tcW w:w="529" w:type="pct"/>
            <w:tcBorders>
              <w:top w:val="outset" w:sz="6" w:space="0" w:color="000000"/>
              <w:left w:val="outset" w:sz="6" w:space="0" w:color="000000"/>
              <w:bottom w:val="outset" w:sz="6" w:space="0" w:color="000000"/>
              <w:right w:val="outset" w:sz="6" w:space="0" w:color="000000"/>
            </w:tcBorders>
          </w:tcPr>
          <w:p w14:paraId="3851225A" w14:textId="62D47FD9"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39.900,00</w:t>
            </w:r>
          </w:p>
        </w:tc>
        <w:tc>
          <w:tcPr>
            <w:tcW w:w="529" w:type="pct"/>
            <w:tcBorders>
              <w:top w:val="outset" w:sz="6" w:space="0" w:color="000000"/>
              <w:left w:val="outset" w:sz="6" w:space="0" w:color="000000"/>
              <w:bottom w:val="outset" w:sz="6" w:space="0" w:color="000000"/>
              <w:right w:val="outset" w:sz="6" w:space="0" w:color="000000"/>
            </w:tcBorders>
          </w:tcPr>
          <w:p w14:paraId="1B9FB7A8" w14:textId="2656A70C"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21.552,82</w:t>
            </w:r>
          </w:p>
        </w:tc>
        <w:tc>
          <w:tcPr>
            <w:tcW w:w="423" w:type="pct"/>
            <w:tcBorders>
              <w:top w:val="outset" w:sz="6" w:space="0" w:color="000000"/>
              <w:left w:val="outset" w:sz="6" w:space="0" w:color="000000"/>
              <w:bottom w:val="outset" w:sz="6" w:space="0" w:color="000000"/>
              <w:right w:val="outset" w:sz="6" w:space="0" w:color="000000"/>
            </w:tcBorders>
          </w:tcPr>
          <w:p w14:paraId="59555D27" w14:textId="14DA3685"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54,02</w:t>
            </w:r>
          </w:p>
        </w:tc>
        <w:tc>
          <w:tcPr>
            <w:tcW w:w="529" w:type="pct"/>
            <w:tcBorders>
              <w:top w:val="outset" w:sz="6" w:space="0" w:color="000000"/>
              <w:left w:val="outset" w:sz="6" w:space="0" w:color="000000"/>
              <w:bottom w:val="outset" w:sz="6" w:space="0" w:color="000000"/>
              <w:right w:val="outset" w:sz="6" w:space="0" w:color="000000"/>
            </w:tcBorders>
          </w:tcPr>
          <w:p w14:paraId="3AE3990E" w14:textId="19C9B3F5"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39.900,00</w:t>
            </w:r>
          </w:p>
        </w:tc>
        <w:tc>
          <w:tcPr>
            <w:tcW w:w="530" w:type="pct"/>
            <w:tcBorders>
              <w:top w:val="outset" w:sz="6" w:space="0" w:color="000000"/>
              <w:left w:val="outset" w:sz="6" w:space="0" w:color="000000"/>
              <w:bottom w:val="outset" w:sz="6" w:space="0" w:color="000000"/>
              <w:right w:val="outset" w:sz="6" w:space="0" w:color="000000"/>
            </w:tcBorders>
          </w:tcPr>
          <w:p w14:paraId="4873798A" w14:textId="6A097AB2"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21.552,82</w:t>
            </w:r>
          </w:p>
        </w:tc>
        <w:tc>
          <w:tcPr>
            <w:tcW w:w="529" w:type="pct"/>
            <w:tcBorders>
              <w:top w:val="outset" w:sz="6" w:space="0" w:color="000000"/>
              <w:left w:val="outset" w:sz="6" w:space="0" w:color="000000"/>
              <w:bottom w:val="outset" w:sz="6" w:space="0" w:color="000000"/>
              <w:right w:val="outset" w:sz="6" w:space="0" w:color="000000"/>
            </w:tcBorders>
          </w:tcPr>
          <w:p w14:paraId="110A799A" w14:textId="70F4256D"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9E7D3F3" w14:textId="614CC3E0"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6CFA50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7F3747E"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C8D893"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2927DD" w14:textId="1B1EAC87"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tcPr>
          <w:p w14:paraId="02EB266D" w14:textId="4BDBF973"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Opłaty z tytułu zakupu usług telekomunikacyjnych</w:t>
            </w:r>
          </w:p>
        </w:tc>
        <w:tc>
          <w:tcPr>
            <w:tcW w:w="529" w:type="pct"/>
            <w:tcBorders>
              <w:top w:val="outset" w:sz="6" w:space="0" w:color="000000"/>
              <w:left w:val="outset" w:sz="6" w:space="0" w:color="000000"/>
              <w:bottom w:val="outset" w:sz="6" w:space="0" w:color="000000"/>
              <w:right w:val="outset" w:sz="6" w:space="0" w:color="000000"/>
            </w:tcBorders>
          </w:tcPr>
          <w:p w14:paraId="122DCE9C" w14:textId="13E46B8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888,00</w:t>
            </w:r>
          </w:p>
        </w:tc>
        <w:tc>
          <w:tcPr>
            <w:tcW w:w="529" w:type="pct"/>
            <w:tcBorders>
              <w:top w:val="outset" w:sz="6" w:space="0" w:color="000000"/>
              <w:left w:val="outset" w:sz="6" w:space="0" w:color="000000"/>
              <w:bottom w:val="outset" w:sz="6" w:space="0" w:color="000000"/>
              <w:right w:val="outset" w:sz="6" w:space="0" w:color="000000"/>
            </w:tcBorders>
          </w:tcPr>
          <w:p w14:paraId="025BF432" w14:textId="3CFE3A64"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821,16</w:t>
            </w:r>
          </w:p>
        </w:tc>
        <w:tc>
          <w:tcPr>
            <w:tcW w:w="423" w:type="pct"/>
            <w:tcBorders>
              <w:top w:val="outset" w:sz="6" w:space="0" w:color="000000"/>
              <w:left w:val="outset" w:sz="6" w:space="0" w:color="000000"/>
              <w:bottom w:val="outset" w:sz="6" w:space="0" w:color="000000"/>
              <w:right w:val="outset" w:sz="6" w:space="0" w:color="000000"/>
            </w:tcBorders>
          </w:tcPr>
          <w:p w14:paraId="1CB3CB27" w14:textId="0012DD15"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92,47</w:t>
            </w:r>
          </w:p>
        </w:tc>
        <w:tc>
          <w:tcPr>
            <w:tcW w:w="529" w:type="pct"/>
            <w:tcBorders>
              <w:top w:val="outset" w:sz="6" w:space="0" w:color="000000"/>
              <w:left w:val="outset" w:sz="6" w:space="0" w:color="000000"/>
              <w:bottom w:val="outset" w:sz="6" w:space="0" w:color="000000"/>
              <w:right w:val="outset" w:sz="6" w:space="0" w:color="000000"/>
            </w:tcBorders>
          </w:tcPr>
          <w:p w14:paraId="3885585C" w14:textId="08B4DD74"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888,00</w:t>
            </w:r>
          </w:p>
        </w:tc>
        <w:tc>
          <w:tcPr>
            <w:tcW w:w="530" w:type="pct"/>
            <w:tcBorders>
              <w:top w:val="outset" w:sz="6" w:space="0" w:color="000000"/>
              <w:left w:val="outset" w:sz="6" w:space="0" w:color="000000"/>
              <w:bottom w:val="outset" w:sz="6" w:space="0" w:color="000000"/>
              <w:right w:val="outset" w:sz="6" w:space="0" w:color="000000"/>
            </w:tcBorders>
          </w:tcPr>
          <w:p w14:paraId="6E9B8CF2" w14:textId="1DA05601"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821,16</w:t>
            </w:r>
          </w:p>
        </w:tc>
        <w:tc>
          <w:tcPr>
            <w:tcW w:w="529" w:type="pct"/>
            <w:tcBorders>
              <w:top w:val="outset" w:sz="6" w:space="0" w:color="000000"/>
              <w:left w:val="outset" w:sz="6" w:space="0" w:color="000000"/>
              <w:bottom w:val="outset" w:sz="6" w:space="0" w:color="000000"/>
              <w:right w:val="outset" w:sz="6" w:space="0" w:color="000000"/>
            </w:tcBorders>
          </w:tcPr>
          <w:p w14:paraId="607B23B6" w14:textId="59035D30"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F15EA6F" w14:textId="711ADB18"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B6302E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B71C9C"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AD147CA"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9BBF649" w14:textId="64924A02"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tcPr>
          <w:p w14:paraId="2AE4298F" w14:textId="5B2E2629"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0E1B2107" w14:textId="7BCCA704"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69.501,00</w:t>
            </w:r>
          </w:p>
        </w:tc>
        <w:tc>
          <w:tcPr>
            <w:tcW w:w="529" w:type="pct"/>
            <w:tcBorders>
              <w:top w:val="outset" w:sz="6" w:space="0" w:color="000000"/>
              <w:left w:val="outset" w:sz="6" w:space="0" w:color="000000"/>
              <w:bottom w:val="outset" w:sz="6" w:space="0" w:color="000000"/>
              <w:right w:val="outset" w:sz="6" w:space="0" w:color="000000"/>
            </w:tcBorders>
          </w:tcPr>
          <w:p w14:paraId="41CEC75C" w14:textId="01FF5EB9"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57.925,37</w:t>
            </w:r>
          </w:p>
        </w:tc>
        <w:tc>
          <w:tcPr>
            <w:tcW w:w="423" w:type="pct"/>
            <w:tcBorders>
              <w:top w:val="outset" w:sz="6" w:space="0" w:color="000000"/>
              <w:left w:val="outset" w:sz="6" w:space="0" w:color="000000"/>
              <w:bottom w:val="outset" w:sz="6" w:space="0" w:color="000000"/>
              <w:right w:val="outset" w:sz="6" w:space="0" w:color="000000"/>
            </w:tcBorders>
          </w:tcPr>
          <w:p w14:paraId="34C2E8A4" w14:textId="1BF6C9C3"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83,34</w:t>
            </w:r>
          </w:p>
        </w:tc>
        <w:tc>
          <w:tcPr>
            <w:tcW w:w="529" w:type="pct"/>
            <w:tcBorders>
              <w:top w:val="outset" w:sz="6" w:space="0" w:color="000000"/>
              <w:left w:val="outset" w:sz="6" w:space="0" w:color="000000"/>
              <w:bottom w:val="outset" w:sz="6" w:space="0" w:color="000000"/>
              <w:right w:val="outset" w:sz="6" w:space="0" w:color="000000"/>
            </w:tcBorders>
          </w:tcPr>
          <w:p w14:paraId="3463BBB6" w14:textId="2B1013F2"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69.501,00</w:t>
            </w:r>
          </w:p>
        </w:tc>
        <w:tc>
          <w:tcPr>
            <w:tcW w:w="530" w:type="pct"/>
            <w:tcBorders>
              <w:top w:val="outset" w:sz="6" w:space="0" w:color="000000"/>
              <w:left w:val="outset" w:sz="6" w:space="0" w:color="000000"/>
              <w:bottom w:val="outset" w:sz="6" w:space="0" w:color="000000"/>
              <w:right w:val="outset" w:sz="6" w:space="0" w:color="000000"/>
            </w:tcBorders>
          </w:tcPr>
          <w:p w14:paraId="712510AD" w14:textId="22D9EB81"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57.925,37</w:t>
            </w:r>
          </w:p>
        </w:tc>
        <w:tc>
          <w:tcPr>
            <w:tcW w:w="529" w:type="pct"/>
            <w:tcBorders>
              <w:top w:val="outset" w:sz="6" w:space="0" w:color="000000"/>
              <w:left w:val="outset" w:sz="6" w:space="0" w:color="000000"/>
              <w:bottom w:val="outset" w:sz="6" w:space="0" w:color="000000"/>
              <w:right w:val="outset" w:sz="6" w:space="0" w:color="000000"/>
            </w:tcBorders>
          </w:tcPr>
          <w:p w14:paraId="35FDBBB4" w14:textId="2E540DB3"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16AFCC" w14:textId="60772621"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ACFA3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30083C"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6B8A290"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415412" w14:textId="2CCEF739"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4510</w:t>
            </w:r>
          </w:p>
        </w:tc>
        <w:tc>
          <w:tcPr>
            <w:tcW w:w="749" w:type="pct"/>
            <w:tcBorders>
              <w:top w:val="outset" w:sz="6" w:space="0" w:color="000000"/>
              <w:left w:val="outset" w:sz="6" w:space="0" w:color="000000"/>
              <w:bottom w:val="outset" w:sz="6" w:space="0" w:color="000000"/>
              <w:right w:val="outset" w:sz="6" w:space="0" w:color="000000"/>
            </w:tcBorders>
          </w:tcPr>
          <w:p w14:paraId="5942DD47" w14:textId="295CEC36"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Opłaty na rzecz budżetu państwa</w:t>
            </w:r>
          </w:p>
        </w:tc>
        <w:tc>
          <w:tcPr>
            <w:tcW w:w="529" w:type="pct"/>
            <w:tcBorders>
              <w:top w:val="outset" w:sz="6" w:space="0" w:color="000000"/>
              <w:left w:val="outset" w:sz="6" w:space="0" w:color="000000"/>
              <w:bottom w:val="outset" w:sz="6" w:space="0" w:color="000000"/>
              <w:right w:val="outset" w:sz="6" w:space="0" w:color="000000"/>
            </w:tcBorders>
          </w:tcPr>
          <w:p w14:paraId="752FC31C" w14:textId="5A1EC2E8"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26.300,00</w:t>
            </w:r>
          </w:p>
        </w:tc>
        <w:tc>
          <w:tcPr>
            <w:tcW w:w="529" w:type="pct"/>
            <w:tcBorders>
              <w:top w:val="outset" w:sz="6" w:space="0" w:color="000000"/>
              <w:left w:val="outset" w:sz="6" w:space="0" w:color="000000"/>
              <w:bottom w:val="outset" w:sz="6" w:space="0" w:color="000000"/>
              <w:right w:val="outset" w:sz="6" w:space="0" w:color="000000"/>
            </w:tcBorders>
          </w:tcPr>
          <w:p w14:paraId="445CEC9A" w14:textId="73EFAAF0"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14.883,59</w:t>
            </w:r>
          </w:p>
        </w:tc>
        <w:tc>
          <w:tcPr>
            <w:tcW w:w="423" w:type="pct"/>
            <w:tcBorders>
              <w:top w:val="outset" w:sz="6" w:space="0" w:color="000000"/>
              <w:left w:val="outset" w:sz="6" w:space="0" w:color="000000"/>
              <w:bottom w:val="outset" w:sz="6" w:space="0" w:color="000000"/>
              <w:right w:val="outset" w:sz="6" w:space="0" w:color="000000"/>
            </w:tcBorders>
          </w:tcPr>
          <w:p w14:paraId="3BEDAB49" w14:textId="1FD3BBE6"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56,59</w:t>
            </w:r>
          </w:p>
        </w:tc>
        <w:tc>
          <w:tcPr>
            <w:tcW w:w="529" w:type="pct"/>
            <w:tcBorders>
              <w:top w:val="outset" w:sz="6" w:space="0" w:color="000000"/>
              <w:left w:val="outset" w:sz="6" w:space="0" w:color="000000"/>
              <w:bottom w:val="outset" w:sz="6" w:space="0" w:color="000000"/>
              <w:right w:val="outset" w:sz="6" w:space="0" w:color="000000"/>
            </w:tcBorders>
          </w:tcPr>
          <w:p w14:paraId="27D0D31B" w14:textId="1D2C7D5F"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26.300,00</w:t>
            </w:r>
          </w:p>
        </w:tc>
        <w:tc>
          <w:tcPr>
            <w:tcW w:w="530" w:type="pct"/>
            <w:tcBorders>
              <w:top w:val="outset" w:sz="6" w:space="0" w:color="000000"/>
              <w:left w:val="outset" w:sz="6" w:space="0" w:color="000000"/>
              <w:bottom w:val="outset" w:sz="6" w:space="0" w:color="000000"/>
              <w:right w:val="outset" w:sz="6" w:space="0" w:color="000000"/>
            </w:tcBorders>
          </w:tcPr>
          <w:p w14:paraId="113F8682" w14:textId="4ED26041"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14.883,59</w:t>
            </w:r>
          </w:p>
        </w:tc>
        <w:tc>
          <w:tcPr>
            <w:tcW w:w="529" w:type="pct"/>
            <w:tcBorders>
              <w:top w:val="outset" w:sz="6" w:space="0" w:color="000000"/>
              <w:left w:val="outset" w:sz="6" w:space="0" w:color="000000"/>
              <w:bottom w:val="outset" w:sz="6" w:space="0" w:color="000000"/>
              <w:right w:val="outset" w:sz="6" w:space="0" w:color="000000"/>
            </w:tcBorders>
          </w:tcPr>
          <w:p w14:paraId="4D17D895" w14:textId="55FEB77F"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6DC9E2D" w14:textId="27D2787A"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27B948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8E6A4B"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908A7A"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1D2BE2" w14:textId="63E775B2"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4600</w:t>
            </w:r>
          </w:p>
        </w:tc>
        <w:tc>
          <w:tcPr>
            <w:tcW w:w="749" w:type="pct"/>
            <w:tcBorders>
              <w:top w:val="outset" w:sz="6" w:space="0" w:color="000000"/>
              <w:left w:val="outset" w:sz="6" w:space="0" w:color="000000"/>
              <w:bottom w:val="outset" w:sz="6" w:space="0" w:color="000000"/>
              <w:right w:val="outset" w:sz="6" w:space="0" w:color="000000"/>
            </w:tcBorders>
          </w:tcPr>
          <w:p w14:paraId="16295479" w14:textId="7DEC8CA8"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Kary, odszkodowania i grzywny wypłacane na rzecz osób prawnych i innych jednostek organizacyjnych</w:t>
            </w:r>
          </w:p>
        </w:tc>
        <w:tc>
          <w:tcPr>
            <w:tcW w:w="529" w:type="pct"/>
            <w:tcBorders>
              <w:top w:val="outset" w:sz="6" w:space="0" w:color="000000"/>
              <w:left w:val="outset" w:sz="6" w:space="0" w:color="000000"/>
              <w:bottom w:val="outset" w:sz="6" w:space="0" w:color="000000"/>
              <w:right w:val="outset" w:sz="6" w:space="0" w:color="000000"/>
            </w:tcBorders>
          </w:tcPr>
          <w:p w14:paraId="4A9A517D" w14:textId="12DEDF03"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529" w:type="pct"/>
            <w:tcBorders>
              <w:top w:val="outset" w:sz="6" w:space="0" w:color="000000"/>
              <w:left w:val="outset" w:sz="6" w:space="0" w:color="000000"/>
              <w:bottom w:val="outset" w:sz="6" w:space="0" w:color="000000"/>
              <w:right w:val="outset" w:sz="6" w:space="0" w:color="000000"/>
            </w:tcBorders>
          </w:tcPr>
          <w:p w14:paraId="1D3516B5" w14:textId="1ED74B74"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423" w:type="pct"/>
            <w:tcBorders>
              <w:top w:val="outset" w:sz="6" w:space="0" w:color="000000"/>
              <w:left w:val="outset" w:sz="6" w:space="0" w:color="000000"/>
              <w:bottom w:val="outset" w:sz="6" w:space="0" w:color="000000"/>
              <w:right w:val="outset" w:sz="6" w:space="0" w:color="000000"/>
            </w:tcBorders>
          </w:tcPr>
          <w:p w14:paraId="18B4DF9E" w14:textId="1CA2981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DF37D46" w14:textId="77C38709"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530" w:type="pct"/>
            <w:tcBorders>
              <w:top w:val="outset" w:sz="6" w:space="0" w:color="000000"/>
              <w:left w:val="outset" w:sz="6" w:space="0" w:color="000000"/>
              <w:bottom w:val="outset" w:sz="6" w:space="0" w:color="000000"/>
              <w:right w:val="outset" w:sz="6" w:space="0" w:color="000000"/>
            </w:tcBorders>
          </w:tcPr>
          <w:p w14:paraId="3119CE35" w14:textId="232053E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529" w:type="pct"/>
            <w:tcBorders>
              <w:top w:val="outset" w:sz="6" w:space="0" w:color="000000"/>
              <w:left w:val="outset" w:sz="6" w:space="0" w:color="000000"/>
              <w:bottom w:val="outset" w:sz="6" w:space="0" w:color="000000"/>
              <w:right w:val="outset" w:sz="6" w:space="0" w:color="000000"/>
            </w:tcBorders>
          </w:tcPr>
          <w:p w14:paraId="460890C2" w14:textId="5064A507"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1A64395" w14:textId="401BED09"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00F1A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4CE63A6"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D1D928"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984A522" w14:textId="0B760246"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tcPr>
          <w:p w14:paraId="40BFB569" w14:textId="4941DBEB"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159F4F7E" w14:textId="12FAFB6C"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1.496.250,00</w:t>
            </w:r>
          </w:p>
        </w:tc>
        <w:tc>
          <w:tcPr>
            <w:tcW w:w="529" w:type="pct"/>
            <w:tcBorders>
              <w:top w:val="outset" w:sz="6" w:space="0" w:color="000000"/>
              <w:left w:val="outset" w:sz="6" w:space="0" w:color="000000"/>
              <w:bottom w:val="outset" w:sz="6" w:space="0" w:color="000000"/>
              <w:right w:val="outset" w:sz="6" w:space="0" w:color="000000"/>
            </w:tcBorders>
          </w:tcPr>
          <w:p w14:paraId="1BB96027" w14:textId="5F488EF7"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1.219.531,81</w:t>
            </w:r>
          </w:p>
        </w:tc>
        <w:tc>
          <w:tcPr>
            <w:tcW w:w="423" w:type="pct"/>
            <w:tcBorders>
              <w:top w:val="outset" w:sz="6" w:space="0" w:color="000000"/>
              <w:left w:val="outset" w:sz="6" w:space="0" w:color="000000"/>
              <w:bottom w:val="outset" w:sz="6" w:space="0" w:color="000000"/>
              <w:right w:val="outset" w:sz="6" w:space="0" w:color="000000"/>
            </w:tcBorders>
          </w:tcPr>
          <w:p w14:paraId="31AA87AB" w14:textId="2DB926BA"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81,51</w:t>
            </w:r>
          </w:p>
        </w:tc>
        <w:tc>
          <w:tcPr>
            <w:tcW w:w="529" w:type="pct"/>
            <w:tcBorders>
              <w:top w:val="outset" w:sz="6" w:space="0" w:color="000000"/>
              <w:left w:val="outset" w:sz="6" w:space="0" w:color="000000"/>
              <w:bottom w:val="outset" w:sz="6" w:space="0" w:color="000000"/>
              <w:right w:val="outset" w:sz="6" w:space="0" w:color="000000"/>
            </w:tcBorders>
          </w:tcPr>
          <w:p w14:paraId="76237A3E" w14:textId="0A6156E7"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4A159588" w14:textId="534F8D38"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391669BC" w14:textId="7C612C2D"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1.496.250,00</w:t>
            </w:r>
          </w:p>
        </w:tc>
        <w:tc>
          <w:tcPr>
            <w:tcW w:w="509" w:type="pct"/>
            <w:tcBorders>
              <w:top w:val="outset" w:sz="6" w:space="0" w:color="000000"/>
              <w:left w:val="outset" w:sz="6" w:space="0" w:color="000000"/>
              <w:bottom w:val="outset" w:sz="6" w:space="0" w:color="000000"/>
              <w:right w:val="outset" w:sz="6" w:space="0" w:color="000000"/>
            </w:tcBorders>
          </w:tcPr>
          <w:p w14:paraId="2BE31748" w14:textId="36E8C291"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1.219.531,81</w:t>
            </w:r>
          </w:p>
        </w:tc>
      </w:tr>
      <w:tr w:rsidR="005F46E7" w:rsidRPr="00BC54C9" w14:paraId="0BBB8EA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4E1397D"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F676059"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BE844EC" w14:textId="4D8E3D30"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749" w:type="pct"/>
            <w:tcBorders>
              <w:top w:val="outset" w:sz="6" w:space="0" w:color="000000"/>
              <w:left w:val="outset" w:sz="6" w:space="0" w:color="000000"/>
              <w:bottom w:val="outset" w:sz="6" w:space="0" w:color="000000"/>
              <w:right w:val="outset" w:sz="6" w:space="0" w:color="000000"/>
            </w:tcBorders>
          </w:tcPr>
          <w:p w14:paraId="58A8DEAF" w14:textId="12748D84" w:rsidR="00D12912" w:rsidRPr="00682F04" w:rsidRDefault="00D12912" w:rsidP="00D12912">
            <w:pPr>
              <w:pStyle w:val="NormalnyWeb"/>
              <w:rPr>
                <w:rFonts w:asciiTheme="minorHAnsi" w:hAnsiTheme="minorHAnsi" w:cstheme="minorHAnsi"/>
                <w:sz w:val="22"/>
                <w:szCs w:val="22"/>
              </w:rPr>
            </w:pPr>
            <w:r w:rsidRPr="00682F04">
              <w:rPr>
                <w:rFonts w:asciiTheme="minorHAnsi" w:hAnsiTheme="minorHAnsi" w:cstheme="minorHAnsi"/>
                <w:sz w:val="22"/>
                <w:szCs w:val="22"/>
              </w:rPr>
              <w:t>Wydatki poniesione ze środków Rządowego Funduszu Polski Ład: Program Inwestycji Strategicznych na realizację zadań inwestycyjnych</w:t>
            </w:r>
          </w:p>
        </w:tc>
        <w:tc>
          <w:tcPr>
            <w:tcW w:w="529" w:type="pct"/>
            <w:tcBorders>
              <w:top w:val="outset" w:sz="6" w:space="0" w:color="000000"/>
              <w:left w:val="outset" w:sz="6" w:space="0" w:color="000000"/>
              <w:bottom w:val="outset" w:sz="6" w:space="0" w:color="000000"/>
              <w:right w:val="outset" w:sz="6" w:space="0" w:color="000000"/>
            </w:tcBorders>
          </w:tcPr>
          <w:p w14:paraId="6173CE51" w14:textId="3E7DD7A5"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3.095.393,40</w:t>
            </w:r>
          </w:p>
        </w:tc>
        <w:tc>
          <w:tcPr>
            <w:tcW w:w="529" w:type="pct"/>
            <w:tcBorders>
              <w:top w:val="outset" w:sz="6" w:space="0" w:color="000000"/>
              <w:left w:val="outset" w:sz="6" w:space="0" w:color="000000"/>
              <w:bottom w:val="outset" w:sz="6" w:space="0" w:color="000000"/>
              <w:right w:val="outset" w:sz="6" w:space="0" w:color="000000"/>
            </w:tcBorders>
          </w:tcPr>
          <w:p w14:paraId="32BEE519" w14:textId="6F7F62DB"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2.522.368,13</w:t>
            </w:r>
          </w:p>
        </w:tc>
        <w:tc>
          <w:tcPr>
            <w:tcW w:w="423" w:type="pct"/>
            <w:tcBorders>
              <w:top w:val="outset" w:sz="6" w:space="0" w:color="000000"/>
              <w:left w:val="outset" w:sz="6" w:space="0" w:color="000000"/>
              <w:bottom w:val="outset" w:sz="6" w:space="0" w:color="000000"/>
              <w:right w:val="outset" w:sz="6" w:space="0" w:color="000000"/>
            </w:tcBorders>
          </w:tcPr>
          <w:p w14:paraId="6067CA98" w14:textId="149C0ABD"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81,49</w:t>
            </w:r>
          </w:p>
        </w:tc>
        <w:tc>
          <w:tcPr>
            <w:tcW w:w="529" w:type="pct"/>
            <w:tcBorders>
              <w:top w:val="outset" w:sz="6" w:space="0" w:color="000000"/>
              <w:left w:val="outset" w:sz="6" w:space="0" w:color="000000"/>
              <w:bottom w:val="outset" w:sz="6" w:space="0" w:color="000000"/>
              <w:right w:val="outset" w:sz="6" w:space="0" w:color="000000"/>
            </w:tcBorders>
          </w:tcPr>
          <w:p w14:paraId="08D4133F" w14:textId="2DE98B1D"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4AF30C30" w14:textId="738AB558" w:rsidR="00D12912" w:rsidRPr="00682F04" w:rsidRDefault="00F511E6"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69275F08" w14:textId="1A7D1736"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3.095.393,40</w:t>
            </w:r>
          </w:p>
        </w:tc>
        <w:tc>
          <w:tcPr>
            <w:tcW w:w="509" w:type="pct"/>
            <w:tcBorders>
              <w:top w:val="outset" w:sz="6" w:space="0" w:color="000000"/>
              <w:left w:val="outset" w:sz="6" w:space="0" w:color="000000"/>
              <w:bottom w:val="outset" w:sz="6" w:space="0" w:color="000000"/>
              <w:right w:val="outset" w:sz="6" w:space="0" w:color="000000"/>
            </w:tcBorders>
          </w:tcPr>
          <w:p w14:paraId="2675AEB1" w14:textId="4BF0209F" w:rsidR="00D12912" w:rsidRPr="00682F04" w:rsidRDefault="00D12912" w:rsidP="00D12912">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2.522.368,13</w:t>
            </w:r>
          </w:p>
        </w:tc>
      </w:tr>
      <w:tr w:rsidR="005F46E7" w:rsidRPr="00BC54C9" w14:paraId="37EC1BA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FD25B1E" w14:textId="77777777" w:rsidR="00D12912" w:rsidRPr="00682F04" w:rsidRDefault="00D12912" w:rsidP="00D12912">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3FE5442" w14:textId="77777777" w:rsidR="00D12912" w:rsidRPr="00682F04" w:rsidRDefault="00D12912" w:rsidP="00D12912">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F330F6" w14:textId="77777777" w:rsidR="00D12912" w:rsidRPr="00682F04" w:rsidRDefault="00D12912" w:rsidP="00D12912">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A9FDB1" w14:textId="77777777" w:rsidR="00D12912" w:rsidRPr="00682F04" w:rsidRDefault="00D12912" w:rsidP="00D12912">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767592" w14:textId="77777777" w:rsidR="00D12912" w:rsidRPr="00682F04" w:rsidRDefault="00D12912" w:rsidP="00D12912">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894F10" w14:textId="77777777" w:rsidR="00D12912" w:rsidRPr="00682F04" w:rsidRDefault="00D12912" w:rsidP="00D12912">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BAAD761" w14:textId="77777777" w:rsidR="00D12912" w:rsidRPr="00682F04" w:rsidRDefault="00D12912" w:rsidP="00D12912">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415716A" w14:textId="77777777" w:rsidR="00D12912" w:rsidRPr="00682F04" w:rsidRDefault="00D12912" w:rsidP="00D12912">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5ACCCCB" w14:textId="77777777" w:rsidR="00D12912" w:rsidRPr="00682F04" w:rsidRDefault="00D12912" w:rsidP="00D12912">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39670E" w14:textId="77777777" w:rsidR="00D12912" w:rsidRPr="00682F04" w:rsidRDefault="00D12912" w:rsidP="00D12912">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2335FB8" w14:textId="77777777" w:rsidR="00D12912" w:rsidRPr="00682F04" w:rsidRDefault="00D12912" w:rsidP="00D12912">
            <w:pPr>
              <w:pStyle w:val="NormalnyWeb"/>
              <w:jc w:val="center"/>
              <w:rPr>
                <w:rFonts w:asciiTheme="minorHAnsi" w:hAnsiTheme="minorHAnsi" w:cstheme="minorHAnsi"/>
                <w:sz w:val="22"/>
                <w:szCs w:val="22"/>
              </w:rPr>
            </w:pPr>
          </w:p>
        </w:tc>
      </w:tr>
      <w:tr w:rsidR="005F46E7" w:rsidRPr="00BC54C9" w14:paraId="5394FDD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E255EE"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50754BD" w14:textId="123A391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01044</w:t>
            </w:r>
          </w:p>
        </w:tc>
        <w:tc>
          <w:tcPr>
            <w:tcW w:w="221" w:type="pct"/>
            <w:tcBorders>
              <w:top w:val="outset" w:sz="6" w:space="0" w:color="000000"/>
              <w:left w:val="outset" w:sz="6" w:space="0" w:color="000000"/>
              <w:bottom w:val="outset" w:sz="6" w:space="0" w:color="000000"/>
              <w:right w:val="outset" w:sz="6" w:space="0" w:color="000000"/>
            </w:tcBorders>
          </w:tcPr>
          <w:p w14:paraId="354AC93A"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1168593" w14:textId="29D6E0C4" w:rsidR="00F511E6" w:rsidRPr="00682F04" w:rsidRDefault="00F511E6" w:rsidP="00F511E6">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 xml:space="preserve">Infrastruktura </w:t>
            </w:r>
            <w:proofErr w:type="spellStart"/>
            <w:r w:rsidRPr="00682F04">
              <w:rPr>
                <w:rFonts w:asciiTheme="minorHAnsi" w:hAnsiTheme="minorHAnsi" w:cstheme="minorHAnsi"/>
                <w:i/>
                <w:iCs/>
                <w:sz w:val="22"/>
                <w:szCs w:val="22"/>
              </w:rPr>
              <w:t>sanitacyjna</w:t>
            </w:r>
            <w:proofErr w:type="spellEnd"/>
            <w:r w:rsidRPr="00682F04">
              <w:rPr>
                <w:rFonts w:asciiTheme="minorHAnsi" w:hAnsiTheme="minorHAnsi" w:cstheme="minorHAnsi"/>
                <w:i/>
                <w:iCs/>
                <w:sz w:val="22"/>
                <w:szCs w:val="22"/>
              </w:rPr>
              <w:t xml:space="preserve"> wsi</w:t>
            </w:r>
          </w:p>
        </w:tc>
        <w:tc>
          <w:tcPr>
            <w:tcW w:w="529" w:type="pct"/>
            <w:tcBorders>
              <w:top w:val="outset" w:sz="6" w:space="0" w:color="000000"/>
              <w:left w:val="outset" w:sz="6" w:space="0" w:color="000000"/>
              <w:bottom w:val="outset" w:sz="6" w:space="0" w:color="000000"/>
              <w:right w:val="outset" w:sz="6" w:space="0" w:color="000000"/>
            </w:tcBorders>
          </w:tcPr>
          <w:p w14:paraId="280F012A" w14:textId="42FD38C2"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1.338.876,00</w:t>
            </w:r>
          </w:p>
        </w:tc>
        <w:tc>
          <w:tcPr>
            <w:tcW w:w="529" w:type="pct"/>
            <w:tcBorders>
              <w:top w:val="outset" w:sz="6" w:space="0" w:color="000000"/>
              <w:left w:val="outset" w:sz="6" w:space="0" w:color="000000"/>
              <w:bottom w:val="outset" w:sz="6" w:space="0" w:color="000000"/>
              <w:right w:val="outset" w:sz="6" w:space="0" w:color="000000"/>
            </w:tcBorders>
          </w:tcPr>
          <w:p w14:paraId="62AC7AE7" w14:textId="60760866"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321.181,84</w:t>
            </w:r>
          </w:p>
        </w:tc>
        <w:tc>
          <w:tcPr>
            <w:tcW w:w="423" w:type="pct"/>
            <w:tcBorders>
              <w:top w:val="outset" w:sz="6" w:space="0" w:color="000000"/>
              <w:left w:val="outset" w:sz="6" w:space="0" w:color="000000"/>
              <w:bottom w:val="outset" w:sz="6" w:space="0" w:color="000000"/>
              <w:right w:val="outset" w:sz="6" w:space="0" w:color="000000"/>
            </w:tcBorders>
          </w:tcPr>
          <w:p w14:paraId="0DF3D72C" w14:textId="6067D229"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23,99</w:t>
            </w:r>
          </w:p>
        </w:tc>
        <w:tc>
          <w:tcPr>
            <w:tcW w:w="529" w:type="pct"/>
            <w:tcBorders>
              <w:top w:val="outset" w:sz="6" w:space="0" w:color="000000"/>
              <w:left w:val="outset" w:sz="6" w:space="0" w:color="000000"/>
              <w:bottom w:val="outset" w:sz="6" w:space="0" w:color="000000"/>
              <w:right w:val="outset" w:sz="6" w:space="0" w:color="000000"/>
            </w:tcBorders>
          </w:tcPr>
          <w:p w14:paraId="5E9271FF" w14:textId="6713A411"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472.631,00</w:t>
            </w:r>
          </w:p>
        </w:tc>
        <w:tc>
          <w:tcPr>
            <w:tcW w:w="530" w:type="pct"/>
            <w:tcBorders>
              <w:top w:val="outset" w:sz="6" w:space="0" w:color="000000"/>
              <w:left w:val="outset" w:sz="6" w:space="0" w:color="000000"/>
              <w:bottom w:val="outset" w:sz="6" w:space="0" w:color="000000"/>
              <w:right w:val="outset" w:sz="6" w:space="0" w:color="000000"/>
            </w:tcBorders>
          </w:tcPr>
          <w:p w14:paraId="332C3AA0" w14:textId="69CC8792"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293.687,72</w:t>
            </w:r>
          </w:p>
        </w:tc>
        <w:tc>
          <w:tcPr>
            <w:tcW w:w="529" w:type="pct"/>
            <w:tcBorders>
              <w:top w:val="outset" w:sz="6" w:space="0" w:color="000000"/>
              <w:left w:val="outset" w:sz="6" w:space="0" w:color="000000"/>
              <w:bottom w:val="outset" w:sz="6" w:space="0" w:color="000000"/>
              <w:right w:val="outset" w:sz="6" w:space="0" w:color="000000"/>
            </w:tcBorders>
          </w:tcPr>
          <w:p w14:paraId="42D1D0AF" w14:textId="6252E048"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866.245,00</w:t>
            </w:r>
          </w:p>
        </w:tc>
        <w:tc>
          <w:tcPr>
            <w:tcW w:w="509" w:type="pct"/>
            <w:tcBorders>
              <w:top w:val="outset" w:sz="6" w:space="0" w:color="000000"/>
              <w:left w:val="outset" w:sz="6" w:space="0" w:color="000000"/>
              <w:bottom w:val="outset" w:sz="6" w:space="0" w:color="000000"/>
              <w:right w:val="outset" w:sz="6" w:space="0" w:color="000000"/>
            </w:tcBorders>
          </w:tcPr>
          <w:p w14:paraId="063FAB22" w14:textId="2073214B"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27.494,12</w:t>
            </w:r>
          </w:p>
        </w:tc>
      </w:tr>
      <w:tr w:rsidR="005F46E7" w:rsidRPr="00BC54C9" w14:paraId="1B2E748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64A45D"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6026AF6"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CE3DC7"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424D009"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4DD3D1"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C3DE00"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428A77A"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ADC85D"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3EC77D8"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BE6E10"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191386C"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22CAF2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9BB6728"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713A88"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3DF3471" w14:textId="3FDD97D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34EBC65E" w14:textId="33181C68"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5425CC87" w14:textId="501D28A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38.500,00</w:t>
            </w:r>
          </w:p>
        </w:tc>
        <w:tc>
          <w:tcPr>
            <w:tcW w:w="529" w:type="pct"/>
            <w:tcBorders>
              <w:top w:val="outset" w:sz="6" w:space="0" w:color="000000"/>
              <w:left w:val="outset" w:sz="6" w:space="0" w:color="000000"/>
              <w:bottom w:val="outset" w:sz="6" w:space="0" w:color="000000"/>
              <w:right w:val="outset" w:sz="6" w:space="0" w:color="000000"/>
            </w:tcBorders>
          </w:tcPr>
          <w:p w14:paraId="492442B7" w14:textId="3FA0BA5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28.054,40</w:t>
            </w:r>
          </w:p>
        </w:tc>
        <w:tc>
          <w:tcPr>
            <w:tcW w:w="423" w:type="pct"/>
            <w:tcBorders>
              <w:top w:val="outset" w:sz="6" w:space="0" w:color="000000"/>
              <w:left w:val="outset" w:sz="6" w:space="0" w:color="000000"/>
              <w:bottom w:val="outset" w:sz="6" w:space="0" w:color="000000"/>
              <w:right w:val="outset" w:sz="6" w:space="0" w:color="000000"/>
            </w:tcBorders>
          </w:tcPr>
          <w:p w14:paraId="0F2040FF" w14:textId="6A2B54E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72,87</w:t>
            </w:r>
          </w:p>
        </w:tc>
        <w:tc>
          <w:tcPr>
            <w:tcW w:w="529" w:type="pct"/>
            <w:tcBorders>
              <w:top w:val="outset" w:sz="6" w:space="0" w:color="000000"/>
              <w:left w:val="outset" w:sz="6" w:space="0" w:color="000000"/>
              <w:bottom w:val="outset" w:sz="6" w:space="0" w:color="000000"/>
              <w:right w:val="outset" w:sz="6" w:space="0" w:color="000000"/>
            </w:tcBorders>
          </w:tcPr>
          <w:p w14:paraId="636A3A4C" w14:textId="3CF34C0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38.500,00</w:t>
            </w:r>
          </w:p>
        </w:tc>
        <w:tc>
          <w:tcPr>
            <w:tcW w:w="530" w:type="pct"/>
            <w:tcBorders>
              <w:top w:val="outset" w:sz="6" w:space="0" w:color="000000"/>
              <w:left w:val="outset" w:sz="6" w:space="0" w:color="000000"/>
              <w:bottom w:val="outset" w:sz="6" w:space="0" w:color="000000"/>
              <w:right w:val="outset" w:sz="6" w:space="0" w:color="000000"/>
            </w:tcBorders>
          </w:tcPr>
          <w:p w14:paraId="7D4B5045" w14:textId="5CB84C2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28.054,40</w:t>
            </w:r>
          </w:p>
        </w:tc>
        <w:tc>
          <w:tcPr>
            <w:tcW w:w="529" w:type="pct"/>
            <w:tcBorders>
              <w:top w:val="outset" w:sz="6" w:space="0" w:color="000000"/>
              <w:left w:val="outset" w:sz="6" w:space="0" w:color="000000"/>
              <w:bottom w:val="outset" w:sz="6" w:space="0" w:color="000000"/>
              <w:right w:val="outset" w:sz="6" w:space="0" w:color="000000"/>
            </w:tcBorders>
          </w:tcPr>
          <w:p w14:paraId="4D535F07" w14:textId="0E869C9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271620B" w14:textId="5D31015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61E3B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F78568"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C5EAE1"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2D09C93" w14:textId="3F0685D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tcPr>
          <w:p w14:paraId="181356EC" w14:textId="78487A10"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38FA52F6" w14:textId="57DC0FA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375.431,00</w:t>
            </w:r>
          </w:p>
        </w:tc>
        <w:tc>
          <w:tcPr>
            <w:tcW w:w="529" w:type="pct"/>
            <w:tcBorders>
              <w:top w:val="outset" w:sz="6" w:space="0" w:color="000000"/>
              <w:left w:val="outset" w:sz="6" w:space="0" w:color="000000"/>
              <w:bottom w:val="outset" w:sz="6" w:space="0" w:color="000000"/>
              <w:right w:val="outset" w:sz="6" w:space="0" w:color="000000"/>
            </w:tcBorders>
          </w:tcPr>
          <w:p w14:paraId="764D6CD3" w14:textId="5F69728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224.612,74</w:t>
            </w:r>
          </w:p>
        </w:tc>
        <w:tc>
          <w:tcPr>
            <w:tcW w:w="423" w:type="pct"/>
            <w:tcBorders>
              <w:top w:val="outset" w:sz="6" w:space="0" w:color="000000"/>
              <w:left w:val="outset" w:sz="6" w:space="0" w:color="000000"/>
              <w:bottom w:val="outset" w:sz="6" w:space="0" w:color="000000"/>
              <w:right w:val="outset" w:sz="6" w:space="0" w:color="000000"/>
            </w:tcBorders>
          </w:tcPr>
          <w:p w14:paraId="1354C31B" w14:textId="60434E5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59,83</w:t>
            </w:r>
          </w:p>
        </w:tc>
        <w:tc>
          <w:tcPr>
            <w:tcW w:w="529" w:type="pct"/>
            <w:tcBorders>
              <w:top w:val="outset" w:sz="6" w:space="0" w:color="000000"/>
              <w:left w:val="outset" w:sz="6" w:space="0" w:color="000000"/>
              <w:bottom w:val="outset" w:sz="6" w:space="0" w:color="000000"/>
              <w:right w:val="outset" w:sz="6" w:space="0" w:color="000000"/>
            </w:tcBorders>
          </w:tcPr>
          <w:p w14:paraId="35CD9E61" w14:textId="254D98E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375.431,00</w:t>
            </w:r>
          </w:p>
        </w:tc>
        <w:tc>
          <w:tcPr>
            <w:tcW w:w="530" w:type="pct"/>
            <w:tcBorders>
              <w:top w:val="outset" w:sz="6" w:space="0" w:color="000000"/>
              <w:left w:val="outset" w:sz="6" w:space="0" w:color="000000"/>
              <w:bottom w:val="outset" w:sz="6" w:space="0" w:color="000000"/>
              <w:right w:val="outset" w:sz="6" w:space="0" w:color="000000"/>
            </w:tcBorders>
          </w:tcPr>
          <w:p w14:paraId="2C41B23A" w14:textId="2CEFCCF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224.612,74</w:t>
            </w:r>
          </w:p>
        </w:tc>
        <w:tc>
          <w:tcPr>
            <w:tcW w:w="529" w:type="pct"/>
            <w:tcBorders>
              <w:top w:val="outset" w:sz="6" w:space="0" w:color="000000"/>
              <w:left w:val="outset" w:sz="6" w:space="0" w:color="000000"/>
              <w:bottom w:val="outset" w:sz="6" w:space="0" w:color="000000"/>
              <w:right w:val="outset" w:sz="6" w:space="0" w:color="000000"/>
            </w:tcBorders>
          </w:tcPr>
          <w:p w14:paraId="6F5F1D61" w14:textId="3C0DA6A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EF708ED" w14:textId="72BEF6A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5C058B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3CC920"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FC9290"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8F7229" w14:textId="0F7FC18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5B1B4C2F" w14:textId="333052DA"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pozostałych </w:t>
            </w:r>
          </w:p>
        </w:tc>
        <w:tc>
          <w:tcPr>
            <w:tcW w:w="529" w:type="pct"/>
            <w:tcBorders>
              <w:top w:val="outset" w:sz="6" w:space="0" w:color="000000"/>
              <w:left w:val="outset" w:sz="6" w:space="0" w:color="000000"/>
              <w:bottom w:val="outset" w:sz="6" w:space="0" w:color="000000"/>
              <w:right w:val="outset" w:sz="6" w:space="0" w:color="000000"/>
            </w:tcBorders>
          </w:tcPr>
          <w:p w14:paraId="4146973E" w14:textId="2671DD1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48.100,00</w:t>
            </w:r>
          </w:p>
        </w:tc>
        <w:tc>
          <w:tcPr>
            <w:tcW w:w="529" w:type="pct"/>
            <w:tcBorders>
              <w:top w:val="outset" w:sz="6" w:space="0" w:color="000000"/>
              <w:left w:val="outset" w:sz="6" w:space="0" w:color="000000"/>
              <w:bottom w:val="outset" w:sz="6" w:space="0" w:color="000000"/>
              <w:right w:val="outset" w:sz="6" w:space="0" w:color="000000"/>
            </w:tcBorders>
          </w:tcPr>
          <w:p w14:paraId="4C24FC24" w14:textId="1A3DBD9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34.488,54</w:t>
            </w:r>
          </w:p>
        </w:tc>
        <w:tc>
          <w:tcPr>
            <w:tcW w:w="423" w:type="pct"/>
            <w:tcBorders>
              <w:top w:val="outset" w:sz="6" w:space="0" w:color="000000"/>
              <w:left w:val="outset" w:sz="6" w:space="0" w:color="000000"/>
              <w:bottom w:val="outset" w:sz="6" w:space="0" w:color="000000"/>
              <w:right w:val="outset" w:sz="6" w:space="0" w:color="000000"/>
            </w:tcBorders>
          </w:tcPr>
          <w:p w14:paraId="41E9CA05" w14:textId="1CE3EBF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71,70</w:t>
            </w:r>
          </w:p>
        </w:tc>
        <w:tc>
          <w:tcPr>
            <w:tcW w:w="529" w:type="pct"/>
            <w:tcBorders>
              <w:top w:val="outset" w:sz="6" w:space="0" w:color="000000"/>
              <w:left w:val="outset" w:sz="6" w:space="0" w:color="000000"/>
              <w:bottom w:val="outset" w:sz="6" w:space="0" w:color="000000"/>
              <w:right w:val="outset" w:sz="6" w:space="0" w:color="000000"/>
            </w:tcBorders>
          </w:tcPr>
          <w:p w14:paraId="40F7EC98" w14:textId="069784B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48.100,00</w:t>
            </w:r>
          </w:p>
        </w:tc>
        <w:tc>
          <w:tcPr>
            <w:tcW w:w="530" w:type="pct"/>
            <w:tcBorders>
              <w:top w:val="outset" w:sz="6" w:space="0" w:color="000000"/>
              <w:left w:val="outset" w:sz="6" w:space="0" w:color="000000"/>
              <w:bottom w:val="outset" w:sz="6" w:space="0" w:color="000000"/>
              <w:right w:val="outset" w:sz="6" w:space="0" w:color="000000"/>
            </w:tcBorders>
          </w:tcPr>
          <w:p w14:paraId="023C67B4" w14:textId="7DCB178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34.488,54</w:t>
            </w:r>
          </w:p>
        </w:tc>
        <w:tc>
          <w:tcPr>
            <w:tcW w:w="529" w:type="pct"/>
            <w:tcBorders>
              <w:top w:val="outset" w:sz="6" w:space="0" w:color="000000"/>
              <w:left w:val="outset" w:sz="6" w:space="0" w:color="000000"/>
              <w:bottom w:val="outset" w:sz="6" w:space="0" w:color="000000"/>
              <w:right w:val="outset" w:sz="6" w:space="0" w:color="000000"/>
            </w:tcBorders>
          </w:tcPr>
          <w:p w14:paraId="626307C1" w14:textId="230A834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C2D6D22" w14:textId="6559E27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89C7D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16B42D"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80AFEF6"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8E3EA54" w14:textId="2D0C158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tcPr>
          <w:p w14:paraId="7AA14C83" w14:textId="7B94CAB5"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Opłaty z tytułu zakupu usług telekomunikacyjnych</w:t>
            </w:r>
          </w:p>
        </w:tc>
        <w:tc>
          <w:tcPr>
            <w:tcW w:w="529" w:type="pct"/>
            <w:tcBorders>
              <w:top w:val="outset" w:sz="6" w:space="0" w:color="000000"/>
              <w:left w:val="outset" w:sz="6" w:space="0" w:color="000000"/>
              <w:bottom w:val="outset" w:sz="6" w:space="0" w:color="000000"/>
              <w:right w:val="outset" w:sz="6" w:space="0" w:color="000000"/>
            </w:tcBorders>
          </w:tcPr>
          <w:p w14:paraId="1901400B" w14:textId="21E9018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6002A29D" w14:textId="74863F8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240,20</w:t>
            </w:r>
          </w:p>
        </w:tc>
        <w:tc>
          <w:tcPr>
            <w:tcW w:w="423" w:type="pct"/>
            <w:tcBorders>
              <w:top w:val="outset" w:sz="6" w:space="0" w:color="000000"/>
              <w:left w:val="outset" w:sz="6" w:space="0" w:color="000000"/>
              <w:bottom w:val="outset" w:sz="6" w:space="0" w:color="000000"/>
              <w:right w:val="outset" w:sz="6" w:space="0" w:color="000000"/>
            </w:tcBorders>
          </w:tcPr>
          <w:p w14:paraId="602538D9" w14:textId="0C88C63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40,03</w:t>
            </w:r>
          </w:p>
        </w:tc>
        <w:tc>
          <w:tcPr>
            <w:tcW w:w="529" w:type="pct"/>
            <w:tcBorders>
              <w:top w:val="outset" w:sz="6" w:space="0" w:color="000000"/>
              <w:left w:val="outset" w:sz="6" w:space="0" w:color="000000"/>
              <w:bottom w:val="outset" w:sz="6" w:space="0" w:color="000000"/>
              <w:right w:val="outset" w:sz="6" w:space="0" w:color="000000"/>
            </w:tcBorders>
          </w:tcPr>
          <w:p w14:paraId="0F02D88B" w14:textId="735369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7B39FBB3" w14:textId="6201F42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240,20</w:t>
            </w:r>
          </w:p>
        </w:tc>
        <w:tc>
          <w:tcPr>
            <w:tcW w:w="529" w:type="pct"/>
            <w:tcBorders>
              <w:top w:val="outset" w:sz="6" w:space="0" w:color="000000"/>
              <w:left w:val="outset" w:sz="6" w:space="0" w:color="000000"/>
              <w:bottom w:val="outset" w:sz="6" w:space="0" w:color="000000"/>
              <w:right w:val="outset" w:sz="6" w:space="0" w:color="000000"/>
            </w:tcBorders>
          </w:tcPr>
          <w:p w14:paraId="7A79EC7F" w14:textId="44522CF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272C8B0" w14:textId="1F933CD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12B77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5DD26A"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85E2080"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1188DF" w14:textId="5FE743D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tcPr>
          <w:p w14:paraId="21BC9999" w14:textId="46239136"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5B5D3A1A" w14:textId="22427CC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228AE824" w14:textId="307BA80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6.291,94</w:t>
            </w:r>
          </w:p>
        </w:tc>
        <w:tc>
          <w:tcPr>
            <w:tcW w:w="423" w:type="pct"/>
            <w:tcBorders>
              <w:top w:val="outset" w:sz="6" w:space="0" w:color="000000"/>
              <w:left w:val="outset" w:sz="6" w:space="0" w:color="000000"/>
              <w:bottom w:val="outset" w:sz="6" w:space="0" w:color="000000"/>
              <w:right w:val="outset" w:sz="6" w:space="0" w:color="000000"/>
            </w:tcBorders>
          </w:tcPr>
          <w:p w14:paraId="45F867BF" w14:textId="27079FE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62,92</w:t>
            </w:r>
          </w:p>
        </w:tc>
        <w:tc>
          <w:tcPr>
            <w:tcW w:w="529" w:type="pct"/>
            <w:tcBorders>
              <w:top w:val="outset" w:sz="6" w:space="0" w:color="000000"/>
              <w:left w:val="outset" w:sz="6" w:space="0" w:color="000000"/>
              <w:bottom w:val="outset" w:sz="6" w:space="0" w:color="000000"/>
              <w:right w:val="outset" w:sz="6" w:space="0" w:color="000000"/>
            </w:tcBorders>
          </w:tcPr>
          <w:p w14:paraId="65B0ECD7" w14:textId="7FFFD0E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30" w:type="pct"/>
            <w:tcBorders>
              <w:top w:val="outset" w:sz="6" w:space="0" w:color="000000"/>
              <w:left w:val="outset" w:sz="6" w:space="0" w:color="000000"/>
              <w:bottom w:val="outset" w:sz="6" w:space="0" w:color="000000"/>
              <w:right w:val="outset" w:sz="6" w:space="0" w:color="000000"/>
            </w:tcBorders>
          </w:tcPr>
          <w:p w14:paraId="4F7AE7DE" w14:textId="13FF421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6.291,94</w:t>
            </w:r>
          </w:p>
        </w:tc>
        <w:tc>
          <w:tcPr>
            <w:tcW w:w="529" w:type="pct"/>
            <w:tcBorders>
              <w:top w:val="outset" w:sz="6" w:space="0" w:color="000000"/>
              <w:left w:val="outset" w:sz="6" w:space="0" w:color="000000"/>
              <w:bottom w:val="outset" w:sz="6" w:space="0" w:color="000000"/>
              <w:right w:val="outset" w:sz="6" w:space="0" w:color="000000"/>
            </w:tcBorders>
          </w:tcPr>
          <w:p w14:paraId="391E21D7" w14:textId="6E91164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405080D" w14:textId="4F0FD73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FE9EE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7BE550"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190C2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9F4D338" w14:textId="7D78824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tcPr>
          <w:p w14:paraId="3057E004" w14:textId="1329D068"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3639B6AC" w14:textId="798137C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866.245,00</w:t>
            </w:r>
          </w:p>
        </w:tc>
        <w:tc>
          <w:tcPr>
            <w:tcW w:w="529" w:type="pct"/>
            <w:tcBorders>
              <w:top w:val="outset" w:sz="6" w:space="0" w:color="000000"/>
              <w:left w:val="outset" w:sz="6" w:space="0" w:color="000000"/>
              <w:bottom w:val="outset" w:sz="6" w:space="0" w:color="000000"/>
              <w:right w:val="outset" w:sz="6" w:space="0" w:color="000000"/>
            </w:tcBorders>
          </w:tcPr>
          <w:p w14:paraId="5F21A752" w14:textId="2D59E3E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27.494,12</w:t>
            </w:r>
          </w:p>
        </w:tc>
        <w:tc>
          <w:tcPr>
            <w:tcW w:w="423" w:type="pct"/>
            <w:tcBorders>
              <w:top w:val="outset" w:sz="6" w:space="0" w:color="000000"/>
              <w:left w:val="outset" w:sz="6" w:space="0" w:color="000000"/>
              <w:bottom w:val="outset" w:sz="6" w:space="0" w:color="000000"/>
              <w:right w:val="outset" w:sz="6" w:space="0" w:color="000000"/>
            </w:tcBorders>
          </w:tcPr>
          <w:p w14:paraId="291CCF87" w14:textId="64D1E23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3,17</w:t>
            </w:r>
          </w:p>
        </w:tc>
        <w:tc>
          <w:tcPr>
            <w:tcW w:w="529" w:type="pct"/>
            <w:tcBorders>
              <w:top w:val="outset" w:sz="6" w:space="0" w:color="000000"/>
              <w:left w:val="outset" w:sz="6" w:space="0" w:color="000000"/>
              <w:bottom w:val="outset" w:sz="6" w:space="0" w:color="000000"/>
              <w:right w:val="outset" w:sz="6" w:space="0" w:color="000000"/>
            </w:tcBorders>
          </w:tcPr>
          <w:p w14:paraId="5152469C" w14:textId="2DC1235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C6B9CF8" w14:textId="657594D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2771CF2E" w14:textId="39A5BB0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866.245,00</w:t>
            </w:r>
          </w:p>
        </w:tc>
        <w:tc>
          <w:tcPr>
            <w:tcW w:w="509" w:type="pct"/>
            <w:tcBorders>
              <w:top w:val="outset" w:sz="6" w:space="0" w:color="000000"/>
              <w:left w:val="outset" w:sz="6" w:space="0" w:color="000000"/>
              <w:bottom w:val="outset" w:sz="6" w:space="0" w:color="000000"/>
              <w:right w:val="outset" w:sz="6" w:space="0" w:color="000000"/>
            </w:tcBorders>
          </w:tcPr>
          <w:p w14:paraId="5425DF91" w14:textId="2605D19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27.494,12</w:t>
            </w:r>
          </w:p>
        </w:tc>
      </w:tr>
      <w:tr w:rsidR="005F46E7" w:rsidRPr="00BC54C9" w14:paraId="3B4DD86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0EDEA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B7FCB7C"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0AE3DB3" w14:textId="6570A1A6"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781B3FF" w14:textId="1F8C539E"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5E331C7"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F9679A"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6083D49"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523F828"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FF3D9D2"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F8051C"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DE8E961"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493C167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0B5706"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0167D1C"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01095</w:t>
            </w:r>
          </w:p>
        </w:tc>
        <w:tc>
          <w:tcPr>
            <w:tcW w:w="221" w:type="pct"/>
            <w:tcBorders>
              <w:top w:val="outset" w:sz="6" w:space="0" w:color="000000"/>
              <w:left w:val="outset" w:sz="6" w:space="0" w:color="000000"/>
              <w:bottom w:val="outset" w:sz="6" w:space="0" w:color="000000"/>
              <w:right w:val="outset" w:sz="6" w:space="0" w:color="000000"/>
            </w:tcBorders>
          </w:tcPr>
          <w:p w14:paraId="09CA85A6"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975E90D"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7B7A76F4" w14:textId="074B80A9"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1.477.548,85</w:t>
            </w:r>
          </w:p>
        </w:tc>
        <w:tc>
          <w:tcPr>
            <w:tcW w:w="529" w:type="pct"/>
            <w:tcBorders>
              <w:top w:val="outset" w:sz="6" w:space="0" w:color="000000"/>
              <w:left w:val="outset" w:sz="6" w:space="0" w:color="000000"/>
              <w:bottom w:val="outset" w:sz="6" w:space="0" w:color="000000"/>
              <w:right w:val="outset" w:sz="6" w:space="0" w:color="000000"/>
            </w:tcBorders>
          </w:tcPr>
          <w:p w14:paraId="243269AD" w14:textId="2E7A5FEE"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1.477.509,34</w:t>
            </w:r>
          </w:p>
        </w:tc>
        <w:tc>
          <w:tcPr>
            <w:tcW w:w="423" w:type="pct"/>
            <w:tcBorders>
              <w:top w:val="outset" w:sz="6" w:space="0" w:color="000000"/>
              <w:left w:val="outset" w:sz="6" w:space="0" w:color="000000"/>
              <w:bottom w:val="outset" w:sz="6" w:space="0" w:color="000000"/>
              <w:right w:val="outset" w:sz="6" w:space="0" w:color="000000"/>
            </w:tcBorders>
          </w:tcPr>
          <w:p w14:paraId="3D0CCF37" w14:textId="0E013822"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F7641C1" w14:textId="4E62875C"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1.477.548,85</w:t>
            </w:r>
          </w:p>
        </w:tc>
        <w:tc>
          <w:tcPr>
            <w:tcW w:w="530" w:type="pct"/>
            <w:tcBorders>
              <w:top w:val="outset" w:sz="6" w:space="0" w:color="000000"/>
              <w:left w:val="outset" w:sz="6" w:space="0" w:color="000000"/>
              <w:bottom w:val="outset" w:sz="6" w:space="0" w:color="000000"/>
              <w:right w:val="outset" w:sz="6" w:space="0" w:color="000000"/>
            </w:tcBorders>
          </w:tcPr>
          <w:p w14:paraId="66C55B9B" w14:textId="34EFBDEC"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1.477.509,34</w:t>
            </w:r>
          </w:p>
        </w:tc>
        <w:tc>
          <w:tcPr>
            <w:tcW w:w="529" w:type="pct"/>
            <w:tcBorders>
              <w:top w:val="outset" w:sz="6" w:space="0" w:color="000000"/>
              <w:left w:val="outset" w:sz="6" w:space="0" w:color="000000"/>
              <w:bottom w:val="outset" w:sz="6" w:space="0" w:color="000000"/>
              <w:right w:val="outset" w:sz="6" w:space="0" w:color="000000"/>
            </w:tcBorders>
          </w:tcPr>
          <w:p w14:paraId="3C5848FD" w14:textId="6679E618"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F4D92B" w14:textId="6D7D22CC"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77ED2BF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37D1BE"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5762410"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05262F0"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3AA6509"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F2C790"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EDEA91F"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F0ABA85"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9A232E5"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E8745F8"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941F93"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B8C1421"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2452A1E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BDD92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3FE529"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44740BF"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5C8B93C3"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71B07867" w14:textId="5834512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8.935,35</w:t>
            </w:r>
          </w:p>
        </w:tc>
        <w:tc>
          <w:tcPr>
            <w:tcW w:w="529" w:type="pct"/>
            <w:tcBorders>
              <w:top w:val="outset" w:sz="6" w:space="0" w:color="000000"/>
              <w:left w:val="outset" w:sz="6" w:space="0" w:color="000000"/>
              <w:bottom w:val="outset" w:sz="6" w:space="0" w:color="000000"/>
              <w:right w:val="outset" w:sz="6" w:space="0" w:color="000000"/>
            </w:tcBorders>
          </w:tcPr>
          <w:p w14:paraId="1A07FC15" w14:textId="1708ECC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8.935,35</w:t>
            </w:r>
          </w:p>
        </w:tc>
        <w:tc>
          <w:tcPr>
            <w:tcW w:w="423" w:type="pct"/>
            <w:tcBorders>
              <w:top w:val="outset" w:sz="6" w:space="0" w:color="000000"/>
              <w:left w:val="outset" w:sz="6" w:space="0" w:color="000000"/>
              <w:bottom w:val="outset" w:sz="6" w:space="0" w:color="000000"/>
              <w:right w:val="outset" w:sz="6" w:space="0" w:color="000000"/>
            </w:tcBorders>
          </w:tcPr>
          <w:p w14:paraId="3F5E846D" w14:textId="7DBCC4B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80B186D" w14:textId="6C55D6F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8.935,35</w:t>
            </w:r>
          </w:p>
        </w:tc>
        <w:tc>
          <w:tcPr>
            <w:tcW w:w="530" w:type="pct"/>
            <w:tcBorders>
              <w:top w:val="outset" w:sz="6" w:space="0" w:color="000000"/>
              <w:left w:val="outset" w:sz="6" w:space="0" w:color="000000"/>
              <w:bottom w:val="outset" w:sz="6" w:space="0" w:color="000000"/>
              <w:right w:val="outset" w:sz="6" w:space="0" w:color="000000"/>
            </w:tcBorders>
          </w:tcPr>
          <w:p w14:paraId="4CB4C45F" w14:textId="342549A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8.935,35</w:t>
            </w:r>
          </w:p>
        </w:tc>
        <w:tc>
          <w:tcPr>
            <w:tcW w:w="529" w:type="pct"/>
            <w:tcBorders>
              <w:top w:val="outset" w:sz="6" w:space="0" w:color="000000"/>
              <w:left w:val="outset" w:sz="6" w:space="0" w:color="000000"/>
              <w:bottom w:val="outset" w:sz="6" w:space="0" w:color="000000"/>
              <w:right w:val="outset" w:sz="6" w:space="0" w:color="000000"/>
            </w:tcBorders>
          </w:tcPr>
          <w:p w14:paraId="4DDE41E2" w14:textId="74ACE48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925EFB" w14:textId="27C7984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D55D9C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119987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FA277B"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C959E6"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78A9994"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4B32B87A" w14:textId="726B1EF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1.530,24</w:t>
            </w:r>
          </w:p>
        </w:tc>
        <w:tc>
          <w:tcPr>
            <w:tcW w:w="529" w:type="pct"/>
            <w:tcBorders>
              <w:top w:val="outset" w:sz="6" w:space="0" w:color="000000"/>
              <w:left w:val="outset" w:sz="6" w:space="0" w:color="000000"/>
              <w:bottom w:val="outset" w:sz="6" w:space="0" w:color="000000"/>
              <w:right w:val="outset" w:sz="6" w:space="0" w:color="000000"/>
            </w:tcBorders>
          </w:tcPr>
          <w:p w14:paraId="73DC07DE" w14:textId="0E72FED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1.530,24</w:t>
            </w:r>
          </w:p>
        </w:tc>
        <w:tc>
          <w:tcPr>
            <w:tcW w:w="423" w:type="pct"/>
            <w:tcBorders>
              <w:top w:val="outset" w:sz="6" w:space="0" w:color="000000"/>
              <w:left w:val="outset" w:sz="6" w:space="0" w:color="000000"/>
              <w:bottom w:val="outset" w:sz="6" w:space="0" w:color="000000"/>
              <w:right w:val="outset" w:sz="6" w:space="0" w:color="000000"/>
            </w:tcBorders>
          </w:tcPr>
          <w:p w14:paraId="5B26D0E6" w14:textId="6DA8034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B28EE21" w14:textId="1586757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1.530,24</w:t>
            </w:r>
          </w:p>
        </w:tc>
        <w:tc>
          <w:tcPr>
            <w:tcW w:w="530" w:type="pct"/>
            <w:tcBorders>
              <w:top w:val="outset" w:sz="6" w:space="0" w:color="000000"/>
              <w:left w:val="outset" w:sz="6" w:space="0" w:color="000000"/>
              <w:bottom w:val="outset" w:sz="6" w:space="0" w:color="000000"/>
              <w:right w:val="outset" w:sz="6" w:space="0" w:color="000000"/>
            </w:tcBorders>
          </w:tcPr>
          <w:p w14:paraId="6C445B60" w14:textId="62541C4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1.530,24</w:t>
            </w:r>
          </w:p>
        </w:tc>
        <w:tc>
          <w:tcPr>
            <w:tcW w:w="529" w:type="pct"/>
            <w:tcBorders>
              <w:top w:val="outset" w:sz="6" w:space="0" w:color="000000"/>
              <w:left w:val="outset" w:sz="6" w:space="0" w:color="000000"/>
              <w:bottom w:val="outset" w:sz="6" w:space="0" w:color="000000"/>
              <w:right w:val="outset" w:sz="6" w:space="0" w:color="000000"/>
            </w:tcBorders>
          </w:tcPr>
          <w:p w14:paraId="15726797" w14:textId="2F29030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0FCCD1E" w14:textId="53650DD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D03E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8FA37F"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E800592"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06281FD"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6E21997B"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na Fundusz Pracy oraz Solidarnościowy </w:t>
            </w:r>
            <w:r w:rsidRPr="00682F04">
              <w:rPr>
                <w:rFonts w:asciiTheme="minorHAnsi" w:hAnsiTheme="minorHAnsi" w:cstheme="minorHAnsi"/>
                <w:sz w:val="22"/>
                <w:szCs w:val="22"/>
              </w:rPr>
              <w:lastRenderedPageBreak/>
              <w:t>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1A09E3F8" w14:textId="175BD7A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203,48</w:t>
            </w:r>
          </w:p>
        </w:tc>
        <w:tc>
          <w:tcPr>
            <w:tcW w:w="529" w:type="pct"/>
            <w:tcBorders>
              <w:top w:val="outset" w:sz="6" w:space="0" w:color="000000"/>
              <w:left w:val="outset" w:sz="6" w:space="0" w:color="000000"/>
              <w:bottom w:val="outset" w:sz="6" w:space="0" w:color="000000"/>
              <w:right w:val="outset" w:sz="6" w:space="0" w:color="000000"/>
            </w:tcBorders>
          </w:tcPr>
          <w:p w14:paraId="087B644F" w14:textId="5BCA144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203,48</w:t>
            </w:r>
          </w:p>
        </w:tc>
        <w:tc>
          <w:tcPr>
            <w:tcW w:w="423" w:type="pct"/>
            <w:tcBorders>
              <w:top w:val="outset" w:sz="6" w:space="0" w:color="000000"/>
              <w:left w:val="outset" w:sz="6" w:space="0" w:color="000000"/>
              <w:bottom w:val="outset" w:sz="6" w:space="0" w:color="000000"/>
              <w:right w:val="outset" w:sz="6" w:space="0" w:color="000000"/>
            </w:tcBorders>
          </w:tcPr>
          <w:p w14:paraId="00C3DB8F" w14:textId="40622DC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4CA9A8B" w14:textId="4FCCF04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203,48</w:t>
            </w:r>
          </w:p>
        </w:tc>
        <w:tc>
          <w:tcPr>
            <w:tcW w:w="530" w:type="pct"/>
            <w:tcBorders>
              <w:top w:val="outset" w:sz="6" w:space="0" w:color="000000"/>
              <w:left w:val="outset" w:sz="6" w:space="0" w:color="000000"/>
              <w:bottom w:val="outset" w:sz="6" w:space="0" w:color="000000"/>
              <w:right w:val="outset" w:sz="6" w:space="0" w:color="000000"/>
            </w:tcBorders>
          </w:tcPr>
          <w:p w14:paraId="1B97BD09" w14:textId="0429FD7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203,48</w:t>
            </w:r>
          </w:p>
        </w:tc>
        <w:tc>
          <w:tcPr>
            <w:tcW w:w="529" w:type="pct"/>
            <w:tcBorders>
              <w:top w:val="outset" w:sz="6" w:space="0" w:color="000000"/>
              <w:left w:val="outset" w:sz="6" w:space="0" w:color="000000"/>
              <w:bottom w:val="outset" w:sz="6" w:space="0" w:color="000000"/>
              <w:right w:val="outset" w:sz="6" w:space="0" w:color="000000"/>
            </w:tcBorders>
          </w:tcPr>
          <w:p w14:paraId="273BCEEC" w14:textId="66D0A7B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C7E069B" w14:textId="6DBF745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BF5B01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4EB4476"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AE349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6254B65"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FCA2BCC"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79FEFD3C" w14:textId="52C87A2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17.260,58</w:t>
            </w:r>
          </w:p>
        </w:tc>
        <w:tc>
          <w:tcPr>
            <w:tcW w:w="529" w:type="pct"/>
            <w:tcBorders>
              <w:top w:val="outset" w:sz="6" w:space="0" w:color="000000"/>
              <w:left w:val="outset" w:sz="6" w:space="0" w:color="000000"/>
              <w:bottom w:val="outset" w:sz="6" w:space="0" w:color="000000"/>
              <w:right w:val="outset" w:sz="6" w:space="0" w:color="000000"/>
            </w:tcBorders>
          </w:tcPr>
          <w:p w14:paraId="4645D59E" w14:textId="0E3E37D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17.221,07</w:t>
            </w:r>
          </w:p>
        </w:tc>
        <w:tc>
          <w:tcPr>
            <w:tcW w:w="423" w:type="pct"/>
            <w:tcBorders>
              <w:top w:val="outset" w:sz="6" w:space="0" w:color="000000"/>
              <w:left w:val="outset" w:sz="6" w:space="0" w:color="000000"/>
              <w:bottom w:val="outset" w:sz="6" w:space="0" w:color="000000"/>
              <w:right w:val="outset" w:sz="6" w:space="0" w:color="000000"/>
            </w:tcBorders>
          </w:tcPr>
          <w:p w14:paraId="0020DAC1" w14:textId="7F49C6E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99,77</w:t>
            </w:r>
          </w:p>
        </w:tc>
        <w:tc>
          <w:tcPr>
            <w:tcW w:w="529" w:type="pct"/>
            <w:tcBorders>
              <w:top w:val="outset" w:sz="6" w:space="0" w:color="000000"/>
              <w:left w:val="outset" w:sz="6" w:space="0" w:color="000000"/>
              <w:bottom w:val="outset" w:sz="6" w:space="0" w:color="000000"/>
              <w:right w:val="outset" w:sz="6" w:space="0" w:color="000000"/>
            </w:tcBorders>
          </w:tcPr>
          <w:p w14:paraId="0774D51D" w14:textId="59EE019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17.260,58</w:t>
            </w:r>
          </w:p>
        </w:tc>
        <w:tc>
          <w:tcPr>
            <w:tcW w:w="530" w:type="pct"/>
            <w:tcBorders>
              <w:top w:val="outset" w:sz="6" w:space="0" w:color="000000"/>
              <w:left w:val="outset" w:sz="6" w:space="0" w:color="000000"/>
              <w:bottom w:val="outset" w:sz="6" w:space="0" w:color="000000"/>
              <w:right w:val="outset" w:sz="6" w:space="0" w:color="000000"/>
            </w:tcBorders>
          </w:tcPr>
          <w:p w14:paraId="28207974" w14:textId="1ABF061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17.221,07</w:t>
            </w:r>
          </w:p>
        </w:tc>
        <w:tc>
          <w:tcPr>
            <w:tcW w:w="529" w:type="pct"/>
            <w:tcBorders>
              <w:top w:val="outset" w:sz="6" w:space="0" w:color="000000"/>
              <w:left w:val="outset" w:sz="6" w:space="0" w:color="000000"/>
              <w:bottom w:val="outset" w:sz="6" w:space="0" w:color="000000"/>
              <w:right w:val="outset" w:sz="6" w:space="0" w:color="000000"/>
            </w:tcBorders>
          </w:tcPr>
          <w:p w14:paraId="00E016AD" w14:textId="64E0264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D29047" w14:textId="0629031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59E236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B70A00B"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AB8A95B"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945B5FD"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32639203"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30E55488" w14:textId="4B53028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1.041,90</w:t>
            </w:r>
          </w:p>
        </w:tc>
        <w:tc>
          <w:tcPr>
            <w:tcW w:w="529" w:type="pct"/>
            <w:tcBorders>
              <w:top w:val="outset" w:sz="6" w:space="0" w:color="000000"/>
              <w:left w:val="outset" w:sz="6" w:space="0" w:color="000000"/>
              <w:bottom w:val="outset" w:sz="6" w:space="0" w:color="000000"/>
              <w:right w:val="outset" w:sz="6" w:space="0" w:color="000000"/>
            </w:tcBorders>
          </w:tcPr>
          <w:p w14:paraId="68E8BE45" w14:textId="735A735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1.041,90</w:t>
            </w:r>
          </w:p>
        </w:tc>
        <w:tc>
          <w:tcPr>
            <w:tcW w:w="423" w:type="pct"/>
            <w:tcBorders>
              <w:top w:val="outset" w:sz="6" w:space="0" w:color="000000"/>
              <w:left w:val="outset" w:sz="6" w:space="0" w:color="000000"/>
              <w:bottom w:val="outset" w:sz="6" w:space="0" w:color="000000"/>
              <w:right w:val="outset" w:sz="6" w:space="0" w:color="000000"/>
            </w:tcBorders>
          </w:tcPr>
          <w:p w14:paraId="43D8473D" w14:textId="2469FFB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B31D7C2" w14:textId="2D5AA31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1.041,90</w:t>
            </w:r>
          </w:p>
        </w:tc>
        <w:tc>
          <w:tcPr>
            <w:tcW w:w="530" w:type="pct"/>
            <w:tcBorders>
              <w:top w:val="outset" w:sz="6" w:space="0" w:color="000000"/>
              <w:left w:val="outset" w:sz="6" w:space="0" w:color="000000"/>
              <w:bottom w:val="outset" w:sz="6" w:space="0" w:color="000000"/>
              <w:right w:val="outset" w:sz="6" w:space="0" w:color="000000"/>
            </w:tcBorders>
          </w:tcPr>
          <w:p w14:paraId="222F1D32" w14:textId="092E617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1.041,90</w:t>
            </w:r>
          </w:p>
        </w:tc>
        <w:tc>
          <w:tcPr>
            <w:tcW w:w="529" w:type="pct"/>
            <w:tcBorders>
              <w:top w:val="outset" w:sz="6" w:space="0" w:color="000000"/>
              <w:left w:val="outset" w:sz="6" w:space="0" w:color="000000"/>
              <w:bottom w:val="outset" w:sz="6" w:space="0" w:color="000000"/>
              <w:right w:val="outset" w:sz="6" w:space="0" w:color="000000"/>
            </w:tcBorders>
          </w:tcPr>
          <w:p w14:paraId="047FDA57" w14:textId="6E68D4B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E7E08C" w14:textId="46B522E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B2C7A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C0869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AF787A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1CBC41"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A6F0398"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3FE9D355" w14:textId="1056B3B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1.448.577,30</w:t>
            </w:r>
          </w:p>
        </w:tc>
        <w:tc>
          <w:tcPr>
            <w:tcW w:w="529" w:type="pct"/>
            <w:tcBorders>
              <w:top w:val="outset" w:sz="6" w:space="0" w:color="000000"/>
              <w:left w:val="outset" w:sz="6" w:space="0" w:color="000000"/>
              <w:bottom w:val="outset" w:sz="6" w:space="0" w:color="000000"/>
              <w:right w:val="outset" w:sz="6" w:space="0" w:color="000000"/>
            </w:tcBorders>
          </w:tcPr>
          <w:p w14:paraId="085D3A0D" w14:textId="419E403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1.448.577,30</w:t>
            </w:r>
          </w:p>
        </w:tc>
        <w:tc>
          <w:tcPr>
            <w:tcW w:w="423" w:type="pct"/>
            <w:tcBorders>
              <w:top w:val="outset" w:sz="6" w:space="0" w:color="000000"/>
              <w:left w:val="outset" w:sz="6" w:space="0" w:color="000000"/>
              <w:bottom w:val="outset" w:sz="6" w:space="0" w:color="000000"/>
              <w:right w:val="outset" w:sz="6" w:space="0" w:color="000000"/>
            </w:tcBorders>
          </w:tcPr>
          <w:p w14:paraId="7B88B3D9" w14:textId="47416B9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66895B3" w14:textId="535D3AF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1.448.577,30</w:t>
            </w:r>
          </w:p>
        </w:tc>
        <w:tc>
          <w:tcPr>
            <w:tcW w:w="530" w:type="pct"/>
            <w:tcBorders>
              <w:top w:val="outset" w:sz="6" w:space="0" w:color="000000"/>
              <w:left w:val="outset" w:sz="6" w:space="0" w:color="000000"/>
              <w:bottom w:val="outset" w:sz="6" w:space="0" w:color="000000"/>
              <w:right w:val="outset" w:sz="6" w:space="0" w:color="000000"/>
            </w:tcBorders>
          </w:tcPr>
          <w:p w14:paraId="3543D642" w14:textId="3AAAF1F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1.448.577,30</w:t>
            </w:r>
          </w:p>
        </w:tc>
        <w:tc>
          <w:tcPr>
            <w:tcW w:w="529" w:type="pct"/>
            <w:tcBorders>
              <w:top w:val="outset" w:sz="6" w:space="0" w:color="000000"/>
              <w:left w:val="outset" w:sz="6" w:space="0" w:color="000000"/>
              <w:bottom w:val="outset" w:sz="6" w:space="0" w:color="000000"/>
              <w:right w:val="outset" w:sz="6" w:space="0" w:color="000000"/>
            </w:tcBorders>
          </w:tcPr>
          <w:p w14:paraId="067F80D7" w14:textId="2E09019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7E69EE" w14:textId="2A8DBEA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8A1FB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0B993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010EDE"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CA45695"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79A5664"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F10003"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9A4A15"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818DD0B"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E4F1E5"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620C49F"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223C6ED"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9350A8"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5A48B8D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6424C4" w14:textId="2DA0F1B9"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400</w:t>
            </w:r>
          </w:p>
        </w:tc>
        <w:tc>
          <w:tcPr>
            <w:tcW w:w="276" w:type="pct"/>
            <w:tcBorders>
              <w:top w:val="outset" w:sz="6" w:space="0" w:color="000000"/>
              <w:left w:val="outset" w:sz="6" w:space="0" w:color="000000"/>
              <w:bottom w:val="outset" w:sz="6" w:space="0" w:color="000000"/>
              <w:right w:val="outset" w:sz="6" w:space="0" w:color="000000"/>
            </w:tcBorders>
          </w:tcPr>
          <w:p w14:paraId="1AE3299B" w14:textId="77777777" w:rsidR="00F511E6" w:rsidRPr="00682F04" w:rsidRDefault="00F511E6" w:rsidP="00F511E6">
            <w:pPr>
              <w:pStyle w:val="NormalnyWeb"/>
              <w:jc w:val="center"/>
              <w:rPr>
                <w:rFonts w:asciiTheme="minorHAnsi" w:hAnsiTheme="minorHAnsi" w:cstheme="minorHAnsi"/>
                <w:b/>
                <w:bCs/>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7BFCDD8" w14:textId="77777777" w:rsidR="00F511E6" w:rsidRPr="00682F04" w:rsidRDefault="00F511E6" w:rsidP="00F511E6">
            <w:pPr>
              <w:pStyle w:val="NormalnyWeb"/>
              <w:jc w:val="center"/>
              <w:rPr>
                <w:rFonts w:asciiTheme="minorHAnsi" w:hAnsiTheme="minorHAnsi" w:cstheme="minorHAnsi"/>
                <w:b/>
                <w:b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448833A" w14:textId="73D2FB7D" w:rsidR="00F511E6" w:rsidRPr="00682F04" w:rsidRDefault="00F511E6" w:rsidP="00F511E6">
            <w:pPr>
              <w:pStyle w:val="NormalnyWeb"/>
              <w:rPr>
                <w:rFonts w:asciiTheme="minorHAnsi" w:hAnsiTheme="minorHAnsi" w:cstheme="minorHAnsi"/>
                <w:b/>
                <w:bCs/>
                <w:sz w:val="22"/>
                <w:szCs w:val="22"/>
              </w:rPr>
            </w:pPr>
            <w:r w:rsidRPr="00682F04">
              <w:rPr>
                <w:rFonts w:asciiTheme="minorHAnsi" w:hAnsiTheme="minorHAnsi" w:cstheme="minorHAnsi"/>
                <w:b/>
                <w:bCs/>
                <w:sz w:val="22"/>
                <w:szCs w:val="22"/>
              </w:rPr>
              <w:t>Wytwarzanie i zaopatrywanie w energię elektryczną, gaz i wodę</w:t>
            </w:r>
          </w:p>
        </w:tc>
        <w:tc>
          <w:tcPr>
            <w:tcW w:w="529" w:type="pct"/>
            <w:tcBorders>
              <w:top w:val="outset" w:sz="6" w:space="0" w:color="000000"/>
              <w:left w:val="outset" w:sz="6" w:space="0" w:color="000000"/>
              <w:bottom w:val="outset" w:sz="6" w:space="0" w:color="000000"/>
              <w:right w:val="outset" w:sz="6" w:space="0" w:color="000000"/>
            </w:tcBorders>
          </w:tcPr>
          <w:p w14:paraId="5CDF24E8" w14:textId="4E06A7F2"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564.920,00</w:t>
            </w:r>
          </w:p>
        </w:tc>
        <w:tc>
          <w:tcPr>
            <w:tcW w:w="529" w:type="pct"/>
            <w:tcBorders>
              <w:top w:val="outset" w:sz="6" w:space="0" w:color="000000"/>
              <w:left w:val="outset" w:sz="6" w:space="0" w:color="000000"/>
              <w:bottom w:val="outset" w:sz="6" w:space="0" w:color="000000"/>
              <w:right w:val="outset" w:sz="6" w:space="0" w:color="000000"/>
            </w:tcBorders>
          </w:tcPr>
          <w:p w14:paraId="7797B424" w14:textId="0A0FE210"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462.892,01</w:t>
            </w:r>
          </w:p>
        </w:tc>
        <w:tc>
          <w:tcPr>
            <w:tcW w:w="423" w:type="pct"/>
            <w:tcBorders>
              <w:top w:val="outset" w:sz="6" w:space="0" w:color="000000"/>
              <w:left w:val="outset" w:sz="6" w:space="0" w:color="000000"/>
              <w:bottom w:val="outset" w:sz="6" w:space="0" w:color="000000"/>
              <w:right w:val="outset" w:sz="6" w:space="0" w:color="000000"/>
            </w:tcBorders>
          </w:tcPr>
          <w:p w14:paraId="11E6BD72" w14:textId="1B59D57F"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81,94</w:t>
            </w:r>
          </w:p>
        </w:tc>
        <w:tc>
          <w:tcPr>
            <w:tcW w:w="529" w:type="pct"/>
            <w:tcBorders>
              <w:top w:val="outset" w:sz="6" w:space="0" w:color="000000"/>
              <w:left w:val="outset" w:sz="6" w:space="0" w:color="000000"/>
              <w:bottom w:val="outset" w:sz="6" w:space="0" w:color="000000"/>
              <w:right w:val="outset" w:sz="6" w:space="0" w:color="000000"/>
            </w:tcBorders>
          </w:tcPr>
          <w:p w14:paraId="5BFE7556" w14:textId="6B8BA9CF"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564.920,00</w:t>
            </w:r>
          </w:p>
        </w:tc>
        <w:tc>
          <w:tcPr>
            <w:tcW w:w="530" w:type="pct"/>
            <w:tcBorders>
              <w:top w:val="outset" w:sz="6" w:space="0" w:color="000000"/>
              <w:left w:val="outset" w:sz="6" w:space="0" w:color="000000"/>
              <w:bottom w:val="outset" w:sz="6" w:space="0" w:color="000000"/>
              <w:right w:val="outset" w:sz="6" w:space="0" w:color="000000"/>
            </w:tcBorders>
          </w:tcPr>
          <w:p w14:paraId="4BE8438D" w14:textId="67FE520C" w:rsidR="00F511E6" w:rsidRPr="00682F04" w:rsidRDefault="00F511E6"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462.892,01</w:t>
            </w:r>
          </w:p>
        </w:tc>
        <w:tc>
          <w:tcPr>
            <w:tcW w:w="529" w:type="pct"/>
            <w:tcBorders>
              <w:top w:val="outset" w:sz="6" w:space="0" w:color="000000"/>
              <w:left w:val="outset" w:sz="6" w:space="0" w:color="000000"/>
              <w:bottom w:val="outset" w:sz="6" w:space="0" w:color="000000"/>
              <w:right w:val="outset" w:sz="6" w:space="0" w:color="000000"/>
            </w:tcBorders>
          </w:tcPr>
          <w:p w14:paraId="287453DD" w14:textId="7F8B3586" w:rsidR="00F511E6" w:rsidRPr="00682F04" w:rsidRDefault="00FD5F15"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1C1FE62" w14:textId="1A915FB3" w:rsidR="00F511E6" w:rsidRPr="00682F04" w:rsidRDefault="00FD5F15"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w:t>
            </w:r>
          </w:p>
        </w:tc>
      </w:tr>
      <w:tr w:rsidR="005F46E7" w:rsidRPr="00BC54C9" w14:paraId="75EF8B5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C5441B"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1D2BA9E"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C4E0E13"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97EBE1A"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4FC510"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547B394"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AC11A84"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232D91"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997F7EF"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0F40A7"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22FFC51"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0534EF4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126B368"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4BD5B59" w14:textId="7A5E630A"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40095</w:t>
            </w:r>
          </w:p>
        </w:tc>
        <w:tc>
          <w:tcPr>
            <w:tcW w:w="221" w:type="pct"/>
            <w:tcBorders>
              <w:top w:val="outset" w:sz="6" w:space="0" w:color="000000"/>
              <w:left w:val="outset" w:sz="6" w:space="0" w:color="000000"/>
              <w:bottom w:val="outset" w:sz="6" w:space="0" w:color="000000"/>
              <w:right w:val="outset" w:sz="6" w:space="0" w:color="000000"/>
            </w:tcBorders>
          </w:tcPr>
          <w:p w14:paraId="2F663283" w14:textId="77777777" w:rsidR="00F511E6" w:rsidRPr="00682F04" w:rsidRDefault="00F511E6" w:rsidP="00F511E6">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EAC8DF9" w14:textId="20A1AA18" w:rsidR="00F511E6" w:rsidRPr="00682F04" w:rsidRDefault="00F511E6" w:rsidP="00F511E6">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3CCF871D" w14:textId="435E5CA4"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564.920,00</w:t>
            </w:r>
          </w:p>
        </w:tc>
        <w:tc>
          <w:tcPr>
            <w:tcW w:w="529" w:type="pct"/>
            <w:tcBorders>
              <w:top w:val="outset" w:sz="6" w:space="0" w:color="000000"/>
              <w:left w:val="outset" w:sz="6" w:space="0" w:color="000000"/>
              <w:bottom w:val="outset" w:sz="6" w:space="0" w:color="000000"/>
              <w:right w:val="outset" w:sz="6" w:space="0" w:color="000000"/>
            </w:tcBorders>
          </w:tcPr>
          <w:p w14:paraId="007F2E8B" w14:textId="3A9F432F"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462.892,01</w:t>
            </w:r>
          </w:p>
        </w:tc>
        <w:tc>
          <w:tcPr>
            <w:tcW w:w="423" w:type="pct"/>
            <w:tcBorders>
              <w:top w:val="outset" w:sz="6" w:space="0" w:color="000000"/>
              <w:left w:val="outset" w:sz="6" w:space="0" w:color="000000"/>
              <w:bottom w:val="outset" w:sz="6" w:space="0" w:color="000000"/>
              <w:right w:val="outset" w:sz="6" w:space="0" w:color="000000"/>
            </w:tcBorders>
          </w:tcPr>
          <w:p w14:paraId="2A293728" w14:textId="6D4F464E"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81,94</w:t>
            </w:r>
          </w:p>
        </w:tc>
        <w:tc>
          <w:tcPr>
            <w:tcW w:w="529" w:type="pct"/>
            <w:tcBorders>
              <w:top w:val="outset" w:sz="6" w:space="0" w:color="000000"/>
              <w:left w:val="outset" w:sz="6" w:space="0" w:color="000000"/>
              <w:bottom w:val="outset" w:sz="6" w:space="0" w:color="000000"/>
              <w:right w:val="outset" w:sz="6" w:space="0" w:color="000000"/>
            </w:tcBorders>
          </w:tcPr>
          <w:p w14:paraId="0A35B6E7" w14:textId="229E8D46"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564.920,00</w:t>
            </w:r>
          </w:p>
        </w:tc>
        <w:tc>
          <w:tcPr>
            <w:tcW w:w="530" w:type="pct"/>
            <w:tcBorders>
              <w:top w:val="outset" w:sz="6" w:space="0" w:color="000000"/>
              <w:left w:val="outset" w:sz="6" w:space="0" w:color="000000"/>
              <w:bottom w:val="outset" w:sz="6" w:space="0" w:color="000000"/>
              <w:right w:val="outset" w:sz="6" w:space="0" w:color="000000"/>
            </w:tcBorders>
          </w:tcPr>
          <w:p w14:paraId="49B671D4" w14:textId="379E7406"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462.892,01</w:t>
            </w:r>
          </w:p>
        </w:tc>
        <w:tc>
          <w:tcPr>
            <w:tcW w:w="529" w:type="pct"/>
            <w:tcBorders>
              <w:top w:val="outset" w:sz="6" w:space="0" w:color="000000"/>
              <w:left w:val="outset" w:sz="6" w:space="0" w:color="000000"/>
              <w:bottom w:val="outset" w:sz="6" w:space="0" w:color="000000"/>
              <w:right w:val="outset" w:sz="6" w:space="0" w:color="000000"/>
            </w:tcBorders>
          </w:tcPr>
          <w:p w14:paraId="7739B328" w14:textId="56111FFB"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B9B05A8" w14:textId="6A04C4BC"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6CECEE0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CCD082C"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BF3BA1"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5F5972"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BF7289A"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3DD9303"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5D7F54"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BEA9DEC"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B9297E"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479C0E7"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EA60F7"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396D819"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0D07F61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F4094CC"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990E02"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9BB2988" w14:textId="2062B4C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tcPr>
          <w:p w14:paraId="1C353933" w14:textId="05BF20A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40E0177E" w14:textId="423D460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7.100,00</w:t>
            </w:r>
          </w:p>
        </w:tc>
        <w:tc>
          <w:tcPr>
            <w:tcW w:w="529" w:type="pct"/>
            <w:tcBorders>
              <w:top w:val="outset" w:sz="6" w:space="0" w:color="000000"/>
              <w:left w:val="outset" w:sz="6" w:space="0" w:color="000000"/>
              <w:bottom w:val="outset" w:sz="6" w:space="0" w:color="000000"/>
              <w:right w:val="outset" w:sz="6" w:space="0" w:color="000000"/>
            </w:tcBorders>
          </w:tcPr>
          <w:p w14:paraId="6FF21EED" w14:textId="6C9E827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7.100,00</w:t>
            </w:r>
          </w:p>
        </w:tc>
        <w:tc>
          <w:tcPr>
            <w:tcW w:w="423" w:type="pct"/>
            <w:tcBorders>
              <w:top w:val="outset" w:sz="6" w:space="0" w:color="000000"/>
              <w:left w:val="outset" w:sz="6" w:space="0" w:color="000000"/>
              <w:bottom w:val="outset" w:sz="6" w:space="0" w:color="000000"/>
              <w:right w:val="outset" w:sz="6" w:space="0" w:color="000000"/>
            </w:tcBorders>
          </w:tcPr>
          <w:p w14:paraId="3699685A" w14:textId="552EC43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6452115" w14:textId="54D5C97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7.100,00</w:t>
            </w:r>
          </w:p>
        </w:tc>
        <w:tc>
          <w:tcPr>
            <w:tcW w:w="530" w:type="pct"/>
            <w:tcBorders>
              <w:top w:val="outset" w:sz="6" w:space="0" w:color="000000"/>
              <w:left w:val="outset" w:sz="6" w:space="0" w:color="000000"/>
              <w:bottom w:val="outset" w:sz="6" w:space="0" w:color="000000"/>
              <w:right w:val="outset" w:sz="6" w:space="0" w:color="000000"/>
            </w:tcBorders>
          </w:tcPr>
          <w:p w14:paraId="1512FB0C" w14:textId="289FD34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7.100,00</w:t>
            </w:r>
          </w:p>
        </w:tc>
        <w:tc>
          <w:tcPr>
            <w:tcW w:w="529" w:type="pct"/>
            <w:tcBorders>
              <w:top w:val="outset" w:sz="6" w:space="0" w:color="000000"/>
              <w:left w:val="outset" w:sz="6" w:space="0" w:color="000000"/>
              <w:bottom w:val="outset" w:sz="6" w:space="0" w:color="000000"/>
              <w:right w:val="outset" w:sz="6" w:space="0" w:color="000000"/>
            </w:tcBorders>
          </w:tcPr>
          <w:p w14:paraId="1435BBBA" w14:textId="53FC575B"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6F832B" w14:textId="12B02FF4"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24DFF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F44E1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640E82"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98D88BC" w14:textId="10545AA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45C389A2" w14:textId="0F272E36"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983F712" w14:textId="009205E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1.221,00</w:t>
            </w:r>
          </w:p>
        </w:tc>
        <w:tc>
          <w:tcPr>
            <w:tcW w:w="529" w:type="pct"/>
            <w:tcBorders>
              <w:top w:val="outset" w:sz="6" w:space="0" w:color="000000"/>
              <w:left w:val="outset" w:sz="6" w:space="0" w:color="000000"/>
              <w:bottom w:val="outset" w:sz="6" w:space="0" w:color="000000"/>
              <w:right w:val="outset" w:sz="6" w:space="0" w:color="000000"/>
            </w:tcBorders>
          </w:tcPr>
          <w:p w14:paraId="56AA6AF8" w14:textId="69CAF40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1.220,49</w:t>
            </w:r>
          </w:p>
        </w:tc>
        <w:tc>
          <w:tcPr>
            <w:tcW w:w="423" w:type="pct"/>
            <w:tcBorders>
              <w:top w:val="outset" w:sz="6" w:space="0" w:color="000000"/>
              <w:left w:val="outset" w:sz="6" w:space="0" w:color="000000"/>
              <w:bottom w:val="outset" w:sz="6" w:space="0" w:color="000000"/>
              <w:right w:val="outset" w:sz="6" w:space="0" w:color="000000"/>
            </w:tcBorders>
          </w:tcPr>
          <w:p w14:paraId="62D688A1" w14:textId="0D6D2CE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5B446ED7" w14:textId="1678D88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1.221,00</w:t>
            </w:r>
          </w:p>
        </w:tc>
        <w:tc>
          <w:tcPr>
            <w:tcW w:w="530" w:type="pct"/>
            <w:tcBorders>
              <w:top w:val="outset" w:sz="6" w:space="0" w:color="000000"/>
              <w:left w:val="outset" w:sz="6" w:space="0" w:color="000000"/>
              <w:bottom w:val="outset" w:sz="6" w:space="0" w:color="000000"/>
              <w:right w:val="outset" w:sz="6" w:space="0" w:color="000000"/>
            </w:tcBorders>
          </w:tcPr>
          <w:p w14:paraId="6B5D0C96" w14:textId="3516AFE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1.220,49</w:t>
            </w:r>
          </w:p>
        </w:tc>
        <w:tc>
          <w:tcPr>
            <w:tcW w:w="529" w:type="pct"/>
            <w:tcBorders>
              <w:top w:val="outset" w:sz="6" w:space="0" w:color="000000"/>
              <w:left w:val="outset" w:sz="6" w:space="0" w:color="000000"/>
              <w:bottom w:val="outset" w:sz="6" w:space="0" w:color="000000"/>
              <w:right w:val="outset" w:sz="6" w:space="0" w:color="000000"/>
            </w:tcBorders>
          </w:tcPr>
          <w:p w14:paraId="6BB8D891" w14:textId="0C2C5AB7"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D59191B" w14:textId="1CA0E55D"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65730D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31F3CB1"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6814D7"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3F43AF9" w14:textId="6D248A2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6B872524" w14:textId="2DD517BE"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3AA8C93E" w14:textId="157B05A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174,00</w:t>
            </w:r>
          </w:p>
        </w:tc>
        <w:tc>
          <w:tcPr>
            <w:tcW w:w="529" w:type="pct"/>
            <w:tcBorders>
              <w:top w:val="outset" w:sz="6" w:space="0" w:color="000000"/>
              <w:left w:val="outset" w:sz="6" w:space="0" w:color="000000"/>
              <w:bottom w:val="outset" w:sz="6" w:space="0" w:color="000000"/>
              <w:right w:val="outset" w:sz="6" w:space="0" w:color="000000"/>
            </w:tcBorders>
          </w:tcPr>
          <w:p w14:paraId="783D3067" w14:textId="6DF9429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173,95</w:t>
            </w:r>
          </w:p>
        </w:tc>
        <w:tc>
          <w:tcPr>
            <w:tcW w:w="423" w:type="pct"/>
            <w:tcBorders>
              <w:top w:val="outset" w:sz="6" w:space="0" w:color="000000"/>
              <w:left w:val="outset" w:sz="6" w:space="0" w:color="000000"/>
              <w:bottom w:val="outset" w:sz="6" w:space="0" w:color="000000"/>
              <w:right w:val="outset" w:sz="6" w:space="0" w:color="000000"/>
            </w:tcBorders>
          </w:tcPr>
          <w:p w14:paraId="5E76DA4D" w14:textId="0E4E5F0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99,97</w:t>
            </w:r>
          </w:p>
        </w:tc>
        <w:tc>
          <w:tcPr>
            <w:tcW w:w="529" w:type="pct"/>
            <w:tcBorders>
              <w:top w:val="outset" w:sz="6" w:space="0" w:color="000000"/>
              <w:left w:val="outset" w:sz="6" w:space="0" w:color="000000"/>
              <w:bottom w:val="outset" w:sz="6" w:space="0" w:color="000000"/>
              <w:right w:val="outset" w:sz="6" w:space="0" w:color="000000"/>
            </w:tcBorders>
          </w:tcPr>
          <w:p w14:paraId="10A1919E" w14:textId="4267A92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174,00</w:t>
            </w:r>
          </w:p>
        </w:tc>
        <w:tc>
          <w:tcPr>
            <w:tcW w:w="530" w:type="pct"/>
            <w:tcBorders>
              <w:top w:val="outset" w:sz="6" w:space="0" w:color="000000"/>
              <w:left w:val="outset" w:sz="6" w:space="0" w:color="000000"/>
              <w:bottom w:val="outset" w:sz="6" w:space="0" w:color="000000"/>
              <w:right w:val="outset" w:sz="6" w:space="0" w:color="000000"/>
            </w:tcBorders>
          </w:tcPr>
          <w:p w14:paraId="215C257B" w14:textId="1DD134C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173,95</w:t>
            </w:r>
          </w:p>
        </w:tc>
        <w:tc>
          <w:tcPr>
            <w:tcW w:w="529" w:type="pct"/>
            <w:tcBorders>
              <w:top w:val="outset" w:sz="6" w:space="0" w:color="000000"/>
              <w:left w:val="outset" w:sz="6" w:space="0" w:color="000000"/>
              <w:bottom w:val="outset" w:sz="6" w:space="0" w:color="000000"/>
              <w:right w:val="outset" w:sz="6" w:space="0" w:color="000000"/>
            </w:tcBorders>
          </w:tcPr>
          <w:p w14:paraId="6716934F" w14:textId="638BF42E"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81E1D4E" w14:textId="0B2368EC"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B159C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628185"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00FAA07"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FA98CC" w14:textId="62FCAD9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7FC4A42B" w14:textId="129B497A"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35DB1290" w14:textId="4EFBC4A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486.690,00</w:t>
            </w:r>
          </w:p>
        </w:tc>
        <w:tc>
          <w:tcPr>
            <w:tcW w:w="529" w:type="pct"/>
            <w:tcBorders>
              <w:top w:val="outset" w:sz="6" w:space="0" w:color="000000"/>
              <w:left w:val="outset" w:sz="6" w:space="0" w:color="000000"/>
              <w:bottom w:val="outset" w:sz="6" w:space="0" w:color="000000"/>
              <w:right w:val="outset" w:sz="6" w:space="0" w:color="000000"/>
            </w:tcBorders>
          </w:tcPr>
          <w:p w14:paraId="3063EB6A" w14:textId="1DF5722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395.682,21</w:t>
            </w:r>
          </w:p>
        </w:tc>
        <w:tc>
          <w:tcPr>
            <w:tcW w:w="423" w:type="pct"/>
            <w:tcBorders>
              <w:top w:val="outset" w:sz="6" w:space="0" w:color="000000"/>
              <w:left w:val="outset" w:sz="6" w:space="0" w:color="000000"/>
              <w:bottom w:val="outset" w:sz="6" w:space="0" w:color="000000"/>
              <w:right w:val="outset" w:sz="6" w:space="0" w:color="000000"/>
            </w:tcBorders>
          </w:tcPr>
          <w:p w14:paraId="044B17D4" w14:textId="2BDED09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81,30</w:t>
            </w:r>
          </w:p>
        </w:tc>
        <w:tc>
          <w:tcPr>
            <w:tcW w:w="529" w:type="pct"/>
            <w:tcBorders>
              <w:top w:val="outset" w:sz="6" w:space="0" w:color="000000"/>
              <w:left w:val="outset" w:sz="6" w:space="0" w:color="000000"/>
              <w:bottom w:val="outset" w:sz="6" w:space="0" w:color="000000"/>
              <w:right w:val="outset" w:sz="6" w:space="0" w:color="000000"/>
            </w:tcBorders>
          </w:tcPr>
          <w:p w14:paraId="4FDDDD15" w14:textId="7DE1A60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486.690,00</w:t>
            </w:r>
          </w:p>
        </w:tc>
        <w:tc>
          <w:tcPr>
            <w:tcW w:w="530" w:type="pct"/>
            <w:tcBorders>
              <w:top w:val="outset" w:sz="6" w:space="0" w:color="000000"/>
              <w:left w:val="outset" w:sz="6" w:space="0" w:color="000000"/>
              <w:bottom w:val="outset" w:sz="6" w:space="0" w:color="000000"/>
              <w:right w:val="outset" w:sz="6" w:space="0" w:color="000000"/>
            </w:tcBorders>
          </w:tcPr>
          <w:p w14:paraId="0D7749E5" w14:textId="54AC4E0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395.682,21</w:t>
            </w:r>
          </w:p>
        </w:tc>
        <w:tc>
          <w:tcPr>
            <w:tcW w:w="529" w:type="pct"/>
            <w:tcBorders>
              <w:top w:val="outset" w:sz="6" w:space="0" w:color="000000"/>
              <w:left w:val="outset" w:sz="6" w:space="0" w:color="000000"/>
              <w:bottom w:val="outset" w:sz="6" w:space="0" w:color="000000"/>
              <w:right w:val="outset" w:sz="6" w:space="0" w:color="000000"/>
            </w:tcBorders>
          </w:tcPr>
          <w:p w14:paraId="345A92CF" w14:textId="687CE1E6"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1BEE705" w14:textId="19F32F4A"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58AC35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C107A56"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F320D6E"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E3A2D25" w14:textId="6A5E90D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58E2CBC4" w14:textId="48E7081B"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FB00A8D" w14:textId="5123CA7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69.720,00</w:t>
            </w:r>
          </w:p>
        </w:tc>
        <w:tc>
          <w:tcPr>
            <w:tcW w:w="529" w:type="pct"/>
            <w:tcBorders>
              <w:top w:val="outset" w:sz="6" w:space="0" w:color="000000"/>
              <w:left w:val="outset" w:sz="6" w:space="0" w:color="000000"/>
              <w:bottom w:val="outset" w:sz="6" w:space="0" w:color="000000"/>
              <w:right w:val="outset" w:sz="6" w:space="0" w:color="000000"/>
            </w:tcBorders>
          </w:tcPr>
          <w:p w14:paraId="6F918FB9" w14:textId="4F93A8A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58.700,36</w:t>
            </w:r>
          </w:p>
        </w:tc>
        <w:tc>
          <w:tcPr>
            <w:tcW w:w="423" w:type="pct"/>
            <w:tcBorders>
              <w:top w:val="outset" w:sz="6" w:space="0" w:color="000000"/>
              <w:left w:val="outset" w:sz="6" w:space="0" w:color="000000"/>
              <w:bottom w:val="outset" w:sz="6" w:space="0" w:color="000000"/>
              <w:right w:val="outset" w:sz="6" w:space="0" w:color="000000"/>
            </w:tcBorders>
          </w:tcPr>
          <w:p w14:paraId="3E439781" w14:textId="60833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84,19</w:t>
            </w:r>
          </w:p>
        </w:tc>
        <w:tc>
          <w:tcPr>
            <w:tcW w:w="529" w:type="pct"/>
            <w:tcBorders>
              <w:top w:val="outset" w:sz="6" w:space="0" w:color="000000"/>
              <w:left w:val="outset" w:sz="6" w:space="0" w:color="000000"/>
              <w:bottom w:val="outset" w:sz="6" w:space="0" w:color="000000"/>
              <w:right w:val="outset" w:sz="6" w:space="0" w:color="000000"/>
            </w:tcBorders>
          </w:tcPr>
          <w:p w14:paraId="42180DE6" w14:textId="713A9F4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69.720,00</w:t>
            </w:r>
          </w:p>
        </w:tc>
        <w:tc>
          <w:tcPr>
            <w:tcW w:w="530" w:type="pct"/>
            <w:tcBorders>
              <w:top w:val="outset" w:sz="6" w:space="0" w:color="000000"/>
              <w:left w:val="outset" w:sz="6" w:space="0" w:color="000000"/>
              <w:bottom w:val="outset" w:sz="6" w:space="0" w:color="000000"/>
              <w:right w:val="outset" w:sz="6" w:space="0" w:color="000000"/>
            </w:tcBorders>
          </w:tcPr>
          <w:p w14:paraId="2FDA08D2" w14:textId="70FDA29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58.700,36</w:t>
            </w:r>
          </w:p>
        </w:tc>
        <w:tc>
          <w:tcPr>
            <w:tcW w:w="529" w:type="pct"/>
            <w:tcBorders>
              <w:top w:val="outset" w:sz="6" w:space="0" w:color="000000"/>
              <w:left w:val="outset" w:sz="6" w:space="0" w:color="000000"/>
              <w:bottom w:val="outset" w:sz="6" w:space="0" w:color="000000"/>
              <w:right w:val="outset" w:sz="6" w:space="0" w:color="000000"/>
            </w:tcBorders>
          </w:tcPr>
          <w:p w14:paraId="5A913914" w14:textId="2169F197"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0479779" w14:textId="7866012C"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E61C5D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6C291A"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719A79"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03FC721" w14:textId="62DE5FC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4710</w:t>
            </w:r>
          </w:p>
        </w:tc>
        <w:tc>
          <w:tcPr>
            <w:tcW w:w="749" w:type="pct"/>
            <w:tcBorders>
              <w:top w:val="outset" w:sz="6" w:space="0" w:color="000000"/>
              <w:left w:val="outset" w:sz="6" w:space="0" w:color="000000"/>
              <w:bottom w:val="outset" w:sz="6" w:space="0" w:color="000000"/>
              <w:right w:val="outset" w:sz="6" w:space="0" w:color="000000"/>
            </w:tcBorders>
          </w:tcPr>
          <w:p w14:paraId="59C73F83" w14:textId="7BE06C69"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Wpłaty na PPK finansowane przez podmiot zatrudniający</w:t>
            </w:r>
          </w:p>
        </w:tc>
        <w:tc>
          <w:tcPr>
            <w:tcW w:w="529" w:type="pct"/>
            <w:tcBorders>
              <w:top w:val="outset" w:sz="6" w:space="0" w:color="000000"/>
              <w:left w:val="outset" w:sz="6" w:space="0" w:color="000000"/>
              <w:bottom w:val="outset" w:sz="6" w:space="0" w:color="000000"/>
              <w:right w:val="outset" w:sz="6" w:space="0" w:color="000000"/>
            </w:tcBorders>
          </w:tcPr>
          <w:p w14:paraId="4BDC6E9D" w14:textId="57299BB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w:t>
            </w:r>
          </w:p>
        </w:tc>
        <w:tc>
          <w:tcPr>
            <w:tcW w:w="529" w:type="pct"/>
            <w:tcBorders>
              <w:top w:val="outset" w:sz="6" w:space="0" w:color="000000"/>
              <w:left w:val="outset" w:sz="6" w:space="0" w:color="000000"/>
              <w:bottom w:val="outset" w:sz="6" w:space="0" w:color="000000"/>
              <w:right w:val="outset" w:sz="6" w:space="0" w:color="000000"/>
            </w:tcBorders>
          </w:tcPr>
          <w:p w14:paraId="628C57B2" w14:textId="4B3B4A0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w:t>
            </w:r>
          </w:p>
        </w:tc>
        <w:tc>
          <w:tcPr>
            <w:tcW w:w="423" w:type="pct"/>
            <w:tcBorders>
              <w:top w:val="outset" w:sz="6" w:space="0" w:color="000000"/>
              <w:left w:val="outset" w:sz="6" w:space="0" w:color="000000"/>
              <w:bottom w:val="outset" w:sz="6" w:space="0" w:color="000000"/>
              <w:right w:val="outset" w:sz="6" w:space="0" w:color="000000"/>
            </w:tcBorders>
          </w:tcPr>
          <w:p w14:paraId="3D0D3FA0" w14:textId="0072BED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04EAF8C" w14:textId="4D524FA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w:t>
            </w:r>
          </w:p>
        </w:tc>
        <w:tc>
          <w:tcPr>
            <w:tcW w:w="530" w:type="pct"/>
            <w:tcBorders>
              <w:top w:val="outset" w:sz="6" w:space="0" w:color="000000"/>
              <w:left w:val="outset" w:sz="6" w:space="0" w:color="000000"/>
              <w:bottom w:val="outset" w:sz="6" w:space="0" w:color="000000"/>
              <w:right w:val="outset" w:sz="6" w:space="0" w:color="000000"/>
            </w:tcBorders>
          </w:tcPr>
          <w:p w14:paraId="25B16035" w14:textId="69C644F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w:t>
            </w:r>
          </w:p>
        </w:tc>
        <w:tc>
          <w:tcPr>
            <w:tcW w:w="529" w:type="pct"/>
            <w:tcBorders>
              <w:top w:val="outset" w:sz="6" w:space="0" w:color="000000"/>
              <w:left w:val="outset" w:sz="6" w:space="0" w:color="000000"/>
              <w:bottom w:val="outset" w:sz="6" w:space="0" w:color="000000"/>
              <w:right w:val="outset" w:sz="6" w:space="0" w:color="000000"/>
            </w:tcBorders>
          </w:tcPr>
          <w:p w14:paraId="20C49CA2" w14:textId="7C47F495"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1B9C25A" w14:textId="6F7F0537"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0B3712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A1EC44"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F1D90C"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C20943A"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8E33A13"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037F645"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EF8936"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96FB5C9"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9D9957"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21076B8"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CA76210"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C69C4E6"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0FB1692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098F594B"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600</w:t>
            </w:r>
          </w:p>
        </w:tc>
        <w:tc>
          <w:tcPr>
            <w:tcW w:w="276" w:type="pct"/>
            <w:tcBorders>
              <w:top w:val="outset" w:sz="6" w:space="0" w:color="000000"/>
              <w:left w:val="outset" w:sz="6" w:space="0" w:color="000000"/>
              <w:bottom w:val="outset" w:sz="6" w:space="0" w:color="000000"/>
              <w:right w:val="outset" w:sz="6" w:space="0" w:color="000000"/>
            </w:tcBorders>
          </w:tcPr>
          <w:p w14:paraId="5B6147D2"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E0D1842"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7687512"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b/>
                <w:bCs/>
                <w:sz w:val="22"/>
                <w:szCs w:val="22"/>
              </w:rPr>
              <w:t>Transport i łączność</w:t>
            </w:r>
          </w:p>
        </w:tc>
        <w:tc>
          <w:tcPr>
            <w:tcW w:w="529" w:type="pct"/>
            <w:tcBorders>
              <w:top w:val="outset" w:sz="6" w:space="0" w:color="000000"/>
              <w:left w:val="outset" w:sz="6" w:space="0" w:color="000000"/>
              <w:bottom w:val="outset" w:sz="6" w:space="0" w:color="000000"/>
              <w:right w:val="outset" w:sz="6" w:space="0" w:color="000000"/>
            </w:tcBorders>
          </w:tcPr>
          <w:p w14:paraId="1D5FE5E5" w14:textId="2A41736C" w:rsidR="00F511E6" w:rsidRPr="00682F04" w:rsidRDefault="00F511E6" w:rsidP="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16.810.391,40</w:t>
            </w:r>
          </w:p>
        </w:tc>
        <w:tc>
          <w:tcPr>
            <w:tcW w:w="529" w:type="pct"/>
            <w:tcBorders>
              <w:top w:val="outset" w:sz="6" w:space="0" w:color="000000"/>
              <w:left w:val="outset" w:sz="6" w:space="0" w:color="000000"/>
              <w:bottom w:val="outset" w:sz="6" w:space="0" w:color="000000"/>
              <w:right w:val="outset" w:sz="6" w:space="0" w:color="000000"/>
            </w:tcBorders>
          </w:tcPr>
          <w:p w14:paraId="03033812" w14:textId="29CAA339" w:rsidR="00F511E6" w:rsidRPr="00682F04" w:rsidRDefault="00F511E6" w:rsidP="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16.696.075,62</w:t>
            </w:r>
          </w:p>
        </w:tc>
        <w:tc>
          <w:tcPr>
            <w:tcW w:w="423" w:type="pct"/>
            <w:tcBorders>
              <w:top w:val="outset" w:sz="6" w:space="0" w:color="000000"/>
              <w:left w:val="outset" w:sz="6" w:space="0" w:color="000000"/>
              <w:bottom w:val="outset" w:sz="6" w:space="0" w:color="000000"/>
              <w:right w:val="outset" w:sz="6" w:space="0" w:color="000000"/>
            </w:tcBorders>
          </w:tcPr>
          <w:p w14:paraId="2D8AAEA8" w14:textId="0E4BB955" w:rsidR="00F511E6" w:rsidRPr="00682F04" w:rsidRDefault="00F511E6" w:rsidP="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99,32</w:t>
            </w:r>
          </w:p>
        </w:tc>
        <w:tc>
          <w:tcPr>
            <w:tcW w:w="529" w:type="pct"/>
            <w:tcBorders>
              <w:top w:val="outset" w:sz="6" w:space="0" w:color="000000"/>
              <w:left w:val="outset" w:sz="6" w:space="0" w:color="000000"/>
              <w:bottom w:val="outset" w:sz="6" w:space="0" w:color="000000"/>
              <w:right w:val="outset" w:sz="6" w:space="0" w:color="000000"/>
            </w:tcBorders>
          </w:tcPr>
          <w:p w14:paraId="3C5B2BA4" w14:textId="40C16E5A" w:rsidR="00F511E6" w:rsidRPr="00682F04" w:rsidRDefault="00B32DEA" w:rsidP="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439.761,40</w:t>
            </w:r>
          </w:p>
        </w:tc>
        <w:tc>
          <w:tcPr>
            <w:tcW w:w="530" w:type="pct"/>
            <w:tcBorders>
              <w:top w:val="outset" w:sz="6" w:space="0" w:color="000000"/>
              <w:left w:val="outset" w:sz="6" w:space="0" w:color="000000"/>
              <w:bottom w:val="outset" w:sz="6" w:space="0" w:color="000000"/>
              <w:right w:val="outset" w:sz="6" w:space="0" w:color="000000"/>
            </w:tcBorders>
          </w:tcPr>
          <w:p w14:paraId="10A5FD6F" w14:textId="56DB52FB" w:rsidR="00F511E6" w:rsidRPr="00682F04" w:rsidRDefault="00B32DEA" w:rsidP="00F511E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382.162,49</w:t>
            </w:r>
          </w:p>
        </w:tc>
        <w:tc>
          <w:tcPr>
            <w:tcW w:w="529" w:type="pct"/>
            <w:tcBorders>
              <w:top w:val="outset" w:sz="6" w:space="0" w:color="000000"/>
              <w:left w:val="outset" w:sz="6" w:space="0" w:color="000000"/>
              <w:bottom w:val="outset" w:sz="6" w:space="0" w:color="000000"/>
              <w:right w:val="outset" w:sz="6" w:space="0" w:color="000000"/>
            </w:tcBorders>
          </w:tcPr>
          <w:p w14:paraId="4AF85068" w14:textId="7716EA85" w:rsidR="00F511E6" w:rsidRPr="00682F04" w:rsidRDefault="00FD5F15"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16.370.630,00</w:t>
            </w:r>
          </w:p>
        </w:tc>
        <w:tc>
          <w:tcPr>
            <w:tcW w:w="509" w:type="pct"/>
            <w:tcBorders>
              <w:top w:val="outset" w:sz="6" w:space="0" w:color="000000"/>
              <w:left w:val="outset" w:sz="6" w:space="0" w:color="000000"/>
              <w:bottom w:val="outset" w:sz="6" w:space="0" w:color="000000"/>
              <w:right w:val="outset" w:sz="6" w:space="0" w:color="000000"/>
            </w:tcBorders>
          </w:tcPr>
          <w:p w14:paraId="333191C1" w14:textId="36C276BA" w:rsidR="00F511E6" w:rsidRPr="00682F04" w:rsidRDefault="00FD5F15" w:rsidP="00F511E6">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16.313.913,13</w:t>
            </w:r>
          </w:p>
        </w:tc>
      </w:tr>
      <w:tr w:rsidR="005F46E7" w:rsidRPr="00BC54C9" w14:paraId="76691D9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1B3D4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409C2C6"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5820FCE"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9A51E90"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925427"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EB32DD8"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AF26A80"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0EC585D"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606B389"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22811C"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8BFF00D"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77D58B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A198F4"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77593CC" w14:textId="77777777"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60004</w:t>
            </w:r>
          </w:p>
        </w:tc>
        <w:tc>
          <w:tcPr>
            <w:tcW w:w="221" w:type="pct"/>
            <w:tcBorders>
              <w:top w:val="outset" w:sz="6" w:space="0" w:color="000000"/>
              <w:left w:val="outset" w:sz="6" w:space="0" w:color="000000"/>
              <w:bottom w:val="outset" w:sz="6" w:space="0" w:color="000000"/>
              <w:right w:val="outset" w:sz="6" w:space="0" w:color="000000"/>
            </w:tcBorders>
          </w:tcPr>
          <w:p w14:paraId="44B3B3B4" w14:textId="77777777" w:rsidR="00F511E6" w:rsidRPr="00682F04" w:rsidRDefault="00F511E6" w:rsidP="00F511E6">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D01DBE1" w14:textId="77777777" w:rsidR="00F511E6" w:rsidRPr="00682F04" w:rsidRDefault="00F511E6" w:rsidP="00F511E6">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Lokalny transport zbiorowy</w:t>
            </w:r>
          </w:p>
        </w:tc>
        <w:tc>
          <w:tcPr>
            <w:tcW w:w="529" w:type="pct"/>
            <w:tcBorders>
              <w:top w:val="outset" w:sz="6" w:space="0" w:color="000000"/>
              <w:left w:val="outset" w:sz="6" w:space="0" w:color="000000"/>
              <w:bottom w:val="outset" w:sz="6" w:space="0" w:color="000000"/>
              <w:right w:val="outset" w:sz="6" w:space="0" w:color="000000"/>
            </w:tcBorders>
          </w:tcPr>
          <w:p w14:paraId="0B5D1844" w14:textId="36DBED72"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10.823,89</w:t>
            </w:r>
          </w:p>
        </w:tc>
        <w:tc>
          <w:tcPr>
            <w:tcW w:w="529" w:type="pct"/>
            <w:tcBorders>
              <w:top w:val="outset" w:sz="6" w:space="0" w:color="000000"/>
              <w:left w:val="outset" w:sz="6" w:space="0" w:color="000000"/>
              <w:bottom w:val="outset" w:sz="6" w:space="0" w:color="000000"/>
              <w:right w:val="outset" w:sz="6" w:space="0" w:color="000000"/>
            </w:tcBorders>
          </w:tcPr>
          <w:p w14:paraId="0D788DCC" w14:textId="5E3E17DF"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10.787,89</w:t>
            </w:r>
          </w:p>
        </w:tc>
        <w:tc>
          <w:tcPr>
            <w:tcW w:w="423" w:type="pct"/>
            <w:tcBorders>
              <w:top w:val="outset" w:sz="6" w:space="0" w:color="000000"/>
              <w:left w:val="outset" w:sz="6" w:space="0" w:color="000000"/>
              <w:bottom w:val="outset" w:sz="6" w:space="0" w:color="000000"/>
              <w:right w:val="outset" w:sz="6" w:space="0" w:color="000000"/>
            </w:tcBorders>
          </w:tcPr>
          <w:p w14:paraId="64E47B36" w14:textId="13A69ADB"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99,67</w:t>
            </w:r>
          </w:p>
        </w:tc>
        <w:tc>
          <w:tcPr>
            <w:tcW w:w="529" w:type="pct"/>
            <w:tcBorders>
              <w:top w:val="outset" w:sz="6" w:space="0" w:color="000000"/>
              <w:left w:val="outset" w:sz="6" w:space="0" w:color="000000"/>
              <w:bottom w:val="outset" w:sz="6" w:space="0" w:color="000000"/>
              <w:right w:val="outset" w:sz="6" w:space="0" w:color="000000"/>
            </w:tcBorders>
          </w:tcPr>
          <w:p w14:paraId="2C57B7FC" w14:textId="4DF4D36C"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10.823,89</w:t>
            </w:r>
          </w:p>
        </w:tc>
        <w:tc>
          <w:tcPr>
            <w:tcW w:w="530" w:type="pct"/>
            <w:tcBorders>
              <w:top w:val="outset" w:sz="6" w:space="0" w:color="000000"/>
              <w:left w:val="outset" w:sz="6" w:space="0" w:color="000000"/>
              <w:bottom w:val="outset" w:sz="6" w:space="0" w:color="000000"/>
              <w:right w:val="outset" w:sz="6" w:space="0" w:color="000000"/>
            </w:tcBorders>
          </w:tcPr>
          <w:p w14:paraId="3C3A1191" w14:textId="445FBF35"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10.787,89</w:t>
            </w:r>
          </w:p>
        </w:tc>
        <w:tc>
          <w:tcPr>
            <w:tcW w:w="529" w:type="pct"/>
            <w:tcBorders>
              <w:top w:val="outset" w:sz="6" w:space="0" w:color="000000"/>
              <w:left w:val="outset" w:sz="6" w:space="0" w:color="000000"/>
              <w:bottom w:val="outset" w:sz="6" w:space="0" w:color="000000"/>
              <w:right w:val="outset" w:sz="6" w:space="0" w:color="000000"/>
            </w:tcBorders>
          </w:tcPr>
          <w:p w14:paraId="1AC0CB68" w14:textId="76F81061"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148258D" w14:textId="25994DC1"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4C8320B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6457E04"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00541E"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EA7D59E"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7BAFC9F"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7A1ABB"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604FE7"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7E60DD6"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FAD9812"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1AFAF67"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BE8B320"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92C88A6"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1645583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8B199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C60D101"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93EDA78"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2710</w:t>
            </w:r>
          </w:p>
        </w:tc>
        <w:tc>
          <w:tcPr>
            <w:tcW w:w="749" w:type="pct"/>
            <w:tcBorders>
              <w:top w:val="outset" w:sz="6" w:space="0" w:color="000000"/>
              <w:left w:val="outset" w:sz="6" w:space="0" w:color="000000"/>
              <w:bottom w:val="outset" w:sz="6" w:space="0" w:color="000000"/>
              <w:right w:val="outset" w:sz="6" w:space="0" w:color="000000"/>
            </w:tcBorders>
            <w:hideMark/>
          </w:tcPr>
          <w:p w14:paraId="2B5015E5"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na pomoc finansową udzielaną między jednostkami samorządu terytorialnego na dofinansowanie własnych zadań bieżących</w:t>
            </w:r>
          </w:p>
        </w:tc>
        <w:tc>
          <w:tcPr>
            <w:tcW w:w="529" w:type="pct"/>
            <w:tcBorders>
              <w:top w:val="outset" w:sz="6" w:space="0" w:color="000000"/>
              <w:left w:val="outset" w:sz="6" w:space="0" w:color="000000"/>
              <w:bottom w:val="outset" w:sz="6" w:space="0" w:color="000000"/>
              <w:right w:val="outset" w:sz="6" w:space="0" w:color="000000"/>
            </w:tcBorders>
          </w:tcPr>
          <w:p w14:paraId="3A64C609" w14:textId="62756C4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9.072,00</w:t>
            </w:r>
          </w:p>
        </w:tc>
        <w:tc>
          <w:tcPr>
            <w:tcW w:w="529" w:type="pct"/>
            <w:tcBorders>
              <w:top w:val="outset" w:sz="6" w:space="0" w:color="000000"/>
              <w:left w:val="outset" w:sz="6" w:space="0" w:color="000000"/>
              <w:bottom w:val="outset" w:sz="6" w:space="0" w:color="000000"/>
              <w:right w:val="outset" w:sz="6" w:space="0" w:color="000000"/>
            </w:tcBorders>
          </w:tcPr>
          <w:p w14:paraId="470E2AED" w14:textId="23063DD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9.036,00</w:t>
            </w:r>
          </w:p>
        </w:tc>
        <w:tc>
          <w:tcPr>
            <w:tcW w:w="423" w:type="pct"/>
            <w:tcBorders>
              <w:top w:val="outset" w:sz="6" w:space="0" w:color="000000"/>
              <w:left w:val="outset" w:sz="6" w:space="0" w:color="000000"/>
              <w:bottom w:val="outset" w:sz="6" w:space="0" w:color="000000"/>
              <w:right w:val="outset" w:sz="6" w:space="0" w:color="000000"/>
            </w:tcBorders>
          </w:tcPr>
          <w:p w14:paraId="05918FE8" w14:textId="5AA80E7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99,60</w:t>
            </w:r>
          </w:p>
        </w:tc>
        <w:tc>
          <w:tcPr>
            <w:tcW w:w="529" w:type="pct"/>
            <w:tcBorders>
              <w:top w:val="outset" w:sz="6" w:space="0" w:color="000000"/>
              <w:left w:val="outset" w:sz="6" w:space="0" w:color="000000"/>
              <w:bottom w:val="outset" w:sz="6" w:space="0" w:color="000000"/>
              <w:right w:val="outset" w:sz="6" w:space="0" w:color="000000"/>
            </w:tcBorders>
          </w:tcPr>
          <w:p w14:paraId="3C4A6789" w14:textId="2837407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9.072,00</w:t>
            </w:r>
          </w:p>
        </w:tc>
        <w:tc>
          <w:tcPr>
            <w:tcW w:w="530" w:type="pct"/>
            <w:tcBorders>
              <w:top w:val="outset" w:sz="6" w:space="0" w:color="000000"/>
              <w:left w:val="outset" w:sz="6" w:space="0" w:color="000000"/>
              <w:bottom w:val="outset" w:sz="6" w:space="0" w:color="000000"/>
              <w:right w:val="outset" w:sz="6" w:space="0" w:color="000000"/>
            </w:tcBorders>
          </w:tcPr>
          <w:p w14:paraId="0D72CBB6" w14:textId="6AB060B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9.036,00</w:t>
            </w:r>
          </w:p>
        </w:tc>
        <w:tc>
          <w:tcPr>
            <w:tcW w:w="529" w:type="pct"/>
            <w:tcBorders>
              <w:top w:val="outset" w:sz="6" w:space="0" w:color="000000"/>
              <w:left w:val="outset" w:sz="6" w:space="0" w:color="000000"/>
              <w:bottom w:val="outset" w:sz="6" w:space="0" w:color="000000"/>
              <w:right w:val="outset" w:sz="6" w:space="0" w:color="000000"/>
            </w:tcBorders>
          </w:tcPr>
          <w:p w14:paraId="07FDCFE6" w14:textId="0548A9FA"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1D68AC" w14:textId="4FAD8C86"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A37BF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856D0CB"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94FBC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F8CAB49" w14:textId="5C4367F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tcPr>
          <w:p w14:paraId="4293D1C2" w14:textId="20F76C95"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BE2C8D5" w14:textId="621BD15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750,00</w:t>
            </w:r>
          </w:p>
        </w:tc>
        <w:tc>
          <w:tcPr>
            <w:tcW w:w="529" w:type="pct"/>
            <w:tcBorders>
              <w:top w:val="outset" w:sz="6" w:space="0" w:color="000000"/>
              <w:left w:val="outset" w:sz="6" w:space="0" w:color="000000"/>
              <w:bottom w:val="outset" w:sz="6" w:space="0" w:color="000000"/>
              <w:right w:val="outset" w:sz="6" w:space="0" w:color="000000"/>
            </w:tcBorders>
          </w:tcPr>
          <w:p w14:paraId="063F668E" w14:textId="27969FD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750,00</w:t>
            </w:r>
          </w:p>
        </w:tc>
        <w:tc>
          <w:tcPr>
            <w:tcW w:w="423" w:type="pct"/>
            <w:tcBorders>
              <w:top w:val="outset" w:sz="6" w:space="0" w:color="000000"/>
              <w:left w:val="outset" w:sz="6" w:space="0" w:color="000000"/>
              <w:bottom w:val="outset" w:sz="6" w:space="0" w:color="000000"/>
              <w:right w:val="outset" w:sz="6" w:space="0" w:color="000000"/>
            </w:tcBorders>
          </w:tcPr>
          <w:p w14:paraId="494DFA86" w14:textId="0AA87F9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F90D593" w14:textId="0B7ACCE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750,00</w:t>
            </w:r>
          </w:p>
        </w:tc>
        <w:tc>
          <w:tcPr>
            <w:tcW w:w="530" w:type="pct"/>
            <w:tcBorders>
              <w:top w:val="outset" w:sz="6" w:space="0" w:color="000000"/>
              <w:left w:val="outset" w:sz="6" w:space="0" w:color="000000"/>
              <w:bottom w:val="outset" w:sz="6" w:space="0" w:color="000000"/>
              <w:right w:val="outset" w:sz="6" w:space="0" w:color="000000"/>
            </w:tcBorders>
          </w:tcPr>
          <w:p w14:paraId="025E3BA7" w14:textId="0114A3C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750,00</w:t>
            </w:r>
          </w:p>
        </w:tc>
        <w:tc>
          <w:tcPr>
            <w:tcW w:w="529" w:type="pct"/>
            <w:tcBorders>
              <w:top w:val="outset" w:sz="6" w:space="0" w:color="000000"/>
              <w:left w:val="outset" w:sz="6" w:space="0" w:color="000000"/>
              <w:bottom w:val="outset" w:sz="6" w:space="0" w:color="000000"/>
              <w:right w:val="outset" w:sz="6" w:space="0" w:color="000000"/>
            </w:tcBorders>
          </w:tcPr>
          <w:p w14:paraId="74232193" w14:textId="4FF4CD11"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2CBEF2E" w14:textId="7D6BDD96"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B1480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2103C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9A482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7CFB567" w14:textId="4F0D566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466ED5BB" w14:textId="4DB8E285"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250A524F" w14:textId="476B479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224,01</w:t>
            </w:r>
          </w:p>
        </w:tc>
        <w:tc>
          <w:tcPr>
            <w:tcW w:w="529" w:type="pct"/>
            <w:tcBorders>
              <w:top w:val="outset" w:sz="6" w:space="0" w:color="000000"/>
              <w:left w:val="outset" w:sz="6" w:space="0" w:color="000000"/>
              <w:bottom w:val="outset" w:sz="6" w:space="0" w:color="000000"/>
              <w:right w:val="outset" w:sz="6" w:space="0" w:color="000000"/>
            </w:tcBorders>
          </w:tcPr>
          <w:p w14:paraId="18045F58" w14:textId="464DFBE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224,01</w:t>
            </w:r>
          </w:p>
        </w:tc>
        <w:tc>
          <w:tcPr>
            <w:tcW w:w="423" w:type="pct"/>
            <w:tcBorders>
              <w:top w:val="outset" w:sz="6" w:space="0" w:color="000000"/>
              <w:left w:val="outset" w:sz="6" w:space="0" w:color="000000"/>
              <w:bottom w:val="outset" w:sz="6" w:space="0" w:color="000000"/>
              <w:right w:val="outset" w:sz="6" w:space="0" w:color="000000"/>
            </w:tcBorders>
          </w:tcPr>
          <w:p w14:paraId="7ACA60BF" w14:textId="64D31BD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0EE7EEA" w14:textId="0FDAB5B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224,01</w:t>
            </w:r>
          </w:p>
        </w:tc>
        <w:tc>
          <w:tcPr>
            <w:tcW w:w="530" w:type="pct"/>
            <w:tcBorders>
              <w:top w:val="outset" w:sz="6" w:space="0" w:color="000000"/>
              <w:left w:val="outset" w:sz="6" w:space="0" w:color="000000"/>
              <w:bottom w:val="outset" w:sz="6" w:space="0" w:color="000000"/>
              <w:right w:val="outset" w:sz="6" w:space="0" w:color="000000"/>
            </w:tcBorders>
          </w:tcPr>
          <w:p w14:paraId="1887B6D8" w14:textId="5479494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224,01</w:t>
            </w:r>
          </w:p>
        </w:tc>
        <w:tc>
          <w:tcPr>
            <w:tcW w:w="529" w:type="pct"/>
            <w:tcBorders>
              <w:top w:val="outset" w:sz="6" w:space="0" w:color="000000"/>
              <w:left w:val="outset" w:sz="6" w:space="0" w:color="000000"/>
              <w:bottom w:val="outset" w:sz="6" w:space="0" w:color="000000"/>
              <w:right w:val="outset" w:sz="6" w:space="0" w:color="000000"/>
            </w:tcBorders>
          </w:tcPr>
          <w:p w14:paraId="297E3C29" w14:textId="2E20D095"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AD6B381" w14:textId="3BEEBF2B"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31F5A7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F2FB5F"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A24188"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3B8C5F7" w14:textId="48D6E32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028F5A1E" w14:textId="76D44885"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5080EC04" w14:textId="6844B3F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32,10</w:t>
            </w:r>
          </w:p>
        </w:tc>
        <w:tc>
          <w:tcPr>
            <w:tcW w:w="529" w:type="pct"/>
            <w:tcBorders>
              <w:top w:val="outset" w:sz="6" w:space="0" w:color="000000"/>
              <w:left w:val="outset" w:sz="6" w:space="0" w:color="000000"/>
              <w:bottom w:val="outset" w:sz="6" w:space="0" w:color="000000"/>
              <w:right w:val="outset" w:sz="6" w:space="0" w:color="000000"/>
            </w:tcBorders>
          </w:tcPr>
          <w:p w14:paraId="7CEB3B5B" w14:textId="2BE07DE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32,10</w:t>
            </w:r>
          </w:p>
        </w:tc>
        <w:tc>
          <w:tcPr>
            <w:tcW w:w="423" w:type="pct"/>
            <w:tcBorders>
              <w:top w:val="outset" w:sz="6" w:space="0" w:color="000000"/>
              <w:left w:val="outset" w:sz="6" w:space="0" w:color="000000"/>
              <w:bottom w:val="outset" w:sz="6" w:space="0" w:color="000000"/>
              <w:right w:val="outset" w:sz="6" w:space="0" w:color="000000"/>
            </w:tcBorders>
          </w:tcPr>
          <w:p w14:paraId="67510419" w14:textId="75170D2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A171E9B" w14:textId="4BFDF9E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32,10</w:t>
            </w:r>
          </w:p>
        </w:tc>
        <w:tc>
          <w:tcPr>
            <w:tcW w:w="530" w:type="pct"/>
            <w:tcBorders>
              <w:top w:val="outset" w:sz="6" w:space="0" w:color="000000"/>
              <w:left w:val="outset" w:sz="6" w:space="0" w:color="000000"/>
              <w:bottom w:val="outset" w:sz="6" w:space="0" w:color="000000"/>
              <w:right w:val="outset" w:sz="6" w:space="0" w:color="000000"/>
            </w:tcBorders>
          </w:tcPr>
          <w:p w14:paraId="53FDECE2" w14:textId="696A17A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32,10</w:t>
            </w:r>
          </w:p>
        </w:tc>
        <w:tc>
          <w:tcPr>
            <w:tcW w:w="529" w:type="pct"/>
            <w:tcBorders>
              <w:top w:val="outset" w:sz="6" w:space="0" w:color="000000"/>
              <w:left w:val="outset" w:sz="6" w:space="0" w:color="000000"/>
              <w:bottom w:val="outset" w:sz="6" w:space="0" w:color="000000"/>
              <w:right w:val="outset" w:sz="6" w:space="0" w:color="000000"/>
            </w:tcBorders>
          </w:tcPr>
          <w:p w14:paraId="4F758C5E" w14:textId="5128A2B2"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96CC0F" w14:textId="1EF66AD8"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35E194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F01AAA"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D3BE0F2"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D31810C" w14:textId="3F4EE41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tcPr>
          <w:p w14:paraId="4F30A118" w14:textId="6376ADEA"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17A0F99A" w14:textId="3906B82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w:t>
            </w:r>
          </w:p>
        </w:tc>
        <w:tc>
          <w:tcPr>
            <w:tcW w:w="529" w:type="pct"/>
            <w:tcBorders>
              <w:top w:val="outset" w:sz="6" w:space="0" w:color="000000"/>
              <w:left w:val="outset" w:sz="6" w:space="0" w:color="000000"/>
              <w:bottom w:val="outset" w:sz="6" w:space="0" w:color="000000"/>
              <w:right w:val="outset" w:sz="6" w:space="0" w:color="000000"/>
            </w:tcBorders>
          </w:tcPr>
          <w:p w14:paraId="1594414B" w14:textId="1FD3374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w:t>
            </w:r>
          </w:p>
        </w:tc>
        <w:tc>
          <w:tcPr>
            <w:tcW w:w="423" w:type="pct"/>
            <w:tcBorders>
              <w:top w:val="outset" w:sz="6" w:space="0" w:color="000000"/>
              <w:left w:val="outset" w:sz="6" w:space="0" w:color="000000"/>
              <w:bottom w:val="outset" w:sz="6" w:space="0" w:color="000000"/>
              <w:right w:val="outset" w:sz="6" w:space="0" w:color="000000"/>
            </w:tcBorders>
          </w:tcPr>
          <w:p w14:paraId="7399A47F" w14:textId="7A620C7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8489C90" w14:textId="2619FC4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w:t>
            </w:r>
          </w:p>
        </w:tc>
        <w:tc>
          <w:tcPr>
            <w:tcW w:w="530" w:type="pct"/>
            <w:tcBorders>
              <w:top w:val="outset" w:sz="6" w:space="0" w:color="000000"/>
              <w:left w:val="outset" w:sz="6" w:space="0" w:color="000000"/>
              <w:bottom w:val="outset" w:sz="6" w:space="0" w:color="000000"/>
              <w:right w:val="outset" w:sz="6" w:space="0" w:color="000000"/>
            </w:tcBorders>
          </w:tcPr>
          <w:p w14:paraId="44AB270A" w14:textId="4DEFA90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w:t>
            </w:r>
          </w:p>
        </w:tc>
        <w:tc>
          <w:tcPr>
            <w:tcW w:w="529" w:type="pct"/>
            <w:tcBorders>
              <w:top w:val="outset" w:sz="6" w:space="0" w:color="000000"/>
              <w:left w:val="outset" w:sz="6" w:space="0" w:color="000000"/>
              <w:bottom w:val="outset" w:sz="6" w:space="0" w:color="000000"/>
              <w:right w:val="outset" w:sz="6" w:space="0" w:color="000000"/>
            </w:tcBorders>
          </w:tcPr>
          <w:p w14:paraId="75058598" w14:textId="6E6DB4B0"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FE305B0" w14:textId="01B9A413"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BE4AD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F84376"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540F30A"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7B89322" w14:textId="64044EB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2EF16AA6" w14:textId="144CF590"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7E954056" w14:textId="23BD21C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185,78</w:t>
            </w:r>
          </w:p>
        </w:tc>
        <w:tc>
          <w:tcPr>
            <w:tcW w:w="529" w:type="pct"/>
            <w:tcBorders>
              <w:top w:val="outset" w:sz="6" w:space="0" w:color="000000"/>
              <w:left w:val="outset" w:sz="6" w:space="0" w:color="000000"/>
              <w:bottom w:val="outset" w:sz="6" w:space="0" w:color="000000"/>
              <w:right w:val="outset" w:sz="6" w:space="0" w:color="000000"/>
            </w:tcBorders>
          </w:tcPr>
          <w:p w14:paraId="3ED221DF" w14:textId="2485123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185,78</w:t>
            </w:r>
          </w:p>
        </w:tc>
        <w:tc>
          <w:tcPr>
            <w:tcW w:w="423" w:type="pct"/>
            <w:tcBorders>
              <w:top w:val="outset" w:sz="6" w:space="0" w:color="000000"/>
              <w:left w:val="outset" w:sz="6" w:space="0" w:color="000000"/>
              <w:bottom w:val="outset" w:sz="6" w:space="0" w:color="000000"/>
              <w:right w:val="outset" w:sz="6" w:space="0" w:color="000000"/>
            </w:tcBorders>
          </w:tcPr>
          <w:p w14:paraId="1E6A40F4" w14:textId="5FA158D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D4A9B6B" w14:textId="7E352439"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185,78</w:t>
            </w:r>
          </w:p>
        </w:tc>
        <w:tc>
          <w:tcPr>
            <w:tcW w:w="530" w:type="pct"/>
            <w:tcBorders>
              <w:top w:val="outset" w:sz="6" w:space="0" w:color="000000"/>
              <w:left w:val="outset" w:sz="6" w:space="0" w:color="000000"/>
              <w:bottom w:val="outset" w:sz="6" w:space="0" w:color="000000"/>
              <w:right w:val="outset" w:sz="6" w:space="0" w:color="000000"/>
            </w:tcBorders>
          </w:tcPr>
          <w:p w14:paraId="62393C59" w14:textId="57BB8A0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185,78</w:t>
            </w:r>
          </w:p>
        </w:tc>
        <w:tc>
          <w:tcPr>
            <w:tcW w:w="529" w:type="pct"/>
            <w:tcBorders>
              <w:top w:val="outset" w:sz="6" w:space="0" w:color="000000"/>
              <w:left w:val="outset" w:sz="6" w:space="0" w:color="000000"/>
              <w:bottom w:val="outset" w:sz="6" w:space="0" w:color="000000"/>
              <w:right w:val="outset" w:sz="6" w:space="0" w:color="000000"/>
            </w:tcBorders>
          </w:tcPr>
          <w:p w14:paraId="48CD1280" w14:textId="49D8222D"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E4B8F1D" w14:textId="03A3F7D0"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67626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D5605A0"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22CE8C"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A5AC1C7"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6C8BEDE"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4F20BD"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A7E78C"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6ACD7D"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59EFE7"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155534C"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169777B"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6198099"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6B8481C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8369D5A"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23F4550"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60014</w:t>
            </w:r>
          </w:p>
        </w:tc>
        <w:tc>
          <w:tcPr>
            <w:tcW w:w="221" w:type="pct"/>
            <w:tcBorders>
              <w:top w:val="outset" w:sz="6" w:space="0" w:color="000000"/>
              <w:left w:val="outset" w:sz="6" w:space="0" w:color="000000"/>
              <w:bottom w:val="outset" w:sz="6" w:space="0" w:color="000000"/>
              <w:right w:val="outset" w:sz="6" w:space="0" w:color="000000"/>
            </w:tcBorders>
          </w:tcPr>
          <w:p w14:paraId="7052C9B4"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310EEB6"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i/>
                <w:iCs/>
                <w:sz w:val="22"/>
                <w:szCs w:val="22"/>
              </w:rPr>
              <w:t>Drogi publiczne powiatowe</w:t>
            </w:r>
          </w:p>
        </w:tc>
        <w:tc>
          <w:tcPr>
            <w:tcW w:w="529" w:type="pct"/>
            <w:tcBorders>
              <w:top w:val="outset" w:sz="6" w:space="0" w:color="000000"/>
              <w:left w:val="outset" w:sz="6" w:space="0" w:color="000000"/>
              <w:bottom w:val="outset" w:sz="6" w:space="0" w:color="000000"/>
              <w:right w:val="outset" w:sz="6" w:space="0" w:color="000000"/>
            </w:tcBorders>
          </w:tcPr>
          <w:p w14:paraId="2BA27A62" w14:textId="3B0E3A63"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322.300,00</w:t>
            </w:r>
          </w:p>
        </w:tc>
        <w:tc>
          <w:tcPr>
            <w:tcW w:w="529" w:type="pct"/>
            <w:tcBorders>
              <w:top w:val="outset" w:sz="6" w:space="0" w:color="000000"/>
              <w:left w:val="outset" w:sz="6" w:space="0" w:color="000000"/>
              <w:bottom w:val="outset" w:sz="6" w:space="0" w:color="000000"/>
              <w:right w:val="outset" w:sz="6" w:space="0" w:color="000000"/>
            </w:tcBorders>
          </w:tcPr>
          <w:p w14:paraId="133DD945" w14:textId="7171EA29"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322.298,45</w:t>
            </w:r>
          </w:p>
        </w:tc>
        <w:tc>
          <w:tcPr>
            <w:tcW w:w="423" w:type="pct"/>
            <w:tcBorders>
              <w:top w:val="outset" w:sz="6" w:space="0" w:color="000000"/>
              <w:left w:val="outset" w:sz="6" w:space="0" w:color="000000"/>
              <w:bottom w:val="outset" w:sz="6" w:space="0" w:color="000000"/>
              <w:right w:val="outset" w:sz="6" w:space="0" w:color="000000"/>
            </w:tcBorders>
          </w:tcPr>
          <w:p w14:paraId="46C4F379" w14:textId="283D8902"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CBD46C5" w14:textId="00EE0764"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22.300,00</w:t>
            </w:r>
          </w:p>
        </w:tc>
        <w:tc>
          <w:tcPr>
            <w:tcW w:w="530" w:type="pct"/>
            <w:tcBorders>
              <w:top w:val="outset" w:sz="6" w:space="0" w:color="000000"/>
              <w:left w:val="outset" w:sz="6" w:space="0" w:color="000000"/>
              <w:bottom w:val="outset" w:sz="6" w:space="0" w:color="000000"/>
              <w:right w:val="outset" w:sz="6" w:space="0" w:color="000000"/>
            </w:tcBorders>
          </w:tcPr>
          <w:p w14:paraId="5450B6ED" w14:textId="469E3C14"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22.298,45</w:t>
            </w:r>
          </w:p>
        </w:tc>
        <w:tc>
          <w:tcPr>
            <w:tcW w:w="529" w:type="pct"/>
            <w:tcBorders>
              <w:top w:val="outset" w:sz="6" w:space="0" w:color="000000"/>
              <w:left w:val="outset" w:sz="6" w:space="0" w:color="000000"/>
              <w:bottom w:val="outset" w:sz="6" w:space="0" w:color="000000"/>
              <w:right w:val="outset" w:sz="6" w:space="0" w:color="000000"/>
            </w:tcBorders>
          </w:tcPr>
          <w:p w14:paraId="37868740" w14:textId="4DF02FAE"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300.000,00</w:t>
            </w:r>
          </w:p>
        </w:tc>
        <w:tc>
          <w:tcPr>
            <w:tcW w:w="509" w:type="pct"/>
            <w:tcBorders>
              <w:top w:val="outset" w:sz="6" w:space="0" w:color="000000"/>
              <w:left w:val="outset" w:sz="6" w:space="0" w:color="000000"/>
              <w:bottom w:val="outset" w:sz="6" w:space="0" w:color="000000"/>
              <w:right w:val="outset" w:sz="6" w:space="0" w:color="000000"/>
            </w:tcBorders>
          </w:tcPr>
          <w:p w14:paraId="3EFF8455" w14:textId="1261F497" w:rsidR="00F511E6" w:rsidRPr="00682F04" w:rsidRDefault="00F511E6"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300.000,00</w:t>
            </w:r>
          </w:p>
        </w:tc>
      </w:tr>
      <w:tr w:rsidR="005F46E7" w:rsidRPr="00BC54C9" w14:paraId="4053F27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57475E8"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DC166D"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95548EF"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7DBE40D"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9C8776E"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9A6CFC"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153D7F6"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90DF19"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8CB76AF"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094DEAF"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A2FA182"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560E730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2329C63"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A62075"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23825F1"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4520</w:t>
            </w:r>
          </w:p>
        </w:tc>
        <w:tc>
          <w:tcPr>
            <w:tcW w:w="749" w:type="pct"/>
            <w:tcBorders>
              <w:top w:val="outset" w:sz="6" w:space="0" w:color="000000"/>
              <w:left w:val="outset" w:sz="6" w:space="0" w:color="000000"/>
              <w:bottom w:val="outset" w:sz="6" w:space="0" w:color="000000"/>
              <w:right w:val="outset" w:sz="6" w:space="0" w:color="000000"/>
            </w:tcBorders>
            <w:hideMark/>
          </w:tcPr>
          <w:p w14:paraId="3F143537"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Opłaty na rzecz budżetów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054A4E56" w14:textId="05646A6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22.300,00</w:t>
            </w:r>
          </w:p>
        </w:tc>
        <w:tc>
          <w:tcPr>
            <w:tcW w:w="529" w:type="pct"/>
            <w:tcBorders>
              <w:top w:val="outset" w:sz="6" w:space="0" w:color="000000"/>
              <w:left w:val="outset" w:sz="6" w:space="0" w:color="000000"/>
              <w:bottom w:val="outset" w:sz="6" w:space="0" w:color="000000"/>
              <w:right w:val="outset" w:sz="6" w:space="0" w:color="000000"/>
            </w:tcBorders>
          </w:tcPr>
          <w:p w14:paraId="0EABEB13" w14:textId="13C7A9E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22.298,45</w:t>
            </w:r>
          </w:p>
        </w:tc>
        <w:tc>
          <w:tcPr>
            <w:tcW w:w="423" w:type="pct"/>
            <w:tcBorders>
              <w:top w:val="outset" w:sz="6" w:space="0" w:color="000000"/>
              <w:left w:val="outset" w:sz="6" w:space="0" w:color="000000"/>
              <w:bottom w:val="outset" w:sz="6" w:space="0" w:color="000000"/>
              <w:right w:val="outset" w:sz="6" w:space="0" w:color="000000"/>
            </w:tcBorders>
          </w:tcPr>
          <w:p w14:paraId="7465E35C" w14:textId="5129808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03D027C1" w14:textId="20D0A2B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22.300,00</w:t>
            </w:r>
          </w:p>
        </w:tc>
        <w:tc>
          <w:tcPr>
            <w:tcW w:w="530" w:type="pct"/>
            <w:tcBorders>
              <w:top w:val="outset" w:sz="6" w:space="0" w:color="000000"/>
              <w:left w:val="outset" w:sz="6" w:space="0" w:color="000000"/>
              <w:bottom w:val="outset" w:sz="6" w:space="0" w:color="000000"/>
              <w:right w:val="outset" w:sz="6" w:space="0" w:color="000000"/>
            </w:tcBorders>
          </w:tcPr>
          <w:p w14:paraId="6391B6CE" w14:textId="7EFE268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22.298,45</w:t>
            </w:r>
          </w:p>
        </w:tc>
        <w:tc>
          <w:tcPr>
            <w:tcW w:w="529" w:type="pct"/>
            <w:tcBorders>
              <w:top w:val="outset" w:sz="6" w:space="0" w:color="000000"/>
              <w:left w:val="outset" w:sz="6" w:space="0" w:color="000000"/>
              <w:bottom w:val="outset" w:sz="6" w:space="0" w:color="000000"/>
              <w:right w:val="outset" w:sz="6" w:space="0" w:color="000000"/>
            </w:tcBorders>
          </w:tcPr>
          <w:p w14:paraId="681EF6AB" w14:textId="44669A6A"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6E9E54D" w14:textId="2F3EA2A9"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3EC6B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732184"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D9ABFA"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A78CA7" w14:textId="32D00FD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w:t>
            </w:r>
          </w:p>
        </w:tc>
        <w:tc>
          <w:tcPr>
            <w:tcW w:w="749" w:type="pct"/>
            <w:tcBorders>
              <w:top w:val="outset" w:sz="6" w:space="0" w:color="000000"/>
              <w:left w:val="outset" w:sz="6" w:space="0" w:color="000000"/>
              <w:bottom w:val="outset" w:sz="6" w:space="0" w:color="000000"/>
              <w:right w:val="outset" w:sz="6" w:space="0" w:color="000000"/>
            </w:tcBorders>
          </w:tcPr>
          <w:p w14:paraId="37CBE62B" w14:textId="1D97694C"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na pomoc finansową udzielaną między jednostkami samorządu terytorialnego na dofinansowanie własnych zadań inwestycyjnych i zakupów inwestycyjnych</w:t>
            </w:r>
          </w:p>
        </w:tc>
        <w:tc>
          <w:tcPr>
            <w:tcW w:w="529" w:type="pct"/>
            <w:tcBorders>
              <w:top w:val="outset" w:sz="6" w:space="0" w:color="000000"/>
              <w:left w:val="outset" w:sz="6" w:space="0" w:color="000000"/>
              <w:bottom w:val="outset" w:sz="6" w:space="0" w:color="000000"/>
              <w:right w:val="outset" w:sz="6" w:space="0" w:color="000000"/>
            </w:tcBorders>
          </w:tcPr>
          <w:p w14:paraId="2449D112" w14:textId="05F25A6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529" w:type="pct"/>
            <w:tcBorders>
              <w:top w:val="outset" w:sz="6" w:space="0" w:color="000000"/>
              <w:left w:val="outset" w:sz="6" w:space="0" w:color="000000"/>
              <w:bottom w:val="outset" w:sz="6" w:space="0" w:color="000000"/>
              <w:right w:val="outset" w:sz="6" w:space="0" w:color="000000"/>
            </w:tcBorders>
          </w:tcPr>
          <w:p w14:paraId="3EE66406" w14:textId="3D5052D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423" w:type="pct"/>
            <w:tcBorders>
              <w:top w:val="outset" w:sz="6" w:space="0" w:color="000000"/>
              <w:left w:val="outset" w:sz="6" w:space="0" w:color="000000"/>
              <w:bottom w:val="outset" w:sz="6" w:space="0" w:color="000000"/>
              <w:right w:val="outset" w:sz="6" w:space="0" w:color="000000"/>
            </w:tcBorders>
          </w:tcPr>
          <w:p w14:paraId="279814C5" w14:textId="2C25372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0619433" w14:textId="10F2F22F"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0A7F18B6" w14:textId="53419ECF"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48E3A9BA" w14:textId="4D2BED9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509" w:type="pct"/>
            <w:tcBorders>
              <w:top w:val="outset" w:sz="6" w:space="0" w:color="000000"/>
              <w:left w:val="outset" w:sz="6" w:space="0" w:color="000000"/>
              <w:bottom w:val="outset" w:sz="6" w:space="0" w:color="000000"/>
              <w:right w:val="outset" w:sz="6" w:space="0" w:color="000000"/>
            </w:tcBorders>
          </w:tcPr>
          <w:p w14:paraId="60F31378" w14:textId="2946BFD4"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r>
      <w:tr w:rsidR="005F46E7" w:rsidRPr="00BC54C9" w14:paraId="2CE0F2D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460FE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3DC0507"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AB9B2AA"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107E46D"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D2D3B6"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10A3BF"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6667EF5"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2177C6"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FFCD0CD"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E33B91"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870DD27"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005682C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D0FB7F"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84D055E"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60016</w:t>
            </w:r>
          </w:p>
        </w:tc>
        <w:tc>
          <w:tcPr>
            <w:tcW w:w="221" w:type="pct"/>
            <w:tcBorders>
              <w:top w:val="outset" w:sz="6" w:space="0" w:color="000000"/>
              <w:left w:val="outset" w:sz="6" w:space="0" w:color="000000"/>
              <w:bottom w:val="outset" w:sz="6" w:space="0" w:color="000000"/>
              <w:right w:val="outset" w:sz="6" w:space="0" w:color="000000"/>
            </w:tcBorders>
          </w:tcPr>
          <w:p w14:paraId="0DD38C8B"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7C3561D"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i/>
                <w:iCs/>
                <w:sz w:val="22"/>
                <w:szCs w:val="22"/>
              </w:rPr>
              <w:t xml:space="preserve">Drogi publiczne gminne </w:t>
            </w:r>
          </w:p>
        </w:tc>
        <w:tc>
          <w:tcPr>
            <w:tcW w:w="529" w:type="pct"/>
            <w:tcBorders>
              <w:top w:val="outset" w:sz="6" w:space="0" w:color="000000"/>
              <w:left w:val="outset" w:sz="6" w:space="0" w:color="000000"/>
              <w:bottom w:val="outset" w:sz="6" w:space="0" w:color="000000"/>
              <w:right w:val="outset" w:sz="6" w:space="0" w:color="000000"/>
            </w:tcBorders>
          </w:tcPr>
          <w:p w14:paraId="6BCB510D" w14:textId="5AD60D8A"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16.477.267,51</w:t>
            </w:r>
          </w:p>
        </w:tc>
        <w:tc>
          <w:tcPr>
            <w:tcW w:w="529" w:type="pct"/>
            <w:tcBorders>
              <w:top w:val="outset" w:sz="6" w:space="0" w:color="000000"/>
              <w:left w:val="outset" w:sz="6" w:space="0" w:color="000000"/>
              <w:bottom w:val="outset" w:sz="6" w:space="0" w:color="000000"/>
              <w:right w:val="outset" w:sz="6" w:space="0" w:color="000000"/>
            </w:tcBorders>
          </w:tcPr>
          <w:p w14:paraId="71F15A9A" w14:textId="5C1891BC"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16.362.989,28</w:t>
            </w:r>
          </w:p>
        </w:tc>
        <w:tc>
          <w:tcPr>
            <w:tcW w:w="423" w:type="pct"/>
            <w:tcBorders>
              <w:top w:val="outset" w:sz="6" w:space="0" w:color="000000"/>
              <w:left w:val="outset" w:sz="6" w:space="0" w:color="000000"/>
              <w:bottom w:val="outset" w:sz="6" w:space="0" w:color="000000"/>
              <w:right w:val="outset" w:sz="6" w:space="0" w:color="000000"/>
            </w:tcBorders>
          </w:tcPr>
          <w:p w14:paraId="532DC1F3" w14:textId="3FE78FC7" w:rsidR="00F511E6" w:rsidRPr="00682F04" w:rsidRDefault="00F511E6"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99,31</w:t>
            </w:r>
          </w:p>
        </w:tc>
        <w:tc>
          <w:tcPr>
            <w:tcW w:w="529" w:type="pct"/>
            <w:tcBorders>
              <w:top w:val="outset" w:sz="6" w:space="0" w:color="000000"/>
              <w:left w:val="outset" w:sz="6" w:space="0" w:color="000000"/>
              <w:bottom w:val="outset" w:sz="6" w:space="0" w:color="000000"/>
              <w:right w:val="outset" w:sz="6" w:space="0" w:color="000000"/>
            </w:tcBorders>
          </w:tcPr>
          <w:p w14:paraId="1D7678CC" w14:textId="108FA966" w:rsidR="00F511E6" w:rsidRPr="00682F04" w:rsidRDefault="00FD5F15" w:rsidP="00B32DEA">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406.637,51</w:t>
            </w:r>
          </w:p>
        </w:tc>
        <w:tc>
          <w:tcPr>
            <w:tcW w:w="530" w:type="pct"/>
            <w:tcBorders>
              <w:top w:val="outset" w:sz="6" w:space="0" w:color="000000"/>
              <w:left w:val="outset" w:sz="6" w:space="0" w:color="000000"/>
              <w:bottom w:val="outset" w:sz="6" w:space="0" w:color="000000"/>
              <w:right w:val="outset" w:sz="6" w:space="0" w:color="000000"/>
            </w:tcBorders>
          </w:tcPr>
          <w:p w14:paraId="6504E4B4" w14:textId="17916D03" w:rsidR="00F511E6" w:rsidRPr="00682F04" w:rsidRDefault="00FD5F15" w:rsidP="00F511E6">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349.076,15</w:t>
            </w:r>
          </w:p>
        </w:tc>
        <w:tc>
          <w:tcPr>
            <w:tcW w:w="529" w:type="pct"/>
            <w:tcBorders>
              <w:top w:val="outset" w:sz="6" w:space="0" w:color="000000"/>
              <w:left w:val="outset" w:sz="6" w:space="0" w:color="000000"/>
              <w:bottom w:val="outset" w:sz="6" w:space="0" w:color="000000"/>
              <w:right w:val="outset" w:sz="6" w:space="0" w:color="000000"/>
            </w:tcBorders>
          </w:tcPr>
          <w:p w14:paraId="07C6A8E2" w14:textId="0EE4C81F"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16.070.630,00</w:t>
            </w:r>
          </w:p>
        </w:tc>
        <w:tc>
          <w:tcPr>
            <w:tcW w:w="509" w:type="pct"/>
            <w:tcBorders>
              <w:top w:val="outset" w:sz="6" w:space="0" w:color="000000"/>
              <w:left w:val="outset" w:sz="6" w:space="0" w:color="000000"/>
              <w:bottom w:val="outset" w:sz="6" w:space="0" w:color="000000"/>
              <w:right w:val="outset" w:sz="6" w:space="0" w:color="000000"/>
            </w:tcBorders>
          </w:tcPr>
          <w:p w14:paraId="6B499142" w14:textId="685D41FE" w:rsidR="00F511E6" w:rsidRPr="00682F04" w:rsidRDefault="00FD5F15" w:rsidP="00F511E6">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16.013.913,13</w:t>
            </w:r>
          </w:p>
        </w:tc>
      </w:tr>
      <w:tr w:rsidR="005F46E7" w:rsidRPr="00BC54C9" w14:paraId="3C7E36D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1E47C4B"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80F4DC"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F3E52D3"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4FC4FCF"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E8E9E79"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6285D5"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EB54294"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C7E787"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20A15FC"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FA4CA0"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85A5510"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329AA9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38772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3EFDD7"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89CD435"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7385D8D0"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materiałów i wyposażenia </w:t>
            </w:r>
          </w:p>
        </w:tc>
        <w:tc>
          <w:tcPr>
            <w:tcW w:w="529" w:type="pct"/>
            <w:tcBorders>
              <w:top w:val="outset" w:sz="6" w:space="0" w:color="000000"/>
              <w:left w:val="outset" w:sz="6" w:space="0" w:color="000000"/>
              <w:bottom w:val="outset" w:sz="6" w:space="0" w:color="000000"/>
              <w:right w:val="outset" w:sz="6" w:space="0" w:color="000000"/>
            </w:tcBorders>
          </w:tcPr>
          <w:p w14:paraId="70DB94A0" w14:textId="615DBBC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112.050,00</w:t>
            </w:r>
          </w:p>
        </w:tc>
        <w:tc>
          <w:tcPr>
            <w:tcW w:w="529" w:type="pct"/>
            <w:tcBorders>
              <w:top w:val="outset" w:sz="6" w:space="0" w:color="000000"/>
              <w:left w:val="outset" w:sz="6" w:space="0" w:color="000000"/>
              <w:bottom w:val="outset" w:sz="6" w:space="0" w:color="000000"/>
              <w:right w:val="outset" w:sz="6" w:space="0" w:color="000000"/>
            </w:tcBorders>
          </w:tcPr>
          <w:p w14:paraId="32E1C213" w14:textId="2ABE4C5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106.334,10</w:t>
            </w:r>
          </w:p>
        </w:tc>
        <w:tc>
          <w:tcPr>
            <w:tcW w:w="423" w:type="pct"/>
            <w:tcBorders>
              <w:top w:val="outset" w:sz="6" w:space="0" w:color="000000"/>
              <w:left w:val="outset" w:sz="6" w:space="0" w:color="000000"/>
              <w:bottom w:val="outset" w:sz="6" w:space="0" w:color="000000"/>
              <w:right w:val="outset" w:sz="6" w:space="0" w:color="000000"/>
            </w:tcBorders>
          </w:tcPr>
          <w:p w14:paraId="19DF27CC" w14:textId="35D2CA70"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94,90</w:t>
            </w:r>
          </w:p>
        </w:tc>
        <w:tc>
          <w:tcPr>
            <w:tcW w:w="529" w:type="pct"/>
            <w:tcBorders>
              <w:top w:val="outset" w:sz="6" w:space="0" w:color="000000"/>
              <w:left w:val="outset" w:sz="6" w:space="0" w:color="000000"/>
              <w:bottom w:val="outset" w:sz="6" w:space="0" w:color="000000"/>
              <w:right w:val="outset" w:sz="6" w:space="0" w:color="000000"/>
            </w:tcBorders>
          </w:tcPr>
          <w:p w14:paraId="21068F3C" w14:textId="4F6A40C1"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112.050,00</w:t>
            </w:r>
          </w:p>
        </w:tc>
        <w:tc>
          <w:tcPr>
            <w:tcW w:w="530" w:type="pct"/>
            <w:tcBorders>
              <w:top w:val="outset" w:sz="6" w:space="0" w:color="000000"/>
              <w:left w:val="outset" w:sz="6" w:space="0" w:color="000000"/>
              <w:bottom w:val="outset" w:sz="6" w:space="0" w:color="000000"/>
              <w:right w:val="outset" w:sz="6" w:space="0" w:color="000000"/>
            </w:tcBorders>
          </w:tcPr>
          <w:p w14:paraId="13B1A746" w14:textId="3A430F6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106.334,10</w:t>
            </w:r>
          </w:p>
        </w:tc>
        <w:tc>
          <w:tcPr>
            <w:tcW w:w="529" w:type="pct"/>
            <w:tcBorders>
              <w:top w:val="outset" w:sz="6" w:space="0" w:color="000000"/>
              <w:left w:val="outset" w:sz="6" w:space="0" w:color="000000"/>
              <w:bottom w:val="outset" w:sz="6" w:space="0" w:color="000000"/>
              <w:right w:val="outset" w:sz="6" w:space="0" w:color="000000"/>
            </w:tcBorders>
          </w:tcPr>
          <w:p w14:paraId="216ADDEE" w14:textId="726261D4"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BD0C177" w14:textId="434FEF90"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B55CD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2553C9A"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02E611"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940F969"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4270</w:t>
            </w:r>
          </w:p>
        </w:tc>
        <w:tc>
          <w:tcPr>
            <w:tcW w:w="749" w:type="pct"/>
            <w:tcBorders>
              <w:top w:val="outset" w:sz="6" w:space="0" w:color="000000"/>
              <w:left w:val="outset" w:sz="6" w:space="0" w:color="000000"/>
              <w:bottom w:val="outset" w:sz="6" w:space="0" w:color="000000"/>
              <w:right w:val="outset" w:sz="6" w:space="0" w:color="000000"/>
            </w:tcBorders>
            <w:hideMark/>
          </w:tcPr>
          <w:p w14:paraId="5CAD05D0"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remontowych</w:t>
            </w:r>
          </w:p>
        </w:tc>
        <w:tc>
          <w:tcPr>
            <w:tcW w:w="529" w:type="pct"/>
            <w:tcBorders>
              <w:top w:val="outset" w:sz="6" w:space="0" w:color="000000"/>
              <w:left w:val="outset" w:sz="6" w:space="0" w:color="000000"/>
              <w:bottom w:val="outset" w:sz="6" w:space="0" w:color="000000"/>
              <w:right w:val="outset" w:sz="6" w:space="0" w:color="000000"/>
            </w:tcBorders>
          </w:tcPr>
          <w:p w14:paraId="74C4E024" w14:textId="5038AF0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254.587,51</w:t>
            </w:r>
          </w:p>
        </w:tc>
        <w:tc>
          <w:tcPr>
            <w:tcW w:w="529" w:type="pct"/>
            <w:tcBorders>
              <w:top w:val="outset" w:sz="6" w:space="0" w:color="000000"/>
              <w:left w:val="outset" w:sz="6" w:space="0" w:color="000000"/>
              <w:bottom w:val="outset" w:sz="6" w:space="0" w:color="000000"/>
              <w:right w:val="outset" w:sz="6" w:space="0" w:color="000000"/>
            </w:tcBorders>
          </w:tcPr>
          <w:p w14:paraId="3FD7AE47" w14:textId="16C58B5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224.259,75</w:t>
            </w:r>
          </w:p>
        </w:tc>
        <w:tc>
          <w:tcPr>
            <w:tcW w:w="423" w:type="pct"/>
            <w:tcBorders>
              <w:top w:val="outset" w:sz="6" w:space="0" w:color="000000"/>
              <w:left w:val="outset" w:sz="6" w:space="0" w:color="000000"/>
              <w:bottom w:val="outset" w:sz="6" w:space="0" w:color="000000"/>
              <w:right w:val="outset" w:sz="6" w:space="0" w:color="000000"/>
            </w:tcBorders>
          </w:tcPr>
          <w:p w14:paraId="5045B488" w14:textId="1888C8C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88,09</w:t>
            </w:r>
          </w:p>
        </w:tc>
        <w:tc>
          <w:tcPr>
            <w:tcW w:w="529" w:type="pct"/>
            <w:tcBorders>
              <w:top w:val="outset" w:sz="6" w:space="0" w:color="000000"/>
              <w:left w:val="outset" w:sz="6" w:space="0" w:color="000000"/>
              <w:bottom w:val="outset" w:sz="6" w:space="0" w:color="000000"/>
              <w:right w:val="outset" w:sz="6" w:space="0" w:color="000000"/>
            </w:tcBorders>
          </w:tcPr>
          <w:p w14:paraId="1D2B9DF9" w14:textId="39B2630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254.587,51</w:t>
            </w:r>
          </w:p>
        </w:tc>
        <w:tc>
          <w:tcPr>
            <w:tcW w:w="530" w:type="pct"/>
            <w:tcBorders>
              <w:top w:val="outset" w:sz="6" w:space="0" w:color="000000"/>
              <w:left w:val="outset" w:sz="6" w:space="0" w:color="000000"/>
              <w:bottom w:val="outset" w:sz="6" w:space="0" w:color="000000"/>
              <w:right w:val="outset" w:sz="6" w:space="0" w:color="000000"/>
            </w:tcBorders>
          </w:tcPr>
          <w:p w14:paraId="2D5827C2" w14:textId="0B8D7BA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224.259,75</w:t>
            </w:r>
          </w:p>
        </w:tc>
        <w:tc>
          <w:tcPr>
            <w:tcW w:w="529" w:type="pct"/>
            <w:tcBorders>
              <w:top w:val="outset" w:sz="6" w:space="0" w:color="000000"/>
              <w:left w:val="outset" w:sz="6" w:space="0" w:color="000000"/>
              <w:bottom w:val="outset" w:sz="6" w:space="0" w:color="000000"/>
              <w:right w:val="outset" w:sz="6" w:space="0" w:color="000000"/>
            </w:tcBorders>
          </w:tcPr>
          <w:p w14:paraId="29FA1033" w14:textId="6CA6305D"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4C3C61" w14:textId="3E9A63CF"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D38953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4B83511"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9D8C297"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BADE688"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6971DAC7"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4FE2E94C" w14:textId="29F2ED8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39.740,00</w:t>
            </w:r>
          </w:p>
        </w:tc>
        <w:tc>
          <w:tcPr>
            <w:tcW w:w="529" w:type="pct"/>
            <w:tcBorders>
              <w:top w:val="outset" w:sz="6" w:space="0" w:color="000000"/>
              <w:left w:val="outset" w:sz="6" w:space="0" w:color="000000"/>
              <w:bottom w:val="outset" w:sz="6" w:space="0" w:color="000000"/>
              <w:right w:val="outset" w:sz="6" w:space="0" w:color="000000"/>
            </w:tcBorders>
          </w:tcPr>
          <w:p w14:paraId="4F1CDCC1" w14:textId="20808E8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18.323,30</w:t>
            </w:r>
          </w:p>
        </w:tc>
        <w:tc>
          <w:tcPr>
            <w:tcW w:w="423" w:type="pct"/>
            <w:tcBorders>
              <w:top w:val="outset" w:sz="6" w:space="0" w:color="000000"/>
              <w:left w:val="outset" w:sz="6" w:space="0" w:color="000000"/>
              <w:bottom w:val="outset" w:sz="6" w:space="0" w:color="000000"/>
              <w:right w:val="outset" w:sz="6" w:space="0" w:color="000000"/>
            </w:tcBorders>
          </w:tcPr>
          <w:p w14:paraId="214DB148" w14:textId="166756D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46,11</w:t>
            </w:r>
          </w:p>
        </w:tc>
        <w:tc>
          <w:tcPr>
            <w:tcW w:w="529" w:type="pct"/>
            <w:tcBorders>
              <w:top w:val="outset" w:sz="6" w:space="0" w:color="000000"/>
              <w:left w:val="outset" w:sz="6" w:space="0" w:color="000000"/>
              <w:bottom w:val="outset" w:sz="6" w:space="0" w:color="000000"/>
              <w:right w:val="outset" w:sz="6" w:space="0" w:color="000000"/>
            </w:tcBorders>
          </w:tcPr>
          <w:p w14:paraId="3C96D07A" w14:textId="4DCE72EA"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39.740,00</w:t>
            </w:r>
          </w:p>
        </w:tc>
        <w:tc>
          <w:tcPr>
            <w:tcW w:w="530" w:type="pct"/>
            <w:tcBorders>
              <w:top w:val="outset" w:sz="6" w:space="0" w:color="000000"/>
              <w:left w:val="outset" w:sz="6" w:space="0" w:color="000000"/>
              <w:bottom w:val="outset" w:sz="6" w:space="0" w:color="000000"/>
              <w:right w:val="outset" w:sz="6" w:space="0" w:color="000000"/>
            </w:tcBorders>
          </w:tcPr>
          <w:p w14:paraId="00C8B071" w14:textId="041B5766"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18.323,30</w:t>
            </w:r>
          </w:p>
        </w:tc>
        <w:tc>
          <w:tcPr>
            <w:tcW w:w="529" w:type="pct"/>
            <w:tcBorders>
              <w:top w:val="outset" w:sz="6" w:space="0" w:color="000000"/>
              <w:left w:val="outset" w:sz="6" w:space="0" w:color="000000"/>
              <w:bottom w:val="outset" w:sz="6" w:space="0" w:color="000000"/>
              <w:right w:val="outset" w:sz="6" w:space="0" w:color="000000"/>
            </w:tcBorders>
          </w:tcPr>
          <w:p w14:paraId="2E25838B" w14:textId="43F3D823"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0343094" w14:textId="7CB78BAE"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A1AFA4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754ACD5"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677505B"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5278F8" w14:textId="66C7F33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tcPr>
          <w:p w14:paraId="38F787A1" w14:textId="63652602"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0B1AF48C" w14:textId="51E5446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260,00</w:t>
            </w:r>
          </w:p>
        </w:tc>
        <w:tc>
          <w:tcPr>
            <w:tcW w:w="529" w:type="pct"/>
            <w:tcBorders>
              <w:top w:val="outset" w:sz="6" w:space="0" w:color="000000"/>
              <w:left w:val="outset" w:sz="6" w:space="0" w:color="000000"/>
              <w:bottom w:val="outset" w:sz="6" w:space="0" w:color="000000"/>
              <w:right w:val="outset" w:sz="6" w:space="0" w:color="000000"/>
            </w:tcBorders>
          </w:tcPr>
          <w:p w14:paraId="24245629" w14:textId="7133A0D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159,00</w:t>
            </w:r>
          </w:p>
        </w:tc>
        <w:tc>
          <w:tcPr>
            <w:tcW w:w="423" w:type="pct"/>
            <w:tcBorders>
              <w:top w:val="outset" w:sz="6" w:space="0" w:color="000000"/>
              <w:left w:val="outset" w:sz="6" w:space="0" w:color="000000"/>
              <w:bottom w:val="outset" w:sz="6" w:space="0" w:color="000000"/>
              <w:right w:val="outset" w:sz="6" w:space="0" w:color="000000"/>
            </w:tcBorders>
          </w:tcPr>
          <w:p w14:paraId="210A1852" w14:textId="03E739C5"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61,15</w:t>
            </w:r>
          </w:p>
        </w:tc>
        <w:tc>
          <w:tcPr>
            <w:tcW w:w="529" w:type="pct"/>
            <w:tcBorders>
              <w:top w:val="outset" w:sz="6" w:space="0" w:color="000000"/>
              <w:left w:val="outset" w:sz="6" w:space="0" w:color="000000"/>
              <w:bottom w:val="outset" w:sz="6" w:space="0" w:color="000000"/>
              <w:right w:val="outset" w:sz="6" w:space="0" w:color="000000"/>
            </w:tcBorders>
          </w:tcPr>
          <w:p w14:paraId="1B53C8D3" w14:textId="27F4961C"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260,00</w:t>
            </w:r>
          </w:p>
        </w:tc>
        <w:tc>
          <w:tcPr>
            <w:tcW w:w="530" w:type="pct"/>
            <w:tcBorders>
              <w:top w:val="outset" w:sz="6" w:space="0" w:color="000000"/>
              <w:left w:val="outset" w:sz="6" w:space="0" w:color="000000"/>
              <w:bottom w:val="outset" w:sz="6" w:space="0" w:color="000000"/>
              <w:right w:val="outset" w:sz="6" w:space="0" w:color="000000"/>
            </w:tcBorders>
          </w:tcPr>
          <w:p w14:paraId="784C019E" w14:textId="6D2F708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159,00</w:t>
            </w:r>
          </w:p>
        </w:tc>
        <w:tc>
          <w:tcPr>
            <w:tcW w:w="529" w:type="pct"/>
            <w:tcBorders>
              <w:top w:val="outset" w:sz="6" w:space="0" w:color="000000"/>
              <w:left w:val="outset" w:sz="6" w:space="0" w:color="000000"/>
              <w:bottom w:val="outset" w:sz="6" w:space="0" w:color="000000"/>
              <w:right w:val="outset" w:sz="6" w:space="0" w:color="000000"/>
            </w:tcBorders>
          </w:tcPr>
          <w:p w14:paraId="16E708BB" w14:textId="287691AA"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846AB00" w14:textId="67BEFF8C"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A80C85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C223F2"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E9CC24"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C4930A8" w14:textId="77777777"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7EDC83FB" w14:textId="77777777"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6CC0240D" w14:textId="2EFE8898"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6.185.630,00</w:t>
            </w:r>
          </w:p>
        </w:tc>
        <w:tc>
          <w:tcPr>
            <w:tcW w:w="529" w:type="pct"/>
            <w:tcBorders>
              <w:top w:val="outset" w:sz="6" w:space="0" w:color="000000"/>
              <w:left w:val="outset" w:sz="6" w:space="0" w:color="000000"/>
              <w:bottom w:val="outset" w:sz="6" w:space="0" w:color="000000"/>
              <w:right w:val="outset" w:sz="6" w:space="0" w:color="000000"/>
            </w:tcBorders>
          </w:tcPr>
          <w:p w14:paraId="2233E7E8" w14:textId="44A16EE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6.128.913,13</w:t>
            </w:r>
          </w:p>
        </w:tc>
        <w:tc>
          <w:tcPr>
            <w:tcW w:w="423" w:type="pct"/>
            <w:tcBorders>
              <w:top w:val="outset" w:sz="6" w:space="0" w:color="000000"/>
              <w:left w:val="outset" w:sz="6" w:space="0" w:color="000000"/>
              <w:bottom w:val="outset" w:sz="6" w:space="0" w:color="000000"/>
              <w:right w:val="outset" w:sz="6" w:space="0" w:color="000000"/>
            </w:tcBorders>
          </w:tcPr>
          <w:p w14:paraId="3C547963" w14:textId="1A512F5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99,08</w:t>
            </w:r>
          </w:p>
        </w:tc>
        <w:tc>
          <w:tcPr>
            <w:tcW w:w="529" w:type="pct"/>
            <w:tcBorders>
              <w:top w:val="outset" w:sz="6" w:space="0" w:color="000000"/>
              <w:left w:val="outset" w:sz="6" w:space="0" w:color="000000"/>
              <w:bottom w:val="outset" w:sz="6" w:space="0" w:color="000000"/>
              <w:right w:val="outset" w:sz="6" w:space="0" w:color="000000"/>
            </w:tcBorders>
          </w:tcPr>
          <w:p w14:paraId="0FC19718" w14:textId="17764BB6"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10CE3C2D" w14:textId="304336CC"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2E756A0" w14:textId="7CE0508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6.185.630,00</w:t>
            </w:r>
          </w:p>
        </w:tc>
        <w:tc>
          <w:tcPr>
            <w:tcW w:w="509" w:type="pct"/>
            <w:tcBorders>
              <w:top w:val="outset" w:sz="6" w:space="0" w:color="000000"/>
              <w:left w:val="outset" w:sz="6" w:space="0" w:color="000000"/>
              <w:bottom w:val="outset" w:sz="6" w:space="0" w:color="000000"/>
              <w:right w:val="outset" w:sz="6" w:space="0" w:color="000000"/>
            </w:tcBorders>
          </w:tcPr>
          <w:p w14:paraId="0FF30E85" w14:textId="447F64AD"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6.128.913,13</w:t>
            </w:r>
          </w:p>
        </w:tc>
      </w:tr>
      <w:tr w:rsidR="005F46E7" w:rsidRPr="00BC54C9" w14:paraId="33A1FB6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1B905D"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7DFAFB"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912440E" w14:textId="367BAA1F"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749" w:type="pct"/>
            <w:tcBorders>
              <w:top w:val="outset" w:sz="6" w:space="0" w:color="000000"/>
              <w:left w:val="outset" w:sz="6" w:space="0" w:color="000000"/>
              <w:bottom w:val="outset" w:sz="6" w:space="0" w:color="000000"/>
              <w:right w:val="outset" w:sz="6" w:space="0" w:color="000000"/>
            </w:tcBorders>
          </w:tcPr>
          <w:p w14:paraId="7CC9CD6F" w14:textId="413A4359" w:rsidR="00F511E6" w:rsidRPr="00682F04" w:rsidRDefault="00F511E6" w:rsidP="00F511E6">
            <w:pPr>
              <w:pStyle w:val="NormalnyWeb"/>
              <w:rPr>
                <w:rFonts w:asciiTheme="minorHAnsi" w:hAnsiTheme="minorHAnsi" w:cstheme="minorHAnsi"/>
                <w:sz w:val="22"/>
                <w:szCs w:val="22"/>
              </w:rPr>
            </w:pPr>
            <w:r w:rsidRPr="00682F04">
              <w:rPr>
                <w:rFonts w:asciiTheme="minorHAnsi" w:hAnsiTheme="minorHAnsi" w:cstheme="minorHAnsi"/>
                <w:sz w:val="22"/>
                <w:szCs w:val="22"/>
              </w:rPr>
              <w:t>Wydatki poniesione ze środków Rządowego Funduszu Polski Ład: Program Inwestycji Strategicznych na realizację zadań inwestycyjnych</w:t>
            </w:r>
          </w:p>
        </w:tc>
        <w:tc>
          <w:tcPr>
            <w:tcW w:w="529" w:type="pct"/>
            <w:tcBorders>
              <w:top w:val="outset" w:sz="6" w:space="0" w:color="000000"/>
              <w:left w:val="outset" w:sz="6" w:space="0" w:color="000000"/>
              <w:bottom w:val="outset" w:sz="6" w:space="0" w:color="000000"/>
              <w:right w:val="outset" w:sz="6" w:space="0" w:color="000000"/>
            </w:tcBorders>
          </w:tcPr>
          <w:p w14:paraId="64DB214B" w14:textId="571F5C9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c>
          <w:tcPr>
            <w:tcW w:w="529" w:type="pct"/>
            <w:tcBorders>
              <w:top w:val="outset" w:sz="6" w:space="0" w:color="000000"/>
              <w:left w:val="outset" w:sz="6" w:space="0" w:color="000000"/>
              <w:bottom w:val="outset" w:sz="6" w:space="0" w:color="000000"/>
              <w:right w:val="outset" w:sz="6" w:space="0" w:color="000000"/>
            </w:tcBorders>
          </w:tcPr>
          <w:p w14:paraId="459931C2" w14:textId="43B01323"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c>
          <w:tcPr>
            <w:tcW w:w="423" w:type="pct"/>
            <w:tcBorders>
              <w:top w:val="outset" w:sz="6" w:space="0" w:color="000000"/>
              <w:left w:val="outset" w:sz="6" w:space="0" w:color="000000"/>
              <w:bottom w:val="outset" w:sz="6" w:space="0" w:color="000000"/>
              <w:right w:val="outset" w:sz="6" w:space="0" w:color="000000"/>
            </w:tcBorders>
          </w:tcPr>
          <w:p w14:paraId="2116AE74" w14:textId="6D1C580E"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E2F5CD9" w14:textId="1D99F3FF"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7A09E052" w14:textId="363246D8" w:rsidR="00F511E6" w:rsidRPr="00682F04" w:rsidRDefault="00FD5F15"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67EFB4C7" w14:textId="66461BE2"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c>
          <w:tcPr>
            <w:tcW w:w="509" w:type="pct"/>
            <w:tcBorders>
              <w:top w:val="outset" w:sz="6" w:space="0" w:color="000000"/>
              <w:left w:val="outset" w:sz="6" w:space="0" w:color="000000"/>
              <w:bottom w:val="outset" w:sz="6" w:space="0" w:color="000000"/>
              <w:right w:val="outset" w:sz="6" w:space="0" w:color="000000"/>
            </w:tcBorders>
          </w:tcPr>
          <w:p w14:paraId="71F73465" w14:textId="2AA8A18B" w:rsidR="00F511E6" w:rsidRPr="00682F04" w:rsidRDefault="00F511E6" w:rsidP="00F511E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9.885.000,00</w:t>
            </w:r>
          </w:p>
        </w:tc>
      </w:tr>
      <w:tr w:rsidR="005F46E7" w:rsidRPr="00BC54C9" w14:paraId="340221E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92FBD6" w14:textId="77777777" w:rsidR="00F511E6" w:rsidRPr="00682F04" w:rsidRDefault="00F511E6" w:rsidP="00F511E6">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6D4242C" w14:textId="77777777" w:rsidR="00F511E6" w:rsidRPr="00682F04" w:rsidRDefault="00F511E6" w:rsidP="00F511E6">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37C8740" w14:textId="77777777" w:rsidR="00F511E6" w:rsidRPr="00682F04" w:rsidRDefault="00F511E6" w:rsidP="00F511E6">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B5D5EDD" w14:textId="77777777" w:rsidR="00F511E6" w:rsidRPr="00682F04" w:rsidRDefault="00F511E6" w:rsidP="00F511E6">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0D4277"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BBA493" w14:textId="77777777" w:rsidR="00F511E6" w:rsidRPr="00682F04" w:rsidRDefault="00F511E6" w:rsidP="00F511E6">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CA570F9"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EBC492" w14:textId="77777777" w:rsidR="00F511E6" w:rsidRPr="00682F04" w:rsidRDefault="00F511E6" w:rsidP="00F511E6">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CE0CCCA" w14:textId="77777777" w:rsidR="00F511E6" w:rsidRPr="00682F04" w:rsidRDefault="00F511E6" w:rsidP="00F511E6">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1D1A40" w14:textId="77777777" w:rsidR="00F511E6" w:rsidRPr="00682F04" w:rsidRDefault="00F511E6" w:rsidP="00F511E6">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2850449" w14:textId="77777777" w:rsidR="00F511E6" w:rsidRPr="00682F04" w:rsidRDefault="00F511E6" w:rsidP="00F511E6">
            <w:pPr>
              <w:pStyle w:val="NormalnyWeb"/>
              <w:jc w:val="center"/>
              <w:rPr>
                <w:rFonts w:asciiTheme="minorHAnsi" w:hAnsiTheme="minorHAnsi" w:cstheme="minorHAnsi"/>
                <w:sz w:val="22"/>
                <w:szCs w:val="22"/>
              </w:rPr>
            </w:pPr>
          </w:p>
        </w:tc>
      </w:tr>
      <w:tr w:rsidR="005F46E7" w:rsidRPr="00BC54C9" w14:paraId="75FB329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5A7FD7F5"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700</w:t>
            </w:r>
          </w:p>
        </w:tc>
        <w:tc>
          <w:tcPr>
            <w:tcW w:w="276" w:type="pct"/>
            <w:tcBorders>
              <w:top w:val="outset" w:sz="6" w:space="0" w:color="000000"/>
              <w:left w:val="outset" w:sz="6" w:space="0" w:color="000000"/>
              <w:bottom w:val="outset" w:sz="6" w:space="0" w:color="000000"/>
              <w:right w:val="outset" w:sz="6" w:space="0" w:color="000000"/>
            </w:tcBorders>
          </w:tcPr>
          <w:p w14:paraId="758CB38F"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1D161D2"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8A28C48"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b/>
                <w:bCs/>
                <w:sz w:val="22"/>
                <w:szCs w:val="22"/>
              </w:rPr>
              <w:t>Gospodarka mieszkaniowa</w:t>
            </w:r>
          </w:p>
        </w:tc>
        <w:tc>
          <w:tcPr>
            <w:tcW w:w="529" w:type="pct"/>
            <w:tcBorders>
              <w:top w:val="outset" w:sz="6" w:space="0" w:color="000000"/>
              <w:left w:val="outset" w:sz="6" w:space="0" w:color="000000"/>
              <w:bottom w:val="outset" w:sz="6" w:space="0" w:color="000000"/>
              <w:right w:val="outset" w:sz="6" w:space="0" w:color="000000"/>
            </w:tcBorders>
          </w:tcPr>
          <w:p w14:paraId="1EEC7B94" w14:textId="53045C0D"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461.336,00</w:t>
            </w:r>
          </w:p>
        </w:tc>
        <w:tc>
          <w:tcPr>
            <w:tcW w:w="529" w:type="pct"/>
            <w:tcBorders>
              <w:top w:val="outset" w:sz="6" w:space="0" w:color="000000"/>
              <w:left w:val="outset" w:sz="6" w:space="0" w:color="000000"/>
              <w:bottom w:val="outset" w:sz="6" w:space="0" w:color="000000"/>
              <w:right w:val="outset" w:sz="6" w:space="0" w:color="000000"/>
            </w:tcBorders>
          </w:tcPr>
          <w:p w14:paraId="714D92F0" w14:textId="60A6FF5D"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387.329,10</w:t>
            </w:r>
          </w:p>
        </w:tc>
        <w:tc>
          <w:tcPr>
            <w:tcW w:w="423" w:type="pct"/>
            <w:tcBorders>
              <w:top w:val="outset" w:sz="6" w:space="0" w:color="000000"/>
              <w:left w:val="outset" w:sz="6" w:space="0" w:color="000000"/>
              <w:bottom w:val="outset" w:sz="6" w:space="0" w:color="000000"/>
              <w:right w:val="outset" w:sz="6" w:space="0" w:color="000000"/>
            </w:tcBorders>
          </w:tcPr>
          <w:p w14:paraId="480AE78A" w14:textId="46849436"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83,96</w:t>
            </w:r>
          </w:p>
        </w:tc>
        <w:tc>
          <w:tcPr>
            <w:tcW w:w="529" w:type="pct"/>
            <w:tcBorders>
              <w:top w:val="outset" w:sz="6" w:space="0" w:color="000000"/>
              <w:left w:val="outset" w:sz="6" w:space="0" w:color="000000"/>
              <w:bottom w:val="outset" w:sz="6" w:space="0" w:color="000000"/>
              <w:right w:val="outset" w:sz="6" w:space="0" w:color="000000"/>
            </w:tcBorders>
          </w:tcPr>
          <w:p w14:paraId="656177C4" w14:textId="4B5181C6"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378.636,00</w:t>
            </w:r>
          </w:p>
        </w:tc>
        <w:tc>
          <w:tcPr>
            <w:tcW w:w="530" w:type="pct"/>
            <w:tcBorders>
              <w:top w:val="outset" w:sz="6" w:space="0" w:color="000000"/>
              <w:left w:val="outset" w:sz="6" w:space="0" w:color="000000"/>
              <w:bottom w:val="outset" w:sz="6" w:space="0" w:color="000000"/>
              <w:right w:val="outset" w:sz="6" w:space="0" w:color="000000"/>
            </w:tcBorders>
          </w:tcPr>
          <w:p w14:paraId="673C83DA" w14:textId="53CF576C" w:rsidR="00F74AA4" w:rsidRPr="00682F04" w:rsidRDefault="008378B6"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317.905,77</w:t>
            </w:r>
          </w:p>
        </w:tc>
        <w:tc>
          <w:tcPr>
            <w:tcW w:w="529" w:type="pct"/>
            <w:tcBorders>
              <w:top w:val="outset" w:sz="6" w:space="0" w:color="000000"/>
              <w:left w:val="outset" w:sz="6" w:space="0" w:color="000000"/>
              <w:bottom w:val="outset" w:sz="6" w:space="0" w:color="000000"/>
              <w:right w:val="outset" w:sz="6" w:space="0" w:color="000000"/>
            </w:tcBorders>
          </w:tcPr>
          <w:p w14:paraId="179B2062" w14:textId="094C2190"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sz w:val="22"/>
                <w:szCs w:val="22"/>
              </w:rPr>
              <w:t>82.700,00</w:t>
            </w:r>
          </w:p>
        </w:tc>
        <w:tc>
          <w:tcPr>
            <w:tcW w:w="509" w:type="pct"/>
            <w:tcBorders>
              <w:top w:val="outset" w:sz="6" w:space="0" w:color="000000"/>
              <w:left w:val="outset" w:sz="6" w:space="0" w:color="000000"/>
              <w:bottom w:val="outset" w:sz="6" w:space="0" w:color="000000"/>
              <w:right w:val="outset" w:sz="6" w:space="0" w:color="000000"/>
            </w:tcBorders>
          </w:tcPr>
          <w:p w14:paraId="35360F71" w14:textId="48B03EF2" w:rsidR="00F74AA4" w:rsidRPr="00682F04" w:rsidRDefault="00F74AA4" w:rsidP="00F74AA4">
            <w:pPr>
              <w:pStyle w:val="NormalnyWeb"/>
              <w:jc w:val="center"/>
              <w:rPr>
                <w:rFonts w:asciiTheme="minorHAnsi" w:hAnsiTheme="minorHAnsi" w:cstheme="minorHAnsi"/>
                <w:b/>
                <w:bCs/>
                <w:iCs/>
                <w:sz w:val="22"/>
                <w:szCs w:val="22"/>
              </w:rPr>
            </w:pPr>
            <w:r w:rsidRPr="00682F04">
              <w:rPr>
                <w:rFonts w:asciiTheme="minorHAnsi" w:hAnsiTheme="minorHAnsi" w:cstheme="minorHAnsi"/>
                <w:b/>
                <w:bCs/>
                <w:sz w:val="22"/>
                <w:szCs w:val="22"/>
              </w:rPr>
              <w:t>69.423,33</w:t>
            </w:r>
          </w:p>
        </w:tc>
      </w:tr>
      <w:tr w:rsidR="005F46E7" w:rsidRPr="00BC54C9" w14:paraId="7CDB2FB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0D0FB89"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4E9C99"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EDA6DA6"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CAD71DC"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4F60F17"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EADBD1A"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A3C3675"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3020032"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ECE41E6"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9C2F62F"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76B5CFD"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7F2BD72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FC3AA6B"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06DCAC7"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70005</w:t>
            </w:r>
          </w:p>
        </w:tc>
        <w:tc>
          <w:tcPr>
            <w:tcW w:w="221" w:type="pct"/>
            <w:tcBorders>
              <w:top w:val="outset" w:sz="6" w:space="0" w:color="000000"/>
              <w:left w:val="outset" w:sz="6" w:space="0" w:color="000000"/>
              <w:bottom w:val="outset" w:sz="6" w:space="0" w:color="000000"/>
              <w:right w:val="outset" w:sz="6" w:space="0" w:color="000000"/>
            </w:tcBorders>
          </w:tcPr>
          <w:p w14:paraId="5F08EA2A"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40C3E19" w14:textId="77777777" w:rsidR="00F74AA4" w:rsidRPr="00682F04" w:rsidRDefault="00F74AA4" w:rsidP="00F74AA4">
            <w:pPr>
              <w:pStyle w:val="NormalnyWeb"/>
              <w:spacing w:after="0"/>
              <w:rPr>
                <w:rFonts w:asciiTheme="minorHAnsi" w:hAnsiTheme="minorHAnsi" w:cstheme="minorHAnsi"/>
                <w:sz w:val="22"/>
                <w:szCs w:val="22"/>
              </w:rPr>
            </w:pPr>
            <w:r w:rsidRPr="00682F04">
              <w:rPr>
                <w:rFonts w:asciiTheme="minorHAnsi" w:hAnsiTheme="minorHAnsi" w:cstheme="minorHAnsi"/>
                <w:i/>
                <w:iCs/>
                <w:sz w:val="22"/>
                <w:szCs w:val="22"/>
              </w:rPr>
              <w:t>Gospodarka gruntami</w:t>
            </w:r>
            <w:r w:rsidRPr="00682F04">
              <w:rPr>
                <w:rFonts w:asciiTheme="minorHAnsi" w:hAnsiTheme="minorHAnsi" w:cstheme="minorHAnsi"/>
                <w:sz w:val="22"/>
                <w:szCs w:val="22"/>
              </w:rPr>
              <w:t xml:space="preserve"> </w:t>
            </w:r>
            <w:r w:rsidRPr="00682F04">
              <w:rPr>
                <w:rFonts w:asciiTheme="minorHAnsi" w:hAnsiTheme="minorHAnsi" w:cstheme="minorHAnsi"/>
                <w:i/>
                <w:iCs/>
                <w:sz w:val="22"/>
                <w:szCs w:val="22"/>
              </w:rPr>
              <w:t>i nieruchomościami</w:t>
            </w:r>
          </w:p>
        </w:tc>
        <w:tc>
          <w:tcPr>
            <w:tcW w:w="529" w:type="pct"/>
            <w:tcBorders>
              <w:top w:val="outset" w:sz="6" w:space="0" w:color="000000"/>
              <w:left w:val="outset" w:sz="6" w:space="0" w:color="000000"/>
              <w:bottom w:val="outset" w:sz="6" w:space="0" w:color="000000"/>
              <w:right w:val="outset" w:sz="6" w:space="0" w:color="000000"/>
            </w:tcBorders>
          </w:tcPr>
          <w:p w14:paraId="14B7340E" w14:textId="21585838"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350.336,00</w:t>
            </w:r>
          </w:p>
        </w:tc>
        <w:tc>
          <w:tcPr>
            <w:tcW w:w="529" w:type="pct"/>
            <w:tcBorders>
              <w:top w:val="outset" w:sz="6" w:space="0" w:color="000000"/>
              <w:left w:val="outset" w:sz="6" w:space="0" w:color="000000"/>
              <w:bottom w:val="outset" w:sz="6" w:space="0" w:color="000000"/>
              <w:right w:val="outset" w:sz="6" w:space="0" w:color="000000"/>
            </w:tcBorders>
          </w:tcPr>
          <w:p w14:paraId="5354B103" w14:textId="49490355"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316.622,88</w:t>
            </w:r>
          </w:p>
        </w:tc>
        <w:tc>
          <w:tcPr>
            <w:tcW w:w="423" w:type="pct"/>
            <w:tcBorders>
              <w:top w:val="outset" w:sz="6" w:space="0" w:color="000000"/>
              <w:left w:val="outset" w:sz="6" w:space="0" w:color="000000"/>
              <w:bottom w:val="outset" w:sz="6" w:space="0" w:color="000000"/>
              <w:right w:val="outset" w:sz="6" w:space="0" w:color="000000"/>
            </w:tcBorders>
          </w:tcPr>
          <w:p w14:paraId="73179535" w14:textId="47E3C827"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90,38</w:t>
            </w:r>
          </w:p>
        </w:tc>
        <w:tc>
          <w:tcPr>
            <w:tcW w:w="529" w:type="pct"/>
            <w:tcBorders>
              <w:top w:val="outset" w:sz="6" w:space="0" w:color="000000"/>
              <w:left w:val="outset" w:sz="6" w:space="0" w:color="000000"/>
              <w:bottom w:val="outset" w:sz="6" w:space="0" w:color="000000"/>
              <w:right w:val="outset" w:sz="6" w:space="0" w:color="000000"/>
            </w:tcBorders>
          </w:tcPr>
          <w:p w14:paraId="6AC3F947" w14:textId="676FD299"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267.636,00</w:t>
            </w:r>
          </w:p>
        </w:tc>
        <w:tc>
          <w:tcPr>
            <w:tcW w:w="530" w:type="pct"/>
            <w:tcBorders>
              <w:top w:val="outset" w:sz="6" w:space="0" w:color="000000"/>
              <w:left w:val="outset" w:sz="6" w:space="0" w:color="000000"/>
              <w:bottom w:val="outset" w:sz="6" w:space="0" w:color="000000"/>
              <w:right w:val="outset" w:sz="6" w:space="0" w:color="000000"/>
            </w:tcBorders>
          </w:tcPr>
          <w:p w14:paraId="7B3F0FB3" w14:textId="799BE8F7"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247.199,55</w:t>
            </w:r>
          </w:p>
        </w:tc>
        <w:tc>
          <w:tcPr>
            <w:tcW w:w="529" w:type="pct"/>
            <w:tcBorders>
              <w:top w:val="outset" w:sz="6" w:space="0" w:color="000000"/>
              <w:left w:val="outset" w:sz="6" w:space="0" w:color="000000"/>
              <w:bottom w:val="outset" w:sz="6" w:space="0" w:color="000000"/>
              <w:right w:val="outset" w:sz="6" w:space="0" w:color="000000"/>
            </w:tcBorders>
          </w:tcPr>
          <w:p w14:paraId="3D4A5058" w14:textId="2D950598"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82.700,00</w:t>
            </w:r>
          </w:p>
        </w:tc>
        <w:tc>
          <w:tcPr>
            <w:tcW w:w="509" w:type="pct"/>
            <w:tcBorders>
              <w:top w:val="outset" w:sz="6" w:space="0" w:color="000000"/>
              <w:left w:val="outset" w:sz="6" w:space="0" w:color="000000"/>
              <w:bottom w:val="outset" w:sz="6" w:space="0" w:color="000000"/>
              <w:right w:val="outset" w:sz="6" w:space="0" w:color="000000"/>
            </w:tcBorders>
          </w:tcPr>
          <w:p w14:paraId="66F925CB" w14:textId="4904628C"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69.423,33</w:t>
            </w:r>
          </w:p>
        </w:tc>
      </w:tr>
      <w:tr w:rsidR="005F46E7" w:rsidRPr="00BC54C9" w14:paraId="2E54A1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FEAD1E8"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E839528"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8FE249B"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8CF188F"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EE2660"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A431774"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AE78A3D"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AF42D7"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1A4158A"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EDB0408"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33689E4"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208A1F3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FBC1C7F"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9E3011"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5A6E6CC"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EF10C3B"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materiałów i wyposażenia </w:t>
            </w:r>
          </w:p>
        </w:tc>
        <w:tc>
          <w:tcPr>
            <w:tcW w:w="529" w:type="pct"/>
            <w:tcBorders>
              <w:top w:val="outset" w:sz="6" w:space="0" w:color="000000"/>
              <w:left w:val="outset" w:sz="6" w:space="0" w:color="000000"/>
              <w:bottom w:val="outset" w:sz="6" w:space="0" w:color="000000"/>
              <w:right w:val="outset" w:sz="6" w:space="0" w:color="000000"/>
            </w:tcBorders>
          </w:tcPr>
          <w:p w14:paraId="706F1164" w14:textId="3DB10F9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102.400,00</w:t>
            </w:r>
          </w:p>
        </w:tc>
        <w:tc>
          <w:tcPr>
            <w:tcW w:w="529" w:type="pct"/>
            <w:tcBorders>
              <w:top w:val="outset" w:sz="6" w:space="0" w:color="000000"/>
              <w:left w:val="outset" w:sz="6" w:space="0" w:color="000000"/>
              <w:bottom w:val="outset" w:sz="6" w:space="0" w:color="000000"/>
              <w:right w:val="outset" w:sz="6" w:space="0" w:color="000000"/>
            </w:tcBorders>
          </w:tcPr>
          <w:p w14:paraId="6FFB20FC" w14:textId="382FAC3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101.949,44</w:t>
            </w:r>
          </w:p>
        </w:tc>
        <w:tc>
          <w:tcPr>
            <w:tcW w:w="423" w:type="pct"/>
            <w:tcBorders>
              <w:top w:val="outset" w:sz="6" w:space="0" w:color="000000"/>
              <w:left w:val="outset" w:sz="6" w:space="0" w:color="000000"/>
              <w:bottom w:val="outset" w:sz="6" w:space="0" w:color="000000"/>
              <w:right w:val="outset" w:sz="6" w:space="0" w:color="000000"/>
            </w:tcBorders>
          </w:tcPr>
          <w:p w14:paraId="102D66E6" w14:textId="2EC625E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99,56</w:t>
            </w:r>
          </w:p>
        </w:tc>
        <w:tc>
          <w:tcPr>
            <w:tcW w:w="529" w:type="pct"/>
            <w:tcBorders>
              <w:top w:val="outset" w:sz="6" w:space="0" w:color="000000"/>
              <w:left w:val="outset" w:sz="6" w:space="0" w:color="000000"/>
              <w:bottom w:val="outset" w:sz="6" w:space="0" w:color="000000"/>
              <w:right w:val="outset" w:sz="6" w:space="0" w:color="000000"/>
            </w:tcBorders>
          </w:tcPr>
          <w:p w14:paraId="38D14911" w14:textId="405342E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102.400,00</w:t>
            </w:r>
          </w:p>
        </w:tc>
        <w:tc>
          <w:tcPr>
            <w:tcW w:w="530" w:type="pct"/>
            <w:tcBorders>
              <w:top w:val="outset" w:sz="6" w:space="0" w:color="000000"/>
              <w:left w:val="outset" w:sz="6" w:space="0" w:color="000000"/>
              <w:bottom w:val="outset" w:sz="6" w:space="0" w:color="000000"/>
              <w:right w:val="outset" w:sz="6" w:space="0" w:color="000000"/>
            </w:tcBorders>
          </w:tcPr>
          <w:p w14:paraId="4FECDDE7" w14:textId="553A21E2"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101.949,44</w:t>
            </w:r>
          </w:p>
        </w:tc>
        <w:tc>
          <w:tcPr>
            <w:tcW w:w="529" w:type="pct"/>
            <w:tcBorders>
              <w:top w:val="outset" w:sz="6" w:space="0" w:color="000000"/>
              <w:left w:val="outset" w:sz="6" w:space="0" w:color="000000"/>
              <w:bottom w:val="outset" w:sz="6" w:space="0" w:color="000000"/>
              <w:right w:val="outset" w:sz="6" w:space="0" w:color="000000"/>
            </w:tcBorders>
          </w:tcPr>
          <w:p w14:paraId="4D09C0C2" w14:textId="2C6B952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34A427" w14:textId="36456E0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9700DD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DB8F63"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18BB15"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ECDE0AF"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5B315B0F"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0F7F4537" w14:textId="456A3AF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124.000,00</w:t>
            </w:r>
          </w:p>
        </w:tc>
        <w:tc>
          <w:tcPr>
            <w:tcW w:w="529" w:type="pct"/>
            <w:tcBorders>
              <w:top w:val="outset" w:sz="6" w:space="0" w:color="000000"/>
              <w:left w:val="outset" w:sz="6" w:space="0" w:color="000000"/>
              <w:bottom w:val="outset" w:sz="6" w:space="0" w:color="000000"/>
              <w:right w:val="outset" w:sz="6" w:space="0" w:color="000000"/>
            </w:tcBorders>
          </w:tcPr>
          <w:p w14:paraId="208EFEA3" w14:textId="14D4C60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107.708,60</w:t>
            </w:r>
          </w:p>
        </w:tc>
        <w:tc>
          <w:tcPr>
            <w:tcW w:w="423" w:type="pct"/>
            <w:tcBorders>
              <w:top w:val="outset" w:sz="6" w:space="0" w:color="000000"/>
              <w:left w:val="outset" w:sz="6" w:space="0" w:color="000000"/>
              <w:bottom w:val="outset" w:sz="6" w:space="0" w:color="000000"/>
              <w:right w:val="outset" w:sz="6" w:space="0" w:color="000000"/>
            </w:tcBorders>
          </w:tcPr>
          <w:p w14:paraId="28CB7AC6" w14:textId="5C078CB3"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86,86</w:t>
            </w:r>
          </w:p>
        </w:tc>
        <w:tc>
          <w:tcPr>
            <w:tcW w:w="529" w:type="pct"/>
            <w:tcBorders>
              <w:top w:val="outset" w:sz="6" w:space="0" w:color="000000"/>
              <w:left w:val="outset" w:sz="6" w:space="0" w:color="000000"/>
              <w:bottom w:val="outset" w:sz="6" w:space="0" w:color="000000"/>
              <w:right w:val="outset" w:sz="6" w:space="0" w:color="000000"/>
            </w:tcBorders>
          </w:tcPr>
          <w:p w14:paraId="2131C351" w14:textId="3232BB03"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124.000,00</w:t>
            </w:r>
          </w:p>
        </w:tc>
        <w:tc>
          <w:tcPr>
            <w:tcW w:w="530" w:type="pct"/>
            <w:tcBorders>
              <w:top w:val="outset" w:sz="6" w:space="0" w:color="000000"/>
              <w:left w:val="outset" w:sz="6" w:space="0" w:color="000000"/>
              <w:bottom w:val="outset" w:sz="6" w:space="0" w:color="000000"/>
              <w:right w:val="outset" w:sz="6" w:space="0" w:color="000000"/>
            </w:tcBorders>
          </w:tcPr>
          <w:p w14:paraId="0D1EB58C" w14:textId="5F3D28B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107.708,60</w:t>
            </w:r>
          </w:p>
        </w:tc>
        <w:tc>
          <w:tcPr>
            <w:tcW w:w="529" w:type="pct"/>
            <w:tcBorders>
              <w:top w:val="outset" w:sz="6" w:space="0" w:color="000000"/>
              <w:left w:val="outset" w:sz="6" w:space="0" w:color="000000"/>
              <w:bottom w:val="outset" w:sz="6" w:space="0" w:color="000000"/>
              <w:right w:val="outset" w:sz="6" w:space="0" w:color="000000"/>
            </w:tcBorders>
          </w:tcPr>
          <w:p w14:paraId="6E277B65" w14:textId="2099F3B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BB5D317" w14:textId="4D281ED4"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578BD6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8DBC1F"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76BC1D"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E1B8FFC"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526F7C28"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pozostałych </w:t>
            </w:r>
          </w:p>
        </w:tc>
        <w:tc>
          <w:tcPr>
            <w:tcW w:w="529" w:type="pct"/>
            <w:tcBorders>
              <w:top w:val="outset" w:sz="6" w:space="0" w:color="000000"/>
              <w:left w:val="outset" w:sz="6" w:space="0" w:color="000000"/>
              <w:bottom w:val="outset" w:sz="6" w:space="0" w:color="000000"/>
              <w:right w:val="outset" w:sz="6" w:space="0" w:color="000000"/>
            </w:tcBorders>
          </w:tcPr>
          <w:p w14:paraId="19FADA8F" w14:textId="6C67DCCC"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w:t>
            </w:r>
          </w:p>
        </w:tc>
        <w:tc>
          <w:tcPr>
            <w:tcW w:w="529" w:type="pct"/>
            <w:tcBorders>
              <w:top w:val="outset" w:sz="6" w:space="0" w:color="000000"/>
              <w:left w:val="outset" w:sz="6" w:space="0" w:color="000000"/>
              <w:bottom w:val="outset" w:sz="6" w:space="0" w:color="000000"/>
              <w:right w:val="outset" w:sz="6" w:space="0" w:color="000000"/>
            </w:tcBorders>
          </w:tcPr>
          <w:p w14:paraId="479F5320" w14:textId="1CE8074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23.395,53</w:t>
            </w:r>
          </w:p>
        </w:tc>
        <w:tc>
          <w:tcPr>
            <w:tcW w:w="423" w:type="pct"/>
            <w:tcBorders>
              <w:top w:val="outset" w:sz="6" w:space="0" w:color="000000"/>
              <w:left w:val="outset" w:sz="6" w:space="0" w:color="000000"/>
              <w:bottom w:val="outset" w:sz="6" w:space="0" w:color="000000"/>
              <w:right w:val="outset" w:sz="6" w:space="0" w:color="000000"/>
            </w:tcBorders>
          </w:tcPr>
          <w:p w14:paraId="4644CEC9" w14:textId="6E3FC97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93,58</w:t>
            </w:r>
          </w:p>
        </w:tc>
        <w:tc>
          <w:tcPr>
            <w:tcW w:w="529" w:type="pct"/>
            <w:tcBorders>
              <w:top w:val="outset" w:sz="6" w:space="0" w:color="000000"/>
              <w:left w:val="outset" w:sz="6" w:space="0" w:color="000000"/>
              <w:bottom w:val="outset" w:sz="6" w:space="0" w:color="000000"/>
              <w:right w:val="outset" w:sz="6" w:space="0" w:color="000000"/>
            </w:tcBorders>
          </w:tcPr>
          <w:p w14:paraId="58BDDEE4" w14:textId="48510C3D"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w:t>
            </w:r>
          </w:p>
        </w:tc>
        <w:tc>
          <w:tcPr>
            <w:tcW w:w="530" w:type="pct"/>
            <w:tcBorders>
              <w:top w:val="outset" w:sz="6" w:space="0" w:color="000000"/>
              <w:left w:val="outset" w:sz="6" w:space="0" w:color="000000"/>
              <w:bottom w:val="outset" w:sz="6" w:space="0" w:color="000000"/>
              <w:right w:val="outset" w:sz="6" w:space="0" w:color="000000"/>
            </w:tcBorders>
          </w:tcPr>
          <w:p w14:paraId="071CC3EC" w14:textId="684F6CB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23.395,53</w:t>
            </w:r>
          </w:p>
        </w:tc>
        <w:tc>
          <w:tcPr>
            <w:tcW w:w="529" w:type="pct"/>
            <w:tcBorders>
              <w:top w:val="outset" w:sz="6" w:space="0" w:color="000000"/>
              <w:left w:val="outset" w:sz="6" w:space="0" w:color="000000"/>
              <w:bottom w:val="outset" w:sz="6" w:space="0" w:color="000000"/>
              <w:right w:val="outset" w:sz="6" w:space="0" w:color="000000"/>
            </w:tcBorders>
          </w:tcPr>
          <w:p w14:paraId="7594E835" w14:textId="1733995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9D3149" w14:textId="318D53ED"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A95F34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407B478"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A35070"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251A14C"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0A59475"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4B3D4104" w14:textId="2F71ECA3"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15.400,00</w:t>
            </w:r>
          </w:p>
        </w:tc>
        <w:tc>
          <w:tcPr>
            <w:tcW w:w="529" w:type="pct"/>
            <w:tcBorders>
              <w:top w:val="outset" w:sz="6" w:space="0" w:color="000000"/>
              <w:left w:val="outset" w:sz="6" w:space="0" w:color="000000"/>
              <w:bottom w:val="outset" w:sz="6" w:space="0" w:color="000000"/>
              <w:right w:val="outset" w:sz="6" w:space="0" w:color="000000"/>
            </w:tcBorders>
          </w:tcPr>
          <w:p w14:paraId="07F4219B" w14:textId="5C5AA4D6"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13.310,58</w:t>
            </w:r>
          </w:p>
        </w:tc>
        <w:tc>
          <w:tcPr>
            <w:tcW w:w="423" w:type="pct"/>
            <w:tcBorders>
              <w:top w:val="outset" w:sz="6" w:space="0" w:color="000000"/>
              <w:left w:val="outset" w:sz="6" w:space="0" w:color="000000"/>
              <w:bottom w:val="outset" w:sz="6" w:space="0" w:color="000000"/>
              <w:right w:val="outset" w:sz="6" w:space="0" w:color="000000"/>
            </w:tcBorders>
          </w:tcPr>
          <w:p w14:paraId="3BB9E10B" w14:textId="2ABA534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86,43</w:t>
            </w:r>
          </w:p>
        </w:tc>
        <w:tc>
          <w:tcPr>
            <w:tcW w:w="529" w:type="pct"/>
            <w:tcBorders>
              <w:top w:val="outset" w:sz="6" w:space="0" w:color="000000"/>
              <w:left w:val="outset" w:sz="6" w:space="0" w:color="000000"/>
              <w:bottom w:val="outset" w:sz="6" w:space="0" w:color="000000"/>
              <w:right w:val="outset" w:sz="6" w:space="0" w:color="000000"/>
            </w:tcBorders>
          </w:tcPr>
          <w:p w14:paraId="64FB4380" w14:textId="4A0B235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15.400,00</w:t>
            </w:r>
          </w:p>
        </w:tc>
        <w:tc>
          <w:tcPr>
            <w:tcW w:w="530" w:type="pct"/>
            <w:tcBorders>
              <w:top w:val="outset" w:sz="6" w:space="0" w:color="000000"/>
              <w:left w:val="outset" w:sz="6" w:space="0" w:color="000000"/>
              <w:bottom w:val="outset" w:sz="6" w:space="0" w:color="000000"/>
              <w:right w:val="outset" w:sz="6" w:space="0" w:color="000000"/>
            </w:tcBorders>
          </w:tcPr>
          <w:p w14:paraId="165983E8" w14:textId="28579F8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13.310,58</w:t>
            </w:r>
          </w:p>
        </w:tc>
        <w:tc>
          <w:tcPr>
            <w:tcW w:w="529" w:type="pct"/>
            <w:tcBorders>
              <w:top w:val="outset" w:sz="6" w:space="0" w:color="000000"/>
              <w:left w:val="outset" w:sz="6" w:space="0" w:color="000000"/>
              <w:bottom w:val="outset" w:sz="6" w:space="0" w:color="000000"/>
              <w:right w:val="outset" w:sz="6" w:space="0" w:color="000000"/>
            </w:tcBorders>
          </w:tcPr>
          <w:p w14:paraId="03261F2C" w14:textId="6D45372D"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8867DD3" w14:textId="1362A57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688C5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5A1C8CD"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AA11F31"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2364F8D"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4520</w:t>
            </w:r>
          </w:p>
        </w:tc>
        <w:tc>
          <w:tcPr>
            <w:tcW w:w="749" w:type="pct"/>
            <w:tcBorders>
              <w:top w:val="outset" w:sz="6" w:space="0" w:color="000000"/>
              <w:left w:val="outset" w:sz="6" w:space="0" w:color="000000"/>
              <w:bottom w:val="outset" w:sz="6" w:space="0" w:color="000000"/>
              <w:right w:val="outset" w:sz="6" w:space="0" w:color="000000"/>
            </w:tcBorders>
            <w:hideMark/>
          </w:tcPr>
          <w:p w14:paraId="6896A944"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Opłaty na rzecz budżetów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76E875C2" w14:textId="0A11454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236,00</w:t>
            </w:r>
          </w:p>
        </w:tc>
        <w:tc>
          <w:tcPr>
            <w:tcW w:w="529" w:type="pct"/>
            <w:tcBorders>
              <w:top w:val="outset" w:sz="6" w:space="0" w:color="000000"/>
              <w:left w:val="outset" w:sz="6" w:space="0" w:color="000000"/>
              <w:bottom w:val="outset" w:sz="6" w:space="0" w:color="000000"/>
              <w:right w:val="outset" w:sz="6" w:space="0" w:color="000000"/>
            </w:tcBorders>
          </w:tcPr>
          <w:p w14:paraId="4EFA8E6F" w14:textId="490935F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235,40</w:t>
            </w:r>
          </w:p>
        </w:tc>
        <w:tc>
          <w:tcPr>
            <w:tcW w:w="423" w:type="pct"/>
            <w:tcBorders>
              <w:top w:val="outset" w:sz="6" w:space="0" w:color="000000"/>
              <w:left w:val="outset" w:sz="6" w:space="0" w:color="000000"/>
              <w:bottom w:val="outset" w:sz="6" w:space="0" w:color="000000"/>
              <w:right w:val="outset" w:sz="6" w:space="0" w:color="000000"/>
            </w:tcBorders>
          </w:tcPr>
          <w:p w14:paraId="7D371502" w14:textId="3310165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99,75</w:t>
            </w:r>
          </w:p>
        </w:tc>
        <w:tc>
          <w:tcPr>
            <w:tcW w:w="529" w:type="pct"/>
            <w:tcBorders>
              <w:top w:val="outset" w:sz="6" w:space="0" w:color="000000"/>
              <w:left w:val="outset" w:sz="6" w:space="0" w:color="000000"/>
              <w:bottom w:val="outset" w:sz="6" w:space="0" w:color="000000"/>
              <w:right w:val="outset" w:sz="6" w:space="0" w:color="000000"/>
            </w:tcBorders>
          </w:tcPr>
          <w:p w14:paraId="452DE204" w14:textId="4490504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236,00</w:t>
            </w:r>
          </w:p>
        </w:tc>
        <w:tc>
          <w:tcPr>
            <w:tcW w:w="530" w:type="pct"/>
            <w:tcBorders>
              <w:top w:val="outset" w:sz="6" w:space="0" w:color="000000"/>
              <w:left w:val="outset" w:sz="6" w:space="0" w:color="000000"/>
              <w:bottom w:val="outset" w:sz="6" w:space="0" w:color="000000"/>
              <w:right w:val="outset" w:sz="6" w:space="0" w:color="000000"/>
            </w:tcBorders>
          </w:tcPr>
          <w:p w14:paraId="0C4489B3" w14:textId="6F651AF2"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235,40</w:t>
            </w:r>
          </w:p>
        </w:tc>
        <w:tc>
          <w:tcPr>
            <w:tcW w:w="529" w:type="pct"/>
            <w:tcBorders>
              <w:top w:val="outset" w:sz="6" w:space="0" w:color="000000"/>
              <w:left w:val="outset" w:sz="6" w:space="0" w:color="000000"/>
              <w:bottom w:val="outset" w:sz="6" w:space="0" w:color="000000"/>
              <w:right w:val="outset" w:sz="6" w:space="0" w:color="000000"/>
            </w:tcBorders>
          </w:tcPr>
          <w:p w14:paraId="3C634E20" w14:textId="4A72CAA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8B90102" w14:textId="30D45AC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32BB4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483FFE2"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FC4C68"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80BFA4F" w14:textId="164AA29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4610</w:t>
            </w:r>
          </w:p>
        </w:tc>
        <w:tc>
          <w:tcPr>
            <w:tcW w:w="749" w:type="pct"/>
            <w:tcBorders>
              <w:top w:val="outset" w:sz="6" w:space="0" w:color="000000"/>
              <w:left w:val="outset" w:sz="6" w:space="0" w:color="000000"/>
              <w:bottom w:val="outset" w:sz="6" w:space="0" w:color="000000"/>
              <w:right w:val="outset" w:sz="6" w:space="0" w:color="000000"/>
            </w:tcBorders>
          </w:tcPr>
          <w:p w14:paraId="2E8EA24F" w14:textId="63FFAFB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Koszty postępowania sądowego i prokuratorskiego</w:t>
            </w:r>
          </w:p>
        </w:tc>
        <w:tc>
          <w:tcPr>
            <w:tcW w:w="529" w:type="pct"/>
            <w:tcBorders>
              <w:top w:val="outset" w:sz="6" w:space="0" w:color="000000"/>
              <w:left w:val="outset" w:sz="6" w:space="0" w:color="000000"/>
              <w:bottom w:val="outset" w:sz="6" w:space="0" w:color="000000"/>
              <w:right w:val="outset" w:sz="6" w:space="0" w:color="000000"/>
            </w:tcBorders>
          </w:tcPr>
          <w:p w14:paraId="30F582F9" w14:textId="2DFC3FB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55AE4EDE" w14:textId="78637CD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423" w:type="pct"/>
            <w:tcBorders>
              <w:top w:val="outset" w:sz="6" w:space="0" w:color="000000"/>
              <w:left w:val="outset" w:sz="6" w:space="0" w:color="000000"/>
              <w:bottom w:val="outset" w:sz="6" w:space="0" w:color="000000"/>
              <w:right w:val="outset" w:sz="6" w:space="0" w:color="000000"/>
            </w:tcBorders>
          </w:tcPr>
          <w:p w14:paraId="1B146E45" w14:textId="7F1070E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9D71BD0" w14:textId="14C79D9E"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4C52F718" w14:textId="48F678DC"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25DE295D" w14:textId="5DAA76E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6E59FDD" w14:textId="6FA05F1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BACE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B7C8B3B"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3F6415C"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936219E"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6060</w:t>
            </w:r>
          </w:p>
        </w:tc>
        <w:tc>
          <w:tcPr>
            <w:tcW w:w="749" w:type="pct"/>
            <w:tcBorders>
              <w:top w:val="outset" w:sz="6" w:space="0" w:color="000000"/>
              <w:left w:val="outset" w:sz="6" w:space="0" w:color="000000"/>
              <w:bottom w:val="outset" w:sz="6" w:space="0" w:color="000000"/>
              <w:right w:val="outset" w:sz="6" w:space="0" w:color="000000"/>
            </w:tcBorders>
            <w:hideMark/>
          </w:tcPr>
          <w:p w14:paraId="4CB470E8"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Wydatki na zakupy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415C4B33" w14:textId="4660120E"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82.700,00</w:t>
            </w:r>
          </w:p>
        </w:tc>
        <w:tc>
          <w:tcPr>
            <w:tcW w:w="529" w:type="pct"/>
            <w:tcBorders>
              <w:top w:val="outset" w:sz="6" w:space="0" w:color="000000"/>
              <w:left w:val="outset" w:sz="6" w:space="0" w:color="000000"/>
              <w:bottom w:val="outset" w:sz="6" w:space="0" w:color="000000"/>
              <w:right w:val="outset" w:sz="6" w:space="0" w:color="000000"/>
            </w:tcBorders>
          </w:tcPr>
          <w:p w14:paraId="0CBDB1FB" w14:textId="192A873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69.423,33</w:t>
            </w:r>
          </w:p>
        </w:tc>
        <w:tc>
          <w:tcPr>
            <w:tcW w:w="423" w:type="pct"/>
            <w:tcBorders>
              <w:top w:val="outset" w:sz="6" w:space="0" w:color="000000"/>
              <w:left w:val="outset" w:sz="6" w:space="0" w:color="000000"/>
              <w:bottom w:val="outset" w:sz="6" w:space="0" w:color="000000"/>
              <w:right w:val="outset" w:sz="6" w:space="0" w:color="000000"/>
            </w:tcBorders>
          </w:tcPr>
          <w:p w14:paraId="6461A47A" w14:textId="6E80B5C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83,95</w:t>
            </w:r>
          </w:p>
        </w:tc>
        <w:tc>
          <w:tcPr>
            <w:tcW w:w="529" w:type="pct"/>
            <w:tcBorders>
              <w:top w:val="outset" w:sz="6" w:space="0" w:color="000000"/>
              <w:left w:val="outset" w:sz="6" w:space="0" w:color="000000"/>
              <w:bottom w:val="outset" w:sz="6" w:space="0" w:color="000000"/>
              <w:right w:val="outset" w:sz="6" w:space="0" w:color="000000"/>
            </w:tcBorders>
          </w:tcPr>
          <w:p w14:paraId="10EFC24D" w14:textId="766E14F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8FDBF9D" w14:textId="7827D09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19ACDA5B" w14:textId="4D51E0F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82.700,00</w:t>
            </w:r>
          </w:p>
        </w:tc>
        <w:tc>
          <w:tcPr>
            <w:tcW w:w="509" w:type="pct"/>
            <w:tcBorders>
              <w:top w:val="outset" w:sz="6" w:space="0" w:color="000000"/>
              <w:left w:val="outset" w:sz="6" w:space="0" w:color="000000"/>
              <w:bottom w:val="outset" w:sz="6" w:space="0" w:color="000000"/>
              <w:right w:val="outset" w:sz="6" w:space="0" w:color="000000"/>
            </w:tcBorders>
          </w:tcPr>
          <w:p w14:paraId="17419340" w14:textId="592F484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69.423,33</w:t>
            </w:r>
          </w:p>
        </w:tc>
      </w:tr>
      <w:tr w:rsidR="005F46E7" w:rsidRPr="00BC54C9" w14:paraId="26C3939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A20BCF"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9ABBB45"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C3C334F"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C895776"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ED03B7"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B43FA6"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3FA97AE"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998F8E"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1250DE9"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5935686"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06B12F9"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417C43C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D27DBB"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32E5A29" w14:textId="13F04273"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70007</w:t>
            </w:r>
          </w:p>
        </w:tc>
        <w:tc>
          <w:tcPr>
            <w:tcW w:w="221" w:type="pct"/>
            <w:tcBorders>
              <w:top w:val="outset" w:sz="6" w:space="0" w:color="000000"/>
              <w:left w:val="outset" w:sz="6" w:space="0" w:color="000000"/>
              <w:bottom w:val="outset" w:sz="6" w:space="0" w:color="000000"/>
              <w:right w:val="outset" w:sz="6" w:space="0" w:color="000000"/>
            </w:tcBorders>
          </w:tcPr>
          <w:p w14:paraId="74458798" w14:textId="77777777" w:rsidR="00F74AA4" w:rsidRPr="00682F04" w:rsidRDefault="00F74AA4" w:rsidP="00F74AA4">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A6FD4F8" w14:textId="5597914D" w:rsidR="00F74AA4" w:rsidRPr="00682F04" w:rsidRDefault="00F74AA4" w:rsidP="00F74AA4">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Gospodarowanie mieszkaniowym zasobem gminy</w:t>
            </w:r>
          </w:p>
        </w:tc>
        <w:tc>
          <w:tcPr>
            <w:tcW w:w="529" w:type="pct"/>
            <w:tcBorders>
              <w:top w:val="outset" w:sz="6" w:space="0" w:color="000000"/>
              <w:left w:val="outset" w:sz="6" w:space="0" w:color="000000"/>
              <w:bottom w:val="outset" w:sz="6" w:space="0" w:color="000000"/>
              <w:right w:val="outset" w:sz="6" w:space="0" w:color="000000"/>
            </w:tcBorders>
          </w:tcPr>
          <w:p w14:paraId="1F4A0696" w14:textId="16B26E0E"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111.000,00</w:t>
            </w:r>
          </w:p>
        </w:tc>
        <w:tc>
          <w:tcPr>
            <w:tcW w:w="529" w:type="pct"/>
            <w:tcBorders>
              <w:top w:val="outset" w:sz="6" w:space="0" w:color="000000"/>
              <w:left w:val="outset" w:sz="6" w:space="0" w:color="000000"/>
              <w:bottom w:val="outset" w:sz="6" w:space="0" w:color="000000"/>
              <w:right w:val="outset" w:sz="6" w:space="0" w:color="000000"/>
            </w:tcBorders>
          </w:tcPr>
          <w:p w14:paraId="75EB6FD2" w14:textId="7D353C9E"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70.706,22</w:t>
            </w:r>
          </w:p>
        </w:tc>
        <w:tc>
          <w:tcPr>
            <w:tcW w:w="423" w:type="pct"/>
            <w:tcBorders>
              <w:top w:val="outset" w:sz="6" w:space="0" w:color="000000"/>
              <w:left w:val="outset" w:sz="6" w:space="0" w:color="000000"/>
              <w:bottom w:val="outset" w:sz="6" w:space="0" w:color="000000"/>
              <w:right w:val="outset" w:sz="6" w:space="0" w:color="000000"/>
            </w:tcBorders>
          </w:tcPr>
          <w:p w14:paraId="642DC87E" w14:textId="76226A22"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63,70</w:t>
            </w:r>
          </w:p>
        </w:tc>
        <w:tc>
          <w:tcPr>
            <w:tcW w:w="529" w:type="pct"/>
            <w:tcBorders>
              <w:top w:val="outset" w:sz="6" w:space="0" w:color="000000"/>
              <w:left w:val="outset" w:sz="6" w:space="0" w:color="000000"/>
              <w:bottom w:val="outset" w:sz="6" w:space="0" w:color="000000"/>
              <w:right w:val="outset" w:sz="6" w:space="0" w:color="000000"/>
            </w:tcBorders>
          </w:tcPr>
          <w:p w14:paraId="4B7177B1" w14:textId="06417F20"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111.000,00</w:t>
            </w:r>
          </w:p>
        </w:tc>
        <w:tc>
          <w:tcPr>
            <w:tcW w:w="530" w:type="pct"/>
            <w:tcBorders>
              <w:top w:val="outset" w:sz="6" w:space="0" w:color="000000"/>
              <w:left w:val="outset" w:sz="6" w:space="0" w:color="000000"/>
              <w:bottom w:val="outset" w:sz="6" w:space="0" w:color="000000"/>
              <w:right w:val="outset" w:sz="6" w:space="0" w:color="000000"/>
            </w:tcBorders>
          </w:tcPr>
          <w:p w14:paraId="5B09AD0C" w14:textId="19B691C5"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70.706,22</w:t>
            </w:r>
          </w:p>
        </w:tc>
        <w:tc>
          <w:tcPr>
            <w:tcW w:w="529" w:type="pct"/>
            <w:tcBorders>
              <w:top w:val="outset" w:sz="6" w:space="0" w:color="000000"/>
              <w:left w:val="outset" w:sz="6" w:space="0" w:color="000000"/>
              <w:bottom w:val="outset" w:sz="6" w:space="0" w:color="000000"/>
              <w:right w:val="outset" w:sz="6" w:space="0" w:color="000000"/>
            </w:tcBorders>
          </w:tcPr>
          <w:p w14:paraId="1D4086D8" w14:textId="2A7A81AF"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F81CC02" w14:textId="38CDD30B"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6050EA1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3BFEA4C"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8C2A04"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034D570"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5ECF870"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F03B6DB"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8AC50D"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2B6673B"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A2FE4E"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A02AED4"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F9F992"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7E827F0"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32A5F6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D5B74D"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E5FA15"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9B7F43C" w14:textId="4EEBA0C6"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01217E43" w14:textId="4083BB59"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materiałów i wyposażenia </w:t>
            </w:r>
          </w:p>
        </w:tc>
        <w:tc>
          <w:tcPr>
            <w:tcW w:w="529" w:type="pct"/>
            <w:tcBorders>
              <w:top w:val="outset" w:sz="6" w:space="0" w:color="000000"/>
              <w:left w:val="outset" w:sz="6" w:space="0" w:color="000000"/>
              <w:bottom w:val="outset" w:sz="6" w:space="0" w:color="000000"/>
              <w:right w:val="outset" w:sz="6" w:space="0" w:color="000000"/>
            </w:tcBorders>
          </w:tcPr>
          <w:p w14:paraId="7CF5895B" w14:textId="2196C284"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29" w:type="pct"/>
            <w:tcBorders>
              <w:top w:val="outset" w:sz="6" w:space="0" w:color="000000"/>
              <w:left w:val="outset" w:sz="6" w:space="0" w:color="000000"/>
              <w:bottom w:val="outset" w:sz="6" w:space="0" w:color="000000"/>
              <w:right w:val="outset" w:sz="6" w:space="0" w:color="000000"/>
            </w:tcBorders>
          </w:tcPr>
          <w:p w14:paraId="72A37107" w14:textId="33B4EF0E"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38.608,47</w:t>
            </w:r>
          </w:p>
        </w:tc>
        <w:tc>
          <w:tcPr>
            <w:tcW w:w="423" w:type="pct"/>
            <w:tcBorders>
              <w:top w:val="outset" w:sz="6" w:space="0" w:color="000000"/>
              <w:left w:val="outset" w:sz="6" w:space="0" w:color="000000"/>
              <w:bottom w:val="outset" w:sz="6" w:space="0" w:color="000000"/>
              <w:right w:val="outset" w:sz="6" w:space="0" w:color="000000"/>
            </w:tcBorders>
          </w:tcPr>
          <w:p w14:paraId="0334006C" w14:textId="46609844"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77,22</w:t>
            </w:r>
          </w:p>
        </w:tc>
        <w:tc>
          <w:tcPr>
            <w:tcW w:w="529" w:type="pct"/>
            <w:tcBorders>
              <w:top w:val="outset" w:sz="6" w:space="0" w:color="000000"/>
              <w:left w:val="outset" w:sz="6" w:space="0" w:color="000000"/>
              <w:bottom w:val="outset" w:sz="6" w:space="0" w:color="000000"/>
              <w:right w:val="outset" w:sz="6" w:space="0" w:color="000000"/>
            </w:tcBorders>
          </w:tcPr>
          <w:p w14:paraId="7D00F1D8" w14:textId="0C02ED5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30" w:type="pct"/>
            <w:tcBorders>
              <w:top w:val="outset" w:sz="6" w:space="0" w:color="000000"/>
              <w:left w:val="outset" w:sz="6" w:space="0" w:color="000000"/>
              <w:bottom w:val="outset" w:sz="6" w:space="0" w:color="000000"/>
              <w:right w:val="outset" w:sz="6" w:space="0" w:color="000000"/>
            </w:tcBorders>
          </w:tcPr>
          <w:p w14:paraId="284AD7AB" w14:textId="6756D91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38.608,47</w:t>
            </w:r>
          </w:p>
        </w:tc>
        <w:tc>
          <w:tcPr>
            <w:tcW w:w="529" w:type="pct"/>
            <w:tcBorders>
              <w:top w:val="outset" w:sz="6" w:space="0" w:color="000000"/>
              <w:left w:val="outset" w:sz="6" w:space="0" w:color="000000"/>
              <w:bottom w:val="outset" w:sz="6" w:space="0" w:color="000000"/>
              <w:right w:val="outset" w:sz="6" w:space="0" w:color="000000"/>
            </w:tcBorders>
          </w:tcPr>
          <w:p w14:paraId="5A4090C3" w14:textId="4B2616E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FE7A47" w14:textId="0F486CF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C60C43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43A720"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6F7B8D"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0E38CB1" w14:textId="18B722F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tcPr>
          <w:p w14:paraId="54992C2E" w14:textId="44C64610"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1340BE4D" w14:textId="0D9F1CEB"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29" w:type="pct"/>
            <w:tcBorders>
              <w:top w:val="outset" w:sz="6" w:space="0" w:color="000000"/>
              <w:left w:val="outset" w:sz="6" w:space="0" w:color="000000"/>
              <w:bottom w:val="outset" w:sz="6" w:space="0" w:color="000000"/>
              <w:right w:val="outset" w:sz="6" w:space="0" w:color="000000"/>
            </w:tcBorders>
          </w:tcPr>
          <w:p w14:paraId="35D13E6E" w14:textId="188CB08D"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25.198,46</w:t>
            </w:r>
          </w:p>
        </w:tc>
        <w:tc>
          <w:tcPr>
            <w:tcW w:w="423" w:type="pct"/>
            <w:tcBorders>
              <w:top w:val="outset" w:sz="6" w:space="0" w:color="000000"/>
              <w:left w:val="outset" w:sz="6" w:space="0" w:color="000000"/>
              <w:bottom w:val="outset" w:sz="6" w:space="0" w:color="000000"/>
              <w:right w:val="outset" w:sz="6" w:space="0" w:color="000000"/>
            </w:tcBorders>
          </w:tcPr>
          <w:p w14:paraId="3754CD1D" w14:textId="02FE479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50,40</w:t>
            </w:r>
          </w:p>
        </w:tc>
        <w:tc>
          <w:tcPr>
            <w:tcW w:w="529" w:type="pct"/>
            <w:tcBorders>
              <w:top w:val="outset" w:sz="6" w:space="0" w:color="000000"/>
              <w:left w:val="outset" w:sz="6" w:space="0" w:color="000000"/>
              <w:bottom w:val="outset" w:sz="6" w:space="0" w:color="000000"/>
              <w:right w:val="outset" w:sz="6" w:space="0" w:color="000000"/>
            </w:tcBorders>
          </w:tcPr>
          <w:p w14:paraId="4B4DB27E" w14:textId="09D469E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30" w:type="pct"/>
            <w:tcBorders>
              <w:top w:val="outset" w:sz="6" w:space="0" w:color="000000"/>
              <w:left w:val="outset" w:sz="6" w:space="0" w:color="000000"/>
              <w:bottom w:val="outset" w:sz="6" w:space="0" w:color="000000"/>
              <w:right w:val="outset" w:sz="6" w:space="0" w:color="000000"/>
            </w:tcBorders>
          </w:tcPr>
          <w:p w14:paraId="7EC56742" w14:textId="34EFB57C"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25.198,46</w:t>
            </w:r>
          </w:p>
        </w:tc>
        <w:tc>
          <w:tcPr>
            <w:tcW w:w="529" w:type="pct"/>
            <w:tcBorders>
              <w:top w:val="outset" w:sz="6" w:space="0" w:color="000000"/>
              <w:left w:val="outset" w:sz="6" w:space="0" w:color="000000"/>
              <w:bottom w:val="outset" w:sz="6" w:space="0" w:color="000000"/>
              <w:right w:val="outset" w:sz="6" w:space="0" w:color="000000"/>
            </w:tcBorders>
          </w:tcPr>
          <w:p w14:paraId="761746DC" w14:textId="6888EE2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0657BC" w14:textId="6826729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17BDFD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3937E7"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227322"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A7AD80" w14:textId="057A9AD9"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57B7F2A5" w14:textId="4B9331CD"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pozostałych </w:t>
            </w:r>
          </w:p>
        </w:tc>
        <w:tc>
          <w:tcPr>
            <w:tcW w:w="529" w:type="pct"/>
            <w:tcBorders>
              <w:top w:val="outset" w:sz="6" w:space="0" w:color="000000"/>
              <w:left w:val="outset" w:sz="6" w:space="0" w:color="000000"/>
              <w:bottom w:val="outset" w:sz="6" w:space="0" w:color="000000"/>
              <w:right w:val="outset" w:sz="6" w:space="0" w:color="000000"/>
            </w:tcBorders>
          </w:tcPr>
          <w:p w14:paraId="46E49A67" w14:textId="4AC851F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4B0441ED" w14:textId="570BF3E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5.986,91</w:t>
            </w:r>
          </w:p>
        </w:tc>
        <w:tc>
          <w:tcPr>
            <w:tcW w:w="423" w:type="pct"/>
            <w:tcBorders>
              <w:top w:val="outset" w:sz="6" w:space="0" w:color="000000"/>
              <w:left w:val="outset" w:sz="6" w:space="0" w:color="000000"/>
              <w:bottom w:val="outset" w:sz="6" w:space="0" w:color="000000"/>
              <w:right w:val="outset" w:sz="6" w:space="0" w:color="000000"/>
            </w:tcBorders>
          </w:tcPr>
          <w:p w14:paraId="7D61F923" w14:textId="0EEC0513"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59,87</w:t>
            </w:r>
          </w:p>
        </w:tc>
        <w:tc>
          <w:tcPr>
            <w:tcW w:w="529" w:type="pct"/>
            <w:tcBorders>
              <w:top w:val="outset" w:sz="6" w:space="0" w:color="000000"/>
              <w:left w:val="outset" w:sz="6" w:space="0" w:color="000000"/>
              <w:bottom w:val="outset" w:sz="6" w:space="0" w:color="000000"/>
              <w:right w:val="outset" w:sz="6" w:space="0" w:color="000000"/>
            </w:tcBorders>
          </w:tcPr>
          <w:p w14:paraId="329F9DF7" w14:textId="6B122578"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30" w:type="pct"/>
            <w:tcBorders>
              <w:top w:val="outset" w:sz="6" w:space="0" w:color="000000"/>
              <w:left w:val="outset" w:sz="6" w:space="0" w:color="000000"/>
              <w:bottom w:val="outset" w:sz="6" w:space="0" w:color="000000"/>
              <w:right w:val="outset" w:sz="6" w:space="0" w:color="000000"/>
            </w:tcBorders>
          </w:tcPr>
          <w:p w14:paraId="307BD616" w14:textId="32345B1D"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5.986,91</w:t>
            </w:r>
          </w:p>
        </w:tc>
        <w:tc>
          <w:tcPr>
            <w:tcW w:w="529" w:type="pct"/>
            <w:tcBorders>
              <w:top w:val="outset" w:sz="6" w:space="0" w:color="000000"/>
              <w:left w:val="outset" w:sz="6" w:space="0" w:color="000000"/>
              <w:bottom w:val="outset" w:sz="6" w:space="0" w:color="000000"/>
              <w:right w:val="outset" w:sz="6" w:space="0" w:color="000000"/>
            </w:tcBorders>
          </w:tcPr>
          <w:p w14:paraId="19D0DD2A" w14:textId="2606EBD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CC15F8F" w14:textId="7291660C"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A55F4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08B2CF"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C0684B"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76DEED2" w14:textId="68EA5D7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tcPr>
          <w:p w14:paraId="0F6FC595" w14:textId="020F74F9"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4DFBB00F" w14:textId="3639EFDE"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4B9DFB80" w14:textId="78CC1DE4"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912,38</w:t>
            </w:r>
          </w:p>
        </w:tc>
        <w:tc>
          <w:tcPr>
            <w:tcW w:w="423" w:type="pct"/>
            <w:tcBorders>
              <w:top w:val="outset" w:sz="6" w:space="0" w:color="000000"/>
              <w:left w:val="outset" w:sz="6" w:space="0" w:color="000000"/>
              <w:bottom w:val="outset" w:sz="6" w:space="0" w:color="000000"/>
              <w:right w:val="outset" w:sz="6" w:space="0" w:color="000000"/>
            </w:tcBorders>
          </w:tcPr>
          <w:p w14:paraId="06C6455B" w14:textId="5E3CD972"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91,24</w:t>
            </w:r>
          </w:p>
        </w:tc>
        <w:tc>
          <w:tcPr>
            <w:tcW w:w="529" w:type="pct"/>
            <w:tcBorders>
              <w:top w:val="outset" w:sz="6" w:space="0" w:color="000000"/>
              <w:left w:val="outset" w:sz="6" w:space="0" w:color="000000"/>
              <w:bottom w:val="outset" w:sz="6" w:space="0" w:color="000000"/>
              <w:right w:val="outset" w:sz="6" w:space="0" w:color="000000"/>
            </w:tcBorders>
          </w:tcPr>
          <w:p w14:paraId="7F5F5E17" w14:textId="1D983E61"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30" w:type="pct"/>
            <w:tcBorders>
              <w:top w:val="outset" w:sz="6" w:space="0" w:color="000000"/>
              <w:left w:val="outset" w:sz="6" w:space="0" w:color="000000"/>
              <w:bottom w:val="outset" w:sz="6" w:space="0" w:color="000000"/>
              <w:right w:val="outset" w:sz="6" w:space="0" w:color="000000"/>
            </w:tcBorders>
          </w:tcPr>
          <w:p w14:paraId="08A994BD" w14:textId="749DD6B8"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912,38</w:t>
            </w:r>
          </w:p>
        </w:tc>
        <w:tc>
          <w:tcPr>
            <w:tcW w:w="529" w:type="pct"/>
            <w:tcBorders>
              <w:top w:val="outset" w:sz="6" w:space="0" w:color="000000"/>
              <w:left w:val="outset" w:sz="6" w:space="0" w:color="000000"/>
              <w:bottom w:val="outset" w:sz="6" w:space="0" w:color="000000"/>
              <w:right w:val="outset" w:sz="6" w:space="0" w:color="000000"/>
            </w:tcBorders>
          </w:tcPr>
          <w:p w14:paraId="6CBBDE37" w14:textId="229F39E8"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E48CFB9" w14:textId="06E88E14"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2817A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B346252"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3ACC75F"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6694A5A" w14:textId="32A82958"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0561312" w14:textId="04CC74C4"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26721A"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F4441C"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7E5B8E5"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F2F10C"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D163A9E"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D39065"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7575A17"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529C2ED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3801B3BE"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710</w:t>
            </w:r>
          </w:p>
        </w:tc>
        <w:tc>
          <w:tcPr>
            <w:tcW w:w="276" w:type="pct"/>
            <w:tcBorders>
              <w:top w:val="outset" w:sz="6" w:space="0" w:color="000000"/>
              <w:left w:val="outset" w:sz="6" w:space="0" w:color="000000"/>
              <w:bottom w:val="outset" w:sz="6" w:space="0" w:color="000000"/>
              <w:right w:val="outset" w:sz="6" w:space="0" w:color="000000"/>
            </w:tcBorders>
          </w:tcPr>
          <w:p w14:paraId="34595029"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6505AA"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B97439D"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b/>
                <w:bCs/>
                <w:sz w:val="22"/>
                <w:szCs w:val="22"/>
              </w:rPr>
              <w:t>Działalność usługowa</w:t>
            </w:r>
          </w:p>
        </w:tc>
        <w:tc>
          <w:tcPr>
            <w:tcW w:w="529" w:type="pct"/>
            <w:tcBorders>
              <w:top w:val="outset" w:sz="6" w:space="0" w:color="000000"/>
              <w:left w:val="outset" w:sz="6" w:space="0" w:color="000000"/>
              <w:bottom w:val="outset" w:sz="6" w:space="0" w:color="000000"/>
              <w:right w:val="outset" w:sz="6" w:space="0" w:color="000000"/>
            </w:tcBorders>
          </w:tcPr>
          <w:p w14:paraId="7509DDB6" w14:textId="4C5BB047"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20.000,00</w:t>
            </w:r>
          </w:p>
        </w:tc>
        <w:tc>
          <w:tcPr>
            <w:tcW w:w="529" w:type="pct"/>
            <w:tcBorders>
              <w:top w:val="outset" w:sz="6" w:space="0" w:color="000000"/>
              <w:left w:val="outset" w:sz="6" w:space="0" w:color="000000"/>
              <w:bottom w:val="outset" w:sz="6" w:space="0" w:color="000000"/>
              <w:right w:val="outset" w:sz="6" w:space="0" w:color="000000"/>
            </w:tcBorders>
          </w:tcPr>
          <w:p w14:paraId="168B7CBD" w14:textId="7A7074C4"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13.319,86</w:t>
            </w:r>
          </w:p>
        </w:tc>
        <w:tc>
          <w:tcPr>
            <w:tcW w:w="423" w:type="pct"/>
            <w:tcBorders>
              <w:top w:val="outset" w:sz="6" w:space="0" w:color="000000"/>
              <w:left w:val="outset" w:sz="6" w:space="0" w:color="000000"/>
              <w:bottom w:val="outset" w:sz="6" w:space="0" w:color="000000"/>
              <w:right w:val="outset" w:sz="6" w:space="0" w:color="000000"/>
            </w:tcBorders>
          </w:tcPr>
          <w:p w14:paraId="003D2E9D" w14:textId="0C9B34F3"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66,50</w:t>
            </w:r>
          </w:p>
        </w:tc>
        <w:tc>
          <w:tcPr>
            <w:tcW w:w="529" w:type="pct"/>
            <w:tcBorders>
              <w:top w:val="outset" w:sz="6" w:space="0" w:color="000000"/>
              <w:left w:val="outset" w:sz="6" w:space="0" w:color="000000"/>
              <w:bottom w:val="outset" w:sz="6" w:space="0" w:color="000000"/>
              <w:right w:val="outset" w:sz="6" w:space="0" w:color="000000"/>
            </w:tcBorders>
          </w:tcPr>
          <w:p w14:paraId="4631E93E" w14:textId="522474C7"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20.000,00</w:t>
            </w:r>
          </w:p>
        </w:tc>
        <w:tc>
          <w:tcPr>
            <w:tcW w:w="530" w:type="pct"/>
            <w:tcBorders>
              <w:top w:val="outset" w:sz="6" w:space="0" w:color="000000"/>
              <w:left w:val="outset" w:sz="6" w:space="0" w:color="000000"/>
              <w:bottom w:val="outset" w:sz="6" w:space="0" w:color="000000"/>
              <w:right w:val="outset" w:sz="6" w:space="0" w:color="000000"/>
            </w:tcBorders>
          </w:tcPr>
          <w:p w14:paraId="03CDCFD0" w14:textId="5BA0DEE4"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13.319,86</w:t>
            </w:r>
          </w:p>
        </w:tc>
        <w:tc>
          <w:tcPr>
            <w:tcW w:w="529" w:type="pct"/>
            <w:tcBorders>
              <w:top w:val="outset" w:sz="6" w:space="0" w:color="000000"/>
              <w:left w:val="outset" w:sz="6" w:space="0" w:color="000000"/>
              <w:bottom w:val="outset" w:sz="6" w:space="0" w:color="000000"/>
              <w:right w:val="outset" w:sz="6" w:space="0" w:color="000000"/>
            </w:tcBorders>
          </w:tcPr>
          <w:p w14:paraId="09AA09BA" w14:textId="19137527" w:rsidR="00F74AA4" w:rsidRPr="00682F04" w:rsidRDefault="00132FA2"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B43C9A9" w14:textId="1A821B42" w:rsidR="00F74AA4" w:rsidRPr="00682F04" w:rsidRDefault="00132FA2"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5896D08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BE9F4A"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7F1ACE7"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82FDA6"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5499A14"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3A8C3C3"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6AE927"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C7F6AC9"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309755"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62A6A74"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4429E0F"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AB68EF3"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5A2883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CCA9320"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27B026C"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71004</w:t>
            </w:r>
          </w:p>
        </w:tc>
        <w:tc>
          <w:tcPr>
            <w:tcW w:w="221" w:type="pct"/>
            <w:tcBorders>
              <w:top w:val="outset" w:sz="6" w:space="0" w:color="000000"/>
              <w:left w:val="outset" w:sz="6" w:space="0" w:color="000000"/>
              <w:bottom w:val="outset" w:sz="6" w:space="0" w:color="000000"/>
              <w:right w:val="outset" w:sz="6" w:space="0" w:color="000000"/>
            </w:tcBorders>
          </w:tcPr>
          <w:p w14:paraId="7418D43B"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792C3F5"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i/>
                <w:iCs/>
                <w:sz w:val="22"/>
                <w:szCs w:val="22"/>
              </w:rPr>
              <w:t>Plany zagospodarowania przestrzennego</w:t>
            </w:r>
          </w:p>
        </w:tc>
        <w:tc>
          <w:tcPr>
            <w:tcW w:w="529" w:type="pct"/>
            <w:tcBorders>
              <w:top w:val="outset" w:sz="6" w:space="0" w:color="000000"/>
              <w:left w:val="outset" w:sz="6" w:space="0" w:color="000000"/>
              <w:bottom w:val="outset" w:sz="6" w:space="0" w:color="000000"/>
              <w:right w:val="outset" w:sz="6" w:space="0" w:color="000000"/>
            </w:tcBorders>
          </w:tcPr>
          <w:p w14:paraId="547476D4" w14:textId="6C24FDEA"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17.000,00</w:t>
            </w:r>
          </w:p>
        </w:tc>
        <w:tc>
          <w:tcPr>
            <w:tcW w:w="529" w:type="pct"/>
            <w:tcBorders>
              <w:top w:val="outset" w:sz="6" w:space="0" w:color="000000"/>
              <w:left w:val="outset" w:sz="6" w:space="0" w:color="000000"/>
              <w:bottom w:val="outset" w:sz="6" w:space="0" w:color="000000"/>
              <w:right w:val="outset" w:sz="6" w:space="0" w:color="000000"/>
            </w:tcBorders>
          </w:tcPr>
          <w:p w14:paraId="12FF815A" w14:textId="622DFBA2"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10.543,00</w:t>
            </w:r>
          </w:p>
        </w:tc>
        <w:tc>
          <w:tcPr>
            <w:tcW w:w="423" w:type="pct"/>
            <w:tcBorders>
              <w:top w:val="outset" w:sz="6" w:space="0" w:color="000000"/>
              <w:left w:val="outset" w:sz="6" w:space="0" w:color="000000"/>
              <w:bottom w:val="outset" w:sz="6" w:space="0" w:color="000000"/>
              <w:right w:val="outset" w:sz="6" w:space="0" w:color="000000"/>
            </w:tcBorders>
          </w:tcPr>
          <w:p w14:paraId="6F122778" w14:textId="191B58FC"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62,02</w:t>
            </w:r>
          </w:p>
        </w:tc>
        <w:tc>
          <w:tcPr>
            <w:tcW w:w="529" w:type="pct"/>
            <w:tcBorders>
              <w:top w:val="outset" w:sz="6" w:space="0" w:color="000000"/>
              <w:left w:val="outset" w:sz="6" w:space="0" w:color="000000"/>
              <w:bottom w:val="outset" w:sz="6" w:space="0" w:color="000000"/>
              <w:right w:val="outset" w:sz="6" w:space="0" w:color="000000"/>
            </w:tcBorders>
          </w:tcPr>
          <w:p w14:paraId="26811544" w14:textId="4593C08C"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17.000,00</w:t>
            </w:r>
          </w:p>
        </w:tc>
        <w:tc>
          <w:tcPr>
            <w:tcW w:w="530" w:type="pct"/>
            <w:tcBorders>
              <w:top w:val="outset" w:sz="6" w:space="0" w:color="000000"/>
              <w:left w:val="outset" w:sz="6" w:space="0" w:color="000000"/>
              <w:bottom w:val="outset" w:sz="6" w:space="0" w:color="000000"/>
              <w:right w:val="outset" w:sz="6" w:space="0" w:color="000000"/>
            </w:tcBorders>
          </w:tcPr>
          <w:p w14:paraId="4119901E" w14:textId="504E8E07"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10.543,00</w:t>
            </w:r>
          </w:p>
        </w:tc>
        <w:tc>
          <w:tcPr>
            <w:tcW w:w="529" w:type="pct"/>
            <w:tcBorders>
              <w:top w:val="outset" w:sz="6" w:space="0" w:color="000000"/>
              <w:left w:val="outset" w:sz="6" w:space="0" w:color="000000"/>
              <w:bottom w:val="outset" w:sz="6" w:space="0" w:color="000000"/>
              <w:right w:val="outset" w:sz="6" w:space="0" w:color="000000"/>
            </w:tcBorders>
          </w:tcPr>
          <w:p w14:paraId="0CBAB481" w14:textId="0C5C6E66" w:rsidR="00F74AA4" w:rsidRPr="00682F04" w:rsidRDefault="00132FA2"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1AB7806" w14:textId="5103F41A" w:rsidR="00F74AA4" w:rsidRPr="00682F04" w:rsidRDefault="00132FA2"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52B1C5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3A5F46"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D65F0AC"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CED412"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BAA8B5B"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B11393"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48CF5B"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47D7EA"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F32D73E"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C7837F2"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B071143"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92E02B8"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7583E1C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1EB2B18"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5E10A5E"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5577909"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47CB33A6"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598937ED" w14:textId="2D4DD55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29" w:type="pct"/>
            <w:tcBorders>
              <w:top w:val="outset" w:sz="6" w:space="0" w:color="000000"/>
              <w:left w:val="outset" w:sz="6" w:space="0" w:color="000000"/>
              <w:bottom w:val="outset" w:sz="6" w:space="0" w:color="000000"/>
              <w:right w:val="outset" w:sz="6" w:space="0" w:color="000000"/>
            </w:tcBorders>
          </w:tcPr>
          <w:p w14:paraId="00336A06" w14:textId="14BC8170"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10.543,00</w:t>
            </w:r>
          </w:p>
        </w:tc>
        <w:tc>
          <w:tcPr>
            <w:tcW w:w="423" w:type="pct"/>
            <w:tcBorders>
              <w:top w:val="outset" w:sz="6" w:space="0" w:color="000000"/>
              <w:left w:val="outset" w:sz="6" w:space="0" w:color="000000"/>
              <w:bottom w:val="outset" w:sz="6" w:space="0" w:color="000000"/>
              <w:right w:val="outset" w:sz="6" w:space="0" w:color="000000"/>
            </w:tcBorders>
          </w:tcPr>
          <w:p w14:paraId="4F77235F" w14:textId="6587AE7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62,02</w:t>
            </w:r>
          </w:p>
        </w:tc>
        <w:tc>
          <w:tcPr>
            <w:tcW w:w="529" w:type="pct"/>
            <w:tcBorders>
              <w:top w:val="outset" w:sz="6" w:space="0" w:color="000000"/>
              <w:left w:val="outset" w:sz="6" w:space="0" w:color="000000"/>
              <w:bottom w:val="outset" w:sz="6" w:space="0" w:color="000000"/>
              <w:right w:val="outset" w:sz="6" w:space="0" w:color="000000"/>
            </w:tcBorders>
          </w:tcPr>
          <w:p w14:paraId="2894E063" w14:textId="70AB9435"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30" w:type="pct"/>
            <w:tcBorders>
              <w:top w:val="outset" w:sz="6" w:space="0" w:color="000000"/>
              <w:left w:val="outset" w:sz="6" w:space="0" w:color="000000"/>
              <w:bottom w:val="outset" w:sz="6" w:space="0" w:color="000000"/>
              <w:right w:val="outset" w:sz="6" w:space="0" w:color="000000"/>
            </w:tcBorders>
          </w:tcPr>
          <w:p w14:paraId="7270F4E7" w14:textId="0161A42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10.543,00</w:t>
            </w:r>
          </w:p>
        </w:tc>
        <w:tc>
          <w:tcPr>
            <w:tcW w:w="529" w:type="pct"/>
            <w:tcBorders>
              <w:top w:val="outset" w:sz="6" w:space="0" w:color="000000"/>
              <w:left w:val="outset" w:sz="6" w:space="0" w:color="000000"/>
              <w:bottom w:val="outset" w:sz="6" w:space="0" w:color="000000"/>
              <w:right w:val="outset" w:sz="6" w:space="0" w:color="000000"/>
            </w:tcBorders>
          </w:tcPr>
          <w:p w14:paraId="727031EF" w14:textId="1FB87A5D" w:rsidR="00F74AA4" w:rsidRPr="00682F04" w:rsidRDefault="00132FA2"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5388CF1" w14:textId="033B115D" w:rsidR="00F74AA4" w:rsidRPr="00682F04" w:rsidRDefault="00132FA2"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A91E96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795C2B"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DD1C58C"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394633B"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EAF79F7"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E6E706"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39B968"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E8A97A8"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E8EFCE"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444A1A1"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F977A0" w14:textId="77777777" w:rsidR="00F74AA4" w:rsidRPr="00682F04" w:rsidRDefault="00F74AA4" w:rsidP="00F74AA4">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86F22AC"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350DB6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AB3710C"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104E3C0" w14:textId="77777777" w:rsidR="00F74AA4" w:rsidRPr="00682F04" w:rsidRDefault="00F74AA4" w:rsidP="00F74AA4">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71035</w:t>
            </w:r>
          </w:p>
        </w:tc>
        <w:tc>
          <w:tcPr>
            <w:tcW w:w="221" w:type="pct"/>
            <w:tcBorders>
              <w:top w:val="outset" w:sz="6" w:space="0" w:color="000000"/>
              <w:left w:val="outset" w:sz="6" w:space="0" w:color="000000"/>
              <w:bottom w:val="outset" w:sz="6" w:space="0" w:color="000000"/>
              <w:right w:val="outset" w:sz="6" w:space="0" w:color="000000"/>
            </w:tcBorders>
          </w:tcPr>
          <w:p w14:paraId="43A22979" w14:textId="77777777" w:rsidR="00F74AA4" w:rsidRPr="00682F04" w:rsidRDefault="00F74AA4" w:rsidP="00F74AA4">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F1DCFF0" w14:textId="77777777" w:rsidR="00F74AA4" w:rsidRPr="00682F04" w:rsidRDefault="00F74AA4" w:rsidP="00F74AA4">
            <w:pPr>
              <w:pStyle w:val="NormalnyWeb"/>
              <w:rPr>
                <w:rFonts w:asciiTheme="minorHAnsi" w:hAnsiTheme="minorHAnsi" w:cstheme="minorHAnsi"/>
                <w:i/>
                <w:sz w:val="22"/>
                <w:szCs w:val="22"/>
              </w:rPr>
            </w:pPr>
            <w:r w:rsidRPr="00682F04">
              <w:rPr>
                <w:rFonts w:asciiTheme="minorHAnsi" w:hAnsiTheme="minorHAnsi" w:cstheme="minorHAnsi"/>
                <w:i/>
                <w:sz w:val="22"/>
                <w:szCs w:val="22"/>
              </w:rPr>
              <w:t>Cmentarze</w:t>
            </w:r>
          </w:p>
        </w:tc>
        <w:tc>
          <w:tcPr>
            <w:tcW w:w="529" w:type="pct"/>
            <w:tcBorders>
              <w:top w:val="outset" w:sz="6" w:space="0" w:color="000000"/>
              <w:left w:val="outset" w:sz="6" w:space="0" w:color="000000"/>
              <w:bottom w:val="outset" w:sz="6" w:space="0" w:color="000000"/>
              <w:right w:val="outset" w:sz="6" w:space="0" w:color="000000"/>
            </w:tcBorders>
          </w:tcPr>
          <w:p w14:paraId="75BF00E0" w14:textId="0D0D3D68"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w:t>
            </w:r>
          </w:p>
        </w:tc>
        <w:tc>
          <w:tcPr>
            <w:tcW w:w="529" w:type="pct"/>
            <w:tcBorders>
              <w:top w:val="outset" w:sz="6" w:space="0" w:color="000000"/>
              <w:left w:val="outset" w:sz="6" w:space="0" w:color="000000"/>
              <w:bottom w:val="outset" w:sz="6" w:space="0" w:color="000000"/>
              <w:right w:val="outset" w:sz="6" w:space="0" w:color="000000"/>
            </w:tcBorders>
          </w:tcPr>
          <w:p w14:paraId="3B9197A6" w14:textId="4FF97AB9"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2.776,86</w:t>
            </w:r>
          </w:p>
        </w:tc>
        <w:tc>
          <w:tcPr>
            <w:tcW w:w="423" w:type="pct"/>
            <w:tcBorders>
              <w:top w:val="outset" w:sz="6" w:space="0" w:color="000000"/>
              <w:left w:val="outset" w:sz="6" w:space="0" w:color="000000"/>
              <w:bottom w:val="outset" w:sz="6" w:space="0" w:color="000000"/>
              <w:right w:val="outset" w:sz="6" w:space="0" w:color="000000"/>
            </w:tcBorders>
          </w:tcPr>
          <w:p w14:paraId="5B7381F6" w14:textId="30E5F109"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92,56</w:t>
            </w:r>
          </w:p>
        </w:tc>
        <w:tc>
          <w:tcPr>
            <w:tcW w:w="529" w:type="pct"/>
            <w:tcBorders>
              <w:top w:val="outset" w:sz="6" w:space="0" w:color="000000"/>
              <w:left w:val="outset" w:sz="6" w:space="0" w:color="000000"/>
              <w:bottom w:val="outset" w:sz="6" w:space="0" w:color="000000"/>
              <w:right w:val="outset" w:sz="6" w:space="0" w:color="000000"/>
            </w:tcBorders>
          </w:tcPr>
          <w:p w14:paraId="794D9F38" w14:textId="19E3190D"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3.000,00</w:t>
            </w:r>
          </w:p>
        </w:tc>
        <w:tc>
          <w:tcPr>
            <w:tcW w:w="530" w:type="pct"/>
            <w:tcBorders>
              <w:top w:val="outset" w:sz="6" w:space="0" w:color="000000"/>
              <w:left w:val="outset" w:sz="6" w:space="0" w:color="000000"/>
              <w:bottom w:val="outset" w:sz="6" w:space="0" w:color="000000"/>
              <w:right w:val="outset" w:sz="6" w:space="0" w:color="000000"/>
            </w:tcBorders>
          </w:tcPr>
          <w:p w14:paraId="31E213EB" w14:textId="3844D9FF" w:rsidR="00F74AA4" w:rsidRPr="00682F04" w:rsidRDefault="00F74AA4"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2.776,86</w:t>
            </w:r>
          </w:p>
        </w:tc>
        <w:tc>
          <w:tcPr>
            <w:tcW w:w="529" w:type="pct"/>
            <w:tcBorders>
              <w:top w:val="outset" w:sz="6" w:space="0" w:color="000000"/>
              <w:left w:val="outset" w:sz="6" w:space="0" w:color="000000"/>
              <w:bottom w:val="outset" w:sz="6" w:space="0" w:color="000000"/>
              <w:right w:val="outset" w:sz="6" w:space="0" w:color="000000"/>
            </w:tcBorders>
          </w:tcPr>
          <w:p w14:paraId="4922D97D" w14:textId="0C15CC85" w:rsidR="00F74AA4" w:rsidRPr="00682F04" w:rsidRDefault="00132FA2"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8FE7650" w14:textId="3B53B27B" w:rsidR="00F74AA4" w:rsidRPr="00682F04" w:rsidRDefault="00132FA2" w:rsidP="00F74AA4">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023D8B1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0FD185"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BE5BF7E" w14:textId="77777777" w:rsidR="00F74AA4" w:rsidRPr="00682F04" w:rsidRDefault="00F74AA4" w:rsidP="00F74AA4">
            <w:pPr>
              <w:pStyle w:val="NormalnyWeb"/>
              <w:jc w:val="center"/>
              <w:rPr>
                <w:rFonts w:asciiTheme="minorHAnsi" w:hAnsiTheme="minorHAnsi" w:cstheme="minorHAnsi"/>
                <w: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7F03F5B" w14:textId="77777777" w:rsidR="00F74AA4" w:rsidRPr="00682F04" w:rsidRDefault="00F74AA4" w:rsidP="00F74AA4">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6BB6632" w14:textId="77777777" w:rsidR="00F74AA4" w:rsidRPr="00682F04" w:rsidRDefault="00F74AA4" w:rsidP="00F74AA4">
            <w:pPr>
              <w:pStyle w:val="NormalnyWeb"/>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4C415D"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746547" w14:textId="77777777" w:rsidR="00F74AA4" w:rsidRPr="00682F04" w:rsidRDefault="00F74AA4" w:rsidP="00F74AA4">
            <w:pPr>
              <w:pStyle w:val="NormalnyWeb"/>
              <w:jc w:val="center"/>
              <w:rPr>
                <w:rFonts w:asciiTheme="minorHAnsi" w:hAnsiTheme="minorHAnsi" w:cstheme="minorHAnsi"/>
                <w: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25E1C21"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69CE78" w14:textId="77777777" w:rsidR="00F74AA4" w:rsidRPr="00682F04" w:rsidRDefault="00F74AA4" w:rsidP="00F74AA4">
            <w:pPr>
              <w:pStyle w:val="NormalnyWeb"/>
              <w:jc w:val="center"/>
              <w:rPr>
                <w:rFonts w:asciiTheme="minorHAnsi" w:hAnsiTheme="minorHAnsi" w:cstheme="minorHAnsi"/>
                <w: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9229913"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5752AF" w14:textId="77777777" w:rsidR="00F74AA4" w:rsidRPr="00682F04" w:rsidRDefault="00F74AA4" w:rsidP="00F74AA4">
            <w:pPr>
              <w:pStyle w:val="NormalnyWeb"/>
              <w:jc w:val="center"/>
              <w:rPr>
                <w:rFonts w:asciiTheme="minorHAnsi" w:hAnsiTheme="minorHAnsi" w:cstheme="minorHAnsi"/>
                <w: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40BC2D0" w14:textId="77777777" w:rsidR="00F74AA4" w:rsidRPr="00682F04" w:rsidRDefault="00F74AA4" w:rsidP="00F74AA4">
            <w:pPr>
              <w:pStyle w:val="NormalnyWeb"/>
              <w:jc w:val="center"/>
              <w:rPr>
                <w:rFonts w:asciiTheme="minorHAnsi" w:hAnsiTheme="minorHAnsi" w:cstheme="minorHAnsi"/>
                <w:i/>
                <w:sz w:val="22"/>
                <w:szCs w:val="22"/>
              </w:rPr>
            </w:pPr>
          </w:p>
        </w:tc>
      </w:tr>
      <w:tr w:rsidR="005F46E7" w:rsidRPr="00BC54C9" w14:paraId="7A2625C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0DCFFE"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F10690" w14:textId="77777777" w:rsidR="00F74AA4" w:rsidRPr="00682F04" w:rsidRDefault="00F74AA4" w:rsidP="00F74AA4">
            <w:pPr>
              <w:pStyle w:val="NormalnyWeb"/>
              <w:jc w:val="center"/>
              <w:rPr>
                <w:rFonts w:asciiTheme="minorHAnsi" w:hAnsiTheme="minorHAnsi" w:cstheme="minorHAnsi"/>
                <w: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3959123"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0BEDC8DB"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3C3F2491" w14:textId="6A731A32"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29" w:type="pct"/>
            <w:tcBorders>
              <w:top w:val="outset" w:sz="6" w:space="0" w:color="000000"/>
              <w:left w:val="outset" w:sz="6" w:space="0" w:color="000000"/>
              <w:bottom w:val="outset" w:sz="6" w:space="0" w:color="000000"/>
              <w:right w:val="outset" w:sz="6" w:space="0" w:color="000000"/>
            </w:tcBorders>
          </w:tcPr>
          <w:p w14:paraId="5D6AB28E" w14:textId="61563DD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2.776,86</w:t>
            </w:r>
          </w:p>
        </w:tc>
        <w:tc>
          <w:tcPr>
            <w:tcW w:w="423" w:type="pct"/>
            <w:tcBorders>
              <w:top w:val="outset" w:sz="6" w:space="0" w:color="000000"/>
              <w:left w:val="outset" w:sz="6" w:space="0" w:color="000000"/>
              <w:bottom w:val="outset" w:sz="6" w:space="0" w:color="000000"/>
              <w:right w:val="outset" w:sz="6" w:space="0" w:color="000000"/>
            </w:tcBorders>
          </w:tcPr>
          <w:p w14:paraId="6150D04B" w14:textId="1159A51F"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92,56</w:t>
            </w:r>
          </w:p>
        </w:tc>
        <w:tc>
          <w:tcPr>
            <w:tcW w:w="529" w:type="pct"/>
            <w:tcBorders>
              <w:top w:val="outset" w:sz="6" w:space="0" w:color="000000"/>
              <w:left w:val="outset" w:sz="6" w:space="0" w:color="000000"/>
              <w:bottom w:val="outset" w:sz="6" w:space="0" w:color="000000"/>
              <w:right w:val="outset" w:sz="6" w:space="0" w:color="000000"/>
            </w:tcBorders>
          </w:tcPr>
          <w:p w14:paraId="7453BDDC" w14:textId="446BDB8C"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30" w:type="pct"/>
            <w:tcBorders>
              <w:top w:val="outset" w:sz="6" w:space="0" w:color="000000"/>
              <w:left w:val="outset" w:sz="6" w:space="0" w:color="000000"/>
              <w:bottom w:val="outset" w:sz="6" w:space="0" w:color="000000"/>
              <w:right w:val="outset" w:sz="6" w:space="0" w:color="000000"/>
            </w:tcBorders>
          </w:tcPr>
          <w:p w14:paraId="4BA7A159" w14:textId="78D26C2A"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2.776,86</w:t>
            </w:r>
          </w:p>
        </w:tc>
        <w:tc>
          <w:tcPr>
            <w:tcW w:w="529" w:type="pct"/>
            <w:tcBorders>
              <w:top w:val="outset" w:sz="6" w:space="0" w:color="000000"/>
              <w:left w:val="outset" w:sz="6" w:space="0" w:color="000000"/>
              <w:bottom w:val="outset" w:sz="6" w:space="0" w:color="000000"/>
              <w:right w:val="outset" w:sz="6" w:space="0" w:color="000000"/>
            </w:tcBorders>
          </w:tcPr>
          <w:p w14:paraId="78E5BA0E" w14:textId="14F2F0F1" w:rsidR="00F74AA4" w:rsidRPr="00682F04" w:rsidRDefault="00132FA2"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01FAC6A" w14:textId="4712170E" w:rsidR="00F74AA4" w:rsidRPr="00682F04" w:rsidRDefault="00132FA2" w:rsidP="00F74AA4">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BDA4B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6851E1"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C19F79D" w14:textId="77777777" w:rsidR="00F74AA4" w:rsidRPr="00682F04" w:rsidRDefault="00F74AA4" w:rsidP="00F74AA4">
            <w:pPr>
              <w:pStyle w:val="NormalnyWeb"/>
              <w:jc w:val="center"/>
              <w:rPr>
                <w:rFonts w:asciiTheme="minorHAnsi" w:hAnsiTheme="minorHAnsi" w:cstheme="minorHAnsi"/>
                <w: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B3CF177"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C083B3F"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2D5B1A1"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0C7437" w14:textId="77777777" w:rsidR="00F74AA4" w:rsidRPr="00682F04" w:rsidRDefault="00F74AA4" w:rsidP="00F74AA4">
            <w:pPr>
              <w:pStyle w:val="NormalnyWeb"/>
              <w:jc w:val="center"/>
              <w:rPr>
                <w:rFonts w:asciiTheme="minorHAnsi" w:hAnsiTheme="minorHAnsi" w:cstheme="minorHAnsi"/>
                <w: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7D305DE"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5951613" w14:textId="77777777" w:rsidR="00F74AA4" w:rsidRPr="00682F04" w:rsidRDefault="00F74AA4" w:rsidP="00F74AA4">
            <w:pPr>
              <w:pStyle w:val="NormalnyWeb"/>
              <w:jc w:val="center"/>
              <w:rPr>
                <w:rFonts w:asciiTheme="minorHAnsi" w:hAnsiTheme="minorHAnsi" w:cstheme="minorHAnsi"/>
                <w: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37CBDA0" w14:textId="77777777" w:rsidR="00F74AA4" w:rsidRPr="00682F04" w:rsidRDefault="00F74AA4" w:rsidP="00F74AA4">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83A487" w14:textId="77777777" w:rsidR="00F74AA4" w:rsidRPr="00682F04" w:rsidRDefault="00F74AA4" w:rsidP="00F74AA4">
            <w:pPr>
              <w:pStyle w:val="NormalnyWeb"/>
              <w:jc w:val="center"/>
              <w:rPr>
                <w:rFonts w:asciiTheme="minorHAnsi" w:hAnsiTheme="minorHAnsi" w:cstheme="minorHAnsi"/>
                <w: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C4B9D32" w14:textId="77777777" w:rsidR="00F74AA4" w:rsidRPr="00682F04" w:rsidRDefault="00F74AA4" w:rsidP="00F74AA4">
            <w:pPr>
              <w:pStyle w:val="NormalnyWeb"/>
              <w:jc w:val="center"/>
              <w:rPr>
                <w:rFonts w:asciiTheme="minorHAnsi" w:hAnsiTheme="minorHAnsi" w:cstheme="minorHAnsi"/>
                <w:i/>
                <w:sz w:val="22"/>
                <w:szCs w:val="22"/>
              </w:rPr>
            </w:pPr>
          </w:p>
        </w:tc>
      </w:tr>
      <w:tr w:rsidR="005F46E7" w:rsidRPr="00BC54C9" w14:paraId="32F5192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40A07960" w14:textId="77777777" w:rsidR="00F74AA4" w:rsidRPr="00682F04" w:rsidRDefault="00F74AA4" w:rsidP="00F74AA4">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750</w:t>
            </w:r>
          </w:p>
        </w:tc>
        <w:tc>
          <w:tcPr>
            <w:tcW w:w="276" w:type="pct"/>
            <w:tcBorders>
              <w:top w:val="outset" w:sz="6" w:space="0" w:color="000000"/>
              <w:left w:val="outset" w:sz="6" w:space="0" w:color="000000"/>
              <w:bottom w:val="outset" w:sz="6" w:space="0" w:color="000000"/>
              <w:right w:val="outset" w:sz="6" w:space="0" w:color="000000"/>
            </w:tcBorders>
          </w:tcPr>
          <w:p w14:paraId="675D3861"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E48DFA4"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CB880D3" w14:textId="77777777" w:rsidR="00F74AA4" w:rsidRPr="00682F04" w:rsidRDefault="00F74AA4" w:rsidP="00F74AA4">
            <w:pPr>
              <w:pStyle w:val="NormalnyWeb"/>
              <w:rPr>
                <w:rFonts w:asciiTheme="minorHAnsi" w:hAnsiTheme="minorHAnsi" w:cstheme="minorHAnsi"/>
                <w:sz w:val="22"/>
                <w:szCs w:val="22"/>
              </w:rPr>
            </w:pPr>
            <w:r w:rsidRPr="00682F04">
              <w:rPr>
                <w:rFonts w:asciiTheme="minorHAnsi" w:hAnsiTheme="minorHAnsi" w:cstheme="minorHAnsi"/>
                <w:b/>
                <w:bCs/>
                <w:sz w:val="22"/>
                <w:szCs w:val="22"/>
              </w:rPr>
              <w:t>Administracja publiczna</w:t>
            </w:r>
          </w:p>
        </w:tc>
        <w:tc>
          <w:tcPr>
            <w:tcW w:w="529" w:type="pct"/>
            <w:tcBorders>
              <w:top w:val="outset" w:sz="6" w:space="0" w:color="000000"/>
              <w:left w:val="outset" w:sz="6" w:space="0" w:color="000000"/>
              <w:bottom w:val="outset" w:sz="6" w:space="0" w:color="000000"/>
              <w:right w:val="outset" w:sz="6" w:space="0" w:color="000000"/>
            </w:tcBorders>
          </w:tcPr>
          <w:p w14:paraId="5D330E5E" w14:textId="39E5C2BC"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3.379.301,43</w:t>
            </w:r>
          </w:p>
        </w:tc>
        <w:tc>
          <w:tcPr>
            <w:tcW w:w="529" w:type="pct"/>
            <w:tcBorders>
              <w:top w:val="outset" w:sz="6" w:space="0" w:color="000000"/>
              <w:left w:val="outset" w:sz="6" w:space="0" w:color="000000"/>
              <w:bottom w:val="outset" w:sz="6" w:space="0" w:color="000000"/>
              <w:right w:val="outset" w:sz="6" w:space="0" w:color="000000"/>
            </w:tcBorders>
          </w:tcPr>
          <w:p w14:paraId="0ABB25B0" w14:textId="65A95C42"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2.926.980,44</w:t>
            </w:r>
          </w:p>
        </w:tc>
        <w:tc>
          <w:tcPr>
            <w:tcW w:w="423" w:type="pct"/>
            <w:tcBorders>
              <w:top w:val="outset" w:sz="6" w:space="0" w:color="000000"/>
              <w:left w:val="outset" w:sz="6" w:space="0" w:color="000000"/>
              <w:bottom w:val="outset" w:sz="6" w:space="0" w:color="000000"/>
              <w:right w:val="outset" w:sz="6" w:space="0" w:color="000000"/>
            </w:tcBorders>
          </w:tcPr>
          <w:p w14:paraId="48A175E0" w14:textId="2380E78C" w:rsidR="00F74AA4" w:rsidRPr="00682F04" w:rsidRDefault="00F74AA4"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86,61</w:t>
            </w:r>
          </w:p>
        </w:tc>
        <w:tc>
          <w:tcPr>
            <w:tcW w:w="529" w:type="pct"/>
            <w:tcBorders>
              <w:top w:val="outset" w:sz="6" w:space="0" w:color="000000"/>
              <w:left w:val="outset" w:sz="6" w:space="0" w:color="000000"/>
              <w:bottom w:val="outset" w:sz="6" w:space="0" w:color="000000"/>
              <w:right w:val="outset" w:sz="6" w:space="0" w:color="000000"/>
            </w:tcBorders>
          </w:tcPr>
          <w:p w14:paraId="75340144" w14:textId="7C65343D" w:rsidR="00F74AA4" w:rsidRPr="00682F04" w:rsidRDefault="00132FA2"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3.136.913,39</w:t>
            </w:r>
          </w:p>
        </w:tc>
        <w:tc>
          <w:tcPr>
            <w:tcW w:w="530" w:type="pct"/>
            <w:tcBorders>
              <w:top w:val="outset" w:sz="6" w:space="0" w:color="000000"/>
              <w:left w:val="outset" w:sz="6" w:space="0" w:color="000000"/>
              <w:bottom w:val="outset" w:sz="6" w:space="0" w:color="000000"/>
              <w:right w:val="outset" w:sz="6" w:space="0" w:color="000000"/>
            </w:tcBorders>
          </w:tcPr>
          <w:p w14:paraId="6721874F" w14:textId="5A23759E" w:rsidR="00F74AA4" w:rsidRPr="00682F04" w:rsidRDefault="00B92FC8" w:rsidP="00F74AA4">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2.696.234,90</w:t>
            </w:r>
          </w:p>
        </w:tc>
        <w:tc>
          <w:tcPr>
            <w:tcW w:w="529" w:type="pct"/>
            <w:tcBorders>
              <w:top w:val="outset" w:sz="6" w:space="0" w:color="000000"/>
              <w:left w:val="outset" w:sz="6" w:space="0" w:color="000000"/>
              <w:bottom w:val="outset" w:sz="6" w:space="0" w:color="000000"/>
              <w:right w:val="outset" w:sz="6" w:space="0" w:color="000000"/>
            </w:tcBorders>
          </w:tcPr>
          <w:p w14:paraId="0C50DA6A" w14:textId="34998341" w:rsidR="00F74AA4" w:rsidRPr="00682F04" w:rsidRDefault="00132FA2" w:rsidP="00F74AA4">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242.388,04</w:t>
            </w:r>
          </w:p>
        </w:tc>
        <w:tc>
          <w:tcPr>
            <w:tcW w:w="509" w:type="pct"/>
            <w:tcBorders>
              <w:top w:val="outset" w:sz="6" w:space="0" w:color="000000"/>
              <w:left w:val="outset" w:sz="6" w:space="0" w:color="000000"/>
              <w:bottom w:val="outset" w:sz="6" w:space="0" w:color="000000"/>
              <w:right w:val="outset" w:sz="6" w:space="0" w:color="000000"/>
            </w:tcBorders>
          </w:tcPr>
          <w:p w14:paraId="14D7B986" w14:textId="7691A61A" w:rsidR="00F74AA4" w:rsidRPr="00682F04" w:rsidRDefault="00132FA2" w:rsidP="00F74AA4">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230.745,54</w:t>
            </w:r>
          </w:p>
        </w:tc>
      </w:tr>
      <w:tr w:rsidR="005F46E7" w:rsidRPr="00BC54C9" w14:paraId="0D3B13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FD3C8D5" w14:textId="77777777" w:rsidR="00F74AA4" w:rsidRPr="00682F04" w:rsidRDefault="00F74AA4" w:rsidP="00F74AA4">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CC8C63" w14:textId="77777777" w:rsidR="00F74AA4" w:rsidRPr="00682F04" w:rsidRDefault="00F74AA4" w:rsidP="00F74AA4">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432994B" w14:textId="77777777" w:rsidR="00F74AA4" w:rsidRPr="00682F04" w:rsidRDefault="00F74AA4" w:rsidP="00F74AA4">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42F984D" w14:textId="77777777" w:rsidR="00F74AA4" w:rsidRPr="00682F04" w:rsidRDefault="00F74AA4" w:rsidP="00F74AA4">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0F2BBCE"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1BB529" w14:textId="77777777" w:rsidR="00F74AA4" w:rsidRPr="00682F04" w:rsidRDefault="00F74AA4" w:rsidP="00F74AA4">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101D23D" w14:textId="77777777" w:rsidR="00F74AA4" w:rsidRPr="00682F04" w:rsidRDefault="00F74AA4" w:rsidP="00F74AA4">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EB6106" w14:textId="77777777" w:rsidR="00F74AA4" w:rsidRPr="00682F04" w:rsidRDefault="00F74AA4" w:rsidP="00F74AA4">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9F60E7A" w14:textId="77777777" w:rsidR="00F74AA4" w:rsidRPr="00682F04" w:rsidRDefault="00F74AA4" w:rsidP="00F74AA4">
            <w:pPr>
              <w:pStyle w:val="NormalnyWeb"/>
              <w:jc w:val="center"/>
              <w:rPr>
                <w:rFonts w:asciiTheme="minorHAnsi" w:hAnsiTheme="minorHAnsi" w:cstheme="minorHAnsi"/>
                <w:b/>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963C5B" w14:textId="77777777" w:rsidR="00F74AA4" w:rsidRPr="00682F04" w:rsidRDefault="00F74AA4" w:rsidP="00F74AA4">
            <w:pPr>
              <w:pStyle w:val="NormalnyWeb"/>
              <w:jc w:val="center"/>
              <w:rPr>
                <w:rFonts w:asciiTheme="minorHAnsi" w:hAnsiTheme="minorHAnsi" w:cstheme="minorHAnsi"/>
                <w:b/>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1964753" w14:textId="77777777" w:rsidR="00F74AA4" w:rsidRPr="00682F04" w:rsidRDefault="00F74AA4" w:rsidP="00F74AA4">
            <w:pPr>
              <w:pStyle w:val="NormalnyWeb"/>
              <w:jc w:val="center"/>
              <w:rPr>
                <w:rFonts w:asciiTheme="minorHAnsi" w:hAnsiTheme="minorHAnsi" w:cstheme="minorHAnsi"/>
                <w:sz w:val="22"/>
                <w:szCs w:val="22"/>
              </w:rPr>
            </w:pPr>
          </w:p>
        </w:tc>
      </w:tr>
      <w:tr w:rsidR="005F46E7" w:rsidRPr="00BC54C9" w14:paraId="23FFE40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78E7C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F5FC3D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75011</w:t>
            </w:r>
          </w:p>
        </w:tc>
        <w:tc>
          <w:tcPr>
            <w:tcW w:w="221" w:type="pct"/>
            <w:tcBorders>
              <w:top w:val="outset" w:sz="6" w:space="0" w:color="000000"/>
              <w:left w:val="outset" w:sz="6" w:space="0" w:color="000000"/>
              <w:bottom w:val="outset" w:sz="6" w:space="0" w:color="000000"/>
              <w:right w:val="outset" w:sz="6" w:space="0" w:color="000000"/>
            </w:tcBorders>
          </w:tcPr>
          <w:p w14:paraId="47E8B1B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4F6DD0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Urzędy wojewódzkie</w:t>
            </w:r>
          </w:p>
        </w:tc>
        <w:tc>
          <w:tcPr>
            <w:tcW w:w="529" w:type="pct"/>
            <w:tcBorders>
              <w:top w:val="outset" w:sz="6" w:space="0" w:color="000000"/>
              <w:left w:val="outset" w:sz="6" w:space="0" w:color="000000"/>
              <w:bottom w:val="outset" w:sz="6" w:space="0" w:color="000000"/>
              <w:right w:val="outset" w:sz="6" w:space="0" w:color="000000"/>
            </w:tcBorders>
          </w:tcPr>
          <w:p w14:paraId="4D8B0334" w14:textId="276CAF5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82.481,43</w:t>
            </w:r>
          </w:p>
        </w:tc>
        <w:tc>
          <w:tcPr>
            <w:tcW w:w="529" w:type="pct"/>
            <w:tcBorders>
              <w:top w:val="outset" w:sz="6" w:space="0" w:color="000000"/>
              <w:left w:val="outset" w:sz="6" w:space="0" w:color="000000"/>
              <w:bottom w:val="outset" w:sz="6" w:space="0" w:color="000000"/>
              <w:right w:val="outset" w:sz="6" w:space="0" w:color="000000"/>
            </w:tcBorders>
          </w:tcPr>
          <w:p w14:paraId="6906C6AB" w14:textId="2D749C6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79.626,17</w:t>
            </w:r>
          </w:p>
        </w:tc>
        <w:tc>
          <w:tcPr>
            <w:tcW w:w="423" w:type="pct"/>
            <w:tcBorders>
              <w:top w:val="outset" w:sz="6" w:space="0" w:color="000000"/>
              <w:left w:val="outset" w:sz="6" w:space="0" w:color="000000"/>
              <w:bottom w:val="outset" w:sz="6" w:space="0" w:color="000000"/>
              <w:right w:val="outset" w:sz="6" w:space="0" w:color="000000"/>
            </w:tcBorders>
          </w:tcPr>
          <w:p w14:paraId="440073B9" w14:textId="7AE5A84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96,54</w:t>
            </w:r>
          </w:p>
        </w:tc>
        <w:tc>
          <w:tcPr>
            <w:tcW w:w="529" w:type="pct"/>
            <w:tcBorders>
              <w:top w:val="outset" w:sz="6" w:space="0" w:color="000000"/>
              <w:left w:val="outset" w:sz="6" w:space="0" w:color="000000"/>
              <w:bottom w:val="outset" w:sz="6" w:space="0" w:color="000000"/>
              <w:right w:val="outset" w:sz="6" w:space="0" w:color="000000"/>
            </w:tcBorders>
          </w:tcPr>
          <w:p w14:paraId="606465BC" w14:textId="1A9845C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82.481,43</w:t>
            </w:r>
          </w:p>
        </w:tc>
        <w:tc>
          <w:tcPr>
            <w:tcW w:w="530" w:type="pct"/>
            <w:tcBorders>
              <w:top w:val="outset" w:sz="6" w:space="0" w:color="000000"/>
              <w:left w:val="outset" w:sz="6" w:space="0" w:color="000000"/>
              <w:bottom w:val="outset" w:sz="6" w:space="0" w:color="000000"/>
              <w:right w:val="outset" w:sz="6" w:space="0" w:color="000000"/>
            </w:tcBorders>
          </w:tcPr>
          <w:p w14:paraId="069FBBDC" w14:textId="03CCC6D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79.626,17</w:t>
            </w:r>
          </w:p>
        </w:tc>
        <w:tc>
          <w:tcPr>
            <w:tcW w:w="529" w:type="pct"/>
            <w:tcBorders>
              <w:top w:val="outset" w:sz="6" w:space="0" w:color="000000"/>
              <w:left w:val="outset" w:sz="6" w:space="0" w:color="000000"/>
              <w:bottom w:val="outset" w:sz="6" w:space="0" w:color="000000"/>
              <w:right w:val="outset" w:sz="6" w:space="0" w:color="000000"/>
            </w:tcBorders>
          </w:tcPr>
          <w:p w14:paraId="38F6A33D" w14:textId="1C0B553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8E13D77" w14:textId="79D0223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2F8FFB4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ADCE78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7AAAB8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982A46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3E98E6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0A06B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5AFDAB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666889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692776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BFB518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73A15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601D68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E1BE8F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A7541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50ED6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AAFC74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447DDB1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2B4B06F4" w14:textId="5775EB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69.051,61</w:t>
            </w:r>
          </w:p>
        </w:tc>
        <w:tc>
          <w:tcPr>
            <w:tcW w:w="529" w:type="pct"/>
            <w:tcBorders>
              <w:top w:val="outset" w:sz="6" w:space="0" w:color="000000"/>
              <w:left w:val="outset" w:sz="6" w:space="0" w:color="000000"/>
              <w:bottom w:val="outset" w:sz="6" w:space="0" w:color="000000"/>
              <w:right w:val="outset" w:sz="6" w:space="0" w:color="000000"/>
            </w:tcBorders>
          </w:tcPr>
          <w:p w14:paraId="7856934E" w14:textId="492CE9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66.663,26</w:t>
            </w:r>
          </w:p>
        </w:tc>
        <w:tc>
          <w:tcPr>
            <w:tcW w:w="423" w:type="pct"/>
            <w:tcBorders>
              <w:top w:val="outset" w:sz="6" w:space="0" w:color="000000"/>
              <w:left w:val="outset" w:sz="6" w:space="0" w:color="000000"/>
              <w:bottom w:val="outset" w:sz="6" w:space="0" w:color="000000"/>
              <w:right w:val="outset" w:sz="6" w:space="0" w:color="000000"/>
            </w:tcBorders>
          </w:tcPr>
          <w:p w14:paraId="2C5E2148" w14:textId="115C47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96,54</w:t>
            </w:r>
          </w:p>
        </w:tc>
        <w:tc>
          <w:tcPr>
            <w:tcW w:w="529" w:type="pct"/>
            <w:tcBorders>
              <w:top w:val="outset" w:sz="6" w:space="0" w:color="000000"/>
              <w:left w:val="outset" w:sz="6" w:space="0" w:color="000000"/>
              <w:bottom w:val="outset" w:sz="6" w:space="0" w:color="000000"/>
              <w:right w:val="outset" w:sz="6" w:space="0" w:color="000000"/>
            </w:tcBorders>
          </w:tcPr>
          <w:p w14:paraId="322F8A12" w14:textId="61DC99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69.051,61</w:t>
            </w:r>
          </w:p>
        </w:tc>
        <w:tc>
          <w:tcPr>
            <w:tcW w:w="530" w:type="pct"/>
            <w:tcBorders>
              <w:top w:val="outset" w:sz="6" w:space="0" w:color="000000"/>
              <w:left w:val="outset" w:sz="6" w:space="0" w:color="000000"/>
              <w:bottom w:val="outset" w:sz="6" w:space="0" w:color="000000"/>
              <w:right w:val="outset" w:sz="6" w:space="0" w:color="000000"/>
            </w:tcBorders>
          </w:tcPr>
          <w:p w14:paraId="64D08FE1" w14:textId="61F5CB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66.663,26</w:t>
            </w:r>
          </w:p>
        </w:tc>
        <w:tc>
          <w:tcPr>
            <w:tcW w:w="529" w:type="pct"/>
            <w:tcBorders>
              <w:top w:val="outset" w:sz="6" w:space="0" w:color="000000"/>
              <w:left w:val="outset" w:sz="6" w:space="0" w:color="000000"/>
              <w:bottom w:val="outset" w:sz="6" w:space="0" w:color="000000"/>
              <w:right w:val="outset" w:sz="6" w:space="0" w:color="000000"/>
            </w:tcBorders>
          </w:tcPr>
          <w:p w14:paraId="302CA58C" w14:textId="40BDD4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BD7BA89" w14:textId="4D884D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B1C9AD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FC54BB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EF641E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84A60E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8755E9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9BB3978" w14:textId="38B304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11.820,50</w:t>
            </w:r>
          </w:p>
        </w:tc>
        <w:tc>
          <w:tcPr>
            <w:tcW w:w="529" w:type="pct"/>
            <w:tcBorders>
              <w:top w:val="outset" w:sz="6" w:space="0" w:color="000000"/>
              <w:left w:val="outset" w:sz="6" w:space="0" w:color="000000"/>
              <w:bottom w:val="outset" w:sz="6" w:space="0" w:color="000000"/>
              <w:right w:val="outset" w:sz="6" w:space="0" w:color="000000"/>
            </w:tcBorders>
          </w:tcPr>
          <w:p w14:paraId="1E98B6A5" w14:textId="397C62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11.412,10</w:t>
            </w:r>
          </w:p>
        </w:tc>
        <w:tc>
          <w:tcPr>
            <w:tcW w:w="423" w:type="pct"/>
            <w:tcBorders>
              <w:top w:val="outset" w:sz="6" w:space="0" w:color="000000"/>
              <w:left w:val="outset" w:sz="6" w:space="0" w:color="000000"/>
              <w:bottom w:val="outset" w:sz="6" w:space="0" w:color="000000"/>
              <w:right w:val="outset" w:sz="6" w:space="0" w:color="000000"/>
            </w:tcBorders>
          </w:tcPr>
          <w:p w14:paraId="63A389C4" w14:textId="6ADFB1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96,54</w:t>
            </w:r>
          </w:p>
        </w:tc>
        <w:tc>
          <w:tcPr>
            <w:tcW w:w="529" w:type="pct"/>
            <w:tcBorders>
              <w:top w:val="outset" w:sz="6" w:space="0" w:color="000000"/>
              <w:left w:val="outset" w:sz="6" w:space="0" w:color="000000"/>
              <w:bottom w:val="outset" w:sz="6" w:space="0" w:color="000000"/>
              <w:right w:val="outset" w:sz="6" w:space="0" w:color="000000"/>
            </w:tcBorders>
          </w:tcPr>
          <w:p w14:paraId="13E91C64" w14:textId="3B2756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11.820,50</w:t>
            </w:r>
          </w:p>
        </w:tc>
        <w:tc>
          <w:tcPr>
            <w:tcW w:w="530" w:type="pct"/>
            <w:tcBorders>
              <w:top w:val="outset" w:sz="6" w:space="0" w:color="000000"/>
              <w:left w:val="outset" w:sz="6" w:space="0" w:color="000000"/>
              <w:bottom w:val="outset" w:sz="6" w:space="0" w:color="000000"/>
              <w:right w:val="outset" w:sz="6" w:space="0" w:color="000000"/>
            </w:tcBorders>
          </w:tcPr>
          <w:p w14:paraId="70F2E94A" w14:textId="2D7F59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11.412,10</w:t>
            </w:r>
          </w:p>
        </w:tc>
        <w:tc>
          <w:tcPr>
            <w:tcW w:w="529" w:type="pct"/>
            <w:tcBorders>
              <w:top w:val="outset" w:sz="6" w:space="0" w:color="000000"/>
              <w:left w:val="outset" w:sz="6" w:space="0" w:color="000000"/>
              <w:bottom w:val="outset" w:sz="6" w:space="0" w:color="000000"/>
              <w:right w:val="outset" w:sz="6" w:space="0" w:color="000000"/>
            </w:tcBorders>
          </w:tcPr>
          <w:p w14:paraId="31ECA83B" w14:textId="0100A2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EFEAC15" w14:textId="106F53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E268D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36DE61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20665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80389C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3AC94D2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57A2352C" w14:textId="4CD64C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1.609,32</w:t>
            </w:r>
          </w:p>
        </w:tc>
        <w:tc>
          <w:tcPr>
            <w:tcW w:w="529" w:type="pct"/>
            <w:tcBorders>
              <w:top w:val="outset" w:sz="6" w:space="0" w:color="000000"/>
              <w:left w:val="outset" w:sz="6" w:space="0" w:color="000000"/>
              <w:bottom w:val="outset" w:sz="6" w:space="0" w:color="000000"/>
              <w:right w:val="outset" w:sz="6" w:space="0" w:color="000000"/>
            </w:tcBorders>
          </w:tcPr>
          <w:p w14:paraId="04DECEED" w14:textId="1636AD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1.550,81</w:t>
            </w:r>
          </w:p>
        </w:tc>
        <w:tc>
          <w:tcPr>
            <w:tcW w:w="423" w:type="pct"/>
            <w:tcBorders>
              <w:top w:val="outset" w:sz="6" w:space="0" w:color="000000"/>
              <w:left w:val="outset" w:sz="6" w:space="0" w:color="000000"/>
              <w:bottom w:val="outset" w:sz="6" w:space="0" w:color="000000"/>
              <w:right w:val="outset" w:sz="6" w:space="0" w:color="000000"/>
            </w:tcBorders>
          </w:tcPr>
          <w:p w14:paraId="72B509D3" w14:textId="47FDFC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96,36</w:t>
            </w:r>
          </w:p>
        </w:tc>
        <w:tc>
          <w:tcPr>
            <w:tcW w:w="529" w:type="pct"/>
            <w:tcBorders>
              <w:top w:val="outset" w:sz="6" w:space="0" w:color="000000"/>
              <w:left w:val="outset" w:sz="6" w:space="0" w:color="000000"/>
              <w:bottom w:val="outset" w:sz="6" w:space="0" w:color="000000"/>
              <w:right w:val="outset" w:sz="6" w:space="0" w:color="000000"/>
            </w:tcBorders>
          </w:tcPr>
          <w:p w14:paraId="2646D88B" w14:textId="7A6441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1.609,32</w:t>
            </w:r>
          </w:p>
        </w:tc>
        <w:tc>
          <w:tcPr>
            <w:tcW w:w="530" w:type="pct"/>
            <w:tcBorders>
              <w:top w:val="outset" w:sz="6" w:space="0" w:color="000000"/>
              <w:left w:val="outset" w:sz="6" w:space="0" w:color="000000"/>
              <w:bottom w:val="outset" w:sz="6" w:space="0" w:color="000000"/>
              <w:right w:val="outset" w:sz="6" w:space="0" w:color="000000"/>
            </w:tcBorders>
          </w:tcPr>
          <w:p w14:paraId="06EE0DC3" w14:textId="09A6F3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1.550,81</w:t>
            </w:r>
          </w:p>
        </w:tc>
        <w:tc>
          <w:tcPr>
            <w:tcW w:w="529" w:type="pct"/>
            <w:tcBorders>
              <w:top w:val="outset" w:sz="6" w:space="0" w:color="000000"/>
              <w:left w:val="outset" w:sz="6" w:space="0" w:color="000000"/>
              <w:bottom w:val="outset" w:sz="6" w:space="0" w:color="000000"/>
              <w:right w:val="outset" w:sz="6" w:space="0" w:color="000000"/>
            </w:tcBorders>
          </w:tcPr>
          <w:p w14:paraId="7592AD54" w14:textId="19D4A3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7107843" w14:textId="0D9BF4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1BC4AD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DD23C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B14B3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B9EC43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4D9250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96F45B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CD2E0E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10A490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2A0158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266347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5F8301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D5ADC2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F7712C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F8FD3F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BC2F3C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75022</w:t>
            </w:r>
          </w:p>
        </w:tc>
        <w:tc>
          <w:tcPr>
            <w:tcW w:w="221" w:type="pct"/>
            <w:tcBorders>
              <w:top w:val="outset" w:sz="6" w:space="0" w:color="000000"/>
              <w:left w:val="outset" w:sz="6" w:space="0" w:color="000000"/>
              <w:bottom w:val="outset" w:sz="6" w:space="0" w:color="000000"/>
              <w:right w:val="outset" w:sz="6" w:space="0" w:color="000000"/>
            </w:tcBorders>
          </w:tcPr>
          <w:p w14:paraId="011020A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2C128B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Rady gmin (miast i miast na prawach powiatu)</w:t>
            </w:r>
          </w:p>
        </w:tc>
        <w:tc>
          <w:tcPr>
            <w:tcW w:w="529" w:type="pct"/>
            <w:tcBorders>
              <w:top w:val="outset" w:sz="6" w:space="0" w:color="000000"/>
              <w:left w:val="outset" w:sz="6" w:space="0" w:color="000000"/>
              <w:bottom w:val="outset" w:sz="6" w:space="0" w:color="000000"/>
              <w:right w:val="outset" w:sz="6" w:space="0" w:color="000000"/>
            </w:tcBorders>
          </w:tcPr>
          <w:p w14:paraId="2742E479" w14:textId="2BD199D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149.665,00</w:t>
            </w:r>
          </w:p>
        </w:tc>
        <w:tc>
          <w:tcPr>
            <w:tcW w:w="529" w:type="pct"/>
            <w:tcBorders>
              <w:top w:val="outset" w:sz="6" w:space="0" w:color="000000"/>
              <w:left w:val="outset" w:sz="6" w:space="0" w:color="000000"/>
              <w:bottom w:val="outset" w:sz="6" w:space="0" w:color="000000"/>
              <w:right w:val="outset" w:sz="6" w:space="0" w:color="000000"/>
            </w:tcBorders>
          </w:tcPr>
          <w:p w14:paraId="4C43B08D" w14:textId="7DED977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123.938,69</w:t>
            </w:r>
          </w:p>
        </w:tc>
        <w:tc>
          <w:tcPr>
            <w:tcW w:w="423" w:type="pct"/>
            <w:tcBorders>
              <w:top w:val="outset" w:sz="6" w:space="0" w:color="000000"/>
              <w:left w:val="outset" w:sz="6" w:space="0" w:color="000000"/>
              <w:bottom w:val="outset" w:sz="6" w:space="0" w:color="000000"/>
              <w:right w:val="outset" w:sz="6" w:space="0" w:color="000000"/>
            </w:tcBorders>
          </w:tcPr>
          <w:p w14:paraId="5BD8ECB5" w14:textId="1419250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82,81</w:t>
            </w:r>
          </w:p>
        </w:tc>
        <w:tc>
          <w:tcPr>
            <w:tcW w:w="529" w:type="pct"/>
            <w:tcBorders>
              <w:top w:val="outset" w:sz="6" w:space="0" w:color="000000"/>
              <w:left w:val="outset" w:sz="6" w:space="0" w:color="000000"/>
              <w:bottom w:val="outset" w:sz="6" w:space="0" w:color="000000"/>
              <w:right w:val="outset" w:sz="6" w:space="0" w:color="000000"/>
            </w:tcBorders>
          </w:tcPr>
          <w:p w14:paraId="2BFDD3A4" w14:textId="0074CA1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149.665,00</w:t>
            </w:r>
          </w:p>
        </w:tc>
        <w:tc>
          <w:tcPr>
            <w:tcW w:w="530" w:type="pct"/>
            <w:tcBorders>
              <w:top w:val="outset" w:sz="6" w:space="0" w:color="000000"/>
              <w:left w:val="outset" w:sz="6" w:space="0" w:color="000000"/>
              <w:bottom w:val="outset" w:sz="6" w:space="0" w:color="000000"/>
              <w:right w:val="outset" w:sz="6" w:space="0" w:color="000000"/>
            </w:tcBorders>
          </w:tcPr>
          <w:p w14:paraId="43AD0608" w14:textId="1B79193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123.938,69</w:t>
            </w:r>
          </w:p>
        </w:tc>
        <w:tc>
          <w:tcPr>
            <w:tcW w:w="529" w:type="pct"/>
            <w:tcBorders>
              <w:top w:val="outset" w:sz="6" w:space="0" w:color="000000"/>
              <w:left w:val="outset" w:sz="6" w:space="0" w:color="000000"/>
              <w:bottom w:val="outset" w:sz="6" w:space="0" w:color="000000"/>
              <w:right w:val="outset" w:sz="6" w:space="0" w:color="000000"/>
            </w:tcBorders>
          </w:tcPr>
          <w:p w14:paraId="5FCD375F" w14:textId="330492D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ED228E0" w14:textId="5181920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21937F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617803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E9E420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857D90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D2E2DF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A58A8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C079A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F077A8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F50AE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FB002A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63A10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F2679B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4D4C41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C85565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24F719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CC4E00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3030</w:t>
            </w:r>
          </w:p>
        </w:tc>
        <w:tc>
          <w:tcPr>
            <w:tcW w:w="749" w:type="pct"/>
            <w:tcBorders>
              <w:top w:val="outset" w:sz="6" w:space="0" w:color="000000"/>
              <w:left w:val="outset" w:sz="6" w:space="0" w:color="000000"/>
              <w:bottom w:val="outset" w:sz="6" w:space="0" w:color="000000"/>
              <w:right w:val="outset" w:sz="6" w:space="0" w:color="000000"/>
            </w:tcBorders>
            <w:hideMark/>
          </w:tcPr>
          <w:p w14:paraId="37D26AC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wydatki na rzecz osób fizycznych</w:t>
            </w:r>
          </w:p>
        </w:tc>
        <w:tc>
          <w:tcPr>
            <w:tcW w:w="529" w:type="pct"/>
            <w:tcBorders>
              <w:top w:val="outset" w:sz="6" w:space="0" w:color="000000"/>
              <w:left w:val="outset" w:sz="6" w:space="0" w:color="000000"/>
              <w:bottom w:val="outset" w:sz="6" w:space="0" w:color="000000"/>
              <w:right w:val="outset" w:sz="6" w:space="0" w:color="000000"/>
            </w:tcBorders>
          </w:tcPr>
          <w:p w14:paraId="1E56CA54" w14:textId="588B04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128.900,00</w:t>
            </w:r>
          </w:p>
        </w:tc>
        <w:tc>
          <w:tcPr>
            <w:tcW w:w="529" w:type="pct"/>
            <w:tcBorders>
              <w:top w:val="outset" w:sz="6" w:space="0" w:color="000000"/>
              <w:left w:val="outset" w:sz="6" w:space="0" w:color="000000"/>
              <w:bottom w:val="outset" w:sz="6" w:space="0" w:color="000000"/>
              <w:right w:val="outset" w:sz="6" w:space="0" w:color="000000"/>
            </w:tcBorders>
          </w:tcPr>
          <w:p w14:paraId="029CCC4A" w14:textId="5C98CA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107.364,21</w:t>
            </w:r>
          </w:p>
        </w:tc>
        <w:tc>
          <w:tcPr>
            <w:tcW w:w="423" w:type="pct"/>
            <w:tcBorders>
              <w:top w:val="outset" w:sz="6" w:space="0" w:color="000000"/>
              <w:left w:val="outset" w:sz="6" w:space="0" w:color="000000"/>
              <w:bottom w:val="outset" w:sz="6" w:space="0" w:color="000000"/>
              <w:right w:val="outset" w:sz="6" w:space="0" w:color="000000"/>
            </w:tcBorders>
          </w:tcPr>
          <w:p w14:paraId="5455E934" w14:textId="3FC8B8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83,29</w:t>
            </w:r>
          </w:p>
        </w:tc>
        <w:tc>
          <w:tcPr>
            <w:tcW w:w="529" w:type="pct"/>
            <w:tcBorders>
              <w:top w:val="outset" w:sz="6" w:space="0" w:color="000000"/>
              <w:left w:val="outset" w:sz="6" w:space="0" w:color="000000"/>
              <w:bottom w:val="outset" w:sz="6" w:space="0" w:color="000000"/>
              <w:right w:val="outset" w:sz="6" w:space="0" w:color="000000"/>
            </w:tcBorders>
          </w:tcPr>
          <w:p w14:paraId="7EE0642E" w14:textId="0FCA06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128.900,00</w:t>
            </w:r>
          </w:p>
        </w:tc>
        <w:tc>
          <w:tcPr>
            <w:tcW w:w="530" w:type="pct"/>
            <w:tcBorders>
              <w:top w:val="outset" w:sz="6" w:space="0" w:color="000000"/>
              <w:left w:val="outset" w:sz="6" w:space="0" w:color="000000"/>
              <w:bottom w:val="outset" w:sz="6" w:space="0" w:color="000000"/>
              <w:right w:val="outset" w:sz="6" w:space="0" w:color="000000"/>
            </w:tcBorders>
          </w:tcPr>
          <w:p w14:paraId="017025F6" w14:textId="5478F8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107.364,21</w:t>
            </w:r>
          </w:p>
        </w:tc>
        <w:tc>
          <w:tcPr>
            <w:tcW w:w="529" w:type="pct"/>
            <w:tcBorders>
              <w:top w:val="outset" w:sz="6" w:space="0" w:color="000000"/>
              <w:left w:val="outset" w:sz="6" w:space="0" w:color="000000"/>
              <w:bottom w:val="outset" w:sz="6" w:space="0" w:color="000000"/>
              <w:right w:val="outset" w:sz="6" w:space="0" w:color="000000"/>
            </w:tcBorders>
          </w:tcPr>
          <w:p w14:paraId="466CFB8D" w14:textId="72CC62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DFB1801" w14:textId="25EFDC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6732B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747FF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5F565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D7F44D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468160D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6C6C3B6B" w14:textId="2B7CAA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565,00</w:t>
            </w:r>
          </w:p>
        </w:tc>
        <w:tc>
          <w:tcPr>
            <w:tcW w:w="529" w:type="pct"/>
            <w:tcBorders>
              <w:top w:val="outset" w:sz="6" w:space="0" w:color="000000"/>
              <w:left w:val="outset" w:sz="6" w:space="0" w:color="000000"/>
              <w:bottom w:val="outset" w:sz="6" w:space="0" w:color="000000"/>
              <w:right w:val="outset" w:sz="6" w:space="0" w:color="000000"/>
            </w:tcBorders>
          </w:tcPr>
          <w:p w14:paraId="0F305DA1" w14:textId="206238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564,19</w:t>
            </w:r>
          </w:p>
        </w:tc>
        <w:tc>
          <w:tcPr>
            <w:tcW w:w="423" w:type="pct"/>
            <w:tcBorders>
              <w:top w:val="outset" w:sz="6" w:space="0" w:color="000000"/>
              <w:left w:val="outset" w:sz="6" w:space="0" w:color="000000"/>
              <w:bottom w:val="outset" w:sz="6" w:space="0" w:color="000000"/>
              <w:right w:val="outset" w:sz="6" w:space="0" w:color="000000"/>
            </w:tcBorders>
          </w:tcPr>
          <w:p w14:paraId="4D849060" w14:textId="038E3C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99,86</w:t>
            </w:r>
          </w:p>
        </w:tc>
        <w:tc>
          <w:tcPr>
            <w:tcW w:w="529" w:type="pct"/>
            <w:tcBorders>
              <w:top w:val="outset" w:sz="6" w:space="0" w:color="000000"/>
              <w:left w:val="outset" w:sz="6" w:space="0" w:color="000000"/>
              <w:bottom w:val="outset" w:sz="6" w:space="0" w:color="000000"/>
              <w:right w:val="outset" w:sz="6" w:space="0" w:color="000000"/>
            </w:tcBorders>
          </w:tcPr>
          <w:p w14:paraId="71A39720" w14:textId="3FF51B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565,00</w:t>
            </w:r>
          </w:p>
        </w:tc>
        <w:tc>
          <w:tcPr>
            <w:tcW w:w="530" w:type="pct"/>
            <w:tcBorders>
              <w:top w:val="outset" w:sz="6" w:space="0" w:color="000000"/>
              <w:left w:val="outset" w:sz="6" w:space="0" w:color="000000"/>
              <w:bottom w:val="outset" w:sz="6" w:space="0" w:color="000000"/>
              <w:right w:val="outset" w:sz="6" w:space="0" w:color="000000"/>
            </w:tcBorders>
          </w:tcPr>
          <w:p w14:paraId="2BE9A82D" w14:textId="3931A8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564,19</w:t>
            </w:r>
          </w:p>
        </w:tc>
        <w:tc>
          <w:tcPr>
            <w:tcW w:w="529" w:type="pct"/>
            <w:tcBorders>
              <w:top w:val="outset" w:sz="6" w:space="0" w:color="000000"/>
              <w:left w:val="outset" w:sz="6" w:space="0" w:color="000000"/>
              <w:bottom w:val="outset" w:sz="6" w:space="0" w:color="000000"/>
              <w:right w:val="outset" w:sz="6" w:space="0" w:color="000000"/>
            </w:tcBorders>
          </w:tcPr>
          <w:p w14:paraId="3DE5A26F" w14:textId="7DDACA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D955F3B" w14:textId="4D8BE5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1D7A89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5042A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118A2F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93058A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2EC5319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5E0B6509" w14:textId="278A97D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12.050,00</w:t>
            </w:r>
          </w:p>
        </w:tc>
        <w:tc>
          <w:tcPr>
            <w:tcW w:w="529" w:type="pct"/>
            <w:tcBorders>
              <w:top w:val="outset" w:sz="6" w:space="0" w:color="000000"/>
              <w:left w:val="outset" w:sz="6" w:space="0" w:color="000000"/>
              <w:bottom w:val="outset" w:sz="6" w:space="0" w:color="000000"/>
              <w:right w:val="outset" w:sz="6" w:space="0" w:color="000000"/>
            </w:tcBorders>
          </w:tcPr>
          <w:p w14:paraId="762FF08B" w14:textId="5FF553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7.863,19</w:t>
            </w:r>
          </w:p>
        </w:tc>
        <w:tc>
          <w:tcPr>
            <w:tcW w:w="423" w:type="pct"/>
            <w:tcBorders>
              <w:top w:val="outset" w:sz="6" w:space="0" w:color="000000"/>
              <w:left w:val="outset" w:sz="6" w:space="0" w:color="000000"/>
              <w:bottom w:val="outset" w:sz="6" w:space="0" w:color="000000"/>
              <w:right w:val="outset" w:sz="6" w:space="0" w:color="000000"/>
            </w:tcBorders>
          </w:tcPr>
          <w:p w14:paraId="282C0261" w14:textId="10916F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65,25</w:t>
            </w:r>
          </w:p>
        </w:tc>
        <w:tc>
          <w:tcPr>
            <w:tcW w:w="529" w:type="pct"/>
            <w:tcBorders>
              <w:top w:val="outset" w:sz="6" w:space="0" w:color="000000"/>
              <w:left w:val="outset" w:sz="6" w:space="0" w:color="000000"/>
              <w:bottom w:val="outset" w:sz="6" w:space="0" w:color="000000"/>
              <w:right w:val="outset" w:sz="6" w:space="0" w:color="000000"/>
            </w:tcBorders>
          </w:tcPr>
          <w:p w14:paraId="3B63FCB5" w14:textId="410C06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12.050,00</w:t>
            </w:r>
          </w:p>
        </w:tc>
        <w:tc>
          <w:tcPr>
            <w:tcW w:w="530" w:type="pct"/>
            <w:tcBorders>
              <w:top w:val="outset" w:sz="6" w:space="0" w:color="000000"/>
              <w:left w:val="outset" w:sz="6" w:space="0" w:color="000000"/>
              <w:bottom w:val="outset" w:sz="6" w:space="0" w:color="000000"/>
              <w:right w:val="outset" w:sz="6" w:space="0" w:color="000000"/>
            </w:tcBorders>
          </w:tcPr>
          <w:p w14:paraId="05E291CF" w14:textId="056166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7.863,19</w:t>
            </w:r>
          </w:p>
        </w:tc>
        <w:tc>
          <w:tcPr>
            <w:tcW w:w="529" w:type="pct"/>
            <w:tcBorders>
              <w:top w:val="outset" w:sz="6" w:space="0" w:color="000000"/>
              <w:left w:val="outset" w:sz="6" w:space="0" w:color="000000"/>
              <w:bottom w:val="outset" w:sz="6" w:space="0" w:color="000000"/>
              <w:right w:val="outset" w:sz="6" w:space="0" w:color="000000"/>
            </w:tcBorders>
          </w:tcPr>
          <w:p w14:paraId="600074CF" w14:textId="0AF75E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C8E1566" w14:textId="4EFC3A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520F1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96CA8F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99DC7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1ABED4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2BBA255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1F375A11" w14:textId="43CF49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8.150,00</w:t>
            </w:r>
          </w:p>
        </w:tc>
        <w:tc>
          <w:tcPr>
            <w:tcW w:w="529" w:type="pct"/>
            <w:tcBorders>
              <w:top w:val="outset" w:sz="6" w:space="0" w:color="000000"/>
              <w:left w:val="outset" w:sz="6" w:space="0" w:color="000000"/>
              <w:bottom w:val="outset" w:sz="6" w:space="0" w:color="000000"/>
              <w:right w:val="outset" w:sz="6" w:space="0" w:color="000000"/>
            </w:tcBorders>
          </w:tcPr>
          <w:p w14:paraId="29870163" w14:textId="0239CB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8.147,10</w:t>
            </w:r>
          </w:p>
        </w:tc>
        <w:tc>
          <w:tcPr>
            <w:tcW w:w="423" w:type="pct"/>
            <w:tcBorders>
              <w:top w:val="outset" w:sz="6" w:space="0" w:color="000000"/>
              <w:left w:val="outset" w:sz="6" w:space="0" w:color="000000"/>
              <w:bottom w:val="outset" w:sz="6" w:space="0" w:color="000000"/>
              <w:right w:val="outset" w:sz="6" w:space="0" w:color="000000"/>
            </w:tcBorders>
          </w:tcPr>
          <w:p w14:paraId="3B4D0A2F" w14:textId="73A3DA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158C7109" w14:textId="049D00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8.150,00</w:t>
            </w:r>
          </w:p>
        </w:tc>
        <w:tc>
          <w:tcPr>
            <w:tcW w:w="530" w:type="pct"/>
            <w:tcBorders>
              <w:top w:val="outset" w:sz="6" w:space="0" w:color="000000"/>
              <w:left w:val="outset" w:sz="6" w:space="0" w:color="000000"/>
              <w:bottom w:val="outset" w:sz="6" w:space="0" w:color="000000"/>
              <w:right w:val="outset" w:sz="6" w:space="0" w:color="000000"/>
            </w:tcBorders>
          </w:tcPr>
          <w:p w14:paraId="47D93671" w14:textId="1625C7D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8.147,10</w:t>
            </w:r>
          </w:p>
        </w:tc>
        <w:tc>
          <w:tcPr>
            <w:tcW w:w="529" w:type="pct"/>
            <w:tcBorders>
              <w:top w:val="outset" w:sz="6" w:space="0" w:color="000000"/>
              <w:left w:val="outset" w:sz="6" w:space="0" w:color="000000"/>
              <w:bottom w:val="outset" w:sz="6" w:space="0" w:color="000000"/>
              <w:right w:val="outset" w:sz="6" w:space="0" w:color="000000"/>
            </w:tcBorders>
          </w:tcPr>
          <w:p w14:paraId="730A7486" w14:textId="3D631F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32532F6" w14:textId="1EC0A9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A0A998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F0630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1407F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B8180D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37AAB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9D11A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0BC534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3D4539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979E8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AAA40C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0838C3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1A74B9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0DFDB3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B064B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114EC2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75023</w:t>
            </w:r>
          </w:p>
        </w:tc>
        <w:tc>
          <w:tcPr>
            <w:tcW w:w="221" w:type="pct"/>
            <w:tcBorders>
              <w:top w:val="outset" w:sz="6" w:space="0" w:color="000000"/>
              <w:left w:val="outset" w:sz="6" w:space="0" w:color="000000"/>
              <w:bottom w:val="outset" w:sz="6" w:space="0" w:color="000000"/>
              <w:right w:val="outset" w:sz="6" w:space="0" w:color="000000"/>
            </w:tcBorders>
          </w:tcPr>
          <w:p w14:paraId="1AB4003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679F1D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Urzędy gmin (miast i miast na prawach powiatu)</w:t>
            </w:r>
          </w:p>
        </w:tc>
        <w:tc>
          <w:tcPr>
            <w:tcW w:w="529" w:type="pct"/>
            <w:tcBorders>
              <w:top w:val="outset" w:sz="6" w:space="0" w:color="000000"/>
              <w:left w:val="outset" w:sz="6" w:space="0" w:color="000000"/>
              <w:bottom w:val="outset" w:sz="6" w:space="0" w:color="000000"/>
              <w:right w:val="outset" w:sz="6" w:space="0" w:color="000000"/>
            </w:tcBorders>
          </w:tcPr>
          <w:p w14:paraId="0F407821" w14:textId="336C316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2.454.385,00</w:t>
            </w:r>
          </w:p>
        </w:tc>
        <w:tc>
          <w:tcPr>
            <w:tcW w:w="529" w:type="pct"/>
            <w:tcBorders>
              <w:top w:val="outset" w:sz="6" w:space="0" w:color="000000"/>
              <w:left w:val="outset" w:sz="6" w:space="0" w:color="000000"/>
              <w:bottom w:val="outset" w:sz="6" w:space="0" w:color="000000"/>
              <w:right w:val="outset" w:sz="6" w:space="0" w:color="000000"/>
            </w:tcBorders>
          </w:tcPr>
          <w:p w14:paraId="374D34BC" w14:textId="333F249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2.120.827,75</w:t>
            </w:r>
          </w:p>
        </w:tc>
        <w:tc>
          <w:tcPr>
            <w:tcW w:w="423" w:type="pct"/>
            <w:tcBorders>
              <w:top w:val="outset" w:sz="6" w:space="0" w:color="000000"/>
              <w:left w:val="outset" w:sz="6" w:space="0" w:color="000000"/>
              <w:bottom w:val="outset" w:sz="6" w:space="0" w:color="000000"/>
              <w:right w:val="outset" w:sz="6" w:space="0" w:color="000000"/>
            </w:tcBorders>
          </w:tcPr>
          <w:p w14:paraId="27ECEEF8" w14:textId="4B50FAC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86,41</w:t>
            </w:r>
          </w:p>
        </w:tc>
        <w:tc>
          <w:tcPr>
            <w:tcW w:w="529" w:type="pct"/>
            <w:tcBorders>
              <w:top w:val="outset" w:sz="6" w:space="0" w:color="000000"/>
              <w:left w:val="outset" w:sz="6" w:space="0" w:color="000000"/>
              <w:bottom w:val="outset" w:sz="6" w:space="0" w:color="000000"/>
              <w:right w:val="outset" w:sz="6" w:space="0" w:color="000000"/>
            </w:tcBorders>
          </w:tcPr>
          <w:p w14:paraId="47987A02" w14:textId="10DAD1B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2.328.496,96</w:t>
            </w:r>
          </w:p>
        </w:tc>
        <w:tc>
          <w:tcPr>
            <w:tcW w:w="530" w:type="pct"/>
            <w:tcBorders>
              <w:top w:val="outset" w:sz="6" w:space="0" w:color="000000"/>
              <w:left w:val="outset" w:sz="6" w:space="0" w:color="000000"/>
              <w:bottom w:val="outset" w:sz="6" w:space="0" w:color="000000"/>
              <w:right w:val="outset" w:sz="6" w:space="0" w:color="000000"/>
            </w:tcBorders>
          </w:tcPr>
          <w:p w14:paraId="3F8D775E" w14:textId="6490D90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1.994.939,71</w:t>
            </w:r>
          </w:p>
        </w:tc>
        <w:tc>
          <w:tcPr>
            <w:tcW w:w="529" w:type="pct"/>
            <w:tcBorders>
              <w:top w:val="outset" w:sz="6" w:space="0" w:color="000000"/>
              <w:left w:val="outset" w:sz="6" w:space="0" w:color="000000"/>
              <w:bottom w:val="outset" w:sz="6" w:space="0" w:color="000000"/>
              <w:right w:val="outset" w:sz="6" w:space="0" w:color="000000"/>
            </w:tcBorders>
          </w:tcPr>
          <w:p w14:paraId="3129266B" w14:textId="4B045BB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125.888,04</w:t>
            </w:r>
          </w:p>
        </w:tc>
        <w:tc>
          <w:tcPr>
            <w:tcW w:w="509" w:type="pct"/>
            <w:tcBorders>
              <w:top w:val="outset" w:sz="6" w:space="0" w:color="000000"/>
              <w:left w:val="outset" w:sz="6" w:space="0" w:color="000000"/>
              <w:bottom w:val="outset" w:sz="6" w:space="0" w:color="000000"/>
              <w:right w:val="outset" w:sz="6" w:space="0" w:color="000000"/>
            </w:tcBorders>
          </w:tcPr>
          <w:p w14:paraId="12B3A579" w14:textId="013F548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125.888,04</w:t>
            </w:r>
          </w:p>
        </w:tc>
      </w:tr>
      <w:tr w:rsidR="005F46E7" w:rsidRPr="00BC54C9" w14:paraId="1CFF121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E89E2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508E0B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0A29C1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94AC14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E566A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9F244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E3F7FF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51C640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D36E0E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D5DB3E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ECBD6DF" w14:textId="652D3A82"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4E750E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37D1C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E779D0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DCFF860" w14:textId="1E0F7C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2917</w:t>
            </w:r>
          </w:p>
        </w:tc>
        <w:tc>
          <w:tcPr>
            <w:tcW w:w="749" w:type="pct"/>
            <w:tcBorders>
              <w:top w:val="outset" w:sz="6" w:space="0" w:color="000000"/>
              <w:left w:val="outset" w:sz="6" w:space="0" w:color="000000"/>
              <w:bottom w:val="outset" w:sz="6" w:space="0" w:color="000000"/>
              <w:right w:val="outset" w:sz="6" w:space="0" w:color="000000"/>
            </w:tcBorders>
          </w:tcPr>
          <w:p w14:paraId="7E7844C0" w14:textId="531A6E6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Zwrot dotacji oraz płatności wykorzystanych niezgodnie z przeznaczeniem lub wykorzystanych z </w:t>
            </w:r>
            <w:r w:rsidRPr="00682F04">
              <w:rPr>
                <w:rFonts w:asciiTheme="minorHAnsi" w:hAnsiTheme="minorHAnsi" w:cstheme="minorHAnsi"/>
                <w:sz w:val="22"/>
                <w:szCs w:val="22"/>
              </w:rPr>
              <w:lastRenderedPageBreak/>
              <w:t>naruszeniem  procedur, o których mowa w art. 184 ustawy, pobranych nienależnie lub w nadmiernej wysokości</w:t>
            </w:r>
          </w:p>
        </w:tc>
        <w:tc>
          <w:tcPr>
            <w:tcW w:w="529" w:type="pct"/>
            <w:tcBorders>
              <w:top w:val="outset" w:sz="6" w:space="0" w:color="000000"/>
              <w:left w:val="outset" w:sz="6" w:space="0" w:color="000000"/>
              <w:bottom w:val="outset" w:sz="6" w:space="0" w:color="000000"/>
              <w:right w:val="outset" w:sz="6" w:space="0" w:color="000000"/>
            </w:tcBorders>
          </w:tcPr>
          <w:p w14:paraId="66F27DB2" w14:textId="7D7EA6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3.321,12</w:t>
            </w:r>
          </w:p>
        </w:tc>
        <w:tc>
          <w:tcPr>
            <w:tcW w:w="529" w:type="pct"/>
            <w:tcBorders>
              <w:top w:val="outset" w:sz="6" w:space="0" w:color="000000"/>
              <w:left w:val="outset" w:sz="6" w:space="0" w:color="000000"/>
              <w:bottom w:val="outset" w:sz="6" w:space="0" w:color="000000"/>
              <w:right w:val="outset" w:sz="6" w:space="0" w:color="000000"/>
            </w:tcBorders>
          </w:tcPr>
          <w:p w14:paraId="7FCD10EB" w14:textId="78541A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3.321,12</w:t>
            </w:r>
          </w:p>
        </w:tc>
        <w:tc>
          <w:tcPr>
            <w:tcW w:w="423" w:type="pct"/>
            <w:tcBorders>
              <w:top w:val="outset" w:sz="6" w:space="0" w:color="000000"/>
              <w:left w:val="outset" w:sz="6" w:space="0" w:color="000000"/>
              <w:bottom w:val="outset" w:sz="6" w:space="0" w:color="000000"/>
              <w:right w:val="outset" w:sz="6" w:space="0" w:color="000000"/>
            </w:tcBorders>
          </w:tcPr>
          <w:p w14:paraId="790EFFDA" w14:textId="319655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F7A5165" w14:textId="2BBF8F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3.321,12</w:t>
            </w:r>
          </w:p>
        </w:tc>
        <w:tc>
          <w:tcPr>
            <w:tcW w:w="530" w:type="pct"/>
            <w:tcBorders>
              <w:top w:val="outset" w:sz="6" w:space="0" w:color="000000"/>
              <w:left w:val="outset" w:sz="6" w:space="0" w:color="000000"/>
              <w:bottom w:val="outset" w:sz="6" w:space="0" w:color="000000"/>
              <w:right w:val="outset" w:sz="6" w:space="0" w:color="000000"/>
            </w:tcBorders>
          </w:tcPr>
          <w:p w14:paraId="22916BA1" w14:textId="4D81E2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3.321,12</w:t>
            </w:r>
          </w:p>
        </w:tc>
        <w:tc>
          <w:tcPr>
            <w:tcW w:w="529" w:type="pct"/>
            <w:tcBorders>
              <w:top w:val="outset" w:sz="6" w:space="0" w:color="000000"/>
              <w:left w:val="outset" w:sz="6" w:space="0" w:color="000000"/>
              <w:bottom w:val="outset" w:sz="6" w:space="0" w:color="000000"/>
              <w:right w:val="outset" w:sz="6" w:space="0" w:color="000000"/>
            </w:tcBorders>
          </w:tcPr>
          <w:p w14:paraId="3FDAD475" w14:textId="6021F1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156598" w14:textId="112C22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D5B63D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64BCC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3AA739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D2106C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670ECF5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osobowe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3E3654BE" w14:textId="3B6314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455DBFB6" w14:textId="30C468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436,81</w:t>
            </w:r>
          </w:p>
        </w:tc>
        <w:tc>
          <w:tcPr>
            <w:tcW w:w="423" w:type="pct"/>
            <w:tcBorders>
              <w:top w:val="outset" w:sz="6" w:space="0" w:color="000000"/>
              <w:left w:val="outset" w:sz="6" w:space="0" w:color="000000"/>
              <w:bottom w:val="outset" w:sz="6" w:space="0" w:color="000000"/>
              <w:right w:val="outset" w:sz="6" w:space="0" w:color="000000"/>
            </w:tcBorders>
          </w:tcPr>
          <w:p w14:paraId="389075EB" w14:textId="4A4560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29,12</w:t>
            </w:r>
          </w:p>
        </w:tc>
        <w:tc>
          <w:tcPr>
            <w:tcW w:w="529" w:type="pct"/>
            <w:tcBorders>
              <w:top w:val="outset" w:sz="6" w:space="0" w:color="000000"/>
              <w:left w:val="outset" w:sz="6" w:space="0" w:color="000000"/>
              <w:bottom w:val="outset" w:sz="6" w:space="0" w:color="000000"/>
              <w:right w:val="outset" w:sz="6" w:space="0" w:color="000000"/>
            </w:tcBorders>
          </w:tcPr>
          <w:p w14:paraId="1908992E" w14:textId="57FF20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30" w:type="pct"/>
            <w:tcBorders>
              <w:top w:val="outset" w:sz="6" w:space="0" w:color="000000"/>
              <w:left w:val="outset" w:sz="6" w:space="0" w:color="000000"/>
              <w:bottom w:val="outset" w:sz="6" w:space="0" w:color="000000"/>
              <w:right w:val="outset" w:sz="6" w:space="0" w:color="000000"/>
            </w:tcBorders>
          </w:tcPr>
          <w:p w14:paraId="79E94742" w14:textId="719F50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436,81</w:t>
            </w:r>
          </w:p>
        </w:tc>
        <w:tc>
          <w:tcPr>
            <w:tcW w:w="529" w:type="pct"/>
            <w:tcBorders>
              <w:top w:val="outset" w:sz="6" w:space="0" w:color="000000"/>
              <w:left w:val="outset" w:sz="6" w:space="0" w:color="000000"/>
              <w:bottom w:val="outset" w:sz="6" w:space="0" w:color="000000"/>
              <w:right w:val="outset" w:sz="6" w:space="0" w:color="000000"/>
            </w:tcBorders>
          </w:tcPr>
          <w:p w14:paraId="055FAF1C" w14:textId="7B60DF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2CD69AA" w14:textId="4E7BF0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6F613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121B1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FA59E4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FB6566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311E496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71F29190" w14:textId="695600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1.338.636,00</w:t>
            </w:r>
          </w:p>
        </w:tc>
        <w:tc>
          <w:tcPr>
            <w:tcW w:w="529" w:type="pct"/>
            <w:tcBorders>
              <w:top w:val="outset" w:sz="6" w:space="0" w:color="000000"/>
              <w:left w:val="outset" w:sz="6" w:space="0" w:color="000000"/>
              <w:bottom w:val="outset" w:sz="6" w:space="0" w:color="000000"/>
              <w:right w:val="outset" w:sz="6" w:space="0" w:color="000000"/>
            </w:tcBorders>
          </w:tcPr>
          <w:p w14:paraId="01C73468" w14:textId="48329E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1.160.310,65</w:t>
            </w:r>
          </w:p>
        </w:tc>
        <w:tc>
          <w:tcPr>
            <w:tcW w:w="423" w:type="pct"/>
            <w:tcBorders>
              <w:top w:val="outset" w:sz="6" w:space="0" w:color="000000"/>
              <w:left w:val="outset" w:sz="6" w:space="0" w:color="000000"/>
              <w:bottom w:val="outset" w:sz="6" w:space="0" w:color="000000"/>
              <w:right w:val="outset" w:sz="6" w:space="0" w:color="000000"/>
            </w:tcBorders>
          </w:tcPr>
          <w:p w14:paraId="52322D42" w14:textId="34CC93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86,68</w:t>
            </w:r>
          </w:p>
        </w:tc>
        <w:tc>
          <w:tcPr>
            <w:tcW w:w="529" w:type="pct"/>
            <w:tcBorders>
              <w:top w:val="outset" w:sz="6" w:space="0" w:color="000000"/>
              <w:left w:val="outset" w:sz="6" w:space="0" w:color="000000"/>
              <w:bottom w:val="outset" w:sz="6" w:space="0" w:color="000000"/>
              <w:right w:val="outset" w:sz="6" w:space="0" w:color="000000"/>
            </w:tcBorders>
          </w:tcPr>
          <w:p w14:paraId="69FF0EA6" w14:textId="07E623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1.338.636,00</w:t>
            </w:r>
          </w:p>
        </w:tc>
        <w:tc>
          <w:tcPr>
            <w:tcW w:w="530" w:type="pct"/>
            <w:tcBorders>
              <w:top w:val="outset" w:sz="6" w:space="0" w:color="000000"/>
              <w:left w:val="outset" w:sz="6" w:space="0" w:color="000000"/>
              <w:bottom w:val="outset" w:sz="6" w:space="0" w:color="000000"/>
              <w:right w:val="outset" w:sz="6" w:space="0" w:color="000000"/>
            </w:tcBorders>
          </w:tcPr>
          <w:p w14:paraId="78E1E6B2" w14:textId="58269A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1.160.310,65</w:t>
            </w:r>
          </w:p>
        </w:tc>
        <w:tc>
          <w:tcPr>
            <w:tcW w:w="529" w:type="pct"/>
            <w:tcBorders>
              <w:top w:val="outset" w:sz="6" w:space="0" w:color="000000"/>
              <w:left w:val="outset" w:sz="6" w:space="0" w:color="000000"/>
              <w:bottom w:val="outset" w:sz="6" w:space="0" w:color="000000"/>
              <w:right w:val="outset" w:sz="6" w:space="0" w:color="000000"/>
            </w:tcBorders>
          </w:tcPr>
          <w:p w14:paraId="0D5C2631" w14:textId="03D1B0A2" w:rsidR="00A40A9C" w:rsidRPr="00682F04" w:rsidRDefault="00A40A9C" w:rsidP="00A40A9C">
            <w:pPr>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331CC17" w14:textId="1E71E7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7F5CB6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F1C3D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F3CE4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03E31B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7D06403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73D9D4FE" w14:textId="23CD70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91.864,00</w:t>
            </w:r>
          </w:p>
        </w:tc>
        <w:tc>
          <w:tcPr>
            <w:tcW w:w="529" w:type="pct"/>
            <w:tcBorders>
              <w:top w:val="outset" w:sz="6" w:space="0" w:color="000000"/>
              <w:left w:val="outset" w:sz="6" w:space="0" w:color="000000"/>
              <w:bottom w:val="outset" w:sz="6" w:space="0" w:color="000000"/>
              <w:right w:val="outset" w:sz="6" w:space="0" w:color="000000"/>
            </w:tcBorders>
          </w:tcPr>
          <w:p w14:paraId="06CD06D8" w14:textId="203D00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91.863,11</w:t>
            </w:r>
          </w:p>
        </w:tc>
        <w:tc>
          <w:tcPr>
            <w:tcW w:w="423" w:type="pct"/>
            <w:tcBorders>
              <w:top w:val="outset" w:sz="6" w:space="0" w:color="000000"/>
              <w:left w:val="outset" w:sz="6" w:space="0" w:color="000000"/>
              <w:bottom w:val="outset" w:sz="6" w:space="0" w:color="000000"/>
              <w:right w:val="outset" w:sz="6" w:space="0" w:color="000000"/>
            </w:tcBorders>
          </w:tcPr>
          <w:p w14:paraId="028C359C" w14:textId="1C4E3D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7F14A6F" w14:textId="0A9B50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91.864,00</w:t>
            </w:r>
          </w:p>
        </w:tc>
        <w:tc>
          <w:tcPr>
            <w:tcW w:w="530" w:type="pct"/>
            <w:tcBorders>
              <w:top w:val="outset" w:sz="6" w:space="0" w:color="000000"/>
              <w:left w:val="outset" w:sz="6" w:space="0" w:color="000000"/>
              <w:bottom w:val="outset" w:sz="6" w:space="0" w:color="000000"/>
              <w:right w:val="outset" w:sz="6" w:space="0" w:color="000000"/>
            </w:tcBorders>
          </w:tcPr>
          <w:p w14:paraId="5EC156F9" w14:textId="037ACA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91.863,11</w:t>
            </w:r>
          </w:p>
        </w:tc>
        <w:tc>
          <w:tcPr>
            <w:tcW w:w="529" w:type="pct"/>
            <w:tcBorders>
              <w:top w:val="outset" w:sz="6" w:space="0" w:color="000000"/>
              <w:left w:val="outset" w:sz="6" w:space="0" w:color="000000"/>
              <w:bottom w:val="outset" w:sz="6" w:space="0" w:color="000000"/>
              <w:right w:val="outset" w:sz="6" w:space="0" w:color="000000"/>
            </w:tcBorders>
          </w:tcPr>
          <w:p w14:paraId="3A326659" w14:textId="797B96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A8D40A5" w14:textId="1559EB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3E5076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74FBAD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8BE775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DF4D37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34606E8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27D91E6" w14:textId="5BA591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240.000,00</w:t>
            </w:r>
          </w:p>
        </w:tc>
        <w:tc>
          <w:tcPr>
            <w:tcW w:w="529" w:type="pct"/>
            <w:tcBorders>
              <w:top w:val="outset" w:sz="6" w:space="0" w:color="000000"/>
              <w:left w:val="outset" w:sz="6" w:space="0" w:color="000000"/>
              <w:bottom w:val="outset" w:sz="6" w:space="0" w:color="000000"/>
              <w:right w:val="outset" w:sz="6" w:space="0" w:color="000000"/>
            </w:tcBorders>
          </w:tcPr>
          <w:p w14:paraId="565328BA" w14:textId="658D95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210.467,69</w:t>
            </w:r>
          </w:p>
        </w:tc>
        <w:tc>
          <w:tcPr>
            <w:tcW w:w="423" w:type="pct"/>
            <w:tcBorders>
              <w:top w:val="outset" w:sz="6" w:space="0" w:color="000000"/>
              <w:left w:val="outset" w:sz="6" w:space="0" w:color="000000"/>
              <w:bottom w:val="outset" w:sz="6" w:space="0" w:color="000000"/>
              <w:right w:val="outset" w:sz="6" w:space="0" w:color="000000"/>
            </w:tcBorders>
          </w:tcPr>
          <w:p w14:paraId="4F4E514B" w14:textId="098BB5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87,69</w:t>
            </w:r>
          </w:p>
        </w:tc>
        <w:tc>
          <w:tcPr>
            <w:tcW w:w="529" w:type="pct"/>
            <w:tcBorders>
              <w:top w:val="outset" w:sz="6" w:space="0" w:color="000000"/>
              <w:left w:val="outset" w:sz="6" w:space="0" w:color="000000"/>
              <w:bottom w:val="outset" w:sz="6" w:space="0" w:color="000000"/>
              <w:right w:val="outset" w:sz="6" w:space="0" w:color="000000"/>
            </w:tcBorders>
          </w:tcPr>
          <w:p w14:paraId="0A918F67" w14:textId="18C2755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240.000,00</w:t>
            </w:r>
          </w:p>
        </w:tc>
        <w:tc>
          <w:tcPr>
            <w:tcW w:w="530" w:type="pct"/>
            <w:tcBorders>
              <w:top w:val="outset" w:sz="6" w:space="0" w:color="000000"/>
              <w:left w:val="outset" w:sz="6" w:space="0" w:color="000000"/>
              <w:bottom w:val="outset" w:sz="6" w:space="0" w:color="000000"/>
              <w:right w:val="outset" w:sz="6" w:space="0" w:color="000000"/>
            </w:tcBorders>
          </w:tcPr>
          <w:p w14:paraId="0D371E24" w14:textId="4C7D8F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210.467,69</w:t>
            </w:r>
          </w:p>
        </w:tc>
        <w:tc>
          <w:tcPr>
            <w:tcW w:w="529" w:type="pct"/>
            <w:tcBorders>
              <w:top w:val="outset" w:sz="6" w:space="0" w:color="000000"/>
              <w:left w:val="outset" w:sz="6" w:space="0" w:color="000000"/>
              <w:bottom w:val="outset" w:sz="6" w:space="0" w:color="000000"/>
              <w:right w:val="outset" w:sz="6" w:space="0" w:color="000000"/>
            </w:tcBorders>
          </w:tcPr>
          <w:p w14:paraId="168BF5A4" w14:textId="359EDD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25B4EA7" w14:textId="2AAE23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70227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458DC3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0625B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6E1CC9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4F72F1B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7B07F5C" w14:textId="64869B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31.000,00</w:t>
            </w:r>
          </w:p>
        </w:tc>
        <w:tc>
          <w:tcPr>
            <w:tcW w:w="529" w:type="pct"/>
            <w:tcBorders>
              <w:top w:val="outset" w:sz="6" w:space="0" w:color="000000"/>
              <w:left w:val="outset" w:sz="6" w:space="0" w:color="000000"/>
              <w:bottom w:val="outset" w:sz="6" w:space="0" w:color="000000"/>
              <w:right w:val="outset" w:sz="6" w:space="0" w:color="000000"/>
            </w:tcBorders>
          </w:tcPr>
          <w:p w14:paraId="19129988" w14:textId="238DE5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27.679,84</w:t>
            </w:r>
          </w:p>
        </w:tc>
        <w:tc>
          <w:tcPr>
            <w:tcW w:w="423" w:type="pct"/>
            <w:tcBorders>
              <w:top w:val="outset" w:sz="6" w:space="0" w:color="000000"/>
              <w:left w:val="outset" w:sz="6" w:space="0" w:color="000000"/>
              <w:bottom w:val="outset" w:sz="6" w:space="0" w:color="000000"/>
              <w:right w:val="outset" w:sz="6" w:space="0" w:color="000000"/>
            </w:tcBorders>
          </w:tcPr>
          <w:p w14:paraId="7998B737" w14:textId="22FF38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89,29</w:t>
            </w:r>
          </w:p>
        </w:tc>
        <w:tc>
          <w:tcPr>
            <w:tcW w:w="529" w:type="pct"/>
            <w:tcBorders>
              <w:top w:val="outset" w:sz="6" w:space="0" w:color="000000"/>
              <w:left w:val="outset" w:sz="6" w:space="0" w:color="000000"/>
              <w:bottom w:val="outset" w:sz="6" w:space="0" w:color="000000"/>
              <w:right w:val="outset" w:sz="6" w:space="0" w:color="000000"/>
            </w:tcBorders>
          </w:tcPr>
          <w:p w14:paraId="72B9BDC0" w14:textId="68BE53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31.000,00</w:t>
            </w:r>
          </w:p>
        </w:tc>
        <w:tc>
          <w:tcPr>
            <w:tcW w:w="530" w:type="pct"/>
            <w:tcBorders>
              <w:top w:val="outset" w:sz="6" w:space="0" w:color="000000"/>
              <w:left w:val="outset" w:sz="6" w:space="0" w:color="000000"/>
              <w:bottom w:val="outset" w:sz="6" w:space="0" w:color="000000"/>
              <w:right w:val="outset" w:sz="6" w:space="0" w:color="000000"/>
            </w:tcBorders>
          </w:tcPr>
          <w:p w14:paraId="5AB169DB" w14:textId="08075D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27.679,84</w:t>
            </w:r>
          </w:p>
        </w:tc>
        <w:tc>
          <w:tcPr>
            <w:tcW w:w="529" w:type="pct"/>
            <w:tcBorders>
              <w:top w:val="outset" w:sz="6" w:space="0" w:color="000000"/>
              <w:left w:val="outset" w:sz="6" w:space="0" w:color="000000"/>
              <w:bottom w:val="outset" w:sz="6" w:space="0" w:color="000000"/>
              <w:right w:val="outset" w:sz="6" w:space="0" w:color="000000"/>
            </w:tcBorders>
          </w:tcPr>
          <w:p w14:paraId="6336E12E" w14:textId="75A274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B698DC2" w14:textId="7451D5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E2C0A1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7F262A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8C0C25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EB891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hideMark/>
          </w:tcPr>
          <w:p w14:paraId="67F75E9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17F4D73F" w14:textId="6D21EC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w:t>
            </w:r>
          </w:p>
        </w:tc>
        <w:tc>
          <w:tcPr>
            <w:tcW w:w="529" w:type="pct"/>
            <w:tcBorders>
              <w:top w:val="outset" w:sz="6" w:space="0" w:color="000000"/>
              <w:left w:val="outset" w:sz="6" w:space="0" w:color="000000"/>
              <w:bottom w:val="outset" w:sz="6" w:space="0" w:color="000000"/>
              <w:right w:val="outset" w:sz="6" w:space="0" w:color="000000"/>
            </w:tcBorders>
          </w:tcPr>
          <w:p w14:paraId="26F24030" w14:textId="3EFB70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w:t>
            </w:r>
          </w:p>
        </w:tc>
        <w:tc>
          <w:tcPr>
            <w:tcW w:w="423" w:type="pct"/>
            <w:tcBorders>
              <w:top w:val="outset" w:sz="6" w:space="0" w:color="000000"/>
              <w:left w:val="outset" w:sz="6" w:space="0" w:color="000000"/>
              <w:bottom w:val="outset" w:sz="6" w:space="0" w:color="000000"/>
              <w:right w:val="outset" w:sz="6" w:space="0" w:color="000000"/>
            </w:tcBorders>
          </w:tcPr>
          <w:p w14:paraId="36954309" w14:textId="13FDB3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73982B2" w14:textId="16DDB9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w:t>
            </w:r>
          </w:p>
        </w:tc>
        <w:tc>
          <w:tcPr>
            <w:tcW w:w="530" w:type="pct"/>
            <w:tcBorders>
              <w:top w:val="outset" w:sz="6" w:space="0" w:color="000000"/>
              <w:left w:val="outset" w:sz="6" w:space="0" w:color="000000"/>
              <w:bottom w:val="outset" w:sz="6" w:space="0" w:color="000000"/>
              <w:right w:val="outset" w:sz="6" w:space="0" w:color="000000"/>
            </w:tcBorders>
          </w:tcPr>
          <w:p w14:paraId="145792A6" w14:textId="531AB8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w:t>
            </w:r>
          </w:p>
        </w:tc>
        <w:tc>
          <w:tcPr>
            <w:tcW w:w="529" w:type="pct"/>
            <w:tcBorders>
              <w:top w:val="outset" w:sz="6" w:space="0" w:color="000000"/>
              <w:left w:val="outset" w:sz="6" w:space="0" w:color="000000"/>
              <w:bottom w:val="outset" w:sz="6" w:space="0" w:color="000000"/>
              <w:right w:val="outset" w:sz="6" w:space="0" w:color="000000"/>
            </w:tcBorders>
          </w:tcPr>
          <w:p w14:paraId="7EA1B5AE" w14:textId="02898E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C3CA13" w14:textId="723D67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F14E9E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A8C611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745F9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983968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1832396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59D19430" w14:textId="6152F1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86.435,00</w:t>
            </w:r>
          </w:p>
        </w:tc>
        <w:tc>
          <w:tcPr>
            <w:tcW w:w="529" w:type="pct"/>
            <w:tcBorders>
              <w:top w:val="outset" w:sz="6" w:space="0" w:color="000000"/>
              <w:left w:val="outset" w:sz="6" w:space="0" w:color="000000"/>
              <w:bottom w:val="outset" w:sz="6" w:space="0" w:color="000000"/>
              <w:right w:val="outset" w:sz="6" w:space="0" w:color="000000"/>
            </w:tcBorders>
          </w:tcPr>
          <w:p w14:paraId="582ED8DE" w14:textId="476DCC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60.306,26</w:t>
            </w:r>
          </w:p>
        </w:tc>
        <w:tc>
          <w:tcPr>
            <w:tcW w:w="423" w:type="pct"/>
            <w:tcBorders>
              <w:top w:val="outset" w:sz="6" w:space="0" w:color="000000"/>
              <w:left w:val="outset" w:sz="6" w:space="0" w:color="000000"/>
              <w:bottom w:val="outset" w:sz="6" w:space="0" w:color="000000"/>
              <w:right w:val="outset" w:sz="6" w:space="0" w:color="000000"/>
            </w:tcBorders>
          </w:tcPr>
          <w:p w14:paraId="184297EA" w14:textId="0CA76F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69,77</w:t>
            </w:r>
          </w:p>
        </w:tc>
        <w:tc>
          <w:tcPr>
            <w:tcW w:w="529" w:type="pct"/>
            <w:tcBorders>
              <w:top w:val="outset" w:sz="6" w:space="0" w:color="000000"/>
              <w:left w:val="outset" w:sz="6" w:space="0" w:color="000000"/>
              <w:bottom w:val="outset" w:sz="6" w:space="0" w:color="000000"/>
              <w:right w:val="outset" w:sz="6" w:space="0" w:color="000000"/>
            </w:tcBorders>
          </w:tcPr>
          <w:p w14:paraId="4DCAA8A0" w14:textId="43223E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86.435,00</w:t>
            </w:r>
          </w:p>
        </w:tc>
        <w:tc>
          <w:tcPr>
            <w:tcW w:w="530" w:type="pct"/>
            <w:tcBorders>
              <w:top w:val="outset" w:sz="6" w:space="0" w:color="000000"/>
              <w:left w:val="outset" w:sz="6" w:space="0" w:color="000000"/>
              <w:bottom w:val="outset" w:sz="6" w:space="0" w:color="000000"/>
              <w:right w:val="outset" w:sz="6" w:space="0" w:color="000000"/>
            </w:tcBorders>
          </w:tcPr>
          <w:p w14:paraId="72B3D9F0" w14:textId="13CAA6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60.306,26</w:t>
            </w:r>
          </w:p>
        </w:tc>
        <w:tc>
          <w:tcPr>
            <w:tcW w:w="529" w:type="pct"/>
            <w:tcBorders>
              <w:top w:val="outset" w:sz="6" w:space="0" w:color="000000"/>
              <w:left w:val="outset" w:sz="6" w:space="0" w:color="000000"/>
              <w:bottom w:val="outset" w:sz="6" w:space="0" w:color="000000"/>
              <w:right w:val="outset" w:sz="6" w:space="0" w:color="000000"/>
            </w:tcBorders>
          </w:tcPr>
          <w:p w14:paraId="78BCC7E4" w14:textId="38C8C7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D4D71D5" w14:textId="09A0AA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1A333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E9363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BD147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6C308A0" w14:textId="079407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4217</w:t>
            </w:r>
          </w:p>
        </w:tc>
        <w:tc>
          <w:tcPr>
            <w:tcW w:w="749" w:type="pct"/>
            <w:tcBorders>
              <w:top w:val="outset" w:sz="6" w:space="0" w:color="000000"/>
              <w:left w:val="outset" w:sz="6" w:space="0" w:color="000000"/>
              <w:bottom w:val="outset" w:sz="6" w:space="0" w:color="000000"/>
              <w:right w:val="outset" w:sz="6" w:space="0" w:color="000000"/>
            </w:tcBorders>
          </w:tcPr>
          <w:p w14:paraId="132ED4FE" w14:textId="225EF83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06ADD936" w14:textId="43BD77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59.111,34</w:t>
            </w:r>
          </w:p>
        </w:tc>
        <w:tc>
          <w:tcPr>
            <w:tcW w:w="529" w:type="pct"/>
            <w:tcBorders>
              <w:top w:val="outset" w:sz="6" w:space="0" w:color="000000"/>
              <w:left w:val="outset" w:sz="6" w:space="0" w:color="000000"/>
              <w:bottom w:val="outset" w:sz="6" w:space="0" w:color="000000"/>
              <w:right w:val="outset" w:sz="6" w:space="0" w:color="000000"/>
            </w:tcBorders>
          </w:tcPr>
          <w:p w14:paraId="5672A44A" w14:textId="20DCA8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59.111,34</w:t>
            </w:r>
          </w:p>
        </w:tc>
        <w:tc>
          <w:tcPr>
            <w:tcW w:w="423" w:type="pct"/>
            <w:tcBorders>
              <w:top w:val="outset" w:sz="6" w:space="0" w:color="000000"/>
              <w:left w:val="outset" w:sz="6" w:space="0" w:color="000000"/>
              <w:bottom w:val="outset" w:sz="6" w:space="0" w:color="000000"/>
              <w:right w:val="outset" w:sz="6" w:space="0" w:color="000000"/>
            </w:tcBorders>
          </w:tcPr>
          <w:p w14:paraId="07158327" w14:textId="7468C1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F552198" w14:textId="6050ED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59.111,34</w:t>
            </w:r>
          </w:p>
        </w:tc>
        <w:tc>
          <w:tcPr>
            <w:tcW w:w="530" w:type="pct"/>
            <w:tcBorders>
              <w:top w:val="outset" w:sz="6" w:space="0" w:color="000000"/>
              <w:left w:val="outset" w:sz="6" w:space="0" w:color="000000"/>
              <w:bottom w:val="outset" w:sz="6" w:space="0" w:color="000000"/>
              <w:right w:val="outset" w:sz="6" w:space="0" w:color="000000"/>
            </w:tcBorders>
          </w:tcPr>
          <w:p w14:paraId="5FF6A76C" w14:textId="1BA9C6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59.111,34</w:t>
            </w:r>
          </w:p>
        </w:tc>
        <w:tc>
          <w:tcPr>
            <w:tcW w:w="529" w:type="pct"/>
            <w:tcBorders>
              <w:top w:val="outset" w:sz="6" w:space="0" w:color="000000"/>
              <w:left w:val="outset" w:sz="6" w:space="0" w:color="000000"/>
              <w:bottom w:val="outset" w:sz="6" w:space="0" w:color="000000"/>
              <w:right w:val="outset" w:sz="6" w:space="0" w:color="000000"/>
            </w:tcBorders>
          </w:tcPr>
          <w:p w14:paraId="1481C6F5" w14:textId="73ABD1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1BA6DFC" w14:textId="218ABB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0A566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5DD73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B16882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A7280A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35BEAD9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6F1707D2" w14:textId="615ED0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29" w:type="pct"/>
            <w:tcBorders>
              <w:top w:val="outset" w:sz="6" w:space="0" w:color="000000"/>
              <w:left w:val="outset" w:sz="6" w:space="0" w:color="000000"/>
              <w:bottom w:val="outset" w:sz="6" w:space="0" w:color="000000"/>
              <w:right w:val="outset" w:sz="6" w:space="0" w:color="000000"/>
            </w:tcBorders>
          </w:tcPr>
          <w:p w14:paraId="6193EE6F" w14:textId="2A93E0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3.093,53</w:t>
            </w:r>
          </w:p>
        </w:tc>
        <w:tc>
          <w:tcPr>
            <w:tcW w:w="423" w:type="pct"/>
            <w:tcBorders>
              <w:top w:val="outset" w:sz="6" w:space="0" w:color="000000"/>
              <w:left w:val="outset" w:sz="6" w:space="0" w:color="000000"/>
              <w:bottom w:val="outset" w:sz="6" w:space="0" w:color="000000"/>
              <w:right w:val="outset" w:sz="6" w:space="0" w:color="000000"/>
            </w:tcBorders>
          </w:tcPr>
          <w:p w14:paraId="032F0EF1" w14:textId="0EE546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61,87</w:t>
            </w:r>
          </w:p>
        </w:tc>
        <w:tc>
          <w:tcPr>
            <w:tcW w:w="529" w:type="pct"/>
            <w:tcBorders>
              <w:top w:val="outset" w:sz="6" w:space="0" w:color="000000"/>
              <w:left w:val="outset" w:sz="6" w:space="0" w:color="000000"/>
              <w:bottom w:val="outset" w:sz="6" w:space="0" w:color="000000"/>
              <w:right w:val="outset" w:sz="6" w:space="0" w:color="000000"/>
            </w:tcBorders>
          </w:tcPr>
          <w:p w14:paraId="3F5CD545" w14:textId="5B2678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30" w:type="pct"/>
            <w:tcBorders>
              <w:top w:val="outset" w:sz="6" w:space="0" w:color="000000"/>
              <w:left w:val="outset" w:sz="6" w:space="0" w:color="000000"/>
              <w:bottom w:val="outset" w:sz="6" w:space="0" w:color="000000"/>
              <w:right w:val="outset" w:sz="6" w:space="0" w:color="000000"/>
            </w:tcBorders>
          </w:tcPr>
          <w:p w14:paraId="676E87DE" w14:textId="6DD9B5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3.093,53</w:t>
            </w:r>
          </w:p>
        </w:tc>
        <w:tc>
          <w:tcPr>
            <w:tcW w:w="529" w:type="pct"/>
            <w:tcBorders>
              <w:top w:val="outset" w:sz="6" w:space="0" w:color="000000"/>
              <w:left w:val="outset" w:sz="6" w:space="0" w:color="000000"/>
              <w:bottom w:val="outset" w:sz="6" w:space="0" w:color="000000"/>
              <w:right w:val="outset" w:sz="6" w:space="0" w:color="000000"/>
            </w:tcBorders>
          </w:tcPr>
          <w:p w14:paraId="165F2B4A" w14:textId="623B1B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C0C6EFA" w14:textId="10A9C7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DF8950C" w14:textId="77777777" w:rsidTr="00682F04">
        <w:trPr>
          <w:trHeight w:val="75"/>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A137E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EAA99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F796F8F" w14:textId="77777777"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60B9891A" w14:textId="77777777" w:rsidR="00A40A9C" w:rsidRPr="00682F04" w:rsidRDefault="00A40A9C" w:rsidP="00A40A9C">
            <w:pPr>
              <w:pStyle w:val="NormalnyWeb"/>
              <w:spacing w:line="75" w:lineRule="atLeast"/>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48CDA793" w14:textId="5BA63AA9"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104.500,00</w:t>
            </w:r>
          </w:p>
        </w:tc>
        <w:tc>
          <w:tcPr>
            <w:tcW w:w="529" w:type="pct"/>
            <w:tcBorders>
              <w:top w:val="outset" w:sz="6" w:space="0" w:color="000000"/>
              <w:left w:val="outset" w:sz="6" w:space="0" w:color="000000"/>
              <w:bottom w:val="outset" w:sz="6" w:space="0" w:color="000000"/>
              <w:right w:val="outset" w:sz="6" w:space="0" w:color="000000"/>
            </w:tcBorders>
          </w:tcPr>
          <w:p w14:paraId="14A29948" w14:textId="73B2E2D1"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58.354,43</w:t>
            </w:r>
          </w:p>
        </w:tc>
        <w:tc>
          <w:tcPr>
            <w:tcW w:w="423" w:type="pct"/>
            <w:tcBorders>
              <w:top w:val="outset" w:sz="6" w:space="0" w:color="000000"/>
              <w:left w:val="outset" w:sz="6" w:space="0" w:color="000000"/>
              <w:bottom w:val="outset" w:sz="6" w:space="0" w:color="000000"/>
              <w:right w:val="outset" w:sz="6" w:space="0" w:color="000000"/>
            </w:tcBorders>
          </w:tcPr>
          <w:p w14:paraId="3CDF21B1" w14:textId="51100B73"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55,84</w:t>
            </w:r>
          </w:p>
        </w:tc>
        <w:tc>
          <w:tcPr>
            <w:tcW w:w="529" w:type="pct"/>
            <w:tcBorders>
              <w:top w:val="outset" w:sz="6" w:space="0" w:color="000000"/>
              <w:left w:val="outset" w:sz="6" w:space="0" w:color="000000"/>
              <w:bottom w:val="outset" w:sz="6" w:space="0" w:color="000000"/>
              <w:right w:val="outset" w:sz="6" w:space="0" w:color="000000"/>
            </w:tcBorders>
          </w:tcPr>
          <w:p w14:paraId="571C6887" w14:textId="541DF404"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104.500,00</w:t>
            </w:r>
          </w:p>
        </w:tc>
        <w:tc>
          <w:tcPr>
            <w:tcW w:w="530" w:type="pct"/>
            <w:tcBorders>
              <w:top w:val="outset" w:sz="6" w:space="0" w:color="000000"/>
              <w:left w:val="outset" w:sz="6" w:space="0" w:color="000000"/>
              <w:bottom w:val="outset" w:sz="6" w:space="0" w:color="000000"/>
              <w:right w:val="outset" w:sz="6" w:space="0" w:color="000000"/>
            </w:tcBorders>
          </w:tcPr>
          <w:p w14:paraId="77E2EC17" w14:textId="1C272E13"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58.354,43</w:t>
            </w:r>
          </w:p>
        </w:tc>
        <w:tc>
          <w:tcPr>
            <w:tcW w:w="529" w:type="pct"/>
            <w:tcBorders>
              <w:top w:val="outset" w:sz="6" w:space="0" w:color="000000"/>
              <w:left w:val="outset" w:sz="6" w:space="0" w:color="000000"/>
              <w:bottom w:val="outset" w:sz="6" w:space="0" w:color="000000"/>
              <w:right w:val="outset" w:sz="6" w:space="0" w:color="000000"/>
            </w:tcBorders>
          </w:tcPr>
          <w:p w14:paraId="57882185" w14:textId="5C4FCE21"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7ACC34" w14:textId="7CA3BD2C" w:rsidR="00A40A9C" w:rsidRPr="00682F04" w:rsidRDefault="00A40A9C" w:rsidP="00A40A9C">
            <w:pPr>
              <w:pStyle w:val="NormalnyWeb"/>
              <w:spacing w:line="75" w:lineRule="atLeast"/>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CA04A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499B65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F5F2F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75C34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1DD0FEF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75D31057" w14:textId="03D116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w:t>
            </w:r>
          </w:p>
        </w:tc>
        <w:tc>
          <w:tcPr>
            <w:tcW w:w="529" w:type="pct"/>
            <w:tcBorders>
              <w:top w:val="outset" w:sz="6" w:space="0" w:color="000000"/>
              <w:left w:val="outset" w:sz="6" w:space="0" w:color="000000"/>
              <w:bottom w:val="outset" w:sz="6" w:space="0" w:color="000000"/>
              <w:right w:val="outset" w:sz="6" w:space="0" w:color="000000"/>
            </w:tcBorders>
          </w:tcPr>
          <w:p w14:paraId="3D26DC8B" w14:textId="6EAC2B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255,00</w:t>
            </w:r>
          </w:p>
        </w:tc>
        <w:tc>
          <w:tcPr>
            <w:tcW w:w="423" w:type="pct"/>
            <w:tcBorders>
              <w:top w:val="outset" w:sz="6" w:space="0" w:color="000000"/>
              <w:left w:val="outset" w:sz="6" w:space="0" w:color="000000"/>
              <w:bottom w:val="outset" w:sz="6" w:space="0" w:color="000000"/>
              <w:right w:val="outset" w:sz="6" w:space="0" w:color="000000"/>
            </w:tcBorders>
          </w:tcPr>
          <w:p w14:paraId="16E79731" w14:textId="547A04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31,88</w:t>
            </w:r>
          </w:p>
        </w:tc>
        <w:tc>
          <w:tcPr>
            <w:tcW w:w="529" w:type="pct"/>
            <w:tcBorders>
              <w:top w:val="outset" w:sz="6" w:space="0" w:color="000000"/>
              <w:left w:val="outset" w:sz="6" w:space="0" w:color="000000"/>
              <w:bottom w:val="outset" w:sz="6" w:space="0" w:color="000000"/>
              <w:right w:val="outset" w:sz="6" w:space="0" w:color="000000"/>
            </w:tcBorders>
          </w:tcPr>
          <w:p w14:paraId="4D9FEC58" w14:textId="261F42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w:t>
            </w:r>
          </w:p>
        </w:tc>
        <w:tc>
          <w:tcPr>
            <w:tcW w:w="530" w:type="pct"/>
            <w:tcBorders>
              <w:top w:val="outset" w:sz="6" w:space="0" w:color="000000"/>
              <w:left w:val="outset" w:sz="6" w:space="0" w:color="000000"/>
              <w:bottom w:val="outset" w:sz="6" w:space="0" w:color="000000"/>
              <w:right w:val="outset" w:sz="6" w:space="0" w:color="000000"/>
            </w:tcBorders>
          </w:tcPr>
          <w:p w14:paraId="0B3AD8FE" w14:textId="184AF4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255,00</w:t>
            </w:r>
          </w:p>
        </w:tc>
        <w:tc>
          <w:tcPr>
            <w:tcW w:w="529" w:type="pct"/>
            <w:tcBorders>
              <w:top w:val="outset" w:sz="6" w:space="0" w:color="000000"/>
              <w:left w:val="outset" w:sz="6" w:space="0" w:color="000000"/>
              <w:bottom w:val="outset" w:sz="6" w:space="0" w:color="000000"/>
              <w:right w:val="outset" w:sz="6" w:space="0" w:color="000000"/>
            </w:tcBorders>
          </w:tcPr>
          <w:p w14:paraId="6BA346C3" w14:textId="309D44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1DE9369" w14:textId="1C591A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4874A6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20541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474B7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426821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1459D49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553CB68F" w14:textId="227A45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270.000,00</w:t>
            </w:r>
          </w:p>
        </w:tc>
        <w:tc>
          <w:tcPr>
            <w:tcW w:w="529" w:type="pct"/>
            <w:tcBorders>
              <w:top w:val="outset" w:sz="6" w:space="0" w:color="000000"/>
              <w:left w:val="outset" w:sz="6" w:space="0" w:color="000000"/>
              <w:bottom w:val="outset" w:sz="6" w:space="0" w:color="000000"/>
              <w:right w:val="outset" w:sz="6" w:space="0" w:color="000000"/>
            </w:tcBorders>
          </w:tcPr>
          <w:p w14:paraId="15347DC5" w14:textId="54EA3E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240.615,39</w:t>
            </w:r>
          </w:p>
        </w:tc>
        <w:tc>
          <w:tcPr>
            <w:tcW w:w="423" w:type="pct"/>
            <w:tcBorders>
              <w:top w:val="outset" w:sz="6" w:space="0" w:color="000000"/>
              <w:left w:val="outset" w:sz="6" w:space="0" w:color="000000"/>
              <w:bottom w:val="outset" w:sz="6" w:space="0" w:color="000000"/>
              <w:right w:val="outset" w:sz="6" w:space="0" w:color="000000"/>
            </w:tcBorders>
          </w:tcPr>
          <w:p w14:paraId="19C99EAC" w14:textId="14CAC25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89,12</w:t>
            </w:r>
          </w:p>
        </w:tc>
        <w:tc>
          <w:tcPr>
            <w:tcW w:w="529" w:type="pct"/>
            <w:tcBorders>
              <w:top w:val="outset" w:sz="6" w:space="0" w:color="000000"/>
              <w:left w:val="outset" w:sz="6" w:space="0" w:color="000000"/>
              <w:bottom w:val="outset" w:sz="6" w:space="0" w:color="000000"/>
              <w:right w:val="outset" w:sz="6" w:space="0" w:color="000000"/>
            </w:tcBorders>
          </w:tcPr>
          <w:p w14:paraId="66D8F77C" w14:textId="0E9385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270.000,00</w:t>
            </w:r>
          </w:p>
        </w:tc>
        <w:tc>
          <w:tcPr>
            <w:tcW w:w="530" w:type="pct"/>
            <w:tcBorders>
              <w:top w:val="outset" w:sz="6" w:space="0" w:color="000000"/>
              <w:left w:val="outset" w:sz="6" w:space="0" w:color="000000"/>
              <w:bottom w:val="outset" w:sz="6" w:space="0" w:color="000000"/>
              <w:right w:val="outset" w:sz="6" w:space="0" w:color="000000"/>
            </w:tcBorders>
          </w:tcPr>
          <w:p w14:paraId="2C9B496F" w14:textId="4C7D40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240.615,39</w:t>
            </w:r>
          </w:p>
        </w:tc>
        <w:tc>
          <w:tcPr>
            <w:tcW w:w="529" w:type="pct"/>
            <w:tcBorders>
              <w:top w:val="outset" w:sz="6" w:space="0" w:color="000000"/>
              <w:left w:val="outset" w:sz="6" w:space="0" w:color="000000"/>
              <w:bottom w:val="outset" w:sz="6" w:space="0" w:color="000000"/>
              <w:right w:val="outset" w:sz="6" w:space="0" w:color="000000"/>
            </w:tcBorders>
          </w:tcPr>
          <w:p w14:paraId="5C5CE4B0" w14:textId="215A3E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BE2B12" w14:textId="1E2134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D2E20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0FFB11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38EAE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98D1A6" w14:textId="76ADCA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4307</w:t>
            </w:r>
          </w:p>
        </w:tc>
        <w:tc>
          <w:tcPr>
            <w:tcW w:w="749" w:type="pct"/>
            <w:tcBorders>
              <w:top w:val="outset" w:sz="6" w:space="0" w:color="000000"/>
              <w:left w:val="outset" w:sz="6" w:space="0" w:color="000000"/>
              <w:bottom w:val="outset" w:sz="6" w:space="0" w:color="000000"/>
              <w:right w:val="outset" w:sz="6" w:space="0" w:color="000000"/>
            </w:tcBorders>
          </w:tcPr>
          <w:p w14:paraId="67AFA172" w14:textId="2138558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57D191F1" w14:textId="61C481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w:t>
            </w:r>
          </w:p>
        </w:tc>
        <w:tc>
          <w:tcPr>
            <w:tcW w:w="529" w:type="pct"/>
            <w:tcBorders>
              <w:top w:val="outset" w:sz="6" w:space="0" w:color="000000"/>
              <w:left w:val="outset" w:sz="6" w:space="0" w:color="000000"/>
              <w:bottom w:val="outset" w:sz="6" w:space="0" w:color="000000"/>
              <w:right w:val="outset" w:sz="6" w:space="0" w:color="000000"/>
            </w:tcBorders>
          </w:tcPr>
          <w:p w14:paraId="1DD8AA3D" w14:textId="2223FB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w:t>
            </w:r>
          </w:p>
        </w:tc>
        <w:tc>
          <w:tcPr>
            <w:tcW w:w="423" w:type="pct"/>
            <w:tcBorders>
              <w:top w:val="outset" w:sz="6" w:space="0" w:color="000000"/>
              <w:left w:val="outset" w:sz="6" w:space="0" w:color="000000"/>
              <w:bottom w:val="outset" w:sz="6" w:space="0" w:color="000000"/>
              <w:right w:val="outset" w:sz="6" w:space="0" w:color="000000"/>
            </w:tcBorders>
          </w:tcPr>
          <w:p w14:paraId="1C0797EA" w14:textId="26B252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A5BB6DC" w14:textId="7C110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w:t>
            </w:r>
          </w:p>
        </w:tc>
        <w:tc>
          <w:tcPr>
            <w:tcW w:w="530" w:type="pct"/>
            <w:tcBorders>
              <w:top w:val="outset" w:sz="6" w:space="0" w:color="000000"/>
              <w:left w:val="outset" w:sz="6" w:space="0" w:color="000000"/>
              <w:bottom w:val="outset" w:sz="6" w:space="0" w:color="000000"/>
              <w:right w:val="outset" w:sz="6" w:space="0" w:color="000000"/>
            </w:tcBorders>
          </w:tcPr>
          <w:p w14:paraId="5B83015E" w14:textId="352C6D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w:t>
            </w:r>
          </w:p>
        </w:tc>
        <w:tc>
          <w:tcPr>
            <w:tcW w:w="529" w:type="pct"/>
            <w:tcBorders>
              <w:top w:val="outset" w:sz="6" w:space="0" w:color="000000"/>
              <w:left w:val="outset" w:sz="6" w:space="0" w:color="000000"/>
              <w:bottom w:val="outset" w:sz="6" w:space="0" w:color="000000"/>
              <w:right w:val="outset" w:sz="6" w:space="0" w:color="000000"/>
            </w:tcBorders>
          </w:tcPr>
          <w:p w14:paraId="4BD85F1F" w14:textId="7AE22B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6C5F849" w14:textId="51A4E5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388CF8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53E047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73D57A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757FA5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252B5AD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0B496472" w14:textId="7C34BC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11.200,00</w:t>
            </w:r>
          </w:p>
        </w:tc>
        <w:tc>
          <w:tcPr>
            <w:tcW w:w="529" w:type="pct"/>
            <w:tcBorders>
              <w:top w:val="outset" w:sz="6" w:space="0" w:color="000000"/>
              <w:left w:val="outset" w:sz="6" w:space="0" w:color="000000"/>
              <w:bottom w:val="outset" w:sz="6" w:space="0" w:color="000000"/>
              <w:right w:val="outset" w:sz="6" w:space="0" w:color="000000"/>
            </w:tcBorders>
          </w:tcPr>
          <w:p w14:paraId="199F1793" w14:textId="2F2623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8.068,19</w:t>
            </w:r>
          </w:p>
        </w:tc>
        <w:tc>
          <w:tcPr>
            <w:tcW w:w="423" w:type="pct"/>
            <w:tcBorders>
              <w:top w:val="outset" w:sz="6" w:space="0" w:color="000000"/>
              <w:left w:val="outset" w:sz="6" w:space="0" w:color="000000"/>
              <w:bottom w:val="outset" w:sz="6" w:space="0" w:color="000000"/>
              <w:right w:val="outset" w:sz="6" w:space="0" w:color="000000"/>
            </w:tcBorders>
          </w:tcPr>
          <w:p w14:paraId="075811B0" w14:textId="185B0B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72,04</w:t>
            </w:r>
          </w:p>
        </w:tc>
        <w:tc>
          <w:tcPr>
            <w:tcW w:w="529" w:type="pct"/>
            <w:tcBorders>
              <w:top w:val="outset" w:sz="6" w:space="0" w:color="000000"/>
              <w:left w:val="outset" w:sz="6" w:space="0" w:color="000000"/>
              <w:bottom w:val="outset" w:sz="6" w:space="0" w:color="000000"/>
              <w:right w:val="outset" w:sz="6" w:space="0" w:color="000000"/>
            </w:tcBorders>
          </w:tcPr>
          <w:p w14:paraId="58AB31A7" w14:textId="047294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11.200,00</w:t>
            </w:r>
          </w:p>
        </w:tc>
        <w:tc>
          <w:tcPr>
            <w:tcW w:w="530" w:type="pct"/>
            <w:tcBorders>
              <w:top w:val="outset" w:sz="6" w:space="0" w:color="000000"/>
              <w:left w:val="outset" w:sz="6" w:space="0" w:color="000000"/>
              <w:bottom w:val="outset" w:sz="6" w:space="0" w:color="000000"/>
              <w:right w:val="outset" w:sz="6" w:space="0" w:color="000000"/>
            </w:tcBorders>
          </w:tcPr>
          <w:p w14:paraId="3A9CADA8" w14:textId="3AAE75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8.068,19</w:t>
            </w:r>
          </w:p>
        </w:tc>
        <w:tc>
          <w:tcPr>
            <w:tcW w:w="529" w:type="pct"/>
            <w:tcBorders>
              <w:top w:val="outset" w:sz="6" w:space="0" w:color="000000"/>
              <w:left w:val="outset" w:sz="6" w:space="0" w:color="000000"/>
              <w:bottom w:val="outset" w:sz="6" w:space="0" w:color="000000"/>
              <w:right w:val="outset" w:sz="6" w:space="0" w:color="000000"/>
            </w:tcBorders>
          </w:tcPr>
          <w:p w14:paraId="27BEE5A4" w14:textId="3E0CAF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7C95B9" w14:textId="07BDAE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EB3F8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28EF29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FC942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4CD1A3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2B74E0E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3DE55EC7" w14:textId="5C2017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12.500,00</w:t>
            </w:r>
          </w:p>
        </w:tc>
        <w:tc>
          <w:tcPr>
            <w:tcW w:w="529" w:type="pct"/>
            <w:tcBorders>
              <w:top w:val="outset" w:sz="6" w:space="0" w:color="000000"/>
              <w:left w:val="outset" w:sz="6" w:space="0" w:color="000000"/>
              <w:bottom w:val="outset" w:sz="6" w:space="0" w:color="000000"/>
              <w:right w:val="outset" w:sz="6" w:space="0" w:color="000000"/>
            </w:tcBorders>
          </w:tcPr>
          <w:p w14:paraId="2371D61B" w14:textId="66A159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10.666,50</w:t>
            </w:r>
          </w:p>
        </w:tc>
        <w:tc>
          <w:tcPr>
            <w:tcW w:w="423" w:type="pct"/>
            <w:tcBorders>
              <w:top w:val="outset" w:sz="6" w:space="0" w:color="000000"/>
              <w:left w:val="outset" w:sz="6" w:space="0" w:color="000000"/>
              <w:bottom w:val="outset" w:sz="6" w:space="0" w:color="000000"/>
              <w:right w:val="outset" w:sz="6" w:space="0" w:color="000000"/>
            </w:tcBorders>
          </w:tcPr>
          <w:p w14:paraId="612F8D2B" w14:textId="1ECDEC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85,33</w:t>
            </w:r>
          </w:p>
        </w:tc>
        <w:tc>
          <w:tcPr>
            <w:tcW w:w="529" w:type="pct"/>
            <w:tcBorders>
              <w:top w:val="outset" w:sz="6" w:space="0" w:color="000000"/>
              <w:left w:val="outset" w:sz="6" w:space="0" w:color="000000"/>
              <w:bottom w:val="outset" w:sz="6" w:space="0" w:color="000000"/>
              <w:right w:val="outset" w:sz="6" w:space="0" w:color="000000"/>
            </w:tcBorders>
          </w:tcPr>
          <w:p w14:paraId="78478FC5" w14:textId="51CB76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12.500,00</w:t>
            </w:r>
          </w:p>
        </w:tc>
        <w:tc>
          <w:tcPr>
            <w:tcW w:w="530" w:type="pct"/>
            <w:tcBorders>
              <w:top w:val="outset" w:sz="6" w:space="0" w:color="000000"/>
              <w:left w:val="outset" w:sz="6" w:space="0" w:color="000000"/>
              <w:bottom w:val="outset" w:sz="6" w:space="0" w:color="000000"/>
              <w:right w:val="outset" w:sz="6" w:space="0" w:color="000000"/>
            </w:tcBorders>
          </w:tcPr>
          <w:p w14:paraId="6C638102" w14:textId="05960B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10.666,50</w:t>
            </w:r>
          </w:p>
        </w:tc>
        <w:tc>
          <w:tcPr>
            <w:tcW w:w="529" w:type="pct"/>
            <w:tcBorders>
              <w:top w:val="outset" w:sz="6" w:space="0" w:color="000000"/>
              <w:left w:val="outset" w:sz="6" w:space="0" w:color="000000"/>
              <w:bottom w:val="outset" w:sz="6" w:space="0" w:color="000000"/>
              <w:right w:val="outset" w:sz="6" w:space="0" w:color="000000"/>
            </w:tcBorders>
          </w:tcPr>
          <w:p w14:paraId="40592116" w14:textId="12EED9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6573078" w14:textId="701C04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D1608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F06F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2E756A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FF48EB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415312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1C0C323D" w14:textId="4309A6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1AF00C0E" w14:textId="402596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990,76</w:t>
            </w:r>
          </w:p>
        </w:tc>
        <w:tc>
          <w:tcPr>
            <w:tcW w:w="423" w:type="pct"/>
            <w:tcBorders>
              <w:top w:val="outset" w:sz="6" w:space="0" w:color="000000"/>
              <w:left w:val="outset" w:sz="6" w:space="0" w:color="000000"/>
              <w:bottom w:val="outset" w:sz="6" w:space="0" w:color="000000"/>
              <w:right w:val="outset" w:sz="6" w:space="0" w:color="000000"/>
            </w:tcBorders>
          </w:tcPr>
          <w:p w14:paraId="060B29EA" w14:textId="334BA3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66,05</w:t>
            </w:r>
          </w:p>
        </w:tc>
        <w:tc>
          <w:tcPr>
            <w:tcW w:w="529" w:type="pct"/>
            <w:tcBorders>
              <w:top w:val="outset" w:sz="6" w:space="0" w:color="000000"/>
              <w:left w:val="outset" w:sz="6" w:space="0" w:color="000000"/>
              <w:bottom w:val="outset" w:sz="6" w:space="0" w:color="000000"/>
              <w:right w:val="outset" w:sz="6" w:space="0" w:color="000000"/>
            </w:tcBorders>
          </w:tcPr>
          <w:p w14:paraId="7553ABA7" w14:textId="684A7A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30" w:type="pct"/>
            <w:tcBorders>
              <w:top w:val="outset" w:sz="6" w:space="0" w:color="000000"/>
              <w:left w:val="outset" w:sz="6" w:space="0" w:color="000000"/>
              <w:bottom w:val="outset" w:sz="6" w:space="0" w:color="000000"/>
              <w:right w:val="outset" w:sz="6" w:space="0" w:color="000000"/>
            </w:tcBorders>
          </w:tcPr>
          <w:p w14:paraId="25ED27F8" w14:textId="0C3785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990,76</w:t>
            </w:r>
          </w:p>
        </w:tc>
        <w:tc>
          <w:tcPr>
            <w:tcW w:w="529" w:type="pct"/>
            <w:tcBorders>
              <w:top w:val="outset" w:sz="6" w:space="0" w:color="000000"/>
              <w:left w:val="outset" w:sz="6" w:space="0" w:color="000000"/>
              <w:bottom w:val="outset" w:sz="6" w:space="0" w:color="000000"/>
              <w:right w:val="outset" w:sz="6" w:space="0" w:color="000000"/>
            </w:tcBorders>
          </w:tcPr>
          <w:p w14:paraId="16232A24" w14:textId="7DD387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E1460C5" w14:textId="370765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AED37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70D14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019F13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E47324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7C5FC3D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00E94CAE" w14:textId="00FF6C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29" w:type="pct"/>
            <w:tcBorders>
              <w:top w:val="outset" w:sz="6" w:space="0" w:color="000000"/>
              <w:left w:val="outset" w:sz="6" w:space="0" w:color="000000"/>
              <w:bottom w:val="outset" w:sz="6" w:space="0" w:color="000000"/>
              <w:right w:val="outset" w:sz="6" w:space="0" w:color="000000"/>
            </w:tcBorders>
          </w:tcPr>
          <w:p w14:paraId="112F519B" w14:textId="65C14C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42.088,21</w:t>
            </w:r>
          </w:p>
        </w:tc>
        <w:tc>
          <w:tcPr>
            <w:tcW w:w="423" w:type="pct"/>
            <w:tcBorders>
              <w:top w:val="outset" w:sz="6" w:space="0" w:color="000000"/>
              <w:left w:val="outset" w:sz="6" w:space="0" w:color="000000"/>
              <w:bottom w:val="outset" w:sz="6" w:space="0" w:color="000000"/>
              <w:right w:val="outset" w:sz="6" w:space="0" w:color="000000"/>
            </w:tcBorders>
          </w:tcPr>
          <w:p w14:paraId="5F5A6918" w14:textId="1B3E09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84,18</w:t>
            </w:r>
          </w:p>
        </w:tc>
        <w:tc>
          <w:tcPr>
            <w:tcW w:w="529" w:type="pct"/>
            <w:tcBorders>
              <w:top w:val="outset" w:sz="6" w:space="0" w:color="000000"/>
              <w:left w:val="outset" w:sz="6" w:space="0" w:color="000000"/>
              <w:bottom w:val="outset" w:sz="6" w:space="0" w:color="000000"/>
              <w:right w:val="outset" w:sz="6" w:space="0" w:color="000000"/>
            </w:tcBorders>
          </w:tcPr>
          <w:p w14:paraId="2A7EB57E" w14:textId="48FEEE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30" w:type="pct"/>
            <w:tcBorders>
              <w:top w:val="outset" w:sz="6" w:space="0" w:color="000000"/>
              <w:left w:val="outset" w:sz="6" w:space="0" w:color="000000"/>
              <w:bottom w:val="outset" w:sz="6" w:space="0" w:color="000000"/>
              <w:right w:val="outset" w:sz="6" w:space="0" w:color="000000"/>
            </w:tcBorders>
          </w:tcPr>
          <w:p w14:paraId="5A0576FE" w14:textId="77102B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42.088,21</w:t>
            </w:r>
          </w:p>
        </w:tc>
        <w:tc>
          <w:tcPr>
            <w:tcW w:w="529" w:type="pct"/>
            <w:tcBorders>
              <w:top w:val="outset" w:sz="6" w:space="0" w:color="000000"/>
              <w:left w:val="outset" w:sz="6" w:space="0" w:color="000000"/>
              <w:bottom w:val="outset" w:sz="6" w:space="0" w:color="000000"/>
              <w:right w:val="outset" w:sz="6" w:space="0" w:color="000000"/>
            </w:tcBorders>
          </w:tcPr>
          <w:p w14:paraId="1EB2CE69" w14:textId="31C393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CA54758" w14:textId="370713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0338E5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86A26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111EB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9D314A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hideMark/>
          </w:tcPr>
          <w:p w14:paraId="31CD7A1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32D23374" w14:textId="18E968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12.500,00</w:t>
            </w:r>
          </w:p>
        </w:tc>
        <w:tc>
          <w:tcPr>
            <w:tcW w:w="529" w:type="pct"/>
            <w:tcBorders>
              <w:top w:val="outset" w:sz="6" w:space="0" w:color="000000"/>
              <w:left w:val="outset" w:sz="6" w:space="0" w:color="000000"/>
              <w:bottom w:val="outset" w:sz="6" w:space="0" w:color="000000"/>
              <w:right w:val="outset" w:sz="6" w:space="0" w:color="000000"/>
            </w:tcBorders>
          </w:tcPr>
          <w:p w14:paraId="450CB438" w14:textId="382680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8.681,38</w:t>
            </w:r>
          </w:p>
        </w:tc>
        <w:tc>
          <w:tcPr>
            <w:tcW w:w="423" w:type="pct"/>
            <w:tcBorders>
              <w:top w:val="outset" w:sz="6" w:space="0" w:color="000000"/>
              <w:left w:val="outset" w:sz="6" w:space="0" w:color="000000"/>
              <w:bottom w:val="outset" w:sz="6" w:space="0" w:color="000000"/>
              <w:right w:val="outset" w:sz="6" w:space="0" w:color="000000"/>
            </w:tcBorders>
          </w:tcPr>
          <w:p w14:paraId="136AA256" w14:textId="6BC190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69,45</w:t>
            </w:r>
          </w:p>
        </w:tc>
        <w:tc>
          <w:tcPr>
            <w:tcW w:w="529" w:type="pct"/>
            <w:tcBorders>
              <w:top w:val="outset" w:sz="6" w:space="0" w:color="000000"/>
              <w:left w:val="outset" w:sz="6" w:space="0" w:color="000000"/>
              <w:bottom w:val="outset" w:sz="6" w:space="0" w:color="000000"/>
              <w:right w:val="outset" w:sz="6" w:space="0" w:color="000000"/>
            </w:tcBorders>
          </w:tcPr>
          <w:p w14:paraId="7CE2767C" w14:textId="4257D0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12.500,00</w:t>
            </w:r>
          </w:p>
        </w:tc>
        <w:tc>
          <w:tcPr>
            <w:tcW w:w="530" w:type="pct"/>
            <w:tcBorders>
              <w:top w:val="outset" w:sz="6" w:space="0" w:color="000000"/>
              <w:left w:val="outset" w:sz="6" w:space="0" w:color="000000"/>
              <w:bottom w:val="outset" w:sz="6" w:space="0" w:color="000000"/>
              <w:right w:val="outset" w:sz="6" w:space="0" w:color="000000"/>
            </w:tcBorders>
          </w:tcPr>
          <w:p w14:paraId="16E86A8F" w14:textId="3DEE41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8.681,38</w:t>
            </w:r>
          </w:p>
        </w:tc>
        <w:tc>
          <w:tcPr>
            <w:tcW w:w="529" w:type="pct"/>
            <w:tcBorders>
              <w:top w:val="outset" w:sz="6" w:space="0" w:color="000000"/>
              <w:left w:val="outset" w:sz="6" w:space="0" w:color="000000"/>
              <w:bottom w:val="outset" w:sz="6" w:space="0" w:color="000000"/>
              <w:right w:val="outset" w:sz="6" w:space="0" w:color="000000"/>
            </w:tcBorders>
          </w:tcPr>
          <w:p w14:paraId="6D4CBEFF" w14:textId="258D63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482EAE" w14:textId="3C359C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7569C6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5DB6D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3C254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C6FFAF4" w14:textId="03976F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6067</w:t>
            </w:r>
          </w:p>
        </w:tc>
        <w:tc>
          <w:tcPr>
            <w:tcW w:w="749" w:type="pct"/>
            <w:tcBorders>
              <w:top w:val="outset" w:sz="6" w:space="0" w:color="000000"/>
              <w:left w:val="outset" w:sz="6" w:space="0" w:color="000000"/>
              <w:bottom w:val="outset" w:sz="6" w:space="0" w:color="000000"/>
              <w:right w:val="outset" w:sz="6" w:space="0" w:color="000000"/>
            </w:tcBorders>
          </w:tcPr>
          <w:p w14:paraId="3EFB1F68" w14:textId="01E49E1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na zakupy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42F0BE89" w14:textId="4A8511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c>
          <w:tcPr>
            <w:tcW w:w="529" w:type="pct"/>
            <w:tcBorders>
              <w:top w:val="outset" w:sz="6" w:space="0" w:color="000000"/>
              <w:left w:val="outset" w:sz="6" w:space="0" w:color="000000"/>
              <w:bottom w:val="outset" w:sz="6" w:space="0" w:color="000000"/>
              <w:right w:val="outset" w:sz="6" w:space="0" w:color="000000"/>
            </w:tcBorders>
          </w:tcPr>
          <w:p w14:paraId="28CA5ADF" w14:textId="72C783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c>
          <w:tcPr>
            <w:tcW w:w="423" w:type="pct"/>
            <w:tcBorders>
              <w:top w:val="outset" w:sz="6" w:space="0" w:color="000000"/>
              <w:left w:val="outset" w:sz="6" w:space="0" w:color="000000"/>
              <w:bottom w:val="outset" w:sz="6" w:space="0" w:color="000000"/>
              <w:right w:val="outset" w:sz="6" w:space="0" w:color="000000"/>
            </w:tcBorders>
          </w:tcPr>
          <w:p w14:paraId="760CF353" w14:textId="5374FB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9DFC0F1" w14:textId="6FCCF3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47F9DF40" w14:textId="24A1D6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7F68433" w14:textId="12DAF6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c>
          <w:tcPr>
            <w:tcW w:w="509" w:type="pct"/>
            <w:tcBorders>
              <w:top w:val="outset" w:sz="6" w:space="0" w:color="000000"/>
              <w:left w:val="outset" w:sz="6" w:space="0" w:color="000000"/>
              <w:bottom w:val="outset" w:sz="6" w:space="0" w:color="000000"/>
              <w:right w:val="outset" w:sz="6" w:space="0" w:color="000000"/>
            </w:tcBorders>
          </w:tcPr>
          <w:p w14:paraId="273A6C39" w14:textId="752831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r>
      <w:tr w:rsidR="005F46E7" w:rsidRPr="00BC54C9" w14:paraId="323EBD6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7D237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DC633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7BAE91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88E047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4EC1B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69896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6CA0A9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006181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4D6987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A33DC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C87010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A312B1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04B4B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F952E76"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75075</w:t>
            </w:r>
          </w:p>
        </w:tc>
        <w:tc>
          <w:tcPr>
            <w:tcW w:w="221" w:type="pct"/>
            <w:tcBorders>
              <w:top w:val="outset" w:sz="6" w:space="0" w:color="000000"/>
              <w:left w:val="outset" w:sz="6" w:space="0" w:color="000000"/>
              <w:bottom w:val="outset" w:sz="6" w:space="0" w:color="000000"/>
              <w:right w:val="outset" w:sz="6" w:space="0" w:color="000000"/>
            </w:tcBorders>
          </w:tcPr>
          <w:p w14:paraId="4924533D"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19A1412"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Promocja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5F009FE6" w14:textId="16499F2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5.000,00</w:t>
            </w:r>
          </w:p>
        </w:tc>
        <w:tc>
          <w:tcPr>
            <w:tcW w:w="529" w:type="pct"/>
            <w:tcBorders>
              <w:top w:val="outset" w:sz="6" w:space="0" w:color="000000"/>
              <w:left w:val="outset" w:sz="6" w:space="0" w:color="000000"/>
              <w:bottom w:val="outset" w:sz="6" w:space="0" w:color="000000"/>
              <w:right w:val="outset" w:sz="6" w:space="0" w:color="000000"/>
            </w:tcBorders>
          </w:tcPr>
          <w:p w14:paraId="36031E96" w14:textId="4CDCA1C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3.412,12</w:t>
            </w:r>
          </w:p>
        </w:tc>
        <w:tc>
          <w:tcPr>
            <w:tcW w:w="423" w:type="pct"/>
            <w:tcBorders>
              <w:top w:val="outset" w:sz="6" w:space="0" w:color="000000"/>
              <w:left w:val="outset" w:sz="6" w:space="0" w:color="000000"/>
              <w:bottom w:val="outset" w:sz="6" w:space="0" w:color="000000"/>
              <w:right w:val="outset" w:sz="6" w:space="0" w:color="000000"/>
            </w:tcBorders>
          </w:tcPr>
          <w:p w14:paraId="30B926C7" w14:textId="1675885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68,24</w:t>
            </w:r>
          </w:p>
        </w:tc>
        <w:tc>
          <w:tcPr>
            <w:tcW w:w="529" w:type="pct"/>
            <w:tcBorders>
              <w:top w:val="outset" w:sz="6" w:space="0" w:color="000000"/>
              <w:left w:val="outset" w:sz="6" w:space="0" w:color="000000"/>
              <w:bottom w:val="outset" w:sz="6" w:space="0" w:color="000000"/>
              <w:right w:val="outset" w:sz="6" w:space="0" w:color="000000"/>
            </w:tcBorders>
          </w:tcPr>
          <w:p w14:paraId="4A11624E" w14:textId="527E5A5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5.000,00</w:t>
            </w:r>
          </w:p>
        </w:tc>
        <w:tc>
          <w:tcPr>
            <w:tcW w:w="530" w:type="pct"/>
            <w:tcBorders>
              <w:top w:val="outset" w:sz="6" w:space="0" w:color="000000"/>
              <w:left w:val="outset" w:sz="6" w:space="0" w:color="000000"/>
              <w:bottom w:val="outset" w:sz="6" w:space="0" w:color="000000"/>
              <w:right w:val="outset" w:sz="6" w:space="0" w:color="000000"/>
            </w:tcBorders>
          </w:tcPr>
          <w:p w14:paraId="17F52527" w14:textId="545DBE0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3.412,12</w:t>
            </w:r>
          </w:p>
        </w:tc>
        <w:tc>
          <w:tcPr>
            <w:tcW w:w="529" w:type="pct"/>
            <w:tcBorders>
              <w:top w:val="outset" w:sz="6" w:space="0" w:color="000000"/>
              <w:left w:val="outset" w:sz="6" w:space="0" w:color="000000"/>
              <w:bottom w:val="outset" w:sz="6" w:space="0" w:color="000000"/>
              <w:right w:val="outset" w:sz="6" w:space="0" w:color="000000"/>
            </w:tcBorders>
          </w:tcPr>
          <w:p w14:paraId="329F0257" w14:textId="6F9DE72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9298DCA" w14:textId="17BA682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5F71927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4FE2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A6E47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796E2B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284AFF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5F91FE"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706907" w14:textId="77777777" w:rsidR="00A40A9C" w:rsidRPr="00682F04" w:rsidRDefault="00A40A9C" w:rsidP="00A40A9C">
            <w:pPr>
              <w:pStyle w:val="NormalnyWeb"/>
              <w:jc w:val="center"/>
              <w:rPr>
                <w:rFonts w:asciiTheme="minorHAnsi" w:hAnsiTheme="minorHAnsi" w:cstheme="minorHAnsi"/>
                <w: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B7A34BF"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4638F5" w14:textId="77777777" w:rsidR="00A40A9C" w:rsidRPr="00682F04" w:rsidRDefault="00A40A9C" w:rsidP="00A40A9C">
            <w:pPr>
              <w:pStyle w:val="NormalnyWeb"/>
              <w:jc w:val="center"/>
              <w:rPr>
                <w:rFonts w:asciiTheme="minorHAnsi" w:hAnsiTheme="minorHAnsi" w:cstheme="minorHAnsi"/>
                <w: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3040A57"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0D5E5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4E8BB9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69150A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0C5CF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57F82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5D7CA6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027BDFC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6543B3E5" w14:textId="3EB00E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4.100,00</w:t>
            </w:r>
          </w:p>
        </w:tc>
        <w:tc>
          <w:tcPr>
            <w:tcW w:w="529" w:type="pct"/>
            <w:tcBorders>
              <w:top w:val="outset" w:sz="6" w:space="0" w:color="000000"/>
              <w:left w:val="outset" w:sz="6" w:space="0" w:color="000000"/>
              <w:bottom w:val="outset" w:sz="6" w:space="0" w:color="000000"/>
              <w:right w:val="outset" w:sz="6" w:space="0" w:color="000000"/>
            </w:tcBorders>
          </w:tcPr>
          <w:p w14:paraId="71594EA7" w14:textId="1E942A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2.514,22</w:t>
            </w:r>
          </w:p>
        </w:tc>
        <w:tc>
          <w:tcPr>
            <w:tcW w:w="423" w:type="pct"/>
            <w:tcBorders>
              <w:top w:val="outset" w:sz="6" w:space="0" w:color="000000"/>
              <w:left w:val="outset" w:sz="6" w:space="0" w:color="000000"/>
              <w:bottom w:val="outset" w:sz="6" w:space="0" w:color="000000"/>
              <w:right w:val="outset" w:sz="6" w:space="0" w:color="000000"/>
            </w:tcBorders>
          </w:tcPr>
          <w:p w14:paraId="0A2B542F" w14:textId="002D07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61,32</w:t>
            </w:r>
          </w:p>
        </w:tc>
        <w:tc>
          <w:tcPr>
            <w:tcW w:w="529" w:type="pct"/>
            <w:tcBorders>
              <w:top w:val="outset" w:sz="6" w:space="0" w:color="000000"/>
              <w:left w:val="outset" w:sz="6" w:space="0" w:color="000000"/>
              <w:bottom w:val="outset" w:sz="6" w:space="0" w:color="000000"/>
              <w:right w:val="outset" w:sz="6" w:space="0" w:color="000000"/>
            </w:tcBorders>
          </w:tcPr>
          <w:p w14:paraId="3B4937C3" w14:textId="2B4F48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4.100,00</w:t>
            </w:r>
          </w:p>
        </w:tc>
        <w:tc>
          <w:tcPr>
            <w:tcW w:w="530" w:type="pct"/>
            <w:tcBorders>
              <w:top w:val="outset" w:sz="6" w:space="0" w:color="000000"/>
              <w:left w:val="outset" w:sz="6" w:space="0" w:color="000000"/>
              <w:bottom w:val="outset" w:sz="6" w:space="0" w:color="000000"/>
              <w:right w:val="outset" w:sz="6" w:space="0" w:color="000000"/>
            </w:tcBorders>
          </w:tcPr>
          <w:p w14:paraId="02ECFF85" w14:textId="1B9238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2.514,22</w:t>
            </w:r>
          </w:p>
        </w:tc>
        <w:tc>
          <w:tcPr>
            <w:tcW w:w="529" w:type="pct"/>
            <w:tcBorders>
              <w:top w:val="outset" w:sz="6" w:space="0" w:color="000000"/>
              <w:left w:val="outset" w:sz="6" w:space="0" w:color="000000"/>
              <w:bottom w:val="outset" w:sz="6" w:space="0" w:color="000000"/>
              <w:right w:val="outset" w:sz="6" w:space="0" w:color="000000"/>
            </w:tcBorders>
          </w:tcPr>
          <w:p w14:paraId="59135653" w14:textId="6539E8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5E39328" w14:textId="79AA6A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FA0793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D0F34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12FE3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9AF0F4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7BEA9A9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7238A336" w14:textId="50F9D7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900,00</w:t>
            </w:r>
          </w:p>
        </w:tc>
        <w:tc>
          <w:tcPr>
            <w:tcW w:w="529" w:type="pct"/>
            <w:tcBorders>
              <w:top w:val="outset" w:sz="6" w:space="0" w:color="000000"/>
              <w:left w:val="outset" w:sz="6" w:space="0" w:color="000000"/>
              <w:bottom w:val="outset" w:sz="6" w:space="0" w:color="000000"/>
              <w:right w:val="outset" w:sz="6" w:space="0" w:color="000000"/>
            </w:tcBorders>
          </w:tcPr>
          <w:p w14:paraId="01DA363F" w14:textId="10E14A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897,90</w:t>
            </w:r>
          </w:p>
        </w:tc>
        <w:tc>
          <w:tcPr>
            <w:tcW w:w="423" w:type="pct"/>
            <w:tcBorders>
              <w:top w:val="outset" w:sz="6" w:space="0" w:color="000000"/>
              <w:left w:val="outset" w:sz="6" w:space="0" w:color="000000"/>
              <w:bottom w:val="outset" w:sz="6" w:space="0" w:color="000000"/>
              <w:right w:val="outset" w:sz="6" w:space="0" w:color="000000"/>
            </w:tcBorders>
          </w:tcPr>
          <w:p w14:paraId="2B5FCA75" w14:textId="1251A9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99,77</w:t>
            </w:r>
          </w:p>
        </w:tc>
        <w:tc>
          <w:tcPr>
            <w:tcW w:w="529" w:type="pct"/>
            <w:tcBorders>
              <w:top w:val="outset" w:sz="6" w:space="0" w:color="000000"/>
              <w:left w:val="outset" w:sz="6" w:space="0" w:color="000000"/>
              <w:bottom w:val="outset" w:sz="6" w:space="0" w:color="000000"/>
              <w:right w:val="outset" w:sz="6" w:space="0" w:color="000000"/>
            </w:tcBorders>
          </w:tcPr>
          <w:p w14:paraId="14E6AD7F" w14:textId="539339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900,00</w:t>
            </w:r>
          </w:p>
        </w:tc>
        <w:tc>
          <w:tcPr>
            <w:tcW w:w="530" w:type="pct"/>
            <w:tcBorders>
              <w:top w:val="outset" w:sz="6" w:space="0" w:color="000000"/>
              <w:left w:val="outset" w:sz="6" w:space="0" w:color="000000"/>
              <w:bottom w:val="outset" w:sz="6" w:space="0" w:color="000000"/>
              <w:right w:val="outset" w:sz="6" w:space="0" w:color="000000"/>
            </w:tcBorders>
          </w:tcPr>
          <w:p w14:paraId="709A9416" w14:textId="520CFD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897,90</w:t>
            </w:r>
          </w:p>
        </w:tc>
        <w:tc>
          <w:tcPr>
            <w:tcW w:w="529" w:type="pct"/>
            <w:tcBorders>
              <w:top w:val="outset" w:sz="6" w:space="0" w:color="000000"/>
              <w:left w:val="outset" w:sz="6" w:space="0" w:color="000000"/>
              <w:bottom w:val="outset" w:sz="6" w:space="0" w:color="000000"/>
              <w:right w:val="outset" w:sz="6" w:space="0" w:color="000000"/>
            </w:tcBorders>
          </w:tcPr>
          <w:p w14:paraId="752FFD9C" w14:textId="19CF06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D213FFC" w14:textId="362AA5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E6B42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A56340E" w14:textId="61DE89AD"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17BC1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198021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F94311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2C6DA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76F33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5E29B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7391C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7AB29A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6A8AC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E5B696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3F7DA9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4996CE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CF36049"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75085</w:t>
            </w:r>
          </w:p>
        </w:tc>
        <w:tc>
          <w:tcPr>
            <w:tcW w:w="221" w:type="pct"/>
            <w:tcBorders>
              <w:top w:val="outset" w:sz="6" w:space="0" w:color="000000"/>
              <w:left w:val="outset" w:sz="6" w:space="0" w:color="000000"/>
              <w:bottom w:val="outset" w:sz="6" w:space="0" w:color="000000"/>
              <w:right w:val="outset" w:sz="6" w:space="0" w:color="000000"/>
            </w:tcBorders>
          </w:tcPr>
          <w:p w14:paraId="1FC1BB38"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6381FFE"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Wspólna obsługa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12304C83" w14:textId="793A13F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338.720,00</w:t>
            </w:r>
          </w:p>
        </w:tc>
        <w:tc>
          <w:tcPr>
            <w:tcW w:w="529" w:type="pct"/>
            <w:tcBorders>
              <w:top w:val="outset" w:sz="6" w:space="0" w:color="000000"/>
              <w:left w:val="outset" w:sz="6" w:space="0" w:color="000000"/>
              <w:bottom w:val="outset" w:sz="6" w:space="0" w:color="000000"/>
              <w:right w:val="outset" w:sz="6" w:space="0" w:color="000000"/>
            </w:tcBorders>
          </w:tcPr>
          <w:p w14:paraId="61F3ED05" w14:textId="700AF27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316.487,82</w:t>
            </w:r>
          </w:p>
        </w:tc>
        <w:tc>
          <w:tcPr>
            <w:tcW w:w="423" w:type="pct"/>
            <w:tcBorders>
              <w:top w:val="outset" w:sz="6" w:space="0" w:color="000000"/>
              <w:left w:val="outset" w:sz="6" w:space="0" w:color="000000"/>
              <w:bottom w:val="outset" w:sz="6" w:space="0" w:color="000000"/>
              <w:right w:val="outset" w:sz="6" w:space="0" w:color="000000"/>
            </w:tcBorders>
          </w:tcPr>
          <w:p w14:paraId="65D8B1D4" w14:textId="4E93EE4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93,44</w:t>
            </w:r>
          </w:p>
        </w:tc>
        <w:tc>
          <w:tcPr>
            <w:tcW w:w="529" w:type="pct"/>
            <w:tcBorders>
              <w:top w:val="outset" w:sz="6" w:space="0" w:color="000000"/>
              <w:left w:val="outset" w:sz="6" w:space="0" w:color="000000"/>
              <w:bottom w:val="outset" w:sz="6" w:space="0" w:color="000000"/>
              <w:right w:val="outset" w:sz="6" w:space="0" w:color="000000"/>
            </w:tcBorders>
          </w:tcPr>
          <w:p w14:paraId="452B0A20" w14:textId="09F5F73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338.720,00</w:t>
            </w:r>
          </w:p>
        </w:tc>
        <w:tc>
          <w:tcPr>
            <w:tcW w:w="530" w:type="pct"/>
            <w:tcBorders>
              <w:top w:val="outset" w:sz="6" w:space="0" w:color="000000"/>
              <w:left w:val="outset" w:sz="6" w:space="0" w:color="000000"/>
              <w:bottom w:val="outset" w:sz="6" w:space="0" w:color="000000"/>
              <w:right w:val="outset" w:sz="6" w:space="0" w:color="000000"/>
            </w:tcBorders>
          </w:tcPr>
          <w:p w14:paraId="1F304DFC" w14:textId="3C18CE8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316.487,82</w:t>
            </w:r>
          </w:p>
        </w:tc>
        <w:tc>
          <w:tcPr>
            <w:tcW w:w="529" w:type="pct"/>
            <w:tcBorders>
              <w:top w:val="outset" w:sz="6" w:space="0" w:color="000000"/>
              <w:left w:val="outset" w:sz="6" w:space="0" w:color="000000"/>
              <w:bottom w:val="outset" w:sz="6" w:space="0" w:color="000000"/>
              <w:right w:val="outset" w:sz="6" w:space="0" w:color="000000"/>
            </w:tcBorders>
          </w:tcPr>
          <w:p w14:paraId="1B2C86A7" w14:textId="1D0EDDD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63680CC" w14:textId="5E60CFE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52B3520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88B8F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2C3F0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A7B004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BC7877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0A536A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2F5F2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61CF2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55EF2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7C4840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0A111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23E14D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96D9D4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DB8F3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13038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C7A5EE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1D96B09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9022677" w14:textId="3DB9BA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234.050,00</w:t>
            </w:r>
          </w:p>
        </w:tc>
        <w:tc>
          <w:tcPr>
            <w:tcW w:w="529" w:type="pct"/>
            <w:tcBorders>
              <w:top w:val="outset" w:sz="6" w:space="0" w:color="000000"/>
              <w:left w:val="outset" w:sz="6" w:space="0" w:color="000000"/>
              <w:bottom w:val="outset" w:sz="6" w:space="0" w:color="000000"/>
              <w:right w:val="outset" w:sz="6" w:space="0" w:color="000000"/>
            </w:tcBorders>
          </w:tcPr>
          <w:p w14:paraId="228A7C3F" w14:textId="194118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223.396,78</w:t>
            </w:r>
          </w:p>
        </w:tc>
        <w:tc>
          <w:tcPr>
            <w:tcW w:w="423" w:type="pct"/>
            <w:tcBorders>
              <w:top w:val="outset" w:sz="6" w:space="0" w:color="000000"/>
              <w:left w:val="outset" w:sz="6" w:space="0" w:color="000000"/>
              <w:bottom w:val="outset" w:sz="6" w:space="0" w:color="000000"/>
              <w:right w:val="outset" w:sz="6" w:space="0" w:color="000000"/>
            </w:tcBorders>
          </w:tcPr>
          <w:p w14:paraId="35CD4EA2" w14:textId="71501D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95,45</w:t>
            </w:r>
          </w:p>
        </w:tc>
        <w:tc>
          <w:tcPr>
            <w:tcW w:w="529" w:type="pct"/>
            <w:tcBorders>
              <w:top w:val="outset" w:sz="6" w:space="0" w:color="000000"/>
              <w:left w:val="outset" w:sz="6" w:space="0" w:color="000000"/>
              <w:bottom w:val="outset" w:sz="6" w:space="0" w:color="000000"/>
              <w:right w:val="outset" w:sz="6" w:space="0" w:color="000000"/>
            </w:tcBorders>
          </w:tcPr>
          <w:p w14:paraId="204E7D36" w14:textId="1EB795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234.050,00</w:t>
            </w:r>
          </w:p>
        </w:tc>
        <w:tc>
          <w:tcPr>
            <w:tcW w:w="530" w:type="pct"/>
            <w:tcBorders>
              <w:top w:val="outset" w:sz="6" w:space="0" w:color="000000"/>
              <w:left w:val="outset" w:sz="6" w:space="0" w:color="000000"/>
              <w:bottom w:val="outset" w:sz="6" w:space="0" w:color="000000"/>
              <w:right w:val="outset" w:sz="6" w:space="0" w:color="000000"/>
            </w:tcBorders>
          </w:tcPr>
          <w:p w14:paraId="7E264AB8" w14:textId="03E525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223.396,78</w:t>
            </w:r>
          </w:p>
        </w:tc>
        <w:tc>
          <w:tcPr>
            <w:tcW w:w="529" w:type="pct"/>
            <w:tcBorders>
              <w:top w:val="outset" w:sz="6" w:space="0" w:color="000000"/>
              <w:left w:val="outset" w:sz="6" w:space="0" w:color="000000"/>
              <w:bottom w:val="outset" w:sz="6" w:space="0" w:color="000000"/>
              <w:right w:val="outset" w:sz="6" w:space="0" w:color="000000"/>
            </w:tcBorders>
          </w:tcPr>
          <w:p w14:paraId="1E0D6756" w14:textId="4313B7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34216B4" w14:textId="6677E9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A178D7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388FB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EED3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E46C58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2C14D69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36790CCA" w14:textId="7DB536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16.100,00</w:t>
            </w:r>
          </w:p>
        </w:tc>
        <w:tc>
          <w:tcPr>
            <w:tcW w:w="529" w:type="pct"/>
            <w:tcBorders>
              <w:top w:val="outset" w:sz="6" w:space="0" w:color="000000"/>
              <w:left w:val="outset" w:sz="6" w:space="0" w:color="000000"/>
              <w:bottom w:val="outset" w:sz="6" w:space="0" w:color="000000"/>
              <w:right w:val="outset" w:sz="6" w:space="0" w:color="000000"/>
            </w:tcBorders>
          </w:tcPr>
          <w:p w14:paraId="5CEC621F" w14:textId="0AFB2E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16.029,69</w:t>
            </w:r>
          </w:p>
        </w:tc>
        <w:tc>
          <w:tcPr>
            <w:tcW w:w="423" w:type="pct"/>
            <w:tcBorders>
              <w:top w:val="outset" w:sz="6" w:space="0" w:color="000000"/>
              <w:left w:val="outset" w:sz="6" w:space="0" w:color="000000"/>
              <w:bottom w:val="outset" w:sz="6" w:space="0" w:color="000000"/>
              <w:right w:val="outset" w:sz="6" w:space="0" w:color="000000"/>
            </w:tcBorders>
          </w:tcPr>
          <w:p w14:paraId="737D16B3" w14:textId="3BACCB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99,56</w:t>
            </w:r>
          </w:p>
        </w:tc>
        <w:tc>
          <w:tcPr>
            <w:tcW w:w="529" w:type="pct"/>
            <w:tcBorders>
              <w:top w:val="outset" w:sz="6" w:space="0" w:color="000000"/>
              <w:left w:val="outset" w:sz="6" w:space="0" w:color="000000"/>
              <w:bottom w:val="outset" w:sz="6" w:space="0" w:color="000000"/>
              <w:right w:val="outset" w:sz="6" w:space="0" w:color="000000"/>
            </w:tcBorders>
          </w:tcPr>
          <w:p w14:paraId="20DCD042" w14:textId="08E009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16.100,00</w:t>
            </w:r>
          </w:p>
        </w:tc>
        <w:tc>
          <w:tcPr>
            <w:tcW w:w="530" w:type="pct"/>
            <w:tcBorders>
              <w:top w:val="outset" w:sz="6" w:space="0" w:color="000000"/>
              <w:left w:val="outset" w:sz="6" w:space="0" w:color="000000"/>
              <w:bottom w:val="outset" w:sz="6" w:space="0" w:color="000000"/>
              <w:right w:val="outset" w:sz="6" w:space="0" w:color="000000"/>
            </w:tcBorders>
          </w:tcPr>
          <w:p w14:paraId="522E37F0" w14:textId="15D14A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16.029,69</w:t>
            </w:r>
          </w:p>
        </w:tc>
        <w:tc>
          <w:tcPr>
            <w:tcW w:w="529" w:type="pct"/>
            <w:tcBorders>
              <w:top w:val="outset" w:sz="6" w:space="0" w:color="000000"/>
              <w:left w:val="outset" w:sz="6" w:space="0" w:color="000000"/>
              <w:bottom w:val="outset" w:sz="6" w:space="0" w:color="000000"/>
              <w:right w:val="outset" w:sz="6" w:space="0" w:color="000000"/>
            </w:tcBorders>
          </w:tcPr>
          <w:p w14:paraId="5224C25C" w14:textId="215199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7412AE5" w14:textId="528D7F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B3EFFE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49B459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3C92AD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77C448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255ED10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4184EFE6" w14:textId="1DF137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46.000,00</w:t>
            </w:r>
          </w:p>
        </w:tc>
        <w:tc>
          <w:tcPr>
            <w:tcW w:w="529" w:type="pct"/>
            <w:tcBorders>
              <w:top w:val="outset" w:sz="6" w:space="0" w:color="000000"/>
              <w:left w:val="outset" w:sz="6" w:space="0" w:color="000000"/>
              <w:bottom w:val="outset" w:sz="6" w:space="0" w:color="000000"/>
              <w:right w:val="outset" w:sz="6" w:space="0" w:color="000000"/>
            </w:tcBorders>
          </w:tcPr>
          <w:p w14:paraId="23F430E9" w14:textId="7E65A4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41.921,52</w:t>
            </w:r>
          </w:p>
        </w:tc>
        <w:tc>
          <w:tcPr>
            <w:tcW w:w="423" w:type="pct"/>
            <w:tcBorders>
              <w:top w:val="outset" w:sz="6" w:space="0" w:color="000000"/>
              <w:left w:val="outset" w:sz="6" w:space="0" w:color="000000"/>
              <w:bottom w:val="outset" w:sz="6" w:space="0" w:color="000000"/>
              <w:right w:val="outset" w:sz="6" w:space="0" w:color="000000"/>
            </w:tcBorders>
          </w:tcPr>
          <w:p w14:paraId="6A0512C3" w14:textId="5BC833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91,13</w:t>
            </w:r>
          </w:p>
        </w:tc>
        <w:tc>
          <w:tcPr>
            <w:tcW w:w="529" w:type="pct"/>
            <w:tcBorders>
              <w:top w:val="outset" w:sz="6" w:space="0" w:color="000000"/>
              <w:left w:val="outset" w:sz="6" w:space="0" w:color="000000"/>
              <w:bottom w:val="outset" w:sz="6" w:space="0" w:color="000000"/>
              <w:right w:val="outset" w:sz="6" w:space="0" w:color="000000"/>
            </w:tcBorders>
          </w:tcPr>
          <w:p w14:paraId="5FADC4EA" w14:textId="191A68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46.000,00</w:t>
            </w:r>
          </w:p>
        </w:tc>
        <w:tc>
          <w:tcPr>
            <w:tcW w:w="530" w:type="pct"/>
            <w:tcBorders>
              <w:top w:val="outset" w:sz="6" w:space="0" w:color="000000"/>
              <w:left w:val="outset" w:sz="6" w:space="0" w:color="000000"/>
              <w:bottom w:val="outset" w:sz="6" w:space="0" w:color="000000"/>
              <w:right w:val="outset" w:sz="6" w:space="0" w:color="000000"/>
            </w:tcBorders>
          </w:tcPr>
          <w:p w14:paraId="28682B70" w14:textId="2525A6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41.921,52</w:t>
            </w:r>
          </w:p>
        </w:tc>
        <w:tc>
          <w:tcPr>
            <w:tcW w:w="529" w:type="pct"/>
            <w:tcBorders>
              <w:top w:val="outset" w:sz="6" w:space="0" w:color="000000"/>
              <w:left w:val="outset" w:sz="6" w:space="0" w:color="000000"/>
              <w:bottom w:val="outset" w:sz="6" w:space="0" w:color="000000"/>
              <w:right w:val="outset" w:sz="6" w:space="0" w:color="000000"/>
            </w:tcBorders>
          </w:tcPr>
          <w:p w14:paraId="3F5726C7" w14:textId="195DCC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D7777E3" w14:textId="3E826B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D8749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AEC22D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001C82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F69758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3BCEE70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B81E4DE" w14:textId="5E05BE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6.300,00</w:t>
            </w:r>
          </w:p>
        </w:tc>
        <w:tc>
          <w:tcPr>
            <w:tcW w:w="529" w:type="pct"/>
            <w:tcBorders>
              <w:top w:val="outset" w:sz="6" w:space="0" w:color="000000"/>
              <w:left w:val="outset" w:sz="6" w:space="0" w:color="000000"/>
              <w:bottom w:val="outset" w:sz="6" w:space="0" w:color="000000"/>
              <w:right w:val="outset" w:sz="6" w:space="0" w:color="000000"/>
            </w:tcBorders>
          </w:tcPr>
          <w:p w14:paraId="1135CCA7" w14:textId="0A3FAD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4.064,27</w:t>
            </w:r>
          </w:p>
        </w:tc>
        <w:tc>
          <w:tcPr>
            <w:tcW w:w="423" w:type="pct"/>
            <w:tcBorders>
              <w:top w:val="outset" w:sz="6" w:space="0" w:color="000000"/>
              <w:left w:val="outset" w:sz="6" w:space="0" w:color="000000"/>
              <w:bottom w:val="outset" w:sz="6" w:space="0" w:color="000000"/>
              <w:right w:val="outset" w:sz="6" w:space="0" w:color="000000"/>
            </w:tcBorders>
          </w:tcPr>
          <w:p w14:paraId="57F8D864" w14:textId="024051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64,51</w:t>
            </w:r>
          </w:p>
        </w:tc>
        <w:tc>
          <w:tcPr>
            <w:tcW w:w="529" w:type="pct"/>
            <w:tcBorders>
              <w:top w:val="outset" w:sz="6" w:space="0" w:color="000000"/>
              <w:left w:val="outset" w:sz="6" w:space="0" w:color="000000"/>
              <w:bottom w:val="outset" w:sz="6" w:space="0" w:color="000000"/>
              <w:right w:val="outset" w:sz="6" w:space="0" w:color="000000"/>
            </w:tcBorders>
          </w:tcPr>
          <w:p w14:paraId="0092573D" w14:textId="3064A7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6.300,00</w:t>
            </w:r>
          </w:p>
        </w:tc>
        <w:tc>
          <w:tcPr>
            <w:tcW w:w="530" w:type="pct"/>
            <w:tcBorders>
              <w:top w:val="outset" w:sz="6" w:space="0" w:color="000000"/>
              <w:left w:val="outset" w:sz="6" w:space="0" w:color="000000"/>
              <w:bottom w:val="outset" w:sz="6" w:space="0" w:color="000000"/>
              <w:right w:val="outset" w:sz="6" w:space="0" w:color="000000"/>
            </w:tcBorders>
          </w:tcPr>
          <w:p w14:paraId="092969A6" w14:textId="20851C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4.064,27</w:t>
            </w:r>
          </w:p>
        </w:tc>
        <w:tc>
          <w:tcPr>
            <w:tcW w:w="529" w:type="pct"/>
            <w:tcBorders>
              <w:top w:val="outset" w:sz="6" w:space="0" w:color="000000"/>
              <w:left w:val="outset" w:sz="6" w:space="0" w:color="000000"/>
              <w:bottom w:val="outset" w:sz="6" w:space="0" w:color="000000"/>
              <w:right w:val="outset" w:sz="6" w:space="0" w:color="000000"/>
            </w:tcBorders>
          </w:tcPr>
          <w:p w14:paraId="14C6B869" w14:textId="491125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69D4E7A" w14:textId="31E15F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C5A91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662B7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59EA0F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1910B2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14669E1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3FCB5236" w14:textId="3CEBAB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8.205,00</w:t>
            </w:r>
          </w:p>
        </w:tc>
        <w:tc>
          <w:tcPr>
            <w:tcW w:w="529" w:type="pct"/>
            <w:tcBorders>
              <w:top w:val="outset" w:sz="6" w:space="0" w:color="000000"/>
              <w:left w:val="outset" w:sz="6" w:space="0" w:color="000000"/>
              <w:bottom w:val="outset" w:sz="6" w:space="0" w:color="000000"/>
              <w:right w:val="outset" w:sz="6" w:space="0" w:color="000000"/>
            </w:tcBorders>
          </w:tcPr>
          <w:p w14:paraId="761DBF80" w14:textId="00C7C6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6.573,31</w:t>
            </w:r>
          </w:p>
        </w:tc>
        <w:tc>
          <w:tcPr>
            <w:tcW w:w="423" w:type="pct"/>
            <w:tcBorders>
              <w:top w:val="outset" w:sz="6" w:space="0" w:color="000000"/>
              <w:left w:val="outset" w:sz="6" w:space="0" w:color="000000"/>
              <w:bottom w:val="outset" w:sz="6" w:space="0" w:color="000000"/>
              <w:right w:val="outset" w:sz="6" w:space="0" w:color="000000"/>
            </w:tcBorders>
          </w:tcPr>
          <w:p w14:paraId="6E488231" w14:textId="45B5EA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80,11</w:t>
            </w:r>
          </w:p>
        </w:tc>
        <w:tc>
          <w:tcPr>
            <w:tcW w:w="529" w:type="pct"/>
            <w:tcBorders>
              <w:top w:val="outset" w:sz="6" w:space="0" w:color="000000"/>
              <w:left w:val="outset" w:sz="6" w:space="0" w:color="000000"/>
              <w:bottom w:val="outset" w:sz="6" w:space="0" w:color="000000"/>
              <w:right w:val="outset" w:sz="6" w:space="0" w:color="000000"/>
            </w:tcBorders>
          </w:tcPr>
          <w:p w14:paraId="6EB772D5" w14:textId="2DB029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8.205,00</w:t>
            </w:r>
          </w:p>
        </w:tc>
        <w:tc>
          <w:tcPr>
            <w:tcW w:w="530" w:type="pct"/>
            <w:tcBorders>
              <w:top w:val="outset" w:sz="6" w:space="0" w:color="000000"/>
              <w:left w:val="outset" w:sz="6" w:space="0" w:color="000000"/>
              <w:bottom w:val="outset" w:sz="6" w:space="0" w:color="000000"/>
              <w:right w:val="outset" w:sz="6" w:space="0" w:color="000000"/>
            </w:tcBorders>
          </w:tcPr>
          <w:p w14:paraId="0EBD37EA" w14:textId="5A3A41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6.573,31</w:t>
            </w:r>
          </w:p>
        </w:tc>
        <w:tc>
          <w:tcPr>
            <w:tcW w:w="529" w:type="pct"/>
            <w:tcBorders>
              <w:top w:val="outset" w:sz="6" w:space="0" w:color="000000"/>
              <w:left w:val="outset" w:sz="6" w:space="0" w:color="000000"/>
              <w:bottom w:val="outset" w:sz="6" w:space="0" w:color="000000"/>
              <w:right w:val="outset" w:sz="6" w:space="0" w:color="000000"/>
            </w:tcBorders>
          </w:tcPr>
          <w:p w14:paraId="0C16BA18" w14:textId="1802FA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EEDD307" w14:textId="455002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03B2A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38DAF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C34A0A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A04E51D" w14:textId="466A20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tcPr>
          <w:p w14:paraId="38D66253" w14:textId="1D0C6041"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1386ED5C" w14:textId="2B100B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w:t>
            </w:r>
          </w:p>
        </w:tc>
        <w:tc>
          <w:tcPr>
            <w:tcW w:w="529" w:type="pct"/>
            <w:tcBorders>
              <w:top w:val="outset" w:sz="6" w:space="0" w:color="000000"/>
              <w:left w:val="outset" w:sz="6" w:space="0" w:color="000000"/>
              <w:bottom w:val="outset" w:sz="6" w:space="0" w:color="000000"/>
              <w:right w:val="outset" w:sz="6" w:space="0" w:color="000000"/>
            </w:tcBorders>
          </w:tcPr>
          <w:p w14:paraId="3A4CA8C8" w14:textId="21A6DE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w:t>
            </w:r>
          </w:p>
        </w:tc>
        <w:tc>
          <w:tcPr>
            <w:tcW w:w="423" w:type="pct"/>
            <w:tcBorders>
              <w:top w:val="outset" w:sz="6" w:space="0" w:color="000000"/>
              <w:left w:val="outset" w:sz="6" w:space="0" w:color="000000"/>
              <w:bottom w:val="outset" w:sz="6" w:space="0" w:color="000000"/>
              <w:right w:val="outset" w:sz="6" w:space="0" w:color="000000"/>
            </w:tcBorders>
          </w:tcPr>
          <w:p w14:paraId="29F3C9A3" w14:textId="19B235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88B48E9" w14:textId="07F4C1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w:t>
            </w:r>
          </w:p>
        </w:tc>
        <w:tc>
          <w:tcPr>
            <w:tcW w:w="530" w:type="pct"/>
            <w:tcBorders>
              <w:top w:val="outset" w:sz="6" w:space="0" w:color="000000"/>
              <w:left w:val="outset" w:sz="6" w:space="0" w:color="000000"/>
              <w:bottom w:val="outset" w:sz="6" w:space="0" w:color="000000"/>
              <w:right w:val="outset" w:sz="6" w:space="0" w:color="000000"/>
            </w:tcBorders>
          </w:tcPr>
          <w:p w14:paraId="6278CC30" w14:textId="53B09A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w:t>
            </w:r>
          </w:p>
        </w:tc>
        <w:tc>
          <w:tcPr>
            <w:tcW w:w="529" w:type="pct"/>
            <w:tcBorders>
              <w:top w:val="outset" w:sz="6" w:space="0" w:color="000000"/>
              <w:left w:val="outset" w:sz="6" w:space="0" w:color="000000"/>
              <w:bottom w:val="outset" w:sz="6" w:space="0" w:color="000000"/>
              <w:right w:val="outset" w:sz="6" w:space="0" w:color="000000"/>
            </w:tcBorders>
          </w:tcPr>
          <w:p w14:paraId="4F3E3A75" w14:textId="298441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557F5C" w14:textId="51D0C4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3B0B72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53F32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8A32F6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75D4F6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21BC71A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556196FE" w14:textId="2EDEF0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16.600,00</w:t>
            </w:r>
          </w:p>
        </w:tc>
        <w:tc>
          <w:tcPr>
            <w:tcW w:w="529" w:type="pct"/>
            <w:tcBorders>
              <w:top w:val="outset" w:sz="6" w:space="0" w:color="000000"/>
              <w:left w:val="outset" w:sz="6" w:space="0" w:color="000000"/>
              <w:bottom w:val="outset" w:sz="6" w:space="0" w:color="000000"/>
              <w:right w:val="outset" w:sz="6" w:space="0" w:color="000000"/>
            </w:tcBorders>
          </w:tcPr>
          <w:p w14:paraId="1BEA815E" w14:textId="7C3955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15.398,37</w:t>
            </w:r>
          </w:p>
        </w:tc>
        <w:tc>
          <w:tcPr>
            <w:tcW w:w="423" w:type="pct"/>
            <w:tcBorders>
              <w:top w:val="outset" w:sz="6" w:space="0" w:color="000000"/>
              <w:left w:val="outset" w:sz="6" w:space="0" w:color="000000"/>
              <w:bottom w:val="outset" w:sz="6" w:space="0" w:color="000000"/>
              <w:right w:val="outset" w:sz="6" w:space="0" w:color="000000"/>
            </w:tcBorders>
          </w:tcPr>
          <w:p w14:paraId="0E71A6A1" w14:textId="4AD966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92,76</w:t>
            </w:r>
          </w:p>
        </w:tc>
        <w:tc>
          <w:tcPr>
            <w:tcW w:w="529" w:type="pct"/>
            <w:tcBorders>
              <w:top w:val="outset" w:sz="6" w:space="0" w:color="000000"/>
              <w:left w:val="outset" w:sz="6" w:space="0" w:color="000000"/>
              <w:bottom w:val="outset" w:sz="6" w:space="0" w:color="000000"/>
              <w:right w:val="outset" w:sz="6" w:space="0" w:color="000000"/>
            </w:tcBorders>
          </w:tcPr>
          <w:p w14:paraId="391219CC" w14:textId="391F42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16.600,00</w:t>
            </w:r>
          </w:p>
        </w:tc>
        <w:tc>
          <w:tcPr>
            <w:tcW w:w="530" w:type="pct"/>
            <w:tcBorders>
              <w:top w:val="outset" w:sz="6" w:space="0" w:color="000000"/>
              <w:left w:val="outset" w:sz="6" w:space="0" w:color="000000"/>
              <w:bottom w:val="outset" w:sz="6" w:space="0" w:color="000000"/>
              <w:right w:val="outset" w:sz="6" w:space="0" w:color="000000"/>
            </w:tcBorders>
          </w:tcPr>
          <w:p w14:paraId="06748081" w14:textId="7F3E32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15.398,37</w:t>
            </w:r>
          </w:p>
        </w:tc>
        <w:tc>
          <w:tcPr>
            <w:tcW w:w="529" w:type="pct"/>
            <w:tcBorders>
              <w:top w:val="outset" w:sz="6" w:space="0" w:color="000000"/>
              <w:left w:val="outset" w:sz="6" w:space="0" w:color="000000"/>
              <w:bottom w:val="outset" w:sz="6" w:space="0" w:color="000000"/>
              <w:right w:val="outset" w:sz="6" w:space="0" w:color="000000"/>
            </w:tcBorders>
          </w:tcPr>
          <w:p w14:paraId="3E727CBA" w14:textId="511CCF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27B753" w14:textId="595A58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F7DEA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D6E4DD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BAE388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5BB8F0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776BB0C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796A8275" w14:textId="04C50C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840,00</w:t>
            </w:r>
          </w:p>
        </w:tc>
        <w:tc>
          <w:tcPr>
            <w:tcW w:w="529" w:type="pct"/>
            <w:tcBorders>
              <w:top w:val="outset" w:sz="6" w:space="0" w:color="000000"/>
              <w:left w:val="outset" w:sz="6" w:space="0" w:color="000000"/>
              <w:bottom w:val="outset" w:sz="6" w:space="0" w:color="000000"/>
              <w:right w:val="outset" w:sz="6" w:space="0" w:color="000000"/>
            </w:tcBorders>
          </w:tcPr>
          <w:p w14:paraId="061BC88E" w14:textId="6079FE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729,40</w:t>
            </w:r>
          </w:p>
        </w:tc>
        <w:tc>
          <w:tcPr>
            <w:tcW w:w="423" w:type="pct"/>
            <w:tcBorders>
              <w:top w:val="outset" w:sz="6" w:space="0" w:color="000000"/>
              <w:left w:val="outset" w:sz="6" w:space="0" w:color="000000"/>
              <w:bottom w:val="outset" w:sz="6" w:space="0" w:color="000000"/>
              <w:right w:val="outset" w:sz="6" w:space="0" w:color="000000"/>
            </w:tcBorders>
          </w:tcPr>
          <w:p w14:paraId="72E9A169" w14:textId="19F1C0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86,83</w:t>
            </w:r>
          </w:p>
        </w:tc>
        <w:tc>
          <w:tcPr>
            <w:tcW w:w="529" w:type="pct"/>
            <w:tcBorders>
              <w:top w:val="outset" w:sz="6" w:space="0" w:color="000000"/>
              <w:left w:val="outset" w:sz="6" w:space="0" w:color="000000"/>
              <w:bottom w:val="outset" w:sz="6" w:space="0" w:color="000000"/>
              <w:right w:val="outset" w:sz="6" w:space="0" w:color="000000"/>
            </w:tcBorders>
          </w:tcPr>
          <w:p w14:paraId="07E23155" w14:textId="10204B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840,00</w:t>
            </w:r>
          </w:p>
        </w:tc>
        <w:tc>
          <w:tcPr>
            <w:tcW w:w="530" w:type="pct"/>
            <w:tcBorders>
              <w:top w:val="outset" w:sz="6" w:space="0" w:color="000000"/>
              <w:left w:val="outset" w:sz="6" w:space="0" w:color="000000"/>
              <w:bottom w:val="outset" w:sz="6" w:space="0" w:color="000000"/>
              <w:right w:val="outset" w:sz="6" w:space="0" w:color="000000"/>
            </w:tcBorders>
          </w:tcPr>
          <w:p w14:paraId="0B8B4AD8" w14:textId="41EAE2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729,40</w:t>
            </w:r>
          </w:p>
        </w:tc>
        <w:tc>
          <w:tcPr>
            <w:tcW w:w="529" w:type="pct"/>
            <w:tcBorders>
              <w:top w:val="outset" w:sz="6" w:space="0" w:color="000000"/>
              <w:left w:val="outset" w:sz="6" w:space="0" w:color="000000"/>
              <w:bottom w:val="outset" w:sz="6" w:space="0" w:color="000000"/>
              <w:right w:val="outset" w:sz="6" w:space="0" w:color="000000"/>
            </w:tcBorders>
          </w:tcPr>
          <w:p w14:paraId="79C30673" w14:textId="7A0BCE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DB5CA4" w14:textId="3209CE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7A0C9F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CAB514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5A0B4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070622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5271B88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6FC1B8E9" w14:textId="09FE0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480,00</w:t>
            </w:r>
          </w:p>
        </w:tc>
        <w:tc>
          <w:tcPr>
            <w:tcW w:w="529" w:type="pct"/>
            <w:tcBorders>
              <w:top w:val="outset" w:sz="6" w:space="0" w:color="000000"/>
              <w:left w:val="outset" w:sz="6" w:space="0" w:color="000000"/>
              <w:bottom w:val="outset" w:sz="6" w:space="0" w:color="000000"/>
              <w:right w:val="outset" w:sz="6" w:space="0" w:color="000000"/>
            </w:tcBorders>
          </w:tcPr>
          <w:p w14:paraId="75DFAB9E" w14:textId="60F8D7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432,40</w:t>
            </w:r>
          </w:p>
        </w:tc>
        <w:tc>
          <w:tcPr>
            <w:tcW w:w="423" w:type="pct"/>
            <w:tcBorders>
              <w:top w:val="outset" w:sz="6" w:space="0" w:color="000000"/>
              <w:left w:val="outset" w:sz="6" w:space="0" w:color="000000"/>
              <w:bottom w:val="outset" w:sz="6" w:space="0" w:color="000000"/>
              <w:right w:val="outset" w:sz="6" w:space="0" w:color="000000"/>
            </w:tcBorders>
          </w:tcPr>
          <w:p w14:paraId="20C7B8AC" w14:textId="4C7230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90,08</w:t>
            </w:r>
          </w:p>
        </w:tc>
        <w:tc>
          <w:tcPr>
            <w:tcW w:w="529" w:type="pct"/>
            <w:tcBorders>
              <w:top w:val="outset" w:sz="6" w:space="0" w:color="000000"/>
              <w:left w:val="outset" w:sz="6" w:space="0" w:color="000000"/>
              <w:bottom w:val="outset" w:sz="6" w:space="0" w:color="000000"/>
              <w:right w:val="outset" w:sz="6" w:space="0" w:color="000000"/>
            </w:tcBorders>
          </w:tcPr>
          <w:p w14:paraId="29046418" w14:textId="6AF666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480,00</w:t>
            </w:r>
          </w:p>
        </w:tc>
        <w:tc>
          <w:tcPr>
            <w:tcW w:w="530" w:type="pct"/>
            <w:tcBorders>
              <w:top w:val="outset" w:sz="6" w:space="0" w:color="000000"/>
              <w:left w:val="outset" w:sz="6" w:space="0" w:color="000000"/>
              <w:bottom w:val="outset" w:sz="6" w:space="0" w:color="000000"/>
              <w:right w:val="outset" w:sz="6" w:space="0" w:color="000000"/>
            </w:tcBorders>
          </w:tcPr>
          <w:p w14:paraId="2880BCBE" w14:textId="09B9A2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432,40</w:t>
            </w:r>
          </w:p>
        </w:tc>
        <w:tc>
          <w:tcPr>
            <w:tcW w:w="529" w:type="pct"/>
            <w:tcBorders>
              <w:top w:val="outset" w:sz="6" w:space="0" w:color="000000"/>
              <w:left w:val="outset" w:sz="6" w:space="0" w:color="000000"/>
              <w:bottom w:val="outset" w:sz="6" w:space="0" w:color="000000"/>
              <w:right w:val="outset" w:sz="6" w:space="0" w:color="000000"/>
            </w:tcBorders>
          </w:tcPr>
          <w:p w14:paraId="6DD59E8F" w14:textId="4BB24D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30D67A" w14:textId="74F08F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1F4278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717CD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2CF626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8FFE86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3C82C9F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008A51AA" w14:textId="1FB13E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w:t>
            </w:r>
          </w:p>
        </w:tc>
        <w:tc>
          <w:tcPr>
            <w:tcW w:w="529" w:type="pct"/>
            <w:tcBorders>
              <w:top w:val="outset" w:sz="6" w:space="0" w:color="000000"/>
              <w:left w:val="outset" w:sz="6" w:space="0" w:color="000000"/>
              <w:bottom w:val="outset" w:sz="6" w:space="0" w:color="000000"/>
              <w:right w:val="outset" w:sz="6" w:space="0" w:color="000000"/>
            </w:tcBorders>
          </w:tcPr>
          <w:p w14:paraId="556B86D3" w14:textId="17B23E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192042F8" w14:textId="7D4791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05B5DBC5" w14:textId="31A6D0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w:t>
            </w:r>
          </w:p>
        </w:tc>
        <w:tc>
          <w:tcPr>
            <w:tcW w:w="530" w:type="pct"/>
            <w:tcBorders>
              <w:top w:val="outset" w:sz="6" w:space="0" w:color="000000"/>
              <w:left w:val="outset" w:sz="6" w:space="0" w:color="000000"/>
              <w:bottom w:val="outset" w:sz="6" w:space="0" w:color="000000"/>
              <w:right w:val="outset" w:sz="6" w:space="0" w:color="000000"/>
            </w:tcBorders>
          </w:tcPr>
          <w:p w14:paraId="2CBCC678" w14:textId="67A956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6116C262" w14:textId="577B42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12C0CCF" w14:textId="2EBF1E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571102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9E61E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D1FBE2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5CEBE1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675ECBE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3AC20197" w14:textId="6AC577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5.665,00</w:t>
            </w:r>
          </w:p>
        </w:tc>
        <w:tc>
          <w:tcPr>
            <w:tcW w:w="529" w:type="pct"/>
            <w:tcBorders>
              <w:top w:val="outset" w:sz="6" w:space="0" w:color="000000"/>
              <w:left w:val="outset" w:sz="6" w:space="0" w:color="000000"/>
              <w:bottom w:val="outset" w:sz="6" w:space="0" w:color="000000"/>
              <w:right w:val="outset" w:sz="6" w:space="0" w:color="000000"/>
            </w:tcBorders>
          </w:tcPr>
          <w:p w14:paraId="3FC3C410" w14:textId="615C01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5.664,08</w:t>
            </w:r>
          </w:p>
        </w:tc>
        <w:tc>
          <w:tcPr>
            <w:tcW w:w="423" w:type="pct"/>
            <w:tcBorders>
              <w:top w:val="outset" w:sz="6" w:space="0" w:color="000000"/>
              <w:left w:val="outset" w:sz="6" w:space="0" w:color="000000"/>
              <w:bottom w:val="outset" w:sz="6" w:space="0" w:color="000000"/>
              <w:right w:val="outset" w:sz="6" w:space="0" w:color="000000"/>
            </w:tcBorders>
          </w:tcPr>
          <w:p w14:paraId="54457B38" w14:textId="228CD9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99,98</w:t>
            </w:r>
          </w:p>
        </w:tc>
        <w:tc>
          <w:tcPr>
            <w:tcW w:w="529" w:type="pct"/>
            <w:tcBorders>
              <w:top w:val="outset" w:sz="6" w:space="0" w:color="000000"/>
              <w:left w:val="outset" w:sz="6" w:space="0" w:color="000000"/>
              <w:bottom w:val="outset" w:sz="6" w:space="0" w:color="000000"/>
              <w:right w:val="outset" w:sz="6" w:space="0" w:color="000000"/>
            </w:tcBorders>
          </w:tcPr>
          <w:p w14:paraId="0894F248" w14:textId="6679C6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5.665,00</w:t>
            </w:r>
          </w:p>
        </w:tc>
        <w:tc>
          <w:tcPr>
            <w:tcW w:w="530" w:type="pct"/>
            <w:tcBorders>
              <w:top w:val="outset" w:sz="6" w:space="0" w:color="000000"/>
              <w:left w:val="outset" w:sz="6" w:space="0" w:color="000000"/>
              <w:bottom w:val="outset" w:sz="6" w:space="0" w:color="000000"/>
              <w:right w:val="outset" w:sz="6" w:space="0" w:color="000000"/>
            </w:tcBorders>
          </w:tcPr>
          <w:p w14:paraId="551F6CF3" w14:textId="68BF14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5.664,08</w:t>
            </w:r>
          </w:p>
        </w:tc>
        <w:tc>
          <w:tcPr>
            <w:tcW w:w="529" w:type="pct"/>
            <w:tcBorders>
              <w:top w:val="outset" w:sz="6" w:space="0" w:color="000000"/>
              <w:left w:val="outset" w:sz="6" w:space="0" w:color="000000"/>
              <w:bottom w:val="outset" w:sz="6" w:space="0" w:color="000000"/>
              <w:right w:val="outset" w:sz="6" w:space="0" w:color="000000"/>
            </w:tcBorders>
          </w:tcPr>
          <w:p w14:paraId="31A39A58" w14:textId="1241D3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64E34E" w14:textId="026318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C215CF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85D33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054C4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04C5BC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hideMark/>
          </w:tcPr>
          <w:p w14:paraId="0C6A5B5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673E8486" w14:textId="1549B4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3.600,00</w:t>
            </w:r>
          </w:p>
        </w:tc>
        <w:tc>
          <w:tcPr>
            <w:tcW w:w="529" w:type="pct"/>
            <w:tcBorders>
              <w:top w:val="outset" w:sz="6" w:space="0" w:color="000000"/>
              <w:left w:val="outset" w:sz="6" w:space="0" w:color="000000"/>
              <w:bottom w:val="outset" w:sz="6" w:space="0" w:color="000000"/>
              <w:right w:val="outset" w:sz="6" w:space="0" w:color="000000"/>
            </w:tcBorders>
          </w:tcPr>
          <w:p w14:paraId="646EFD2F" w14:textId="4796E9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2.098,00</w:t>
            </w:r>
          </w:p>
        </w:tc>
        <w:tc>
          <w:tcPr>
            <w:tcW w:w="423" w:type="pct"/>
            <w:tcBorders>
              <w:top w:val="outset" w:sz="6" w:space="0" w:color="000000"/>
              <w:left w:val="outset" w:sz="6" w:space="0" w:color="000000"/>
              <w:bottom w:val="outset" w:sz="6" w:space="0" w:color="000000"/>
              <w:right w:val="outset" w:sz="6" w:space="0" w:color="000000"/>
            </w:tcBorders>
          </w:tcPr>
          <w:p w14:paraId="10F3CFF1" w14:textId="4C9C74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58,28</w:t>
            </w:r>
          </w:p>
        </w:tc>
        <w:tc>
          <w:tcPr>
            <w:tcW w:w="529" w:type="pct"/>
            <w:tcBorders>
              <w:top w:val="outset" w:sz="6" w:space="0" w:color="000000"/>
              <w:left w:val="outset" w:sz="6" w:space="0" w:color="000000"/>
              <w:bottom w:val="outset" w:sz="6" w:space="0" w:color="000000"/>
              <w:right w:val="outset" w:sz="6" w:space="0" w:color="000000"/>
            </w:tcBorders>
          </w:tcPr>
          <w:p w14:paraId="747CF82F" w14:textId="058718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3.600,00</w:t>
            </w:r>
          </w:p>
        </w:tc>
        <w:tc>
          <w:tcPr>
            <w:tcW w:w="530" w:type="pct"/>
            <w:tcBorders>
              <w:top w:val="outset" w:sz="6" w:space="0" w:color="000000"/>
              <w:left w:val="outset" w:sz="6" w:space="0" w:color="000000"/>
              <w:bottom w:val="outset" w:sz="6" w:space="0" w:color="000000"/>
              <w:right w:val="outset" w:sz="6" w:space="0" w:color="000000"/>
            </w:tcBorders>
          </w:tcPr>
          <w:p w14:paraId="794A26A5" w14:textId="2ACBEF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2.098,00</w:t>
            </w:r>
          </w:p>
        </w:tc>
        <w:tc>
          <w:tcPr>
            <w:tcW w:w="529" w:type="pct"/>
            <w:tcBorders>
              <w:top w:val="outset" w:sz="6" w:space="0" w:color="000000"/>
              <w:left w:val="outset" w:sz="6" w:space="0" w:color="000000"/>
              <w:bottom w:val="outset" w:sz="6" w:space="0" w:color="000000"/>
              <w:right w:val="outset" w:sz="6" w:space="0" w:color="000000"/>
            </w:tcBorders>
          </w:tcPr>
          <w:p w14:paraId="2CB986A6" w14:textId="2EADC3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6F47C6" w14:textId="5B4048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4D9FE5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DE1AD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9B7717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D89664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B26AA6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563489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CE4C4A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F587D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0DD151B"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C7F651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5599E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4FE8FA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B1C76BE" w14:textId="77777777" w:rsidTr="00682F04">
        <w:trPr>
          <w:trHeight w:val="105"/>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0029E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3553167" w14:textId="77777777" w:rsidR="00A40A9C" w:rsidRPr="00682F04" w:rsidRDefault="00A40A9C" w:rsidP="00A40A9C">
            <w:pPr>
              <w:pStyle w:val="NormalnyWeb"/>
              <w:spacing w:line="105" w:lineRule="atLeast"/>
              <w:jc w:val="center"/>
              <w:rPr>
                <w:rFonts w:asciiTheme="minorHAnsi" w:hAnsiTheme="minorHAnsi" w:cstheme="minorHAnsi"/>
                <w:sz w:val="22"/>
                <w:szCs w:val="22"/>
              </w:rPr>
            </w:pPr>
            <w:r w:rsidRPr="00682F04">
              <w:rPr>
                <w:rFonts w:asciiTheme="minorHAnsi" w:hAnsiTheme="minorHAnsi" w:cstheme="minorHAnsi"/>
                <w:i/>
                <w:iCs/>
                <w:sz w:val="22"/>
                <w:szCs w:val="22"/>
              </w:rPr>
              <w:t>75095</w:t>
            </w:r>
          </w:p>
        </w:tc>
        <w:tc>
          <w:tcPr>
            <w:tcW w:w="221" w:type="pct"/>
            <w:tcBorders>
              <w:top w:val="outset" w:sz="6" w:space="0" w:color="000000"/>
              <w:left w:val="outset" w:sz="6" w:space="0" w:color="000000"/>
              <w:bottom w:val="outset" w:sz="6" w:space="0" w:color="000000"/>
              <w:right w:val="outset" w:sz="6" w:space="0" w:color="000000"/>
            </w:tcBorders>
          </w:tcPr>
          <w:p w14:paraId="0655212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AE480E6" w14:textId="77777777" w:rsidR="00A40A9C" w:rsidRPr="00682F04" w:rsidRDefault="00A40A9C" w:rsidP="00A40A9C">
            <w:pPr>
              <w:pStyle w:val="NormalnyWeb"/>
              <w:spacing w:line="105" w:lineRule="atLeast"/>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7B31BAD6" w14:textId="05F8966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349.050,00</w:t>
            </w:r>
          </w:p>
        </w:tc>
        <w:tc>
          <w:tcPr>
            <w:tcW w:w="529" w:type="pct"/>
            <w:tcBorders>
              <w:top w:val="outset" w:sz="6" w:space="0" w:color="000000"/>
              <w:left w:val="outset" w:sz="6" w:space="0" w:color="000000"/>
              <w:bottom w:val="outset" w:sz="6" w:space="0" w:color="000000"/>
              <w:right w:val="outset" w:sz="6" w:space="0" w:color="000000"/>
            </w:tcBorders>
          </w:tcPr>
          <w:p w14:paraId="3DD9A84A" w14:textId="1E66955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282.687,89</w:t>
            </w:r>
          </w:p>
        </w:tc>
        <w:tc>
          <w:tcPr>
            <w:tcW w:w="423" w:type="pct"/>
            <w:tcBorders>
              <w:top w:val="outset" w:sz="6" w:space="0" w:color="000000"/>
              <w:left w:val="outset" w:sz="6" w:space="0" w:color="000000"/>
              <w:bottom w:val="outset" w:sz="6" w:space="0" w:color="000000"/>
              <w:right w:val="outset" w:sz="6" w:space="0" w:color="000000"/>
            </w:tcBorders>
          </w:tcPr>
          <w:p w14:paraId="621A0528" w14:textId="36060F7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80,99</w:t>
            </w:r>
          </w:p>
        </w:tc>
        <w:tc>
          <w:tcPr>
            <w:tcW w:w="529" w:type="pct"/>
            <w:tcBorders>
              <w:top w:val="outset" w:sz="6" w:space="0" w:color="000000"/>
              <w:left w:val="outset" w:sz="6" w:space="0" w:color="000000"/>
              <w:bottom w:val="outset" w:sz="6" w:space="0" w:color="000000"/>
              <w:right w:val="outset" w:sz="6" w:space="0" w:color="000000"/>
            </w:tcBorders>
          </w:tcPr>
          <w:p w14:paraId="1B44CD6A" w14:textId="3F161F3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232.550,00</w:t>
            </w:r>
          </w:p>
        </w:tc>
        <w:tc>
          <w:tcPr>
            <w:tcW w:w="530" w:type="pct"/>
            <w:tcBorders>
              <w:top w:val="outset" w:sz="6" w:space="0" w:color="000000"/>
              <w:left w:val="outset" w:sz="6" w:space="0" w:color="000000"/>
              <w:bottom w:val="outset" w:sz="6" w:space="0" w:color="000000"/>
              <w:right w:val="outset" w:sz="6" w:space="0" w:color="000000"/>
            </w:tcBorders>
          </w:tcPr>
          <w:p w14:paraId="398914FB" w14:textId="5AF194E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177.830,39</w:t>
            </w:r>
          </w:p>
        </w:tc>
        <w:tc>
          <w:tcPr>
            <w:tcW w:w="529" w:type="pct"/>
            <w:tcBorders>
              <w:top w:val="outset" w:sz="6" w:space="0" w:color="000000"/>
              <w:left w:val="outset" w:sz="6" w:space="0" w:color="000000"/>
              <w:bottom w:val="outset" w:sz="6" w:space="0" w:color="000000"/>
              <w:right w:val="outset" w:sz="6" w:space="0" w:color="000000"/>
            </w:tcBorders>
          </w:tcPr>
          <w:p w14:paraId="5AF6A0DF" w14:textId="6343726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116.500,00</w:t>
            </w:r>
          </w:p>
        </w:tc>
        <w:tc>
          <w:tcPr>
            <w:tcW w:w="509" w:type="pct"/>
            <w:tcBorders>
              <w:top w:val="outset" w:sz="6" w:space="0" w:color="000000"/>
              <w:left w:val="outset" w:sz="6" w:space="0" w:color="000000"/>
              <w:bottom w:val="outset" w:sz="6" w:space="0" w:color="000000"/>
              <w:right w:val="outset" w:sz="6" w:space="0" w:color="000000"/>
            </w:tcBorders>
          </w:tcPr>
          <w:p w14:paraId="428673FD" w14:textId="2D88843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104.857,50</w:t>
            </w:r>
          </w:p>
        </w:tc>
      </w:tr>
      <w:tr w:rsidR="005F46E7" w:rsidRPr="00BC54C9" w14:paraId="0A6A7D5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043BF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37CCCD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CA4B3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CB435E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85A0B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742BC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8BF74B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3EC5B2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D71D17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27E9EF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EA4916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A71207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256A47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0EFE50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E325D8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3030</w:t>
            </w:r>
          </w:p>
        </w:tc>
        <w:tc>
          <w:tcPr>
            <w:tcW w:w="749" w:type="pct"/>
            <w:tcBorders>
              <w:top w:val="outset" w:sz="6" w:space="0" w:color="000000"/>
              <w:left w:val="outset" w:sz="6" w:space="0" w:color="000000"/>
              <w:bottom w:val="outset" w:sz="6" w:space="0" w:color="000000"/>
              <w:right w:val="outset" w:sz="6" w:space="0" w:color="000000"/>
            </w:tcBorders>
            <w:hideMark/>
          </w:tcPr>
          <w:p w14:paraId="7D3A633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wydatki na rzecz osób fizycznych</w:t>
            </w:r>
          </w:p>
        </w:tc>
        <w:tc>
          <w:tcPr>
            <w:tcW w:w="529" w:type="pct"/>
            <w:tcBorders>
              <w:top w:val="outset" w:sz="6" w:space="0" w:color="000000"/>
              <w:left w:val="outset" w:sz="6" w:space="0" w:color="000000"/>
              <w:bottom w:val="outset" w:sz="6" w:space="0" w:color="000000"/>
              <w:right w:val="outset" w:sz="6" w:space="0" w:color="000000"/>
            </w:tcBorders>
          </w:tcPr>
          <w:p w14:paraId="43FD6C7B" w14:textId="2CC9F9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95.650,00</w:t>
            </w:r>
          </w:p>
        </w:tc>
        <w:tc>
          <w:tcPr>
            <w:tcW w:w="529" w:type="pct"/>
            <w:tcBorders>
              <w:top w:val="outset" w:sz="6" w:space="0" w:color="000000"/>
              <w:left w:val="outset" w:sz="6" w:space="0" w:color="000000"/>
              <w:bottom w:val="outset" w:sz="6" w:space="0" w:color="000000"/>
              <w:right w:val="outset" w:sz="6" w:space="0" w:color="000000"/>
            </w:tcBorders>
          </w:tcPr>
          <w:p w14:paraId="6C377E60" w14:textId="398907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w:t>
            </w:r>
            <w:r w:rsidR="00093130" w:rsidRPr="00682F04">
              <w:rPr>
                <w:rFonts w:asciiTheme="minorHAnsi" w:hAnsiTheme="minorHAnsi" w:cstheme="minorHAnsi"/>
                <w:sz w:val="22"/>
                <w:szCs w:val="22"/>
              </w:rPr>
              <w:t>6</w:t>
            </w:r>
            <w:r w:rsidRPr="00682F04">
              <w:rPr>
                <w:rFonts w:asciiTheme="minorHAnsi" w:hAnsiTheme="minorHAnsi" w:cstheme="minorHAnsi"/>
                <w:sz w:val="22"/>
                <w:szCs w:val="22"/>
              </w:rPr>
              <w:t>10,80</w:t>
            </w:r>
          </w:p>
        </w:tc>
        <w:tc>
          <w:tcPr>
            <w:tcW w:w="423" w:type="pct"/>
            <w:tcBorders>
              <w:top w:val="outset" w:sz="6" w:space="0" w:color="000000"/>
              <w:left w:val="outset" w:sz="6" w:space="0" w:color="000000"/>
              <w:bottom w:val="outset" w:sz="6" w:space="0" w:color="000000"/>
              <w:right w:val="outset" w:sz="6" w:space="0" w:color="000000"/>
            </w:tcBorders>
          </w:tcPr>
          <w:p w14:paraId="27F824F5" w14:textId="155FC0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71,73</w:t>
            </w:r>
          </w:p>
        </w:tc>
        <w:tc>
          <w:tcPr>
            <w:tcW w:w="529" w:type="pct"/>
            <w:tcBorders>
              <w:top w:val="outset" w:sz="6" w:space="0" w:color="000000"/>
              <w:left w:val="outset" w:sz="6" w:space="0" w:color="000000"/>
              <w:bottom w:val="outset" w:sz="6" w:space="0" w:color="000000"/>
              <w:right w:val="outset" w:sz="6" w:space="0" w:color="000000"/>
            </w:tcBorders>
          </w:tcPr>
          <w:p w14:paraId="75AE9D0C" w14:textId="07ACC1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95.650,00</w:t>
            </w:r>
          </w:p>
        </w:tc>
        <w:tc>
          <w:tcPr>
            <w:tcW w:w="530" w:type="pct"/>
            <w:tcBorders>
              <w:top w:val="outset" w:sz="6" w:space="0" w:color="000000"/>
              <w:left w:val="outset" w:sz="6" w:space="0" w:color="000000"/>
              <w:bottom w:val="outset" w:sz="6" w:space="0" w:color="000000"/>
              <w:right w:val="outset" w:sz="6" w:space="0" w:color="000000"/>
            </w:tcBorders>
          </w:tcPr>
          <w:p w14:paraId="46CBD197" w14:textId="408097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w:t>
            </w:r>
            <w:r w:rsidR="00093130" w:rsidRPr="00682F04">
              <w:rPr>
                <w:rFonts w:asciiTheme="minorHAnsi" w:hAnsiTheme="minorHAnsi" w:cstheme="minorHAnsi"/>
                <w:sz w:val="22"/>
                <w:szCs w:val="22"/>
              </w:rPr>
              <w:t>6</w:t>
            </w:r>
            <w:r w:rsidRPr="00682F04">
              <w:rPr>
                <w:rFonts w:asciiTheme="minorHAnsi" w:hAnsiTheme="minorHAnsi" w:cstheme="minorHAnsi"/>
                <w:sz w:val="22"/>
                <w:szCs w:val="22"/>
              </w:rPr>
              <w:t>10,80</w:t>
            </w:r>
          </w:p>
        </w:tc>
        <w:tc>
          <w:tcPr>
            <w:tcW w:w="529" w:type="pct"/>
            <w:tcBorders>
              <w:top w:val="outset" w:sz="6" w:space="0" w:color="000000"/>
              <w:left w:val="outset" w:sz="6" w:space="0" w:color="000000"/>
              <w:bottom w:val="outset" w:sz="6" w:space="0" w:color="000000"/>
              <w:right w:val="outset" w:sz="6" w:space="0" w:color="000000"/>
            </w:tcBorders>
          </w:tcPr>
          <w:p w14:paraId="14346DFE" w14:textId="482E6A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A6C5E79" w14:textId="37A77C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8A4023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6FF0A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70D13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B175046" w14:textId="582F8F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w:t>
            </w:r>
          </w:p>
        </w:tc>
        <w:tc>
          <w:tcPr>
            <w:tcW w:w="749" w:type="pct"/>
            <w:tcBorders>
              <w:top w:val="outset" w:sz="6" w:space="0" w:color="000000"/>
              <w:left w:val="outset" w:sz="6" w:space="0" w:color="000000"/>
              <w:bottom w:val="outset" w:sz="6" w:space="0" w:color="000000"/>
              <w:right w:val="outset" w:sz="6" w:space="0" w:color="000000"/>
            </w:tcBorders>
          </w:tcPr>
          <w:p w14:paraId="586F5BBB" w14:textId="26F27FE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agencyjno-prowizyjne</w:t>
            </w:r>
          </w:p>
        </w:tc>
        <w:tc>
          <w:tcPr>
            <w:tcW w:w="529" w:type="pct"/>
            <w:tcBorders>
              <w:top w:val="outset" w:sz="6" w:space="0" w:color="000000"/>
              <w:left w:val="outset" w:sz="6" w:space="0" w:color="000000"/>
              <w:bottom w:val="outset" w:sz="6" w:space="0" w:color="000000"/>
              <w:right w:val="outset" w:sz="6" w:space="0" w:color="000000"/>
            </w:tcBorders>
          </w:tcPr>
          <w:p w14:paraId="431EE7A8" w14:textId="363F6C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35.000,00</w:t>
            </w:r>
          </w:p>
        </w:tc>
        <w:tc>
          <w:tcPr>
            <w:tcW w:w="529" w:type="pct"/>
            <w:tcBorders>
              <w:top w:val="outset" w:sz="6" w:space="0" w:color="000000"/>
              <w:left w:val="outset" w:sz="6" w:space="0" w:color="000000"/>
              <w:bottom w:val="outset" w:sz="6" w:space="0" w:color="000000"/>
              <w:right w:val="outset" w:sz="6" w:space="0" w:color="000000"/>
            </w:tcBorders>
          </w:tcPr>
          <w:p w14:paraId="13A9DFE4" w14:textId="63C6F0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33.560,00</w:t>
            </w:r>
          </w:p>
        </w:tc>
        <w:tc>
          <w:tcPr>
            <w:tcW w:w="423" w:type="pct"/>
            <w:tcBorders>
              <w:top w:val="outset" w:sz="6" w:space="0" w:color="000000"/>
              <w:left w:val="outset" w:sz="6" w:space="0" w:color="000000"/>
              <w:bottom w:val="outset" w:sz="6" w:space="0" w:color="000000"/>
              <w:right w:val="outset" w:sz="6" w:space="0" w:color="000000"/>
            </w:tcBorders>
          </w:tcPr>
          <w:p w14:paraId="76FEE8B8" w14:textId="74CBBF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95,89</w:t>
            </w:r>
          </w:p>
        </w:tc>
        <w:tc>
          <w:tcPr>
            <w:tcW w:w="529" w:type="pct"/>
            <w:tcBorders>
              <w:top w:val="outset" w:sz="6" w:space="0" w:color="000000"/>
              <w:left w:val="outset" w:sz="6" w:space="0" w:color="000000"/>
              <w:bottom w:val="outset" w:sz="6" w:space="0" w:color="000000"/>
              <w:right w:val="outset" w:sz="6" w:space="0" w:color="000000"/>
            </w:tcBorders>
          </w:tcPr>
          <w:p w14:paraId="2C32D235" w14:textId="71C64B8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35.000,00</w:t>
            </w:r>
          </w:p>
        </w:tc>
        <w:tc>
          <w:tcPr>
            <w:tcW w:w="530" w:type="pct"/>
            <w:tcBorders>
              <w:top w:val="outset" w:sz="6" w:space="0" w:color="000000"/>
              <w:left w:val="outset" w:sz="6" w:space="0" w:color="000000"/>
              <w:bottom w:val="outset" w:sz="6" w:space="0" w:color="000000"/>
              <w:right w:val="outset" w:sz="6" w:space="0" w:color="000000"/>
            </w:tcBorders>
          </w:tcPr>
          <w:p w14:paraId="34B6FC5E" w14:textId="5F4B97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33.560,00</w:t>
            </w:r>
          </w:p>
        </w:tc>
        <w:tc>
          <w:tcPr>
            <w:tcW w:w="529" w:type="pct"/>
            <w:tcBorders>
              <w:top w:val="outset" w:sz="6" w:space="0" w:color="000000"/>
              <w:left w:val="outset" w:sz="6" w:space="0" w:color="000000"/>
              <w:bottom w:val="outset" w:sz="6" w:space="0" w:color="000000"/>
              <w:right w:val="outset" w:sz="6" w:space="0" w:color="000000"/>
            </w:tcBorders>
          </w:tcPr>
          <w:p w14:paraId="6AFC7611" w14:textId="2EDF50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4A54CC" w14:textId="376EC0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53A668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0875E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59F756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167FEDC" w14:textId="51F5FA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5DA8FCDC" w14:textId="6492EBB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36F973F1" w14:textId="50C11B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w:t>
            </w:r>
          </w:p>
        </w:tc>
        <w:tc>
          <w:tcPr>
            <w:tcW w:w="529" w:type="pct"/>
            <w:tcBorders>
              <w:top w:val="outset" w:sz="6" w:space="0" w:color="000000"/>
              <w:left w:val="outset" w:sz="6" w:space="0" w:color="000000"/>
              <w:bottom w:val="outset" w:sz="6" w:space="0" w:color="000000"/>
              <w:right w:val="outset" w:sz="6" w:space="0" w:color="000000"/>
            </w:tcBorders>
          </w:tcPr>
          <w:p w14:paraId="1AE1AD3C" w14:textId="7D71A3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2.056,32</w:t>
            </w:r>
          </w:p>
        </w:tc>
        <w:tc>
          <w:tcPr>
            <w:tcW w:w="423" w:type="pct"/>
            <w:tcBorders>
              <w:top w:val="outset" w:sz="6" w:space="0" w:color="000000"/>
              <w:left w:val="outset" w:sz="6" w:space="0" w:color="000000"/>
              <w:bottom w:val="outset" w:sz="6" w:space="0" w:color="000000"/>
              <w:right w:val="outset" w:sz="6" w:space="0" w:color="000000"/>
            </w:tcBorders>
          </w:tcPr>
          <w:p w14:paraId="5EBF919D" w14:textId="26FB63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82,25</w:t>
            </w:r>
          </w:p>
        </w:tc>
        <w:tc>
          <w:tcPr>
            <w:tcW w:w="529" w:type="pct"/>
            <w:tcBorders>
              <w:top w:val="outset" w:sz="6" w:space="0" w:color="000000"/>
              <w:left w:val="outset" w:sz="6" w:space="0" w:color="000000"/>
              <w:bottom w:val="outset" w:sz="6" w:space="0" w:color="000000"/>
              <w:right w:val="outset" w:sz="6" w:space="0" w:color="000000"/>
            </w:tcBorders>
          </w:tcPr>
          <w:p w14:paraId="7642246D" w14:textId="71F1FC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w:t>
            </w:r>
          </w:p>
        </w:tc>
        <w:tc>
          <w:tcPr>
            <w:tcW w:w="530" w:type="pct"/>
            <w:tcBorders>
              <w:top w:val="outset" w:sz="6" w:space="0" w:color="000000"/>
              <w:left w:val="outset" w:sz="6" w:space="0" w:color="000000"/>
              <w:bottom w:val="outset" w:sz="6" w:space="0" w:color="000000"/>
              <w:right w:val="outset" w:sz="6" w:space="0" w:color="000000"/>
            </w:tcBorders>
          </w:tcPr>
          <w:p w14:paraId="627C551E" w14:textId="6B7250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2.056,32</w:t>
            </w:r>
          </w:p>
        </w:tc>
        <w:tc>
          <w:tcPr>
            <w:tcW w:w="529" w:type="pct"/>
            <w:tcBorders>
              <w:top w:val="outset" w:sz="6" w:space="0" w:color="000000"/>
              <w:left w:val="outset" w:sz="6" w:space="0" w:color="000000"/>
              <w:bottom w:val="outset" w:sz="6" w:space="0" w:color="000000"/>
              <w:right w:val="outset" w:sz="6" w:space="0" w:color="000000"/>
            </w:tcBorders>
          </w:tcPr>
          <w:p w14:paraId="56DA52EA" w14:textId="0324B8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0ABADE2" w14:textId="32B3D1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CE563C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2EE86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897B34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EC68E08" w14:textId="01C8F5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4140</w:t>
            </w:r>
          </w:p>
        </w:tc>
        <w:tc>
          <w:tcPr>
            <w:tcW w:w="749" w:type="pct"/>
            <w:tcBorders>
              <w:top w:val="outset" w:sz="6" w:space="0" w:color="000000"/>
              <w:left w:val="outset" w:sz="6" w:space="0" w:color="000000"/>
              <w:bottom w:val="outset" w:sz="6" w:space="0" w:color="000000"/>
              <w:right w:val="outset" w:sz="6" w:space="0" w:color="000000"/>
            </w:tcBorders>
          </w:tcPr>
          <w:p w14:paraId="12438274" w14:textId="1534D9E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Wpłaty na Państwowy Fundusz Rehabilitacji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42F062CC" w14:textId="540C13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4.900,00</w:t>
            </w:r>
          </w:p>
        </w:tc>
        <w:tc>
          <w:tcPr>
            <w:tcW w:w="529" w:type="pct"/>
            <w:tcBorders>
              <w:top w:val="outset" w:sz="6" w:space="0" w:color="000000"/>
              <w:left w:val="outset" w:sz="6" w:space="0" w:color="000000"/>
              <w:bottom w:val="outset" w:sz="6" w:space="0" w:color="000000"/>
              <w:right w:val="outset" w:sz="6" w:space="0" w:color="000000"/>
            </w:tcBorders>
          </w:tcPr>
          <w:p w14:paraId="1B0B10F7" w14:textId="1C8E70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3.492,33</w:t>
            </w:r>
          </w:p>
        </w:tc>
        <w:tc>
          <w:tcPr>
            <w:tcW w:w="423" w:type="pct"/>
            <w:tcBorders>
              <w:top w:val="outset" w:sz="6" w:space="0" w:color="000000"/>
              <w:left w:val="outset" w:sz="6" w:space="0" w:color="000000"/>
              <w:bottom w:val="outset" w:sz="6" w:space="0" w:color="000000"/>
              <w:right w:val="outset" w:sz="6" w:space="0" w:color="000000"/>
            </w:tcBorders>
          </w:tcPr>
          <w:p w14:paraId="129699F1" w14:textId="5A9E94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71,27</w:t>
            </w:r>
          </w:p>
        </w:tc>
        <w:tc>
          <w:tcPr>
            <w:tcW w:w="529" w:type="pct"/>
            <w:tcBorders>
              <w:top w:val="outset" w:sz="6" w:space="0" w:color="000000"/>
              <w:left w:val="outset" w:sz="6" w:space="0" w:color="000000"/>
              <w:bottom w:val="outset" w:sz="6" w:space="0" w:color="000000"/>
              <w:right w:val="outset" w:sz="6" w:space="0" w:color="000000"/>
            </w:tcBorders>
          </w:tcPr>
          <w:p w14:paraId="369C6D98" w14:textId="1B9040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4.900,00</w:t>
            </w:r>
          </w:p>
        </w:tc>
        <w:tc>
          <w:tcPr>
            <w:tcW w:w="530" w:type="pct"/>
            <w:tcBorders>
              <w:top w:val="outset" w:sz="6" w:space="0" w:color="000000"/>
              <w:left w:val="outset" w:sz="6" w:space="0" w:color="000000"/>
              <w:bottom w:val="outset" w:sz="6" w:space="0" w:color="000000"/>
              <w:right w:val="outset" w:sz="6" w:space="0" w:color="000000"/>
            </w:tcBorders>
          </w:tcPr>
          <w:p w14:paraId="2A253F28" w14:textId="080345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3.492,33</w:t>
            </w:r>
          </w:p>
        </w:tc>
        <w:tc>
          <w:tcPr>
            <w:tcW w:w="529" w:type="pct"/>
            <w:tcBorders>
              <w:top w:val="outset" w:sz="6" w:space="0" w:color="000000"/>
              <w:left w:val="outset" w:sz="6" w:space="0" w:color="000000"/>
              <w:bottom w:val="outset" w:sz="6" w:space="0" w:color="000000"/>
              <w:right w:val="outset" w:sz="6" w:space="0" w:color="000000"/>
            </w:tcBorders>
          </w:tcPr>
          <w:p w14:paraId="71F49A53" w14:textId="4D2AEF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FD15637" w14:textId="7CC92F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8B570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5626E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1F312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6AD78B8" w14:textId="2701C0E9" w:rsidR="00A40A9C" w:rsidRPr="00682F04" w:rsidRDefault="00A40A9C" w:rsidP="00A40A9C">
            <w:pPr>
              <w:pStyle w:val="NormalnyWeb"/>
              <w:jc w:val="center"/>
              <w:rPr>
                <w:rFonts w:asciiTheme="minorHAnsi" w:hAnsiTheme="minorHAnsi" w:cstheme="minorHAnsi"/>
                <w:color w:val="FF0000"/>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tcPr>
          <w:p w14:paraId="47FCCC43" w14:textId="095274C1" w:rsidR="00A40A9C" w:rsidRPr="00682F04" w:rsidRDefault="00A40A9C" w:rsidP="00A40A9C">
            <w:pPr>
              <w:pStyle w:val="NormalnyWeb"/>
              <w:rPr>
                <w:rFonts w:asciiTheme="minorHAnsi" w:hAnsiTheme="minorHAnsi" w:cstheme="minorHAnsi"/>
                <w:color w:val="FF0000"/>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483500A1" w14:textId="51B503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29" w:type="pct"/>
            <w:tcBorders>
              <w:top w:val="outset" w:sz="6" w:space="0" w:color="000000"/>
              <w:left w:val="outset" w:sz="6" w:space="0" w:color="000000"/>
              <w:bottom w:val="outset" w:sz="6" w:space="0" w:color="000000"/>
              <w:right w:val="outset" w:sz="6" w:space="0" w:color="000000"/>
            </w:tcBorders>
          </w:tcPr>
          <w:p w14:paraId="3465F59C" w14:textId="337AE5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w:t>
            </w:r>
          </w:p>
        </w:tc>
        <w:tc>
          <w:tcPr>
            <w:tcW w:w="423" w:type="pct"/>
            <w:tcBorders>
              <w:top w:val="outset" w:sz="6" w:space="0" w:color="000000"/>
              <w:left w:val="outset" w:sz="6" w:space="0" w:color="000000"/>
              <w:bottom w:val="outset" w:sz="6" w:space="0" w:color="000000"/>
              <w:right w:val="outset" w:sz="6" w:space="0" w:color="000000"/>
            </w:tcBorders>
          </w:tcPr>
          <w:p w14:paraId="468C2256" w14:textId="2433D5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70,59</w:t>
            </w:r>
          </w:p>
        </w:tc>
        <w:tc>
          <w:tcPr>
            <w:tcW w:w="529" w:type="pct"/>
            <w:tcBorders>
              <w:top w:val="outset" w:sz="6" w:space="0" w:color="000000"/>
              <w:left w:val="outset" w:sz="6" w:space="0" w:color="000000"/>
              <w:bottom w:val="outset" w:sz="6" w:space="0" w:color="000000"/>
              <w:right w:val="outset" w:sz="6" w:space="0" w:color="000000"/>
            </w:tcBorders>
          </w:tcPr>
          <w:p w14:paraId="090E0DB8" w14:textId="008EEF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30" w:type="pct"/>
            <w:tcBorders>
              <w:top w:val="outset" w:sz="6" w:space="0" w:color="000000"/>
              <w:left w:val="outset" w:sz="6" w:space="0" w:color="000000"/>
              <w:bottom w:val="outset" w:sz="6" w:space="0" w:color="000000"/>
              <w:right w:val="outset" w:sz="6" w:space="0" w:color="000000"/>
            </w:tcBorders>
          </w:tcPr>
          <w:p w14:paraId="7B310277" w14:textId="06891E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w:t>
            </w:r>
          </w:p>
        </w:tc>
        <w:tc>
          <w:tcPr>
            <w:tcW w:w="529" w:type="pct"/>
            <w:tcBorders>
              <w:top w:val="outset" w:sz="6" w:space="0" w:color="000000"/>
              <w:left w:val="outset" w:sz="6" w:space="0" w:color="000000"/>
              <w:bottom w:val="outset" w:sz="6" w:space="0" w:color="000000"/>
              <w:right w:val="outset" w:sz="6" w:space="0" w:color="000000"/>
            </w:tcBorders>
          </w:tcPr>
          <w:p w14:paraId="22387908" w14:textId="67722C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87EDAA" w14:textId="222B93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EEC16F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54BFD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515C0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A442ABF" w14:textId="612A2E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6428AFAF" w14:textId="2A4BD186"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07E8C5A9" w14:textId="5BA27C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15.508,36</w:t>
            </w:r>
          </w:p>
        </w:tc>
        <w:tc>
          <w:tcPr>
            <w:tcW w:w="529" w:type="pct"/>
            <w:tcBorders>
              <w:top w:val="outset" w:sz="6" w:space="0" w:color="000000"/>
              <w:left w:val="outset" w:sz="6" w:space="0" w:color="000000"/>
              <w:bottom w:val="outset" w:sz="6" w:space="0" w:color="000000"/>
              <w:right w:val="outset" w:sz="6" w:space="0" w:color="000000"/>
            </w:tcBorders>
          </w:tcPr>
          <w:p w14:paraId="07F3AC41" w14:textId="1995F9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7.376,35</w:t>
            </w:r>
          </w:p>
        </w:tc>
        <w:tc>
          <w:tcPr>
            <w:tcW w:w="423" w:type="pct"/>
            <w:tcBorders>
              <w:top w:val="outset" w:sz="6" w:space="0" w:color="000000"/>
              <w:left w:val="outset" w:sz="6" w:space="0" w:color="000000"/>
              <w:bottom w:val="outset" w:sz="6" w:space="0" w:color="000000"/>
              <w:right w:val="outset" w:sz="6" w:space="0" w:color="000000"/>
            </w:tcBorders>
          </w:tcPr>
          <w:p w14:paraId="2A23F482" w14:textId="27BD96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47,56</w:t>
            </w:r>
          </w:p>
        </w:tc>
        <w:tc>
          <w:tcPr>
            <w:tcW w:w="529" w:type="pct"/>
            <w:tcBorders>
              <w:top w:val="outset" w:sz="6" w:space="0" w:color="000000"/>
              <w:left w:val="outset" w:sz="6" w:space="0" w:color="000000"/>
              <w:bottom w:val="outset" w:sz="6" w:space="0" w:color="000000"/>
              <w:right w:val="outset" w:sz="6" w:space="0" w:color="000000"/>
            </w:tcBorders>
          </w:tcPr>
          <w:p w14:paraId="4067F039" w14:textId="556542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15.508,36</w:t>
            </w:r>
          </w:p>
        </w:tc>
        <w:tc>
          <w:tcPr>
            <w:tcW w:w="530" w:type="pct"/>
            <w:tcBorders>
              <w:top w:val="outset" w:sz="6" w:space="0" w:color="000000"/>
              <w:left w:val="outset" w:sz="6" w:space="0" w:color="000000"/>
              <w:bottom w:val="outset" w:sz="6" w:space="0" w:color="000000"/>
              <w:right w:val="outset" w:sz="6" w:space="0" w:color="000000"/>
            </w:tcBorders>
          </w:tcPr>
          <w:p w14:paraId="6E77A21B" w14:textId="28B871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7.376,35</w:t>
            </w:r>
          </w:p>
        </w:tc>
        <w:tc>
          <w:tcPr>
            <w:tcW w:w="529" w:type="pct"/>
            <w:tcBorders>
              <w:top w:val="outset" w:sz="6" w:space="0" w:color="000000"/>
              <w:left w:val="outset" w:sz="6" w:space="0" w:color="000000"/>
              <w:bottom w:val="outset" w:sz="6" w:space="0" w:color="000000"/>
              <w:right w:val="outset" w:sz="6" w:space="0" w:color="000000"/>
            </w:tcBorders>
          </w:tcPr>
          <w:p w14:paraId="7E92D91F" w14:textId="46481E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A06914" w14:textId="45A85F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F494C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F5E8BF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92D50D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A82F91B" w14:textId="5FCAF2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tcPr>
          <w:p w14:paraId="6D9B7937" w14:textId="07B49A2B"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00862F37" w14:textId="1082EC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8.000,00</w:t>
            </w:r>
          </w:p>
        </w:tc>
        <w:tc>
          <w:tcPr>
            <w:tcW w:w="529" w:type="pct"/>
            <w:tcBorders>
              <w:top w:val="outset" w:sz="6" w:space="0" w:color="000000"/>
              <w:left w:val="outset" w:sz="6" w:space="0" w:color="000000"/>
              <w:bottom w:val="outset" w:sz="6" w:space="0" w:color="000000"/>
              <w:right w:val="outset" w:sz="6" w:space="0" w:color="000000"/>
            </w:tcBorders>
          </w:tcPr>
          <w:p w14:paraId="36CE0AC0" w14:textId="4DE124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4.651,37</w:t>
            </w:r>
          </w:p>
        </w:tc>
        <w:tc>
          <w:tcPr>
            <w:tcW w:w="423" w:type="pct"/>
            <w:tcBorders>
              <w:top w:val="outset" w:sz="6" w:space="0" w:color="000000"/>
              <w:left w:val="outset" w:sz="6" w:space="0" w:color="000000"/>
              <w:bottom w:val="outset" w:sz="6" w:space="0" w:color="000000"/>
              <w:right w:val="outset" w:sz="6" w:space="0" w:color="000000"/>
            </w:tcBorders>
          </w:tcPr>
          <w:p w14:paraId="197F4351" w14:textId="194D78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58,14</w:t>
            </w:r>
          </w:p>
        </w:tc>
        <w:tc>
          <w:tcPr>
            <w:tcW w:w="529" w:type="pct"/>
            <w:tcBorders>
              <w:top w:val="outset" w:sz="6" w:space="0" w:color="000000"/>
              <w:left w:val="outset" w:sz="6" w:space="0" w:color="000000"/>
              <w:bottom w:val="outset" w:sz="6" w:space="0" w:color="000000"/>
              <w:right w:val="outset" w:sz="6" w:space="0" w:color="000000"/>
            </w:tcBorders>
          </w:tcPr>
          <w:p w14:paraId="42463804" w14:textId="46E749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8.000,00</w:t>
            </w:r>
          </w:p>
        </w:tc>
        <w:tc>
          <w:tcPr>
            <w:tcW w:w="530" w:type="pct"/>
            <w:tcBorders>
              <w:top w:val="outset" w:sz="6" w:space="0" w:color="000000"/>
              <w:left w:val="outset" w:sz="6" w:space="0" w:color="000000"/>
              <w:bottom w:val="outset" w:sz="6" w:space="0" w:color="000000"/>
              <w:right w:val="outset" w:sz="6" w:space="0" w:color="000000"/>
            </w:tcBorders>
          </w:tcPr>
          <w:p w14:paraId="1ADFD722" w14:textId="320981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4.651,37</w:t>
            </w:r>
          </w:p>
        </w:tc>
        <w:tc>
          <w:tcPr>
            <w:tcW w:w="529" w:type="pct"/>
            <w:tcBorders>
              <w:top w:val="outset" w:sz="6" w:space="0" w:color="000000"/>
              <w:left w:val="outset" w:sz="6" w:space="0" w:color="000000"/>
              <w:bottom w:val="outset" w:sz="6" w:space="0" w:color="000000"/>
              <w:right w:val="outset" w:sz="6" w:space="0" w:color="000000"/>
            </w:tcBorders>
          </w:tcPr>
          <w:p w14:paraId="184CF97D" w14:textId="124D97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C0BE47C" w14:textId="57D49B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2ACE0F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7A647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6C66D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BB248DB" w14:textId="2C5494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4270</w:t>
            </w:r>
          </w:p>
        </w:tc>
        <w:tc>
          <w:tcPr>
            <w:tcW w:w="749" w:type="pct"/>
            <w:tcBorders>
              <w:top w:val="outset" w:sz="6" w:space="0" w:color="000000"/>
              <w:left w:val="outset" w:sz="6" w:space="0" w:color="000000"/>
              <w:bottom w:val="outset" w:sz="6" w:space="0" w:color="000000"/>
              <w:right w:val="outset" w:sz="6" w:space="0" w:color="000000"/>
            </w:tcBorders>
          </w:tcPr>
          <w:p w14:paraId="61A1D1F9" w14:textId="716EFB5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remontowych</w:t>
            </w:r>
          </w:p>
        </w:tc>
        <w:tc>
          <w:tcPr>
            <w:tcW w:w="529" w:type="pct"/>
            <w:tcBorders>
              <w:top w:val="outset" w:sz="6" w:space="0" w:color="000000"/>
              <w:left w:val="outset" w:sz="6" w:space="0" w:color="000000"/>
              <w:bottom w:val="outset" w:sz="6" w:space="0" w:color="000000"/>
              <w:right w:val="outset" w:sz="6" w:space="0" w:color="000000"/>
            </w:tcBorders>
          </w:tcPr>
          <w:p w14:paraId="18012430" w14:textId="7D6046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7ED5FA09" w14:textId="65591D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1.353,00</w:t>
            </w:r>
          </w:p>
        </w:tc>
        <w:tc>
          <w:tcPr>
            <w:tcW w:w="423" w:type="pct"/>
            <w:tcBorders>
              <w:top w:val="outset" w:sz="6" w:space="0" w:color="000000"/>
              <w:left w:val="outset" w:sz="6" w:space="0" w:color="000000"/>
              <w:bottom w:val="outset" w:sz="6" w:space="0" w:color="000000"/>
              <w:right w:val="outset" w:sz="6" w:space="0" w:color="000000"/>
            </w:tcBorders>
          </w:tcPr>
          <w:p w14:paraId="71E618BD" w14:textId="2DF543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67,65</w:t>
            </w:r>
          </w:p>
        </w:tc>
        <w:tc>
          <w:tcPr>
            <w:tcW w:w="529" w:type="pct"/>
            <w:tcBorders>
              <w:top w:val="outset" w:sz="6" w:space="0" w:color="000000"/>
              <w:left w:val="outset" w:sz="6" w:space="0" w:color="000000"/>
              <w:bottom w:val="outset" w:sz="6" w:space="0" w:color="000000"/>
              <w:right w:val="outset" w:sz="6" w:space="0" w:color="000000"/>
            </w:tcBorders>
          </w:tcPr>
          <w:p w14:paraId="234FF30A" w14:textId="31BE7E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4D2B7B28" w14:textId="74093C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1.353,00</w:t>
            </w:r>
          </w:p>
        </w:tc>
        <w:tc>
          <w:tcPr>
            <w:tcW w:w="529" w:type="pct"/>
            <w:tcBorders>
              <w:top w:val="outset" w:sz="6" w:space="0" w:color="000000"/>
              <w:left w:val="outset" w:sz="6" w:space="0" w:color="000000"/>
              <w:bottom w:val="outset" w:sz="6" w:space="0" w:color="000000"/>
              <w:right w:val="outset" w:sz="6" w:space="0" w:color="000000"/>
            </w:tcBorders>
          </w:tcPr>
          <w:p w14:paraId="18209409" w14:textId="737497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DBE354" w14:textId="5AE577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933B2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79EFDC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7B370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6FBD38D" w14:textId="39B1BE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75EF9C4A" w14:textId="72F5406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44BBB72" w14:textId="3FC5E2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w:t>
            </w:r>
          </w:p>
        </w:tc>
        <w:tc>
          <w:tcPr>
            <w:tcW w:w="529" w:type="pct"/>
            <w:tcBorders>
              <w:top w:val="outset" w:sz="6" w:space="0" w:color="000000"/>
              <w:left w:val="outset" w:sz="6" w:space="0" w:color="000000"/>
              <w:bottom w:val="outset" w:sz="6" w:space="0" w:color="000000"/>
              <w:right w:val="outset" w:sz="6" w:space="0" w:color="000000"/>
            </w:tcBorders>
          </w:tcPr>
          <w:p w14:paraId="6862C1EE" w14:textId="158A94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19.258,94</w:t>
            </w:r>
          </w:p>
        </w:tc>
        <w:tc>
          <w:tcPr>
            <w:tcW w:w="423" w:type="pct"/>
            <w:tcBorders>
              <w:top w:val="outset" w:sz="6" w:space="0" w:color="000000"/>
              <w:left w:val="outset" w:sz="6" w:space="0" w:color="000000"/>
              <w:bottom w:val="outset" w:sz="6" w:space="0" w:color="000000"/>
              <w:right w:val="outset" w:sz="6" w:space="0" w:color="000000"/>
            </w:tcBorders>
          </w:tcPr>
          <w:p w14:paraId="2FB6A62C" w14:textId="38DEAEC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77,04</w:t>
            </w:r>
          </w:p>
        </w:tc>
        <w:tc>
          <w:tcPr>
            <w:tcW w:w="529" w:type="pct"/>
            <w:tcBorders>
              <w:top w:val="outset" w:sz="6" w:space="0" w:color="000000"/>
              <w:left w:val="outset" w:sz="6" w:space="0" w:color="000000"/>
              <w:bottom w:val="outset" w:sz="6" w:space="0" w:color="000000"/>
              <w:right w:val="outset" w:sz="6" w:space="0" w:color="000000"/>
            </w:tcBorders>
          </w:tcPr>
          <w:p w14:paraId="0D11B03E" w14:textId="216079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25.000,00</w:t>
            </w:r>
          </w:p>
        </w:tc>
        <w:tc>
          <w:tcPr>
            <w:tcW w:w="530" w:type="pct"/>
            <w:tcBorders>
              <w:top w:val="outset" w:sz="6" w:space="0" w:color="000000"/>
              <w:left w:val="outset" w:sz="6" w:space="0" w:color="000000"/>
              <w:bottom w:val="outset" w:sz="6" w:space="0" w:color="000000"/>
              <w:right w:val="outset" w:sz="6" w:space="0" w:color="000000"/>
            </w:tcBorders>
          </w:tcPr>
          <w:p w14:paraId="7AA2EE39" w14:textId="0D1DCF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19.258,94</w:t>
            </w:r>
          </w:p>
        </w:tc>
        <w:tc>
          <w:tcPr>
            <w:tcW w:w="529" w:type="pct"/>
            <w:tcBorders>
              <w:top w:val="outset" w:sz="6" w:space="0" w:color="000000"/>
              <w:left w:val="outset" w:sz="6" w:space="0" w:color="000000"/>
              <w:bottom w:val="outset" w:sz="6" w:space="0" w:color="000000"/>
              <w:right w:val="outset" w:sz="6" w:space="0" w:color="000000"/>
            </w:tcBorders>
          </w:tcPr>
          <w:p w14:paraId="5799E748" w14:textId="036314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64AA89F" w14:textId="0B23B2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D2D60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34294C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51E63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CF8A81D" w14:textId="32FC1D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tcPr>
          <w:p w14:paraId="0A5630F0" w14:textId="0D02091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27A016D8" w14:textId="5D80CE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18.000,00</w:t>
            </w:r>
          </w:p>
        </w:tc>
        <w:tc>
          <w:tcPr>
            <w:tcW w:w="529" w:type="pct"/>
            <w:tcBorders>
              <w:top w:val="outset" w:sz="6" w:space="0" w:color="000000"/>
              <w:left w:val="outset" w:sz="6" w:space="0" w:color="000000"/>
              <w:bottom w:val="outset" w:sz="6" w:space="0" w:color="000000"/>
              <w:right w:val="outset" w:sz="6" w:space="0" w:color="000000"/>
            </w:tcBorders>
          </w:tcPr>
          <w:p w14:paraId="43992406" w14:textId="61BC16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17.831,19</w:t>
            </w:r>
          </w:p>
        </w:tc>
        <w:tc>
          <w:tcPr>
            <w:tcW w:w="423" w:type="pct"/>
            <w:tcBorders>
              <w:top w:val="outset" w:sz="6" w:space="0" w:color="000000"/>
              <w:left w:val="outset" w:sz="6" w:space="0" w:color="000000"/>
              <w:bottom w:val="outset" w:sz="6" w:space="0" w:color="000000"/>
              <w:right w:val="outset" w:sz="6" w:space="0" w:color="000000"/>
            </w:tcBorders>
          </w:tcPr>
          <w:p w14:paraId="6507E5ED" w14:textId="46C223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99,06</w:t>
            </w:r>
          </w:p>
        </w:tc>
        <w:tc>
          <w:tcPr>
            <w:tcW w:w="529" w:type="pct"/>
            <w:tcBorders>
              <w:top w:val="outset" w:sz="6" w:space="0" w:color="000000"/>
              <w:left w:val="outset" w:sz="6" w:space="0" w:color="000000"/>
              <w:bottom w:val="outset" w:sz="6" w:space="0" w:color="000000"/>
              <w:right w:val="outset" w:sz="6" w:space="0" w:color="000000"/>
            </w:tcBorders>
          </w:tcPr>
          <w:p w14:paraId="7B0C9693" w14:textId="4BBFFA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18.000,00</w:t>
            </w:r>
          </w:p>
        </w:tc>
        <w:tc>
          <w:tcPr>
            <w:tcW w:w="530" w:type="pct"/>
            <w:tcBorders>
              <w:top w:val="outset" w:sz="6" w:space="0" w:color="000000"/>
              <w:left w:val="outset" w:sz="6" w:space="0" w:color="000000"/>
              <w:bottom w:val="outset" w:sz="6" w:space="0" w:color="000000"/>
              <w:right w:val="outset" w:sz="6" w:space="0" w:color="000000"/>
            </w:tcBorders>
          </w:tcPr>
          <w:p w14:paraId="2CF991AB" w14:textId="1EE749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17.831,19</w:t>
            </w:r>
          </w:p>
        </w:tc>
        <w:tc>
          <w:tcPr>
            <w:tcW w:w="529" w:type="pct"/>
            <w:tcBorders>
              <w:top w:val="outset" w:sz="6" w:space="0" w:color="000000"/>
              <w:left w:val="outset" w:sz="6" w:space="0" w:color="000000"/>
              <w:bottom w:val="outset" w:sz="6" w:space="0" w:color="000000"/>
              <w:right w:val="outset" w:sz="6" w:space="0" w:color="000000"/>
            </w:tcBorders>
          </w:tcPr>
          <w:p w14:paraId="7D562828" w14:textId="30644C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D4F7AF8" w14:textId="12D4A8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093C1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0F6A31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DC40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C90A0EE" w14:textId="3AADED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w:t>
            </w:r>
          </w:p>
        </w:tc>
        <w:tc>
          <w:tcPr>
            <w:tcW w:w="749" w:type="pct"/>
            <w:tcBorders>
              <w:top w:val="outset" w:sz="6" w:space="0" w:color="000000"/>
              <w:left w:val="outset" w:sz="6" w:space="0" w:color="000000"/>
              <w:bottom w:val="outset" w:sz="6" w:space="0" w:color="000000"/>
              <w:right w:val="outset" w:sz="6" w:space="0" w:color="000000"/>
            </w:tcBorders>
          </w:tcPr>
          <w:p w14:paraId="537AD59A" w14:textId="31D497E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Pozostałe podatki na rzecz budżetów </w:t>
            </w:r>
            <w:r w:rsidRPr="00682F04">
              <w:rPr>
                <w:rFonts w:asciiTheme="minorHAnsi" w:hAnsiTheme="minorHAnsi" w:cstheme="minorHAnsi"/>
                <w:sz w:val="22"/>
                <w:szCs w:val="22"/>
              </w:rPr>
              <w:lastRenderedPageBreak/>
              <w:t>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2A615AA0" w14:textId="0371B3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8.600,00</w:t>
            </w:r>
          </w:p>
        </w:tc>
        <w:tc>
          <w:tcPr>
            <w:tcW w:w="529" w:type="pct"/>
            <w:tcBorders>
              <w:top w:val="outset" w:sz="6" w:space="0" w:color="000000"/>
              <w:left w:val="outset" w:sz="6" w:space="0" w:color="000000"/>
              <w:bottom w:val="outset" w:sz="6" w:space="0" w:color="000000"/>
              <w:right w:val="outset" w:sz="6" w:space="0" w:color="000000"/>
            </w:tcBorders>
          </w:tcPr>
          <w:p w14:paraId="73DE7241" w14:textId="0BCA01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7.638,00</w:t>
            </w:r>
          </w:p>
        </w:tc>
        <w:tc>
          <w:tcPr>
            <w:tcW w:w="423" w:type="pct"/>
            <w:tcBorders>
              <w:top w:val="outset" w:sz="6" w:space="0" w:color="000000"/>
              <w:left w:val="outset" w:sz="6" w:space="0" w:color="000000"/>
              <w:bottom w:val="outset" w:sz="6" w:space="0" w:color="000000"/>
              <w:right w:val="outset" w:sz="6" w:space="0" w:color="000000"/>
            </w:tcBorders>
          </w:tcPr>
          <w:p w14:paraId="37D2286A" w14:textId="14C310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88,81</w:t>
            </w:r>
          </w:p>
        </w:tc>
        <w:tc>
          <w:tcPr>
            <w:tcW w:w="529" w:type="pct"/>
            <w:tcBorders>
              <w:top w:val="outset" w:sz="6" w:space="0" w:color="000000"/>
              <w:left w:val="outset" w:sz="6" w:space="0" w:color="000000"/>
              <w:bottom w:val="outset" w:sz="6" w:space="0" w:color="000000"/>
              <w:right w:val="outset" w:sz="6" w:space="0" w:color="000000"/>
            </w:tcBorders>
          </w:tcPr>
          <w:p w14:paraId="14654DA4" w14:textId="2A00D8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8.600,00</w:t>
            </w:r>
          </w:p>
        </w:tc>
        <w:tc>
          <w:tcPr>
            <w:tcW w:w="530" w:type="pct"/>
            <w:tcBorders>
              <w:top w:val="outset" w:sz="6" w:space="0" w:color="000000"/>
              <w:left w:val="outset" w:sz="6" w:space="0" w:color="000000"/>
              <w:bottom w:val="outset" w:sz="6" w:space="0" w:color="000000"/>
              <w:right w:val="outset" w:sz="6" w:space="0" w:color="000000"/>
            </w:tcBorders>
          </w:tcPr>
          <w:p w14:paraId="0D604BF9" w14:textId="7D7B51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7.638,00</w:t>
            </w:r>
          </w:p>
        </w:tc>
        <w:tc>
          <w:tcPr>
            <w:tcW w:w="529" w:type="pct"/>
            <w:tcBorders>
              <w:top w:val="outset" w:sz="6" w:space="0" w:color="000000"/>
              <w:left w:val="outset" w:sz="6" w:space="0" w:color="000000"/>
              <w:bottom w:val="outset" w:sz="6" w:space="0" w:color="000000"/>
              <w:right w:val="outset" w:sz="6" w:space="0" w:color="000000"/>
            </w:tcBorders>
          </w:tcPr>
          <w:p w14:paraId="424F3632" w14:textId="533DFB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3DEF27B" w14:textId="0BF0CF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715BB4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53FFE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8BF7F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DB46C0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4530</w:t>
            </w:r>
          </w:p>
        </w:tc>
        <w:tc>
          <w:tcPr>
            <w:tcW w:w="749" w:type="pct"/>
            <w:tcBorders>
              <w:top w:val="outset" w:sz="6" w:space="0" w:color="000000"/>
              <w:left w:val="outset" w:sz="6" w:space="0" w:color="000000"/>
              <w:bottom w:val="outset" w:sz="6" w:space="0" w:color="000000"/>
              <w:right w:val="outset" w:sz="6" w:space="0" w:color="000000"/>
            </w:tcBorders>
            <w:hideMark/>
          </w:tcPr>
          <w:p w14:paraId="0DA2779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Podatek od towarów i usług (VAT)</w:t>
            </w:r>
          </w:p>
        </w:tc>
        <w:tc>
          <w:tcPr>
            <w:tcW w:w="529" w:type="pct"/>
            <w:tcBorders>
              <w:top w:val="outset" w:sz="6" w:space="0" w:color="000000"/>
              <w:left w:val="outset" w:sz="6" w:space="0" w:color="000000"/>
              <w:bottom w:val="outset" w:sz="6" w:space="0" w:color="000000"/>
              <w:right w:val="outset" w:sz="6" w:space="0" w:color="000000"/>
            </w:tcBorders>
          </w:tcPr>
          <w:p w14:paraId="2CD34E66" w14:textId="217EDD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391,64</w:t>
            </w:r>
          </w:p>
        </w:tc>
        <w:tc>
          <w:tcPr>
            <w:tcW w:w="529" w:type="pct"/>
            <w:tcBorders>
              <w:top w:val="outset" w:sz="6" w:space="0" w:color="000000"/>
              <w:left w:val="outset" w:sz="6" w:space="0" w:color="000000"/>
              <w:bottom w:val="outset" w:sz="6" w:space="0" w:color="000000"/>
              <w:right w:val="outset" w:sz="6" w:space="0" w:color="000000"/>
            </w:tcBorders>
          </w:tcPr>
          <w:p w14:paraId="417377C5" w14:textId="761E2F5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2,09</w:t>
            </w:r>
          </w:p>
        </w:tc>
        <w:tc>
          <w:tcPr>
            <w:tcW w:w="423" w:type="pct"/>
            <w:tcBorders>
              <w:top w:val="outset" w:sz="6" w:space="0" w:color="000000"/>
              <w:left w:val="outset" w:sz="6" w:space="0" w:color="000000"/>
              <w:bottom w:val="outset" w:sz="6" w:space="0" w:color="000000"/>
              <w:right w:val="outset" w:sz="6" w:space="0" w:color="000000"/>
            </w:tcBorders>
          </w:tcPr>
          <w:p w14:paraId="05C69CCF" w14:textId="722F247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0,53</w:t>
            </w:r>
          </w:p>
        </w:tc>
        <w:tc>
          <w:tcPr>
            <w:tcW w:w="529" w:type="pct"/>
            <w:tcBorders>
              <w:top w:val="outset" w:sz="6" w:space="0" w:color="000000"/>
              <w:left w:val="outset" w:sz="6" w:space="0" w:color="000000"/>
              <w:bottom w:val="outset" w:sz="6" w:space="0" w:color="000000"/>
              <w:right w:val="outset" w:sz="6" w:space="0" w:color="000000"/>
            </w:tcBorders>
          </w:tcPr>
          <w:p w14:paraId="2F7A5551" w14:textId="7EEF59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391,64</w:t>
            </w:r>
          </w:p>
        </w:tc>
        <w:tc>
          <w:tcPr>
            <w:tcW w:w="530" w:type="pct"/>
            <w:tcBorders>
              <w:top w:val="outset" w:sz="6" w:space="0" w:color="000000"/>
              <w:left w:val="outset" w:sz="6" w:space="0" w:color="000000"/>
              <w:bottom w:val="outset" w:sz="6" w:space="0" w:color="000000"/>
              <w:right w:val="outset" w:sz="6" w:space="0" w:color="000000"/>
            </w:tcBorders>
          </w:tcPr>
          <w:p w14:paraId="0327CD09" w14:textId="3F55D9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2,09</w:t>
            </w:r>
          </w:p>
        </w:tc>
        <w:tc>
          <w:tcPr>
            <w:tcW w:w="529" w:type="pct"/>
            <w:tcBorders>
              <w:top w:val="outset" w:sz="6" w:space="0" w:color="000000"/>
              <w:left w:val="outset" w:sz="6" w:space="0" w:color="000000"/>
              <w:bottom w:val="outset" w:sz="6" w:space="0" w:color="000000"/>
              <w:right w:val="outset" w:sz="6" w:space="0" w:color="000000"/>
            </w:tcBorders>
          </w:tcPr>
          <w:p w14:paraId="28F1861F" w14:textId="477A22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4B3216A" w14:textId="338A14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AE9069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37A92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760DC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9F77E67" w14:textId="24B032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tcPr>
          <w:p w14:paraId="36B90AD6" w14:textId="167AED3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73E19047" w14:textId="2163CF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116.500,00</w:t>
            </w:r>
          </w:p>
        </w:tc>
        <w:tc>
          <w:tcPr>
            <w:tcW w:w="529" w:type="pct"/>
            <w:tcBorders>
              <w:top w:val="outset" w:sz="6" w:space="0" w:color="000000"/>
              <w:left w:val="outset" w:sz="6" w:space="0" w:color="000000"/>
              <w:bottom w:val="outset" w:sz="6" w:space="0" w:color="000000"/>
              <w:right w:val="outset" w:sz="6" w:space="0" w:color="000000"/>
            </w:tcBorders>
          </w:tcPr>
          <w:p w14:paraId="2F68DA25" w14:textId="3ACB15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104.857,50</w:t>
            </w:r>
          </w:p>
        </w:tc>
        <w:tc>
          <w:tcPr>
            <w:tcW w:w="423" w:type="pct"/>
            <w:tcBorders>
              <w:top w:val="outset" w:sz="6" w:space="0" w:color="000000"/>
              <w:left w:val="outset" w:sz="6" w:space="0" w:color="000000"/>
              <w:bottom w:val="outset" w:sz="6" w:space="0" w:color="000000"/>
              <w:right w:val="outset" w:sz="6" w:space="0" w:color="000000"/>
            </w:tcBorders>
          </w:tcPr>
          <w:p w14:paraId="64859C13" w14:textId="0CD7B9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90,01</w:t>
            </w:r>
          </w:p>
        </w:tc>
        <w:tc>
          <w:tcPr>
            <w:tcW w:w="529" w:type="pct"/>
            <w:tcBorders>
              <w:top w:val="outset" w:sz="6" w:space="0" w:color="000000"/>
              <w:left w:val="outset" w:sz="6" w:space="0" w:color="000000"/>
              <w:bottom w:val="outset" w:sz="6" w:space="0" w:color="000000"/>
              <w:right w:val="outset" w:sz="6" w:space="0" w:color="000000"/>
            </w:tcBorders>
          </w:tcPr>
          <w:p w14:paraId="74C16E8C" w14:textId="4C38F5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3BBAF568" w14:textId="40216D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0E657D10" w14:textId="70CE0B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116.500,00</w:t>
            </w:r>
          </w:p>
        </w:tc>
        <w:tc>
          <w:tcPr>
            <w:tcW w:w="509" w:type="pct"/>
            <w:tcBorders>
              <w:top w:val="outset" w:sz="6" w:space="0" w:color="000000"/>
              <w:left w:val="outset" w:sz="6" w:space="0" w:color="000000"/>
              <w:bottom w:val="outset" w:sz="6" w:space="0" w:color="000000"/>
              <w:right w:val="outset" w:sz="6" w:space="0" w:color="000000"/>
            </w:tcBorders>
          </w:tcPr>
          <w:p w14:paraId="667B7FF7" w14:textId="2BA19A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104.857,50</w:t>
            </w:r>
          </w:p>
        </w:tc>
      </w:tr>
      <w:tr w:rsidR="005F46E7" w:rsidRPr="00BC54C9" w14:paraId="20C0615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7BF19A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94789E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882879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994EF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76B3F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AE2F5F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00268C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77AA40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6F2DB6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D725B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CE41D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F1BE52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0F62519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751</w:t>
            </w:r>
          </w:p>
        </w:tc>
        <w:tc>
          <w:tcPr>
            <w:tcW w:w="276" w:type="pct"/>
            <w:tcBorders>
              <w:top w:val="outset" w:sz="6" w:space="0" w:color="000000"/>
              <w:left w:val="outset" w:sz="6" w:space="0" w:color="000000"/>
              <w:bottom w:val="outset" w:sz="6" w:space="0" w:color="000000"/>
              <w:right w:val="outset" w:sz="6" w:space="0" w:color="000000"/>
            </w:tcBorders>
          </w:tcPr>
          <w:p w14:paraId="49E00C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3F244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85EEDF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Urzędy naczelnych organów władzy państwowej, kontroli i ochrony prawa oraz sądownictwa</w:t>
            </w:r>
          </w:p>
        </w:tc>
        <w:tc>
          <w:tcPr>
            <w:tcW w:w="529" w:type="pct"/>
            <w:tcBorders>
              <w:top w:val="outset" w:sz="6" w:space="0" w:color="000000"/>
              <w:left w:val="outset" w:sz="6" w:space="0" w:color="000000"/>
              <w:bottom w:val="outset" w:sz="6" w:space="0" w:color="000000"/>
              <w:right w:val="outset" w:sz="6" w:space="0" w:color="000000"/>
            </w:tcBorders>
          </w:tcPr>
          <w:p w14:paraId="0CDCDFF9" w14:textId="7B0D9556"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87.177,00</w:t>
            </w:r>
          </w:p>
        </w:tc>
        <w:tc>
          <w:tcPr>
            <w:tcW w:w="529" w:type="pct"/>
            <w:tcBorders>
              <w:top w:val="outset" w:sz="6" w:space="0" w:color="000000"/>
              <w:left w:val="outset" w:sz="6" w:space="0" w:color="000000"/>
              <w:bottom w:val="outset" w:sz="6" w:space="0" w:color="000000"/>
              <w:right w:val="outset" w:sz="6" w:space="0" w:color="000000"/>
            </w:tcBorders>
          </w:tcPr>
          <w:p w14:paraId="10891DDD" w14:textId="27F28CF2"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87.176,92</w:t>
            </w:r>
          </w:p>
        </w:tc>
        <w:tc>
          <w:tcPr>
            <w:tcW w:w="423" w:type="pct"/>
            <w:tcBorders>
              <w:top w:val="outset" w:sz="6" w:space="0" w:color="000000"/>
              <w:left w:val="outset" w:sz="6" w:space="0" w:color="000000"/>
              <w:bottom w:val="outset" w:sz="6" w:space="0" w:color="000000"/>
              <w:right w:val="outset" w:sz="6" w:space="0" w:color="000000"/>
            </w:tcBorders>
          </w:tcPr>
          <w:p w14:paraId="774B68EB" w14:textId="3E81FB3E"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3050412" w14:textId="641CE9A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iCs/>
                <w:sz w:val="22"/>
                <w:szCs w:val="22"/>
              </w:rPr>
              <w:t>87.177,00</w:t>
            </w:r>
          </w:p>
        </w:tc>
        <w:tc>
          <w:tcPr>
            <w:tcW w:w="530" w:type="pct"/>
            <w:tcBorders>
              <w:top w:val="outset" w:sz="6" w:space="0" w:color="000000"/>
              <w:left w:val="outset" w:sz="6" w:space="0" w:color="000000"/>
              <w:bottom w:val="outset" w:sz="6" w:space="0" w:color="000000"/>
              <w:right w:val="outset" w:sz="6" w:space="0" w:color="000000"/>
            </w:tcBorders>
          </w:tcPr>
          <w:p w14:paraId="1279F465" w14:textId="443BB1E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iCs/>
                <w:sz w:val="22"/>
                <w:szCs w:val="22"/>
              </w:rPr>
              <w:t>87.176,92</w:t>
            </w:r>
          </w:p>
        </w:tc>
        <w:tc>
          <w:tcPr>
            <w:tcW w:w="529" w:type="pct"/>
            <w:tcBorders>
              <w:top w:val="outset" w:sz="6" w:space="0" w:color="000000"/>
              <w:left w:val="outset" w:sz="6" w:space="0" w:color="000000"/>
              <w:bottom w:val="outset" w:sz="6" w:space="0" w:color="000000"/>
              <w:right w:val="outset" w:sz="6" w:space="0" w:color="000000"/>
            </w:tcBorders>
          </w:tcPr>
          <w:p w14:paraId="6BA16F9A" w14:textId="606F2BAD"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B434788" w14:textId="23EB68C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6F3AE69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C31E9B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1E023A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EC5194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A67C7E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6CE69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D6605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13A68E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D85A4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F0D7F7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3DFA7E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638770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05BC77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AC03F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F20287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75101</w:t>
            </w:r>
          </w:p>
        </w:tc>
        <w:tc>
          <w:tcPr>
            <w:tcW w:w="221" w:type="pct"/>
            <w:tcBorders>
              <w:top w:val="outset" w:sz="6" w:space="0" w:color="000000"/>
              <w:left w:val="outset" w:sz="6" w:space="0" w:color="000000"/>
              <w:bottom w:val="outset" w:sz="6" w:space="0" w:color="000000"/>
              <w:right w:val="outset" w:sz="6" w:space="0" w:color="000000"/>
            </w:tcBorders>
          </w:tcPr>
          <w:p w14:paraId="0FBD36F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8F39F7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Urzędy naczelnych organów władzy państwowej , kontroli i ochrony prawa</w:t>
            </w:r>
          </w:p>
        </w:tc>
        <w:tc>
          <w:tcPr>
            <w:tcW w:w="529" w:type="pct"/>
            <w:tcBorders>
              <w:top w:val="outset" w:sz="6" w:space="0" w:color="000000"/>
              <w:left w:val="outset" w:sz="6" w:space="0" w:color="000000"/>
              <w:bottom w:val="outset" w:sz="6" w:space="0" w:color="000000"/>
              <w:right w:val="outset" w:sz="6" w:space="0" w:color="000000"/>
            </w:tcBorders>
          </w:tcPr>
          <w:p w14:paraId="653A69DB" w14:textId="4D526FD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1.523,00</w:t>
            </w:r>
          </w:p>
        </w:tc>
        <w:tc>
          <w:tcPr>
            <w:tcW w:w="529" w:type="pct"/>
            <w:tcBorders>
              <w:top w:val="outset" w:sz="6" w:space="0" w:color="000000"/>
              <w:left w:val="outset" w:sz="6" w:space="0" w:color="000000"/>
              <w:bottom w:val="outset" w:sz="6" w:space="0" w:color="000000"/>
              <w:right w:val="outset" w:sz="6" w:space="0" w:color="000000"/>
            </w:tcBorders>
          </w:tcPr>
          <w:p w14:paraId="0CFBE289" w14:textId="6CA5431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1.523,00</w:t>
            </w:r>
          </w:p>
        </w:tc>
        <w:tc>
          <w:tcPr>
            <w:tcW w:w="423" w:type="pct"/>
            <w:tcBorders>
              <w:top w:val="outset" w:sz="6" w:space="0" w:color="000000"/>
              <w:left w:val="outset" w:sz="6" w:space="0" w:color="000000"/>
              <w:bottom w:val="outset" w:sz="6" w:space="0" w:color="000000"/>
              <w:right w:val="outset" w:sz="6" w:space="0" w:color="000000"/>
            </w:tcBorders>
          </w:tcPr>
          <w:p w14:paraId="362E4B6E" w14:textId="0A7680C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9109481" w14:textId="41250B1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1.523,00</w:t>
            </w:r>
          </w:p>
        </w:tc>
        <w:tc>
          <w:tcPr>
            <w:tcW w:w="530" w:type="pct"/>
            <w:tcBorders>
              <w:top w:val="outset" w:sz="6" w:space="0" w:color="000000"/>
              <w:left w:val="outset" w:sz="6" w:space="0" w:color="000000"/>
              <w:bottom w:val="outset" w:sz="6" w:space="0" w:color="000000"/>
              <w:right w:val="outset" w:sz="6" w:space="0" w:color="000000"/>
            </w:tcBorders>
          </w:tcPr>
          <w:p w14:paraId="7C1DCEA9" w14:textId="45283EB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1.523,00</w:t>
            </w:r>
          </w:p>
        </w:tc>
        <w:tc>
          <w:tcPr>
            <w:tcW w:w="529" w:type="pct"/>
            <w:tcBorders>
              <w:top w:val="outset" w:sz="6" w:space="0" w:color="000000"/>
              <w:left w:val="outset" w:sz="6" w:space="0" w:color="000000"/>
              <w:bottom w:val="outset" w:sz="6" w:space="0" w:color="000000"/>
              <w:right w:val="outset" w:sz="6" w:space="0" w:color="000000"/>
            </w:tcBorders>
          </w:tcPr>
          <w:p w14:paraId="1E8E1345" w14:textId="191EBD4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B860ADE" w14:textId="4B51499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45F8D6F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FFA10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D26FE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C1CA8C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28366F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11934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4CEA0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0BC094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BDD69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5DE563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9E636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057738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B0C1EF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5BAD6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1822E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700EE7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59C9E5B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17E48B7" w14:textId="1AFED3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1.270,00</w:t>
            </w:r>
          </w:p>
        </w:tc>
        <w:tc>
          <w:tcPr>
            <w:tcW w:w="529" w:type="pct"/>
            <w:tcBorders>
              <w:top w:val="outset" w:sz="6" w:space="0" w:color="000000"/>
              <w:left w:val="outset" w:sz="6" w:space="0" w:color="000000"/>
              <w:bottom w:val="outset" w:sz="6" w:space="0" w:color="000000"/>
              <w:right w:val="outset" w:sz="6" w:space="0" w:color="000000"/>
            </w:tcBorders>
          </w:tcPr>
          <w:p w14:paraId="54B866E7" w14:textId="32D16D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1.270,00</w:t>
            </w:r>
          </w:p>
        </w:tc>
        <w:tc>
          <w:tcPr>
            <w:tcW w:w="423" w:type="pct"/>
            <w:tcBorders>
              <w:top w:val="outset" w:sz="6" w:space="0" w:color="000000"/>
              <w:left w:val="outset" w:sz="6" w:space="0" w:color="000000"/>
              <w:bottom w:val="outset" w:sz="6" w:space="0" w:color="000000"/>
              <w:right w:val="outset" w:sz="6" w:space="0" w:color="000000"/>
            </w:tcBorders>
          </w:tcPr>
          <w:p w14:paraId="41507E44" w14:textId="27885D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w:t>
            </w:r>
          </w:p>
        </w:tc>
        <w:tc>
          <w:tcPr>
            <w:tcW w:w="529" w:type="pct"/>
            <w:tcBorders>
              <w:top w:val="outset" w:sz="6" w:space="0" w:color="000000"/>
              <w:left w:val="outset" w:sz="6" w:space="0" w:color="000000"/>
              <w:bottom w:val="outset" w:sz="6" w:space="0" w:color="000000"/>
              <w:right w:val="outset" w:sz="6" w:space="0" w:color="000000"/>
            </w:tcBorders>
          </w:tcPr>
          <w:p w14:paraId="4808C215" w14:textId="33FAAA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1.270,00</w:t>
            </w:r>
          </w:p>
        </w:tc>
        <w:tc>
          <w:tcPr>
            <w:tcW w:w="530" w:type="pct"/>
            <w:tcBorders>
              <w:top w:val="outset" w:sz="6" w:space="0" w:color="000000"/>
              <w:left w:val="outset" w:sz="6" w:space="0" w:color="000000"/>
              <w:bottom w:val="outset" w:sz="6" w:space="0" w:color="000000"/>
              <w:right w:val="outset" w:sz="6" w:space="0" w:color="000000"/>
            </w:tcBorders>
          </w:tcPr>
          <w:p w14:paraId="130A6F22" w14:textId="326CD1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1.270,00</w:t>
            </w:r>
          </w:p>
        </w:tc>
        <w:tc>
          <w:tcPr>
            <w:tcW w:w="529" w:type="pct"/>
            <w:tcBorders>
              <w:top w:val="outset" w:sz="6" w:space="0" w:color="000000"/>
              <w:left w:val="outset" w:sz="6" w:space="0" w:color="000000"/>
              <w:bottom w:val="outset" w:sz="6" w:space="0" w:color="000000"/>
              <w:right w:val="outset" w:sz="6" w:space="0" w:color="000000"/>
            </w:tcBorders>
          </w:tcPr>
          <w:p w14:paraId="1256141E" w14:textId="7E2386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B4E6F2F" w14:textId="3B31BC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67EF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0CA8B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FB278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CB2CFA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22D4F4D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5EC288F1" w14:textId="7AA8B5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219,15</w:t>
            </w:r>
          </w:p>
        </w:tc>
        <w:tc>
          <w:tcPr>
            <w:tcW w:w="529" w:type="pct"/>
            <w:tcBorders>
              <w:top w:val="outset" w:sz="6" w:space="0" w:color="000000"/>
              <w:left w:val="outset" w:sz="6" w:space="0" w:color="000000"/>
              <w:bottom w:val="outset" w:sz="6" w:space="0" w:color="000000"/>
              <w:right w:val="outset" w:sz="6" w:space="0" w:color="000000"/>
            </w:tcBorders>
          </w:tcPr>
          <w:p w14:paraId="680C6A67" w14:textId="248096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219,15</w:t>
            </w:r>
          </w:p>
        </w:tc>
        <w:tc>
          <w:tcPr>
            <w:tcW w:w="423" w:type="pct"/>
            <w:tcBorders>
              <w:top w:val="outset" w:sz="6" w:space="0" w:color="000000"/>
              <w:left w:val="outset" w:sz="6" w:space="0" w:color="000000"/>
              <w:bottom w:val="outset" w:sz="6" w:space="0" w:color="000000"/>
              <w:right w:val="outset" w:sz="6" w:space="0" w:color="000000"/>
            </w:tcBorders>
          </w:tcPr>
          <w:p w14:paraId="3F5ADDFD" w14:textId="202042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C031452" w14:textId="13B8F6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219,15</w:t>
            </w:r>
          </w:p>
        </w:tc>
        <w:tc>
          <w:tcPr>
            <w:tcW w:w="530" w:type="pct"/>
            <w:tcBorders>
              <w:top w:val="outset" w:sz="6" w:space="0" w:color="000000"/>
              <w:left w:val="outset" w:sz="6" w:space="0" w:color="000000"/>
              <w:bottom w:val="outset" w:sz="6" w:space="0" w:color="000000"/>
              <w:right w:val="outset" w:sz="6" w:space="0" w:color="000000"/>
            </w:tcBorders>
          </w:tcPr>
          <w:p w14:paraId="3D2F465C" w14:textId="39D7FD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219,15</w:t>
            </w:r>
          </w:p>
        </w:tc>
        <w:tc>
          <w:tcPr>
            <w:tcW w:w="529" w:type="pct"/>
            <w:tcBorders>
              <w:top w:val="outset" w:sz="6" w:space="0" w:color="000000"/>
              <w:left w:val="outset" w:sz="6" w:space="0" w:color="000000"/>
              <w:bottom w:val="outset" w:sz="6" w:space="0" w:color="000000"/>
              <w:right w:val="outset" w:sz="6" w:space="0" w:color="000000"/>
            </w:tcBorders>
          </w:tcPr>
          <w:p w14:paraId="59AB1694" w14:textId="62F710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38E1FD5" w14:textId="33F305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25BF9A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464284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6B16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44EB26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6A1E72C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2D253A72" w14:textId="04C40C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w:t>
            </w:r>
          </w:p>
        </w:tc>
        <w:tc>
          <w:tcPr>
            <w:tcW w:w="529" w:type="pct"/>
            <w:tcBorders>
              <w:top w:val="outset" w:sz="6" w:space="0" w:color="000000"/>
              <w:left w:val="outset" w:sz="6" w:space="0" w:color="000000"/>
              <w:bottom w:val="outset" w:sz="6" w:space="0" w:color="000000"/>
              <w:right w:val="outset" w:sz="6" w:space="0" w:color="000000"/>
            </w:tcBorders>
          </w:tcPr>
          <w:p w14:paraId="083FE336" w14:textId="6C94FE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w:t>
            </w:r>
          </w:p>
        </w:tc>
        <w:tc>
          <w:tcPr>
            <w:tcW w:w="423" w:type="pct"/>
            <w:tcBorders>
              <w:top w:val="outset" w:sz="6" w:space="0" w:color="000000"/>
              <w:left w:val="outset" w:sz="6" w:space="0" w:color="000000"/>
              <w:bottom w:val="outset" w:sz="6" w:space="0" w:color="000000"/>
              <w:right w:val="outset" w:sz="6" w:space="0" w:color="000000"/>
            </w:tcBorders>
          </w:tcPr>
          <w:p w14:paraId="15FC4026" w14:textId="61A18A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935A7C2" w14:textId="2E2EB0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w:t>
            </w:r>
          </w:p>
        </w:tc>
        <w:tc>
          <w:tcPr>
            <w:tcW w:w="530" w:type="pct"/>
            <w:tcBorders>
              <w:top w:val="outset" w:sz="6" w:space="0" w:color="000000"/>
              <w:left w:val="outset" w:sz="6" w:space="0" w:color="000000"/>
              <w:bottom w:val="outset" w:sz="6" w:space="0" w:color="000000"/>
              <w:right w:val="outset" w:sz="6" w:space="0" w:color="000000"/>
            </w:tcBorders>
          </w:tcPr>
          <w:p w14:paraId="6A71688F" w14:textId="502B76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33,85</w:t>
            </w:r>
          </w:p>
        </w:tc>
        <w:tc>
          <w:tcPr>
            <w:tcW w:w="529" w:type="pct"/>
            <w:tcBorders>
              <w:top w:val="outset" w:sz="6" w:space="0" w:color="000000"/>
              <w:left w:val="outset" w:sz="6" w:space="0" w:color="000000"/>
              <w:bottom w:val="outset" w:sz="6" w:space="0" w:color="000000"/>
              <w:right w:val="outset" w:sz="6" w:space="0" w:color="000000"/>
            </w:tcBorders>
          </w:tcPr>
          <w:p w14:paraId="1BC520CD" w14:textId="016F51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4880CB2" w14:textId="0D333B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2905E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56454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ABBAE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2D5C0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B2F350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1337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54E762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E18636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A9619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510F60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BA67A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826F24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116C2D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037B3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D9BDF0E" w14:textId="75EAFD6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75108</w:t>
            </w:r>
          </w:p>
        </w:tc>
        <w:tc>
          <w:tcPr>
            <w:tcW w:w="221" w:type="pct"/>
            <w:tcBorders>
              <w:top w:val="outset" w:sz="6" w:space="0" w:color="000000"/>
              <w:left w:val="outset" w:sz="6" w:space="0" w:color="000000"/>
              <w:bottom w:val="outset" w:sz="6" w:space="0" w:color="000000"/>
              <w:right w:val="outset" w:sz="6" w:space="0" w:color="000000"/>
            </w:tcBorders>
          </w:tcPr>
          <w:p w14:paraId="2FC8D449"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684B0D6" w14:textId="0DB29404"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Wybory do Sejmu i Senatu</w:t>
            </w:r>
          </w:p>
        </w:tc>
        <w:tc>
          <w:tcPr>
            <w:tcW w:w="529" w:type="pct"/>
            <w:tcBorders>
              <w:top w:val="outset" w:sz="6" w:space="0" w:color="000000"/>
              <w:left w:val="outset" w:sz="6" w:space="0" w:color="000000"/>
              <w:bottom w:val="outset" w:sz="6" w:space="0" w:color="000000"/>
              <w:right w:val="outset" w:sz="6" w:space="0" w:color="000000"/>
            </w:tcBorders>
          </w:tcPr>
          <w:p w14:paraId="6B80E40C" w14:textId="1BD3D29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85.124,00</w:t>
            </w:r>
          </w:p>
        </w:tc>
        <w:tc>
          <w:tcPr>
            <w:tcW w:w="529" w:type="pct"/>
            <w:tcBorders>
              <w:top w:val="outset" w:sz="6" w:space="0" w:color="000000"/>
              <w:left w:val="outset" w:sz="6" w:space="0" w:color="000000"/>
              <w:bottom w:val="outset" w:sz="6" w:space="0" w:color="000000"/>
              <w:right w:val="outset" w:sz="6" w:space="0" w:color="000000"/>
            </w:tcBorders>
          </w:tcPr>
          <w:p w14:paraId="4AB98630" w14:textId="71BA304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85.123,92</w:t>
            </w:r>
          </w:p>
        </w:tc>
        <w:tc>
          <w:tcPr>
            <w:tcW w:w="423" w:type="pct"/>
            <w:tcBorders>
              <w:top w:val="outset" w:sz="6" w:space="0" w:color="000000"/>
              <w:left w:val="outset" w:sz="6" w:space="0" w:color="000000"/>
              <w:bottom w:val="outset" w:sz="6" w:space="0" w:color="000000"/>
              <w:right w:val="outset" w:sz="6" w:space="0" w:color="000000"/>
            </w:tcBorders>
          </w:tcPr>
          <w:p w14:paraId="4A5DB395" w14:textId="57C59AB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7BF344C" w14:textId="2E5F169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85.124,00</w:t>
            </w:r>
          </w:p>
        </w:tc>
        <w:tc>
          <w:tcPr>
            <w:tcW w:w="530" w:type="pct"/>
            <w:tcBorders>
              <w:top w:val="outset" w:sz="6" w:space="0" w:color="000000"/>
              <w:left w:val="outset" w:sz="6" w:space="0" w:color="000000"/>
              <w:bottom w:val="outset" w:sz="6" w:space="0" w:color="000000"/>
              <w:right w:val="outset" w:sz="6" w:space="0" w:color="000000"/>
            </w:tcBorders>
          </w:tcPr>
          <w:p w14:paraId="4D4600EE" w14:textId="10F299D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85.123,92</w:t>
            </w:r>
          </w:p>
        </w:tc>
        <w:tc>
          <w:tcPr>
            <w:tcW w:w="529" w:type="pct"/>
            <w:tcBorders>
              <w:top w:val="outset" w:sz="6" w:space="0" w:color="000000"/>
              <w:left w:val="outset" w:sz="6" w:space="0" w:color="000000"/>
              <w:bottom w:val="outset" w:sz="6" w:space="0" w:color="000000"/>
              <w:right w:val="outset" w:sz="6" w:space="0" w:color="000000"/>
            </w:tcBorders>
          </w:tcPr>
          <w:p w14:paraId="119E8294" w14:textId="268DDBC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904329F" w14:textId="2B35F42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31E37D7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426F3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5B0D86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C6B08A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138376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4B2357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BB231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D3F624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3AB48E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D1824B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45BB8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83705B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6A840A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2787E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794B47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EDCA22F" w14:textId="45002F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3030</w:t>
            </w:r>
          </w:p>
        </w:tc>
        <w:tc>
          <w:tcPr>
            <w:tcW w:w="749" w:type="pct"/>
            <w:tcBorders>
              <w:top w:val="outset" w:sz="6" w:space="0" w:color="000000"/>
              <w:left w:val="outset" w:sz="6" w:space="0" w:color="000000"/>
              <w:bottom w:val="outset" w:sz="6" w:space="0" w:color="000000"/>
              <w:right w:val="outset" w:sz="6" w:space="0" w:color="000000"/>
            </w:tcBorders>
          </w:tcPr>
          <w:p w14:paraId="3146B433" w14:textId="44CFA02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wydatki na rzecz osób fizycznych</w:t>
            </w:r>
          </w:p>
        </w:tc>
        <w:tc>
          <w:tcPr>
            <w:tcW w:w="529" w:type="pct"/>
            <w:tcBorders>
              <w:top w:val="outset" w:sz="6" w:space="0" w:color="000000"/>
              <w:left w:val="outset" w:sz="6" w:space="0" w:color="000000"/>
              <w:bottom w:val="outset" w:sz="6" w:space="0" w:color="000000"/>
              <w:right w:val="outset" w:sz="6" w:space="0" w:color="000000"/>
            </w:tcBorders>
          </w:tcPr>
          <w:p w14:paraId="007BDB2D" w14:textId="61E29E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55.320,00</w:t>
            </w:r>
          </w:p>
        </w:tc>
        <w:tc>
          <w:tcPr>
            <w:tcW w:w="529" w:type="pct"/>
            <w:tcBorders>
              <w:top w:val="outset" w:sz="6" w:space="0" w:color="000000"/>
              <w:left w:val="outset" w:sz="6" w:space="0" w:color="000000"/>
              <w:bottom w:val="outset" w:sz="6" w:space="0" w:color="000000"/>
              <w:right w:val="outset" w:sz="6" w:space="0" w:color="000000"/>
            </w:tcBorders>
          </w:tcPr>
          <w:p w14:paraId="2A940E3D" w14:textId="289D4B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55.320,00</w:t>
            </w:r>
          </w:p>
        </w:tc>
        <w:tc>
          <w:tcPr>
            <w:tcW w:w="423" w:type="pct"/>
            <w:tcBorders>
              <w:top w:val="outset" w:sz="6" w:space="0" w:color="000000"/>
              <w:left w:val="outset" w:sz="6" w:space="0" w:color="000000"/>
              <w:bottom w:val="outset" w:sz="6" w:space="0" w:color="000000"/>
              <w:right w:val="outset" w:sz="6" w:space="0" w:color="000000"/>
            </w:tcBorders>
          </w:tcPr>
          <w:p w14:paraId="0CF2F92E" w14:textId="101E32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04E0F78" w14:textId="46039D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55.320,00</w:t>
            </w:r>
          </w:p>
        </w:tc>
        <w:tc>
          <w:tcPr>
            <w:tcW w:w="530" w:type="pct"/>
            <w:tcBorders>
              <w:top w:val="outset" w:sz="6" w:space="0" w:color="000000"/>
              <w:left w:val="outset" w:sz="6" w:space="0" w:color="000000"/>
              <w:bottom w:val="outset" w:sz="6" w:space="0" w:color="000000"/>
              <w:right w:val="outset" w:sz="6" w:space="0" w:color="000000"/>
            </w:tcBorders>
          </w:tcPr>
          <w:p w14:paraId="2DB4682B" w14:textId="13B18E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55.320,00</w:t>
            </w:r>
          </w:p>
        </w:tc>
        <w:tc>
          <w:tcPr>
            <w:tcW w:w="529" w:type="pct"/>
            <w:tcBorders>
              <w:top w:val="outset" w:sz="6" w:space="0" w:color="000000"/>
              <w:left w:val="outset" w:sz="6" w:space="0" w:color="000000"/>
              <w:bottom w:val="outset" w:sz="6" w:space="0" w:color="000000"/>
              <w:right w:val="outset" w:sz="6" w:space="0" w:color="000000"/>
            </w:tcBorders>
          </w:tcPr>
          <w:p w14:paraId="7D0CF543" w14:textId="4FE385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529FBA8" w14:textId="667A94C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29743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0C34F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458382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76EFCE6" w14:textId="00A35B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tcPr>
          <w:p w14:paraId="17E8B708" w14:textId="15EC398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55C27F94" w14:textId="1E68A9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11.384,00</w:t>
            </w:r>
          </w:p>
        </w:tc>
        <w:tc>
          <w:tcPr>
            <w:tcW w:w="529" w:type="pct"/>
            <w:tcBorders>
              <w:top w:val="outset" w:sz="6" w:space="0" w:color="000000"/>
              <w:left w:val="outset" w:sz="6" w:space="0" w:color="000000"/>
              <w:bottom w:val="outset" w:sz="6" w:space="0" w:color="000000"/>
              <w:right w:val="outset" w:sz="6" w:space="0" w:color="000000"/>
            </w:tcBorders>
          </w:tcPr>
          <w:p w14:paraId="21A52A28" w14:textId="11845B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11.384,00</w:t>
            </w:r>
          </w:p>
        </w:tc>
        <w:tc>
          <w:tcPr>
            <w:tcW w:w="423" w:type="pct"/>
            <w:tcBorders>
              <w:top w:val="outset" w:sz="6" w:space="0" w:color="000000"/>
              <w:left w:val="outset" w:sz="6" w:space="0" w:color="000000"/>
              <w:bottom w:val="outset" w:sz="6" w:space="0" w:color="000000"/>
              <w:right w:val="outset" w:sz="6" w:space="0" w:color="000000"/>
            </w:tcBorders>
          </w:tcPr>
          <w:p w14:paraId="584F0EC1" w14:textId="081C4C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BF5F43A" w14:textId="1DAD20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11.384,00</w:t>
            </w:r>
          </w:p>
        </w:tc>
        <w:tc>
          <w:tcPr>
            <w:tcW w:w="530" w:type="pct"/>
            <w:tcBorders>
              <w:top w:val="outset" w:sz="6" w:space="0" w:color="000000"/>
              <w:left w:val="outset" w:sz="6" w:space="0" w:color="000000"/>
              <w:bottom w:val="outset" w:sz="6" w:space="0" w:color="000000"/>
              <w:right w:val="outset" w:sz="6" w:space="0" w:color="000000"/>
            </w:tcBorders>
          </w:tcPr>
          <w:p w14:paraId="55A74769" w14:textId="15CC4F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11.384,00</w:t>
            </w:r>
          </w:p>
        </w:tc>
        <w:tc>
          <w:tcPr>
            <w:tcW w:w="529" w:type="pct"/>
            <w:tcBorders>
              <w:top w:val="outset" w:sz="6" w:space="0" w:color="000000"/>
              <w:left w:val="outset" w:sz="6" w:space="0" w:color="000000"/>
              <w:bottom w:val="outset" w:sz="6" w:space="0" w:color="000000"/>
              <w:right w:val="outset" w:sz="6" w:space="0" w:color="000000"/>
            </w:tcBorders>
          </w:tcPr>
          <w:p w14:paraId="0D6B682E" w14:textId="07A9F6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8868CD" w14:textId="1E520C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4BE1C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AF5A8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304F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E6A6BAA" w14:textId="2268253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23B10C63" w14:textId="1068C2A1"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5A34EB35" w14:textId="6417C2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2.425,47</w:t>
            </w:r>
          </w:p>
        </w:tc>
        <w:tc>
          <w:tcPr>
            <w:tcW w:w="529" w:type="pct"/>
            <w:tcBorders>
              <w:top w:val="outset" w:sz="6" w:space="0" w:color="000000"/>
              <w:left w:val="outset" w:sz="6" w:space="0" w:color="000000"/>
              <w:bottom w:val="outset" w:sz="6" w:space="0" w:color="000000"/>
              <w:right w:val="outset" w:sz="6" w:space="0" w:color="000000"/>
            </w:tcBorders>
          </w:tcPr>
          <w:p w14:paraId="3B3047C4" w14:textId="5C30B4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2.425,47</w:t>
            </w:r>
          </w:p>
        </w:tc>
        <w:tc>
          <w:tcPr>
            <w:tcW w:w="423" w:type="pct"/>
            <w:tcBorders>
              <w:top w:val="outset" w:sz="6" w:space="0" w:color="000000"/>
              <w:left w:val="outset" w:sz="6" w:space="0" w:color="000000"/>
              <w:bottom w:val="outset" w:sz="6" w:space="0" w:color="000000"/>
              <w:right w:val="outset" w:sz="6" w:space="0" w:color="000000"/>
            </w:tcBorders>
          </w:tcPr>
          <w:p w14:paraId="463DF92D" w14:textId="381E5E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28D1E6B" w14:textId="5A03EE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2.425,47</w:t>
            </w:r>
          </w:p>
        </w:tc>
        <w:tc>
          <w:tcPr>
            <w:tcW w:w="530" w:type="pct"/>
            <w:tcBorders>
              <w:top w:val="outset" w:sz="6" w:space="0" w:color="000000"/>
              <w:left w:val="outset" w:sz="6" w:space="0" w:color="000000"/>
              <w:bottom w:val="outset" w:sz="6" w:space="0" w:color="000000"/>
              <w:right w:val="outset" w:sz="6" w:space="0" w:color="000000"/>
            </w:tcBorders>
          </w:tcPr>
          <w:p w14:paraId="0AD4DE5E" w14:textId="63DF35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2.425,47</w:t>
            </w:r>
          </w:p>
        </w:tc>
        <w:tc>
          <w:tcPr>
            <w:tcW w:w="529" w:type="pct"/>
            <w:tcBorders>
              <w:top w:val="outset" w:sz="6" w:space="0" w:color="000000"/>
              <w:left w:val="outset" w:sz="6" w:space="0" w:color="000000"/>
              <w:bottom w:val="outset" w:sz="6" w:space="0" w:color="000000"/>
              <w:right w:val="outset" w:sz="6" w:space="0" w:color="000000"/>
            </w:tcBorders>
          </w:tcPr>
          <w:p w14:paraId="23637A6A" w14:textId="4CBDE1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A5C0C2D" w14:textId="2B87A1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198E2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8F29A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3EDF8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8127731" w14:textId="1DFF5E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57736645" w14:textId="68CD226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na Fundusz Pracy oraz Solidarnościowy </w:t>
            </w:r>
            <w:r w:rsidRPr="00682F04">
              <w:rPr>
                <w:rFonts w:asciiTheme="minorHAnsi" w:hAnsiTheme="minorHAnsi" w:cstheme="minorHAnsi"/>
                <w:sz w:val="22"/>
                <w:szCs w:val="22"/>
              </w:rPr>
              <w:lastRenderedPageBreak/>
              <w:t>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1274C3F" w14:textId="46C36B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315,66</w:t>
            </w:r>
          </w:p>
        </w:tc>
        <w:tc>
          <w:tcPr>
            <w:tcW w:w="529" w:type="pct"/>
            <w:tcBorders>
              <w:top w:val="outset" w:sz="6" w:space="0" w:color="000000"/>
              <w:left w:val="outset" w:sz="6" w:space="0" w:color="000000"/>
              <w:bottom w:val="outset" w:sz="6" w:space="0" w:color="000000"/>
              <w:right w:val="outset" w:sz="6" w:space="0" w:color="000000"/>
            </w:tcBorders>
          </w:tcPr>
          <w:p w14:paraId="5BA4C4EF" w14:textId="54086B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315,66</w:t>
            </w:r>
          </w:p>
        </w:tc>
        <w:tc>
          <w:tcPr>
            <w:tcW w:w="423" w:type="pct"/>
            <w:tcBorders>
              <w:top w:val="outset" w:sz="6" w:space="0" w:color="000000"/>
              <w:left w:val="outset" w:sz="6" w:space="0" w:color="000000"/>
              <w:bottom w:val="outset" w:sz="6" w:space="0" w:color="000000"/>
              <w:right w:val="outset" w:sz="6" w:space="0" w:color="000000"/>
            </w:tcBorders>
          </w:tcPr>
          <w:p w14:paraId="5B23D991" w14:textId="6DCA1B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95E85B1" w14:textId="052392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315,66</w:t>
            </w:r>
          </w:p>
        </w:tc>
        <w:tc>
          <w:tcPr>
            <w:tcW w:w="530" w:type="pct"/>
            <w:tcBorders>
              <w:top w:val="outset" w:sz="6" w:space="0" w:color="000000"/>
              <w:left w:val="outset" w:sz="6" w:space="0" w:color="000000"/>
              <w:bottom w:val="outset" w:sz="6" w:space="0" w:color="000000"/>
              <w:right w:val="outset" w:sz="6" w:space="0" w:color="000000"/>
            </w:tcBorders>
          </w:tcPr>
          <w:p w14:paraId="0A3B8E01" w14:textId="40A59F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315,66</w:t>
            </w:r>
          </w:p>
        </w:tc>
        <w:tc>
          <w:tcPr>
            <w:tcW w:w="529" w:type="pct"/>
            <w:tcBorders>
              <w:top w:val="outset" w:sz="6" w:space="0" w:color="000000"/>
              <w:left w:val="outset" w:sz="6" w:space="0" w:color="000000"/>
              <w:bottom w:val="outset" w:sz="6" w:space="0" w:color="000000"/>
              <w:right w:val="outset" w:sz="6" w:space="0" w:color="000000"/>
            </w:tcBorders>
          </w:tcPr>
          <w:p w14:paraId="29C36068" w14:textId="0D5D14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756376B" w14:textId="46E2FD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ADF9BB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3B194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D45E1A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EFBA3C" w14:textId="470BA8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tcPr>
          <w:p w14:paraId="53C86A76" w14:textId="3422174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4AA90277" w14:textId="15A058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29" w:type="pct"/>
            <w:tcBorders>
              <w:top w:val="outset" w:sz="6" w:space="0" w:color="000000"/>
              <w:left w:val="outset" w:sz="6" w:space="0" w:color="000000"/>
              <w:bottom w:val="outset" w:sz="6" w:space="0" w:color="000000"/>
              <w:right w:val="outset" w:sz="6" w:space="0" w:color="000000"/>
            </w:tcBorders>
          </w:tcPr>
          <w:p w14:paraId="50D061A7" w14:textId="74A04F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423" w:type="pct"/>
            <w:tcBorders>
              <w:top w:val="outset" w:sz="6" w:space="0" w:color="000000"/>
              <w:left w:val="outset" w:sz="6" w:space="0" w:color="000000"/>
              <w:bottom w:val="outset" w:sz="6" w:space="0" w:color="000000"/>
              <w:right w:val="outset" w:sz="6" w:space="0" w:color="000000"/>
            </w:tcBorders>
          </w:tcPr>
          <w:p w14:paraId="653F1603" w14:textId="2D0F39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03C62D5" w14:textId="2CD1FD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30" w:type="pct"/>
            <w:tcBorders>
              <w:top w:val="outset" w:sz="6" w:space="0" w:color="000000"/>
              <w:left w:val="outset" w:sz="6" w:space="0" w:color="000000"/>
              <w:bottom w:val="outset" w:sz="6" w:space="0" w:color="000000"/>
              <w:right w:val="outset" w:sz="6" w:space="0" w:color="000000"/>
            </w:tcBorders>
          </w:tcPr>
          <w:p w14:paraId="67A854E0" w14:textId="0EFF6E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29" w:type="pct"/>
            <w:tcBorders>
              <w:top w:val="outset" w:sz="6" w:space="0" w:color="000000"/>
              <w:left w:val="outset" w:sz="6" w:space="0" w:color="000000"/>
              <w:bottom w:val="outset" w:sz="6" w:space="0" w:color="000000"/>
              <w:right w:val="outset" w:sz="6" w:space="0" w:color="000000"/>
            </w:tcBorders>
          </w:tcPr>
          <w:p w14:paraId="3FCD0ADD" w14:textId="0D32DF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82692EF" w14:textId="73C682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FE91BC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37372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4B96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ACC3ED7" w14:textId="478BF9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3893B4CB" w14:textId="5FE8CF5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158B9ECC" w14:textId="0B5590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10.990,47</w:t>
            </w:r>
          </w:p>
        </w:tc>
        <w:tc>
          <w:tcPr>
            <w:tcW w:w="529" w:type="pct"/>
            <w:tcBorders>
              <w:top w:val="outset" w:sz="6" w:space="0" w:color="000000"/>
              <w:left w:val="outset" w:sz="6" w:space="0" w:color="000000"/>
              <w:bottom w:val="outset" w:sz="6" w:space="0" w:color="000000"/>
              <w:right w:val="outset" w:sz="6" w:space="0" w:color="000000"/>
            </w:tcBorders>
          </w:tcPr>
          <w:p w14:paraId="2857C3CA" w14:textId="2C39C7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10.990,39</w:t>
            </w:r>
          </w:p>
        </w:tc>
        <w:tc>
          <w:tcPr>
            <w:tcW w:w="423" w:type="pct"/>
            <w:tcBorders>
              <w:top w:val="outset" w:sz="6" w:space="0" w:color="000000"/>
              <w:left w:val="outset" w:sz="6" w:space="0" w:color="000000"/>
              <w:bottom w:val="outset" w:sz="6" w:space="0" w:color="000000"/>
              <w:right w:val="outset" w:sz="6" w:space="0" w:color="000000"/>
            </w:tcBorders>
          </w:tcPr>
          <w:p w14:paraId="49FEE164" w14:textId="0E2195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2199E55" w14:textId="784141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10.990,47</w:t>
            </w:r>
          </w:p>
        </w:tc>
        <w:tc>
          <w:tcPr>
            <w:tcW w:w="530" w:type="pct"/>
            <w:tcBorders>
              <w:top w:val="outset" w:sz="6" w:space="0" w:color="000000"/>
              <w:left w:val="outset" w:sz="6" w:space="0" w:color="000000"/>
              <w:bottom w:val="outset" w:sz="6" w:space="0" w:color="000000"/>
              <w:right w:val="outset" w:sz="6" w:space="0" w:color="000000"/>
            </w:tcBorders>
          </w:tcPr>
          <w:p w14:paraId="3BDBF706" w14:textId="7A7359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10.990,39</w:t>
            </w:r>
          </w:p>
        </w:tc>
        <w:tc>
          <w:tcPr>
            <w:tcW w:w="529" w:type="pct"/>
            <w:tcBorders>
              <w:top w:val="outset" w:sz="6" w:space="0" w:color="000000"/>
              <w:left w:val="outset" w:sz="6" w:space="0" w:color="000000"/>
              <w:bottom w:val="outset" w:sz="6" w:space="0" w:color="000000"/>
              <w:right w:val="outset" w:sz="6" w:space="0" w:color="000000"/>
            </w:tcBorders>
          </w:tcPr>
          <w:p w14:paraId="00A07A59" w14:textId="2187B5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78261A7" w14:textId="6E3D22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9AD844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2E9116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4D481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9D3E364" w14:textId="01668B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70C733FD" w14:textId="560C347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252267C0" w14:textId="19C6B4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w:t>
            </w:r>
          </w:p>
        </w:tc>
        <w:tc>
          <w:tcPr>
            <w:tcW w:w="529" w:type="pct"/>
            <w:tcBorders>
              <w:top w:val="outset" w:sz="6" w:space="0" w:color="000000"/>
              <w:left w:val="outset" w:sz="6" w:space="0" w:color="000000"/>
              <w:bottom w:val="outset" w:sz="6" w:space="0" w:color="000000"/>
              <w:right w:val="outset" w:sz="6" w:space="0" w:color="000000"/>
            </w:tcBorders>
          </w:tcPr>
          <w:p w14:paraId="33F2E786" w14:textId="66FCE7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w:t>
            </w:r>
          </w:p>
        </w:tc>
        <w:tc>
          <w:tcPr>
            <w:tcW w:w="423" w:type="pct"/>
            <w:tcBorders>
              <w:top w:val="outset" w:sz="6" w:space="0" w:color="000000"/>
              <w:left w:val="outset" w:sz="6" w:space="0" w:color="000000"/>
              <w:bottom w:val="outset" w:sz="6" w:space="0" w:color="000000"/>
              <w:right w:val="outset" w:sz="6" w:space="0" w:color="000000"/>
            </w:tcBorders>
          </w:tcPr>
          <w:p w14:paraId="08A8D10E" w14:textId="138339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F68C39A" w14:textId="364FA3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w:t>
            </w:r>
          </w:p>
        </w:tc>
        <w:tc>
          <w:tcPr>
            <w:tcW w:w="530" w:type="pct"/>
            <w:tcBorders>
              <w:top w:val="outset" w:sz="6" w:space="0" w:color="000000"/>
              <w:left w:val="outset" w:sz="6" w:space="0" w:color="000000"/>
              <w:bottom w:val="outset" w:sz="6" w:space="0" w:color="000000"/>
              <w:right w:val="outset" w:sz="6" w:space="0" w:color="000000"/>
            </w:tcBorders>
          </w:tcPr>
          <w:p w14:paraId="0124C9A9" w14:textId="283CDA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w:t>
            </w:r>
          </w:p>
        </w:tc>
        <w:tc>
          <w:tcPr>
            <w:tcW w:w="529" w:type="pct"/>
            <w:tcBorders>
              <w:top w:val="outset" w:sz="6" w:space="0" w:color="000000"/>
              <w:left w:val="outset" w:sz="6" w:space="0" w:color="000000"/>
              <w:bottom w:val="outset" w:sz="6" w:space="0" w:color="000000"/>
              <w:right w:val="outset" w:sz="6" w:space="0" w:color="000000"/>
            </w:tcBorders>
          </w:tcPr>
          <w:p w14:paraId="7B58FC48" w14:textId="3A73EF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FD35696" w14:textId="0CB890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77D364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49B50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CB1C0A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399A78" w14:textId="7B9C74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tcPr>
          <w:p w14:paraId="7EE7BD77" w14:textId="64AAECB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1B5C7033" w14:textId="7D2F75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593,40</w:t>
            </w:r>
          </w:p>
        </w:tc>
        <w:tc>
          <w:tcPr>
            <w:tcW w:w="529" w:type="pct"/>
            <w:tcBorders>
              <w:top w:val="outset" w:sz="6" w:space="0" w:color="000000"/>
              <w:left w:val="outset" w:sz="6" w:space="0" w:color="000000"/>
              <w:bottom w:val="outset" w:sz="6" w:space="0" w:color="000000"/>
              <w:right w:val="outset" w:sz="6" w:space="0" w:color="000000"/>
            </w:tcBorders>
          </w:tcPr>
          <w:p w14:paraId="444912A5" w14:textId="29C8B6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593,40</w:t>
            </w:r>
          </w:p>
        </w:tc>
        <w:tc>
          <w:tcPr>
            <w:tcW w:w="423" w:type="pct"/>
            <w:tcBorders>
              <w:top w:val="outset" w:sz="6" w:space="0" w:color="000000"/>
              <w:left w:val="outset" w:sz="6" w:space="0" w:color="000000"/>
              <w:bottom w:val="outset" w:sz="6" w:space="0" w:color="000000"/>
              <w:right w:val="outset" w:sz="6" w:space="0" w:color="000000"/>
            </w:tcBorders>
          </w:tcPr>
          <w:p w14:paraId="425D0DAC" w14:textId="7D711C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6E24F23" w14:textId="4184DA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593,40</w:t>
            </w:r>
          </w:p>
        </w:tc>
        <w:tc>
          <w:tcPr>
            <w:tcW w:w="530" w:type="pct"/>
            <w:tcBorders>
              <w:top w:val="outset" w:sz="6" w:space="0" w:color="000000"/>
              <w:left w:val="outset" w:sz="6" w:space="0" w:color="000000"/>
              <w:bottom w:val="outset" w:sz="6" w:space="0" w:color="000000"/>
              <w:right w:val="outset" w:sz="6" w:space="0" w:color="000000"/>
            </w:tcBorders>
          </w:tcPr>
          <w:p w14:paraId="3302A86A" w14:textId="20C783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593,40</w:t>
            </w:r>
          </w:p>
        </w:tc>
        <w:tc>
          <w:tcPr>
            <w:tcW w:w="529" w:type="pct"/>
            <w:tcBorders>
              <w:top w:val="outset" w:sz="6" w:space="0" w:color="000000"/>
              <w:left w:val="outset" w:sz="6" w:space="0" w:color="000000"/>
              <w:bottom w:val="outset" w:sz="6" w:space="0" w:color="000000"/>
              <w:right w:val="outset" w:sz="6" w:space="0" w:color="000000"/>
            </w:tcBorders>
          </w:tcPr>
          <w:p w14:paraId="0803B4EA" w14:textId="1F8731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14036A6" w14:textId="208F57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EB911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128F0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04B56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1AF6E4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225A4E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934245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62B8B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655AE5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0DC8E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BE0E71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0F08E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D600D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DB8389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D191B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BCF78D1" w14:textId="47FEED3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75110</w:t>
            </w:r>
          </w:p>
        </w:tc>
        <w:tc>
          <w:tcPr>
            <w:tcW w:w="221" w:type="pct"/>
            <w:tcBorders>
              <w:top w:val="outset" w:sz="6" w:space="0" w:color="000000"/>
              <w:left w:val="outset" w:sz="6" w:space="0" w:color="000000"/>
              <w:bottom w:val="outset" w:sz="6" w:space="0" w:color="000000"/>
              <w:right w:val="outset" w:sz="6" w:space="0" w:color="000000"/>
            </w:tcBorders>
          </w:tcPr>
          <w:p w14:paraId="315A95E9"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B35D705" w14:textId="20225F93"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Referenda krajowe i konstytucyjne</w:t>
            </w:r>
          </w:p>
        </w:tc>
        <w:tc>
          <w:tcPr>
            <w:tcW w:w="529" w:type="pct"/>
            <w:tcBorders>
              <w:top w:val="outset" w:sz="6" w:space="0" w:color="000000"/>
              <w:left w:val="outset" w:sz="6" w:space="0" w:color="000000"/>
              <w:bottom w:val="outset" w:sz="6" w:space="0" w:color="000000"/>
              <w:right w:val="outset" w:sz="6" w:space="0" w:color="000000"/>
            </w:tcBorders>
          </w:tcPr>
          <w:p w14:paraId="5B86D0AD" w14:textId="67AD893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529" w:type="pct"/>
            <w:tcBorders>
              <w:top w:val="outset" w:sz="6" w:space="0" w:color="000000"/>
              <w:left w:val="outset" w:sz="6" w:space="0" w:color="000000"/>
              <w:bottom w:val="outset" w:sz="6" w:space="0" w:color="000000"/>
              <w:right w:val="outset" w:sz="6" w:space="0" w:color="000000"/>
            </w:tcBorders>
          </w:tcPr>
          <w:p w14:paraId="5E007269" w14:textId="077670C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423" w:type="pct"/>
            <w:tcBorders>
              <w:top w:val="outset" w:sz="6" w:space="0" w:color="000000"/>
              <w:left w:val="outset" w:sz="6" w:space="0" w:color="000000"/>
              <w:bottom w:val="outset" w:sz="6" w:space="0" w:color="000000"/>
              <w:right w:val="outset" w:sz="6" w:space="0" w:color="000000"/>
            </w:tcBorders>
          </w:tcPr>
          <w:p w14:paraId="5231FFC2" w14:textId="65D2568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32D989B" w14:textId="21149FC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530" w:type="pct"/>
            <w:tcBorders>
              <w:top w:val="outset" w:sz="6" w:space="0" w:color="000000"/>
              <w:left w:val="outset" w:sz="6" w:space="0" w:color="000000"/>
              <w:bottom w:val="outset" w:sz="6" w:space="0" w:color="000000"/>
              <w:right w:val="outset" w:sz="6" w:space="0" w:color="000000"/>
            </w:tcBorders>
          </w:tcPr>
          <w:p w14:paraId="6744580F" w14:textId="2F436EA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530,00</w:t>
            </w:r>
          </w:p>
        </w:tc>
        <w:tc>
          <w:tcPr>
            <w:tcW w:w="529" w:type="pct"/>
            <w:tcBorders>
              <w:top w:val="outset" w:sz="6" w:space="0" w:color="000000"/>
              <w:left w:val="outset" w:sz="6" w:space="0" w:color="000000"/>
              <w:bottom w:val="outset" w:sz="6" w:space="0" w:color="000000"/>
              <w:right w:val="outset" w:sz="6" w:space="0" w:color="000000"/>
            </w:tcBorders>
          </w:tcPr>
          <w:p w14:paraId="43F32AEA" w14:textId="19DF568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C22953" w14:textId="280698E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728D605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F4A02C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55A4E2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76478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8A1DEF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F30E3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B75D43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25BE3B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3C3FF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46FE2F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63FD7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DFEC9B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95D0B2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7D4FAF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AD8E3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34657C" w14:textId="606AAD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7E2619AA" w14:textId="7780944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16B38F60" w14:textId="352A56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529" w:type="pct"/>
            <w:tcBorders>
              <w:top w:val="outset" w:sz="6" w:space="0" w:color="000000"/>
              <w:left w:val="outset" w:sz="6" w:space="0" w:color="000000"/>
              <w:bottom w:val="outset" w:sz="6" w:space="0" w:color="000000"/>
              <w:right w:val="outset" w:sz="6" w:space="0" w:color="000000"/>
            </w:tcBorders>
          </w:tcPr>
          <w:p w14:paraId="01901472" w14:textId="07CEFA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423" w:type="pct"/>
            <w:tcBorders>
              <w:top w:val="outset" w:sz="6" w:space="0" w:color="000000"/>
              <w:left w:val="outset" w:sz="6" w:space="0" w:color="000000"/>
              <w:bottom w:val="outset" w:sz="6" w:space="0" w:color="000000"/>
              <w:right w:val="outset" w:sz="6" w:space="0" w:color="000000"/>
            </w:tcBorders>
          </w:tcPr>
          <w:p w14:paraId="0F6D003B" w14:textId="1B64CB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3AE8E5B" w14:textId="48F844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530" w:type="pct"/>
            <w:tcBorders>
              <w:top w:val="outset" w:sz="6" w:space="0" w:color="000000"/>
              <w:left w:val="outset" w:sz="6" w:space="0" w:color="000000"/>
              <w:bottom w:val="outset" w:sz="6" w:space="0" w:color="000000"/>
              <w:right w:val="outset" w:sz="6" w:space="0" w:color="000000"/>
            </w:tcBorders>
          </w:tcPr>
          <w:p w14:paraId="3A9823DF" w14:textId="775667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w:t>
            </w:r>
          </w:p>
        </w:tc>
        <w:tc>
          <w:tcPr>
            <w:tcW w:w="529" w:type="pct"/>
            <w:tcBorders>
              <w:top w:val="outset" w:sz="6" w:space="0" w:color="000000"/>
              <w:left w:val="outset" w:sz="6" w:space="0" w:color="000000"/>
              <w:bottom w:val="outset" w:sz="6" w:space="0" w:color="000000"/>
              <w:right w:val="outset" w:sz="6" w:space="0" w:color="000000"/>
            </w:tcBorders>
          </w:tcPr>
          <w:p w14:paraId="79A4E5E5" w14:textId="2024FAC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61471C2" w14:textId="45B4D5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B95904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761A7F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875D8A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05F07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AE6BEA0" w14:textId="77777777" w:rsidR="00A40A9C" w:rsidRPr="00682F04" w:rsidRDefault="00A40A9C" w:rsidP="00A40A9C">
            <w:pPr>
              <w:pStyle w:val="Nagwek2"/>
              <w:rPr>
                <w:rFonts w:asciiTheme="minorHAnsi" w:hAnsiTheme="minorHAnsi" w:cstheme="minorHAnsi"/>
                <w:b w:val="0"/>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2BDF3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1EE15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AB7FF2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FC4639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C2E862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DE6E2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3338C2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6D8A2D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C40C1A" w14:textId="5C41779D"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752</w:t>
            </w:r>
          </w:p>
        </w:tc>
        <w:tc>
          <w:tcPr>
            <w:tcW w:w="276" w:type="pct"/>
            <w:tcBorders>
              <w:top w:val="outset" w:sz="6" w:space="0" w:color="000000"/>
              <w:left w:val="outset" w:sz="6" w:space="0" w:color="000000"/>
              <w:bottom w:val="outset" w:sz="6" w:space="0" w:color="000000"/>
              <w:right w:val="outset" w:sz="6" w:space="0" w:color="000000"/>
            </w:tcBorders>
          </w:tcPr>
          <w:p w14:paraId="5610FF8F" w14:textId="6C094D69" w:rsidR="00A40A9C" w:rsidRPr="00682F04" w:rsidRDefault="00A40A9C" w:rsidP="00A40A9C">
            <w:pPr>
              <w:pStyle w:val="NormalnyWeb"/>
              <w:jc w:val="center"/>
              <w:rPr>
                <w:rFonts w:asciiTheme="minorHAnsi" w:hAnsiTheme="minorHAnsi" w:cstheme="minorHAnsi"/>
                <w:b/>
                <w:bCs/>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529010A" w14:textId="77777777" w:rsidR="00A40A9C" w:rsidRPr="00682F04" w:rsidRDefault="00A40A9C" w:rsidP="00A40A9C">
            <w:pPr>
              <w:pStyle w:val="NormalnyWeb"/>
              <w:jc w:val="center"/>
              <w:rPr>
                <w:rFonts w:asciiTheme="minorHAnsi" w:hAnsiTheme="minorHAnsi" w:cstheme="minorHAnsi"/>
                <w:b/>
                <w:b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119D2A4" w14:textId="19898195" w:rsidR="00A40A9C" w:rsidRPr="00682F04" w:rsidRDefault="00A40A9C" w:rsidP="00A40A9C">
            <w:pPr>
              <w:pStyle w:val="Nagwek2"/>
              <w:rPr>
                <w:rFonts w:asciiTheme="minorHAnsi" w:hAnsiTheme="minorHAnsi" w:cstheme="minorHAnsi"/>
                <w:sz w:val="22"/>
                <w:szCs w:val="22"/>
              </w:rPr>
            </w:pPr>
            <w:r w:rsidRPr="00682F04">
              <w:rPr>
                <w:rFonts w:asciiTheme="minorHAnsi" w:hAnsiTheme="minorHAnsi" w:cstheme="minorHAnsi"/>
                <w:sz w:val="22"/>
                <w:szCs w:val="22"/>
              </w:rPr>
              <w:t>Obrona narodowa</w:t>
            </w:r>
          </w:p>
        </w:tc>
        <w:tc>
          <w:tcPr>
            <w:tcW w:w="529" w:type="pct"/>
            <w:tcBorders>
              <w:top w:val="outset" w:sz="6" w:space="0" w:color="000000"/>
              <w:left w:val="outset" w:sz="6" w:space="0" w:color="000000"/>
              <w:bottom w:val="outset" w:sz="6" w:space="0" w:color="000000"/>
              <w:right w:val="outset" w:sz="6" w:space="0" w:color="000000"/>
            </w:tcBorders>
          </w:tcPr>
          <w:p w14:paraId="06B2E102" w14:textId="181F908F"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176EADEB" w14:textId="0DF9794C"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529,20</w:t>
            </w:r>
          </w:p>
        </w:tc>
        <w:tc>
          <w:tcPr>
            <w:tcW w:w="423" w:type="pct"/>
            <w:tcBorders>
              <w:top w:val="outset" w:sz="6" w:space="0" w:color="000000"/>
              <w:left w:val="outset" w:sz="6" w:space="0" w:color="000000"/>
              <w:bottom w:val="outset" w:sz="6" w:space="0" w:color="000000"/>
              <w:right w:val="outset" w:sz="6" w:space="0" w:color="000000"/>
            </w:tcBorders>
          </w:tcPr>
          <w:p w14:paraId="0C12DFF3" w14:textId="36AF06B1"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B261D02" w14:textId="1D4CB3BB"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529,20</w:t>
            </w:r>
          </w:p>
        </w:tc>
        <w:tc>
          <w:tcPr>
            <w:tcW w:w="530" w:type="pct"/>
            <w:tcBorders>
              <w:top w:val="outset" w:sz="6" w:space="0" w:color="000000"/>
              <w:left w:val="outset" w:sz="6" w:space="0" w:color="000000"/>
              <w:bottom w:val="outset" w:sz="6" w:space="0" w:color="000000"/>
              <w:right w:val="outset" w:sz="6" w:space="0" w:color="000000"/>
            </w:tcBorders>
          </w:tcPr>
          <w:p w14:paraId="1033A441" w14:textId="2297DFBB"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283112E1" w14:textId="4576D2BF"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DADFD3A" w14:textId="7A7FD55B"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w:t>
            </w:r>
          </w:p>
        </w:tc>
      </w:tr>
      <w:tr w:rsidR="005F46E7" w:rsidRPr="00BC54C9" w14:paraId="053EF80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212BFFD"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45C2BEC"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F0DBC7F"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D054414" w14:textId="77777777" w:rsidR="00A40A9C" w:rsidRPr="00682F04" w:rsidRDefault="00A40A9C" w:rsidP="00A40A9C">
            <w:pPr>
              <w:pStyle w:val="Nagwek2"/>
              <w:rPr>
                <w:rFonts w:asciiTheme="minorHAnsi" w:hAnsiTheme="minorHAnsi" w:cstheme="minorHAnsi"/>
                <w:b w:val="0"/>
                <w:color w:val="FF0000"/>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119B5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4813DE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D30DD4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6A69BBA"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0B116B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4C17D4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DEF6D4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E2DEF5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826368"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2C8425" w14:textId="221B998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75224</w:t>
            </w:r>
          </w:p>
        </w:tc>
        <w:tc>
          <w:tcPr>
            <w:tcW w:w="221" w:type="pct"/>
            <w:tcBorders>
              <w:top w:val="outset" w:sz="6" w:space="0" w:color="000000"/>
              <w:left w:val="outset" w:sz="6" w:space="0" w:color="000000"/>
              <w:bottom w:val="outset" w:sz="6" w:space="0" w:color="000000"/>
              <w:right w:val="outset" w:sz="6" w:space="0" w:color="000000"/>
            </w:tcBorders>
          </w:tcPr>
          <w:p w14:paraId="15D6408F" w14:textId="3BEBB606"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7775B81" w14:textId="1BAB52D4" w:rsidR="00A40A9C" w:rsidRPr="00682F04" w:rsidRDefault="00A40A9C" w:rsidP="00A40A9C">
            <w:pPr>
              <w:pStyle w:val="Nagwek2"/>
              <w:rPr>
                <w:rFonts w:asciiTheme="minorHAnsi" w:hAnsiTheme="minorHAnsi" w:cstheme="minorHAnsi"/>
                <w:b w:val="0"/>
                <w:bCs w:val="0"/>
                <w:i/>
                <w:iCs/>
                <w:sz w:val="22"/>
                <w:szCs w:val="22"/>
              </w:rPr>
            </w:pPr>
            <w:r w:rsidRPr="00682F04">
              <w:rPr>
                <w:rFonts w:asciiTheme="minorHAnsi" w:hAnsiTheme="minorHAnsi" w:cstheme="minorHAnsi"/>
                <w:b w:val="0"/>
                <w:bCs w:val="0"/>
                <w:i/>
                <w:iCs/>
                <w:sz w:val="22"/>
                <w:szCs w:val="22"/>
              </w:rPr>
              <w:t>Kwalifikacja wojskowa</w:t>
            </w:r>
          </w:p>
        </w:tc>
        <w:tc>
          <w:tcPr>
            <w:tcW w:w="529" w:type="pct"/>
            <w:tcBorders>
              <w:top w:val="outset" w:sz="6" w:space="0" w:color="000000"/>
              <w:left w:val="outset" w:sz="6" w:space="0" w:color="000000"/>
              <w:bottom w:val="outset" w:sz="6" w:space="0" w:color="000000"/>
              <w:right w:val="outset" w:sz="6" w:space="0" w:color="000000"/>
            </w:tcBorders>
          </w:tcPr>
          <w:p w14:paraId="18FE4E7D" w14:textId="7B4E925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6F15D717" w14:textId="10513BE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423" w:type="pct"/>
            <w:tcBorders>
              <w:top w:val="outset" w:sz="6" w:space="0" w:color="000000"/>
              <w:left w:val="outset" w:sz="6" w:space="0" w:color="000000"/>
              <w:bottom w:val="outset" w:sz="6" w:space="0" w:color="000000"/>
              <w:right w:val="outset" w:sz="6" w:space="0" w:color="000000"/>
            </w:tcBorders>
          </w:tcPr>
          <w:p w14:paraId="33E98AB6" w14:textId="177398D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17B3D9D" w14:textId="376ED7C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530" w:type="pct"/>
            <w:tcBorders>
              <w:top w:val="outset" w:sz="6" w:space="0" w:color="000000"/>
              <w:left w:val="outset" w:sz="6" w:space="0" w:color="000000"/>
              <w:bottom w:val="outset" w:sz="6" w:space="0" w:color="000000"/>
              <w:right w:val="outset" w:sz="6" w:space="0" w:color="000000"/>
            </w:tcBorders>
          </w:tcPr>
          <w:p w14:paraId="0FF76D2E" w14:textId="32580A9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22243995" w14:textId="1528FA7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C1C19F" w14:textId="601CC0F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0C11D6F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448666"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E4C74D" w14:textId="77777777" w:rsidR="00A40A9C" w:rsidRPr="00682F04" w:rsidRDefault="00A40A9C" w:rsidP="00A40A9C">
            <w:pPr>
              <w:pStyle w:val="NormalnyWeb"/>
              <w:jc w:val="center"/>
              <w:rPr>
                <w:rFonts w:asciiTheme="minorHAnsi" w:hAnsiTheme="minorHAnsi" w:cstheme="minorHAnsi"/>
                <w:color w:val="FF0000"/>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9BEC36B" w14:textId="5CB2C7D7" w:rsidR="00A40A9C" w:rsidRPr="00682F04" w:rsidRDefault="00A40A9C" w:rsidP="00A40A9C">
            <w:pPr>
              <w:pStyle w:val="NormalnyWeb"/>
              <w:jc w:val="center"/>
              <w:rPr>
                <w:rFonts w:asciiTheme="minorHAnsi" w:hAnsiTheme="minorHAnsi" w:cstheme="minorHAnsi"/>
                <w:color w:val="FF0000"/>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65BAFAB" w14:textId="1E99BC48" w:rsidR="00A40A9C" w:rsidRPr="00682F04" w:rsidRDefault="00A40A9C" w:rsidP="00A40A9C">
            <w:pPr>
              <w:pStyle w:val="Nagwek2"/>
              <w:rPr>
                <w:rFonts w:asciiTheme="minorHAnsi" w:hAnsiTheme="minorHAnsi" w:cstheme="minorHAnsi"/>
                <w:b w:val="0"/>
                <w:bCs w:val="0"/>
                <w:color w:val="FF0000"/>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6F1E1E" w14:textId="47F3EEDC"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E34D6C" w14:textId="1730D8A5"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E1E10FC" w14:textId="1216FE92"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7E6AD7" w14:textId="4DA6C66C"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6D5850A" w14:textId="7B6ADCD5"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5D7652" w14:textId="36051106"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4910FA4" w14:textId="7ECDBE28"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B2C83F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4456F3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C74AC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68D3D16" w14:textId="7C8E83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536D720C" w14:textId="5CFF5540" w:rsidR="00A40A9C" w:rsidRPr="00682F04" w:rsidRDefault="00A40A9C" w:rsidP="00A40A9C">
            <w:pPr>
              <w:pStyle w:val="Nagwek2"/>
              <w:rPr>
                <w:rFonts w:asciiTheme="minorHAnsi" w:hAnsiTheme="minorHAnsi" w:cstheme="minorHAnsi"/>
                <w:b w:val="0"/>
                <w:bCs w:val="0"/>
                <w:sz w:val="22"/>
                <w:szCs w:val="22"/>
              </w:rPr>
            </w:pPr>
            <w:r w:rsidRPr="00682F04">
              <w:rPr>
                <w:rFonts w:asciiTheme="minorHAnsi" w:hAnsiTheme="minorHAnsi" w:cstheme="minorHAnsi"/>
                <w:b w:val="0"/>
                <w:bCs w:val="0"/>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28BD1645" w14:textId="79FBDB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790C1BB8" w14:textId="78AC05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423" w:type="pct"/>
            <w:tcBorders>
              <w:top w:val="outset" w:sz="6" w:space="0" w:color="000000"/>
              <w:left w:val="outset" w:sz="6" w:space="0" w:color="000000"/>
              <w:bottom w:val="outset" w:sz="6" w:space="0" w:color="000000"/>
              <w:right w:val="outset" w:sz="6" w:space="0" w:color="000000"/>
            </w:tcBorders>
          </w:tcPr>
          <w:p w14:paraId="60906D0F" w14:textId="60E945C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FB4C52C" w14:textId="769BFA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530" w:type="pct"/>
            <w:tcBorders>
              <w:top w:val="outset" w:sz="6" w:space="0" w:color="000000"/>
              <w:left w:val="outset" w:sz="6" w:space="0" w:color="000000"/>
              <w:bottom w:val="outset" w:sz="6" w:space="0" w:color="000000"/>
              <w:right w:val="outset" w:sz="6" w:space="0" w:color="000000"/>
            </w:tcBorders>
          </w:tcPr>
          <w:p w14:paraId="74FCF1F6" w14:textId="58E24B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529,20</w:t>
            </w:r>
          </w:p>
        </w:tc>
        <w:tc>
          <w:tcPr>
            <w:tcW w:w="529" w:type="pct"/>
            <w:tcBorders>
              <w:top w:val="outset" w:sz="6" w:space="0" w:color="000000"/>
              <w:left w:val="outset" w:sz="6" w:space="0" w:color="000000"/>
              <w:bottom w:val="outset" w:sz="6" w:space="0" w:color="000000"/>
              <w:right w:val="outset" w:sz="6" w:space="0" w:color="000000"/>
            </w:tcBorders>
          </w:tcPr>
          <w:p w14:paraId="26DB676D" w14:textId="4A232CC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A1B7A38" w14:textId="427A9E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0481E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0AD86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1C536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8B8D03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5199FFC" w14:textId="77777777" w:rsidR="00A40A9C" w:rsidRPr="00682F04" w:rsidRDefault="00A40A9C" w:rsidP="00A40A9C">
            <w:pPr>
              <w:pStyle w:val="Nagwek2"/>
              <w:rPr>
                <w:rFonts w:asciiTheme="minorHAnsi" w:hAnsiTheme="minorHAnsi" w:cstheme="minorHAnsi"/>
                <w:b w:val="0"/>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1B48A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BE50A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828324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91D254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E2B248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8260B5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68CF0F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490188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5FF85CC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754</w:t>
            </w:r>
          </w:p>
        </w:tc>
        <w:tc>
          <w:tcPr>
            <w:tcW w:w="276" w:type="pct"/>
            <w:tcBorders>
              <w:top w:val="outset" w:sz="6" w:space="0" w:color="000000"/>
              <w:left w:val="outset" w:sz="6" w:space="0" w:color="000000"/>
              <w:bottom w:val="outset" w:sz="6" w:space="0" w:color="000000"/>
              <w:right w:val="outset" w:sz="6" w:space="0" w:color="000000"/>
            </w:tcBorders>
          </w:tcPr>
          <w:p w14:paraId="560BFA7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494553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996CCD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Bezpieczeństwo publiczne i ochrona przeciwpożarowa</w:t>
            </w:r>
          </w:p>
        </w:tc>
        <w:tc>
          <w:tcPr>
            <w:tcW w:w="529" w:type="pct"/>
            <w:tcBorders>
              <w:top w:val="outset" w:sz="6" w:space="0" w:color="000000"/>
              <w:left w:val="outset" w:sz="6" w:space="0" w:color="000000"/>
              <w:bottom w:val="outset" w:sz="6" w:space="0" w:color="000000"/>
              <w:right w:val="outset" w:sz="6" w:space="0" w:color="000000"/>
            </w:tcBorders>
          </w:tcPr>
          <w:p w14:paraId="593E33F8" w14:textId="77D7E13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730.754,07</w:t>
            </w:r>
          </w:p>
        </w:tc>
        <w:tc>
          <w:tcPr>
            <w:tcW w:w="529" w:type="pct"/>
            <w:tcBorders>
              <w:top w:val="outset" w:sz="6" w:space="0" w:color="000000"/>
              <w:left w:val="outset" w:sz="6" w:space="0" w:color="000000"/>
              <w:bottom w:val="outset" w:sz="6" w:space="0" w:color="000000"/>
              <w:right w:val="outset" w:sz="6" w:space="0" w:color="000000"/>
            </w:tcBorders>
          </w:tcPr>
          <w:p w14:paraId="425C8A55" w14:textId="4AFADFD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675.499,45</w:t>
            </w:r>
          </w:p>
        </w:tc>
        <w:tc>
          <w:tcPr>
            <w:tcW w:w="423" w:type="pct"/>
            <w:tcBorders>
              <w:top w:val="outset" w:sz="6" w:space="0" w:color="000000"/>
              <w:left w:val="outset" w:sz="6" w:space="0" w:color="000000"/>
              <w:bottom w:val="outset" w:sz="6" w:space="0" w:color="000000"/>
              <w:right w:val="outset" w:sz="6" w:space="0" w:color="000000"/>
            </w:tcBorders>
          </w:tcPr>
          <w:p w14:paraId="7333C587" w14:textId="09244290"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92,44</w:t>
            </w:r>
          </w:p>
        </w:tc>
        <w:tc>
          <w:tcPr>
            <w:tcW w:w="529" w:type="pct"/>
            <w:tcBorders>
              <w:top w:val="outset" w:sz="6" w:space="0" w:color="000000"/>
              <w:left w:val="outset" w:sz="6" w:space="0" w:color="000000"/>
              <w:bottom w:val="outset" w:sz="6" w:space="0" w:color="000000"/>
              <w:right w:val="outset" w:sz="6" w:space="0" w:color="000000"/>
            </w:tcBorders>
          </w:tcPr>
          <w:p w14:paraId="242DC667" w14:textId="460C385F"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632.754,07</w:t>
            </w:r>
          </w:p>
        </w:tc>
        <w:tc>
          <w:tcPr>
            <w:tcW w:w="530" w:type="pct"/>
            <w:tcBorders>
              <w:top w:val="outset" w:sz="6" w:space="0" w:color="000000"/>
              <w:left w:val="outset" w:sz="6" w:space="0" w:color="000000"/>
              <w:bottom w:val="outset" w:sz="6" w:space="0" w:color="000000"/>
              <w:right w:val="outset" w:sz="6" w:space="0" w:color="000000"/>
            </w:tcBorders>
          </w:tcPr>
          <w:p w14:paraId="0B2128B9" w14:textId="6EB4CA5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580.244,45</w:t>
            </w:r>
          </w:p>
        </w:tc>
        <w:tc>
          <w:tcPr>
            <w:tcW w:w="529" w:type="pct"/>
            <w:tcBorders>
              <w:top w:val="outset" w:sz="6" w:space="0" w:color="000000"/>
              <w:left w:val="outset" w:sz="6" w:space="0" w:color="000000"/>
              <w:bottom w:val="outset" w:sz="6" w:space="0" w:color="000000"/>
              <w:right w:val="outset" w:sz="6" w:space="0" w:color="000000"/>
            </w:tcBorders>
          </w:tcPr>
          <w:p w14:paraId="122409BE" w14:textId="7D307A72"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98.000,00</w:t>
            </w:r>
          </w:p>
        </w:tc>
        <w:tc>
          <w:tcPr>
            <w:tcW w:w="509" w:type="pct"/>
            <w:tcBorders>
              <w:top w:val="outset" w:sz="6" w:space="0" w:color="000000"/>
              <w:left w:val="outset" w:sz="6" w:space="0" w:color="000000"/>
              <w:bottom w:val="outset" w:sz="6" w:space="0" w:color="000000"/>
              <w:right w:val="outset" w:sz="6" w:space="0" w:color="000000"/>
            </w:tcBorders>
          </w:tcPr>
          <w:p w14:paraId="0B966AE9" w14:textId="47D65170"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95.255,00</w:t>
            </w:r>
          </w:p>
        </w:tc>
      </w:tr>
      <w:tr w:rsidR="005F46E7" w:rsidRPr="00BC54C9" w14:paraId="47F2DDF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0AC3F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30DE14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6876FB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4D608B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1A272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5D03F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B6E242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6DA49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850062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108E31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CFC591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465347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9E851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965383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75412</w:t>
            </w:r>
          </w:p>
        </w:tc>
        <w:tc>
          <w:tcPr>
            <w:tcW w:w="221" w:type="pct"/>
            <w:tcBorders>
              <w:top w:val="outset" w:sz="6" w:space="0" w:color="000000"/>
              <w:left w:val="outset" w:sz="6" w:space="0" w:color="000000"/>
              <w:bottom w:val="outset" w:sz="6" w:space="0" w:color="000000"/>
              <w:right w:val="outset" w:sz="6" w:space="0" w:color="000000"/>
            </w:tcBorders>
          </w:tcPr>
          <w:p w14:paraId="5B2AAD4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F45B2E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Ochotnicze straże pożarne</w:t>
            </w:r>
          </w:p>
        </w:tc>
        <w:tc>
          <w:tcPr>
            <w:tcW w:w="529" w:type="pct"/>
            <w:tcBorders>
              <w:top w:val="outset" w:sz="6" w:space="0" w:color="000000"/>
              <w:left w:val="outset" w:sz="6" w:space="0" w:color="000000"/>
              <w:bottom w:val="outset" w:sz="6" w:space="0" w:color="000000"/>
              <w:right w:val="outset" w:sz="6" w:space="0" w:color="000000"/>
            </w:tcBorders>
          </w:tcPr>
          <w:p w14:paraId="7FED9119" w14:textId="7D31172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643.689,07</w:t>
            </w:r>
          </w:p>
        </w:tc>
        <w:tc>
          <w:tcPr>
            <w:tcW w:w="529" w:type="pct"/>
            <w:tcBorders>
              <w:top w:val="outset" w:sz="6" w:space="0" w:color="000000"/>
              <w:left w:val="outset" w:sz="6" w:space="0" w:color="000000"/>
              <w:bottom w:val="outset" w:sz="6" w:space="0" w:color="000000"/>
              <w:right w:val="outset" w:sz="6" w:space="0" w:color="000000"/>
            </w:tcBorders>
          </w:tcPr>
          <w:p w14:paraId="57E460F8" w14:textId="5417406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588.496,76</w:t>
            </w:r>
          </w:p>
        </w:tc>
        <w:tc>
          <w:tcPr>
            <w:tcW w:w="423" w:type="pct"/>
            <w:tcBorders>
              <w:top w:val="outset" w:sz="6" w:space="0" w:color="000000"/>
              <w:left w:val="outset" w:sz="6" w:space="0" w:color="000000"/>
              <w:bottom w:val="outset" w:sz="6" w:space="0" w:color="000000"/>
              <w:right w:val="outset" w:sz="6" w:space="0" w:color="000000"/>
            </w:tcBorders>
          </w:tcPr>
          <w:p w14:paraId="6F68F1B8" w14:textId="438FA4D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91,43</w:t>
            </w:r>
          </w:p>
        </w:tc>
        <w:tc>
          <w:tcPr>
            <w:tcW w:w="529" w:type="pct"/>
            <w:tcBorders>
              <w:top w:val="outset" w:sz="6" w:space="0" w:color="000000"/>
              <w:left w:val="outset" w:sz="6" w:space="0" w:color="000000"/>
              <w:bottom w:val="outset" w:sz="6" w:space="0" w:color="000000"/>
              <w:right w:val="outset" w:sz="6" w:space="0" w:color="000000"/>
            </w:tcBorders>
          </w:tcPr>
          <w:p w14:paraId="280E01B4" w14:textId="0C19400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545.689,07</w:t>
            </w:r>
          </w:p>
        </w:tc>
        <w:tc>
          <w:tcPr>
            <w:tcW w:w="530" w:type="pct"/>
            <w:tcBorders>
              <w:top w:val="outset" w:sz="6" w:space="0" w:color="000000"/>
              <w:left w:val="outset" w:sz="6" w:space="0" w:color="000000"/>
              <w:bottom w:val="outset" w:sz="6" w:space="0" w:color="000000"/>
              <w:right w:val="outset" w:sz="6" w:space="0" w:color="000000"/>
            </w:tcBorders>
          </w:tcPr>
          <w:p w14:paraId="3C64128F" w14:textId="0DDF4E1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493.241,76</w:t>
            </w:r>
          </w:p>
        </w:tc>
        <w:tc>
          <w:tcPr>
            <w:tcW w:w="529" w:type="pct"/>
            <w:tcBorders>
              <w:top w:val="outset" w:sz="6" w:space="0" w:color="000000"/>
              <w:left w:val="outset" w:sz="6" w:space="0" w:color="000000"/>
              <w:bottom w:val="outset" w:sz="6" w:space="0" w:color="000000"/>
              <w:right w:val="outset" w:sz="6" w:space="0" w:color="000000"/>
            </w:tcBorders>
          </w:tcPr>
          <w:p w14:paraId="6628CC51" w14:textId="040897F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98.000,00</w:t>
            </w:r>
          </w:p>
        </w:tc>
        <w:tc>
          <w:tcPr>
            <w:tcW w:w="509" w:type="pct"/>
            <w:tcBorders>
              <w:top w:val="outset" w:sz="6" w:space="0" w:color="000000"/>
              <w:left w:val="outset" w:sz="6" w:space="0" w:color="000000"/>
              <w:bottom w:val="outset" w:sz="6" w:space="0" w:color="000000"/>
              <w:right w:val="outset" w:sz="6" w:space="0" w:color="000000"/>
            </w:tcBorders>
          </w:tcPr>
          <w:p w14:paraId="46332D7F" w14:textId="35790DD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95.255,00</w:t>
            </w:r>
          </w:p>
        </w:tc>
      </w:tr>
      <w:tr w:rsidR="005F46E7" w:rsidRPr="00BC54C9" w14:paraId="63DD7B8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99A45B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E7270A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5970D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D4AD9B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8E699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759D3A"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81D659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CFB33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D1C136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2089D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054E4E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0DD708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D8EA8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AAC40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02FA2E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3030</w:t>
            </w:r>
          </w:p>
        </w:tc>
        <w:tc>
          <w:tcPr>
            <w:tcW w:w="749" w:type="pct"/>
            <w:tcBorders>
              <w:top w:val="outset" w:sz="6" w:space="0" w:color="000000"/>
              <w:left w:val="outset" w:sz="6" w:space="0" w:color="000000"/>
              <w:bottom w:val="outset" w:sz="6" w:space="0" w:color="000000"/>
              <w:right w:val="outset" w:sz="6" w:space="0" w:color="000000"/>
            </w:tcBorders>
            <w:hideMark/>
          </w:tcPr>
          <w:p w14:paraId="2E8947A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wydatki na rzecz osób fizycznych</w:t>
            </w:r>
          </w:p>
        </w:tc>
        <w:tc>
          <w:tcPr>
            <w:tcW w:w="529" w:type="pct"/>
            <w:tcBorders>
              <w:top w:val="outset" w:sz="6" w:space="0" w:color="000000"/>
              <w:left w:val="outset" w:sz="6" w:space="0" w:color="000000"/>
              <w:bottom w:val="outset" w:sz="6" w:space="0" w:color="000000"/>
              <w:right w:val="outset" w:sz="6" w:space="0" w:color="000000"/>
            </w:tcBorders>
          </w:tcPr>
          <w:p w14:paraId="638E429B" w14:textId="68DA00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57.245,00</w:t>
            </w:r>
          </w:p>
        </w:tc>
        <w:tc>
          <w:tcPr>
            <w:tcW w:w="529" w:type="pct"/>
            <w:tcBorders>
              <w:top w:val="outset" w:sz="6" w:space="0" w:color="000000"/>
              <w:left w:val="outset" w:sz="6" w:space="0" w:color="000000"/>
              <w:bottom w:val="outset" w:sz="6" w:space="0" w:color="000000"/>
              <w:right w:val="outset" w:sz="6" w:space="0" w:color="000000"/>
            </w:tcBorders>
          </w:tcPr>
          <w:p w14:paraId="639E20F4" w14:textId="09E8CC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57.245,00</w:t>
            </w:r>
          </w:p>
        </w:tc>
        <w:tc>
          <w:tcPr>
            <w:tcW w:w="423" w:type="pct"/>
            <w:tcBorders>
              <w:top w:val="outset" w:sz="6" w:space="0" w:color="000000"/>
              <w:left w:val="outset" w:sz="6" w:space="0" w:color="000000"/>
              <w:bottom w:val="outset" w:sz="6" w:space="0" w:color="000000"/>
              <w:right w:val="outset" w:sz="6" w:space="0" w:color="000000"/>
            </w:tcBorders>
          </w:tcPr>
          <w:p w14:paraId="44631904" w14:textId="479CE1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8C38945" w14:textId="625022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57.245,00</w:t>
            </w:r>
          </w:p>
        </w:tc>
        <w:tc>
          <w:tcPr>
            <w:tcW w:w="530" w:type="pct"/>
            <w:tcBorders>
              <w:top w:val="outset" w:sz="6" w:space="0" w:color="000000"/>
              <w:left w:val="outset" w:sz="6" w:space="0" w:color="000000"/>
              <w:bottom w:val="outset" w:sz="6" w:space="0" w:color="000000"/>
              <w:right w:val="outset" w:sz="6" w:space="0" w:color="000000"/>
            </w:tcBorders>
          </w:tcPr>
          <w:p w14:paraId="7075D53C" w14:textId="374BA8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57.245,00</w:t>
            </w:r>
          </w:p>
        </w:tc>
        <w:tc>
          <w:tcPr>
            <w:tcW w:w="529" w:type="pct"/>
            <w:tcBorders>
              <w:top w:val="outset" w:sz="6" w:space="0" w:color="000000"/>
              <w:left w:val="outset" w:sz="6" w:space="0" w:color="000000"/>
              <w:bottom w:val="outset" w:sz="6" w:space="0" w:color="000000"/>
              <w:right w:val="outset" w:sz="6" w:space="0" w:color="000000"/>
            </w:tcBorders>
          </w:tcPr>
          <w:p w14:paraId="73824F56" w14:textId="03FF10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92A8FD9" w14:textId="6B25FE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C3E98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334FD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D8C13E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1E3478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573ACC2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05B68EB2" w14:textId="7BC18B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5.780,00</w:t>
            </w:r>
          </w:p>
        </w:tc>
        <w:tc>
          <w:tcPr>
            <w:tcW w:w="529" w:type="pct"/>
            <w:tcBorders>
              <w:top w:val="outset" w:sz="6" w:space="0" w:color="000000"/>
              <w:left w:val="outset" w:sz="6" w:space="0" w:color="000000"/>
              <w:bottom w:val="outset" w:sz="6" w:space="0" w:color="000000"/>
              <w:right w:val="outset" w:sz="6" w:space="0" w:color="000000"/>
            </w:tcBorders>
          </w:tcPr>
          <w:p w14:paraId="478D01AE" w14:textId="6FFCF2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5.777,96</w:t>
            </w:r>
          </w:p>
        </w:tc>
        <w:tc>
          <w:tcPr>
            <w:tcW w:w="423" w:type="pct"/>
            <w:tcBorders>
              <w:top w:val="outset" w:sz="6" w:space="0" w:color="000000"/>
              <w:left w:val="outset" w:sz="6" w:space="0" w:color="000000"/>
              <w:bottom w:val="outset" w:sz="6" w:space="0" w:color="000000"/>
              <w:right w:val="outset" w:sz="6" w:space="0" w:color="000000"/>
            </w:tcBorders>
          </w:tcPr>
          <w:p w14:paraId="078640D6" w14:textId="15AADA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4472164D" w14:textId="6C85CE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5.780,00</w:t>
            </w:r>
          </w:p>
        </w:tc>
        <w:tc>
          <w:tcPr>
            <w:tcW w:w="530" w:type="pct"/>
            <w:tcBorders>
              <w:top w:val="outset" w:sz="6" w:space="0" w:color="000000"/>
              <w:left w:val="outset" w:sz="6" w:space="0" w:color="000000"/>
              <w:bottom w:val="outset" w:sz="6" w:space="0" w:color="000000"/>
              <w:right w:val="outset" w:sz="6" w:space="0" w:color="000000"/>
            </w:tcBorders>
          </w:tcPr>
          <w:p w14:paraId="67CE6987" w14:textId="645F17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5.777,96</w:t>
            </w:r>
          </w:p>
        </w:tc>
        <w:tc>
          <w:tcPr>
            <w:tcW w:w="529" w:type="pct"/>
            <w:tcBorders>
              <w:top w:val="outset" w:sz="6" w:space="0" w:color="000000"/>
              <w:left w:val="outset" w:sz="6" w:space="0" w:color="000000"/>
              <w:bottom w:val="outset" w:sz="6" w:space="0" w:color="000000"/>
              <w:right w:val="outset" w:sz="6" w:space="0" w:color="000000"/>
            </w:tcBorders>
          </w:tcPr>
          <w:p w14:paraId="74B34CE9" w14:textId="2B945F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D9A83ED" w14:textId="7622C3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0E2992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744CFD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5E5B1D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7E5277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hideMark/>
          </w:tcPr>
          <w:p w14:paraId="6D27618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1AD4A64C" w14:textId="3D4D7F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42.300,00</w:t>
            </w:r>
          </w:p>
        </w:tc>
        <w:tc>
          <w:tcPr>
            <w:tcW w:w="529" w:type="pct"/>
            <w:tcBorders>
              <w:top w:val="outset" w:sz="6" w:space="0" w:color="000000"/>
              <w:left w:val="outset" w:sz="6" w:space="0" w:color="000000"/>
              <w:bottom w:val="outset" w:sz="6" w:space="0" w:color="000000"/>
              <w:right w:val="outset" w:sz="6" w:space="0" w:color="000000"/>
            </w:tcBorders>
          </w:tcPr>
          <w:p w14:paraId="6AFC8501" w14:textId="25BFAB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42.273,60</w:t>
            </w:r>
          </w:p>
        </w:tc>
        <w:tc>
          <w:tcPr>
            <w:tcW w:w="423" w:type="pct"/>
            <w:tcBorders>
              <w:top w:val="outset" w:sz="6" w:space="0" w:color="000000"/>
              <w:left w:val="outset" w:sz="6" w:space="0" w:color="000000"/>
              <w:bottom w:val="outset" w:sz="6" w:space="0" w:color="000000"/>
              <w:right w:val="outset" w:sz="6" w:space="0" w:color="000000"/>
            </w:tcBorders>
          </w:tcPr>
          <w:p w14:paraId="74875791" w14:textId="06D45A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99,94</w:t>
            </w:r>
          </w:p>
        </w:tc>
        <w:tc>
          <w:tcPr>
            <w:tcW w:w="529" w:type="pct"/>
            <w:tcBorders>
              <w:top w:val="outset" w:sz="6" w:space="0" w:color="000000"/>
              <w:left w:val="outset" w:sz="6" w:space="0" w:color="000000"/>
              <w:bottom w:val="outset" w:sz="6" w:space="0" w:color="000000"/>
              <w:right w:val="outset" w:sz="6" w:space="0" w:color="000000"/>
            </w:tcBorders>
          </w:tcPr>
          <w:p w14:paraId="07375E93" w14:textId="2F0FFB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42.300,00</w:t>
            </w:r>
          </w:p>
        </w:tc>
        <w:tc>
          <w:tcPr>
            <w:tcW w:w="530" w:type="pct"/>
            <w:tcBorders>
              <w:top w:val="outset" w:sz="6" w:space="0" w:color="000000"/>
              <w:left w:val="outset" w:sz="6" w:space="0" w:color="000000"/>
              <w:bottom w:val="outset" w:sz="6" w:space="0" w:color="000000"/>
              <w:right w:val="outset" w:sz="6" w:space="0" w:color="000000"/>
            </w:tcBorders>
          </w:tcPr>
          <w:p w14:paraId="7233DB7B" w14:textId="132167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42.273,60</w:t>
            </w:r>
          </w:p>
        </w:tc>
        <w:tc>
          <w:tcPr>
            <w:tcW w:w="529" w:type="pct"/>
            <w:tcBorders>
              <w:top w:val="outset" w:sz="6" w:space="0" w:color="000000"/>
              <w:left w:val="outset" w:sz="6" w:space="0" w:color="000000"/>
              <w:bottom w:val="outset" w:sz="6" w:space="0" w:color="000000"/>
              <w:right w:val="outset" w:sz="6" w:space="0" w:color="000000"/>
            </w:tcBorders>
          </w:tcPr>
          <w:p w14:paraId="4A77F2B9" w14:textId="2EBC45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A7728E" w14:textId="07B805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ECEA7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19AEC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51F03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678459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F13929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1CEC9789" w14:textId="5CB8BC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352.449,07</w:t>
            </w:r>
          </w:p>
        </w:tc>
        <w:tc>
          <w:tcPr>
            <w:tcW w:w="529" w:type="pct"/>
            <w:tcBorders>
              <w:top w:val="outset" w:sz="6" w:space="0" w:color="000000"/>
              <w:left w:val="outset" w:sz="6" w:space="0" w:color="000000"/>
              <w:bottom w:val="outset" w:sz="6" w:space="0" w:color="000000"/>
              <w:right w:val="outset" w:sz="6" w:space="0" w:color="000000"/>
            </w:tcBorders>
          </w:tcPr>
          <w:p w14:paraId="3B7E17F8" w14:textId="793337C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327.335,02</w:t>
            </w:r>
          </w:p>
        </w:tc>
        <w:tc>
          <w:tcPr>
            <w:tcW w:w="423" w:type="pct"/>
            <w:tcBorders>
              <w:top w:val="outset" w:sz="6" w:space="0" w:color="000000"/>
              <w:left w:val="outset" w:sz="6" w:space="0" w:color="000000"/>
              <w:bottom w:val="outset" w:sz="6" w:space="0" w:color="000000"/>
              <w:right w:val="outset" w:sz="6" w:space="0" w:color="000000"/>
            </w:tcBorders>
          </w:tcPr>
          <w:p w14:paraId="6F6A5D95" w14:textId="678EE9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92,87</w:t>
            </w:r>
          </w:p>
        </w:tc>
        <w:tc>
          <w:tcPr>
            <w:tcW w:w="529" w:type="pct"/>
            <w:tcBorders>
              <w:top w:val="outset" w:sz="6" w:space="0" w:color="000000"/>
              <w:left w:val="outset" w:sz="6" w:space="0" w:color="000000"/>
              <w:bottom w:val="outset" w:sz="6" w:space="0" w:color="000000"/>
              <w:right w:val="outset" w:sz="6" w:space="0" w:color="000000"/>
            </w:tcBorders>
          </w:tcPr>
          <w:p w14:paraId="5E950AD3" w14:textId="038A47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352.449,07</w:t>
            </w:r>
          </w:p>
        </w:tc>
        <w:tc>
          <w:tcPr>
            <w:tcW w:w="530" w:type="pct"/>
            <w:tcBorders>
              <w:top w:val="outset" w:sz="6" w:space="0" w:color="000000"/>
              <w:left w:val="outset" w:sz="6" w:space="0" w:color="000000"/>
              <w:bottom w:val="outset" w:sz="6" w:space="0" w:color="000000"/>
              <w:right w:val="outset" w:sz="6" w:space="0" w:color="000000"/>
            </w:tcBorders>
          </w:tcPr>
          <w:p w14:paraId="16CD177F" w14:textId="6AD562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327.335,02</w:t>
            </w:r>
          </w:p>
        </w:tc>
        <w:tc>
          <w:tcPr>
            <w:tcW w:w="529" w:type="pct"/>
            <w:tcBorders>
              <w:top w:val="outset" w:sz="6" w:space="0" w:color="000000"/>
              <w:left w:val="outset" w:sz="6" w:space="0" w:color="000000"/>
              <w:bottom w:val="outset" w:sz="6" w:space="0" w:color="000000"/>
              <w:right w:val="outset" w:sz="6" w:space="0" w:color="000000"/>
            </w:tcBorders>
          </w:tcPr>
          <w:p w14:paraId="550B2A9E" w14:textId="39C18E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86ED42E" w14:textId="51840E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CCB1B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25028A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345F4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C3884C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4270</w:t>
            </w:r>
          </w:p>
        </w:tc>
        <w:tc>
          <w:tcPr>
            <w:tcW w:w="749" w:type="pct"/>
            <w:tcBorders>
              <w:top w:val="outset" w:sz="6" w:space="0" w:color="000000"/>
              <w:left w:val="outset" w:sz="6" w:space="0" w:color="000000"/>
              <w:bottom w:val="outset" w:sz="6" w:space="0" w:color="000000"/>
              <w:right w:val="outset" w:sz="6" w:space="0" w:color="000000"/>
            </w:tcBorders>
            <w:hideMark/>
          </w:tcPr>
          <w:p w14:paraId="3F4BB46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remontowych</w:t>
            </w:r>
          </w:p>
        </w:tc>
        <w:tc>
          <w:tcPr>
            <w:tcW w:w="529" w:type="pct"/>
            <w:tcBorders>
              <w:top w:val="outset" w:sz="6" w:space="0" w:color="000000"/>
              <w:left w:val="outset" w:sz="6" w:space="0" w:color="000000"/>
              <w:bottom w:val="outset" w:sz="6" w:space="0" w:color="000000"/>
              <w:right w:val="outset" w:sz="6" w:space="0" w:color="000000"/>
            </w:tcBorders>
          </w:tcPr>
          <w:p w14:paraId="56544D33" w14:textId="0E05C7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9.895,00</w:t>
            </w:r>
          </w:p>
        </w:tc>
        <w:tc>
          <w:tcPr>
            <w:tcW w:w="529" w:type="pct"/>
            <w:tcBorders>
              <w:top w:val="outset" w:sz="6" w:space="0" w:color="000000"/>
              <w:left w:val="outset" w:sz="6" w:space="0" w:color="000000"/>
              <w:bottom w:val="outset" w:sz="6" w:space="0" w:color="000000"/>
              <w:right w:val="outset" w:sz="6" w:space="0" w:color="000000"/>
            </w:tcBorders>
          </w:tcPr>
          <w:p w14:paraId="7B227471" w14:textId="1DF2F6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6.685,91</w:t>
            </w:r>
          </w:p>
        </w:tc>
        <w:tc>
          <w:tcPr>
            <w:tcW w:w="423" w:type="pct"/>
            <w:tcBorders>
              <w:top w:val="outset" w:sz="6" w:space="0" w:color="000000"/>
              <w:left w:val="outset" w:sz="6" w:space="0" w:color="000000"/>
              <w:bottom w:val="outset" w:sz="6" w:space="0" w:color="000000"/>
              <w:right w:val="outset" w:sz="6" w:space="0" w:color="000000"/>
            </w:tcBorders>
          </w:tcPr>
          <w:p w14:paraId="73DA07DC" w14:textId="63613F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67,57</w:t>
            </w:r>
          </w:p>
        </w:tc>
        <w:tc>
          <w:tcPr>
            <w:tcW w:w="529" w:type="pct"/>
            <w:tcBorders>
              <w:top w:val="outset" w:sz="6" w:space="0" w:color="000000"/>
              <w:left w:val="outset" w:sz="6" w:space="0" w:color="000000"/>
              <w:bottom w:val="outset" w:sz="6" w:space="0" w:color="000000"/>
              <w:right w:val="outset" w:sz="6" w:space="0" w:color="000000"/>
            </w:tcBorders>
          </w:tcPr>
          <w:p w14:paraId="0E6C8A05" w14:textId="172C82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9.895,00</w:t>
            </w:r>
          </w:p>
        </w:tc>
        <w:tc>
          <w:tcPr>
            <w:tcW w:w="530" w:type="pct"/>
            <w:tcBorders>
              <w:top w:val="outset" w:sz="6" w:space="0" w:color="000000"/>
              <w:left w:val="outset" w:sz="6" w:space="0" w:color="000000"/>
              <w:bottom w:val="outset" w:sz="6" w:space="0" w:color="000000"/>
              <w:right w:val="outset" w:sz="6" w:space="0" w:color="000000"/>
            </w:tcBorders>
          </w:tcPr>
          <w:p w14:paraId="74F7A879" w14:textId="21A693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6.685,91</w:t>
            </w:r>
          </w:p>
        </w:tc>
        <w:tc>
          <w:tcPr>
            <w:tcW w:w="529" w:type="pct"/>
            <w:tcBorders>
              <w:top w:val="outset" w:sz="6" w:space="0" w:color="000000"/>
              <w:left w:val="outset" w:sz="6" w:space="0" w:color="000000"/>
              <w:bottom w:val="outset" w:sz="6" w:space="0" w:color="000000"/>
              <w:right w:val="outset" w:sz="6" w:space="0" w:color="000000"/>
            </w:tcBorders>
          </w:tcPr>
          <w:p w14:paraId="5C070ECF" w14:textId="523D78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5D007EC" w14:textId="1B5067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CC49D0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FCA902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09C7E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74662D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224B03B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32D93D25" w14:textId="44E606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25.800,00</w:t>
            </w:r>
          </w:p>
        </w:tc>
        <w:tc>
          <w:tcPr>
            <w:tcW w:w="529" w:type="pct"/>
            <w:tcBorders>
              <w:top w:val="outset" w:sz="6" w:space="0" w:color="000000"/>
              <w:left w:val="outset" w:sz="6" w:space="0" w:color="000000"/>
              <w:bottom w:val="outset" w:sz="6" w:space="0" w:color="000000"/>
              <w:right w:val="outset" w:sz="6" w:space="0" w:color="000000"/>
            </w:tcBorders>
          </w:tcPr>
          <w:p w14:paraId="530B95D9" w14:textId="4D5E97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25.740,00</w:t>
            </w:r>
          </w:p>
        </w:tc>
        <w:tc>
          <w:tcPr>
            <w:tcW w:w="423" w:type="pct"/>
            <w:tcBorders>
              <w:top w:val="outset" w:sz="6" w:space="0" w:color="000000"/>
              <w:left w:val="outset" w:sz="6" w:space="0" w:color="000000"/>
              <w:bottom w:val="outset" w:sz="6" w:space="0" w:color="000000"/>
              <w:right w:val="outset" w:sz="6" w:space="0" w:color="000000"/>
            </w:tcBorders>
          </w:tcPr>
          <w:p w14:paraId="7E8084C3" w14:textId="25AFAC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99,77</w:t>
            </w:r>
          </w:p>
        </w:tc>
        <w:tc>
          <w:tcPr>
            <w:tcW w:w="529" w:type="pct"/>
            <w:tcBorders>
              <w:top w:val="outset" w:sz="6" w:space="0" w:color="000000"/>
              <w:left w:val="outset" w:sz="6" w:space="0" w:color="000000"/>
              <w:bottom w:val="outset" w:sz="6" w:space="0" w:color="000000"/>
              <w:right w:val="outset" w:sz="6" w:space="0" w:color="000000"/>
            </w:tcBorders>
          </w:tcPr>
          <w:p w14:paraId="2372325D" w14:textId="0E63A62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25.800,00</w:t>
            </w:r>
          </w:p>
        </w:tc>
        <w:tc>
          <w:tcPr>
            <w:tcW w:w="530" w:type="pct"/>
            <w:tcBorders>
              <w:top w:val="outset" w:sz="6" w:space="0" w:color="000000"/>
              <w:left w:val="outset" w:sz="6" w:space="0" w:color="000000"/>
              <w:bottom w:val="outset" w:sz="6" w:space="0" w:color="000000"/>
              <w:right w:val="outset" w:sz="6" w:space="0" w:color="000000"/>
            </w:tcBorders>
          </w:tcPr>
          <w:p w14:paraId="6F02E7A2" w14:textId="1FEAC1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25.740,00</w:t>
            </w:r>
          </w:p>
        </w:tc>
        <w:tc>
          <w:tcPr>
            <w:tcW w:w="529" w:type="pct"/>
            <w:tcBorders>
              <w:top w:val="outset" w:sz="6" w:space="0" w:color="000000"/>
              <w:left w:val="outset" w:sz="6" w:space="0" w:color="000000"/>
              <w:bottom w:val="outset" w:sz="6" w:space="0" w:color="000000"/>
              <w:right w:val="outset" w:sz="6" w:space="0" w:color="000000"/>
            </w:tcBorders>
          </w:tcPr>
          <w:p w14:paraId="5D7D277D" w14:textId="769DA7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560C725" w14:textId="19245C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D26575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C8CD1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6FCF8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B7868E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755CFBA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B2EDCB6" w14:textId="0785B7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26.920,00</w:t>
            </w:r>
          </w:p>
        </w:tc>
        <w:tc>
          <w:tcPr>
            <w:tcW w:w="529" w:type="pct"/>
            <w:tcBorders>
              <w:top w:val="outset" w:sz="6" w:space="0" w:color="000000"/>
              <w:left w:val="outset" w:sz="6" w:space="0" w:color="000000"/>
              <w:bottom w:val="outset" w:sz="6" w:space="0" w:color="000000"/>
              <w:right w:val="outset" w:sz="6" w:space="0" w:color="000000"/>
            </w:tcBorders>
          </w:tcPr>
          <w:p w14:paraId="1FD5D7A9" w14:textId="768B51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11.086,92</w:t>
            </w:r>
          </w:p>
        </w:tc>
        <w:tc>
          <w:tcPr>
            <w:tcW w:w="423" w:type="pct"/>
            <w:tcBorders>
              <w:top w:val="outset" w:sz="6" w:space="0" w:color="000000"/>
              <w:left w:val="outset" w:sz="6" w:space="0" w:color="000000"/>
              <w:bottom w:val="outset" w:sz="6" w:space="0" w:color="000000"/>
              <w:right w:val="outset" w:sz="6" w:space="0" w:color="000000"/>
            </w:tcBorders>
          </w:tcPr>
          <w:p w14:paraId="69BF21F1" w14:textId="0EB161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41,18</w:t>
            </w:r>
          </w:p>
        </w:tc>
        <w:tc>
          <w:tcPr>
            <w:tcW w:w="529" w:type="pct"/>
            <w:tcBorders>
              <w:top w:val="outset" w:sz="6" w:space="0" w:color="000000"/>
              <w:left w:val="outset" w:sz="6" w:space="0" w:color="000000"/>
              <w:bottom w:val="outset" w:sz="6" w:space="0" w:color="000000"/>
              <w:right w:val="outset" w:sz="6" w:space="0" w:color="000000"/>
            </w:tcBorders>
          </w:tcPr>
          <w:p w14:paraId="6486198D" w14:textId="0BFBD1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26.920,00</w:t>
            </w:r>
          </w:p>
        </w:tc>
        <w:tc>
          <w:tcPr>
            <w:tcW w:w="530" w:type="pct"/>
            <w:tcBorders>
              <w:top w:val="outset" w:sz="6" w:space="0" w:color="000000"/>
              <w:left w:val="outset" w:sz="6" w:space="0" w:color="000000"/>
              <w:bottom w:val="outset" w:sz="6" w:space="0" w:color="000000"/>
              <w:right w:val="outset" w:sz="6" w:space="0" w:color="000000"/>
            </w:tcBorders>
          </w:tcPr>
          <w:p w14:paraId="078F31DC" w14:textId="56978E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11.086,92</w:t>
            </w:r>
          </w:p>
        </w:tc>
        <w:tc>
          <w:tcPr>
            <w:tcW w:w="529" w:type="pct"/>
            <w:tcBorders>
              <w:top w:val="outset" w:sz="6" w:space="0" w:color="000000"/>
              <w:left w:val="outset" w:sz="6" w:space="0" w:color="000000"/>
              <w:bottom w:val="outset" w:sz="6" w:space="0" w:color="000000"/>
              <w:right w:val="outset" w:sz="6" w:space="0" w:color="000000"/>
            </w:tcBorders>
          </w:tcPr>
          <w:p w14:paraId="1B786D29" w14:textId="22FC34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00861F" w14:textId="407E66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D3FD46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2F2474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A452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FD895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768B635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5C6DEC8C" w14:textId="21F798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0018AAC7" w14:textId="38E301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588,00</w:t>
            </w:r>
          </w:p>
        </w:tc>
        <w:tc>
          <w:tcPr>
            <w:tcW w:w="423" w:type="pct"/>
            <w:tcBorders>
              <w:top w:val="outset" w:sz="6" w:space="0" w:color="000000"/>
              <w:left w:val="outset" w:sz="6" w:space="0" w:color="000000"/>
              <w:bottom w:val="outset" w:sz="6" w:space="0" w:color="000000"/>
              <w:right w:val="outset" w:sz="6" w:space="0" w:color="000000"/>
            </w:tcBorders>
          </w:tcPr>
          <w:p w14:paraId="4D5C47B1" w14:textId="75AC0E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98,00</w:t>
            </w:r>
          </w:p>
        </w:tc>
        <w:tc>
          <w:tcPr>
            <w:tcW w:w="529" w:type="pct"/>
            <w:tcBorders>
              <w:top w:val="outset" w:sz="6" w:space="0" w:color="000000"/>
              <w:left w:val="outset" w:sz="6" w:space="0" w:color="000000"/>
              <w:bottom w:val="outset" w:sz="6" w:space="0" w:color="000000"/>
              <w:right w:val="outset" w:sz="6" w:space="0" w:color="000000"/>
            </w:tcBorders>
          </w:tcPr>
          <w:p w14:paraId="6837425E" w14:textId="0F4DD5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2AF9FB4C" w14:textId="381644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588,00</w:t>
            </w:r>
          </w:p>
        </w:tc>
        <w:tc>
          <w:tcPr>
            <w:tcW w:w="529" w:type="pct"/>
            <w:tcBorders>
              <w:top w:val="outset" w:sz="6" w:space="0" w:color="000000"/>
              <w:left w:val="outset" w:sz="6" w:space="0" w:color="000000"/>
              <w:bottom w:val="outset" w:sz="6" w:space="0" w:color="000000"/>
              <w:right w:val="outset" w:sz="6" w:space="0" w:color="000000"/>
            </w:tcBorders>
          </w:tcPr>
          <w:p w14:paraId="532A62B5" w14:textId="4C418E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199A44" w14:textId="0A08F8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BEE198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4C3777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9CBBF9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882D5A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3E4A7B6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4A6CBFD6" w14:textId="39CB58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24.700,00</w:t>
            </w:r>
          </w:p>
        </w:tc>
        <w:tc>
          <w:tcPr>
            <w:tcW w:w="529" w:type="pct"/>
            <w:tcBorders>
              <w:top w:val="outset" w:sz="6" w:space="0" w:color="000000"/>
              <w:left w:val="outset" w:sz="6" w:space="0" w:color="000000"/>
              <w:bottom w:val="outset" w:sz="6" w:space="0" w:color="000000"/>
              <w:right w:val="outset" w:sz="6" w:space="0" w:color="000000"/>
            </w:tcBorders>
          </w:tcPr>
          <w:p w14:paraId="49084F08" w14:textId="5219188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16.509,35</w:t>
            </w:r>
          </w:p>
        </w:tc>
        <w:tc>
          <w:tcPr>
            <w:tcW w:w="423" w:type="pct"/>
            <w:tcBorders>
              <w:top w:val="outset" w:sz="6" w:space="0" w:color="000000"/>
              <w:left w:val="outset" w:sz="6" w:space="0" w:color="000000"/>
              <w:bottom w:val="outset" w:sz="6" w:space="0" w:color="000000"/>
              <w:right w:val="outset" w:sz="6" w:space="0" w:color="000000"/>
            </w:tcBorders>
          </w:tcPr>
          <w:p w14:paraId="5ECCBB06" w14:textId="75ED91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66,84</w:t>
            </w:r>
          </w:p>
        </w:tc>
        <w:tc>
          <w:tcPr>
            <w:tcW w:w="529" w:type="pct"/>
            <w:tcBorders>
              <w:top w:val="outset" w:sz="6" w:space="0" w:color="000000"/>
              <w:left w:val="outset" w:sz="6" w:space="0" w:color="000000"/>
              <w:bottom w:val="outset" w:sz="6" w:space="0" w:color="000000"/>
              <w:right w:val="outset" w:sz="6" w:space="0" w:color="000000"/>
            </w:tcBorders>
          </w:tcPr>
          <w:p w14:paraId="6F2FBC34" w14:textId="495CAD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24.700,00</w:t>
            </w:r>
          </w:p>
        </w:tc>
        <w:tc>
          <w:tcPr>
            <w:tcW w:w="530" w:type="pct"/>
            <w:tcBorders>
              <w:top w:val="outset" w:sz="6" w:space="0" w:color="000000"/>
              <w:left w:val="outset" w:sz="6" w:space="0" w:color="000000"/>
              <w:bottom w:val="outset" w:sz="6" w:space="0" w:color="000000"/>
              <w:right w:val="outset" w:sz="6" w:space="0" w:color="000000"/>
            </w:tcBorders>
          </w:tcPr>
          <w:p w14:paraId="15540DBB" w14:textId="0386365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16.509,35</w:t>
            </w:r>
          </w:p>
        </w:tc>
        <w:tc>
          <w:tcPr>
            <w:tcW w:w="529" w:type="pct"/>
            <w:tcBorders>
              <w:top w:val="outset" w:sz="6" w:space="0" w:color="000000"/>
              <w:left w:val="outset" w:sz="6" w:space="0" w:color="000000"/>
              <w:bottom w:val="outset" w:sz="6" w:space="0" w:color="000000"/>
              <w:right w:val="outset" w:sz="6" w:space="0" w:color="000000"/>
            </w:tcBorders>
          </w:tcPr>
          <w:p w14:paraId="549F75B5" w14:textId="152A5E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4737221" w14:textId="157B9E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201814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55489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ACDF9A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AEF7C1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40788B4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6B84AFA2" w14:textId="0C7A22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93.000,00</w:t>
            </w:r>
          </w:p>
        </w:tc>
        <w:tc>
          <w:tcPr>
            <w:tcW w:w="529" w:type="pct"/>
            <w:tcBorders>
              <w:top w:val="outset" w:sz="6" w:space="0" w:color="000000"/>
              <w:left w:val="outset" w:sz="6" w:space="0" w:color="000000"/>
              <w:bottom w:val="outset" w:sz="6" w:space="0" w:color="000000"/>
              <w:right w:val="outset" w:sz="6" w:space="0" w:color="000000"/>
            </w:tcBorders>
          </w:tcPr>
          <w:p w14:paraId="5C52CF90" w14:textId="2E8FD8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90.255,00</w:t>
            </w:r>
          </w:p>
        </w:tc>
        <w:tc>
          <w:tcPr>
            <w:tcW w:w="423" w:type="pct"/>
            <w:tcBorders>
              <w:top w:val="outset" w:sz="6" w:space="0" w:color="000000"/>
              <w:left w:val="outset" w:sz="6" w:space="0" w:color="000000"/>
              <w:bottom w:val="outset" w:sz="6" w:space="0" w:color="000000"/>
              <w:right w:val="outset" w:sz="6" w:space="0" w:color="000000"/>
            </w:tcBorders>
          </w:tcPr>
          <w:p w14:paraId="6FF1AEF0" w14:textId="51FB7B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97,05</w:t>
            </w:r>
          </w:p>
        </w:tc>
        <w:tc>
          <w:tcPr>
            <w:tcW w:w="529" w:type="pct"/>
            <w:tcBorders>
              <w:top w:val="outset" w:sz="6" w:space="0" w:color="000000"/>
              <w:left w:val="outset" w:sz="6" w:space="0" w:color="000000"/>
              <w:bottom w:val="outset" w:sz="6" w:space="0" w:color="000000"/>
              <w:right w:val="outset" w:sz="6" w:space="0" w:color="000000"/>
            </w:tcBorders>
          </w:tcPr>
          <w:p w14:paraId="25D10F0C" w14:textId="2F7B8E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603AFB86" w14:textId="321B96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1D03E69" w14:textId="7F2BD4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93.000,00</w:t>
            </w:r>
          </w:p>
        </w:tc>
        <w:tc>
          <w:tcPr>
            <w:tcW w:w="509" w:type="pct"/>
            <w:tcBorders>
              <w:top w:val="outset" w:sz="6" w:space="0" w:color="000000"/>
              <w:left w:val="outset" w:sz="6" w:space="0" w:color="000000"/>
              <w:bottom w:val="outset" w:sz="6" w:space="0" w:color="000000"/>
              <w:right w:val="outset" w:sz="6" w:space="0" w:color="000000"/>
            </w:tcBorders>
          </w:tcPr>
          <w:p w14:paraId="3CF73037" w14:textId="4F75E9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90.255,00</w:t>
            </w:r>
          </w:p>
        </w:tc>
      </w:tr>
      <w:tr w:rsidR="005F46E7" w:rsidRPr="00BC54C9" w14:paraId="1892AF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93A7E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99DAC4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0E5F0D7" w14:textId="315695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6230</w:t>
            </w:r>
          </w:p>
        </w:tc>
        <w:tc>
          <w:tcPr>
            <w:tcW w:w="749" w:type="pct"/>
            <w:tcBorders>
              <w:top w:val="outset" w:sz="6" w:space="0" w:color="000000"/>
              <w:left w:val="outset" w:sz="6" w:space="0" w:color="000000"/>
              <w:bottom w:val="outset" w:sz="6" w:space="0" w:color="000000"/>
              <w:right w:val="outset" w:sz="6" w:space="0" w:color="000000"/>
            </w:tcBorders>
          </w:tcPr>
          <w:p w14:paraId="10551690" w14:textId="0EA7A93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celowa z budżetu na finansowanie lub dofinansowanie kosztów realizacji inwestycji i zakupów inwestycyjnych jednostek niezaliczanych do </w:t>
            </w:r>
            <w:r w:rsidRPr="00682F04">
              <w:rPr>
                <w:rFonts w:asciiTheme="minorHAnsi" w:hAnsiTheme="minorHAnsi" w:cstheme="minorHAnsi"/>
                <w:sz w:val="22"/>
                <w:szCs w:val="22"/>
              </w:rPr>
              <w:lastRenderedPageBreak/>
              <w:t>sektora finansów publicznych</w:t>
            </w:r>
          </w:p>
        </w:tc>
        <w:tc>
          <w:tcPr>
            <w:tcW w:w="529" w:type="pct"/>
            <w:tcBorders>
              <w:top w:val="outset" w:sz="6" w:space="0" w:color="000000"/>
              <w:left w:val="outset" w:sz="6" w:space="0" w:color="000000"/>
              <w:bottom w:val="outset" w:sz="6" w:space="0" w:color="000000"/>
              <w:right w:val="outset" w:sz="6" w:space="0" w:color="000000"/>
            </w:tcBorders>
          </w:tcPr>
          <w:p w14:paraId="2B4F5D78" w14:textId="2563D6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5.000,00</w:t>
            </w:r>
          </w:p>
        </w:tc>
        <w:tc>
          <w:tcPr>
            <w:tcW w:w="529" w:type="pct"/>
            <w:tcBorders>
              <w:top w:val="outset" w:sz="6" w:space="0" w:color="000000"/>
              <w:left w:val="outset" w:sz="6" w:space="0" w:color="000000"/>
              <w:bottom w:val="outset" w:sz="6" w:space="0" w:color="000000"/>
              <w:right w:val="outset" w:sz="6" w:space="0" w:color="000000"/>
            </w:tcBorders>
          </w:tcPr>
          <w:p w14:paraId="1EC18AB1" w14:textId="5C7A32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423" w:type="pct"/>
            <w:tcBorders>
              <w:top w:val="outset" w:sz="6" w:space="0" w:color="000000"/>
              <w:left w:val="outset" w:sz="6" w:space="0" w:color="000000"/>
              <w:bottom w:val="outset" w:sz="6" w:space="0" w:color="000000"/>
              <w:right w:val="outset" w:sz="6" w:space="0" w:color="000000"/>
            </w:tcBorders>
          </w:tcPr>
          <w:p w14:paraId="01F26C14" w14:textId="468357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C28E6D6" w14:textId="751989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82C7E57" w14:textId="6FABDE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3DF7B98E" w14:textId="798F9D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09" w:type="pct"/>
            <w:tcBorders>
              <w:top w:val="outset" w:sz="6" w:space="0" w:color="000000"/>
              <w:left w:val="outset" w:sz="6" w:space="0" w:color="000000"/>
              <w:bottom w:val="outset" w:sz="6" w:space="0" w:color="000000"/>
              <w:right w:val="outset" w:sz="6" w:space="0" w:color="000000"/>
            </w:tcBorders>
          </w:tcPr>
          <w:p w14:paraId="63965047" w14:textId="159168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r>
      <w:tr w:rsidR="005F46E7" w:rsidRPr="00BC54C9" w14:paraId="1E28E86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CA40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00E3E5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D7A90E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216E81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D23D9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391295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2EBA88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AD062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9D2E2F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59BF7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0126E9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D74897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726E7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0516CF" w14:textId="4763061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75495</w:t>
            </w:r>
          </w:p>
        </w:tc>
        <w:tc>
          <w:tcPr>
            <w:tcW w:w="221" w:type="pct"/>
            <w:tcBorders>
              <w:top w:val="outset" w:sz="6" w:space="0" w:color="000000"/>
              <w:left w:val="outset" w:sz="6" w:space="0" w:color="000000"/>
              <w:bottom w:val="outset" w:sz="6" w:space="0" w:color="000000"/>
              <w:right w:val="outset" w:sz="6" w:space="0" w:color="000000"/>
            </w:tcBorders>
          </w:tcPr>
          <w:p w14:paraId="7648F0E4"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74E5808" w14:textId="05DC5EF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439418D3" w14:textId="1D7AFA6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87.065,00</w:t>
            </w:r>
          </w:p>
        </w:tc>
        <w:tc>
          <w:tcPr>
            <w:tcW w:w="529" w:type="pct"/>
            <w:tcBorders>
              <w:top w:val="outset" w:sz="6" w:space="0" w:color="000000"/>
              <w:left w:val="outset" w:sz="6" w:space="0" w:color="000000"/>
              <w:bottom w:val="outset" w:sz="6" w:space="0" w:color="000000"/>
              <w:right w:val="outset" w:sz="6" w:space="0" w:color="000000"/>
            </w:tcBorders>
          </w:tcPr>
          <w:p w14:paraId="23894267" w14:textId="7233887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87.002,69</w:t>
            </w:r>
          </w:p>
        </w:tc>
        <w:tc>
          <w:tcPr>
            <w:tcW w:w="423" w:type="pct"/>
            <w:tcBorders>
              <w:top w:val="outset" w:sz="6" w:space="0" w:color="000000"/>
              <w:left w:val="outset" w:sz="6" w:space="0" w:color="000000"/>
              <w:bottom w:val="outset" w:sz="6" w:space="0" w:color="000000"/>
              <w:right w:val="outset" w:sz="6" w:space="0" w:color="000000"/>
            </w:tcBorders>
          </w:tcPr>
          <w:p w14:paraId="63C52489" w14:textId="4D91DB2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99,93</w:t>
            </w:r>
          </w:p>
        </w:tc>
        <w:tc>
          <w:tcPr>
            <w:tcW w:w="529" w:type="pct"/>
            <w:tcBorders>
              <w:top w:val="outset" w:sz="6" w:space="0" w:color="000000"/>
              <w:left w:val="outset" w:sz="6" w:space="0" w:color="000000"/>
              <w:bottom w:val="outset" w:sz="6" w:space="0" w:color="000000"/>
              <w:right w:val="outset" w:sz="6" w:space="0" w:color="000000"/>
            </w:tcBorders>
          </w:tcPr>
          <w:p w14:paraId="1D1781AD" w14:textId="7A6DDF3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87.065,00</w:t>
            </w:r>
          </w:p>
        </w:tc>
        <w:tc>
          <w:tcPr>
            <w:tcW w:w="530" w:type="pct"/>
            <w:tcBorders>
              <w:top w:val="outset" w:sz="6" w:space="0" w:color="000000"/>
              <w:left w:val="outset" w:sz="6" w:space="0" w:color="000000"/>
              <w:bottom w:val="outset" w:sz="6" w:space="0" w:color="000000"/>
              <w:right w:val="outset" w:sz="6" w:space="0" w:color="000000"/>
            </w:tcBorders>
          </w:tcPr>
          <w:p w14:paraId="29D67E86" w14:textId="641A31E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87.002,69</w:t>
            </w:r>
          </w:p>
        </w:tc>
        <w:tc>
          <w:tcPr>
            <w:tcW w:w="529" w:type="pct"/>
            <w:tcBorders>
              <w:top w:val="outset" w:sz="6" w:space="0" w:color="000000"/>
              <w:left w:val="outset" w:sz="6" w:space="0" w:color="000000"/>
              <w:bottom w:val="outset" w:sz="6" w:space="0" w:color="000000"/>
              <w:right w:val="outset" w:sz="6" w:space="0" w:color="000000"/>
            </w:tcBorders>
          </w:tcPr>
          <w:p w14:paraId="24C0A8C2" w14:textId="428301D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E16D84C" w14:textId="36E9F79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7134F8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B2330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5BB05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088C08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9502EC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41E5EE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2AC37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F9A85E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60EB8B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DD041B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9767E46"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D7070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B7056F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410D1A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477B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546F449" w14:textId="43187B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3280</w:t>
            </w:r>
          </w:p>
        </w:tc>
        <w:tc>
          <w:tcPr>
            <w:tcW w:w="749" w:type="pct"/>
            <w:tcBorders>
              <w:top w:val="outset" w:sz="6" w:space="0" w:color="000000"/>
              <w:left w:val="outset" w:sz="6" w:space="0" w:color="000000"/>
              <w:bottom w:val="outset" w:sz="6" w:space="0" w:color="000000"/>
              <w:right w:val="outset" w:sz="6" w:space="0" w:color="000000"/>
            </w:tcBorders>
          </w:tcPr>
          <w:p w14:paraId="1E167854" w14:textId="7782A9C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związane z udzielaniem pomocy obywatelom Ukrainy</w:t>
            </w:r>
          </w:p>
        </w:tc>
        <w:tc>
          <w:tcPr>
            <w:tcW w:w="529" w:type="pct"/>
            <w:tcBorders>
              <w:top w:val="outset" w:sz="6" w:space="0" w:color="000000"/>
              <w:left w:val="outset" w:sz="6" w:space="0" w:color="000000"/>
              <w:bottom w:val="outset" w:sz="6" w:space="0" w:color="000000"/>
              <w:right w:val="outset" w:sz="6" w:space="0" w:color="000000"/>
            </w:tcBorders>
          </w:tcPr>
          <w:p w14:paraId="5F12DFE4" w14:textId="0D926A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80.440,00</w:t>
            </w:r>
          </w:p>
        </w:tc>
        <w:tc>
          <w:tcPr>
            <w:tcW w:w="529" w:type="pct"/>
            <w:tcBorders>
              <w:top w:val="outset" w:sz="6" w:space="0" w:color="000000"/>
              <w:left w:val="outset" w:sz="6" w:space="0" w:color="000000"/>
              <w:bottom w:val="outset" w:sz="6" w:space="0" w:color="000000"/>
              <w:right w:val="outset" w:sz="6" w:space="0" w:color="000000"/>
            </w:tcBorders>
          </w:tcPr>
          <w:p w14:paraId="72242290" w14:textId="4EE68F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80.440,00</w:t>
            </w:r>
          </w:p>
        </w:tc>
        <w:tc>
          <w:tcPr>
            <w:tcW w:w="423" w:type="pct"/>
            <w:tcBorders>
              <w:top w:val="outset" w:sz="6" w:space="0" w:color="000000"/>
              <w:left w:val="outset" w:sz="6" w:space="0" w:color="000000"/>
              <w:bottom w:val="outset" w:sz="6" w:space="0" w:color="000000"/>
              <w:right w:val="outset" w:sz="6" w:space="0" w:color="000000"/>
            </w:tcBorders>
          </w:tcPr>
          <w:p w14:paraId="6F4EEE5D" w14:textId="716A2E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21B4FF5" w14:textId="5BFA3A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80.440,00</w:t>
            </w:r>
          </w:p>
        </w:tc>
        <w:tc>
          <w:tcPr>
            <w:tcW w:w="530" w:type="pct"/>
            <w:tcBorders>
              <w:top w:val="outset" w:sz="6" w:space="0" w:color="000000"/>
              <w:left w:val="outset" w:sz="6" w:space="0" w:color="000000"/>
              <w:bottom w:val="outset" w:sz="6" w:space="0" w:color="000000"/>
              <w:right w:val="outset" w:sz="6" w:space="0" w:color="000000"/>
            </w:tcBorders>
          </w:tcPr>
          <w:p w14:paraId="2CD752AE" w14:textId="299870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80.440,00</w:t>
            </w:r>
          </w:p>
        </w:tc>
        <w:tc>
          <w:tcPr>
            <w:tcW w:w="529" w:type="pct"/>
            <w:tcBorders>
              <w:top w:val="outset" w:sz="6" w:space="0" w:color="000000"/>
              <w:left w:val="outset" w:sz="6" w:space="0" w:color="000000"/>
              <w:bottom w:val="outset" w:sz="6" w:space="0" w:color="000000"/>
              <w:right w:val="outset" w:sz="6" w:space="0" w:color="000000"/>
            </w:tcBorders>
          </w:tcPr>
          <w:p w14:paraId="5B8BAD88" w14:textId="48CBF9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88D2FD2" w14:textId="543367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8A3829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DF00C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C2E7FE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EECB8A0" w14:textId="601FA0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4A739C74" w14:textId="385936C2"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5045EF2C" w14:textId="0CBEE7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105,00</w:t>
            </w:r>
          </w:p>
        </w:tc>
        <w:tc>
          <w:tcPr>
            <w:tcW w:w="529" w:type="pct"/>
            <w:tcBorders>
              <w:top w:val="outset" w:sz="6" w:space="0" w:color="000000"/>
              <w:left w:val="outset" w:sz="6" w:space="0" w:color="000000"/>
              <w:bottom w:val="outset" w:sz="6" w:space="0" w:color="000000"/>
              <w:right w:val="outset" w:sz="6" w:space="0" w:color="000000"/>
            </w:tcBorders>
          </w:tcPr>
          <w:p w14:paraId="25F54D71" w14:textId="2C38D2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104,99</w:t>
            </w:r>
          </w:p>
        </w:tc>
        <w:tc>
          <w:tcPr>
            <w:tcW w:w="423" w:type="pct"/>
            <w:tcBorders>
              <w:top w:val="outset" w:sz="6" w:space="0" w:color="000000"/>
              <w:left w:val="outset" w:sz="6" w:space="0" w:color="000000"/>
              <w:bottom w:val="outset" w:sz="6" w:space="0" w:color="000000"/>
              <w:right w:val="outset" w:sz="6" w:space="0" w:color="000000"/>
            </w:tcBorders>
          </w:tcPr>
          <w:p w14:paraId="4EA8B573" w14:textId="653B04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3945EEF8" w14:textId="581FD5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105,00</w:t>
            </w:r>
          </w:p>
        </w:tc>
        <w:tc>
          <w:tcPr>
            <w:tcW w:w="530" w:type="pct"/>
            <w:tcBorders>
              <w:top w:val="outset" w:sz="6" w:space="0" w:color="000000"/>
              <w:left w:val="outset" w:sz="6" w:space="0" w:color="000000"/>
              <w:bottom w:val="outset" w:sz="6" w:space="0" w:color="000000"/>
              <w:right w:val="outset" w:sz="6" w:space="0" w:color="000000"/>
            </w:tcBorders>
          </w:tcPr>
          <w:p w14:paraId="4AED730A" w14:textId="583B7B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104,99</w:t>
            </w:r>
          </w:p>
        </w:tc>
        <w:tc>
          <w:tcPr>
            <w:tcW w:w="529" w:type="pct"/>
            <w:tcBorders>
              <w:top w:val="outset" w:sz="6" w:space="0" w:color="000000"/>
              <w:left w:val="outset" w:sz="6" w:space="0" w:color="000000"/>
              <w:bottom w:val="outset" w:sz="6" w:space="0" w:color="000000"/>
              <w:right w:val="outset" w:sz="6" w:space="0" w:color="000000"/>
            </w:tcBorders>
          </w:tcPr>
          <w:p w14:paraId="12632366" w14:textId="530563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051AE97" w14:textId="10C015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71CC0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26B25B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92BBA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F364EF5" w14:textId="327BC6D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418003EA" w14:textId="21D42D91"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67230BF6" w14:textId="1B32B6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6.200,00</w:t>
            </w:r>
          </w:p>
        </w:tc>
        <w:tc>
          <w:tcPr>
            <w:tcW w:w="529" w:type="pct"/>
            <w:tcBorders>
              <w:top w:val="outset" w:sz="6" w:space="0" w:color="000000"/>
              <w:left w:val="outset" w:sz="6" w:space="0" w:color="000000"/>
              <w:bottom w:val="outset" w:sz="6" w:space="0" w:color="000000"/>
              <w:right w:val="outset" w:sz="6" w:space="0" w:color="000000"/>
            </w:tcBorders>
          </w:tcPr>
          <w:p w14:paraId="468EC20B" w14:textId="5588EE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6.137,70</w:t>
            </w:r>
          </w:p>
        </w:tc>
        <w:tc>
          <w:tcPr>
            <w:tcW w:w="423" w:type="pct"/>
            <w:tcBorders>
              <w:top w:val="outset" w:sz="6" w:space="0" w:color="000000"/>
              <w:left w:val="outset" w:sz="6" w:space="0" w:color="000000"/>
              <w:bottom w:val="outset" w:sz="6" w:space="0" w:color="000000"/>
              <w:right w:val="outset" w:sz="6" w:space="0" w:color="000000"/>
            </w:tcBorders>
          </w:tcPr>
          <w:p w14:paraId="6DB70C7D" w14:textId="2F7845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99,00</w:t>
            </w:r>
          </w:p>
        </w:tc>
        <w:tc>
          <w:tcPr>
            <w:tcW w:w="529" w:type="pct"/>
            <w:tcBorders>
              <w:top w:val="outset" w:sz="6" w:space="0" w:color="000000"/>
              <w:left w:val="outset" w:sz="6" w:space="0" w:color="000000"/>
              <w:bottom w:val="outset" w:sz="6" w:space="0" w:color="000000"/>
              <w:right w:val="outset" w:sz="6" w:space="0" w:color="000000"/>
            </w:tcBorders>
          </w:tcPr>
          <w:p w14:paraId="22671837" w14:textId="7D038B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6.200,00</w:t>
            </w:r>
          </w:p>
        </w:tc>
        <w:tc>
          <w:tcPr>
            <w:tcW w:w="530" w:type="pct"/>
            <w:tcBorders>
              <w:top w:val="outset" w:sz="6" w:space="0" w:color="000000"/>
              <w:left w:val="outset" w:sz="6" w:space="0" w:color="000000"/>
              <w:bottom w:val="outset" w:sz="6" w:space="0" w:color="000000"/>
              <w:right w:val="outset" w:sz="6" w:space="0" w:color="000000"/>
            </w:tcBorders>
          </w:tcPr>
          <w:p w14:paraId="6818B2BF" w14:textId="0C1B46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6.137,70</w:t>
            </w:r>
          </w:p>
        </w:tc>
        <w:tc>
          <w:tcPr>
            <w:tcW w:w="529" w:type="pct"/>
            <w:tcBorders>
              <w:top w:val="outset" w:sz="6" w:space="0" w:color="000000"/>
              <w:left w:val="outset" w:sz="6" w:space="0" w:color="000000"/>
              <w:bottom w:val="outset" w:sz="6" w:space="0" w:color="000000"/>
              <w:right w:val="outset" w:sz="6" w:space="0" w:color="000000"/>
            </w:tcBorders>
          </w:tcPr>
          <w:p w14:paraId="168E2F24" w14:textId="34040D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7B3452D" w14:textId="1A76C7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505086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C00C4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A349B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B4F061C" w14:textId="1FA57F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4740</w:t>
            </w:r>
          </w:p>
        </w:tc>
        <w:tc>
          <w:tcPr>
            <w:tcW w:w="749" w:type="pct"/>
            <w:tcBorders>
              <w:top w:val="outset" w:sz="6" w:space="0" w:color="000000"/>
              <w:left w:val="outset" w:sz="6" w:space="0" w:color="000000"/>
              <w:bottom w:val="outset" w:sz="6" w:space="0" w:color="000000"/>
              <w:right w:val="outset" w:sz="6" w:space="0" w:color="000000"/>
            </w:tcBorders>
          </w:tcPr>
          <w:p w14:paraId="41AA2ED9" w14:textId="6CF9656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i uposażenia wypłacane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38D40A08" w14:textId="0B9987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267,57</w:t>
            </w:r>
          </w:p>
        </w:tc>
        <w:tc>
          <w:tcPr>
            <w:tcW w:w="529" w:type="pct"/>
            <w:tcBorders>
              <w:top w:val="outset" w:sz="6" w:space="0" w:color="000000"/>
              <w:left w:val="outset" w:sz="6" w:space="0" w:color="000000"/>
              <w:bottom w:val="outset" w:sz="6" w:space="0" w:color="000000"/>
              <w:right w:val="outset" w:sz="6" w:space="0" w:color="000000"/>
            </w:tcBorders>
          </w:tcPr>
          <w:p w14:paraId="3991AE85" w14:textId="54922C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267,57</w:t>
            </w:r>
          </w:p>
        </w:tc>
        <w:tc>
          <w:tcPr>
            <w:tcW w:w="423" w:type="pct"/>
            <w:tcBorders>
              <w:top w:val="outset" w:sz="6" w:space="0" w:color="000000"/>
              <w:left w:val="outset" w:sz="6" w:space="0" w:color="000000"/>
              <w:bottom w:val="outset" w:sz="6" w:space="0" w:color="000000"/>
              <w:right w:val="outset" w:sz="6" w:space="0" w:color="000000"/>
            </w:tcBorders>
          </w:tcPr>
          <w:p w14:paraId="24E10773" w14:textId="422F71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7E7862A" w14:textId="0D5D59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267,57</w:t>
            </w:r>
          </w:p>
        </w:tc>
        <w:tc>
          <w:tcPr>
            <w:tcW w:w="530" w:type="pct"/>
            <w:tcBorders>
              <w:top w:val="outset" w:sz="6" w:space="0" w:color="000000"/>
              <w:left w:val="outset" w:sz="6" w:space="0" w:color="000000"/>
              <w:bottom w:val="outset" w:sz="6" w:space="0" w:color="000000"/>
              <w:right w:val="outset" w:sz="6" w:space="0" w:color="000000"/>
            </w:tcBorders>
          </w:tcPr>
          <w:p w14:paraId="3812ECB9" w14:textId="51394F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267,57</w:t>
            </w:r>
          </w:p>
        </w:tc>
        <w:tc>
          <w:tcPr>
            <w:tcW w:w="529" w:type="pct"/>
            <w:tcBorders>
              <w:top w:val="outset" w:sz="6" w:space="0" w:color="000000"/>
              <w:left w:val="outset" w:sz="6" w:space="0" w:color="000000"/>
              <w:bottom w:val="outset" w:sz="6" w:space="0" w:color="000000"/>
              <w:right w:val="outset" w:sz="6" w:space="0" w:color="000000"/>
            </w:tcBorders>
          </w:tcPr>
          <w:p w14:paraId="49104B86" w14:textId="59DCEA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12E371D" w14:textId="0B26C6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84F49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A1A6C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D874B1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A58EA22" w14:textId="3EC738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4850</w:t>
            </w:r>
          </w:p>
        </w:tc>
        <w:tc>
          <w:tcPr>
            <w:tcW w:w="749" w:type="pct"/>
            <w:tcBorders>
              <w:top w:val="outset" w:sz="6" w:space="0" w:color="000000"/>
              <w:left w:val="outset" w:sz="6" w:space="0" w:color="000000"/>
              <w:bottom w:val="outset" w:sz="6" w:space="0" w:color="000000"/>
              <w:right w:val="outset" w:sz="6" w:space="0" w:color="000000"/>
            </w:tcBorders>
          </w:tcPr>
          <w:p w14:paraId="601ACAFA" w14:textId="3DFCF52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i inne pochodne od wynagrodzeń pracowników wypłacanych w </w:t>
            </w:r>
            <w:r w:rsidRPr="00682F04">
              <w:rPr>
                <w:rFonts w:asciiTheme="minorHAnsi" w:hAnsiTheme="minorHAnsi" w:cstheme="minorHAnsi"/>
                <w:sz w:val="22"/>
                <w:szCs w:val="22"/>
              </w:rPr>
              <w:lastRenderedPageBreak/>
              <w:t>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7EE9D499" w14:textId="72F4BED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52,43</w:t>
            </w:r>
          </w:p>
        </w:tc>
        <w:tc>
          <w:tcPr>
            <w:tcW w:w="529" w:type="pct"/>
            <w:tcBorders>
              <w:top w:val="outset" w:sz="6" w:space="0" w:color="000000"/>
              <w:left w:val="outset" w:sz="6" w:space="0" w:color="000000"/>
              <w:bottom w:val="outset" w:sz="6" w:space="0" w:color="000000"/>
              <w:right w:val="outset" w:sz="6" w:space="0" w:color="000000"/>
            </w:tcBorders>
          </w:tcPr>
          <w:p w14:paraId="6B8DF47B" w14:textId="587FAA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52,43</w:t>
            </w:r>
          </w:p>
        </w:tc>
        <w:tc>
          <w:tcPr>
            <w:tcW w:w="423" w:type="pct"/>
            <w:tcBorders>
              <w:top w:val="outset" w:sz="6" w:space="0" w:color="000000"/>
              <w:left w:val="outset" w:sz="6" w:space="0" w:color="000000"/>
              <w:bottom w:val="outset" w:sz="6" w:space="0" w:color="000000"/>
              <w:right w:val="outset" w:sz="6" w:space="0" w:color="000000"/>
            </w:tcBorders>
          </w:tcPr>
          <w:p w14:paraId="3FE8F91C" w14:textId="0CBF48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7A98CB3" w14:textId="1E9E37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52,43</w:t>
            </w:r>
          </w:p>
        </w:tc>
        <w:tc>
          <w:tcPr>
            <w:tcW w:w="530" w:type="pct"/>
            <w:tcBorders>
              <w:top w:val="outset" w:sz="6" w:space="0" w:color="000000"/>
              <w:left w:val="outset" w:sz="6" w:space="0" w:color="000000"/>
              <w:bottom w:val="outset" w:sz="6" w:space="0" w:color="000000"/>
              <w:right w:val="outset" w:sz="6" w:space="0" w:color="000000"/>
            </w:tcBorders>
          </w:tcPr>
          <w:p w14:paraId="6E878D96" w14:textId="36D35D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52,43</w:t>
            </w:r>
          </w:p>
        </w:tc>
        <w:tc>
          <w:tcPr>
            <w:tcW w:w="529" w:type="pct"/>
            <w:tcBorders>
              <w:top w:val="outset" w:sz="6" w:space="0" w:color="000000"/>
              <w:left w:val="outset" w:sz="6" w:space="0" w:color="000000"/>
              <w:bottom w:val="outset" w:sz="6" w:space="0" w:color="000000"/>
              <w:right w:val="outset" w:sz="6" w:space="0" w:color="000000"/>
            </w:tcBorders>
          </w:tcPr>
          <w:p w14:paraId="614F962C" w14:textId="69A0CF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540F85D" w14:textId="5945A7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F2CB72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7517E9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72BFC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933E30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698493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B3CE6F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758FD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B1BD33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581DF7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266717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1C5DB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E43194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FE083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77F5781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757</w:t>
            </w:r>
          </w:p>
        </w:tc>
        <w:tc>
          <w:tcPr>
            <w:tcW w:w="276" w:type="pct"/>
            <w:tcBorders>
              <w:top w:val="outset" w:sz="6" w:space="0" w:color="000000"/>
              <w:left w:val="outset" w:sz="6" w:space="0" w:color="000000"/>
              <w:bottom w:val="outset" w:sz="6" w:space="0" w:color="000000"/>
              <w:right w:val="outset" w:sz="6" w:space="0" w:color="000000"/>
            </w:tcBorders>
          </w:tcPr>
          <w:p w14:paraId="1F0CD1D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9DAE3A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D5D0AA8" w14:textId="77777777" w:rsidR="00A40A9C" w:rsidRPr="00682F04" w:rsidRDefault="00A40A9C" w:rsidP="00A40A9C">
            <w:pPr>
              <w:pStyle w:val="Nagwek2"/>
              <w:spacing w:beforeAutospacing="0" w:afterAutospacing="0"/>
              <w:ind w:left="-40" w:right="6" w:hanging="17"/>
              <w:rPr>
                <w:rFonts w:asciiTheme="minorHAnsi" w:hAnsiTheme="minorHAnsi" w:cstheme="minorHAnsi"/>
                <w:sz w:val="22"/>
                <w:szCs w:val="22"/>
              </w:rPr>
            </w:pPr>
            <w:r w:rsidRPr="00682F04">
              <w:rPr>
                <w:rFonts w:asciiTheme="minorHAnsi" w:hAnsiTheme="minorHAnsi" w:cstheme="minorHAnsi"/>
                <w:sz w:val="22"/>
                <w:szCs w:val="22"/>
              </w:rPr>
              <w:t>Obsługa długu publicznego</w:t>
            </w:r>
          </w:p>
        </w:tc>
        <w:tc>
          <w:tcPr>
            <w:tcW w:w="529" w:type="pct"/>
            <w:tcBorders>
              <w:top w:val="outset" w:sz="6" w:space="0" w:color="000000"/>
              <w:left w:val="outset" w:sz="6" w:space="0" w:color="000000"/>
              <w:bottom w:val="outset" w:sz="6" w:space="0" w:color="000000"/>
              <w:right w:val="outset" w:sz="6" w:space="0" w:color="000000"/>
            </w:tcBorders>
          </w:tcPr>
          <w:p w14:paraId="256ED2AF" w14:textId="1B876A6B"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622.250,00</w:t>
            </w:r>
          </w:p>
        </w:tc>
        <w:tc>
          <w:tcPr>
            <w:tcW w:w="529" w:type="pct"/>
            <w:tcBorders>
              <w:top w:val="outset" w:sz="6" w:space="0" w:color="000000"/>
              <w:left w:val="outset" w:sz="6" w:space="0" w:color="000000"/>
              <w:bottom w:val="outset" w:sz="6" w:space="0" w:color="000000"/>
              <w:right w:val="outset" w:sz="6" w:space="0" w:color="000000"/>
            </w:tcBorders>
          </w:tcPr>
          <w:p w14:paraId="27953C99" w14:textId="350A543A"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410.150,00</w:t>
            </w:r>
          </w:p>
        </w:tc>
        <w:tc>
          <w:tcPr>
            <w:tcW w:w="423" w:type="pct"/>
            <w:tcBorders>
              <w:top w:val="outset" w:sz="6" w:space="0" w:color="000000"/>
              <w:left w:val="outset" w:sz="6" w:space="0" w:color="000000"/>
              <w:bottom w:val="outset" w:sz="6" w:space="0" w:color="000000"/>
              <w:right w:val="outset" w:sz="6" w:space="0" w:color="000000"/>
            </w:tcBorders>
          </w:tcPr>
          <w:p w14:paraId="234275D4" w14:textId="684E083D"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65,91</w:t>
            </w:r>
          </w:p>
        </w:tc>
        <w:tc>
          <w:tcPr>
            <w:tcW w:w="529" w:type="pct"/>
            <w:tcBorders>
              <w:top w:val="outset" w:sz="6" w:space="0" w:color="000000"/>
              <w:left w:val="outset" w:sz="6" w:space="0" w:color="000000"/>
              <w:bottom w:val="outset" w:sz="6" w:space="0" w:color="000000"/>
              <w:right w:val="outset" w:sz="6" w:space="0" w:color="000000"/>
            </w:tcBorders>
          </w:tcPr>
          <w:p w14:paraId="47AEFAFD" w14:textId="0593877A"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sz w:val="22"/>
                <w:szCs w:val="22"/>
              </w:rPr>
              <w:t>622.250,00</w:t>
            </w:r>
          </w:p>
        </w:tc>
        <w:tc>
          <w:tcPr>
            <w:tcW w:w="530" w:type="pct"/>
            <w:tcBorders>
              <w:top w:val="outset" w:sz="6" w:space="0" w:color="000000"/>
              <w:left w:val="outset" w:sz="6" w:space="0" w:color="000000"/>
              <w:bottom w:val="outset" w:sz="6" w:space="0" w:color="000000"/>
              <w:right w:val="outset" w:sz="6" w:space="0" w:color="000000"/>
            </w:tcBorders>
          </w:tcPr>
          <w:p w14:paraId="1EDFA5DC" w14:textId="07C0F784"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sz w:val="22"/>
                <w:szCs w:val="22"/>
              </w:rPr>
              <w:t>410.150,00</w:t>
            </w:r>
          </w:p>
        </w:tc>
        <w:tc>
          <w:tcPr>
            <w:tcW w:w="529" w:type="pct"/>
            <w:tcBorders>
              <w:top w:val="outset" w:sz="6" w:space="0" w:color="000000"/>
              <w:left w:val="outset" w:sz="6" w:space="0" w:color="000000"/>
              <w:bottom w:val="outset" w:sz="6" w:space="0" w:color="000000"/>
              <w:right w:val="outset" w:sz="6" w:space="0" w:color="000000"/>
            </w:tcBorders>
          </w:tcPr>
          <w:p w14:paraId="04EABC9F" w14:textId="1569BBDC"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C52CF1E" w14:textId="1458935B"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56320ED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32B0C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B4C8A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82094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BAAD09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3103A7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09FE7B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189DE7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28DD9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7C9B99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E146C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D65D1E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98D3C0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9709C7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02F177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75702</w:t>
            </w:r>
          </w:p>
        </w:tc>
        <w:tc>
          <w:tcPr>
            <w:tcW w:w="221" w:type="pct"/>
            <w:tcBorders>
              <w:top w:val="outset" w:sz="6" w:space="0" w:color="000000"/>
              <w:left w:val="outset" w:sz="6" w:space="0" w:color="000000"/>
              <w:bottom w:val="outset" w:sz="6" w:space="0" w:color="000000"/>
              <w:right w:val="outset" w:sz="6" w:space="0" w:color="000000"/>
            </w:tcBorders>
          </w:tcPr>
          <w:p w14:paraId="39A4C7D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1943EA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Obsługa papierów wartościowych, kredytów i pożyczek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2F337C0F" w14:textId="11BFD6D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622.250,00</w:t>
            </w:r>
          </w:p>
        </w:tc>
        <w:tc>
          <w:tcPr>
            <w:tcW w:w="529" w:type="pct"/>
            <w:tcBorders>
              <w:top w:val="outset" w:sz="6" w:space="0" w:color="000000"/>
              <w:left w:val="outset" w:sz="6" w:space="0" w:color="000000"/>
              <w:bottom w:val="outset" w:sz="6" w:space="0" w:color="000000"/>
              <w:right w:val="outset" w:sz="6" w:space="0" w:color="000000"/>
            </w:tcBorders>
          </w:tcPr>
          <w:p w14:paraId="652B0F8F" w14:textId="5A24BDF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410.150,00</w:t>
            </w:r>
          </w:p>
        </w:tc>
        <w:tc>
          <w:tcPr>
            <w:tcW w:w="423" w:type="pct"/>
            <w:tcBorders>
              <w:top w:val="outset" w:sz="6" w:space="0" w:color="000000"/>
              <w:left w:val="outset" w:sz="6" w:space="0" w:color="000000"/>
              <w:bottom w:val="outset" w:sz="6" w:space="0" w:color="000000"/>
              <w:right w:val="outset" w:sz="6" w:space="0" w:color="000000"/>
            </w:tcBorders>
          </w:tcPr>
          <w:p w14:paraId="4000CA90" w14:textId="538B807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65,91</w:t>
            </w:r>
          </w:p>
        </w:tc>
        <w:tc>
          <w:tcPr>
            <w:tcW w:w="529" w:type="pct"/>
            <w:tcBorders>
              <w:top w:val="outset" w:sz="6" w:space="0" w:color="000000"/>
              <w:left w:val="outset" w:sz="6" w:space="0" w:color="000000"/>
              <w:bottom w:val="outset" w:sz="6" w:space="0" w:color="000000"/>
              <w:right w:val="outset" w:sz="6" w:space="0" w:color="000000"/>
            </w:tcBorders>
          </w:tcPr>
          <w:p w14:paraId="7967BDCA" w14:textId="10E42C2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622.250,00</w:t>
            </w:r>
          </w:p>
        </w:tc>
        <w:tc>
          <w:tcPr>
            <w:tcW w:w="530" w:type="pct"/>
            <w:tcBorders>
              <w:top w:val="outset" w:sz="6" w:space="0" w:color="000000"/>
              <w:left w:val="outset" w:sz="6" w:space="0" w:color="000000"/>
              <w:bottom w:val="outset" w:sz="6" w:space="0" w:color="000000"/>
              <w:right w:val="outset" w:sz="6" w:space="0" w:color="000000"/>
            </w:tcBorders>
          </w:tcPr>
          <w:p w14:paraId="1BE8F987" w14:textId="1C7F1D5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410.150,00</w:t>
            </w:r>
          </w:p>
        </w:tc>
        <w:tc>
          <w:tcPr>
            <w:tcW w:w="529" w:type="pct"/>
            <w:tcBorders>
              <w:top w:val="outset" w:sz="6" w:space="0" w:color="000000"/>
              <w:left w:val="outset" w:sz="6" w:space="0" w:color="000000"/>
              <w:bottom w:val="outset" w:sz="6" w:space="0" w:color="000000"/>
              <w:right w:val="outset" w:sz="6" w:space="0" w:color="000000"/>
            </w:tcBorders>
          </w:tcPr>
          <w:p w14:paraId="53B96F5B" w14:textId="2519D8E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BF1E28F" w14:textId="6BA2333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0F5F1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A44953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1DFD9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960E5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0B168A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1081C2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2D672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BDA17B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8CD4A5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6AA74B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44BE99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F4D3BA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0C0A8F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08685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698CFE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F6C2D54" w14:textId="5A92A0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8090</w:t>
            </w:r>
          </w:p>
        </w:tc>
        <w:tc>
          <w:tcPr>
            <w:tcW w:w="749" w:type="pct"/>
            <w:tcBorders>
              <w:top w:val="outset" w:sz="6" w:space="0" w:color="000000"/>
              <w:left w:val="outset" w:sz="6" w:space="0" w:color="000000"/>
              <w:bottom w:val="outset" w:sz="6" w:space="0" w:color="000000"/>
              <w:right w:val="outset" w:sz="6" w:space="0" w:color="000000"/>
            </w:tcBorders>
          </w:tcPr>
          <w:p w14:paraId="6413BEA3" w14:textId="6235DBD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Koszty emisji samorządowych papierów wartościowych oraz inne opłaty i prowizje</w:t>
            </w:r>
          </w:p>
        </w:tc>
        <w:tc>
          <w:tcPr>
            <w:tcW w:w="529" w:type="pct"/>
            <w:tcBorders>
              <w:top w:val="outset" w:sz="6" w:space="0" w:color="000000"/>
              <w:left w:val="outset" w:sz="6" w:space="0" w:color="000000"/>
              <w:bottom w:val="outset" w:sz="6" w:space="0" w:color="000000"/>
              <w:right w:val="outset" w:sz="6" w:space="0" w:color="000000"/>
            </w:tcBorders>
          </w:tcPr>
          <w:p w14:paraId="64856C39" w14:textId="11AE29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36.250,00</w:t>
            </w:r>
          </w:p>
        </w:tc>
        <w:tc>
          <w:tcPr>
            <w:tcW w:w="529" w:type="pct"/>
            <w:tcBorders>
              <w:top w:val="outset" w:sz="6" w:space="0" w:color="000000"/>
              <w:left w:val="outset" w:sz="6" w:space="0" w:color="000000"/>
              <w:bottom w:val="outset" w:sz="6" w:space="0" w:color="000000"/>
              <w:right w:val="outset" w:sz="6" w:space="0" w:color="000000"/>
            </w:tcBorders>
          </w:tcPr>
          <w:p w14:paraId="6D95ADF5" w14:textId="206198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223F7562" w14:textId="445EDD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7787014C" w14:textId="5395D4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36.250,00</w:t>
            </w:r>
          </w:p>
        </w:tc>
        <w:tc>
          <w:tcPr>
            <w:tcW w:w="530" w:type="pct"/>
            <w:tcBorders>
              <w:top w:val="outset" w:sz="6" w:space="0" w:color="000000"/>
              <w:left w:val="outset" w:sz="6" w:space="0" w:color="000000"/>
              <w:bottom w:val="outset" w:sz="6" w:space="0" w:color="000000"/>
              <w:right w:val="outset" w:sz="6" w:space="0" w:color="000000"/>
            </w:tcBorders>
          </w:tcPr>
          <w:p w14:paraId="1149B281" w14:textId="35FB4F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5351B5EF" w14:textId="48947C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0BD7F13" w14:textId="037A51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BC5ACC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0533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48A889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1A5F65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8110</w:t>
            </w:r>
          </w:p>
        </w:tc>
        <w:tc>
          <w:tcPr>
            <w:tcW w:w="749" w:type="pct"/>
            <w:tcBorders>
              <w:top w:val="outset" w:sz="6" w:space="0" w:color="000000"/>
              <w:left w:val="outset" w:sz="6" w:space="0" w:color="000000"/>
              <w:bottom w:val="outset" w:sz="6" w:space="0" w:color="000000"/>
              <w:right w:val="outset" w:sz="6" w:space="0" w:color="000000"/>
            </w:tcBorders>
            <w:hideMark/>
          </w:tcPr>
          <w:p w14:paraId="76E9703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Odsetki od samorządowych papierów wartościowych lub zaciągniętych przez jednostkę samorządu terytorialnego kredytów i pożyczek</w:t>
            </w:r>
          </w:p>
        </w:tc>
        <w:tc>
          <w:tcPr>
            <w:tcW w:w="529" w:type="pct"/>
            <w:tcBorders>
              <w:top w:val="outset" w:sz="6" w:space="0" w:color="000000"/>
              <w:left w:val="outset" w:sz="6" w:space="0" w:color="000000"/>
              <w:bottom w:val="outset" w:sz="6" w:space="0" w:color="000000"/>
              <w:right w:val="outset" w:sz="6" w:space="0" w:color="000000"/>
            </w:tcBorders>
          </w:tcPr>
          <w:p w14:paraId="7483597A" w14:textId="7E3961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586.000,00</w:t>
            </w:r>
          </w:p>
        </w:tc>
        <w:tc>
          <w:tcPr>
            <w:tcW w:w="529" w:type="pct"/>
            <w:tcBorders>
              <w:top w:val="outset" w:sz="6" w:space="0" w:color="000000"/>
              <w:left w:val="outset" w:sz="6" w:space="0" w:color="000000"/>
              <w:bottom w:val="outset" w:sz="6" w:space="0" w:color="000000"/>
              <w:right w:val="outset" w:sz="6" w:space="0" w:color="000000"/>
            </w:tcBorders>
          </w:tcPr>
          <w:p w14:paraId="6E0C99A0" w14:textId="2F6BEB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410.150,00</w:t>
            </w:r>
          </w:p>
        </w:tc>
        <w:tc>
          <w:tcPr>
            <w:tcW w:w="423" w:type="pct"/>
            <w:tcBorders>
              <w:top w:val="outset" w:sz="6" w:space="0" w:color="000000"/>
              <w:left w:val="outset" w:sz="6" w:space="0" w:color="000000"/>
              <w:bottom w:val="outset" w:sz="6" w:space="0" w:color="000000"/>
              <w:right w:val="outset" w:sz="6" w:space="0" w:color="000000"/>
            </w:tcBorders>
          </w:tcPr>
          <w:p w14:paraId="746E7626" w14:textId="1586AE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69,99</w:t>
            </w:r>
          </w:p>
        </w:tc>
        <w:tc>
          <w:tcPr>
            <w:tcW w:w="529" w:type="pct"/>
            <w:tcBorders>
              <w:top w:val="outset" w:sz="6" w:space="0" w:color="000000"/>
              <w:left w:val="outset" w:sz="6" w:space="0" w:color="000000"/>
              <w:bottom w:val="outset" w:sz="6" w:space="0" w:color="000000"/>
              <w:right w:val="outset" w:sz="6" w:space="0" w:color="000000"/>
            </w:tcBorders>
          </w:tcPr>
          <w:p w14:paraId="4CB786B7" w14:textId="0537BE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586.000,00</w:t>
            </w:r>
          </w:p>
        </w:tc>
        <w:tc>
          <w:tcPr>
            <w:tcW w:w="530" w:type="pct"/>
            <w:tcBorders>
              <w:top w:val="outset" w:sz="6" w:space="0" w:color="000000"/>
              <w:left w:val="outset" w:sz="6" w:space="0" w:color="000000"/>
              <w:bottom w:val="outset" w:sz="6" w:space="0" w:color="000000"/>
              <w:right w:val="outset" w:sz="6" w:space="0" w:color="000000"/>
            </w:tcBorders>
          </w:tcPr>
          <w:p w14:paraId="37B7FE83" w14:textId="46A552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410.150,00</w:t>
            </w:r>
          </w:p>
        </w:tc>
        <w:tc>
          <w:tcPr>
            <w:tcW w:w="529" w:type="pct"/>
            <w:tcBorders>
              <w:top w:val="outset" w:sz="6" w:space="0" w:color="000000"/>
              <w:left w:val="outset" w:sz="6" w:space="0" w:color="000000"/>
              <w:bottom w:val="outset" w:sz="6" w:space="0" w:color="000000"/>
              <w:right w:val="outset" w:sz="6" w:space="0" w:color="000000"/>
            </w:tcBorders>
          </w:tcPr>
          <w:p w14:paraId="28ABADE0" w14:textId="0692FB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D3A2C63" w14:textId="4FD941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FAB03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9822DD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24E83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EC994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BC063A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BCB07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7CBF15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5F79F7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AD0C1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4B5BE3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4F71D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1CE21F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F29A1C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5B46140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758</w:t>
            </w:r>
          </w:p>
        </w:tc>
        <w:tc>
          <w:tcPr>
            <w:tcW w:w="276" w:type="pct"/>
            <w:tcBorders>
              <w:top w:val="outset" w:sz="6" w:space="0" w:color="000000"/>
              <w:left w:val="outset" w:sz="6" w:space="0" w:color="000000"/>
              <w:bottom w:val="outset" w:sz="6" w:space="0" w:color="000000"/>
              <w:right w:val="outset" w:sz="6" w:space="0" w:color="000000"/>
            </w:tcBorders>
          </w:tcPr>
          <w:p w14:paraId="2A7A39D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E0AA26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90568C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 xml:space="preserve">Różne rozliczenia </w:t>
            </w:r>
          </w:p>
        </w:tc>
        <w:tc>
          <w:tcPr>
            <w:tcW w:w="529" w:type="pct"/>
            <w:tcBorders>
              <w:top w:val="outset" w:sz="6" w:space="0" w:color="000000"/>
              <w:left w:val="outset" w:sz="6" w:space="0" w:color="000000"/>
              <w:bottom w:val="outset" w:sz="6" w:space="0" w:color="000000"/>
              <w:right w:val="outset" w:sz="6" w:space="0" w:color="000000"/>
            </w:tcBorders>
          </w:tcPr>
          <w:p w14:paraId="0F91F4A3" w14:textId="5F1D82AE"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147.086,99</w:t>
            </w:r>
          </w:p>
        </w:tc>
        <w:tc>
          <w:tcPr>
            <w:tcW w:w="529" w:type="pct"/>
            <w:tcBorders>
              <w:top w:val="outset" w:sz="6" w:space="0" w:color="000000"/>
              <w:left w:val="outset" w:sz="6" w:space="0" w:color="000000"/>
              <w:bottom w:val="outset" w:sz="6" w:space="0" w:color="000000"/>
              <w:right w:val="outset" w:sz="6" w:space="0" w:color="000000"/>
            </w:tcBorders>
          </w:tcPr>
          <w:p w14:paraId="6D62D03A" w14:textId="7C6097A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7.279,33</w:t>
            </w:r>
          </w:p>
        </w:tc>
        <w:tc>
          <w:tcPr>
            <w:tcW w:w="423" w:type="pct"/>
            <w:tcBorders>
              <w:top w:val="outset" w:sz="6" w:space="0" w:color="000000"/>
              <w:left w:val="outset" w:sz="6" w:space="0" w:color="000000"/>
              <w:bottom w:val="outset" w:sz="6" w:space="0" w:color="000000"/>
              <w:right w:val="outset" w:sz="6" w:space="0" w:color="000000"/>
            </w:tcBorders>
          </w:tcPr>
          <w:p w14:paraId="02DB380F" w14:textId="13A81E0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4,95</w:t>
            </w:r>
          </w:p>
        </w:tc>
        <w:tc>
          <w:tcPr>
            <w:tcW w:w="529" w:type="pct"/>
            <w:tcBorders>
              <w:top w:val="outset" w:sz="6" w:space="0" w:color="000000"/>
              <w:left w:val="outset" w:sz="6" w:space="0" w:color="000000"/>
              <w:bottom w:val="outset" w:sz="6" w:space="0" w:color="000000"/>
              <w:right w:val="outset" w:sz="6" w:space="0" w:color="000000"/>
            </w:tcBorders>
          </w:tcPr>
          <w:p w14:paraId="2F025C03" w14:textId="18C01DF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147.086,99</w:t>
            </w:r>
          </w:p>
        </w:tc>
        <w:tc>
          <w:tcPr>
            <w:tcW w:w="530" w:type="pct"/>
            <w:tcBorders>
              <w:top w:val="outset" w:sz="6" w:space="0" w:color="000000"/>
              <w:left w:val="outset" w:sz="6" w:space="0" w:color="000000"/>
              <w:bottom w:val="outset" w:sz="6" w:space="0" w:color="000000"/>
              <w:right w:val="outset" w:sz="6" w:space="0" w:color="000000"/>
            </w:tcBorders>
          </w:tcPr>
          <w:p w14:paraId="08909A4A" w14:textId="1D4A259C"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7.279,33</w:t>
            </w:r>
          </w:p>
        </w:tc>
        <w:tc>
          <w:tcPr>
            <w:tcW w:w="529" w:type="pct"/>
            <w:tcBorders>
              <w:top w:val="outset" w:sz="6" w:space="0" w:color="000000"/>
              <w:left w:val="outset" w:sz="6" w:space="0" w:color="000000"/>
              <w:bottom w:val="outset" w:sz="6" w:space="0" w:color="000000"/>
              <w:right w:val="outset" w:sz="6" w:space="0" w:color="000000"/>
            </w:tcBorders>
          </w:tcPr>
          <w:p w14:paraId="2E7BC008" w14:textId="0EB999CA"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C82C0C1" w14:textId="014D827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58D6E61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2F235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6B52E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257B49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9B7F4D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39FE0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D4575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527B94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FFB279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129B28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B3B30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3E6D06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ECB81E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463AA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C43FB64"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75814</w:t>
            </w:r>
          </w:p>
        </w:tc>
        <w:tc>
          <w:tcPr>
            <w:tcW w:w="221" w:type="pct"/>
            <w:tcBorders>
              <w:top w:val="outset" w:sz="6" w:space="0" w:color="000000"/>
              <w:left w:val="outset" w:sz="6" w:space="0" w:color="000000"/>
              <w:bottom w:val="outset" w:sz="6" w:space="0" w:color="000000"/>
              <w:right w:val="outset" w:sz="6" w:space="0" w:color="000000"/>
            </w:tcBorders>
          </w:tcPr>
          <w:p w14:paraId="0710216B"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0DEC38A"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Różne rozliczenia finansowe</w:t>
            </w:r>
          </w:p>
        </w:tc>
        <w:tc>
          <w:tcPr>
            <w:tcW w:w="529" w:type="pct"/>
            <w:tcBorders>
              <w:top w:val="outset" w:sz="6" w:space="0" w:color="000000"/>
              <w:left w:val="outset" w:sz="6" w:space="0" w:color="000000"/>
              <w:bottom w:val="outset" w:sz="6" w:space="0" w:color="000000"/>
              <w:right w:val="outset" w:sz="6" w:space="0" w:color="000000"/>
            </w:tcBorders>
          </w:tcPr>
          <w:p w14:paraId="4D004B6A" w14:textId="6D89E81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10.050,00</w:t>
            </w:r>
          </w:p>
        </w:tc>
        <w:tc>
          <w:tcPr>
            <w:tcW w:w="529" w:type="pct"/>
            <w:tcBorders>
              <w:top w:val="outset" w:sz="6" w:space="0" w:color="000000"/>
              <w:left w:val="outset" w:sz="6" w:space="0" w:color="000000"/>
              <w:bottom w:val="outset" w:sz="6" w:space="0" w:color="000000"/>
              <w:right w:val="outset" w:sz="6" w:space="0" w:color="000000"/>
            </w:tcBorders>
          </w:tcPr>
          <w:p w14:paraId="1F5A09E3" w14:textId="5E98A2C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7.279,33</w:t>
            </w:r>
          </w:p>
        </w:tc>
        <w:tc>
          <w:tcPr>
            <w:tcW w:w="423" w:type="pct"/>
            <w:tcBorders>
              <w:top w:val="outset" w:sz="6" w:space="0" w:color="000000"/>
              <w:left w:val="outset" w:sz="6" w:space="0" w:color="000000"/>
              <w:bottom w:val="outset" w:sz="6" w:space="0" w:color="000000"/>
              <w:right w:val="outset" w:sz="6" w:space="0" w:color="000000"/>
            </w:tcBorders>
          </w:tcPr>
          <w:p w14:paraId="5C39FDEA" w14:textId="20A9749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72,43</w:t>
            </w:r>
          </w:p>
        </w:tc>
        <w:tc>
          <w:tcPr>
            <w:tcW w:w="529" w:type="pct"/>
            <w:tcBorders>
              <w:top w:val="outset" w:sz="6" w:space="0" w:color="000000"/>
              <w:left w:val="outset" w:sz="6" w:space="0" w:color="000000"/>
              <w:bottom w:val="outset" w:sz="6" w:space="0" w:color="000000"/>
              <w:right w:val="outset" w:sz="6" w:space="0" w:color="000000"/>
            </w:tcBorders>
          </w:tcPr>
          <w:p w14:paraId="37CED98B" w14:textId="409190D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10.050,00</w:t>
            </w:r>
          </w:p>
        </w:tc>
        <w:tc>
          <w:tcPr>
            <w:tcW w:w="530" w:type="pct"/>
            <w:tcBorders>
              <w:top w:val="outset" w:sz="6" w:space="0" w:color="000000"/>
              <w:left w:val="outset" w:sz="6" w:space="0" w:color="000000"/>
              <w:bottom w:val="outset" w:sz="6" w:space="0" w:color="000000"/>
              <w:right w:val="outset" w:sz="6" w:space="0" w:color="000000"/>
            </w:tcBorders>
          </w:tcPr>
          <w:p w14:paraId="157C73AE" w14:textId="2B6E404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7.279,33</w:t>
            </w:r>
          </w:p>
        </w:tc>
        <w:tc>
          <w:tcPr>
            <w:tcW w:w="529" w:type="pct"/>
            <w:tcBorders>
              <w:top w:val="outset" w:sz="6" w:space="0" w:color="000000"/>
              <w:left w:val="outset" w:sz="6" w:space="0" w:color="000000"/>
              <w:bottom w:val="outset" w:sz="6" w:space="0" w:color="000000"/>
              <w:right w:val="outset" w:sz="6" w:space="0" w:color="000000"/>
            </w:tcBorders>
          </w:tcPr>
          <w:p w14:paraId="626E86F1" w14:textId="159316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53BB640" w14:textId="46C97B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746E81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434DC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10C142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76EDB5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E25EE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6038E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75015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AC047C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8DB45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04B754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9DEBCD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0FF901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28C400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41B2D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17598D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7759B0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5C8CEB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3AFB374" w14:textId="1AF008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10.050,00</w:t>
            </w:r>
          </w:p>
        </w:tc>
        <w:tc>
          <w:tcPr>
            <w:tcW w:w="529" w:type="pct"/>
            <w:tcBorders>
              <w:top w:val="outset" w:sz="6" w:space="0" w:color="000000"/>
              <w:left w:val="outset" w:sz="6" w:space="0" w:color="000000"/>
              <w:bottom w:val="outset" w:sz="6" w:space="0" w:color="000000"/>
              <w:right w:val="outset" w:sz="6" w:space="0" w:color="000000"/>
            </w:tcBorders>
          </w:tcPr>
          <w:p w14:paraId="0684229D" w14:textId="22BEC8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7.279,33</w:t>
            </w:r>
          </w:p>
        </w:tc>
        <w:tc>
          <w:tcPr>
            <w:tcW w:w="423" w:type="pct"/>
            <w:tcBorders>
              <w:top w:val="outset" w:sz="6" w:space="0" w:color="000000"/>
              <w:left w:val="outset" w:sz="6" w:space="0" w:color="000000"/>
              <w:bottom w:val="outset" w:sz="6" w:space="0" w:color="000000"/>
              <w:right w:val="outset" w:sz="6" w:space="0" w:color="000000"/>
            </w:tcBorders>
          </w:tcPr>
          <w:p w14:paraId="1630A0BA" w14:textId="7B18E9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72,43</w:t>
            </w:r>
          </w:p>
        </w:tc>
        <w:tc>
          <w:tcPr>
            <w:tcW w:w="529" w:type="pct"/>
            <w:tcBorders>
              <w:top w:val="outset" w:sz="6" w:space="0" w:color="000000"/>
              <w:left w:val="outset" w:sz="6" w:space="0" w:color="000000"/>
              <w:bottom w:val="outset" w:sz="6" w:space="0" w:color="000000"/>
              <w:right w:val="outset" w:sz="6" w:space="0" w:color="000000"/>
            </w:tcBorders>
          </w:tcPr>
          <w:p w14:paraId="6292C22E" w14:textId="3FA5AC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10.050,00</w:t>
            </w:r>
          </w:p>
        </w:tc>
        <w:tc>
          <w:tcPr>
            <w:tcW w:w="530" w:type="pct"/>
            <w:tcBorders>
              <w:top w:val="outset" w:sz="6" w:space="0" w:color="000000"/>
              <w:left w:val="outset" w:sz="6" w:space="0" w:color="000000"/>
              <w:bottom w:val="outset" w:sz="6" w:space="0" w:color="000000"/>
              <w:right w:val="outset" w:sz="6" w:space="0" w:color="000000"/>
            </w:tcBorders>
          </w:tcPr>
          <w:p w14:paraId="33304AE9" w14:textId="51DD64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7.279,33</w:t>
            </w:r>
          </w:p>
        </w:tc>
        <w:tc>
          <w:tcPr>
            <w:tcW w:w="529" w:type="pct"/>
            <w:tcBorders>
              <w:top w:val="outset" w:sz="6" w:space="0" w:color="000000"/>
              <w:left w:val="outset" w:sz="6" w:space="0" w:color="000000"/>
              <w:bottom w:val="outset" w:sz="6" w:space="0" w:color="000000"/>
              <w:right w:val="outset" w:sz="6" w:space="0" w:color="000000"/>
            </w:tcBorders>
          </w:tcPr>
          <w:p w14:paraId="5EB68B35" w14:textId="3A894D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0763CC" w14:textId="4071FF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51077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81523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13BE39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9803D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FD8D22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02399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6759F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3F4822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32B97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301B7C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F484A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69173B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63F51A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D7F65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F12EBE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75818</w:t>
            </w:r>
          </w:p>
        </w:tc>
        <w:tc>
          <w:tcPr>
            <w:tcW w:w="221" w:type="pct"/>
            <w:tcBorders>
              <w:top w:val="outset" w:sz="6" w:space="0" w:color="000000"/>
              <w:left w:val="outset" w:sz="6" w:space="0" w:color="000000"/>
              <w:bottom w:val="outset" w:sz="6" w:space="0" w:color="000000"/>
              <w:right w:val="outset" w:sz="6" w:space="0" w:color="000000"/>
            </w:tcBorders>
          </w:tcPr>
          <w:p w14:paraId="03F0FDE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F481EA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Rezerwy ogólne i celowe</w:t>
            </w:r>
          </w:p>
        </w:tc>
        <w:tc>
          <w:tcPr>
            <w:tcW w:w="529" w:type="pct"/>
            <w:tcBorders>
              <w:top w:val="outset" w:sz="6" w:space="0" w:color="000000"/>
              <w:left w:val="outset" w:sz="6" w:space="0" w:color="000000"/>
              <w:bottom w:val="outset" w:sz="6" w:space="0" w:color="000000"/>
              <w:right w:val="outset" w:sz="6" w:space="0" w:color="000000"/>
            </w:tcBorders>
          </w:tcPr>
          <w:p w14:paraId="1CCC501F" w14:textId="7CF0F67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137.036,99</w:t>
            </w:r>
          </w:p>
        </w:tc>
        <w:tc>
          <w:tcPr>
            <w:tcW w:w="529" w:type="pct"/>
            <w:tcBorders>
              <w:top w:val="outset" w:sz="6" w:space="0" w:color="000000"/>
              <w:left w:val="outset" w:sz="6" w:space="0" w:color="000000"/>
              <w:bottom w:val="outset" w:sz="6" w:space="0" w:color="000000"/>
              <w:right w:val="outset" w:sz="6" w:space="0" w:color="000000"/>
            </w:tcBorders>
          </w:tcPr>
          <w:p w14:paraId="652A873B" w14:textId="432B817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2B92D7B3" w14:textId="77130E2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3B69ABC5" w14:textId="35778A4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137.036,99</w:t>
            </w:r>
          </w:p>
        </w:tc>
        <w:tc>
          <w:tcPr>
            <w:tcW w:w="530" w:type="pct"/>
            <w:tcBorders>
              <w:top w:val="outset" w:sz="6" w:space="0" w:color="000000"/>
              <w:left w:val="outset" w:sz="6" w:space="0" w:color="000000"/>
              <w:bottom w:val="outset" w:sz="6" w:space="0" w:color="000000"/>
              <w:right w:val="outset" w:sz="6" w:space="0" w:color="000000"/>
            </w:tcBorders>
          </w:tcPr>
          <w:p w14:paraId="5FEF71D1" w14:textId="4600E69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7FEE432D" w14:textId="705D2E2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9416E5" w14:textId="41C16D6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0E3CFF3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2BE38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CC5BCC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8E7808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43B506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895012"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D1A0A6" w14:textId="77777777" w:rsidR="00A40A9C" w:rsidRPr="00682F04" w:rsidRDefault="00A40A9C" w:rsidP="00A40A9C">
            <w:pPr>
              <w:pStyle w:val="NormalnyWeb"/>
              <w:jc w:val="center"/>
              <w:rPr>
                <w:rFonts w:asciiTheme="minorHAnsi" w:hAnsiTheme="minorHAnsi" w:cstheme="minorHAnsi"/>
                <w: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D0CDF89"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1E885CD" w14:textId="77777777" w:rsidR="00A40A9C" w:rsidRPr="00682F04" w:rsidRDefault="00A40A9C" w:rsidP="00A40A9C">
            <w:pPr>
              <w:pStyle w:val="NormalnyWeb"/>
              <w:jc w:val="center"/>
              <w:rPr>
                <w:rFonts w:asciiTheme="minorHAnsi" w:hAnsiTheme="minorHAnsi" w:cstheme="minorHAnsi"/>
                <w: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061ED35"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D5B4B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C83902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65D378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517572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B77C7F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D3F232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4810</w:t>
            </w:r>
          </w:p>
        </w:tc>
        <w:tc>
          <w:tcPr>
            <w:tcW w:w="749" w:type="pct"/>
            <w:tcBorders>
              <w:top w:val="outset" w:sz="6" w:space="0" w:color="000000"/>
              <w:left w:val="outset" w:sz="6" w:space="0" w:color="000000"/>
              <w:bottom w:val="outset" w:sz="6" w:space="0" w:color="000000"/>
              <w:right w:val="outset" w:sz="6" w:space="0" w:color="000000"/>
            </w:tcBorders>
            <w:hideMark/>
          </w:tcPr>
          <w:p w14:paraId="3A35441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Rezerwy</w:t>
            </w:r>
          </w:p>
        </w:tc>
        <w:tc>
          <w:tcPr>
            <w:tcW w:w="529" w:type="pct"/>
            <w:tcBorders>
              <w:top w:val="outset" w:sz="6" w:space="0" w:color="000000"/>
              <w:left w:val="outset" w:sz="6" w:space="0" w:color="000000"/>
              <w:bottom w:val="outset" w:sz="6" w:space="0" w:color="000000"/>
              <w:right w:val="outset" w:sz="6" w:space="0" w:color="000000"/>
            </w:tcBorders>
          </w:tcPr>
          <w:p w14:paraId="28824940" w14:textId="49BE39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137.036,99</w:t>
            </w:r>
          </w:p>
        </w:tc>
        <w:tc>
          <w:tcPr>
            <w:tcW w:w="529" w:type="pct"/>
            <w:tcBorders>
              <w:top w:val="outset" w:sz="6" w:space="0" w:color="000000"/>
              <w:left w:val="outset" w:sz="6" w:space="0" w:color="000000"/>
              <w:bottom w:val="outset" w:sz="6" w:space="0" w:color="000000"/>
              <w:right w:val="outset" w:sz="6" w:space="0" w:color="000000"/>
            </w:tcBorders>
          </w:tcPr>
          <w:p w14:paraId="2940F1BF" w14:textId="3DC907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3B86E987" w14:textId="4A054A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41B9C246" w14:textId="2B9B01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137.036,99</w:t>
            </w:r>
          </w:p>
        </w:tc>
        <w:tc>
          <w:tcPr>
            <w:tcW w:w="530" w:type="pct"/>
            <w:tcBorders>
              <w:top w:val="outset" w:sz="6" w:space="0" w:color="000000"/>
              <w:left w:val="outset" w:sz="6" w:space="0" w:color="000000"/>
              <w:bottom w:val="outset" w:sz="6" w:space="0" w:color="000000"/>
              <w:right w:val="outset" w:sz="6" w:space="0" w:color="000000"/>
            </w:tcBorders>
          </w:tcPr>
          <w:p w14:paraId="0E5ED64B" w14:textId="748433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674FAD12" w14:textId="349003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AF83B9" w14:textId="13D6DC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DF1C1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12848D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17EC0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6AB3C3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232409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E5B9E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41997D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4E3643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28903B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D5FC2D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C1AF2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A6871B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784010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1145C1C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801</w:t>
            </w:r>
          </w:p>
        </w:tc>
        <w:tc>
          <w:tcPr>
            <w:tcW w:w="276" w:type="pct"/>
            <w:tcBorders>
              <w:top w:val="outset" w:sz="6" w:space="0" w:color="000000"/>
              <w:left w:val="outset" w:sz="6" w:space="0" w:color="000000"/>
              <w:bottom w:val="outset" w:sz="6" w:space="0" w:color="000000"/>
              <w:right w:val="outset" w:sz="6" w:space="0" w:color="000000"/>
            </w:tcBorders>
          </w:tcPr>
          <w:p w14:paraId="3C27A8D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88506C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2614BB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Oświata i wychowanie</w:t>
            </w:r>
          </w:p>
        </w:tc>
        <w:tc>
          <w:tcPr>
            <w:tcW w:w="529" w:type="pct"/>
            <w:tcBorders>
              <w:top w:val="outset" w:sz="6" w:space="0" w:color="000000"/>
              <w:left w:val="outset" w:sz="6" w:space="0" w:color="000000"/>
              <w:bottom w:val="outset" w:sz="6" w:space="0" w:color="000000"/>
              <w:right w:val="outset" w:sz="6" w:space="0" w:color="000000"/>
            </w:tcBorders>
          </w:tcPr>
          <w:p w14:paraId="69A1B1DF" w14:textId="250B547C"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16.587.241,35</w:t>
            </w:r>
          </w:p>
        </w:tc>
        <w:tc>
          <w:tcPr>
            <w:tcW w:w="529" w:type="pct"/>
            <w:tcBorders>
              <w:top w:val="outset" w:sz="6" w:space="0" w:color="000000"/>
              <w:left w:val="outset" w:sz="6" w:space="0" w:color="000000"/>
              <w:bottom w:val="outset" w:sz="6" w:space="0" w:color="000000"/>
              <w:right w:val="outset" w:sz="6" w:space="0" w:color="000000"/>
            </w:tcBorders>
          </w:tcPr>
          <w:p w14:paraId="7B31996B" w14:textId="1BE92E97"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15.790.291,31</w:t>
            </w:r>
          </w:p>
        </w:tc>
        <w:tc>
          <w:tcPr>
            <w:tcW w:w="423" w:type="pct"/>
            <w:tcBorders>
              <w:top w:val="outset" w:sz="6" w:space="0" w:color="000000"/>
              <w:left w:val="outset" w:sz="6" w:space="0" w:color="000000"/>
              <w:bottom w:val="outset" w:sz="6" w:space="0" w:color="000000"/>
              <w:right w:val="outset" w:sz="6" w:space="0" w:color="000000"/>
            </w:tcBorders>
          </w:tcPr>
          <w:p w14:paraId="38D793CF" w14:textId="2C5A26ED"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95,20</w:t>
            </w:r>
          </w:p>
        </w:tc>
        <w:tc>
          <w:tcPr>
            <w:tcW w:w="529" w:type="pct"/>
            <w:tcBorders>
              <w:top w:val="outset" w:sz="6" w:space="0" w:color="000000"/>
              <w:left w:val="outset" w:sz="6" w:space="0" w:color="000000"/>
              <w:bottom w:val="outset" w:sz="6" w:space="0" w:color="000000"/>
              <w:right w:val="outset" w:sz="6" w:space="0" w:color="000000"/>
            </w:tcBorders>
          </w:tcPr>
          <w:p w14:paraId="414E4271" w14:textId="17A2004E"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15.588.843,92</w:t>
            </w:r>
          </w:p>
        </w:tc>
        <w:tc>
          <w:tcPr>
            <w:tcW w:w="530" w:type="pct"/>
            <w:tcBorders>
              <w:top w:val="outset" w:sz="6" w:space="0" w:color="000000"/>
              <w:left w:val="outset" w:sz="6" w:space="0" w:color="000000"/>
              <w:bottom w:val="outset" w:sz="6" w:space="0" w:color="000000"/>
              <w:right w:val="outset" w:sz="6" w:space="0" w:color="000000"/>
            </w:tcBorders>
          </w:tcPr>
          <w:p w14:paraId="7257C582" w14:textId="09A4A35C"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14.793.946,99</w:t>
            </w:r>
          </w:p>
        </w:tc>
        <w:tc>
          <w:tcPr>
            <w:tcW w:w="529" w:type="pct"/>
            <w:tcBorders>
              <w:top w:val="outset" w:sz="6" w:space="0" w:color="000000"/>
              <w:left w:val="outset" w:sz="6" w:space="0" w:color="000000"/>
              <w:bottom w:val="outset" w:sz="6" w:space="0" w:color="000000"/>
              <w:right w:val="outset" w:sz="6" w:space="0" w:color="000000"/>
            </w:tcBorders>
          </w:tcPr>
          <w:p w14:paraId="2C4111FA" w14:textId="7862434C"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998.397,43</w:t>
            </w:r>
          </w:p>
        </w:tc>
        <w:tc>
          <w:tcPr>
            <w:tcW w:w="509" w:type="pct"/>
            <w:tcBorders>
              <w:top w:val="outset" w:sz="6" w:space="0" w:color="000000"/>
              <w:left w:val="outset" w:sz="6" w:space="0" w:color="000000"/>
              <w:bottom w:val="outset" w:sz="6" w:space="0" w:color="000000"/>
              <w:right w:val="outset" w:sz="6" w:space="0" w:color="000000"/>
            </w:tcBorders>
          </w:tcPr>
          <w:p w14:paraId="575B6023" w14:textId="6CBCA707"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996.344,32</w:t>
            </w:r>
          </w:p>
        </w:tc>
      </w:tr>
      <w:tr w:rsidR="005F46E7" w:rsidRPr="00BC54C9" w14:paraId="21DCD71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2802A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FA480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A96D4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1D26D6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0BBC0D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DE1C95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9F5717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0E7C7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EC95E0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2853D6"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C24FBC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7FBAD6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35661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B9AC2D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80101</w:t>
            </w:r>
          </w:p>
        </w:tc>
        <w:tc>
          <w:tcPr>
            <w:tcW w:w="221" w:type="pct"/>
            <w:tcBorders>
              <w:top w:val="outset" w:sz="6" w:space="0" w:color="000000"/>
              <w:left w:val="outset" w:sz="6" w:space="0" w:color="000000"/>
              <w:bottom w:val="outset" w:sz="6" w:space="0" w:color="000000"/>
              <w:right w:val="outset" w:sz="6" w:space="0" w:color="000000"/>
            </w:tcBorders>
          </w:tcPr>
          <w:p w14:paraId="4B32AD2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22A216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Szkoły podstawowe</w:t>
            </w:r>
          </w:p>
        </w:tc>
        <w:tc>
          <w:tcPr>
            <w:tcW w:w="529" w:type="pct"/>
            <w:tcBorders>
              <w:top w:val="outset" w:sz="6" w:space="0" w:color="000000"/>
              <w:left w:val="outset" w:sz="6" w:space="0" w:color="000000"/>
              <w:bottom w:val="outset" w:sz="6" w:space="0" w:color="000000"/>
              <w:right w:val="outset" w:sz="6" w:space="0" w:color="000000"/>
            </w:tcBorders>
          </w:tcPr>
          <w:p w14:paraId="554FB9D7" w14:textId="3B6BC3A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8.219.026,73</w:t>
            </w:r>
          </w:p>
        </w:tc>
        <w:tc>
          <w:tcPr>
            <w:tcW w:w="529" w:type="pct"/>
            <w:tcBorders>
              <w:top w:val="outset" w:sz="6" w:space="0" w:color="000000"/>
              <w:left w:val="outset" w:sz="6" w:space="0" w:color="000000"/>
              <w:bottom w:val="outset" w:sz="6" w:space="0" w:color="000000"/>
              <w:right w:val="outset" w:sz="6" w:space="0" w:color="000000"/>
            </w:tcBorders>
          </w:tcPr>
          <w:p w14:paraId="6E995614" w14:textId="68E2565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7.977.687,79</w:t>
            </w:r>
          </w:p>
        </w:tc>
        <w:tc>
          <w:tcPr>
            <w:tcW w:w="423" w:type="pct"/>
            <w:tcBorders>
              <w:top w:val="outset" w:sz="6" w:space="0" w:color="000000"/>
              <w:left w:val="outset" w:sz="6" w:space="0" w:color="000000"/>
              <w:bottom w:val="outset" w:sz="6" w:space="0" w:color="000000"/>
              <w:right w:val="outset" w:sz="6" w:space="0" w:color="000000"/>
            </w:tcBorders>
          </w:tcPr>
          <w:p w14:paraId="0B882977" w14:textId="7DC5A6F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97,06</w:t>
            </w:r>
          </w:p>
        </w:tc>
        <w:tc>
          <w:tcPr>
            <w:tcW w:w="529" w:type="pct"/>
            <w:tcBorders>
              <w:top w:val="outset" w:sz="6" w:space="0" w:color="000000"/>
              <w:left w:val="outset" w:sz="6" w:space="0" w:color="000000"/>
              <w:bottom w:val="outset" w:sz="6" w:space="0" w:color="000000"/>
              <w:right w:val="outset" w:sz="6" w:space="0" w:color="000000"/>
            </w:tcBorders>
          </w:tcPr>
          <w:p w14:paraId="01AB78CD" w14:textId="36FE0B6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8.219.026,73</w:t>
            </w:r>
          </w:p>
        </w:tc>
        <w:tc>
          <w:tcPr>
            <w:tcW w:w="530" w:type="pct"/>
            <w:tcBorders>
              <w:top w:val="outset" w:sz="6" w:space="0" w:color="000000"/>
              <w:left w:val="outset" w:sz="6" w:space="0" w:color="000000"/>
              <w:bottom w:val="outset" w:sz="6" w:space="0" w:color="000000"/>
              <w:right w:val="outset" w:sz="6" w:space="0" w:color="000000"/>
            </w:tcBorders>
          </w:tcPr>
          <w:p w14:paraId="2A45F74A" w14:textId="4B08524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7.977.687,79</w:t>
            </w:r>
          </w:p>
        </w:tc>
        <w:tc>
          <w:tcPr>
            <w:tcW w:w="529" w:type="pct"/>
            <w:tcBorders>
              <w:top w:val="outset" w:sz="6" w:space="0" w:color="000000"/>
              <w:left w:val="outset" w:sz="6" w:space="0" w:color="000000"/>
              <w:bottom w:val="outset" w:sz="6" w:space="0" w:color="000000"/>
              <w:right w:val="outset" w:sz="6" w:space="0" w:color="000000"/>
            </w:tcBorders>
          </w:tcPr>
          <w:p w14:paraId="592C88CE" w14:textId="194A0C5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893D26" w14:textId="48C7700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3BBBD2E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371C2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40140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34D472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6AF91B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74E3B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50574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30B49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8D5D2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53C4A0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4F1081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DCF7B5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4E35CD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F9601D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D26C5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B93963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57F63D1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1C930416" w14:textId="4713AC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308.196,00</w:t>
            </w:r>
          </w:p>
        </w:tc>
        <w:tc>
          <w:tcPr>
            <w:tcW w:w="529" w:type="pct"/>
            <w:tcBorders>
              <w:top w:val="outset" w:sz="6" w:space="0" w:color="000000"/>
              <w:left w:val="outset" w:sz="6" w:space="0" w:color="000000"/>
              <w:bottom w:val="outset" w:sz="6" w:space="0" w:color="000000"/>
              <w:right w:val="outset" w:sz="6" w:space="0" w:color="000000"/>
            </w:tcBorders>
          </w:tcPr>
          <w:p w14:paraId="4F107A36" w14:textId="747F3F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295.917,22</w:t>
            </w:r>
          </w:p>
        </w:tc>
        <w:tc>
          <w:tcPr>
            <w:tcW w:w="423" w:type="pct"/>
            <w:tcBorders>
              <w:top w:val="outset" w:sz="6" w:space="0" w:color="000000"/>
              <w:left w:val="outset" w:sz="6" w:space="0" w:color="000000"/>
              <w:bottom w:val="outset" w:sz="6" w:space="0" w:color="000000"/>
              <w:right w:val="outset" w:sz="6" w:space="0" w:color="000000"/>
            </w:tcBorders>
          </w:tcPr>
          <w:p w14:paraId="462D48A0" w14:textId="39E7C1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96,02</w:t>
            </w:r>
          </w:p>
        </w:tc>
        <w:tc>
          <w:tcPr>
            <w:tcW w:w="529" w:type="pct"/>
            <w:tcBorders>
              <w:top w:val="outset" w:sz="6" w:space="0" w:color="000000"/>
              <w:left w:val="outset" w:sz="6" w:space="0" w:color="000000"/>
              <w:bottom w:val="outset" w:sz="6" w:space="0" w:color="000000"/>
              <w:right w:val="outset" w:sz="6" w:space="0" w:color="000000"/>
            </w:tcBorders>
          </w:tcPr>
          <w:p w14:paraId="52480840" w14:textId="00680D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308.196,00</w:t>
            </w:r>
          </w:p>
        </w:tc>
        <w:tc>
          <w:tcPr>
            <w:tcW w:w="530" w:type="pct"/>
            <w:tcBorders>
              <w:top w:val="outset" w:sz="6" w:space="0" w:color="000000"/>
              <w:left w:val="outset" w:sz="6" w:space="0" w:color="000000"/>
              <w:bottom w:val="outset" w:sz="6" w:space="0" w:color="000000"/>
              <w:right w:val="outset" w:sz="6" w:space="0" w:color="000000"/>
            </w:tcBorders>
          </w:tcPr>
          <w:p w14:paraId="30716F32" w14:textId="32C7CA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295.917,22</w:t>
            </w:r>
          </w:p>
        </w:tc>
        <w:tc>
          <w:tcPr>
            <w:tcW w:w="529" w:type="pct"/>
            <w:tcBorders>
              <w:top w:val="outset" w:sz="6" w:space="0" w:color="000000"/>
              <w:left w:val="outset" w:sz="6" w:space="0" w:color="000000"/>
              <w:bottom w:val="outset" w:sz="6" w:space="0" w:color="000000"/>
              <w:right w:val="outset" w:sz="6" w:space="0" w:color="000000"/>
            </w:tcBorders>
          </w:tcPr>
          <w:p w14:paraId="0AC392E1" w14:textId="262230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BE680AE" w14:textId="089A96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B9C8A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8B316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F24E1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1ABED14" w14:textId="645CB5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3040</w:t>
            </w:r>
          </w:p>
        </w:tc>
        <w:tc>
          <w:tcPr>
            <w:tcW w:w="749" w:type="pct"/>
            <w:tcBorders>
              <w:top w:val="outset" w:sz="6" w:space="0" w:color="000000"/>
              <w:left w:val="outset" w:sz="6" w:space="0" w:color="000000"/>
              <w:bottom w:val="outset" w:sz="6" w:space="0" w:color="000000"/>
              <w:right w:val="outset" w:sz="6" w:space="0" w:color="000000"/>
            </w:tcBorders>
          </w:tcPr>
          <w:p w14:paraId="2BB2EECF" w14:textId="2DF4E0D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Nagrody o charakterze szczególnym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0A804D2D" w14:textId="00C841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58.500,00</w:t>
            </w:r>
          </w:p>
        </w:tc>
        <w:tc>
          <w:tcPr>
            <w:tcW w:w="529" w:type="pct"/>
            <w:tcBorders>
              <w:top w:val="outset" w:sz="6" w:space="0" w:color="000000"/>
              <w:left w:val="outset" w:sz="6" w:space="0" w:color="000000"/>
              <w:bottom w:val="outset" w:sz="6" w:space="0" w:color="000000"/>
              <w:right w:val="outset" w:sz="6" w:space="0" w:color="000000"/>
            </w:tcBorders>
          </w:tcPr>
          <w:p w14:paraId="771D5FE1" w14:textId="1EE9BC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58.500,00</w:t>
            </w:r>
          </w:p>
        </w:tc>
        <w:tc>
          <w:tcPr>
            <w:tcW w:w="423" w:type="pct"/>
            <w:tcBorders>
              <w:top w:val="outset" w:sz="6" w:space="0" w:color="000000"/>
              <w:left w:val="outset" w:sz="6" w:space="0" w:color="000000"/>
              <w:bottom w:val="outset" w:sz="6" w:space="0" w:color="000000"/>
              <w:right w:val="outset" w:sz="6" w:space="0" w:color="000000"/>
            </w:tcBorders>
          </w:tcPr>
          <w:p w14:paraId="3CF44535" w14:textId="1EAE77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20FCF82" w14:textId="35B693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58.500,00</w:t>
            </w:r>
          </w:p>
        </w:tc>
        <w:tc>
          <w:tcPr>
            <w:tcW w:w="530" w:type="pct"/>
            <w:tcBorders>
              <w:top w:val="outset" w:sz="6" w:space="0" w:color="000000"/>
              <w:left w:val="outset" w:sz="6" w:space="0" w:color="000000"/>
              <w:bottom w:val="outset" w:sz="6" w:space="0" w:color="000000"/>
              <w:right w:val="outset" w:sz="6" w:space="0" w:color="000000"/>
            </w:tcBorders>
          </w:tcPr>
          <w:p w14:paraId="33986C1E" w14:textId="3842C9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58.500,00</w:t>
            </w:r>
          </w:p>
        </w:tc>
        <w:tc>
          <w:tcPr>
            <w:tcW w:w="529" w:type="pct"/>
            <w:tcBorders>
              <w:top w:val="outset" w:sz="6" w:space="0" w:color="000000"/>
              <w:left w:val="outset" w:sz="6" w:space="0" w:color="000000"/>
              <w:bottom w:val="outset" w:sz="6" w:space="0" w:color="000000"/>
              <w:right w:val="outset" w:sz="6" w:space="0" w:color="000000"/>
            </w:tcBorders>
          </w:tcPr>
          <w:p w14:paraId="79789616" w14:textId="2D7A57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22BD02" w14:textId="497E4B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021679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6E795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316CB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123D90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074AD99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5D8B0252" w14:textId="4D7CAB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1.034.704,00</w:t>
            </w:r>
          </w:p>
        </w:tc>
        <w:tc>
          <w:tcPr>
            <w:tcW w:w="529" w:type="pct"/>
            <w:tcBorders>
              <w:top w:val="outset" w:sz="6" w:space="0" w:color="000000"/>
              <w:left w:val="outset" w:sz="6" w:space="0" w:color="000000"/>
              <w:bottom w:val="outset" w:sz="6" w:space="0" w:color="000000"/>
              <w:right w:val="outset" w:sz="6" w:space="0" w:color="000000"/>
            </w:tcBorders>
          </w:tcPr>
          <w:p w14:paraId="38E4FD06" w14:textId="45EEA0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984.376,06</w:t>
            </w:r>
          </w:p>
        </w:tc>
        <w:tc>
          <w:tcPr>
            <w:tcW w:w="423" w:type="pct"/>
            <w:tcBorders>
              <w:top w:val="outset" w:sz="6" w:space="0" w:color="000000"/>
              <w:left w:val="outset" w:sz="6" w:space="0" w:color="000000"/>
              <w:bottom w:val="outset" w:sz="6" w:space="0" w:color="000000"/>
              <w:right w:val="outset" w:sz="6" w:space="0" w:color="000000"/>
            </w:tcBorders>
          </w:tcPr>
          <w:p w14:paraId="43CBA4F9" w14:textId="2CC315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95,14</w:t>
            </w:r>
          </w:p>
        </w:tc>
        <w:tc>
          <w:tcPr>
            <w:tcW w:w="529" w:type="pct"/>
            <w:tcBorders>
              <w:top w:val="outset" w:sz="6" w:space="0" w:color="000000"/>
              <w:left w:val="outset" w:sz="6" w:space="0" w:color="000000"/>
              <w:bottom w:val="outset" w:sz="6" w:space="0" w:color="000000"/>
              <w:right w:val="outset" w:sz="6" w:space="0" w:color="000000"/>
            </w:tcBorders>
          </w:tcPr>
          <w:p w14:paraId="7684BD78" w14:textId="753D60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1.034.704,00</w:t>
            </w:r>
          </w:p>
        </w:tc>
        <w:tc>
          <w:tcPr>
            <w:tcW w:w="530" w:type="pct"/>
            <w:tcBorders>
              <w:top w:val="outset" w:sz="6" w:space="0" w:color="000000"/>
              <w:left w:val="outset" w:sz="6" w:space="0" w:color="000000"/>
              <w:bottom w:val="outset" w:sz="6" w:space="0" w:color="000000"/>
              <w:right w:val="outset" w:sz="6" w:space="0" w:color="000000"/>
            </w:tcBorders>
          </w:tcPr>
          <w:p w14:paraId="5D659CB4" w14:textId="4E99DE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984.376,06</w:t>
            </w:r>
          </w:p>
        </w:tc>
        <w:tc>
          <w:tcPr>
            <w:tcW w:w="529" w:type="pct"/>
            <w:tcBorders>
              <w:top w:val="outset" w:sz="6" w:space="0" w:color="000000"/>
              <w:left w:val="outset" w:sz="6" w:space="0" w:color="000000"/>
              <w:bottom w:val="outset" w:sz="6" w:space="0" w:color="000000"/>
              <w:right w:val="outset" w:sz="6" w:space="0" w:color="000000"/>
            </w:tcBorders>
          </w:tcPr>
          <w:p w14:paraId="1E3985D3" w14:textId="0D1EFC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FCFC0BA" w14:textId="78CA2E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CB5B50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C8F619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9FF35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A4720C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45C159C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259DAE7D" w14:textId="561AD5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66.246,00</w:t>
            </w:r>
          </w:p>
        </w:tc>
        <w:tc>
          <w:tcPr>
            <w:tcW w:w="529" w:type="pct"/>
            <w:tcBorders>
              <w:top w:val="outset" w:sz="6" w:space="0" w:color="000000"/>
              <w:left w:val="outset" w:sz="6" w:space="0" w:color="000000"/>
              <w:bottom w:val="outset" w:sz="6" w:space="0" w:color="000000"/>
              <w:right w:val="outset" w:sz="6" w:space="0" w:color="000000"/>
            </w:tcBorders>
          </w:tcPr>
          <w:p w14:paraId="2D3BB5AC" w14:textId="1F6BFD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66.245,33</w:t>
            </w:r>
          </w:p>
        </w:tc>
        <w:tc>
          <w:tcPr>
            <w:tcW w:w="423" w:type="pct"/>
            <w:tcBorders>
              <w:top w:val="outset" w:sz="6" w:space="0" w:color="000000"/>
              <w:left w:val="outset" w:sz="6" w:space="0" w:color="000000"/>
              <w:bottom w:val="outset" w:sz="6" w:space="0" w:color="000000"/>
              <w:right w:val="outset" w:sz="6" w:space="0" w:color="000000"/>
            </w:tcBorders>
          </w:tcPr>
          <w:p w14:paraId="66B54D2A" w14:textId="3928E8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45E419D" w14:textId="7FEBA6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66.246,00</w:t>
            </w:r>
          </w:p>
        </w:tc>
        <w:tc>
          <w:tcPr>
            <w:tcW w:w="530" w:type="pct"/>
            <w:tcBorders>
              <w:top w:val="outset" w:sz="6" w:space="0" w:color="000000"/>
              <w:left w:val="outset" w:sz="6" w:space="0" w:color="000000"/>
              <w:bottom w:val="outset" w:sz="6" w:space="0" w:color="000000"/>
              <w:right w:val="outset" w:sz="6" w:space="0" w:color="000000"/>
            </w:tcBorders>
          </w:tcPr>
          <w:p w14:paraId="3F07F974" w14:textId="0E56C9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66.245,33</w:t>
            </w:r>
          </w:p>
        </w:tc>
        <w:tc>
          <w:tcPr>
            <w:tcW w:w="529" w:type="pct"/>
            <w:tcBorders>
              <w:top w:val="outset" w:sz="6" w:space="0" w:color="000000"/>
              <w:left w:val="outset" w:sz="6" w:space="0" w:color="000000"/>
              <w:bottom w:val="outset" w:sz="6" w:space="0" w:color="000000"/>
              <w:right w:val="outset" w:sz="6" w:space="0" w:color="000000"/>
            </w:tcBorders>
          </w:tcPr>
          <w:p w14:paraId="2FF9B3AE" w14:textId="7F73D4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96EDA34" w14:textId="19B02A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995D3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EE0FC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E111E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9788A1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00562631" w14:textId="77777777" w:rsidR="00A40A9C" w:rsidRPr="00682F04" w:rsidRDefault="00A40A9C" w:rsidP="00A40A9C">
            <w:pPr>
              <w:pStyle w:val="Nagwek2"/>
              <w:rPr>
                <w:rFonts w:asciiTheme="minorHAnsi" w:hAnsiTheme="minorHAnsi" w:cstheme="minorHAnsi"/>
                <w:b w:val="0"/>
                <w:sz w:val="22"/>
                <w:szCs w:val="22"/>
              </w:rPr>
            </w:pPr>
            <w:r w:rsidRPr="00682F04">
              <w:rPr>
                <w:rFonts w:asciiTheme="minorHAnsi" w:hAnsiTheme="minorHAnsi" w:cstheme="minorHAnsi"/>
                <w:b w:val="0"/>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0403E21F" w14:textId="28C68B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1.010.480,60</w:t>
            </w:r>
          </w:p>
        </w:tc>
        <w:tc>
          <w:tcPr>
            <w:tcW w:w="529" w:type="pct"/>
            <w:tcBorders>
              <w:top w:val="outset" w:sz="6" w:space="0" w:color="000000"/>
              <w:left w:val="outset" w:sz="6" w:space="0" w:color="000000"/>
              <w:bottom w:val="outset" w:sz="6" w:space="0" w:color="000000"/>
              <w:right w:val="outset" w:sz="6" w:space="0" w:color="000000"/>
            </w:tcBorders>
          </w:tcPr>
          <w:p w14:paraId="24067B35" w14:textId="59924D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970.454,58</w:t>
            </w:r>
          </w:p>
        </w:tc>
        <w:tc>
          <w:tcPr>
            <w:tcW w:w="423" w:type="pct"/>
            <w:tcBorders>
              <w:top w:val="outset" w:sz="6" w:space="0" w:color="000000"/>
              <w:left w:val="outset" w:sz="6" w:space="0" w:color="000000"/>
              <w:bottom w:val="outset" w:sz="6" w:space="0" w:color="000000"/>
              <w:right w:val="outset" w:sz="6" w:space="0" w:color="000000"/>
            </w:tcBorders>
          </w:tcPr>
          <w:p w14:paraId="27B16E18" w14:textId="3336C7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96,04</w:t>
            </w:r>
          </w:p>
        </w:tc>
        <w:tc>
          <w:tcPr>
            <w:tcW w:w="529" w:type="pct"/>
            <w:tcBorders>
              <w:top w:val="outset" w:sz="6" w:space="0" w:color="000000"/>
              <w:left w:val="outset" w:sz="6" w:space="0" w:color="000000"/>
              <w:bottom w:val="outset" w:sz="6" w:space="0" w:color="000000"/>
              <w:right w:val="outset" w:sz="6" w:space="0" w:color="000000"/>
            </w:tcBorders>
          </w:tcPr>
          <w:p w14:paraId="5CD9471A" w14:textId="326FFB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1.010.480,60</w:t>
            </w:r>
          </w:p>
        </w:tc>
        <w:tc>
          <w:tcPr>
            <w:tcW w:w="530" w:type="pct"/>
            <w:tcBorders>
              <w:top w:val="outset" w:sz="6" w:space="0" w:color="000000"/>
              <w:left w:val="outset" w:sz="6" w:space="0" w:color="000000"/>
              <w:bottom w:val="outset" w:sz="6" w:space="0" w:color="000000"/>
              <w:right w:val="outset" w:sz="6" w:space="0" w:color="000000"/>
            </w:tcBorders>
          </w:tcPr>
          <w:p w14:paraId="1689915E" w14:textId="0D2122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970.454,58</w:t>
            </w:r>
          </w:p>
        </w:tc>
        <w:tc>
          <w:tcPr>
            <w:tcW w:w="529" w:type="pct"/>
            <w:tcBorders>
              <w:top w:val="outset" w:sz="6" w:space="0" w:color="000000"/>
              <w:left w:val="outset" w:sz="6" w:space="0" w:color="000000"/>
              <w:bottom w:val="outset" w:sz="6" w:space="0" w:color="000000"/>
              <w:right w:val="outset" w:sz="6" w:space="0" w:color="000000"/>
            </w:tcBorders>
          </w:tcPr>
          <w:p w14:paraId="369A87EF" w14:textId="16641B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5DABEC" w14:textId="197F05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CF82BE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39AEB9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94BDD8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E7FA68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322401A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2A5F31B7" w14:textId="39DFB4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113.361,59</w:t>
            </w:r>
          </w:p>
        </w:tc>
        <w:tc>
          <w:tcPr>
            <w:tcW w:w="529" w:type="pct"/>
            <w:tcBorders>
              <w:top w:val="outset" w:sz="6" w:space="0" w:color="000000"/>
              <w:left w:val="outset" w:sz="6" w:space="0" w:color="000000"/>
              <w:bottom w:val="outset" w:sz="6" w:space="0" w:color="000000"/>
              <w:right w:val="outset" w:sz="6" w:space="0" w:color="000000"/>
            </w:tcBorders>
          </w:tcPr>
          <w:p w14:paraId="2103041C" w14:textId="772F57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91.907,22</w:t>
            </w:r>
          </w:p>
        </w:tc>
        <w:tc>
          <w:tcPr>
            <w:tcW w:w="423" w:type="pct"/>
            <w:tcBorders>
              <w:top w:val="outset" w:sz="6" w:space="0" w:color="000000"/>
              <w:left w:val="outset" w:sz="6" w:space="0" w:color="000000"/>
              <w:bottom w:val="outset" w:sz="6" w:space="0" w:color="000000"/>
              <w:right w:val="outset" w:sz="6" w:space="0" w:color="000000"/>
            </w:tcBorders>
          </w:tcPr>
          <w:p w14:paraId="0BC17CB8" w14:textId="302AE6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81,07</w:t>
            </w:r>
          </w:p>
        </w:tc>
        <w:tc>
          <w:tcPr>
            <w:tcW w:w="529" w:type="pct"/>
            <w:tcBorders>
              <w:top w:val="outset" w:sz="6" w:space="0" w:color="000000"/>
              <w:left w:val="outset" w:sz="6" w:space="0" w:color="000000"/>
              <w:bottom w:val="outset" w:sz="6" w:space="0" w:color="000000"/>
              <w:right w:val="outset" w:sz="6" w:space="0" w:color="000000"/>
            </w:tcBorders>
          </w:tcPr>
          <w:p w14:paraId="18DA4A74" w14:textId="4B3242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113.361,59</w:t>
            </w:r>
          </w:p>
        </w:tc>
        <w:tc>
          <w:tcPr>
            <w:tcW w:w="530" w:type="pct"/>
            <w:tcBorders>
              <w:top w:val="outset" w:sz="6" w:space="0" w:color="000000"/>
              <w:left w:val="outset" w:sz="6" w:space="0" w:color="000000"/>
              <w:bottom w:val="outset" w:sz="6" w:space="0" w:color="000000"/>
              <w:right w:val="outset" w:sz="6" w:space="0" w:color="000000"/>
            </w:tcBorders>
          </w:tcPr>
          <w:p w14:paraId="0967130B" w14:textId="623B99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91.907,22</w:t>
            </w:r>
          </w:p>
        </w:tc>
        <w:tc>
          <w:tcPr>
            <w:tcW w:w="529" w:type="pct"/>
            <w:tcBorders>
              <w:top w:val="outset" w:sz="6" w:space="0" w:color="000000"/>
              <w:left w:val="outset" w:sz="6" w:space="0" w:color="000000"/>
              <w:bottom w:val="outset" w:sz="6" w:space="0" w:color="000000"/>
              <w:right w:val="outset" w:sz="6" w:space="0" w:color="000000"/>
            </w:tcBorders>
          </w:tcPr>
          <w:p w14:paraId="52524ABC" w14:textId="390180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A0A01E9" w14:textId="09AC43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DA045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F15E0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DB00F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658115D" w14:textId="37A75A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tcPr>
          <w:p w14:paraId="1B9ED881" w14:textId="4074BC4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37E49DC9" w14:textId="0EE0B4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58860873" w14:textId="3F176D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423" w:type="pct"/>
            <w:tcBorders>
              <w:top w:val="outset" w:sz="6" w:space="0" w:color="000000"/>
              <w:left w:val="outset" w:sz="6" w:space="0" w:color="000000"/>
              <w:bottom w:val="outset" w:sz="6" w:space="0" w:color="000000"/>
              <w:right w:val="outset" w:sz="6" w:space="0" w:color="000000"/>
            </w:tcBorders>
          </w:tcPr>
          <w:p w14:paraId="28FF1B37" w14:textId="0CEBC9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DC3D4FC" w14:textId="237080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3CCEB6BE" w14:textId="2E0A4B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61455FC7" w14:textId="30A3E0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D783D72" w14:textId="19E2AD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B402F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B8F1B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1EE20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4D24F3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5335793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457858CC" w14:textId="5542BD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186.028,50</w:t>
            </w:r>
          </w:p>
        </w:tc>
        <w:tc>
          <w:tcPr>
            <w:tcW w:w="529" w:type="pct"/>
            <w:tcBorders>
              <w:top w:val="outset" w:sz="6" w:space="0" w:color="000000"/>
              <w:left w:val="outset" w:sz="6" w:space="0" w:color="000000"/>
              <w:bottom w:val="outset" w:sz="6" w:space="0" w:color="000000"/>
              <w:right w:val="outset" w:sz="6" w:space="0" w:color="000000"/>
            </w:tcBorders>
          </w:tcPr>
          <w:p w14:paraId="34F362D3" w14:textId="2F1697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186.005,55</w:t>
            </w:r>
          </w:p>
        </w:tc>
        <w:tc>
          <w:tcPr>
            <w:tcW w:w="423" w:type="pct"/>
            <w:tcBorders>
              <w:top w:val="outset" w:sz="6" w:space="0" w:color="000000"/>
              <w:left w:val="outset" w:sz="6" w:space="0" w:color="000000"/>
              <w:bottom w:val="outset" w:sz="6" w:space="0" w:color="000000"/>
              <w:right w:val="outset" w:sz="6" w:space="0" w:color="000000"/>
            </w:tcBorders>
          </w:tcPr>
          <w:p w14:paraId="782314E3" w14:textId="3F020D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74E5394E" w14:textId="5C0A15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186.028,50</w:t>
            </w:r>
          </w:p>
        </w:tc>
        <w:tc>
          <w:tcPr>
            <w:tcW w:w="530" w:type="pct"/>
            <w:tcBorders>
              <w:top w:val="outset" w:sz="6" w:space="0" w:color="000000"/>
              <w:left w:val="outset" w:sz="6" w:space="0" w:color="000000"/>
              <w:bottom w:val="outset" w:sz="6" w:space="0" w:color="000000"/>
              <w:right w:val="outset" w:sz="6" w:space="0" w:color="000000"/>
            </w:tcBorders>
          </w:tcPr>
          <w:p w14:paraId="18D45475" w14:textId="09E93F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186.005,55</w:t>
            </w:r>
          </w:p>
        </w:tc>
        <w:tc>
          <w:tcPr>
            <w:tcW w:w="529" w:type="pct"/>
            <w:tcBorders>
              <w:top w:val="outset" w:sz="6" w:space="0" w:color="000000"/>
              <w:left w:val="outset" w:sz="6" w:space="0" w:color="000000"/>
              <w:bottom w:val="outset" w:sz="6" w:space="0" w:color="000000"/>
              <w:right w:val="outset" w:sz="6" w:space="0" w:color="000000"/>
            </w:tcBorders>
          </w:tcPr>
          <w:p w14:paraId="24B8CE5E" w14:textId="281A27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0D1B906" w14:textId="0E6E4F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51A20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243157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9C2A8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C199B1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1D5FF53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054DE385" w14:textId="4F6C26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241.968,32</w:t>
            </w:r>
          </w:p>
        </w:tc>
        <w:tc>
          <w:tcPr>
            <w:tcW w:w="529" w:type="pct"/>
            <w:tcBorders>
              <w:top w:val="outset" w:sz="6" w:space="0" w:color="000000"/>
              <w:left w:val="outset" w:sz="6" w:space="0" w:color="000000"/>
              <w:bottom w:val="outset" w:sz="6" w:space="0" w:color="000000"/>
              <w:right w:val="outset" w:sz="6" w:space="0" w:color="000000"/>
            </w:tcBorders>
          </w:tcPr>
          <w:p w14:paraId="181E17D2" w14:textId="0FD7ED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197.463,18</w:t>
            </w:r>
          </w:p>
        </w:tc>
        <w:tc>
          <w:tcPr>
            <w:tcW w:w="423" w:type="pct"/>
            <w:tcBorders>
              <w:top w:val="outset" w:sz="6" w:space="0" w:color="000000"/>
              <w:left w:val="outset" w:sz="6" w:space="0" w:color="000000"/>
              <w:bottom w:val="outset" w:sz="6" w:space="0" w:color="000000"/>
              <w:right w:val="outset" w:sz="6" w:space="0" w:color="000000"/>
            </w:tcBorders>
          </w:tcPr>
          <w:p w14:paraId="55849719" w14:textId="39D389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81,61</w:t>
            </w:r>
          </w:p>
        </w:tc>
        <w:tc>
          <w:tcPr>
            <w:tcW w:w="529" w:type="pct"/>
            <w:tcBorders>
              <w:top w:val="outset" w:sz="6" w:space="0" w:color="000000"/>
              <w:left w:val="outset" w:sz="6" w:space="0" w:color="000000"/>
              <w:bottom w:val="outset" w:sz="6" w:space="0" w:color="000000"/>
              <w:right w:val="outset" w:sz="6" w:space="0" w:color="000000"/>
            </w:tcBorders>
          </w:tcPr>
          <w:p w14:paraId="5AA582AE" w14:textId="544262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241.968,32</w:t>
            </w:r>
          </w:p>
        </w:tc>
        <w:tc>
          <w:tcPr>
            <w:tcW w:w="530" w:type="pct"/>
            <w:tcBorders>
              <w:top w:val="outset" w:sz="6" w:space="0" w:color="000000"/>
              <w:left w:val="outset" w:sz="6" w:space="0" w:color="000000"/>
              <w:bottom w:val="outset" w:sz="6" w:space="0" w:color="000000"/>
              <w:right w:val="outset" w:sz="6" w:space="0" w:color="000000"/>
            </w:tcBorders>
          </w:tcPr>
          <w:p w14:paraId="1A933CEE" w14:textId="11D0B6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197.463,18</w:t>
            </w:r>
          </w:p>
        </w:tc>
        <w:tc>
          <w:tcPr>
            <w:tcW w:w="529" w:type="pct"/>
            <w:tcBorders>
              <w:top w:val="outset" w:sz="6" w:space="0" w:color="000000"/>
              <w:left w:val="outset" w:sz="6" w:space="0" w:color="000000"/>
              <w:bottom w:val="outset" w:sz="6" w:space="0" w:color="000000"/>
              <w:right w:val="outset" w:sz="6" w:space="0" w:color="000000"/>
            </w:tcBorders>
          </w:tcPr>
          <w:p w14:paraId="1D9549A2" w14:textId="38DDAA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3369729" w14:textId="2AF34A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B15008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C3131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BF0FB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0CB0DE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68E19E7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328896D1" w14:textId="148E2B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6.300,00</w:t>
            </w:r>
          </w:p>
        </w:tc>
        <w:tc>
          <w:tcPr>
            <w:tcW w:w="529" w:type="pct"/>
            <w:tcBorders>
              <w:top w:val="outset" w:sz="6" w:space="0" w:color="000000"/>
              <w:left w:val="outset" w:sz="6" w:space="0" w:color="000000"/>
              <w:bottom w:val="outset" w:sz="6" w:space="0" w:color="000000"/>
              <w:right w:val="outset" w:sz="6" w:space="0" w:color="000000"/>
            </w:tcBorders>
          </w:tcPr>
          <w:p w14:paraId="3D0E9F20" w14:textId="69B95E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5.630,00</w:t>
            </w:r>
          </w:p>
        </w:tc>
        <w:tc>
          <w:tcPr>
            <w:tcW w:w="423" w:type="pct"/>
            <w:tcBorders>
              <w:top w:val="outset" w:sz="6" w:space="0" w:color="000000"/>
              <w:left w:val="outset" w:sz="6" w:space="0" w:color="000000"/>
              <w:bottom w:val="outset" w:sz="6" w:space="0" w:color="000000"/>
              <w:right w:val="outset" w:sz="6" w:space="0" w:color="000000"/>
            </w:tcBorders>
          </w:tcPr>
          <w:p w14:paraId="74FB683D" w14:textId="0DBAEB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89,37</w:t>
            </w:r>
          </w:p>
        </w:tc>
        <w:tc>
          <w:tcPr>
            <w:tcW w:w="529" w:type="pct"/>
            <w:tcBorders>
              <w:top w:val="outset" w:sz="6" w:space="0" w:color="000000"/>
              <w:left w:val="outset" w:sz="6" w:space="0" w:color="000000"/>
              <w:bottom w:val="outset" w:sz="6" w:space="0" w:color="000000"/>
              <w:right w:val="outset" w:sz="6" w:space="0" w:color="000000"/>
            </w:tcBorders>
          </w:tcPr>
          <w:p w14:paraId="6BDACF4A" w14:textId="0EE41E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6.300,00</w:t>
            </w:r>
          </w:p>
        </w:tc>
        <w:tc>
          <w:tcPr>
            <w:tcW w:w="530" w:type="pct"/>
            <w:tcBorders>
              <w:top w:val="outset" w:sz="6" w:space="0" w:color="000000"/>
              <w:left w:val="outset" w:sz="6" w:space="0" w:color="000000"/>
              <w:bottom w:val="outset" w:sz="6" w:space="0" w:color="000000"/>
              <w:right w:val="outset" w:sz="6" w:space="0" w:color="000000"/>
            </w:tcBorders>
          </w:tcPr>
          <w:p w14:paraId="444F2FB6" w14:textId="606B88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5.630,00</w:t>
            </w:r>
          </w:p>
        </w:tc>
        <w:tc>
          <w:tcPr>
            <w:tcW w:w="529" w:type="pct"/>
            <w:tcBorders>
              <w:top w:val="outset" w:sz="6" w:space="0" w:color="000000"/>
              <w:left w:val="outset" w:sz="6" w:space="0" w:color="000000"/>
              <w:bottom w:val="outset" w:sz="6" w:space="0" w:color="000000"/>
              <w:right w:val="outset" w:sz="6" w:space="0" w:color="000000"/>
            </w:tcBorders>
          </w:tcPr>
          <w:p w14:paraId="2CE62D43" w14:textId="527AE2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5633C82" w14:textId="4F5158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720BF1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FC2D2F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0248BA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50F30E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42D5066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164A05A" w14:textId="3AC9A2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86.600,00</w:t>
            </w:r>
          </w:p>
        </w:tc>
        <w:tc>
          <w:tcPr>
            <w:tcW w:w="529" w:type="pct"/>
            <w:tcBorders>
              <w:top w:val="outset" w:sz="6" w:space="0" w:color="000000"/>
              <w:left w:val="outset" w:sz="6" w:space="0" w:color="000000"/>
              <w:bottom w:val="outset" w:sz="6" w:space="0" w:color="000000"/>
              <w:right w:val="outset" w:sz="6" w:space="0" w:color="000000"/>
            </w:tcBorders>
          </w:tcPr>
          <w:p w14:paraId="0C684FE0" w14:textId="5517E0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81.972,65</w:t>
            </w:r>
          </w:p>
        </w:tc>
        <w:tc>
          <w:tcPr>
            <w:tcW w:w="423" w:type="pct"/>
            <w:tcBorders>
              <w:top w:val="outset" w:sz="6" w:space="0" w:color="000000"/>
              <w:left w:val="outset" w:sz="6" w:space="0" w:color="000000"/>
              <w:bottom w:val="outset" w:sz="6" w:space="0" w:color="000000"/>
              <w:right w:val="outset" w:sz="6" w:space="0" w:color="000000"/>
            </w:tcBorders>
          </w:tcPr>
          <w:p w14:paraId="18CCFA2D" w14:textId="288954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94,66</w:t>
            </w:r>
          </w:p>
        </w:tc>
        <w:tc>
          <w:tcPr>
            <w:tcW w:w="529" w:type="pct"/>
            <w:tcBorders>
              <w:top w:val="outset" w:sz="6" w:space="0" w:color="000000"/>
              <w:left w:val="outset" w:sz="6" w:space="0" w:color="000000"/>
              <w:bottom w:val="outset" w:sz="6" w:space="0" w:color="000000"/>
              <w:right w:val="outset" w:sz="6" w:space="0" w:color="000000"/>
            </w:tcBorders>
          </w:tcPr>
          <w:p w14:paraId="0AA65F5D" w14:textId="186175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86.600,00</w:t>
            </w:r>
          </w:p>
        </w:tc>
        <w:tc>
          <w:tcPr>
            <w:tcW w:w="530" w:type="pct"/>
            <w:tcBorders>
              <w:top w:val="outset" w:sz="6" w:space="0" w:color="000000"/>
              <w:left w:val="outset" w:sz="6" w:space="0" w:color="000000"/>
              <w:bottom w:val="outset" w:sz="6" w:space="0" w:color="000000"/>
              <w:right w:val="outset" w:sz="6" w:space="0" w:color="000000"/>
            </w:tcBorders>
          </w:tcPr>
          <w:p w14:paraId="2BA527CC" w14:textId="6DF847A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81.972,65</w:t>
            </w:r>
          </w:p>
        </w:tc>
        <w:tc>
          <w:tcPr>
            <w:tcW w:w="529" w:type="pct"/>
            <w:tcBorders>
              <w:top w:val="outset" w:sz="6" w:space="0" w:color="000000"/>
              <w:left w:val="outset" w:sz="6" w:space="0" w:color="000000"/>
              <w:bottom w:val="outset" w:sz="6" w:space="0" w:color="000000"/>
              <w:right w:val="outset" w:sz="6" w:space="0" w:color="000000"/>
            </w:tcBorders>
          </w:tcPr>
          <w:p w14:paraId="79F4975B" w14:textId="7EB5FE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5F893D" w14:textId="26E7F3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3D5EA8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4FA88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9013DD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FAEA2DF" w14:textId="67F416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4350</w:t>
            </w:r>
          </w:p>
        </w:tc>
        <w:tc>
          <w:tcPr>
            <w:tcW w:w="749" w:type="pct"/>
            <w:tcBorders>
              <w:top w:val="outset" w:sz="6" w:space="0" w:color="000000"/>
              <w:left w:val="outset" w:sz="6" w:space="0" w:color="000000"/>
              <w:bottom w:val="outset" w:sz="6" w:space="0" w:color="000000"/>
              <w:right w:val="outset" w:sz="6" w:space="0" w:color="000000"/>
            </w:tcBorders>
          </w:tcPr>
          <w:p w14:paraId="09AB1437" w14:textId="0D01DFA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towarów (w szczególności materiałów, leków, żywności)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0333353C" w14:textId="29F6A5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6.241,49</w:t>
            </w:r>
          </w:p>
        </w:tc>
        <w:tc>
          <w:tcPr>
            <w:tcW w:w="529" w:type="pct"/>
            <w:tcBorders>
              <w:top w:val="outset" w:sz="6" w:space="0" w:color="000000"/>
              <w:left w:val="outset" w:sz="6" w:space="0" w:color="000000"/>
              <w:bottom w:val="outset" w:sz="6" w:space="0" w:color="000000"/>
              <w:right w:val="outset" w:sz="6" w:space="0" w:color="000000"/>
            </w:tcBorders>
          </w:tcPr>
          <w:p w14:paraId="5E8DFB90" w14:textId="68B83E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6.241,49</w:t>
            </w:r>
          </w:p>
        </w:tc>
        <w:tc>
          <w:tcPr>
            <w:tcW w:w="423" w:type="pct"/>
            <w:tcBorders>
              <w:top w:val="outset" w:sz="6" w:space="0" w:color="000000"/>
              <w:left w:val="outset" w:sz="6" w:space="0" w:color="000000"/>
              <w:bottom w:val="outset" w:sz="6" w:space="0" w:color="000000"/>
              <w:right w:val="outset" w:sz="6" w:space="0" w:color="000000"/>
            </w:tcBorders>
          </w:tcPr>
          <w:p w14:paraId="07F8A912" w14:textId="7412C8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97AD547" w14:textId="68E266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6.241,49</w:t>
            </w:r>
          </w:p>
        </w:tc>
        <w:tc>
          <w:tcPr>
            <w:tcW w:w="530" w:type="pct"/>
            <w:tcBorders>
              <w:top w:val="outset" w:sz="6" w:space="0" w:color="000000"/>
              <w:left w:val="outset" w:sz="6" w:space="0" w:color="000000"/>
              <w:bottom w:val="outset" w:sz="6" w:space="0" w:color="000000"/>
              <w:right w:val="outset" w:sz="6" w:space="0" w:color="000000"/>
            </w:tcBorders>
          </w:tcPr>
          <w:p w14:paraId="2854F869" w14:textId="507E69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6.241,49</w:t>
            </w:r>
          </w:p>
        </w:tc>
        <w:tc>
          <w:tcPr>
            <w:tcW w:w="529" w:type="pct"/>
            <w:tcBorders>
              <w:top w:val="outset" w:sz="6" w:space="0" w:color="000000"/>
              <w:left w:val="outset" w:sz="6" w:space="0" w:color="000000"/>
              <w:bottom w:val="outset" w:sz="6" w:space="0" w:color="000000"/>
              <w:right w:val="outset" w:sz="6" w:space="0" w:color="000000"/>
            </w:tcBorders>
          </w:tcPr>
          <w:p w14:paraId="5ECA9209" w14:textId="2B82F6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C513E76" w14:textId="5A2F7E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8AC5E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502F6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37259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FA8C02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07DFA26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29654EC3" w14:textId="77385A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3.910,00</w:t>
            </w:r>
          </w:p>
        </w:tc>
        <w:tc>
          <w:tcPr>
            <w:tcW w:w="529" w:type="pct"/>
            <w:tcBorders>
              <w:top w:val="outset" w:sz="6" w:space="0" w:color="000000"/>
              <w:left w:val="outset" w:sz="6" w:space="0" w:color="000000"/>
              <w:bottom w:val="outset" w:sz="6" w:space="0" w:color="000000"/>
              <w:right w:val="outset" w:sz="6" w:space="0" w:color="000000"/>
            </w:tcBorders>
          </w:tcPr>
          <w:p w14:paraId="2E8B5B6B" w14:textId="29F692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3.774,55</w:t>
            </w:r>
          </w:p>
        </w:tc>
        <w:tc>
          <w:tcPr>
            <w:tcW w:w="423" w:type="pct"/>
            <w:tcBorders>
              <w:top w:val="outset" w:sz="6" w:space="0" w:color="000000"/>
              <w:left w:val="outset" w:sz="6" w:space="0" w:color="000000"/>
              <w:bottom w:val="outset" w:sz="6" w:space="0" w:color="000000"/>
              <w:right w:val="outset" w:sz="6" w:space="0" w:color="000000"/>
            </w:tcBorders>
          </w:tcPr>
          <w:p w14:paraId="333EE3C6" w14:textId="34962D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96,54</w:t>
            </w:r>
          </w:p>
        </w:tc>
        <w:tc>
          <w:tcPr>
            <w:tcW w:w="529" w:type="pct"/>
            <w:tcBorders>
              <w:top w:val="outset" w:sz="6" w:space="0" w:color="000000"/>
              <w:left w:val="outset" w:sz="6" w:space="0" w:color="000000"/>
              <w:bottom w:val="outset" w:sz="6" w:space="0" w:color="000000"/>
              <w:right w:val="outset" w:sz="6" w:space="0" w:color="000000"/>
            </w:tcBorders>
          </w:tcPr>
          <w:p w14:paraId="0EB4FCD9" w14:textId="1C9FAB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3.910,00</w:t>
            </w:r>
          </w:p>
        </w:tc>
        <w:tc>
          <w:tcPr>
            <w:tcW w:w="530" w:type="pct"/>
            <w:tcBorders>
              <w:top w:val="outset" w:sz="6" w:space="0" w:color="000000"/>
              <w:left w:val="outset" w:sz="6" w:space="0" w:color="000000"/>
              <w:bottom w:val="outset" w:sz="6" w:space="0" w:color="000000"/>
              <w:right w:val="outset" w:sz="6" w:space="0" w:color="000000"/>
            </w:tcBorders>
          </w:tcPr>
          <w:p w14:paraId="5054C31C" w14:textId="3474E8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3.774,55</w:t>
            </w:r>
          </w:p>
        </w:tc>
        <w:tc>
          <w:tcPr>
            <w:tcW w:w="529" w:type="pct"/>
            <w:tcBorders>
              <w:top w:val="outset" w:sz="6" w:space="0" w:color="000000"/>
              <w:left w:val="outset" w:sz="6" w:space="0" w:color="000000"/>
              <w:bottom w:val="outset" w:sz="6" w:space="0" w:color="000000"/>
              <w:right w:val="outset" w:sz="6" w:space="0" w:color="000000"/>
            </w:tcBorders>
          </w:tcPr>
          <w:p w14:paraId="5ECDDE70" w14:textId="6B01AF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ADB63A7" w14:textId="3AADF2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6D84AB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FD6E64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4D87B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35C417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254723F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353B1F4F" w14:textId="09FBAF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5.110,00</w:t>
            </w:r>
          </w:p>
        </w:tc>
        <w:tc>
          <w:tcPr>
            <w:tcW w:w="529" w:type="pct"/>
            <w:tcBorders>
              <w:top w:val="outset" w:sz="6" w:space="0" w:color="000000"/>
              <w:left w:val="outset" w:sz="6" w:space="0" w:color="000000"/>
              <w:bottom w:val="outset" w:sz="6" w:space="0" w:color="000000"/>
              <w:right w:val="outset" w:sz="6" w:space="0" w:color="000000"/>
            </w:tcBorders>
          </w:tcPr>
          <w:p w14:paraId="382CE11B" w14:textId="68929A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4.922,00</w:t>
            </w:r>
          </w:p>
        </w:tc>
        <w:tc>
          <w:tcPr>
            <w:tcW w:w="423" w:type="pct"/>
            <w:tcBorders>
              <w:top w:val="outset" w:sz="6" w:space="0" w:color="000000"/>
              <w:left w:val="outset" w:sz="6" w:space="0" w:color="000000"/>
              <w:bottom w:val="outset" w:sz="6" w:space="0" w:color="000000"/>
              <w:right w:val="outset" w:sz="6" w:space="0" w:color="000000"/>
            </w:tcBorders>
          </w:tcPr>
          <w:p w14:paraId="2CC4A69F" w14:textId="1A4C5B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96,32</w:t>
            </w:r>
          </w:p>
        </w:tc>
        <w:tc>
          <w:tcPr>
            <w:tcW w:w="529" w:type="pct"/>
            <w:tcBorders>
              <w:top w:val="outset" w:sz="6" w:space="0" w:color="000000"/>
              <w:left w:val="outset" w:sz="6" w:space="0" w:color="000000"/>
              <w:bottom w:val="outset" w:sz="6" w:space="0" w:color="000000"/>
              <w:right w:val="outset" w:sz="6" w:space="0" w:color="000000"/>
            </w:tcBorders>
          </w:tcPr>
          <w:p w14:paraId="0F38E520" w14:textId="04111C5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5.110,00</w:t>
            </w:r>
          </w:p>
        </w:tc>
        <w:tc>
          <w:tcPr>
            <w:tcW w:w="530" w:type="pct"/>
            <w:tcBorders>
              <w:top w:val="outset" w:sz="6" w:space="0" w:color="000000"/>
              <w:left w:val="outset" w:sz="6" w:space="0" w:color="000000"/>
              <w:bottom w:val="outset" w:sz="6" w:space="0" w:color="000000"/>
              <w:right w:val="outset" w:sz="6" w:space="0" w:color="000000"/>
            </w:tcBorders>
          </w:tcPr>
          <w:p w14:paraId="14BABB6B" w14:textId="1F77DC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4.922,00</w:t>
            </w:r>
          </w:p>
        </w:tc>
        <w:tc>
          <w:tcPr>
            <w:tcW w:w="529" w:type="pct"/>
            <w:tcBorders>
              <w:top w:val="outset" w:sz="6" w:space="0" w:color="000000"/>
              <w:left w:val="outset" w:sz="6" w:space="0" w:color="000000"/>
              <w:bottom w:val="outset" w:sz="6" w:space="0" w:color="000000"/>
              <w:right w:val="outset" w:sz="6" w:space="0" w:color="000000"/>
            </w:tcBorders>
          </w:tcPr>
          <w:p w14:paraId="5AB4B396" w14:textId="3E2EFD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5A78C7" w14:textId="2BB2DC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951A6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2B792A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7818B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FE2B21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26D7A4E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39DF0040" w14:textId="5CCC51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23.200,00</w:t>
            </w:r>
          </w:p>
        </w:tc>
        <w:tc>
          <w:tcPr>
            <w:tcW w:w="529" w:type="pct"/>
            <w:tcBorders>
              <w:top w:val="outset" w:sz="6" w:space="0" w:color="000000"/>
              <w:left w:val="outset" w:sz="6" w:space="0" w:color="000000"/>
              <w:bottom w:val="outset" w:sz="6" w:space="0" w:color="000000"/>
              <w:right w:val="outset" w:sz="6" w:space="0" w:color="000000"/>
            </w:tcBorders>
          </w:tcPr>
          <w:p w14:paraId="3B195D29" w14:textId="35A6AF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22.903,45</w:t>
            </w:r>
          </w:p>
        </w:tc>
        <w:tc>
          <w:tcPr>
            <w:tcW w:w="423" w:type="pct"/>
            <w:tcBorders>
              <w:top w:val="outset" w:sz="6" w:space="0" w:color="000000"/>
              <w:left w:val="outset" w:sz="6" w:space="0" w:color="000000"/>
              <w:bottom w:val="outset" w:sz="6" w:space="0" w:color="000000"/>
              <w:right w:val="outset" w:sz="6" w:space="0" w:color="000000"/>
            </w:tcBorders>
          </w:tcPr>
          <w:p w14:paraId="5717B36D" w14:textId="5A7543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98,72</w:t>
            </w:r>
          </w:p>
        </w:tc>
        <w:tc>
          <w:tcPr>
            <w:tcW w:w="529" w:type="pct"/>
            <w:tcBorders>
              <w:top w:val="outset" w:sz="6" w:space="0" w:color="000000"/>
              <w:left w:val="outset" w:sz="6" w:space="0" w:color="000000"/>
              <w:bottom w:val="outset" w:sz="6" w:space="0" w:color="000000"/>
              <w:right w:val="outset" w:sz="6" w:space="0" w:color="000000"/>
            </w:tcBorders>
          </w:tcPr>
          <w:p w14:paraId="434B4C04" w14:textId="544EAC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23.200,00</w:t>
            </w:r>
          </w:p>
        </w:tc>
        <w:tc>
          <w:tcPr>
            <w:tcW w:w="530" w:type="pct"/>
            <w:tcBorders>
              <w:top w:val="outset" w:sz="6" w:space="0" w:color="000000"/>
              <w:left w:val="outset" w:sz="6" w:space="0" w:color="000000"/>
              <w:bottom w:val="outset" w:sz="6" w:space="0" w:color="000000"/>
              <w:right w:val="outset" w:sz="6" w:space="0" w:color="000000"/>
            </w:tcBorders>
          </w:tcPr>
          <w:p w14:paraId="3AB0131D" w14:textId="692BC3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22.903,45</w:t>
            </w:r>
          </w:p>
        </w:tc>
        <w:tc>
          <w:tcPr>
            <w:tcW w:w="529" w:type="pct"/>
            <w:tcBorders>
              <w:top w:val="outset" w:sz="6" w:space="0" w:color="000000"/>
              <w:left w:val="outset" w:sz="6" w:space="0" w:color="000000"/>
              <w:bottom w:val="outset" w:sz="6" w:space="0" w:color="000000"/>
              <w:right w:val="outset" w:sz="6" w:space="0" w:color="000000"/>
            </w:tcBorders>
          </w:tcPr>
          <w:p w14:paraId="0FDA1B53" w14:textId="07C49C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D57062F" w14:textId="1CAAA9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3151B6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922DFB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9EE85A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E8ABE7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1BB906A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24407249" w14:textId="26B80E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239.980,00</w:t>
            </w:r>
          </w:p>
        </w:tc>
        <w:tc>
          <w:tcPr>
            <w:tcW w:w="529" w:type="pct"/>
            <w:tcBorders>
              <w:top w:val="outset" w:sz="6" w:space="0" w:color="000000"/>
              <w:left w:val="outset" w:sz="6" w:space="0" w:color="000000"/>
              <w:bottom w:val="outset" w:sz="6" w:space="0" w:color="000000"/>
              <w:right w:val="outset" w:sz="6" w:space="0" w:color="000000"/>
            </w:tcBorders>
          </w:tcPr>
          <w:p w14:paraId="576D108B" w14:textId="11B0FB7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237.797,28</w:t>
            </w:r>
          </w:p>
        </w:tc>
        <w:tc>
          <w:tcPr>
            <w:tcW w:w="423" w:type="pct"/>
            <w:tcBorders>
              <w:top w:val="outset" w:sz="6" w:space="0" w:color="000000"/>
              <w:left w:val="outset" w:sz="6" w:space="0" w:color="000000"/>
              <w:bottom w:val="outset" w:sz="6" w:space="0" w:color="000000"/>
              <w:right w:val="outset" w:sz="6" w:space="0" w:color="000000"/>
            </w:tcBorders>
          </w:tcPr>
          <w:p w14:paraId="0E207CEA" w14:textId="0C00C7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99,09</w:t>
            </w:r>
          </w:p>
        </w:tc>
        <w:tc>
          <w:tcPr>
            <w:tcW w:w="529" w:type="pct"/>
            <w:tcBorders>
              <w:top w:val="outset" w:sz="6" w:space="0" w:color="000000"/>
              <w:left w:val="outset" w:sz="6" w:space="0" w:color="000000"/>
              <w:bottom w:val="outset" w:sz="6" w:space="0" w:color="000000"/>
              <w:right w:val="outset" w:sz="6" w:space="0" w:color="000000"/>
            </w:tcBorders>
          </w:tcPr>
          <w:p w14:paraId="0F64DD60" w14:textId="4EF5B9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239.980,00</w:t>
            </w:r>
          </w:p>
        </w:tc>
        <w:tc>
          <w:tcPr>
            <w:tcW w:w="530" w:type="pct"/>
            <w:tcBorders>
              <w:top w:val="outset" w:sz="6" w:space="0" w:color="000000"/>
              <w:left w:val="outset" w:sz="6" w:space="0" w:color="000000"/>
              <w:bottom w:val="outset" w:sz="6" w:space="0" w:color="000000"/>
              <w:right w:val="outset" w:sz="6" w:space="0" w:color="000000"/>
            </w:tcBorders>
          </w:tcPr>
          <w:p w14:paraId="2B8D607A" w14:textId="43E932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237.797,28</w:t>
            </w:r>
          </w:p>
        </w:tc>
        <w:tc>
          <w:tcPr>
            <w:tcW w:w="529" w:type="pct"/>
            <w:tcBorders>
              <w:top w:val="outset" w:sz="6" w:space="0" w:color="000000"/>
              <w:left w:val="outset" w:sz="6" w:space="0" w:color="000000"/>
              <w:bottom w:val="outset" w:sz="6" w:space="0" w:color="000000"/>
              <w:right w:val="outset" w:sz="6" w:space="0" w:color="000000"/>
            </w:tcBorders>
          </w:tcPr>
          <w:p w14:paraId="69BAEF6D" w14:textId="5A3FF40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38010E6" w14:textId="6282C9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020ED0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A4D32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44F24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40F84B5" w14:textId="7CF975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4710</w:t>
            </w:r>
          </w:p>
        </w:tc>
        <w:tc>
          <w:tcPr>
            <w:tcW w:w="749" w:type="pct"/>
            <w:tcBorders>
              <w:top w:val="outset" w:sz="6" w:space="0" w:color="000000"/>
              <w:left w:val="outset" w:sz="6" w:space="0" w:color="000000"/>
              <w:bottom w:val="outset" w:sz="6" w:space="0" w:color="000000"/>
              <w:right w:val="outset" w:sz="6" w:space="0" w:color="000000"/>
            </w:tcBorders>
          </w:tcPr>
          <w:p w14:paraId="3262D16C" w14:textId="5FE6009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Wpłaty na PPK finansowane przez podmiot zatrudniający</w:t>
            </w:r>
          </w:p>
        </w:tc>
        <w:tc>
          <w:tcPr>
            <w:tcW w:w="529" w:type="pct"/>
            <w:tcBorders>
              <w:top w:val="outset" w:sz="6" w:space="0" w:color="000000"/>
              <w:left w:val="outset" w:sz="6" w:space="0" w:color="000000"/>
              <w:bottom w:val="outset" w:sz="6" w:space="0" w:color="000000"/>
              <w:right w:val="outset" w:sz="6" w:space="0" w:color="000000"/>
            </w:tcBorders>
          </w:tcPr>
          <w:p w14:paraId="1408E285" w14:textId="55BAD70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3.400,00</w:t>
            </w:r>
          </w:p>
        </w:tc>
        <w:tc>
          <w:tcPr>
            <w:tcW w:w="529" w:type="pct"/>
            <w:tcBorders>
              <w:top w:val="outset" w:sz="6" w:space="0" w:color="000000"/>
              <w:left w:val="outset" w:sz="6" w:space="0" w:color="000000"/>
              <w:bottom w:val="outset" w:sz="6" w:space="0" w:color="000000"/>
              <w:right w:val="outset" w:sz="6" w:space="0" w:color="000000"/>
            </w:tcBorders>
          </w:tcPr>
          <w:p w14:paraId="33E6CA54" w14:textId="668E31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3.182,75</w:t>
            </w:r>
          </w:p>
        </w:tc>
        <w:tc>
          <w:tcPr>
            <w:tcW w:w="423" w:type="pct"/>
            <w:tcBorders>
              <w:top w:val="outset" w:sz="6" w:space="0" w:color="000000"/>
              <w:left w:val="outset" w:sz="6" w:space="0" w:color="000000"/>
              <w:bottom w:val="outset" w:sz="6" w:space="0" w:color="000000"/>
              <w:right w:val="outset" w:sz="6" w:space="0" w:color="000000"/>
            </w:tcBorders>
          </w:tcPr>
          <w:p w14:paraId="37ECD354" w14:textId="076D27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93,61</w:t>
            </w:r>
          </w:p>
        </w:tc>
        <w:tc>
          <w:tcPr>
            <w:tcW w:w="529" w:type="pct"/>
            <w:tcBorders>
              <w:top w:val="outset" w:sz="6" w:space="0" w:color="000000"/>
              <w:left w:val="outset" w:sz="6" w:space="0" w:color="000000"/>
              <w:bottom w:val="outset" w:sz="6" w:space="0" w:color="000000"/>
              <w:right w:val="outset" w:sz="6" w:space="0" w:color="000000"/>
            </w:tcBorders>
          </w:tcPr>
          <w:p w14:paraId="13741D0D" w14:textId="6447F2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3.400,00</w:t>
            </w:r>
          </w:p>
        </w:tc>
        <w:tc>
          <w:tcPr>
            <w:tcW w:w="530" w:type="pct"/>
            <w:tcBorders>
              <w:top w:val="outset" w:sz="6" w:space="0" w:color="000000"/>
              <w:left w:val="outset" w:sz="6" w:space="0" w:color="000000"/>
              <w:bottom w:val="outset" w:sz="6" w:space="0" w:color="000000"/>
              <w:right w:val="outset" w:sz="6" w:space="0" w:color="000000"/>
            </w:tcBorders>
          </w:tcPr>
          <w:p w14:paraId="688B45E6" w14:textId="374031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3.182,75</w:t>
            </w:r>
          </w:p>
        </w:tc>
        <w:tc>
          <w:tcPr>
            <w:tcW w:w="529" w:type="pct"/>
            <w:tcBorders>
              <w:top w:val="outset" w:sz="6" w:space="0" w:color="000000"/>
              <w:left w:val="outset" w:sz="6" w:space="0" w:color="000000"/>
              <w:bottom w:val="outset" w:sz="6" w:space="0" w:color="000000"/>
              <w:right w:val="outset" w:sz="6" w:space="0" w:color="000000"/>
            </w:tcBorders>
          </w:tcPr>
          <w:p w14:paraId="42058203" w14:textId="4E6D9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85997C9" w14:textId="5E2C92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B4E7C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C8FBB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6D3EE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213BA6D" w14:textId="4D25D6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4750</w:t>
            </w:r>
          </w:p>
        </w:tc>
        <w:tc>
          <w:tcPr>
            <w:tcW w:w="749" w:type="pct"/>
            <w:tcBorders>
              <w:top w:val="outset" w:sz="6" w:space="0" w:color="000000"/>
              <w:left w:val="outset" w:sz="6" w:space="0" w:color="000000"/>
              <w:bottom w:val="outset" w:sz="6" w:space="0" w:color="000000"/>
              <w:right w:val="outset" w:sz="6" w:space="0" w:color="000000"/>
            </w:tcBorders>
          </w:tcPr>
          <w:p w14:paraId="09E3C782" w14:textId="488BDC3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i uposażenia wypłacane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02698CE3" w14:textId="6C3093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29.163,58</w:t>
            </w:r>
          </w:p>
        </w:tc>
        <w:tc>
          <w:tcPr>
            <w:tcW w:w="529" w:type="pct"/>
            <w:tcBorders>
              <w:top w:val="outset" w:sz="6" w:space="0" w:color="000000"/>
              <w:left w:val="outset" w:sz="6" w:space="0" w:color="000000"/>
              <w:bottom w:val="outset" w:sz="6" w:space="0" w:color="000000"/>
              <w:right w:val="outset" w:sz="6" w:space="0" w:color="000000"/>
            </w:tcBorders>
          </w:tcPr>
          <w:p w14:paraId="264E9EF5" w14:textId="10C738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29.163,58</w:t>
            </w:r>
          </w:p>
        </w:tc>
        <w:tc>
          <w:tcPr>
            <w:tcW w:w="423" w:type="pct"/>
            <w:tcBorders>
              <w:top w:val="outset" w:sz="6" w:space="0" w:color="000000"/>
              <w:left w:val="outset" w:sz="6" w:space="0" w:color="000000"/>
              <w:bottom w:val="outset" w:sz="6" w:space="0" w:color="000000"/>
              <w:right w:val="outset" w:sz="6" w:space="0" w:color="000000"/>
            </w:tcBorders>
          </w:tcPr>
          <w:p w14:paraId="3134E337" w14:textId="2A9A8E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4FD8707" w14:textId="34B480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29.163,58</w:t>
            </w:r>
          </w:p>
        </w:tc>
        <w:tc>
          <w:tcPr>
            <w:tcW w:w="530" w:type="pct"/>
            <w:tcBorders>
              <w:top w:val="outset" w:sz="6" w:space="0" w:color="000000"/>
              <w:left w:val="outset" w:sz="6" w:space="0" w:color="000000"/>
              <w:bottom w:val="outset" w:sz="6" w:space="0" w:color="000000"/>
              <w:right w:val="outset" w:sz="6" w:space="0" w:color="000000"/>
            </w:tcBorders>
          </w:tcPr>
          <w:p w14:paraId="1D31ED6A" w14:textId="0BC11B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29.163,58</w:t>
            </w:r>
          </w:p>
        </w:tc>
        <w:tc>
          <w:tcPr>
            <w:tcW w:w="529" w:type="pct"/>
            <w:tcBorders>
              <w:top w:val="outset" w:sz="6" w:space="0" w:color="000000"/>
              <w:left w:val="outset" w:sz="6" w:space="0" w:color="000000"/>
              <w:bottom w:val="outset" w:sz="6" w:space="0" w:color="000000"/>
              <w:right w:val="outset" w:sz="6" w:space="0" w:color="000000"/>
            </w:tcBorders>
          </w:tcPr>
          <w:p w14:paraId="1F6DB521" w14:textId="6F008E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CA809D" w14:textId="035F61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22328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B9C7B2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D2E78A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AD6F8C1" w14:textId="6680DF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5411E166" w14:textId="44D5DEE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4D00E570" w14:textId="49538A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4.453.482,79</w:t>
            </w:r>
          </w:p>
        </w:tc>
        <w:tc>
          <w:tcPr>
            <w:tcW w:w="529" w:type="pct"/>
            <w:tcBorders>
              <w:top w:val="outset" w:sz="6" w:space="0" w:color="000000"/>
              <w:left w:val="outset" w:sz="6" w:space="0" w:color="000000"/>
              <w:bottom w:val="outset" w:sz="6" w:space="0" w:color="000000"/>
              <w:right w:val="outset" w:sz="6" w:space="0" w:color="000000"/>
            </w:tcBorders>
          </w:tcPr>
          <w:p w14:paraId="366EDC4B" w14:textId="518C8C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4.389.078,20</w:t>
            </w:r>
          </w:p>
        </w:tc>
        <w:tc>
          <w:tcPr>
            <w:tcW w:w="423" w:type="pct"/>
            <w:tcBorders>
              <w:top w:val="outset" w:sz="6" w:space="0" w:color="000000"/>
              <w:left w:val="outset" w:sz="6" w:space="0" w:color="000000"/>
              <w:bottom w:val="outset" w:sz="6" w:space="0" w:color="000000"/>
              <w:right w:val="outset" w:sz="6" w:space="0" w:color="000000"/>
            </w:tcBorders>
          </w:tcPr>
          <w:p w14:paraId="56060495" w14:textId="6EA939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98,55</w:t>
            </w:r>
          </w:p>
        </w:tc>
        <w:tc>
          <w:tcPr>
            <w:tcW w:w="529" w:type="pct"/>
            <w:tcBorders>
              <w:top w:val="outset" w:sz="6" w:space="0" w:color="000000"/>
              <w:left w:val="outset" w:sz="6" w:space="0" w:color="000000"/>
              <w:bottom w:val="outset" w:sz="6" w:space="0" w:color="000000"/>
              <w:right w:val="outset" w:sz="6" w:space="0" w:color="000000"/>
            </w:tcBorders>
          </w:tcPr>
          <w:p w14:paraId="3FEAB214" w14:textId="0A4D5B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4.453.482,79</w:t>
            </w:r>
          </w:p>
        </w:tc>
        <w:tc>
          <w:tcPr>
            <w:tcW w:w="530" w:type="pct"/>
            <w:tcBorders>
              <w:top w:val="outset" w:sz="6" w:space="0" w:color="000000"/>
              <w:left w:val="outset" w:sz="6" w:space="0" w:color="000000"/>
              <w:bottom w:val="outset" w:sz="6" w:space="0" w:color="000000"/>
              <w:right w:val="outset" w:sz="6" w:space="0" w:color="000000"/>
            </w:tcBorders>
          </w:tcPr>
          <w:p w14:paraId="29BE7CF6" w14:textId="54AD0B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4.389.078,20</w:t>
            </w:r>
          </w:p>
        </w:tc>
        <w:tc>
          <w:tcPr>
            <w:tcW w:w="529" w:type="pct"/>
            <w:tcBorders>
              <w:top w:val="outset" w:sz="6" w:space="0" w:color="000000"/>
              <w:left w:val="outset" w:sz="6" w:space="0" w:color="000000"/>
              <w:bottom w:val="outset" w:sz="6" w:space="0" w:color="000000"/>
              <w:right w:val="outset" w:sz="6" w:space="0" w:color="000000"/>
            </w:tcBorders>
          </w:tcPr>
          <w:p w14:paraId="0BCCBF17" w14:textId="7D3718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8CB810A" w14:textId="45BEBC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471127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F8A1C4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6AB39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877A64E" w14:textId="1A0136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6133D600" w14:textId="718C11C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1CA5ABC6" w14:textId="53BBFC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336.536,00</w:t>
            </w:r>
          </w:p>
        </w:tc>
        <w:tc>
          <w:tcPr>
            <w:tcW w:w="529" w:type="pct"/>
            <w:tcBorders>
              <w:top w:val="outset" w:sz="6" w:space="0" w:color="000000"/>
              <w:left w:val="outset" w:sz="6" w:space="0" w:color="000000"/>
              <w:bottom w:val="outset" w:sz="6" w:space="0" w:color="000000"/>
              <w:right w:val="outset" w:sz="6" w:space="0" w:color="000000"/>
            </w:tcBorders>
          </w:tcPr>
          <w:p w14:paraId="1ABB8261" w14:textId="56E959C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336.534,84</w:t>
            </w:r>
          </w:p>
        </w:tc>
        <w:tc>
          <w:tcPr>
            <w:tcW w:w="423" w:type="pct"/>
            <w:tcBorders>
              <w:top w:val="outset" w:sz="6" w:space="0" w:color="000000"/>
              <w:left w:val="outset" w:sz="6" w:space="0" w:color="000000"/>
              <w:bottom w:val="outset" w:sz="6" w:space="0" w:color="000000"/>
              <w:right w:val="outset" w:sz="6" w:space="0" w:color="000000"/>
            </w:tcBorders>
          </w:tcPr>
          <w:p w14:paraId="2685869A" w14:textId="0B5415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B8980BC" w14:textId="0D9C2E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336.536,00</w:t>
            </w:r>
          </w:p>
        </w:tc>
        <w:tc>
          <w:tcPr>
            <w:tcW w:w="530" w:type="pct"/>
            <w:tcBorders>
              <w:top w:val="outset" w:sz="6" w:space="0" w:color="000000"/>
              <w:left w:val="outset" w:sz="6" w:space="0" w:color="000000"/>
              <w:bottom w:val="outset" w:sz="6" w:space="0" w:color="000000"/>
              <w:right w:val="outset" w:sz="6" w:space="0" w:color="000000"/>
            </w:tcBorders>
          </w:tcPr>
          <w:p w14:paraId="151C8E62" w14:textId="3BB6EF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336.534,84</w:t>
            </w:r>
          </w:p>
        </w:tc>
        <w:tc>
          <w:tcPr>
            <w:tcW w:w="529" w:type="pct"/>
            <w:tcBorders>
              <w:top w:val="outset" w:sz="6" w:space="0" w:color="000000"/>
              <w:left w:val="outset" w:sz="6" w:space="0" w:color="000000"/>
              <w:bottom w:val="outset" w:sz="6" w:space="0" w:color="000000"/>
              <w:right w:val="outset" w:sz="6" w:space="0" w:color="000000"/>
            </w:tcBorders>
          </w:tcPr>
          <w:p w14:paraId="038EF03D" w14:textId="415CC5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DA31533" w14:textId="1F0559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56C5BB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A98FC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2FE460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D02D03" w14:textId="1286B2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4850</w:t>
            </w:r>
          </w:p>
        </w:tc>
        <w:tc>
          <w:tcPr>
            <w:tcW w:w="749" w:type="pct"/>
            <w:tcBorders>
              <w:top w:val="outset" w:sz="6" w:space="0" w:color="000000"/>
              <w:left w:val="outset" w:sz="6" w:space="0" w:color="000000"/>
              <w:bottom w:val="outset" w:sz="6" w:space="0" w:color="000000"/>
              <w:right w:val="outset" w:sz="6" w:space="0" w:color="000000"/>
            </w:tcBorders>
          </w:tcPr>
          <w:p w14:paraId="205BC315" w14:textId="7F1E91C6"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i inne pochodne od wynagrodzeń pracowników wypłacanych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7B57B1E6" w14:textId="4CDD30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5.017,86</w:t>
            </w:r>
          </w:p>
        </w:tc>
        <w:tc>
          <w:tcPr>
            <w:tcW w:w="529" w:type="pct"/>
            <w:tcBorders>
              <w:top w:val="outset" w:sz="6" w:space="0" w:color="000000"/>
              <w:left w:val="outset" w:sz="6" w:space="0" w:color="000000"/>
              <w:bottom w:val="outset" w:sz="6" w:space="0" w:color="000000"/>
              <w:right w:val="outset" w:sz="6" w:space="0" w:color="000000"/>
            </w:tcBorders>
          </w:tcPr>
          <w:p w14:paraId="6E50CA60" w14:textId="4C688F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5.017,86</w:t>
            </w:r>
          </w:p>
        </w:tc>
        <w:tc>
          <w:tcPr>
            <w:tcW w:w="423" w:type="pct"/>
            <w:tcBorders>
              <w:top w:val="outset" w:sz="6" w:space="0" w:color="000000"/>
              <w:left w:val="outset" w:sz="6" w:space="0" w:color="000000"/>
              <w:bottom w:val="outset" w:sz="6" w:space="0" w:color="000000"/>
              <w:right w:val="outset" w:sz="6" w:space="0" w:color="000000"/>
            </w:tcBorders>
          </w:tcPr>
          <w:p w14:paraId="2C70AE9A" w14:textId="576AA1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9E708CF" w14:textId="7420F0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5.017,86</w:t>
            </w:r>
          </w:p>
        </w:tc>
        <w:tc>
          <w:tcPr>
            <w:tcW w:w="530" w:type="pct"/>
            <w:tcBorders>
              <w:top w:val="outset" w:sz="6" w:space="0" w:color="000000"/>
              <w:left w:val="outset" w:sz="6" w:space="0" w:color="000000"/>
              <w:bottom w:val="outset" w:sz="6" w:space="0" w:color="000000"/>
              <w:right w:val="outset" w:sz="6" w:space="0" w:color="000000"/>
            </w:tcBorders>
          </w:tcPr>
          <w:p w14:paraId="2F49D640" w14:textId="2EB694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5.017,86</w:t>
            </w:r>
          </w:p>
        </w:tc>
        <w:tc>
          <w:tcPr>
            <w:tcW w:w="529" w:type="pct"/>
            <w:tcBorders>
              <w:top w:val="outset" w:sz="6" w:space="0" w:color="000000"/>
              <w:left w:val="outset" w:sz="6" w:space="0" w:color="000000"/>
              <w:bottom w:val="outset" w:sz="6" w:space="0" w:color="000000"/>
              <w:right w:val="outset" w:sz="6" w:space="0" w:color="000000"/>
            </w:tcBorders>
          </w:tcPr>
          <w:p w14:paraId="3EAD2234" w14:textId="2B5933E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305ED46" w14:textId="18299A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344B95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2C372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4C8AB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7172A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1476B8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F4AFC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080C5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0CDF03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8502C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4C9AC1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DB111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A2AB3E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9AB731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87851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009A39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80104</w:t>
            </w:r>
          </w:p>
        </w:tc>
        <w:tc>
          <w:tcPr>
            <w:tcW w:w="221" w:type="pct"/>
            <w:tcBorders>
              <w:top w:val="outset" w:sz="6" w:space="0" w:color="000000"/>
              <w:left w:val="outset" w:sz="6" w:space="0" w:color="000000"/>
              <w:bottom w:val="outset" w:sz="6" w:space="0" w:color="000000"/>
              <w:right w:val="outset" w:sz="6" w:space="0" w:color="000000"/>
            </w:tcBorders>
          </w:tcPr>
          <w:p w14:paraId="0CD4ADD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61E0BD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 xml:space="preserve">Przedszkola </w:t>
            </w:r>
          </w:p>
        </w:tc>
        <w:tc>
          <w:tcPr>
            <w:tcW w:w="529" w:type="pct"/>
            <w:tcBorders>
              <w:top w:val="outset" w:sz="6" w:space="0" w:color="000000"/>
              <w:left w:val="outset" w:sz="6" w:space="0" w:color="000000"/>
              <w:bottom w:val="outset" w:sz="6" w:space="0" w:color="000000"/>
              <w:right w:val="outset" w:sz="6" w:space="0" w:color="000000"/>
            </w:tcBorders>
          </w:tcPr>
          <w:p w14:paraId="59B90C77" w14:textId="4B426DF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2.170.711,96</w:t>
            </w:r>
          </w:p>
        </w:tc>
        <w:tc>
          <w:tcPr>
            <w:tcW w:w="529" w:type="pct"/>
            <w:tcBorders>
              <w:top w:val="outset" w:sz="6" w:space="0" w:color="000000"/>
              <w:left w:val="outset" w:sz="6" w:space="0" w:color="000000"/>
              <w:bottom w:val="outset" w:sz="6" w:space="0" w:color="000000"/>
              <w:right w:val="outset" w:sz="6" w:space="0" w:color="000000"/>
            </w:tcBorders>
          </w:tcPr>
          <w:p w14:paraId="2B20254C" w14:textId="528F5EA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2.025.823,52</w:t>
            </w:r>
          </w:p>
        </w:tc>
        <w:tc>
          <w:tcPr>
            <w:tcW w:w="423" w:type="pct"/>
            <w:tcBorders>
              <w:top w:val="outset" w:sz="6" w:space="0" w:color="000000"/>
              <w:left w:val="outset" w:sz="6" w:space="0" w:color="000000"/>
              <w:bottom w:val="outset" w:sz="6" w:space="0" w:color="000000"/>
              <w:right w:val="outset" w:sz="6" w:space="0" w:color="000000"/>
            </w:tcBorders>
          </w:tcPr>
          <w:p w14:paraId="0B4395F3" w14:textId="60FC20E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93,33</w:t>
            </w:r>
          </w:p>
        </w:tc>
        <w:tc>
          <w:tcPr>
            <w:tcW w:w="529" w:type="pct"/>
            <w:tcBorders>
              <w:top w:val="outset" w:sz="6" w:space="0" w:color="000000"/>
              <w:left w:val="outset" w:sz="6" w:space="0" w:color="000000"/>
              <w:bottom w:val="outset" w:sz="6" w:space="0" w:color="000000"/>
              <w:right w:val="outset" w:sz="6" w:space="0" w:color="000000"/>
            </w:tcBorders>
          </w:tcPr>
          <w:p w14:paraId="3ADC4DBD" w14:textId="7E1EAFF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2.170.711,96</w:t>
            </w:r>
          </w:p>
        </w:tc>
        <w:tc>
          <w:tcPr>
            <w:tcW w:w="530" w:type="pct"/>
            <w:tcBorders>
              <w:top w:val="outset" w:sz="6" w:space="0" w:color="000000"/>
              <w:left w:val="outset" w:sz="6" w:space="0" w:color="000000"/>
              <w:bottom w:val="outset" w:sz="6" w:space="0" w:color="000000"/>
              <w:right w:val="outset" w:sz="6" w:space="0" w:color="000000"/>
            </w:tcBorders>
          </w:tcPr>
          <w:p w14:paraId="309F29EC" w14:textId="7A5142E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2.025.823,52</w:t>
            </w:r>
          </w:p>
        </w:tc>
        <w:tc>
          <w:tcPr>
            <w:tcW w:w="529" w:type="pct"/>
            <w:tcBorders>
              <w:top w:val="outset" w:sz="6" w:space="0" w:color="000000"/>
              <w:left w:val="outset" w:sz="6" w:space="0" w:color="000000"/>
              <w:bottom w:val="outset" w:sz="6" w:space="0" w:color="000000"/>
              <w:right w:val="outset" w:sz="6" w:space="0" w:color="000000"/>
            </w:tcBorders>
          </w:tcPr>
          <w:p w14:paraId="6518098A" w14:textId="0F147D8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632E5EC" w14:textId="2020EC1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052A31A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6A0EF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CD17F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31DFAD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02D9B6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AE4FF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3FC43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B57BE2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027039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3C253E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19DC1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81E803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E743D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BF7B7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2EFFC4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BAE72F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2540</w:t>
            </w:r>
          </w:p>
        </w:tc>
        <w:tc>
          <w:tcPr>
            <w:tcW w:w="749" w:type="pct"/>
            <w:tcBorders>
              <w:top w:val="outset" w:sz="6" w:space="0" w:color="000000"/>
              <w:left w:val="outset" w:sz="6" w:space="0" w:color="000000"/>
              <w:bottom w:val="outset" w:sz="6" w:space="0" w:color="000000"/>
              <w:right w:val="outset" w:sz="6" w:space="0" w:color="000000"/>
            </w:tcBorders>
            <w:hideMark/>
          </w:tcPr>
          <w:p w14:paraId="4E7DE7B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Dotacja podmiotowa z budżetu dla niepublicznej jednostki systemu oświaty</w:t>
            </w:r>
          </w:p>
        </w:tc>
        <w:tc>
          <w:tcPr>
            <w:tcW w:w="529" w:type="pct"/>
            <w:tcBorders>
              <w:top w:val="outset" w:sz="6" w:space="0" w:color="000000"/>
              <w:left w:val="outset" w:sz="6" w:space="0" w:color="000000"/>
              <w:bottom w:val="outset" w:sz="6" w:space="0" w:color="000000"/>
              <w:right w:val="outset" w:sz="6" w:space="0" w:color="000000"/>
            </w:tcBorders>
          </w:tcPr>
          <w:p w14:paraId="4F2E4957" w14:textId="7314C9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450.658,00</w:t>
            </w:r>
          </w:p>
        </w:tc>
        <w:tc>
          <w:tcPr>
            <w:tcW w:w="529" w:type="pct"/>
            <w:tcBorders>
              <w:top w:val="outset" w:sz="6" w:space="0" w:color="000000"/>
              <w:left w:val="outset" w:sz="6" w:space="0" w:color="000000"/>
              <w:bottom w:val="outset" w:sz="6" w:space="0" w:color="000000"/>
              <w:right w:val="outset" w:sz="6" w:space="0" w:color="000000"/>
            </w:tcBorders>
          </w:tcPr>
          <w:p w14:paraId="3DC078DB" w14:textId="7688E7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371.456,64</w:t>
            </w:r>
          </w:p>
        </w:tc>
        <w:tc>
          <w:tcPr>
            <w:tcW w:w="423" w:type="pct"/>
            <w:tcBorders>
              <w:top w:val="outset" w:sz="6" w:space="0" w:color="000000"/>
              <w:left w:val="outset" w:sz="6" w:space="0" w:color="000000"/>
              <w:bottom w:val="outset" w:sz="6" w:space="0" w:color="000000"/>
              <w:right w:val="outset" w:sz="6" w:space="0" w:color="000000"/>
            </w:tcBorders>
          </w:tcPr>
          <w:p w14:paraId="1BE932C4" w14:textId="7CE662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82,43</w:t>
            </w:r>
          </w:p>
        </w:tc>
        <w:tc>
          <w:tcPr>
            <w:tcW w:w="529" w:type="pct"/>
            <w:tcBorders>
              <w:top w:val="outset" w:sz="6" w:space="0" w:color="000000"/>
              <w:left w:val="outset" w:sz="6" w:space="0" w:color="000000"/>
              <w:bottom w:val="outset" w:sz="6" w:space="0" w:color="000000"/>
              <w:right w:val="outset" w:sz="6" w:space="0" w:color="000000"/>
            </w:tcBorders>
          </w:tcPr>
          <w:p w14:paraId="5C4D4E6F" w14:textId="1A81D1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450.658,00</w:t>
            </w:r>
          </w:p>
        </w:tc>
        <w:tc>
          <w:tcPr>
            <w:tcW w:w="530" w:type="pct"/>
            <w:tcBorders>
              <w:top w:val="outset" w:sz="6" w:space="0" w:color="000000"/>
              <w:left w:val="outset" w:sz="6" w:space="0" w:color="000000"/>
              <w:bottom w:val="outset" w:sz="6" w:space="0" w:color="000000"/>
              <w:right w:val="outset" w:sz="6" w:space="0" w:color="000000"/>
            </w:tcBorders>
          </w:tcPr>
          <w:p w14:paraId="1CC6F23C" w14:textId="015391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371.456,64</w:t>
            </w:r>
          </w:p>
        </w:tc>
        <w:tc>
          <w:tcPr>
            <w:tcW w:w="529" w:type="pct"/>
            <w:tcBorders>
              <w:top w:val="outset" w:sz="6" w:space="0" w:color="000000"/>
              <w:left w:val="outset" w:sz="6" w:space="0" w:color="000000"/>
              <w:bottom w:val="outset" w:sz="6" w:space="0" w:color="000000"/>
              <w:right w:val="outset" w:sz="6" w:space="0" w:color="000000"/>
            </w:tcBorders>
          </w:tcPr>
          <w:p w14:paraId="1747AF95" w14:textId="2A0E7A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279B0E" w14:textId="087FB2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5136F2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CB2DA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A2EDD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D8AC485" w14:textId="7E2493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2830</w:t>
            </w:r>
          </w:p>
        </w:tc>
        <w:tc>
          <w:tcPr>
            <w:tcW w:w="749" w:type="pct"/>
            <w:tcBorders>
              <w:top w:val="outset" w:sz="6" w:space="0" w:color="000000"/>
              <w:left w:val="outset" w:sz="6" w:space="0" w:color="000000"/>
              <w:bottom w:val="outset" w:sz="6" w:space="0" w:color="000000"/>
              <w:right w:val="outset" w:sz="6" w:space="0" w:color="000000"/>
            </w:tcBorders>
          </w:tcPr>
          <w:p w14:paraId="0FA1E861" w14:textId="498A416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z budżetu na finansowanie lub dofinansowanie zadań zleconych do realizacji pozostałym jednostkom niezaliczanym do sektora finansów publicznych</w:t>
            </w:r>
          </w:p>
        </w:tc>
        <w:tc>
          <w:tcPr>
            <w:tcW w:w="529" w:type="pct"/>
            <w:tcBorders>
              <w:top w:val="outset" w:sz="6" w:space="0" w:color="000000"/>
              <w:left w:val="outset" w:sz="6" w:space="0" w:color="000000"/>
              <w:bottom w:val="outset" w:sz="6" w:space="0" w:color="000000"/>
              <w:right w:val="outset" w:sz="6" w:space="0" w:color="000000"/>
            </w:tcBorders>
          </w:tcPr>
          <w:p w14:paraId="515C7E58" w14:textId="7DB4E1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29" w:type="pct"/>
            <w:tcBorders>
              <w:top w:val="outset" w:sz="6" w:space="0" w:color="000000"/>
              <w:left w:val="outset" w:sz="6" w:space="0" w:color="000000"/>
              <w:bottom w:val="outset" w:sz="6" w:space="0" w:color="000000"/>
              <w:right w:val="outset" w:sz="6" w:space="0" w:color="000000"/>
            </w:tcBorders>
          </w:tcPr>
          <w:p w14:paraId="6467DD25" w14:textId="32E2CF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423" w:type="pct"/>
            <w:tcBorders>
              <w:top w:val="outset" w:sz="6" w:space="0" w:color="000000"/>
              <w:left w:val="outset" w:sz="6" w:space="0" w:color="000000"/>
              <w:bottom w:val="outset" w:sz="6" w:space="0" w:color="000000"/>
              <w:right w:val="outset" w:sz="6" w:space="0" w:color="000000"/>
            </w:tcBorders>
          </w:tcPr>
          <w:p w14:paraId="7F9BB2D9" w14:textId="2A9F9D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32929F1" w14:textId="7E1166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30" w:type="pct"/>
            <w:tcBorders>
              <w:top w:val="outset" w:sz="6" w:space="0" w:color="000000"/>
              <w:left w:val="outset" w:sz="6" w:space="0" w:color="000000"/>
              <w:bottom w:val="outset" w:sz="6" w:space="0" w:color="000000"/>
              <w:right w:val="outset" w:sz="6" w:space="0" w:color="000000"/>
            </w:tcBorders>
          </w:tcPr>
          <w:p w14:paraId="2D3AC6D0" w14:textId="7C9AA6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29" w:type="pct"/>
            <w:tcBorders>
              <w:top w:val="outset" w:sz="6" w:space="0" w:color="000000"/>
              <w:left w:val="outset" w:sz="6" w:space="0" w:color="000000"/>
              <w:bottom w:val="outset" w:sz="6" w:space="0" w:color="000000"/>
              <w:right w:val="outset" w:sz="6" w:space="0" w:color="000000"/>
            </w:tcBorders>
          </w:tcPr>
          <w:p w14:paraId="42E9DF3F" w14:textId="25EF1B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264AE1" w14:textId="60F689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6D6278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C5CDAE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4739E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485D06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4C98C5B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1BE54C8E" w14:textId="7DFBBC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54.408,00</w:t>
            </w:r>
          </w:p>
        </w:tc>
        <w:tc>
          <w:tcPr>
            <w:tcW w:w="529" w:type="pct"/>
            <w:tcBorders>
              <w:top w:val="outset" w:sz="6" w:space="0" w:color="000000"/>
              <w:left w:val="outset" w:sz="6" w:space="0" w:color="000000"/>
              <w:bottom w:val="outset" w:sz="6" w:space="0" w:color="000000"/>
              <w:right w:val="outset" w:sz="6" w:space="0" w:color="000000"/>
            </w:tcBorders>
          </w:tcPr>
          <w:p w14:paraId="46B6A5F9" w14:textId="00404D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52.284,63</w:t>
            </w:r>
          </w:p>
        </w:tc>
        <w:tc>
          <w:tcPr>
            <w:tcW w:w="423" w:type="pct"/>
            <w:tcBorders>
              <w:top w:val="outset" w:sz="6" w:space="0" w:color="000000"/>
              <w:left w:val="outset" w:sz="6" w:space="0" w:color="000000"/>
              <w:bottom w:val="outset" w:sz="6" w:space="0" w:color="000000"/>
              <w:right w:val="outset" w:sz="6" w:space="0" w:color="000000"/>
            </w:tcBorders>
          </w:tcPr>
          <w:p w14:paraId="680A18BF" w14:textId="36F2DC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96,10</w:t>
            </w:r>
          </w:p>
        </w:tc>
        <w:tc>
          <w:tcPr>
            <w:tcW w:w="529" w:type="pct"/>
            <w:tcBorders>
              <w:top w:val="outset" w:sz="6" w:space="0" w:color="000000"/>
              <w:left w:val="outset" w:sz="6" w:space="0" w:color="000000"/>
              <w:bottom w:val="outset" w:sz="6" w:space="0" w:color="000000"/>
              <w:right w:val="outset" w:sz="6" w:space="0" w:color="000000"/>
            </w:tcBorders>
          </w:tcPr>
          <w:p w14:paraId="666448AD" w14:textId="53F144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54.408,00</w:t>
            </w:r>
          </w:p>
        </w:tc>
        <w:tc>
          <w:tcPr>
            <w:tcW w:w="530" w:type="pct"/>
            <w:tcBorders>
              <w:top w:val="outset" w:sz="6" w:space="0" w:color="000000"/>
              <w:left w:val="outset" w:sz="6" w:space="0" w:color="000000"/>
              <w:bottom w:val="outset" w:sz="6" w:space="0" w:color="000000"/>
              <w:right w:val="outset" w:sz="6" w:space="0" w:color="000000"/>
            </w:tcBorders>
          </w:tcPr>
          <w:p w14:paraId="30450744" w14:textId="69E571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52.284,63</w:t>
            </w:r>
          </w:p>
        </w:tc>
        <w:tc>
          <w:tcPr>
            <w:tcW w:w="529" w:type="pct"/>
            <w:tcBorders>
              <w:top w:val="outset" w:sz="6" w:space="0" w:color="000000"/>
              <w:left w:val="outset" w:sz="6" w:space="0" w:color="000000"/>
              <w:bottom w:val="outset" w:sz="6" w:space="0" w:color="000000"/>
              <w:right w:val="outset" w:sz="6" w:space="0" w:color="000000"/>
            </w:tcBorders>
          </w:tcPr>
          <w:p w14:paraId="63347D30" w14:textId="6D18EA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FB39132" w14:textId="6FED16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1CB88E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F1B64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2EAA2F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E7B1AEC" w14:textId="0780A1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3040</w:t>
            </w:r>
          </w:p>
        </w:tc>
        <w:tc>
          <w:tcPr>
            <w:tcW w:w="749" w:type="pct"/>
            <w:tcBorders>
              <w:top w:val="outset" w:sz="6" w:space="0" w:color="000000"/>
              <w:left w:val="outset" w:sz="6" w:space="0" w:color="000000"/>
              <w:bottom w:val="outset" w:sz="6" w:space="0" w:color="000000"/>
              <w:right w:val="outset" w:sz="6" w:space="0" w:color="000000"/>
            </w:tcBorders>
          </w:tcPr>
          <w:p w14:paraId="53C4C23A" w14:textId="6CC4C7D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Nagrody o charakterze szczególnym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3E5C0A9B" w14:textId="502ED7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12.375,00</w:t>
            </w:r>
          </w:p>
        </w:tc>
        <w:tc>
          <w:tcPr>
            <w:tcW w:w="529" w:type="pct"/>
            <w:tcBorders>
              <w:top w:val="outset" w:sz="6" w:space="0" w:color="000000"/>
              <w:left w:val="outset" w:sz="6" w:space="0" w:color="000000"/>
              <w:bottom w:val="outset" w:sz="6" w:space="0" w:color="000000"/>
              <w:right w:val="outset" w:sz="6" w:space="0" w:color="000000"/>
            </w:tcBorders>
          </w:tcPr>
          <w:p w14:paraId="6C0FA67C" w14:textId="21455E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12.375,00</w:t>
            </w:r>
          </w:p>
        </w:tc>
        <w:tc>
          <w:tcPr>
            <w:tcW w:w="423" w:type="pct"/>
            <w:tcBorders>
              <w:top w:val="outset" w:sz="6" w:space="0" w:color="000000"/>
              <w:left w:val="outset" w:sz="6" w:space="0" w:color="000000"/>
              <w:bottom w:val="outset" w:sz="6" w:space="0" w:color="000000"/>
              <w:right w:val="outset" w:sz="6" w:space="0" w:color="000000"/>
            </w:tcBorders>
          </w:tcPr>
          <w:p w14:paraId="2F72DC82" w14:textId="5423BA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4822BA2" w14:textId="2245D9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12.375,00</w:t>
            </w:r>
          </w:p>
        </w:tc>
        <w:tc>
          <w:tcPr>
            <w:tcW w:w="530" w:type="pct"/>
            <w:tcBorders>
              <w:top w:val="outset" w:sz="6" w:space="0" w:color="000000"/>
              <w:left w:val="outset" w:sz="6" w:space="0" w:color="000000"/>
              <w:bottom w:val="outset" w:sz="6" w:space="0" w:color="000000"/>
              <w:right w:val="outset" w:sz="6" w:space="0" w:color="000000"/>
            </w:tcBorders>
          </w:tcPr>
          <w:p w14:paraId="70D0DFD5" w14:textId="6CB028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12.375,00</w:t>
            </w:r>
          </w:p>
        </w:tc>
        <w:tc>
          <w:tcPr>
            <w:tcW w:w="529" w:type="pct"/>
            <w:tcBorders>
              <w:top w:val="outset" w:sz="6" w:space="0" w:color="000000"/>
              <w:left w:val="outset" w:sz="6" w:space="0" w:color="000000"/>
              <w:bottom w:val="outset" w:sz="6" w:space="0" w:color="000000"/>
              <w:right w:val="outset" w:sz="6" w:space="0" w:color="000000"/>
            </w:tcBorders>
          </w:tcPr>
          <w:p w14:paraId="1827E37F" w14:textId="7585E0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D4F2F04" w14:textId="2C0F10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15762A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0B7ED6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1BE74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8838A3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495B605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518CA295" w14:textId="660902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295.641,00</w:t>
            </w:r>
          </w:p>
        </w:tc>
        <w:tc>
          <w:tcPr>
            <w:tcW w:w="529" w:type="pct"/>
            <w:tcBorders>
              <w:top w:val="outset" w:sz="6" w:space="0" w:color="000000"/>
              <w:left w:val="outset" w:sz="6" w:space="0" w:color="000000"/>
              <w:bottom w:val="outset" w:sz="6" w:space="0" w:color="000000"/>
              <w:right w:val="outset" w:sz="6" w:space="0" w:color="000000"/>
            </w:tcBorders>
          </w:tcPr>
          <w:p w14:paraId="1B45FCF5" w14:textId="7597A9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293.763,17</w:t>
            </w:r>
          </w:p>
        </w:tc>
        <w:tc>
          <w:tcPr>
            <w:tcW w:w="423" w:type="pct"/>
            <w:tcBorders>
              <w:top w:val="outset" w:sz="6" w:space="0" w:color="000000"/>
              <w:left w:val="outset" w:sz="6" w:space="0" w:color="000000"/>
              <w:bottom w:val="outset" w:sz="6" w:space="0" w:color="000000"/>
              <w:right w:val="outset" w:sz="6" w:space="0" w:color="000000"/>
            </w:tcBorders>
          </w:tcPr>
          <w:p w14:paraId="6705F9C6" w14:textId="3A9AB9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99,36</w:t>
            </w:r>
          </w:p>
        </w:tc>
        <w:tc>
          <w:tcPr>
            <w:tcW w:w="529" w:type="pct"/>
            <w:tcBorders>
              <w:top w:val="outset" w:sz="6" w:space="0" w:color="000000"/>
              <w:left w:val="outset" w:sz="6" w:space="0" w:color="000000"/>
              <w:bottom w:val="outset" w:sz="6" w:space="0" w:color="000000"/>
              <w:right w:val="outset" w:sz="6" w:space="0" w:color="000000"/>
            </w:tcBorders>
          </w:tcPr>
          <w:p w14:paraId="6B4C18AA" w14:textId="3D15BD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295.641,00</w:t>
            </w:r>
          </w:p>
        </w:tc>
        <w:tc>
          <w:tcPr>
            <w:tcW w:w="530" w:type="pct"/>
            <w:tcBorders>
              <w:top w:val="outset" w:sz="6" w:space="0" w:color="000000"/>
              <w:left w:val="outset" w:sz="6" w:space="0" w:color="000000"/>
              <w:bottom w:val="outset" w:sz="6" w:space="0" w:color="000000"/>
              <w:right w:val="outset" w:sz="6" w:space="0" w:color="000000"/>
            </w:tcBorders>
          </w:tcPr>
          <w:p w14:paraId="615B15A3" w14:textId="060E28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293.763,17</w:t>
            </w:r>
          </w:p>
        </w:tc>
        <w:tc>
          <w:tcPr>
            <w:tcW w:w="529" w:type="pct"/>
            <w:tcBorders>
              <w:top w:val="outset" w:sz="6" w:space="0" w:color="000000"/>
              <w:left w:val="outset" w:sz="6" w:space="0" w:color="000000"/>
              <w:bottom w:val="outset" w:sz="6" w:space="0" w:color="000000"/>
              <w:right w:val="outset" w:sz="6" w:space="0" w:color="000000"/>
            </w:tcBorders>
          </w:tcPr>
          <w:p w14:paraId="7E59ECFF" w14:textId="58EECB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AE5EA39" w14:textId="5BFA2C5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525DE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70614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24FEA7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EE351C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01C59BD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14F7347C" w14:textId="6ACCA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18.259,00</w:t>
            </w:r>
          </w:p>
        </w:tc>
        <w:tc>
          <w:tcPr>
            <w:tcW w:w="529" w:type="pct"/>
            <w:tcBorders>
              <w:top w:val="outset" w:sz="6" w:space="0" w:color="000000"/>
              <w:left w:val="outset" w:sz="6" w:space="0" w:color="000000"/>
              <w:bottom w:val="outset" w:sz="6" w:space="0" w:color="000000"/>
              <w:right w:val="outset" w:sz="6" w:space="0" w:color="000000"/>
            </w:tcBorders>
          </w:tcPr>
          <w:p w14:paraId="6AA53C2F" w14:textId="6F03F7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18.258,62</w:t>
            </w:r>
          </w:p>
        </w:tc>
        <w:tc>
          <w:tcPr>
            <w:tcW w:w="423" w:type="pct"/>
            <w:tcBorders>
              <w:top w:val="outset" w:sz="6" w:space="0" w:color="000000"/>
              <w:left w:val="outset" w:sz="6" w:space="0" w:color="000000"/>
              <w:bottom w:val="outset" w:sz="6" w:space="0" w:color="000000"/>
              <w:right w:val="outset" w:sz="6" w:space="0" w:color="000000"/>
            </w:tcBorders>
          </w:tcPr>
          <w:p w14:paraId="6002BE53" w14:textId="0B1BFF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44C5B87" w14:textId="683835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18.259,00</w:t>
            </w:r>
          </w:p>
        </w:tc>
        <w:tc>
          <w:tcPr>
            <w:tcW w:w="530" w:type="pct"/>
            <w:tcBorders>
              <w:top w:val="outset" w:sz="6" w:space="0" w:color="000000"/>
              <w:left w:val="outset" w:sz="6" w:space="0" w:color="000000"/>
              <w:bottom w:val="outset" w:sz="6" w:space="0" w:color="000000"/>
              <w:right w:val="outset" w:sz="6" w:space="0" w:color="000000"/>
            </w:tcBorders>
          </w:tcPr>
          <w:p w14:paraId="60604107" w14:textId="4F6C00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18.258,62</w:t>
            </w:r>
          </w:p>
        </w:tc>
        <w:tc>
          <w:tcPr>
            <w:tcW w:w="529" w:type="pct"/>
            <w:tcBorders>
              <w:top w:val="outset" w:sz="6" w:space="0" w:color="000000"/>
              <w:left w:val="outset" w:sz="6" w:space="0" w:color="000000"/>
              <w:bottom w:val="outset" w:sz="6" w:space="0" w:color="000000"/>
              <w:right w:val="outset" w:sz="6" w:space="0" w:color="000000"/>
            </w:tcBorders>
          </w:tcPr>
          <w:p w14:paraId="67AB9477" w14:textId="278366D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C6B7ACA" w14:textId="770BFA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29E71F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CE8CAB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9B6CFD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503C6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222A186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43F7114B" w14:textId="26BD83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176.623,49</w:t>
            </w:r>
          </w:p>
        </w:tc>
        <w:tc>
          <w:tcPr>
            <w:tcW w:w="529" w:type="pct"/>
            <w:tcBorders>
              <w:top w:val="outset" w:sz="6" w:space="0" w:color="000000"/>
              <w:left w:val="outset" w:sz="6" w:space="0" w:color="000000"/>
              <w:bottom w:val="outset" w:sz="6" w:space="0" w:color="000000"/>
              <w:right w:val="outset" w:sz="6" w:space="0" w:color="000000"/>
            </w:tcBorders>
          </w:tcPr>
          <w:p w14:paraId="785F36F8" w14:textId="47CD58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172.195,37</w:t>
            </w:r>
          </w:p>
        </w:tc>
        <w:tc>
          <w:tcPr>
            <w:tcW w:w="423" w:type="pct"/>
            <w:tcBorders>
              <w:top w:val="outset" w:sz="6" w:space="0" w:color="000000"/>
              <w:left w:val="outset" w:sz="6" w:space="0" w:color="000000"/>
              <w:bottom w:val="outset" w:sz="6" w:space="0" w:color="000000"/>
              <w:right w:val="outset" w:sz="6" w:space="0" w:color="000000"/>
            </w:tcBorders>
          </w:tcPr>
          <w:p w14:paraId="77CCC84B" w14:textId="3C1F37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97,49</w:t>
            </w:r>
          </w:p>
        </w:tc>
        <w:tc>
          <w:tcPr>
            <w:tcW w:w="529" w:type="pct"/>
            <w:tcBorders>
              <w:top w:val="outset" w:sz="6" w:space="0" w:color="000000"/>
              <w:left w:val="outset" w:sz="6" w:space="0" w:color="000000"/>
              <w:bottom w:val="outset" w:sz="6" w:space="0" w:color="000000"/>
              <w:right w:val="outset" w:sz="6" w:space="0" w:color="000000"/>
            </w:tcBorders>
          </w:tcPr>
          <w:p w14:paraId="062CDD5C" w14:textId="7D5CF0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176.623,49</w:t>
            </w:r>
          </w:p>
        </w:tc>
        <w:tc>
          <w:tcPr>
            <w:tcW w:w="530" w:type="pct"/>
            <w:tcBorders>
              <w:top w:val="outset" w:sz="6" w:space="0" w:color="000000"/>
              <w:left w:val="outset" w:sz="6" w:space="0" w:color="000000"/>
              <w:bottom w:val="outset" w:sz="6" w:space="0" w:color="000000"/>
              <w:right w:val="outset" w:sz="6" w:space="0" w:color="000000"/>
            </w:tcBorders>
          </w:tcPr>
          <w:p w14:paraId="0234CC7F" w14:textId="717F12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172.195,37</w:t>
            </w:r>
          </w:p>
        </w:tc>
        <w:tc>
          <w:tcPr>
            <w:tcW w:w="529" w:type="pct"/>
            <w:tcBorders>
              <w:top w:val="outset" w:sz="6" w:space="0" w:color="000000"/>
              <w:left w:val="outset" w:sz="6" w:space="0" w:color="000000"/>
              <w:bottom w:val="outset" w:sz="6" w:space="0" w:color="000000"/>
              <w:right w:val="outset" w:sz="6" w:space="0" w:color="000000"/>
            </w:tcBorders>
          </w:tcPr>
          <w:p w14:paraId="3E95CED9" w14:textId="218E33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42D22D8" w14:textId="675742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F5F86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85EA3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3780F2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FE9778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5A9C1AC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31BC848F" w14:textId="484045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23.812,07</w:t>
            </w:r>
          </w:p>
        </w:tc>
        <w:tc>
          <w:tcPr>
            <w:tcW w:w="529" w:type="pct"/>
            <w:tcBorders>
              <w:top w:val="outset" w:sz="6" w:space="0" w:color="000000"/>
              <w:left w:val="outset" w:sz="6" w:space="0" w:color="000000"/>
              <w:bottom w:val="outset" w:sz="6" w:space="0" w:color="000000"/>
              <w:right w:val="outset" w:sz="6" w:space="0" w:color="000000"/>
            </w:tcBorders>
          </w:tcPr>
          <w:p w14:paraId="28363F3D" w14:textId="51057E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18.497,91</w:t>
            </w:r>
          </w:p>
        </w:tc>
        <w:tc>
          <w:tcPr>
            <w:tcW w:w="423" w:type="pct"/>
            <w:tcBorders>
              <w:top w:val="outset" w:sz="6" w:space="0" w:color="000000"/>
              <w:left w:val="outset" w:sz="6" w:space="0" w:color="000000"/>
              <w:bottom w:val="outset" w:sz="6" w:space="0" w:color="000000"/>
              <w:right w:val="outset" w:sz="6" w:space="0" w:color="000000"/>
            </w:tcBorders>
          </w:tcPr>
          <w:p w14:paraId="4424C01B" w14:textId="0EF6BA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77,68</w:t>
            </w:r>
          </w:p>
        </w:tc>
        <w:tc>
          <w:tcPr>
            <w:tcW w:w="529" w:type="pct"/>
            <w:tcBorders>
              <w:top w:val="outset" w:sz="6" w:space="0" w:color="000000"/>
              <w:left w:val="outset" w:sz="6" w:space="0" w:color="000000"/>
              <w:bottom w:val="outset" w:sz="6" w:space="0" w:color="000000"/>
              <w:right w:val="outset" w:sz="6" w:space="0" w:color="000000"/>
            </w:tcBorders>
          </w:tcPr>
          <w:p w14:paraId="50EAA772" w14:textId="32FF5B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23.812,07</w:t>
            </w:r>
          </w:p>
        </w:tc>
        <w:tc>
          <w:tcPr>
            <w:tcW w:w="530" w:type="pct"/>
            <w:tcBorders>
              <w:top w:val="outset" w:sz="6" w:space="0" w:color="000000"/>
              <w:left w:val="outset" w:sz="6" w:space="0" w:color="000000"/>
              <w:bottom w:val="outset" w:sz="6" w:space="0" w:color="000000"/>
              <w:right w:val="outset" w:sz="6" w:space="0" w:color="000000"/>
            </w:tcBorders>
          </w:tcPr>
          <w:p w14:paraId="55269FDF" w14:textId="096B81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18.497,91</w:t>
            </w:r>
          </w:p>
        </w:tc>
        <w:tc>
          <w:tcPr>
            <w:tcW w:w="529" w:type="pct"/>
            <w:tcBorders>
              <w:top w:val="outset" w:sz="6" w:space="0" w:color="000000"/>
              <w:left w:val="outset" w:sz="6" w:space="0" w:color="000000"/>
              <w:bottom w:val="outset" w:sz="6" w:space="0" w:color="000000"/>
              <w:right w:val="outset" w:sz="6" w:space="0" w:color="000000"/>
            </w:tcBorders>
          </w:tcPr>
          <w:p w14:paraId="45D01796" w14:textId="199D00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B25ACB5" w14:textId="372B2C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B2C18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A77D71"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A84192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8C6342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46CC8CF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3048F224" w14:textId="52EDD6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88.512,00</w:t>
            </w:r>
          </w:p>
        </w:tc>
        <w:tc>
          <w:tcPr>
            <w:tcW w:w="529" w:type="pct"/>
            <w:tcBorders>
              <w:top w:val="outset" w:sz="6" w:space="0" w:color="000000"/>
              <w:left w:val="outset" w:sz="6" w:space="0" w:color="000000"/>
              <w:bottom w:val="outset" w:sz="6" w:space="0" w:color="000000"/>
              <w:right w:val="outset" w:sz="6" w:space="0" w:color="000000"/>
            </w:tcBorders>
          </w:tcPr>
          <w:p w14:paraId="797E2611" w14:textId="3BCE48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88.066,74</w:t>
            </w:r>
          </w:p>
        </w:tc>
        <w:tc>
          <w:tcPr>
            <w:tcW w:w="423" w:type="pct"/>
            <w:tcBorders>
              <w:top w:val="outset" w:sz="6" w:space="0" w:color="000000"/>
              <w:left w:val="outset" w:sz="6" w:space="0" w:color="000000"/>
              <w:bottom w:val="outset" w:sz="6" w:space="0" w:color="000000"/>
              <w:right w:val="outset" w:sz="6" w:space="0" w:color="000000"/>
            </w:tcBorders>
          </w:tcPr>
          <w:p w14:paraId="778755F4" w14:textId="3D47D8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99,50</w:t>
            </w:r>
          </w:p>
        </w:tc>
        <w:tc>
          <w:tcPr>
            <w:tcW w:w="529" w:type="pct"/>
            <w:tcBorders>
              <w:top w:val="outset" w:sz="6" w:space="0" w:color="000000"/>
              <w:left w:val="outset" w:sz="6" w:space="0" w:color="000000"/>
              <w:bottom w:val="outset" w:sz="6" w:space="0" w:color="000000"/>
              <w:right w:val="outset" w:sz="6" w:space="0" w:color="000000"/>
            </w:tcBorders>
          </w:tcPr>
          <w:p w14:paraId="1DF9748B" w14:textId="7C48DE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88.512,00</w:t>
            </w:r>
          </w:p>
        </w:tc>
        <w:tc>
          <w:tcPr>
            <w:tcW w:w="530" w:type="pct"/>
            <w:tcBorders>
              <w:top w:val="outset" w:sz="6" w:space="0" w:color="000000"/>
              <w:left w:val="outset" w:sz="6" w:space="0" w:color="000000"/>
              <w:bottom w:val="outset" w:sz="6" w:space="0" w:color="000000"/>
              <w:right w:val="outset" w:sz="6" w:space="0" w:color="000000"/>
            </w:tcBorders>
          </w:tcPr>
          <w:p w14:paraId="05F8B890" w14:textId="1283B4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88.066,74</w:t>
            </w:r>
          </w:p>
        </w:tc>
        <w:tc>
          <w:tcPr>
            <w:tcW w:w="529" w:type="pct"/>
            <w:tcBorders>
              <w:top w:val="outset" w:sz="6" w:space="0" w:color="000000"/>
              <w:left w:val="outset" w:sz="6" w:space="0" w:color="000000"/>
              <w:bottom w:val="outset" w:sz="6" w:space="0" w:color="000000"/>
              <w:right w:val="outset" w:sz="6" w:space="0" w:color="000000"/>
            </w:tcBorders>
          </w:tcPr>
          <w:p w14:paraId="31CD2B67" w14:textId="0E4651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706E603" w14:textId="3AC100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CAC4F4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B739FA"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237EEC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6D13D8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34319AE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6E10D20E" w14:textId="0EC5DC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140.000,00</w:t>
            </w:r>
          </w:p>
        </w:tc>
        <w:tc>
          <w:tcPr>
            <w:tcW w:w="529" w:type="pct"/>
            <w:tcBorders>
              <w:top w:val="outset" w:sz="6" w:space="0" w:color="000000"/>
              <w:left w:val="outset" w:sz="6" w:space="0" w:color="000000"/>
              <w:bottom w:val="outset" w:sz="6" w:space="0" w:color="000000"/>
              <w:right w:val="outset" w:sz="6" w:space="0" w:color="000000"/>
            </w:tcBorders>
          </w:tcPr>
          <w:p w14:paraId="16575521" w14:textId="2478EC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129.663,02</w:t>
            </w:r>
          </w:p>
        </w:tc>
        <w:tc>
          <w:tcPr>
            <w:tcW w:w="423" w:type="pct"/>
            <w:tcBorders>
              <w:top w:val="outset" w:sz="6" w:space="0" w:color="000000"/>
              <w:left w:val="outset" w:sz="6" w:space="0" w:color="000000"/>
              <w:bottom w:val="outset" w:sz="6" w:space="0" w:color="000000"/>
              <w:right w:val="outset" w:sz="6" w:space="0" w:color="000000"/>
            </w:tcBorders>
          </w:tcPr>
          <w:p w14:paraId="2F699826" w14:textId="1F42F2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92,62</w:t>
            </w:r>
          </w:p>
        </w:tc>
        <w:tc>
          <w:tcPr>
            <w:tcW w:w="529" w:type="pct"/>
            <w:tcBorders>
              <w:top w:val="outset" w:sz="6" w:space="0" w:color="000000"/>
              <w:left w:val="outset" w:sz="6" w:space="0" w:color="000000"/>
              <w:bottom w:val="outset" w:sz="6" w:space="0" w:color="000000"/>
              <w:right w:val="outset" w:sz="6" w:space="0" w:color="000000"/>
            </w:tcBorders>
          </w:tcPr>
          <w:p w14:paraId="00FEB663" w14:textId="61BF4E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140.000,00</w:t>
            </w:r>
          </w:p>
        </w:tc>
        <w:tc>
          <w:tcPr>
            <w:tcW w:w="530" w:type="pct"/>
            <w:tcBorders>
              <w:top w:val="outset" w:sz="6" w:space="0" w:color="000000"/>
              <w:left w:val="outset" w:sz="6" w:space="0" w:color="000000"/>
              <w:bottom w:val="outset" w:sz="6" w:space="0" w:color="000000"/>
              <w:right w:val="outset" w:sz="6" w:space="0" w:color="000000"/>
            </w:tcBorders>
          </w:tcPr>
          <w:p w14:paraId="46A79981" w14:textId="033CA6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129.663,02</w:t>
            </w:r>
          </w:p>
        </w:tc>
        <w:tc>
          <w:tcPr>
            <w:tcW w:w="529" w:type="pct"/>
            <w:tcBorders>
              <w:top w:val="outset" w:sz="6" w:space="0" w:color="000000"/>
              <w:left w:val="outset" w:sz="6" w:space="0" w:color="000000"/>
              <w:bottom w:val="outset" w:sz="6" w:space="0" w:color="000000"/>
              <w:right w:val="outset" w:sz="6" w:space="0" w:color="000000"/>
            </w:tcBorders>
          </w:tcPr>
          <w:p w14:paraId="26B8C3C8" w14:textId="194D87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93B8D66" w14:textId="4E54EA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1421BC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6B4798"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A6470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D004D0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6F9721A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13F34BBB" w14:textId="771EE0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55.200,00</w:t>
            </w:r>
          </w:p>
        </w:tc>
        <w:tc>
          <w:tcPr>
            <w:tcW w:w="529" w:type="pct"/>
            <w:tcBorders>
              <w:top w:val="outset" w:sz="6" w:space="0" w:color="000000"/>
              <w:left w:val="outset" w:sz="6" w:space="0" w:color="000000"/>
              <w:bottom w:val="outset" w:sz="6" w:space="0" w:color="000000"/>
              <w:right w:val="outset" w:sz="6" w:space="0" w:color="000000"/>
            </w:tcBorders>
          </w:tcPr>
          <w:p w14:paraId="77ACF7CF" w14:textId="5A1E49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32.459,21</w:t>
            </w:r>
          </w:p>
        </w:tc>
        <w:tc>
          <w:tcPr>
            <w:tcW w:w="423" w:type="pct"/>
            <w:tcBorders>
              <w:top w:val="outset" w:sz="6" w:space="0" w:color="000000"/>
              <w:left w:val="outset" w:sz="6" w:space="0" w:color="000000"/>
              <w:bottom w:val="outset" w:sz="6" w:space="0" w:color="000000"/>
              <w:right w:val="outset" w:sz="6" w:space="0" w:color="000000"/>
            </w:tcBorders>
          </w:tcPr>
          <w:p w14:paraId="41ABA6DA" w14:textId="35D7E4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58,80</w:t>
            </w:r>
          </w:p>
        </w:tc>
        <w:tc>
          <w:tcPr>
            <w:tcW w:w="529" w:type="pct"/>
            <w:tcBorders>
              <w:top w:val="outset" w:sz="6" w:space="0" w:color="000000"/>
              <w:left w:val="outset" w:sz="6" w:space="0" w:color="000000"/>
              <w:bottom w:val="outset" w:sz="6" w:space="0" w:color="000000"/>
              <w:right w:val="outset" w:sz="6" w:space="0" w:color="000000"/>
            </w:tcBorders>
          </w:tcPr>
          <w:p w14:paraId="712CCD56" w14:textId="48CDDB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55.200,00</w:t>
            </w:r>
          </w:p>
        </w:tc>
        <w:tc>
          <w:tcPr>
            <w:tcW w:w="530" w:type="pct"/>
            <w:tcBorders>
              <w:top w:val="outset" w:sz="6" w:space="0" w:color="000000"/>
              <w:left w:val="outset" w:sz="6" w:space="0" w:color="000000"/>
              <w:bottom w:val="outset" w:sz="6" w:space="0" w:color="000000"/>
              <w:right w:val="outset" w:sz="6" w:space="0" w:color="000000"/>
            </w:tcBorders>
          </w:tcPr>
          <w:p w14:paraId="5ECE5BC5" w14:textId="1C7C78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32.459,21</w:t>
            </w:r>
          </w:p>
        </w:tc>
        <w:tc>
          <w:tcPr>
            <w:tcW w:w="529" w:type="pct"/>
            <w:tcBorders>
              <w:top w:val="outset" w:sz="6" w:space="0" w:color="000000"/>
              <w:left w:val="outset" w:sz="6" w:space="0" w:color="000000"/>
              <w:bottom w:val="outset" w:sz="6" w:space="0" w:color="000000"/>
              <w:right w:val="outset" w:sz="6" w:space="0" w:color="000000"/>
            </w:tcBorders>
          </w:tcPr>
          <w:p w14:paraId="2DA37467" w14:textId="2AA50F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B5531B" w14:textId="195571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FB318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30B3ED"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77376F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3A8DDB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204DAD0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5EF41506" w14:textId="1F8711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w:t>
            </w:r>
          </w:p>
        </w:tc>
        <w:tc>
          <w:tcPr>
            <w:tcW w:w="529" w:type="pct"/>
            <w:tcBorders>
              <w:top w:val="outset" w:sz="6" w:space="0" w:color="000000"/>
              <w:left w:val="outset" w:sz="6" w:space="0" w:color="000000"/>
              <w:bottom w:val="outset" w:sz="6" w:space="0" w:color="000000"/>
              <w:right w:val="outset" w:sz="6" w:space="0" w:color="000000"/>
            </w:tcBorders>
          </w:tcPr>
          <w:p w14:paraId="54D77074" w14:textId="18DE58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w:t>
            </w:r>
          </w:p>
        </w:tc>
        <w:tc>
          <w:tcPr>
            <w:tcW w:w="423" w:type="pct"/>
            <w:tcBorders>
              <w:top w:val="outset" w:sz="6" w:space="0" w:color="000000"/>
              <w:left w:val="outset" w:sz="6" w:space="0" w:color="000000"/>
              <w:bottom w:val="outset" w:sz="6" w:space="0" w:color="000000"/>
              <w:right w:val="outset" w:sz="6" w:space="0" w:color="000000"/>
            </w:tcBorders>
          </w:tcPr>
          <w:p w14:paraId="6801F3D8" w14:textId="6DACEA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DF4A047" w14:textId="6E3290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w:t>
            </w:r>
          </w:p>
        </w:tc>
        <w:tc>
          <w:tcPr>
            <w:tcW w:w="530" w:type="pct"/>
            <w:tcBorders>
              <w:top w:val="outset" w:sz="6" w:space="0" w:color="000000"/>
              <w:left w:val="outset" w:sz="6" w:space="0" w:color="000000"/>
              <w:bottom w:val="outset" w:sz="6" w:space="0" w:color="000000"/>
              <w:right w:val="outset" w:sz="6" w:space="0" w:color="000000"/>
            </w:tcBorders>
          </w:tcPr>
          <w:p w14:paraId="1CB59278" w14:textId="24E379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w:t>
            </w:r>
          </w:p>
        </w:tc>
        <w:tc>
          <w:tcPr>
            <w:tcW w:w="529" w:type="pct"/>
            <w:tcBorders>
              <w:top w:val="outset" w:sz="6" w:space="0" w:color="000000"/>
              <w:left w:val="outset" w:sz="6" w:space="0" w:color="000000"/>
              <w:bottom w:val="outset" w:sz="6" w:space="0" w:color="000000"/>
              <w:right w:val="outset" w:sz="6" w:space="0" w:color="000000"/>
            </w:tcBorders>
          </w:tcPr>
          <w:p w14:paraId="7CC0D4CA" w14:textId="7DFC79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CB0495D" w14:textId="59CB39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2DE16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CA8D3F9"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D8EAE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3B9362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535E541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64CD2131" w14:textId="697E67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27.600,00</w:t>
            </w:r>
          </w:p>
        </w:tc>
        <w:tc>
          <w:tcPr>
            <w:tcW w:w="529" w:type="pct"/>
            <w:tcBorders>
              <w:top w:val="outset" w:sz="6" w:space="0" w:color="000000"/>
              <w:left w:val="outset" w:sz="6" w:space="0" w:color="000000"/>
              <w:bottom w:val="outset" w:sz="6" w:space="0" w:color="000000"/>
              <w:right w:val="outset" w:sz="6" w:space="0" w:color="000000"/>
            </w:tcBorders>
          </w:tcPr>
          <w:p w14:paraId="2C7F3409" w14:textId="6B65EF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25.945,43</w:t>
            </w:r>
          </w:p>
        </w:tc>
        <w:tc>
          <w:tcPr>
            <w:tcW w:w="423" w:type="pct"/>
            <w:tcBorders>
              <w:top w:val="outset" w:sz="6" w:space="0" w:color="000000"/>
              <w:left w:val="outset" w:sz="6" w:space="0" w:color="000000"/>
              <w:bottom w:val="outset" w:sz="6" w:space="0" w:color="000000"/>
              <w:right w:val="outset" w:sz="6" w:space="0" w:color="000000"/>
            </w:tcBorders>
          </w:tcPr>
          <w:p w14:paraId="26FC11F1" w14:textId="145BF4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94,01</w:t>
            </w:r>
          </w:p>
        </w:tc>
        <w:tc>
          <w:tcPr>
            <w:tcW w:w="529" w:type="pct"/>
            <w:tcBorders>
              <w:top w:val="outset" w:sz="6" w:space="0" w:color="000000"/>
              <w:left w:val="outset" w:sz="6" w:space="0" w:color="000000"/>
              <w:bottom w:val="outset" w:sz="6" w:space="0" w:color="000000"/>
              <w:right w:val="outset" w:sz="6" w:space="0" w:color="000000"/>
            </w:tcBorders>
          </w:tcPr>
          <w:p w14:paraId="2F4907C5" w14:textId="45CB78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27.600,00</w:t>
            </w:r>
          </w:p>
        </w:tc>
        <w:tc>
          <w:tcPr>
            <w:tcW w:w="530" w:type="pct"/>
            <w:tcBorders>
              <w:top w:val="outset" w:sz="6" w:space="0" w:color="000000"/>
              <w:left w:val="outset" w:sz="6" w:space="0" w:color="000000"/>
              <w:bottom w:val="outset" w:sz="6" w:space="0" w:color="000000"/>
              <w:right w:val="outset" w:sz="6" w:space="0" w:color="000000"/>
            </w:tcBorders>
          </w:tcPr>
          <w:p w14:paraId="1FBBD368" w14:textId="29C7DF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25.945,43</w:t>
            </w:r>
          </w:p>
        </w:tc>
        <w:tc>
          <w:tcPr>
            <w:tcW w:w="529" w:type="pct"/>
            <w:tcBorders>
              <w:top w:val="outset" w:sz="6" w:space="0" w:color="000000"/>
              <w:left w:val="outset" w:sz="6" w:space="0" w:color="000000"/>
              <w:bottom w:val="outset" w:sz="6" w:space="0" w:color="000000"/>
              <w:right w:val="outset" w:sz="6" w:space="0" w:color="000000"/>
            </w:tcBorders>
          </w:tcPr>
          <w:p w14:paraId="03A9F129" w14:textId="6460CA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9956419" w14:textId="7044B6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CCBA36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22C3F52"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861B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C6FD1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4330</w:t>
            </w:r>
          </w:p>
        </w:tc>
        <w:tc>
          <w:tcPr>
            <w:tcW w:w="749" w:type="pct"/>
            <w:tcBorders>
              <w:top w:val="outset" w:sz="6" w:space="0" w:color="000000"/>
              <w:left w:val="outset" w:sz="6" w:space="0" w:color="000000"/>
              <w:bottom w:val="outset" w:sz="6" w:space="0" w:color="000000"/>
              <w:right w:val="outset" w:sz="6" w:space="0" w:color="000000"/>
            </w:tcBorders>
            <w:hideMark/>
          </w:tcPr>
          <w:p w14:paraId="49E7006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przez jednostki samorządu terytorialnego od innych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3E07C5CA" w14:textId="574118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74.500,00</w:t>
            </w:r>
          </w:p>
        </w:tc>
        <w:tc>
          <w:tcPr>
            <w:tcW w:w="529" w:type="pct"/>
            <w:tcBorders>
              <w:top w:val="outset" w:sz="6" w:space="0" w:color="000000"/>
              <w:left w:val="outset" w:sz="6" w:space="0" w:color="000000"/>
              <w:bottom w:val="outset" w:sz="6" w:space="0" w:color="000000"/>
              <w:right w:val="outset" w:sz="6" w:space="0" w:color="000000"/>
            </w:tcBorders>
          </w:tcPr>
          <w:p w14:paraId="4B3BBAB6" w14:textId="1175F3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74.358,37</w:t>
            </w:r>
          </w:p>
        </w:tc>
        <w:tc>
          <w:tcPr>
            <w:tcW w:w="423" w:type="pct"/>
            <w:tcBorders>
              <w:top w:val="outset" w:sz="6" w:space="0" w:color="000000"/>
              <w:left w:val="outset" w:sz="6" w:space="0" w:color="000000"/>
              <w:bottom w:val="outset" w:sz="6" w:space="0" w:color="000000"/>
              <w:right w:val="outset" w:sz="6" w:space="0" w:color="000000"/>
            </w:tcBorders>
          </w:tcPr>
          <w:p w14:paraId="4D76BA46" w14:textId="74CA54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99,81</w:t>
            </w:r>
          </w:p>
        </w:tc>
        <w:tc>
          <w:tcPr>
            <w:tcW w:w="529" w:type="pct"/>
            <w:tcBorders>
              <w:top w:val="outset" w:sz="6" w:space="0" w:color="000000"/>
              <w:left w:val="outset" w:sz="6" w:space="0" w:color="000000"/>
              <w:bottom w:val="outset" w:sz="6" w:space="0" w:color="000000"/>
              <w:right w:val="outset" w:sz="6" w:space="0" w:color="000000"/>
            </w:tcBorders>
          </w:tcPr>
          <w:p w14:paraId="5ED4E752" w14:textId="73C8FA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74.500,00</w:t>
            </w:r>
          </w:p>
        </w:tc>
        <w:tc>
          <w:tcPr>
            <w:tcW w:w="530" w:type="pct"/>
            <w:tcBorders>
              <w:top w:val="outset" w:sz="6" w:space="0" w:color="000000"/>
              <w:left w:val="outset" w:sz="6" w:space="0" w:color="000000"/>
              <w:bottom w:val="outset" w:sz="6" w:space="0" w:color="000000"/>
              <w:right w:val="outset" w:sz="6" w:space="0" w:color="000000"/>
            </w:tcBorders>
          </w:tcPr>
          <w:p w14:paraId="28BB111A" w14:textId="002F28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74.358,37</w:t>
            </w:r>
          </w:p>
        </w:tc>
        <w:tc>
          <w:tcPr>
            <w:tcW w:w="529" w:type="pct"/>
            <w:tcBorders>
              <w:top w:val="outset" w:sz="6" w:space="0" w:color="000000"/>
              <w:left w:val="outset" w:sz="6" w:space="0" w:color="000000"/>
              <w:bottom w:val="outset" w:sz="6" w:space="0" w:color="000000"/>
              <w:right w:val="outset" w:sz="6" w:space="0" w:color="000000"/>
            </w:tcBorders>
          </w:tcPr>
          <w:p w14:paraId="2B8BE3E5" w14:textId="1711F4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0B28CAD" w14:textId="26CC4E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82BEDA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49CA51"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E35BF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54C0B1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31515A1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18F96F02" w14:textId="70783F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410,00</w:t>
            </w:r>
          </w:p>
        </w:tc>
        <w:tc>
          <w:tcPr>
            <w:tcW w:w="529" w:type="pct"/>
            <w:tcBorders>
              <w:top w:val="outset" w:sz="6" w:space="0" w:color="000000"/>
              <w:left w:val="outset" w:sz="6" w:space="0" w:color="000000"/>
              <w:bottom w:val="outset" w:sz="6" w:space="0" w:color="000000"/>
              <w:right w:val="outset" w:sz="6" w:space="0" w:color="000000"/>
            </w:tcBorders>
          </w:tcPr>
          <w:p w14:paraId="34246CFB" w14:textId="1D224A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380,63</w:t>
            </w:r>
          </w:p>
        </w:tc>
        <w:tc>
          <w:tcPr>
            <w:tcW w:w="423" w:type="pct"/>
            <w:tcBorders>
              <w:top w:val="outset" w:sz="6" w:space="0" w:color="000000"/>
              <w:left w:val="outset" w:sz="6" w:space="0" w:color="000000"/>
              <w:bottom w:val="outset" w:sz="6" w:space="0" w:color="000000"/>
              <w:right w:val="outset" w:sz="6" w:space="0" w:color="000000"/>
            </w:tcBorders>
          </w:tcPr>
          <w:p w14:paraId="74759712" w14:textId="58B3C2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92,84</w:t>
            </w:r>
          </w:p>
        </w:tc>
        <w:tc>
          <w:tcPr>
            <w:tcW w:w="529" w:type="pct"/>
            <w:tcBorders>
              <w:top w:val="outset" w:sz="6" w:space="0" w:color="000000"/>
              <w:left w:val="outset" w:sz="6" w:space="0" w:color="000000"/>
              <w:bottom w:val="outset" w:sz="6" w:space="0" w:color="000000"/>
              <w:right w:val="outset" w:sz="6" w:space="0" w:color="000000"/>
            </w:tcBorders>
          </w:tcPr>
          <w:p w14:paraId="5E318F17" w14:textId="2C2484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410,00</w:t>
            </w:r>
          </w:p>
        </w:tc>
        <w:tc>
          <w:tcPr>
            <w:tcW w:w="530" w:type="pct"/>
            <w:tcBorders>
              <w:top w:val="outset" w:sz="6" w:space="0" w:color="000000"/>
              <w:left w:val="outset" w:sz="6" w:space="0" w:color="000000"/>
              <w:bottom w:val="outset" w:sz="6" w:space="0" w:color="000000"/>
              <w:right w:val="outset" w:sz="6" w:space="0" w:color="000000"/>
            </w:tcBorders>
          </w:tcPr>
          <w:p w14:paraId="2E4B4172" w14:textId="10012F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380,63</w:t>
            </w:r>
          </w:p>
        </w:tc>
        <w:tc>
          <w:tcPr>
            <w:tcW w:w="529" w:type="pct"/>
            <w:tcBorders>
              <w:top w:val="outset" w:sz="6" w:space="0" w:color="000000"/>
              <w:left w:val="outset" w:sz="6" w:space="0" w:color="000000"/>
              <w:bottom w:val="outset" w:sz="6" w:space="0" w:color="000000"/>
              <w:right w:val="outset" w:sz="6" w:space="0" w:color="000000"/>
            </w:tcBorders>
          </w:tcPr>
          <w:p w14:paraId="181A6EF5" w14:textId="06FF4F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1F7DDA" w14:textId="0BA9EE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41895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8494197"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6605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DED58C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45730E3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69F4A0F4" w14:textId="7023F3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29" w:type="pct"/>
            <w:tcBorders>
              <w:top w:val="outset" w:sz="6" w:space="0" w:color="000000"/>
              <w:left w:val="outset" w:sz="6" w:space="0" w:color="000000"/>
              <w:bottom w:val="outset" w:sz="6" w:space="0" w:color="000000"/>
              <w:right w:val="outset" w:sz="6" w:space="0" w:color="000000"/>
            </w:tcBorders>
          </w:tcPr>
          <w:p w14:paraId="68CF9617" w14:textId="0C6ECD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7EBDEE4E" w14:textId="0C8CB0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576C3380" w14:textId="188B9B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30" w:type="pct"/>
            <w:tcBorders>
              <w:top w:val="outset" w:sz="6" w:space="0" w:color="000000"/>
              <w:left w:val="outset" w:sz="6" w:space="0" w:color="000000"/>
              <w:bottom w:val="outset" w:sz="6" w:space="0" w:color="000000"/>
              <w:right w:val="outset" w:sz="6" w:space="0" w:color="000000"/>
            </w:tcBorders>
          </w:tcPr>
          <w:p w14:paraId="6D00976E" w14:textId="3EE9DE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4ABE404F" w14:textId="113F93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FB5FF85" w14:textId="4F0D3E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90579D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3D0582"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09269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81A4AF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53B9E27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Różne opłaty składki </w:t>
            </w:r>
          </w:p>
        </w:tc>
        <w:tc>
          <w:tcPr>
            <w:tcW w:w="529" w:type="pct"/>
            <w:tcBorders>
              <w:top w:val="outset" w:sz="6" w:space="0" w:color="000000"/>
              <w:left w:val="outset" w:sz="6" w:space="0" w:color="000000"/>
              <w:bottom w:val="outset" w:sz="6" w:space="0" w:color="000000"/>
              <w:right w:val="outset" w:sz="6" w:space="0" w:color="000000"/>
            </w:tcBorders>
          </w:tcPr>
          <w:p w14:paraId="1D31735B" w14:textId="1D01D7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8.720,00</w:t>
            </w:r>
          </w:p>
        </w:tc>
        <w:tc>
          <w:tcPr>
            <w:tcW w:w="529" w:type="pct"/>
            <w:tcBorders>
              <w:top w:val="outset" w:sz="6" w:space="0" w:color="000000"/>
              <w:left w:val="outset" w:sz="6" w:space="0" w:color="000000"/>
              <w:bottom w:val="outset" w:sz="6" w:space="0" w:color="000000"/>
              <w:right w:val="outset" w:sz="6" w:space="0" w:color="000000"/>
            </w:tcBorders>
          </w:tcPr>
          <w:p w14:paraId="0D231D2A" w14:textId="2506B2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8.103,32</w:t>
            </w:r>
          </w:p>
        </w:tc>
        <w:tc>
          <w:tcPr>
            <w:tcW w:w="423" w:type="pct"/>
            <w:tcBorders>
              <w:top w:val="outset" w:sz="6" w:space="0" w:color="000000"/>
              <w:left w:val="outset" w:sz="6" w:space="0" w:color="000000"/>
              <w:bottom w:val="outset" w:sz="6" w:space="0" w:color="000000"/>
              <w:right w:val="outset" w:sz="6" w:space="0" w:color="000000"/>
            </w:tcBorders>
          </w:tcPr>
          <w:p w14:paraId="17228317" w14:textId="54D531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92,93</w:t>
            </w:r>
          </w:p>
        </w:tc>
        <w:tc>
          <w:tcPr>
            <w:tcW w:w="529" w:type="pct"/>
            <w:tcBorders>
              <w:top w:val="outset" w:sz="6" w:space="0" w:color="000000"/>
              <w:left w:val="outset" w:sz="6" w:space="0" w:color="000000"/>
              <w:bottom w:val="outset" w:sz="6" w:space="0" w:color="000000"/>
              <w:right w:val="outset" w:sz="6" w:space="0" w:color="000000"/>
            </w:tcBorders>
          </w:tcPr>
          <w:p w14:paraId="220BD0FD" w14:textId="2D13CE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8.720,00</w:t>
            </w:r>
          </w:p>
        </w:tc>
        <w:tc>
          <w:tcPr>
            <w:tcW w:w="530" w:type="pct"/>
            <w:tcBorders>
              <w:top w:val="outset" w:sz="6" w:space="0" w:color="000000"/>
              <w:left w:val="outset" w:sz="6" w:space="0" w:color="000000"/>
              <w:bottom w:val="outset" w:sz="6" w:space="0" w:color="000000"/>
              <w:right w:val="outset" w:sz="6" w:space="0" w:color="000000"/>
            </w:tcBorders>
          </w:tcPr>
          <w:p w14:paraId="3A5D4643" w14:textId="6BF396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8.103,32</w:t>
            </w:r>
          </w:p>
        </w:tc>
        <w:tc>
          <w:tcPr>
            <w:tcW w:w="529" w:type="pct"/>
            <w:tcBorders>
              <w:top w:val="outset" w:sz="6" w:space="0" w:color="000000"/>
              <w:left w:val="outset" w:sz="6" w:space="0" w:color="000000"/>
              <w:bottom w:val="outset" w:sz="6" w:space="0" w:color="000000"/>
              <w:right w:val="outset" w:sz="6" w:space="0" w:color="000000"/>
            </w:tcBorders>
          </w:tcPr>
          <w:p w14:paraId="275D55B4" w14:textId="4A34D4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2AD9A4E" w14:textId="67BEC1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C818EF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2208008"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3DC72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B251A3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496ACD0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214754DD" w14:textId="74F99F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47.688,00</w:t>
            </w:r>
          </w:p>
        </w:tc>
        <w:tc>
          <w:tcPr>
            <w:tcW w:w="529" w:type="pct"/>
            <w:tcBorders>
              <w:top w:val="outset" w:sz="6" w:space="0" w:color="000000"/>
              <w:left w:val="outset" w:sz="6" w:space="0" w:color="000000"/>
              <w:bottom w:val="outset" w:sz="6" w:space="0" w:color="000000"/>
              <w:right w:val="outset" w:sz="6" w:space="0" w:color="000000"/>
            </w:tcBorders>
          </w:tcPr>
          <w:p w14:paraId="488F7049" w14:textId="7DEB10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47.687,04</w:t>
            </w:r>
          </w:p>
        </w:tc>
        <w:tc>
          <w:tcPr>
            <w:tcW w:w="423" w:type="pct"/>
            <w:tcBorders>
              <w:top w:val="outset" w:sz="6" w:space="0" w:color="000000"/>
              <w:left w:val="outset" w:sz="6" w:space="0" w:color="000000"/>
              <w:bottom w:val="outset" w:sz="6" w:space="0" w:color="000000"/>
              <w:right w:val="outset" w:sz="6" w:space="0" w:color="000000"/>
            </w:tcBorders>
          </w:tcPr>
          <w:p w14:paraId="41D37DBB" w14:textId="742088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98B4746" w14:textId="7AE573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47.688,00</w:t>
            </w:r>
          </w:p>
        </w:tc>
        <w:tc>
          <w:tcPr>
            <w:tcW w:w="530" w:type="pct"/>
            <w:tcBorders>
              <w:top w:val="outset" w:sz="6" w:space="0" w:color="000000"/>
              <w:left w:val="outset" w:sz="6" w:space="0" w:color="000000"/>
              <w:bottom w:val="outset" w:sz="6" w:space="0" w:color="000000"/>
              <w:right w:val="outset" w:sz="6" w:space="0" w:color="000000"/>
            </w:tcBorders>
          </w:tcPr>
          <w:p w14:paraId="1F3A2831" w14:textId="4F7E83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47.687,04</w:t>
            </w:r>
          </w:p>
        </w:tc>
        <w:tc>
          <w:tcPr>
            <w:tcW w:w="529" w:type="pct"/>
            <w:tcBorders>
              <w:top w:val="outset" w:sz="6" w:space="0" w:color="000000"/>
              <w:left w:val="outset" w:sz="6" w:space="0" w:color="000000"/>
              <w:bottom w:val="outset" w:sz="6" w:space="0" w:color="000000"/>
              <w:right w:val="outset" w:sz="6" w:space="0" w:color="000000"/>
            </w:tcBorders>
          </w:tcPr>
          <w:p w14:paraId="15249886" w14:textId="1C033B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FC136A" w14:textId="4314E9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E3EBC9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177A8D"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C5463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249C41" w14:textId="247C3D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1E8B3A63" w14:textId="79B2F5C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5E4BBA76" w14:textId="22B6B5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643.590,60</w:t>
            </w:r>
          </w:p>
        </w:tc>
        <w:tc>
          <w:tcPr>
            <w:tcW w:w="529" w:type="pct"/>
            <w:tcBorders>
              <w:top w:val="outset" w:sz="6" w:space="0" w:color="000000"/>
              <w:left w:val="outset" w:sz="6" w:space="0" w:color="000000"/>
              <w:bottom w:val="outset" w:sz="6" w:space="0" w:color="000000"/>
              <w:right w:val="outset" w:sz="6" w:space="0" w:color="000000"/>
            </w:tcBorders>
          </w:tcPr>
          <w:p w14:paraId="1A3D1A2F" w14:textId="2ADB04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627.914,22</w:t>
            </w:r>
          </w:p>
        </w:tc>
        <w:tc>
          <w:tcPr>
            <w:tcW w:w="423" w:type="pct"/>
            <w:tcBorders>
              <w:top w:val="outset" w:sz="6" w:space="0" w:color="000000"/>
              <w:left w:val="outset" w:sz="6" w:space="0" w:color="000000"/>
              <w:bottom w:val="outset" w:sz="6" w:space="0" w:color="000000"/>
              <w:right w:val="outset" w:sz="6" w:space="0" w:color="000000"/>
            </w:tcBorders>
          </w:tcPr>
          <w:p w14:paraId="35224455" w14:textId="2E09FB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97,56</w:t>
            </w:r>
          </w:p>
        </w:tc>
        <w:tc>
          <w:tcPr>
            <w:tcW w:w="529" w:type="pct"/>
            <w:tcBorders>
              <w:top w:val="outset" w:sz="6" w:space="0" w:color="000000"/>
              <w:left w:val="outset" w:sz="6" w:space="0" w:color="000000"/>
              <w:bottom w:val="outset" w:sz="6" w:space="0" w:color="000000"/>
              <w:right w:val="outset" w:sz="6" w:space="0" w:color="000000"/>
            </w:tcBorders>
          </w:tcPr>
          <w:p w14:paraId="7EA440C0" w14:textId="4377FB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643.590,60</w:t>
            </w:r>
          </w:p>
        </w:tc>
        <w:tc>
          <w:tcPr>
            <w:tcW w:w="530" w:type="pct"/>
            <w:tcBorders>
              <w:top w:val="outset" w:sz="6" w:space="0" w:color="000000"/>
              <w:left w:val="outset" w:sz="6" w:space="0" w:color="000000"/>
              <w:bottom w:val="outset" w:sz="6" w:space="0" w:color="000000"/>
              <w:right w:val="outset" w:sz="6" w:space="0" w:color="000000"/>
            </w:tcBorders>
          </w:tcPr>
          <w:p w14:paraId="7E54F7B6" w14:textId="6D085C2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627.914,22</w:t>
            </w:r>
          </w:p>
        </w:tc>
        <w:tc>
          <w:tcPr>
            <w:tcW w:w="529" w:type="pct"/>
            <w:tcBorders>
              <w:top w:val="outset" w:sz="6" w:space="0" w:color="000000"/>
              <w:left w:val="outset" w:sz="6" w:space="0" w:color="000000"/>
              <w:bottom w:val="outset" w:sz="6" w:space="0" w:color="000000"/>
              <w:right w:val="outset" w:sz="6" w:space="0" w:color="000000"/>
            </w:tcBorders>
          </w:tcPr>
          <w:p w14:paraId="1CB00BF6" w14:textId="1450F6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8C7A62C" w14:textId="00FA63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4102AD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2948DA"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1DCBCD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4588A7" w14:textId="72CE8C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229854DF" w14:textId="618BE33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48FCBF8F" w14:textId="7D68CB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45.931,00</w:t>
            </w:r>
          </w:p>
        </w:tc>
        <w:tc>
          <w:tcPr>
            <w:tcW w:w="529" w:type="pct"/>
            <w:tcBorders>
              <w:top w:val="outset" w:sz="6" w:space="0" w:color="000000"/>
              <w:left w:val="outset" w:sz="6" w:space="0" w:color="000000"/>
              <w:bottom w:val="outset" w:sz="6" w:space="0" w:color="000000"/>
              <w:right w:val="outset" w:sz="6" w:space="0" w:color="000000"/>
            </w:tcBorders>
          </w:tcPr>
          <w:p w14:paraId="234DB4E8" w14:textId="10FCF1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45.930,40</w:t>
            </w:r>
          </w:p>
        </w:tc>
        <w:tc>
          <w:tcPr>
            <w:tcW w:w="423" w:type="pct"/>
            <w:tcBorders>
              <w:top w:val="outset" w:sz="6" w:space="0" w:color="000000"/>
              <w:left w:val="outset" w:sz="6" w:space="0" w:color="000000"/>
              <w:bottom w:val="outset" w:sz="6" w:space="0" w:color="000000"/>
              <w:right w:val="outset" w:sz="6" w:space="0" w:color="000000"/>
            </w:tcBorders>
          </w:tcPr>
          <w:p w14:paraId="7721E798" w14:textId="2E0E55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ABE9EB6" w14:textId="74C459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45.931,00</w:t>
            </w:r>
          </w:p>
        </w:tc>
        <w:tc>
          <w:tcPr>
            <w:tcW w:w="530" w:type="pct"/>
            <w:tcBorders>
              <w:top w:val="outset" w:sz="6" w:space="0" w:color="000000"/>
              <w:left w:val="outset" w:sz="6" w:space="0" w:color="000000"/>
              <w:bottom w:val="outset" w:sz="6" w:space="0" w:color="000000"/>
              <w:right w:val="outset" w:sz="6" w:space="0" w:color="000000"/>
            </w:tcBorders>
          </w:tcPr>
          <w:p w14:paraId="2DDBACEC" w14:textId="2B991E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45.930,40</w:t>
            </w:r>
          </w:p>
        </w:tc>
        <w:tc>
          <w:tcPr>
            <w:tcW w:w="529" w:type="pct"/>
            <w:tcBorders>
              <w:top w:val="outset" w:sz="6" w:space="0" w:color="000000"/>
              <w:left w:val="outset" w:sz="6" w:space="0" w:color="000000"/>
              <w:bottom w:val="outset" w:sz="6" w:space="0" w:color="000000"/>
              <w:right w:val="outset" w:sz="6" w:space="0" w:color="000000"/>
            </w:tcBorders>
          </w:tcPr>
          <w:p w14:paraId="5F85966D" w14:textId="20BA7A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E8B262" w14:textId="2CE834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F7F9B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84C3B91"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F961C6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CCC05C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A05F71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1E4DA6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9AE82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8C9C28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F38166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5C015B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0E762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6D6D00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EFED8D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9345C91"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8CFF427"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80106</w:t>
            </w:r>
          </w:p>
        </w:tc>
        <w:tc>
          <w:tcPr>
            <w:tcW w:w="221" w:type="pct"/>
            <w:tcBorders>
              <w:top w:val="outset" w:sz="6" w:space="0" w:color="000000"/>
              <w:left w:val="outset" w:sz="6" w:space="0" w:color="000000"/>
              <w:bottom w:val="outset" w:sz="6" w:space="0" w:color="000000"/>
              <w:right w:val="outset" w:sz="6" w:space="0" w:color="000000"/>
            </w:tcBorders>
          </w:tcPr>
          <w:p w14:paraId="3CD64EF7"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4A0288F"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Inne formy wychowania przedszkolnego</w:t>
            </w:r>
          </w:p>
        </w:tc>
        <w:tc>
          <w:tcPr>
            <w:tcW w:w="529" w:type="pct"/>
            <w:tcBorders>
              <w:top w:val="outset" w:sz="6" w:space="0" w:color="000000"/>
              <w:left w:val="outset" w:sz="6" w:space="0" w:color="000000"/>
              <w:bottom w:val="outset" w:sz="6" w:space="0" w:color="000000"/>
              <w:right w:val="outset" w:sz="6" w:space="0" w:color="000000"/>
            </w:tcBorders>
          </w:tcPr>
          <w:p w14:paraId="0F40ACBA" w14:textId="1F97386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407.286,80</w:t>
            </w:r>
          </w:p>
        </w:tc>
        <w:tc>
          <w:tcPr>
            <w:tcW w:w="529" w:type="pct"/>
            <w:tcBorders>
              <w:top w:val="outset" w:sz="6" w:space="0" w:color="000000"/>
              <w:left w:val="outset" w:sz="6" w:space="0" w:color="000000"/>
              <w:bottom w:val="outset" w:sz="6" w:space="0" w:color="000000"/>
              <w:right w:val="outset" w:sz="6" w:space="0" w:color="000000"/>
            </w:tcBorders>
          </w:tcPr>
          <w:p w14:paraId="3F2F0694" w14:textId="69EFB8C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300.828,26</w:t>
            </w:r>
          </w:p>
        </w:tc>
        <w:tc>
          <w:tcPr>
            <w:tcW w:w="423" w:type="pct"/>
            <w:tcBorders>
              <w:top w:val="outset" w:sz="6" w:space="0" w:color="000000"/>
              <w:left w:val="outset" w:sz="6" w:space="0" w:color="000000"/>
              <w:bottom w:val="outset" w:sz="6" w:space="0" w:color="000000"/>
              <w:right w:val="outset" w:sz="6" w:space="0" w:color="000000"/>
            </w:tcBorders>
          </w:tcPr>
          <w:p w14:paraId="0A1C3FA6" w14:textId="21B28ED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73,86</w:t>
            </w:r>
          </w:p>
        </w:tc>
        <w:tc>
          <w:tcPr>
            <w:tcW w:w="529" w:type="pct"/>
            <w:tcBorders>
              <w:top w:val="outset" w:sz="6" w:space="0" w:color="000000"/>
              <w:left w:val="outset" w:sz="6" w:space="0" w:color="000000"/>
              <w:bottom w:val="outset" w:sz="6" w:space="0" w:color="000000"/>
              <w:right w:val="outset" w:sz="6" w:space="0" w:color="000000"/>
            </w:tcBorders>
          </w:tcPr>
          <w:p w14:paraId="78C27BA6" w14:textId="1101554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407.286,80</w:t>
            </w:r>
          </w:p>
        </w:tc>
        <w:tc>
          <w:tcPr>
            <w:tcW w:w="530" w:type="pct"/>
            <w:tcBorders>
              <w:top w:val="outset" w:sz="6" w:space="0" w:color="000000"/>
              <w:left w:val="outset" w:sz="6" w:space="0" w:color="000000"/>
              <w:bottom w:val="outset" w:sz="6" w:space="0" w:color="000000"/>
              <w:right w:val="outset" w:sz="6" w:space="0" w:color="000000"/>
            </w:tcBorders>
          </w:tcPr>
          <w:p w14:paraId="580E7FEC" w14:textId="7B313DC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300.828,26</w:t>
            </w:r>
          </w:p>
        </w:tc>
        <w:tc>
          <w:tcPr>
            <w:tcW w:w="529" w:type="pct"/>
            <w:tcBorders>
              <w:top w:val="outset" w:sz="6" w:space="0" w:color="000000"/>
              <w:left w:val="outset" w:sz="6" w:space="0" w:color="000000"/>
              <w:bottom w:val="outset" w:sz="6" w:space="0" w:color="000000"/>
              <w:right w:val="outset" w:sz="6" w:space="0" w:color="000000"/>
            </w:tcBorders>
          </w:tcPr>
          <w:p w14:paraId="3F4E5AE0" w14:textId="63326B7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C010A8F" w14:textId="2052E5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58814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D21948"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20C32F" w14:textId="77777777" w:rsidR="00A40A9C" w:rsidRPr="00682F04" w:rsidRDefault="00A40A9C" w:rsidP="00A40A9C">
            <w:pPr>
              <w:pStyle w:val="NormalnyWeb"/>
              <w:jc w:val="center"/>
              <w:rPr>
                <w:rFonts w:asciiTheme="minorHAnsi" w:hAnsiTheme="minorHAnsi" w:cstheme="minorHAnsi"/>
                <w: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7ECCEB9"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2C35139" w14:textId="77777777" w:rsidR="00A40A9C" w:rsidRPr="00682F04" w:rsidRDefault="00A40A9C" w:rsidP="00A40A9C">
            <w:pPr>
              <w:pStyle w:val="NormalnyWeb"/>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0FAC28"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4C5A12" w14:textId="77777777" w:rsidR="00A40A9C" w:rsidRPr="00682F04" w:rsidRDefault="00A40A9C" w:rsidP="00A40A9C">
            <w:pPr>
              <w:pStyle w:val="NormalnyWeb"/>
              <w:jc w:val="center"/>
              <w:rPr>
                <w:rFonts w:asciiTheme="minorHAnsi" w:hAnsiTheme="minorHAnsi" w:cstheme="minorHAnsi"/>
                <w: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A28085B"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CD55E28" w14:textId="77777777" w:rsidR="00A40A9C" w:rsidRPr="00682F04" w:rsidRDefault="00A40A9C" w:rsidP="00A40A9C">
            <w:pPr>
              <w:pStyle w:val="NormalnyWeb"/>
              <w:jc w:val="center"/>
              <w:rPr>
                <w:rFonts w:asciiTheme="minorHAnsi" w:hAnsiTheme="minorHAnsi" w:cstheme="minorHAnsi"/>
                <w: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089E8DE" w14:textId="77777777" w:rsidR="00A40A9C" w:rsidRPr="00682F04" w:rsidRDefault="00A40A9C" w:rsidP="00A40A9C">
            <w:pPr>
              <w:pStyle w:val="NormalnyWeb"/>
              <w:jc w:val="center"/>
              <w:rPr>
                <w:rFonts w:asciiTheme="minorHAnsi" w:hAnsiTheme="minorHAnsi" w:cstheme="minorHAnsi"/>
                <w: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5B7594E" w14:textId="77777777" w:rsidR="00A40A9C" w:rsidRPr="00682F04" w:rsidRDefault="00A40A9C" w:rsidP="00A40A9C">
            <w:pPr>
              <w:pStyle w:val="NormalnyWeb"/>
              <w:jc w:val="center"/>
              <w:rPr>
                <w:rFonts w:asciiTheme="minorHAnsi" w:hAnsiTheme="minorHAnsi" w:cstheme="minorHAnsi"/>
                <w: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5E9B1D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8A0218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63C05B"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CD734C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711A33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2580</w:t>
            </w:r>
          </w:p>
        </w:tc>
        <w:tc>
          <w:tcPr>
            <w:tcW w:w="749" w:type="pct"/>
            <w:tcBorders>
              <w:top w:val="outset" w:sz="6" w:space="0" w:color="000000"/>
              <w:left w:val="outset" w:sz="6" w:space="0" w:color="000000"/>
              <w:bottom w:val="outset" w:sz="6" w:space="0" w:color="000000"/>
              <w:right w:val="outset" w:sz="6" w:space="0" w:color="000000"/>
            </w:tcBorders>
            <w:hideMark/>
          </w:tcPr>
          <w:p w14:paraId="0AAE7F4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Dotacja podmiotowa z budżetu dla jednostek niezaliczanych do sektora finansów publicznych</w:t>
            </w:r>
          </w:p>
        </w:tc>
        <w:tc>
          <w:tcPr>
            <w:tcW w:w="529" w:type="pct"/>
            <w:tcBorders>
              <w:top w:val="outset" w:sz="6" w:space="0" w:color="000000"/>
              <w:left w:val="outset" w:sz="6" w:space="0" w:color="000000"/>
              <w:bottom w:val="outset" w:sz="6" w:space="0" w:color="000000"/>
              <w:right w:val="outset" w:sz="6" w:space="0" w:color="000000"/>
            </w:tcBorders>
          </w:tcPr>
          <w:p w14:paraId="63554631" w14:textId="60D1B4A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401.903,00</w:t>
            </w:r>
          </w:p>
        </w:tc>
        <w:tc>
          <w:tcPr>
            <w:tcW w:w="529" w:type="pct"/>
            <w:tcBorders>
              <w:top w:val="outset" w:sz="6" w:space="0" w:color="000000"/>
              <w:left w:val="outset" w:sz="6" w:space="0" w:color="000000"/>
              <w:bottom w:val="outset" w:sz="6" w:space="0" w:color="000000"/>
              <w:right w:val="outset" w:sz="6" w:space="0" w:color="000000"/>
            </w:tcBorders>
          </w:tcPr>
          <w:p w14:paraId="5972B49E" w14:textId="70FACD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295.444,46</w:t>
            </w:r>
          </w:p>
        </w:tc>
        <w:tc>
          <w:tcPr>
            <w:tcW w:w="423" w:type="pct"/>
            <w:tcBorders>
              <w:top w:val="outset" w:sz="6" w:space="0" w:color="000000"/>
              <w:left w:val="outset" w:sz="6" w:space="0" w:color="000000"/>
              <w:bottom w:val="outset" w:sz="6" w:space="0" w:color="000000"/>
              <w:right w:val="outset" w:sz="6" w:space="0" w:color="000000"/>
            </w:tcBorders>
          </w:tcPr>
          <w:p w14:paraId="2088040A" w14:textId="745EA0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73,51</w:t>
            </w:r>
          </w:p>
        </w:tc>
        <w:tc>
          <w:tcPr>
            <w:tcW w:w="529" w:type="pct"/>
            <w:tcBorders>
              <w:top w:val="outset" w:sz="6" w:space="0" w:color="000000"/>
              <w:left w:val="outset" w:sz="6" w:space="0" w:color="000000"/>
              <w:bottom w:val="outset" w:sz="6" w:space="0" w:color="000000"/>
              <w:right w:val="outset" w:sz="6" w:space="0" w:color="000000"/>
            </w:tcBorders>
          </w:tcPr>
          <w:p w14:paraId="1D0FCA07" w14:textId="2B1D37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401.903,00</w:t>
            </w:r>
          </w:p>
        </w:tc>
        <w:tc>
          <w:tcPr>
            <w:tcW w:w="530" w:type="pct"/>
            <w:tcBorders>
              <w:top w:val="outset" w:sz="6" w:space="0" w:color="000000"/>
              <w:left w:val="outset" w:sz="6" w:space="0" w:color="000000"/>
              <w:bottom w:val="outset" w:sz="6" w:space="0" w:color="000000"/>
              <w:right w:val="outset" w:sz="6" w:space="0" w:color="000000"/>
            </w:tcBorders>
          </w:tcPr>
          <w:p w14:paraId="01C63295" w14:textId="1ADA47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295.444,46</w:t>
            </w:r>
          </w:p>
        </w:tc>
        <w:tc>
          <w:tcPr>
            <w:tcW w:w="529" w:type="pct"/>
            <w:tcBorders>
              <w:top w:val="outset" w:sz="6" w:space="0" w:color="000000"/>
              <w:left w:val="outset" w:sz="6" w:space="0" w:color="000000"/>
              <w:bottom w:val="outset" w:sz="6" w:space="0" w:color="000000"/>
              <w:right w:val="outset" w:sz="6" w:space="0" w:color="000000"/>
            </w:tcBorders>
          </w:tcPr>
          <w:p w14:paraId="2B8F2EE9" w14:textId="274119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075DA4" w14:textId="07718C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D1878E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E44FEB"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3DAAB5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6EBC839" w14:textId="3BBC3B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2820</w:t>
            </w:r>
          </w:p>
        </w:tc>
        <w:tc>
          <w:tcPr>
            <w:tcW w:w="749" w:type="pct"/>
            <w:tcBorders>
              <w:top w:val="outset" w:sz="6" w:space="0" w:color="000000"/>
              <w:left w:val="outset" w:sz="6" w:space="0" w:color="000000"/>
              <w:bottom w:val="outset" w:sz="6" w:space="0" w:color="000000"/>
              <w:right w:val="outset" w:sz="6" w:space="0" w:color="000000"/>
            </w:tcBorders>
          </w:tcPr>
          <w:p w14:paraId="2E6D2593" w14:textId="368F58E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Dotacja celowa z budżetu na finansowanie lub dofinansowanie zadań zleconych do realizacji stowarzyszeniom</w:t>
            </w:r>
          </w:p>
        </w:tc>
        <w:tc>
          <w:tcPr>
            <w:tcW w:w="529" w:type="pct"/>
            <w:tcBorders>
              <w:top w:val="outset" w:sz="6" w:space="0" w:color="000000"/>
              <w:left w:val="outset" w:sz="6" w:space="0" w:color="000000"/>
              <w:bottom w:val="outset" w:sz="6" w:space="0" w:color="000000"/>
              <w:right w:val="outset" w:sz="6" w:space="0" w:color="000000"/>
            </w:tcBorders>
          </w:tcPr>
          <w:p w14:paraId="2C473D57" w14:textId="11C420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29" w:type="pct"/>
            <w:tcBorders>
              <w:top w:val="outset" w:sz="6" w:space="0" w:color="000000"/>
              <w:left w:val="outset" w:sz="6" w:space="0" w:color="000000"/>
              <w:bottom w:val="outset" w:sz="6" w:space="0" w:color="000000"/>
              <w:right w:val="outset" w:sz="6" w:space="0" w:color="000000"/>
            </w:tcBorders>
          </w:tcPr>
          <w:p w14:paraId="4408EA47" w14:textId="222D15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423" w:type="pct"/>
            <w:tcBorders>
              <w:top w:val="outset" w:sz="6" w:space="0" w:color="000000"/>
              <w:left w:val="outset" w:sz="6" w:space="0" w:color="000000"/>
              <w:bottom w:val="outset" w:sz="6" w:space="0" w:color="000000"/>
              <w:right w:val="outset" w:sz="6" w:space="0" w:color="000000"/>
            </w:tcBorders>
          </w:tcPr>
          <w:p w14:paraId="25107E0F" w14:textId="68BC3A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4C0DE3E" w14:textId="43076B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30" w:type="pct"/>
            <w:tcBorders>
              <w:top w:val="outset" w:sz="6" w:space="0" w:color="000000"/>
              <w:left w:val="outset" w:sz="6" w:space="0" w:color="000000"/>
              <w:bottom w:val="outset" w:sz="6" w:space="0" w:color="000000"/>
              <w:right w:val="outset" w:sz="6" w:space="0" w:color="000000"/>
            </w:tcBorders>
          </w:tcPr>
          <w:p w14:paraId="761AAD5D" w14:textId="0EC543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5.383,80</w:t>
            </w:r>
          </w:p>
        </w:tc>
        <w:tc>
          <w:tcPr>
            <w:tcW w:w="529" w:type="pct"/>
            <w:tcBorders>
              <w:top w:val="outset" w:sz="6" w:space="0" w:color="000000"/>
              <w:left w:val="outset" w:sz="6" w:space="0" w:color="000000"/>
              <w:bottom w:val="outset" w:sz="6" w:space="0" w:color="000000"/>
              <w:right w:val="outset" w:sz="6" w:space="0" w:color="000000"/>
            </w:tcBorders>
          </w:tcPr>
          <w:p w14:paraId="7879B581" w14:textId="2A2AE0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0350547" w14:textId="49FA68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73C22E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74A893"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73E25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BF4D1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6FD669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56672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C0465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658600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68211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0CA4CA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EB0EE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3A6F61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F50C97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4610FFD"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AAF3CD2" w14:textId="102F639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80107</w:t>
            </w:r>
          </w:p>
        </w:tc>
        <w:tc>
          <w:tcPr>
            <w:tcW w:w="221" w:type="pct"/>
            <w:tcBorders>
              <w:top w:val="outset" w:sz="6" w:space="0" w:color="000000"/>
              <w:left w:val="outset" w:sz="6" w:space="0" w:color="000000"/>
              <w:bottom w:val="outset" w:sz="6" w:space="0" w:color="000000"/>
              <w:right w:val="outset" w:sz="6" w:space="0" w:color="000000"/>
            </w:tcBorders>
          </w:tcPr>
          <w:p w14:paraId="1FBD0AF3"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59CAC5" w14:textId="42CB72C2"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Świetlice szkolne</w:t>
            </w:r>
          </w:p>
        </w:tc>
        <w:tc>
          <w:tcPr>
            <w:tcW w:w="529" w:type="pct"/>
            <w:tcBorders>
              <w:top w:val="outset" w:sz="6" w:space="0" w:color="000000"/>
              <w:left w:val="outset" w:sz="6" w:space="0" w:color="000000"/>
              <w:bottom w:val="outset" w:sz="6" w:space="0" w:color="000000"/>
              <w:right w:val="outset" w:sz="6" w:space="0" w:color="000000"/>
            </w:tcBorders>
          </w:tcPr>
          <w:p w14:paraId="39C4ADC6" w14:textId="6289BEC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150.482,91</w:t>
            </w:r>
          </w:p>
        </w:tc>
        <w:tc>
          <w:tcPr>
            <w:tcW w:w="529" w:type="pct"/>
            <w:tcBorders>
              <w:top w:val="outset" w:sz="6" w:space="0" w:color="000000"/>
              <w:left w:val="outset" w:sz="6" w:space="0" w:color="000000"/>
              <w:bottom w:val="outset" w:sz="6" w:space="0" w:color="000000"/>
              <w:right w:val="outset" w:sz="6" w:space="0" w:color="000000"/>
            </w:tcBorders>
          </w:tcPr>
          <w:p w14:paraId="494B6656" w14:textId="449B7B9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146.358,52</w:t>
            </w:r>
          </w:p>
        </w:tc>
        <w:tc>
          <w:tcPr>
            <w:tcW w:w="423" w:type="pct"/>
            <w:tcBorders>
              <w:top w:val="outset" w:sz="6" w:space="0" w:color="000000"/>
              <w:left w:val="outset" w:sz="6" w:space="0" w:color="000000"/>
              <w:bottom w:val="outset" w:sz="6" w:space="0" w:color="000000"/>
              <w:right w:val="outset" w:sz="6" w:space="0" w:color="000000"/>
            </w:tcBorders>
          </w:tcPr>
          <w:p w14:paraId="6CA1D02D" w14:textId="56C1587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97,26</w:t>
            </w:r>
          </w:p>
        </w:tc>
        <w:tc>
          <w:tcPr>
            <w:tcW w:w="529" w:type="pct"/>
            <w:tcBorders>
              <w:top w:val="outset" w:sz="6" w:space="0" w:color="000000"/>
              <w:left w:val="outset" w:sz="6" w:space="0" w:color="000000"/>
              <w:bottom w:val="outset" w:sz="6" w:space="0" w:color="000000"/>
              <w:right w:val="outset" w:sz="6" w:space="0" w:color="000000"/>
            </w:tcBorders>
          </w:tcPr>
          <w:p w14:paraId="16BC2D82" w14:textId="4497595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150.482,91</w:t>
            </w:r>
          </w:p>
        </w:tc>
        <w:tc>
          <w:tcPr>
            <w:tcW w:w="530" w:type="pct"/>
            <w:tcBorders>
              <w:top w:val="outset" w:sz="6" w:space="0" w:color="000000"/>
              <w:left w:val="outset" w:sz="6" w:space="0" w:color="000000"/>
              <w:bottom w:val="outset" w:sz="6" w:space="0" w:color="000000"/>
              <w:right w:val="outset" w:sz="6" w:space="0" w:color="000000"/>
            </w:tcBorders>
          </w:tcPr>
          <w:p w14:paraId="4C2AA214" w14:textId="7D4A5EC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146.358,52</w:t>
            </w:r>
          </w:p>
        </w:tc>
        <w:tc>
          <w:tcPr>
            <w:tcW w:w="529" w:type="pct"/>
            <w:tcBorders>
              <w:top w:val="outset" w:sz="6" w:space="0" w:color="000000"/>
              <w:left w:val="outset" w:sz="6" w:space="0" w:color="000000"/>
              <w:bottom w:val="outset" w:sz="6" w:space="0" w:color="000000"/>
              <w:right w:val="outset" w:sz="6" w:space="0" w:color="000000"/>
            </w:tcBorders>
          </w:tcPr>
          <w:p w14:paraId="1A98A88B" w14:textId="26758E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D8696B7" w14:textId="06F58D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012F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A32FC2"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A6BF2C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A4E8DB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9EBCB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EBB2E7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F297F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EBBFD6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CF50DC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01DFEA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9BE4BF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474342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5F1D4F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216F6A1"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007D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BDB201F" w14:textId="5FDA9A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tcPr>
          <w:p w14:paraId="706BF48A" w14:textId="60653D3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78914392" w14:textId="298D83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77DA388A" w14:textId="2C60B8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9.648,10</w:t>
            </w:r>
          </w:p>
        </w:tc>
        <w:tc>
          <w:tcPr>
            <w:tcW w:w="423" w:type="pct"/>
            <w:tcBorders>
              <w:top w:val="outset" w:sz="6" w:space="0" w:color="000000"/>
              <w:left w:val="outset" w:sz="6" w:space="0" w:color="000000"/>
              <w:bottom w:val="outset" w:sz="6" w:space="0" w:color="000000"/>
              <w:right w:val="outset" w:sz="6" w:space="0" w:color="000000"/>
            </w:tcBorders>
          </w:tcPr>
          <w:p w14:paraId="09B7F3C2" w14:textId="4F0BA8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96,48</w:t>
            </w:r>
          </w:p>
        </w:tc>
        <w:tc>
          <w:tcPr>
            <w:tcW w:w="529" w:type="pct"/>
            <w:tcBorders>
              <w:top w:val="outset" w:sz="6" w:space="0" w:color="000000"/>
              <w:left w:val="outset" w:sz="6" w:space="0" w:color="000000"/>
              <w:bottom w:val="outset" w:sz="6" w:space="0" w:color="000000"/>
              <w:right w:val="outset" w:sz="6" w:space="0" w:color="000000"/>
            </w:tcBorders>
          </w:tcPr>
          <w:p w14:paraId="710F030F" w14:textId="2922D6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30" w:type="pct"/>
            <w:tcBorders>
              <w:top w:val="outset" w:sz="6" w:space="0" w:color="000000"/>
              <w:left w:val="outset" w:sz="6" w:space="0" w:color="000000"/>
              <w:bottom w:val="outset" w:sz="6" w:space="0" w:color="000000"/>
              <w:right w:val="outset" w:sz="6" w:space="0" w:color="000000"/>
            </w:tcBorders>
          </w:tcPr>
          <w:p w14:paraId="67F54F62" w14:textId="38966C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9.648,10</w:t>
            </w:r>
          </w:p>
        </w:tc>
        <w:tc>
          <w:tcPr>
            <w:tcW w:w="529" w:type="pct"/>
            <w:tcBorders>
              <w:top w:val="outset" w:sz="6" w:space="0" w:color="000000"/>
              <w:left w:val="outset" w:sz="6" w:space="0" w:color="000000"/>
              <w:bottom w:val="outset" w:sz="6" w:space="0" w:color="000000"/>
              <w:right w:val="outset" w:sz="6" w:space="0" w:color="000000"/>
            </w:tcBorders>
          </w:tcPr>
          <w:p w14:paraId="48F34309" w14:textId="154AAD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5F8158" w14:textId="6CFC4E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A8AB5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1B4C12"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423DA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9443E2E" w14:textId="26BC7F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3040</w:t>
            </w:r>
          </w:p>
        </w:tc>
        <w:tc>
          <w:tcPr>
            <w:tcW w:w="749" w:type="pct"/>
            <w:tcBorders>
              <w:top w:val="outset" w:sz="6" w:space="0" w:color="000000"/>
              <w:left w:val="outset" w:sz="6" w:space="0" w:color="000000"/>
              <w:bottom w:val="outset" w:sz="6" w:space="0" w:color="000000"/>
              <w:right w:val="outset" w:sz="6" w:space="0" w:color="000000"/>
            </w:tcBorders>
          </w:tcPr>
          <w:p w14:paraId="5A1256FB" w14:textId="2876DBB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Nagrody o charakterze szczególnym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0C9FC715" w14:textId="4D6CEB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2.250,00</w:t>
            </w:r>
          </w:p>
        </w:tc>
        <w:tc>
          <w:tcPr>
            <w:tcW w:w="529" w:type="pct"/>
            <w:tcBorders>
              <w:top w:val="outset" w:sz="6" w:space="0" w:color="000000"/>
              <w:left w:val="outset" w:sz="6" w:space="0" w:color="000000"/>
              <w:bottom w:val="outset" w:sz="6" w:space="0" w:color="000000"/>
              <w:right w:val="outset" w:sz="6" w:space="0" w:color="000000"/>
            </w:tcBorders>
          </w:tcPr>
          <w:p w14:paraId="68A539AF" w14:textId="41F87B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2.250,00</w:t>
            </w:r>
          </w:p>
        </w:tc>
        <w:tc>
          <w:tcPr>
            <w:tcW w:w="423" w:type="pct"/>
            <w:tcBorders>
              <w:top w:val="outset" w:sz="6" w:space="0" w:color="000000"/>
              <w:left w:val="outset" w:sz="6" w:space="0" w:color="000000"/>
              <w:bottom w:val="outset" w:sz="6" w:space="0" w:color="000000"/>
              <w:right w:val="outset" w:sz="6" w:space="0" w:color="000000"/>
            </w:tcBorders>
          </w:tcPr>
          <w:p w14:paraId="25A2CC3D" w14:textId="2C723F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181F595" w14:textId="7DBD28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2.250,00</w:t>
            </w:r>
          </w:p>
        </w:tc>
        <w:tc>
          <w:tcPr>
            <w:tcW w:w="530" w:type="pct"/>
            <w:tcBorders>
              <w:top w:val="outset" w:sz="6" w:space="0" w:color="000000"/>
              <w:left w:val="outset" w:sz="6" w:space="0" w:color="000000"/>
              <w:bottom w:val="outset" w:sz="6" w:space="0" w:color="000000"/>
              <w:right w:val="outset" w:sz="6" w:space="0" w:color="000000"/>
            </w:tcBorders>
          </w:tcPr>
          <w:p w14:paraId="21B74287" w14:textId="5CCDBC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2.250,00</w:t>
            </w:r>
          </w:p>
        </w:tc>
        <w:tc>
          <w:tcPr>
            <w:tcW w:w="529" w:type="pct"/>
            <w:tcBorders>
              <w:top w:val="outset" w:sz="6" w:space="0" w:color="000000"/>
              <w:left w:val="outset" w:sz="6" w:space="0" w:color="000000"/>
              <w:bottom w:val="outset" w:sz="6" w:space="0" w:color="000000"/>
              <w:right w:val="outset" w:sz="6" w:space="0" w:color="000000"/>
            </w:tcBorders>
          </w:tcPr>
          <w:p w14:paraId="0E7FF004" w14:textId="264EEC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D277B0E" w14:textId="3CCE56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945C3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045B58"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C31123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1949A41" w14:textId="36063C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7CEE7405" w14:textId="283CD76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62E5DDCC" w14:textId="14B327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19.936,78</w:t>
            </w:r>
          </w:p>
        </w:tc>
        <w:tc>
          <w:tcPr>
            <w:tcW w:w="529" w:type="pct"/>
            <w:tcBorders>
              <w:top w:val="outset" w:sz="6" w:space="0" w:color="000000"/>
              <w:left w:val="outset" w:sz="6" w:space="0" w:color="000000"/>
              <w:bottom w:val="outset" w:sz="6" w:space="0" w:color="000000"/>
              <w:right w:val="outset" w:sz="6" w:space="0" w:color="000000"/>
            </w:tcBorders>
          </w:tcPr>
          <w:p w14:paraId="277AD039" w14:textId="4421AB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19.165,20</w:t>
            </w:r>
          </w:p>
        </w:tc>
        <w:tc>
          <w:tcPr>
            <w:tcW w:w="423" w:type="pct"/>
            <w:tcBorders>
              <w:top w:val="outset" w:sz="6" w:space="0" w:color="000000"/>
              <w:left w:val="outset" w:sz="6" w:space="0" w:color="000000"/>
              <w:bottom w:val="outset" w:sz="6" w:space="0" w:color="000000"/>
              <w:right w:val="outset" w:sz="6" w:space="0" w:color="000000"/>
            </w:tcBorders>
          </w:tcPr>
          <w:p w14:paraId="2D92F0E0" w14:textId="452378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96,13</w:t>
            </w:r>
          </w:p>
        </w:tc>
        <w:tc>
          <w:tcPr>
            <w:tcW w:w="529" w:type="pct"/>
            <w:tcBorders>
              <w:top w:val="outset" w:sz="6" w:space="0" w:color="000000"/>
              <w:left w:val="outset" w:sz="6" w:space="0" w:color="000000"/>
              <w:bottom w:val="outset" w:sz="6" w:space="0" w:color="000000"/>
              <w:right w:val="outset" w:sz="6" w:space="0" w:color="000000"/>
            </w:tcBorders>
          </w:tcPr>
          <w:p w14:paraId="792F96DD" w14:textId="5BCE03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19.936,78</w:t>
            </w:r>
          </w:p>
        </w:tc>
        <w:tc>
          <w:tcPr>
            <w:tcW w:w="530" w:type="pct"/>
            <w:tcBorders>
              <w:top w:val="outset" w:sz="6" w:space="0" w:color="000000"/>
              <w:left w:val="outset" w:sz="6" w:space="0" w:color="000000"/>
              <w:bottom w:val="outset" w:sz="6" w:space="0" w:color="000000"/>
              <w:right w:val="outset" w:sz="6" w:space="0" w:color="000000"/>
            </w:tcBorders>
          </w:tcPr>
          <w:p w14:paraId="31BBA628" w14:textId="096D61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19.165,20</w:t>
            </w:r>
          </w:p>
        </w:tc>
        <w:tc>
          <w:tcPr>
            <w:tcW w:w="529" w:type="pct"/>
            <w:tcBorders>
              <w:top w:val="outset" w:sz="6" w:space="0" w:color="000000"/>
              <w:left w:val="outset" w:sz="6" w:space="0" w:color="000000"/>
              <w:bottom w:val="outset" w:sz="6" w:space="0" w:color="000000"/>
              <w:right w:val="outset" w:sz="6" w:space="0" w:color="000000"/>
            </w:tcBorders>
          </w:tcPr>
          <w:p w14:paraId="06E20867" w14:textId="52D06E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8690FEA" w14:textId="212D2C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CCD6BD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6FC26C0"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677F4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78A6D03" w14:textId="4120BD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6484B1C7" w14:textId="201E0F1B"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51A50725" w14:textId="3767E8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2.655,13</w:t>
            </w:r>
          </w:p>
        </w:tc>
        <w:tc>
          <w:tcPr>
            <w:tcW w:w="529" w:type="pct"/>
            <w:tcBorders>
              <w:top w:val="outset" w:sz="6" w:space="0" w:color="000000"/>
              <w:left w:val="outset" w:sz="6" w:space="0" w:color="000000"/>
              <w:bottom w:val="outset" w:sz="6" w:space="0" w:color="000000"/>
              <w:right w:val="outset" w:sz="6" w:space="0" w:color="000000"/>
            </w:tcBorders>
          </w:tcPr>
          <w:p w14:paraId="430FE6D7" w14:textId="1588BA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1.951,25</w:t>
            </w:r>
          </w:p>
        </w:tc>
        <w:tc>
          <w:tcPr>
            <w:tcW w:w="423" w:type="pct"/>
            <w:tcBorders>
              <w:top w:val="outset" w:sz="6" w:space="0" w:color="000000"/>
              <w:left w:val="outset" w:sz="6" w:space="0" w:color="000000"/>
              <w:bottom w:val="outset" w:sz="6" w:space="0" w:color="000000"/>
              <w:right w:val="outset" w:sz="6" w:space="0" w:color="000000"/>
            </w:tcBorders>
          </w:tcPr>
          <w:p w14:paraId="54179C1F" w14:textId="1FD7C9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73,49</w:t>
            </w:r>
          </w:p>
        </w:tc>
        <w:tc>
          <w:tcPr>
            <w:tcW w:w="529" w:type="pct"/>
            <w:tcBorders>
              <w:top w:val="outset" w:sz="6" w:space="0" w:color="000000"/>
              <w:left w:val="outset" w:sz="6" w:space="0" w:color="000000"/>
              <w:bottom w:val="outset" w:sz="6" w:space="0" w:color="000000"/>
              <w:right w:val="outset" w:sz="6" w:space="0" w:color="000000"/>
            </w:tcBorders>
          </w:tcPr>
          <w:p w14:paraId="28CD3F2F" w14:textId="445263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2.655,13</w:t>
            </w:r>
          </w:p>
        </w:tc>
        <w:tc>
          <w:tcPr>
            <w:tcW w:w="530" w:type="pct"/>
            <w:tcBorders>
              <w:top w:val="outset" w:sz="6" w:space="0" w:color="000000"/>
              <w:left w:val="outset" w:sz="6" w:space="0" w:color="000000"/>
              <w:bottom w:val="outset" w:sz="6" w:space="0" w:color="000000"/>
              <w:right w:val="outset" w:sz="6" w:space="0" w:color="000000"/>
            </w:tcBorders>
          </w:tcPr>
          <w:p w14:paraId="64FDB375" w14:textId="27D0D9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1.951,25</w:t>
            </w:r>
          </w:p>
        </w:tc>
        <w:tc>
          <w:tcPr>
            <w:tcW w:w="529" w:type="pct"/>
            <w:tcBorders>
              <w:top w:val="outset" w:sz="6" w:space="0" w:color="000000"/>
              <w:left w:val="outset" w:sz="6" w:space="0" w:color="000000"/>
              <w:bottom w:val="outset" w:sz="6" w:space="0" w:color="000000"/>
              <w:right w:val="outset" w:sz="6" w:space="0" w:color="000000"/>
            </w:tcBorders>
          </w:tcPr>
          <w:p w14:paraId="73DA70FC" w14:textId="5D14D7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E2D5974" w14:textId="039F15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E63891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B3518B"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4BF01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E46EE89" w14:textId="7A53B2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tcPr>
          <w:p w14:paraId="1239E21A" w14:textId="77FE49D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51A3BB3D" w14:textId="24826B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7.300,00</w:t>
            </w:r>
          </w:p>
        </w:tc>
        <w:tc>
          <w:tcPr>
            <w:tcW w:w="529" w:type="pct"/>
            <w:tcBorders>
              <w:top w:val="outset" w:sz="6" w:space="0" w:color="000000"/>
              <w:left w:val="outset" w:sz="6" w:space="0" w:color="000000"/>
              <w:bottom w:val="outset" w:sz="6" w:space="0" w:color="000000"/>
              <w:right w:val="outset" w:sz="6" w:space="0" w:color="000000"/>
            </w:tcBorders>
          </w:tcPr>
          <w:p w14:paraId="1152EB0E" w14:textId="203D62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7.241,32</w:t>
            </w:r>
          </w:p>
        </w:tc>
        <w:tc>
          <w:tcPr>
            <w:tcW w:w="423" w:type="pct"/>
            <w:tcBorders>
              <w:top w:val="outset" w:sz="6" w:space="0" w:color="000000"/>
              <w:left w:val="outset" w:sz="6" w:space="0" w:color="000000"/>
              <w:bottom w:val="outset" w:sz="6" w:space="0" w:color="000000"/>
              <w:right w:val="outset" w:sz="6" w:space="0" w:color="000000"/>
            </w:tcBorders>
          </w:tcPr>
          <w:p w14:paraId="35102E09" w14:textId="797B5F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99,20</w:t>
            </w:r>
          </w:p>
        </w:tc>
        <w:tc>
          <w:tcPr>
            <w:tcW w:w="529" w:type="pct"/>
            <w:tcBorders>
              <w:top w:val="outset" w:sz="6" w:space="0" w:color="000000"/>
              <w:left w:val="outset" w:sz="6" w:space="0" w:color="000000"/>
              <w:bottom w:val="outset" w:sz="6" w:space="0" w:color="000000"/>
              <w:right w:val="outset" w:sz="6" w:space="0" w:color="000000"/>
            </w:tcBorders>
          </w:tcPr>
          <w:p w14:paraId="48C2E0B7" w14:textId="123FC7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7.300,00</w:t>
            </w:r>
          </w:p>
        </w:tc>
        <w:tc>
          <w:tcPr>
            <w:tcW w:w="530" w:type="pct"/>
            <w:tcBorders>
              <w:top w:val="outset" w:sz="6" w:space="0" w:color="000000"/>
              <w:left w:val="outset" w:sz="6" w:space="0" w:color="000000"/>
              <w:bottom w:val="outset" w:sz="6" w:space="0" w:color="000000"/>
              <w:right w:val="outset" w:sz="6" w:space="0" w:color="000000"/>
            </w:tcBorders>
          </w:tcPr>
          <w:p w14:paraId="7733B753" w14:textId="6DE83E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7.241,32</w:t>
            </w:r>
          </w:p>
        </w:tc>
        <w:tc>
          <w:tcPr>
            <w:tcW w:w="529" w:type="pct"/>
            <w:tcBorders>
              <w:top w:val="outset" w:sz="6" w:space="0" w:color="000000"/>
              <w:left w:val="outset" w:sz="6" w:space="0" w:color="000000"/>
              <w:bottom w:val="outset" w:sz="6" w:space="0" w:color="000000"/>
              <w:right w:val="outset" w:sz="6" w:space="0" w:color="000000"/>
            </w:tcBorders>
          </w:tcPr>
          <w:p w14:paraId="160CEC1B" w14:textId="08F9FD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8CA9284" w14:textId="7975B3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498FE1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08A47F"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9B728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6858F71" w14:textId="0F4800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0CDCB932" w14:textId="249B949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0AB97029" w14:textId="2C73E1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106.538,00</w:t>
            </w:r>
          </w:p>
        </w:tc>
        <w:tc>
          <w:tcPr>
            <w:tcW w:w="529" w:type="pct"/>
            <w:tcBorders>
              <w:top w:val="outset" w:sz="6" w:space="0" w:color="000000"/>
              <w:left w:val="outset" w:sz="6" w:space="0" w:color="000000"/>
              <w:bottom w:val="outset" w:sz="6" w:space="0" w:color="000000"/>
              <w:right w:val="outset" w:sz="6" w:space="0" w:color="000000"/>
            </w:tcBorders>
          </w:tcPr>
          <w:p w14:paraId="071082D4" w14:textId="3AA62A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104.299,95</w:t>
            </w:r>
          </w:p>
        </w:tc>
        <w:tc>
          <w:tcPr>
            <w:tcW w:w="423" w:type="pct"/>
            <w:tcBorders>
              <w:top w:val="outset" w:sz="6" w:space="0" w:color="000000"/>
              <w:left w:val="outset" w:sz="6" w:space="0" w:color="000000"/>
              <w:bottom w:val="outset" w:sz="6" w:space="0" w:color="000000"/>
              <w:right w:val="outset" w:sz="6" w:space="0" w:color="000000"/>
            </w:tcBorders>
          </w:tcPr>
          <w:p w14:paraId="1F77BFC2" w14:textId="553A6F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97,90</w:t>
            </w:r>
          </w:p>
        </w:tc>
        <w:tc>
          <w:tcPr>
            <w:tcW w:w="529" w:type="pct"/>
            <w:tcBorders>
              <w:top w:val="outset" w:sz="6" w:space="0" w:color="000000"/>
              <w:left w:val="outset" w:sz="6" w:space="0" w:color="000000"/>
              <w:bottom w:val="outset" w:sz="6" w:space="0" w:color="000000"/>
              <w:right w:val="outset" w:sz="6" w:space="0" w:color="000000"/>
            </w:tcBorders>
          </w:tcPr>
          <w:p w14:paraId="5004268E" w14:textId="78F1DB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106.538,00</w:t>
            </w:r>
          </w:p>
        </w:tc>
        <w:tc>
          <w:tcPr>
            <w:tcW w:w="530" w:type="pct"/>
            <w:tcBorders>
              <w:top w:val="outset" w:sz="6" w:space="0" w:color="000000"/>
              <w:left w:val="outset" w:sz="6" w:space="0" w:color="000000"/>
              <w:bottom w:val="outset" w:sz="6" w:space="0" w:color="000000"/>
              <w:right w:val="outset" w:sz="6" w:space="0" w:color="000000"/>
            </w:tcBorders>
          </w:tcPr>
          <w:p w14:paraId="4A47EE73" w14:textId="7189CF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104.299,95</w:t>
            </w:r>
          </w:p>
        </w:tc>
        <w:tc>
          <w:tcPr>
            <w:tcW w:w="529" w:type="pct"/>
            <w:tcBorders>
              <w:top w:val="outset" w:sz="6" w:space="0" w:color="000000"/>
              <w:left w:val="outset" w:sz="6" w:space="0" w:color="000000"/>
              <w:bottom w:val="outset" w:sz="6" w:space="0" w:color="000000"/>
              <w:right w:val="outset" w:sz="6" w:space="0" w:color="000000"/>
            </w:tcBorders>
          </w:tcPr>
          <w:p w14:paraId="44939BF3" w14:textId="336A9C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DD2A1E0" w14:textId="1BF47D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E796E9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D66CC66"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BBC3DB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F97AAEE" w14:textId="0DB153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78856192" w14:textId="7F9F899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2FFD1AA5" w14:textId="3BA731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1.803,00</w:t>
            </w:r>
          </w:p>
        </w:tc>
        <w:tc>
          <w:tcPr>
            <w:tcW w:w="529" w:type="pct"/>
            <w:tcBorders>
              <w:top w:val="outset" w:sz="6" w:space="0" w:color="000000"/>
              <w:left w:val="outset" w:sz="6" w:space="0" w:color="000000"/>
              <w:bottom w:val="outset" w:sz="6" w:space="0" w:color="000000"/>
              <w:right w:val="outset" w:sz="6" w:space="0" w:color="000000"/>
            </w:tcBorders>
          </w:tcPr>
          <w:p w14:paraId="1BF4087B" w14:textId="122F307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1.802,70</w:t>
            </w:r>
          </w:p>
        </w:tc>
        <w:tc>
          <w:tcPr>
            <w:tcW w:w="423" w:type="pct"/>
            <w:tcBorders>
              <w:top w:val="outset" w:sz="6" w:space="0" w:color="000000"/>
              <w:left w:val="outset" w:sz="6" w:space="0" w:color="000000"/>
              <w:bottom w:val="outset" w:sz="6" w:space="0" w:color="000000"/>
              <w:right w:val="outset" w:sz="6" w:space="0" w:color="000000"/>
            </w:tcBorders>
          </w:tcPr>
          <w:p w14:paraId="7BF616AB" w14:textId="59B3A6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99,98</w:t>
            </w:r>
          </w:p>
        </w:tc>
        <w:tc>
          <w:tcPr>
            <w:tcW w:w="529" w:type="pct"/>
            <w:tcBorders>
              <w:top w:val="outset" w:sz="6" w:space="0" w:color="000000"/>
              <w:left w:val="outset" w:sz="6" w:space="0" w:color="000000"/>
              <w:bottom w:val="outset" w:sz="6" w:space="0" w:color="000000"/>
              <w:right w:val="outset" w:sz="6" w:space="0" w:color="000000"/>
            </w:tcBorders>
          </w:tcPr>
          <w:p w14:paraId="2AD0A2F8" w14:textId="4EF8385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1.803,00</w:t>
            </w:r>
          </w:p>
        </w:tc>
        <w:tc>
          <w:tcPr>
            <w:tcW w:w="530" w:type="pct"/>
            <w:tcBorders>
              <w:top w:val="outset" w:sz="6" w:space="0" w:color="000000"/>
              <w:left w:val="outset" w:sz="6" w:space="0" w:color="000000"/>
              <w:bottom w:val="outset" w:sz="6" w:space="0" w:color="000000"/>
              <w:right w:val="outset" w:sz="6" w:space="0" w:color="000000"/>
            </w:tcBorders>
          </w:tcPr>
          <w:p w14:paraId="2108DFE2" w14:textId="239525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1.802,70</w:t>
            </w:r>
          </w:p>
        </w:tc>
        <w:tc>
          <w:tcPr>
            <w:tcW w:w="529" w:type="pct"/>
            <w:tcBorders>
              <w:top w:val="outset" w:sz="6" w:space="0" w:color="000000"/>
              <w:left w:val="outset" w:sz="6" w:space="0" w:color="000000"/>
              <w:bottom w:val="outset" w:sz="6" w:space="0" w:color="000000"/>
              <w:right w:val="outset" w:sz="6" w:space="0" w:color="000000"/>
            </w:tcBorders>
          </w:tcPr>
          <w:p w14:paraId="6C81A822" w14:textId="0D8BC7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51C01AF" w14:textId="466B3D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05954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327CA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5E3DE6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1D77B1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9B111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EBFF2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A8DD9A"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A4A33A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BABEB2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D680E9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C04297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6B6C08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0223A7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D3D67A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7BEC3B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80113</w:t>
            </w:r>
          </w:p>
        </w:tc>
        <w:tc>
          <w:tcPr>
            <w:tcW w:w="221" w:type="pct"/>
            <w:tcBorders>
              <w:top w:val="outset" w:sz="6" w:space="0" w:color="000000"/>
              <w:left w:val="outset" w:sz="6" w:space="0" w:color="000000"/>
              <w:bottom w:val="outset" w:sz="6" w:space="0" w:color="000000"/>
              <w:right w:val="outset" w:sz="6" w:space="0" w:color="000000"/>
            </w:tcBorders>
          </w:tcPr>
          <w:p w14:paraId="2C663C8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92D287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Dowożenie uczniów do szkół</w:t>
            </w:r>
          </w:p>
        </w:tc>
        <w:tc>
          <w:tcPr>
            <w:tcW w:w="529" w:type="pct"/>
            <w:tcBorders>
              <w:top w:val="outset" w:sz="6" w:space="0" w:color="000000"/>
              <w:left w:val="outset" w:sz="6" w:space="0" w:color="000000"/>
              <w:bottom w:val="outset" w:sz="6" w:space="0" w:color="000000"/>
              <w:right w:val="outset" w:sz="6" w:space="0" w:color="000000"/>
            </w:tcBorders>
          </w:tcPr>
          <w:p w14:paraId="04753445" w14:textId="57921A9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683.819,72</w:t>
            </w:r>
          </w:p>
        </w:tc>
        <w:tc>
          <w:tcPr>
            <w:tcW w:w="529" w:type="pct"/>
            <w:tcBorders>
              <w:top w:val="outset" w:sz="6" w:space="0" w:color="000000"/>
              <w:left w:val="outset" w:sz="6" w:space="0" w:color="000000"/>
              <w:bottom w:val="outset" w:sz="6" w:space="0" w:color="000000"/>
              <w:right w:val="outset" w:sz="6" w:space="0" w:color="000000"/>
            </w:tcBorders>
          </w:tcPr>
          <w:p w14:paraId="1F62FDE8" w14:textId="1E05509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670.950,28</w:t>
            </w:r>
          </w:p>
        </w:tc>
        <w:tc>
          <w:tcPr>
            <w:tcW w:w="423" w:type="pct"/>
            <w:tcBorders>
              <w:top w:val="outset" w:sz="6" w:space="0" w:color="000000"/>
              <w:left w:val="outset" w:sz="6" w:space="0" w:color="000000"/>
              <w:bottom w:val="outset" w:sz="6" w:space="0" w:color="000000"/>
              <w:right w:val="outset" w:sz="6" w:space="0" w:color="000000"/>
            </w:tcBorders>
          </w:tcPr>
          <w:p w14:paraId="33B361A8" w14:textId="297CE99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98,12</w:t>
            </w:r>
          </w:p>
        </w:tc>
        <w:tc>
          <w:tcPr>
            <w:tcW w:w="529" w:type="pct"/>
            <w:tcBorders>
              <w:top w:val="outset" w:sz="6" w:space="0" w:color="000000"/>
              <w:left w:val="outset" w:sz="6" w:space="0" w:color="000000"/>
              <w:bottom w:val="outset" w:sz="6" w:space="0" w:color="000000"/>
              <w:right w:val="outset" w:sz="6" w:space="0" w:color="000000"/>
            </w:tcBorders>
          </w:tcPr>
          <w:p w14:paraId="03B6429A" w14:textId="458947C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683.819,72</w:t>
            </w:r>
          </w:p>
        </w:tc>
        <w:tc>
          <w:tcPr>
            <w:tcW w:w="530" w:type="pct"/>
            <w:tcBorders>
              <w:top w:val="outset" w:sz="6" w:space="0" w:color="000000"/>
              <w:left w:val="outset" w:sz="6" w:space="0" w:color="000000"/>
              <w:bottom w:val="outset" w:sz="6" w:space="0" w:color="000000"/>
              <w:right w:val="outset" w:sz="6" w:space="0" w:color="000000"/>
            </w:tcBorders>
          </w:tcPr>
          <w:p w14:paraId="0225B5E3" w14:textId="3E93E1F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670.950,28</w:t>
            </w:r>
          </w:p>
        </w:tc>
        <w:tc>
          <w:tcPr>
            <w:tcW w:w="529" w:type="pct"/>
            <w:tcBorders>
              <w:top w:val="outset" w:sz="6" w:space="0" w:color="000000"/>
              <w:left w:val="outset" w:sz="6" w:space="0" w:color="000000"/>
              <w:bottom w:val="outset" w:sz="6" w:space="0" w:color="000000"/>
              <w:right w:val="outset" w:sz="6" w:space="0" w:color="000000"/>
            </w:tcBorders>
          </w:tcPr>
          <w:p w14:paraId="7BBF71D2" w14:textId="1B2642F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7E7382" w14:textId="25E3BC4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7549FF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C2A956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B2F2B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415AC2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E79EF9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E96047" w14:textId="77777777" w:rsidR="00A40A9C" w:rsidRPr="00682F04" w:rsidRDefault="00A40A9C" w:rsidP="00A40A9C">
            <w:pPr>
              <w:pStyle w:val="NormalnyWeb"/>
              <w:jc w:val="center"/>
              <w:rPr>
                <w:rFonts w:asciiTheme="minorHAnsi" w:hAnsiTheme="minorHAnsi" w:cstheme="minorHAnsi"/>
                <w:i/>
                <w:iCs/>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1F5756" w14:textId="77777777" w:rsidR="00A40A9C" w:rsidRPr="00682F04" w:rsidRDefault="00A40A9C" w:rsidP="00A40A9C">
            <w:pPr>
              <w:pStyle w:val="NormalnyWeb"/>
              <w:jc w:val="center"/>
              <w:rPr>
                <w:rFonts w:asciiTheme="minorHAnsi" w:hAnsiTheme="minorHAnsi" w:cstheme="minorHAnsi"/>
                <w:i/>
                <w:iCs/>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7666C62" w14:textId="77777777" w:rsidR="00A40A9C" w:rsidRPr="00682F04" w:rsidRDefault="00A40A9C" w:rsidP="00A40A9C">
            <w:pPr>
              <w:pStyle w:val="NormalnyWeb"/>
              <w:jc w:val="center"/>
              <w:rPr>
                <w:rFonts w:asciiTheme="minorHAnsi" w:hAnsiTheme="minorHAnsi" w:cstheme="minorHAnsi"/>
                <w:i/>
                <w:iCs/>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F58EC4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16C4EB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1542F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B6A7E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62DF728" w14:textId="77777777" w:rsidTr="00682F04">
        <w:trPr>
          <w:trHeight w:val="597"/>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6198D7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55865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50EBB13" w14:textId="5996EF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3030</w:t>
            </w:r>
          </w:p>
        </w:tc>
        <w:tc>
          <w:tcPr>
            <w:tcW w:w="749" w:type="pct"/>
            <w:tcBorders>
              <w:top w:val="outset" w:sz="6" w:space="0" w:color="000000"/>
              <w:left w:val="outset" w:sz="6" w:space="0" w:color="000000"/>
              <w:bottom w:val="outset" w:sz="6" w:space="0" w:color="000000"/>
              <w:right w:val="outset" w:sz="6" w:space="0" w:color="000000"/>
            </w:tcBorders>
          </w:tcPr>
          <w:p w14:paraId="312BA63D" w14:textId="2E0F779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wydatki na rzecz osób fizycznych</w:t>
            </w:r>
          </w:p>
        </w:tc>
        <w:tc>
          <w:tcPr>
            <w:tcW w:w="529" w:type="pct"/>
            <w:tcBorders>
              <w:top w:val="outset" w:sz="6" w:space="0" w:color="000000"/>
              <w:left w:val="outset" w:sz="6" w:space="0" w:color="000000"/>
              <w:bottom w:val="outset" w:sz="6" w:space="0" w:color="000000"/>
              <w:right w:val="outset" w:sz="6" w:space="0" w:color="000000"/>
            </w:tcBorders>
          </w:tcPr>
          <w:p w14:paraId="72953FEF" w14:textId="5602E1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23.000,00</w:t>
            </w:r>
          </w:p>
        </w:tc>
        <w:tc>
          <w:tcPr>
            <w:tcW w:w="529" w:type="pct"/>
            <w:tcBorders>
              <w:top w:val="outset" w:sz="6" w:space="0" w:color="000000"/>
              <w:left w:val="outset" w:sz="6" w:space="0" w:color="000000"/>
              <w:bottom w:val="outset" w:sz="6" w:space="0" w:color="000000"/>
              <w:right w:val="outset" w:sz="6" w:space="0" w:color="000000"/>
            </w:tcBorders>
          </w:tcPr>
          <w:p w14:paraId="62C2A27E" w14:textId="6E60D0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22.402,00</w:t>
            </w:r>
          </w:p>
        </w:tc>
        <w:tc>
          <w:tcPr>
            <w:tcW w:w="423" w:type="pct"/>
            <w:tcBorders>
              <w:top w:val="outset" w:sz="6" w:space="0" w:color="000000"/>
              <w:left w:val="outset" w:sz="6" w:space="0" w:color="000000"/>
              <w:bottom w:val="outset" w:sz="6" w:space="0" w:color="000000"/>
              <w:right w:val="outset" w:sz="6" w:space="0" w:color="000000"/>
            </w:tcBorders>
          </w:tcPr>
          <w:p w14:paraId="5FE0A08D" w14:textId="4B4E73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97,40</w:t>
            </w:r>
          </w:p>
        </w:tc>
        <w:tc>
          <w:tcPr>
            <w:tcW w:w="529" w:type="pct"/>
            <w:tcBorders>
              <w:top w:val="outset" w:sz="6" w:space="0" w:color="000000"/>
              <w:left w:val="outset" w:sz="6" w:space="0" w:color="000000"/>
              <w:bottom w:val="outset" w:sz="6" w:space="0" w:color="000000"/>
              <w:right w:val="outset" w:sz="6" w:space="0" w:color="000000"/>
            </w:tcBorders>
          </w:tcPr>
          <w:p w14:paraId="477C26D3" w14:textId="4A512C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23.000,00</w:t>
            </w:r>
          </w:p>
        </w:tc>
        <w:tc>
          <w:tcPr>
            <w:tcW w:w="530" w:type="pct"/>
            <w:tcBorders>
              <w:top w:val="outset" w:sz="6" w:space="0" w:color="000000"/>
              <w:left w:val="outset" w:sz="6" w:space="0" w:color="000000"/>
              <w:bottom w:val="outset" w:sz="6" w:space="0" w:color="000000"/>
              <w:right w:val="outset" w:sz="6" w:space="0" w:color="000000"/>
            </w:tcBorders>
          </w:tcPr>
          <w:p w14:paraId="00EA522F" w14:textId="272908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22.402,00</w:t>
            </w:r>
          </w:p>
        </w:tc>
        <w:tc>
          <w:tcPr>
            <w:tcW w:w="529" w:type="pct"/>
            <w:tcBorders>
              <w:top w:val="outset" w:sz="6" w:space="0" w:color="000000"/>
              <w:left w:val="outset" w:sz="6" w:space="0" w:color="000000"/>
              <w:bottom w:val="outset" w:sz="6" w:space="0" w:color="000000"/>
              <w:right w:val="outset" w:sz="6" w:space="0" w:color="000000"/>
            </w:tcBorders>
          </w:tcPr>
          <w:p w14:paraId="385F8D45" w14:textId="2CBB7C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BB72C0" w14:textId="2FAF08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61CC37" w14:textId="77777777" w:rsidTr="00682F04">
        <w:trPr>
          <w:trHeight w:val="597"/>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89860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AE8407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AFEFC3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331E86A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35215345" w14:textId="6C9F48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658.350,00</w:t>
            </w:r>
          </w:p>
        </w:tc>
        <w:tc>
          <w:tcPr>
            <w:tcW w:w="529" w:type="pct"/>
            <w:tcBorders>
              <w:top w:val="outset" w:sz="6" w:space="0" w:color="000000"/>
              <w:left w:val="outset" w:sz="6" w:space="0" w:color="000000"/>
              <w:bottom w:val="outset" w:sz="6" w:space="0" w:color="000000"/>
              <w:right w:val="outset" w:sz="6" w:space="0" w:color="000000"/>
            </w:tcBorders>
          </w:tcPr>
          <w:p w14:paraId="5A844F4A" w14:textId="226028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646.078,56</w:t>
            </w:r>
          </w:p>
        </w:tc>
        <w:tc>
          <w:tcPr>
            <w:tcW w:w="423" w:type="pct"/>
            <w:tcBorders>
              <w:top w:val="outset" w:sz="6" w:space="0" w:color="000000"/>
              <w:left w:val="outset" w:sz="6" w:space="0" w:color="000000"/>
              <w:bottom w:val="outset" w:sz="6" w:space="0" w:color="000000"/>
              <w:right w:val="outset" w:sz="6" w:space="0" w:color="000000"/>
            </w:tcBorders>
          </w:tcPr>
          <w:p w14:paraId="20E29FD4" w14:textId="71F832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98,14</w:t>
            </w:r>
          </w:p>
        </w:tc>
        <w:tc>
          <w:tcPr>
            <w:tcW w:w="529" w:type="pct"/>
            <w:tcBorders>
              <w:top w:val="outset" w:sz="6" w:space="0" w:color="000000"/>
              <w:left w:val="outset" w:sz="6" w:space="0" w:color="000000"/>
              <w:bottom w:val="outset" w:sz="6" w:space="0" w:color="000000"/>
              <w:right w:val="outset" w:sz="6" w:space="0" w:color="000000"/>
            </w:tcBorders>
          </w:tcPr>
          <w:p w14:paraId="311A489B" w14:textId="6C3DE0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658.350,00</w:t>
            </w:r>
          </w:p>
        </w:tc>
        <w:tc>
          <w:tcPr>
            <w:tcW w:w="530" w:type="pct"/>
            <w:tcBorders>
              <w:top w:val="outset" w:sz="6" w:space="0" w:color="000000"/>
              <w:left w:val="outset" w:sz="6" w:space="0" w:color="000000"/>
              <w:bottom w:val="outset" w:sz="6" w:space="0" w:color="000000"/>
              <w:right w:val="outset" w:sz="6" w:space="0" w:color="000000"/>
            </w:tcBorders>
          </w:tcPr>
          <w:p w14:paraId="58602BD0" w14:textId="1CD6EB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646.078,56</w:t>
            </w:r>
          </w:p>
        </w:tc>
        <w:tc>
          <w:tcPr>
            <w:tcW w:w="529" w:type="pct"/>
            <w:tcBorders>
              <w:top w:val="outset" w:sz="6" w:space="0" w:color="000000"/>
              <w:left w:val="outset" w:sz="6" w:space="0" w:color="000000"/>
              <w:bottom w:val="outset" w:sz="6" w:space="0" w:color="000000"/>
              <w:right w:val="outset" w:sz="6" w:space="0" w:color="000000"/>
            </w:tcBorders>
          </w:tcPr>
          <w:p w14:paraId="7C7DABAB" w14:textId="68DE77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C2FA88B" w14:textId="39A0D0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31FD745" w14:textId="77777777" w:rsidTr="00682F04">
        <w:trPr>
          <w:trHeight w:val="597"/>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1984B1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A86097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2554EC" w14:textId="7ABBB9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4370</w:t>
            </w:r>
          </w:p>
        </w:tc>
        <w:tc>
          <w:tcPr>
            <w:tcW w:w="749" w:type="pct"/>
            <w:tcBorders>
              <w:top w:val="outset" w:sz="6" w:space="0" w:color="000000"/>
              <w:left w:val="outset" w:sz="6" w:space="0" w:color="000000"/>
              <w:bottom w:val="outset" w:sz="6" w:space="0" w:color="000000"/>
              <w:right w:val="outset" w:sz="6" w:space="0" w:color="000000"/>
            </w:tcBorders>
          </w:tcPr>
          <w:p w14:paraId="0A37BAE7" w14:textId="739088A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związanych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1709E93E" w14:textId="43F8B4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2.469,72</w:t>
            </w:r>
          </w:p>
        </w:tc>
        <w:tc>
          <w:tcPr>
            <w:tcW w:w="529" w:type="pct"/>
            <w:tcBorders>
              <w:top w:val="outset" w:sz="6" w:space="0" w:color="000000"/>
              <w:left w:val="outset" w:sz="6" w:space="0" w:color="000000"/>
              <w:bottom w:val="outset" w:sz="6" w:space="0" w:color="000000"/>
              <w:right w:val="outset" w:sz="6" w:space="0" w:color="000000"/>
            </w:tcBorders>
          </w:tcPr>
          <w:p w14:paraId="7245A146" w14:textId="7A7DC4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2.469,72</w:t>
            </w:r>
          </w:p>
        </w:tc>
        <w:tc>
          <w:tcPr>
            <w:tcW w:w="423" w:type="pct"/>
            <w:tcBorders>
              <w:top w:val="outset" w:sz="6" w:space="0" w:color="000000"/>
              <w:left w:val="outset" w:sz="6" w:space="0" w:color="000000"/>
              <w:bottom w:val="outset" w:sz="6" w:space="0" w:color="000000"/>
              <w:right w:val="outset" w:sz="6" w:space="0" w:color="000000"/>
            </w:tcBorders>
          </w:tcPr>
          <w:p w14:paraId="7448EBA5" w14:textId="498B8B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C850477" w14:textId="7C1AE8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2.469,72</w:t>
            </w:r>
          </w:p>
        </w:tc>
        <w:tc>
          <w:tcPr>
            <w:tcW w:w="530" w:type="pct"/>
            <w:tcBorders>
              <w:top w:val="outset" w:sz="6" w:space="0" w:color="000000"/>
              <w:left w:val="outset" w:sz="6" w:space="0" w:color="000000"/>
              <w:bottom w:val="outset" w:sz="6" w:space="0" w:color="000000"/>
              <w:right w:val="outset" w:sz="6" w:space="0" w:color="000000"/>
            </w:tcBorders>
          </w:tcPr>
          <w:p w14:paraId="060915E3" w14:textId="2F4886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2.469,72</w:t>
            </w:r>
          </w:p>
        </w:tc>
        <w:tc>
          <w:tcPr>
            <w:tcW w:w="529" w:type="pct"/>
            <w:tcBorders>
              <w:top w:val="outset" w:sz="6" w:space="0" w:color="000000"/>
              <w:left w:val="outset" w:sz="6" w:space="0" w:color="000000"/>
              <w:bottom w:val="outset" w:sz="6" w:space="0" w:color="000000"/>
              <w:right w:val="outset" w:sz="6" w:space="0" w:color="000000"/>
            </w:tcBorders>
          </w:tcPr>
          <w:p w14:paraId="259951F9" w14:textId="696E9D3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5EA9341" w14:textId="53927D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15366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1E42D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9A7DC5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BCE06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3F8D3D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E48AF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9B4231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EB2D86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2510A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EFDC99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92A77C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D42A8D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710875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7985FE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BA52B91" w14:textId="7777777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80117</w:t>
            </w:r>
          </w:p>
        </w:tc>
        <w:tc>
          <w:tcPr>
            <w:tcW w:w="221" w:type="pct"/>
            <w:tcBorders>
              <w:top w:val="outset" w:sz="6" w:space="0" w:color="000000"/>
              <w:left w:val="outset" w:sz="6" w:space="0" w:color="000000"/>
              <w:bottom w:val="outset" w:sz="6" w:space="0" w:color="000000"/>
              <w:right w:val="outset" w:sz="6" w:space="0" w:color="000000"/>
            </w:tcBorders>
          </w:tcPr>
          <w:p w14:paraId="2A85280D"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15E5469" w14:textId="7777777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 xml:space="preserve">Branżowe szkoły I </w:t>
            </w:r>
            <w:proofErr w:type="spellStart"/>
            <w:r w:rsidRPr="00682F04">
              <w:rPr>
                <w:rFonts w:asciiTheme="minorHAnsi" w:hAnsiTheme="minorHAnsi" w:cstheme="minorHAnsi"/>
                <w:i/>
                <w:iCs/>
                <w:sz w:val="22"/>
                <w:szCs w:val="22"/>
              </w:rPr>
              <w:t>i</w:t>
            </w:r>
            <w:proofErr w:type="spellEnd"/>
            <w:r w:rsidRPr="00682F04">
              <w:rPr>
                <w:rFonts w:asciiTheme="minorHAnsi" w:hAnsiTheme="minorHAnsi" w:cstheme="minorHAnsi"/>
                <w:i/>
                <w:iCs/>
                <w:sz w:val="22"/>
                <w:szCs w:val="22"/>
              </w:rPr>
              <w:t xml:space="preserve"> II stopnia</w:t>
            </w:r>
          </w:p>
        </w:tc>
        <w:tc>
          <w:tcPr>
            <w:tcW w:w="529" w:type="pct"/>
            <w:tcBorders>
              <w:top w:val="outset" w:sz="6" w:space="0" w:color="000000"/>
              <w:left w:val="outset" w:sz="6" w:space="0" w:color="000000"/>
              <w:bottom w:val="outset" w:sz="6" w:space="0" w:color="000000"/>
              <w:right w:val="outset" w:sz="6" w:space="0" w:color="000000"/>
            </w:tcBorders>
          </w:tcPr>
          <w:p w14:paraId="2AD92A3F" w14:textId="3244667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356.168,34</w:t>
            </w:r>
          </w:p>
        </w:tc>
        <w:tc>
          <w:tcPr>
            <w:tcW w:w="529" w:type="pct"/>
            <w:tcBorders>
              <w:top w:val="outset" w:sz="6" w:space="0" w:color="000000"/>
              <w:left w:val="outset" w:sz="6" w:space="0" w:color="000000"/>
              <w:bottom w:val="outset" w:sz="6" w:space="0" w:color="000000"/>
              <w:right w:val="outset" w:sz="6" w:space="0" w:color="000000"/>
            </w:tcBorders>
          </w:tcPr>
          <w:p w14:paraId="68366E27" w14:textId="6F0AE00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261.908,82</w:t>
            </w:r>
          </w:p>
        </w:tc>
        <w:tc>
          <w:tcPr>
            <w:tcW w:w="423" w:type="pct"/>
            <w:tcBorders>
              <w:top w:val="outset" w:sz="6" w:space="0" w:color="000000"/>
              <w:left w:val="outset" w:sz="6" w:space="0" w:color="000000"/>
              <w:bottom w:val="outset" w:sz="6" w:space="0" w:color="000000"/>
              <w:right w:val="outset" w:sz="6" w:space="0" w:color="000000"/>
            </w:tcBorders>
          </w:tcPr>
          <w:p w14:paraId="0B2CC203" w14:textId="485F1F8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73,54</w:t>
            </w:r>
          </w:p>
        </w:tc>
        <w:tc>
          <w:tcPr>
            <w:tcW w:w="529" w:type="pct"/>
            <w:tcBorders>
              <w:top w:val="outset" w:sz="6" w:space="0" w:color="000000"/>
              <w:left w:val="outset" w:sz="6" w:space="0" w:color="000000"/>
              <w:bottom w:val="outset" w:sz="6" w:space="0" w:color="000000"/>
              <w:right w:val="outset" w:sz="6" w:space="0" w:color="000000"/>
            </w:tcBorders>
          </w:tcPr>
          <w:p w14:paraId="4F1B9986" w14:textId="784D740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356.168,34</w:t>
            </w:r>
          </w:p>
        </w:tc>
        <w:tc>
          <w:tcPr>
            <w:tcW w:w="530" w:type="pct"/>
            <w:tcBorders>
              <w:top w:val="outset" w:sz="6" w:space="0" w:color="000000"/>
              <w:left w:val="outset" w:sz="6" w:space="0" w:color="000000"/>
              <w:bottom w:val="outset" w:sz="6" w:space="0" w:color="000000"/>
              <w:right w:val="outset" w:sz="6" w:space="0" w:color="000000"/>
            </w:tcBorders>
          </w:tcPr>
          <w:p w14:paraId="70DD7880" w14:textId="4E68DB1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261.908,82</w:t>
            </w:r>
          </w:p>
        </w:tc>
        <w:tc>
          <w:tcPr>
            <w:tcW w:w="529" w:type="pct"/>
            <w:tcBorders>
              <w:top w:val="outset" w:sz="6" w:space="0" w:color="000000"/>
              <w:left w:val="outset" w:sz="6" w:space="0" w:color="000000"/>
              <w:bottom w:val="outset" w:sz="6" w:space="0" w:color="000000"/>
              <w:right w:val="outset" w:sz="6" w:space="0" w:color="000000"/>
            </w:tcBorders>
          </w:tcPr>
          <w:p w14:paraId="7B64C9FF" w14:textId="35DD0A6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A63372" w14:textId="7BE3C8D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402FC54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24CFC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F44B1F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96CC11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C38D0E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B2C1D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C387C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63DF23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181A53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5ABC6E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9F9A3C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90C83F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6D7067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3AFAB6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5059C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68FFCD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0CE3484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06599269" w14:textId="5B0BC4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14.400,00</w:t>
            </w:r>
          </w:p>
        </w:tc>
        <w:tc>
          <w:tcPr>
            <w:tcW w:w="529" w:type="pct"/>
            <w:tcBorders>
              <w:top w:val="outset" w:sz="6" w:space="0" w:color="000000"/>
              <w:left w:val="outset" w:sz="6" w:space="0" w:color="000000"/>
              <w:bottom w:val="outset" w:sz="6" w:space="0" w:color="000000"/>
              <w:right w:val="outset" w:sz="6" w:space="0" w:color="000000"/>
            </w:tcBorders>
          </w:tcPr>
          <w:p w14:paraId="355270DB" w14:textId="5B772D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12.707,77</w:t>
            </w:r>
          </w:p>
        </w:tc>
        <w:tc>
          <w:tcPr>
            <w:tcW w:w="423" w:type="pct"/>
            <w:tcBorders>
              <w:top w:val="outset" w:sz="6" w:space="0" w:color="000000"/>
              <w:left w:val="outset" w:sz="6" w:space="0" w:color="000000"/>
              <w:bottom w:val="outset" w:sz="6" w:space="0" w:color="000000"/>
              <w:right w:val="outset" w:sz="6" w:space="0" w:color="000000"/>
            </w:tcBorders>
          </w:tcPr>
          <w:p w14:paraId="36C04991" w14:textId="555716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88,25</w:t>
            </w:r>
          </w:p>
        </w:tc>
        <w:tc>
          <w:tcPr>
            <w:tcW w:w="529" w:type="pct"/>
            <w:tcBorders>
              <w:top w:val="outset" w:sz="6" w:space="0" w:color="000000"/>
              <w:left w:val="outset" w:sz="6" w:space="0" w:color="000000"/>
              <w:bottom w:val="outset" w:sz="6" w:space="0" w:color="000000"/>
              <w:right w:val="outset" w:sz="6" w:space="0" w:color="000000"/>
            </w:tcBorders>
          </w:tcPr>
          <w:p w14:paraId="09D30882" w14:textId="27AA54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14.400,00</w:t>
            </w:r>
          </w:p>
        </w:tc>
        <w:tc>
          <w:tcPr>
            <w:tcW w:w="530" w:type="pct"/>
            <w:tcBorders>
              <w:top w:val="outset" w:sz="6" w:space="0" w:color="000000"/>
              <w:left w:val="outset" w:sz="6" w:space="0" w:color="000000"/>
              <w:bottom w:val="outset" w:sz="6" w:space="0" w:color="000000"/>
              <w:right w:val="outset" w:sz="6" w:space="0" w:color="000000"/>
            </w:tcBorders>
          </w:tcPr>
          <w:p w14:paraId="7FFA2BFA" w14:textId="4C870C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12.707,77</w:t>
            </w:r>
          </w:p>
        </w:tc>
        <w:tc>
          <w:tcPr>
            <w:tcW w:w="529" w:type="pct"/>
            <w:tcBorders>
              <w:top w:val="outset" w:sz="6" w:space="0" w:color="000000"/>
              <w:left w:val="outset" w:sz="6" w:space="0" w:color="000000"/>
              <w:bottom w:val="outset" w:sz="6" w:space="0" w:color="000000"/>
              <w:right w:val="outset" w:sz="6" w:space="0" w:color="000000"/>
            </w:tcBorders>
          </w:tcPr>
          <w:p w14:paraId="3B762456" w14:textId="6C9C89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E5CBD4D" w14:textId="4C63BD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6D7CCB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21F04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F2037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17C5A6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0AA6092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1EB9D2D2" w14:textId="311286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55.198,00</w:t>
            </w:r>
          </w:p>
        </w:tc>
        <w:tc>
          <w:tcPr>
            <w:tcW w:w="529" w:type="pct"/>
            <w:tcBorders>
              <w:top w:val="outset" w:sz="6" w:space="0" w:color="000000"/>
              <w:left w:val="outset" w:sz="6" w:space="0" w:color="000000"/>
              <w:bottom w:val="outset" w:sz="6" w:space="0" w:color="000000"/>
              <w:right w:val="outset" w:sz="6" w:space="0" w:color="000000"/>
            </w:tcBorders>
          </w:tcPr>
          <w:p w14:paraId="59D977DD" w14:textId="01ADF2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49.495,10</w:t>
            </w:r>
          </w:p>
        </w:tc>
        <w:tc>
          <w:tcPr>
            <w:tcW w:w="423" w:type="pct"/>
            <w:tcBorders>
              <w:top w:val="outset" w:sz="6" w:space="0" w:color="000000"/>
              <w:left w:val="outset" w:sz="6" w:space="0" w:color="000000"/>
              <w:bottom w:val="outset" w:sz="6" w:space="0" w:color="000000"/>
              <w:right w:val="outset" w:sz="6" w:space="0" w:color="000000"/>
            </w:tcBorders>
          </w:tcPr>
          <w:p w14:paraId="06D82E42" w14:textId="00DBA3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89,67</w:t>
            </w:r>
          </w:p>
        </w:tc>
        <w:tc>
          <w:tcPr>
            <w:tcW w:w="529" w:type="pct"/>
            <w:tcBorders>
              <w:top w:val="outset" w:sz="6" w:space="0" w:color="000000"/>
              <w:left w:val="outset" w:sz="6" w:space="0" w:color="000000"/>
              <w:bottom w:val="outset" w:sz="6" w:space="0" w:color="000000"/>
              <w:right w:val="outset" w:sz="6" w:space="0" w:color="000000"/>
            </w:tcBorders>
          </w:tcPr>
          <w:p w14:paraId="2E734CB4" w14:textId="74034F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55.198,00</w:t>
            </w:r>
          </w:p>
        </w:tc>
        <w:tc>
          <w:tcPr>
            <w:tcW w:w="530" w:type="pct"/>
            <w:tcBorders>
              <w:top w:val="outset" w:sz="6" w:space="0" w:color="000000"/>
              <w:left w:val="outset" w:sz="6" w:space="0" w:color="000000"/>
              <w:bottom w:val="outset" w:sz="6" w:space="0" w:color="000000"/>
              <w:right w:val="outset" w:sz="6" w:space="0" w:color="000000"/>
            </w:tcBorders>
          </w:tcPr>
          <w:p w14:paraId="18526E1C" w14:textId="3E105C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49.495,10</w:t>
            </w:r>
          </w:p>
        </w:tc>
        <w:tc>
          <w:tcPr>
            <w:tcW w:w="529" w:type="pct"/>
            <w:tcBorders>
              <w:top w:val="outset" w:sz="6" w:space="0" w:color="000000"/>
              <w:left w:val="outset" w:sz="6" w:space="0" w:color="000000"/>
              <w:bottom w:val="outset" w:sz="6" w:space="0" w:color="000000"/>
              <w:right w:val="outset" w:sz="6" w:space="0" w:color="000000"/>
            </w:tcBorders>
          </w:tcPr>
          <w:p w14:paraId="2D56DE0C" w14:textId="296ED1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8913CD6" w14:textId="1B72CF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C1FD8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FD53C6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7B36F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BF8DC7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652E1A7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34BB3123" w14:textId="1B72E1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3.342,00</w:t>
            </w:r>
          </w:p>
        </w:tc>
        <w:tc>
          <w:tcPr>
            <w:tcW w:w="529" w:type="pct"/>
            <w:tcBorders>
              <w:top w:val="outset" w:sz="6" w:space="0" w:color="000000"/>
              <w:left w:val="outset" w:sz="6" w:space="0" w:color="000000"/>
              <w:bottom w:val="outset" w:sz="6" w:space="0" w:color="000000"/>
              <w:right w:val="outset" w:sz="6" w:space="0" w:color="000000"/>
            </w:tcBorders>
          </w:tcPr>
          <w:p w14:paraId="0C58CBA2" w14:textId="2344E7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3.341,91</w:t>
            </w:r>
          </w:p>
        </w:tc>
        <w:tc>
          <w:tcPr>
            <w:tcW w:w="423" w:type="pct"/>
            <w:tcBorders>
              <w:top w:val="outset" w:sz="6" w:space="0" w:color="000000"/>
              <w:left w:val="outset" w:sz="6" w:space="0" w:color="000000"/>
              <w:bottom w:val="outset" w:sz="6" w:space="0" w:color="000000"/>
              <w:right w:val="outset" w:sz="6" w:space="0" w:color="000000"/>
            </w:tcBorders>
          </w:tcPr>
          <w:p w14:paraId="4588B701" w14:textId="660357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8E18133" w14:textId="14C79F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3.342,00</w:t>
            </w:r>
          </w:p>
        </w:tc>
        <w:tc>
          <w:tcPr>
            <w:tcW w:w="530" w:type="pct"/>
            <w:tcBorders>
              <w:top w:val="outset" w:sz="6" w:space="0" w:color="000000"/>
              <w:left w:val="outset" w:sz="6" w:space="0" w:color="000000"/>
              <w:bottom w:val="outset" w:sz="6" w:space="0" w:color="000000"/>
              <w:right w:val="outset" w:sz="6" w:space="0" w:color="000000"/>
            </w:tcBorders>
          </w:tcPr>
          <w:p w14:paraId="6E264137" w14:textId="49490A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3.341,91</w:t>
            </w:r>
          </w:p>
        </w:tc>
        <w:tc>
          <w:tcPr>
            <w:tcW w:w="529" w:type="pct"/>
            <w:tcBorders>
              <w:top w:val="outset" w:sz="6" w:space="0" w:color="000000"/>
              <w:left w:val="outset" w:sz="6" w:space="0" w:color="000000"/>
              <w:bottom w:val="outset" w:sz="6" w:space="0" w:color="000000"/>
              <w:right w:val="outset" w:sz="6" w:space="0" w:color="000000"/>
            </w:tcBorders>
          </w:tcPr>
          <w:p w14:paraId="4CA0C3F4" w14:textId="1E7C42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8A53E9" w14:textId="1FFE49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7D8138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2886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9BEACE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2FB35E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A4F32D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B5F0340" w14:textId="6C8323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39.199,77</w:t>
            </w:r>
          </w:p>
        </w:tc>
        <w:tc>
          <w:tcPr>
            <w:tcW w:w="529" w:type="pct"/>
            <w:tcBorders>
              <w:top w:val="outset" w:sz="6" w:space="0" w:color="000000"/>
              <w:left w:val="outset" w:sz="6" w:space="0" w:color="000000"/>
              <w:bottom w:val="outset" w:sz="6" w:space="0" w:color="000000"/>
              <w:right w:val="outset" w:sz="6" w:space="0" w:color="000000"/>
            </w:tcBorders>
          </w:tcPr>
          <w:p w14:paraId="070CAC95" w14:textId="15D5D8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25.855,74</w:t>
            </w:r>
          </w:p>
        </w:tc>
        <w:tc>
          <w:tcPr>
            <w:tcW w:w="423" w:type="pct"/>
            <w:tcBorders>
              <w:top w:val="outset" w:sz="6" w:space="0" w:color="000000"/>
              <w:left w:val="outset" w:sz="6" w:space="0" w:color="000000"/>
              <w:bottom w:val="outset" w:sz="6" w:space="0" w:color="000000"/>
              <w:right w:val="outset" w:sz="6" w:space="0" w:color="000000"/>
            </w:tcBorders>
          </w:tcPr>
          <w:p w14:paraId="0C458D33" w14:textId="45A864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65,96</w:t>
            </w:r>
          </w:p>
        </w:tc>
        <w:tc>
          <w:tcPr>
            <w:tcW w:w="529" w:type="pct"/>
            <w:tcBorders>
              <w:top w:val="outset" w:sz="6" w:space="0" w:color="000000"/>
              <w:left w:val="outset" w:sz="6" w:space="0" w:color="000000"/>
              <w:bottom w:val="outset" w:sz="6" w:space="0" w:color="000000"/>
              <w:right w:val="outset" w:sz="6" w:space="0" w:color="000000"/>
            </w:tcBorders>
          </w:tcPr>
          <w:p w14:paraId="6346926D" w14:textId="121F0A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39.199,77</w:t>
            </w:r>
          </w:p>
        </w:tc>
        <w:tc>
          <w:tcPr>
            <w:tcW w:w="530" w:type="pct"/>
            <w:tcBorders>
              <w:top w:val="outset" w:sz="6" w:space="0" w:color="000000"/>
              <w:left w:val="outset" w:sz="6" w:space="0" w:color="000000"/>
              <w:bottom w:val="outset" w:sz="6" w:space="0" w:color="000000"/>
              <w:right w:val="outset" w:sz="6" w:space="0" w:color="000000"/>
            </w:tcBorders>
          </w:tcPr>
          <w:p w14:paraId="256C4294" w14:textId="4BF491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25.855,74</w:t>
            </w:r>
          </w:p>
        </w:tc>
        <w:tc>
          <w:tcPr>
            <w:tcW w:w="529" w:type="pct"/>
            <w:tcBorders>
              <w:top w:val="outset" w:sz="6" w:space="0" w:color="000000"/>
              <w:left w:val="outset" w:sz="6" w:space="0" w:color="000000"/>
              <w:bottom w:val="outset" w:sz="6" w:space="0" w:color="000000"/>
              <w:right w:val="outset" w:sz="6" w:space="0" w:color="000000"/>
            </w:tcBorders>
          </w:tcPr>
          <w:p w14:paraId="4542FF95" w14:textId="79680B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653CC79" w14:textId="277CE3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E6D00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71E62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797444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23370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3F02DC4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na Fundusz Pracy oraz </w:t>
            </w:r>
            <w:r w:rsidRPr="00682F04">
              <w:rPr>
                <w:rFonts w:asciiTheme="minorHAnsi" w:hAnsiTheme="minorHAnsi" w:cstheme="minorHAnsi"/>
                <w:sz w:val="22"/>
                <w:szCs w:val="22"/>
              </w:rPr>
              <w:lastRenderedPageBreak/>
              <w:t>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6BC9C711" w14:textId="179544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5.561,32</w:t>
            </w:r>
          </w:p>
        </w:tc>
        <w:tc>
          <w:tcPr>
            <w:tcW w:w="529" w:type="pct"/>
            <w:tcBorders>
              <w:top w:val="outset" w:sz="6" w:space="0" w:color="000000"/>
              <w:left w:val="outset" w:sz="6" w:space="0" w:color="000000"/>
              <w:bottom w:val="outset" w:sz="6" w:space="0" w:color="000000"/>
              <w:right w:val="outset" w:sz="6" w:space="0" w:color="000000"/>
            </w:tcBorders>
          </w:tcPr>
          <w:p w14:paraId="36E6C7B8" w14:textId="585B5C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3699,83</w:t>
            </w:r>
          </w:p>
        </w:tc>
        <w:tc>
          <w:tcPr>
            <w:tcW w:w="423" w:type="pct"/>
            <w:tcBorders>
              <w:top w:val="outset" w:sz="6" w:space="0" w:color="000000"/>
              <w:left w:val="outset" w:sz="6" w:space="0" w:color="000000"/>
              <w:bottom w:val="outset" w:sz="6" w:space="0" w:color="000000"/>
              <w:right w:val="outset" w:sz="6" w:space="0" w:color="000000"/>
            </w:tcBorders>
          </w:tcPr>
          <w:p w14:paraId="4E88B117" w14:textId="7C0EC0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66,53</w:t>
            </w:r>
          </w:p>
        </w:tc>
        <w:tc>
          <w:tcPr>
            <w:tcW w:w="529" w:type="pct"/>
            <w:tcBorders>
              <w:top w:val="outset" w:sz="6" w:space="0" w:color="000000"/>
              <w:left w:val="outset" w:sz="6" w:space="0" w:color="000000"/>
              <w:bottom w:val="outset" w:sz="6" w:space="0" w:color="000000"/>
              <w:right w:val="outset" w:sz="6" w:space="0" w:color="000000"/>
            </w:tcBorders>
          </w:tcPr>
          <w:p w14:paraId="6CFE91A0" w14:textId="008396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5.561,32</w:t>
            </w:r>
          </w:p>
        </w:tc>
        <w:tc>
          <w:tcPr>
            <w:tcW w:w="530" w:type="pct"/>
            <w:tcBorders>
              <w:top w:val="outset" w:sz="6" w:space="0" w:color="000000"/>
              <w:left w:val="outset" w:sz="6" w:space="0" w:color="000000"/>
              <w:bottom w:val="outset" w:sz="6" w:space="0" w:color="000000"/>
              <w:right w:val="outset" w:sz="6" w:space="0" w:color="000000"/>
            </w:tcBorders>
          </w:tcPr>
          <w:p w14:paraId="7D2591E5" w14:textId="5333302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3699,83</w:t>
            </w:r>
          </w:p>
        </w:tc>
        <w:tc>
          <w:tcPr>
            <w:tcW w:w="529" w:type="pct"/>
            <w:tcBorders>
              <w:top w:val="outset" w:sz="6" w:space="0" w:color="000000"/>
              <w:left w:val="outset" w:sz="6" w:space="0" w:color="000000"/>
              <w:bottom w:val="outset" w:sz="6" w:space="0" w:color="000000"/>
              <w:right w:val="outset" w:sz="6" w:space="0" w:color="000000"/>
            </w:tcBorders>
          </w:tcPr>
          <w:p w14:paraId="255AF840" w14:textId="7D3A9B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DF2850B" w14:textId="4C670B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AD3204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0C6D4D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DFF61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8F10DB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42A7661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2B0466EF" w14:textId="2AB1F6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29" w:type="pct"/>
            <w:tcBorders>
              <w:top w:val="outset" w:sz="6" w:space="0" w:color="000000"/>
              <w:left w:val="outset" w:sz="6" w:space="0" w:color="000000"/>
              <w:bottom w:val="outset" w:sz="6" w:space="0" w:color="000000"/>
              <w:right w:val="outset" w:sz="6" w:space="0" w:color="000000"/>
            </w:tcBorders>
          </w:tcPr>
          <w:p w14:paraId="62EDABD9" w14:textId="0AA5D0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2.994,15</w:t>
            </w:r>
          </w:p>
        </w:tc>
        <w:tc>
          <w:tcPr>
            <w:tcW w:w="423" w:type="pct"/>
            <w:tcBorders>
              <w:top w:val="outset" w:sz="6" w:space="0" w:color="000000"/>
              <w:left w:val="outset" w:sz="6" w:space="0" w:color="000000"/>
              <w:bottom w:val="outset" w:sz="6" w:space="0" w:color="000000"/>
              <w:right w:val="outset" w:sz="6" w:space="0" w:color="000000"/>
            </w:tcBorders>
          </w:tcPr>
          <w:p w14:paraId="52E6998B" w14:textId="173DAF0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99,81</w:t>
            </w:r>
          </w:p>
        </w:tc>
        <w:tc>
          <w:tcPr>
            <w:tcW w:w="529" w:type="pct"/>
            <w:tcBorders>
              <w:top w:val="outset" w:sz="6" w:space="0" w:color="000000"/>
              <w:left w:val="outset" w:sz="6" w:space="0" w:color="000000"/>
              <w:bottom w:val="outset" w:sz="6" w:space="0" w:color="000000"/>
              <w:right w:val="outset" w:sz="6" w:space="0" w:color="000000"/>
            </w:tcBorders>
          </w:tcPr>
          <w:p w14:paraId="739D510B" w14:textId="6DCB4A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30" w:type="pct"/>
            <w:tcBorders>
              <w:top w:val="outset" w:sz="6" w:space="0" w:color="000000"/>
              <w:left w:val="outset" w:sz="6" w:space="0" w:color="000000"/>
              <w:bottom w:val="outset" w:sz="6" w:space="0" w:color="000000"/>
              <w:right w:val="outset" w:sz="6" w:space="0" w:color="000000"/>
            </w:tcBorders>
          </w:tcPr>
          <w:p w14:paraId="753B143F" w14:textId="2AEEFE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2.994,15</w:t>
            </w:r>
          </w:p>
        </w:tc>
        <w:tc>
          <w:tcPr>
            <w:tcW w:w="529" w:type="pct"/>
            <w:tcBorders>
              <w:top w:val="outset" w:sz="6" w:space="0" w:color="000000"/>
              <w:left w:val="outset" w:sz="6" w:space="0" w:color="000000"/>
              <w:bottom w:val="outset" w:sz="6" w:space="0" w:color="000000"/>
              <w:right w:val="outset" w:sz="6" w:space="0" w:color="000000"/>
            </w:tcBorders>
          </w:tcPr>
          <w:p w14:paraId="76849B76" w14:textId="282BBA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84CF155" w14:textId="30AB8B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52262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BDA824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C546E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33D9C4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5DA0340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65F86574" w14:textId="444B2C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529" w:type="pct"/>
            <w:tcBorders>
              <w:top w:val="outset" w:sz="6" w:space="0" w:color="000000"/>
              <w:left w:val="outset" w:sz="6" w:space="0" w:color="000000"/>
              <w:bottom w:val="outset" w:sz="6" w:space="0" w:color="000000"/>
              <w:right w:val="outset" w:sz="6" w:space="0" w:color="000000"/>
            </w:tcBorders>
          </w:tcPr>
          <w:p w14:paraId="0558F17B" w14:textId="60150A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21.657,13</w:t>
            </w:r>
          </w:p>
        </w:tc>
        <w:tc>
          <w:tcPr>
            <w:tcW w:w="423" w:type="pct"/>
            <w:tcBorders>
              <w:top w:val="outset" w:sz="6" w:space="0" w:color="000000"/>
              <w:left w:val="outset" w:sz="6" w:space="0" w:color="000000"/>
              <w:bottom w:val="outset" w:sz="6" w:space="0" w:color="000000"/>
              <w:right w:val="outset" w:sz="6" w:space="0" w:color="000000"/>
            </w:tcBorders>
          </w:tcPr>
          <w:p w14:paraId="4034A319" w14:textId="00F1E1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72,19</w:t>
            </w:r>
          </w:p>
        </w:tc>
        <w:tc>
          <w:tcPr>
            <w:tcW w:w="529" w:type="pct"/>
            <w:tcBorders>
              <w:top w:val="outset" w:sz="6" w:space="0" w:color="000000"/>
              <w:left w:val="outset" w:sz="6" w:space="0" w:color="000000"/>
              <w:bottom w:val="outset" w:sz="6" w:space="0" w:color="000000"/>
              <w:right w:val="outset" w:sz="6" w:space="0" w:color="000000"/>
            </w:tcBorders>
          </w:tcPr>
          <w:p w14:paraId="3E61BE63" w14:textId="2D9E0F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530" w:type="pct"/>
            <w:tcBorders>
              <w:top w:val="outset" w:sz="6" w:space="0" w:color="000000"/>
              <w:left w:val="outset" w:sz="6" w:space="0" w:color="000000"/>
              <w:bottom w:val="outset" w:sz="6" w:space="0" w:color="000000"/>
              <w:right w:val="outset" w:sz="6" w:space="0" w:color="000000"/>
            </w:tcBorders>
          </w:tcPr>
          <w:p w14:paraId="46D1C0AB" w14:textId="23D52B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21.657,13</w:t>
            </w:r>
          </w:p>
        </w:tc>
        <w:tc>
          <w:tcPr>
            <w:tcW w:w="529" w:type="pct"/>
            <w:tcBorders>
              <w:top w:val="outset" w:sz="6" w:space="0" w:color="000000"/>
              <w:left w:val="outset" w:sz="6" w:space="0" w:color="000000"/>
              <w:bottom w:val="outset" w:sz="6" w:space="0" w:color="000000"/>
              <w:right w:val="outset" w:sz="6" w:space="0" w:color="000000"/>
            </w:tcBorders>
          </w:tcPr>
          <w:p w14:paraId="77D93EC1" w14:textId="401716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495BC3" w14:textId="50CB81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9C3879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5BA7FD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EC6DBB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DE7739D" w14:textId="32FBAE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tcPr>
          <w:p w14:paraId="234B252E" w14:textId="5BC4876D"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14DE12B5" w14:textId="6E387C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w:t>
            </w:r>
          </w:p>
        </w:tc>
        <w:tc>
          <w:tcPr>
            <w:tcW w:w="529" w:type="pct"/>
            <w:tcBorders>
              <w:top w:val="outset" w:sz="6" w:space="0" w:color="000000"/>
              <w:left w:val="outset" w:sz="6" w:space="0" w:color="000000"/>
              <w:bottom w:val="outset" w:sz="6" w:space="0" w:color="000000"/>
              <w:right w:val="outset" w:sz="6" w:space="0" w:color="000000"/>
            </w:tcBorders>
          </w:tcPr>
          <w:p w14:paraId="268057B0" w14:textId="4B499B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w:t>
            </w:r>
          </w:p>
        </w:tc>
        <w:tc>
          <w:tcPr>
            <w:tcW w:w="423" w:type="pct"/>
            <w:tcBorders>
              <w:top w:val="outset" w:sz="6" w:space="0" w:color="000000"/>
              <w:left w:val="outset" w:sz="6" w:space="0" w:color="000000"/>
              <w:bottom w:val="outset" w:sz="6" w:space="0" w:color="000000"/>
              <w:right w:val="outset" w:sz="6" w:space="0" w:color="000000"/>
            </w:tcBorders>
          </w:tcPr>
          <w:p w14:paraId="24B0BBAD" w14:textId="38B16C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75,00</w:t>
            </w:r>
          </w:p>
        </w:tc>
        <w:tc>
          <w:tcPr>
            <w:tcW w:w="529" w:type="pct"/>
            <w:tcBorders>
              <w:top w:val="outset" w:sz="6" w:space="0" w:color="000000"/>
              <w:left w:val="outset" w:sz="6" w:space="0" w:color="000000"/>
              <w:bottom w:val="outset" w:sz="6" w:space="0" w:color="000000"/>
              <w:right w:val="outset" w:sz="6" w:space="0" w:color="000000"/>
            </w:tcBorders>
          </w:tcPr>
          <w:p w14:paraId="2B1CB34A" w14:textId="4400D5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w:t>
            </w:r>
          </w:p>
        </w:tc>
        <w:tc>
          <w:tcPr>
            <w:tcW w:w="530" w:type="pct"/>
            <w:tcBorders>
              <w:top w:val="outset" w:sz="6" w:space="0" w:color="000000"/>
              <w:left w:val="outset" w:sz="6" w:space="0" w:color="000000"/>
              <w:bottom w:val="outset" w:sz="6" w:space="0" w:color="000000"/>
              <w:right w:val="outset" w:sz="6" w:space="0" w:color="000000"/>
            </w:tcBorders>
          </w:tcPr>
          <w:p w14:paraId="0716F6C0" w14:textId="6F158C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w:t>
            </w:r>
          </w:p>
        </w:tc>
        <w:tc>
          <w:tcPr>
            <w:tcW w:w="529" w:type="pct"/>
            <w:tcBorders>
              <w:top w:val="outset" w:sz="6" w:space="0" w:color="000000"/>
              <w:left w:val="outset" w:sz="6" w:space="0" w:color="000000"/>
              <w:bottom w:val="outset" w:sz="6" w:space="0" w:color="000000"/>
              <w:right w:val="outset" w:sz="6" w:space="0" w:color="000000"/>
            </w:tcBorders>
          </w:tcPr>
          <w:p w14:paraId="1704E790" w14:textId="2A30AD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234418D" w14:textId="287A1A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82230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38F5A2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D81461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36A5FE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32EE1DA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73F539E1" w14:textId="54D9B1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26.600,00</w:t>
            </w:r>
          </w:p>
        </w:tc>
        <w:tc>
          <w:tcPr>
            <w:tcW w:w="529" w:type="pct"/>
            <w:tcBorders>
              <w:top w:val="outset" w:sz="6" w:space="0" w:color="000000"/>
              <w:left w:val="outset" w:sz="6" w:space="0" w:color="000000"/>
              <w:bottom w:val="outset" w:sz="6" w:space="0" w:color="000000"/>
              <w:right w:val="outset" w:sz="6" w:space="0" w:color="000000"/>
            </w:tcBorders>
          </w:tcPr>
          <w:p w14:paraId="21BA6A3F" w14:textId="21808F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22.302,84</w:t>
            </w:r>
          </w:p>
        </w:tc>
        <w:tc>
          <w:tcPr>
            <w:tcW w:w="423" w:type="pct"/>
            <w:tcBorders>
              <w:top w:val="outset" w:sz="6" w:space="0" w:color="000000"/>
              <w:left w:val="outset" w:sz="6" w:space="0" w:color="000000"/>
              <w:bottom w:val="outset" w:sz="6" w:space="0" w:color="000000"/>
              <w:right w:val="outset" w:sz="6" w:space="0" w:color="000000"/>
            </w:tcBorders>
          </w:tcPr>
          <w:p w14:paraId="078AAFF5" w14:textId="619002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83,85</w:t>
            </w:r>
          </w:p>
        </w:tc>
        <w:tc>
          <w:tcPr>
            <w:tcW w:w="529" w:type="pct"/>
            <w:tcBorders>
              <w:top w:val="outset" w:sz="6" w:space="0" w:color="000000"/>
              <w:left w:val="outset" w:sz="6" w:space="0" w:color="000000"/>
              <w:bottom w:val="outset" w:sz="6" w:space="0" w:color="000000"/>
              <w:right w:val="outset" w:sz="6" w:space="0" w:color="000000"/>
            </w:tcBorders>
          </w:tcPr>
          <w:p w14:paraId="6E8CFEE7" w14:textId="28AFA1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26.600,00</w:t>
            </w:r>
          </w:p>
        </w:tc>
        <w:tc>
          <w:tcPr>
            <w:tcW w:w="530" w:type="pct"/>
            <w:tcBorders>
              <w:top w:val="outset" w:sz="6" w:space="0" w:color="000000"/>
              <w:left w:val="outset" w:sz="6" w:space="0" w:color="000000"/>
              <w:bottom w:val="outset" w:sz="6" w:space="0" w:color="000000"/>
              <w:right w:val="outset" w:sz="6" w:space="0" w:color="000000"/>
            </w:tcBorders>
          </w:tcPr>
          <w:p w14:paraId="321BC6E6" w14:textId="41A714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22.302,84</w:t>
            </w:r>
          </w:p>
        </w:tc>
        <w:tc>
          <w:tcPr>
            <w:tcW w:w="529" w:type="pct"/>
            <w:tcBorders>
              <w:top w:val="outset" w:sz="6" w:space="0" w:color="000000"/>
              <w:left w:val="outset" w:sz="6" w:space="0" w:color="000000"/>
              <w:bottom w:val="outset" w:sz="6" w:space="0" w:color="000000"/>
              <w:right w:val="outset" w:sz="6" w:space="0" w:color="000000"/>
            </w:tcBorders>
          </w:tcPr>
          <w:p w14:paraId="6EAA3D71" w14:textId="6F5183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4041ABB" w14:textId="252CB8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FDF78F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D4E1A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E1791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2EF54C1" w14:textId="4CB303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4350</w:t>
            </w:r>
          </w:p>
        </w:tc>
        <w:tc>
          <w:tcPr>
            <w:tcW w:w="749" w:type="pct"/>
            <w:tcBorders>
              <w:top w:val="outset" w:sz="6" w:space="0" w:color="000000"/>
              <w:left w:val="outset" w:sz="6" w:space="0" w:color="000000"/>
              <w:bottom w:val="outset" w:sz="6" w:space="0" w:color="000000"/>
              <w:right w:val="outset" w:sz="6" w:space="0" w:color="000000"/>
            </w:tcBorders>
          </w:tcPr>
          <w:p w14:paraId="32932B15" w14:textId="6F43B87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towarów (w szczególności materiałów, leków, żywności)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52E89C99" w14:textId="1385B0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929,96</w:t>
            </w:r>
          </w:p>
        </w:tc>
        <w:tc>
          <w:tcPr>
            <w:tcW w:w="529" w:type="pct"/>
            <w:tcBorders>
              <w:top w:val="outset" w:sz="6" w:space="0" w:color="000000"/>
              <w:left w:val="outset" w:sz="6" w:space="0" w:color="000000"/>
              <w:bottom w:val="outset" w:sz="6" w:space="0" w:color="000000"/>
              <w:right w:val="outset" w:sz="6" w:space="0" w:color="000000"/>
            </w:tcBorders>
          </w:tcPr>
          <w:p w14:paraId="40CC6D81" w14:textId="626C93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929,96</w:t>
            </w:r>
          </w:p>
        </w:tc>
        <w:tc>
          <w:tcPr>
            <w:tcW w:w="423" w:type="pct"/>
            <w:tcBorders>
              <w:top w:val="outset" w:sz="6" w:space="0" w:color="000000"/>
              <w:left w:val="outset" w:sz="6" w:space="0" w:color="000000"/>
              <w:bottom w:val="outset" w:sz="6" w:space="0" w:color="000000"/>
              <w:right w:val="outset" w:sz="6" w:space="0" w:color="000000"/>
            </w:tcBorders>
          </w:tcPr>
          <w:p w14:paraId="7D91B21F" w14:textId="326F98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96B3B4F" w14:textId="7ADFC0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929,96</w:t>
            </w:r>
          </w:p>
        </w:tc>
        <w:tc>
          <w:tcPr>
            <w:tcW w:w="530" w:type="pct"/>
            <w:tcBorders>
              <w:top w:val="outset" w:sz="6" w:space="0" w:color="000000"/>
              <w:left w:val="outset" w:sz="6" w:space="0" w:color="000000"/>
              <w:bottom w:val="outset" w:sz="6" w:space="0" w:color="000000"/>
              <w:right w:val="outset" w:sz="6" w:space="0" w:color="000000"/>
            </w:tcBorders>
          </w:tcPr>
          <w:p w14:paraId="01CF1CD8" w14:textId="74DC45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929,96</w:t>
            </w:r>
          </w:p>
        </w:tc>
        <w:tc>
          <w:tcPr>
            <w:tcW w:w="529" w:type="pct"/>
            <w:tcBorders>
              <w:top w:val="outset" w:sz="6" w:space="0" w:color="000000"/>
              <w:left w:val="outset" w:sz="6" w:space="0" w:color="000000"/>
              <w:bottom w:val="outset" w:sz="6" w:space="0" w:color="000000"/>
              <w:right w:val="outset" w:sz="6" w:space="0" w:color="000000"/>
            </w:tcBorders>
          </w:tcPr>
          <w:p w14:paraId="01924777" w14:textId="3FB5C6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3CC4E29" w14:textId="3B8353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CAEAE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7863B4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39DD3B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8CFC5A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15DF98E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3DF89C19" w14:textId="64082F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w:t>
            </w:r>
          </w:p>
        </w:tc>
        <w:tc>
          <w:tcPr>
            <w:tcW w:w="529" w:type="pct"/>
            <w:tcBorders>
              <w:top w:val="outset" w:sz="6" w:space="0" w:color="000000"/>
              <w:left w:val="outset" w:sz="6" w:space="0" w:color="000000"/>
              <w:bottom w:val="outset" w:sz="6" w:space="0" w:color="000000"/>
              <w:right w:val="outset" w:sz="6" w:space="0" w:color="000000"/>
            </w:tcBorders>
          </w:tcPr>
          <w:p w14:paraId="058932F1" w14:textId="3204A5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167,54</w:t>
            </w:r>
          </w:p>
        </w:tc>
        <w:tc>
          <w:tcPr>
            <w:tcW w:w="423" w:type="pct"/>
            <w:tcBorders>
              <w:top w:val="outset" w:sz="6" w:space="0" w:color="000000"/>
              <w:left w:val="outset" w:sz="6" w:space="0" w:color="000000"/>
              <w:bottom w:val="outset" w:sz="6" w:space="0" w:color="000000"/>
              <w:right w:val="outset" w:sz="6" w:space="0" w:color="000000"/>
            </w:tcBorders>
          </w:tcPr>
          <w:p w14:paraId="7B740271" w14:textId="01807E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76,15</w:t>
            </w:r>
          </w:p>
        </w:tc>
        <w:tc>
          <w:tcPr>
            <w:tcW w:w="529" w:type="pct"/>
            <w:tcBorders>
              <w:top w:val="outset" w:sz="6" w:space="0" w:color="000000"/>
              <w:left w:val="outset" w:sz="6" w:space="0" w:color="000000"/>
              <w:bottom w:val="outset" w:sz="6" w:space="0" w:color="000000"/>
              <w:right w:val="outset" w:sz="6" w:space="0" w:color="000000"/>
            </w:tcBorders>
          </w:tcPr>
          <w:p w14:paraId="2C8EA06A" w14:textId="415B9B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w:t>
            </w:r>
          </w:p>
        </w:tc>
        <w:tc>
          <w:tcPr>
            <w:tcW w:w="530" w:type="pct"/>
            <w:tcBorders>
              <w:top w:val="outset" w:sz="6" w:space="0" w:color="000000"/>
              <w:left w:val="outset" w:sz="6" w:space="0" w:color="000000"/>
              <w:bottom w:val="outset" w:sz="6" w:space="0" w:color="000000"/>
              <w:right w:val="outset" w:sz="6" w:space="0" w:color="000000"/>
            </w:tcBorders>
          </w:tcPr>
          <w:p w14:paraId="76ACC39E" w14:textId="7273DE0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167,54</w:t>
            </w:r>
          </w:p>
        </w:tc>
        <w:tc>
          <w:tcPr>
            <w:tcW w:w="529" w:type="pct"/>
            <w:tcBorders>
              <w:top w:val="outset" w:sz="6" w:space="0" w:color="000000"/>
              <w:left w:val="outset" w:sz="6" w:space="0" w:color="000000"/>
              <w:bottom w:val="outset" w:sz="6" w:space="0" w:color="000000"/>
              <w:right w:val="outset" w:sz="6" w:space="0" w:color="000000"/>
            </w:tcBorders>
          </w:tcPr>
          <w:p w14:paraId="5CD97EAE" w14:textId="38207B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EDDC3D6" w14:textId="512840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A99541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466629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E1104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33A29F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1968CF1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64DD3743" w14:textId="073DBC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480,00</w:t>
            </w:r>
          </w:p>
        </w:tc>
        <w:tc>
          <w:tcPr>
            <w:tcW w:w="529" w:type="pct"/>
            <w:tcBorders>
              <w:top w:val="outset" w:sz="6" w:space="0" w:color="000000"/>
              <w:left w:val="outset" w:sz="6" w:space="0" w:color="000000"/>
              <w:bottom w:val="outset" w:sz="6" w:space="0" w:color="000000"/>
              <w:right w:val="outset" w:sz="6" w:space="0" w:color="000000"/>
            </w:tcBorders>
          </w:tcPr>
          <w:p w14:paraId="159DEEFE" w14:textId="747630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115,00</w:t>
            </w:r>
          </w:p>
        </w:tc>
        <w:tc>
          <w:tcPr>
            <w:tcW w:w="423" w:type="pct"/>
            <w:tcBorders>
              <w:top w:val="outset" w:sz="6" w:space="0" w:color="000000"/>
              <w:left w:val="outset" w:sz="6" w:space="0" w:color="000000"/>
              <w:bottom w:val="outset" w:sz="6" w:space="0" w:color="000000"/>
              <w:right w:val="outset" w:sz="6" w:space="0" w:color="000000"/>
            </w:tcBorders>
          </w:tcPr>
          <w:p w14:paraId="66E63E18" w14:textId="198F2F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23,96</w:t>
            </w:r>
          </w:p>
        </w:tc>
        <w:tc>
          <w:tcPr>
            <w:tcW w:w="529" w:type="pct"/>
            <w:tcBorders>
              <w:top w:val="outset" w:sz="6" w:space="0" w:color="000000"/>
              <w:left w:val="outset" w:sz="6" w:space="0" w:color="000000"/>
              <w:bottom w:val="outset" w:sz="6" w:space="0" w:color="000000"/>
              <w:right w:val="outset" w:sz="6" w:space="0" w:color="000000"/>
            </w:tcBorders>
          </w:tcPr>
          <w:p w14:paraId="29E904EC" w14:textId="621ACB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480,00</w:t>
            </w:r>
          </w:p>
        </w:tc>
        <w:tc>
          <w:tcPr>
            <w:tcW w:w="530" w:type="pct"/>
            <w:tcBorders>
              <w:top w:val="outset" w:sz="6" w:space="0" w:color="000000"/>
              <w:left w:val="outset" w:sz="6" w:space="0" w:color="000000"/>
              <w:bottom w:val="outset" w:sz="6" w:space="0" w:color="000000"/>
              <w:right w:val="outset" w:sz="6" w:space="0" w:color="000000"/>
            </w:tcBorders>
          </w:tcPr>
          <w:p w14:paraId="6B6EA248" w14:textId="38F257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115,00</w:t>
            </w:r>
          </w:p>
        </w:tc>
        <w:tc>
          <w:tcPr>
            <w:tcW w:w="529" w:type="pct"/>
            <w:tcBorders>
              <w:top w:val="outset" w:sz="6" w:space="0" w:color="000000"/>
              <w:left w:val="outset" w:sz="6" w:space="0" w:color="000000"/>
              <w:bottom w:val="outset" w:sz="6" w:space="0" w:color="000000"/>
              <w:right w:val="outset" w:sz="6" w:space="0" w:color="000000"/>
            </w:tcBorders>
          </w:tcPr>
          <w:p w14:paraId="0E54881D" w14:textId="102FDF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BF67FFF" w14:textId="17931C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62296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3B08B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ECAF81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B9CD53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5AAB60E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Różne opłaty składki </w:t>
            </w:r>
          </w:p>
        </w:tc>
        <w:tc>
          <w:tcPr>
            <w:tcW w:w="529" w:type="pct"/>
            <w:tcBorders>
              <w:top w:val="outset" w:sz="6" w:space="0" w:color="000000"/>
              <w:left w:val="outset" w:sz="6" w:space="0" w:color="000000"/>
              <w:bottom w:val="outset" w:sz="6" w:space="0" w:color="000000"/>
              <w:right w:val="outset" w:sz="6" w:space="0" w:color="000000"/>
            </w:tcBorders>
          </w:tcPr>
          <w:p w14:paraId="7BB0C51E" w14:textId="356BD9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w:t>
            </w:r>
          </w:p>
        </w:tc>
        <w:tc>
          <w:tcPr>
            <w:tcW w:w="529" w:type="pct"/>
            <w:tcBorders>
              <w:top w:val="outset" w:sz="6" w:space="0" w:color="000000"/>
              <w:left w:val="outset" w:sz="6" w:space="0" w:color="000000"/>
              <w:bottom w:val="outset" w:sz="6" w:space="0" w:color="000000"/>
              <w:right w:val="outset" w:sz="6" w:space="0" w:color="000000"/>
            </w:tcBorders>
          </w:tcPr>
          <w:p w14:paraId="47871C3D" w14:textId="0C5F0A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980,41</w:t>
            </w:r>
          </w:p>
        </w:tc>
        <w:tc>
          <w:tcPr>
            <w:tcW w:w="423" w:type="pct"/>
            <w:tcBorders>
              <w:top w:val="outset" w:sz="6" w:space="0" w:color="000000"/>
              <w:left w:val="outset" w:sz="6" w:space="0" w:color="000000"/>
              <w:bottom w:val="outset" w:sz="6" w:space="0" w:color="000000"/>
              <w:right w:val="outset" w:sz="6" w:space="0" w:color="000000"/>
            </w:tcBorders>
          </w:tcPr>
          <w:p w14:paraId="2553323E" w14:textId="34A430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81,70</w:t>
            </w:r>
          </w:p>
        </w:tc>
        <w:tc>
          <w:tcPr>
            <w:tcW w:w="529" w:type="pct"/>
            <w:tcBorders>
              <w:top w:val="outset" w:sz="6" w:space="0" w:color="000000"/>
              <w:left w:val="outset" w:sz="6" w:space="0" w:color="000000"/>
              <w:bottom w:val="outset" w:sz="6" w:space="0" w:color="000000"/>
              <w:right w:val="outset" w:sz="6" w:space="0" w:color="000000"/>
            </w:tcBorders>
          </w:tcPr>
          <w:p w14:paraId="03BB4573" w14:textId="4405E4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w:t>
            </w:r>
          </w:p>
        </w:tc>
        <w:tc>
          <w:tcPr>
            <w:tcW w:w="530" w:type="pct"/>
            <w:tcBorders>
              <w:top w:val="outset" w:sz="6" w:space="0" w:color="000000"/>
              <w:left w:val="outset" w:sz="6" w:space="0" w:color="000000"/>
              <w:bottom w:val="outset" w:sz="6" w:space="0" w:color="000000"/>
              <w:right w:val="outset" w:sz="6" w:space="0" w:color="000000"/>
            </w:tcBorders>
          </w:tcPr>
          <w:p w14:paraId="426406D9" w14:textId="6D96F4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980,41</w:t>
            </w:r>
          </w:p>
        </w:tc>
        <w:tc>
          <w:tcPr>
            <w:tcW w:w="529" w:type="pct"/>
            <w:tcBorders>
              <w:top w:val="outset" w:sz="6" w:space="0" w:color="000000"/>
              <w:left w:val="outset" w:sz="6" w:space="0" w:color="000000"/>
              <w:bottom w:val="outset" w:sz="6" w:space="0" w:color="000000"/>
              <w:right w:val="outset" w:sz="6" w:space="0" w:color="000000"/>
            </w:tcBorders>
          </w:tcPr>
          <w:p w14:paraId="126783E8" w14:textId="01BAD8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83C234A" w14:textId="782329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552BC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7FCB33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74ECF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4B2EC3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7F1BB2F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64ADC383" w14:textId="47328C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10.800,00</w:t>
            </w:r>
          </w:p>
        </w:tc>
        <w:tc>
          <w:tcPr>
            <w:tcW w:w="529" w:type="pct"/>
            <w:tcBorders>
              <w:top w:val="outset" w:sz="6" w:space="0" w:color="000000"/>
              <w:left w:val="outset" w:sz="6" w:space="0" w:color="000000"/>
              <w:bottom w:val="outset" w:sz="6" w:space="0" w:color="000000"/>
              <w:right w:val="outset" w:sz="6" w:space="0" w:color="000000"/>
            </w:tcBorders>
          </w:tcPr>
          <w:p w14:paraId="79325652" w14:textId="456E67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10.711,00</w:t>
            </w:r>
          </w:p>
        </w:tc>
        <w:tc>
          <w:tcPr>
            <w:tcW w:w="423" w:type="pct"/>
            <w:tcBorders>
              <w:top w:val="outset" w:sz="6" w:space="0" w:color="000000"/>
              <w:left w:val="outset" w:sz="6" w:space="0" w:color="000000"/>
              <w:bottom w:val="outset" w:sz="6" w:space="0" w:color="000000"/>
              <w:right w:val="outset" w:sz="6" w:space="0" w:color="000000"/>
            </w:tcBorders>
          </w:tcPr>
          <w:p w14:paraId="1B2690E9" w14:textId="460F7C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99,18</w:t>
            </w:r>
          </w:p>
        </w:tc>
        <w:tc>
          <w:tcPr>
            <w:tcW w:w="529" w:type="pct"/>
            <w:tcBorders>
              <w:top w:val="outset" w:sz="6" w:space="0" w:color="000000"/>
              <w:left w:val="outset" w:sz="6" w:space="0" w:color="000000"/>
              <w:bottom w:val="outset" w:sz="6" w:space="0" w:color="000000"/>
              <w:right w:val="outset" w:sz="6" w:space="0" w:color="000000"/>
            </w:tcBorders>
          </w:tcPr>
          <w:p w14:paraId="3191FDB5" w14:textId="1DDFA4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10.800,00</w:t>
            </w:r>
          </w:p>
        </w:tc>
        <w:tc>
          <w:tcPr>
            <w:tcW w:w="530" w:type="pct"/>
            <w:tcBorders>
              <w:top w:val="outset" w:sz="6" w:space="0" w:color="000000"/>
              <w:left w:val="outset" w:sz="6" w:space="0" w:color="000000"/>
              <w:bottom w:val="outset" w:sz="6" w:space="0" w:color="000000"/>
              <w:right w:val="outset" w:sz="6" w:space="0" w:color="000000"/>
            </w:tcBorders>
          </w:tcPr>
          <w:p w14:paraId="48BED209" w14:textId="27AAA1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10.711,00</w:t>
            </w:r>
          </w:p>
        </w:tc>
        <w:tc>
          <w:tcPr>
            <w:tcW w:w="529" w:type="pct"/>
            <w:tcBorders>
              <w:top w:val="outset" w:sz="6" w:space="0" w:color="000000"/>
              <w:left w:val="outset" w:sz="6" w:space="0" w:color="000000"/>
              <w:bottom w:val="outset" w:sz="6" w:space="0" w:color="000000"/>
              <w:right w:val="outset" w:sz="6" w:space="0" w:color="000000"/>
            </w:tcBorders>
          </w:tcPr>
          <w:p w14:paraId="5B8C6F78" w14:textId="1D0452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59D4462" w14:textId="49DB57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F61951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B94C5D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779A2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860E4F0" w14:textId="6946EC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4750</w:t>
            </w:r>
          </w:p>
        </w:tc>
        <w:tc>
          <w:tcPr>
            <w:tcW w:w="749" w:type="pct"/>
            <w:tcBorders>
              <w:top w:val="outset" w:sz="6" w:space="0" w:color="000000"/>
              <w:left w:val="outset" w:sz="6" w:space="0" w:color="000000"/>
              <w:bottom w:val="outset" w:sz="6" w:space="0" w:color="000000"/>
              <w:right w:val="outset" w:sz="6" w:space="0" w:color="000000"/>
            </w:tcBorders>
          </w:tcPr>
          <w:p w14:paraId="183BBC2F" w14:textId="4D9B02E1"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nauczycieli wypłacane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46AF0741" w14:textId="536C02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6.553,60</w:t>
            </w:r>
          </w:p>
        </w:tc>
        <w:tc>
          <w:tcPr>
            <w:tcW w:w="529" w:type="pct"/>
            <w:tcBorders>
              <w:top w:val="outset" w:sz="6" w:space="0" w:color="000000"/>
              <w:left w:val="outset" w:sz="6" w:space="0" w:color="000000"/>
              <w:bottom w:val="outset" w:sz="6" w:space="0" w:color="000000"/>
              <w:right w:val="outset" w:sz="6" w:space="0" w:color="000000"/>
            </w:tcBorders>
          </w:tcPr>
          <w:p w14:paraId="43B61A96" w14:textId="25A34A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6.553,60</w:t>
            </w:r>
          </w:p>
        </w:tc>
        <w:tc>
          <w:tcPr>
            <w:tcW w:w="423" w:type="pct"/>
            <w:tcBorders>
              <w:top w:val="outset" w:sz="6" w:space="0" w:color="000000"/>
              <w:left w:val="outset" w:sz="6" w:space="0" w:color="000000"/>
              <w:bottom w:val="outset" w:sz="6" w:space="0" w:color="000000"/>
              <w:right w:val="outset" w:sz="6" w:space="0" w:color="000000"/>
            </w:tcBorders>
          </w:tcPr>
          <w:p w14:paraId="3C26BB64" w14:textId="3B8362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4EFCF6F" w14:textId="57FDB4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6.553,60</w:t>
            </w:r>
          </w:p>
        </w:tc>
        <w:tc>
          <w:tcPr>
            <w:tcW w:w="530" w:type="pct"/>
            <w:tcBorders>
              <w:top w:val="outset" w:sz="6" w:space="0" w:color="000000"/>
              <w:left w:val="outset" w:sz="6" w:space="0" w:color="000000"/>
              <w:bottom w:val="outset" w:sz="6" w:space="0" w:color="000000"/>
              <w:right w:val="outset" w:sz="6" w:space="0" w:color="000000"/>
            </w:tcBorders>
          </w:tcPr>
          <w:p w14:paraId="6EF5A293" w14:textId="3B0F9B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6.553,60</w:t>
            </w:r>
          </w:p>
        </w:tc>
        <w:tc>
          <w:tcPr>
            <w:tcW w:w="529" w:type="pct"/>
            <w:tcBorders>
              <w:top w:val="outset" w:sz="6" w:space="0" w:color="000000"/>
              <w:left w:val="outset" w:sz="6" w:space="0" w:color="000000"/>
              <w:bottom w:val="outset" w:sz="6" w:space="0" w:color="000000"/>
              <w:right w:val="outset" w:sz="6" w:space="0" w:color="000000"/>
            </w:tcBorders>
          </w:tcPr>
          <w:p w14:paraId="606AC5A8" w14:textId="7EBA6C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B2D995E" w14:textId="50F19C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2FEC0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82CBD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D3DC7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EBC97E4" w14:textId="495C33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041BF28E" w14:textId="4790FB7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3F34D434" w14:textId="3B3222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148.176,90</w:t>
            </w:r>
          </w:p>
        </w:tc>
        <w:tc>
          <w:tcPr>
            <w:tcW w:w="529" w:type="pct"/>
            <w:tcBorders>
              <w:top w:val="outset" w:sz="6" w:space="0" w:color="000000"/>
              <w:left w:val="outset" w:sz="6" w:space="0" w:color="000000"/>
              <w:bottom w:val="outset" w:sz="6" w:space="0" w:color="000000"/>
              <w:right w:val="outset" w:sz="6" w:space="0" w:color="000000"/>
            </w:tcBorders>
          </w:tcPr>
          <w:p w14:paraId="68BDA595" w14:textId="6720A0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89.940,49</w:t>
            </w:r>
          </w:p>
        </w:tc>
        <w:tc>
          <w:tcPr>
            <w:tcW w:w="423" w:type="pct"/>
            <w:tcBorders>
              <w:top w:val="outset" w:sz="6" w:space="0" w:color="000000"/>
              <w:left w:val="outset" w:sz="6" w:space="0" w:color="000000"/>
              <w:bottom w:val="outset" w:sz="6" w:space="0" w:color="000000"/>
              <w:right w:val="outset" w:sz="6" w:space="0" w:color="000000"/>
            </w:tcBorders>
          </w:tcPr>
          <w:p w14:paraId="4E862509" w14:textId="089B1B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60,70</w:t>
            </w:r>
          </w:p>
        </w:tc>
        <w:tc>
          <w:tcPr>
            <w:tcW w:w="529" w:type="pct"/>
            <w:tcBorders>
              <w:top w:val="outset" w:sz="6" w:space="0" w:color="000000"/>
              <w:left w:val="outset" w:sz="6" w:space="0" w:color="000000"/>
              <w:bottom w:val="outset" w:sz="6" w:space="0" w:color="000000"/>
              <w:right w:val="outset" w:sz="6" w:space="0" w:color="000000"/>
            </w:tcBorders>
          </w:tcPr>
          <w:p w14:paraId="0B47B74B" w14:textId="60CF95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148.176,90</w:t>
            </w:r>
          </w:p>
        </w:tc>
        <w:tc>
          <w:tcPr>
            <w:tcW w:w="530" w:type="pct"/>
            <w:tcBorders>
              <w:top w:val="outset" w:sz="6" w:space="0" w:color="000000"/>
              <w:left w:val="outset" w:sz="6" w:space="0" w:color="000000"/>
              <w:bottom w:val="outset" w:sz="6" w:space="0" w:color="000000"/>
              <w:right w:val="outset" w:sz="6" w:space="0" w:color="000000"/>
            </w:tcBorders>
          </w:tcPr>
          <w:p w14:paraId="594F76BC" w14:textId="16AD76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89.940,49</w:t>
            </w:r>
          </w:p>
        </w:tc>
        <w:tc>
          <w:tcPr>
            <w:tcW w:w="529" w:type="pct"/>
            <w:tcBorders>
              <w:top w:val="outset" w:sz="6" w:space="0" w:color="000000"/>
              <w:left w:val="outset" w:sz="6" w:space="0" w:color="000000"/>
              <w:bottom w:val="outset" w:sz="6" w:space="0" w:color="000000"/>
              <w:right w:val="outset" w:sz="6" w:space="0" w:color="000000"/>
            </w:tcBorders>
          </w:tcPr>
          <w:p w14:paraId="588AF6DE" w14:textId="600D19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62D840E" w14:textId="71998A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947BA3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CCB66E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23755B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E0A80B" w14:textId="7941FC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189BA848" w14:textId="200D0FDB"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2693966B" w14:textId="0320B8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8.972,00</w:t>
            </w:r>
          </w:p>
        </w:tc>
        <w:tc>
          <w:tcPr>
            <w:tcW w:w="529" w:type="pct"/>
            <w:tcBorders>
              <w:top w:val="outset" w:sz="6" w:space="0" w:color="000000"/>
              <w:left w:val="outset" w:sz="6" w:space="0" w:color="000000"/>
              <w:bottom w:val="outset" w:sz="6" w:space="0" w:color="000000"/>
              <w:right w:val="outset" w:sz="6" w:space="0" w:color="000000"/>
            </w:tcBorders>
          </w:tcPr>
          <w:p w14:paraId="06FE4C8F" w14:textId="4CEE1D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8.971,56</w:t>
            </w:r>
          </w:p>
        </w:tc>
        <w:tc>
          <w:tcPr>
            <w:tcW w:w="423" w:type="pct"/>
            <w:tcBorders>
              <w:top w:val="outset" w:sz="6" w:space="0" w:color="000000"/>
              <w:left w:val="outset" w:sz="6" w:space="0" w:color="000000"/>
              <w:bottom w:val="outset" w:sz="6" w:space="0" w:color="000000"/>
              <w:right w:val="outset" w:sz="6" w:space="0" w:color="000000"/>
            </w:tcBorders>
          </w:tcPr>
          <w:p w14:paraId="64CBBA93" w14:textId="129385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6C1952E" w14:textId="17BADF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8.972,00</w:t>
            </w:r>
          </w:p>
        </w:tc>
        <w:tc>
          <w:tcPr>
            <w:tcW w:w="530" w:type="pct"/>
            <w:tcBorders>
              <w:top w:val="outset" w:sz="6" w:space="0" w:color="000000"/>
              <w:left w:val="outset" w:sz="6" w:space="0" w:color="000000"/>
              <w:bottom w:val="outset" w:sz="6" w:space="0" w:color="000000"/>
              <w:right w:val="outset" w:sz="6" w:space="0" w:color="000000"/>
            </w:tcBorders>
          </w:tcPr>
          <w:p w14:paraId="7B85089B" w14:textId="770E4A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8.971,56</w:t>
            </w:r>
          </w:p>
        </w:tc>
        <w:tc>
          <w:tcPr>
            <w:tcW w:w="529" w:type="pct"/>
            <w:tcBorders>
              <w:top w:val="outset" w:sz="6" w:space="0" w:color="000000"/>
              <w:left w:val="outset" w:sz="6" w:space="0" w:color="000000"/>
              <w:bottom w:val="outset" w:sz="6" w:space="0" w:color="000000"/>
              <w:right w:val="outset" w:sz="6" w:space="0" w:color="000000"/>
            </w:tcBorders>
          </w:tcPr>
          <w:p w14:paraId="39A82F19" w14:textId="299C42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423B79D" w14:textId="6F6C52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030B2A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E0827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CFB2E7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B33178D" w14:textId="4E3936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4850</w:t>
            </w:r>
          </w:p>
        </w:tc>
        <w:tc>
          <w:tcPr>
            <w:tcW w:w="749" w:type="pct"/>
            <w:tcBorders>
              <w:top w:val="outset" w:sz="6" w:space="0" w:color="000000"/>
              <w:left w:val="outset" w:sz="6" w:space="0" w:color="000000"/>
              <w:bottom w:val="outset" w:sz="6" w:space="0" w:color="000000"/>
              <w:right w:val="outset" w:sz="6" w:space="0" w:color="000000"/>
            </w:tcBorders>
          </w:tcPr>
          <w:p w14:paraId="321B4128" w14:textId="24D7CA1D"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i pochodne od wynagrodzeń pracowników wypłacanych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5A9F7991" w14:textId="09261C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1.334,79</w:t>
            </w:r>
          </w:p>
        </w:tc>
        <w:tc>
          <w:tcPr>
            <w:tcW w:w="529" w:type="pct"/>
            <w:tcBorders>
              <w:top w:val="outset" w:sz="6" w:space="0" w:color="000000"/>
              <w:left w:val="outset" w:sz="6" w:space="0" w:color="000000"/>
              <w:bottom w:val="outset" w:sz="6" w:space="0" w:color="000000"/>
              <w:right w:val="outset" w:sz="6" w:space="0" w:color="000000"/>
            </w:tcBorders>
          </w:tcPr>
          <w:p w14:paraId="330787F1" w14:textId="4B313D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1.334,79</w:t>
            </w:r>
          </w:p>
        </w:tc>
        <w:tc>
          <w:tcPr>
            <w:tcW w:w="423" w:type="pct"/>
            <w:tcBorders>
              <w:top w:val="outset" w:sz="6" w:space="0" w:color="000000"/>
              <w:left w:val="outset" w:sz="6" w:space="0" w:color="000000"/>
              <w:bottom w:val="outset" w:sz="6" w:space="0" w:color="000000"/>
              <w:right w:val="outset" w:sz="6" w:space="0" w:color="000000"/>
            </w:tcBorders>
          </w:tcPr>
          <w:p w14:paraId="42F70157" w14:textId="6CE4AD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8FB49D0" w14:textId="7A4D11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1.334,79</w:t>
            </w:r>
          </w:p>
        </w:tc>
        <w:tc>
          <w:tcPr>
            <w:tcW w:w="530" w:type="pct"/>
            <w:tcBorders>
              <w:top w:val="outset" w:sz="6" w:space="0" w:color="000000"/>
              <w:left w:val="outset" w:sz="6" w:space="0" w:color="000000"/>
              <w:bottom w:val="outset" w:sz="6" w:space="0" w:color="000000"/>
              <w:right w:val="outset" w:sz="6" w:space="0" w:color="000000"/>
            </w:tcBorders>
          </w:tcPr>
          <w:p w14:paraId="7B4B76EB" w14:textId="7994FA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1.334,79</w:t>
            </w:r>
          </w:p>
        </w:tc>
        <w:tc>
          <w:tcPr>
            <w:tcW w:w="529" w:type="pct"/>
            <w:tcBorders>
              <w:top w:val="outset" w:sz="6" w:space="0" w:color="000000"/>
              <w:left w:val="outset" w:sz="6" w:space="0" w:color="000000"/>
              <w:bottom w:val="outset" w:sz="6" w:space="0" w:color="000000"/>
              <w:right w:val="outset" w:sz="6" w:space="0" w:color="000000"/>
            </w:tcBorders>
          </w:tcPr>
          <w:p w14:paraId="191E04B8" w14:textId="6AB8E5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A7B753" w14:textId="5258FD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D5C3A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59CEAD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FE9F5E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8B507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49A01B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410E0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C39A4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803569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1C9CF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BBDA01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B38AB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6DC773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2FE3CD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BEEB1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04E28B5" w14:textId="7777777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80120</w:t>
            </w:r>
          </w:p>
        </w:tc>
        <w:tc>
          <w:tcPr>
            <w:tcW w:w="221" w:type="pct"/>
            <w:tcBorders>
              <w:top w:val="outset" w:sz="6" w:space="0" w:color="000000"/>
              <w:left w:val="outset" w:sz="6" w:space="0" w:color="000000"/>
              <w:bottom w:val="outset" w:sz="6" w:space="0" w:color="000000"/>
              <w:right w:val="outset" w:sz="6" w:space="0" w:color="000000"/>
            </w:tcBorders>
          </w:tcPr>
          <w:p w14:paraId="517C4D38"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8AB304B" w14:textId="7777777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Licea ogólnokształcące</w:t>
            </w:r>
          </w:p>
        </w:tc>
        <w:tc>
          <w:tcPr>
            <w:tcW w:w="529" w:type="pct"/>
            <w:tcBorders>
              <w:top w:val="outset" w:sz="6" w:space="0" w:color="000000"/>
              <w:left w:val="outset" w:sz="6" w:space="0" w:color="000000"/>
              <w:bottom w:val="outset" w:sz="6" w:space="0" w:color="000000"/>
              <w:right w:val="outset" w:sz="6" w:space="0" w:color="000000"/>
            </w:tcBorders>
          </w:tcPr>
          <w:p w14:paraId="4A687208" w14:textId="289B0C4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1.911.435,12</w:t>
            </w:r>
          </w:p>
        </w:tc>
        <w:tc>
          <w:tcPr>
            <w:tcW w:w="529" w:type="pct"/>
            <w:tcBorders>
              <w:top w:val="outset" w:sz="6" w:space="0" w:color="000000"/>
              <w:left w:val="outset" w:sz="6" w:space="0" w:color="000000"/>
              <w:bottom w:val="outset" w:sz="6" w:space="0" w:color="000000"/>
              <w:right w:val="outset" w:sz="6" w:space="0" w:color="000000"/>
            </w:tcBorders>
          </w:tcPr>
          <w:p w14:paraId="23EB6D02" w14:textId="6A407DA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1.828.101,50</w:t>
            </w:r>
          </w:p>
        </w:tc>
        <w:tc>
          <w:tcPr>
            <w:tcW w:w="423" w:type="pct"/>
            <w:tcBorders>
              <w:top w:val="outset" w:sz="6" w:space="0" w:color="000000"/>
              <w:left w:val="outset" w:sz="6" w:space="0" w:color="000000"/>
              <w:bottom w:val="outset" w:sz="6" w:space="0" w:color="000000"/>
              <w:right w:val="outset" w:sz="6" w:space="0" w:color="000000"/>
            </w:tcBorders>
          </w:tcPr>
          <w:p w14:paraId="19C19FE0" w14:textId="7902BD4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95,64</w:t>
            </w:r>
          </w:p>
        </w:tc>
        <w:tc>
          <w:tcPr>
            <w:tcW w:w="529" w:type="pct"/>
            <w:tcBorders>
              <w:top w:val="outset" w:sz="6" w:space="0" w:color="000000"/>
              <w:left w:val="outset" w:sz="6" w:space="0" w:color="000000"/>
              <w:bottom w:val="outset" w:sz="6" w:space="0" w:color="000000"/>
              <w:right w:val="outset" w:sz="6" w:space="0" w:color="000000"/>
            </w:tcBorders>
          </w:tcPr>
          <w:p w14:paraId="341F060E" w14:textId="70A42F4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1.911.435,12</w:t>
            </w:r>
          </w:p>
        </w:tc>
        <w:tc>
          <w:tcPr>
            <w:tcW w:w="530" w:type="pct"/>
            <w:tcBorders>
              <w:top w:val="outset" w:sz="6" w:space="0" w:color="000000"/>
              <w:left w:val="outset" w:sz="6" w:space="0" w:color="000000"/>
              <w:bottom w:val="outset" w:sz="6" w:space="0" w:color="000000"/>
              <w:right w:val="outset" w:sz="6" w:space="0" w:color="000000"/>
            </w:tcBorders>
          </w:tcPr>
          <w:p w14:paraId="25380AF9" w14:textId="65B79FB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1.828.101,50</w:t>
            </w:r>
          </w:p>
        </w:tc>
        <w:tc>
          <w:tcPr>
            <w:tcW w:w="529" w:type="pct"/>
            <w:tcBorders>
              <w:top w:val="outset" w:sz="6" w:space="0" w:color="000000"/>
              <w:left w:val="outset" w:sz="6" w:space="0" w:color="000000"/>
              <w:bottom w:val="outset" w:sz="6" w:space="0" w:color="000000"/>
              <w:right w:val="outset" w:sz="6" w:space="0" w:color="000000"/>
            </w:tcBorders>
          </w:tcPr>
          <w:p w14:paraId="7209BBA9" w14:textId="3B07B99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712DFD" w14:textId="3268ED5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46A87B3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700C2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8EC8B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B64C0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F8F699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BD2461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CD75C0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CF1A48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D42774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9E7F3A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7A50D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97C0A6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4B81BD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88AFC3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FA95A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64C396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5543096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07CD4862" w14:textId="5673A9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57.100,00</w:t>
            </w:r>
          </w:p>
        </w:tc>
        <w:tc>
          <w:tcPr>
            <w:tcW w:w="529" w:type="pct"/>
            <w:tcBorders>
              <w:top w:val="outset" w:sz="6" w:space="0" w:color="000000"/>
              <w:left w:val="outset" w:sz="6" w:space="0" w:color="000000"/>
              <w:bottom w:val="outset" w:sz="6" w:space="0" w:color="000000"/>
              <w:right w:val="outset" w:sz="6" w:space="0" w:color="000000"/>
            </w:tcBorders>
          </w:tcPr>
          <w:p w14:paraId="695E8A67" w14:textId="155C6E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56.530,74</w:t>
            </w:r>
          </w:p>
        </w:tc>
        <w:tc>
          <w:tcPr>
            <w:tcW w:w="423" w:type="pct"/>
            <w:tcBorders>
              <w:top w:val="outset" w:sz="6" w:space="0" w:color="000000"/>
              <w:left w:val="outset" w:sz="6" w:space="0" w:color="000000"/>
              <w:bottom w:val="outset" w:sz="6" w:space="0" w:color="000000"/>
              <w:right w:val="outset" w:sz="6" w:space="0" w:color="000000"/>
            </w:tcBorders>
          </w:tcPr>
          <w:p w14:paraId="6AF07119" w14:textId="5C7278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99,00</w:t>
            </w:r>
          </w:p>
        </w:tc>
        <w:tc>
          <w:tcPr>
            <w:tcW w:w="529" w:type="pct"/>
            <w:tcBorders>
              <w:top w:val="outset" w:sz="6" w:space="0" w:color="000000"/>
              <w:left w:val="outset" w:sz="6" w:space="0" w:color="000000"/>
              <w:bottom w:val="outset" w:sz="6" w:space="0" w:color="000000"/>
              <w:right w:val="outset" w:sz="6" w:space="0" w:color="000000"/>
            </w:tcBorders>
          </w:tcPr>
          <w:p w14:paraId="252FCA90" w14:textId="507754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57.100,00</w:t>
            </w:r>
          </w:p>
        </w:tc>
        <w:tc>
          <w:tcPr>
            <w:tcW w:w="530" w:type="pct"/>
            <w:tcBorders>
              <w:top w:val="outset" w:sz="6" w:space="0" w:color="000000"/>
              <w:left w:val="outset" w:sz="6" w:space="0" w:color="000000"/>
              <w:bottom w:val="outset" w:sz="6" w:space="0" w:color="000000"/>
              <w:right w:val="outset" w:sz="6" w:space="0" w:color="000000"/>
            </w:tcBorders>
          </w:tcPr>
          <w:p w14:paraId="357AC12B" w14:textId="0CF91E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56.530,74</w:t>
            </w:r>
          </w:p>
        </w:tc>
        <w:tc>
          <w:tcPr>
            <w:tcW w:w="529" w:type="pct"/>
            <w:tcBorders>
              <w:top w:val="outset" w:sz="6" w:space="0" w:color="000000"/>
              <w:left w:val="outset" w:sz="6" w:space="0" w:color="000000"/>
              <w:bottom w:val="outset" w:sz="6" w:space="0" w:color="000000"/>
              <w:right w:val="outset" w:sz="6" w:space="0" w:color="000000"/>
            </w:tcBorders>
          </w:tcPr>
          <w:p w14:paraId="415153B5" w14:textId="7E650D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8050C5C" w14:textId="05B5502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224396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30EEE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494AD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FC9D660" w14:textId="69361D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3040</w:t>
            </w:r>
          </w:p>
        </w:tc>
        <w:tc>
          <w:tcPr>
            <w:tcW w:w="749" w:type="pct"/>
            <w:tcBorders>
              <w:top w:val="outset" w:sz="6" w:space="0" w:color="000000"/>
              <w:left w:val="outset" w:sz="6" w:space="0" w:color="000000"/>
              <w:bottom w:val="outset" w:sz="6" w:space="0" w:color="000000"/>
              <w:right w:val="outset" w:sz="6" w:space="0" w:color="000000"/>
            </w:tcBorders>
          </w:tcPr>
          <w:p w14:paraId="7D3215D6" w14:textId="5C1E779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Nagrody o charakterze szczególnym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057CA16A" w14:textId="15DFEF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14.625,00</w:t>
            </w:r>
          </w:p>
        </w:tc>
        <w:tc>
          <w:tcPr>
            <w:tcW w:w="529" w:type="pct"/>
            <w:tcBorders>
              <w:top w:val="outset" w:sz="6" w:space="0" w:color="000000"/>
              <w:left w:val="outset" w:sz="6" w:space="0" w:color="000000"/>
              <w:bottom w:val="outset" w:sz="6" w:space="0" w:color="000000"/>
              <w:right w:val="outset" w:sz="6" w:space="0" w:color="000000"/>
            </w:tcBorders>
          </w:tcPr>
          <w:p w14:paraId="19491DED" w14:textId="30948B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14.625,00</w:t>
            </w:r>
          </w:p>
        </w:tc>
        <w:tc>
          <w:tcPr>
            <w:tcW w:w="423" w:type="pct"/>
            <w:tcBorders>
              <w:top w:val="outset" w:sz="6" w:space="0" w:color="000000"/>
              <w:left w:val="outset" w:sz="6" w:space="0" w:color="000000"/>
              <w:bottom w:val="outset" w:sz="6" w:space="0" w:color="000000"/>
              <w:right w:val="outset" w:sz="6" w:space="0" w:color="000000"/>
            </w:tcBorders>
          </w:tcPr>
          <w:p w14:paraId="250DCC57" w14:textId="5690BE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D64E4C6" w14:textId="4C0E86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14.625,00</w:t>
            </w:r>
          </w:p>
        </w:tc>
        <w:tc>
          <w:tcPr>
            <w:tcW w:w="530" w:type="pct"/>
            <w:tcBorders>
              <w:top w:val="outset" w:sz="6" w:space="0" w:color="000000"/>
              <w:left w:val="outset" w:sz="6" w:space="0" w:color="000000"/>
              <w:bottom w:val="outset" w:sz="6" w:space="0" w:color="000000"/>
              <w:right w:val="outset" w:sz="6" w:space="0" w:color="000000"/>
            </w:tcBorders>
          </w:tcPr>
          <w:p w14:paraId="42A93820" w14:textId="6441A6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14.625,00</w:t>
            </w:r>
          </w:p>
        </w:tc>
        <w:tc>
          <w:tcPr>
            <w:tcW w:w="529" w:type="pct"/>
            <w:tcBorders>
              <w:top w:val="outset" w:sz="6" w:space="0" w:color="000000"/>
              <w:left w:val="outset" w:sz="6" w:space="0" w:color="000000"/>
              <w:bottom w:val="outset" w:sz="6" w:space="0" w:color="000000"/>
              <w:right w:val="outset" w:sz="6" w:space="0" w:color="000000"/>
            </w:tcBorders>
          </w:tcPr>
          <w:p w14:paraId="70DB064E" w14:textId="17D0C5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D8DC0A5" w14:textId="3F3992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E7AAE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60FADB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8907D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DFDED2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518030F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DE40D63" w14:textId="30AA713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305.339,00</w:t>
            </w:r>
          </w:p>
        </w:tc>
        <w:tc>
          <w:tcPr>
            <w:tcW w:w="529" w:type="pct"/>
            <w:tcBorders>
              <w:top w:val="outset" w:sz="6" w:space="0" w:color="000000"/>
              <w:left w:val="outset" w:sz="6" w:space="0" w:color="000000"/>
              <w:bottom w:val="outset" w:sz="6" w:space="0" w:color="000000"/>
              <w:right w:val="outset" w:sz="6" w:space="0" w:color="000000"/>
            </w:tcBorders>
          </w:tcPr>
          <w:p w14:paraId="70E260A2" w14:textId="090A6F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270.608,57</w:t>
            </w:r>
          </w:p>
        </w:tc>
        <w:tc>
          <w:tcPr>
            <w:tcW w:w="423" w:type="pct"/>
            <w:tcBorders>
              <w:top w:val="outset" w:sz="6" w:space="0" w:color="000000"/>
              <w:left w:val="outset" w:sz="6" w:space="0" w:color="000000"/>
              <w:bottom w:val="outset" w:sz="6" w:space="0" w:color="000000"/>
              <w:right w:val="outset" w:sz="6" w:space="0" w:color="000000"/>
            </w:tcBorders>
          </w:tcPr>
          <w:p w14:paraId="37A2269B" w14:textId="481F75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88,63</w:t>
            </w:r>
          </w:p>
        </w:tc>
        <w:tc>
          <w:tcPr>
            <w:tcW w:w="529" w:type="pct"/>
            <w:tcBorders>
              <w:top w:val="outset" w:sz="6" w:space="0" w:color="000000"/>
              <w:left w:val="outset" w:sz="6" w:space="0" w:color="000000"/>
              <w:bottom w:val="outset" w:sz="6" w:space="0" w:color="000000"/>
              <w:right w:val="outset" w:sz="6" w:space="0" w:color="000000"/>
            </w:tcBorders>
          </w:tcPr>
          <w:p w14:paraId="62AFD69B" w14:textId="45913D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305.339,00</w:t>
            </w:r>
          </w:p>
        </w:tc>
        <w:tc>
          <w:tcPr>
            <w:tcW w:w="530" w:type="pct"/>
            <w:tcBorders>
              <w:top w:val="outset" w:sz="6" w:space="0" w:color="000000"/>
              <w:left w:val="outset" w:sz="6" w:space="0" w:color="000000"/>
              <w:bottom w:val="outset" w:sz="6" w:space="0" w:color="000000"/>
              <w:right w:val="outset" w:sz="6" w:space="0" w:color="000000"/>
            </w:tcBorders>
          </w:tcPr>
          <w:p w14:paraId="0EC8F165" w14:textId="6FFEB9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270.608,57</w:t>
            </w:r>
          </w:p>
        </w:tc>
        <w:tc>
          <w:tcPr>
            <w:tcW w:w="529" w:type="pct"/>
            <w:tcBorders>
              <w:top w:val="outset" w:sz="6" w:space="0" w:color="000000"/>
              <w:left w:val="outset" w:sz="6" w:space="0" w:color="000000"/>
              <w:bottom w:val="outset" w:sz="6" w:space="0" w:color="000000"/>
              <w:right w:val="outset" w:sz="6" w:space="0" w:color="000000"/>
            </w:tcBorders>
          </w:tcPr>
          <w:p w14:paraId="4DE1778C" w14:textId="1EAA35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DB4171D" w14:textId="02C79F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C88CFF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293FA9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01662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AB96E5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76CBD19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04350FC3" w14:textId="41A645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16.469,00</w:t>
            </w:r>
          </w:p>
        </w:tc>
        <w:tc>
          <w:tcPr>
            <w:tcW w:w="529" w:type="pct"/>
            <w:tcBorders>
              <w:top w:val="outset" w:sz="6" w:space="0" w:color="000000"/>
              <w:left w:val="outset" w:sz="6" w:space="0" w:color="000000"/>
              <w:bottom w:val="outset" w:sz="6" w:space="0" w:color="000000"/>
              <w:right w:val="outset" w:sz="6" w:space="0" w:color="000000"/>
            </w:tcBorders>
          </w:tcPr>
          <w:p w14:paraId="02AA6769" w14:textId="24EFC8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16.468,38</w:t>
            </w:r>
          </w:p>
        </w:tc>
        <w:tc>
          <w:tcPr>
            <w:tcW w:w="423" w:type="pct"/>
            <w:tcBorders>
              <w:top w:val="outset" w:sz="6" w:space="0" w:color="000000"/>
              <w:left w:val="outset" w:sz="6" w:space="0" w:color="000000"/>
              <w:bottom w:val="outset" w:sz="6" w:space="0" w:color="000000"/>
              <w:right w:val="outset" w:sz="6" w:space="0" w:color="000000"/>
            </w:tcBorders>
          </w:tcPr>
          <w:p w14:paraId="5E4DEA21" w14:textId="36BBEE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E1BDCAA" w14:textId="1A2AAC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16.469,00</w:t>
            </w:r>
          </w:p>
        </w:tc>
        <w:tc>
          <w:tcPr>
            <w:tcW w:w="530" w:type="pct"/>
            <w:tcBorders>
              <w:top w:val="outset" w:sz="6" w:space="0" w:color="000000"/>
              <w:left w:val="outset" w:sz="6" w:space="0" w:color="000000"/>
              <w:bottom w:val="outset" w:sz="6" w:space="0" w:color="000000"/>
              <w:right w:val="outset" w:sz="6" w:space="0" w:color="000000"/>
            </w:tcBorders>
          </w:tcPr>
          <w:p w14:paraId="3DED4D16" w14:textId="722DC7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16.468,38</w:t>
            </w:r>
          </w:p>
        </w:tc>
        <w:tc>
          <w:tcPr>
            <w:tcW w:w="529" w:type="pct"/>
            <w:tcBorders>
              <w:top w:val="outset" w:sz="6" w:space="0" w:color="000000"/>
              <w:left w:val="outset" w:sz="6" w:space="0" w:color="000000"/>
              <w:bottom w:val="outset" w:sz="6" w:space="0" w:color="000000"/>
              <w:right w:val="outset" w:sz="6" w:space="0" w:color="000000"/>
            </w:tcBorders>
          </w:tcPr>
          <w:p w14:paraId="53B30B0D" w14:textId="3F39E2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6BBC532" w14:textId="2AA194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B1B41B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79F883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3A142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524ECE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34A0F26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1D80DBEC" w14:textId="0D7D77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230.074,31</w:t>
            </w:r>
          </w:p>
        </w:tc>
        <w:tc>
          <w:tcPr>
            <w:tcW w:w="529" w:type="pct"/>
            <w:tcBorders>
              <w:top w:val="outset" w:sz="6" w:space="0" w:color="000000"/>
              <w:left w:val="outset" w:sz="6" w:space="0" w:color="000000"/>
              <w:bottom w:val="outset" w:sz="6" w:space="0" w:color="000000"/>
              <w:right w:val="outset" w:sz="6" w:space="0" w:color="000000"/>
            </w:tcBorders>
          </w:tcPr>
          <w:p w14:paraId="7381B988" w14:textId="1695AE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227.588,99</w:t>
            </w:r>
          </w:p>
        </w:tc>
        <w:tc>
          <w:tcPr>
            <w:tcW w:w="423" w:type="pct"/>
            <w:tcBorders>
              <w:top w:val="outset" w:sz="6" w:space="0" w:color="000000"/>
              <w:left w:val="outset" w:sz="6" w:space="0" w:color="000000"/>
              <w:bottom w:val="outset" w:sz="6" w:space="0" w:color="000000"/>
              <w:right w:val="outset" w:sz="6" w:space="0" w:color="000000"/>
            </w:tcBorders>
          </w:tcPr>
          <w:p w14:paraId="52B79D93" w14:textId="5012C5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98,92</w:t>
            </w:r>
          </w:p>
        </w:tc>
        <w:tc>
          <w:tcPr>
            <w:tcW w:w="529" w:type="pct"/>
            <w:tcBorders>
              <w:top w:val="outset" w:sz="6" w:space="0" w:color="000000"/>
              <w:left w:val="outset" w:sz="6" w:space="0" w:color="000000"/>
              <w:bottom w:val="outset" w:sz="6" w:space="0" w:color="000000"/>
              <w:right w:val="outset" w:sz="6" w:space="0" w:color="000000"/>
            </w:tcBorders>
          </w:tcPr>
          <w:p w14:paraId="69250450" w14:textId="6158B9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230.074,31</w:t>
            </w:r>
          </w:p>
        </w:tc>
        <w:tc>
          <w:tcPr>
            <w:tcW w:w="530" w:type="pct"/>
            <w:tcBorders>
              <w:top w:val="outset" w:sz="6" w:space="0" w:color="000000"/>
              <w:left w:val="outset" w:sz="6" w:space="0" w:color="000000"/>
              <w:bottom w:val="outset" w:sz="6" w:space="0" w:color="000000"/>
              <w:right w:val="outset" w:sz="6" w:space="0" w:color="000000"/>
            </w:tcBorders>
          </w:tcPr>
          <w:p w14:paraId="4C237131" w14:textId="23D082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227.588,99</w:t>
            </w:r>
          </w:p>
        </w:tc>
        <w:tc>
          <w:tcPr>
            <w:tcW w:w="529" w:type="pct"/>
            <w:tcBorders>
              <w:top w:val="outset" w:sz="6" w:space="0" w:color="000000"/>
              <w:left w:val="outset" w:sz="6" w:space="0" w:color="000000"/>
              <w:bottom w:val="outset" w:sz="6" w:space="0" w:color="000000"/>
              <w:right w:val="outset" w:sz="6" w:space="0" w:color="000000"/>
            </w:tcBorders>
          </w:tcPr>
          <w:p w14:paraId="06BA2F82" w14:textId="13C5B8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BD4560" w14:textId="23519A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4BC2EB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FB54BD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92B7E0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48F97B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43BCC710" w14:textId="7562041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3C2D7A78" w14:textId="1BCFF9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32.748,47</w:t>
            </w:r>
          </w:p>
        </w:tc>
        <w:tc>
          <w:tcPr>
            <w:tcW w:w="529" w:type="pct"/>
            <w:tcBorders>
              <w:top w:val="outset" w:sz="6" w:space="0" w:color="000000"/>
              <w:left w:val="outset" w:sz="6" w:space="0" w:color="000000"/>
              <w:bottom w:val="outset" w:sz="6" w:space="0" w:color="000000"/>
              <w:right w:val="outset" w:sz="6" w:space="0" w:color="000000"/>
            </w:tcBorders>
          </w:tcPr>
          <w:p w14:paraId="37C01646" w14:textId="1EA518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23.298,07</w:t>
            </w:r>
          </w:p>
        </w:tc>
        <w:tc>
          <w:tcPr>
            <w:tcW w:w="423" w:type="pct"/>
            <w:tcBorders>
              <w:top w:val="outset" w:sz="6" w:space="0" w:color="000000"/>
              <w:left w:val="outset" w:sz="6" w:space="0" w:color="000000"/>
              <w:bottom w:val="outset" w:sz="6" w:space="0" w:color="000000"/>
              <w:right w:val="outset" w:sz="6" w:space="0" w:color="000000"/>
            </w:tcBorders>
          </w:tcPr>
          <w:p w14:paraId="5F235C9C" w14:textId="6784E5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71,14</w:t>
            </w:r>
          </w:p>
        </w:tc>
        <w:tc>
          <w:tcPr>
            <w:tcW w:w="529" w:type="pct"/>
            <w:tcBorders>
              <w:top w:val="outset" w:sz="6" w:space="0" w:color="000000"/>
              <w:left w:val="outset" w:sz="6" w:space="0" w:color="000000"/>
              <w:bottom w:val="outset" w:sz="6" w:space="0" w:color="000000"/>
              <w:right w:val="outset" w:sz="6" w:space="0" w:color="000000"/>
            </w:tcBorders>
          </w:tcPr>
          <w:p w14:paraId="6AA4BD10" w14:textId="1118C7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32.748,47</w:t>
            </w:r>
          </w:p>
        </w:tc>
        <w:tc>
          <w:tcPr>
            <w:tcW w:w="530" w:type="pct"/>
            <w:tcBorders>
              <w:top w:val="outset" w:sz="6" w:space="0" w:color="000000"/>
              <w:left w:val="outset" w:sz="6" w:space="0" w:color="000000"/>
              <w:bottom w:val="outset" w:sz="6" w:space="0" w:color="000000"/>
              <w:right w:val="outset" w:sz="6" w:space="0" w:color="000000"/>
            </w:tcBorders>
          </w:tcPr>
          <w:p w14:paraId="4CF5FA56" w14:textId="7EADDA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23.298,07</w:t>
            </w:r>
          </w:p>
        </w:tc>
        <w:tc>
          <w:tcPr>
            <w:tcW w:w="529" w:type="pct"/>
            <w:tcBorders>
              <w:top w:val="outset" w:sz="6" w:space="0" w:color="000000"/>
              <w:left w:val="outset" w:sz="6" w:space="0" w:color="000000"/>
              <w:bottom w:val="outset" w:sz="6" w:space="0" w:color="000000"/>
              <w:right w:val="outset" w:sz="6" w:space="0" w:color="000000"/>
            </w:tcBorders>
          </w:tcPr>
          <w:p w14:paraId="139181D2" w14:textId="0C948A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02E2131" w14:textId="398EC4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A5745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258FB20" w14:textId="4B8DDEDD"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A6A98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6C2950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51DB360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61B4B59C" w14:textId="3FA197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w:t>
            </w:r>
          </w:p>
        </w:tc>
        <w:tc>
          <w:tcPr>
            <w:tcW w:w="529" w:type="pct"/>
            <w:tcBorders>
              <w:top w:val="outset" w:sz="6" w:space="0" w:color="000000"/>
              <w:left w:val="outset" w:sz="6" w:space="0" w:color="000000"/>
              <w:bottom w:val="outset" w:sz="6" w:space="0" w:color="000000"/>
              <w:right w:val="outset" w:sz="6" w:space="0" w:color="000000"/>
            </w:tcBorders>
          </w:tcPr>
          <w:p w14:paraId="6CA8004E" w14:textId="7D71B1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12.964,62</w:t>
            </w:r>
          </w:p>
        </w:tc>
        <w:tc>
          <w:tcPr>
            <w:tcW w:w="423" w:type="pct"/>
            <w:tcBorders>
              <w:top w:val="outset" w:sz="6" w:space="0" w:color="000000"/>
              <w:left w:val="outset" w:sz="6" w:space="0" w:color="000000"/>
              <w:bottom w:val="outset" w:sz="6" w:space="0" w:color="000000"/>
              <w:right w:val="outset" w:sz="6" w:space="0" w:color="000000"/>
            </w:tcBorders>
          </w:tcPr>
          <w:p w14:paraId="042099FD" w14:textId="68A83B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99,73</w:t>
            </w:r>
          </w:p>
        </w:tc>
        <w:tc>
          <w:tcPr>
            <w:tcW w:w="529" w:type="pct"/>
            <w:tcBorders>
              <w:top w:val="outset" w:sz="6" w:space="0" w:color="000000"/>
              <w:left w:val="outset" w:sz="6" w:space="0" w:color="000000"/>
              <w:bottom w:val="outset" w:sz="6" w:space="0" w:color="000000"/>
              <w:right w:val="outset" w:sz="6" w:space="0" w:color="000000"/>
            </w:tcBorders>
          </w:tcPr>
          <w:p w14:paraId="71C036E1" w14:textId="6EA52B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w:t>
            </w:r>
          </w:p>
        </w:tc>
        <w:tc>
          <w:tcPr>
            <w:tcW w:w="530" w:type="pct"/>
            <w:tcBorders>
              <w:top w:val="outset" w:sz="6" w:space="0" w:color="000000"/>
              <w:left w:val="outset" w:sz="6" w:space="0" w:color="000000"/>
              <w:bottom w:val="outset" w:sz="6" w:space="0" w:color="000000"/>
              <w:right w:val="outset" w:sz="6" w:space="0" w:color="000000"/>
            </w:tcBorders>
          </w:tcPr>
          <w:p w14:paraId="760649E0" w14:textId="517E2D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12.964,62</w:t>
            </w:r>
          </w:p>
        </w:tc>
        <w:tc>
          <w:tcPr>
            <w:tcW w:w="529" w:type="pct"/>
            <w:tcBorders>
              <w:top w:val="outset" w:sz="6" w:space="0" w:color="000000"/>
              <w:left w:val="outset" w:sz="6" w:space="0" w:color="000000"/>
              <w:bottom w:val="outset" w:sz="6" w:space="0" w:color="000000"/>
              <w:right w:val="outset" w:sz="6" w:space="0" w:color="000000"/>
            </w:tcBorders>
          </w:tcPr>
          <w:p w14:paraId="6A4D0531" w14:textId="351DBA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7CD1B85" w14:textId="507E5F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D0E82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BADCE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B96BC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1686D7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6E3C1C3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131417DF" w14:textId="71CCC7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120.000,00</w:t>
            </w:r>
          </w:p>
        </w:tc>
        <w:tc>
          <w:tcPr>
            <w:tcW w:w="529" w:type="pct"/>
            <w:tcBorders>
              <w:top w:val="outset" w:sz="6" w:space="0" w:color="000000"/>
              <w:left w:val="outset" w:sz="6" w:space="0" w:color="000000"/>
              <w:bottom w:val="outset" w:sz="6" w:space="0" w:color="000000"/>
              <w:right w:val="outset" w:sz="6" w:space="0" w:color="000000"/>
            </w:tcBorders>
          </w:tcPr>
          <w:p w14:paraId="04E4730C" w14:textId="12E5F7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86.628,49</w:t>
            </w:r>
          </w:p>
        </w:tc>
        <w:tc>
          <w:tcPr>
            <w:tcW w:w="423" w:type="pct"/>
            <w:tcBorders>
              <w:top w:val="outset" w:sz="6" w:space="0" w:color="000000"/>
              <w:left w:val="outset" w:sz="6" w:space="0" w:color="000000"/>
              <w:bottom w:val="outset" w:sz="6" w:space="0" w:color="000000"/>
              <w:right w:val="outset" w:sz="6" w:space="0" w:color="000000"/>
            </w:tcBorders>
          </w:tcPr>
          <w:p w14:paraId="4B1E4D34" w14:textId="6301CC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72,19</w:t>
            </w:r>
          </w:p>
        </w:tc>
        <w:tc>
          <w:tcPr>
            <w:tcW w:w="529" w:type="pct"/>
            <w:tcBorders>
              <w:top w:val="outset" w:sz="6" w:space="0" w:color="000000"/>
              <w:left w:val="outset" w:sz="6" w:space="0" w:color="000000"/>
              <w:bottom w:val="outset" w:sz="6" w:space="0" w:color="000000"/>
              <w:right w:val="outset" w:sz="6" w:space="0" w:color="000000"/>
            </w:tcBorders>
          </w:tcPr>
          <w:p w14:paraId="6484A66B" w14:textId="709A40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120.000,00</w:t>
            </w:r>
          </w:p>
        </w:tc>
        <w:tc>
          <w:tcPr>
            <w:tcW w:w="530" w:type="pct"/>
            <w:tcBorders>
              <w:top w:val="outset" w:sz="6" w:space="0" w:color="000000"/>
              <w:left w:val="outset" w:sz="6" w:space="0" w:color="000000"/>
              <w:bottom w:val="outset" w:sz="6" w:space="0" w:color="000000"/>
              <w:right w:val="outset" w:sz="6" w:space="0" w:color="000000"/>
            </w:tcBorders>
          </w:tcPr>
          <w:p w14:paraId="4FF1519A" w14:textId="68AA13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86.628,49</w:t>
            </w:r>
          </w:p>
        </w:tc>
        <w:tc>
          <w:tcPr>
            <w:tcW w:w="529" w:type="pct"/>
            <w:tcBorders>
              <w:top w:val="outset" w:sz="6" w:space="0" w:color="000000"/>
              <w:left w:val="outset" w:sz="6" w:space="0" w:color="000000"/>
              <w:bottom w:val="outset" w:sz="6" w:space="0" w:color="000000"/>
              <w:right w:val="outset" w:sz="6" w:space="0" w:color="000000"/>
            </w:tcBorders>
          </w:tcPr>
          <w:p w14:paraId="77D46F03" w14:textId="1B14F5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BB3BFC6" w14:textId="0E2DEC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79FD99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67A04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7C716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9182DD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0FA2DF9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76680821" w14:textId="57DEBF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29" w:type="pct"/>
            <w:tcBorders>
              <w:top w:val="outset" w:sz="6" w:space="0" w:color="000000"/>
              <w:left w:val="outset" w:sz="6" w:space="0" w:color="000000"/>
              <w:bottom w:val="outset" w:sz="6" w:space="0" w:color="000000"/>
              <w:right w:val="outset" w:sz="6" w:space="0" w:color="000000"/>
            </w:tcBorders>
          </w:tcPr>
          <w:p w14:paraId="100CD240" w14:textId="1FCE50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423" w:type="pct"/>
            <w:tcBorders>
              <w:top w:val="outset" w:sz="6" w:space="0" w:color="000000"/>
              <w:left w:val="outset" w:sz="6" w:space="0" w:color="000000"/>
              <w:bottom w:val="outset" w:sz="6" w:space="0" w:color="000000"/>
              <w:right w:val="outset" w:sz="6" w:space="0" w:color="000000"/>
            </w:tcBorders>
          </w:tcPr>
          <w:p w14:paraId="56EAA941" w14:textId="5A0D98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36C11D0" w14:textId="5FB9C4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30" w:type="pct"/>
            <w:tcBorders>
              <w:top w:val="outset" w:sz="6" w:space="0" w:color="000000"/>
              <w:left w:val="outset" w:sz="6" w:space="0" w:color="000000"/>
              <w:bottom w:val="outset" w:sz="6" w:space="0" w:color="000000"/>
              <w:right w:val="outset" w:sz="6" w:space="0" w:color="000000"/>
            </w:tcBorders>
          </w:tcPr>
          <w:p w14:paraId="63F3FAF4" w14:textId="74C0B1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29" w:type="pct"/>
            <w:tcBorders>
              <w:top w:val="outset" w:sz="6" w:space="0" w:color="000000"/>
              <w:left w:val="outset" w:sz="6" w:space="0" w:color="000000"/>
              <w:bottom w:val="outset" w:sz="6" w:space="0" w:color="000000"/>
              <w:right w:val="outset" w:sz="6" w:space="0" w:color="000000"/>
            </w:tcBorders>
          </w:tcPr>
          <w:p w14:paraId="21EF4ACB" w14:textId="12C9C7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41513A7" w14:textId="61F35A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251B1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A6A58B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CDADB9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327322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21BBFD8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43F8F097" w14:textId="3DAC30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529" w:type="pct"/>
            <w:tcBorders>
              <w:top w:val="outset" w:sz="6" w:space="0" w:color="000000"/>
              <w:left w:val="outset" w:sz="6" w:space="0" w:color="000000"/>
              <w:bottom w:val="outset" w:sz="6" w:space="0" w:color="000000"/>
              <w:right w:val="outset" w:sz="6" w:space="0" w:color="000000"/>
            </w:tcBorders>
          </w:tcPr>
          <w:p w14:paraId="4032A992" w14:textId="6C652C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28.830,93</w:t>
            </w:r>
          </w:p>
        </w:tc>
        <w:tc>
          <w:tcPr>
            <w:tcW w:w="423" w:type="pct"/>
            <w:tcBorders>
              <w:top w:val="outset" w:sz="6" w:space="0" w:color="000000"/>
              <w:left w:val="outset" w:sz="6" w:space="0" w:color="000000"/>
              <w:bottom w:val="outset" w:sz="6" w:space="0" w:color="000000"/>
              <w:right w:val="outset" w:sz="6" w:space="0" w:color="000000"/>
            </w:tcBorders>
          </w:tcPr>
          <w:p w14:paraId="72A02246" w14:textId="563A2A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96,10</w:t>
            </w:r>
          </w:p>
        </w:tc>
        <w:tc>
          <w:tcPr>
            <w:tcW w:w="529" w:type="pct"/>
            <w:tcBorders>
              <w:top w:val="outset" w:sz="6" w:space="0" w:color="000000"/>
              <w:left w:val="outset" w:sz="6" w:space="0" w:color="000000"/>
              <w:bottom w:val="outset" w:sz="6" w:space="0" w:color="000000"/>
              <w:right w:val="outset" w:sz="6" w:space="0" w:color="000000"/>
            </w:tcBorders>
          </w:tcPr>
          <w:p w14:paraId="044FC847" w14:textId="1F66C6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530" w:type="pct"/>
            <w:tcBorders>
              <w:top w:val="outset" w:sz="6" w:space="0" w:color="000000"/>
              <w:left w:val="outset" w:sz="6" w:space="0" w:color="000000"/>
              <w:bottom w:val="outset" w:sz="6" w:space="0" w:color="000000"/>
              <w:right w:val="outset" w:sz="6" w:space="0" w:color="000000"/>
            </w:tcBorders>
          </w:tcPr>
          <w:p w14:paraId="03C2EE30" w14:textId="44E4B8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28.830,93</w:t>
            </w:r>
          </w:p>
        </w:tc>
        <w:tc>
          <w:tcPr>
            <w:tcW w:w="529" w:type="pct"/>
            <w:tcBorders>
              <w:top w:val="outset" w:sz="6" w:space="0" w:color="000000"/>
              <w:left w:val="outset" w:sz="6" w:space="0" w:color="000000"/>
              <w:bottom w:val="outset" w:sz="6" w:space="0" w:color="000000"/>
              <w:right w:val="outset" w:sz="6" w:space="0" w:color="000000"/>
            </w:tcBorders>
          </w:tcPr>
          <w:p w14:paraId="68386939" w14:textId="4FD4DE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7299BFA" w14:textId="3455B3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BBB958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31BA8E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72B5D4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A6C2A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1985D07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3D9C2D31" w14:textId="7802DA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610,00</w:t>
            </w:r>
          </w:p>
        </w:tc>
        <w:tc>
          <w:tcPr>
            <w:tcW w:w="529" w:type="pct"/>
            <w:tcBorders>
              <w:top w:val="outset" w:sz="6" w:space="0" w:color="000000"/>
              <w:left w:val="outset" w:sz="6" w:space="0" w:color="000000"/>
              <w:bottom w:val="outset" w:sz="6" w:space="0" w:color="000000"/>
              <w:right w:val="outset" w:sz="6" w:space="0" w:color="000000"/>
            </w:tcBorders>
          </w:tcPr>
          <w:p w14:paraId="2B7E8C37" w14:textId="2190BE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550,13</w:t>
            </w:r>
          </w:p>
        </w:tc>
        <w:tc>
          <w:tcPr>
            <w:tcW w:w="423" w:type="pct"/>
            <w:tcBorders>
              <w:top w:val="outset" w:sz="6" w:space="0" w:color="000000"/>
              <w:left w:val="outset" w:sz="6" w:space="0" w:color="000000"/>
              <w:bottom w:val="outset" w:sz="6" w:space="0" w:color="000000"/>
              <w:right w:val="outset" w:sz="6" w:space="0" w:color="000000"/>
            </w:tcBorders>
          </w:tcPr>
          <w:p w14:paraId="30D5E489" w14:textId="58D481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90,19</w:t>
            </w:r>
          </w:p>
        </w:tc>
        <w:tc>
          <w:tcPr>
            <w:tcW w:w="529" w:type="pct"/>
            <w:tcBorders>
              <w:top w:val="outset" w:sz="6" w:space="0" w:color="000000"/>
              <w:left w:val="outset" w:sz="6" w:space="0" w:color="000000"/>
              <w:bottom w:val="outset" w:sz="6" w:space="0" w:color="000000"/>
              <w:right w:val="outset" w:sz="6" w:space="0" w:color="000000"/>
            </w:tcBorders>
          </w:tcPr>
          <w:p w14:paraId="18AD2B59" w14:textId="1588E7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610,00</w:t>
            </w:r>
          </w:p>
        </w:tc>
        <w:tc>
          <w:tcPr>
            <w:tcW w:w="530" w:type="pct"/>
            <w:tcBorders>
              <w:top w:val="outset" w:sz="6" w:space="0" w:color="000000"/>
              <w:left w:val="outset" w:sz="6" w:space="0" w:color="000000"/>
              <w:bottom w:val="outset" w:sz="6" w:space="0" w:color="000000"/>
              <w:right w:val="outset" w:sz="6" w:space="0" w:color="000000"/>
            </w:tcBorders>
          </w:tcPr>
          <w:p w14:paraId="4664A510" w14:textId="40269B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550,13</w:t>
            </w:r>
          </w:p>
        </w:tc>
        <w:tc>
          <w:tcPr>
            <w:tcW w:w="529" w:type="pct"/>
            <w:tcBorders>
              <w:top w:val="outset" w:sz="6" w:space="0" w:color="000000"/>
              <w:left w:val="outset" w:sz="6" w:space="0" w:color="000000"/>
              <w:bottom w:val="outset" w:sz="6" w:space="0" w:color="000000"/>
              <w:right w:val="outset" w:sz="6" w:space="0" w:color="000000"/>
            </w:tcBorders>
          </w:tcPr>
          <w:p w14:paraId="1E1D2557" w14:textId="56D593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2E3BDE" w14:textId="5A8A10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9B6846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63583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3D2F5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24D2CB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15BA213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2099B4DE" w14:textId="715CF3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3.250,00</w:t>
            </w:r>
          </w:p>
        </w:tc>
        <w:tc>
          <w:tcPr>
            <w:tcW w:w="529" w:type="pct"/>
            <w:tcBorders>
              <w:top w:val="outset" w:sz="6" w:space="0" w:color="000000"/>
              <w:left w:val="outset" w:sz="6" w:space="0" w:color="000000"/>
              <w:bottom w:val="outset" w:sz="6" w:space="0" w:color="000000"/>
              <w:right w:val="outset" w:sz="6" w:space="0" w:color="000000"/>
            </w:tcBorders>
          </w:tcPr>
          <w:p w14:paraId="43BC79B9" w14:textId="361A82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2.891,10</w:t>
            </w:r>
          </w:p>
        </w:tc>
        <w:tc>
          <w:tcPr>
            <w:tcW w:w="423" w:type="pct"/>
            <w:tcBorders>
              <w:top w:val="outset" w:sz="6" w:space="0" w:color="000000"/>
              <w:left w:val="outset" w:sz="6" w:space="0" w:color="000000"/>
              <w:bottom w:val="outset" w:sz="6" w:space="0" w:color="000000"/>
              <w:right w:val="outset" w:sz="6" w:space="0" w:color="000000"/>
            </w:tcBorders>
          </w:tcPr>
          <w:p w14:paraId="30967637" w14:textId="5D0D98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88,96</w:t>
            </w:r>
          </w:p>
        </w:tc>
        <w:tc>
          <w:tcPr>
            <w:tcW w:w="529" w:type="pct"/>
            <w:tcBorders>
              <w:top w:val="outset" w:sz="6" w:space="0" w:color="000000"/>
              <w:left w:val="outset" w:sz="6" w:space="0" w:color="000000"/>
              <w:bottom w:val="outset" w:sz="6" w:space="0" w:color="000000"/>
              <w:right w:val="outset" w:sz="6" w:space="0" w:color="000000"/>
            </w:tcBorders>
          </w:tcPr>
          <w:p w14:paraId="1741E4D0" w14:textId="241C00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3.250,00</w:t>
            </w:r>
          </w:p>
        </w:tc>
        <w:tc>
          <w:tcPr>
            <w:tcW w:w="530" w:type="pct"/>
            <w:tcBorders>
              <w:top w:val="outset" w:sz="6" w:space="0" w:color="000000"/>
              <w:left w:val="outset" w:sz="6" w:space="0" w:color="000000"/>
              <w:bottom w:val="outset" w:sz="6" w:space="0" w:color="000000"/>
              <w:right w:val="outset" w:sz="6" w:space="0" w:color="000000"/>
            </w:tcBorders>
          </w:tcPr>
          <w:p w14:paraId="55F3C851" w14:textId="614F62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2.891,10</w:t>
            </w:r>
          </w:p>
        </w:tc>
        <w:tc>
          <w:tcPr>
            <w:tcW w:w="529" w:type="pct"/>
            <w:tcBorders>
              <w:top w:val="outset" w:sz="6" w:space="0" w:color="000000"/>
              <w:left w:val="outset" w:sz="6" w:space="0" w:color="000000"/>
              <w:bottom w:val="outset" w:sz="6" w:space="0" w:color="000000"/>
              <w:right w:val="outset" w:sz="6" w:space="0" w:color="000000"/>
            </w:tcBorders>
          </w:tcPr>
          <w:p w14:paraId="0458B394" w14:textId="7D9DDE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9EDFAAC" w14:textId="2C75AA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B3A066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A016CA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B246B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94ED01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7F91C97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Różne opłaty składki </w:t>
            </w:r>
          </w:p>
        </w:tc>
        <w:tc>
          <w:tcPr>
            <w:tcW w:w="529" w:type="pct"/>
            <w:tcBorders>
              <w:top w:val="outset" w:sz="6" w:space="0" w:color="000000"/>
              <w:left w:val="outset" w:sz="6" w:space="0" w:color="000000"/>
              <w:bottom w:val="outset" w:sz="6" w:space="0" w:color="000000"/>
              <w:right w:val="outset" w:sz="6" w:space="0" w:color="000000"/>
            </w:tcBorders>
          </w:tcPr>
          <w:p w14:paraId="16EA9C2C" w14:textId="793D49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4.300,00</w:t>
            </w:r>
          </w:p>
        </w:tc>
        <w:tc>
          <w:tcPr>
            <w:tcW w:w="529" w:type="pct"/>
            <w:tcBorders>
              <w:top w:val="outset" w:sz="6" w:space="0" w:color="000000"/>
              <w:left w:val="outset" w:sz="6" w:space="0" w:color="000000"/>
              <w:bottom w:val="outset" w:sz="6" w:space="0" w:color="000000"/>
              <w:right w:val="outset" w:sz="6" w:space="0" w:color="000000"/>
            </w:tcBorders>
          </w:tcPr>
          <w:p w14:paraId="4175F177" w14:textId="5916DB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4.155,76</w:t>
            </w:r>
          </w:p>
        </w:tc>
        <w:tc>
          <w:tcPr>
            <w:tcW w:w="423" w:type="pct"/>
            <w:tcBorders>
              <w:top w:val="outset" w:sz="6" w:space="0" w:color="000000"/>
              <w:left w:val="outset" w:sz="6" w:space="0" w:color="000000"/>
              <w:bottom w:val="outset" w:sz="6" w:space="0" w:color="000000"/>
              <w:right w:val="outset" w:sz="6" w:space="0" w:color="000000"/>
            </w:tcBorders>
          </w:tcPr>
          <w:p w14:paraId="64BD45E2" w14:textId="3EF6AC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96,65</w:t>
            </w:r>
          </w:p>
        </w:tc>
        <w:tc>
          <w:tcPr>
            <w:tcW w:w="529" w:type="pct"/>
            <w:tcBorders>
              <w:top w:val="outset" w:sz="6" w:space="0" w:color="000000"/>
              <w:left w:val="outset" w:sz="6" w:space="0" w:color="000000"/>
              <w:bottom w:val="outset" w:sz="6" w:space="0" w:color="000000"/>
              <w:right w:val="outset" w:sz="6" w:space="0" w:color="000000"/>
            </w:tcBorders>
          </w:tcPr>
          <w:p w14:paraId="4C2EDF45" w14:textId="3D79BA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4.300,00</w:t>
            </w:r>
          </w:p>
        </w:tc>
        <w:tc>
          <w:tcPr>
            <w:tcW w:w="530" w:type="pct"/>
            <w:tcBorders>
              <w:top w:val="outset" w:sz="6" w:space="0" w:color="000000"/>
              <w:left w:val="outset" w:sz="6" w:space="0" w:color="000000"/>
              <w:bottom w:val="outset" w:sz="6" w:space="0" w:color="000000"/>
              <w:right w:val="outset" w:sz="6" w:space="0" w:color="000000"/>
            </w:tcBorders>
          </w:tcPr>
          <w:p w14:paraId="3D3830AF" w14:textId="01F474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4.155,76</w:t>
            </w:r>
          </w:p>
        </w:tc>
        <w:tc>
          <w:tcPr>
            <w:tcW w:w="529" w:type="pct"/>
            <w:tcBorders>
              <w:top w:val="outset" w:sz="6" w:space="0" w:color="000000"/>
              <w:left w:val="outset" w:sz="6" w:space="0" w:color="000000"/>
              <w:bottom w:val="outset" w:sz="6" w:space="0" w:color="000000"/>
              <w:right w:val="outset" w:sz="6" w:space="0" w:color="000000"/>
            </w:tcBorders>
          </w:tcPr>
          <w:p w14:paraId="2FB08284" w14:textId="392788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8BCCBC" w14:textId="3CAEFE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62C8D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14DA3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70525C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B88534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37EEFBB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663C9019" w14:textId="7607DB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47.000,00</w:t>
            </w:r>
          </w:p>
        </w:tc>
        <w:tc>
          <w:tcPr>
            <w:tcW w:w="529" w:type="pct"/>
            <w:tcBorders>
              <w:top w:val="outset" w:sz="6" w:space="0" w:color="000000"/>
              <w:left w:val="outset" w:sz="6" w:space="0" w:color="000000"/>
              <w:bottom w:val="outset" w:sz="6" w:space="0" w:color="000000"/>
              <w:right w:val="outset" w:sz="6" w:space="0" w:color="000000"/>
            </w:tcBorders>
          </w:tcPr>
          <w:p w14:paraId="3C70F463" w14:textId="771BDD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46.947,86</w:t>
            </w:r>
          </w:p>
        </w:tc>
        <w:tc>
          <w:tcPr>
            <w:tcW w:w="423" w:type="pct"/>
            <w:tcBorders>
              <w:top w:val="outset" w:sz="6" w:space="0" w:color="000000"/>
              <w:left w:val="outset" w:sz="6" w:space="0" w:color="000000"/>
              <w:bottom w:val="outset" w:sz="6" w:space="0" w:color="000000"/>
              <w:right w:val="outset" w:sz="6" w:space="0" w:color="000000"/>
            </w:tcBorders>
          </w:tcPr>
          <w:p w14:paraId="545C439E" w14:textId="1A15D9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99,86</w:t>
            </w:r>
          </w:p>
        </w:tc>
        <w:tc>
          <w:tcPr>
            <w:tcW w:w="529" w:type="pct"/>
            <w:tcBorders>
              <w:top w:val="outset" w:sz="6" w:space="0" w:color="000000"/>
              <w:left w:val="outset" w:sz="6" w:space="0" w:color="000000"/>
              <w:bottom w:val="outset" w:sz="6" w:space="0" w:color="000000"/>
              <w:right w:val="outset" w:sz="6" w:space="0" w:color="000000"/>
            </w:tcBorders>
          </w:tcPr>
          <w:p w14:paraId="729AF370" w14:textId="1A1D8E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47.000,00</w:t>
            </w:r>
          </w:p>
        </w:tc>
        <w:tc>
          <w:tcPr>
            <w:tcW w:w="530" w:type="pct"/>
            <w:tcBorders>
              <w:top w:val="outset" w:sz="6" w:space="0" w:color="000000"/>
              <w:left w:val="outset" w:sz="6" w:space="0" w:color="000000"/>
              <w:bottom w:val="outset" w:sz="6" w:space="0" w:color="000000"/>
              <w:right w:val="outset" w:sz="6" w:space="0" w:color="000000"/>
            </w:tcBorders>
          </w:tcPr>
          <w:p w14:paraId="3D7A173C" w14:textId="7B02D5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46.947,86</w:t>
            </w:r>
          </w:p>
        </w:tc>
        <w:tc>
          <w:tcPr>
            <w:tcW w:w="529" w:type="pct"/>
            <w:tcBorders>
              <w:top w:val="outset" w:sz="6" w:space="0" w:color="000000"/>
              <w:left w:val="outset" w:sz="6" w:space="0" w:color="000000"/>
              <w:bottom w:val="outset" w:sz="6" w:space="0" w:color="000000"/>
              <w:right w:val="outset" w:sz="6" w:space="0" w:color="000000"/>
            </w:tcBorders>
          </w:tcPr>
          <w:p w14:paraId="0FDA22E7" w14:textId="206D81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E79C40C" w14:textId="241C43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0BC1E7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403974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CEE32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ECDB62" w14:textId="51F91A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70A90961" w14:textId="67DA58D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1FD9B2B8" w14:textId="7E6E71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968.557,34</w:t>
            </w:r>
          </w:p>
        </w:tc>
        <w:tc>
          <w:tcPr>
            <w:tcW w:w="529" w:type="pct"/>
            <w:tcBorders>
              <w:top w:val="outset" w:sz="6" w:space="0" w:color="000000"/>
              <w:left w:val="outset" w:sz="6" w:space="0" w:color="000000"/>
              <w:bottom w:val="outset" w:sz="6" w:space="0" w:color="000000"/>
              <w:right w:val="outset" w:sz="6" w:space="0" w:color="000000"/>
            </w:tcBorders>
          </w:tcPr>
          <w:p w14:paraId="7DAA06A5" w14:textId="5834D5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967.650,91</w:t>
            </w:r>
          </w:p>
        </w:tc>
        <w:tc>
          <w:tcPr>
            <w:tcW w:w="423" w:type="pct"/>
            <w:tcBorders>
              <w:top w:val="outset" w:sz="6" w:space="0" w:color="000000"/>
              <w:left w:val="outset" w:sz="6" w:space="0" w:color="000000"/>
              <w:bottom w:val="outset" w:sz="6" w:space="0" w:color="000000"/>
              <w:right w:val="outset" w:sz="6" w:space="0" w:color="000000"/>
            </w:tcBorders>
          </w:tcPr>
          <w:p w14:paraId="7ECDE4EB" w14:textId="458274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99,91</w:t>
            </w:r>
          </w:p>
        </w:tc>
        <w:tc>
          <w:tcPr>
            <w:tcW w:w="529" w:type="pct"/>
            <w:tcBorders>
              <w:top w:val="outset" w:sz="6" w:space="0" w:color="000000"/>
              <w:left w:val="outset" w:sz="6" w:space="0" w:color="000000"/>
              <w:bottom w:val="outset" w:sz="6" w:space="0" w:color="000000"/>
              <w:right w:val="outset" w:sz="6" w:space="0" w:color="000000"/>
            </w:tcBorders>
          </w:tcPr>
          <w:p w14:paraId="3BD40AAD" w14:textId="36CE27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968.557,34</w:t>
            </w:r>
          </w:p>
        </w:tc>
        <w:tc>
          <w:tcPr>
            <w:tcW w:w="530" w:type="pct"/>
            <w:tcBorders>
              <w:top w:val="outset" w:sz="6" w:space="0" w:color="000000"/>
              <w:left w:val="outset" w:sz="6" w:space="0" w:color="000000"/>
              <w:bottom w:val="outset" w:sz="6" w:space="0" w:color="000000"/>
              <w:right w:val="outset" w:sz="6" w:space="0" w:color="000000"/>
            </w:tcBorders>
          </w:tcPr>
          <w:p w14:paraId="50AA59B3" w14:textId="1DC669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967.650,91</w:t>
            </w:r>
          </w:p>
        </w:tc>
        <w:tc>
          <w:tcPr>
            <w:tcW w:w="529" w:type="pct"/>
            <w:tcBorders>
              <w:top w:val="outset" w:sz="6" w:space="0" w:color="000000"/>
              <w:left w:val="outset" w:sz="6" w:space="0" w:color="000000"/>
              <w:bottom w:val="outset" w:sz="6" w:space="0" w:color="000000"/>
              <w:right w:val="outset" w:sz="6" w:space="0" w:color="000000"/>
            </w:tcBorders>
          </w:tcPr>
          <w:p w14:paraId="3240137A" w14:textId="6B5060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37F4ED" w14:textId="0581F8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167D98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3F398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8DE47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68200C4" w14:textId="1160B9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24645C1C" w14:textId="3E8F8E5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392E7025" w14:textId="271862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66.562,00</w:t>
            </w:r>
          </w:p>
        </w:tc>
        <w:tc>
          <w:tcPr>
            <w:tcW w:w="529" w:type="pct"/>
            <w:tcBorders>
              <w:top w:val="outset" w:sz="6" w:space="0" w:color="000000"/>
              <w:left w:val="outset" w:sz="6" w:space="0" w:color="000000"/>
              <w:bottom w:val="outset" w:sz="6" w:space="0" w:color="000000"/>
              <w:right w:val="outset" w:sz="6" w:space="0" w:color="000000"/>
            </w:tcBorders>
          </w:tcPr>
          <w:p w14:paraId="45910A57" w14:textId="01567E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66.561,95</w:t>
            </w:r>
          </w:p>
        </w:tc>
        <w:tc>
          <w:tcPr>
            <w:tcW w:w="423" w:type="pct"/>
            <w:tcBorders>
              <w:top w:val="outset" w:sz="6" w:space="0" w:color="000000"/>
              <w:left w:val="outset" w:sz="6" w:space="0" w:color="000000"/>
              <w:bottom w:val="outset" w:sz="6" w:space="0" w:color="000000"/>
              <w:right w:val="outset" w:sz="6" w:space="0" w:color="000000"/>
            </w:tcBorders>
          </w:tcPr>
          <w:p w14:paraId="68468FB5" w14:textId="0463FA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604065E" w14:textId="5FCFD3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66.562,00</w:t>
            </w:r>
          </w:p>
        </w:tc>
        <w:tc>
          <w:tcPr>
            <w:tcW w:w="530" w:type="pct"/>
            <w:tcBorders>
              <w:top w:val="outset" w:sz="6" w:space="0" w:color="000000"/>
              <w:left w:val="outset" w:sz="6" w:space="0" w:color="000000"/>
              <w:bottom w:val="outset" w:sz="6" w:space="0" w:color="000000"/>
              <w:right w:val="outset" w:sz="6" w:space="0" w:color="000000"/>
            </w:tcBorders>
          </w:tcPr>
          <w:p w14:paraId="13752868" w14:textId="42ED14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66.561,95</w:t>
            </w:r>
          </w:p>
        </w:tc>
        <w:tc>
          <w:tcPr>
            <w:tcW w:w="529" w:type="pct"/>
            <w:tcBorders>
              <w:top w:val="outset" w:sz="6" w:space="0" w:color="000000"/>
              <w:left w:val="outset" w:sz="6" w:space="0" w:color="000000"/>
              <w:bottom w:val="outset" w:sz="6" w:space="0" w:color="000000"/>
              <w:right w:val="outset" w:sz="6" w:space="0" w:color="000000"/>
            </w:tcBorders>
          </w:tcPr>
          <w:p w14:paraId="109BD2C2" w14:textId="661A3F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F12010" w14:textId="1802B5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D5C5E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A04B2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711C5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F5946B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EFBBAA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341AB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F0CE7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02DA71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6FDA7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81E1C5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33210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286221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267ED4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A1740E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921F16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80146</w:t>
            </w:r>
          </w:p>
        </w:tc>
        <w:tc>
          <w:tcPr>
            <w:tcW w:w="221" w:type="pct"/>
            <w:tcBorders>
              <w:top w:val="outset" w:sz="6" w:space="0" w:color="000000"/>
              <w:left w:val="outset" w:sz="6" w:space="0" w:color="000000"/>
              <w:bottom w:val="outset" w:sz="6" w:space="0" w:color="000000"/>
              <w:right w:val="outset" w:sz="6" w:space="0" w:color="000000"/>
            </w:tcBorders>
          </w:tcPr>
          <w:p w14:paraId="5635DBB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B3A241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Dokształcanie i doskonalenie nauczycieli</w:t>
            </w:r>
          </w:p>
        </w:tc>
        <w:tc>
          <w:tcPr>
            <w:tcW w:w="529" w:type="pct"/>
            <w:tcBorders>
              <w:top w:val="outset" w:sz="6" w:space="0" w:color="000000"/>
              <w:left w:val="outset" w:sz="6" w:space="0" w:color="000000"/>
              <w:bottom w:val="outset" w:sz="6" w:space="0" w:color="000000"/>
              <w:right w:val="outset" w:sz="6" w:space="0" w:color="000000"/>
            </w:tcBorders>
          </w:tcPr>
          <w:p w14:paraId="30884E51" w14:textId="6799E90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48.055,00</w:t>
            </w:r>
          </w:p>
        </w:tc>
        <w:tc>
          <w:tcPr>
            <w:tcW w:w="529" w:type="pct"/>
            <w:tcBorders>
              <w:top w:val="outset" w:sz="6" w:space="0" w:color="000000"/>
              <w:left w:val="outset" w:sz="6" w:space="0" w:color="000000"/>
              <w:bottom w:val="outset" w:sz="6" w:space="0" w:color="000000"/>
              <w:right w:val="outset" w:sz="6" w:space="0" w:color="000000"/>
            </w:tcBorders>
          </w:tcPr>
          <w:p w14:paraId="783154E9" w14:textId="08FB262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4.199,00</w:t>
            </w:r>
          </w:p>
        </w:tc>
        <w:tc>
          <w:tcPr>
            <w:tcW w:w="423" w:type="pct"/>
            <w:tcBorders>
              <w:top w:val="outset" w:sz="6" w:space="0" w:color="000000"/>
              <w:left w:val="outset" w:sz="6" w:space="0" w:color="000000"/>
              <w:bottom w:val="outset" w:sz="6" w:space="0" w:color="000000"/>
              <w:right w:val="outset" w:sz="6" w:space="0" w:color="000000"/>
            </w:tcBorders>
          </w:tcPr>
          <w:p w14:paraId="17936688" w14:textId="1DFE305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8,74</w:t>
            </w:r>
          </w:p>
        </w:tc>
        <w:tc>
          <w:tcPr>
            <w:tcW w:w="529" w:type="pct"/>
            <w:tcBorders>
              <w:top w:val="outset" w:sz="6" w:space="0" w:color="000000"/>
              <w:left w:val="outset" w:sz="6" w:space="0" w:color="000000"/>
              <w:bottom w:val="outset" w:sz="6" w:space="0" w:color="000000"/>
              <w:right w:val="outset" w:sz="6" w:space="0" w:color="000000"/>
            </w:tcBorders>
          </w:tcPr>
          <w:p w14:paraId="0CD13ADD" w14:textId="3DFDB1D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48.055,00</w:t>
            </w:r>
          </w:p>
        </w:tc>
        <w:tc>
          <w:tcPr>
            <w:tcW w:w="530" w:type="pct"/>
            <w:tcBorders>
              <w:top w:val="outset" w:sz="6" w:space="0" w:color="000000"/>
              <w:left w:val="outset" w:sz="6" w:space="0" w:color="000000"/>
              <w:bottom w:val="outset" w:sz="6" w:space="0" w:color="000000"/>
              <w:right w:val="outset" w:sz="6" w:space="0" w:color="000000"/>
            </w:tcBorders>
          </w:tcPr>
          <w:p w14:paraId="51CBE063" w14:textId="042D3BD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4.199,00</w:t>
            </w:r>
          </w:p>
        </w:tc>
        <w:tc>
          <w:tcPr>
            <w:tcW w:w="529" w:type="pct"/>
            <w:tcBorders>
              <w:top w:val="outset" w:sz="6" w:space="0" w:color="000000"/>
              <w:left w:val="outset" w:sz="6" w:space="0" w:color="000000"/>
              <w:bottom w:val="outset" w:sz="6" w:space="0" w:color="000000"/>
              <w:right w:val="outset" w:sz="6" w:space="0" w:color="000000"/>
            </w:tcBorders>
          </w:tcPr>
          <w:p w14:paraId="156C2756" w14:textId="3AFE370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12DBAE6" w14:textId="4590FB9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49FF5BD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06DA5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F4219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5BA703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C706C5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FF9F8F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D0D2C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D33EFB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80393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E20B95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742DA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C09409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A9A86E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C3FFAD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D87AC4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8E9F2D9" w14:textId="1E27EE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tcPr>
          <w:p w14:paraId="12161F77" w14:textId="7CE7BF5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75C1C748" w14:textId="692F2E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1.850,00</w:t>
            </w:r>
          </w:p>
        </w:tc>
        <w:tc>
          <w:tcPr>
            <w:tcW w:w="529" w:type="pct"/>
            <w:tcBorders>
              <w:top w:val="outset" w:sz="6" w:space="0" w:color="000000"/>
              <w:left w:val="outset" w:sz="6" w:space="0" w:color="000000"/>
              <w:bottom w:val="outset" w:sz="6" w:space="0" w:color="000000"/>
              <w:right w:val="outset" w:sz="6" w:space="0" w:color="000000"/>
            </w:tcBorders>
          </w:tcPr>
          <w:p w14:paraId="2607180F" w14:textId="1EFC23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7932B782" w14:textId="2540D3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29B7020B" w14:textId="46A7CD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1.850,00</w:t>
            </w:r>
          </w:p>
        </w:tc>
        <w:tc>
          <w:tcPr>
            <w:tcW w:w="530" w:type="pct"/>
            <w:tcBorders>
              <w:top w:val="outset" w:sz="6" w:space="0" w:color="000000"/>
              <w:left w:val="outset" w:sz="6" w:space="0" w:color="000000"/>
              <w:bottom w:val="outset" w:sz="6" w:space="0" w:color="000000"/>
              <w:right w:val="outset" w:sz="6" w:space="0" w:color="000000"/>
            </w:tcBorders>
          </w:tcPr>
          <w:p w14:paraId="6CD637BC" w14:textId="2E7481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71251C08" w14:textId="66102A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B15F1C" w14:textId="154B3E2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B0A667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66995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16149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720F19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hideMark/>
          </w:tcPr>
          <w:p w14:paraId="35E04C8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78E48C64" w14:textId="09BAF9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46.205,00</w:t>
            </w:r>
          </w:p>
        </w:tc>
        <w:tc>
          <w:tcPr>
            <w:tcW w:w="529" w:type="pct"/>
            <w:tcBorders>
              <w:top w:val="outset" w:sz="6" w:space="0" w:color="000000"/>
              <w:left w:val="outset" w:sz="6" w:space="0" w:color="000000"/>
              <w:bottom w:val="outset" w:sz="6" w:space="0" w:color="000000"/>
              <w:right w:val="outset" w:sz="6" w:space="0" w:color="000000"/>
            </w:tcBorders>
          </w:tcPr>
          <w:p w14:paraId="72EABEC1" w14:textId="25DC39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4.199,00</w:t>
            </w:r>
          </w:p>
        </w:tc>
        <w:tc>
          <w:tcPr>
            <w:tcW w:w="423" w:type="pct"/>
            <w:tcBorders>
              <w:top w:val="outset" w:sz="6" w:space="0" w:color="000000"/>
              <w:left w:val="outset" w:sz="6" w:space="0" w:color="000000"/>
              <w:bottom w:val="outset" w:sz="6" w:space="0" w:color="000000"/>
              <w:right w:val="outset" w:sz="6" w:space="0" w:color="000000"/>
            </w:tcBorders>
          </w:tcPr>
          <w:p w14:paraId="32A4D7A4" w14:textId="0F4A71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9,09</w:t>
            </w:r>
          </w:p>
        </w:tc>
        <w:tc>
          <w:tcPr>
            <w:tcW w:w="529" w:type="pct"/>
            <w:tcBorders>
              <w:top w:val="outset" w:sz="6" w:space="0" w:color="000000"/>
              <w:left w:val="outset" w:sz="6" w:space="0" w:color="000000"/>
              <w:bottom w:val="outset" w:sz="6" w:space="0" w:color="000000"/>
              <w:right w:val="outset" w:sz="6" w:space="0" w:color="000000"/>
            </w:tcBorders>
          </w:tcPr>
          <w:p w14:paraId="78F18D36" w14:textId="468FDC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46.205,00</w:t>
            </w:r>
          </w:p>
        </w:tc>
        <w:tc>
          <w:tcPr>
            <w:tcW w:w="530" w:type="pct"/>
            <w:tcBorders>
              <w:top w:val="outset" w:sz="6" w:space="0" w:color="000000"/>
              <w:left w:val="outset" w:sz="6" w:space="0" w:color="000000"/>
              <w:bottom w:val="outset" w:sz="6" w:space="0" w:color="000000"/>
              <w:right w:val="outset" w:sz="6" w:space="0" w:color="000000"/>
            </w:tcBorders>
          </w:tcPr>
          <w:p w14:paraId="65C33A44" w14:textId="180084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4.199,00</w:t>
            </w:r>
          </w:p>
        </w:tc>
        <w:tc>
          <w:tcPr>
            <w:tcW w:w="529" w:type="pct"/>
            <w:tcBorders>
              <w:top w:val="outset" w:sz="6" w:space="0" w:color="000000"/>
              <w:left w:val="outset" w:sz="6" w:space="0" w:color="000000"/>
              <w:bottom w:val="outset" w:sz="6" w:space="0" w:color="000000"/>
              <w:right w:val="outset" w:sz="6" w:space="0" w:color="000000"/>
            </w:tcBorders>
          </w:tcPr>
          <w:p w14:paraId="0D9F210B" w14:textId="029C54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CC34A69" w14:textId="426784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E1FF55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7DB80F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EF74D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F63737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552729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026E7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545E6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6B6CF2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36631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78515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9FFB6E"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F7D89E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CEB369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92DFE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A4B6A1" w14:textId="7CD3E03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80148</w:t>
            </w:r>
          </w:p>
        </w:tc>
        <w:tc>
          <w:tcPr>
            <w:tcW w:w="221" w:type="pct"/>
            <w:tcBorders>
              <w:top w:val="outset" w:sz="6" w:space="0" w:color="000000"/>
              <w:left w:val="outset" w:sz="6" w:space="0" w:color="000000"/>
              <w:bottom w:val="outset" w:sz="6" w:space="0" w:color="000000"/>
              <w:right w:val="outset" w:sz="6" w:space="0" w:color="000000"/>
            </w:tcBorders>
          </w:tcPr>
          <w:p w14:paraId="52FEEED1"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91CB357" w14:textId="3E04B324"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Stołówki szkolne i przedszkolne</w:t>
            </w:r>
          </w:p>
        </w:tc>
        <w:tc>
          <w:tcPr>
            <w:tcW w:w="529" w:type="pct"/>
            <w:tcBorders>
              <w:top w:val="outset" w:sz="6" w:space="0" w:color="000000"/>
              <w:left w:val="outset" w:sz="6" w:space="0" w:color="000000"/>
              <w:bottom w:val="outset" w:sz="6" w:space="0" w:color="000000"/>
              <w:right w:val="outset" w:sz="6" w:space="0" w:color="000000"/>
            </w:tcBorders>
          </w:tcPr>
          <w:p w14:paraId="7D18BF82" w14:textId="16A0AE9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107.700,00</w:t>
            </w:r>
          </w:p>
        </w:tc>
        <w:tc>
          <w:tcPr>
            <w:tcW w:w="529" w:type="pct"/>
            <w:tcBorders>
              <w:top w:val="outset" w:sz="6" w:space="0" w:color="000000"/>
              <w:left w:val="outset" w:sz="6" w:space="0" w:color="000000"/>
              <w:bottom w:val="outset" w:sz="6" w:space="0" w:color="000000"/>
              <w:right w:val="outset" w:sz="6" w:space="0" w:color="000000"/>
            </w:tcBorders>
          </w:tcPr>
          <w:p w14:paraId="3977D331" w14:textId="34CA33E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94.429,67</w:t>
            </w:r>
          </w:p>
        </w:tc>
        <w:tc>
          <w:tcPr>
            <w:tcW w:w="423" w:type="pct"/>
            <w:tcBorders>
              <w:top w:val="outset" w:sz="6" w:space="0" w:color="000000"/>
              <w:left w:val="outset" w:sz="6" w:space="0" w:color="000000"/>
              <w:bottom w:val="outset" w:sz="6" w:space="0" w:color="000000"/>
              <w:right w:val="outset" w:sz="6" w:space="0" w:color="000000"/>
            </w:tcBorders>
          </w:tcPr>
          <w:p w14:paraId="44EDC71B" w14:textId="3101673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87,68</w:t>
            </w:r>
          </w:p>
        </w:tc>
        <w:tc>
          <w:tcPr>
            <w:tcW w:w="529" w:type="pct"/>
            <w:tcBorders>
              <w:top w:val="outset" w:sz="6" w:space="0" w:color="000000"/>
              <w:left w:val="outset" w:sz="6" w:space="0" w:color="000000"/>
              <w:bottom w:val="outset" w:sz="6" w:space="0" w:color="000000"/>
              <w:right w:val="outset" w:sz="6" w:space="0" w:color="000000"/>
            </w:tcBorders>
          </w:tcPr>
          <w:p w14:paraId="70FC3B82" w14:textId="0349F8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107.700,00</w:t>
            </w:r>
          </w:p>
        </w:tc>
        <w:tc>
          <w:tcPr>
            <w:tcW w:w="530" w:type="pct"/>
            <w:tcBorders>
              <w:top w:val="outset" w:sz="6" w:space="0" w:color="000000"/>
              <w:left w:val="outset" w:sz="6" w:space="0" w:color="000000"/>
              <w:bottom w:val="outset" w:sz="6" w:space="0" w:color="000000"/>
              <w:right w:val="outset" w:sz="6" w:space="0" w:color="000000"/>
            </w:tcBorders>
          </w:tcPr>
          <w:p w14:paraId="1783EF3A" w14:textId="47DC3C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94.429,67</w:t>
            </w:r>
          </w:p>
        </w:tc>
        <w:tc>
          <w:tcPr>
            <w:tcW w:w="529" w:type="pct"/>
            <w:tcBorders>
              <w:top w:val="outset" w:sz="6" w:space="0" w:color="000000"/>
              <w:left w:val="outset" w:sz="6" w:space="0" w:color="000000"/>
              <w:bottom w:val="outset" w:sz="6" w:space="0" w:color="000000"/>
              <w:right w:val="outset" w:sz="6" w:space="0" w:color="000000"/>
            </w:tcBorders>
          </w:tcPr>
          <w:p w14:paraId="3B7D476E" w14:textId="186602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02A2C1D" w14:textId="1C81A8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78576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505E5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F4089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9F04EA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307463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91CD60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24C0A5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A36454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0BED0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7907C7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D04663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CD1CBD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AE5395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F5EB7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C56D7D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A277D8" w14:textId="5D27B5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35DC6A51" w14:textId="07C049B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materiałów i wyposażenia </w:t>
            </w:r>
          </w:p>
        </w:tc>
        <w:tc>
          <w:tcPr>
            <w:tcW w:w="529" w:type="pct"/>
            <w:tcBorders>
              <w:top w:val="outset" w:sz="6" w:space="0" w:color="000000"/>
              <w:left w:val="outset" w:sz="6" w:space="0" w:color="000000"/>
              <w:bottom w:val="outset" w:sz="6" w:space="0" w:color="000000"/>
              <w:right w:val="outset" w:sz="6" w:space="0" w:color="000000"/>
            </w:tcBorders>
          </w:tcPr>
          <w:p w14:paraId="63E77EE3" w14:textId="7EC25F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5.400,00</w:t>
            </w:r>
          </w:p>
        </w:tc>
        <w:tc>
          <w:tcPr>
            <w:tcW w:w="529" w:type="pct"/>
            <w:tcBorders>
              <w:top w:val="outset" w:sz="6" w:space="0" w:color="000000"/>
              <w:left w:val="outset" w:sz="6" w:space="0" w:color="000000"/>
              <w:bottom w:val="outset" w:sz="6" w:space="0" w:color="000000"/>
              <w:right w:val="outset" w:sz="6" w:space="0" w:color="000000"/>
            </w:tcBorders>
          </w:tcPr>
          <w:p w14:paraId="42FBC606" w14:textId="357A30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5.158,63</w:t>
            </w:r>
          </w:p>
        </w:tc>
        <w:tc>
          <w:tcPr>
            <w:tcW w:w="423" w:type="pct"/>
            <w:tcBorders>
              <w:top w:val="outset" w:sz="6" w:space="0" w:color="000000"/>
              <w:left w:val="outset" w:sz="6" w:space="0" w:color="000000"/>
              <w:bottom w:val="outset" w:sz="6" w:space="0" w:color="000000"/>
              <w:right w:val="outset" w:sz="6" w:space="0" w:color="000000"/>
            </w:tcBorders>
          </w:tcPr>
          <w:p w14:paraId="4FE89BCF" w14:textId="5D581B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95,53</w:t>
            </w:r>
          </w:p>
        </w:tc>
        <w:tc>
          <w:tcPr>
            <w:tcW w:w="529" w:type="pct"/>
            <w:tcBorders>
              <w:top w:val="outset" w:sz="6" w:space="0" w:color="000000"/>
              <w:left w:val="outset" w:sz="6" w:space="0" w:color="000000"/>
              <w:bottom w:val="outset" w:sz="6" w:space="0" w:color="000000"/>
              <w:right w:val="outset" w:sz="6" w:space="0" w:color="000000"/>
            </w:tcBorders>
          </w:tcPr>
          <w:p w14:paraId="29AE46EB" w14:textId="66FF5B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5.400,00</w:t>
            </w:r>
          </w:p>
        </w:tc>
        <w:tc>
          <w:tcPr>
            <w:tcW w:w="530" w:type="pct"/>
            <w:tcBorders>
              <w:top w:val="outset" w:sz="6" w:space="0" w:color="000000"/>
              <w:left w:val="outset" w:sz="6" w:space="0" w:color="000000"/>
              <w:bottom w:val="outset" w:sz="6" w:space="0" w:color="000000"/>
              <w:right w:val="outset" w:sz="6" w:space="0" w:color="000000"/>
            </w:tcBorders>
          </w:tcPr>
          <w:p w14:paraId="1DE35C5F" w14:textId="6D542A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5.158,63</w:t>
            </w:r>
          </w:p>
        </w:tc>
        <w:tc>
          <w:tcPr>
            <w:tcW w:w="529" w:type="pct"/>
            <w:tcBorders>
              <w:top w:val="outset" w:sz="6" w:space="0" w:color="000000"/>
              <w:left w:val="outset" w:sz="6" w:space="0" w:color="000000"/>
              <w:bottom w:val="outset" w:sz="6" w:space="0" w:color="000000"/>
              <w:right w:val="outset" w:sz="6" w:space="0" w:color="000000"/>
            </w:tcBorders>
          </w:tcPr>
          <w:p w14:paraId="365B686D" w14:textId="351AAD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C1F51D" w14:textId="5B8219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BAA239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0F2353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EFA96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34310B6" w14:textId="10DE71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tcPr>
          <w:p w14:paraId="4EE501B7" w14:textId="40AF3AA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427F9D07" w14:textId="52D299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102.300,00</w:t>
            </w:r>
          </w:p>
        </w:tc>
        <w:tc>
          <w:tcPr>
            <w:tcW w:w="529" w:type="pct"/>
            <w:tcBorders>
              <w:top w:val="outset" w:sz="6" w:space="0" w:color="000000"/>
              <w:left w:val="outset" w:sz="6" w:space="0" w:color="000000"/>
              <w:bottom w:val="outset" w:sz="6" w:space="0" w:color="000000"/>
              <w:right w:val="outset" w:sz="6" w:space="0" w:color="000000"/>
            </w:tcBorders>
          </w:tcPr>
          <w:p w14:paraId="34B7DD53" w14:textId="7A4947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89.271,04</w:t>
            </w:r>
          </w:p>
        </w:tc>
        <w:tc>
          <w:tcPr>
            <w:tcW w:w="423" w:type="pct"/>
            <w:tcBorders>
              <w:top w:val="outset" w:sz="6" w:space="0" w:color="000000"/>
              <w:left w:val="outset" w:sz="6" w:space="0" w:color="000000"/>
              <w:bottom w:val="outset" w:sz="6" w:space="0" w:color="000000"/>
              <w:right w:val="outset" w:sz="6" w:space="0" w:color="000000"/>
            </w:tcBorders>
          </w:tcPr>
          <w:p w14:paraId="0CB29372" w14:textId="3124E4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87,26</w:t>
            </w:r>
          </w:p>
        </w:tc>
        <w:tc>
          <w:tcPr>
            <w:tcW w:w="529" w:type="pct"/>
            <w:tcBorders>
              <w:top w:val="outset" w:sz="6" w:space="0" w:color="000000"/>
              <w:left w:val="outset" w:sz="6" w:space="0" w:color="000000"/>
              <w:bottom w:val="outset" w:sz="6" w:space="0" w:color="000000"/>
              <w:right w:val="outset" w:sz="6" w:space="0" w:color="000000"/>
            </w:tcBorders>
          </w:tcPr>
          <w:p w14:paraId="39CF2B2C" w14:textId="50E407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102.300,00</w:t>
            </w:r>
          </w:p>
        </w:tc>
        <w:tc>
          <w:tcPr>
            <w:tcW w:w="530" w:type="pct"/>
            <w:tcBorders>
              <w:top w:val="outset" w:sz="6" w:space="0" w:color="000000"/>
              <w:left w:val="outset" w:sz="6" w:space="0" w:color="000000"/>
              <w:bottom w:val="outset" w:sz="6" w:space="0" w:color="000000"/>
              <w:right w:val="outset" w:sz="6" w:space="0" w:color="000000"/>
            </w:tcBorders>
          </w:tcPr>
          <w:p w14:paraId="5BB7F7A5" w14:textId="56F12D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89.271,04</w:t>
            </w:r>
          </w:p>
        </w:tc>
        <w:tc>
          <w:tcPr>
            <w:tcW w:w="529" w:type="pct"/>
            <w:tcBorders>
              <w:top w:val="outset" w:sz="6" w:space="0" w:color="000000"/>
              <w:left w:val="outset" w:sz="6" w:space="0" w:color="000000"/>
              <w:bottom w:val="outset" w:sz="6" w:space="0" w:color="000000"/>
              <w:right w:val="outset" w:sz="6" w:space="0" w:color="000000"/>
            </w:tcBorders>
          </w:tcPr>
          <w:p w14:paraId="3BA46BC7" w14:textId="0D4FB2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DC78E48" w14:textId="291B09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E9390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092E7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49035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C11241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8A1CB1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F8F14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4CBB9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8C522F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DB1D6B"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A047AD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E99CB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52EEA8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8BC400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53CB90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592F6F9"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80149</w:t>
            </w:r>
          </w:p>
        </w:tc>
        <w:tc>
          <w:tcPr>
            <w:tcW w:w="221" w:type="pct"/>
            <w:tcBorders>
              <w:top w:val="outset" w:sz="6" w:space="0" w:color="000000"/>
              <w:left w:val="outset" w:sz="6" w:space="0" w:color="000000"/>
              <w:bottom w:val="outset" w:sz="6" w:space="0" w:color="000000"/>
              <w:right w:val="outset" w:sz="6" w:space="0" w:color="000000"/>
            </w:tcBorders>
          </w:tcPr>
          <w:p w14:paraId="72194F1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FFD5FF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sz w:val="22"/>
                <w:szCs w:val="22"/>
              </w:rPr>
              <w:t xml:space="preserve">Realizacja zadań wymagających </w:t>
            </w:r>
            <w:r w:rsidRPr="00682F04">
              <w:rPr>
                <w:rFonts w:asciiTheme="minorHAnsi" w:hAnsiTheme="minorHAnsi" w:cstheme="minorHAnsi"/>
                <w:i/>
                <w:sz w:val="22"/>
                <w:szCs w:val="22"/>
              </w:rPr>
              <w:lastRenderedPageBreak/>
              <w:t>stosowania specjalnej organizacji nauki i metod pracy dla dzieci w przedszkolach, oddziałach przedszkolnych w szkołach podstawowych i innych formach wychowania przedszkolnego</w:t>
            </w:r>
          </w:p>
        </w:tc>
        <w:tc>
          <w:tcPr>
            <w:tcW w:w="529" w:type="pct"/>
            <w:tcBorders>
              <w:top w:val="outset" w:sz="6" w:space="0" w:color="000000"/>
              <w:left w:val="outset" w:sz="6" w:space="0" w:color="000000"/>
              <w:bottom w:val="outset" w:sz="6" w:space="0" w:color="000000"/>
              <w:right w:val="outset" w:sz="6" w:space="0" w:color="000000"/>
            </w:tcBorders>
          </w:tcPr>
          <w:p w14:paraId="4657120B" w14:textId="129889D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lastRenderedPageBreak/>
              <w:t>346.442,28</w:t>
            </w:r>
          </w:p>
        </w:tc>
        <w:tc>
          <w:tcPr>
            <w:tcW w:w="529" w:type="pct"/>
            <w:tcBorders>
              <w:top w:val="outset" w:sz="6" w:space="0" w:color="000000"/>
              <w:left w:val="outset" w:sz="6" w:space="0" w:color="000000"/>
              <w:bottom w:val="outset" w:sz="6" w:space="0" w:color="000000"/>
              <w:right w:val="outset" w:sz="6" w:space="0" w:color="000000"/>
            </w:tcBorders>
          </w:tcPr>
          <w:p w14:paraId="155C1A3F" w14:textId="25C045D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321.265,99</w:t>
            </w:r>
          </w:p>
        </w:tc>
        <w:tc>
          <w:tcPr>
            <w:tcW w:w="423" w:type="pct"/>
            <w:tcBorders>
              <w:top w:val="outset" w:sz="6" w:space="0" w:color="000000"/>
              <w:left w:val="outset" w:sz="6" w:space="0" w:color="000000"/>
              <w:bottom w:val="outset" w:sz="6" w:space="0" w:color="000000"/>
              <w:right w:val="outset" w:sz="6" w:space="0" w:color="000000"/>
            </w:tcBorders>
          </w:tcPr>
          <w:p w14:paraId="0967AC18" w14:textId="3400674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92,73</w:t>
            </w:r>
          </w:p>
        </w:tc>
        <w:tc>
          <w:tcPr>
            <w:tcW w:w="529" w:type="pct"/>
            <w:tcBorders>
              <w:top w:val="outset" w:sz="6" w:space="0" w:color="000000"/>
              <w:left w:val="outset" w:sz="6" w:space="0" w:color="000000"/>
              <w:bottom w:val="outset" w:sz="6" w:space="0" w:color="000000"/>
              <w:right w:val="outset" w:sz="6" w:space="0" w:color="000000"/>
            </w:tcBorders>
          </w:tcPr>
          <w:p w14:paraId="6941D9F3" w14:textId="7D77555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346.442,28</w:t>
            </w:r>
          </w:p>
        </w:tc>
        <w:tc>
          <w:tcPr>
            <w:tcW w:w="530" w:type="pct"/>
            <w:tcBorders>
              <w:top w:val="outset" w:sz="6" w:space="0" w:color="000000"/>
              <w:left w:val="outset" w:sz="6" w:space="0" w:color="000000"/>
              <w:bottom w:val="outset" w:sz="6" w:space="0" w:color="000000"/>
              <w:right w:val="outset" w:sz="6" w:space="0" w:color="000000"/>
            </w:tcBorders>
          </w:tcPr>
          <w:p w14:paraId="1E533930" w14:textId="661196B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321.265,99</w:t>
            </w:r>
          </w:p>
        </w:tc>
        <w:tc>
          <w:tcPr>
            <w:tcW w:w="529" w:type="pct"/>
            <w:tcBorders>
              <w:top w:val="outset" w:sz="6" w:space="0" w:color="000000"/>
              <w:left w:val="outset" w:sz="6" w:space="0" w:color="000000"/>
              <w:bottom w:val="outset" w:sz="6" w:space="0" w:color="000000"/>
              <w:right w:val="outset" w:sz="6" w:space="0" w:color="000000"/>
            </w:tcBorders>
          </w:tcPr>
          <w:p w14:paraId="79C5AE37" w14:textId="457ED0B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B974A2" w14:textId="2D1A6AA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03AF049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F1D3F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5E83A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4EC6E7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D57715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A354A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F403F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E488DC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73882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B3ADB8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043C4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98879A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50788B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C50968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ABD2A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CBCEBD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2540</w:t>
            </w:r>
          </w:p>
        </w:tc>
        <w:tc>
          <w:tcPr>
            <w:tcW w:w="749" w:type="pct"/>
            <w:tcBorders>
              <w:top w:val="outset" w:sz="6" w:space="0" w:color="000000"/>
              <w:left w:val="outset" w:sz="6" w:space="0" w:color="000000"/>
              <w:bottom w:val="outset" w:sz="6" w:space="0" w:color="000000"/>
              <w:right w:val="outset" w:sz="6" w:space="0" w:color="000000"/>
            </w:tcBorders>
            <w:hideMark/>
          </w:tcPr>
          <w:p w14:paraId="56B17B0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Dotacja podmiotowa z budżetu dla niepublicznej jednostki systemu oświaty</w:t>
            </w:r>
          </w:p>
        </w:tc>
        <w:tc>
          <w:tcPr>
            <w:tcW w:w="529" w:type="pct"/>
            <w:tcBorders>
              <w:top w:val="outset" w:sz="6" w:space="0" w:color="000000"/>
              <w:left w:val="outset" w:sz="6" w:space="0" w:color="000000"/>
              <w:bottom w:val="outset" w:sz="6" w:space="0" w:color="000000"/>
              <w:right w:val="outset" w:sz="6" w:space="0" w:color="000000"/>
            </w:tcBorders>
          </w:tcPr>
          <w:p w14:paraId="71C91A59" w14:textId="5C87A4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161.650,00</w:t>
            </w:r>
          </w:p>
        </w:tc>
        <w:tc>
          <w:tcPr>
            <w:tcW w:w="529" w:type="pct"/>
            <w:tcBorders>
              <w:top w:val="outset" w:sz="6" w:space="0" w:color="000000"/>
              <w:left w:val="outset" w:sz="6" w:space="0" w:color="000000"/>
              <w:bottom w:val="outset" w:sz="6" w:space="0" w:color="000000"/>
              <w:right w:val="outset" w:sz="6" w:space="0" w:color="000000"/>
            </w:tcBorders>
          </w:tcPr>
          <w:p w14:paraId="4B04B6A0" w14:textId="297CDD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137.368,44</w:t>
            </w:r>
          </w:p>
        </w:tc>
        <w:tc>
          <w:tcPr>
            <w:tcW w:w="423" w:type="pct"/>
            <w:tcBorders>
              <w:top w:val="outset" w:sz="6" w:space="0" w:color="000000"/>
              <w:left w:val="outset" w:sz="6" w:space="0" w:color="000000"/>
              <w:bottom w:val="outset" w:sz="6" w:space="0" w:color="000000"/>
              <w:right w:val="outset" w:sz="6" w:space="0" w:color="000000"/>
            </w:tcBorders>
          </w:tcPr>
          <w:p w14:paraId="0EDF005B" w14:textId="4F18FA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84,98</w:t>
            </w:r>
          </w:p>
        </w:tc>
        <w:tc>
          <w:tcPr>
            <w:tcW w:w="529" w:type="pct"/>
            <w:tcBorders>
              <w:top w:val="outset" w:sz="6" w:space="0" w:color="000000"/>
              <w:left w:val="outset" w:sz="6" w:space="0" w:color="000000"/>
              <w:bottom w:val="outset" w:sz="6" w:space="0" w:color="000000"/>
              <w:right w:val="outset" w:sz="6" w:space="0" w:color="000000"/>
            </w:tcBorders>
          </w:tcPr>
          <w:p w14:paraId="1C1D4993" w14:textId="4BD0AA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161.650,00</w:t>
            </w:r>
          </w:p>
        </w:tc>
        <w:tc>
          <w:tcPr>
            <w:tcW w:w="530" w:type="pct"/>
            <w:tcBorders>
              <w:top w:val="outset" w:sz="6" w:space="0" w:color="000000"/>
              <w:left w:val="outset" w:sz="6" w:space="0" w:color="000000"/>
              <w:bottom w:val="outset" w:sz="6" w:space="0" w:color="000000"/>
              <w:right w:val="outset" w:sz="6" w:space="0" w:color="000000"/>
            </w:tcBorders>
          </w:tcPr>
          <w:p w14:paraId="2A9C4DD1" w14:textId="1F1882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137.368,44</w:t>
            </w:r>
          </w:p>
        </w:tc>
        <w:tc>
          <w:tcPr>
            <w:tcW w:w="529" w:type="pct"/>
            <w:tcBorders>
              <w:top w:val="outset" w:sz="6" w:space="0" w:color="000000"/>
              <w:left w:val="outset" w:sz="6" w:space="0" w:color="000000"/>
              <w:bottom w:val="outset" w:sz="6" w:space="0" w:color="000000"/>
              <w:right w:val="outset" w:sz="6" w:space="0" w:color="000000"/>
            </w:tcBorders>
          </w:tcPr>
          <w:p w14:paraId="4962145B" w14:textId="697B59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2B3C132" w14:textId="3C215C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05B50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1B0883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C678B8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B60FEE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231EDE19"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23B2F2F" w14:textId="2E69F1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26.503,76</w:t>
            </w:r>
          </w:p>
        </w:tc>
        <w:tc>
          <w:tcPr>
            <w:tcW w:w="529" w:type="pct"/>
            <w:tcBorders>
              <w:top w:val="outset" w:sz="6" w:space="0" w:color="000000"/>
              <w:left w:val="outset" w:sz="6" w:space="0" w:color="000000"/>
              <w:bottom w:val="outset" w:sz="6" w:space="0" w:color="000000"/>
              <w:right w:val="outset" w:sz="6" w:space="0" w:color="000000"/>
            </w:tcBorders>
          </w:tcPr>
          <w:p w14:paraId="638E1090" w14:textId="315ACA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26.422,65</w:t>
            </w:r>
          </w:p>
        </w:tc>
        <w:tc>
          <w:tcPr>
            <w:tcW w:w="423" w:type="pct"/>
            <w:tcBorders>
              <w:top w:val="outset" w:sz="6" w:space="0" w:color="000000"/>
              <w:left w:val="outset" w:sz="6" w:space="0" w:color="000000"/>
              <w:bottom w:val="outset" w:sz="6" w:space="0" w:color="000000"/>
              <w:right w:val="outset" w:sz="6" w:space="0" w:color="000000"/>
            </w:tcBorders>
          </w:tcPr>
          <w:p w14:paraId="5C1E5321" w14:textId="030FAF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99,69</w:t>
            </w:r>
          </w:p>
        </w:tc>
        <w:tc>
          <w:tcPr>
            <w:tcW w:w="529" w:type="pct"/>
            <w:tcBorders>
              <w:top w:val="outset" w:sz="6" w:space="0" w:color="000000"/>
              <w:left w:val="outset" w:sz="6" w:space="0" w:color="000000"/>
              <w:bottom w:val="outset" w:sz="6" w:space="0" w:color="000000"/>
              <w:right w:val="outset" w:sz="6" w:space="0" w:color="000000"/>
            </w:tcBorders>
          </w:tcPr>
          <w:p w14:paraId="12680BA2" w14:textId="0A64700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26.503,76</w:t>
            </w:r>
          </w:p>
        </w:tc>
        <w:tc>
          <w:tcPr>
            <w:tcW w:w="530" w:type="pct"/>
            <w:tcBorders>
              <w:top w:val="outset" w:sz="6" w:space="0" w:color="000000"/>
              <w:left w:val="outset" w:sz="6" w:space="0" w:color="000000"/>
              <w:bottom w:val="outset" w:sz="6" w:space="0" w:color="000000"/>
              <w:right w:val="outset" w:sz="6" w:space="0" w:color="000000"/>
            </w:tcBorders>
          </w:tcPr>
          <w:p w14:paraId="3C92F5E2" w14:textId="4A2AAE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26.422,65</w:t>
            </w:r>
          </w:p>
        </w:tc>
        <w:tc>
          <w:tcPr>
            <w:tcW w:w="529" w:type="pct"/>
            <w:tcBorders>
              <w:top w:val="outset" w:sz="6" w:space="0" w:color="000000"/>
              <w:left w:val="outset" w:sz="6" w:space="0" w:color="000000"/>
              <w:bottom w:val="outset" w:sz="6" w:space="0" w:color="000000"/>
              <w:right w:val="outset" w:sz="6" w:space="0" w:color="000000"/>
            </w:tcBorders>
          </w:tcPr>
          <w:p w14:paraId="6CEFA322" w14:textId="66F0CC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0524CDB" w14:textId="3EE904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6FC772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3ED52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784DBF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EF76A8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54BF523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4AC16A75" w14:textId="207BAF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3.791,12</w:t>
            </w:r>
          </w:p>
        </w:tc>
        <w:tc>
          <w:tcPr>
            <w:tcW w:w="529" w:type="pct"/>
            <w:tcBorders>
              <w:top w:val="outset" w:sz="6" w:space="0" w:color="000000"/>
              <w:left w:val="outset" w:sz="6" w:space="0" w:color="000000"/>
              <w:bottom w:val="outset" w:sz="6" w:space="0" w:color="000000"/>
              <w:right w:val="outset" w:sz="6" w:space="0" w:color="000000"/>
            </w:tcBorders>
          </w:tcPr>
          <w:p w14:paraId="791DF4F9" w14:textId="0A7501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3.765,88</w:t>
            </w:r>
          </w:p>
        </w:tc>
        <w:tc>
          <w:tcPr>
            <w:tcW w:w="423" w:type="pct"/>
            <w:tcBorders>
              <w:top w:val="outset" w:sz="6" w:space="0" w:color="000000"/>
              <w:left w:val="outset" w:sz="6" w:space="0" w:color="000000"/>
              <w:bottom w:val="outset" w:sz="6" w:space="0" w:color="000000"/>
              <w:right w:val="outset" w:sz="6" w:space="0" w:color="000000"/>
            </w:tcBorders>
          </w:tcPr>
          <w:p w14:paraId="0D4BF8EF" w14:textId="5C75B8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99,33</w:t>
            </w:r>
          </w:p>
        </w:tc>
        <w:tc>
          <w:tcPr>
            <w:tcW w:w="529" w:type="pct"/>
            <w:tcBorders>
              <w:top w:val="outset" w:sz="6" w:space="0" w:color="000000"/>
              <w:left w:val="outset" w:sz="6" w:space="0" w:color="000000"/>
              <w:bottom w:val="outset" w:sz="6" w:space="0" w:color="000000"/>
              <w:right w:val="outset" w:sz="6" w:space="0" w:color="000000"/>
            </w:tcBorders>
          </w:tcPr>
          <w:p w14:paraId="3699A1B2" w14:textId="6283F4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3.791,12</w:t>
            </w:r>
          </w:p>
        </w:tc>
        <w:tc>
          <w:tcPr>
            <w:tcW w:w="530" w:type="pct"/>
            <w:tcBorders>
              <w:top w:val="outset" w:sz="6" w:space="0" w:color="000000"/>
              <w:left w:val="outset" w:sz="6" w:space="0" w:color="000000"/>
              <w:bottom w:val="outset" w:sz="6" w:space="0" w:color="000000"/>
              <w:right w:val="outset" w:sz="6" w:space="0" w:color="000000"/>
            </w:tcBorders>
          </w:tcPr>
          <w:p w14:paraId="3EDCFE55" w14:textId="7B5A3C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3.765,88</w:t>
            </w:r>
          </w:p>
        </w:tc>
        <w:tc>
          <w:tcPr>
            <w:tcW w:w="529" w:type="pct"/>
            <w:tcBorders>
              <w:top w:val="outset" w:sz="6" w:space="0" w:color="000000"/>
              <w:left w:val="outset" w:sz="6" w:space="0" w:color="000000"/>
              <w:bottom w:val="outset" w:sz="6" w:space="0" w:color="000000"/>
              <w:right w:val="outset" w:sz="6" w:space="0" w:color="000000"/>
            </w:tcBorders>
          </w:tcPr>
          <w:p w14:paraId="3F15E676" w14:textId="0C5511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636FFB4" w14:textId="3693C8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6D796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7305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A8E6E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3AE652F" w14:textId="1A80CA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646CAA4B" w14:textId="5C116D9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37CDE081" w14:textId="34672D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148.807,40</w:t>
            </w:r>
          </w:p>
        </w:tc>
        <w:tc>
          <w:tcPr>
            <w:tcW w:w="529" w:type="pct"/>
            <w:tcBorders>
              <w:top w:val="outset" w:sz="6" w:space="0" w:color="000000"/>
              <w:left w:val="outset" w:sz="6" w:space="0" w:color="000000"/>
              <w:bottom w:val="outset" w:sz="6" w:space="0" w:color="000000"/>
              <w:right w:val="outset" w:sz="6" w:space="0" w:color="000000"/>
            </w:tcBorders>
          </w:tcPr>
          <w:p w14:paraId="702A85DC" w14:textId="7770E3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148.021,58</w:t>
            </w:r>
          </w:p>
        </w:tc>
        <w:tc>
          <w:tcPr>
            <w:tcW w:w="423" w:type="pct"/>
            <w:tcBorders>
              <w:top w:val="outset" w:sz="6" w:space="0" w:color="000000"/>
              <w:left w:val="outset" w:sz="6" w:space="0" w:color="000000"/>
              <w:bottom w:val="outset" w:sz="6" w:space="0" w:color="000000"/>
              <w:right w:val="outset" w:sz="6" w:space="0" w:color="000000"/>
            </w:tcBorders>
          </w:tcPr>
          <w:p w14:paraId="2A5E3053" w14:textId="7CEF32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99,47</w:t>
            </w:r>
          </w:p>
        </w:tc>
        <w:tc>
          <w:tcPr>
            <w:tcW w:w="529" w:type="pct"/>
            <w:tcBorders>
              <w:top w:val="outset" w:sz="6" w:space="0" w:color="000000"/>
              <w:left w:val="outset" w:sz="6" w:space="0" w:color="000000"/>
              <w:bottom w:val="outset" w:sz="6" w:space="0" w:color="000000"/>
              <w:right w:val="outset" w:sz="6" w:space="0" w:color="000000"/>
            </w:tcBorders>
          </w:tcPr>
          <w:p w14:paraId="7A70AD1A" w14:textId="4FBF2D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148.807,40</w:t>
            </w:r>
          </w:p>
        </w:tc>
        <w:tc>
          <w:tcPr>
            <w:tcW w:w="530" w:type="pct"/>
            <w:tcBorders>
              <w:top w:val="outset" w:sz="6" w:space="0" w:color="000000"/>
              <w:left w:val="outset" w:sz="6" w:space="0" w:color="000000"/>
              <w:bottom w:val="outset" w:sz="6" w:space="0" w:color="000000"/>
              <w:right w:val="outset" w:sz="6" w:space="0" w:color="000000"/>
            </w:tcBorders>
          </w:tcPr>
          <w:p w14:paraId="4FADAD30" w14:textId="744D9C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148.021,58</w:t>
            </w:r>
          </w:p>
        </w:tc>
        <w:tc>
          <w:tcPr>
            <w:tcW w:w="529" w:type="pct"/>
            <w:tcBorders>
              <w:top w:val="outset" w:sz="6" w:space="0" w:color="000000"/>
              <w:left w:val="outset" w:sz="6" w:space="0" w:color="000000"/>
              <w:bottom w:val="outset" w:sz="6" w:space="0" w:color="000000"/>
              <w:right w:val="outset" w:sz="6" w:space="0" w:color="000000"/>
            </w:tcBorders>
          </w:tcPr>
          <w:p w14:paraId="54D9F642" w14:textId="5E6F83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8C92A6D" w14:textId="772315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86BBA7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35D2E1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BD464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03DCE30" w14:textId="6C50F2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2E1BCA80" w14:textId="7875F0A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7B3459C7" w14:textId="1ABA3E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5.690,00</w:t>
            </w:r>
          </w:p>
        </w:tc>
        <w:tc>
          <w:tcPr>
            <w:tcW w:w="529" w:type="pct"/>
            <w:tcBorders>
              <w:top w:val="outset" w:sz="6" w:space="0" w:color="000000"/>
              <w:left w:val="outset" w:sz="6" w:space="0" w:color="000000"/>
              <w:bottom w:val="outset" w:sz="6" w:space="0" w:color="000000"/>
              <w:right w:val="outset" w:sz="6" w:space="0" w:color="000000"/>
            </w:tcBorders>
          </w:tcPr>
          <w:p w14:paraId="226519DC" w14:textId="0803D5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5.687,44</w:t>
            </w:r>
          </w:p>
        </w:tc>
        <w:tc>
          <w:tcPr>
            <w:tcW w:w="423" w:type="pct"/>
            <w:tcBorders>
              <w:top w:val="outset" w:sz="6" w:space="0" w:color="000000"/>
              <w:left w:val="outset" w:sz="6" w:space="0" w:color="000000"/>
              <w:bottom w:val="outset" w:sz="6" w:space="0" w:color="000000"/>
              <w:right w:val="outset" w:sz="6" w:space="0" w:color="000000"/>
            </w:tcBorders>
          </w:tcPr>
          <w:p w14:paraId="1B9DDC6C" w14:textId="22E2E6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121DEA5D" w14:textId="60777C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5.690,00</w:t>
            </w:r>
          </w:p>
        </w:tc>
        <w:tc>
          <w:tcPr>
            <w:tcW w:w="530" w:type="pct"/>
            <w:tcBorders>
              <w:top w:val="outset" w:sz="6" w:space="0" w:color="000000"/>
              <w:left w:val="outset" w:sz="6" w:space="0" w:color="000000"/>
              <w:bottom w:val="outset" w:sz="6" w:space="0" w:color="000000"/>
              <w:right w:val="outset" w:sz="6" w:space="0" w:color="000000"/>
            </w:tcBorders>
          </w:tcPr>
          <w:p w14:paraId="20B49E12" w14:textId="62DD34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5.687,44</w:t>
            </w:r>
          </w:p>
        </w:tc>
        <w:tc>
          <w:tcPr>
            <w:tcW w:w="529" w:type="pct"/>
            <w:tcBorders>
              <w:top w:val="outset" w:sz="6" w:space="0" w:color="000000"/>
              <w:left w:val="outset" w:sz="6" w:space="0" w:color="000000"/>
              <w:bottom w:val="outset" w:sz="6" w:space="0" w:color="000000"/>
              <w:right w:val="outset" w:sz="6" w:space="0" w:color="000000"/>
            </w:tcBorders>
          </w:tcPr>
          <w:p w14:paraId="4C20D96D" w14:textId="180428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3420FFA" w14:textId="728070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433A3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AD659A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3A263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DD92847"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EEB2841" w14:textId="41C7F5A8"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E73EDD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788C6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BB00F5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C4912B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A5F99F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A3A93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19FC48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0F44A2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1C7120" w14:textId="77777777" w:rsidR="00A40A9C" w:rsidRPr="00682F04" w:rsidRDefault="00A40A9C" w:rsidP="00A40A9C">
            <w:pPr>
              <w:pStyle w:val="NormalnyWeb"/>
              <w:jc w:val="center"/>
              <w:rPr>
                <w:rFonts w:asciiTheme="minorHAnsi" w:hAnsiTheme="minorHAnsi" w:cstheme="minorHAnsi"/>
                <w: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52C8DE7"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80150</w:t>
            </w:r>
          </w:p>
        </w:tc>
        <w:tc>
          <w:tcPr>
            <w:tcW w:w="221" w:type="pct"/>
            <w:tcBorders>
              <w:top w:val="outset" w:sz="6" w:space="0" w:color="000000"/>
              <w:left w:val="outset" w:sz="6" w:space="0" w:color="000000"/>
              <w:bottom w:val="outset" w:sz="6" w:space="0" w:color="000000"/>
              <w:right w:val="outset" w:sz="6" w:space="0" w:color="000000"/>
            </w:tcBorders>
          </w:tcPr>
          <w:p w14:paraId="694C9003"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93DACAA"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Realizacja zadań wymagających stosowania specjalnej organizacji nauki i metod pracy dla dzieci i młodzieży w szkołach podstawowych</w:t>
            </w:r>
          </w:p>
        </w:tc>
        <w:tc>
          <w:tcPr>
            <w:tcW w:w="529" w:type="pct"/>
            <w:tcBorders>
              <w:top w:val="outset" w:sz="6" w:space="0" w:color="000000"/>
              <w:left w:val="outset" w:sz="6" w:space="0" w:color="000000"/>
              <w:bottom w:val="outset" w:sz="6" w:space="0" w:color="000000"/>
              <w:right w:val="outset" w:sz="6" w:space="0" w:color="000000"/>
            </w:tcBorders>
          </w:tcPr>
          <w:p w14:paraId="0E15CCFA" w14:textId="58BD755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659.286,47</w:t>
            </w:r>
          </w:p>
        </w:tc>
        <w:tc>
          <w:tcPr>
            <w:tcW w:w="529" w:type="pct"/>
            <w:tcBorders>
              <w:top w:val="outset" w:sz="6" w:space="0" w:color="000000"/>
              <w:left w:val="outset" w:sz="6" w:space="0" w:color="000000"/>
              <w:bottom w:val="outset" w:sz="6" w:space="0" w:color="000000"/>
              <w:right w:val="outset" w:sz="6" w:space="0" w:color="000000"/>
            </w:tcBorders>
          </w:tcPr>
          <w:p w14:paraId="756556C7" w14:textId="639220C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636.988,82</w:t>
            </w:r>
          </w:p>
        </w:tc>
        <w:tc>
          <w:tcPr>
            <w:tcW w:w="423" w:type="pct"/>
            <w:tcBorders>
              <w:top w:val="outset" w:sz="6" w:space="0" w:color="000000"/>
              <w:left w:val="outset" w:sz="6" w:space="0" w:color="000000"/>
              <w:bottom w:val="outset" w:sz="6" w:space="0" w:color="000000"/>
              <w:right w:val="outset" w:sz="6" w:space="0" w:color="000000"/>
            </w:tcBorders>
          </w:tcPr>
          <w:p w14:paraId="4BBF06D4" w14:textId="4842C6F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96,62</w:t>
            </w:r>
          </w:p>
        </w:tc>
        <w:tc>
          <w:tcPr>
            <w:tcW w:w="529" w:type="pct"/>
            <w:tcBorders>
              <w:top w:val="outset" w:sz="6" w:space="0" w:color="000000"/>
              <w:left w:val="outset" w:sz="6" w:space="0" w:color="000000"/>
              <w:bottom w:val="outset" w:sz="6" w:space="0" w:color="000000"/>
              <w:right w:val="outset" w:sz="6" w:space="0" w:color="000000"/>
            </w:tcBorders>
          </w:tcPr>
          <w:p w14:paraId="7A75DAA3" w14:textId="5B2EB33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659.286,47</w:t>
            </w:r>
          </w:p>
        </w:tc>
        <w:tc>
          <w:tcPr>
            <w:tcW w:w="530" w:type="pct"/>
            <w:tcBorders>
              <w:top w:val="outset" w:sz="6" w:space="0" w:color="000000"/>
              <w:left w:val="outset" w:sz="6" w:space="0" w:color="000000"/>
              <w:bottom w:val="outset" w:sz="6" w:space="0" w:color="000000"/>
              <w:right w:val="outset" w:sz="6" w:space="0" w:color="000000"/>
            </w:tcBorders>
          </w:tcPr>
          <w:p w14:paraId="1651A770" w14:textId="299F3B1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636.988,82</w:t>
            </w:r>
          </w:p>
        </w:tc>
        <w:tc>
          <w:tcPr>
            <w:tcW w:w="529" w:type="pct"/>
            <w:tcBorders>
              <w:top w:val="outset" w:sz="6" w:space="0" w:color="000000"/>
              <w:left w:val="outset" w:sz="6" w:space="0" w:color="000000"/>
              <w:bottom w:val="outset" w:sz="6" w:space="0" w:color="000000"/>
              <w:right w:val="outset" w:sz="6" w:space="0" w:color="000000"/>
            </w:tcBorders>
          </w:tcPr>
          <w:p w14:paraId="55912FDB" w14:textId="4473732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DE5B8EE" w14:textId="1C14CE7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65967F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CE26F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DB8C4C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462600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D0B0D4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08B4E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511F66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260B6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906DB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ACE1CF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3AD40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BE4DA47"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02099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FAA88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A205C0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6780EC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26DAC626"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31F076F3" w14:textId="660866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95.719,15</w:t>
            </w:r>
          </w:p>
        </w:tc>
        <w:tc>
          <w:tcPr>
            <w:tcW w:w="529" w:type="pct"/>
            <w:tcBorders>
              <w:top w:val="outset" w:sz="6" w:space="0" w:color="000000"/>
              <w:left w:val="outset" w:sz="6" w:space="0" w:color="000000"/>
              <w:bottom w:val="outset" w:sz="6" w:space="0" w:color="000000"/>
              <w:right w:val="outset" w:sz="6" w:space="0" w:color="000000"/>
            </w:tcBorders>
          </w:tcPr>
          <w:p w14:paraId="71100544" w14:textId="5F5B0B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91.493,12</w:t>
            </w:r>
          </w:p>
        </w:tc>
        <w:tc>
          <w:tcPr>
            <w:tcW w:w="423" w:type="pct"/>
            <w:tcBorders>
              <w:top w:val="outset" w:sz="6" w:space="0" w:color="000000"/>
              <w:left w:val="outset" w:sz="6" w:space="0" w:color="000000"/>
              <w:bottom w:val="outset" w:sz="6" w:space="0" w:color="000000"/>
              <w:right w:val="outset" w:sz="6" w:space="0" w:color="000000"/>
            </w:tcBorders>
          </w:tcPr>
          <w:p w14:paraId="0EA6FC5D" w14:textId="7A252E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95,58</w:t>
            </w:r>
          </w:p>
        </w:tc>
        <w:tc>
          <w:tcPr>
            <w:tcW w:w="529" w:type="pct"/>
            <w:tcBorders>
              <w:top w:val="outset" w:sz="6" w:space="0" w:color="000000"/>
              <w:left w:val="outset" w:sz="6" w:space="0" w:color="000000"/>
              <w:bottom w:val="outset" w:sz="6" w:space="0" w:color="000000"/>
              <w:right w:val="outset" w:sz="6" w:space="0" w:color="000000"/>
            </w:tcBorders>
          </w:tcPr>
          <w:p w14:paraId="372C3C99" w14:textId="5CAB05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95.719,15</w:t>
            </w:r>
          </w:p>
        </w:tc>
        <w:tc>
          <w:tcPr>
            <w:tcW w:w="530" w:type="pct"/>
            <w:tcBorders>
              <w:top w:val="outset" w:sz="6" w:space="0" w:color="000000"/>
              <w:left w:val="outset" w:sz="6" w:space="0" w:color="000000"/>
              <w:bottom w:val="outset" w:sz="6" w:space="0" w:color="000000"/>
              <w:right w:val="outset" w:sz="6" w:space="0" w:color="000000"/>
            </w:tcBorders>
          </w:tcPr>
          <w:p w14:paraId="371D97FE" w14:textId="27F71E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91.493,12</w:t>
            </w:r>
          </w:p>
        </w:tc>
        <w:tc>
          <w:tcPr>
            <w:tcW w:w="529" w:type="pct"/>
            <w:tcBorders>
              <w:top w:val="outset" w:sz="6" w:space="0" w:color="000000"/>
              <w:left w:val="outset" w:sz="6" w:space="0" w:color="000000"/>
              <w:bottom w:val="outset" w:sz="6" w:space="0" w:color="000000"/>
              <w:right w:val="outset" w:sz="6" w:space="0" w:color="000000"/>
            </w:tcBorders>
          </w:tcPr>
          <w:p w14:paraId="055CC005" w14:textId="6541B9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23F4400" w14:textId="257F9A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600074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9D6F6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BC6B14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08BF73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6497CDB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2EBC1CC2" w14:textId="47E778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13.561,11</w:t>
            </w:r>
          </w:p>
        </w:tc>
        <w:tc>
          <w:tcPr>
            <w:tcW w:w="529" w:type="pct"/>
            <w:tcBorders>
              <w:top w:val="outset" w:sz="6" w:space="0" w:color="000000"/>
              <w:left w:val="outset" w:sz="6" w:space="0" w:color="000000"/>
              <w:bottom w:val="outset" w:sz="6" w:space="0" w:color="000000"/>
              <w:right w:val="outset" w:sz="6" w:space="0" w:color="000000"/>
            </w:tcBorders>
          </w:tcPr>
          <w:p w14:paraId="01A7FD32" w14:textId="017386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13.044,97</w:t>
            </w:r>
          </w:p>
        </w:tc>
        <w:tc>
          <w:tcPr>
            <w:tcW w:w="423" w:type="pct"/>
            <w:tcBorders>
              <w:top w:val="outset" w:sz="6" w:space="0" w:color="000000"/>
              <w:left w:val="outset" w:sz="6" w:space="0" w:color="000000"/>
              <w:bottom w:val="outset" w:sz="6" w:space="0" w:color="000000"/>
              <w:right w:val="outset" w:sz="6" w:space="0" w:color="000000"/>
            </w:tcBorders>
          </w:tcPr>
          <w:p w14:paraId="24A91BEA" w14:textId="2A3B54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96,19</w:t>
            </w:r>
          </w:p>
        </w:tc>
        <w:tc>
          <w:tcPr>
            <w:tcW w:w="529" w:type="pct"/>
            <w:tcBorders>
              <w:top w:val="outset" w:sz="6" w:space="0" w:color="000000"/>
              <w:left w:val="outset" w:sz="6" w:space="0" w:color="000000"/>
              <w:bottom w:val="outset" w:sz="6" w:space="0" w:color="000000"/>
              <w:right w:val="outset" w:sz="6" w:space="0" w:color="000000"/>
            </w:tcBorders>
          </w:tcPr>
          <w:p w14:paraId="06A0B50E" w14:textId="4E6A86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13.561,11</w:t>
            </w:r>
          </w:p>
        </w:tc>
        <w:tc>
          <w:tcPr>
            <w:tcW w:w="530" w:type="pct"/>
            <w:tcBorders>
              <w:top w:val="outset" w:sz="6" w:space="0" w:color="000000"/>
              <w:left w:val="outset" w:sz="6" w:space="0" w:color="000000"/>
              <w:bottom w:val="outset" w:sz="6" w:space="0" w:color="000000"/>
              <w:right w:val="outset" w:sz="6" w:space="0" w:color="000000"/>
            </w:tcBorders>
          </w:tcPr>
          <w:p w14:paraId="5E4E9F48" w14:textId="67C9CC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13.044,97</w:t>
            </w:r>
          </w:p>
        </w:tc>
        <w:tc>
          <w:tcPr>
            <w:tcW w:w="529" w:type="pct"/>
            <w:tcBorders>
              <w:top w:val="outset" w:sz="6" w:space="0" w:color="000000"/>
              <w:left w:val="outset" w:sz="6" w:space="0" w:color="000000"/>
              <w:bottom w:val="outset" w:sz="6" w:space="0" w:color="000000"/>
              <w:right w:val="outset" w:sz="6" w:space="0" w:color="000000"/>
            </w:tcBorders>
          </w:tcPr>
          <w:p w14:paraId="09417067" w14:textId="2B4F1B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E81D61E" w14:textId="14D123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31D0C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358895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9A005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D0BB763" w14:textId="0EB7EF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55872A21" w14:textId="2BB4BF5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3D6813AC" w14:textId="1794FF7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524.774,21</w:t>
            </w:r>
          </w:p>
        </w:tc>
        <w:tc>
          <w:tcPr>
            <w:tcW w:w="529" w:type="pct"/>
            <w:tcBorders>
              <w:top w:val="outset" w:sz="6" w:space="0" w:color="000000"/>
              <w:left w:val="outset" w:sz="6" w:space="0" w:color="000000"/>
              <w:bottom w:val="outset" w:sz="6" w:space="0" w:color="000000"/>
              <w:right w:val="outset" w:sz="6" w:space="0" w:color="000000"/>
            </w:tcBorders>
          </w:tcPr>
          <w:p w14:paraId="5CC78599" w14:textId="2D48F0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507.227,63</w:t>
            </w:r>
          </w:p>
        </w:tc>
        <w:tc>
          <w:tcPr>
            <w:tcW w:w="423" w:type="pct"/>
            <w:tcBorders>
              <w:top w:val="outset" w:sz="6" w:space="0" w:color="000000"/>
              <w:left w:val="outset" w:sz="6" w:space="0" w:color="000000"/>
              <w:bottom w:val="outset" w:sz="6" w:space="0" w:color="000000"/>
              <w:right w:val="outset" w:sz="6" w:space="0" w:color="000000"/>
            </w:tcBorders>
          </w:tcPr>
          <w:p w14:paraId="6D5D2FCC" w14:textId="3ECC82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96,66</w:t>
            </w:r>
          </w:p>
        </w:tc>
        <w:tc>
          <w:tcPr>
            <w:tcW w:w="529" w:type="pct"/>
            <w:tcBorders>
              <w:top w:val="outset" w:sz="6" w:space="0" w:color="000000"/>
              <w:left w:val="outset" w:sz="6" w:space="0" w:color="000000"/>
              <w:bottom w:val="outset" w:sz="6" w:space="0" w:color="000000"/>
              <w:right w:val="outset" w:sz="6" w:space="0" w:color="000000"/>
            </w:tcBorders>
          </w:tcPr>
          <w:p w14:paraId="2AFF908F" w14:textId="43A848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524.774,21</w:t>
            </w:r>
          </w:p>
        </w:tc>
        <w:tc>
          <w:tcPr>
            <w:tcW w:w="530" w:type="pct"/>
            <w:tcBorders>
              <w:top w:val="outset" w:sz="6" w:space="0" w:color="000000"/>
              <w:left w:val="outset" w:sz="6" w:space="0" w:color="000000"/>
              <w:bottom w:val="outset" w:sz="6" w:space="0" w:color="000000"/>
              <w:right w:val="outset" w:sz="6" w:space="0" w:color="000000"/>
            </w:tcBorders>
          </w:tcPr>
          <w:p w14:paraId="295983B6" w14:textId="29F074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507.227,63</w:t>
            </w:r>
          </w:p>
        </w:tc>
        <w:tc>
          <w:tcPr>
            <w:tcW w:w="529" w:type="pct"/>
            <w:tcBorders>
              <w:top w:val="outset" w:sz="6" w:space="0" w:color="000000"/>
              <w:left w:val="outset" w:sz="6" w:space="0" w:color="000000"/>
              <w:bottom w:val="outset" w:sz="6" w:space="0" w:color="000000"/>
              <w:right w:val="outset" w:sz="6" w:space="0" w:color="000000"/>
            </w:tcBorders>
          </w:tcPr>
          <w:p w14:paraId="6A1E94B6" w14:textId="364B9C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23C01C7" w14:textId="0DCB19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7EB2D6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13B27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B2998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4B7E9FE" w14:textId="0FDD7A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6E987FF9" w14:textId="3EA9437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6B727754" w14:textId="41BF7DE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25.232,00</w:t>
            </w:r>
          </w:p>
        </w:tc>
        <w:tc>
          <w:tcPr>
            <w:tcW w:w="529" w:type="pct"/>
            <w:tcBorders>
              <w:top w:val="outset" w:sz="6" w:space="0" w:color="000000"/>
              <w:left w:val="outset" w:sz="6" w:space="0" w:color="000000"/>
              <w:bottom w:val="outset" w:sz="6" w:space="0" w:color="000000"/>
              <w:right w:val="outset" w:sz="6" w:space="0" w:color="000000"/>
            </w:tcBorders>
          </w:tcPr>
          <w:p w14:paraId="2158C5BB" w14:textId="6C8B25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25.223,10</w:t>
            </w:r>
          </w:p>
        </w:tc>
        <w:tc>
          <w:tcPr>
            <w:tcW w:w="423" w:type="pct"/>
            <w:tcBorders>
              <w:top w:val="outset" w:sz="6" w:space="0" w:color="000000"/>
              <w:left w:val="outset" w:sz="6" w:space="0" w:color="000000"/>
              <w:bottom w:val="outset" w:sz="6" w:space="0" w:color="000000"/>
              <w:right w:val="outset" w:sz="6" w:space="0" w:color="000000"/>
            </w:tcBorders>
          </w:tcPr>
          <w:p w14:paraId="65A66648" w14:textId="37B337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3BAEBFB5" w14:textId="08BC48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25.232,00</w:t>
            </w:r>
          </w:p>
        </w:tc>
        <w:tc>
          <w:tcPr>
            <w:tcW w:w="530" w:type="pct"/>
            <w:tcBorders>
              <w:top w:val="outset" w:sz="6" w:space="0" w:color="000000"/>
              <w:left w:val="outset" w:sz="6" w:space="0" w:color="000000"/>
              <w:bottom w:val="outset" w:sz="6" w:space="0" w:color="000000"/>
              <w:right w:val="outset" w:sz="6" w:space="0" w:color="000000"/>
            </w:tcBorders>
          </w:tcPr>
          <w:p w14:paraId="39FD5DA5" w14:textId="3A4503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25.223,10</w:t>
            </w:r>
          </w:p>
        </w:tc>
        <w:tc>
          <w:tcPr>
            <w:tcW w:w="529" w:type="pct"/>
            <w:tcBorders>
              <w:top w:val="outset" w:sz="6" w:space="0" w:color="000000"/>
              <w:left w:val="outset" w:sz="6" w:space="0" w:color="000000"/>
              <w:bottom w:val="outset" w:sz="6" w:space="0" w:color="000000"/>
              <w:right w:val="outset" w:sz="6" w:space="0" w:color="000000"/>
            </w:tcBorders>
          </w:tcPr>
          <w:p w14:paraId="47FE4314" w14:textId="43AD53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06042B1" w14:textId="6B6C82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9B71B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46226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A3C70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17350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65B27F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17F18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99FC5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71B0A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D93C35A"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8BA19C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7AD496"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13A3F4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DE9E0E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67812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DD1B988"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80152</w:t>
            </w:r>
          </w:p>
        </w:tc>
        <w:tc>
          <w:tcPr>
            <w:tcW w:w="221" w:type="pct"/>
            <w:tcBorders>
              <w:top w:val="outset" w:sz="6" w:space="0" w:color="000000"/>
              <w:left w:val="outset" w:sz="6" w:space="0" w:color="000000"/>
              <w:bottom w:val="outset" w:sz="6" w:space="0" w:color="000000"/>
              <w:right w:val="outset" w:sz="6" w:space="0" w:color="000000"/>
            </w:tcBorders>
          </w:tcPr>
          <w:p w14:paraId="71C7A1D8"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298DD06"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682F04">
              <w:rPr>
                <w:rFonts w:asciiTheme="minorHAnsi" w:hAnsiTheme="minorHAnsi" w:cstheme="minorHAnsi"/>
                <w:i/>
                <w:sz w:val="22"/>
                <w:szCs w:val="22"/>
              </w:rPr>
              <w:t>i</w:t>
            </w:r>
            <w:proofErr w:type="spellEnd"/>
            <w:r w:rsidRPr="00682F04">
              <w:rPr>
                <w:rFonts w:asciiTheme="minorHAnsi" w:hAnsiTheme="minorHAnsi" w:cstheme="minorHAnsi"/>
                <w:i/>
                <w:sz w:val="22"/>
                <w:szCs w:val="22"/>
              </w:rPr>
              <w:t xml:space="preserve"> II stopnia i klasach dotychczasowej zasadniczej szkoły zawodowej prowadzonych w branżowych szkołach I stopnia oraz </w:t>
            </w:r>
            <w:r w:rsidRPr="00682F04">
              <w:rPr>
                <w:rFonts w:asciiTheme="minorHAnsi" w:hAnsiTheme="minorHAnsi" w:cstheme="minorHAnsi"/>
                <w:i/>
                <w:sz w:val="22"/>
                <w:szCs w:val="22"/>
              </w:rPr>
              <w:lastRenderedPageBreak/>
              <w:t>szkołach artystycznych</w:t>
            </w:r>
          </w:p>
        </w:tc>
        <w:tc>
          <w:tcPr>
            <w:tcW w:w="529" w:type="pct"/>
            <w:tcBorders>
              <w:top w:val="outset" w:sz="6" w:space="0" w:color="000000"/>
              <w:left w:val="outset" w:sz="6" w:space="0" w:color="000000"/>
              <w:bottom w:val="outset" w:sz="6" w:space="0" w:color="000000"/>
              <w:right w:val="outset" w:sz="6" w:space="0" w:color="000000"/>
            </w:tcBorders>
          </w:tcPr>
          <w:p w14:paraId="0D63E4E8" w14:textId="04D4F5E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lastRenderedPageBreak/>
              <w:t>164.941,24</w:t>
            </w:r>
          </w:p>
        </w:tc>
        <w:tc>
          <w:tcPr>
            <w:tcW w:w="529" w:type="pct"/>
            <w:tcBorders>
              <w:top w:val="outset" w:sz="6" w:space="0" w:color="000000"/>
              <w:left w:val="outset" w:sz="6" w:space="0" w:color="000000"/>
              <w:bottom w:val="outset" w:sz="6" w:space="0" w:color="000000"/>
              <w:right w:val="outset" w:sz="6" w:space="0" w:color="000000"/>
            </w:tcBorders>
          </w:tcPr>
          <w:p w14:paraId="4C5154D3" w14:textId="0DFCB1B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163.676,68</w:t>
            </w:r>
          </w:p>
        </w:tc>
        <w:tc>
          <w:tcPr>
            <w:tcW w:w="423" w:type="pct"/>
            <w:tcBorders>
              <w:top w:val="outset" w:sz="6" w:space="0" w:color="000000"/>
              <w:left w:val="outset" w:sz="6" w:space="0" w:color="000000"/>
              <w:bottom w:val="outset" w:sz="6" w:space="0" w:color="000000"/>
              <w:right w:val="outset" w:sz="6" w:space="0" w:color="000000"/>
            </w:tcBorders>
          </w:tcPr>
          <w:p w14:paraId="672FF37F" w14:textId="1C217D0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99,23</w:t>
            </w:r>
          </w:p>
        </w:tc>
        <w:tc>
          <w:tcPr>
            <w:tcW w:w="529" w:type="pct"/>
            <w:tcBorders>
              <w:top w:val="outset" w:sz="6" w:space="0" w:color="000000"/>
              <w:left w:val="outset" w:sz="6" w:space="0" w:color="000000"/>
              <w:bottom w:val="outset" w:sz="6" w:space="0" w:color="000000"/>
              <w:right w:val="outset" w:sz="6" w:space="0" w:color="000000"/>
            </w:tcBorders>
          </w:tcPr>
          <w:p w14:paraId="359D4EF7" w14:textId="04A274E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164.941,24</w:t>
            </w:r>
          </w:p>
        </w:tc>
        <w:tc>
          <w:tcPr>
            <w:tcW w:w="530" w:type="pct"/>
            <w:tcBorders>
              <w:top w:val="outset" w:sz="6" w:space="0" w:color="000000"/>
              <w:left w:val="outset" w:sz="6" w:space="0" w:color="000000"/>
              <w:bottom w:val="outset" w:sz="6" w:space="0" w:color="000000"/>
              <w:right w:val="outset" w:sz="6" w:space="0" w:color="000000"/>
            </w:tcBorders>
          </w:tcPr>
          <w:p w14:paraId="6EEB2EEC" w14:textId="676C5E4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163.676,68</w:t>
            </w:r>
          </w:p>
        </w:tc>
        <w:tc>
          <w:tcPr>
            <w:tcW w:w="529" w:type="pct"/>
            <w:tcBorders>
              <w:top w:val="outset" w:sz="6" w:space="0" w:color="000000"/>
              <w:left w:val="outset" w:sz="6" w:space="0" w:color="000000"/>
              <w:bottom w:val="outset" w:sz="6" w:space="0" w:color="000000"/>
              <w:right w:val="outset" w:sz="6" w:space="0" w:color="000000"/>
            </w:tcBorders>
          </w:tcPr>
          <w:p w14:paraId="4F7401BA" w14:textId="3CE3B0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0732F49" w14:textId="05FB80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B9A0E4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64FE0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D71B6F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E8527E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559952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BBBBE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5256D3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7DC4D1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876C3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B4E43A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48746A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4AF13D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1087AA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6D6E6F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D67D18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2DEC1B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6B9C1B2"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F48C990" w14:textId="462C23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23.520,96</w:t>
            </w:r>
          </w:p>
        </w:tc>
        <w:tc>
          <w:tcPr>
            <w:tcW w:w="529" w:type="pct"/>
            <w:tcBorders>
              <w:top w:val="outset" w:sz="6" w:space="0" w:color="000000"/>
              <w:left w:val="outset" w:sz="6" w:space="0" w:color="000000"/>
              <w:bottom w:val="outset" w:sz="6" w:space="0" w:color="000000"/>
              <w:right w:val="outset" w:sz="6" w:space="0" w:color="000000"/>
            </w:tcBorders>
          </w:tcPr>
          <w:p w14:paraId="26699BD7" w14:textId="5788F3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23.517,81</w:t>
            </w:r>
          </w:p>
        </w:tc>
        <w:tc>
          <w:tcPr>
            <w:tcW w:w="423" w:type="pct"/>
            <w:tcBorders>
              <w:top w:val="outset" w:sz="6" w:space="0" w:color="000000"/>
              <w:left w:val="outset" w:sz="6" w:space="0" w:color="000000"/>
              <w:bottom w:val="outset" w:sz="6" w:space="0" w:color="000000"/>
              <w:right w:val="outset" w:sz="6" w:space="0" w:color="000000"/>
            </w:tcBorders>
          </w:tcPr>
          <w:p w14:paraId="3C8C4AC4" w14:textId="2933F4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6D1D1BDD" w14:textId="436963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23.520,96</w:t>
            </w:r>
          </w:p>
        </w:tc>
        <w:tc>
          <w:tcPr>
            <w:tcW w:w="530" w:type="pct"/>
            <w:tcBorders>
              <w:top w:val="outset" w:sz="6" w:space="0" w:color="000000"/>
              <w:left w:val="outset" w:sz="6" w:space="0" w:color="000000"/>
              <w:bottom w:val="outset" w:sz="6" w:space="0" w:color="000000"/>
              <w:right w:val="outset" w:sz="6" w:space="0" w:color="000000"/>
            </w:tcBorders>
          </w:tcPr>
          <w:p w14:paraId="10C2E540" w14:textId="3D17DE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23.517,81</w:t>
            </w:r>
          </w:p>
        </w:tc>
        <w:tc>
          <w:tcPr>
            <w:tcW w:w="529" w:type="pct"/>
            <w:tcBorders>
              <w:top w:val="outset" w:sz="6" w:space="0" w:color="000000"/>
              <w:left w:val="outset" w:sz="6" w:space="0" w:color="000000"/>
              <w:bottom w:val="outset" w:sz="6" w:space="0" w:color="000000"/>
              <w:right w:val="outset" w:sz="6" w:space="0" w:color="000000"/>
            </w:tcBorders>
          </w:tcPr>
          <w:p w14:paraId="1FE17463" w14:textId="1C8A20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73AACEB" w14:textId="7A0526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A52C2C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55425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ADFB56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33E7B5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5F0FAE4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779D8732" w14:textId="7AB720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3.386,52</w:t>
            </w:r>
          </w:p>
        </w:tc>
        <w:tc>
          <w:tcPr>
            <w:tcW w:w="529" w:type="pct"/>
            <w:tcBorders>
              <w:top w:val="outset" w:sz="6" w:space="0" w:color="000000"/>
              <w:left w:val="outset" w:sz="6" w:space="0" w:color="000000"/>
              <w:bottom w:val="outset" w:sz="6" w:space="0" w:color="000000"/>
              <w:right w:val="outset" w:sz="6" w:space="0" w:color="000000"/>
            </w:tcBorders>
          </w:tcPr>
          <w:p w14:paraId="71588C36" w14:textId="4F9F72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3.351,80</w:t>
            </w:r>
          </w:p>
        </w:tc>
        <w:tc>
          <w:tcPr>
            <w:tcW w:w="423" w:type="pct"/>
            <w:tcBorders>
              <w:top w:val="outset" w:sz="6" w:space="0" w:color="000000"/>
              <w:left w:val="outset" w:sz="6" w:space="0" w:color="000000"/>
              <w:bottom w:val="outset" w:sz="6" w:space="0" w:color="000000"/>
              <w:right w:val="outset" w:sz="6" w:space="0" w:color="000000"/>
            </w:tcBorders>
          </w:tcPr>
          <w:p w14:paraId="6D07E7FA" w14:textId="324EE7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98,97</w:t>
            </w:r>
          </w:p>
        </w:tc>
        <w:tc>
          <w:tcPr>
            <w:tcW w:w="529" w:type="pct"/>
            <w:tcBorders>
              <w:top w:val="outset" w:sz="6" w:space="0" w:color="000000"/>
              <w:left w:val="outset" w:sz="6" w:space="0" w:color="000000"/>
              <w:bottom w:val="outset" w:sz="6" w:space="0" w:color="000000"/>
              <w:right w:val="outset" w:sz="6" w:space="0" w:color="000000"/>
            </w:tcBorders>
          </w:tcPr>
          <w:p w14:paraId="635B6578" w14:textId="57BA24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3.386,52</w:t>
            </w:r>
          </w:p>
        </w:tc>
        <w:tc>
          <w:tcPr>
            <w:tcW w:w="530" w:type="pct"/>
            <w:tcBorders>
              <w:top w:val="outset" w:sz="6" w:space="0" w:color="000000"/>
              <w:left w:val="outset" w:sz="6" w:space="0" w:color="000000"/>
              <w:bottom w:val="outset" w:sz="6" w:space="0" w:color="000000"/>
              <w:right w:val="outset" w:sz="6" w:space="0" w:color="000000"/>
            </w:tcBorders>
          </w:tcPr>
          <w:p w14:paraId="44508BFA" w14:textId="1B217F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3.351,80</w:t>
            </w:r>
          </w:p>
        </w:tc>
        <w:tc>
          <w:tcPr>
            <w:tcW w:w="529" w:type="pct"/>
            <w:tcBorders>
              <w:top w:val="outset" w:sz="6" w:space="0" w:color="000000"/>
              <w:left w:val="outset" w:sz="6" w:space="0" w:color="000000"/>
              <w:bottom w:val="outset" w:sz="6" w:space="0" w:color="000000"/>
              <w:right w:val="outset" w:sz="6" w:space="0" w:color="000000"/>
            </w:tcBorders>
          </w:tcPr>
          <w:p w14:paraId="6116D86D" w14:textId="32AD51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79A8EF" w14:textId="3E25E1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FAA1FF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6FBC7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99F067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4C8C5A5" w14:textId="2AA894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4740</w:t>
            </w:r>
          </w:p>
        </w:tc>
        <w:tc>
          <w:tcPr>
            <w:tcW w:w="749" w:type="pct"/>
            <w:tcBorders>
              <w:top w:val="outset" w:sz="6" w:space="0" w:color="000000"/>
              <w:left w:val="outset" w:sz="6" w:space="0" w:color="000000"/>
              <w:bottom w:val="outset" w:sz="6" w:space="0" w:color="000000"/>
              <w:right w:val="outset" w:sz="6" w:space="0" w:color="000000"/>
            </w:tcBorders>
          </w:tcPr>
          <w:p w14:paraId="05533BDD" w14:textId="135E1C1D"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dydaktycznych i książek</w:t>
            </w:r>
          </w:p>
        </w:tc>
        <w:tc>
          <w:tcPr>
            <w:tcW w:w="529" w:type="pct"/>
            <w:tcBorders>
              <w:top w:val="outset" w:sz="6" w:space="0" w:color="000000"/>
              <w:left w:val="outset" w:sz="6" w:space="0" w:color="000000"/>
              <w:bottom w:val="outset" w:sz="6" w:space="0" w:color="000000"/>
              <w:right w:val="outset" w:sz="6" w:space="0" w:color="000000"/>
            </w:tcBorders>
          </w:tcPr>
          <w:p w14:paraId="652C367E" w14:textId="0AF740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850,00</w:t>
            </w:r>
          </w:p>
        </w:tc>
        <w:tc>
          <w:tcPr>
            <w:tcW w:w="529" w:type="pct"/>
            <w:tcBorders>
              <w:top w:val="outset" w:sz="6" w:space="0" w:color="000000"/>
              <w:left w:val="outset" w:sz="6" w:space="0" w:color="000000"/>
              <w:bottom w:val="outset" w:sz="6" w:space="0" w:color="000000"/>
              <w:right w:val="outset" w:sz="6" w:space="0" w:color="000000"/>
            </w:tcBorders>
          </w:tcPr>
          <w:p w14:paraId="6C337C3A" w14:textId="4E7E84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0E31B1F6" w14:textId="422F89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2384EBA2" w14:textId="6F3818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850,00</w:t>
            </w:r>
          </w:p>
        </w:tc>
        <w:tc>
          <w:tcPr>
            <w:tcW w:w="530" w:type="pct"/>
            <w:tcBorders>
              <w:top w:val="outset" w:sz="6" w:space="0" w:color="000000"/>
              <w:left w:val="outset" w:sz="6" w:space="0" w:color="000000"/>
              <w:bottom w:val="outset" w:sz="6" w:space="0" w:color="000000"/>
              <w:right w:val="outset" w:sz="6" w:space="0" w:color="000000"/>
            </w:tcBorders>
          </w:tcPr>
          <w:p w14:paraId="3D506158" w14:textId="56196F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4FB34F59" w14:textId="4E5198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CF7F621" w14:textId="2B5450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6EA33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E69226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25A14C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4DBC8B8" w14:textId="287737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w:t>
            </w:r>
          </w:p>
        </w:tc>
        <w:tc>
          <w:tcPr>
            <w:tcW w:w="749" w:type="pct"/>
            <w:tcBorders>
              <w:top w:val="outset" w:sz="6" w:space="0" w:color="000000"/>
              <w:left w:val="outset" w:sz="6" w:space="0" w:color="000000"/>
              <w:bottom w:val="outset" w:sz="6" w:space="0" w:color="000000"/>
              <w:right w:val="outset" w:sz="6" w:space="0" w:color="000000"/>
            </w:tcBorders>
          </w:tcPr>
          <w:p w14:paraId="3EB01E0D" w14:textId="501DABF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nauczycieli</w:t>
            </w:r>
          </w:p>
        </w:tc>
        <w:tc>
          <w:tcPr>
            <w:tcW w:w="529" w:type="pct"/>
            <w:tcBorders>
              <w:top w:val="outset" w:sz="6" w:space="0" w:color="000000"/>
              <w:left w:val="outset" w:sz="6" w:space="0" w:color="000000"/>
              <w:bottom w:val="outset" w:sz="6" w:space="0" w:color="000000"/>
              <w:right w:val="outset" w:sz="6" w:space="0" w:color="000000"/>
            </w:tcBorders>
          </w:tcPr>
          <w:p w14:paraId="057D9F16" w14:textId="227AB8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129.423,76</w:t>
            </w:r>
          </w:p>
        </w:tc>
        <w:tc>
          <w:tcPr>
            <w:tcW w:w="529" w:type="pct"/>
            <w:tcBorders>
              <w:top w:val="outset" w:sz="6" w:space="0" w:color="000000"/>
              <w:left w:val="outset" w:sz="6" w:space="0" w:color="000000"/>
              <w:bottom w:val="outset" w:sz="6" w:space="0" w:color="000000"/>
              <w:right w:val="outset" w:sz="6" w:space="0" w:color="000000"/>
            </w:tcBorders>
          </w:tcPr>
          <w:p w14:paraId="3F4CB19C" w14:textId="7AB1F9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129.049,98</w:t>
            </w:r>
          </w:p>
        </w:tc>
        <w:tc>
          <w:tcPr>
            <w:tcW w:w="423" w:type="pct"/>
            <w:tcBorders>
              <w:top w:val="outset" w:sz="6" w:space="0" w:color="000000"/>
              <w:left w:val="outset" w:sz="6" w:space="0" w:color="000000"/>
              <w:bottom w:val="outset" w:sz="6" w:space="0" w:color="000000"/>
              <w:right w:val="outset" w:sz="6" w:space="0" w:color="000000"/>
            </w:tcBorders>
          </w:tcPr>
          <w:p w14:paraId="7C46845C" w14:textId="67FE45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99,71</w:t>
            </w:r>
          </w:p>
        </w:tc>
        <w:tc>
          <w:tcPr>
            <w:tcW w:w="529" w:type="pct"/>
            <w:tcBorders>
              <w:top w:val="outset" w:sz="6" w:space="0" w:color="000000"/>
              <w:left w:val="outset" w:sz="6" w:space="0" w:color="000000"/>
              <w:bottom w:val="outset" w:sz="6" w:space="0" w:color="000000"/>
              <w:right w:val="outset" w:sz="6" w:space="0" w:color="000000"/>
            </w:tcBorders>
          </w:tcPr>
          <w:p w14:paraId="3850C3B2" w14:textId="28CA5E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129.423,76</w:t>
            </w:r>
          </w:p>
        </w:tc>
        <w:tc>
          <w:tcPr>
            <w:tcW w:w="530" w:type="pct"/>
            <w:tcBorders>
              <w:top w:val="outset" w:sz="6" w:space="0" w:color="000000"/>
              <w:left w:val="outset" w:sz="6" w:space="0" w:color="000000"/>
              <w:bottom w:val="outset" w:sz="6" w:space="0" w:color="000000"/>
              <w:right w:val="outset" w:sz="6" w:space="0" w:color="000000"/>
            </w:tcBorders>
          </w:tcPr>
          <w:p w14:paraId="0D704A53" w14:textId="76A294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129.049,98</w:t>
            </w:r>
          </w:p>
        </w:tc>
        <w:tc>
          <w:tcPr>
            <w:tcW w:w="529" w:type="pct"/>
            <w:tcBorders>
              <w:top w:val="outset" w:sz="6" w:space="0" w:color="000000"/>
              <w:left w:val="outset" w:sz="6" w:space="0" w:color="000000"/>
              <w:bottom w:val="outset" w:sz="6" w:space="0" w:color="000000"/>
              <w:right w:val="outset" w:sz="6" w:space="0" w:color="000000"/>
            </w:tcBorders>
          </w:tcPr>
          <w:p w14:paraId="27E010A5" w14:textId="5CB33E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9EB5026" w14:textId="63741F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4FB9AB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AF4380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15C3D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083AB9" w14:textId="773880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4800</w:t>
            </w:r>
          </w:p>
        </w:tc>
        <w:tc>
          <w:tcPr>
            <w:tcW w:w="749" w:type="pct"/>
            <w:tcBorders>
              <w:top w:val="outset" w:sz="6" w:space="0" w:color="000000"/>
              <w:left w:val="outset" w:sz="6" w:space="0" w:color="000000"/>
              <w:bottom w:val="outset" w:sz="6" w:space="0" w:color="000000"/>
              <w:right w:val="outset" w:sz="6" w:space="0" w:color="000000"/>
            </w:tcBorders>
          </w:tcPr>
          <w:p w14:paraId="22C196A9" w14:textId="4DA27DF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 nauczycieli</w:t>
            </w:r>
          </w:p>
        </w:tc>
        <w:tc>
          <w:tcPr>
            <w:tcW w:w="529" w:type="pct"/>
            <w:tcBorders>
              <w:top w:val="outset" w:sz="6" w:space="0" w:color="000000"/>
              <w:left w:val="outset" w:sz="6" w:space="0" w:color="000000"/>
              <w:bottom w:val="outset" w:sz="6" w:space="0" w:color="000000"/>
              <w:right w:val="outset" w:sz="6" w:space="0" w:color="000000"/>
            </w:tcBorders>
          </w:tcPr>
          <w:p w14:paraId="77BDA7DC" w14:textId="7D956C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7.760,00</w:t>
            </w:r>
          </w:p>
        </w:tc>
        <w:tc>
          <w:tcPr>
            <w:tcW w:w="529" w:type="pct"/>
            <w:tcBorders>
              <w:top w:val="outset" w:sz="6" w:space="0" w:color="000000"/>
              <w:left w:val="outset" w:sz="6" w:space="0" w:color="000000"/>
              <w:bottom w:val="outset" w:sz="6" w:space="0" w:color="000000"/>
              <w:right w:val="outset" w:sz="6" w:space="0" w:color="000000"/>
            </w:tcBorders>
          </w:tcPr>
          <w:p w14:paraId="41DD944A" w14:textId="797F45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7.757,09</w:t>
            </w:r>
          </w:p>
        </w:tc>
        <w:tc>
          <w:tcPr>
            <w:tcW w:w="423" w:type="pct"/>
            <w:tcBorders>
              <w:top w:val="outset" w:sz="6" w:space="0" w:color="000000"/>
              <w:left w:val="outset" w:sz="6" w:space="0" w:color="000000"/>
              <w:bottom w:val="outset" w:sz="6" w:space="0" w:color="000000"/>
              <w:right w:val="outset" w:sz="6" w:space="0" w:color="000000"/>
            </w:tcBorders>
          </w:tcPr>
          <w:p w14:paraId="6C8EADFA" w14:textId="368464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38B53A85" w14:textId="56267E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7.760,00</w:t>
            </w:r>
          </w:p>
        </w:tc>
        <w:tc>
          <w:tcPr>
            <w:tcW w:w="530" w:type="pct"/>
            <w:tcBorders>
              <w:top w:val="outset" w:sz="6" w:space="0" w:color="000000"/>
              <w:left w:val="outset" w:sz="6" w:space="0" w:color="000000"/>
              <w:bottom w:val="outset" w:sz="6" w:space="0" w:color="000000"/>
              <w:right w:val="outset" w:sz="6" w:space="0" w:color="000000"/>
            </w:tcBorders>
          </w:tcPr>
          <w:p w14:paraId="1B92CCF8" w14:textId="1DCE37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7.757,09</w:t>
            </w:r>
          </w:p>
        </w:tc>
        <w:tc>
          <w:tcPr>
            <w:tcW w:w="529" w:type="pct"/>
            <w:tcBorders>
              <w:top w:val="outset" w:sz="6" w:space="0" w:color="000000"/>
              <w:left w:val="outset" w:sz="6" w:space="0" w:color="000000"/>
              <w:bottom w:val="outset" w:sz="6" w:space="0" w:color="000000"/>
              <w:right w:val="outset" w:sz="6" w:space="0" w:color="000000"/>
            </w:tcBorders>
          </w:tcPr>
          <w:p w14:paraId="69CE18F6" w14:textId="78F902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A09187" w14:textId="03DA9A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A27F4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782D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78596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309D24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AD5BBA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48D9E4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FF1B0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BCF62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3AD29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7AE923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2C6F9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6C200B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0C70A1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F9272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860AA50"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80153</w:t>
            </w:r>
          </w:p>
        </w:tc>
        <w:tc>
          <w:tcPr>
            <w:tcW w:w="221" w:type="pct"/>
            <w:tcBorders>
              <w:top w:val="outset" w:sz="6" w:space="0" w:color="000000"/>
              <w:left w:val="outset" w:sz="6" w:space="0" w:color="000000"/>
              <w:bottom w:val="outset" w:sz="6" w:space="0" w:color="000000"/>
              <w:right w:val="outset" w:sz="6" w:space="0" w:color="000000"/>
            </w:tcBorders>
          </w:tcPr>
          <w:p w14:paraId="1F72850C"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766E9D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sz w:val="22"/>
                <w:szCs w:val="22"/>
              </w:rPr>
              <w:t xml:space="preserve">Zapewnienie uczniom prawa do bezpłatnego dostępu do podręczników, </w:t>
            </w:r>
            <w:r w:rsidRPr="00682F04">
              <w:rPr>
                <w:rFonts w:asciiTheme="minorHAnsi" w:hAnsiTheme="minorHAnsi" w:cstheme="minorHAnsi"/>
                <w:i/>
                <w:sz w:val="22"/>
                <w:szCs w:val="22"/>
              </w:rPr>
              <w:lastRenderedPageBreak/>
              <w:t>materiałów edukacyjnych lub materiałów ćwiczeniowych</w:t>
            </w:r>
          </w:p>
        </w:tc>
        <w:tc>
          <w:tcPr>
            <w:tcW w:w="529" w:type="pct"/>
            <w:tcBorders>
              <w:top w:val="outset" w:sz="6" w:space="0" w:color="000000"/>
              <w:left w:val="outset" w:sz="6" w:space="0" w:color="000000"/>
              <w:bottom w:val="outset" w:sz="6" w:space="0" w:color="000000"/>
              <w:right w:val="outset" w:sz="6" w:space="0" w:color="000000"/>
            </w:tcBorders>
          </w:tcPr>
          <w:p w14:paraId="12268839" w14:textId="2512ACE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lastRenderedPageBreak/>
              <w:t>67.311,31</w:t>
            </w:r>
          </w:p>
        </w:tc>
        <w:tc>
          <w:tcPr>
            <w:tcW w:w="529" w:type="pct"/>
            <w:tcBorders>
              <w:top w:val="outset" w:sz="6" w:space="0" w:color="000000"/>
              <w:left w:val="outset" w:sz="6" w:space="0" w:color="000000"/>
              <w:bottom w:val="outset" w:sz="6" w:space="0" w:color="000000"/>
              <w:right w:val="outset" w:sz="6" w:space="0" w:color="000000"/>
            </w:tcBorders>
          </w:tcPr>
          <w:p w14:paraId="6B44AA60" w14:textId="33CDA72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65.784,26</w:t>
            </w:r>
          </w:p>
        </w:tc>
        <w:tc>
          <w:tcPr>
            <w:tcW w:w="423" w:type="pct"/>
            <w:tcBorders>
              <w:top w:val="outset" w:sz="6" w:space="0" w:color="000000"/>
              <w:left w:val="outset" w:sz="6" w:space="0" w:color="000000"/>
              <w:bottom w:val="outset" w:sz="6" w:space="0" w:color="000000"/>
              <w:right w:val="outset" w:sz="6" w:space="0" w:color="000000"/>
            </w:tcBorders>
          </w:tcPr>
          <w:p w14:paraId="44492381" w14:textId="39EEA70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97,73</w:t>
            </w:r>
          </w:p>
        </w:tc>
        <w:tc>
          <w:tcPr>
            <w:tcW w:w="529" w:type="pct"/>
            <w:tcBorders>
              <w:top w:val="outset" w:sz="6" w:space="0" w:color="000000"/>
              <w:left w:val="outset" w:sz="6" w:space="0" w:color="000000"/>
              <w:bottom w:val="outset" w:sz="6" w:space="0" w:color="000000"/>
              <w:right w:val="outset" w:sz="6" w:space="0" w:color="000000"/>
            </w:tcBorders>
          </w:tcPr>
          <w:p w14:paraId="44E3E4CE" w14:textId="5A427F9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67.311,31</w:t>
            </w:r>
          </w:p>
        </w:tc>
        <w:tc>
          <w:tcPr>
            <w:tcW w:w="530" w:type="pct"/>
            <w:tcBorders>
              <w:top w:val="outset" w:sz="6" w:space="0" w:color="000000"/>
              <w:left w:val="outset" w:sz="6" w:space="0" w:color="000000"/>
              <w:bottom w:val="outset" w:sz="6" w:space="0" w:color="000000"/>
              <w:right w:val="outset" w:sz="6" w:space="0" w:color="000000"/>
            </w:tcBorders>
          </w:tcPr>
          <w:p w14:paraId="75CD7D9D" w14:textId="4424C75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65.784,26</w:t>
            </w:r>
          </w:p>
        </w:tc>
        <w:tc>
          <w:tcPr>
            <w:tcW w:w="529" w:type="pct"/>
            <w:tcBorders>
              <w:top w:val="outset" w:sz="6" w:space="0" w:color="000000"/>
              <w:left w:val="outset" w:sz="6" w:space="0" w:color="000000"/>
              <w:bottom w:val="outset" w:sz="6" w:space="0" w:color="000000"/>
              <w:right w:val="outset" w:sz="6" w:space="0" w:color="000000"/>
            </w:tcBorders>
          </w:tcPr>
          <w:p w14:paraId="6758D483" w14:textId="746B6ED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5DD95C2" w14:textId="588882E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380E80B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DB13A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8E052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694D7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6CD97F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84B880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4ADDE8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3E385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04E32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18A74A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AA1AA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3CE9A9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8FE9FF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F6D5DE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1B823D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043961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4BE0F56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10332120" w14:textId="05E431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664,99</w:t>
            </w:r>
          </w:p>
        </w:tc>
        <w:tc>
          <w:tcPr>
            <w:tcW w:w="529" w:type="pct"/>
            <w:tcBorders>
              <w:top w:val="outset" w:sz="6" w:space="0" w:color="000000"/>
              <w:left w:val="outset" w:sz="6" w:space="0" w:color="000000"/>
              <w:bottom w:val="outset" w:sz="6" w:space="0" w:color="000000"/>
              <w:right w:val="outset" w:sz="6" w:space="0" w:color="000000"/>
            </w:tcBorders>
          </w:tcPr>
          <w:p w14:paraId="148A7EA7" w14:textId="0C2048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649,78</w:t>
            </w:r>
          </w:p>
        </w:tc>
        <w:tc>
          <w:tcPr>
            <w:tcW w:w="423" w:type="pct"/>
            <w:tcBorders>
              <w:top w:val="outset" w:sz="6" w:space="0" w:color="000000"/>
              <w:left w:val="outset" w:sz="6" w:space="0" w:color="000000"/>
              <w:bottom w:val="outset" w:sz="6" w:space="0" w:color="000000"/>
              <w:right w:val="outset" w:sz="6" w:space="0" w:color="000000"/>
            </w:tcBorders>
          </w:tcPr>
          <w:p w14:paraId="20297EB9" w14:textId="69787C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97,71</w:t>
            </w:r>
          </w:p>
        </w:tc>
        <w:tc>
          <w:tcPr>
            <w:tcW w:w="529" w:type="pct"/>
            <w:tcBorders>
              <w:top w:val="outset" w:sz="6" w:space="0" w:color="000000"/>
              <w:left w:val="outset" w:sz="6" w:space="0" w:color="000000"/>
              <w:bottom w:val="outset" w:sz="6" w:space="0" w:color="000000"/>
              <w:right w:val="outset" w:sz="6" w:space="0" w:color="000000"/>
            </w:tcBorders>
          </w:tcPr>
          <w:p w14:paraId="72EF3F91" w14:textId="51FF99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664,99</w:t>
            </w:r>
          </w:p>
        </w:tc>
        <w:tc>
          <w:tcPr>
            <w:tcW w:w="530" w:type="pct"/>
            <w:tcBorders>
              <w:top w:val="outset" w:sz="6" w:space="0" w:color="000000"/>
              <w:left w:val="outset" w:sz="6" w:space="0" w:color="000000"/>
              <w:bottom w:val="outset" w:sz="6" w:space="0" w:color="000000"/>
              <w:right w:val="outset" w:sz="6" w:space="0" w:color="000000"/>
            </w:tcBorders>
          </w:tcPr>
          <w:p w14:paraId="5F669F00" w14:textId="55AA5E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649,78</w:t>
            </w:r>
          </w:p>
        </w:tc>
        <w:tc>
          <w:tcPr>
            <w:tcW w:w="529" w:type="pct"/>
            <w:tcBorders>
              <w:top w:val="outset" w:sz="6" w:space="0" w:color="000000"/>
              <w:left w:val="outset" w:sz="6" w:space="0" w:color="000000"/>
              <w:bottom w:val="outset" w:sz="6" w:space="0" w:color="000000"/>
              <w:right w:val="outset" w:sz="6" w:space="0" w:color="000000"/>
            </w:tcBorders>
          </w:tcPr>
          <w:p w14:paraId="7EEEB09E" w14:textId="0812AC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5FA93A3" w14:textId="4F6B3A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AF29A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B4BB91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307C86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CA0ABD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4240</w:t>
            </w:r>
          </w:p>
        </w:tc>
        <w:tc>
          <w:tcPr>
            <w:tcW w:w="749" w:type="pct"/>
            <w:tcBorders>
              <w:top w:val="outset" w:sz="6" w:space="0" w:color="000000"/>
              <w:left w:val="outset" w:sz="6" w:space="0" w:color="000000"/>
              <w:bottom w:val="outset" w:sz="6" w:space="0" w:color="000000"/>
              <w:right w:val="outset" w:sz="6" w:space="0" w:color="000000"/>
            </w:tcBorders>
            <w:hideMark/>
          </w:tcPr>
          <w:p w14:paraId="3AECC0A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dydaktycznych i książek</w:t>
            </w:r>
          </w:p>
        </w:tc>
        <w:tc>
          <w:tcPr>
            <w:tcW w:w="529" w:type="pct"/>
            <w:tcBorders>
              <w:top w:val="outset" w:sz="6" w:space="0" w:color="000000"/>
              <w:left w:val="outset" w:sz="6" w:space="0" w:color="000000"/>
              <w:bottom w:val="outset" w:sz="6" w:space="0" w:color="000000"/>
              <w:right w:val="outset" w:sz="6" w:space="0" w:color="000000"/>
            </w:tcBorders>
          </w:tcPr>
          <w:p w14:paraId="27A6A772" w14:textId="35CBD4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66.492,34</w:t>
            </w:r>
          </w:p>
        </w:tc>
        <w:tc>
          <w:tcPr>
            <w:tcW w:w="529" w:type="pct"/>
            <w:tcBorders>
              <w:top w:val="outset" w:sz="6" w:space="0" w:color="000000"/>
              <w:left w:val="outset" w:sz="6" w:space="0" w:color="000000"/>
              <w:bottom w:val="outset" w:sz="6" w:space="0" w:color="000000"/>
              <w:right w:val="outset" w:sz="6" w:space="0" w:color="000000"/>
            </w:tcBorders>
          </w:tcPr>
          <w:p w14:paraId="3F729AC7" w14:textId="363B42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64.980,50</w:t>
            </w:r>
          </w:p>
        </w:tc>
        <w:tc>
          <w:tcPr>
            <w:tcW w:w="423" w:type="pct"/>
            <w:tcBorders>
              <w:top w:val="outset" w:sz="6" w:space="0" w:color="000000"/>
              <w:left w:val="outset" w:sz="6" w:space="0" w:color="000000"/>
              <w:bottom w:val="outset" w:sz="6" w:space="0" w:color="000000"/>
              <w:right w:val="outset" w:sz="6" w:space="0" w:color="000000"/>
            </w:tcBorders>
          </w:tcPr>
          <w:p w14:paraId="2AA8A062" w14:textId="792345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97,73</w:t>
            </w:r>
          </w:p>
        </w:tc>
        <w:tc>
          <w:tcPr>
            <w:tcW w:w="529" w:type="pct"/>
            <w:tcBorders>
              <w:top w:val="outset" w:sz="6" w:space="0" w:color="000000"/>
              <w:left w:val="outset" w:sz="6" w:space="0" w:color="000000"/>
              <w:bottom w:val="outset" w:sz="6" w:space="0" w:color="000000"/>
              <w:right w:val="outset" w:sz="6" w:space="0" w:color="000000"/>
            </w:tcBorders>
          </w:tcPr>
          <w:p w14:paraId="221D8C25" w14:textId="03F60B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66.492,34</w:t>
            </w:r>
          </w:p>
        </w:tc>
        <w:tc>
          <w:tcPr>
            <w:tcW w:w="530" w:type="pct"/>
            <w:tcBorders>
              <w:top w:val="outset" w:sz="6" w:space="0" w:color="000000"/>
              <w:left w:val="outset" w:sz="6" w:space="0" w:color="000000"/>
              <w:bottom w:val="outset" w:sz="6" w:space="0" w:color="000000"/>
              <w:right w:val="outset" w:sz="6" w:space="0" w:color="000000"/>
            </w:tcBorders>
          </w:tcPr>
          <w:p w14:paraId="6296384A" w14:textId="1135C0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64.980,50</w:t>
            </w:r>
          </w:p>
        </w:tc>
        <w:tc>
          <w:tcPr>
            <w:tcW w:w="529" w:type="pct"/>
            <w:tcBorders>
              <w:top w:val="outset" w:sz="6" w:space="0" w:color="000000"/>
              <w:left w:val="outset" w:sz="6" w:space="0" w:color="000000"/>
              <w:bottom w:val="outset" w:sz="6" w:space="0" w:color="000000"/>
              <w:right w:val="outset" w:sz="6" w:space="0" w:color="000000"/>
            </w:tcBorders>
          </w:tcPr>
          <w:p w14:paraId="37FA4859" w14:textId="5FAE90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7B65387" w14:textId="46D9B5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38C70E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56F86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836B7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DBF9AD7" w14:textId="2729C4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4350</w:t>
            </w:r>
          </w:p>
        </w:tc>
        <w:tc>
          <w:tcPr>
            <w:tcW w:w="749" w:type="pct"/>
            <w:tcBorders>
              <w:top w:val="outset" w:sz="6" w:space="0" w:color="000000"/>
              <w:left w:val="outset" w:sz="6" w:space="0" w:color="000000"/>
              <w:bottom w:val="outset" w:sz="6" w:space="0" w:color="000000"/>
              <w:right w:val="outset" w:sz="6" w:space="0" w:color="000000"/>
            </w:tcBorders>
          </w:tcPr>
          <w:p w14:paraId="0AA3EA53" w14:textId="7B88E48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towarów (w szczególności materiałów, leków, żywności) w związku z pomocą obywatelom Ukrainy</w:t>
            </w:r>
          </w:p>
        </w:tc>
        <w:tc>
          <w:tcPr>
            <w:tcW w:w="529" w:type="pct"/>
            <w:tcBorders>
              <w:top w:val="outset" w:sz="6" w:space="0" w:color="000000"/>
              <w:left w:val="outset" w:sz="6" w:space="0" w:color="000000"/>
              <w:bottom w:val="outset" w:sz="6" w:space="0" w:color="000000"/>
              <w:right w:val="outset" w:sz="6" w:space="0" w:color="000000"/>
            </w:tcBorders>
          </w:tcPr>
          <w:p w14:paraId="4D6118D1" w14:textId="1F0CAD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529" w:type="pct"/>
            <w:tcBorders>
              <w:top w:val="outset" w:sz="6" w:space="0" w:color="000000"/>
              <w:left w:val="outset" w:sz="6" w:space="0" w:color="000000"/>
              <w:bottom w:val="outset" w:sz="6" w:space="0" w:color="000000"/>
              <w:right w:val="outset" w:sz="6" w:space="0" w:color="000000"/>
            </w:tcBorders>
          </w:tcPr>
          <w:p w14:paraId="2101D947" w14:textId="5D2395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423" w:type="pct"/>
            <w:tcBorders>
              <w:top w:val="outset" w:sz="6" w:space="0" w:color="000000"/>
              <w:left w:val="outset" w:sz="6" w:space="0" w:color="000000"/>
              <w:bottom w:val="outset" w:sz="6" w:space="0" w:color="000000"/>
              <w:right w:val="outset" w:sz="6" w:space="0" w:color="000000"/>
            </w:tcBorders>
          </w:tcPr>
          <w:p w14:paraId="5EF939FB" w14:textId="1B94A7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A322D13" w14:textId="561FEF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530" w:type="pct"/>
            <w:tcBorders>
              <w:top w:val="outset" w:sz="6" w:space="0" w:color="000000"/>
              <w:left w:val="outset" w:sz="6" w:space="0" w:color="000000"/>
              <w:bottom w:val="outset" w:sz="6" w:space="0" w:color="000000"/>
              <w:right w:val="outset" w:sz="6" w:space="0" w:color="000000"/>
            </w:tcBorders>
          </w:tcPr>
          <w:p w14:paraId="11F7F20B" w14:textId="223294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153,98</w:t>
            </w:r>
          </w:p>
        </w:tc>
        <w:tc>
          <w:tcPr>
            <w:tcW w:w="529" w:type="pct"/>
            <w:tcBorders>
              <w:top w:val="outset" w:sz="6" w:space="0" w:color="000000"/>
              <w:left w:val="outset" w:sz="6" w:space="0" w:color="000000"/>
              <w:bottom w:val="outset" w:sz="6" w:space="0" w:color="000000"/>
              <w:right w:val="outset" w:sz="6" w:space="0" w:color="000000"/>
            </w:tcBorders>
          </w:tcPr>
          <w:p w14:paraId="700D560D" w14:textId="291FE9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AAB2A8E" w14:textId="484E2C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CB9C78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2DE9E3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167E7E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A37D5B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B0FC88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8D535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3C2F81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9B448C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58932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512BE2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15965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636507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4ADBB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28B89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B3E99A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80195</w:t>
            </w:r>
          </w:p>
        </w:tc>
        <w:tc>
          <w:tcPr>
            <w:tcW w:w="221" w:type="pct"/>
            <w:tcBorders>
              <w:top w:val="outset" w:sz="6" w:space="0" w:color="000000"/>
              <w:left w:val="outset" w:sz="6" w:space="0" w:color="000000"/>
              <w:bottom w:val="outset" w:sz="6" w:space="0" w:color="000000"/>
              <w:right w:val="outset" w:sz="6" w:space="0" w:color="000000"/>
            </w:tcBorders>
          </w:tcPr>
          <w:p w14:paraId="6B996DD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8189B1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63029918" w14:textId="6E7B653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1.294.573,47</w:t>
            </w:r>
          </w:p>
        </w:tc>
        <w:tc>
          <w:tcPr>
            <w:tcW w:w="529" w:type="pct"/>
            <w:tcBorders>
              <w:top w:val="outset" w:sz="6" w:space="0" w:color="000000"/>
              <w:left w:val="outset" w:sz="6" w:space="0" w:color="000000"/>
              <w:bottom w:val="outset" w:sz="6" w:space="0" w:color="000000"/>
              <w:right w:val="outset" w:sz="6" w:space="0" w:color="000000"/>
            </w:tcBorders>
          </w:tcPr>
          <w:p w14:paraId="75B82287" w14:textId="57813B8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1.292.288,20</w:t>
            </w:r>
          </w:p>
        </w:tc>
        <w:tc>
          <w:tcPr>
            <w:tcW w:w="423" w:type="pct"/>
            <w:tcBorders>
              <w:top w:val="outset" w:sz="6" w:space="0" w:color="000000"/>
              <w:left w:val="outset" w:sz="6" w:space="0" w:color="000000"/>
              <w:bottom w:val="outset" w:sz="6" w:space="0" w:color="000000"/>
              <w:right w:val="outset" w:sz="6" w:space="0" w:color="000000"/>
            </w:tcBorders>
          </w:tcPr>
          <w:p w14:paraId="34119C11" w14:textId="76FAF38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99,82</w:t>
            </w:r>
          </w:p>
        </w:tc>
        <w:tc>
          <w:tcPr>
            <w:tcW w:w="529" w:type="pct"/>
            <w:tcBorders>
              <w:top w:val="outset" w:sz="6" w:space="0" w:color="000000"/>
              <w:left w:val="outset" w:sz="6" w:space="0" w:color="000000"/>
              <w:bottom w:val="outset" w:sz="6" w:space="0" w:color="000000"/>
              <w:right w:val="outset" w:sz="6" w:space="0" w:color="000000"/>
            </w:tcBorders>
          </w:tcPr>
          <w:p w14:paraId="229CF7F1" w14:textId="0C2C9FA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296.176,04</w:t>
            </w:r>
          </w:p>
        </w:tc>
        <w:tc>
          <w:tcPr>
            <w:tcW w:w="530" w:type="pct"/>
            <w:tcBorders>
              <w:top w:val="outset" w:sz="6" w:space="0" w:color="000000"/>
              <w:left w:val="outset" w:sz="6" w:space="0" w:color="000000"/>
              <w:bottom w:val="outset" w:sz="6" w:space="0" w:color="000000"/>
              <w:right w:val="outset" w:sz="6" w:space="0" w:color="000000"/>
            </w:tcBorders>
          </w:tcPr>
          <w:p w14:paraId="7AE0A221" w14:textId="09FFDAD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295.943,88</w:t>
            </w:r>
          </w:p>
        </w:tc>
        <w:tc>
          <w:tcPr>
            <w:tcW w:w="529" w:type="pct"/>
            <w:tcBorders>
              <w:top w:val="outset" w:sz="6" w:space="0" w:color="000000"/>
              <w:left w:val="outset" w:sz="6" w:space="0" w:color="000000"/>
              <w:bottom w:val="outset" w:sz="6" w:space="0" w:color="000000"/>
              <w:right w:val="outset" w:sz="6" w:space="0" w:color="000000"/>
            </w:tcBorders>
          </w:tcPr>
          <w:p w14:paraId="16B8B411" w14:textId="29A4E07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998.397,43</w:t>
            </w:r>
          </w:p>
        </w:tc>
        <w:tc>
          <w:tcPr>
            <w:tcW w:w="509" w:type="pct"/>
            <w:tcBorders>
              <w:top w:val="outset" w:sz="6" w:space="0" w:color="000000"/>
              <w:left w:val="outset" w:sz="6" w:space="0" w:color="000000"/>
              <w:bottom w:val="outset" w:sz="6" w:space="0" w:color="000000"/>
              <w:right w:val="outset" w:sz="6" w:space="0" w:color="000000"/>
            </w:tcBorders>
          </w:tcPr>
          <w:p w14:paraId="46E0AF31" w14:textId="60022D4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996.344,32</w:t>
            </w:r>
          </w:p>
        </w:tc>
      </w:tr>
      <w:tr w:rsidR="005F46E7" w:rsidRPr="00BC54C9" w14:paraId="77B6393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FC092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F8251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B3A9D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3885A4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0FC2B3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512932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4A4258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403DC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38FBD3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C599A8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48905F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0D683F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33F84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C770B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63CD31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3679BC8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osobowe nie zaliczone do wynagrodzeń</w:t>
            </w:r>
          </w:p>
        </w:tc>
        <w:tc>
          <w:tcPr>
            <w:tcW w:w="529" w:type="pct"/>
            <w:tcBorders>
              <w:top w:val="outset" w:sz="6" w:space="0" w:color="000000"/>
              <w:left w:val="outset" w:sz="6" w:space="0" w:color="000000"/>
              <w:bottom w:val="outset" w:sz="6" w:space="0" w:color="000000"/>
              <w:right w:val="outset" w:sz="6" w:space="0" w:color="000000"/>
            </w:tcBorders>
          </w:tcPr>
          <w:p w14:paraId="7742EF05" w14:textId="534C0F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15.000,00</w:t>
            </w:r>
          </w:p>
        </w:tc>
        <w:tc>
          <w:tcPr>
            <w:tcW w:w="529" w:type="pct"/>
            <w:tcBorders>
              <w:top w:val="outset" w:sz="6" w:space="0" w:color="000000"/>
              <w:left w:val="outset" w:sz="6" w:space="0" w:color="000000"/>
              <w:bottom w:val="outset" w:sz="6" w:space="0" w:color="000000"/>
              <w:right w:val="outset" w:sz="6" w:space="0" w:color="000000"/>
            </w:tcBorders>
          </w:tcPr>
          <w:p w14:paraId="5DD87A71" w14:textId="19C386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14.960,00</w:t>
            </w:r>
          </w:p>
        </w:tc>
        <w:tc>
          <w:tcPr>
            <w:tcW w:w="423" w:type="pct"/>
            <w:tcBorders>
              <w:top w:val="outset" w:sz="6" w:space="0" w:color="000000"/>
              <w:left w:val="outset" w:sz="6" w:space="0" w:color="000000"/>
              <w:bottom w:val="outset" w:sz="6" w:space="0" w:color="000000"/>
              <w:right w:val="outset" w:sz="6" w:space="0" w:color="000000"/>
            </w:tcBorders>
          </w:tcPr>
          <w:p w14:paraId="54DE22FB" w14:textId="57EDD6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99,73</w:t>
            </w:r>
          </w:p>
        </w:tc>
        <w:tc>
          <w:tcPr>
            <w:tcW w:w="529" w:type="pct"/>
            <w:tcBorders>
              <w:top w:val="outset" w:sz="6" w:space="0" w:color="000000"/>
              <w:left w:val="outset" w:sz="6" w:space="0" w:color="000000"/>
              <w:bottom w:val="outset" w:sz="6" w:space="0" w:color="000000"/>
              <w:right w:val="outset" w:sz="6" w:space="0" w:color="000000"/>
            </w:tcBorders>
          </w:tcPr>
          <w:p w14:paraId="68F0E088" w14:textId="1166C8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15.000,00</w:t>
            </w:r>
          </w:p>
        </w:tc>
        <w:tc>
          <w:tcPr>
            <w:tcW w:w="530" w:type="pct"/>
            <w:tcBorders>
              <w:top w:val="outset" w:sz="6" w:space="0" w:color="000000"/>
              <w:left w:val="outset" w:sz="6" w:space="0" w:color="000000"/>
              <w:bottom w:val="outset" w:sz="6" w:space="0" w:color="000000"/>
              <w:right w:val="outset" w:sz="6" w:space="0" w:color="000000"/>
            </w:tcBorders>
          </w:tcPr>
          <w:p w14:paraId="7BE2AA14" w14:textId="2F3804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14.960,00</w:t>
            </w:r>
          </w:p>
        </w:tc>
        <w:tc>
          <w:tcPr>
            <w:tcW w:w="529" w:type="pct"/>
            <w:tcBorders>
              <w:top w:val="outset" w:sz="6" w:space="0" w:color="000000"/>
              <w:left w:val="outset" w:sz="6" w:space="0" w:color="000000"/>
              <w:bottom w:val="outset" w:sz="6" w:space="0" w:color="000000"/>
              <w:right w:val="outset" w:sz="6" w:space="0" w:color="000000"/>
            </w:tcBorders>
          </w:tcPr>
          <w:p w14:paraId="41A3B7F4" w14:textId="316017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0D4DAB1" w14:textId="4E69EE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571A78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D1218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200F29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96778EE" w14:textId="3E9647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6196EF6B" w14:textId="66A71F66"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766BB51C" w14:textId="334E34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8.771,50</w:t>
            </w:r>
          </w:p>
        </w:tc>
        <w:tc>
          <w:tcPr>
            <w:tcW w:w="529" w:type="pct"/>
            <w:tcBorders>
              <w:top w:val="outset" w:sz="6" w:space="0" w:color="000000"/>
              <w:left w:val="outset" w:sz="6" w:space="0" w:color="000000"/>
              <w:bottom w:val="outset" w:sz="6" w:space="0" w:color="000000"/>
              <w:right w:val="outset" w:sz="6" w:space="0" w:color="000000"/>
            </w:tcBorders>
          </w:tcPr>
          <w:p w14:paraId="1D0FD9D3" w14:textId="2AE671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8.771,50</w:t>
            </w:r>
          </w:p>
        </w:tc>
        <w:tc>
          <w:tcPr>
            <w:tcW w:w="423" w:type="pct"/>
            <w:tcBorders>
              <w:top w:val="outset" w:sz="6" w:space="0" w:color="000000"/>
              <w:left w:val="outset" w:sz="6" w:space="0" w:color="000000"/>
              <w:bottom w:val="outset" w:sz="6" w:space="0" w:color="000000"/>
              <w:right w:val="outset" w:sz="6" w:space="0" w:color="000000"/>
            </w:tcBorders>
          </w:tcPr>
          <w:p w14:paraId="042447CD" w14:textId="7E6281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EE33645" w14:textId="1304C30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8.771,50</w:t>
            </w:r>
          </w:p>
        </w:tc>
        <w:tc>
          <w:tcPr>
            <w:tcW w:w="530" w:type="pct"/>
            <w:tcBorders>
              <w:top w:val="outset" w:sz="6" w:space="0" w:color="000000"/>
              <w:left w:val="outset" w:sz="6" w:space="0" w:color="000000"/>
              <w:bottom w:val="outset" w:sz="6" w:space="0" w:color="000000"/>
              <w:right w:val="outset" w:sz="6" w:space="0" w:color="000000"/>
            </w:tcBorders>
          </w:tcPr>
          <w:p w14:paraId="6DA5FB1C" w14:textId="38BBDD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8.771,50</w:t>
            </w:r>
          </w:p>
        </w:tc>
        <w:tc>
          <w:tcPr>
            <w:tcW w:w="529" w:type="pct"/>
            <w:tcBorders>
              <w:top w:val="outset" w:sz="6" w:space="0" w:color="000000"/>
              <w:left w:val="outset" w:sz="6" w:space="0" w:color="000000"/>
              <w:bottom w:val="outset" w:sz="6" w:space="0" w:color="000000"/>
              <w:right w:val="outset" w:sz="6" w:space="0" w:color="000000"/>
            </w:tcBorders>
          </w:tcPr>
          <w:p w14:paraId="139F5FBB" w14:textId="50FE4A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283477" w14:textId="466E17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3A0B09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C2778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570444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EF7D6D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4301</w:t>
            </w:r>
          </w:p>
        </w:tc>
        <w:tc>
          <w:tcPr>
            <w:tcW w:w="749" w:type="pct"/>
            <w:tcBorders>
              <w:top w:val="outset" w:sz="6" w:space="0" w:color="000000"/>
              <w:left w:val="outset" w:sz="6" w:space="0" w:color="000000"/>
              <w:bottom w:val="outset" w:sz="6" w:space="0" w:color="000000"/>
              <w:right w:val="outset" w:sz="6" w:space="0" w:color="000000"/>
            </w:tcBorders>
            <w:hideMark/>
          </w:tcPr>
          <w:p w14:paraId="14F9024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2FD8CB96" w14:textId="25249B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124.204,54</w:t>
            </w:r>
          </w:p>
        </w:tc>
        <w:tc>
          <w:tcPr>
            <w:tcW w:w="529" w:type="pct"/>
            <w:tcBorders>
              <w:top w:val="outset" w:sz="6" w:space="0" w:color="000000"/>
              <w:left w:val="outset" w:sz="6" w:space="0" w:color="000000"/>
              <w:bottom w:val="outset" w:sz="6" w:space="0" w:color="000000"/>
              <w:right w:val="outset" w:sz="6" w:space="0" w:color="000000"/>
            </w:tcBorders>
          </w:tcPr>
          <w:p w14:paraId="2B070E03" w14:textId="09A76B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124.204,54</w:t>
            </w:r>
          </w:p>
        </w:tc>
        <w:tc>
          <w:tcPr>
            <w:tcW w:w="423" w:type="pct"/>
            <w:tcBorders>
              <w:top w:val="outset" w:sz="6" w:space="0" w:color="000000"/>
              <w:left w:val="outset" w:sz="6" w:space="0" w:color="000000"/>
              <w:bottom w:val="outset" w:sz="6" w:space="0" w:color="000000"/>
              <w:right w:val="outset" w:sz="6" w:space="0" w:color="000000"/>
            </w:tcBorders>
          </w:tcPr>
          <w:p w14:paraId="48B15EBC" w14:textId="0A8771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78C1D60" w14:textId="1A26D9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124.204,54</w:t>
            </w:r>
          </w:p>
        </w:tc>
        <w:tc>
          <w:tcPr>
            <w:tcW w:w="530" w:type="pct"/>
            <w:tcBorders>
              <w:top w:val="outset" w:sz="6" w:space="0" w:color="000000"/>
              <w:left w:val="outset" w:sz="6" w:space="0" w:color="000000"/>
              <w:bottom w:val="outset" w:sz="6" w:space="0" w:color="000000"/>
              <w:right w:val="outset" w:sz="6" w:space="0" w:color="000000"/>
            </w:tcBorders>
          </w:tcPr>
          <w:p w14:paraId="354FC5DD" w14:textId="5F6A32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124.204,54</w:t>
            </w:r>
          </w:p>
        </w:tc>
        <w:tc>
          <w:tcPr>
            <w:tcW w:w="529" w:type="pct"/>
            <w:tcBorders>
              <w:top w:val="outset" w:sz="6" w:space="0" w:color="000000"/>
              <w:left w:val="outset" w:sz="6" w:space="0" w:color="000000"/>
              <w:bottom w:val="outset" w:sz="6" w:space="0" w:color="000000"/>
              <w:right w:val="outset" w:sz="6" w:space="0" w:color="000000"/>
            </w:tcBorders>
          </w:tcPr>
          <w:p w14:paraId="50668EE5" w14:textId="088C12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984B858" w14:textId="00C135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076596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513C0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D78A31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815C5A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164C944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12E11DE5" w14:textId="3D2C0D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148.200,00</w:t>
            </w:r>
          </w:p>
        </w:tc>
        <w:tc>
          <w:tcPr>
            <w:tcW w:w="529" w:type="pct"/>
            <w:tcBorders>
              <w:top w:val="outset" w:sz="6" w:space="0" w:color="000000"/>
              <w:left w:val="outset" w:sz="6" w:space="0" w:color="000000"/>
              <w:bottom w:val="outset" w:sz="6" w:space="0" w:color="000000"/>
              <w:right w:val="outset" w:sz="6" w:space="0" w:color="000000"/>
            </w:tcBorders>
          </w:tcPr>
          <w:p w14:paraId="61449336" w14:textId="241461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148.007,84</w:t>
            </w:r>
          </w:p>
        </w:tc>
        <w:tc>
          <w:tcPr>
            <w:tcW w:w="423" w:type="pct"/>
            <w:tcBorders>
              <w:top w:val="outset" w:sz="6" w:space="0" w:color="000000"/>
              <w:left w:val="outset" w:sz="6" w:space="0" w:color="000000"/>
              <w:bottom w:val="outset" w:sz="6" w:space="0" w:color="000000"/>
              <w:right w:val="outset" w:sz="6" w:space="0" w:color="000000"/>
            </w:tcBorders>
          </w:tcPr>
          <w:p w14:paraId="1ED0613A" w14:textId="081B92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99,87</w:t>
            </w:r>
          </w:p>
        </w:tc>
        <w:tc>
          <w:tcPr>
            <w:tcW w:w="529" w:type="pct"/>
            <w:tcBorders>
              <w:top w:val="outset" w:sz="6" w:space="0" w:color="000000"/>
              <w:left w:val="outset" w:sz="6" w:space="0" w:color="000000"/>
              <w:bottom w:val="outset" w:sz="6" w:space="0" w:color="000000"/>
              <w:right w:val="outset" w:sz="6" w:space="0" w:color="000000"/>
            </w:tcBorders>
          </w:tcPr>
          <w:p w14:paraId="3B2EA30C" w14:textId="082579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148.200,00</w:t>
            </w:r>
          </w:p>
        </w:tc>
        <w:tc>
          <w:tcPr>
            <w:tcW w:w="530" w:type="pct"/>
            <w:tcBorders>
              <w:top w:val="outset" w:sz="6" w:space="0" w:color="000000"/>
              <w:left w:val="outset" w:sz="6" w:space="0" w:color="000000"/>
              <w:bottom w:val="outset" w:sz="6" w:space="0" w:color="000000"/>
              <w:right w:val="outset" w:sz="6" w:space="0" w:color="000000"/>
            </w:tcBorders>
          </w:tcPr>
          <w:p w14:paraId="0731C6F3" w14:textId="20BC68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148.007,84</w:t>
            </w:r>
          </w:p>
        </w:tc>
        <w:tc>
          <w:tcPr>
            <w:tcW w:w="529" w:type="pct"/>
            <w:tcBorders>
              <w:top w:val="outset" w:sz="6" w:space="0" w:color="000000"/>
              <w:left w:val="outset" w:sz="6" w:space="0" w:color="000000"/>
              <w:bottom w:val="outset" w:sz="6" w:space="0" w:color="000000"/>
              <w:right w:val="outset" w:sz="6" w:space="0" w:color="000000"/>
            </w:tcBorders>
          </w:tcPr>
          <w:p w14:paraId="1BAA059D" w14:textId="0F301A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A60763" w14:textId="4369BD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5E5B3B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5B9B3E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38917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530900B" w14:textId="6908A6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tcPr>
          <w:p w14:paraId="3312B05E" w14:textId="6BCDDE0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6F04CCBA" w14:textId="60804D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25.900,00</w:t>
            </w:r>
          </w:p>
        </w:tc>
        <w:tc>
          <w:tcPr>
            <w:tcW w:w="529" w:type="pct"/>
            <w:tcBorders>
              <w:top w:val="outset" w:sz="6" w:space="0" w:color="000000"/>
              <w:left w:val="outset" w:sz="6" w:space="0" w:color="000000"/>
              <w:bottom w:val="outset" w:sz="6" w:space="0" w:color="000000"/>
              <w:right w:val="outset" w:sz="6" w:space="0" w:color="000000"/>
            </w:tcBorders>
          </w:tcPr>
          <w:p w14:paraId="262EFFD2" w14:textId="0CD935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23.846,89</w:t>
            </w:r>
          </w:p>
        </w:tc>
        <w:tc>
          <w:tcPr>
            <w:tcW w:w="423" w:type="pct"/>
            <w:tcBorders>
              <w:top w:val="outset" w:sz="6" w:space="0" w:color="000000"/>
              <w:left w:val="outset" w:sz="6" w:space="0" w:color="000000"/>
              <w:bottom w:val="outset" w:sz="6" w:space="0" w:color="000000"/>
              <w:right w:val="outset" w:sz="6" w:space="0" w:color="000000"/>
            </w:tcBorders>
          </w:tcPr>
          <w:p w14:paraId="7418E5B1" w14:textId="7E397C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92,07</w:t>
            </w:r>
          </w:p>
        </w:tc>
        <w:tc>
          <w:tcPr>
            <w:tcW w:w="529" w:type="pct"/>
            <w:tcBorders>
              <w:top w:val="outset" w:sz="6" w:space="0" w:color="000000"/>
              <w:left w:val="outset" w:sz="6" w:space="0" w:color="000000"/>
              <w:bottom w:val="outset" w:sz="6" w:space="0" w:color="000000"/>
              <w:right w:val="outset" w:sz="6" w:space="0" w:color="000000"/>
            </w:tcBorders>
          </w:tcPr>
          <w:p w14:paraId="7A309F4C" w14:textId="7A07F9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365C2B4F" w14:textId="1EEAFD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08F6438E" w14:textId="24AF9E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25.900,00</w:t>
            </w:r>
          </w:p>
        </w:tc>
        <w:tc>
          <w:tcPr>
            <w:tcW w:w="509" w:type="pct"/>
            <w:tcBorders>
              <w:top w:val="outset" w:sz="6" w:space="0" w:color="000000"/>
              <w:left w:val="outset" w:sz="6" w:space="0" w:color="000000"/>
              <w:bottom w:val="outset" w:sz="6" w:space="0" w:color="000000"/>
              <w:right w:val="outset" w:sz="6" w:space="0" w:color="000000"/>
            </w:tcBorders>
          </w:tcPr>
          <w:p w14:paraId="6A8A477F" w14:textId="006B62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23.846,89</w:t>
            </w:r>
          </w:p>
        </w:tc>
      </w:tr>
      <w:tr w:rsidR="005F46E7" w:rsidRPr="00BC54C9" w14:paraId="34A1356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4ABA36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A8A29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B71BA6A" w14:textId="096DB3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749" w:type="pct"/>
            <w:tcBorders>
              <w:top w:val="outset" w:sz="6" w:space="0" w:color="000000"/>
              <w:left w:val="outset" w:sz="6" w:space="0" w:color="000000"/>
              <w:bottom w:val="outset" w:sz="6" w:space="0" w:color="000000"/>
              <w:right w:val="outset" w:sz="6" w:space="0" w:color="000000"/>
            </w:tcBorders>
          </w:tcPr>
          <w:p w14:paraId="05096C9F" w14:textId="50950F62"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poniesione ze środków Rządowego Funduszu Polski Ład: Program Inwestycji Strategicznych na realizację zadań inwestycyjnych</w:t>
            </w:r>
          </w:p>
        </w:tc>
        <w:tc>
          <w:tcPr>
            <w:tcW w:w="529" w:type="pct"/>
            <w:tcBorders>
              <w:top w:val="outset" w:sz="6" w:space="0" w:color="000000"/>
              <w:left w:val="outset" w:sz="6" w:space="0" w:color="000000"/>
              <w:bottom w:val="outset" w:sz="6" w:space="0" w:color="000000"/>
              <w:right w:val="outset" w:sz="6" w:space="0" w:color="000000"/>
            </w:tcBorders>
          </w:tcPr>
          <w:p w14:paraId="5598C9D5" w14:textId="402EAE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c>
          <w:tcPr>
            <w:tcW w:w="529" w:type="pct"/>
            <w:tcBorders>
              <w:top w:val="outset" w:sz="6" w:space="0" w:color="000000"/>
              <w:left w:val="outset" w:sz="6" w:space="0" w:color="000000"/>
              <w:bottom w:val="outset" w:sz="6" w:space="0" w:color="000000"/>
              <w:right w:val="outset" w:sz="6" w:space="0" w:color="000000"/>
            </w:tcBorders>
          </w:tcPr>
          <w:p w14:paraId="6183C173" w14:textId="132A4A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c>
          <w:tcPr>
            <w:tcW w:w="423" w:type="pct"/>
            <w:tcBorders>
              <w:top w:val="outset" w:sz="6" w:space="0" w:color="000000"/>
              <w:left w:val="outset" w:sz="6" w:space="0" w:color="000000"/>
              <w:bottom w:val="outset" w:sz="6" w:space="0" w:color="000000"/>
              <w:right w:val="outset" w:sz="6" w:space="0" w:color="000000"/>
            </w:tcBorders>
          </w:tcPr>
          <w:p w14:paraId="16A14726" w14:textId="7492D5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43345A3" w14:textId="38199D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7E0346F7" w14:textId="49CECE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EC6803E" w14:textId="32BF98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c>
          <w:tcPr>
            <w:tcW w:w="509" w:type="pct"/>
            <w:tcBorders>
              <w:top w:val="outset" w:sz="6" w:space="0" w:color="000000"/>
              <w:left w:val="outset" w:sz="6" w:space="0" w:color="000000"/>
              <w:bottom w:val="outset" w:sz="6" w:space="0" w:color="000000"/>
              <w:right w:val="outset" w:sz="6" w:space="0" w:color="000000"/>
            </w:tcBorders>
          </w:tcPr>
          <w:p w14:paraId="0032B6F3" w14:textId="7B4BFE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972.497,43</w:t>
            </w:r>
          </w:p>
        </w:tc>
      </w:tr>
      <w:tr w:rsidR="005F46E7" w:rsidRPr="00BC54C9" w14:paraId="64CDBA7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74F8DB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1FD920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D7245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39A716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FE4F8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53E656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5C42AE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AFCD7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06B3D4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1BADB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9E3D77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E44511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4378011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851</w:t>
            </w:r>
          </w:p>
        </w:tc>
        <w:tc>
          <w:tcPr>
            <w:tcW w:w="276" w:type="pct"/>
            <w:tcBorders>
              <w:top w:val="outset" w:sz="6" w:space="0" w:color="000000"/>
              <w:left w:val="outset" w:sz="6" w:space="0" w:color="000000"/>
              <w:bottom w:val="outset" w:sz="6" w:space="0" w:color="000000"/>
              <w:right w:val="outset" w:sz="6" w:space="0" w:color="000000"/>
            </w:tcBorders>
          </w:tcPr>
          <w:p w14:paraId="6DCF75B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AE513C7"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13488A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Ochrona zdrowia</w:t>
            </w:r>
          </w:p>
        </w:tc>
        <w:tc>
          <w:tcPr>
            <w:tcW w:w="529" w:type="pct"/>
            <w:tcBorders>
              <w:top w:val="outset" w:sz="6" w:space="0" w:color="000000"/>
              <w:left w:val="outset" w:sz="6" w:space="0" w:color="000000"/>
              <w:bottom w:val="outset" w:sz="6" w:space="0" w:color="000000"/>
              <w:right w:val="outset" w:sz="6" w:space="0" w:color="000000"/>
            </w:tcBorders>
          </w:tcPr>
          <w:p w14:paraId="676AE320" w14:textId="2B65ECED"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175.192,48</w:t>
            </w:r>
          </w:p>
        </w:tc>
        <w:tc>
          <w:tcPr>
            <w:tcW w:w="529" w:type="pct"/>
            <w:tcBorders>
              <w:top w:val="outset" w:sz="6" w:space="0" w:color="000000"/>
              <w:left w:val="outset" w:sz="6" w:space="0" w:color="000000"/>
              <w:bottom w:val="outset" w:sz="6" w:space="0" w:color="000000"/>
              <w:right w:val="outset" w:sz="6" w:space="0" w:color="000000"/>
            </w:tcBorders>
          </w:tcPr>
          <w:p w14:paraId="0A9843E1" w14:textId="1C768860"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166.927,44</w:t>
            </w:r>
          </w:p>
        </w:tc>
        <w:tc>
          <w:tcPr>
            <w:tcW w:w="423" w:type="pct"/>
            <w:tcBorders>
              <w:top w:val="outset" w:sz="6" w:space="0" w:color="000000"/>
              <w:left w:val="outset" w:sz="6" w:space="0" w:color="000000"/>
              <w:bottom w:val="outset" w:sz="6" w:space="0" w:color="000000"/>
              <w:right w:val="outset" w:sz="6" w:space="0" w:color="000000"/>
            </w:tcBorders>
          </w:tcPr>
          <w:p w14:paraId="0E70CEE1" w14:textId="23273782"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95,28</w:t>
            </w:r>
          </w:p>
        </w:tc>
        <w:tc>
          <w:tcPr>
            <w:tcW w:w="529" w:type="pct"/>
            <w:tcBorders>
              <w:top w:val="outset" w:sz="6" w:space="0" w:color="000000"/>
              <w:left w:val="outset" w:sz="6" w:space="0" w:color="000000"/>
              <w:bottom w:val="outset" w:sz="6" w:space="0" w:color="000000"/>
              <w:right w:val="outset" w:sz="6" w:space="0" w:color="000000"/>
            </w:tcBorders>
          </w:tcPr>
          <w:p w14:paraId="18BD53CD" w14:textId="1163290B"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165.192,48</w:t>
            </w:r>
          </w:p>
        </w:tc>
        <w:tc>
          <w:tcPr>
            <w:tcW w:w="530" w:type="pct"/>
            <w:tcBorders>
              <w:top w:val="outset" w:sz="6" w:space="0" w:color="000000"/>
              <w:left w:val="outset" w:sz="6" w:space="0" w:color="000000"/>
              <w:bottom w:val="outset" w:sz="6" w:space="0" w:color="000000"/>
              <w:right w:val="outset" w:sz="6" w:space="0" w:color="000000"/>
            </w:tcBorders>
          </w:tcPr>
          <w:p w14:paraId="32448C95" w14:textId="7A2F25C8"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156.927,44</w:t>
            </w:r>
          </w:p>
        </w:tc>
        <w:tc>
          <w:tcPr>
            <w:tcW w:w="529" w:type="pct"/>
            <w:tcBorders>
              <w:top w:val="outset" w:sz="6" w:space="0" w:color="000000"/>
              <w:left w:val="outset" w:sz="6" w:space="0" w:color="000000"/>
              <w:bottom w:val="outset" w:sz="6" w:space="0" w:color="000000"/>
              <w:right w:val="outset" w:sz="6" w:space="0" w:color="000000"/>
            </w:tcBorders>
          </w:tcPr>
          <w:p w14:paraId="0AD1F0F2" w14:textId="5ADB4F5C"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10.000,00</w:t>
            </w:r>
          </w:p>
        </w:tc>
        <w:tc>
          <w:tcPr>
            <w:tcW w:w="509" w:type="pct"/>
            <w:tcBorders>
              <w:top w:val="outset" w:sz="6" w:space="0" w:color="000000"/>
              <w:left w:val="outset" w:sz="6" w:space="0" w:color="000000"/>
              <w:bottom w:val="outset" w:sz="6" w:space="0" w:color="000000"/>
              <w:right w:val="outset" w:sz="6" w:space="0" w:color="000000"/>
            </w:tcBorders>
          </w:tcPr>
          <w:p w14:paraId="33152BF6" w14:textId="2A805224"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10.000,00</w:t>
            </w:r>
          </w:p>
        </w:tc>
      </w:tr>
      <w:tr w:rsidR="005F46E7" w:rsidRPr="00BC54C9" w14:paraId="1696EF8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DE889B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CF83CE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A4604D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B34CDE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CAEA6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A9078E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37BABF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81A98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B50943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53512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05D4E7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005656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4785F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EA89BB" w14:textId="0084E37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85111</w:t>
            </w:r>
          </w:p>
        </w:tc>
        <w:tc>
          <w:tcPr>
            <w:tcW w:w="221" w:type="pct"/>
            <w:tcBorders>
              <w:top w:val="outset" w:sz="6" w:space="0" w:color="000000"/>
              <w:left w:val="outset" w:sz="6" w:space="0" w:color="000000"/>
              <w:bottom w:val="outset" w:sz="6" w:space="0" w:color="000000"/>
              <w:right w:val="outset" w:sz="6" w:space="0" w:color="000000"/>
            </w:tcBorders>
          </w:tcPr>
          <w:p w14:paraId="4BB2853A"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AADE80D" w14:textId="721D93B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Szpitale ogólne</w:t>
            </w:r>
          </w:p>
        </w:tc>
        <w:tc>
          <w:tcPr>
            <w:tcW w:w="529" w:type="pct"/>
            <w:tcBorders>
              <w:top w:val="outset" w:sz="6" w:space="0" w:color="000000"/>
              <w:left w:val="outset" w:sz="6" w:space="0" w:color="000000"/>
              <w:bottom w:val="outset" w:sz="6" w:space="0" w:color="000000"/>
              <w:right w:val="outset" w:sz="6" w:space="0" w:color="000000"/>
            </w:tcBorders>
          </w:tcPr>
          <w:p w14:paraId="1CABF65E" w14:textId="6AC1B43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0C173E1B" w14:textId="242B50D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10.000,00</w:t>
            </w:r>
          </w:p>
        </w:tc>
        <w:tc>
          <w:tcPr>
            <w:tcW w:w="423" w:type="pct"/>
            <w:tcBorders>
              <w:top w:val="outset" w:sz="6" w:space="0" w:color="000000"/>
              <w:left w:val="outset" w:sz="6" w:space="0" w:color="000000"/>
              <w:bottom w:val="outset" w:sz="6" w:space="0" w:color="000000"/>
              <w:right w:val="outset" w:sz="6" w:space="0" w:color="000000"/>
            </w:tcBorders>
          </w:tcPr>
          <w:p w14:paraId="72B64FFF" w14:textId="2CC8033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727E0B2" w14:textId="3B2B7A0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2FE3FEA2" w14:textId="0DF6081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58AC4AE4" w14:textId="77F8433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10.000,00</w:t>
            </w:r>
          </w:p>
        </w:tc>
        <w:tc>
          <w:tcPr>
            <w:tcW w:w="509" w:type="pct"/>
            <w:tcBorders>
              <w:top w:val="outset" w:sz="6" w:space="0" w:color="000000"/>
              <w:left w:val="outset" w:sz="6" w:space="0" w:color="000000"/>
              <w:bottom w:val="outset" w:sz="6" w:space="0" w:color="000000"/>
              <w:right w:val="outset" w:sz="6" w:space="0" w:color="000000"/>
            </w:tcBorders>
          </w:tcPr>
          <w:p w14:paraId="64C1F5F3" w14:textId="0A389E9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10.000,00</w:t>
            </w:r>
          </w:p>
        </w:tc>
      </w:tr>
      <w:tr w:rsidR="005F46E7" w:rsidRPr="00BC54C9" w14:paraId="4555C9B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876A63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D47FB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33D46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069A16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62E39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C1B72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59D105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88AF0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7AF55B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7833D6"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A69510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0DDB5C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BF5A4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DF6746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2DBCEB6" w14:textId="34715E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6220</w:t>
            </w:r>
          </w:p>
        </w:tc>
        <w:tc>
          <w:tcPr>
            <w:tcW w:w="749" w:type="pct"/>
            <w:tcBorders>
              <w:top w:val="outset" w:sz="6" w:space="0" w:color="000000"/>
              <w:left w:val="outset" w:sz="6" w:space="0" w:color="000000"/>
              <w:bottom w:val="outset" w:sz="6" w:space="0" w:color="000000"/>
              <w:right w:val="outset" w:sz="6" w:space="0" w:color="000000"/>
            </w:tcBorders>
          </w:tcPr>
          <w:p w14:paraId="6595E060" w14:textId="02BDDF0D"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celowa z budżetu na finansowanie lub dofinansowanie kosztów realizacji inwestycji i zakupów inwestycyjnych innych jednostek sektora finansów publicznych </w:t>
            </w:r>
          </w:p>
        </w:tc>
        <w:tc>
          <w:tcPr>
            <w:tcW w:w="529" w:type="pct"/>
            <w:tcBorders>
              <w:top w:val="outset" w:sz="6" w:space="0" w:color="000000"/>
              <w:left w:val="outset" w:sz="6" w:space="0" w:color="000000"/>
              <w:bottom w:val="outset" w:sz="6" w:space="0" w:color="000000"/>
              <w:right w:val="outset" w:sz="6" w:space="0" w:color="000000"/>
            </w:tcBorders>
          </w:tcPr>
          <w:p w14:paraId="41CDAEEC" w14:textId="23E348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0ABC6ABB" w14:textId="4E5177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423" w:type="pct"/>
            <w:tcBorders>
              <w:top w:val="outset" w:sz="6" w:space="0" w:color="000000"/>
              <w:left w:val="outset" w:sz="6" w:space="0" w:color="000000"/>
              <w:bottom w:val="outset" w:sz="6" w:space="0" w:color="000000"/>
              <w:right w:val="outset" w:sz="6" w:space="0" w:color="000000"/>
            </w:tcBorders>
          </w:tcPr>
          <w:p w14:paraId="795736FC" w14:textId="5CB1FD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1E56473" w14:textId="32A0F2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784B4FD7" w14:textId="638EC4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7C42D08E" w14:textId="392873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09" w:type="pct"/>
            <w:tcBorders>
              <w:top w:val="outset" w:sz="6" w:space="0" w:color="000000"/>
              <w:left w:val="outset" w:sz="6" w:space="0" w:color="000000"/>
              <w:bottom w:val="outset" w:sz="6" w:space="0" w:color="000000"/>
              <w:right w:val="outset" w:sz="6" w:space="0" w:color="000000"/>
            </w:tcBorders>
          </w:tcPr>
          <w:p w14:paraId="2A47D5B1" w14:textId="5FED5A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r>
      <w:tr w:rsidR="005F46E7" w:rsidRPr="00BC54C9" w14:paraId="47AB30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416C4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5E34F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C60A54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2B2207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933BA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63929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BFC7CE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05149D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98BA53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D4DE11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FC1C4E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521495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770343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690C55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85153</w:t>
            </w:r>
          </w:p>
        </w:tc>
        <w:tc>
          <w:tcPr>
            <w:tcW w:w="221" w:type="pct"/>
            <w:tcBorders>
              <w:top w:val="outset" w:sz="6" w:space="0" w:color="000000"/>
              <w:left w:val="outset" w:sz="6" w:space="0" w:color="000000"/>
              <w:bottom w:val="outset" w:sz="6" w:space="0" w:color="000000"/>
              <w:right w:val="outset" w:sz="6" w:space="0" w:color="000000"/>
            </w:tcBorders>
          </w:tcPr>
          <w:p w14:paraId="5AF0252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9CD1A2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Zwalczanie narkomanii</w:t>
            </w:r>
          </w:p>
        </w:tc>
        <w:tc>
          <w:tcPr>
            <w:tcW w:w="529" w:type="pct"/>
            <w:tcBorders>
              <w:top w:val="outset" w:sz="6" w:space="0" w:color="000000"/>
              <w:left w:val="outset" w:sz="6" w:space="0" w:color="000000"/>
              <w:bottom w:val="outset" w:sz="6" w:space="0" w:color="000000"/>
              <w:right w:val="outset" w:sz="6" w:space="0" w:color="000000"/>
            </w:tcBorders>
          </w:tcPr>
          <w:p w14:paraId="5C707E90" w14:textId="5E06F26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62B44FF3" w14:textId="4B8F32C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w:t>
            </w:r>
          </w:p>
        </w:tc>
        <w:tc>
          <w:tcPr>
            <w:tcW w:w="423" w:type="pct"/>
            <w:tcBorders>
              <w:top w:val="outset" w:sz="6" w:space="0" w:color="000000"/>
              <w:left w:val="outset" w:sz="6" w:space="0" w:color="000000"/>
              <w:bottom w:val="outset" w:sz="6" w:space="0" w:color="000000"/>
              <w:right w:val="outset" w:sz="6" w:space="0" w:color="000000"/>
            </w:tcBorders>
          </w:tcPr>
          <w:p w14:paraId="3A6BFDDC" w14:textId="4F9B43A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BF6BFEE" w14:textId="65D7EF4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w:t>
            </w:r>
          </w:p>
        </w:tc>
        <w:tc>
          <w:tcPr>
            <w:tcW w:w="530" w:type="pct"/>
            <w:tcBorders>
              <w:top w:val="outset" w:sz="6" w:space="0" w:color="000000"/>
              <w:left w:val="outset" w:sz="6" w:space="0" w:color="000000"/>
              <w:bottom w:val="outset" w:sz="6" w:space="0" w:color="000000"/>
              <w:right w:val="outset" w:sz="6" w:space="0" w:color="000000"/>
            </w:tcBorders>
          </w:tcPr>
          <w:p w14:paraId="242DF397" w14:textId="28030F1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11E6B170" w14:textId="771E579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A31D766" w14:textId="6212CF8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5BC4D18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908181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907FF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089481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D9FB11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5A6AB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BBFB3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3A2456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34E408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C0DBA3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5AE3EB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8A84DF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9F974F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8A61F9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817135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84DB38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57ECB0A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2E4217D7" w14:textId="014620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389961C8" w14:textId="0750C7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423" w:type="pct"/>
            <w:tcBorders>
              <w:top w:val="outset" w:sz="6" w:space="0" w:color="000000"/>
              <w:left w:val="outset" w:sz="6" w:space="0" w:color="000000"/>
              <w:bottom w:val="outset" w:sz="6" w:space="0" w:color="000000"/>
              <w:right w:val="outset" w:sz="6" w:space="0" w:color="000000"/>
            </w:tcBorders>
          </w:tcPr>
          <w:p w14:paraId="6F4904DA" w14:textId="194CBE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F4C1F2C" w14:textId="1865F9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30" w:type="pct"/>
            <w:tcBorders>
              <w:top w:val="outset" w:sz="6" w:space="0" w:color="000000"/>
              <w:left w:val="outset" w:sz="6" w:space="0" w:color="000000"/>
              <w:bottom w:val="outset" w:sz="6" w:space="0" w:color="000000"/>
              <w:right w:val="outset" w:sz="6" w:space="0" w:color="000000"/>
            </w:tcBorders>
          </w:tcPr>
          <w:p w14:paraId="0654BE1E" w14:textId="1B2887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7C0E4449" w14:textId="06B198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A5E97FC" w14:textId="6632B5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6A4C57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208059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8CB22A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3FC843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968B98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A316F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B4B2C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73C881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3CB7F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C6B272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5C9A62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3F8461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BC6D97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A38C84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F68991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85154</w:t>
            </w:r>
          </w:p>
        </w:tc>
        <w:tc>
          <w:tcPr>
            <w:tcW w:w="221" w:type="pct"/>
            <w:tcBorders>
              <w:top w:val="outset" w:sz="6" w:space="0" w:color="000000"/>
              <w:left w:val="outset" w:sz="6" w:space="0" w:color="000000"/>
              <w:bottom w:val="outset" w:sz="6" w:space="0" w:color="000000"/>
              <w:right w:val="outset" w:sz="6" w:space="0" w:color="000000"/>
            </w:tcBorders>
          </w:tcPr>
          <w:p w14:paraId="6AC6223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E1C1CA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Przeciwdziałanie alkoholizmowi</w:t>
            </w:r>
          </w:p>
        </w:tc>
        <w:tc>
          <w:tcPr>
            <w:tcW w:w="529" w:type="pct"/>
            <w:tcBorders>
              <w:top w:val="outset" w:sz="6" w:space="0" w:color="000000"/>
              <w:left w:val="outset" w:sz="6" w:space="0" w:color="000000"/>
              <w:bottom w:val="outset" w:sz="6" w:space="0" w:color="000000"/>
              <w:right w:val="outset" w:sz="6" w:space="0" w:color="000000"/>
            </w:tcBorders>
          </w:tcPr>
          <w:p w14:paraId="2784302D" w14:textId="263D9F1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164.192,48</w:t>
            </w:r>
          </w:p>
        </w:tc>
        <w:tc>
          <w:tcPr>
            <w:tcW w:w="529" w:type="pct"/>
            <w:tcBorders>
              <w:top w:val="outset" w:sz="6" w:space="0" w:color="000000"/>
              <w:left w:val="outset" w:sz="6" w:space="0" w:color="000000"/>
              <w:bottom w:val="outset" w:sz="6" w:space="0" w:color="000000"/>
              <w:right w:val="outset" w:sz="6" w:space="0" w:color="000000"/>
            </w:tcBorders>
          </w:tcPr>
          <w:p w14:paraId="1538EB58" w14:textId="39131E5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155.927,44</w:t>
            </w:r>
          </w:p>
        </w:tc>
        <w:tc>
          <w:tcPr>
            <w:tcW w:w="423" w:type="pct"/>
            <w:tcBorders>
              <w:top w:val="outset" w:sz="6" w:space="0" w:color="000000"/>
              <w:left w:val="outset" w:sz="6" w:space="0" w:color="000000"/>
              <w:bottom w:val="outset" w:sz="6" w:space="0" w:color="000000"/>
              <w:right w:val="outset" w:sz="6" w:space="0" w:color="000000"/>
            </w:tcBorders>
          </w:tcPr>
          <w:p w14:paraId="43A93CE6" w14:textId="17E7AEA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94,97</w:t>
            </w:r>
          </w:p>
        </w:tc>
        <w:tc>
          <w:tcPr>
            <w:tcW w:w="529" w:type="pct"/>
            <w:tcBorders>
              <w:top w:val="outset" w:sz="6" w:space="0" w:color="000000"/>
              <w:left w:val="outset" w:sz="6" w:space="0" w:color="000000"/>
              <w:bottom w:val="outset" w:sz="6" w:space="0" w:color="000000"/>
              <w:right w:val="outset" w:sz="6" w:space="0" w:color="000000"/>
            </w:tcBorders>
          </w:tcPr>
          <w:p w14:paraId="4E922AA8" w14:textId="32D5015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164.192,48</w:t>
            </w:r>
          </w:p>
        </w:tc>
        <w:tc>
          <w:tcPr>
            <w:tcW w:w="530" w:type="pct"/>
            <w:tcBorders>
              <w:top w:val="outset" w:sz="6" w:space="0" w:color="000000"/>
              <w:left w:val="outset" w:sz="6" w:space="0" w:color="000000"/>
              <w:bottom w:val="outset" w:sz="6" w:space="0" w:color="000000"/>
              <w:right w:val="outset" w:sz="6" w:space="0" w:color="000000"/>
            </w:tcBorders>
          </w:tcPr>
          <w:p w14:paraId="587B4679" w14:textId="30A0FBA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155.927,44</w:t>
            </w:r>
          </w:p>
        </w:tc>
        <w:tc>
          <w:tcPr>
            <w:tcW w:w="529" w:type="pct"/>
            <w:tcBorders>
              <w:top w:val="outset" w:sz="6" w:space="0" w:color="000000"/>
              <w:left w:val="outset" w:sz="6" w:space="0" w:color="000000"/>
              <w:bottom w:val="outset" w:sz="6" w:space="0" w:color="000000"/>
              <w:right w:val="outset" w:sz="6" w:space="0" w:color="000000"/>
            </w:tcBorders>
          </w:tcPr>
          <w:p w14:paraId="0C4B68D3" w14:textId="4276E42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012A76" w14:textId="661C81D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3C3A053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9199F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ACBD28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85830F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A5AC53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4C171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1E6D7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35B9E6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CD93D5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512537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18226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7EC385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6BC17A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8E633C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25DCA6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32B0BE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5574EDD1"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01D454A7" w14:textId="1D37EA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29" w:type="pct"/>
            <w:tcBorders>
              <w:top w:val="outset" w:sz="6" w:space="0" w:color="000000"/>
              <w:left w:val="outset" w:sz="6" w:space="0" w:color="000000"/>
              <w:bottom w:val="outset" w:sz="6" w:space="0" w:color="000000"/>
              <w:right w:val="outset" w:sz="6" w:space="0" w:color="000000"/>
            </w:tcBorders>
          </w:tcPr>
          <w:p w14:paraId="49C04975" w14:textId="73D86E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4.106,61</w:t>
            </w:r>
          </w:p>
        </w:tc>
        <w:tc>
          <w:tcPr>
            <w:tcW w:w="423" w:type="pct"/>
            <w:tcBorders>
              <w:top w:val="outset" w:sz="6" w:space="0" w:color="000000"/>
              <w:left w:val="outset" w:sz="6" w:space="0" w:color="000000"/>
              <w:bottom w:val="outset" w:sz="6" w:space="0" w:color="000000"/>
              <w:right w:val="outset" w:sz="6" w:space="0" w:color="000000"/>
            </w:tcBorders>
          </w:tcPr>
          <w:p w14:paraId="70CEEF96" w14:textId="6A59DF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82,13</w:t>
            </w:r>
          </w:p>
        </w:tc>
        <w:tc>
          <w:tcPr>
            <w:tcW w:w="529" w:type="pct"/>
            <w:tcBorders>
              <w:top w:val="outset" w:sz="6" w:space="0" w:color="000000"/>
              <w:left w:val="outset" w:sz="6" w:space="0" w:color="000000"/>
              <w:bottom w:val="outset" w:sz="6" w:space="0" w:color="000000"/>
              <w:right w:val="outset" w:sz="6" w:space="0" w:color="000000"/>
            </w:tcBorders>
          </w:tcPr>
          <w:p w14:paraId="4DCA356B" w14:textId="2AE35D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30" w:type="pct"/>
            <w:tcBorders>
              <w:top w:val="outset" w:sz="6" w:space="0" w:color="000000"/>
              <w:left w:val="outset" w:sz="6" w:space="0" w:color="000000"/>
              <w:bottom w:val="outset" w:sz="6" w:space="0" w:color="000000"/>
              <w:right w:val="outset" w:sz="6" w:space="0" w:color="000000"/>
            </w:tcBorders>
          </w:tcPr>
          <w:p w14:paraId="61702150" w14:textId="6F9298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4.106,61</w:t>
            </w:r>
          </w:p>
        </w:tc>
        <w:tc>
          <w:tcPr>
            <w:tcW w:w="529" w:type="pct"/>
            <w:tcBorders>
              <w:top w:val="outset" w:sz="6" w:space="0" w:color="000000"/>
              <w:left w:val="outset" w:sz="6" w:space="0" w:color="000000"/>
              <w:bottom w:val="outset" w:sz="6" w:space="0" w:color="000000"/>
              <w:right w:val="outset" w:sz="6" w:space="0" w:color="000000"/>
            </w:tcBorders>
          </w:tcPr>
          <w:p w14:paraId="25BAD2EE" w14:textId="6EADF9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B3AB846" w14:textId="235278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FAF9B1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E4C47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524F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FC0601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hideMark/>
          </w:tcPr>
          <w:p w14:paraId="1232A7C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3C5C105B" w14:textId="565467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67.192,48</w:t>
            </w:r>
          </w:p>
        </w:tc>
        <w:tc>
          <w:tcPr>
            <w:tcW w:w="529" w:type="pct"/>
            <w:tcBorders>
              <w:top w:val="outset" w:sz="6" w:space="0" w:color="000000"/>
              <w:left w:val="outset" w:sz="6" w:space="0" w:color="000000"/>
              <w:bottom w:val="outset" w:sz="6" w:space="0" w:color="000000"/>
              <w:right w:val="outset" w:sz="6" w:space="0" w:color="000000"/>
            </w:tcBorders>
          </w:tcPr>
          <w:p w14:paraId="32EC4555" w14:textId="1C6D1B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61.757,64</w:t>
            </w:r>
          </w:p>
        </w:tc>
        <w:tc>
          <w:tcPr>
            <w:tcW w:w="423" w:type="pct"/>
            <w:tcBorders>
              <w:top w:val="outset" w:sz="6" w:space="0" w:color="000000"/>
              <w:left w:val="outset" w:sz="6" w:space="0" w:color="000000"/>
              <w:bottom w:val="outset" w:sz="6" w:space="0" w:color="000000"/>
              <w:right w:val="outset" w:sz="6" w:space="0" w:color="000000"/>
            </w:tcBorders>
          </w:tcPr>
          <w:p w14:paraId="2D2C924A" w14:textId="42D714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91,91</w:t>
            </w:r>
          </w:p>
        </w:tc>
        <w:tc>
          <w:tcPr>
            <w:tcW w:w="529" w:type="pct"/>
            <w:tcBorders>
              <w:top w:val="outset" w:sz="6" w:space="0" w:color="000000"/>
              <w:left w:val="outset" w:sz="6" w:space="0" w:color="000000"/>
              <w:bottom w:val="outset" w:sz="6" w:space="0" w:color="000000"/>
              <w:right w:val="outset" w:sz="6" w:space="0" w:color="000000"/>
            </w:tcBorders>
          </w:tcPr>
          <w:p w14:paraId="21F4F481" w14:textId="65FAF3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67.192,48</w:t>
            </w:r>
          </w:p>
        </w:tc>
        <w:tc>
          <w:tcPr>
            <w:tcW w:w="530" w:type="pct"/>
            <w:tcBorders>
              <w:top w:val="outset" w:sz="6" w:space="0" w:color="000000"/>
              <w:left w:val="outset" w:sz="6" w:space="0" w:color="000000"/>
              <w:bottom w:val="outset" w:sz="6" w:space="0" w:color="000000"/>
              <w:right w:val="outset" w:sz="6" w:space="0" w:color="000000"/>
            </w:tcBorders>
          </w:tcPr>
          <w:p w14:paraId="4D54C79D" w14:textId="67637D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61.757,64</w:t>
            </w:r>
          </w:p>
        </w:tc>
        <w:tc>
          <w:tcPr>
            <w:tcW w:w="529" w:type="pct"/>
            <w:tcBorders>
              <w:top w:val="outset" w:sz="6" w:space="0" w:color="000000"/>
              <w:left w:val="outset" w:sz="6" w:space="0" w:color="000000"/>
              <w:bottom w:val="outset" w:sz="6" w:space="0" w:color="000000"/>
              <w:right w:val="outset" w:sz="6" w:space="0" w:color="000000"/>
            </w:tcBorders>
          </w:tcPr>
          <w:p w14:paraId="487AA834" w14:textId="2DF763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493A863" w14:textId="06A8D3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091F4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DE3D0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D8877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3D2C4F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7DB098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190A4D8D" w14:textId="261CE6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45.000,00</w:t>
            </w:r>
          </w:p>
        </w:tc>
        <w:tc>
          <w:tcPr>
            <w:tcW w:w="529" w:type="pct"/>
            <w:tcBorders>
              <w:top w:val="outset" w:sz="6" w:space="0" w:color="000000"/>
              <w:left w:val="outset" w:sz="6" w:space="0" w:color="000000"/>
              <w:bottom w:val="outset" w:sz="6" w:space="0" w:color="000000"/>
              <w:right w:val="outset" w:sz="6" w:space="0" w:color="000000"/>
            </w:tcBorders>
          </w:tcPr>
          <w:p w14:paraId="3B4DE035" w14:textId="4F924F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44.729,80</w:t>
            </w:r>
          </w:p>
        </w:tc>
        <w:tc>
          <w:tcPr>
            <w:tcW w:w="423" w:type="pct"/>
            <w:tcBorders>
              <w:top w:val="outset" w:sz="6" w:space="0" w:color="000000"/>
              <w:left w:val="outset" w:sz="6" w:space="0" w:color="000000"/>
              <w:bottom w:val="outset" w:sz="6" w:space="0" w:color="000000"/>
              <w:right w:val="outset" w:sz="6" w:space="0" w:color="000000"/>
            </w:tcBorders>
          </w:tcPr>
          <w:p w14:paraId="359F1DC2" w14:textId="63D357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99,40</w:t>
            </w:r>
          </w:p>
        </w:tc>
        <w:tc>
          <w:tcPr>
            <w:tcW w:w="529" w:type="pct"/>
            <w:tcBorders>
              <w:top w:val="outset" w:sz="6" w:space="0" w:color="000000"/>
              <w:left w:val="outset" w:sz="6" w:space="0" w:color="000000"/>
              <w:bottom w:val="outset" w:sz="6" w:space="0" w:color="000000"/>
              <w:right w:val="outset" w:sz="6" w:space="0" w:color="000000"/>
            </w:tcBorders>
          </w:tcPr>
          <w:p w14:paraId="34456069" w14:textId="6EC62A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45.000,00</w:t>
            </w:r>
          </w:p>
        </w:tc>
        <w:tc>
          <w:tcPr>
            <w:tcW w:w="530" w:type="pct"/>
            <w:tcBorders>
              <w:top w:val="outset" w:sz="6" w:space="0" w:color="000000"/>
              <w:left w:val="outset" w:sz="6" w:space="0" w:color="000000"/>
              <w:bottom w:val="outset" w:sz="6" w:space="0" w:color="000000"/>
              <w:right w:val="outset" w:sz="6" w:space="0" w:color="000000"/>
            </w:tcBorders>
          </w:tcPr>
          <w:p w14:paraId="64907A2D" w14:textId="434CB9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44.729,80</w:t>
            </w:r>
          </w:p>
        </w:tc>
        <w:tc>
          <w:tcPr>
            <w:tcW w:w="529" w:type="pct"/>
            <w:tcBorders>
              <w:top w:val="outset" w:sz="6" w:space="0" w:color="000000"/>
              <w:left w:val="outset" w:sz="6" w:space="0" w:color="000000"/>
              <w:bottom w:val="outset" w:sz="6" w:space="0" w:color="000000"/>
              <w:right w:val="outset" w:sz="6" w:space="0" w:color="000000"/>
            </w:tcBorders>
          </w:tcPr>
          <w:p w14:paraId="15AC0EFB" w14:textId="15BDB9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4C7659D" w14:textId="2A7625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829CE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A6C221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64E22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644366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61E6DCA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artykułów żywnościowych</w:t>
            </w:r>
          </w:p>
        </w:tc>
        <w:tc>
          <w:tcPr>
            <w:tcW w:w="529" w:type="pct"/>
            <w:tcBorders>
              <w:top w:val="outset" w:sz="6" w:space="0" w:color="000000"/>
              <w:left w:val="outset" w:sz="6" w:space="0" w:color="000000"/>
              <w:bottom w:val="outset" w:sz="6" w:space="0" w:color="000000"/>
              <w:right w:val="outset" w:sz="6" w:space="0" w:color="000000"/>
            </w:tcBorders>
          </w:tcPr>
          <w:p w14:paraId="70AC2CCA" w14:textId="2EA541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13.500,00</w:t>
            </w:r>
          </w:p>
        </w:tc>
        <w:tc>
          <w:tcPr>
            <w:tcW w:w="529" w:type="pct"/>
            <w:tcBorders>
              <w:top w:val="outset" w:sz="6" w:space="0" w:color="000000"/>
              <w:left w:val="outset" w:sz="6" w:space="0" w:color="000000"/>
              <w:bottom w:val="outset" w:sz="6" w:space="0" w:color="000000"/>
              <w:right w:val="outset" w:sz="6" w:space="0" w:color="000000"/>
            </w:tcBorders>
          </w:tcPr>
          <w:p w14:paraId="183F22B8" w14:textId="14C84A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13.489,89</w:t>
            </w:r>
          </w:p>
        </w:tc>
        <w:tc>
          <w:tcPr>
            <w:tcW w:w="423" w:type="pct"/>
            <w:tcBorders>
              <w:top w:val="outset" w:sz="6" w:space="0" w:color="000000"/>
              <w:left w:val="outset" w:sz="6" w:space="0" w:color="000000"/>
              <w:bottom w:val="outset" w:sz="6" w:space="0" w:color="000000"/>
              <w:right w:val="outset" w:sz="6" w:space="0" w:color="000000"/>
            </w:tcBorders>
          </w:tcPr>
          <w:p w14:paraId="49239E85" w14:textId="757B21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99,93</w:t>
            </w:r>
          </w:p>
        </w:tc>
        <w:tc>
          <w:tcPr>
            <w:tcW w:w="529" w:type="pct"/>
            <w:tcBorders>
              <w:top w:val="outset" w:sz="6" w:space="0" w:color="000000"/>
              <w:left w:val="outset" w:sz="6" w:space="0" w:color="000000"/>
              <w:bottom w:val="outset" w:sz="6" w:space="0" w:color="000000"/>
              <w:right w:val="outset" w:sz="6" w:space="0" w:color="000000"/>
            </w:tcBorders>
          </w:tcPr>
          <w:p w14:paraId="76853E90" w14:textId="71702D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13.500,00</w:t>
            </w:r>
          </w:p>
        </w:tc>
        <w:tc>
          <w:tcPr>
            <w:tcW w:w="530" w:type="pct"/>
            <w:tcBorders>
              <w:top w:val="outset" w:sz="6" w:space="0" w:color="000000"/>
              <w:left w:val="outset" w:sz="6" w:space="0" w:color="000000"/>
              <w:bottom w:val="outset" w:sz="6" w:space="0" w:color="000000"/>
              <w:right w:val="outset" w:sz="6" w:space="0" w:color="000000"/>
            </w:tcBorders>
          </w:tcPr>
          <w:p w14:paraId="70BE09E1" w14:textId="779B00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13.489,89</w:t>
            </w:r>
          </w:p>
        </w:tc>
        <w:tc>
          <w:tcPr>
            <w:tcW w:w="529" w:type="pct"/>
            <w:tcBorders>
              <w:top w:val="outset" w:sz="6" w:space="0" w:color="000000"/>
              <w:left w:val="outset" w:sz="6" w:space="0" w:color="000000"/>
              <w:bottom w:val="outset" w:sz="6" w:space="0" w:color="000000"/>
              <w:right w:val="outset" w:sz="6" w:space="0" w:color="000000"/>
            </w:tcBorders>
          </w:tcPr>
          <w:p w14:paraId="458DE869" w14:textId="119BC2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019DEBB" w14:textId="1F8F40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CBC191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CB06A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3CA938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D8B572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559A245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1571F767" w14:textId="15D769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31.500,00</w:t>
            </w:r>
          </w:p>
        </w:tc>
        <w:tc>
          <w:tcPr>
            <w:tcW w:w="529" w:type="pct"/>
            <w:tcBorders>
              <w:top w:val="outset" w:sz="6" w:space="0" w:color="000000"/>
              <w:left w:val="outset" w:sz="6" w:space="0" w:color="000000"/>
              <w:bottom w:val="outset" w:sz="6" w:space="0" w:color="000000"/>
              <w:right w:val="outset" w:sz="6" w:space="0" w:color="000000"/>
            </w:tcBorders>
          </w:tcPr>
          <w:p w14:paraId="502CE84F" w14:textId="6685CA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31.013,50</w:t>
            </w:r>
          </w:p>
        </w:tc>
        <w:tc>
          <w:tcPr>
            <w:tcW w:w="423" w:type="pct"/>
            <w:tcBorders>
              <w:top w:val="outset" w:sz="6" w:space="0" w:color="000000"/>
              <w:left w:val="outset" w:sz="6" w:space="0" w:color="000000"/>
              <w:bottom w:val="outset" w:sz="6" w:space="0" w:color="000000"/>
              <w:right w:val="outset" w:sz="6" w:space="0" w:color="000000"/>
            </w:tcBorders>
          </w:tcPr>
          <w:p w14:paraId="65D8F9E3" w14:textId="101103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98,46</w:t>
            </w:r>
          </w:p>
        </w:tc>
        <w:tc>
          <w:tcPr>
            <w:tcW w:w="529" w:type="pct"/>
            <w:tcBorders>
              <w:top w:val="outset" w:sz="6" w:space="0" w:color="000000"/>
              <w:left w:val="outset" w:sz="6" w:space="0" w:color="000000"/>
              <w:bottom w:val="outset" w:sz="6" w:space="0" w:color="000000"/>
              <w:right w:val="outset" w:sz="6" w:space="0" w:color="000000"/>
            </w:tcBorders>
          </w:tcPr>
          <w:p w14:paraId="4FF7557A" w14:textId="10682F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31.500,00</w:t>
            </w:r>
          </w:p>
        </w:tc>
        <w:tc>
          <w:tcPr>
            <w:tcW w:w="530" w:type="pct"/>
            <w:tcBorders>
              <w:top w:val="outset" w:sz="6" w:space="0" w:color="000000"/>
              <w:left w:val="outset" w:sz="6" w:space="0" w:color="000000"/>
              <w:bottom w:val="outset" w:sz="6" w:space="0" w:color="000000"/>
              <w:right w:val="outset" w:sz="6" w:space="0" w:color="000000"/>
            </w:tcBorders>
          </w:tcPr>
          <w:p w14:paraId="5E970541" w14:textId="07F794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31.013,50</w:t>
            </w:r>
          </w:p>
        </w:tc>
        <w:tc>
          <w:tcPr>
            <w:tcW w:w="529" w:type="pct"/>
            <w:tcBorders>
              <w:top w:val="outset" w:sz="6" w:space="0" w:color="000000"/>
              <w:left w:val="outset" w:sz="6" w:space="0" w:color="000000"/>
              <w:bottom w:val="outset" w:sz="6" w:space="0" w:color="000000"/>
              <w:right w:val="outset" w:sz="6" w:space="0" w:color="000000"/>
            </w:tcBorders>
          </w:tcPr>
          <w:p w14:paraId="62B189F2" w14:textId="5596FD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005E201" w14:textId="1C940F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A1B86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71AF08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F894F5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1B5AB9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1184009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10187B8D" w14:textId="38F49B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16489502" w14:textId="18435E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830,00</w:t>
            </w:r>
          </w:p>
        </w:tc>
        <w:tc>
          <w:tcPr>
            <w:tcW w:w="423" w:type="pct"/>
            <w:tcBorders>
              <w:top w:val="outset" w:sz="6" w:space="0" w:color="000000"/>
              <w:left w:val="outset" w:sz="6" w:space="0" w:color="000000"/>
              <w:bottom w:val="outset" w:sz="6" w:space="0" w:color="000000"/>
              <w:right w:val="outset" w:sz="6" w:space="0" w:color="000000"/>
            </w:tcBorders>
          </w:tcPr>
          <w:p w14:paraId="79893DD2" w14:textId="74146C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41,50</w:t>
            </w:r>
          </w:p>
        </w:tc>
        <w:tc>
          <w:tcPr>
            <w:tcW w:w="529" w:type="pct"/>
            <w:tcBorders>
              <w:top w:val="outset" w:sz="6" w:space="0" w:color="000000"/>
              <w:left w:val="outset" w:sz="6" w:space="0" w:color="000000"/>
              <w:bottom w:val="outset" w:sz="6" w:space="0" w:color="000000"/>
              <w:right w:val="outset" w:sz="6" w:space="0" w:color="000000"/>
            </w:tcBorders>
          </w:tcPr>
          <w:p w14:paraId="2115A82A" w14:textId="400A71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56E104EF" w14:textId="6BB740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830,00</w:t>
            </w:r>
          </w:p>
        </w:tc>
        <w:tc>
          <w:tcPr>
            <w:tcW w:w="529" w:type="pct"/>
            <w:tcBorders>
              <w:top w:val="outset" w:sz="6" w:space="0" w:color="000000"/>
              <w:left w:val="outset" w:sz="6" w:space="0" w:color="000000"/>
              <w:bottom w:val="outset" w:sz="6" w:space="0" w:color="000000"/>
              <w:right w:val="outset" w:sz="6" w:space="0" w:color="000000"/>
            </w:tcBorders>
          </w:tcPr>
          <w:p w14:paraId="11872F13" w14:textId="7715DE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25B51C" w14:textId="1D0888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44BCDD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F2A117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EC593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28921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0794BC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5CFFD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CEA55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CA96E6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AFCDB3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173254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96ABDB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EFDA91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22AC29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4FD4050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852</w:t>
            </w:r>
          </w:p>
        </w:tc>
        <w:tc>
          <w:tcPr>
            <w:tcW w:w="276" w:type="pct"/>
            <w:tcBorders>
              <w:top w:val="outset" w:sz="6" w:space="0" w:color="000000"/>
              <w:left w:val="outset" w:sz="6" w:space="0" w:color="000000"/>
              <w:bottom w:val="outset" w:sz="6" w:space="0" w:color="000000"/>
              <w:right w:val="outset" w:sz="6" w:space="0" w:color="000000"/>
            </w:tcBorders>
          </w:tcPr>
          <w:p w14:paraId="13D240F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128ED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6FE521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Pomoc społeczna</w:t>
            </w:r>
          </w:p>
        </w:tc>
        <w:tc>
          <w:tcPr>
            <w:tcW w:w="529" w:type="pct"/>
            <w:tcBorders>
              <w:top w:val="outset" w:sz="6" w:space="0" w:color="000000"/>
              <w:left w:val="outset" w:sz="6" w:space="0" w:color="000000"/>
              <w:bottom w:val="outset" w:sz="6" w:space="0" w:color="000000"/>
              <w:right w:val="outset" w:sz="6" w:space="0" w:color="000000"/>
            </w:tcBorders>
          </w:tcPr>
          <w:p w14:paraId="759F94CA" w14:textId="2C11F75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1.831.975,00</w:t>
            </w:r>
          </w:p>
        </w:tc>
        <w:tc>
          <w:tcPr>
            <w:tcW w:w="529" w:type="pct"/>
            <w:tcBorders>
              <w:top w:val="outset" w:sz="6" w:space="0" w:color="000000"/>
              <w:left w:val="outset" w:sz="6" w:space="0" w:color="000000"/>
              <w:bottom w:val="outset" w:sz="6" w:space="0" w:color="000000"/>
              <w:right w:val="outset" w:sz="6" w:space="0" w:color="000000"/>
            </w:tcBorders>
          </w:tcPr>
          <w:p w14:paraId="061C0D2F" w14:textId="597A88D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1.714.706,72</w:t>
            </w:r>
          </w:p>
        </w:tc>
        <w:tc>
          <w:tcPr>
            <w:tcW w:w="423" w:type="pct"/>
            <w:tcBorders>
              <w:top w:val="outset" w:sz="6" w:space="0" w:color="000000"/>
              <w:left w:val="outset" w:sz="6" w:space="0" w:color="000000"/>
              <w:bottom w:val="outset" w:sz="6" w:space="0" w:color="000000"/>
              <w:right w:val="outset" w:sz="6" w:space="0" w:color="000000"/>
            </w:tcBorders>
          </w:tcPr>
          <w:p w14:paraId="7D328B07" w14:textId="56D7182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93,60</w:t>
            </w:r>
          </w:p>
        </w:tc>
        <w:tc>
          <w:tcPr>
            <w:tcW w:w="529" w:type="pct"/>
            <w:tcBorders>
              <w:top w:val="outset" w:sz="6" w:space="0" w:color="000000"/>
              <w:left w:val="outset" w:sz="6" w:space="0" w:color="000000"/>
              <w:bottom w:val="outset" w:sz="6" w:space="0" w:color="000000"/>
              <w:right w:val="outset" w:sz="6" w:space="0" w:color="000000"/>
            </w:tcBorders>
          </w:tcPr>
          <w:p w14:paraId="170C8C46" w14:textId="6EF22070"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1.831.975,00</w:t>
            </w:r>
          </w:p>
        </w:tc>
        <w:tc>
          <w:tcPr>
            <w:tcW w:w="530" w:type="pct"/>
            <w:tcBorders>
              <w:top w:val="outset" w:sz="6" w:space="0" w:color="000000"/>
              <w:left w:val="outset" w:sz="6" w:space="0" w:color="000000"/>
              <w:bottom w:val="outset" w:sz="6" w:space="0" w:color="000000"/>
              <w:right w:val="outset" w:sz="6" w:space="0" w:color="000000"/>
            </w:tcBorders>
          </w:tcPr>
          <w:p w14:paraId="576E0F4D" w14:textId="59D3485F"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1.714.706,72</w:t>
            </w:r>
          </w:p>
        </w:tc>
        <w:tc>
          <w:tcPr>
            <w:tcW w:w="529" w:type="pct"/>
            <w:tcBorders>
              <w:top w:val="outset" w:sz="6" w:space="0" w:color="000000"/>
              <w:left w:val="outset" w:sz="6" w:space="0" w:color="000000"/>
              <w:bottom w:val="outset" w:sz="6" w:space="0" w:color="000000"/>
              <w:right w:val="outset" w:sz="6" w:space="0" w:color="000000"/>
            </w:tcBorders>
          </w:tcPr>
          <w:p w14:paraId="344DEDD1" w14:textId="7DC95134"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CA93388" w14:textId="2F3D394B"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5692F29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791BE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A30A4D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731AFC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831BBB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FC15F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E318B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639087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506961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8B900E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C64136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64A2C5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6CE73C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71A2E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4882A6F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85202</w:t>
            </w:r>
          </w:p>
        </w:tc>
        <w:tc>
          <w:tcPr>
            <w:tcW w:w="221" w:type="pct"/>
            <w:tcBorders>
              <w:top w:val="outset" w:sz="6" w:space="0" w:color="000000"/>
              <w:left w:val="outset" w:sz="6" w:space="0" w:color="000000"/>
              <w:bottom w:val="outset" w:sz="6" w:space="0" w:color="000000"/>
              <w:right w:val="outset" w:sz="6" w:space="0" w:color="000000"/>
            </w:tcBorders>
          </w:tcPr>
          <w:p w14:paraId="574D57E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D314B5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Domy pomocy społecznej</w:t>
            </w:r>
          </w:p>
        </w:tc>
        <w:tc>
          <w:tcPr>
            <w:tcW w:w="529" w:type="pct"/>
            <w:tcBorders>
              <w:top w:val="outset" w:sz="6" w:space="0" w:color="000000"/>
              <w:left w:val="outset" w:sz="6" w:space="0" w:color="000000"/>
              <w:bottom w:val="outset" w:sz="6" w:space="0" w:color="000000"/>
              <w:right w:val="outset" w:sz="6" w:space="0" w:color="000000"/>
            </w:tcBorders>
          </w:tcPr>
          <w:p w14:paraId="77256648" w14:textId="36F1E24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250.500,00</w:t>
            </w:r>
          </w:p>
        </w:tc>
        <w:tc>
          <w:tcPr>
            <w:tcW w:w="529" w:type="pct"/>
            <w:tcBorders>
              <w:top w:val="outset" w:sz="6" w:space="0" w:color="000000"/>
              <w:left w:val="outset" w:sz="6" w:space="0" w:color="000000"/>
              <w:bottom w:val="outset" w:sz="6" w:space="0" w:color="000000"/>
              <w:right w:val="outset" w:sz="6" w:space="0" w:color="000000"/>
            </w:tcBorders>
          </w:tcPr>
          <w:p w14:paraId="70D1D223" w14:textId="7882EE1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250.325,80</w:t>
            </w:r>
          </w:p>
        </w:tc>
        <w:tc>
          <w:tcPr>
            <w:tcW w:w="423" w:type="pct"/>
            <w:tcBorders>
              <w:top w:val="outset" w:sz="6" w:space="0" w:color="000000"/>
              <w:left w:val="outset" w:sz="6" w:space="0" w:color="000000"/>
              <w:bottom w:val="outset" w:sz="6" w:space="0" w:color="000000"/>
              <w:right w:val="outset" w:sz="6" w:space="0" w:color="000000"/>
            </w:tcBorders>
          </w:tcPr>
          <w:p w14:paraId="3C777DD4" w14:textId="51F51E4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99,93</w:t>
            </w:r>
          </w:p>
        </w:tc>
        <w:tc>
          <w:tcPr>
            <w:tcW w:w="529" w:type="pct"/>
            <w:tcBorders>
              <w:top w:val="outset" w:sz="6" w:space="0" w:color="000000"/>
              <w:left w:val="outset" w:sz="6" w:space="0" w:color="000000"/>
              <w:bottom w:val="outset" w:sz="6" w:space="0" w:color="000000"/>
              <w:right w:val="outset" w:sz="6" w:space="0" w:color="000000"/>
            </w:tcBorders>
          </w:tcPr>
          <w:p w14:paraId="4F230442" w14:textId="198C3CB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250.500,00</w:t>
            </w:r>
          </w:p>
        </w:tc>
        <w:tc>
          <w:tcPr>
            <w:tcW w:w="530" w:type="pct"/>
            <w:tcBorders>
              <w:top w:val="outset" w:sz="6" w:space="0" w:color="000000"/>
              <w:left w:val="outset" w:sz="6" w:space="0" w:color="000000"/>
              <w:bottom w:val="outset" w:sz="6" w:space="0" w:color="000000"/>
              <w:right w:val="outset" w:sz="6" w:space="0" w:color="000000"/>
            </w:tcBorders>
          </w:tcPr>
          <w:p w14:paraId="0D673471" w14:textId="3401973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250.325,80</w:t>
            </w:r>
          </w:p>
        </w:tc>
        <w:tc>
          <w:tcPr>
            <w:tcW w:w="529" w:type="pct"/>
            <w:tcBorders>
              <w:top w:val="outset" w:sz="6" w:space="0" w:color="000000"/>
              <w:left w:val="outset" w:sz="6" w:space="0" w:color="000000"/>
              <w:bottom w:val="outset" w:sz="6" w:space="0" w:color="000000"/>
              <w:right w:val="outset" w:sz="6" w:space="0" w:color="000000"/>
            </w:tcBorders>
          </w:tcPr>
          <w:p w14:paraId="4B538C12" w14:textId="5ACBC06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317125" w14:textId="55A0CDD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15B5178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3C833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83B53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4CBFB1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06B66D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55DBC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FDDB48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763078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D242B9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FA93B7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5BF90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56CB05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B016F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54526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0EB55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F3FB04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4330</w:t>
            </w:r>
          </w:p>
        </w:tc>
        <w:tc>
          <w:tcPr>
            <w:tcW w:w="749" w:type="pct"/>
            <w:tcBorders>
              <w:top w:val="outset" w:sz="6" w:space="0" w:color="000000"/>
              <w:left w:val="outset" w:sz="6" w:space="0" w:color="000000"/>
              <w:bottom w:val="outset" w:sz="6" w:space="0" w:color="000000"/>
              <w:right w:val="outset" w:sz="6" w:space="0" w:color="000000"/>
            </w:tcBorders>
            <w:hideMark/>
          </w:tcPr>
          <w:p w14:paraId="695ADB5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przez jednostki samorządu terytorialnego od innych jednostek </w:t>
            </w:r>
            <w:r w:rsidRPr="00682F04">
              <w:rPr>
                <w:rFonts w:asciiTheme="minorHAnsi" w:hAnsiTheme="minorHAnsi" w:cstheme="minorHAnsi"/>
                <w:sz w:val="22"/>
                <w:szCs w:val="22"/>
              </w:rPr>
              <w:lastRenderedPageBreak/>
              <w:t>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5D9CF430" w14:textId="2B5107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250.500,00</w:t>
            </w:r>
          </w:p>
        </w:tc>
        <w:tc>
          <w:tcPr>
            <w:tcW w:w="529" w:type="pct"/>
            <w:tcBorders>
              <w:top w:val="outset" w:sz="6" w:space="0" w:color="000000"/>
              <w:left w:val="outset" w:sz="6" w:space="0" w:color="000000"/>
              <w:bottom w:val="outset" w:sz="6" w:space="0" w:color="000000"/>
              <w:right w:val="outset" w:sz="6" w:space="0" w:color="000000"/>
            </w:tcBorders>
          </w:tcPr>
          <w:p w14:paraId="6950CAFF" w14:textId="55BC6C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250.325,80</w:t>
            </w:r>
          </w:p>
        </w:tc>
        <w:tc>
          <w:tcPr>
            <w:tcW w:w="423" w:type="pct"/>
            <w:tcBorders>
              <w:top w:val="outset" w:sz="6" w:space="0" w:color="000000"/>
              <w:left w:val="outset" w:sz="6" w:space="0" w:color="000000"/>
              <w:bottom w:val="outset" w:sz="6" w:space="0" w:color="000000"/>
              <w:right w:val="outset" w:sz="6" w:space="0" w:color="000000"/>
            </w:tcBorders>
          </w:tcPr>
          <w:p w14:paraId="5B88989D" w14:textId="7F6674D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99,93</w:t>
            </w:r>
          </w:p>
        </w:tc>
        <w:tc>
          <w:tcPr>
            <w:tcW w:w="529" w:type="pct"/>
            <w:tcBorders>
              <w:top w:val="outset" w:sz="6" w:space="0" w:color="000000"/>
              <w:left w:val="outset" w:sz="6" w:space="0" w:color="000000"/>
              <w:bottom w:val="outset" w:sz="6" w:space="0" w:color="000000"/>
              <w:right w:val="outset" w:sz="6" w:space="0" w:color="000000"/>
            </w:tcBorders>
          </w:tcPr>
          <w:p w14:paraId="2253A22B" w14:textId="3C12D9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250.500,00</w:t>
            </w:r>
          </w:p>
        </w:tc>
        <w:tc>
          <w:tcPr>
            <w:tcW w:w="530" w:type="pct"/>
            <w:tcBorders>
              <w:top w:val="outset" w:sz="6" w:space="0" w:color="000000"/>
              <w:left w:val="outset" w:sz="6" w:space="0" w:color="000000"/>
              <w:bottom w:val="outset" w:sz="6" w:space="0" w:color="000000"/>
              <w:right w:val="outset" w:sz="6" w:space="0" w:color="000000"/>
            </w:tcBorders>
          </w:tcPr>
          <w:p w14:paraId="7D810B02" w14:textId="3A3FDE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250.325,80</w:t>
            </w:r>
          </w:p>
        </w:tc>
        <w:tc>
          <w:tcPr>
            <w:tcW w:w="529" w:type="pct"/>
            <w:tcBorders>
              <w:top w:val="outset" w:sz="6" w:space="0" w:color="000000"/>
              <w:left w:val="outset" w:sz="6" w:space="0" w:color="000000"/>
              <w:bottom w:val="outset" w:sz="6" w:space="0" w:color="000000"/>
              <w:right w:val="outset" w:sz="6" w:space="0" w:color="000000"/>
            </w:tcBorders>
          </w:tcPr>
          <w:p w14:paraId="5A903F31" w14:textId="150581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AD51131" w14:textId="0F3A88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35CA67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13CEA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FEC597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931719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8E07B3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E3A50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3ED249"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316251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98E24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B2CB2B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D15E9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7278D1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397E07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46AE76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43CB29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85205</w:t>
            </w:r>
          </w:p>
        </w:tc>
        <w:tc>
          <w:tcPr>
            <w:tcW w:w="221" w:type="pct"/>
            <w:tcBorders>
              <w:top w:val="outset" w:sz="6" w:space="0" w:color="000000"/>
              <w:left w:val="outset" w:sz="6" w:space="0" w:color="000000"/>
              <w:bottom w:val="outset" w:sz="6" w:space="0" w:color="000000"/>
              <w:right w:val="outset" w:sz="6" w:space="0" w:color="000000"/>
            </w:tcBorders>
          </w:tcPr>
          <w:p w14:paraId="079BFF9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6A9B25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Zadania w zakresie przeciwdziałania przemocy w rodzinie</w:t>
            </w:r>
          </w:p>
        </w:tc>
        <w:tc>
          <w:tcPr>
            <w:tcW w:w="529" w:type="pct"/>
            <w:tcBorders>
              <w:top w:val="outset" w:sz="6" w:space="0" w:color="000000"/>
              <w:left w:val="outset" w:sz="6" w:space="0" w:color="000000"/>
              <w:bottom w:val="outset" w:sz="6" w:space="0" w:color="000000"/>
              <w:right w:val="outset" w:sz="6" w:space="0" w:color="000000"/>
            </w:tcBorders>
          </w:tcPr>
          <w:p w14:paraId="372C06C1" w14:textId="1792E6C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2F0BEEB5" w14:textId="79AB7D0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1.500,00</w:t>
            </w:r>
          </w:p>
        </w:tc>
        <w:tc>
          <w:tcPr>
            <w:tcW w:w="423" w:type="pct"/>
            <w:tcBorders>
              <w:top w:val="outset" w:sz="6" w:space="0" w:color="000000"/>
              <w:left w:val="outset" w:sz="6" w:space="0" w:color="000000"/>
              <w:bottom w:val="outset" w:sz="6" w:space="0" w:color="000000"/>
              <w:right w:val="outset" w:sz="6" w:space="0" w:color="000000"/>
            </w:tcBorders>
          </w:tcPr>
          <w:p w14:paraId="77D1725D" w14:textId="42E7C27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91D471B" w14:textId="3F56EA0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1.500,00</w:t>
            </w:r>
          </w:p>
        </w:tc>
        <w:tc>
          <w:tcPr>
            <w:tcW w:w="530" w:type="pct"/>
            <w:tcBorders>
              <w:top w:val="outset" w:sz="6" w:space="0" w:color="000000"/>
              <w:left w:val="outset" w:sz="6" w:space="0" w:color="000000"/>
              <w:bottom w:val="outset" w:sz="6" w:space="0" w:color="000000"/>
              <w:right w:val="outset" w:sz="6" w:space="0" w:color="000000"/>
            </w:tcBorders>
          </w:tcPr>
          <w:p w14:paraId="333DB140" w14:textId="045E066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60C5A0F1" w14:textId="538F891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8BC1C56" w14:textId="448B47F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7E82599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48B0B2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387DF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4429D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9060C2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0CEEF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33929F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30AC7B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F9C5DB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CC3589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29A9E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267430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19CBB7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B4337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128852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A88DFD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001120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441E64B9" w14:textId="206A1D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5D0AEB8B" w14:textId="5C5DB0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423" w:type="pct"/>
            <w:tcBorders>
              <w:top w:val="outset" w:sz="6" w:space="0" w:color="000000"/>
              <w:left w:val="outset" w:sz="6" w:space="0" w:color="000000"/>
              <w:bottom w:val="outset" w:sz="6" w:space="0" w:color="000000"/>
              <w:right w:val="outset" w:sz="6" w:space="0" w:color="000000"/>
            </w:tcBorders>
          </w:tcPr>
          <w:p w14:paraId="06FB0F23" w14:textId="0ABE61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8806ACF" w14:textId="2627BB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30" w:type="pct"/>
            <w:tcBorders>
              <w:top w:val="outset" w:sz="6" w:space="0" w:color="000000"/>
              <w:left w:val="outset" w:sz="6" w:space="0" w:color="000000"/>
              <w:bottom w:val="outset" w:sz="6" w:space="0" w:color="000000"/>
              <w:right w:val="outset" w:sz="6" w:space="0" w:color="000000"/>
            </w:tcBorders>
          </w:tcPr>
          <w:p w14:paraId="218E70C6" w14:textId="5D5634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70893325" w14:textId="2E54BE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A7BFCC3" w14:textId="041555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881F5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4D0193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646F8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E1692D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30CEA7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8B003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C95026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B8AB00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90626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81CAD9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3B4F7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164867C"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0AD10C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927DDD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977788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85213</w:t>
            </w:r>
          </w:p>
        </w:tc>
        <w:tc>
          <w:tcPr>
            <w:tcW w:w="221" w:type="pct"/>
            <w:tcBorders>
              <w:top w:val="outset" w:sz="6" w:space="0" w:color="000000"/>
              <w:left w:val="outset" w:sz="6" w:space="0" w:color="000000"/>
              <w:bottom w:val="outset" w:sz="6" w:space="0" w:color="000000"/>
              <w:right w:val="outset" w:sz="6" w:space="0" w:color="000000"/>
            </w:tcBorders>
          </w:tcPr>
          <w:p w14:paraId="17567AB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BAEFC3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Składki na ubezpieczenie zdrowotne opłacane za osoby pobierające niektóre świadczenia z pomocy społecznej oraz za osoby uczestniczące w zajęciach w centrum integracji społecznej</w:t>
            </w:r>
          </w:p>
        </w:tc>
        <w:tc>
          <w:tcPr>
            <w:tcW w:w="529" w:type="pct"/>
            <w:tcBorders>
              <w:top w:val="outset" w:sz="6" w:space="0" w:color="000000"/>
              <w:left w:val="outset" w:sz="6" w:space="0" w:color="000000"/>
              <w:bottom w:val="outset" w:sz="6" w:space="0" w:color="000000"/>
              <w:right w:val="outset" w:sz="6" w:space="0" w:color="000000"/>
            </w:tcBorders>
          </w:tcPr>
          <w:p w14:paraId="330E0712" w14:textId="1289F51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24.489,00</w:t>
            </w:r>
          </w:p>
        </w:tc>
        <w:tc>
          <w:tcPr>
            <w:tcW w:w="529" w:type="pct"/>
            <w:tcBorders>
              <w:top w:val="outset" w:sz="6" w:space="0" w:color="000000"/>
              <w:left w:val="outset" w:sz="6" w:space="0" w:color="000000"/>
              <w:bottom w:val="outset" w:sz="6" w:space="0" w:color="000000"/>
              <w:right w:val="outset" w:sz="6" w:space="0" w:color="000000"/>
            </w:tcBorders>
          </w:tcPr>
          <w:p w14:paraId="3C320F96" w14:textId="518CE38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22.369,63</w:t>
            </w:r>
          </w:p>
        </w:tc>
        <w:tc>
          <w:tcPr>
            <w:tcW w:w="423" w:type="pct"/>
            <w:tcBorders>
              <w:top w:val="outset" w:sz="6" w:space="0" w:color="000000"/>
              <w:left w:val="outset" w:sz="6" w:space="0" w:color="000000"/>
              <w:bottom w:val="outset" w:sz="6" w:space="0" w:color="000000"/>
              <w:right w:val="outset" w:sz="6" w:space="0" w:color="000000"/>
            </w:tcBorders>
          </w:tcPr>
          <w:p w14:paraId="678CC35C" w14:textId="2500856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91,35</w:t>
            </w:r>
          </w:p>
        </w:tc>
        <w:tc>
          <w:tcPr>
            <w:tcW w:w="529" w:type="pct"/>
            <w:tcBorders>
              <w:top w:val="outset" w:sz="6" w:space="0" w:color="000000"/>
              <w:left w:val="outset" w:sz="6" w:space="0" w:color="000000"/>
              <w:bottom w:val="outset" w:sz="6" w:space="0" w:color="000000"/>
              <w:right w:val="outset" w:sz="6" w:space="0" w:color="000000"/>
            </w:tcBorders>
          </w:tcPr>
          <w:p w14:paraId="1E2F8068" w14:textId="4F282B7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24.489,00</w:t>
            </w:r>
          </w:p>
        </w:tc>
        <w:tc>
          <w:tcPr>
            <w:tcW w:w="530" w:type="pct"/>
            <w:tcBorders>
              <w:top w:val="outset" w:sz="6" w:space="0" w:color="000000"/>
              <w:left w:val="outset" w:sz="6" w:space="0" w:color="000000"/>
              <w:bottom w:val="outset" w:sz="6" w:space="0" w:color="000000"/>
              <w:right w:val="outset" w:sz="6" w:space="0" w:color="000000"/>
            </w:tcBorders>
          </w:tcPr>
          <w:p w14:paraId="1F5DE369" w14:textId="5318A42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22.369,63</w:t>
            </w:r>
          </w:p>
        </w:tc>
        <w:tc>
          <w:tcPr>
            <w:tcW w:w="529" w:type="pct"/>
            <w:tcBorders>
              <w:top w:val="outset" w:sz="6" w:space="0" w:color="000000"/>
              <w:left w:val="outset" w:sz="6" w:space="0" w:color="000000"/>
              <w:bottom w:val="outset" w:sz="6" w:space="0" w:color="000000"/>
              <w:right w:val="outset" w:sz="6" w:space="0" w:color="000000"/>
            </w:tcBorders>
          </w:tcPr>
          <w:p w14:paraId="6FE9ED83" w14:textId="4172A5C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C49A788" w14:textId="664F714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59D4545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A6A872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3D0A91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6F4500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5AF8AA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A677F5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8CEF8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CCD7CA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23433D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7B58DD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0FE0C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B2FF4E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1FB346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B5179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57420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D8D645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4130</w:t>
            </w:r>
          </w:p>
        </w:tc>
        <w:tc>
          <w:tcPr>
            <w:tcW w:w="749" w:type="pct"/>
            <w:tcBorders>
              <w:top w:val="outset" w:sz="6" w:space="0" w:color="000000"/>
              <w:left w:val="outset" w:sz="6" w:space="0" w:color="000000"/>
              <w:bottom w:val="outset" w:sz="6" w:space="0" w:color="000000"/>
              <w:right w:val="outset" w:sz="6" w:space="0" w:color="000000"/>
            </w:tcBorders>
            <w:hideMark/>
          </w:tcPr>
          <w:p w14:paraId="744EDD8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zdrowotne</w:t>
            </w:r>
          </w:p>
        </w:tc>
        <w:tc>
          <w:tcPr>
            <w:tcW w:w="529" w:type="pct"/>
            <w:tcBorders>
              <w:top w:val="outset" w:sz="6" w:space="0" w:color="000000"/>
              <w:left w:val="outset" w:sz="6" w:space="0" w:color="000000"/>
              <w:bottom w:val="outset" w:sz="6" w:space="0" w:color="000000"/>
              <w:right w:val="outset" w:sz="6" w:space="0" w:color="000000"/>
            </w:tcBorders>
          </w:tcPr>
          <w:p w14:paraId="10957D48" w14:textId="441DB7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24.489,00</w:t>
            </w:r>
          </w:p>
        </w:tc>
        <w:tc>
          <w:tcPr>
            <w:tcW w:w="529" w:type="pct"/>
            <w:tcBorders>
              <w:top w:val="outset" w:sz="6" w:space="0" w:color="000000"/>
              <w:left w:val="outset" w:sz="6" w:space="0" w:color="000000"/>
              <w:bottom w:val="outset" w:sz="6" w:space="0" w:color="000000"/>
              <w:right w:val="outset" w:sz="6" w:space="0" w:color="000000"/>
            </w:tcBorders>
          </w:tcPr>
          <w:p w14:paraId="51F3E2BC" w14:textId="56293D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22.369,63</w:t>
            </w:r>
          </w:p>
        </w:tc>
        <w:tc>
          <w:tcPr>
            <w:tcW w:w="423" w:type="pct"/>
            <w:tcBorders>
              <w:top w:val="outset" w:sz="6" w:space="0" w:color="000000"/>
              <w:left w:val="outset" w:sz="6" w:space="0" w:color="000000"/>
              <w:bottom w:val="outset" w:sz="6" w:space="0" w:color="000000"/>
              <w:right w:val="outset" w:sz="6" w:space="0" w:color="000000"/>
            </w:tcBorders>
          </w:tcPr>
          <w:p w14:paraId="144E2D40" w14:textId="343194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91,35</w:t>
            </w:r>
          </w:p>
        </w:tc>
        <w:tc>
          <w:tcPr>
            <w:tcW w:w="529" w:type="pct"/>
            <w:tcBorders>
              <w:top w:val="outset" w:sz="6" w:space="0" w:color="000000"/>
              <w:left w:val="outset" w:sz="6" w:space="0" w:color="000000"/>
              <w:bottom w:val="outset" w:sz="6" w:space="0" w:color="000000"/>
              <w:right w:val="outset" w:sz="6" w:space="0" w:color="000000"/>
            </w:tcBorders>
          </w:tcPr>
          <w:p w14:paraId="162AB9C2" w14:textId="735EA5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24.489,00</w:t>
            </w:r>
          </w:p>
        </w:tc>
        <w:tc>
          <w:tcPr>
            <w:tcW w:w="530" w:type="pct"/>
            <w:tcBorders>
              <w:top w:val="outset" w:sz="6" w:space="0" w:color="000000"/>
              <w:left w:val="outset" w:sz="6" w:space="0" w:color="000000"/>
              <w:bottom w:val="outset" w:sz="6" w:space="0" w:color="000000"/>
              <w:right w:val="outset" w:sz="6" w:space="0" w:color="000000"/>
            </w:tcBorders>
          </w:tcPr>
          <w:p w14:paraId="00250239" w14:textId="110467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22.369,63</w:t>
            </w:r>
          </w:p>
        </w:tc>
        <w:tc>
          <w:tcPr>
            <w:tcW w:w="529" w:type="pct"/>
            <w:tcBorders>
              <w:top w:val="outset" w:sz="6" w:space="0" w:color="000000"/>
              <w:left w:val="outset" w:sz="6" w:space="0" w:color="000000"/>
              <w:bottom w:val="outset" w:sz="6" w:space="0" w:color="000000"/>
              <w:right w:val="outset" w:sz="6" w:space="0" w:color="000000"/>
            </w:tcBorders>
          </w:tcPr>
          <w:p w14:paraId="26D307C5" w14:textId="10B8A4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8DDD9DA" w14:textId="169B07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B57C36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16DDD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4A3DD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832BFF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DFC1BC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C3B84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E82559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91A3FC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0C5DBA"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8746C2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660E3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73C9CC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B974B1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0F128D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EB82CF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85214</w:t>
            </w:r>
          </w:p>
        </w:tc>
        <w:tc>
          <w:tcPr>
            <w:tcW w:w="221" w:type="pct"/>
            <w:tcBorders>
              <w:top w:val="outset" w:sz="6" w:space="0" w:color="000000"/>
              <w:left w:val="outset" w:sz="6" w:space="0" w:color="000000"/>
              <w:bottom w:val="outset" w:sz="6" w:space="0" w:color="000000"/>
              <w:right w:val="outset" w:sz="6" w:space="0" w:color="000000"/>
            </w:tcBorders>
          </w:tcPr>
          <w:p w14:paraId="7AA3269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00DA8D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Zasiłki okresowe, celowe i pomoc w naturze oraz składki na ubezpieczenia emerytalne i rentowe</w:t>
            </w:r>
          </w:p>
        </w:tc>
        <w:tc>
          <w:tcPr>
            <w:tcW w:w="529" w:type="pct"/>
            <w:tcBorders>
              <w:top w:val="outset" w:sz="6" w:space="0" w:color="000000"/>
              <w:left w:val="outset" w:sz="6" w:space="0" w:color="000000"/>
              <w:bottom w:val="outset" w:sz="6" w:space="0" w:color="000000"/>
              <w:right w:val="outset" w:sz="6" w:space="0" w:color="000000"/>
            </w:tcBorders>
          </w:tcPr>
          <w:p w14:paraId="0713C695" w14:textId="5212F4B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115.298,00</w:t>
            </w:r>
          </w:p>
        </w:tc>
        <w:tc>
          <w:tcPr>
            <w:tcW w:w="529" w:type="pct"/>
            <w:tcBorders>
              <w:top w:val="outset" w:sz="6" w:space="0" w:color="000000"/>
              <w:left w:val="outset" w:sz="6" w:space="0" w:color="000000"/>
              <w:bottom w:val="outset" w:sz="6" w:space="0" w:color="000000"/>
              <w:right w:val="outset" w:sz="6" w:space="0" w:color="000000"/>
            </w:tcBorders>
          </w:tcPr>
          <w:p w14:paraId="1CB6009F" w14:textId="5706F85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104.594,</w:t>
            </w:r>
            <w:r w:rsidR="00093130" w:rsidRPr="00682F04">
              <w:rPr>
                <w:rFonts w:asciiTheme="minorHAnsi" w:hAnsiTheme="minorHAnsi" w:cstheme="minorHAnsi"/>
                <w:i/>
                <w:iCs/>
                <w:sz w:val="22"/>
                <w:szCs w:val="22"/>
              </w:rPr>
              <w:t>6</w:t>
            </w:r>
            <w:r w:rsidRPr="00682F04">
              <w:rPr>
                <w:rFonts w:asciiTheme="minorHAnsi" w:hAnsiTheme="minorHAnsi" w:cstheme="minorHAnsi"/>
                <w:i/>
                <w:iCs/>
                <w:sz w:val="22"/>
                <w:szCs w:val="22"/>
              </w:rPr>
              <w:t>0</w:t>
            </w:r>
          </w:p>
        </w:tc>
        <w:tc>
          <w:tcPr>
            <w:tcW w:w="423" w:type="pct"/>
            <w:tcBorders>
              <w:top w:val="outset" w:sz="6" w:space="0" w:color="000000"/>
              <w:left w:val="outset" w:sz="6" w:space="0" w:color="000000"/>
              <w:bottom w:val="outset" w:sz="6" w:space="0" w:color="000000"/>
              <w:right w:val="outset" w:sz="6" w:space="0" w:color="000000"/>
            </w:tcBorders>
          </w:tcPr>
          <w:p w14:paraId="0D4299F9" w14:textId="020C982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90,72</w:t>
            </w:r>
          </w:p>
        </w:tc>
        <w:tc>
          <w:tcPr>
            <w:tcW w:w="529" w:type="pct"/>
            <w:tcBorders>
              <w:top w:val="outset" w:sz="6" w:space="0" w:color="000000"/>
              <w:left w:val="outset" w:sz="6" w:space="0" w:color="000000"/>
              <w:bottom w:val="outset" w:sz="6" w:space="0" w:color="000000"/>
              <w:right w:val="outset" w:sz="6" w:space="0" w:color="000000"/>
            </w:tcBorders>
          </w:tcPr>
          <w:p w14:paraId="4F19A080" w14:textId="70FECB1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115.298,00</w:t>
            </w:r>
          </w:p>
        </w:tc>
        <w:tc>
          <w:tcPr>
            <w:tcW w:w="530" w:type="pct"/>
            <w:tcBorders>
              <w:top w:val="outset" w:sz="6" w:space="0" w:color="000000"/>
              <w:left w:val="outset" w:sz="6" w:space="0" w:color="000000"/>
              <w:bottom w:val="outset" w:sz="6" w:space="0" w:color="000000"/>
              <w:right w:val="outset" w:sz="6" w:space="0" w:color="000000"/>
            </w:tcBorders>
          </w:tcPr>
          <w:p w14:paraId="252F2D70" w14:textId="415B758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104.594,</w:t>
            </w:r>
            <w:r w:rsidR="00093130" w:rsidRPr="00682F04">
              <w:rPr>
                <w:rFonts w:asciiTheme="minorHAnsi" w:hAnsiTheme="minorHAnsi" w:cstheme="minorHAnsi"/>
                <w:i/>
                <w:iCs/>
                <w:sz w:val="22"/>
                <w:szCs w:val="22"/>
              </w:rPr>
              <w:t>6</w:t>
            </w:r>
            <w:r w:rsidRPr="00682F04">
              <w:rPr>
                <w:rFonts w:asciiTheme="minorHAnsi" w:hAnsiTheme="minorHAnsi" w:cstheme="minorHAnsi"/>
                <w:i/>
                <w:iCs/>
                <w:sz w:val="22"/>
                <w:szCs w:val="22"/>
              </w:rPr>
              <w:t>0</w:t>
            </w:r>
          </w:p>
        </w:tc>
        <w:tc>
          <w:tcPr>
            <w:tcW w:w="529" w:type="pct"/>
            <w:tcBorders>
              <w:top w:val="outset" w:sz="6" w:space="0" w:color="000000"/>
              <w:left w:val="outset" w:sz="6" w:space="0" w:color="000000"/>
              <w:bottom w:val="outset" w:sz="6" w:space="0" w:color="000000"/>
              <w:right w:val="outset" w:sz="6" w:space="0" w:color="000000"/>
            </w:tcBorders>
          </w:tcPr>
          <w:p w14:paraId="1DEEDA7C" w14:textId="5469CB4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F4094BF" w14:textId="79A8F31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32147C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2873D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EFF73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8EAB33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EEB444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2A8956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77FF8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E93EFC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63B06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772BE3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F87F0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32D0B3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7E41E2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70A37B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E074AB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8CAC21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55841A1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Świadczenia społeczne </w:t>
            </w:r>
          </w:p>
        </w:tc>
        <w:tc>
          <w:tcPr>
            <w:tcW w:w="529" w:type="pct"/>
            <w:tcBorders>
              <w:top w:val="outset" w:sz="6" w:space="0" w:color="000000"/>
              <w:left w:val="outset" w:sz="6" w:space="0" w:color="000000"/>
              <w:bottom w:val="outset" w:sz="6" w:space="0" w:color="000000"/>
              <w:right w:val="outset" w:sz="6" w:space="0" w:color="000000"/>
            </w:tcBorders>
          </w:tcPr>
          <w:p w14:paraId="47E986E6" w14:textId="369E44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115.298,00</w:t>
            </w:r>
          </w:p>
        </w:tc>
        <w:tc>
          <w:tcPr>
            <w:tcW w:w="529" w:type="pct"/>
            <w:tcBorders>
              <w:top w:val="outset" w:sz="6" w:space="0" w:color="000000"/>
              <w:left w:val="outset" w:sz="6" w:space="0" w:color="000000"/>
              <w:bottom w:val="outset" w:sz="6" w:space="0" w:color="000000"/>
              <w:right w:val="outset" w:sz="6" w:space="0" w:color="000000"/>
            </w:tcBorders>
          </w:tcPr>
          <w:p w14:paraId="64E8F547" w14:textId="318D86B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104.594,</w:t>
            </w:r>
            <w:r w:rsidR="00093130" w:rsidRPr="00682F04">
              <w:rPr>
                <w:rFonts w:asciiTheme="minorHAnsi" w:hAnsiTheme="minorHAnsi" w:cstheme="minorHAnsi"/>
                <w:sz w:val="22"/>
                <w:szCs w:val="22"/>
              </w:rPr>
              <w:t>6</w:t>
            </w:r>
            <w:r w:rsidRPr="00682F04">
              <w:rPr>
                <w:rFonts w:asciiTheme="minorHAnsi" w:hAnsiTheme="minorHAnsi" w:cstheme="minorHAnsi"/>
                <w:sz w:val="22"/>
                <w:szCs w:val="22"/>
              </w:rPr>
              <w:t>0</w:t>
            </w:r>
          </w:p>
        </w:tc>
        <w:tc>
          <w:tcPr>
            <w:tcW w:w="423" w:type="pct"/>
            <w:tcBorders>
              <w:top w:val="outset" w:sz="6" w:space="0" w:color="000000"/>
              <w:left w:val="outset" w:sz="6" w:space="0" w:color="000000"/>
              <w:bottom w:val="outset" w:sz="6" w:space="0" w:color="000000"/>
              <w:right w:val="outset" w:sz="6" w:space="0" w:color="000000"/>
            </w:tcBorders>
          </w:tcPr>
          <w:p w14:paraId="581688D2" w14:textId="1C150F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90,72</w:t>
            </w:r>
          </w:p>
        </w:tc>
        <w:tc>
          <w:tcPr>
            <w:tcW w:w="529" w:type="pct"/>
            <w:tcBorders>
              <w:top w:val="outset" w:sz="6" w:space="0" w:color="000000"/>
              <w:left w:val="outset" w:sz="6" w:space="0" w:color="000000"/>
              <w:bottom w:val="outset" w:sz="6" w:space="0" w:color="000000"/>
              <w:right w:val="outset" w:sz="6" w:space="0" w:color="000000"/>
            </w:tcBorders>
          </w:tcPr>
          <w:p w14:paraId="738BCCEF" w14:textId="15F493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115.298,00</w:t>
            </w:r>
          </w:p>
        </w:tc>
        <w:tc>
          <w:tcPr>
            <w:tcW w:w="530" w:type="pct"/>
            <w:tcBorders>
              <w:top w:val="outset" w:sz="6" w:space="0" w:color="000000"/>
              <w:left w:val="outset" w:sz="6" w:space="0" w:color="000000"/>
              <w:bottom w:val="outset" w:sz="6" w:space="0" w:color="000000"/>
              <w:right w:val="outset" w:sz="6" w:space="0" w:color="000000"/>
            </w:tcBorders>
          </w:tcPr>
          <w:p w14:paraId="5541D533" w14:textId="2437F3B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104.594,</w:t>
            </w:r>
            <w:r w:rsidR="00093130" w:rsidRPr="00682F04">
              <w:rPr>
                <w:rFonts w:asciiTheme="minorHAnsi" w:hAnsiTheme="minorHAnsi" w:cstheme="minorHAnsi"/>
                <w:sz w:val="22"/>
                <w:szCs w:val="22"/>
              </w:rPr>
              <w:t>6</w:t>
            </w:r>
            <w:r w:rsidRPr="00682F04">
              <w:rPr>
                <w:rFonts w:asciiTheme="minorHAnsi" w:hAnsiTheme="minorHAnsi" w:cstheme="minorHAnsi"/>
                <w:sz w:val="22"/>
                <w:szCs w:val="22"/>
              </w:rPr>
              <w:t>0</w:t>
            </w:r>
          </w:p>
        </w:tc>
        <w:tc>
          <w:tcPr>
            <w:tcW w:w="529" w:type="pct"/>
            <w:tcBorders>
              <w:top w:val="outset" w:sz="6" w:space="0" w:color="000000"/>
              <w:left w:val="outset" w:sz="6" w:space="0" w:color="000000"/>
              <w:bottom w:val="outset" w:sz="6" w:space="0" w:color="000000"/>
              <w:right w:val="outset" w:sz="6" w:space="0" w:color="000000"/>
            </w:tcBorders>
          </w:tcPr>
          <w:p w14:paraId="599CE06A" w14:textId="618249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5A2902" w14:textId="5E4EF5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24C065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5656B5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D4237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B61D99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3E60AC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B38CE6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53629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2FB248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B56D2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628E1F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97152B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B7F00BC"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DE9FB7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9CDE0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1FD730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85215</w:t>
            </w:r>
          </w:p>
        </w:tc>
        <w:tc>
          <w:tcPr>
            <w:tcW w:w="221" w:type="pct"/>
            <w:tcBorders>
              <w:top w:val="outset" w:sz="6" w:space="0" w:color="000000"/>
              <w:left w:val="outset" w:sz="6" w:space="0" w:color="000000"/>
              <w:bottom w:val="outset" w:sz="6" w:space="0" w:color="000000"/>
              <w:right w:val="outset" w:sz="6" w:space="0" w:color="000000"/>
            </w:tcBorders>
          </w:tcPr>
          <w:p w14:paraId="6332A2E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89FEC6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Dodatki mieszkaniowe</w:t>
            </w:r>
          </w:p>
        </w:tc>
        <w:tc>
          <w:tcPr>
            <w:tcW w:w="529" w:type="pct"/>
            <w:tcBorders>
              <w:top w:val="outset" w:sz="6" w:space="0" w:color="000000"/>
              <w:left w:val="outset" w:sz="6" w:space="0" w:color="000000"/>
              <w:bottom w:val="outset" w:sz="6" w:space="0" w:color="000000"/>
              <w:right w:val="outset" w:sz="6" w:space="0" w:color="000000"/>
            </w:tcBorders>
          </w:tcPr>
          <w:p w14:paraId="1A3C2021" w14:textId="563AAFD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1.800,00</w:t>
            </w:r>
          </w:p>
        </w:tc>
        <w:tc>
          <w:tcPr>
            <w:tcW w:w="529" w:type="pct"/>
            <w:tcBorders>
              <w:top w:val="outset" w:sz="6" w:space="0" w:color="000000"/>
              <w:left w:val="outset" w:sz="6" w:space="0" w:color="000000"/>
              <w:bottom w:val="outset" w:sz="6" w:space="0" w:color="000000"/>
              <w:right w:val="outset" w:sz="6" w:space="0" w:color="000000"/>
            </w:tcBorders>
          </w:tcPr>
          <w:p w14:paraId="0FA95221" w14:textId="2479A739"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524,20</w:t>
            </w:r>
          </w:p>
        </w:tc>
        <w:tc>
          <w:tcPr>
            <w:tcW w:w="423" w:type="pct"/>
            <w:tcBorders>
              <w:top w:val="outset" w:sz="6" w:space="0" w:color="000000"/>
              <w:left w:val="outset" w:sz="6" w:space="0" w:color="000000"/>
              <w:bottom w:val="outset" w:sz="6" w:space="0" w:color="000000"/>
              <w:right w:val="outset" w:sz="6" w:space="0" w:color="000000"/>
            </w:tcBorders>
          </w:tcPr>
          <w:p w14:paraId="6DC0820B" w14:textId="6A110BC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29,12</w:t>
            </w:r>
          </w:p>
        </w:tc>
        <w:tc>
          <w:tcPr>
            <w:tcW w:w="529" w:type="pct"/>
            <w:tcBorders>
              <w:top w:val="outset" w:sz="6" w:space="0" w:color="000000"/>
              <w:left w:val="outset" w:sz="6" w:space="0" w:color="000000"/>
              <w:bottom w:val="outset" w:sz="6" w:space="0" w:color="000000"/>
              <w:right w:val="outset" w:sz="6" w:space="0" w:color="000000"/>
            </w:tcBorders>
          </w:tcPr>
          <w:p w14:paraId="0D49D9D5" w14:textId="6532A5E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1.800,00</w:t>
            </w:r>
          </w:p>
        </w:tc>
        <w:tc>
          <w:tcPr>
            <w:tcW w:w="530" w:type="pct"/>
            <w:tcBorders>
              <w:top w:val="outset" w:sz="6" w:space="0" w:color="000000"/>
              <w:left w:val="outset" w:sz="6" w:space="0" w:color="000000"/>
              <w:bottom w:val="outset" w:sz="6" w:space="0" w:color="000000"/>
              <w:right w:val="outset" w:sz="6" w:space="0" w:color="000000"/>
            </w:tcBorders>
          </w:tcPr>
          <w:p w14:paraId="65368157" w14:textId="6314038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524,20</w:t>
            </w:r>
          </w:p>
        </w:tc>
        <w:tc>
          <w:tcPr>
            <w:tcW w:w="529" w:type="pct"/>
            <w:tcBorders>
              <w:top w:val="outset" w:sz="6" w:space="0" w:color="000000"/>
              <w:left w:val="outset" w:sz="6" w:space="0" w:color="000000"/>
              <w:bottom w:val="outset" w:sz="6" w:space="0" w:color="000000"/>
              <w:right w:val="outset" w:sz="6" w:space="0" w:color="000000"/>
            </w:tcBorders>
          </w:tcPr>
          <w:p w14:paraId="770CD2F3" w14:textId="163CB86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205A725" w14:textId="3279EE5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39042C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4604FC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DE17FC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EF0B4A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34EB0E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E53FA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1C8745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223F2B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2235E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37AFBA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15A8A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9F4378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AFF689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02A779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3ADC0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18FD3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5AB6478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1DE2A9F0" w14:textId="12DAD1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29" w:type="pct"/>
            <w:tcBorders>
              <w:top w:val="outset" w:sz="6" w:space="0" w:color="000000"/>
              <w:left w:val="outset" w:sz="6" w:space="0" w:color="000000"/>
              <w:bottom w:val="outset" w:sz="6" w:space="0" w:color="000000"/>
              <w:right w:val="outset" w:sz="6" w:space="0" w:color="000000"/>
            </w:tcBorders>
          </w:tcPr>
          <w:p w14:paraId="1B9E0FE4" w14:textId="4D3825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524,20</w:t>
            </w:r>
          </w:p>
        </w:tc>
        <w:tc>
          <w:tcPr>
            <w:tcW w:w="423" w:type="pct"/>
            <w:tcBorders>
              <w:top w:val="outset" w:sz="6" w:space="0" w:color="000000"/>
              <w:left w:val="outset" w:sz="6" w:space="0" w:color="000000"/>
              <w:bottom w:val="outset" w:sz="6" w:space="0" w:color="000000"/>
              <w:right w:val="outset" w:sz="6" w:space="0" w:color="000000"/>
            </w:tcBorders>
          </w:tcPr>
          <w:p w14:paraId="19D45E0B" w14:textId="2E3BF4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29,12</w:t>
            </w:r>
          </w:p>
        </w:tc>
        <w:tc>
          <w:tcPr>
            <w:tcW w:w="529" w:type="pct"/>
            <w:tcBorders>
              <w:top w:val="outset" w:sz="6" w:space="0" w:color="000000"/>
              <w:left w:val="outset" w:sz="6" w:space="0" w:color="000000"/>
              <w:bottom w:val="outset" w:sz="6" w:space="0" w:color="000000"/>
              <w:right w:val="outset" w:sz="6" w:space="0" w:color="000000"/>
            </w:tcBorders>
          </w:tcPr>
          <w:p w14:paraId="03289907" w14:textId="11D960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30" w:type="pct"/>
            <w:tcBorders>
              <w:top w:val="outset" w:sz="6" w:space="0" w:color="000000"/>
              <w:left w:val="outset" w:sz="6" w:space="0" w:color="000000"/>
              <w:bottom w:val="outset" w:sz="6" w:space="0" w:color="000000"/>
              <w:right w:val="outset" w:sz="6" w:space="0" w:color="000000"/>
            </w:tcBorders>
          </w:tcPr>
          <w:p w14:paraId="47834A87" w14:textId="5B6999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524,20</w:t>
            </w:r>
          </w:p>
        </w:tc>
        <w:tc>
          <w:tcPr>
            <w:tcW w:w="529" w:type="pct"/>
            <w:tcBorders>
              <w:top w:val="outset" w:sz="6" w:space="0" w:color="000000"/>
              <w:left w:val="outset" w:sz="6" w:space="0" w:color="000000"/>
              <w:bottom w:val="outset" w:sz="6" w:space="0" w:color="000000"/>
              <w:right w:val="outset" w:sz="6" w:space="0" w:color="000000"/>
            </w:tcBorders>
          </w:tcPr>
          <w:p w14:paraId="12CF0499" w14:textId="0AB9C4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AF02D1D" w14:textId="13AF23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1954A4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35CEF8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5EEDF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DC966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4825CDC"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831384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3495CF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07FCFF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59E99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E63DCF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20BAA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AA5B17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E9E533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74EE31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86B327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85216</w:t>
            </w:r>
          </w:p>
        </w:tc>
        <w:tc>
          <w:tcPr>
            <w:tcW w:w="221" w:type="pct"/>
            <w:tcBorders>
              <w:top w:val="outset" w:sz="6" w:space="0" w:color="000000"/>
              <w:left w:val="outset" w:sz="6" w:space="0" w:color="000000"/>
              <w:bottom w:val="outset" w:sz="6" w:space="0" w:color="000000"/>
              <w:right w:val="outset" w:sz="6" w:space="0" w:color="000000"/>
            </w:tcBorders>
          </w:tcPr>
          <w:p w14:paraId="137BD24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03DC4F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Zasiłki stałe</w:t>
            </w:r>
          </w:p>
        </w:tc>
        <w:tc>
          <w:tcPr>
            <w:tcW w:w="529" w:type="pct"/>
            <w:tcBorders>
              <w:top w:val="outset" w:sz="6" w:space="0" w:color="000000"/>
              <w:left w:val="outset" w:sz="6" w:space="0" w:color="000000"/>
              <w:bottom w:val="outset" w:sz="6" w:space="0" w:color="000000"/>
              <w:right w:val="outset" w:sz="6" w:space="0" w:color="000000"/>
            </w:tcBorders>
          </w:tcPr>
          <w:p w14:paraId="2CBAA1F5" w14:textId="37E4C45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276.976,00</w:t>
            </w:r>
          </w:p>
        </w:tc>
        <w:tc>
          <w:tcPr>
            <w:tcW w:w="529" w:type="pct"/>
            <w:tcBorders>
              <w:top w:val="outset" w:sz="6" w:space="0" w:color="000000"/>
              <w:left w:val="outset" w:sz="6" w:space="0" w:color="000000"/>
              <w:bottom w:val="outset" w:sz="6" w:space="0" w:color="000000"/>
              <w:right w:val="outset" w:sz="6" w:space="0" w:color="000000"/>
            </w:tcBorders>
          </w:tcPr>
          <w:p w14:paraId="0EE40681" w14:textId="442FA23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258.729,80</w:t>
            </w:r>
          </w:p>
        </w:tc>
        <w:tc>
          <w:tcPr>
            <w:tcW w:w="423" w:type="pct"/>
            <w:tcBorders>
              <w:top w:val="outset" w:sz="6" w:space="0" w:color="000000"/>
              <w:left w:val="outset" w:sz="6" w:space="0" w:color="000000"/>
              <w:bottom w:val="outset" w:sz="6" w:space="0" w:color="000000"/>
              <w:right w:val="outset" w:sz="6" w:space="0" w:color="000000"/>
            </w:tcBorders>
          </w:tcPr>
          <w:p w14:paraId="5CDA35D0" w14:textId="24F713B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93,41</w:t>
            </w:r>
          </w:p>
        </w:tc>
        <w:tc>
          <w:tcPr>
            <w:tcW w:w="529" w:type="pct"/>
            <w:tcBorders>
              <w:top w:val="outset" w:sz="6" w:space="0" w:color="000000"/>
              <w:left w:val="outset" w:sz="6" w:space="0" w:color="000000"/>
              <w:bottom w:val="outset" w:sz="6" w:space="0" w:color="000000"/>
              <w:right w:val="outset" w:sz="6" w:space="0" w:color="000000"/>
            </w:tcBorders>
          </w:tcPr>
          <w:p w14:paraId="3A4F5A2F" w14:textId="7D2B1A4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276.976,00</w:t>
            </w:r>
          </w:p>
        </w:tc>
        <w:tc>
          <w:tcPr>
            <w:tcW w:w="530" w:type="pct"/>
            <w:tcBorders>
              <w:top w:val="outset" w:sz="6" w:space="0" w:color="000000"/>
              <w:left w:val="outset" w:sz="6" w:space="0" w:color="000000"/>
              <w:bottom w:val="outset" w:sz="6" w:space="0" w:color="000000"/>
              <w:right w:val="outset" w:sz="6" w:space="0" w:color="000000"/>
            </w:tcBorders>
          </w:tcPr>
          <w:p w14:paraId="11438CF3" w14:textId="799CFB6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258.729,80</w:t>
            </w:r>
          </w:p>
        </w:tc>
        <w:tc>
          <w:tcPr>
            <w:tcW w:w="529" w:type="pct"/>
            <w:tcBorders>
              <w:top w:val="outset" w:sz="6" w:space="0" w:color="000000"/>
              <w:left w:val="outset" w:sz="6" w:space="0" w:color="000000"/>
              <w:bottom w:val="outset" w:sz="6" w:space="0" w:color="000000"/>
              <w:right w:val="outset" w:sz="6" w:space="0" w:color="000000"/>
            </w:tcBorders>
          </w:tcPr>
          <w:p w14:paraId="678311E1" w14:textId="40F3335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A51C925" w14:textId="4D061C2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541EBE9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EAC5A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ADC11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D5108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FE8EDD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5F8BA7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16B9B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CDF111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49EC1D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97F614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C474AE"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9BD096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B1E2E8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59AEF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9AD62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16A9D9" w14:textId="60635F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w:t>
            </w:r>
          </w:p>
        </w:tc>
        <w:tc>
          <w:tcPr>
            <w:tcW w:w="749" w:type="pct"/>
            <w:tcBorders>
              <w:top w:val="outset" w:sz="6" w:space="0" w:color="000000"/>
              <w:left w:val="outset" w:sz="6" w:space="0" w:color="000000"/>
              <w:bottom w:val="outset" w:sz="6" w:space="0" w:color="000000"/>
              <w:right w:val="outset" w:sz="6" w:space="0" w:color="000000"/>
            </w:tcBorders>
          </w:tcPr>
          <w:p w14:paraId="537EEA8F" w14:textId="5F46B73B"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Zwrot dotacji oraz płatności wykorzystanych </w:t>
            </w:r>
            <w:r w:rsidRPr="00682F04">
              <w:rPr>
                <w:rFonts w:asciiTheme="minorHAnsi" w:hAnsiTheme="minorHAnsi" w:cstheme="minorHAnsi"/>
                <w:sz w:val="22"/>
                <w:szCs w:val="22"/>
              </w:rPr>
              <w:lastRenderedPageBreak/>
              <w:t>niezgodnie z przeznaczeniem lub wykorzystanych z naruszeniem  procedur, o których mowa w art. 184 ustawy, pobranych nienależnie lub w nadmiernej wysokości</w:t>
            </w:r>
          </w:p>
        </w:tc>
        <w:tc>
          <w:tcPr>
            <w:tcW w:w="529" w:type="pct"/>
            <w:tcBorders>
              <w:top w:val="outset" w:sz="6" w:space="0" w:color="000000"/>
              <w:left w:val="outset" w:sz="6" w:space="0" w:color="000000"/>
              <w:bottom w:val="outset" w:sz="6" w:space="0" w:color="000000"/>
              <w:right w:val="outset" w:sz="6" w:space="0" w:color="000000"/>
            </w:tcBorders>
          </w:tcPr>
          <w:p w14:paraId="46F94C30" w14:textId="7F8B51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600,00</w:t>
            </w:r>
          </w:p>
        </w:tc>
        <w:tc>
          <w:tcPr>
            <w:tcW w:w="529" w:type="pct"/>
            <w:tcBorders>
              <w:top w:val="outset" w:sz="6" w:space="0" w:color="000000"/>
              <w:left w:val="outset" w:sz="6" w:space="0" w:color="000000"/>
              <w:bottom w:val="outset" w:sz="6" w:space="0" w:color="000000"/>
              <w:right w:val="outset" w:sz="6" w:space="0" w:color="000000"/>
            </w:tcBorders>
          </w:tcPr>
          <w:p w14:paraId="64EC97EA" w14:textId="4E0797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423" w:type="pct"/>
            <w:tcBorders>
              <w:top w:val="outset" w:sz="6" w:space="0" w:color="000000"/>
              <w:left w:val="outset" w:sz="6" w:space="0" w:color="000000"/>
              <w:bottom w:val="outset" w:sz="6" w:space="0" w:color="000000"/>
              <w:right w:val="outset" w:sz="6" w:space="0" w:color="000000"/>
            </w:tcBorders>
          </w:tcPr>
          <w:p w14:paraId="638CDAFA" w14:textId="0B9EF7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DB98309" w14:textId="16665D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40E4BE6C" w14:textId="701982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2269FA05" w14:textId="7E73B6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6A961EA" w14:textId="38266F0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7BB1CA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82583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57FC42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95A5A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6501A19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0AA0B2C4" w14:textId="19306A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276.376,00</w:t>
            </w:r>
          </w:p>
        </w:tc>
        <w:tc>
          <w:tcPr>
            <w:tcW w:w="529" w:type="pct"/>
            <w:tcBorders>
              <w:top w:val="outset" w:sz="6" w:space="0" w:color="000000"/>
              <w:left w:val="outset" w:sz="6" w:space="0" w:color="000000"/>
              <w:bottom w:val="outset" w:sz="6" w:space="0" w:color="000000"/>
              <w:right w:val="outset" w:sz="6" w:space="0" w:color="000000"/>
            </w:tcBorders>
          </w:tcPr>
          <w:p w14:paraId="51F6BBC7" w14:textId="3A938D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258.129,80</w:t>
            </w:r>
          </w:p>
        </w:tc>
        <w:tc>
          <w:tcPr>
            <w:tcW w:w="423" w:type="pct"/>
            <w:tcBorders>
              <w:top w:val="outset" w:sz="6" w:space="0" w:color="000000"/>
              <w:left w:val="outset" w:sz="6" w:space="0" w:color="000000"/>
              <w:bottom w:val="outset" w:sz="6" w:space="0" w:color="000000"/>
              <w:right w:val="outset" w:sz="6" w:space="0" w:color="000000"/>
            </w:tcBorders>
          </w:tcPr>
          <w:p w14:paraId="018EB270" w14:textId="6CC698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93,40</w:t>
            </w:r>
          </w:p>
        </w:tc>
        <w:tc>
          <w:tcPr>
            <w:tcW w:w="529" w:type="pct"/>
            <w:tcBorders>
              <w:top w:val="outset" w:sz="6" w:space="0" w:color="000000"/>
              <w:left w:val="outset" w:sz="6" w:space="0" w:color="000000"/>
              <w:bottom w:val="outset" w:sz="6" w:space="0" w:color="000000"/>
              <w:right w:val="outset" w:sz="6" w:space="0" w:color="000000"/>
            </w:tcBorders>
          </w:tcPr>
          <w:p w14:paraId="5A6030CD" w14:textId="1DA678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276.376,00</w:t>
            </w:r>
          </w:p>
        </w:tc>
        <w:tc>
          <w:tcPr>
            <w:tcW w:w="530" w:type="pct"/>
            <w:tcBorders>
              <w:top w:val="outset" w:sz="6" w:space="0" w:color="000000"/>
              <w:left w:val="outset" w:sz="6" w:space="0" w:color="000000"/>
              <w:bottom w:val="outset" w:sz="6" w:space="0" w:color="000000"/>
              <w:right w:val="outset" w:sz="6" w:space="0" w:color="000000"/>
            </w:tcBorders>
          </w:tcPr>
          <w:p w14:paraId="373D1891" w14:textId="165E9A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258.129,80</w:t>
            </w:r>
          </w:p>
        </w:tc>
        <w:tc>
          <w:tcPr>
            <w:tcW w:w="529" w:type="pct"/>
            <w:tcBorders>
              <w:top w:val="outset" w:sz="6" w:space="0" w:color="000000"/>
              <w:left w:val="outset" w:sz="6" w:space="0" w:color="000000"/>
              <w:bottom w:val="outset" w:sz="6" w:space="0" w:color="000000"/>
              <w:right w:val="outset" w:sz="6" w:space="0" w:color="000000"/>
            </w:tcBorders>
          </w:tcPr>
          <w:p w14:paraId="3DE44DCA" w14:textId="357E80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89136C" w14:textId="51227A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EA6F98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472DC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5B3EF8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2F9E04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71D8E0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DFAAD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6AAFA3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84CE0B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855F88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52BBB9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9C86F5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96339A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B0244A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BEBB2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4E1EB99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85219</w:t>
            </w:r>
          </w:p>
        </w:tc>
        <w:tc>
          <w:tcPr>
            <w:tcW w:w="221" w:type="pct"/>
            <w:tcBorders>
              <w:top w:val="outset" w:sz="6" w:space="0" w:color="000000"/>
              <w:left w:val="outset" w:sz="6" w:space="0" w:color="000000"/>
              <w:bottom w:val="outset" w:sz="6" w:space="0" w:color="000000"/>
              <w:right w:val="outset" w:sz="6" w:space="0" w:color="000000"/>
            </w:tcBorders>
          </w:tcPr>
          <w:p w14:paraId="0BC270F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D751D9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Ośrodki pomocy społecznej</w:t>
            </w:r>
          </w:p>
        </w:tc>
        <w:tc>
          <w:tcPr>
            <w:tcW w:w="529" w:type="pct"/>
            <w:tcBorders>
              <w:top w:val="outset" w:sz="6" w:space="0" w:color="000000"/>
              <w:left w:val="outset" w:sz="6" w:space="0" w:color="000000"/>
              <w:bottom w:val="outset" w:sz="6" w:space="0" w:color="000000"/>
              <w:right w:val="outset" w:sz="6" w:space="0" w:color="000000"/>
            </w:tcBorders>
          </w:tcPr>
          <w:p w14:paraId="50FCB325" w14:textId="1F12169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548.776,00</w:t>
            </w:r>
          </w:p>
        </w:tc>
        <w:tc>
          <w:tcPr>
            <w:tcW w:w="529" w:type="pct"/>
            <w:tcBorders>
              <w:top w:val="outset" w:sz="6" w:space="0" w:color="000000"/>
              <w:left w:val="outset" w:sz="6" w:space="0" w:color="000000"/>
              <w:bottom w:val="outset" w:sz="6" w:space="0" w:color="000000"/>
              <w:right w:val="outset" w:sz="6" w:space="0" w:color="000000"/>
            </w:tcBorders>
          </w:tcPr>
          <w:p w14:paraId="0971805D" w14:textId="1939446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513.327,48</w:t>
            </w:r>
          </w:p>
        </w:tc>
        <w:tc>
          <w:tcPr>
            <w:tcW w:w="423" w:type="pct"/>
            <w:tcBorders>
              <w:top w:val="outset" w:sz="6" w:space="0" w:color="000000"/>
              <w:left w:val="outset" w:sz="6" w:space="0" w:color="000000"/>
              <w:bottom w:val="outset" w:sz="6" w:space="0" w:color="000000"/>
              <w:right w:val="outset" w:sz="6" w:space="0" w:color="000000"/>
            </w:tcBorders>
          </w:tcPr>
          <w:p w14:paraId="6256352B" w14:textId="552FDF0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93,48</w:t>
            </w:r>
          </w:p>
        </w:tc>
        <w:tc>
          <w:tcPr>
            <w:tcW w:w="529" w:type="pct"/>
            <w:tcBorders>
              <w:top w:val="outset" w:sz="6" w:space="0" w:color="000000"/>
              <w:left w:val="outset" w:sz="6" w:space="0" w:color="000000"/>
              <w:bottom w:val="outset" w:sz="6" w:space="0" w:color="000000"/>
              <w:right w:val="outset" w:sz="6" w:space="0" w:color="000000"/>
            </w:tcBorders>
          </w:tcPr>
          <w:p w14:paraId="2042941B" w14:textId="4667012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548.776,00</w:t>
            </w:r>
          </w:p>
        </w:tc>
        <w:tc>
          <w:tcPr>
            <w:tcW w:w="530" w:type="pct"/>
            <w:tcBorders>
              <w:top w:val="outset" w:sz="6" w:space="0" w:color="000000"/>
              <w:left w:val="outset" w:sz="6" w:space="0" w:color="000000"/>
              <w:bottom w:val="outset" w:sz="6" w:space="0" w:color="000000"/>
              <w:right w:val="outset" w:sz="6" w:space="0" w:color="000000"/>
            </w:tcBorders>
          </w:tcPr>
          <w:p w14:paraId="35388F59" w14:textId="78A4D15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513.327,48</w:t>
            </w:r>
          </w:p>
        </w:tc>
        <w:tc>
          <w:tcPr>
            <w:tcW w:w="529" w:type="pct"/>
            <w:tcBorders>
              <w:top w:val="outset" w:sz="6" w:space="0" w:color="000000"/>
              <w:left w:val="outset" w:sz="6" w:space="0" w:color="000000"/>
              <w:bottom w:val="outset" w:sz="6" w:space="0" w:color="000000"/>
              <w:right w:val="outset" w:sz="6" w:space="0" w:color="000000"/>
            </w:tcBorders>
          </w:tcPr>
          <w:p w14:paraId="55E0245E" w14:textId="32D1908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2E01E97" w14:textId="2CA1CBF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6A7F35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114EB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0052F8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1FD033F"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723A2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2E328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5533A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5AB092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D8BBAB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487079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3B61D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025F044" w14:textId="38568473"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91B4E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7A43F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8EACD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A892724" w14:textId="26A750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tcPr>
          <w:p w14:paraId="0AAF8006" w14:textId="03D6B6C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niezaliczane do wynagrodzeń </w:t>
            </w:r>
          </w:p>
        </w:tc>
        <w:tc>
          <w:tcPr>
            <w:tcW w:w="529" w:type="pct"/>
            <w:tcBorders>
              <w:top w:val="outset" w:sz="6" w:space="0" w:color="000000"/>
              <w:left w:val="outset" w:sz="6" w:space="0" w:color="000000"/>
              <w:bottom w:val="outset" w:sz="6" w:space="0" w:color="000000"/>
              <w:right w:val="outset" w:sz="6" w:space="0" w:color="000000"/>
            </w:tcBorders>
          </w:tcPr>
          <w:p w14:paraId="09CF27E5" w14:textId="0EE039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900,00</w:t>
            </w:r>
          </w:p>
        </w:tc>
        <w:tc>
          <w:tcPr>
            <w:tcW w:w="529" w:type="pct"/>
            <w:tcBorders>
              <w:top w:val="outset" w:sz="6" w:space="0" w:color="000000"/>
              <w:left w:val="outset" w:sz="6" w:space="0" w:color="000000"/>
              <w:bottom w:val="outset" w:sz="6" w:space="0" w:color="000000"/>
              <w:right w:val="outset" w:sz="6" w:space="0" w:color="000000"/>
            </w:tcBorders>
          </w:tcPr>
          <w:p w14:paraId="6B3A3B21" w14:textId="6F35AE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747,19</w:t>
            </w:r>
          </w:p>
        </w:tc>
        <w:tc>
          <w:tcPr>
            <w:tcW w:w="423" w:type="pct"/>
            <w:tcBorders>
              <w:top w:val="outset" w:sz="6" w:space="0" w:color="000000"/>
              <w:left w:val="outset" w:sz="6" w:space="0" w:color="000000"/>
              <w:bottom w:val="outset" w:sz="6" w:space="0" w:color="000000"/>
              <w:right w:val="outset" w:sz="6" w:space="0" w:color="000000"/>
            </w:tcBorders>
          </w:tcPr>
          <w:p w14:paraId="33FB5102" w14:textId="4C2646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83,02</w:t>
            </w:r>
          </w:p>
        </w:tc>
        <w:tc>
          <w:tcPr>
            <w:tcW w:w="529" w:type="pct"/>
            <w:tcBorders>
              <w:top w:val="outset" w:sz="6" w:space="0" w:color="000000"/>
              <w:left w:val="outset" w:sz="6" w:space="0" w:color="000000"/>
              <w:bottom w:val="outset" w:sz="6" w:space="0" w:color="000000"/>
              <w:right w:val="outset" w:sz="6" w:space="0" w:color="000000"/>
            </w:tcBorders>
          </w:tcPr>
          <w:p w14:paraId="4B5F827B" w14:textId="660101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900,00</w:t>
            </w:r>
          </w:p>
        </w:tc>
        <w:tc>
          <w:tcPr>
            <w:tcW w:w="530" w:type="pct"/>
            <w:tcBorders>
              <w:top w:val="outset" w:sz="6" w:space="0" w:color="000000"/>
              <w:left w:val="outset" w:sz="6" w:space="0" w:color="000000"/>
              <w:bottom w:val="outset" w:sz="6" w:space="0" w:color="000000"/>
              <w:right w:val="outset" w:sz="6" w:space="0" w:color="000000"/>
            </w:tcBorders>
          </w:tcPr>
          <w:p w14:paraId="2A1D90D6" w14:textId="4FB3C7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747,19</w:t>
            </w:r>
          </w:p>
        </w:tc>
        <w:tc>
          <w:tcPr>
            <w:tcW w:w="529" w:type="pct"/>
            <w:tcBorders>
              <w:top w:val="outset" w:sz="6" w:space="0" w:color="000000"/>
              <w:left w:val="outset" w:sz="6" w:space="0" w:color="000000"/>
              <w:bottom w:val="outset" w:sz="6" w:space="0" w:color="000000"/>
              <w:right w:val="outset" w:sz="6" w:space="0" w:color="000000"/>
            </w:tcBorders>
          </w:tcPr>
          <w:p w14:paraId="4B4A27A6" w14:textId="561A2B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DFF733" w14:textId="450C617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682840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BFA3D1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A06332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AE662C6" w14:textId="064164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tcPr>
          <w:p w14:paraId="33681175" w14:textId="15B223A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3A7292F1" w14:textId="1778C7D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6.275,00</w:t>
            </w:r>
          </w:p>
        </w:tc>
        <w:tc>
          <w:tcPr>
            <w:tcW w:w="529" w:type="pct"/>
            <w:tcBorders>
              <w:top w:val="outset" w:sz="6" w:space="0" w:color="000000"/>
              <w:left w:val="outset" w:sz="6" w:space="0" w:color="000000"/>
              <w:bottom w:val="outset" w:sz="6" w:space="0" w:color="000000"/>
              <w:right w:val="outset" w:sz="6" w:space="0" w:color="000000"/>
            </w:tcBorders>
          </w:tcPr>
          <w:p w14:paraId="587BEE6F" w14:textId="4DA9F3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6.274,21</w:t>
            </w:r>
          </w:p>
        </w:tc>
        <w:tc>
          <w:tcPr>
            <w:tcW w:w="423" w:type="pct"/>
            <w:tcBorders>
              <w:top w:val="outset" w:sz="6" w:space="0" w:color="000000"/>
              <w:left w:val="outset" w:sz="6" w:space="0" w:color="000000"/>
              <w:bottom w:val="outset" w:sz="6" w:space="0" w:color="000000"/>
              <w:right w:val="outset" w:sz="6" w:space="0" w:color="000000"/>
            </w:tcBorders>
          </w:tcPr>
          <w:p w14:paraId="2576EBB9" w14:textId="41C5BF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5E3DD20D" w14:textId="3F05C4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6.275,00</w:t>
            </w:r>
          </w:p>
        </w:tc>
        <w:tc>
          <w:tcPr>
            <w:tcW w:w="530" w:type="pct"/>
            <w:tcBorders>
              <w:top w:val="outset" w:sz="6" w:space="0" w:color="000000"/>
              <w:left w:val="outset" w:sz="6" w:space="0" w:color="000000"/>
              <w:bottom w:val="outset" w:sz="6" w:space="0" w:color="000000"/>
              <w:right w:val="outset" w:sz="6" w:space="0" w:color="000000"/>
            </w:tcBorders>
          </w:tcPr>
          <w:p w14:paraId="04B01F42" w14:textId="5B54A88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6.274,21</w:t>
            </w:r>
          </w:p>
        </w:tc>
        <w:tc>
          <w:tcPr>
            <w:tcW w:w="529" w:type="pct"/>
            <w:tcBorders>
              <w:top w:val="outset" w:sz="6" w:space="0" w:color="000000"/>
              <w:left w:val="outset" w:sz="6" w:space="0" w:color="000000"/>
              <w:bottom w:val="outset" w:sz="6" w:space="0" w:color="000000"/>
              <w:right w:val="outset" w:sz="6" w:space="0" w:color="000000"/>
            </w:tcBorders>
          </w:tcPr>
          <w:p w14:paraId="73ABD4FB" w14:textId="070456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168F41" w14:textId="4C6A89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AC5072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D26C17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D95AE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78069B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0464749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1CDA6A6D" w14:textId="1B3684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387.543,00</w:t>
            </w:r>
          </w:p>
        </w:tc>
        <w:tc>
          <w:tcPr>
            <w:tcW w:w="529" w:type="pct"/>
            <w:tcBorders>
              <w:top w:val="outset" w:sz="6" w:space="0" w:color="000000"/>
              <w:left w:val="outset" w:sz="6" w:space="0" w:color="000000"/>
              <w:bottom w:val="outset" w:sz="6" w:space="0" w:color="000000"/>
              <w:right w:val="outset" w:sz="6" w:space="0" w:color="000000"/>
            </w:tcBorders>
          </w:tcPr>
          <w:p w14:paraId="0231A4B4" w14:textId="561D89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358.242,22</w:t>
            </w:r>
          </w:p>
        </w:tc>
        <w:tc>
          <w:tcPr>
            <w:tcW w:w="423" w:type="pct"/>
            <w:tcBorders>
              <w:top w:val="outset" w:sz="6" w:space="0" w:color="000000"/>
              <w:left w:val="outset" w:sz="6" w:space="0" w:color="000000"/>
              <w:bottom w:val="outset" w:sz="6" w:space="0" w:color="000000"/>
              <w:right w:val="outset" w:sz="6" w:space="0" w:color="000000"/>
            </w:tcBorders>
          </w:tcPr>
          <w:p w14:paraId="45883D58" w14:textId="6DE3E6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92,44</w:t>
            </w:r>
          </w:p>
        </w:tc>
        <w:tc>
          <w:tcPr>
            <w:tcW w:w="529" w:type="pct"/>
            <w:tcBorders>
              <w:top w:val="outset" w:sz="6" w:space="0" w:color="000000"/>
              <w:left w:val="outset" w:sz="6" w:space="0" w:color="000000"/>
              <w:bottom w:val="outset" w:sz="6" w:space="0" w:color="000000"/>
              <w:right w:val="outset" w:sz="6" w:space="0" w:color="000000"/>
            </w:tcBorders>
          </w:tcPr>
          <w:p w14:paraId="16A63C67" w14:textId="59D145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387.543,00</w:t>
            </w:r>
          </w:p>
        </w:tc>
        <w:tc>
          <w:tcPr>
            <w:tcW w:w="530" w:type="pct"/>
            <w:tcBorders>
              <w:top w:val="outset" w:sz="6" w:space="0" w:color="000000"/>
              <w:left w:val="outset" w:sz="6" w:space="0" w:color="000000"/>
              <w:bottom w:val="outset" w:sz="6" w:space="0" w:color="000000"/>
              <w:right w:val="outset" w:sz="6" w:space="0" w:color="000000"/>
            </w:tcBorders>
          </w:tcPr>
          <w:p w14:paraId="02680753" w14:textId="4C5730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358.242,22</w:t>
            </w:r>
          </w:p>
        </w:tc>
        <w:tc>
          <w:tcPr>
            <w:tcW w:w="529" w:type="pct"/>
            <w:tcBorders>
              <w:top w:val="outset" w:sz="6" w:space="0" w:color="000000"/>
              <w:left w:val="outset" w:sz="6" w:space="0" w:color="000000"/>
              <w:bottom w:val="outset" w:sz="6" w:space="0" w:color="000000"/>
              <w:right w:val="outset" w:sz="6" w:space="0" w:color="000000"/>
            </w:tcBorders>
          </w:tcPr>
          <w:p w14:paraId="6BEDAEB3" w14:textId="2E19E6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8540809" w14:textId="32A087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C096F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B1353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547AF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3FD4D3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4787EC6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448518D0" w14:textId="2D0AD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26.850,00</w:t>
            </w:r>
          </w:p>
        </w:tc>
        <w:tc>
          <w:tcPr>
            <w:tcW w:w="529" w:type="pct"/>
            <w:tcBorders>
              <w:top w:val="outset" w:sz="6" w:space="0" w:color="000000"/>
              <w:left w:val="outset" w:sz="6" w:space="0" w:color="000000"/>
              <w:bottom w:val="outset" w:sz="6" w:space="0" w:color="000000"/>
              <w:right w:val="outset" w:sz="6" w:space="0" w:color="000000"/>
            </w:tcBorders>
          </w:tcPr>
          <w:p w14:paraId="4115C4E5" w14:textId="2AB1C2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26.849,94</w:t>
            </w:r>
          </w:p>
        </w:tc>
        <w:tc>
          <w:tcPr>
            <w:tcW w:w="423" w:type="pct"/>
            <w:tcBorders>
              <w:top w:val="outset" w:sz="6" w:space="0" w:color="000000"/>
              <w:left w:val="outset" w:sz="6" w:space="0" w:color="000000"/>
              <w:bottom w:val="outset" w:sz="6" w:space="0" w:color="000000"/>
              <w:right w:val="outset" w:sz="6" w:space="0" w:color="000000"/>
            </w:tcBorders>
          </w:tcPr>
          <w:p w14:paraId="7B2F5D27" w14:textId="4AB446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315AACF" w14:textId="47DD39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26.850,00</w:t>
            </w:r>
          </w:p>
        </w:tc>
        <w:tc>
          <w:tcPr>
            <w:tcW w:w="530" w:type="pct"/>
            <w:tcBorders>
              <w:top w:val="outset" w:sz="6" w:space="0" w:color="000000"/>
              <w:left w:val="outset" w:sz="6" w:space="0" w:color="000000"/>
              <w:bottom w:val="outset" w:sz="6" w:space="0" w:color="000000"/>
              <w:right w:val="outset" w:sz="6" w:space="0" w:color="000000"/>
            </w:tcBorders>
          </w:tcPr>
          <w:p w14:paraId="5146BAF6" w14:textId="0CE464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26.849,94</w:t>
            </w:r>
          </w:p>
        </w:tc>
        <w:tc>
          <w:tcPr>
            <w:tcW w:w="529" w:type="pct"/>
            <w:tcBorders>
              <w:top w:val="outset" w:sz="6" w:space="0" w:color="000000"/>
              <w:left w:val="outset" w:sz="6" w:space="0" w:color="000000"/>
              <w:bottom w:val="outset" w:sz="6" w:space="0" w:color="000000"/>
              <w:right w:val="outset" w:sz="6" w:space="0" w:color="000000"/>
            </w:tcBorders>
          </w:tcPr>
          <w:p w14:paraId="217F618F" w14:textId="536A89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ECE7DE5" w14:textId="3938CD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452C10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6BE38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304D0E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ACE97A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29D309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435F11E9" w14:textId="14E7C2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69.311,00</w:t>
            </w:r>
          </w:p>
        </w:tc>
        <w:tc>
          <w:tcPr>
            <w:tcW w:w="529" w:type="pct"/>
            <w:tcBorders>
              <w:top w:val="outset" w:sz="6" w:space="0" w:color="000000"/>
              <w:left w:val="outset" w:sz="6" w:space="0" w:color="000000"/>
              <w:bottom w:val="outset" w:sz="6" w:space="0" w:color="000000"/>
              <w:right w:val="outset" w:sz="6" w:space="0" w:color="000000"/>
            </w:tcBorders>
          </w:tcPr>
          <w:p w14:paraId="313F02CB" w14:textId="1B299E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65.616,51</w:t>
            </w:r>
          </w:p>
        </w:tc>
        <w:tc>
          <w:tcPr>
            <w:tcW w:w="423" w:type="pct"/>
            <w:tcBorders>
              <w:top w:val="outset" w:sz="6" w:space="0" w:color="000000"/>
              <w:left w:val="outset" w:sz="6" w:space="0" w:color="000000"/>
              <w:bottom w:val="outset" w:sz="6" w:space="0" w:color="000000"/>
              <w:right w:val="outset" w:sz="6" w:space="0" w:color="000000"/>
            </w:tcBorders>
          </w:tcPr>
          <w:p w14:paraId="595AF5D8" w14:textId="1048DF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94,67</w:t>
            </w:r>
          </w:p>
        </w:tc>
        <w:tc>
          <w:tcPr>
            <w:tcW w:w="529" w:type="pct"/>
            <w:tcBorders>
              <w:top w:val="outset" w:sz="6" w:space="0" w:color="000000"/>
              <w:left w:val="outset" w:sz="6" w:space="0" w:color="000000"/>
              <w:bottom w:val="outset" w:sz="6" w:space="0" w:color="000000"/>
              <w:right w:val="outset" w:sz="6" w:space="0" w:color="000000"/>
            </w:tcBorders>
          </w:tcPr>
          <w:p w14:paraId="11963FFB" w14:textId="30E6C1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69.311,00</w:t>
            </w:r>
          </w:p>
        </w:tc>
        <w:tc>
          <w:tcPr>
            <w:tcW w:w="530" w:type="pct"/>
            <w:tcBorders>
              <w:top w:val="outset" w:sz="6" w:space="0" w:color="000000"/>
              <w:left w:val="outset" w:sz="6" w:space="0" w:color="000000"/>
              <w:bottom w:val="outset" w:sz="6" w:space="0" w:color="000000"/>
              <w:right w:val="outset" w:sz="6" w:space="0" w:color="000000"/>
            </w:tcBorders>
          </w:tcPr>
          <w:p w14:paraId="4C2131DC" w14:textId="1FA83A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65.616,51</w:t>
            </w:r>
          </w:p>
        </w:tc>
        <w:tc>
          <w:tcPr>
            <w:tcW w:w="529" w:type="pct"/>
            <w:tcBorders>
              <w:top w:val="outset" w:sz="6" w:space="0" w:color="000000"/>
              <w:left w:val="outset" w:sz="6" w:space="0" w:color="000000"/>
              <w:bottom w:val="outset" w:sz="6" w:space="0" w:color="000000"/>
              <w:right w:val="outset" w:sz="6" w:space="0" w:color="000000"/>
            </w:tcBorders>
          </w:tcPr>
          <w:p w14:paraId="3082AF2C" w14:textId="532490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086F431" w14:textId="3CD093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28DE2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5C449D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509EC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DE83FE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21E8C52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79E05E81" w14:textId="41F613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6.925,00</w:t>
            </w:r>
          </w:p>
        </w:tc>
        <w:tc>
          <w:tcPr>
            <w:tcW w:w="529" w:type="pct"/>
            <w:tcBorders>
              <w:top w:val="outset" w:sz="6" w:space="0" w:color="000000"/>
              <w:left w:val="outset" w:sz="6" w:space="0" w:color="000000"/>
              <w:bottom w:val="outset" w:sz="6" w:space="0" w:color="000000"/>
              <w:right w:val="outset" w:sz="6" w:space="0" w:color="000000"/>
            </w:tcBorders>
          </w:tcPr>
          <w:p w14:paraId="2F9665F0" w14:textId="6B7255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5.822,17</w:t>
            </w:r>
          </w:p>
        </w:tc>
        <w:tc>
          <w:tcPr>
            <w:tcW w:w="423" w:type="pct"/>
            <w:tcBorders>
              <w:top w:val="outset" w:sz="6" w:space="0" w:color="000000"/>
              <w:left w:val="outset" w:sz="6" w:space="0" w:color="000000"/>
              <w:bottom w:val="outset" w:sz="6" w:space="0" w:color="000000"/>
              <w:right w:val="outset" w:sz="6" w:space="0" w:color="000000"/>
            </w:tcBorders>
          </w:tcPr>
          <w:p w14:paraId="37D17165" w14:textId="18A47D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84,07</w:t>
            </w:r>
          </w:p>
        </w:tc>
        <w:tc>
          <w:tcPr>
            <w:tcW w:w="529" w:type="pct"/>
            <w:tcBorders>
              <w:top w:val="outset" w:sz="6" w:space="0" w:color="000000"/>
              <w:left w:val="outset" w:sz="6" w:space="0" w:color="000000"/>
              <w:bottom w:val="outset" w:sz="6" w:space="0" w:color="000000"/>
              <w:right w:val="outset" w:sz="6" w:space="0" w:color="000000"/>
            </w:tcBorders>
          </w:tcPr>
          <w:p w14:paraId="78F7F4EC" w14:textId="13DC7D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6.925,00</w:t>
            </w:r>
          </w:p>
        </w:tc>
        <w:tc>
          <w:tcPr>
            <w:tcW w:w="530" w:type="pct"/>
            <w:tcBorders>
              <w:top w:val="outset" w:sz="6" w:space="0" w:color="000000"/>
              <w:left w:val="outset" w:sz="6" w:space="0" w:color="000000"/>
              <w:bottom w:val="outset" w:sz="6" w:space="0" w:color="000000"/>
              <w:right w:val="outset" w:sz="6" w:space="0" w:color="000000"/>
            </w:tcBorders>
          </w:tcPr>
          <w:p w14:paraId="5B7BFBA4" w14:textId="0CCC94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5.822,17</w:t>
            </w:r>
          </w:p>
        </w:tc>
        <w:tc>
          <w:tcPr>
            <w:tcW w:w="529" w:type="pct"/>
            <w:tcBorders>
              <w:top w:val="outset" w:sz="6" w:space="0" w:color="000000"/>
              <w:left w:val="outset" w:sz="6" w:space="0" w:color="000000"/>
              <w:bottom w:val="outset" w:sz="6" w:space="0" w:color="000000"/>
              <w:right w:val="outset" w:sz="6" w:space="0" w:color="000000"/>
            </w:tcBorders>
          </w:tcPr>
          <w:p w14:paraId="3E71B0CC" w14:textId="28CA7D7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A98635E" w14:textId="7B3C4A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2910B2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DF18D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6C8E36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3C96E9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61A568B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21AEC245" w14:textId="29AF2A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13.254,00</w:t>
            </w:r>
          </w:p>
        </w:tc>
        <w:tc>
          <w:tcPr>
            <w:tcW w:w="529" w:type="pct"/>
            <w:tcBorders>
              <w:top w:val="outset" w:sz="6" w:space="0" w:color="000000"/>
              <w:left w:val="outset" w:sz="6" w:space="0" w:color="000000"/>
              <w:bottom w:val="outset" w:sz="6" w:space="0" w:color="000000"/>
              <w:right w:val="outset" w:sz="6" w:space="0" w:color="000000"/>
            </w:tcBorders>
          </w:tcPr>
          <w:p w14:paraId="485F94BA" w14:textId="53B106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12.720,52</w:t>
            </w:r>
          </w:p>
        </w:tc>
        <w:tc>
          <w:tcPr>
            <w:tcW w:w="423" w:type="pct"/>
            <w:tcBorders>
              <w:top w:val="outset" w:sz="6" w:space="0" w:color="000000"/>
              <w:left w:val="outset" w:sz="6" w:space="0" w:color="000000"/>
              <w:bottom w:val="outset" w:sz="6" w:space="0" w:color="000000"/>
              <w:right w:val="outset" w:sz="6" w:space="0" w:color="000000"/>
            </w:tcBorders>
          </w:tcPr>
          <w:p w14:paraId="15D97E3D" w14:textId="050EDF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95,97</w:t>
            </w:r>
          </w:p>
        </w:tc>
        <w:tc>
          <w:tcPr>
            <w:tcW w:w="529" w:type="pct"/>
            <w:tcBorders>
              <w:top w:val="outset" w:sz="6" w:space="0" w:color="000000"/>
              <w:left w:val="outset" w:sz="6" w:space="0" w:color="000000"/>
              <w:bottom w:val="outset" w:sz="6" w:space="0" w:color="000000"/>
              <w:right w:val="outset" w:sz="6" w:space="0" w:color="000000"/>
            </w:tcBorders>
          </w:tcPr>
          <w:p w14:paraId="53CC9565" w14:textId="1F634A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13.254,00</w:t>
            </w:r>
          </w:p>
        </w:tc>
        <w:tc>
          <w:tcPr>
            <w:tcW w:w="530" w:type="pct"/>
            <w:tcBorders>
              <w:top w:val="outset" w:sz="6" w:space="0" w:color="000000"/>
              <w:left w:val="outset" w:sz="6" w:space="0" w:color="000000"/>
              <w:bottom w:val="outset" w:sz="6" w:space="0" w:color="000000"/>
              <w:right w:val="outset" w:sz="6" w:space="0" w:color="000000"/>
            </w:tcBorders>
          </w:tcPr>
          <w:p w14:paraId="6A8C161C" w14:textId="3F3212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12.720,52</w:t>
            </w:r>
          </w:p>
        </w:tc>
        <w:tc>
          <w:tcPr>
            <w:tcW w:w="529" w:type="pct"/>
            <w:tcBorders>
              <w:top w:val="outset" w:sz="6" w:space="0" w:color="000000"/>
              <w:left w:val="outset" w:sz="6" w:space="0" w:color="000000"/>
              <w:bottom w:val="outset" w:sz="6" w:space="0" w:color="000000"/>
              <w:right w:val="outset" w:sz="6" w:space="0" w:color="000000"/>
            </w:tcBorders>
          </w:tcPr>
          <w:p w14:paraId="1B3928E2" w14:textId="530884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E2317A" w14:textId="08DFF1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BBB7C6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66D94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1AA2C0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868852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5CC8026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00101BE2" w14:textId="3C5401A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w:t>
            </w:r>
          </w:p>
        </w:tc>
        <w:tc>
          <w:tcPr>
            <w:tcW w:w="529" w:type="pct"/>
            <w:tcBorders>
              <w:top w:val="outset" w:sz="6" w:space="0" w:color="000000"/>
              <w:left w:val="outset" w:sz="6" w:space="0" w:color="000000"/>
              <w:bottom w:val="outset" w:sz="6" w:space="0" w:color="000000"/>
              <w:right w:val="outset" w:sz="6" w:space="0" w:color="000000"/>
            </w:tcBorders>
          </w:tcPr>
          <w:p w14:paraId="050A5C03" w14:textId="209EF9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w:t>
            </w:r>
          </w:p>
        </w:tc>
        <w:tc>
          <w:tcPr>
            <w:tcW w:w="423" w:type="pct"/>
            <w:tcBorders>
              <w:top w:val="outset" w:sz="6" w:space="0" w:color="000000"/>
              <w:left w:val="outset" w:sz="6" w:space="0" w:color="000000"/>
              <w:bottom w:val="outset" w:sz="6" w:space="0" w:color="000000"/>
              <w:right w:val="outset" w:sz="6" w:space="0" w:color="000000"/>
            </w:tcBorders>
          </w:tcPr>
          <w:p w14:paraId="79788753" w14:textId="5CBE44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FEC7768" w14:textId="7EF5B0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w:t>
            </w:r>
          </w:p>
        </w:tc>
        <w:tc>
          <w:tcPr>
            <w:tcW w:w="530" w:type="pct"/>
            <w:tcBorders>
              <w:top w:val="outset" w:sz="6" w:space="0" w:color="000000"/>
              <w:left w:val="outset" w:sz="6" w:space="0" w:color="000000"/>
              <w:bottom w:val="outset" w:sz="6" w:space="0" w:color="000000"/>
              <w:right w:val="outset" w:sz="6" w:space="0" w:color="000000"/>
            </w:tcBorders>
          </w:tcPr>
          <w:p w14:paraId="4DAD829C" w14:textId="328E65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w:t>
            </w:r>
          </w:p>
        </w:tc>
        <w:tc>
          <w:tcPr>
            <w:tcW w:w="529" w:type="pct"/>
            <w:tcBorders>
              <w:top w:val="outset" w:sz="6" w:space="0" w:color="000000"/>
              <w:left w:val="outset" w:sz="6" w:space="0" w:color="000000"/>
              <w:bottom w:val="outset" w:sz="6" w:space="0" w:color="000000"/>
              <w:right w:val="outset" w:sz="6" w:space="0" w:color="000000"/>
            </w:tcBorders>
          </w:tcPr>
          <w:p w14:paraId="14786C7F" w14:textId="12381C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AE70519" w14:textId="0DB17B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B2F34F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A1549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237DDE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448E31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B3C28E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1DFA911F" w14:textId="2194C9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12.200,00</w:t>
            </w:r>
          </w:p>
        </w:tc>
        <w:tc>
          <w:tcPr>
            <w:tcW w:w="529" w:type="pct"/>
            <w:tcBorders>
              <w:top w:val="outset" w:sz="6" w:space="0" w:color="000000"/>
              <w:left w:val="outset" w:sz="6" w:space="0" w:color="000000"/>
              <w:bottom w:val="outset" w:sz="6" w:space="0" w:color="000000"/>
              <w:right w:val="outset" w:sz="6" w:space="0" w:color="000000"/>
            </w:tcBorders>
          </w:tcPr>
          <w:p w14:paraId="309E0C42" w14:textId="6A4B9E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12.198,13</w:t>
            </w:r>
          </w:p>
        </w:tc>
        <w:tc>
          <w:tcPr>
            <w:tcW w:w="423" w:type="pct"/>
            <w:tcBorders>
              <w:top w:val="outset" w:sz="6" w:space="0" w:color="000000"/>
              <w:left w:val="outset" w:sz="6" w:space="0" w:color="000000"/>
              <w:bottom w:val="outset" w:sz="6" w:space="0" w:color="000000"/>
              <w:right w:val="outset" w:sz="6" w:space="0" w:color="000000"/>
            </w:tcBorders>
          </w:tcPr>
          <w:p w14:paraId="3A490A15" w14:textId="351623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99,98</w:t>
            </w:r>
          </w:p>
        </w:tc>
        <w:tc>
          <w:tcPr>
            <w:tcW w:w="529" w:type="pct"/>
            <w:tcBorders>
              <w:top w:val="outset" w:sz="6" w:space="0" w:color="000000"/>
              <w:left w:val="outset" w:sz="6" w:space="0" w:color="000000"/>
              <w:bottom w:val="outset" w:sz="6" w:space="0" w:color="000000"/>
              <w:right w:val="outset" w:sz="6" w:space="0" w:color="000000"/>
            </w:tcBorders>
          </w:tcPr>
          <w:p w14:paraId="1F1493C2" w14:textId="1BDC86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12.200,00</w:t>
            </w:r>
          </w:p>
        </w:tc>
        <w:tc>
          <w:tcPr>
            <w:tcW w:w="530" w:type="pct"/>
            <w:tcBorders>
              <w:top w:val="outset" w:sz="6" w:space="0" w:color="000000"/>
              <w:left w:val="outset" w:sz="6" w:space="0" w:color="000000"/>
              <w:bottom w:val="outset" w:sz="6" w:space="0" w:color="000000"/>
              <w:right w:val="outset" w:sz="6" w:space="0" w:color="000000"/>
            </w:tcBorders>
          </w:tcPr>
          <w:p w14:paraId="737541EE" w14:textId="7626C0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12.198,13</w:t>
            </w:r>
          </w:p>
        </w:tc>
        <w:tc>
          <w:tcPr>
            <w:tcW w:w="529" w:type="pct"/>
            <w:tcBorders>
              <w:top w:val="outset" w:sz="6" w:space="0" w:color="000000"/>
              <w:left w:val="outset" w:sz="6" w:space="0" w:color="000000"/>
              <w:bottom w:val="outset" w:sz="6" w:space="0" w:color="000000"/>
              <w:right w:val="outset" w:sz="6" w:space="0" w:color="000000"/>
            </w:tcBorders>
          </w:tcPr>
          <w:p w14:paraId="746F3A19" w14:textId="6CD62F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A14CDFC" w14:textId="6FF181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C12D58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0F70E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69FAF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CED64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39FEA91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79A9047B" w14:textId="4ADEC7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29" w:type="pct"/>
            <w:tcBorders>
              <w:top w:val="outset" w:sz="6" w:space="0" w:color="000000"/>
              <w:left w:val="outset" w:sz="6" w:space="0" w:color="000000"/>
              <w:bottom w:val="outset" w:sz="6" w:space="0" w:color="000000"/>
              <w:right w:val="outset" w:sz="6" w:space="0" w:color="000000"/>
            </w:tcBorders>
          </w:tcPr>
          <w:p w14:paraId="641DE6EE" w14:textId="26DCF6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440,45</w:t>
            </w:r>
          </w:p>
        </w:tc>
        <w:tc>
          <w:tcPr>
            <w:tcW w:w="423" w:type="pct"/>
            <w:tcBorders>
              <w:top w:val="outset" w:sz="6" w:space="0" w:color="000000"/>
              <w:left w:val="outset" w:sz="6" w:space="0" w:color="000000"/>
              <w:bottom w:val="outset" w:sz="6" w:space="0" w:color="000000"/>
              <w:right w:val="outset" w:sz="6" w:space="0" w:color="000000"/>
            </w:tcBorders>
          </w:tcPr>
          <w:p w14:paraId="6A31293A" w14:textId="3D3EA1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88,09</w:t>
            </w:r>
          </w:p>
        </w:tc>
        <w:tc>
          <w:tcPr>
            <w:tcW w:w="529" w:type="pct"/>
            <w:tcBorders>
              <w:top w:val="outset" w:sz="6" w:space="0" w:color="000000"/>
              <w:left w:val="outset" w:sz="6" w:space="0" w:color="000000"/>
              <w:bottom w:val="outset" w:sz="6" w:space="0" w:color="000000"/>
              <w:right w:val="outset" w:sz="6" w:space="0" w:color="000000"/>
            </w:tcBorders>
          </w:tcPr>
          <w:p w14:paraId="7B077E11" w14:textId="47AD6C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30" w:type="pct"/>
            <w:tcBorders>
              <w:top w:val="outset" w:sz="6" w:space="0" w:color="000000"/>
              <w:left w:val="outset" w:sz="6" w:space="0" w:color="000000"/>
              <w:bottom w:val="outset" w:sz="6" w:space="0" w:color="000000"/>
              <w:right w:val="outset" w:sz="6" w:space="0" w:color="000000"/>
            </w:tcBorders>
          </w:tcPr>
          <w:p w14:paraId="697C56DF" w14:textId="63377C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440,45</w:t>
            </w:r>
          </w:p>
        </w:tc>
        <w:tc>
          <w:tcPr>
            <w:tcW w:w="529" w:type="pct"/>
            <w:tcBorders>
              <w:top w:val="outset" w:sz="6" w:space="0" w:color="000000"/>
              <w:left w:val="outset" w:sz="6" w:space="0" w:color="000000"/>
              <w:bottom w:val="outset" w:sz="6" w:space="0" w:color="000000"/>
              <w:right w:val="outset" w:sz="6" w:space="0" w:color="000000"/>
            </w:tcBorders>
          </w:tcPr>
          <w:p w14:paraId="621D9D39" w14:textId="1F06EA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5258959" w14:textId="6770A1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401482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9761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79FA8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58E2FE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2AD0260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0E50B3F7" w14:textId="706326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10.785,00</w:t>
            </w:r>
          </w:p>
        </w:tc>
        <w:tc>
          <w:tcPr>
            <w:tcW w:w="529" w:type="pct"/>
            <w:tcBorders>
              <w:top w:val="outset" w:sz="6" w:space="0" w:color="000000"/>
              <w:left w:val="outset" w:sz="6" w:space="0" w:color="000000"/>
              <w:bottom w:val="outset" w:sz="6" w:space="0" w:color="000000"/>
              <w:right w:val="outset" w:sz="6" w:space="0" w:color="000000"/>
            </w:tcBorders>
          </w:tcPr>
          <w:p w14:paraId="4914CC25" w14:textId="1A292D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10.607,55</w:t>
            </w:r>
          </w:p>
        </w:tc>
        <w:tc>
          <w:tcPr>
            <w:tcW w:w="423" w:type="pct"/>
            <w:tcBorders>
              <w:top w:val="outset" w:sz="6" w:space="0" w:color="000000"/>
              <w:left w:val="outset" w:sz="6" w:space="0" w:color="000000"/>
              <w:bottom w:val="outset" w:sz="6" w:space="0" w:color="000000"/>
              <w:right w:val="outset" w:sz="6" w:space="0" w:color="000000"/>
            </w:tcBorders>
          </w:tcPr>
          <w:p w14:paraId="3DE870DF" w14:textId="1D830F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98,35</w:t>
            </w:r>
          </w:p>
        </w:tc>
        <w:tc>
          <w:tcPr>
            <w:tcW w:w="529" w:type="pct"/>
            <w:tcBorders>
              <w:top w:val="outset" w:sz="6" w:space="0" w:color="000000"/>
              <w:left w:val="outset" w:sz="6" w:space="0" w:color="000000"/>
              <w:bottom w:val="outset" w:sz="6" w:space="0" w:color="000000"/>
              <w:right w:val="outset" w:sz="6" w:space="0" w:color="000000"/>
            </w:tcBorders>
          </w:tcPr>
          <w:p w14:paraId="193EF527" w14:textId="62A8CA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10.785,00</w:t>
            </w:r>
          </w:p>
        </w:tc>
        <w:tc>
          <w:tcPr>
            <w:tcW w:w="530" w:type="pct"/>
            <w:tcBorders>
              <w:top w:val="outset" w:sz="6" w:space="0" w:color="000000"/>
              <w:left w:val="outset" w:sz="6" w:space="0" w:color="000000"/>
              <w:bottom w:val="outset" w:sz="6" w:space="0" w:color="000000"/>
              <w:right w:val="outset" w:sz="6" w:space="0" w:color="000000"/>
            </w:tcBorders>
          </w:tcPr>
          <w:p w14:paraId="1F4FA05A" w14:textId="007AD3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10.607,55</w:t>
            </w:r>
          </w:p>
        </w:tc>
        <w:tc>
          <w:tcPr>
            <w:tcW w:w="529" w:type="pct"/>
            <w:tcBorders>
              <w:top w:val="outset" w:sz="6" w:space="0" w:color="000000"/>
              <w:left w:val="outset" w:sz="6" w:space="0" w:color="000000"/>
              <w:bottom w:val="outset" w:sz="6" w:space="0" w:color="000000"/>
              <w:right w:val="outset" w:sz="6" w:space="0" w:color="000000"/>
            </w:tcBorders>
          </w:tcPr>
          <w:p w14:paraId="4CC7659A" w14:textId="66EBE1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89194AC" w14:textId="02258F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C3643C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39C67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37F12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CE83CF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547848B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258A8506" w14:textId="115F02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755,000</w:t>
            </w:r>
          </w:p>
        </w:tc>
        <w:tc>
          <w:tcPr>
            <w:tcW w:w="529" w:type="pct"/>
            <w:tcBorders>
              <w:top w:val="outset" w:sz="6" w:space="0" w:color="000000"/>
              <w:left w:val="outset" w:sz="6" w:space="0" w:color="000000"/>
              <w:bottom w:val="outset" w:sz="6" w:space="0" w:color="000000"/>
              <w:right w:val="outset" w:sz="6" w:space="0" w:color="000000"/>
            </w:tcBorders>
          </w:tcPr>
          <w:p w14:paraId="4E1E0A46" w14:textId="52E1FC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432,00</w:t>
            </w:r>
          </w:p>
        </w:tc>
        <w:tc>
          <w:tcPr>
            <w:tcW w:w="423" w:type="pct"/>
            <w:tcBorders>
              <w:top w:val="outset" w:sz="6" w:space="0" w:color="000000"/>
              <w:left w:val="outset" w:sz="6" w:space="0" w:color="000000"/>
              <w:bottom w:val="outset" w:sz="6" w:space="0" w:color="000000"/>
              <w:right w:val="outset" w:sz="6" w:space="0" w:color="000000"/>
            </w:tcBorders>
          </w:tcPr>
          <w:p w14:paraId="717D0A20" w14:textId="588516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57,22</w:t>
            </w:r>
          </w:p>
        </w:tc>
        <w:tc>
          <w:tcPr>
            <w:tcW w:w="529" w:type="pct"/>
            <w:tcBorders>
              <w:top w:val="outset" w:sz="6" w:space="0" w:color="000000"/>
              <w:left w:val="outset" w:sz="6" w:space="0" w:color="000000"/>
              <w:bottom w:val="outset" w:sz="6" w:space="0" w:color="000000"/>
              <w:right w:val="outset" w:sz="6" w:space="0" w:color="000000"/>
            </w:tcBorders>
          </w:tcPr>
          <w:p w14:paraId="64FA60A3" w14:textId="030178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755,000</w:t>
            </w:r>
          </w:p>
        </w:tc>
        <w:tc>
          <w:tcPr>
            <w:tcW w:w="530" w:type="pct"/>
            <w:tcBorders>
              <w:top w:val="outset" w:sz="6" w:space="0" w:color="000000"/>
              <w:left w:val="outset" w:sz="6" w:space="0" w:color="000000"/>
              <w:bottom w:val="outset" w:sz="6" w:space="0" w:color="000000"/>
              <w:right w:val="outset" w:sz="6" w:space="0" w:color="000000"/>
            </w:tcBorders>
          </w:tcPr>
          <w:p w14:paraId="745A4685" w14:textId="6A7291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432,00</w:t>
            </w:r>
          </w:p>
        </w:tc>
        <w:tc>
          <w:tcPr>
            <w:tcW w:w="529" w:type="pct"/>
            <w:tcBorders>
              <w:top w:val="outset" w:sz="6" w:space="0" w:color="000000"/>
              <w:left w:val="outset" w:sz="6" w:space="0" w:color="000000"/>
              <w:bottom w:val="outset" w:sz="6" w:space="0" w:color="000000"/>
              <w:right w:val="outset" w:sz="6" w:space="0" w:color="000000"/>
            </w:tcBorders>
          </w:tcPr>
          <w:p w14:paraId="46505F71" w14:textId="75F5A1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46A4719" w14:textId="6B344E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411F10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D2FDE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162CA1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5EF283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32E6ED1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6021A7A0" w14:textId="0D7E73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11.243,00</w:t>
            </w:r>
          </w:p>
        </w:tc>
        <w:tc>
          <w:tcPr>
            <w:tcW w:w="529" w:type="pct"/>
            <w:tcBorders>
              <w:top w:val="outset" w:sz="6" w:space="0" w:color="000000"/>
              <w:left w:val="outset" w:sz="6" w:space="0" w:color="000000"/>
              <w:bottom w:val="outset" w:sz="6" w:space="0" w:color="000000"/>
              <w:right w:val="outset" w:sz="6" w:space="0" w:color="000000"/>
            </w:tcBorders>
          </w:tcPr>
          <w:p w14:paraId="06288809" w14:textId="17512E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11.241,59</w:t>
            </w:r>
          </w:p>
        </w:tc>
        <w:tc>
          <w:tcPr>
            <w:tcW w:w="423" w:type="pct"/>
            <w:tcBorders>
              <w:top w:val="outset" w:sz="6" w:space="0" w:color="000000"/>
              <w:left w:val="outset" w:sz="6" w:space="0" w:color="000000"/>
              <w:bottom w:val="outset" w:sz="6" w:space="0" w:color="000000"/>
              <w:right w:val="outset" w:sz="6" w:space="0" w:color="000000"/>
            </w:tcBorders>
          </w:tcPr>
          <w:p w14:paraId="5BF76BC1" w14:textId="2ABE90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3DEDA494" w14:textId="48327C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11.243,00</w:t>
            </w:r>
          </w:p>
        </w:tc>
        <w:tc>
          <w:tcPr>
            <w:tcW w:w="530" w:type="pct"/>
            <w:tcBorders>
              <w:top w:val="outset" w:sz="6" w:space="0" w:color="000000"/>
              <w:left w:val="outset" w:sz="6" w:space="0" w:color="000000"/>
              <w:bottom w:val="outset" w:sz="6" w:space="0" w:color="000000"/>
              <w:right w:val="outset" w:sz="6" w:space="0" w:color="000000"/>
            </w:tcBorders>
          </w:tcPr>
          <w:p w14:paraId="60CF96F5" w14:textId="53D8E9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11.241,59</w:t>
            </w:r>
          </w:p>
        </w:tc>
        <w:tc>
          <w:tcPr>
            <w:tcW w:w="529" w:type="pct"/>
            <w:tcBorders>
              <w:top w:val="outset" w:sz="6" w:space="0" w:color="000000"/>
              <w:left w:val="outset" w:sz="6" w:space="0" w:color="000000"/>
              <w:bottom w:val="outset" w:sz="6" w:space="0" w:color="000000"/>
              <w:right w:val="outset" w:sz="6" w:space="0" w:color="000000"/>
            </w:tcBorders>
          </w:tcPr>
          <w:p w14:paraId="16DF2300" w14:textId="50B951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94E835B" w14:textId="7084F5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30129A3" w14:textId="77777777" w:rsidTr="00682F04">
        <w:trPr>
          <w:trHeight w:val="1793"/>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598C5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96AA34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B07A0C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w:t>
            </w:r>
          </w:p>
        </w:tc>
        <w:tc>
          <w:tcPr>
            <w:tcW w:w="749" w:type="pct"/>
            <w:tcBorders>
              <w:top w:val="outset" w:sz="6" w:space="0" w:color="000000"/>
              <w:left w:val="outset" w:sz="6" w:space="0" w:color="000000"/>
              <w:bottom w:val="outset" w:sz="6" w:space="0" w:color="000000"/>
              <w:right w:val="outset" w:sz="6" w:space="0" w:color="000000"/>
            </w:tcBorders>
            <w:hideMark/>
          </w:tcPr>
          <w:p w14:paraId="4EB0E4E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Pozostałe podatki na rzecz budżetów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7349C170" w14:textId="2B69D4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w:t>
            </w:r>
          </w:p>
        </w:tc>
        <w:tc>
          <w:tcPr>
            <w:tcW w:w="529" w:type="pct"/>
            <w:tcBorders>
              <w:top w:val="outset" w:sz="6" w:space="0" w:color="000000"/>
              <w:left w:val="outset" w:sz="6" w:space="0" w:color="000000"/>
              <w:bottom w:val="outset" w:sz="6" w:space="0" w:color="000000"/>
              <w:right w:val="outset" w:sz="6" w:space="0" w:color="000000"/>
            </w:tcBorders>
          </w:tcPr>
          <w:p w14:paraId="6F8ED1E2" w14:textId="193583C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w:t>
            </w:r>
          </w:p>
        </w:tc>
        <w:tc>
          <w:tcPr>
            <w:tcW w:w="423" w:type="pct"/>
            <w:tcBorders>
              <w:top w:val="outset" w:sz="6" w:space="0" w:color="000000"/>
              <w:left w:val="outset" w:sz="6" w:space="0" w:color="000000"/>
              <w:bottom w:val="outset" w:sz="6" w:space="0" w:color="000000"/>
              <w:right w:val="outset" w:sz="6" w:space="0" w:color="000000"/>
            </w:tcBorders>
          </w:tcPr>
          <w:p w14:paraId="5516B007" w14:textId="563AC7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26BF028" w14:textId="437265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w:t>
            </w:r>
          </w:p>
        </w:tc>
        <w:tc>
          <w:tcPr>
            <w:tcW w:w="530" w:type="pct"/>
            <w:tcBorders>
              <w:top w:val="outset" w:sz="6" w:space="0" w:color="000000"/>
              <w:left w:val="outset" w:sz="6" w:space="0" w:color="000000"/>
              <w:bottom w:val="outset" w:sz="6" w:space="0" w:color="000000"/>
              <w:right w:val="outset" w:sz="6" w:space="0" w:color="000000"/>
            </w:tcBorders>
          </w:tcPr>
          <w:p w14:paraId="61E912C9" w14:textId="169C8E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315,00</w:t>
            </w:r>
          </w:p>
        </w:tc>
        <w:tc>
          <w:tcPr>
            <w:tcW w:w="529" w:type="pct"/>
            <w:tcBorders>
              <w:top w:val="outset" w:sz="6" w:space="0" w:color="000000"/>
              <w:left w:val="outset" w:sz="6" w:space="0" w:color="000000"/>
              <w:bottom w:val="outset" w:sz="6" w:space="0" w:color="000000"/>
              <w:right w:val="outset" w:sz="6" w:space="0" w:color="000000"/>
            </w:tcBorders>
          </w:tcPr>
          <w:p w14:paraId="45828435" w14:textId="37D1C8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B16C144" w14:textId="6AAF4F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781E10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A74D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56CD1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4071EB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hideMark/>
          </w:tcPr>
          <w:p w14:paraId="5032E64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4BB9968C" w14:textId="3C4A7D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29" w:type="pct"/>
            <w:tcBorders>
              <w:top w:val="outset" w:sz="6" w:space="0" w:color="000000"/>
              <w:left w:val="outset" w:sz="6" w:space="0" w:color="000000"/>
              <w:bottom w:val="outset" w:sz="6" w:space="0" w:color="000000"/>
              <w:right w:val="outset" w:sz="6" w:space="0" w:color="000000"/>
            </w:tcBorders>
          </w:tcPr>
          <w:p w14:paraId="29D167C1" w14:textId="65DB8A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w:t>
            </w:r>
          </w:p>
        </w:tc>
        <w:tc>
          <w:tcPr>
            <w:tcW w:w="423" w:type="pct"/>
            <w:tcBorders>
              <w:top w:val="outset" w:sz="6" w:space="0" w:color="000000"/>
              <w:left w:val="outset" w:sz="6" w:space="0" w:color="000000"/>
              <w:bottom w:val="outset" w:sz="6" w:space="0" w:color="000000"/>
              <w:right w:val="outset" w:sz="6" w:space="0" w:color="000000"/>
            </w:tcBorders>
          </w:tcPr>
          <w:p w14:paraId="61862A5B" w14:textId="3D1EB9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94,44</w:t>
            </w:r>
          </w:p>
        </w:tc>
        <w:tc>
          <w:tcPr>
            <w:tcW w:w="529" w:type="pct"/>
            <w:tcBorders>
              <w:top w:val="outset" w:sz="6" w:space="0" w:color="000000"/>
              <w:left w:val="outset" w:sz="6" w:space="0" w:color="000000"/>
              <w:bottom w:val="outset" w:sz="6" w:space="0" w:color="000000"/>
              <w:right w:val="outset" w:sz="6" w:space="0" w:color="000000"/>
            </w:tcBorders>
          </w:tcPr>
          <w:p w14:paraId="7313DDB1" w14:textId="0F1A57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1.800,00</w:t>
            </w:r>
          </w:p>
        </w:tc>
        <w:tc>
          <w:tcPr>
            <w:tcW w:w="530" w:type="pct"/>
            <w:tcBorders>
              <w:top w:val="outset" w:sz="6" w:space="0" w:color="000000"/>
              <w:left w:val="outset" w:sz="6" w:space="0" w:color="000000"/>
              <w:bottom w:val="outset" w:sz="6" w:space="0" w:color="000000"/>
              <w:right w:val="outset" w:sz="6" w:space="0" w:color="000000"/>
            </w:tcBorders>
          </w:tcPr>
          <w:p w14:paraId="5C2CBA12" w14:textId="009F26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w:t>
            </w:r>
          </w:p>
        </w:tc>
        <w:tc>
          <w:tcPr>
            <w:tcW w:w="529" w:type="pct"/>
            <w:tcBorders>
              <w:top w:val="outset" w:sz="6" w:space="0" w:color="000000"/>
              <w:left w:val="outset" w:sz="6" w:space="0" w:color="000000"/>
              <w:bottom w:val="outset" w:sz="6" w:space="0" w:color="000000"/>
              <w:right w:val="outset" w:sz="6" w:space="0" w:color="000000"/>
            </w:tcBorders>
          </w:tcPr>
          <w:p w14:paraId="3AEB3E99" w14:textId="629ACD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DCD494C" w14:textId="67C313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FFD7AD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884C7A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EBA1A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2A4D9DB"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946992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46D301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DC0AC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3953A6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EE1BF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FB2D1E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A2C681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4A1D88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64AFBB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5EF10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751B91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85228</w:t>
            </w:r>
          </w:p>
        </w:tc>
        <w:tc>
          <w:tcPr>
            <w:tcW w:w="221" w:type="pct"/>
            <w:tcBorders>
              <w:top w:val="outset" w:sz="6" w:space="0" w:color="000000"/>
              <w:left w:val="outset" w:sz="6" w:space="0" w:color="000000"/>
              <w:bottom w:val="outset" w:sz="6" w:space="0" w:color="000000"/>
              <w:right w:val="outset" w:sz="6" w:space="0" w:color="000000"/>
            </w:tcBorders>
          </w:tcPr>
          <w:p w14:paraId="6535900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2E22D2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Usługi opiekuńcze i specjalistyczne usługi opiekuńcze</w:t>
            </w:r>
          </w:p>
        </w:tc>
        <w:tc>
          <w:tcPr>
            <w:tcW w:w="529" w:type="pct"/>
            <w:tcBorders>
              <w:top w:val="outset" w:sz="6" w:space="0" w:color="000000"/>
              <w:left w:val="outset" w:sz="6" w:space="0" w:color="000000"/>
              <w:bottom w:val="outset" w:sz="6" w:space="0" w:color="000000"/>
              <w:right w:val="outset" w:sz="6" w:space="0" w:color="000000"/>
            </w:tcBorders>
          </w:tcPr>
          <w:p w14:paraId="49EA6916" w14:textId="0DAB8C2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226.840,00</w:t>
            </w:r>
          </w:p>
        </w:tc>
        <w:tc>
          <w:tcPr>
            <w:tcW w:w="529" w:type="pct"/>
            <w:tcBorders>
              <w:top w:val="outset" w:sz="6" w:space="0" w:color="000000"/>
              <w:left w:val="outset" w:sz="6" w:space="0" w:color="000000"/>
              <w:bottom w:val="outset" w:sz="6" w:space="0" w:color="000000"/>
              <w:right w:val="outset" w:sz="6" w:space="0" w:color="000000"/>
            </w:tcBorders>
          </w:tcPr>
          <w:p w14:paraId="40CE54DF" w14:textId="25E7E75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225.379,13</w:t>
            </w:r>
          </w:p>
        </w:tc>
        <w:tc>
          <w:tcPr>
            <w:tcW w:w="423" w:type="pct"/>
            <w:tcBorders>
              <w:top w:val="outset" w:sz="6" w:space="0" w:color="000000"/>
              <w:left w:val="outset" w:sz="6" w:space="0" w:color="000000"/>
              <w:bottom w:val="outset" w:sz="6" w:space="0" w:color="000000"/>
              <w:right w:val="outset" w:sz="6" w:space="0" w:color="000000"/>
            </w:tcBorders>
          </w:tcPr>
          <w:p w14:paraId="469ACDB9" w14:textId="11D9BF6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99,36</w:t>
            </w:r>
          </w:p>
        </w:tc>
        <w:tc>
          <w:tcPr>
            <w:tcW w:w="529" w:type="pct"/>
            <w:tcBorders>
              <w:top w:val="outset" w:sz="6" w:space="0" w:color="000000"/>
              <w:left w:val="outset" w:sz="6" w:space="0" w:color="000000"/>
              <w:bottom w:val="outset" w:sz="6" w:space="0" w:color="000000"/>
              <w:right w:val="outset" w:sz="6" w:space="0" w:color="000000"/>
            </w:tcBorders>
          </w:tcPr>
          <w:p w14:paraId="3BD2FC76" w14:textId="7491227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226.840,00</w:t>
            </w:r>
          </w:p>
        </w:tc>
        <w:tc>
          <w:tcPr>
            <w:tcW w:w="530" w:type="pct"/>
            <w:tcBorders>
              <w:top w:val="outset" w:sz="6" w:space="0" w:color="000000"/>
              <w:left w:val="outset" w:sz="6" w:space="0" w:color="000000"/>
              <w:bottom w:val="outset" w:sz="6" w:space="0" w:color="000000"/>
              <w:right w:val="outset" w:sz="6" w:space="0" w:color="000000"/>
            </w:tcBorders>
          </w:tcPr>
          <w:p w14:paraId="282C14EF" w14:textId="7EE53D3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225.379,13</w:t>
            </w:r>
          </w:p>
        </w:tc>
        <w:tc>
          <w:tcPr>
            <w:tcW w:w="529" w:type="pct"/>
            <w:tcBorders>
              <w:top w:val="outset" w:sz="6" w:space="0" w:color="000000"/>
              <w:left w:val="outset" w:sz="6" w:space="0" w:color="000000"/>
              <w:bottom w:val="outset" w:sz="6" w:space="0" w:color="000000"/>
              <w:right w:val="outset" w:sz="6" w:space="0" w:color="000000"/>
            </w:tcBorders>
          </w:tcPr>
          <w:p w14:paraId="3E2BD50A" w14:textId="41D8EA7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298ADA9" w14:textId="39A6AE0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C9190D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5A88F9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98D54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83B5E6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8A0C20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4033A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0A4EA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27762D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917783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46CCDD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20CF5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EBE7B6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04397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E66CEB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914323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6D85B79" w14:textId="6BE7C8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tcPr>
          <w:p w14:paraId="453A20D3" w14:textId="35FB11C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niezaliczane do wynagrodzeń </w:t>
            </w:r>
          </w:p>
        </w:tc>
        <w:tc>
          <w:tcPr>
            <w:tcW w:w="529" w:type="pct"/>
            <w:tcBorders>
              <w:top w:val="outset" w:sz="6" w:space="0" w:color="000000"/>
              <w:left w:val="outset" w:sz="6" w:space="0" w:color="000000"/>
              <w:bottom w:val="outset" w:sz="6" w:space="0" w:color="000000"/>
              <w:right w:val="outset" w:sz="6" w:space="0" w:color="000000"/>
            </w:tcBorders>
          </w:tcPr>
          <w:p w14:paraId="620A1FC2" w14:textId="79D01C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950,00</w:t>
            </w:r>
          </w:p>
        </w:tc>
        <w:tc>
          <w:tcPr>
            <w:tcW w:w="529" w:type="pct"/>
            <w:tcBorders>
              <w:top w:val="outset" w:sz="6" w:space="0" w:color="000000"/>
              <w:left w:val="outset" w:sz="6" w:space="0" w:color="000000"/>
              <w:bottom w:val="outset" w:sz="6" w:space="0" w:color="000000"/>
              <w:right w:val="outset" w:sz="6" w:space="0" w:color="000000"/>
            </w:tcBorders>
          </w:tcPr>
          <w:p w14:paraId="39713EE7" w14:textId="1CE2B2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891,96</w:t>
            </w:r>
          </w:p>
        </w:tc>
        <w:tc>
          <w:tcPr>
            <w:tcW w:w="423" w:type="pct"/>
            <w:tcBorders>
              <w:top w:val="outset" w:sz="6" w:space="0" w:color="000000"/>
              <w:left w:val="outset" w:sz="6" w:space="0" w:color="000000"/>
              <w:bottom w:val="outset" w:sz="6" w:space="0" w:color="000000"/>
              <w:right w:val="outset" w:sz="6" w:space="0" w:color="000000"/>
            </w:tcBorders>
          </w:tcPr>
          <w:p w14:paraId="4886ED33" w14:textId="59D127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93,89</w:t>
            </w:r>
          </w:p>
        </w:tc>
        <w:tc>
          <w:tcPr>
            <w:tcW w:w="529" w:type="pct"/>
            <w:tcBorders>
              <w:top w:val="outset" w:sz="6" w:space="0" w:color="000000"/>
              <w:left w:val="outset" w:sz="6" w:space="0" w:color="000000"/>
              <w:bottom w:val="outset" w:sz="6" w:space="0" w:color="000000"/>
              <w:right w:val="outset" w:sz="6" w:space="0" w:color="000000"/>
            </w:tcBorders>
          </w:tcPr>
          <w:p w14:paraId="7B4689BA" w14:textId="3B6BA0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950,00</w:t>
            </w:r>
          </w:p>
        </w:tc>
        <w:tc>
          <w:tcPr>
            <w:tcW w:w="530" w:type="pct"/>
            <w:tcBorders>
              <w:top w:val="outset" w:sz="6" w:space="0" w:color="000000"/>
              <w:left w:val="outset" w:sz="6" w:space="0" w:color="000000"/>
              <w:bottom w:val="outset" w:sz="6" w:space="0" w:color="000000"/>
              <w:right w:val="outset" w:sz="6" w:space="0" w:color="000000"/>
            </w:tcBorders>
          </w:tcPr>
          <w:p w14:paraId="5C1E9A5B" w14:textId="2B05EA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891,96</w:t>
            </w:r>
          </w:p>
        </w:tc>
        <w:tc>
          <w:tcPr>
            <w:tcW w:w="529" w:type="pct"/>
            <w:tcBorders>
              <w:top w:val="outset" w:sz="6" w:space="0" w:color="000000"/>
              <w:left w:val="outset" w:sz="6" w:space="0" w:color="000000"/>
              <w:bottom w:val="outset" w:sz="6" w:space="0" w:color="000000"/>
              <w:right w:val="outset" w:sz="6" w:space="0" w:color="000000"/>
            </w:tcBorders>
          </w:tcPr>
          <w:p w14:paraId="1D148395" w14:textId="4A6FB0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7089B89" w14:textId="39CAED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F6DB02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76D466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6333BF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68FEB9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5A4EB60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18AB36FE" w14:textId="27D4B1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167.968,00</w:t>
            </w:r>
          </w:p>
        </w:tc>
        <w:tc>
          <w:tcPr>
            <w:tcW w:w="529" w:type="pct"/>
            <w:tcBorders>
              <w:top w:val="outset" w:sz="6" w:space="0" w:color="000000"/>
              <w:left w:val="outset" w:sz="6" w:space="0" w:color="000000"/>
              <w:bottom w:val="outset" w:sz="6" w:space="0" w:color="000000"/>
              <w:right w:val="outset" w:sz="6" w:space="0" w:color="000000"/>
            </w:tcBorders>
          </w:tcPr>
          <w:p w14:paraId="7B696412" w14:textId="015889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166.762,74</w:t>
            </w:r>
          </w:p>
        </w:tc>
        <w:tc>
          <w:tcPr>
            <w:tcW w:w="423" w:type="pct"/>
            <w:tcBorders>
              <w:top w:val="outset" w:sz="6" w:space="0" w:color="000000"/>
              <w:left w:val="outset" w:sz="6" w:space="0" w:color="000000"/>
              <w:bottom w:val="outset" w:sz="6" w:space="0" w:color="000000"/>
              <w:right w:val="outset" w:sz="6" w:space="0" w:color="000000"/>
            </w:tcBorders>
          </w:tcPr>
          <w:p w14:paraId="1530F06A" w14:textId="0CDEDD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99,28</w:t>
            </w:r>
          </w:p>
        </w:tc>
        <w:tc>
          <w:tcPr>
            <w:tcW w:w="529" w:type="pct"/>
            <w:tcBorders>
              <w:top w:val="outset" w:sz="6" w:space="0" w:color="000000"/>
              <w:left w:val="outset" w:sz="6" w:space="0" w:color="000000"/>
              <w:bottom w:val="outset" w:sz="6" w:space="0" w:color="000000"/>
              <w:right w:val="outset" w:sz="6" w:space="0" w:color="000000"/>
            </w:tcBorders>
          </w:tcPr>
          <w:p w14:paraId="1183DF50" w14:textId="1D009D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167.968,00</w:t>
            </w:r>
          </w:p>
        </w:tc>
        <w:tc>
          <w:tcPr>
            <w:tcW w:w="530" w:type="pct"/>
            <w:tcBorders>
              <w:top w:val="outset" w:sz="6" w:space="0" w:color="000000"/>
              <w:left w:val="outset" w:sz="6" w:space="0" w:color="000000"/>
              <w:bottom w:val="outset" w:sz="6" w:space="0" w:color="000000"/>
              <w:right w:val="outset" w:sz="6" w:space="0" w:color="000000"/>
            </w:tcBorders>
          </w:tcPr>
          <w:p w14:paraId="0B1ABA83" w14:textId="3BB8D2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166.762,74</w:t>
            </w:r>
          </w:p>
        </w:tc>
        <w:tc>
          <w:tcPr>
            <w:tcW w:w="529" w:type="pct"/>
            <w:tcBorders>
              <w:top w:val="outset" w:sz="6" w:space="0" w:color="000000"/>
              <w:left w:val="outset" w:sz="6" w:space="0" w:color="000000"/>
              <w:bottom w:val="outset" w:sz="6" w:space="0" w:color="000000"/>
              <w:right w:val="outset" w:sz="6" w:space="0" w:color="000000"/>
            </w:tcBorders>
          </w:tcPr>
          <w:p w14:paraId="1B71DAC8" w14:textId="3918B3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E2DE0E" w14:textId="03BDC9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EB9A58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0BA5C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FE2B1E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6D0E8F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27869FC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72AC70C7" w14:textId="1EC4E0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11.033,00</w:t>
            </w:r>
          </w:p>
        </w:tc>
        <w:tc>
          <w:tcPr>
            <w:tcW w:w="529" w:type="pct"/>
            <w:tcBorders>
              <w:top w:val="outset" w:sz="6" w:space="0" w:color="000000"/>
              <w:left w:val="outset" w:sz="6" w:space="0" w:color="000000"/>
              <w:bottom w:val="outset" w:sz="6" w:space="0" w:color="000000"/>
              <w:right w:val="outset" w:sz="6" w:space="0" w:color="000000"/>
            </w:tcBorders>
          </w:tcPr>
          <w:p w14:paraId="5C6F7A2D" w14:textId="59F4D3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11.031,84</w:t>
            </w:r>
          </w:p>
        </w:tc>
        <w:tc>
          <w:tcPr>
            <w:tcW w:w="423" w:type="pct"/>
            <w:tcBorders>
              <w:top w:val="outset" w:sz="6" w:space="0" w:color="000000"/>
              <w:left w:val="outset" w:sz="6" w:space="0" w:color="000000"/>
              <w:bottom w:val="outset" w:sz="6" w:space="0" w:color="000000"/>
              <w:right w:val="outset" w:sz="6" w:space="0" w:color="000000"/>
            </w:tcBorders>
          </w:tcPr>
          <w:p w14:paraId="3BAF022A" w14:textId="1EC89B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43F2DBBA" w14:textId="3C6463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11.033,00</w:t>
            </w:r>
          </w:p>
        </w:tc>
        <w:tc>
          <w:tcPr>
            <w:tcW w:w="530" w:type="pct"/>
            <w:tcBorders>
              <w:top w:val="outset" w:sz="6" w:space="0" w:color="000000"/>
              <w:left w:val="outset" w:sz="6" w:space="0" w:color="000000"/>
              <w:bottom w:val="outset" w:sz="6" w:space="0" w:color="000000"/>
              <w:right w:val="outset" w:sz="6" w:space="0" w:color="000000"/>
            </w:tcBorders>
          </w:tcPr>
          <w:p w14:paraId="56E43993" w14:textId="7258DD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11.031,84</w:t>
            </w:r>
          </w:p>
        </w:tc>
        <w:tc>
          <w:tcPr>
            <w:tcW w:w="529" w:type="pct"/>
            <w:tcBorders>
              <w:top w:val="outset" w:sz="6" w:space="0" w:color="000000"/>
              <w:left w:val="outset" w:sz="6" w:space="0" w:color="000000"/>
              <w:bottom w:val="outset" w:sz="6" w:space="0" w:color="000000"/>
              <w:right w:val="outset" w:sz="6" w:space="0" w:color="000000"/>
            </w:tcBorders>
          </w:tcPr>
          <w:p w14:paraId="0C818F6D" w14:textId="22F29B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6805F6" w14:textId="50351D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B933C4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0F185C" w14:textId="77777777" w:rsidR="00A40A9C" w:rsidRPr="00682F04" w:rsidRDefault="00A40A9C" w:rsidP="00A40A9C">
            <w:pPr>
              <w:pStyle w:val="NormalnyWeb"/>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5265AC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B76ABC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52A9302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społeczne</w:t>
            </w:r>
          </w:p>
        </w:tc>
        <w:tc>
          <w:tcPr>
            <w:tcW w:w="529" w:type="pct"/>
            <w:tcBorders>
              <w:top w:val="outset" w:sz="6" w:space="0" w:color="000000"/>
              <w:left w:val="outset" w:sz="6" w:space="0" w:color="000000"/>
              <w:bottom w:val="outset" w:sz="6" w:space="0" w:color="000000"/>
              <w:right w:val="outset" w:sz="6" w:space="0" w:color="000000"/>
            </w:tcBorders>
          </w:tcPr>
          <w:p w14:paraId="3FA87AB1" w14:textId="09BD1A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29.108,00</w:t>
            </w:r>
          </w:p>
        </w:tc>
        <w:tc>
          <w:tcPr>
            <w:tcW w:w="529" w:type="pct"/>
            <w:tcBorders>
              <w:top w:val="outset" w:sz="6" w:space="0" w:color="000000"/>
              <w:left w:val="outset" w:sz="6" w:space="0" w:color="000000"/>
              <w:bottom w:val="outset" w:sz="6" w:space="0" w:color="000000"/>
              <w:right w:val="outset" w:sz="6" w:space="0" w:color="000000"/>
            </w:tcBorders>
          </w:tcPr>
          <w:p w14:paraId="3D77B92F" w14:textId="32675C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29.108,00</w:t>
            </w:r>
          </w:p>
        </w:tc>
        <w:tc>
          <w:tcPr>
            <w:tcW w:w="423" w:type="pct"/>
            <w:tcBorders>
              <w:top w:val="outset" w:sz="6" w:space="0" w:color="000000"/>
              <w:left w:val="outset" w:sz="6" w:space="0" w:color="000000"/>
              <w:bottom w:val="outset" w:sz="6" w:space="0" w:color="000000"/>
              <w:right w:val="outset" w:sz="6" w:space="0" w:color="000000"/>
            </w:tcBorders>
          </w:tcPr>
          <w:p w14:paraId="35081498" w14:textId="2E7E8A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20AE0DD" w14:textId="562C95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29.108,00</w:t>
            </w:r>
          </w:p>
        </w:tc>
        <w:tc>
          <w:tcPr>
            <w:tcW w:w="530" w:type="pct"/>
            <w:tcBorders>
              <w:top w:val="outset" w:sz="6" w:space="0" w:color="000000"/>
              <w:left w:val="outset" w:sz="6" w:space="0" w:color="000000"/>
              <w:bottom w:val="outset" w:sz="6" w:space="0" w:color="000000"/>
              <w:right w:val="outset" w:sz="6" w:space="0" w:color="000000"/>
            </w:tcBorders>
          </w:tcPr>
          <w:p w14:paraId="4661495D" w14:textId="076875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29.108,00</w:t>
            </w:r>
          </w:p>
        </w:tc>
        <w:tc>
          <w:tcPr>
            <w:tcW w:w="529" w:type="pct"/>
            <w:tcBorders>
              <w:top w:val="outset" w:sz="6" w:space="0" w:color="000000"/>
              <w:left w:val="outset" w:sz="6" w:space="0" w:color="000000"/>
              <w:bottom w:val="outset" w:sz="6" w:space="0" w:color="000000"/>
              <w:right w:val="outset" w:sz="6" w:space="0" w:color="000000"/>
            </w:tcBorders>
          </w:tcPr>
          <w:p w14:paraId="1D484EC7" w14:textId="20A81E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02E189" w14:textId="6CAF25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573428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A7C653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436DE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2DD2ED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1A5A866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1DE231C0" w14:textId="218E9B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1.414,00</w:t>
            </w:r>
          </w:p>
        </w:tc>
        <w:tc>
          <w:tcPr>
            <w:tcW w:w="529" w:type="pct"/>
            <w:tcBorders>
              <w:top w:val="outset" w:sz="6" w:space="0" w:color="000000"/>
              <w:left w:val="outset" w:sz="6" w:space="0" w:color="000000"/>
              <w:bottom w:val="outset" w:sz="6" w:space="0" w:color="000000"/>
              <w:right w:val="outset" w:sz="6" w:space="0" w:color="000000"/>
            </w:tcBorders>
          </w:tcPr>
          <w:p w14:paraId="099B458E" w14:textId="4651EA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1.413,81</w:t>
            </w:r>
          </w:p>
        </w:tc>
        <w:tc>
          <w:tcPr>
            <w:tcW w:w="423" w:type="pct"/>
            <w:tcBorders>
              <w:top w:val="outset" w:sz="6" w:space="0" w:color="000000"/>
              <w:left w:val="outset" w:sz="6" w:space="0" w:color="000000"/>
              <w:bottom w:val="outset" w:sz="6" w:space="0" w:color="000000"/>
              <w:right w:val="outset" w:sz="6" w:space="0" w:color="000000"/>
            </w:tcBorders>
          </w:tcPr>
          <w:p w14:paraId="24C811E8" w14:textId="63CCA8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2A63C966" w14:textId="4D718B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1.414,00</w:t>
            </w:r>
          </w:p>
        </w:tc>
        <w:tc>
          <w:tcPr>
            <w:tcW w:w="530" w:type="pct"/>
            <w:tcBorders>
              <w:top w:val="outset" w:sz="6" w:space="0" w:color="000000"/>
              <w:left w:val="outset" w:sz="6" w:space="0" w:color="000000"/>
              <w:bottom w:val="outset" w:sz="6" w:space="0" w:color="000000"/>
              <w:right w:val="outset" w:sz="6" w:space="0" w:color="000000"/>
            </w:tcBorders>
          </w:tcPr>
          <w:p w14:paraId="513218E8" w14:textId="180602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1.413,81</w:t>
            </w:r>
          </w:p>
        </w:tc>
        <w:tc>
          <w:tcPr>
            <w:tcW w:w="529" w:type="pct"/>
            <w:tcBorders>
              <w:top w:val="outset" w:sz="6" w:space="0" w:color="000000"/>
              <w:left w:val="outset" w:sz="6" w:space="0" w:color="000000"/>
              <w:bottom w:val="outset" w:sz="6" w:space="0" w:color="000000"/>
              <w:right w:val="outset" w:sz="6" w:space="0" w:color="000000"/>
            </w:tcBorders>
          </w:tcPr>
          <w:p w14:paraId="09F267BB" w14:textId="164442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382368B" w14:textId="53CA13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CA2D62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CBC1D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0D8CA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7E5DEB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789E059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61488BE0" w14:textId="56CAA8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w:t>
            </w:r>
          </w:p>
        </w:tc>
        <w:tc>
          <w:tcPr>
            <w:tcW w:w="529" w:type="pct"/>
            <w:tcBorders>
              <w:top w:val="outset" w:sz="6" w:space="0" w:color="000000"/>
              <w:left w:val="outset" w:sz="6" w:space="0" w:color="000000"/>
              <w:bottom w:val="outset" w:sz="6" w:space="0" w:color="000000"/>
              <w:right w:val="outset" w:sz="6" w:space="0" w:color="000000"/>
            </w:tcBorders>
          </w:tcPr>
          <w:p w14:paraId="372B087C" w14:textId="3B452C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10.804,81</w:t>
            </w:r>
          </w:p>
        </w:tc>
        <w:tc>
          <w:tcPr>
            <w:tcW w:w="423" w:type="pct"/>
            <w:tcBorders>
              <w:top w:val="outset" w:sz="6" w:space="0" w:color="000000"/>
              <w:left w:val="outset" w:sz="6" w:space="0" w:color="000000"/>
              <w:bottom w:val="outset" w:sz="6" w:space="0" w:color="000000"/>
              <w:right w:val="outset" w:sz="6" w:space="0" w:color="000000"/>
            </w:tcBorders>
          </w:tcPr>
          <w:p w14:paraId="08F15D69" w14:textId="4DF4FD8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98,23</w:t>
            </w:r>
          </w:p>
        </w:tc>
        <w:tc>
          <w:tcPr>
            <w:tcW w:w="529" w:type="pct"/>
            <w:tcBorders>
              <w:top w:val="outset" w:sz="6" w:space="0" w:color="000000"/>
              <w:left w:val="outset" w:sz="6" w:space="0" w:color="000000"/>
              <w:bottom w:val="outset" w:sz="6" w:space="0" w:color="000000"/>
              <w:right w:val="outset" w:sz="6" w:space="0" w:color="000000"/>
            </w:tcBorders>
          </w:tcPr>
          <w:p w14:paraId="2E9928E3" w14:textId="399A6A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w:t>
            </w:r>
          </w:p>
        </w:tc>
        <w:tc>
          <w:tcPr>
            <w:tcW w:w="530" w:type="pct"/>
            <w:tcBorders>
              <w:top w:val="outset" w:sz="6" w:space="0" w:color="000000"/>
              <w:left w:val="outset" w:sz="6" w:space="0" w:color="000000"/>
              <w:bottom w:val="outset" w:sz="6" w:space="0" w:color="000000"/>
              <w:right w:val="outset" w:sz="6" w:space="0" w:color="000000"/>
            </w:tcBorders>
          </w:tcPr>
          <w:p w14:paraId="44C25898" w14:textId="73ECCD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10.804,81</w:t>
            </w:r>
          </w:p>
        </w:tc>
        <w:tc>
          <w:tcPr>
            <w:tcW w:w="529" w:type="pct"/>
            <w:tcBorders>
              <w:top w:val="outset" w:sz="6" w:space="0" w:color="000000"/>
              <w:left w:val="outset" w:sz="6" w:space="0" w:color="000000"/>
              <w:bottom w:val="outset" w:sz="6" w:space="0" w:color="000000"/>
              <w:right w:val="outset" w:sz="6" w:space="0" w:color="000000"/>
            </w:tcBorders>
          </w:tcPr>
          <w:p w14:paraId="6ECD87AC" w14:textId="0A4A27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DDAC420" w14:textId="59C805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C01D3B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DFF019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AECF31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F37AA1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0584957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4A67962E" w14:textId="6F31ED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5.367,00</w:t>
            </w:r>
          </w:p>
        </w:tc>
        <w:tc>
          <w:tcPr>
            <w:tcW w:w="529" w:type="pct"/>
            <w:tcBorders>
              <w:top w:val="outset" w:sz="6" w:space="0" w:color="000000"/>
              <w:left w:val="outset" w:sz="6" w:space="0" w:color="000000"/>
              <w:bottom w:val="outset" w:sz="6" w:space="0" w:color="000000"/>
              <w:right w:val="outset" w:sz="6" w:space="0" w:color="000000"/>
            </w:tcBorders>
          </w:tcPr>
          <w:p w14:paraId="02F93E47" w14:textId="329D51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5.365,97</w:t>
            </w:r>
          </w:p>
        </w:tc>
        <w:tc>
          <w:tcPr>
            <w:tcW w:w="423" w:type="pct"/>
            <w:tcBorders>
              <w:top w:val="outset" w:sz="6" w:space="0" w:color="000000"/>
              <w:left w:val="outset" w:sz="6" w:space="0" w:color="000000"/>
              <w:bottom w:val="outset" w:sz="6" w:space="0" w:color="000000"/>
              <w:right w:val="outset" w:sz="6" w:space="0" w:color="000000"/>
            </w:tcBorders>
          </w:tcPr>
          <w:p w14:paraId="2ED6DBEC" w14:textId="1D73D6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99,98</w:t>
            </w:r>
          </w:p>
        </w:tc>
        <w:tc>
          <w:tcPr>
            <w:tcW w:w="529" w:type="pct"/>
            <w:tcBorders>
              <w:top w:val="outset" w:sz="6" w:space="0" w:color="000000"/>
              <w:left w:val="outset" w:sz="6" w:space="0" w:color="000000"/>
              <w:bottom w:val="outset" w:sz="6" w:space="0" w:color="000000"/>
              <w:right w:val="outset" w:sz="6" w:space="0" w:color="000000"/>
            </w:tcBorders>
          </w:tcPr>
          <w:p w14:paraId="03BFB413" w14:textId="5E8A58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5.367,00</w:t>
            </w:r>
          </w:p>
        </w:tc>
        <w:tc>
          <w:tcPr>
            <w:tcW w:w="530" w:type="pct"/>
            <w:tcBorders>
              <w:top w:val="outset" w:sz="6" w:space="0" w:color="000000"/>
              <w:left w:val="outset" w:sz="6" w:space="0" w:color="000000"/>
              <w:bottom w:val="outset" w:sz="6" w:space="0" w:color="000000"/>
              <w:right w:val="outset" w:sz="6" w:space="0" w:color="000000"/>
            </w:tcBorders>
          </w:tcPr>
          <w:p w14:paraId="6C6BDE05" w14:textId="7C77E1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5.365,97</w:t>
            </w:r>
          </w:p>
        </w:tc>
        <w:tc>
          <w:tcPr>
            <w:tcW w:w="529" w:type="pct"/>
            <w:tcBorders>
              <w:top w:val="outset" w:sz="6" w:space="0" w:color="000000"/>
              <w:left w:val="outset" w:sz="6" w:space="0" w:color="000000"/>
              <w:bottom w:val="outset" w:sz="6" w:space="0" w:color="000000"/>
              <w:right w:val="outset" w:sz="6" w:space="0" w:color="000000"/>
            </w:tcBorders>
          </w:tcPr>
          <w:p w14:paraId="01314A99" w14:textId="698F42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B078EE5" w14:textId="37F505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F86C2C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D46DB6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25C204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4E915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82B939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ACB17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5AE42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5F0CB3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B01B2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C0D6BE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9F219A6"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7CEB1C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9E931A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FEC5CC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9B05FD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85230</w:t>
            </w:r>
          </w:p>
        </w:tc>
        <w:tc>
          <w:tcPr>
            <w:tcW w:w="221" w:type="pct"/>
            <w:tcBorders>
              <w:top w:val="outset" w:sz="6" w:space="0" w:color="000000"/>
              <w:left w:val="outset" w:sz="6" w:space="0" w:color="000000"/>
              <w:bottom w:val="outset" w:sz="6" w:space="0" w:color="000000"/>
              <w:right w:val="outset" w:sz="6" w:space="0" w:color="000000"/>
            </w:tcBorders>
          </w:tcPr>
          <w:p w14:paraId="3E59864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B8072F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Pomoc w zakresie dożywiania</w:t>
            </w:r>
          </w:p>
        </w:tc>
        <w:tc>
          <w:tcPr>
            <w:tcW w:w="529" w:type="pct"/>
            <w:tcBorders>
              <w:top w:val="outset" w:sz="6" w:space="0" w:color="000000"/>
              <w:left w:val="outset" w:sz="6" w:space="0" w:color="000000"/>
              <w:bottom w:val="outset" w:sz="6" w:space="0" w:color="000000"/>
              <w:right w:val="outset" w:sz="6" w:space="0" w:color="000000"/>
            </w:tcBorders>
          </w:tcPr>
          <w:p w14:paraId="59C6164F" w14:textId="6BB42EB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221.235,00</w:t>
            </w:r>
          </w:p>
        </w:tc>
        <w:tc>
          <w:tcPr>
            <w:tcW w:w="529" w:type="pct"/>
            <w:tcBorders>
              <w:top w:val="outset" w:sz="6" w:space="0" w:color="000000"/>
              <w:left w:val="outset" w:sz="6" w:space="0" w:color="000000"/>
              <w:bottom w:val="outset" w:sz="6" w:space="0" w:color="000000"/>
              <w:right w:val="outset" w:sz="6" w:space="0" w:color="000000"/>
            </w:tcBorders>
          </w:tcPr>
          <w:p w14:paraId="1F52CC96" w14:textId="7A707C1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193.940,66</w:t>
            </w:r>
          </w:p>
        </w:tc>
        <w:tc>
          <w:tcPr>
            <w:tcW w:w="423" w:type="pct"/>
            <w:tcBorders>
              <w:top w:val="outset" w:sz="6" w:space="0" w:color="000000"/>
              <w:left w:val="outset" w:sz="6" w:space="0" w:color="000000"/>
              <w:bottom w:val="outset" w:sz="6" w:space="0" w:color="000000"/>
              <w:right w:val="outset" w:sz="6" w:space="0" w:color="000000"/>
            </w:tcBorders>
          </w:tcPr>
          <w:p w14:paraId="467F61F2" w14:textId="485664B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87,66</w:t>
            </w:r>
          </w:p>
        </w:tc>
        <w:tc>
          <w:tcPr>
            <w:tcW w:w="529" w:type="pct"/>
            <w:tcBorders>
              <w:top w:val="outset" w:sz="6" w:space="0" w:color="000000"/>
              <w:left w:val="outset" w:sz="6" w:space="0" w:color="000000"/>
              <w:bottom w:val="outset" w:sz="6" w:space="0" w:color="000000"/>
              <w:right w:val="outset" w:sz="6" w:space="0" w:color="000000"/>
            </w:tcBorders>
          </w:tcPr>
          <w:p w14:paraId="1FDD5762" w14:textId="1E0735E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221.235,00</w:t>
            </w:r>
          </w:p>
        </w:tc>
        <w:tc>
          <w:tcPr>
            <w:tcW w:w="530" w:type="pct"/>
            <w:tcBorders>
              <w:top w:val="outset" w:sz="6" w:space="0" w:color="000000"/>
              <w:left w:val="outset" w:sz="6" w:space="0" w:color="000000"/>
              <w:bottom w:val="outset" w:sz="6" w:space="0" w:color="000000"/>
              <w:right w:val="outset" w:sz="6" w:space="0" w:color="000000"/>
            </w:tcBorders>
          </w:tcPr>
          <w:p w14:paraId="096E159C" w14:textId="15AB806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193.940,66</w:t>
            </w:r>
          </w:p>
        </w:tc>
        <w:tc>
          <w:tcPr>
            <w:tcW w:w="529" w:type="pct"/>
            <w:tcBorders>
              <w:top w:val="outset" w:sz="6" w:space="0" w:color="000000"/>
              <w:left w:val="outset" w:sz="6" w:space="0" w:color="000000"/>
              <w:bottom w:val="outset" w:sz="6" w:space="0" w:color="000000"/>
              <w:right w:val="outset" w:sz="6" w:space="0" w:color="000000"/>
            </w:tcBorders>
          </w:tcPr>
          <w:p w14:paraId="5F3FAE54" w14:textId="4DEF42E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90FB03F" w14:textId="6EE5B02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08BAF6B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222F2E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1CCEE2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DD8C8B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0984AF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812B6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F6A7B9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314F92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A7DD3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0DF0EE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4A9D8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18A7BC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146B6D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98265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02EF1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29AC38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164D110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259214DA" w14:textId="52F602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221.235,00</w:t>
            </w:r>
          </w:p>
        </w:tc>
        <w:tc>
          <w:tcPr>
            <w:tcW w:w="529" w:type="pct"/>
            <w:tcBorders>
              <w:top w:val="outset" w:sz="6" w:space="0" w:color="000000"/>
              <w:left w:val="outset" w:sz="6" w:space="0" w:color="000000"/>
              <w:bottom w:val="outset" w:sz="6" w:space="0" w:color="000000"/>
              <w:right w:val="outset" w:sz="6" w:space="0" w:color="000000"/>
            </w:tcBorders>
          </w:tcPr>
          <w:p w14:paraId="7036BF97" w14:textId="0C53281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193.940,66</w:t>
            </w:r>
          </w:p>
        </w:tc>
        <w:tc>
          <w:tcPr>
            <w:tcW w:w="423" w:type="pct"/>
            <w:tcBorders>
              <w:top w:val="outset" w:sz="6" w:space="0" w:color="000000"/>
              <w:left w:val="outset" w:sz="6" w:space="0" w:color="000000"/>
              <w:bottom w:val="outset" w:sz="6" w:space="0" w:color="000000"/>
              <w:right w:val="outset" w:sz="6" w:space="0" w:color="000000"/>
            </w:tcBorders>
          </w:tcPr>
          <w:p w14:paraId="7F61003C" w14:textId="40DBA0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87,66</w:t>
            </w:r>
          </w:p>
        </w:tc>
        <w:tc>
          <w:tcPr>
            <w:tcW w:w="529" w:type="pct"/>
            <w:tcBorders>
              <w:top w:val="outset" w:sz="6" w:space="0" w:color="000000"/>
              <w:left w:val="outset" w:sz="6" w:space="0" w:color="000000"/>
              <w:bottom w:val="outset" w:sz="6" w:space="0" w:color="000000"/>
              <w:right w:val="outset" w:sz="6" w:space="0" w:color="000000"/>
            </w:tcBorders>
          </w:tcPr>
          <w:p w14:paraId="4752EBB7" w14:textId="6F6A1D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221.235,00</w:t>
            </w:r>
          </w:p>
        </w:tc>
        <w:tc>
          <w:tcPr>
            <w:tcW w:w="530" w:type="pct"/>
            <w:tcBorders>
              <w:top w:val="outset" w:sz="6" w:space="0" w:color="000000"/>
              <w:left w:val="outset" w:sz="6" w:space="0" w:color="000000"/>
              <w:bottom w:val="outset" w:sz="6" w:space="0" w:color="000000"/>
              <w:right w:val="outset" w:sz="6" w:space="0" w:color="000000"/>
            </w:tcBorders>
          </w:tcPr>
          <w:p w14:paraId="5329B74D" w14:textId="54F6C9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193.940,66</w:t>
            </w:r>
          </w:p>
        </w:tc>
        <w:tc>
          <w:tcPr>
            <w:tcW w:w="529" w:type="pct"/>
            <w:tcBorders>
              <w:top w:val="outset" w:sz="6" w:space="0" w:color="000000"/>
              <w:left w:val="outset" w:sz="6" w:space="0" w:color="000000"/>
              <w:bottom w:val="outset" w:sz="6" w:space="0" w:color="000000"/>
              <w:right w:val="outset" w:sz="6" w:space="0" w:color="000000"/>
            </w:tcBorders>
          </w:tcPr>
          <w:p w14:paraId="0269ED6D" w14:textId="7CA33F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C62A04" w14:textId="1DC142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5A50EA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E244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35F6BC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EB5EEC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495626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EDB10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AC898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4248D7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95388B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4AF90D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547E3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A7A01D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6DE5E9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3051C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0BDCD62"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85295</w:t>
            </w:r>
          </w:p>
        </w:tc>
        <w:tc>
          <w:tcPr>
            <w:tcW w:w="221" w:type="pct"/>
            <w:tcBorders>
              <w:top w:val="outset" w:sz="6" w:space="0" w:color="000000"/>
              <w:left w:val="outset" w:sz="6" w:space="0" w:color="000000"/>
              <w:bottom w:val="outset" w:sz="6" w:space="0" w:color="000000"/>
              <w:right w:val="outset" w:sz="6" w:space="0" w:color="000000"/>
            </w:tcBorders>
          </w:tcPr>
          <w:p w14:paraId="2C7CE1C6"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DEE331C"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462B8C44" w14:textId="3D9A2AA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164.561,00</w:t>
            </w:r>
          </w:p>
        </w:tc>
        <w:tc>
          <w:tcPr>
            <w:tcW w:w="529" w:type="pct"/>
            <w:tcBorders>
              <w:top w:val="outset" w:sz="6" w:space="0" w:color="000000"/>
              <w:left w:val="outset" w:sz="6" w:space="0" w:color="000000"/>
              <w:bottom w:val="outset" w:sz="6" w:space="0" w:color="000000"/>
              <w:right w:val="outset" w:sz="6" w:space="0" w:color="000000"/>
            </w:tcBorders>
          </w:tcPr>
          <w:p w14:paraId="0FB0F767" w14:textId="013DF4F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144.015,42</w:t>
            </w:r>
          </w:p>
        </w:tc>
        <w:tc>
          <w:tcPr>
            <w:tcW w:w="423" w:type="pct"/>
            <w:tcBorders>
              <w:top w:val="outset" w:sz="6" w:space="0" w:color="000000"/>
              <w:left w:val="outset" w:sz="6" w:space="0" w:color="000000"/>
              <w:bottom w:val="outset" w:sz="6" w:space="0" w:color="000000"/>
              <w:right w:val="outset" w:sz="6" w:space="0" w:color="000000"/>
            </w:tcBorders>
          </w:tcPr>
          <w:p w14:paraId="130FF713" w14:textId="3C792F5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87,51</w:t>
            </w:r>
          </w:p>
        </w:tc>
        <w:tc>
          <w:tcPr>
            <w:tcW w:w="529" w:type="pct"/>
            <w:tcBorders>
              <w:top w:val="outset" w:sz="6" w:space="0" w:color="000000"/>
              <w:left w:val="outset" w:sz="6" w:space="0" w:color="000000"/>
              <w:bottom w:val="outset" w:sz="6" w:space="0" w:color="000000"/>
              <w:right w:val="outset" w:sz="6" w:space="0" w:color="000000"/>
            </w:tcBorders>
          </w:tcPr>
          <w:p w14:paraId="66864068" w14:textId="1A99CEF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164.561,00</w:t>
            </w:r>
          </w:p>
        </w:tc>
        <w:tc>
          <w:tcPr>
            <w:tcW w:w="530" w:type="pct"/>
            <w:tcBorders>
              <w:top w:val="outset" w:sz="6" w:space="0" w:color="000000"/>
              <w:left w:val="outset" w:sz="6" w:space="0" w:color="000000"/>
              <w:bottom w:val="outset" w:sz="6" w:space="0" w:color="000000"/>
              <w:right w:val="outset" w:sz="6" w:space="0" w:color="000000"/>
            </w:tcBorders>
          </w:tcPr>
          <w:p w14:paraId="4761D1F0" w14:textId="19A66D7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144.015,42</w:t>
            </w:r>
          </w:p>
        </w:tc>
        <w:tc>
          <w:tcPr>
            <w:tcW w:w="529" w:type="pct"/>
            <w:tcBorders>
              <w:top w:val="outset" w:sz="6" w:space="0" w:color="000000"/>
              <w:left w:val="outset" w:sz="6" w:space="0" w:color="000000"/>
              <w:bottom w:val="outset" w:sz="6" w:space="0" w:color="000000"/>
              <w:right w:val="outset" w:sz="6" w:space="0" w:color="000000"/>
            </w:tcBorders>
          </w:tcPr>
          <w:p w14:paraId="0EBFBD35" w14:textId="1A2F384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CA45A3" w14:textId="208E0E4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253F6D1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DEF7A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CFC21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455F94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149A5B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670D7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7B3EC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8234D6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D5C3EDB"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6E42F6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FA4B3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F2478E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7B148F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49F60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6F89F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70C770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343F77D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01E5A91C" w14:textId="2D1631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26.200,00</w:t>
            </w:r>
          </w:p>
        </w:tc>
        <w:tc>
          <w:tcPr>
            <w:tcW w:w="529" w:type="pct"/>
            <w:tcBorders>
              <w:top w:val="outset" w:sz="6" w:space="0" w:color="000000"/>
              <w:left w:val="outset" w:sz="6" w:space="0" w:color="000000"/>
              <w:bottom w:val="outset" w:sz="6" w:space="0" w:color="000000"/>
              <w:right w:val="outset" w:sz="6" w:space="0" w:color="000000"/>
            </w:tcBorders>
          </w:tcPr>
          <w:p w14:paraId="62955283" w14:textId="4675A6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25.533,52</w:t>
            </w:r>
          </w:p>
        </w:tc>
        <w:tc>
          <w:tcPr>
            <w:tcW w:w="423" w:type="pct"/>
            <w:tcBorders>
              <w:top w:val="outset" w:sz="6" w:space="0" w:color="000000"/>
              <w:left w:val="outset" w:sz="6" w:space="0" w:color="000000"/>
              <w:bottom w:val="outset" w:sz="6" w:space="0" w:color="000000"/>
              <w:right w:val="outset" w:sz="6" w:space="0" w:color="000000"/>
            </w:tcBorders>
          </w:tcPr>
          <w:p w14:paraId="158B6667" w14:textId="2E0F28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97,46</w:t>
            </w:r>
          </w:p>
        </w:tc>
        <w:tc>
          <w:tcPr>
            <w:tcW w:w="529" w:type="pct"/>
            <w:tcBorders>
              <w:top w:val="outset" w:sz="6" w:space="0" w:color="000000"/>
              <w:left w:val="outset" w:sz="6" w:space="0" w:color="000000"/>
              <w:bottom w:val="outset" w:sz="6" w:space="0" w:color="000000"/>
              <w:right w:val="outset" w:sz="6" w:space="0" w:color="000000"/>
            </w:tcBorders>
          </w:tcPr>
          <w:p w14:paraId="1FE43CBC" w14:textId="20C258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26.200,00</w:t>
            </w:r>
          </w:p>
        </w:tc>
        <w:tc>
          <w:tcPr>
            <w:tcW w:w="530" w:type="pct"/>
            <w:tcBorders>
              <w:top w:val="outset" w:sz="6" w:space="0" w:color="000000"/>
              <w:left w:val="outset" w:sz="6" w:space="0" w:color="000000"/>
              <w:bottom w:val="outset" w:sz="6" w:space="0" w:color="000000"/>
              <w:right w:val="outset" w:sz="6" w:space="0" w:color="000000"/>
            </w:tcBorders>
          </w:tcPr>
          <w:p w14:paraId="11FABE6F" w14:textId="5AD78F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25.533,52</w:t>
            </w:r>
          </w:p>
        </w:tc>
        <w:tc>
          <w:tcPr>
            <w:tcW w:w="529" w:type="pct"/>
            <w:tcBorders>
              <w:top w:val="outset" w:sz="6" w:space="0" w:color="000000"/>
              <w:left w:val="outset" w:sz="6" w:space="0" w:color="000000"/>
              <w:bottom w:val="outset" w:sz="6" w:space="0" w:color="000000"/>
              <w:right w:val="outset" w:sz="6" w:space="0" w:color="000000"/>
            </w:tcBorders>
          </w:tcPr>
          <w:p w14:paraId="5B685C66" w14:textId="04C571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DAD981C" w14:textId="25A634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31179D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48B0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A9D770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5EB950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49C1908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21D15F9C" w14:textId="01622D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53.000,00</w:t>
            </w:r>
          </w:p>
        </w:tc>
        <w:tc>
          <w:tcPr>
            <w:tcW w:w="529" w:type="pct"/>
            <w:tcBorders>
              <w:top w:val="outset" w:sz="6" w:space="0" w:color="000000"/>
              <w:left w:val="outset" w:sz="6" w:space="0" w:color="000000"/>
              <w:bottom w:val="outset" w:sz="6" w:space="0" w:color="000000"/>
              <w:right w:val="outset" w:sz="6" w:space="0" w:color="000000"/>
            </w:tcBorders>
          </w:tcPr>
          <w:p w14:paraId="784DA6BB" w14:textId="4BA817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45.346,27</w:t>
            </w:r>
          </w:p>
        </w:tc>
        <w:tc>
          <w:tcPr>
            <w:tcW w:w="423" w:type="pct"/>
            <w:tcBorders>
              <w:top w:val="outset" w:sz="6" w:space="0" w:color="000000"/>
              <w:left w:val="outset" w:sz="6" w:space="0" w:color="000000"/>
              <w:bottom w:val="outset" w:sz="6" w:space="0" w:color="000000"/>
              <w:right w:val="outset" w:sz="6" w:space="0" w:color="000000"/>
            </w:tcBorders>
          </w:tcPr>
          <w:p w14:paraId="56024393" w14:textId="06C010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85,56</w:t>
            </w:r>
          </w:p>
        </w:tc>
        <w:tc>
          <w:tcPr>
            <w:tcW w:w="529" w:type="pct"/>
            <w:tcBorders>
              <w:top w:val="outset" w:sz="6" w:space="0" w:color="000000"/>
              <w:left w:val="outset" w:sz="6" w:space="0" w:color="000000"/>
              <w:bottom w:val="outset" w:sz="6" w:space="0" w:color="000000"/>
              <w:right w:val="outset" w:sz="6" w:space="0" w:color="000000"/>
            </w:tcBorders>
          </w:tcPr>
          <w:p w14:paraId="2FE7511E" w14:textId="1A9F14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53.000,00</w:t>
            </w:r>
          </w:p>
        </w:tc>
        <w:tc>
          <w:tcPr>
            <w:tcW w:w="530" w:type="pct"/>
            <w:tcBorders>
              <w:top w:val="outset" w:sz="6" w:space="0" w:color="000000"/>
              <w:left w:val="outset" w:sz="6" w:space="0" w:color="000000"/>
              <w:bottom w:val="outset" w:sz="6" w:space="0" w:color="000000"/>
              <w:right w:val="outset" w:sz="6" w:space="0" w:color="000000"/>
            </w:tcBorders>
          </w:tcPr>
          <w:p w14:paraId="581FC942" w14:textId="63E2E1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45.346,27</w:t>
            </w:r>
          </w:p>
        </w:tc>
        <w:tc>
          <w:tcPr>
            <w:tcW w:w="529" w:type="pct"/>
            <w:tcBorders>
              <w:top w:val="outset" w:sz="6" w:space="0" w:color="000000"/>
              <w:left w:val="outset" w:sz="6" w:space="0" w:color="000000"/>
              <w:bottom w:val="outset" w:sz="6" w:space="0" w:color="000000"/>
              <w:right w:val="outset" w:sz="6" w:space="0" w:color="000000"/>
            </w:tcBorders>
          </w:tcPr>
          <w:p w14:paraId="5678CF41" w14:textId="74264C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3B3C820" w14:textId="7C463D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F7128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7B536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3BF97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DD98D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513DC89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4A44801A" w14:textId="2A4D3E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3.460,00</w:t>
            </w:r>
          </w:p>
        </w:tc>
        <w:tc>
          <w:tcPr>
            <w:tcW w:w="529" w:type="pct"/>
            <w:tcBorders>
              <w:top w:val="outset" w:sz="6" w:space="0" w:color="000000"/>
              <w:left w:val="outset" w:sz="6" w:space="0" w:color="000000"/>
              <w:bottom w:val="outset" w:sz="6" w:space="0" w:color="000000"/>
              <w:right w:val="outset" w:sz="6" w:space="0" w:color="000000"/>
            </w:tcBorders>
          </w:tcPr>
          <w:p w14:paraId="40F330F9" w14:textId="0BD0A5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3.221,91</w:t>
            </w:r>
          </w:p>
        </w:tc>
        <w:tc>
          <w:tcPr>
            <w:tcW w:w="423" w:type="pct"/>
            <w:tcBorders>
              <w:top w:val="outset" w:sz="6" w:space="0" w:color="000000"/>
              <w:left w:val="outset" w:sz="6" w:space="0" w:color="000000"/>
              <w:bottom w:val="outset" w:sz="6" w:space="0" w:color="000000"/>
              <w:right w:val="outset" w:sz="6" w:space="0" w:color="000000"/>
            </w:tcBorders>
          </w:tcPr>
          <w:p w14:paraId="4CAA9DE4" w14:textId="4D5A73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93,12</w:t>
            </w:r>
          </w:p>
        </w:tc>
        <w:tc>
          <w:tcPr>
            <w:tcW w:w="529" w:type="pct"/>
            <w:tcBorders>
              <w:top w:val="outset" w:sz="6" w:space="0" w:color="000000"/>
              <w:left w:val="outset" w:sz="6" w:space="0" w:color="000000"/>
              <w:bottom w:val="outset" w:sz="6" w:space="0" w:color="000000"/>
              <w:right w:val="outset" w:sz="6" w:space="0" w:color="000000"/>
            </w:tcBorders>
          </w:tcPr>
          <w:p w14:paraId="48782113" w14:textId="11ECD6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3.460,00</w:t>
            </w:r>
          </w:p>
        </w:tc>
        <w:tc>
          <w:tcPr>
            <w:tcW w:w="530" w:type="pct"/>
            <w:tcBorders>
              <w:top w:val="outset" w:sz="6" w:space="0" w:color="000000"/>
              <w:left w:val="outset" w:sz="6" w:space="0" w:color="000000"/>
              <w:bottom w:val="outset" w:sz="6" w:space="0" w:color="000000"/>
              <w:right w:val="outset" w:sz="6" w:space="0" w:color="000000"/>
            </w:tcBorders>
          </w:tcPr>
          <w:p w14:paraId="4399A94C" w14:textId="45DC70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3.221,91</w:t>
            </w:r>
          </w:p>
        </w:tc>
        <w:tc>
          <w:tcPr>
            <w:tcW w:w="529" w:type="pct"/>
            <w:tcBorders>
              <w:top w:val="outset" w:sz="6" w:space="0" w:color="000000"/>
              <w:left w:val="outset" w:sz="6" w:space="0" w:color="000000"/>
              <w:bottom w:val="outset" w:sz="6" w:space="0" w:color="000000"/>
              <w:right w:val="outset" w:sz="6" w:space="0" w:color="000000"/>
            </w:tcBorders>
          </w:tcPr>
          <w:p w14:paraId="7900A8D0" w14:textId="2DA13E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9593C75" w14:textId="1DD7E9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7B899B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33CC0F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C31FD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4A954B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F23F9F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społeczne</w:t>
            </w:r>
          </w:p>
        </w:tc>
        <w:tc>
          <w:tcPr>
            <w:tcW w:w="529" w:type="pct"/>
            <w:tcBorders>
              <w:top w:val="outset" w:sz="6" w:space="0" w:color="000000"/>
              <w:left w:val="outset" w:sz="6" w:space="0" w:color="000000"/>
              <w:bottom w:val="outset" w:sz="6" w:space="0" w:color="000000"/>
              <w:right w:val="outset" w:sz="6" w:space="0" w:color="000000"/>
            </w:tcBorders>
          </w:tcPr>
          <w:p w14:paraId="5239AB35" w14:textId="008081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15.790,00</w:t>
            </w:r>
          </w:p>
        </w:tc>
        <w:tc>
          <w:tcPr>
            <w:tcW w:w="529" w:type="pct"/>
            <w:tcBorders>
              <w:top w:val="outset" w:sz="6" w:space="0" w:color="000000"/>
              <w:left w:val="outset" w:sz="6" w:space="0" w:color="000000"/>
              <w:bottom w:val="outset" w:sz="6" w:space="0" w:color="000000"/>
              <w:right w:val="outset" w:sz="6" w:space="0" w:color="000000"/>
            </w:tcBorders>
          </w:tcPr>
          <w:p w14:paraId="096A03DF" w14:textId="5A48B3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14.753,53</w:t>
            </w:r>
          </w:p>
        </w:tc>
        <w:tc>
          <w:tcPr>
            <w:tcW w:w="423" w:type="pct"/>
            <w:tcBorders>
              <w:top w:val="outset" w:sz="6" w:space="0" w:color="000000"/>
              <w:left w:val="outset" w:sz="6" w:space="0" w:color="000000"/>
              <w:bottom w:val="outset" w:sz="6" w:space="0" w:color="000000"/>
              <w:right w:val="outset" w:sz="6" w:space="0" w:color="000000"/>
            </w:tcBorders>
          </w:tcPr>
          <w:p w14:paraId="43233FE7" w14:textId="3EB1A9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93,44</w:t>
            </w:r>
          </w:p>
        </w:tc>
        <w:tc>
          <w:tcPr>
            <w:tcW w:w="529" w:type="pct"/>
            <w:tcBorders>
              <w:top w:val="outset" w:sz="6" w:space="0" w:color="000000"/>
              <w:left w:val="outset" w:sz="6" w:space="0" w:color="000000"/>
              <w:bottom w:val="outset" w:sz="6" w:space="0" w:color="000000"/>
              <w:right w:val="outset" w:sz="6" w:space="0" w:color="000000"/>
            </w:tcBorders>
          </w:tcPr>
          <w:p w14:paraId="3A575C1B" w14:textId="34DCD4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15.790,00</w:t>
            </w:r>
          </w:p>
        </w:tc>
        <w:tc>
          <w:tcPr>
            <w:tcW w:w="530" w:type="pct"/>
            <w:tcBorders>
              <w:top w:val="outset" w:sz="6" w:space="0" w:color="000000"/>
              <w:left w:val="outset" w:sz="6" w:space="0" w:color="000000"/>
              <w:bottom w:val="outset" w:sz="6" w:space="0" w:color="000000"/>
              <w:right w:val="outset" w:sz="6" w:space="0" w:color="000000"/>
            </w:tcBorders>
          </w:tcPr>
          <w:p w14:paraId="447553D2" w14:textId="16D4F3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14.753,53</w:t>
            </w:r>
          </w:p>
        </w:tc>
        <w:tc>
          <w:tcPr>
            <w:tcW w:w="529" w:type="pct"/>
            <w:tcBorders>
              <w:top w:val="outset" w:sz="6" w:space="0" w:color="000000"/>
              <w:left w:val="outset" w:sz="6" w:space="0" w:color="000000"/>
              <w:bottom w:val="outset" w:sz="6" w:space="0" w:color="000000"/>
              <w:right w:val="outset" w:sz="6" w:space="0" w:color="000000"/>
            </w:tcBorders>
          </w:tcPr>
          <w:p w14:paraId="641D7B39" w14:textId="7F33F0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A0D350A" w14:textId="06B035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6BB3D5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FEE26E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E5807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236A5E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1588B0C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37F335F6" w14:textId="346F87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564,00</w:t>
            </w:r>
          </w:p>
        </w:tc>
        <w:tc>
          <w:tcPr>
            <w:tcW w:w="529" w:type="pct"/>
            <w:tcBorders>
              <w:top w:val="outset" w:sz="6" w:space="0" w:color="000000"/>
              <w:left w:val="outset" w:sz="6" w:space="0" w:color="000000"/>
              <w:bottom w:val="outset" w:sz="6" w:space="0" w:color="000000"/>
              <w:right w:val="outset" w:sz="6" w:space="0" w:color="000000"/>
            </w:tcBorders>
          </w:tcPr>
          <w:p w14:paraId="0869EC85" w14:textId="2B9182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62A36F19" w14:textId="3B4909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32EA088B" w14:textId="02945A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564,00</w:t>
            </w:r>
          </w:p>
        </w:tc>
        <w:tc>
          <w:tcPr>
            <w:tcW w:w="530" w:type="pct"/>
            <w:tcBorders>
              <w:top w:val="outset" w:sz="6" w:space="0" w:color="000000"/>
              <w:left w:val="outset" w:sz="6" w:space="0" w:color="000000"/>
              <w:bottom w:val="outset" w:sz="6" w:space="0" w:color="000000"/>
              <w:right w:val="outset" w:sz="6" w:space="0" w:color="000000"/>
            </w:tcBorders>
          </w:tcPr>
          <w:p w14:paraId="57569D01" w14:textId="105F1F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30D20768" w14:textId="310466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472E4AC" w14:textId="10E5BF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766444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82C84C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EED8D4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A52646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hideMark/>
          </w:tcPr>
          <w:p w14:paraId="45E22AC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bezosobowe</w:t>
            </w:r>
          </w:p>
        </w:tc>
        <w:tc>
          <w:tcPr>
            <w:tcW w:w="529" w:type="pct"/>
            <w:tcBorders>
              <w:top w:val="outset" w:sz="6" w:space="0" w:color="000000"/>
              <w:left w:val="outset" w:sz="6" w:space="0" w:color="000000"/>
              <w:bottom w:val="outset" w:sz="6" w:space="0" w:color="000000"/>
              <w:right w:val="outset" w:sz="6" w:space="0" w:color="000000"/>
            </w:tcBorders>
          </w:tcPr>
          <w:p w14:paraId="108F8456" w14:textId="7F4D10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39.600,00</w:t>
            </w:r>
          </w:p>
        </w:tc>
        <w:tc>
          <w:tcPr>
            <w:tcW w:w="529" w:type="pct"/>
            <w:tcBorders>
              <w:top w:val="outset" w:sz="6" w:space="0" w:color="000000"/>
              <w:left w:val="outset" w:sz="6" w:space="0" w:color="000000"/>
              <w:bottom w:val="outset" w:sz="6" w:space="0" w:color="000000"/>
              <w:right w:val="outset" w:sz="6" w:space="0" w:color="000000"/>
            </w:tcBorders>
          </w:tcPr>
          <w:p w14:paraId="6CD496A1" w14:textId="3B877C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37.700,00</w:t>
            </w:r>
          </w:p>
        </w:tc>
        <w:tc>
          <w:tcPr>
            <w:tcW w:w="423" w:type="pct"/>
            <w:tcBorders>
              <w:top w:val="outset" w:sz="6" w:space="0" w:color="000000"/>
              <w:left w:val="outset" w:sz="6" w:space="0" w:color="000000"/>
              <w:bottom w:val="outset" w:sz="6" w:space="0" w:color="000000"/>
              <w:right w:val="outset" w:sz="6" w:space="0" w:color="000000"/>
            </w:tcBorders>
          </w:tcPr>
          <w:p w14:paraId="32A391F4" w14:textId="3A9FDC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95,20</w:t>
            </w:r>
          </w:p>
        </w:tc>
        <w:tc>
          <w:tcPr>
            <w:tcW w:w="529" w:type="pct"/>
            <w:tcBorders>
              <w:top w:val="outset" w:sz="6" w:space="0" w:color="000000"/>
              <w:left w:val="outset" w:sz="6" w:space="0" w:color="000000"/>
              <w:bottom w:val="outset" w:sz="6" w:space="0" w:color="000000"/>
              <w:right w:val="outset" w:sz="6" w:space="0" w:color="000000"/>
            </w:tcBorders>
          </w:tcPr>
          <w:p w14:paraId="48231408" w14:textId="2C59D1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39.600,00</w:t>
            </w:r>
          </w:p>
        </w:tc>
        <w:tc>
          <w:tcPr>
            <w:tcW w:w="530" w:type="pct"/>
            <w:tcBorders>
              <w:top w:val="outset" w:sz="6" w:space="0" w:color="000000"/>
              <w:left w:val="outset" w:sz="6" w:space="0" w:color="000000"/>
              <w:bottom w:val="outset" w:sz="6" w:space="0" w:color="000000"/>
              <w:right w:val="outset" w:sz="6" w:space="0" w:color="000000"/>
            </w:tcBorders>
          </w:tcPr>
          <w:p w14:paraId="04C4614F" w14:textId="0CCAB2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37.700,00</w:t>
            </w:r>
          </w:p>
        </w:tc>
        <w:tc>
          <w:tcPr>
            <w:tcW w:w="529" w:type="pct"/>
            <w:tcBorders>
              <w:top w:val="outset" w:sz="6" w:space="0" w:color="000000"/>
              <w:left w:val="outset" w:sz="6" w:space="0" w:color="000000"/>
              <w:bottom w:val="outset" w:sz="6" w:space="0" w:color="000000"/>
              <w:right w:val="outset" w:sz="6" w:space="0" w:color="000000"/>
            </w:tcBorders>
          </w:tcPr>
          <w:p w14:paraId="7CD5C479" w14:textId="590345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FDF5FAD" w14:textId="6D92B02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9BDDB4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956BFE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0D8FE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3579D7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33FB4D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5E089BAD" w14:textId="7EBDC7A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0B492F51" w14:textId="1E14BA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478,95</w:t>
            </w:r>
          </w:p>
        </w:tc>
        <w:tc>
          <w:tcPr>
            <w:tcW w:w="423" w:type="pct"/>
            <w:tcBorders>
              <w:top w:val="outset" w:sz="6" w:space="0" w:color="000000"/>
              <w:left w:val="outset" w:sz="6" w:space="0" w:color="000000"/>
              <w:bottom w:val="outset" w:sz="6" w:space="0" w:color="000000"/>
              <w:right w:val="outset" w:sz="6" w:space="0" w:color="000000"/>
            </w:tcBorders>
          </w:tcPr>
          <w:p w14:paraId="11A8E662" w14:textId="1ACAC9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23,95</w:t>
            </w:r>
          </w:p>
        </w:tc>
        <w:tc>
          <w:tcPr>
            <w:tcW w:w="529" w:type="pct"/>
            <w:tcBorders>
              <w:top w:val="outset" w:sz="6" w:space="0" w:color="000000"/>
              <w:left w:val="outset" w:sz="6" w:space="0" w:color="000000"/>
              <w:bottom w:val="outset" w:sz="6" w:space="0" w:color="000000"/>
              <w:right w:val="outset" w:sz="6" w:space="0" w:color="000000"/>
            </w:tcBorders>
          </w:tcPr>
          <w:p w14:paraId="179AFAAC" w14:textId="571C69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2F8F4D63" w14:textId="77F6B5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478,95</w:t>
            </w:r>
          </w:p>
        </w:tc>
        <w:tc>
          <w:tcPr>
            <w:tcW w:w="529" w:type="pct"/>
            <w:tcBorders>
              <w:top w:val="outset" w:sz="6" w:space="0" w:color="000000"/>
              <w:left w:val="outset" w:sz="6" w:space="0" w:color="000000"/>
              <w:bottom w:val="outset" w:sz="6" w:space="0" w:color="000000"/>
              <w:right w:val="outset" w:sz="6" w:space="0" w:color="000000"/>
            </w:tcBorders>
          </w:tcPr>
          <w:p w14:paraId="27988B95" w14:textId="2F7C24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2FAAF2" w14:textId="489410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F879CC9" w14:textId="77777777" w:rsidTr="00682F04">
        <w:trPr>
          <w:trHeight w:val="473"/>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91488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798E6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FE1963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6C4C281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40AC284B" w14:textId="47B67F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2792A8FA" w14:textId="257C27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1.628,69</w:t>
            </w:r>
          </w:p>
        </w:tc>
        <w:tc>
          <w:tcPr>
            <w:tcW w:w="423" w:type="pct"/>
            <w:tcBorders>
              <w:top w:val="outset" w:sz="6" w:space="0" w:color="000000"/>
              <w:left w:val="outset" w:sz="6" w:space="0" w:color="000000"/>
              <w:bottom w:val="outset" w:sz="6" w:space="0" w:color="000000"/>
              <w:right w:val="outset" w:sz="6" w:space="0" w:color="000000"/>
            </w:tcBorders>
          </w:tcPr>
          <w:p w14:paraId="40694F98" w14:textId="1A7A97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81,43</w:t>
            </w:r>
          </w:p>
        </w:tc>
        <w:tc>
          <w:tcPr>
            <w:tcW w:w="529" w:type="pct"/>
            <w:tcBorders>
              <w:top w:val="outset" w:sz="6" w:space="0" w:color="000000"/>
              <w:left w:val="outset" w:sz="6" w:space="0" w:color="000000"/>
              <w:bottom w:val="outset" w:sz="6" w:space="0" w:color="000000"/>
              <w:right w:val="outset" w:sz="6" w:space="0" w:color="000000"/>
            </w:tcBorders>
          </w:tcPr>
          <w:p w14:paraId="231F4CB8" w14:textId="4E911B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02CEE1CD" w14:textId="2FCE23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1.628,69</w:t>
            </w:r>
          </w:p>
        </w:tc>
        <w:tc>
          <w:tcPr>
            <w:tcW w:w="529" w:type="pct"/>
            <w:tcBorders>
              <w:top w:val="outset" w:sz="6" w:space="0" w:color="000000"/>
              <w:left w:val="outset" w:sz="6" w:space="0" w:color="000000"/>
              <w:bottom w:val="outset" w:sz="6" w:space="0" w:color="000000"/>
              <w:right w:val="outset" w:sz="6" w:space="0" w:color="000000"/>
            </w:tcBorders>
          </w:tcPr>
          <w:p w14:paraId="55B9165D" w14:textId="735BAD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89BE406" w14:textId="1F15EC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376957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96A65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78DB0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D76AF6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1D3497F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05B63DB1" w14:textId="210FC3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w:t>
            </w:r>
          </w:p>
        </w:tc>
        <w:tc>
          <w:tcPr>
            <w:tcW w:w="529" w:type="pct"/>
            <w:tcBorders>
              <w:top w:val="outset" w:sz="6" w:space="0" w:color="000000"/>
              <w:left w:val="outset" w:sz="6" w:space="0" w:color="000000"/>
              <w:bottom w:val="outset" w:sz="6" w:space="0" w:color="000000"/>
              <w:right w:val="outset" w:sz="6" w:space="0" w:color="000000"/>
            </w:tcBorders>
          </w:tcPr>
          <w:p w14:paraId="3B695ECE" w14:textId="64FA53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8.470,23</w:t>
            </w:r>
          </w:p>
        </w:tc>
        <w:tc>
          <w:tcPr>
            <w:tcW w:w="423" w:type="pct"/>
            <w:tcBorders>
              <w:top w:val="outset" w:sz="6" w:space="0" w:color="000000"/>
              <w:left w:val="outset" w:sz="6" w:space="0" w:color="000000"/>
              <w:bottom w:val="outset" w:sz="6" w:space="0" w:color="000000"/>
              <w:right w:val="outset" w:sz="6" w:space="0" w:color="000000"/>
            </w:tcBorders>
          </w:tcPr>
          <w:p w14:paraId="5466E4D1" w14:textId="483836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77,00</w:t>
            </w:r>
          </w:p>
        </w:tc>
        <w:tc>
          <w:tcPr>
            <w:tcW w:w="529" w:type="pct"/>
            <w:tcBorders>
              <w:top w:val="outset" w:sz="6" w:space="0" w:color="000000"/>
              <w:left w:val="outset" w:sz="6" w:space="0" w:color="000000"/>
              <w:bottom w:val="outset" w:sz="6" w:space="0" w:color="000000"/>
              <w:right w:val="outset" w:sz="6" w:space="0" w:color="000000"/>
            </w:tcBorders>
          </w:tcPr>
          <w:p w14:paraId="0A6519EB" w14:textId="1223EF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w:t>
            </w:r>
          </w:p>
        </w:tc>
        <w:tc>
          <w:tcPr>
            <w:tcW w:w="530" w:type="pct"/>
            <w:tcBorders>
              <w:top w:val="outset" w:sz="6" w:space="0" w:color="000000"/>
              <w:left w:val="outset" w:sz="6" w:space="0" w:color="000000"/>
              <w:bottom w:val="outset" w:sz="6" w:space="0" w:color="000000"/>
              <w:right w:val="outset" w:sz="6" w:space="0" w:color="000000"/>
            </w:tcBorders>
          </w:tcPr>
          <w:p w14:paraId="63A006BD" w14:textId="07BA61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8.470,23</w:t>
            </w:r>
          </w:p>
        </w:tc>
        <w:tc>
          <w:tcPr>
            <w:tcW w:w="529" w:type="pct"/>
            <w:tcBorders>
              <w:top w:val="outset" w:sz="6" w:space="0" w:color="000000"/>
              <w:left w:val="outset" w:sz="6" w:space="0" w:color="000000"/>
              <w:bottom w:val="outset" w:sz="6" w:space="0" w:color="000000"/>
              <w:right w:val="outset" w:sz="6" w:space="0" w:color="000000"/>
            </w:tcBorders>
          </w:tcPr>
          <w:p w14:paraId="0D2F6D9C" w14:textId="270F60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F8CB131" w14:textId="14059E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F6A5B7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751E3C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9D384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98562C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D2C05E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6CEA2D3A" w14:textId="55EDC8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6ED5F584" w14:textId="2F15A7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649,00</w:t>
            </w:r>
          </w:p>
        </w:tc>
        <w:tc>
          <w:tcPr>
            <w:tcW w:w="423" w:type="pct"/>
            <w:tcBorders>
              <w:top w:val="outset" w:sz="6" w:space="0" w:color="000000"/>
              <w:left w:val="outset" w:sz="6" w:space="0" w:color="000000"/>
              <w:bottom w:val="outset" w:sz="6" w:space="0" w:color="000000"/>
              <w:right w:val="outset" w:sz="6" w:space="0" w:color="000000"/>
            </w:tcBorders>
          </w:tcPr>
          <w:p w14:paraId="2138B514" w14:textId="0D5019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32,45</w:t>
            </w:r>
          </w:p>
        </w:tc>
        <w:tc>
          <w:tcPr>
            <w:tcW w:w="529" w:type="pct"/>
            <w:tcBorders>
              <w:top w:val="outset" w:sz="6" w:space="0" w:color="000000"/>
              <w:left w:val="outset" w:sz="6" w:space="0" w:color="000000"/>
              <w:bottom w:val="outset" w:sz="6" w:space="0" w:color="000000"/>
              <w:right w:val="outset" w:sz="6" w:space="0" w:color="000000"/>
            </w:tcBorders>
          </w:tcPr>
          <w:p w14:paraId="178777F1" w14:textId="1448B0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43110A74" w14:textId="43B0A2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649,00</w:t>
            </w:r>
          </w:p>
        </w:tc>
        <w:tc>
          <w:tcPr>
            <w:tcW w:w="529" w:type="pct"/>
            <w:tcBorders>
              <w:top w:val="outset" w:sz="6" w:space="0" w:color="000000"/>
              <w:left w:val="outset" w:sz="6" w:space="0" w:color="000000"/>
              <w:bottom w:val="outset" w:sz="6" w:space="0" w:color="000000"/>
              <w:right w:val="outset" w:sz="6" w:space="0" w:color="000000"/>
            </w:tcBorders>
          </w:tcPr>
          <w:p w14:paraId="7FCADCED" w14:textId="36A6A4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48A79AB" w14:textId="320864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1B514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4446A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C57BE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D37E16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73CFF78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Opłaty z tytułu zakupu usług telekomunikacyjnych</w:t>
            </w:r>
          </w:p>
        </w:tc>
        <w:tc>
          <w:tcPr>
            <w:tcW w:w="529" w:type="pct"/>
            <w:tcBorders>
              <w:top w:val="outset" w:sz="6" w:space="0" w:color="000000"/>
              <w:left w:val="outset" w:sz="6" w:space="0" w:color="000000"/>
              <w:bottom w:val="outset" w:sz="6" w:space="0" w:color="000000"/>
              <w:right w:val="outset" w:sz="6" w:space="0" w:color="000000"/>
            </w:tcBorders>
          </w:tcPr>
          <w:p w14:paraId="0C57C339" w14:textId="086ADC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w:t>
            </w:r>
          </w:p>
        </w:tc>
        <w:tc>
          <w:tcPr>
            <w:tcW w:w="529" w:type="pct"/>
            <w:tcBorders>
              <w:top w:val="outset" w:sz="6" w:space="0" w:color="000000"/>
              <w:left w:val="outset" w:sz="6" w:space="0" w:color="000000"/>
              <w:bottom w:val="outset" w:sz="6" w:space="0" w:color="000000"/>
              <w:right w:val="outset" w:sz="6" w:space="0" w:color="000000"/>
            </w:tcBorders>
          </w:tcPr>
          <w:p w14:paraId="1DE918C8" w14:textId="1AE47B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w:t>
            </w:r>
          </w:p>
        </w:tc>
        <w:tc>
          <w:tcPr>
            <w:tcW w:w="423" w:type="pct"/>
            <w:tcBorders>
              <w:top w:val="outset" w:sz="6" w:space="0" w:color="000000"/>
              <w:left w:val="outset" w:sz="6" w:space="0" w:color="000000"/>
              <w:bottom w:val="outset" w:sz="6" w:space="0" w:color="000000"/>
              <w:right w:val="outset" w:sz="6" w:space="0" w:color="000000"/>
            </w:tcBorders>
          </w:tcPr>
          <w:p w14:paraId="1268778B" w14:textId="456042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CBEBC87" w14:textId="6A62FE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w:t>
            </w:r>
          </w:p>
        </w:tc>
        <w:tc>
          <w:tcPr>
            <w:tcW w:w="530" w:type="pct"/>
            <w:tcBorders>
              <w:top w:val="outset" w:sz="6" w:space="0" w:color="000000"/>
              <w:left w:val="outset" w:sz="6" w:space="0" w:color="000000"/>
              <w:bottom w:val="outset" w:sz="6" w:space="0" w:color="000000"/>
              <w:right w:val="outset" w:sz="6" w:space="0" w:color="000000"/>
            </w:tcBorders>
          </w:tcPr>
          <w:p w14:paraId="4C536740" w14:textId="72BEAE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w:t>
            </w:r>
          </w:p>
        </w:tc>
        <w:tc>
          <w:tcPr>
            <w:tcW w:w="529" w:type="pct"/>
            <w:tcBorders>
              <w:top w:val="outset" w:sz="6" w:space="0" w:color="000000"/>
              <w:left w:val="outset" w:sz="6" w:space="0" w:color="000000"/>
              <w:bottom w:val="outset" w:sz="6" w:space="0" w:color="000000"/>
              <w:right w:val="outset" w:sz="6" w:space="0" w:color="000000"/>
            </w:tcBorders>
          </w:tcPr>
          <w:p w14:paraId="36ACE4C8" w14:textId="070A32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D1A107" w14:textId="2D3CB4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A45DC6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08D79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42D54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9FD027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A53C0B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2A14ABCF" w14:textId="2D7A2E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5.700,00</w:t>
            </w:r>
          </w:p>
        </w:tc>
        <w:tc>
          <w:tcPr>
            <w:tcW w:w="529" w:type="pct"/>
            <w:tcBorders>
              <w:top w:val="outset" w:sz="6" w:space="0" w:color="000000"/>
              <w:left w:val="outset" w:sz="6" w:space="0" w:color="000000"/>
              <w:bottom w:val="outset" w:sz="6" w:space="0" w:color="000000"/>
              <w:right w:val="outset" w:sz="6" w:space="0" w:color="000000"/>
            </w:tcBorders>
          </w:tcPr>
          <w:p w14:paraId="760FE5AF" w14:textId="3CF98E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3.017,55</w:t>
            </w:r>
          </w:p>
        </w:tc>
        <w:tc>
          <w:tcPr>
            <w:tcW w:w="423" w:type="pct"/>
            <w:tcBorders>
              <w:top w:val="outset" w:sz="6" w:space="0" w:color="000000"/>
              <w:left w:val="outset" w:sz="6" w:space="0" w:color="000000"/>
              <w:bottom w:val="outset" w:sz="6" w:space="0" w:color="000000"/>
              <w:right w:val="outset" w:sz="6" w:space="0" w:color="000000"/>
            </w:tcBorders>
          </w:tcPr>
          <w:p w14:paraId="5AEB6156" w14:textId="355CE60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52,94</w:t>
            </w:r>
          </w:p>
        </w:tc>
        <w:tc>
          <w:tcPr>
            <w:tcW w:w="529" w:type="pct"/>
            <w:tcBorders>
              <w:top w:val="outset" w:sz="6" w:space="0" w:color="000000"/>
              <w:left w:val="outset" w:sz="6" w:space="0" w:color="000000"/>
              <w:bottom w:val="outset" w:sz="6" w:space="0" w:color="000000"/>
              <w:right w:val="outset" w:sz="6" w:space="0" w:color="000000"/>
            </w:tcBorders>
          </w:tcPr>
          <w:p w14:paraId="1301F656" w14:textId="184A00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5.700,00</w:t>
            </w:r>
          </w:p>
        </w:tc>
        <w:tc>
          <w:tcPr>
            <w:tcW w:w="530" w:type="pct"/>
            <w:tcBorders>
              <w:top w:val="outset" w:sz="6" w:space="0" w:color="000000"/>
              <w:left w:val="outset" w:sz="6" w:space="0" w:color="000000"/>
              <w:bottom w:val="outset" w:sz="6" w:space="0" w:color="000000"/>
              <w:right w:val="outset" w:sz="6" w:space="0" w:color="000000"/>
            </w:tcBorders>
          </w:tcPr>
          <w:p w14:paraId="4D540FC4" w14:textId="6A0DD3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3.017,55</w:t>
            </w:r>
          </w:p>
        </w:tc>
        <w:tc>
          <w:tcPr>
            <w:tcW w:w="529" w:type="pct"/>
            <w:tcBorders>
              <w:top w:val="outset" w:sz="6" w:space="0" w:color="000000"/>
              <w:left w:val="outset" w:sz="6" w:space="0" w:color="000000"/>
              <w:bottom w:val="outset" w:sz="6" w:space="0" w:color="000000"/>
              <w:right w:val="outset" w:sz="6" w:space="0" w:color="000000"/>
            </w:tcBorders>
          </w:tcPr>
          <w:p w14:paraId="2CEDB9D5" w14:textId="0CE62C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6FEDBDF" w14:textId="75330C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6F001D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524D52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110FC9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3B665F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4772E1B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1D4AF929" w14:textId="6FD7CA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2.087,00</w:t>
            </w:r>
          </w:p>
        </w:tc>
        <w:tc>
          <w:tcPr>
            <w:tcW w:w="529" w:type="pct"/>
            <w:tcBorders>
              <w:top w:val="outset" w:sz="6" w:space="0" w:color="000000"/>
              <w:left w:val="outset" w:sz="6" w:space="0" w:color="000000"/>
              <w:bottom w:val="outset" w:sz="6" w:space="0" w:color="000000"/>
              <w:right w:val="outset" w:sz="6" w:space="0" w:color="000000"/>
            </w:tcBorders>
          </w:tcPr>
          <w:p w14:paraId="60456A24" w14:textId="05C4D6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2.086,77</w:t>
            </w:r>
          </w:p>
        </w:tc>
        <w:tc>
          <w:tcPr>
            <w:tcW w:w="423" w:type="pct"/>
            <w:tcBorders>
              <w:top w:val="outset" w:sz="6" w:space="0" w:color="000000"/>
              <w:left w:val="outset" w:sz="6" w:space="0" w:color="000000"/>
              <w:bottom w:val="outset" w:sz="6" w:space="0" w:color="000000"/>
              <w:right w:val="outset" w:sz="6" w:space="0" w:color="000000"/>
            </w:tcBorders>
          </w:tcPr>
          <w:p w14:paraId="6205D585" w14:textId="3D1AEB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14DD457B" w14:textId="2F88E7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2.087,00</w:t>
            </w:r>
          </w:p>
        </w:tc>
        <w:tc>
          <w:tcPr>
            <w:tcW w:w="530" w:type="pct"/>
            <w:tcBorders>
              <w:top w:val="outset" w:sz="6" w:space="0" w:color="000000"/>
              <w:left w:val="outset" w:sz="6" w:space="0" w:color="000000"/>
              <w:bottom w:val="outset" w:sz="6" w:space="0" w:color="000000"/>
              <w:right w:val="outset" w:sz="6" w:space="0" w:color="000000"/>
            </w:tcBorders>
          </w:tcPr>
          <w:p w14:paraId="07BF4452" w14:textId="3223D5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2.086,77</w:t>
            </w:r>
          </w:p>
        </w:tc>
        <w:tc>
          <w:tcPr>
            <w:tcW w:w="529" w:type="pct"/>
            <w:tcBorders>
              <w:top w:val="outset" w:sz="6" w:space="0" w:color="000000"/>
              <w:left w:val="outset" w:sz="6" w:space="0" w:color="000000"/>
              <w:bottom w:val="outset" w:sz="6" w:space="0" w:color="000000"/>
              <w:right w:val="outset" w:sz="6" w:space="0" w:color="000000"/>
            </w:tcBorders>
          </w:tcPr>
          <w:p w14:paraId="4FACBFF3" w14:textId="4271EC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14CB607" w14:textId="278AB8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AEF99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8339A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548478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ED3A9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4500</w:t>
            </w:r>
          </w:p>
        </w:tc>
        <w:tc>
          <w:tcPr>
            <w:tcW w:w="749" w:type="pct"/>
            <w:tcBorders>
              <w:top w:val="outset" w:sz="6" w:space="0" w:color="000000"/>
              <w:left w:val="outset" w:sz="6" w:space="0" w:color="000000"/>
              <w:bottom w:val="outset" w:sz="6" w:space="0" w:color="000000"/>
              <w:right w:val="outset" w:sz="6" w:space="0" w:color="000000"/>
            </w:tcBorders>
            <w:hideMark/>
          </w:tcPr>
          <w:p w14:paraId="47EEB62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Pozostałe podatki na rzecz budżetów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2BCF18EA" w14:textId="44155B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29" w:type="pct"/>
            <w:tcBorders>
              <w:top w:val="outset" w:sz="6" w:space="0" w:color="000000"/>
              <w:left w:val="outset" w:sz="6" w:space="0" w:color="000000"/>
              <w:bottom w:val="outset" w:sz="6" w:space="0" w:color="000000"/>
              <w:right w:val="outset" w:sz="6" w:space="0" w:color="000000"/>
            </w:tcBorders>
          </w:tcPr>
          <w:p w14:paraId="42FB9091" w14:textId="4CC79F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469,00</w:t>
            </w:r>
          </w:p>
        </w:tc>
        <w:tc>
          <w:tcPr>
            <w:tcW w:w="423" w:type="pct"/>
            <w:tcBorders>
              <w:top w:val="outset" w:sz="6" w:space="0" w:color="000000"/>
              <w:left w:val="outset" w:sz="6" w:space="0" w:color="000000"/>
              <w:bottom w:val="outset" w:sz="6" w:space="0" w:color="000000"/>
              <w:right w:val="outset" w:sz="6" w:space="0" w:color="000000"/>
            </w:tcBorders>
          </w:tcPr>
          <w:p w14:paraId="47E5D00F" w14:textId="7A3D1A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93,80</w:t>
            </w:r>
          </w:p>
        </w:tc>
        <w:tc>
          <w:tcPr>
            <w:tcW w:w="529" w:type="pct"/>
            <w:tcBorders>
              <w:top w:val="outset" w:sz="6" w:space="0" w:color="000000"/>
              <w:left w:val="outset" w:sz="6" w:space="0" w:color="000000"/>
              <w:bottom w:val="outset" w:sz="6" w:space="0" w:color="000000"/>
              <w:right w:val="outset" w:sz="6" w:space="0" w:color="000000"/>
            </w:tcBorders>
          </w:tcPr>
          <w:p w14:paraId="566BB0EE" w14:textId="23D208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30" w:type="pct"/>
            <w:tcBorders>
              <w:top w:val="outset" w:sz="6" w:space="0" w:color="000000"/>
              <w:left w:val="outset" w:sz="6" w:space="0" w:color="000000"/>
              <w:bottom w:val="outset" w:sz="6" w:space="0" w:color="000000"/>
              <w:right w:val="outset" w:sz="6" w:space="0" w:color="000000"/>
            </w:tcBorders>
          </w:tcPr>
          <w:p w14:paraId="7C6F805C" w14:textId="4BA7E9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469,00</w:t>
            </w:r>
          </w:p>
        </w:tc>
        <w:tc>
          <w:tcPr>
            <w:tcW w:w="529" w:type="pct"/>
            <w:tcBorders>
              <w:top w:val="outset" w:sz="6" w:space="0" w:color="000000"/>
              <w:left w:val="outset" w:sz="6" w:space="0" w:color="000000"/>
              <w:bottom w:val="outset" w:sz="6" w:space="0" w:color="000000"/>
              <w:right w:val="outset" w:sz="6" w:space="0" w:color="000000"/>
            </w:tcBorders>
          </w:tcPr>
          <w:p w14:paraId="5C9C4AD2" w14:textId="0FC3A4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EF4ECD" w14:textId="5F8A1A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27FDDB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04E107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DDB4BD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0F9A5C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459134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44E0F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577EFC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535683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CED2E6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218EB8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110349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5BD840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B330B4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7E6953A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853</w:t>
            </w:r>
          </w:p>
        </w:tc>
        <w:tc>
          <w:tcPr>
            <w:tcW w:w="276" w:type="pct"/>
            <w:tcBorders>
              <w:top w:val="outset" w:sz="6" w:space="0" w:color="000000"/>
              <w:left w:val="outset" w:sz="6" w:space="0" w:color="000000"/>
              <w:bottom w:val="outset" w:sz="6" w:space="0" w:color="000000"/>
              <w:right w:val="outset" w:sz="6" w:space="0" w:color="000000"/>
            </w:tcBorders>
          </w:tcPr>
          <w:p w14:paraId="29BBF56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AC2745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0F70EF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Pozostałe zadania w zakresie polityki społecznej</w:t>
            </w:r>
          </w:p>
        </w:tc>
        <w:tc>
          <w:tcPr>
            <w:tcW w:w="529" w:type="pct"/>
            <w:tcBorders>
              <w:top w:val="outset" w:sz="6" w:space="0" w:color="000000"/>
              <w:left w:val="outset" w:sz="6" w:space="0" w:color="000000"/>
              <w:bottom w:val="outset" w:sz="6" w:space="0" w:color="000000"/>
              <w:right w:val="outset" w:sz="6" w:space="0" w:color="000000"/>
            </w:tcBorders>
          </w:tcPr>
          <w:p w14:paraId="21060B40" w14:textId="447AE926"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51.690,00</w:t>
            </w:r>
          </w:p>
        </w:tc>
        <w:tc>
          <w:tcPr>
            <w:tcW w:w="529" w:type="pct"/>
            <w:tcBorders>
              <w:top w:val="outset" w:sz="6" w:space="0" w:color="000000"/>
              <w:left w:val="outset" w:sz="6" w:space="0" w:color="000000"/>
              <w:bottom w:val="outset" w:sz="6" w:space="0" w:color="000000"/>
              <w:right w:val="outset" w:sz="6" w:space="0" w:color="000000"/>
            </w:tcBorders>
          </w:tcPr>
          <w:p w14:paraId="7FEA50D7" w14:textId="3A4F2C99"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38.842,63</w:t>
            </w:r>
          </w:p>
        </w:tc>
        <w:tc>
          <w:tcPr>
            <w:tcW w:w="423" w:type="pct"/>
            <w:tcBorders>
              <w:top w:val="outset" w:sz="6" w:space="0" w:color="000000"/>
              <w:left w:val="outset" w:sz="6" w:space="0" w:color="000000"/>
              <w:bottom w:val="outset" w:sz="6" w:space="0" w:color="000000"/>
              <w:right w:val="outset" w:sz="6" w:space="0" w:color="000000"/>
            </w:tcBorders>
          </w:tcPr>
          <w:p w14:paraId="5B2C5575" w14:textId="0A6EC29A" w:rsidR="00A40A9C" w:rsidRPr="00682F04" w:rsidRDefault="00A40A9C" w:rsidP="00A40A9C">
            <w:pPr>
              <w:pStyle w:val="NormalnyWeb"/>
              <w:jc w:val="center"/>
              <w:rPr>
                <w:rFonts w:asciiTheme="minorHAnsi" w:hAnsiTheme="minorHAnsi" w:cstheme="minorHAnsi"/>
                <w:b/>
                <w:bCs/>
                <w:iCs/>
                <w:sz w:val="22"/>
                <w:szCs w:val="22"/>
              </w:rPr>
            </w:pPr>
            <w:r w:rsidRPr="00682F04">
              <w:rPr>
                <w:rFonts w:asciiTheme="minorHAnsi" w:hAnsiTheme="minorHAnsi" w:cstheme="minorHAnsi"/>
                <w:b/>
                <w:bCs/>
                <w:iCs/>
                <w:sz w:val="22"/>
                <w:szCs w:val="22"/>
              </w:rPr>
              <w:t>75,15</w:t>
            </w:r>
          </w:p>
        </w:tc>
        <w:tc>
          <w:tcPr>
            <w:tcW w:w="529" w:type="pct"/>
            <w:tcBorders>
              <w:top w:val="outset" w:sz="6" w:space="0" w:color="000000"/>
              <w:left w:val="outset" w:sz="6" w:space="0" w:color="000000"/>
              <w:bottom w:val="outset" w:sz="6" w:space="0" w:color="000000"/>
              <w:right w:val="outset" w:sz="6" w:space="0" w:color="000000"/>
            </w:tcBorders>
          </w:tcPr>
          <w:p w14:paraId="4ED749C9" w14:textId="3AF257DD"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iCs/>
                <w:sz w:val="22"/>
                <w:szCs w:val="22"/>
              </w:rPr>
              <w:t>51.690,00</w:t>
            </w:r>
          </w:p>
        </w:tc>
        <w:tc>
          <w:tcPr>
            <w:tcW w:w="530" w:type="pct"/>
            <w:tcBorders>
              <w:top w:val="outset" w:sz="6" w:space="0" w:color="000000"/>
              <w:left w:val="outset" w:sz="6" w:space="0" w:color="000000"/>
              <w:bottom w:val="outset" w:sz="6" w:space="0" w:color="000000"/>
              <w:right w:val="outset" w:sz="6" w:space="0" w:color="000000"/>
            </w:tcBorders>
          </w:tcPr>
          <w:p w14:paraId="34368D85" w14:textId="7E21943F"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bCs/>
                <w:iCs/>
                <w:sz w:val="22"/>
                <w:szCs w:val="22"/>
              </w:rPr>
              <w:t>38.842,63</w:t>
            </w:r>
          </w:p>
        </w:tc>
        <w:tc>
          <w:tcPr>
            <w:tcW w:w="529" w:type="pct"/>
            <w:tcBorders>
              <w:top w:val="outset" w:sz="6" w:space="0" w:color="000000"/>
              <w:left w:val="outset" w:sz="6" w:space="0" w:color="000000"/>
              <w:bottom w:val="outset" w:sz="6" w:space="0" w:color="000000"/>
              <w:right w:val="outset" w:sz="6" w:space="0" w:color="000000"/>
            </w:tcBorders>
          </w:tcPr>
          <w:p w14:paraId="2BDFF791" w14:textId="5018A80C"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A293DC2" w14:textId="5CF3A23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052733D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44676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B40A92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AA4F30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50B916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D5278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5A587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000685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AB03B7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5E5CD8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0A630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585B2B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A0E4BC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BFD5D0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1E6DB2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85395</w:t>
            </w:r>
          </w:p>
        </w:tc>
        <w:tc>
          <w:tcPr>
            <w:tcW w:w="221" w:type="pct"/>
            <w:tcBorders>
              <w:top w:val="outset" w:sz="6" w:space="0" w:color="000000"/>
              <w:left w:val="outset" w:sz="6" w:space="0" w:color="000000"/>
              <w:bottom w:val="outset" w:sz="6" w:space="0" w:color="000000"/>
              <w:right w:val="outset" w:sz="6" w:space="0" w:color="000000"/>
            </w:tcBorders>
          </w:tcPr>
          <w:p w14:paraId="2071C8C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82F2AF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54902EEE" w14:textId="03520A9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51.690,00</w:t>
            </w:r>
          </w:p>
        </w:tc>
        <w:tc>
          <w:tcPr>
            <w:tcW w:w="529" w:type="pct"/>
            <w:tcBorders>
              <w:top w:val="outset" w:sz="6" w:space="0" w:color="000000"/>
              <w:left w:val="outset" w:sz="6" w:space="0" w:color="000000"/>
              <w:bottom w:val="outset" w:sz="6" w:space="0" w:color="000000"/>
              <w:right w:val="outset" w:sz="6" w:space="0" w:color="000000"/>
            </w:tcBorders>
          </w:tcPr>
          <w:p w14:paraId="3A653B33" w14:textId="3C4F73D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38.842,63</w:t>
            </w:r>
          </w:p>
        </w:tc>
        <w:tc>
          <w:tcPr>
            <w:tcW w:w="423" w:type="pct"/>
            <w:tcBorders>
              <w:top w:val="outset" w:sz="6" w:space="0" w:color="000000"/>
              <w:left w:val="outset" w:sz="6" w:space="0" w:color="000000"/>
              <w:bottom w:val="outset" w:sz="6" w:space="0" w:color="000000"/>
              <w:right w:val="outset" w:sz="6" w:space="0" w:color="000000"/>
            </w:tcBorders>
          </w:tcPr>
          <w:p w14:paraId="589CEC17" w14:textId="33C8D6E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75,15</w:t>
            </w:r>
          </w:p>
        </w:tc>
        <w:tc>
          <w:tcPr>
            <w:tcW w:w="529" w:type="pct"/>
            <w:tcBorders>
              <w:top w:val="outset" w:sz="6" w:space="0" w:color="000000"/>
              <w:left w:val="outset" w:sz="6" w:space="0" w:color="000000"/>
              <w:bottom w:val="outset" w:sz="6" w:space="0" w:color="000000"/>
              <w:right w:val="outset" w:sz="6" w:space="0" w:color="000000"/>
            </w:tcBorders>
          </w:tcPr>
          <w:p w14:paraId="171A2306" w14:textId="6941225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51.690,00</w:t>
            </w:r>
          </w:p>
        </w:tc>
        <w:tc>
          <w:tcPr>
            <w:tcW w:w="530" w:type="pct"/>
            <w:tcBorders>
              <w:top w:val="outset" w:sz="6" w:space="0" w:color="000000"/>
              <w:left w:val="outset" w:sz="6" w:space="0" w:color="000000"/>
              <w:bottom w:val="outset" w:sz="6" w:space="0" w:color="000000"/>
              <w:right w:val="outset" w:sz="6" w:space="0" w:color="000000"/>
            </w:tcBorders>
          </w:tcPr>
          <w:p w14:paraId="60BE4989" w14:textId="02CFE57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38.842,63</w:t>
            </w:r>
          </w:p>
        </w:tc>
        <w:tc>
          <w:tcPr>
            <w:tcW w:w="529" w:type="pct"/>
            <w:tcBorders>
              <w:top w:val="outset" w:sz="6" w:space="0" w:color="000000"/>
              <w:left w:val="outset" w:sz="6" w:space="0" w:color="000000"/>
              <w:bottom w:val="outset" w:sz="6" w:space="0" w:color="000000"/>
              <w:right w:val="outset" w:sz="6" w:space="0" w:color="000000"/>
            </w:tcBorders>
          </w:tcPr>
          <w:p w14:paraId="7F17FAFC" w14:textId="09A2C0E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6049D2B" w14:textId="43CECB6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0DB9D06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7D938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992003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1EBA6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E1263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847D1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FC0160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718E9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1CC260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FDB5B4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4A1F0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F95B7D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1A4AFB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4838F3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61B050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59BDC24" w14:textId="031969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tcPr>
          <w:p w14:paraId="575936AE" w14:textId="00E7119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149396BE" w14:textId="27CC54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9.500,00</w:t>
            </w:r>
          </w:p>
        </w:tc>
        <w:tc>
          <w:tcPr>
            <w:tcW w:w="529" w:type="pct"/>
            <w:tcBorders>
              <w:top w:val="outset" w:sz="6" w:space="0" w:color="000000"/>
              <w:left w:val="outset" w:sz="6" w:space="0" w:color="000000"/>
              <w:bottom w:val="outset" w:sz="6" w:space="0" w:color="000000"/>
              <w:right w:val="outset" w:sz="6" w:space="0" w:color="000000"/>
            </w:tcBorders>
          </w:tcPr>
          <w:p w14:paraId="7D0AAF37" w14:textId="419D86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8.500,00</w:t>
            </w:r>
          </w:p>
        </w:tc>
        <w:tc>
          <w:tcPr>
            <w:tcW w:w="423" w:type="pct"/>
            <w:tcBorders>
              <w:top w:val="outset" w:sz="6" w:space="0" w:color="000000"/>
              <w:left w:val="outset" w:sz="6" w:space="0" w:color="000000"/>
              <w:bottom w:val="outset" w:sz="6" w:space="0" w:color="000000"/>
              <w:right w:val="outset" w:sz="6" w:space="0" w:color="000000"/>
            </w:tcBorders>
          </w:tcPr>
          <w:p w14:paraId="1DF0DA07" w14:textId="79441D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89,47</w:t>
            </w:r>
          </w:p>
        </w:tc>
        <w:tc>
          <w:tcPr>
            <w:tcW w:w="529" w:type="pct"/>
            <w:tcBorders>
              <w:top w:val="outset" w:sz="6" w:space="0" w:color="000000"/>
              <w:left w:val="outset" w:sz="6" w:space="0" w:color="000000"/>
              <w:bottom w:val="outset" w:sz="6" w:space="0" w:color="000000"/>
              <w:right w:val="outset" w:sz="6" w:space="0" w:color="000000"/>
            </w:tcBorders>
          </w:tcPr>
          <w:p w14:paraId="3BE8FA90" w14:textId="7CA1AE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9.500,00</w:t>
            </w:r>
          </w:p>
        </w:tc>
        <w:tc>
          <w:tcPr>
            <w:tcW w:w="530" w:type="pct"/>
            <w:tcBorders>
              <w:top w:val="outset" w:sz="6" w:space="0" w:color="000000"/>
              <w:left w:val="outset" w:sz="6" w:space="0" w:color="000000"/>
              <w:bottom w:val="outset" w:sz="6" w:space="0" w:color="000000"/>
              <w:right w:val="outset" w:sz="6" w:space="0" w:color="000000"/>
            </w:tcBorders>
          </w:tcPr>
          <w:p w14:paraId="73E12CBE" w14:textId="61A254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8.500,00</w:t>
            </w:r>
          </w:p>
        </w:tc>
        <w:tc>
          <w:tcPr>
            <w:tcW w:w="529" w:type="pct"/>
            <w:tcBorders>
              <w:top w:val="outset" w:sz="6" w:space="0" w:color="000000"/>
              <w:left w:val="outset" w:sz="6" w:space="0" w:color="000000"/>
              <w:bottom w:val="outset" w:sz="6" w:space="0" w:color="000000"/>
              <w:right w:val="outset" w:sz="6" w:space="0" w:color="000000"/>
            </w:tcBorders>
          </w:tcPr>
          <w:p w14:paraId="207E6B56" w14:textId="6F5E5A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CE894E4" w14:textId="11B570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F57E2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C7DB6F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DE12BF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260CE2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06D211E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44049884" w14:textId="530B40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30.060,00</w:t>
            </w:r>
          </w:p>
        </w:tc>
        <w:tc>
          <w:tcPr>
            <w:tcW w:w="529" w:type="pct"/>
            <w:tcBorders>
              <w:top w:val="outset" w:sz="6" w:space="0" w:color="000000"/>
              <w:left w:val="outset" w:sz="6" w:space="0" w:color="000000"/>
              <w:bottom w:val="outset" w:sz="6" w:space="0" w:color="000000"/>
              <w:right w:val="outset" w:sz="6" w:space="0" w:color="000000"/>
            </w:tcBorders>
          </w:tcPr>
          <w:p w14:paraId="7F5BC722" w14:textId="65A005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23.262,63</w:t>
            </w:r>
          </w:p>
        </w:tc>
        <w:tc>
          <w:tcPr>
            <w:tcW w:w="423" w:type="pct"/>
            <w:tcBorders>
              <w:top w:val="outset" w:sz="6" w:space="0" w:color="000000"/>
              <w:left w:val="outset" w:sz="6" w:space="0" w:color="000000"/>
              <w:bottom w:val="outset" w:sz="6" w:space="0" w:color="000000"/>
              <w:right w:val="outset" w:sz="6" w:space="0" w:color="000000"/>
            </w:tcBorders>
          </w:tcPr>
          <w:p w14:paraId="7EF3529E" w14:textId="4D1DF0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77,39</w:t>
            </w:r>
          </w:p>
        </w:tc>
        <w:tc>
          <w:tcPr>
            <w:tcW w:w="529" w:type="pct"/>
            <w:tcBorders>
              <w:top w:val="outset" w:sz="6" w:space="0" w:color="000000"/>
              <w:left w:val="outset" w:sz="6" w:space="0" w:color="000000"/>
              <w:bottom w:val="outset" w:sz="6" w:space="0" w:color="000000"/>
              <w:right w:val="outset" w:sz="6" w:space="0" w:color="000000"/>
            </w:tcBorders>
          </w:tcPr>
          <w:p w14:paraId="57B56D8F" w14:textId="2B86FC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30.060,00</w:t>
            </w:r>
          </w:p>
        </w:tc>
        <w:tc>
          <w:tcPr>
            <w:tcW w:w="530" w:type="pct"/>
            <w:tcBorders>
              <w:top w:val="outset" w:sz="6" w:space="0" w:color="000000"/>
              <w:left w:val="outset" w:sz="6" w:space="0" w:color="000000"/>
              <w:bottom w:val="outset" w:sz="6" w:space="0" w:color="000000"/>
              <w:right w:val="outset" w:sz="6" w:space="0" w:color="000000"/>
            </w:tcBorders>
          </w:tcPr>
          <w:p w14:paraId="6638F205" w14:textId="748EF8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23.262,63</w:t>
            </w:r>
          </w:p>
        </w:tc>
        <w:tc>
          <w:tcPr>
            <w:tcW w:w="529" w:type="pct"/>
            <w:tcBorders>
              <w:top w:val="outset" w:sz="6" w:space="0" w:color="000000"/>
              <w:left w:val="outset" w:sz="6" w:space="0" w:color="000000"/>
              <w:bottom w:val="outset" w:sz="6" w:space="0" w:color="000000"/>
              <w:right w:val="outset" w:sz="6" w:space="0" w:color="000000"/>
            </w:tcBorders>
          </w:tcPr>
          <w:p w14:paraId="31A99950" w14:textId="78A1DD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26B5054" w14:textId="74B242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1FFA2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9F6987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444849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39E9F5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6754BA2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3877592B" w14:textId="35DF8C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6.130,00</w:t>
            </w:r>
          </w:p>
        </w:tc>
        <w:tc>
          <w:tcPr>
            <w:tcW w:w="529" w:type="pct"/>
            <w:tcBorders>
              <w:top w:val="outset" w:sz="6" w:space="0" w:color="000000"/>
              <w:left w:val="outset" w:sz="6" w:space="0" w:color="000000"/>
              <w:bottom w:val="outset" w:sz="6" w:space="0" w:color="000000"/>
              <w:right w:val="outset" w:sz="6" w:space="0" w:color="000000"/>
            </w:tcBorders>
          </w:tcPr>
          <w:p w14:paraId="55A49405" w14:textId="19B912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1.996,00</w:t>
            </w:r>
          </w:p>
        </w:tc>
        <w:tc>
          <w:tcPr>
            <w:tcW w:w="423" w:type="pct"/>
            <w:tcBorders>
              <w:top w:val="outset" w:sz="6" w:space="0" w:color="000000"/>
              <w:left w:val="outset" w:sz="6" w:space="0" w:color="000000"/>
              <w:bottom w:val="outset" w:sz="6" w:space="0" w:color="000000"/>
              <w:right w:val="outset" w:sz="6" w:space="0" w:color="000000"/>
            </w:tcBorders>
          </w:tcPr>
          <w:p w14:paraId="25CF7602" w14:textId="5BDC04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32,56</w:t>
            </w:r>
          </w:p>
        </w:tc>
        <w:tc>
          <w:tcPr>
            <w:tcW w:w="529" w:type="pct"/>
            <w:tcBorders>
              <w:top w:val="outset" w:sz="6" w:space="0" w:color="000000"/>
              <w:left w:val="outset" w:sz="6" w:space="0" w:color="000000"/>
              <w:bottom w:val="outset" w:sz="6" w:space="0" w:color="000000"/>
              <w:right w:val="outset" w:sz="6" w:space="0" w:color="000000"/>
            </w:tcBorders>
          </w:tcPr>
          <w:p w14:paraId="22EEFDAD" w14:textId="2BDA80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6.130,00</w:t>
            </w:r>
          </w:p>
        </w:tc>
        <w:tc>
          <w:tcPr>
            <w:tcW w:w="530" w:type="pct"/>
            <w:tcBorders>
              <w:top w:val="outset" w:sz="6" w:space="0" w:color="000000"/>
              <w:left w:val="outset" w:sz="6" w:space="0" w:color="000000"/>
              <w:bottom w:val="outset" w:sz="6" w:space="0" w:color="000000"/>
              <w:right w:val="outset" w:sz="6" w:space="0" w:color="000000"/>
            </w:tcBorders>
          </w:tcPr>
          <w:p w14:paraId="45868C3F" w14:textId="7875B0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1.996,00</w:t>
            </w:r>
          </w:p>
        </w:tc>
        <w:tc>
          <w:tcPr>
            <w:tcW w:w="529" w:type="pct"/>
            <w:tcBorders>
              <w:top w:val="outset" w:sz="6" w:space="0" w:color="000000"/>
              <w:left w:val="outset" w:sz="6" w:space="0" w:color="000000"/>
              <w:bottom w:val="outset" w:sz="6" w:space="0" w:color="000000"/>
              <w:right w:val="outset" w:sz="6" w:space="0" w:color="000000"/>
            </w:tcBorders>
          </w:tcPr>
          <w:p w14:paraId="55BF21C8" w14:textId="75A98A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07FC7C8" w14:textId="0443CA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1125C3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CB9FD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C03C3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1D2276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763D663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2C872BBE" w14:textId="5BD6B1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w:t>
            </w:r>
          </w:p>
        </w:tc>
        <w:tc>
          <w:tcPr>
            <w:tcW w:w="529" w:type="pct"/>
            <w:tcBorders>
              <w:top w:val="outset" w:sz="6" w:space="0" w:color="000000"/>
              <w:left w:val="outset" w:sz="6" w:space="0" w:color="000000"/>
              <w:bottom w:val="outset" w:sz="6" w:space="0" w:color="000000"/>
              <w:right w:val="outset" w:sz="6" w:space="0" w:color="000000"/>
            </w:tcBorders>
          </w:tcPr>
          <w:p w14:paraId="58A5E7D2" w14:textId="7AF5C7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5.084,00</w:t>
            </w:r>
          </w:p>
        </w:tc>
        <w:tc>
          <w:tcPr>
            <w:tcW w:w="423" w:type="pct"/>
            <w:tcBorders>
              <w:top w:val="outset" w:sz="6" w:space="0" w:color="000000"/>
              <w:left w:val="outset" w:sz="6" w:space="0" w:color="000000"/>
              <w:bottom w:val="outset" w:sz="6" w:space="0" w:color="000000"/>
              <w:right w:val="outset" w:sz="6" w:space="0" w:color="000000"/>
            </w:tcBorders>
          </w:tcPr>
          <w:p w14:paraId="6FBB4E49" w14:textId="3F26B8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84,73</w:t>
            </w:r>
          </w:p>
        </w:tc>
        <w:tc>
          <w:tcPr>
            <w:tcW w:w="529" w:type="pct"/>
            <w:tcBorders>
              <w:top w:val="outset" w:sz="6" w:space="0" w:color="000000"/>
              <w:left w:val="outset" w:sz="6" w:space="0" w:color="000000"/>
              <w:bottom w:val="outset" w:sz="6" w:space="0" w:color="000000"/>
              <w:right w:val="outset" w:sz="6" w:space="0" w:color="000000"/>
            </w:tcBorders>
          </w:tcPr>
          <w:p w14:paraId="7FB72F0A" w14:textId="5613F9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w:t>
            </w:r>
          </w:p>
        </w:tc>
        <w:tc>
          <w:tcPr>
            <w:tcW w:w="530" w:type="pct"/>
            <w:tcBorders>
              <w:top w:val="outset" w:sz="6" w:space="0" w:color="000000"/>
              <w:left w:val="outset" w:sz="6" w:space="0" w:color="000000"/>
              <w:bottom w:val="outset" w:sz="6" w:space="0" w:color="000000"/>
              <w:right w:val="outset" w:sz="6" w:space="0" w:color="000000"/>
            </w:tcBorders>
          </w:tcPr>
          <w:p w14:paraId="3194A1D2" w14:textId="5757C6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5.084,00</w:t>
            </w:r>
          </w:p>
        </w:tc>
        <w:tc>
          <w:tcPr>
            <w:tcW w:w="529" w:type="pct"/>
            <w:tcBorders>
              <w:top w:val="outset" w:sz="6" w:space="0" w:color="000000"/>
              <w:left w:val="outset" w:sz="6" w:space="0" w:color="000000"/>
              <w:bottom w:val="outset" w:sz="6" w:space="0" w:color="000000"/>
              <w:right w:val="outset" w:sz="6" w:space="0" w:color="000000"/>
            </w:tcBorders>
          </w:tcPr>
          <w:p w14:paraId="2E10D3A0" w14:textId="37CA6A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6936EE6" w14:textId="6B68B2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D40016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68DB6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9B629C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C6DA0F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4C41BB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68E19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CA29BE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544663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C11BEF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FD70C8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8085CF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3E2C22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67AF19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4B82AA1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854</w:t>
            </w:r>
          </w:p>
        </w:tc>
        <w:tc>
          <w:tcPr>
            <w:tcW w:w="276" w:type="pct"/>
            <w:tcBorders>
              <w:top w:val="outset" w:sz="6" w:space="0" w:color="000000"/>
              <w:left w:val="outset" w:sz="6" w:space="0" w:color="000000"/>
              <w:bottom w:val="outset" w:sz="6" w:space="0" w:color="000000"/>
              <w:right w:val="outset" w:sz="6" w:space="0" w:color="000000"/>
            </w:tcBorders>
          </w:tcPr>
          <w:p w14:paraId="6EC39D3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72A8D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6C4D92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Edukacyjna opieka wychowawcza</w:t>
            </w:r>
          </w:p>
        </w:tc>
        <w:tc>
          <w:tcPr>
            <w:tcW w:w="529" w:type="pct"/>
            <w:tcBorders>
              <w:top w:val="outset" w:sz="6" w:space="0" w:color="000000"/>
              <w:left w:val="outset" w:sz="6" w:space="0" w:color="000000"/>
              <w:bottom w:val="outset" w:sz="6" w:space="0" w:color="000000"/>
              <w:right w:val="outset" w:sz="6" w:space="0" w:color="000000"/>
            </w:tcBorders>
          </w:tcPr>
          <w:p w14:paraId="48CBE08C" w14:textId="02629FD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111.584,71</w:t>
            </w:r>
          </w:p>
        </w:tc>
        <w:tc>
          <w:tcPr>
            <w:tcW w:w="529" w:type="pct"/>
            <w:tcBorders>
              <w:top w:val="outset" w:sz="6" w:space="0" w:color="000000"/>
              <w:left w:val="outset" w:sz="6" w:space="0" w:color="000000"/>
              <w:bottom w:val="outset" w:sz="6" w:space="0" w:color="000000"/>
              <w:right w:val="outset" w:sz="6" w:space="0" w:color="000000"/>
            </w:tcBorders>
          </w:tcPr>
          <w:p w14:paraId="50722EDA" w14:textId="5532272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108.579,71</w:t>
            </w:r>
          </w:p>
        </w:tc>
        <w:tc>
          <w:tcPr>
            <w:tcW w:w="423" w:type="pct"/>
            <w:tcBorders>
              <w:top w:val="outset" w:sz="6" w:space="0" w:color="000000"/>
              <w:left w:val="outset" w:sz="6" w:space="0" w:color="000000"/>
              <w:bottom w:val="outset" w:sz="6" w:space="0" w:color="000000"/>
              <w:right w:val="outset" w:sz="6" w:space="0" w:color="000000"/>
            </w:tcBorders>
          </w:tcPr>
          <w:p w14:paraId="477C52C9" w14:textId="5EFBB5E2"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97,31</w:t>
            </w:r>
          </w:p>
        </w:tc>
        <w:tc>
          <w:tcPr>
            <w:tcW w:w="529" w:type="pct"/>
            <w:tcBorders>
              <w:top w:val="outset" w:sz="6" w:space="0" w:color="000000"/>
              <w:left w:val="outset" w:sz="6" w:space="0" w:color="000000"/>
              <w:bottom w:val="outset" w:sz="6" w:space="0" w:color="000000"/>
              <w:right w:val="outset" w:sz="6" w:space="0" w:color="000000"/>
            </w:tcBorders>
          </w:tcPr>
          <w:p w14:paraId="0780D0F3" w14:textId="4A3982A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111.584,71</w:t>
            </w:r>
          </w:p>
        </w:tc>
        <w:tc>
          <w:tcPr>
            <w:tcW w:w="530" w:type="pct"/>
            <w:tcBorders>
              <w:top w:val="outset" w:sz="6" w:space="0" w:color="000000"/>
              <w:left w:val="outset" w:sz="6" w:space="0" w:color="000000"/>
              <w:bottom w:val="outset" w:sz="6" w:space="0" w:color="000000"/>
              <w:right w:val="outset" w:sz="6" w:space="0" w:color="000000"/>
            </w:tcBorders>
          </w:tcPr>
          <w:p w14:paraId="73DCAB47" w14:textId="1B55846E"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108.579,71</w:t>
            </w:r>
          </w:p>
        </w:tc>
        <w:tc>
          <w:tcPr>
            <w:tcW w:w="529" w:type="pct"/>
            <w:tcBorders>
              <w:top w:val="outset" w:sz="6" w:space="0" w:color="000000"/>
              <w:left w:val="outset" w:sz="6" w:space="0" w:color="000000"/>
              <w:bottom w:val="outset" w:sz="6" w:space="0" w:color="000000"/>
              <w:right w:val="outset" w:sz="6" w:space="0" w:color="000000"/>
            </w:tcBorders>
          </w:tcPr>
          <w:p w14:paraId="73A3BB0D" w14:textId="2AA1EFF2"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4BD017" w14:textId="217EEAE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3260629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9456E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6D786B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589C7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3771D4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AA1E0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4FD7F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A1C6F9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F2373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A3C413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49FDDAF"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4086D9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3E0B60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52B8A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381DB7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85415</w:t>
            </w:r>
          </w:p>
        </w:tc>
        <w:tc>
          <w:tcPr>
            <w:tcW w:w="221" w:type="pct"/>
            <w:tcBorders>
              <w:top w:val="outset" w:sz="6" w:space="0" w:color="000000"/>
              <w:left w:val="outset" w:sz="6" w:space="0" w:color="000000"/>
              <w:bottom w:val="outset" w:sz="6" w:space="0" w:color="000000"/>
              <w:right w:val="outset" w:sz="6" w:space="0" w:color="000000"/>
            </w:tcBorders>
          </w:tcPr>
          <w:p w14:paraId="27CD626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D452B7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Pomoc materialna dla uczniów o charakterze socjalnym</w:t>
            </w:r>
          </w:p>
        </w:tc>
        <w:tc>
          <w:tcPr>
            <w:tcW w:w="529" w:type="pct"/>
            <w:tcBorders>
              <w:top w:val="outset" w:sz="6" w:space="0" w:color="000000"/>
              <w:left w:val="outset" w:sz="6" w:space="0" w:color="000000"/>
              <w:bottom w:val="outset" w:sz="6" w:space="0" w:color="000000"/>
              <w:right w:val="outset" w:sz="6" w:space="0" w:color="000000"/>
            </w:tcBorders>
          </w:tcPr>
          <w:p w14:paraId="31A22FFB" w14:textId="46C6DE6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84.084,71</w:t>
            </w:r>
          </w:p>
        </w:tc>
        <w:tc>
          <w:tcPr>
            <w:tcW w:w="529" w:type="pct"/>
            <w:tcBorders>
              <w:top w:val="outset" w:sz="6" w:space="0" w:color="000000"/>
              <w:left w:val="outset" w:sz="6" w:space="0" w:color="000000"/>
              <w:bottom w:val="outset" w:sz="6" w:space="0" w:color="000000"/>
              <w:right w:val="outset" w:sz="6" w:space="0" w:color="000000"/>
            </w:tcBorders>
          </w:tcPr>
          <w:p w14:paraId="3617744B" w14:textId="7AE22C2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81.104,71</w:t>
            </w:r>
          </w:p>
        </w:tc>
        <w:tc>
          <w:tcPr>
            <w:tcW w:w="423" w:type="pct"/>
            <w:tcBorders>
              <w:top w:val="outset" w:sz="6" w:space="0" w:color="000000"/>
              <w:left w:val="outset" w:sz="6" w:space="0" w:color="000000"/>
              <w:bottom w:val="outset" w:sz="6" w:space="0" w:color="000000"/>
              <w:right w:val="outset" w:sz="6" w:space="0" w:color="000000"/>
            </w:tcBorders>
          </w:tcPr>
          <w:p w14:paraId="3CD53F5B" w14:textId="717DF62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96,46</w:t>
            </w:r>
          </w:p>
        </w:tc>
        <w:tc>
          <w:tcPr>
            <w:tcW w:w="529" w:type="pct"/>
            <w:tcBorders>
              <w:top w:val="outset" w:sz="6" w:space="0" w:color="000000"/>
              <w:left w:val="outset" w:sz="6" w:space="0" w:color="000000"/>
              <w:bottom w:val="outset" w:sz="6" w:space="0" w:color="000000"/>
              <w:right w:val="outset" w:sz="6" w:space="0" w:color="000000"/>
            </w:tcBorders>
          </w:tcPr>
          <w:p w14:paraId="5BEC654B" w14:textId="3AC621F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84.084,71</w:t>
            </w:r>
          </w:p>
        </w:tc>
        <w:tc>
          <w:tcPr>
            <w:tcW w:w="530" w:type="pct"/>
            <w:tcBorders>
              <w:top w:val="outset" w:sz="6" w:space="0" w:color="000000"/>
              <w:left w:val="outset" w:sz="6" w:space="0" w:color="000000"/>
              <w:bottom w:val="outset" w:sz="6" w:space="0" w:color="000000"/>
              <w:right w:val="outset" w:sz="6" w:space="0" w:color="000000"/>
            </w:tcBorders>
          </w:tcPr>
          <w:p w14:paraId="16F6C2EB" w14:textId="5E10D3F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81.104,71</w:t>
            </w:r>
          </w:p>
        </w:tc>
        <w:tc>
          <w:tcPr>
            <w:tcW w:w="529" w:type="pct"/>
            <w:tcBorders>
              <w:top w:val="outset" w:sz="6" w:space="0" w:color="000000"/>
              <w:left w:val="outset" w:sz="6" w:space="0" w:color="000000"/>
              <w:bottom w:val="outset" w:sz="6" w:space="0" w:color="000000"/>
              <w:right w:val="outset" w:sz="6" w:space="0" w:color="000000"/>
            </w:tcBorders>
          </w:tcPr>
          <w:p w14:paraId="13A06E97" w14:textId="1D06B7E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CBF59B2" w14:textId="25C8CDF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469A8EB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B4763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2750D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B54A7D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9B6A57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F683F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31B4B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7EE680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018EFEA"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7B8C00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5AB5BC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9EBD01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5198B7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262018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E2A72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634A6E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3240</w:t>
            </w:r>
          </w:p>
        </w:tc>
        <w:tc>
          <w:tcPr>
            <w:tcW w:w="749" w:type="pct"/>
            <w:tcBorders>
              <w:top w:val="outset" w:sz="6" w:space="0" w:color="000000"/>
              <w:left w:val="outset" w:sz="6" w:space="0" w:color="000000"/>
              <w:bottom w:val="outset" w:sz="6" w:space="0" w:color="000000"/>
              <w:right w:val="outset" w:sz="6" w:space="0" w:color="000000"/>
            </w:tcBorders>
            <w:hideMark/>
          </w:tcPr>
          <w:p w14:paraId="1CF44E2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Stypendia dla uczniów</w:t>
            </w:r>
          </w:p>
        </w:tc>
        <w:tc>
          <w:tcPr>
            <w:tcW w:w="529" w:type="pct"/>
            <w:tcBorders>
              <w:top w:val="outset" w:sz="6" w:space="0" w:color="000000"/>
              <w:left w:val="outset" w:sz="6" w:space="0" w:color="000000"/>
              <w:bottom w:val="outset" w:sz="6" w:space="0" w:color="000000"/>
              <w:right w:val="outset" w:sz="6" w:space="0" w:color="000000"/>
            </w:tcBorders>
          </w:tcPr>
          <w:p w14:paraId="636609C6" w14:textId="2FCB8E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83.380,00</w:t>
            </w:r>
          </w:p>
        </w:tc>
        <w:tc>
          <w:tcPr>
            <w:tcW w:w="529" w:type="pct"/>
            <w:tcBorders>
              <w:top w:val="outset" w:sz="6" w:space="0" w:color="000000"/>
              <w:left w:val="outset" w:sz="6" w:space="0" w:color="000000"/>
              <w:bottom w:val="outset" w:sz="6" w:space="0" w:color="000000"/>
              <w:right w:val="outset" w:sz="6" w:space="0" w:color="000000"/>
            </w:tcBorders>
          </w:tcPr>
          <w:p w14:paraId="5C91DD33" w14:textId="237AF9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80.400,00</w:t>
            </w:r>
          </w:p>
        </w:tc>
        <w:tc>
          <w:tcPr>
            <w:tcW w:w="423" w:type="pct"/>
            <w:tcBorders>
              <w:top w:val="outset" w:sz="6" w:space="0" w:color="000000"/>
              <w:left w:val="outset" w:sz="6" w:space="0" w:color="000000"/>
              <w:bottom w:val="outset" w:sz="6" w:space="0" w:color="000000"/>
              <w:right w:val="outset" w:sz="6" w:space="0" w:color="000000"/>
            </w:tcBorders>
          </w:tcPr>
          <w:p w14:paraId="62DFD96C" w14:textId="0E31EC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96,43</w:t>
            </w:r>
          </w:p>
        </w:tc>
        <w:tc>
          <w:tcPr>
            <w:tcW w:w="529" w:type="pct"/>
            <w:tcBorders>
              <w:top w:val="outset" w:sz="6" w:space="0" w:color="000000"/>
              <w:left w:val="outset" w:sz="6" w:space="0" w:color="000000"/>
              <w:bottom w:val="outset" w:sz="6" w:space="0" w:color="000000"/>
              <w:right w:val="outset" w:sz="6" w:space="0" w:color="000000"/>
            </w:tcBorders>
          </w:tcPr>
          <w:p w14:paraId="40A4F3A7" w14:textId="469FC9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83.380,00</w:t>
            </w:r>
          </w:p>
        </w:tc>
        <w:tc>
          <w:tcPr>
            <w:tcW w:w="530" w:type="pct"/>
            <w:tcBorders>
              <w:top w:val="outset" w:sz="6" w:space="0" w:color="000000"/>
              <w:left w:val="outset" w:sz="6" w:space="0" w:color="000000"/>
              <w:bottom w:val="outset" w:sz="6" w:space="0" w:color="000000"/>
              <w:right w:val="outset" w:sz="6" w:space="0" w:color="000000"/>
            </w:tcBorders>
          </w:tcPr>
          <w:p w14:paraId="13242B55" w14:textId="7B1528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80.400,00</w:t>
            </w:r>
          </w:p>
        </w:tc>
        <w:tc>
          <w:tcPr>
            <w:tcW w:w="529" w:type="pct"/>
            <w:tcBorders>
              <w:top w:val="outset" w:sz="6" w:space="0" w:color="000000"/>
              <w:left w:val="outset" w:sz="6" w:space="0" w:color="000000"/>
              <w:bottom w:val="outset" w:sz="6" w:space="0" w:color="000000"/>
              <w:right w:val="outset" w:sz="6" w:space="0" w:color="000000"/>
            </w:tcBorders>
          </w:tcPr>
          <w:p w14:paraId="6D9F114D" w14:textId="239147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67A45F" w14:textId="1772E4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B5BC1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77AB2C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92904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58BB5D6" w14:textId="48235A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4240</w:t>
            </w:r>
          </w:p>
        </w:tc>
        <w:tc>
          <w:tcPr>
            <w:tcW w:w="749" w:type="pct"/>
            <w:tcBorders>
              <w:top w:val="outset" w:sz="6" w:space="0" w:color="000000"/>
              <w:left w:val="outset" w:sz="6" w:space="0" w:color="000000"/>
              <w:bottom w:val="outset" w:sz="6" w:space="0" w:color="000000"/>
              <w:right w:val="outset" w:sz="6" w:space="0" w:color="000000"/>
            </w:tcBorders>
          </w:tcPr>
          <w:p w14:paraId="0BCBCF47" w14:textId="1F5D596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dydaktycznych i książek</w:t>
            </w:r>
          </w:p>
        </w:tc>
        <w:tc>
          <w:tcPr>
            <w:tcW w:w="529" w:type="pct"/>
            <w:tcBorders>
              <w:top w:val="outset" w:sz="6" w:space="0" w:color="000000"/>
              <w:left w:val="outset" w:sz="6" w:space="0" w:color="000000"/>
              <w:bottom w:val="outset" w:sz="6" w:space="0" w:color="000000"/>
              <w:right w:val="outset" w:sz="6" w:space="0" w:color="000000"/>
            </w:tcBorders>
          </w:tcPr>
          <w:p w14:paraId="24DB8613" w14:textId="798C37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529" w:type="pct"/>
            <w:tcBorders>
              <w:top w:val="outset" w:sz="6" w:space="0" w:color="000000"/>
              <w:left w:val="outset" w:sz="6" w:space="0" w:color="000000"/>
              <w:bottom w:val="outset" w:sz="6" w:space="0" w:color="000000"/>
              <w:right w:val="outset" w:sz="6" w:space="0" w:color="000000"/>
            </w:tcBorders>
          </w:tcPr>
          <w:p w14:paraId="14B351FC" w14:textId="2934D6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423" w:type="pct"/>
            <w:tcBorders>
              <w:top w:val="outset" w:sz="6" w:space="0" w:color="000000"/>
              <w:left w:val="outset" w:sz="6" w:space="0" w:color="000000"/>
              <w:bottom w:val="outset" w:sz="6" w:space="0" w:color="000000"/>
              <w:right w:val="outset" w:sz="6" w:space="0" w:color="000000"/>
            </w:tcBorders>
          </w:tcPr>
          <w:p w14:paraId="3E5CE42C" w14:textId="201EB8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CAA4B99" w14:textId="75C879C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530" w:type="pct"/>
            <w:tcBorders>
              <w:top w:val="outset" w:sz="6" w:space="0" w:color="000000"/>
              <w:left w:val="outset" w:sz="6" w:space="0" w:color="000000"/>
              <w:bottom w:val="outset" w:sz="6" w:space="0" w:color="000000"/>
              <w:right w:val="outset" w:sz="6" w:space="0" w:color="000000"/>
            </w:tcBorders>
          </w:tcPr>
          <w:p w14:paraId="7C22D75D" w14:textId="26F3C9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704,71</w:t>
            </w:r>
          </w:p>
        </w:tc>
        <w:tc>
          <w:tcPr>
            <w:tcW w:w="529" w:type="pct"/>
            <w:tcBorders>
              <w:top w:val="outset" w:sz="6" w:space="0" w:color="000000"/>
              <w:left w:val="outset" w:sz="6" w:space="0" w:color="000000"/>
              <w:bottom w:val="outset" w:sz="6" w:space="0" w:color="000000"/>
              <w:right w:val="outset" w:sz="6" w:space="0" w:color="000000"/>
            </w:tcBorders>
          </w:tcPr>
          <w:p w14:paraId="5FAD001F" w14:textId="2DB430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EA907D" w14:textId="74C7CF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CE8A07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689C2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E3B43C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2A431A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01210B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017FAA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F8692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EE8093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B748D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0725E9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A36B5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E59FA6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B678C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615EB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97B1F4B"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85416</w:t>
            </w:r>
          </w:p>
        </w:tc>
        <w:tc>
          <w:tcPr>
            <w:tcW w:w="221" w:type="pct"/>
            <w:tcBorders>
              <w:top w:val="outset" w:sz="6" w:space="0" w:color="000000"/>
              <w:left w:val="outset" w:sz="6" w:space="0" w:color="000000"/>
              <w:bottom w:val="outset" w:sz="6" w:space="0" w:color="000000"/>
              <w:right w:val="outset" w:sz="6" w:space="0" w:color="000000"/>
            </w:tcBorders>
          </w:tcPr>
          <w:p w14:paraId="436C5C68"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F21EBA8"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Pomoc materialna dla uczniów o charakterze motywacyjnym</w:t>
            </w:r>
          </w:p>
        </w:tc>
        <w:tc>
          <w:tcPr>
            <w:tcW w:w="529" w:type="pct"/>
            <w:tcBorders>
              <w:top w:val="outset" w:sz="6" w:space="0" w:color="000000"/>
              <w:left w:val="outset" w:sz="6" w:space="0" w:color="000000"/>
              <w:bottom w:val="outset" w:sz="6" w:space="0" w:color="000000"/>
              <w:right w:val="outset" w:sz="6" w:space="0" w:color="000000"/>
            </w:tcBorders>
          </w:tcPr>
          <w:p w14:paraId="435A58C2" w14:textId="312B9F3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27.500,00</w:t>
            </w:r>
          </w:p>
        </w:tc>
        <w:tc>
          <w:tcPr>
            <w:tcW w:w="529" w:type="pct"/>
            <w:tcBorders>
              <w:top w:val="outset" w:sz="6" w:space="0" w:color="000000"/>
              <w:left w:val="outset" w:sz="6" w:space="0" w:color="000000"/>
              <w:bottom w:val="outset" w:sz="6" w:space="0" w:color="000000"/>
              <w:right w:val="outset" w:sz="6" w:space="0" w:color="000000"/>
            </w:tcBorders>
          </w:tcPr>
          <w:p w14:paraId="7C0BE450" w14:textId="3BF8132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27.475,00</w:t>
            </w:r>
          </w:p>
        </w:tc>
        <w:tc>
          <w:tcPr>
            <w:tcW w:w="423" w:type="pct"/>
            <w:tcBorders>
              <w:top w:val="outset" w:sz="6" w:space="0" w:color="000000"/>
              <w:left w:val="outset" w:sz="6" w:space="0" w:color="000000"/>
              <w:bottom w:val="outset" w:sz="6" w:space="0" w:color="000000"/>
              <w:right w:val="outset" w:sz="6" w:space="0" w:color="000000"/>
            </w:tcBorders>
          </w:tcPr>
          <w:p w14:paraId="6F42C918" w14:textId="0622B1D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99,91</w:t>
            </w:r>
          </w:p>
        </w:tc>
        <w:tc>
          <w:tcPr>
            <w:tcW w:w="529" w:type="pct"/>
            <w:tcBorders>
              <w:top w:val="outset" w:sz="6" w:space="0" w:color="000000"/>
              <w:left w:val="outset" w:sz="6" w:space="0" w:color="000000"/>
              <w:bottom w:val="outset" w:sz="6" w:space="0" w:color="000000"/>
              <w:right w:val="outset" w:sz="6" w:space="0" w:color="000000"/>
            </w:tcBorders>
          </w:tcPr>
          <w:p w14:paraId="70299D9E" w14:textId="718B5B0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27.500,00</w:t>
            </w:r>
          </w:p>
        </w:tc>
        <w:tc>
          <w:tcPr>
            <w:tcW w:w="530" w:type="pct"/>
            <w:tcBorders>
              <w:top w:val="outset" w:sz="6" w:space="0" w:color="000000"/>
              <w:left w:val="outset" w:sz="6" w:space="0" w:color="000000"/>
              <w:bottom w:val="outset" w:sz="6" w:space="0" w:color="000000"/>
              <w:right w:val="outset" w:sz="6" w:space="0" w:color="000000"/>
            </w:tcBorders>
          </w:tcPr>
          <w:p w14:paraId="0790B901" w14:textId="0A306CE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27.475,00</w:t>
            </w:r>
          </w:p>
        </w:tc>
        <w:tc>
          <w:tcPr>
            <w:tcW w:w="529" w:type="pct"/>
            <w:tcBorders>
              <w:top w:val="outset" w:sz="6" w:space="0" w:color="000000"/>
              <w:left w:val="outset" w:sz="6" w:space="0" w:color="000000"/>
              <w:bottom w:val="outset" w:sz="6" w:space="0" w:color="000000"/>
              <w:right w:val="outset" w:sz="6" w:space="0" w:color="000000"/>
            </w:tcBorders>
          </w:tcPr>
          <w:p w14:paraId="5615FF8D" w14:textId="305ECC3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4F9BA29" w14:textId="3FCE01B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449D85A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E98946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834D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E52453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535EBA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9F3B7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BA1D2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9FC31F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1676D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7D9542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7ED57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7CFA946"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F44A95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1CF30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A3C5C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CE66D2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3240</w:t>
            </w:r>
          </w:p>
        </w:tc>
        <w:tc>
          <w:tcPr>
            <w:tcW w:w="749" w:type="pct"/>
            <w:tcBorders>
              <w:top w:val="outset" w:sz="6" w:space="0" w:color="000000"/>
              <w:left w:val="outset" w:sz="6" w:space="0" w:color="000000"/>
              <w:bottom w:val="outset" w:sz="6" w:space="0" w:color="000000"/>
              <w:right w:val="outset" w:sz="6" w:space="0" w:color="000000"/>
            </w:tcBorders>
            <w:hideMark/>
          </w:tcPr>
          <w:p w14:paraId="5EF57A1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Stypendia dla uczniów</w:t>
            </w:r>
          </w:p>
        </w:tc>
        <w:tc>
          <w:tcPr>
            <w:tcW w:w="529" w:type="pct"/>
            <w:tcBorders>
              <w:top w:val="outset" w:sz="6" w:space="0" w:color="000000"/>
              <w:left w:val="outset" w:sz="6" w:space="0" w:color="000000"/>
              <w:bottom w:val="outset" w:sz="6" w:space="0" w:color="000000"/>
              <w:right w:val="outset" w:sz="6" w:space="0" w:color="000000"/>
            </w:tcBorders>
          </w:tcPr>
          <w:p w14:paraId="0A5A460A" w14:textId="2A5037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26.500,00</w:t>
            </w:r>
          </w:p>
        </w:tc>
        <w:tc>
          <w:tcPr>
            <w:tcW w:w="529" w:type="pct"/>
            <w:tcBorders>
              <w:top w:val="outset" w:sz="6" w:space="0" w:color="000000"/>
              <w:left w:val="outset" w:sz="6" w:space="0" w:color="000000"/>
              <w:bottom w:val="outset" w:sz="6" w:space="0" w:color="000000"/>
              <w:right w:val="outset" w:sz="6" w:space="0" w:color="000000"/>
            </w:tcBorders>
          </w:tcPr>
          <w:p w14:paraId="443D9425" w14:textId="6155B6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26.475,00</w:t>
            </w:r>
          </w:p>
        </w:tc>
        <w:tc>
          <w:tcPr>
            <w:tcW w:w="423" w:type="pct"/>
            <w:tcBorders>
              <w:top w:val="outset" w:sz="6" w:space="0" w:color="000000"/>
              <w:left w:val="outset" w:sz="6" w:space="0" w:color="000000"/>
              <w:bottom w:val="outset" w:sz="6" w:space="0" w:color="000000"/>
              <w:right w:val="outset" w:sz="6" w:space="0" w:color="000000"/>
            </w:tcBorders>
          </w:tcPr>
          <w:p w14:paraId="09693739" w14:textId="7D217F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99,91</w:t>
            </w:r>
          </w:p>
        </w:tc>
        <w:tc>
          <w:tcPr>
            <w:tcW w:w="529" w:type="pct"/>
            <w:tcBorders>
              <w:top w:val="outset" w:sz="6" w:space="0" w:color="000000"/>
              <w:left w:val="outset" w:sz="6" w:space="0" w:color="000000"/>
              <w:bottom w:val="outset" w:sz="6" w:space="0" w:color="000000"/>
              <w:right w:val="outset" w:sz="6" w:space="0" w:color="000000"/>
            </w:tcBorders>
          </w:tcPr>
          <w:p w14:paraId="247828C7" w14:textId="7ECE54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26.500,00</w:t>
            </w:r>
          </w:p>
        </w:tc>
        <w:tc>
          <w:tcPr>
            <w:tcW w:w="530" w:type="pct"/>
            <w:tcBorders>
              <w:top w:val="outset" w:sz="6" w:space="0" w:color="000000"/>
              <w:left w:val="outset" w:sz="6" w:space="0" w:color="000000"/>
              <w:bottom w:val="outset" w:sz="6" w:space="0" w:color="000000"/>
              <w:right w:val="outset" w:sz="6" w:space="0" w:color="000000"/>
            </w:tcBorders>
          </w:tcPr>
          <w:p w14:paraId="30C10E12" w14:textId="4C7F10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26.475,00</w:t>
            </w:r>
          </w:p>
        </w:tc>
        <w:tc>
          <w:tcPr>
            <w:tcW w:w="529" w:type="pct"/>
            <w:tcBorders>
              <w:top w:val="outset" w:sz="6" w:space="0" w:color="000000"/>
              <w:left w:val="outset" w:sz="6" w:space="0" w:color="000000"/>
              <w:bottom w:val="outset" w:sz="6" w:space="0" w:color="000000"/>
              <w:right w:val="outset" w:sz="6" w:space="0" w:color="000000"/>
            </w:tcBorders>
          </w:tcPr>
          <w:p w14:paraId="79458FB8" w14:textId="5D24ED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CA7751C" w14:textId="6CBAF2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1621F0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4059A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1BCA3E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CE7AF66" w14:textId="3E8662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3260</w:t>
            </w:r>
          </w:p>
        </w:tc>
        <w:tc>
          <w:tcPr>
            <w:tcW w:w="749" w:type="pct"/>
            <w:tcBorders>
              <w:top w:val="outset" w:sz="6" w:space="0" w:color="000000"/>
              <w:left w:val="outset" w:sz="6" w:space="0" w:color="000000"/>
              <w:bottom w:val="outset" w:sz="6" w:space="0" w:color="000000"/>
              <w:right w:val="outset" w:sz="6" w:space="0" w:color="000000"/>
            </w:tcBorders>
          </w:tcPr>
          <w:p w14:paraId="5F40D2E4" w14:textId="4475B26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Inne formy pomocy dla uczniów</w:t>
            </w:r>
          </w:p>
        </w:tc>
        <w:tc>
          <w:tcPr>
            <w:tcW w:w="529" w:type="pct"/>
            <w:tcBorders>
              <w:top w:val="outset" w:sz="6" w:space="0" w:color="000000"/>
              <w:left w:val="outset" w:sz="6" w:space="0" w:color="000000"/>
              <w:bottom w:val="outset" w:sz="6" w:space="0" w:color="000000"/>
              <w:right w:val="outset" w:sz="6" w:space="0" w:color="000000"/>
            </w:tcBorders>
          </w:tcPr>
          <w:p w14:paraId="54E751F7" w14:textId="3134B7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4940421A" w14:textId="238209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423" w:type="pct"/>
            <w:tcBorders>
              <w:top w:val="outset" w:sz="6" w:space="0" w:color="000000"/>
              <w:left w:val="outset" w:sz="6" w:space="0" w:color="000000"/>
              <w:bottom w:val="outset" w:sz="6" w:space="0" w:color="000000"/>
              <w:right w:val="outset" w:sz="6" w:space="0" w:color="000000"/>
            </w:tcBorders>
          </w:tcPr>
          <w:p w14:paraId="4134C353" w14:textId="1630B9D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203625DD" w14:textId="419C1DD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30" w:type="pct"/>
            <w:tcBorders>
              <w:top w:val="outset" w:sz="6" w:space="0" w:color="000000"/>
              <w:left w:val="outset" w:sz="6" w:space="0" w:color="000000"/>
              <w:bottom w:val="outset" w:sz="6" w:space="0" w:color="000000"/>
              <w:right w:val="outset" w:sz="6" w:space="0" w:color="000000"/>
            </w:tcBorders>
          </w:tcPr>
          <w:p w14:paraId="5857598A" w14:textId="1D324B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2A12DD33" w14:textId="5AEE3B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0BCADBE" w14:textId="007CF5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ACB8C5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8210CF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FAB5C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B1C2B3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2B1F4D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00A56C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B03AD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ECDC0B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67F7D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D9AC8C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615F29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308FC8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2B3F7C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0DD30D1E" w14:textId="77777777"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855</w:t>
            </w:r>
          </w:p>
        </w:tc>
        <w:tc>
          <w:tcPr>
            <w:tcW w:w="276" w:type="pct"/>
            <w:tcBorders>
              <w:top w:val="outset" w:sz="6" w:space="0" w:color="000000"/>
              <w:left w:val="outset" w:sz="6" w:space="0" w:color="000000"/>
              <w:bottom w:val="outset" w:sz="6" w:space="0" w:color="000000"/>
              <w:right w:val="outset" w:sz="6" w:space="0" w:color="000000"/>
            </w:tcBorders>
          </w:tcPr>
          <w:p w14:paraId="74AAFDE1" w14:textId="77777777" w:rsidR="00A40A9C" w:rsidRPr="00682F04" w:rsidRDefault="00A40A9C" w:rsidP="00A40A9C">
            <w:pPr>
              <w:pStyle w:val="NormalnyWeb"/>
              <w:jc w:val="center"/>
              <w:rPr>
                <w:rFonts w:asciiTheme="minorHAnsi" w:hAnsiTheme="minorHAnsi" w:cstheme="minorHAnsi"/>
                <w:b/>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EDA939A" w14:textId="77777777" w:rsidR="00A40A9C" w:rsidRPr="00682F04" w:rsidRDefault="00A40A9C" w:rsidP="00A40A9C">
            <w:pPr>
              <w:pStyle w:val="NormalnyWeb"/>
              <w:jc w:val="center"/>
              <w:rPr>
                <w:rFonts w:asciiTheme="minorHAnsi" w:hAnsiTheme="minorHAnsi" w:cstheme="minorHAnsi"/>
                <w:b/>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25D6652" w14:textId="77777777" w:rsidR="00A40A9C" w:rsidRPr="00682F04" w:rsidRDefault="00A40A9C" w:rsidP="00A40A9C">
            <w:pPr>
              <w:pStyle w:val="NormalnyWeb"/>
              <w:rPr>
                <w:rFonts w:asciiTheme="minorHAnsi" w:hAnsiTheme="minorHAnsi" w:cstheme="minorHAnsi"/>
                <w:b/>
                <w:sz w:val="22"/>
                <w:szCs w:val="22"/>
              </w:rPr>
            </w:pPr>
            <w:r w:rsidRPr="00682F04">
              <w:rPr>
                <w:rFonts w:asciiTheme="minorHAnsi" w:hAnsiTheme="minorHAnsi" w:cstheme="minorHAnsi"/>
                <w:b/>
                <w:sz w:val="22"/>
                <w:szCs w:val="22"/>
              </w:rPr>
              <w:t>Rodzina</w:t>
            </w:r>
          </w:p>
        </w:tc>
        <w:tc>
          <w:tcPr>
            <w:tcW w:w="529" w:type="pct"/>
            <w:tcBorders>
              <w:top w:val="outset" w:sz="6" w:space="0" w:color="000000"/>
              <w:left w:val="outset" w:sz="6" w:space="0" w:color="000000"/>
              <w:bottom w:val="outset" w:sz="6" w:space="0" w:color="000000"/>
              <w:right w:val="outset" w:sz="6" w:space="0" w:color="000000"/>
            </w:tcBorders>
          </w:tcPr>
          <w:p w14:paraId="542B166E" w14:textId="745EDFA8"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6.033.192,86</w:t>
            </w:r>
          </w:p>
        </w:tc>
        <w:tc>
          <w:tcPr>
            <w:tcW w:w="529" w:type="pct"/>
            <w:tcBorders>
              <w:top w:val="outset" w:sz="6" w:space="0" w:color="000000"/>
              <w:left w:val="outset" w:sz="6" w:space="0" w:color="000000"/>
              <w:bottom w:val="outset" w:sz="6" w:space="0" w:color="000000"/>
              <w:right w:val="outset" w:sz="6" w:space="0" w:color="000000"/>
            </w:tcBorders>
          </w:tcPr>
          <w:p w14:paraId="14084E1C" w14:textId="7705E392"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5.982.575,75</w:t>
            </w:r>
          </w:p>
        </w:tc>
        <w:tc>
          <w:tcPr>
            <w:tcW w:w="423" w:type="pct"/>
            <w:tcBorders>
              <w:top w:val="outset" w:sz="6" w:space="0" w:color="000000"/>
              <w:left w:val="outset" w:sz="6" w:space="0" w:color="000000"/>
              <w:bottom w:val="outset" w:sz="6" w:space="0" w:color="000000"/>
              <w:right w:val="outset" w:sz="6" w:space="0" w:color="000000"/>
            </w:tcBorders>
          </w:tcPr>
          <w:p w14:paraId="1DA951FB" w14:textId="0EFAF88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99,16</w:t>
            </w:r>
          </w:p>
        </w:tc>
        <w:tc>
          <w:tcPr>
            <w:tcW w:w="529" w:type="pct"/>
            <w:tcBorders>
              <w:top w:val="outset" w:sz="6" w:space="0" w:color="000000"/>
              <w:left w:val="outset" w:sz="6" w:space="0" w:color="000000"/>
              <w:bottom w:val="outset" w:sz="6" w:space="0" w:color="000000"/>
              <w:right w:val="outset" w:sz="6" w:space="0" w:color="000000"/>
            </w:tcBorders>
          </w:tcPr>
          <w:p w14:paraId="03BABA71" w14:textId="1E0C2D0B"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6.033.192,86</w:t>
            </w:r>
          </w:p>
        </w:tc>
        <w:tc>
          <w:tcPr>
            <w:tcW w:w="530" w:type="pct"/>
            <w:tcBorders>
              <w:top w:val="outset" w:sz="6" w:space="0" w:color="000000"/>
              <w:left w:val="outset" w:sz="6" w:space="0" w:color="000000"/>
              <w:bottom w:val="outset" w:sz="6" w:space="0" w:color="000000"/>
              <w:right w:val="outset" w:sz="6" w:space="0" w:color="000000"/>
            </w:tcBorders>
          </w:tcPr>
          <w:p w14:paraId="2D8F33A1" w14:textId="5428CC0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5.982.575,75</w:t>
            </w:r>
          </w:p>
        </w:tc>
        <w:tc>
          <w:tcPr>
            <w:tcW w:w="529" w:type="pct"/>
            <w:tcBorders>
              <w:top w:val="outset" w:sz="6" w:space="0" w:color="000000"/>
              <w:left w:val="outset" w:sz="6" w:space="0" w:color="000000"/>
              <w:bottom w:val="outset" w:sz="6" w:space="0" w:color="000000"/>
              <w:right w:val="outset" w:sz="6" w:space="0" w:color="000000"/>
            </w:tcBorders>
          </w:tcPr>
          <w:p w14:paraId="69BC7244" w14:textId="54D5595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D787F2E" w14:textId="17D0603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w:t>
            </w:r>
          </w:p>
        </w:tc>
      </w:tr>
      <w:tr w:rsidR="005F46E7" w:rsidRPr="00BC54C9" w14:paraId="68ED167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36697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B79971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2A6D79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5A90A6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00EFC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BFA8CE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5FBCF2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46302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7B1479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145162"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182FB3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493CD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82F19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C7B60C9"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85501</w:t>
            </w:r>
          </w:p>
        </w:tc>
        <w:tc>
          <w:tcPr>
            <w:tcW w:w="221" w:type="pct"/>
            <w:tcBorders>
              <w:top w:val="outset" w:sz="6" w:space="0" w:color="000000"/>
              <w:left w:val="outset" w:sz="6" w:space="0" w:color="000000"/>
              <w:bottom w:val="outset" w:sz="6" w:space="0" w:color="000000"/>
              <w:right w:val="outset" w:sz="6" w:space="0" w:color="000000"/>
            </w:tcBorders>
          </w:tcPr>
          <w:p w14:paraId="643CCF91" w14:textId="77777777" w:rsidR="00A40A9C" w:rsidRPr="00682F04" w:rsidRDefault="00A40A9C" w:rsidP="00A40A9C">
            <w:pPr>
              <w:pStyle w:val="NormalnyWeb"/>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BF3D1A2"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Świadczenia wychowawcze</w:t>
            </w:r>
          </w:p>
        </w:tc>
        <w:tc>
          <w:tcPr>
            <w:tcW w:w="529" w:type="pct"/>
            <w:tcBorders>
              <w:top w:val="outset" w:sz="6" w:space="0" w:color="000000"/>
              <w:left w:val="outset" w:sz="6" w:space="0" w:color="000000"/>
              <w:bottom w:val="outset" w:sz="6" w:space="0" w:color="000000"/>
              <w:right w:val="outset" w:sz="6" w:space="0" w:color="000000"/>
            </w:tcBorders>
          </w:tcPr>
          <w:p w14:paraId="23BDF32B" w14:textId="511CBCD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19.000,00</w:t>
            </w:r>
          </w:p>
        </w:tc>
        <w:tc>
          <w:tcPr>
            <w:tcW w:w="529" w:type="pct"/>
            <w:tcBorders>
              <w:top w:val="outset" w:sz="6" w:space="0" w:color="000000"/>
              <w:left w:val="outset" w:sz="6" w:space="0" w:color="000000"/>
              <w:bottom w:val="outset" w:sz="6" w:space="0" w:color="000000"/>
              <w:right w:val="outset" w:sz="6" w:space="0" w:color="000000"/>
            </w:tcBorders>
          </w:tcPr>
          <w:p w14:paraId="49267EC1" w14:textId="26B123A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12.759,88</w:t>
            </w:r>
          </w:p>
        </w:tc>
        <w:tc>
          <w:tcPr>
            <w:tcW w:w="423" w:type="pct"/>
            <w:tcBorders>
              <w:top w:val="outset" w:sz="6" w:space="0" w:color="000000"/>
              <w:left w:val="outset" w:sz="6" w:space="0" w:color="000000"/>
              <w:bottom w:val="outset" w:sz="6" w:space="0" w:color="000000"/>
              <w:right w:val="outset" w:sz="6" w:space="0" w:color="000000"/>
            </w:tcBorders>
          </w:tcPr>
          <w:p w14:paraId="64D98C8D" w14:textId="4DD461C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67,16</w:t>
            </w:r>
          </w:p>
        </w:tc>
        <w:tc>
          <w:tcPr>
            <w:tcW w:w="529" w:type="pct"/>
            <w:tcBorders>
              <w:top w:val="outset" w:sz="6" w:space="0" w:color="000000"/>
              <w:left w:val="outset" w:sz="6" w:space="0" w:color="000000"/>
              <w:bottom w:val="outset" w:sz="6" w:space="0" w:color="000000"/>
              <w:right w:val="outset" w:sz="6" w:space="0" w:color="000000"/>
            </w:tcBorders>
          </w:tcPr>
          <w:p w14:paraId="08F1E048" w14:textId="3C27D18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19.000,00</w:t>
            </w:r>
          </w:p>
        </w:tc>
        <w:tc>
          <w:tcPr>
            <w:tcW w:w="530" w:type="pct"/>
            <w:tcBorders>
              <w:top w:val="outset" w:sz="6" w:space="0" w:color="000000"/>
              <w:left w:val="outset" w:sz="6" w:space="0" w:color="000000"/>
              <w:bottom w:val="outset" w:sz="6" w:space="0" w:color="000000"/>
              <w:right w:val="outset" w:sz="6" w:space="0" w:color="000000"/>
            </w:tcBorders>
          </w:tcPr>
          <w:p w14:paraId="4235E294" w14:textId="5E9E0F9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12.759,88</w:t>
            </w:r>
          </w:p>
        </w:tc>
        <w:tc>
          <w:tcPr>
            <w:tcW w:w="529" w:type="pct"/>
            <w:tcBorders>
              <w:top w:val="outset" w:sz="6" w:space="0" w:color="000000"/>
              <w:left w:val="outset" w:sz="6" w:space="0" w:color="000000"/>
              <w:bottom w:val="outset" w:sz="6" w:space="0" w:color="000000"/>
              <w:right w:val="outset" w:sz="6" w:space="0" w:color="000000"/>
            </w:tcBorders>
          </w:tcPr>
          <w:p w14:paraId="284218FD" w14:textId="30077F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C577DB" w14:textId="2ABE14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CFAF0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31F44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8765BC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FACD74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4CAEEA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3115F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E24742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788EAB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A038B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FAC384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CF7719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BCE062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45A979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F7AB91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21AC86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887ABC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w:t>
            </w:r>
          </w:p>
        </w:tc>
        <w:tc>
          <w:tcPr>
            <w:tcW w:w="749" w:type="pct"/>
            <w:tcBorders>
              <w:top w:val="outset" w:sz="6" w:space="0" w:color="000000"/>
              <w:left w:val="outset" w:sz="6" w:space="0" w:color="000000"/>
              <w:bottom w:val="outset" w:sz="6" w:space="0" w:color="000000"/>
              <w:right w:val="outset" w:sz="6" w:space="0" w:color="000000"/>
            </w:tcBorders>
            <w:hideMark/>
          </w:tcPr>
          <w:p w14:paraId="77D4E0C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Zwrot dotacji oraz płatności wykorzystanych niezgodnie z przeznaczeniem lub wykorzystanych z naruszeniem  procedur, o których mowa w art. 184 ustawy, pobranych nienależnie lub w nadmiernej wysokości</w:t>
            </w:r>
          </w:p>
        </w:tc>
        <w:tc>
          <w:tcPr>
            <w:tcW w:w="529" w:type="pct"/>
            <w:tcBorders>
              <w:top w:val="outset" w:sz="6" w:space="0" w:color="000000"/>
              <w:left w:val="outset" w:sz="6" w:space="0" w:color="000000"/>
              <w:bottom w:val="outset" w:sz="6" w:space="0" w:color="000000"/>
              <w:right w:val="outset" w:sz="6" w:space="0" w:color="000000"/>
            </w:tcBorders>
          </w:tcPr>
          <w:p w14:paraId="3CBF3D8E" w14:textId="3AF1E3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w:t>
            </w:r>
          </w:p>
        </w:tc>
        <w:tc>
          <w:tcPr>
            <w:tcW w:w="529" w:type="pct"/>
            <w:tcBorders>
              <w:top w:val="outset" w:sz="6" w:space="0" w:color="000000"/>
              <w:left w:val="outset" w:sz="6" w:space="0" w:color="000000"/>
              <w:bottom w:val="outset" w:sz="6" w:space="0" w:color="000000"/>
              <w:right w:val="outset" w:sz="6" w:space="0" w:color="000000"/>
            </w:tcBorders>
          </w:tcPr>
          <w:p w14:paraId="0FA94ABA" w14:textId="058D30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10.676,46</w:t>
            </w:r>
          </w:p>
        </w:tc>
        <w:tc>
          <w:tcPr>
            <w:tcW w:w="423" w:type="pct"/>
            <w:tcBorders>
              <w:top w:val="outset" w:sz="6" w:space="0" w:color="000000"/>
              <w:left w:val="outset" w:sz="6" w:space="0" w:color="000000"/>
              <w:bottom w:val="outset" w:sz="6" w:space="0" w:color="000000"/>
              <w:right w:val="outset" w:sz="6" w:space="0" w:color="000000"/>
            </w:tcBorders>
          </w:tcPr>
          <w:p w14:paraId="6CA488C0" w14:textId="251C1E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76,26</w:t>
            </w:r>
          </w:p>
        </w:tc>
        <w:tc>
          <w:tcPr>
            <w:tcW w:w="529" w:type="pct"/>
            <w:tcBorders>
              <w:top w:val="outset" w:sz="6" w:space="0" w:color="000000"/>
              <w:left w:val="outset" w:sz="6" w:space="0" w:color="000000"/>
              <w:bottom w:val="outset" w:sz="6" w:space="0" w:color="000000"/>
              <w:right w:val="outset" w:sz="6" w:space="0" w:color="000000"/>
            </w:tcBorders>
          </w:tcPr>
          <w:p w14:paraId="7F1F1D04" w14:textId="70C915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w:t>
            </w:r>
          </w:p>
        </w:tc>
        <w:tc>
          <w:tcPr>
            <w:tcW w:w="530" w:type="pct"/>
            <w:tcBorders>
              <w:top w:val="outset" w:sz="6" w:space="0" w:color="000000"/>
              <w:left w:val="outset" w:sz="6" w:space="0" w:color="000000"/>
              <w:bottom w:val="outset" w:sz="6" w:space="0" w:color="000000"/>
              <w:right w:val="outset" w:sz="6" w:space="0" w:color="000000"/>
            </w:tcBorders>
          </w:tcPr>
          <w:p w14:paraId="67A9189D" w14:textId="6D3B93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10.676,46</w:t>
            </w:r>
          </w:p>
        </w:tc>
        <w:tc>
          <w:tcPr>
            <w:tcW w:w="529" w:type="pct"/>
            <w:tcBorders>
              <w:top w:val="outset" w:sz="6" w:space="0" w:color="000000"/>
              <w:left w:val="outset" w:sz="6" w:space="0" w:color="000000"/>
              <w:bottom w:val="outset" w:sz="6" w:space="0" w:color="000000"/>
              <w:right w:val="outset" w:sz="6" w:space="0" w:color="000000"/>
            </w:tcBorders>
          </w:tcPr>
          <w:p w14:paraId="5D222A1B" w14:textId="591785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2B63D4E" w14:textId="76793D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57A4C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C08BF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C7118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9F8066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4580</w:t>
            </w:r>
          </w:p>
        </w:tc>
        <w:tc>
          <w:tcPr>
            <w:tcW w:w="749" w:type="pct"/>
            <w:tcBorders>
              <w:top w:val="outset" w:sz="6" w:space="0" w:color="000000"/>
              <w:left w:val="outset" w:sz="6" w:space="0" w:color="000000"/>
              <w:bottom w:val="outset" w:sz="6" w:space="0" w:color="000000"/>
              <w:right w:val="outset" w:sz="6" w:space="0" w:color="000000"/>
            </w:tcBorders>
            <w:hideMark/>
          </w:tcPr>
          <w:p w14:paraId="0B19F37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Pozostałe odsetki</w:t>
            </w:r>
          </w:p>
        </w:tc>
        <w:tc>
          <w:tcPr>
            <w:tcW w:w="529" w:type="pct"/>
            <w:tcBorders>
              <w:top w:val="outset" w:sz="6" w:space="0" w:color="000000"/>
              <w:left w:val="outset" w:sz="6" w:space="0" w:color="000000"/>
              <w:bottom w:val="outset" w:sz="6" w:space="0" w:color="000000"/>
              <w:right w:val="outset" w:sz="6" w:space="0" w:color="000000"/>
            </w:tcBorders>
          </w:tcPr>
          <w:p w14:paraId="7D9DB421" w14:textId="48ABB9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29" w:type="pct"/>
            <w:tcBorders>
              <w:top w:val="outset" w:sz="6" w:space="0" w:color="000000"/>
              <w:left w:val="outset" w:sz="6" w:space="0" w:color="000000"/>
              <w:bottom w:val="outset" w:sz="6" w:space="0" w:color="000000"/>
              <w:right w:val="outset" w:sz="6" w:space="0" w:color="000000"/>
            </w:tcBorders>
          </w:tcPr>
          <w:p w14:paraId="26145405" w14:textId="440AEF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2.083,42</w:t>
            </w:r>
          </w:p>
        </w:tc>
        <w:tc>
          <w:tcPr>
            <w:tcW w:w="423" w:type="pct"/>
            <w:tcBorders>
              <w:top w:val="outset" w:sz="6" w:space="0" w:color="000000"/>
              <w:left w:val="outset" w:sz="6" w:space="0" w:color="000000"/>
              <w:bottom w:val="outset" w:sz="6" w:space="0" w:color="000000"/>
              <w:right w:val="outset" w:sz="6" w:space="0" w:color="000000"/>
            </w:tcBorders>
          </w:tcPr>
          <w:p w14:paraId="74E80B5F" w14:textId="1AD2A4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41,67</w:t>
            </w:r>
          </w:p>
        </w:tc>
        <w:tc>
          <w:tcPr>
            <w:tcW w:w="529" w:type="pct"/>
            <w:tcBorders>
              <w:top w:val="outset" w:sz="6" w:space="0" w:color="000000"/>
              <w:left w:val="outset" w:sz="6" w:space="0" w:color="000000"/>
              <w:bottom w:val="outset" w:sz="6" w:space="0" w:color="000000"/>
              <w:right w:val="outset" w:sz="6" w:space="0" w:color="000000"/>
            </w:tcBorders>
          </w:tcPr>
          <w:p w14:paraId="05092743" w14:textId="218F2A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530" w:type="pct"/>
            <w:tcBorders>
              <w:top w:val="outset" w:sz="6" w:space="0" w:color="000000"/>
              <w:left w:val="outset" w:sz="6" w:space="0" w:color="000000"/>
              <w:bottom w:val="outset" w:sz="6" w:space="0" w:color="000000"/>
              <w:right w:val="outset" w:sz="6" w:space="0" w:color="000000"/>
            </w:tcBorders>
          </w:tcPr>
          <w:p w14:paraId="4B33F09C" w14:textId="0C4FBA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2.083,42</w:t>
            </w:r>
          </w:p>
        </w:tc>
        <w:tc>
          <w:tcPr>
            <w:tcW w:w="529" w:type="pct"/>
            <w:tcBorders>
              <w:top w:val="outset" w:sz="6" w:space="0" w:color="000000"/>
              <w:left w:val="outset" w:sz="6" w:space="0" w:color="000000"/>
              <w:bottom w:val="outset" w:sz="6" w:space="0" w:color="000000"/>
              <w:right w:val="outset" w:sz="6" w:space="0" w:color="000000"/>
            </w:tcBorders>
          </w:tcPr>
          <w:p w14:paraId="22A25E26" w14:textId="244762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A02AA9A" w14:textId="6187EA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FAB7A9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C18C3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52DB28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52627D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3D2BA7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4962B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5DED3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6630B4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B5C0D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7B414E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93CEF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B77D82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0C2F704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08B2F2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469CB067"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85502</w:t>
            </w:r>
          </w:p>
        </w:tc>
        <w:tc>
          <w:tcPr>
            <w:tcW w:w="221" w:type="pct"/>
            <w:tcBorders>
              <w:top w:val="outset" w:sz="6" w:space="0" w:color="000000"/>
              <w:left w:val="outset" w:sz="6" w:space="0" w:color="000000"/>
              <w:bottom w:val="outset" w:sz="6" w:space="0" w:color="000000"/>
              <w:right w:val="outset" w:sz="6" w:space="0" w:color="000000"/>
            </w:tcBorders>
          </w:tcPr>
          <w:p w14:paraId="042832F8"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537F584"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Świadczenia rodzinne, świadczenia z funduszu alimentacyjnego oraz składki na ubezpieczenia emerytalne i rentowe z ubezpieczenia społecznego</w:t>
            </w:r>
          </w:p>
        </w:tc>
        <w:tc>
          <w:tcPr>
            <w:tcW w:w="529" w:type="pct"/>
            <w:tcBorders>
              <w:top w:val="outset" w:sz="6" w:space="0" w:color="000000"/>
              <w:left w:val="outset" w:sz="6" w:space="0" w:color="000000"/>
              <w:bottom w:val="outset" w:sz="6" w:space="0" w:color="000000"/>
              <w:right w:val="outset" w:sz="6" w:space="0" w:color="000000"/>
            </w:tcBorders>
          </w:tcPr>
          <w:p w14:paraId="1ED27CE1" w14:textId="15301E7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5.303.534,00</w:t>
            </w:r>
          </w:p>
        </w:tc>
        <w:tc>
          <w:tcPr>
            <w:tcW w:w="529" w:type="pct"/>
            <w:tcBorders>
              <w:top w:val="outset" w:sz="6" w:space="0" w:color="000000"/>
              <w:left w:val="outset" w:sz="6" w:space="0" w:color="000000"/>
              <w:bottom w:val="outset" w:sz="6" w:space="0" w:color="000000"/>
              <w:right w:val="outset" w:sz="6" w:space="0" w:color="000000"/>
            </w:tcBorders>
          </w:tcPr>
          <w:p w14:paraId="0C0D98DC" w14:textId="317C4F8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5.289.918,10</w:t>
            </w:r>
          </w:p>
        </w:tc>
        <w:tc>
          <w:tcPr>
            <w:tcW w:w="423" w:type="pct"/>
            <w:tcBorders>
              <w:top w:val="outset" w:sz="6" w:space="0" w:color="000000"/>
              <w:left w:val="outset" w:sz="6" w:space="0" w:color="000000"/>
              <w:bottom w:val="outset" w:sz="6" w:space="0" w:color="000000"/>
              <w:right w:val="outset" w:sz="6" w:space="0" w:color="000000"/>
            </w:tcBorders>
          </w:tcPr>
          <w:p w14:paraId="00ADF097" w14:textId="370A354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99,74</w:t>
            </w:r>
          </w:p>
        </w:tc>
        <w:tc>
          <w:tcPr>
            <w:tcW w:w="529" w:type="pct"/>
            <w:tcBorders>
              <w:top w:val="outset" w:sz="6" w:space="0" w:color="000000"/>
              <w:left w:val="outset" w:sz="6" w:space="0" w:color="000000"/>
              <w:bottom w:val="outset" w:sz="6" w:space="0" w:color="000000"/>
              <w:right w:val="outset" w:sz="6" w:space="0" w:color="000000"/>
            </w:tcBorders>
          </w:tcPr>
          <w:p w14:paraId="2BF37AF7" w14:textId="69BE5EF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5.303.534,00</w:t>
            </w:r>
          </w:p>
        </w:tc>
        <w:tc>
          <w:tcPr>
            <w:tcW w:w="530" w:type="pct"/>
            <w:tcBorders>
              <w:top w:val="outset" w:sz="6" w:space="0" w:color="000000"/>
              <w:left w:val="outset" w:sz="6" w:space="0" w:color="000000"/>
              <w:bottom w:val="outset" w:sz="6" w:space="0" w:color="000000"/>
              <w:right w:val="outset" w:sz="6" w:space="0" w:color="000000"/>
            </w:tcBorders>
          </w:tcPr>
          <w:p w14:paraId="36C132B8" w14:textId="474E9D7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5.289.918,10</w:t>
            </w:r>
          </w:p>
        </w:tc>
        <w:tc>
          <w:tcPr>
            <w:tcW w:w="529" w:type="pct"/>
            <w:tcBorders>
              <w:top w:val="outset" w:sz="6" w:space="0" w:color="000000"/>
              <w:left w:val="outset" w:sz="6" w:space="0" w:color="000000"/>
              <w:bottom w:val="outset" w:sz="6" w:space="0" w:color="000000"/>
              <w:right w:val="outset" w:sz="6" w:space="0" w:color="000000"/>
            </w:tcBorders>
          </w:tcPr>
          <w:p w14:paraId="2CC38BC8" w14:textId="3637442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D64C06" w14:textId="013F9AB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639499D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2F21A9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F22C4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199867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9C7979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90E221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E3F923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7D9467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70E7B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776695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4B507B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FF6367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03288F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6DFD8A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48753E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6ABECC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2910</w:t>
            </w:r>
          </w:p>
        </w:tc>
        <w:tc>
          <w:tcPr>
            <w:tcW w:w="749" w:type="pct"/>
            <w:tcBorders>
              <w:top w:val="outset" w:sz="6" w:space="0" w:color="000000"/>
              <w:left w:val="outset" w:sz="6" w:space="0" w:color="000000"/>
              <w:bottom w:val="outset" w:sz="6" w:space="0" w:color="000000"/>
              <w:right w:val="outset" w:sz="6" w:space="0" w:color="000000"/>
            </w:tcBorders>
            <w:hideMark/>
          </w:tcPr>
          <w:p w14:paraId="7CA7C99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Zwrot dotacji oraz płatności wykorzystanych niezgodnie z przeznaczeniem lub wykorzystanych z naruszeniem  procedur, o których mowa w art. 184 ustawy, pobranych nienależnie lub w nadmiernej wysokości</w:t>
            </w:r>
          </w:p>
        </w:tc>
        <w:tc>
          <w:tcPr>
            <w:tcW w:w="529" w:type="pct"/>
            <w:tcBorders>
              <w:top w:val="outset" w:sz="6" w:space="0" w:color="000000"/>
              <w:left w:val="outset" w:sz="6" w:space="0" w:color="000000"/>
              <w:bottom w:val="outset" w:sz="6" w:space="0" w:color="000000"/>
              <w:right w:val="outset" w:sz="6" w:space="0" w:color="000000"/>
            </w:tcBorders>
          </w:tcPr>
          <w:p w14:paraId="4BEE69C5" w14:textId="05FF6A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29" w:type="pct"/>
            <w:tcBorders>
              <w:top w:val="outset" w:sz="6" w:space="0" w:color="000000"/>
              <w:left w:val="outset" w:sz="6" w:space="0" w:color="000000"/>
              <w:bottom w:val="outset" w:sz="6" w:space="0" w:color="000000"/>
              <w:right w:val="outset" w:sz="6" w:space="0" w:color="000000"/>
            </w:tcBorders>
          </w:tcPr>
          <w:p w14:paraId="145C8D66" w14:textId="674CE8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8.568,72</w:t>
            </w:r>
          </w:p>
        </w:tc>
        <w:tc>
          <w:tcPr>
            <w:tcW w:w="423" w:type="pct"/>
            <w:tcBorders>
              <w:top w:val="outset" w:sz="6" w:space="0" w:color="000000"/>
              <w:left w:val="outset" w:sz="6" w:space="0" w:color="000000"/>
              <w:bottom w:val="outset" w:sz="6" w:space="0" w:color="000000"/>
              <w:right w:val="outset" w:sz="6" w:space="0" w:color="000000"/>
            </w:tcBorders>
          </w:tcPr>
          <w:p w14:paraId="3DA94BEF" w14:textId="1FD0F2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85,69</w:t>
            </w:r>
          </w:p>
        </w:tc>
        <w:tc>
          <w:tcPr>
            <w:tcW w:w="529" w:type="pct"/>
            <w:tcBorders>
              <w:top w:val="outset" w:sz="6" w:space="0" w:color="000000"/>
              <w:left w:val="outset" w:sz="6" w:space="0" w:color="000000"/>
              <w:bottom w:val="outset" w:sz="6" w:space="0" w:color="000000"/>
              <w:right w:val="outset" w:sz="6" w:space="0" w:color="000000"/>
            </w:tcBorders>
          </w:tcPr>
          <w:p w14:paraId="22D2ED69" w14:textId="2DFC00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530" w:type="pct"/>
            <w:tcBorders>
              <w:top w:val="outset" w:sz="6" w:space="0" w:color="000000"/>
              <w:left w:val="outset" w:sz="6" w:space="0" w:color="000000"/>
              <w:bottom w:val="outset" w:sz="6" w:space="0" w:color="000000"/>
              <w:right w:val="outset" w:sz="6" w:space="0" w:color="000000"/>
            </w:tcBorders>
          </w:tcPr>
          <w:p w14:paraId="10EAA9F7" w14:textId="379BBF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8.568,72</w:t>
            </w:r>
          </w:p>
        </w:tc>
        <w:tc>
          <w:tcPr>
            <w:tcW w:w="529" w:type="pct"/>
            <w:tcBorders>
              <w:top w:val="outset" w:sz="6" w:space="0" w:color="000000"/>
              <w:left w:val="outset" w:sz="6" w:space="0" w:color="000000"/>
              <w:bottom w:val="outset" w:sz="6" w:space="0" w:color="000000"/>
              <w:right w:val="outset" w:sz="6" w:space="0" w:color="000000"/>
            </w:tcBorders>
          </w:tcPr>
          <w:p w14:paraId="158733E3" w14:textId="001F17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EDE460E" w14:textId="43D84B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0230F5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BC30C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7A8617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1AEFE6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3110</w:t>
            </w:r>
          </w:p>
        </w:tc>
        <w:tc>
          <w:tcPr>
            <w:tcW w:w="749" w:type="pct"/>
            <w:tcBorders>
              <w:top w:val="outset" w:sz="6" w:space="0" w:color="000000"/>
              <w:left w:val="outset" w:sz="6" w:space="0" w:color="000000"/>
              <w:bottom w:val="outset" w:sz="6" w:space="0" w:color="000000"/>
              <w:right w:val="outset" w:sz="6" w:space="0" w:color="000000"/>
            </w:tcBorders>
            <w:hideMark/>
          </w:tcPr>
          <w:p w14:paraId="61625A6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w:t>
            </w:r>
          </w:p>
        </w:tc>
        <w:tc>
          <w:tcPr>
            <w:tcW w:w="529" w:type="pct"/>
            <w:tcBorders>
              <w:top w:val="outset" w:sz="6" w:space="0" w:color="000000"/>
              <w:left w:val="outset" w:sz="6" w:space="0" w:color="000000"/>
              <w:bottom w:val="outset" w:sz="6" w:space="0" w:color="000000"/>
              <w:right w:val="outset" w:sz="6" w:space="0" w:color="000000"/>
            </w:tcBorders>
          </w:tcPr>
          <w:p w14:paraId="153423FA" w14:textId="155321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4.601.955,00</w:t>
            </w:r>
          </w:p>
        </w:tc>
        <w:tc>
          <w:tcPr>
            <w:tcW w:w="529" w:type="pct"/>
            <w:tcBorders>
              <w:top w:val="outset" w:sz="6" w:space="0" w:color="000000"/>
              <w:left w:val="outset" w:sz="6" w:space="0" w:color="000000"/>
              <w:bottom w:val="outset" w:sz="6" w:space="0" w:color="000000"/>
              <w:right w:val="outset" w:sz="6" w:space="0" w:color="000000"/>
            </w:tcBorders>
          </w:tcPr>
          <w:p w14:paraId="0C54E485" w14:textId="349264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4.593.314,66</w:t>
            </w:r>
          </w:p>
        </w:tc>
        <w:tc>
          <w:tcPr>
            <w:tcW w:w="423" w:type="pct"/>
            <w:tcBorders>
              <w:top w:val="outset" w:sz="6" w:space="0" w:color="000000"/>
              <w:left w:val="outset" w:sz="6" w:space="0" w:color="000000"/>
              <w:bottom w:val="outset" w:sz="6" w:space="0" w:color="000000"/>
              <w:right w:val="outset" w:sz="6" w:space="0" w:color="000000"/>
            </w:tcBorders>
          </w:tcPr>
          <w:p w14:paraId="2FCF8CB9" w14:textId="0CD7F3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99,81</w:t>
            </w:r>
          </w:p>
        </w:tc>
        <w:tc>
          <w:tcPr>
            <w:tcW w:w="529" w:type="pct"/>
            <w:tcBorders>
              <w:top w:val="outset" w:sz="6" w:space="0" w:color="000000"/>
              <w:left w:val="outset" w:sz="6" w:space="0" w:color="000000"/>
              <w:bottom w:val="outset" w:sz="6" w:space="0" w:color="000000"/>
              <w:right w:val="outset" w:sz="6" w:space="0" w:color="000000"/>
            </w:tcBorders>
          </w:tcPr>
          <w:p w14:paraId="485656D8" w14:textId="6D1EDD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4.601.955,00</w:t>
            </w:r>
          </w:p>
        </w:tc>
        <w:tc>
          <w:tcPr>
            <w:tcW w:w="530" w:type="pct"/>
            <w:tcBorders>
              <w:top w:val="outset" w:sz="6" w:space="0" w:color="000000"/>
              <w:left w:val="outset" w:sz="6" w:space="0" w:color="000000"/>
              <w:bottom w:val="outset" w:sz="6" w:space="0" w:color="000000"/>
              <w:right w:val="outset" w:sz="6" w:space="0" w:color="000000"/>
            </w:tcBorders>
          </w:tcPr>
          <w:p w14:paraId="334E7ACE" w14:textId="5434F6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4.593.314,66</w:t>
            </w:r>
          </w:p>
        </w:tc>
        <w:tc>
          <w:tcPr>
            <w:tcW w:w="529" w:type="pct"/>
            <w:tcBorders>
              <w:top w:val="outset" w:sz="6" w:space="0" w:color="000000"/>
              <w:left w:val="outset" w:sz="6" w:space="0" w:color="000000"/>
              <w:bottom w:val="outset" w:sz="6" w:space="0" w:color="000000"/>
              <w:right w:val="outset" w:sz="6" w:space="0" w:color="000000"/>
            </w:tcBorders>
          </w:tcPr>
          <w:p w14:paraId="64C9FE9C" w14:textId="5BE7988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399558" w14:textId="5ED3A4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10F3B2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C0F285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8B2E8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284CF6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2C148A1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2B0263A2" w14:textId="0B84DB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104.275,00</w:t>
            </w:r>
          </w:p>
        </w:tc>
        <w:tc>
          <w:tcPr>
            <w:tcW w:w="529" w:type="pct"/>
            <w:tcBorders>
              <w:top w:val="outset" w:sz="6" w:space="0" w:color="000000"/>
              <w:left w:val="outset" w:sz="6" w:space="0" w:color="000000"/>
              <w:bottom w:val="outset" w:sz="6" w:space="0" w:color="000000"/>
              <w:right w:val="outset" w:sz="6" w:space="0" w:color="000000"/>
            </w:tcBorders>
          </w:tcPr>
          <w:p w14:paraId="15B4F813" w14:textId="012E13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104.274,23</w:t>
            </w:r>
          </w:p>
        </w:tc>
        <w:tc>
          <w:tcPr>
            <w:tcW w:w="423" w:type="pct"/>
            <w:tcBorders>
              <w:top w:val="outset" w:sz="6" w:space="0" w:color="000000"/>
              <w:left w:val="outset" w:sz="6" w:space="0" w:color="000000"/>
              <w:bottom w:val="outset" w:sz="6" w:space="0" w:color="000000"/>
              <w:right w:val="outset" w:sz="6" w:space="0" w:color="000000"/>
            </w:tcBorders>
          </w:tcPr>
          <w:p w14:paraId="5A9DA98C" w14:textId="6E3716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D7E45FC" w14:textId="0EED4D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104.275,00</w:t>
            </w:r>
          </w:p>
        </w:tc>
        <w:tc>
          <w:tcPr>
            <w:tcW w:w="530" w:type="pct"/>
            <w:tcBorders>
              <w:top w:val="outset" w:sz="6" w:space="0" w:color="000000"/>
              <w:left w:val="outset" w:sz="6" w:space="0" w:color="000000"/>
              <w:bottom w:val="outset" w:sz="6" w:space="0" w:color="000000"/>
              <w:right w:val="outset" w:sz="6" w:space="0" w:color="000000"/>
            </w:tcBorders>
          </w:tcPr>
          <w:p w14:paraId="204FC47E" w14:textId="40B29E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104.274,23</w:t>
            </w:r>
          </w:p>
        </w:tc>
        <w:tc>
          <w:tcPr>
            <w:tcW w:w="529" w:type="pct"/>
            <w:tcBorders>
              <w:top w:val="outset" w:sz="6" w:space="0" w:color="000000"/>
              <w:left w:val="outset" w:sz="6" w:space="0" w:color="000000"/>
              <w:bottom w:val="outset" w:sz="6" w:space="0" w:color="000000"/>
              <w:right w:val="outset" w:sz="6" w:space="0" w:color="000000"/>
            </w:tcBorders>
          </w:tcPr>
          <w:p w14:paraId="2F31D7A3" w14:textId="1DBE26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62A5518" w14:textId="50B729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D3C8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5C50C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093E2C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470734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1903DB8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440A0823" w14:textId="38F718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6.666,00</w:t>
            </w:r>
          </w:p>
        </w:tc>
        <w:tc>
          <w:tcPr>
            <w:tcW w:w="529" w:type="pct"/>
            <w:tcBorders>
              <w:top w:val="outset" w:sz="6" w:space="0" w:color="000000"/>
              <w:left w:val="outset" w:sz="6" w:space="0" w:color="000000"/>
              <w:bottom w:val="outset" w:sz="6" w:space="0" w:color="000000"/>
              <w:right w:val="outset" w:sz="6" w:space="0" w:color="000000"/>
            </w:tcBorders>
          </w:tcPr>
          <w:p w14:paraId="4FE6F9BC" w14:textId="006EB4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6.665,99</w:t>
            </w:r>
          </w:p>
        </w:tc>
        <w:tc>
          <w:tcPr>
            <w:tcW w:w="423" w:type="pct"/>
            <w:tcBorders>
              <w:top w:val="outset" w:sz="6" w:space="0" w:color="000000"/>
              <w:left w:val="outset" w:sz="6" w:space="0" w:color="000000"/>
              <w:bottom w:val="outset" w:sz="6" w:space="0" w:color="000000"/>
              <w:right w:val="outset" w:sz="6" w:space="0" w:color="000000"/>
            </w:tcBorders>
          </w:tcPr>
          <w:p w14:paraId="6B078506" w14:textId="5BA056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A872E51" w14:textId="1F7C605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6.666,00</w:t>
            </w:r>
          </w:p>
        </w:tc>
        <w:tc>
          <w:tcPr>
            <w:tcW w:w="530" w:type="pct"/>
            <w:tcBorders>
              <w:top w:val="outset" w:sz="6" w:space="0" w:color="000000"/>
              <w:left w:val="outset" w:sz="6" w:space="0" w:color="000000"/>
              <w:bottom w:val="outset" w:sz="6" w:space="0" w:color="000000"/>
              <w:right w:val="outset" w:sz="6" w:space="0" w:color="000000"/>
            </w:tcBorders>
          </w:tcPr>
          <w:p w14:paraId="4F08AC12" w14:textId="018848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6.665,99</w:t>
            </w:r>
          </w:p>
        </w:tc>
        <w:tc>
          <w:tcPr>
            <w:tcW w:w="529" w:type="pct"/>
            <w:tcBorders>
              <w:top w:val="outset" w:sz="6" w:space="0" w:color="000000"/>
              <w:left w:val="outset" w:sz="6" w:space="0" w:color="000000"/>
              <w:bottom w:val="outset" w:sz="6" w:space="0" w:color="000000"/>
              <w:right w:val="outset" w:sz="6" w:space="0" w:color="000000"/>
            </w:tcBorders>
          </w:tcPr>
          <w:p w14:paraId="1ABE15CB" w14:textId="22D305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956CBC4" w14:textId="148889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902B29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4BE41C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EEC3F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FDFBB10" w14:textId="77777777" w:rsidR="00A40A9C" w:rsidRPr="00682F04" w:rsidRDefault="00A40A9C" w:rsidP="00A40A9C">
            <w:pPr>
              <w:pStyle w:val="NormalnyWeb"/>
              <w:spacing w:line="180" w:lineRule="atLeast"/>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6518055D" w14:textId="77777777" w:rsidR="00A40A9C" w:rsidRPr="00682F04" w:rsidRDefault="00A40A9C" w:rsidP="00A40A9C">
            <w:pPr>
              <w:pStyle w:val="NormalnyWeb"/>
              <w:spacing w:line="180" w:lineRule="atLeast"/>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6592B599" w14:textId="1DED65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554.413,00</w:t>
            </w:r>
          </w:p>
        </w:tc>
        <w:tc>
          <w:tcPr>
            <w:tcW w:w="529" w:type="pct"/>
            <w:tcBorders>
              <w:top w:val="outset" w:sz="6" w:space="0" w:color="000000"/>
              <w:left w:val="outset" w:sz="6" w:space="0" w:color="000000"/>
              <w:bottom w:val="outset" w:sz="6" w:space="0" w:color="000000"/>
              <w:right w:val="outset" w:sz="6" w:space="0" w:color="000000"/>
            </w:tcBorders>
          </w:tcPr>
          <w:p w14:paraId="484D8F3D" w14:textId="0D64B4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553.738,88</w:t>
            </w:r>
          </w:p>
        </w:tc>
        <w:tc>
          <w:tcPr>
            <w:tcW w:w="423" w:type="pct"/>
            <w:tcBorders>
              <w:top w:val="outset" w:sz="6" w:space="0" w:color="000000"/>
              <w:left w:val="outset" w:sz="6" w:space="0" w:color="000000"/>
              <w:bottom w:val="outset" w:sz="6" w:space="0" w:color="000000"/>
              <w:right w:val="outset" w:sz="6" w:space="0" w:color="000000"/>
            </w:tcBorders>
          </w:tcPr>
          <w:p w14:paraId="627CFD23" w14:textId="60B524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99,88</w:t>
            </w:r>
          </w:p>
        </w:tc>
        <w:tc>
          <w:tcPr>
            <w:tcW w:w="529" w:type="pct"/>
            <w:tcBorders>
              <w:top w:val="outset" w:sz="6" w:space="0" w:color="000000"/>
              <w:left w:val="outset" w:sz="6" w:space="0" w:color="000000"/>
              <w:bottom w:val="outset" w:sz="6" w:space="0" w:color="000000"/>
              <w:right w:val="outset" w:sz="6" w:space="0" w:color="000000"/>
            </w:tcBorders>
          </w:tcPr>
          <w:p w14:paraId="700809B8" w14:textId="644632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554.413,00</w:t>
            </w:r>
          </w:p>
        </w:tc>
        <w:tc>
          <w:tcPr>
            <w:tcW w:w="530" w:type="pct"/>
            <w:tcBorders>
              <w:top w:val="outset" w:sz="6" w:space="0" w:color="000000"/>
              <w:left w:val="outset" w:sz="6" w:space="0" w:color="000000"/>
              <w:bottom w:val="outset" w:sz="6" w:space="0" w:color="000000"/>
              <w:right w:val="outset" w:sz="6" w:space="0" w:color="000000"/>
            </w:tcBorders>
          </w:tcPr>
          <w:p w14:paraId="7F69C828" w14:textId="7418BD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553.738,88</w:t>
            </w:r>
          </w:p>
        </w:tc>
        <w:tc>
          <w:tcPr>
            <w:tcW w:w="529" w:type="pct"/>
            <w:tcBorders>
              <w:top w:val="outset" w:sz="6" w:space="0" w:color="000000"/>
              <w:left w:val="outset" w:sz="6" w:space="0" w:color="000000"/>
              <w:bottom w:val="outset" w:sz="6" w:space="0" w:color="000000"/>
              <w:right w:val="outset" w:sz="6" w:space="0" w:color="000000"/>
            </w:tcBorders>
          </w:tcPr>
          <w:p w14:paraId="1830B187" w14:textId="54FF87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F17396C" w14:textId="69EECB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37180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78AE45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667878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CC6DAF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03CA69C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na Fundusz Pracy oraz Solidarnościowy Fundusz Wsparcia </w:t>
            </w:r>
            <w:r w:rsidRPr="00682F04">
              <w:rPr>
                <w:rFonts w:asciiTheme="minorHAnsi" w:hAnsiTheme="minorHAnsi" w:cstheme="minorHAnsi"/>
                <w:sz w:val="22"/>
                <w:szCs w:val="22"/>
              </w:rPr>
              <w:lastRenderedPageBreak/>
              <w:t>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747E3EA" w14:textId="37DA1B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1.318,00</w:t>
            </w:r>
          </w:p>
        </w:tc>
        <w:tc>
          <w:tcPr>
            <w:tcW w:w="529" w:type="pct"/>
            <w:tcBorders>
              <w:top w:val="outset" w:sz="6" w:space="0" w:color="000000"/>
              <w:left w:val="outset" w:sz="6" w:space="0" w:color="000000"/>
              <w:bottom w:val="outset" w:sz="6" w:space="0" w:color="000000"/>
              <w:right w:val="outset" w:sz="6" w:space="0" w:color="000000"/>
            </w:tcBorders>
          </w:tcPr>
          <w:p w14:paraId="6BFF3077" w14:textId="4CD4E1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1.304,62</w:t>
            </w:r>
          </w:p>
        </w:tc>
        <w:tc>
          <w:tcPr>
            <w:tcW w:w="423" w:type="pct"/>
            <w:tcBorders>
              <w:top w:val="outset" w:sz="6" w:space="0" w:color="000000"/>
              <w:left w:val="outset" w:sz="6" w:space="0" w:color="000000"/>
              <w:bottom w:val="outset" w:sz="6" w:space="0" w:color="000000"/>
              <w:right w:val="outset" w:sz="6" w:space="0" w:color="000000"/>
            </w:tcBorders>
          </w:tcPr>
          <w:p w14:paraId="37F348BB" w14:textId="2746C9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98,98</w:t>
            </w:r>
          </w:p>
        </w:tc>
        <w:tc>
          <w:tcPr>
            <w:tcW w:w="529" w:type="pct"/>
            <w:tcBorders>
              <w:top w:val="outset" w:sz="6" w:space="0" w:color="000000"/>
              <w:left w:val="outset" w:sz="6" w:space="0" w:color="000000"/>
              <w:bottom w:val="outset" w:sz="6" w:space="0" w:color="000000"/>
              <w:right w:val="outset" w:sz="6" w:space="0" w:color="000000"/>
            </w:tcBorders>
          </w:tcPr>
          <w:p w14:paraId="0B39FF62" w14:textId="7420CA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1.318,00</w:t>
            </w:r>
          </w:p>
        </w:tc>
        <w:tc>
          <w:tcPr>
            <w:tcW w:w="530" w:type="pct"/>
            <w:tcBorders>
              <w:top w:val="outset" w:sz="6" w:space="0" w:color="000000"/>
              <w:left w:val="outset" w:sz="6" w:space="0" w:color="000000"/>
              <w:bottom w:val="outset" w:sz="6" w:space="0" w:color="000000"/>
              <w:right w:val="outset" w:sz="6" w:space="0" w:color="000000"/>
            </w:tcBorders>
          </w:tcPr>
          <w:p w14:paraId="4B071716" w14:textId="290E9E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1.304,62</w:t>
            </w:r>
          </w:p>
        </w:tc>
        <w:tc>
          <w:tcPr>
            <w:tcW w:w="529" w:type="pct"/>
            <w:tcBorders>
              <w:top w:val="outset" w:sz="6" w:space="0" w:color="000000"/>
              <w:left w:val="outset" w:sz="6" w:space="0" w:color="000000"/>
              <w:bottom w:val="outset" w:sz="6" w:space="0" w:color="000000"/>
              <w:right w:val="outset" w:sz="6" w:space="0" w:color="000000"/>
            </w:tcBorders>
          </w:tcPr>
          <w:p w14:paraId="6A0D8194" w14:textId="08F5A2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330FBC2" w14:textId="526D3B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34C4FA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128ECF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A1883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98AB32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1908D00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022081E5" w14:textId="2BAC88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2.800,00</w:t>
            </w:r>
          </w:p>
        </w:tc>
        <w:tc>
          <w:tcPr>
            <w:tcW w:w="529" w:type="pct"/>
            <w:tcBorders>
              <w:top w:val="outset" w:sz="6" w:space="0" w:color="000000"/>
              <w:left w:val="outset" w:sz="6" w:space="0" w:color="000000"/>
              <w:bottom w:val="outset" w:sz="6" w:space="0" w:color="000000"/>
              <w:right w:val="outset" w:sz="6" w:space="0" w:color="000000"/>
            </w:tcBorders>
          </w:tcPr>
          <w:p w14:paraId="3423E544" w14:textId="72A8C9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2.559,92</w:t>
            </w:r>
          </w:p>
        </w:tc>
        <w:tc>
          <w:tcPr>
            <w:tcW w:w="423" w:type="pct"/>
            <w:tcBorders>
              <w:top w:val="outset" w:sz="6" w:space="0" w:color="000000"/>
              <w:left w:val="outset" w:sz="6" w:space="0" w:color="000000"/>
              <w:bottom w:val="outset" w:sz="6" w:space="0" w:color="000000"/>
              <w:right w:val="outset" w:sz="6" w:space="0" w:color="000000"/>
            </w:tcBorders>
          </w:tcPr>
          <w:p w14:paraId="601F2896" w14:textId="421E47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91,43</w:t>
            </w:r>
          </w:p>
        </w:tc>
        <w:tc>
          <w:tcPr>
            <w:tcW w:w="529" w:type="pct"/>
            <w:tcBorders>
              <w:top w:val="outset" w:sz="6" w:space="0" w:color="000000"/>
              <w:left w:val="outset" w:sz="6" w:space="0" w:color="000000"/>
              <w:bottom w:val="outset" w:sz="6" w:space="0" w:color="000000"/>
              <w:right w:val="outset" w:sz="6" w:space="0" w:color="000000"/>
            </w:tcBorders>
          </w:tcPr>
          <w:p w14:paraId="2664ECE4" w14:textId="30F5F9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2.800,00</w:t>
            </w:r>
          </w:p>
        </w:tc>
        <w:tc>
          <w:tcPr>
            <w:tcW w:w="530" w:type="pct"/>
            <w:tcBorders>
              <w:top w:val="outset" w:sz="6" w:space="0" w:color="000000"/>
              <w:left w:val="outset" w:sz="6" w:space="0" w:color="000000"/>
              <w:bottom w:val="outset" w:sz="6" w:space="0" w:color="000000"/>
              <w:right w:val="outset" w:sz="6" w:space="0" w:color="000000"/>
            </w:tcBorders>
          </w:tcPr>
          <w:p w14:paraId="08E0BDF9" w14:textId="677CCF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2.559,92</w:t>
            </w:r>
          </w:p>
        </w:tc>
        <w:tc>
          <w:tcPr>
            <w:tcW w:w="529" w:type="pct"/>
            <w:tcBorders>
              <w:top w:val="outset" w:sz="6" w:space="0" w:color="000000"/>
              <w:left w:val="outset" w:sz="6" w:space="0" w:color="000000"/>
              <w:bottom w:val="outset" w:sz="6" w:space="0" w:color="000000"/>
              <w:right w:val="outset" w:sz="6" w:space="0" w:color="000000"/>
            </w:tcBorders>
          </w:tcPr>
          <w:p w14:paraId="30E4B673" w14:textId="439EF9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1382E12" w14:textId="44D4EB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16CB67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981E0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3C47EC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43FA34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866D91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usług pozostałych </w:t>
            </w:r>
          </w:p>
        </w:tc>
        <w:tc>
          <w:tcPr>
            <w:tcW w:w="529" w:type="pct"/>
            <w:tcBorders>
              <w:top w:val="outset" w:sz="6" w:space="0" w:color="000000"/>
              <w:left w:val="outset" w:sz="6" w:space="0" w:color="000000"/>
              <w:bottom w:val="outset" w:sz="6" w:space="0" w:color="000000"/>
              <w:right w:val="outset" w:sz="6" w:space="0" w:color="000000"/>
            </w:tcBorders>
          </w:tcPr>
          <w:p w14:paraId="6CA33772" w14:textId="15A288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12.652,00</w:t>
            </w:r>
          </w:p>
        </w:tc>
        <w:tc>
          <w:tcPr>
            <w:tcW w:w="529" w:type="pct"/>
            <w:tcBorders>
              <w:top w:val="outset" w:sz="6" w:space="0" w:color="000000"/>
              <w:left w:val="outset" w:sz="6" w:space="0" w:color="000000"/>
              <w:bottom w:val="outset" w:sz="6" w:space="0" w:color="000000"/>
              <w:right w:val="outset" w:sz="6" w:space="0" w:color="000000"/>
            </w:tcBorders>
          </w:tcPr>
          <w:p w14:paraId="4C93066D" w14:textId="234E69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12.652,00</w:t>
            </w:r>
          </w:p>
        </w:tc>
        <w:tc>
          <w:tcPr>
            <w:tcW w:w="423" w:type="pct"/>
            <w:tcBorders>
              <w:top w:val="outset" w:sz="6" w:space="0" w:color="000000"/>
              <w:left w:val="outset" w:sz="6" w:space="0" w:color="000000"/>
              <w:bottom w:val="outset" w:sz="6" w:space="0" w:color="000000"/>
              <w:right w:val="outset" w:sz="6" w:space="0" w:color="000000"/>
            </w:tcBorders>
          </w:tcPr>
          <w:p w14:paraId="3F6A60BC" w14:textId="1C539A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F0DDDAB" w14:textId="3A255A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12.652,00</w:t>
            </w:r>
          </w:p>
        </w:tc>
        <w:tc>
          <w:tcPr>
            <w:tcW w:w="530" w:type="pct"/>
            <w:tcBorders>
              <w:top w:val="outset" w:sz="6" w:space="0" w:color="000000"/>
              <w:left w:val="outset" w:sz="6" w:space="0" w:color="000000"/>
              <w:bottom w:val="outset" w:sz="6" w:space="0" w:color="000000"/>
              <w:right w:val="outset" w:sz="6" w:space="0" w:color="000000"/>
            </w:tcBorders>
          </w:tcPr>
          <w:p w14:paraId="01FDCD01" w14:textId="46118A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12.652,00</w:t>
            </w:r>
          </w:p>
        </w:tc>
        <w:tc>
          <w:tcPr>
            <w:tcW w:w="529" w:type="pct"/>
            <w:tcBorders>
              <w:top w:val="outset" w:sz="6" w:space="0" w:color="000000"/>
              <w:left w:val="outset" w:sz="6" w:space="0" w:color="000000"/>
              <w:bottom w:val="outset" w:sz="6" w:space="0" w:color="000000"/>
              <w:right w:val="outset" w:sz="6" w:space="0" w:color="000000"/>
            </w:tcBorders>
          </w:tcPr>
          <w:p w14:paraId="00AE57CA" w14:textId="3763F9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B6A8B3F" w14:textId="11661B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A09C8E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2A0BE0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BA6373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2A0C17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0C2A206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472A287F" w14:textId="62ACD2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37606D80" w14:textId="642263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423" w:type="pct"/>
            <w:tcBorders>
              <w:top w:val="outset" w:sz="6" w:space="0" w:color="000000"/>
              <w:left w:val="outset" w:sz="6" w:space="0" w:color="000000"/>
              <w:bottom w:val="outset" w:sz="6" w:space="0" w:color="000000"/>
              <w:right w:val="outset" w:sz="6" w:space="0" w:color="000000"/>
            </w:tcBorders>
          </w:tcPr>
          <w:p w14:paraId="0955876B" w14:textId="0467A2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138C506" w14:textId="29FE38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69EB5703" w14:textId="18C257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0475F425" w14:textId="152F677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C23F20E" w14:textId="56A159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7C3449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13531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0672D3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13E4FA0" w14:textId="76388E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tcPr>
          <w:p w14:paraId="0E819341" w14:textId="6CE9A51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1BFAEE32" w14:textId="62009F2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479,00</w:t>
            </w:r>
          </w:p>
        </w:tc>
        <w:tc>
          <w:tcPr>
            <w:tcW w:w="529" w:type="pct"/>
            <w:tcBorders>
              <w:top w:val="outset" w:sz="6" w:space="0" w:color="000000"/>
              <w:left w:val="outset" w:sz="6" w:space="0" w:color="000000"/>
              <w:bottom w:val="outset" w:sz="6" w:space="0" w:color="000000"/>
              <w:right w:val="outset" w:sz="6" w:space="0" w:color="000000"/>
            </w:tcBorders>
          </w:tcPr>
          <w:p w14:paraId="0490B5E1" w14:textId="4CE578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478,40</w:t>
            </w:r>
          </w:p>
        </w:tc>
        <w:tc>
          <w:tcPr>
            <w:tcW w:w="423" w:type="pct"/>
            <w:tcBorders>
              <w:top w:val="outset" w:sz="6" w:space="0" w:color="000000"/>
              <w:left w:val="outset" w:sz="6" w:space="0" w:color="000000"/>
              <w:bottom w:val="outset" w:sz="6" w:space="0" w:color="000000"/>
              <w:right w:val="outset" w:sz="6" w:space="0" w:color="000000"/>
            </w:tcBorders>
          </w:tcPr>
          <w:p w14:paraId="3E9E37AE" w14:textId="1A5DD2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99,87</w:t>
            </w:r>
          </w:p>
        </w:tc>
        <w:tc>
          <w:tcPr>
            <w:tcW w:w="529" w:type="pct"/>
            <w:tcBorders>
              <w:top w:val="outset" w:sz="6" w:space="0" w:color="000000"/>
              <w:left w:val="outset" w:sz="6" w:space="0" w:color="000000"/>
              <w:bottom w:val="outset" w:sz="6" w:space="0" w:color="000000"/>
              <w:right w:val="outset" w:sz="6" w:space="0" w:color="000000"/>
            </w:tcBorders>
          </w:tcPr>
          <w:p w14:paraId="56CAD7DD" w14:textId="72A8B9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479,00</w:t>
            </w:r>
          </w:p>
        </w:tc>
        <w:tc>
          <w:tcPr>
            <w:tcW w:w="530" w:type="pct"/>
            <w:tcBorders>
              <w:top w:val="outset" w:sz="6" w:space="0" w:color="000000"/>
              <w:left w:val="outset" w:sz="6" w:space="0" w:color="000000"/>
              <w:bottom w:val="outset" w:sz="6" w:space="0" w:color="000000"/>
              <w:right w:val="outset" w:sz="6" w:space="0" w:color="000000"/>
            </w:tcBorders>
          </w:tcPr>
          <w:p w14:paraId="3EC82854" w14:textId="4DD38B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478,40</w:t>
            </w:r>
          </w:p>
        </w:tc>
        <w:tc>
          <w:tcPr>
            <w:tcW w:w="529" w:type="pct"/>
            <w:tcBorders>
              <w:top w:val="outset" w:sz="6" w:space="0" w:color="000000"/>
              <w:left w:val="outset" w:sz="6" w:space="0" w:color="000000"/>
              <w:bottom w:val="outset" w:sz="6" w:space="0" w:color="000000"/>
              <w:right w:val="outset" w:sz="6" w:space="0" w:color="000000"/>
            </w:tcBorders>
          </w:tcPr>
          <w:p w14:paraId="1FBFFFB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3C1400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D93632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779A4C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B4511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97F2E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004DE14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46C76A72" w14:textId="28FAAD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3.876,00</w:t>
            </w:r>
          </w:p>
        </w:tc>
        <w:tc>
          <w:tcPr>
            <w:tcW w:w="529" w:type="pct"/>
            <w:tcBorders>
              <w:top w:val="outset" w:sz="6" w:space="0" w:color="000000"/>
              <w:left w:val="outset" w:sz="6" w:space="0" w:color="000000"/>
              <w:bottom w:val="outset" w:sz="6" w:space="0" w:color="000000"/>
              <w:right w:val="outset" w:sz="6" w:space="0" w:color="000000"/>
            </w:tcBorders>
          </w:tcPr>
          <w:p w14:paraId="6B4B61DB" w14:textId="0FF60A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3.875,42</w:t>
            </w:r>
          </w:p>
        </w:tc>
        <w:tc>
          <w:tcPr>
            <w:tcW w:w="423" w:type="pct"/>
            <w:tcBorders>
              <w:top w:val="outset" w:sz="6" w:space="0" w:color="000000"/>
              <w:left w:val="outset" w:sz="6" w:space="0" w:color="000000"/>
              <w:bottom w:val="outset" w:sz="6" w:space="0" w:color="000000"/>
              <w:right w:val="outset" w:sz="6" w:space="0" w:color="000000"/>
            </w:tcBorders>
          </w:tcPr>
          <w:p w14:paraId="45F5F536" w14:textId="17B629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07CCECC4" w14:textId="479687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3.876,00</w:t>
            </w:r>
          </w:p>
        </w:tc>
        <w:tc>
          <w:tcPr>
            <w:tcW w:w="530" w:type="pct"/>
            <w:tcBorders>
              <w:top w:val="outset" w:sz="6" w:space="0" w:color="000000"/>
              <w:left w:val="outset" w:sz="6" w:space="0" w:color="000000"/>
              <w:bottom w:val="outset" w:sz="6" w:space="0" w:color="000000"/>
              <w:right w:val="outset" w:sz="6" w:space="0" w:color="000000"/>
            </w:tcBorders>
          </w:tcPr>
          <w:p w14:paraId="5BA3CE01" w14:textId="74DB87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3.875,42</w:t>
            </w:r>
          </w:p>
        </w:tc>
        <w:tc>
          <w:tcPr>
            <w:tcW w:w="529" w:type="pct"/>
            <w:tcBorders>
              <w:top w:val="outset" w:sz="6" w:space="0" w:color="000000"/>
              <w:left w:val="outset" w:sz="6" w:space="0" w:color="000000"/>
              <w:bottom w:val="outset" w:sz="6" w:space="0" w:color="000000"/>
              <w:right w:val="outset" w:sz="6" w:space="0" w:color="000000"/>
            </w:tcBorders>
          </w:tcPr>
          <w:p w14:paraId="3622DC0C" w14:textId="070308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2609079" w14:textId="1A57B9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CC12E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A507A8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7899E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9B41F9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4580</w:t>
            </w:r>
          </w:p>
        </w:tc>
        <w:tc>
          <w:tcPr>
            <w:tcW w:w="749" w:type="pct"/>
            <w:tcBorders>
              <w:top w:val="outset" w:sz="6" w:space="0" w:color="000000"/>
              <w:left w:val="outset" w:sz="6" w:space="0" w:color="000000"/>
              <w:bottom w:val="outset" w:sz="6" w:space="0" w:color="000000"/>
              <w:right w:val="outset" w:sz="6" w:space="0" w:color="000000"/>
            </w:tcBorders>
            <w:hideMark/>
          </w:tcPr>
          <w:p w14:paraId="6E2D797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Pozostałe odsetki</w:t>
            </w:r>
          </w:p>
        </w:tc>
        <w:tc>
          <w:tcPr>
            <w:tcW w:w="529" w:type="pct"/>
            <w:tcBorders>
              <w:top w:val="outset" w:sz="6" w:space="0" w:color="000000"/>
              <w:left w:val="outset" w:sz="6" w:space="0" w:color="000000"/>
              <w:bottom w:val="outset" w:sz="6" w:space="0" w:color="000000"/>
              <w:right w:val="outset" w:sz="6" w:space="0" w:color="000000"/>
            </w:tcBorders>
          </w:tcPr>
          <w:p w14:paraId="6199A33E" w14:textId="29AF72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29" w:type="pct"/>
            <w:tcBorders>
              <w:top w:val="outset" w:sz="6" w:space="0" w:color="000000"/>
              <w:left w:val="outset" w:sz="6" w:space="0" w:color="000000"/>
              <w:bottom w:val="outset" w:sz="6" w:space="0" w:color="000000"/>
              <w:right w:val="outset" w:sz="6" w:space="0" w:color="000000"/>
            </w:tcBorders>
          </w:tcPr>
          <w:p w14:paraId="5E1879A2" w14:textId="5A75EB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1.386,26</w:t>
            </w:r>
          </w:p>
        </w:tc>
        <w:tc>
          <w:tcPr>
            <w:tcW w:w="423" w:type="pct"/>
            <w:tcBorders>
              <w:top w:val="outset" w:sz="6" w:space="0" w:color="000000"/>
              <w:left w:val="outset" w:sz="6" w:space="0" w:color="000000"/>
              <w:bottom w:val="outset" w:sz="6" w:space="0" w:color="000000"/>
              <w:right w:val="outset" w:sz="6" w:space="0" w:color="000000"/>
            </w:tcBorders>
          </w:tcPr>
          <w:p w14:paraId="6BFF1C35" w14:textId="0800C52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34,66</w:t>
            </w:r>
          </w:p>
        </w:tc>
        <w:tc>
          <w:tcPr>
            <w:tcW w:w="529" w:type="pct"/>
            <w:tcBorders>
              <w:top w:val="outset" w:sz="6" w:space="0" w:color="000000"/>
              <w:left w:val="outset" w:sz="6" w:space="0" w:color="000000"/>
              <w:bottom w:val="outset" w:sz="6" w:space="0" w:color="000000"/>
              <w:right w:val="outset" w:sz="6" w:space="0" w:color="000000"/>
            </w:tcBorders>
          </w:tcPr>
          <w:p w14:paraId="34EA0DB9" w14:textId="24DD26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30" w:type="pct"/>
            <w:tcBorders>
              <w:top w:val="outset" w:sz="6" w:space="0" w:color="000000"/>
              <w:left w:val="outset" w:sz="6" w:space="0" w:color="000000"/>
              <w:bottom w:val="outset" w:sz="6" w:space="0" w:color="000000"/>
              <w:right w:val="outset" w:sz="6" w:space="0" w:color="000000"/>
            </w:tcBorders>
          </w:tcPr>
          <w:p w14:paraId="121D3E6A" w14:textId="5320D1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1.386,26</w:t>
            </w:r>
          </w:p>
        </w:tc>
        <w:tc>
          <w:tcPr>
            <w:tcW w:w="529" w:type="pct"/>
            <w:tcBorders>
              <w:top w:val="outset" w:sz="6" w:space="0" w:color="000000"/>
              <w:left w:val="outset" w:sz="6" w:space="0" w:color="000000"/>
              <w:bottom w:val="outset" w:sz="6" w:space="0" w:color="000000"/>
              <w:right w:val="outset" w:sz="6" w:space="0" w:color="000000"/>
            </w:tcBorders>
          </w:tcPr>
          <w:p w14:paraId="06F01193" w14:textId="3281BA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2DED632" w14:textId="35E49B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5F0C6F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9E88C4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959B98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22EA1E5" w14:textId="324C99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tcPr>
          <w:p w14:paraId="120596BA" w14:textId="3FB0C509"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7B740A73" w14:textId="34D332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29" w:type="pct"/>
            <w:tcBorders>
              <w:top w:val="outset" w:sz="6" w:space="0" w:color="000000"/>
              <w:left w:val="outset" w:sz="6" w:space="0" w:color="000000"/>
              <w:bottom w:val="outset" w:sz="6" w:space="0" w:color="000000"/>
              <w:right w:val="outset" w:sz="6" w:space="0" w:color="000000"/>
            </w:tcBorders>
          </w:tcPr>
          <w:p w14:paraId="2DC1D66A" w14:textId="79451C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499,00</w:t>
            </w:r>
          </w:p>
        </w:tc>
        <w:tc>
          <w:tcPr>
            <w:tcW w:w="423" w:type="pct"/>
            <w:tcBorders>
              <w:top w:val="outset" w:sz="6" w:space="0" w:color="000000"/>
              <w:left w:val="outset" w:sz="6" w:space="0" w:color="000000"/>
              <w:bottom w:val="outset" w:sz="6" w:space="0" w:color="000000"/>
              <w:right w:val="outset" w:sz="6" w:space="0" w:color="000000"/>
            </w:tcBorders>
          </w:tcPr>
          <w:p w14:paraId="004B6512" w14:textId="3E1095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99,80</w:t>
            </w:r>
          </w:p>
        </w:tc>
        <w:tc>
          <w:tcPr>
            <w:tcW w:w="529" w:type="pct"/>
            <w:tcBorders>
              <w:top w:val="outset" w:sz="6" w:space="0" w:color="000000"/>
              <w:left w:val="outset" w:sz="6" w:space="0" w:color="000000"/>
              <w:bottom w:val="outset" w:sz="6" w:space="0" w:color="000000"/>
              <w:right w:val="outset" w:sz="6" w:space="0" w:color="000000"/>
            </w:tcBorders>
          </w:tcPr>
          <w:p w14:paraId="67711EBB" w14:textId="2D0387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30" w:type="pct"/>
            <w:tcBorders>
              <w:top w:val="outset" w:sz="6" w:space="0" w:color="000000"/>
              <w:left w:val="outset" w:sz="6" w:space="0" w:color="000000"/>
              <w:bottom w:val="outset" w:sz="6" w:space="0" w:color="000000"/>
              <w:right w:val="outset" w:sz="6" w:space="0" w:color="000000"/>
            </w:tcBorders>
          </w:tcPr>
          <w:p w14:paraId="79B4D8CD" w14:textId="7B64A4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499,00</w:t>
            </w:r>
          </w:p>
        </w:tc>
        <w:tc>
          <w:tcPr>
            <w:tcW w:w="529" w:type="pct"/>
            <w:tcBorders>
              <w:top w:val="outset" w:sz="6" w:space="0" w:color="000000"/>
              <w:left w:val="outset" w:sz="6" w:space="0" w:color="000000"/>
              <w:bottom w:val="outset" w:sz="6" w:space="0" w:color="000000"/>
              <w:right w:val="outset" w:sz="6" w:space="0" w:color="000000"/>
            </w:tcBorders>
          </w:tcPr>
          <w:p w14:paraId="29EE3C24" w14:textId="1E38FB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385FABC" w14:textId="0B26B7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9AEE1E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A04332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2C387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17DFA8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900DEB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6CEC0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A757FA"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0E6FBB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852B3D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7CAAA6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4F7329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A5BAAA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263287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51CF99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39EEE51"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85503</w:t>
            </w:r>
          </w:p>
        </w:tc>
        <w:tc>
          <w:tcPr>
            <w:tcW w:w="221" w:type="pct"/>
            <w:tcBorders>
              <w:top w:val="outset" w:sz="6" w:space="0" w:color="000000"/>
              <w:left w:val="outset" w:sz="6" w:space="0" w:color="000000"/>
              <w:bottom w:val="outset" w:sz="6" w:space="0" w:color="000000"/>
              <w:right w:val="outset" w:sz="6" w:space="0" w:color="000000"/>
            </w:tcBorders>
          </w:tcPr>
          <w:p w14:paraId="73296D91"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75D5335"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Karta Dużej Rodziny</w:t>
            </w:r>
          </w:p>
        </w:tc>
        <w:tc>
          <w:tcPr>
            <w:tcW w:w="529" w:type="pct"/>
            <w:tcBorders>
              <w:top w:val="outset" w:sz="6" w:space="0" w:color="000000"/>
              <w:left w:val="outset" w:sz="6" w:space="0" w:color="000000"/>
              <w:bottom w:val="outset" w:sz="6" w:space="0" w:color="000000"/>
              <w:right w:val="outset" w:sz="6" w:space="0" w:color="000000"/>
            </w:tcBorders>
          </w:tcPr>
          <w:p w14:paraId="724DD1B9" w14:textId="78F3F2A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1.747,00</w:t>
            </w:r>
          </w:p>
        </w:tc>
        <w:tc>
          <w:tcPr>
            <w:tcW w:w="529" w:type="pct"/>
            <w:tcBorders>
              <w:top w:val="outset" w:sz="6" w:space="0" w:color="000000"/>
              <w:left w:val="outset" w:sz="6" w:space="0" w:color="000000"/>
              <w:bottom w:val="outset" w:sz="6" w:space="0" w:color="000000"/>
              <w:right w:val="outset" w:sz="6" w:space="0" w:color="000000"/>
            </w:tcBorders>
          </w:tcPr>
          <w:p w14:paraId="2E738C43" w14:textId="0B8AE2E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1.747,00</w:t>
            </w:r>
          </w:p>
        </w:tc>
        <w:tc>
          <w:tcPr>
            <w:tcW w:w="423" w:type="pct"/>
            <w:tcBorders>
              <w:top w:val="outset" w:sz="6" w:space="0" w:color="000000"/>
              <w:left w:val="outset" w:sz="6" w:space="0" w:color="000000"/>
              <w:bottom w:val="outset" w:sz="6" w:space="0" w:color="000000"/>
              <w:right w:val="outset" w:sz="6" w:space="0" w:color="000000"/>
            </w:tcBorders>
          </w:tcPr>
          <w:p w14:paraId="21D8A91A" w14:textId="6C341A3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FDC1E38" w14:textId="5F04F1D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1.747,00</w:t>
            </w:r>
          </w:p>
        </w:tc>
        <w:tc>
          <w:tcPr>
            <w:tcW w:w="530" w:type="pct"/>
            <w:tcBorders>
              <w:top w:val="outset" w:sz="6" w:space="0" w:color="000000"/>
              <w:left w:val="outset" w:sz="6" w:space="0" w:color="000000"/>
              <w:bottom w:val="outset" w:sz="6" w:space="0" w:color="000000"/>
              <w:right w:val="outset" w:sz="6" w:space="0" w:color="000000"/>
            </w:tcBorders>
          </w:tcPr>
          <w:p w14:paraId="0A8000AC" w14:textId="5BBDC17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1.747,00</w:t>
            </w:r>
          </w:p>
        </w:tc>
        <w:tc>
          <w:tcPr>
            <w:tcW w:w="529" w:type="pct"/>
            <w:tcBorders>
              <w:top w:val="outset" w:sz="6" w:space="0" w:color="000000"/>
              <w:left w:val="outset" w:sz="6" w:space="0" w:color="000000"/>
              <w:bottom w:val="outset" w:sz="6" w:space="0" w:color="000000"/>
              <w:right w:val="outset" w:sz="6" w:space="0" w:color="000000"/>
            </w:tcBorders>
          </w:tcPr>
          <w:p w14:paraId="6BA66E0B" w14:textId="675E615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AD89899" w14:textId="2ACA257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6961A3F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114DD1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7360A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4EB1B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F04ABC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13F083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2BCFA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CAC63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22DF7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FE35D2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7A60E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1E3C0A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5DC8ED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DD60B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4D4996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B0E22D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185A855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63B942B9" w14:textId="7FC7424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1.461,00</w:t>
            </w:r>
          </w:p>
        </w:tc>
        <w:tc>
          <w:tcPr>
            <w:tcW w:w="529" w:type="pct"/>
            <w:tcBorders>
              <w:top w:val="outset" w:sz="6" w:space="0" w:color="000000"/>
              <w:left w:val="outset" w:sz="6" w:space="0" w:color="000000"/>
              <w:bottom w:val="outset" w:sz="6" w:space="0" w:color="000000"/>
              <w:right w:val="outset" w:sz="6" w:space="0" w:color="000000"/>
            </w:tcBorders>
          </w:tcPr>
          <w:p w14:paraId="5541AC4A" w14:textId="5B4159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1.461,00</w:t>
            </w:r>
          </w:p>
        </w:tc>
        <w:tc>
          <w:tcPr>
            <w:tcW w:w="423" w:type="pct"/>
            <w:tcBorders>
              <w:top w:val="outset" w:sz="6" w:space="0" w:color="000000"/>
              <w:left w:val="outset" w:sz="6" w:space="0" w:color="000000"/>
              <w:bottom w:val="outset" w:sz="6" w:space="0" w:color="000000"/>
              <w:right w:val="outset" w:sz="6" w:space="0" w:color="000000"/>
            </w:tcBorders>
          </w:tcPr>
          <w:p w14:paraId="537B811A" w14:textId="1BE242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4414A3B4" w14:textId="19B379E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1.461,00</w:t>
            </w:r>
          </w:p>
        </w:tc>
        <w:tc>
          <w:tcPr>
            <w:tcW w:w="530" w:type="pct"/>
            <w:tcBorders>
              <w:top w:val="outset" w:sz="6" w:space="0" w:color="000000"/>
              <w:left w:val="outset" w:sz="6" w:space="0" w:color="000000"/>
              <w:bottom w:val="outset" w:sz="6" w:space="0" w:color="000000"/>
              <w:right w:val="outset" w:sz="6" w:space="0" w:color="000000"/>
            </w:tcBorders>
          </w:tcPr>
          <w:p w14:paraId="66D90163" w14:textId="15574E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1.461,00</w:t>
            </w:r>
          </w:p>
        </w:tc>
        <w:tc>
          <w:tcPr>
            <w:tcW w:w="529" w:type="pct"/>
            <w:tcBorders>
              <w:top w:val="outset" w:sz="6" w:space="0" w:color="000000"/>
              <w:left w:val="outset" w:sz="6" w:space="0" w:color="000000"/>
              <w:bottom w:val="outset" w:sz="6" w:space="0" w:color="000000"/>
              <w:right w:val="outset" w:sz="6" w:space="0" w:color="000000"/>
            </w:tcBorders>
          </w:tcPr>
          <w:p w14:paraId="2E171A5E" w14:textId="280D44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75B551A" w14:textId="200A4B7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EC2567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960205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7C4EAA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86B65C8" w14:textId="77777777" w:rsidR="00A40A9C" w:rsidRPr="00682F04" w:rsidRDefault="00A40A9C" w:rsidP="00A40A9C">
            <w:pPr>
              <w:pStyle w:val="NormalnyWeb"/>
              <w:spacing w:line="180" w:lineRule="atLeast"/>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3B2C8452" w14:textId="77777777" w:rsidR="00A40A9C" w:rsidRPr="00682F04" w:rsidRDefault="00A40A9C" w:rsidP="00A40A9C">
            <w:pPr>
              <w:pStyle w:val="NormalnyWeb"/>
              <w:spacing w:line="180" w:lineRule="atLeast"/>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35DD0F63" w14:textId="4D3BDD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251,00</w:t>
            </w:r>
          </w:p>
        </w:tc>
        <w:tc>
          <w:tcPr>
            <w:tcW w:w="529" w:type="pct"/>
            <w:tcBorders>
              <w:top w:val="outset" w:sz="6" w:space="0" w:color="000000"/>
              <w:left w:val="outset" w:sz="6" w:space="0" w:color="000000"/>
              <w:bottom w:val="outset" w:sz="6" w:space="0" w:color="000000"/>
              <w:right w:val="outset" w:sz="6" w:space="0" w:color="000000"/>
            </w:tcBorders>
          </w:tcPr>
          <w:p w14:paraId="7CA41B62" w14:textId="470882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251,00</w:t>
            </w:r>
          </w:p>
        </w:tc>
        <w:tc>
          <w:tcPr>
            <w:tcW w:w="423" w:type="pct"/>
            <w:tcBorders>
              <w:top w:val="outset" w:sz="6" w:space="0" w:color="000000"/>
              <w:left w:val="outset" w:sz="6" w:space="0" w:color="000000"/>
              <w:bottom w:val="outset" w:sz="6" w:space="0" w:color="000000"/>
              <w:right w:val="outset" w:sz="6" w:space="0" w:color="000000"/>
            </w:tcBorders>
          </w:tcPr>
          <w:p w14:paraId="3EBB7750" w14:textId="08778D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8DD0384" w14:textId="515B4EF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251,00</w:t>
            </w:r>
          </w:p>
        </w:tc>
        <w:tc>
          <w:tcPr>
            <w:tcW w:w="530" w:type="pct"/>
            <w:tcBorders>
              <w:top w:val="outset" w:sz="6" w:space="0" w:color="000000"/>
              <w:left w:val="outset" w:sz="6" w:space="0" w:color="000000"/>
              <w:bottom w:val="outset" w:sz="6" w:space="0" w:color="000000"/>
              <w:right w:val="outset" w:sz="6" w:space="0" w:color="000000"/>
            </w:tcBorders>
          </w:tcPr>
          <w:p w14:paraId="11DCB56C" w14:textId="36F099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251,00</w:t>
            </w:r>
          </w:p>
        </w:tc>
        <w:tc>
          <w:tcPr>
            <w:tcW w:w="529" w:type="pct"/>
            <w:tcBorders>
              <w:top w:val="outset" w:sz="6" w:space="0" w:color="000000"/>
              <w:left w:val="outset" w:sz="6" w:space="0" w:color="000000"/>
              <w:bottom w:val="outset" w:sz="6" w:space="0" w:color="000000"/>
              <w:right w:val="outset" w:sz="6" w:space="0" w:color="000000"/>
            </w:tcBorders>
          </w:tcPr>
          <w:p w14:paraId="5B28BB3C" w14:textId="45FD70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A3E62E" w14:textId="26C8B3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8C11D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7AFDD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685A2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3573D1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24D0958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7104DF30" w14:textId="0B17F6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w:t>
            </w:r>
          </w:p>
        </w:tc>
        <w:tc>
          <w:tcPr>
            <w:tcW w:w="529" w:type="pct"/>
            <w:tcBorders>
              <w:top w:val="outset" w:sz="6" w:space="0" w:color="000000"/>
              <w:left w:val="outset" w:sz="6" w:space="0" w:color="000000"/>
              <w:bottom w:val="outset" w:sz="6" w:space="0" w:color="000000"/>
              <w:right w:val="outset" w:sz="6" w:space="0" w:color="000000"/>
            </w:tcBorders>
          </w:tcPr>
          <w:p w14:paraId="62F32667" w14:textId="49BB4B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w:t>
            </w:r>
          </w:p>
        </w:tc>
        <w:tc>
          <w:tcPr>
            <w:tcW w:w="423" w:type="pct"/>
            <w:tcBorders>
              <w:top w:val="outset" w:sz="6" w:space="0" w:color="000000"/>
              <w:left w:val="outset" w:sz="6" w:space="0" w:color="000000"/>
              <w:bottom w:val="outset" w:sz="6" w:space="0" w:color="000000"/>
              <w:right w:val="outset" w:sz="6" w:space="0" w:color="000000"/>
            </w:tcBorders>
          </w:tcPr>
          <w:p w14:paraId="251521E6" w14:textId="4DF4D2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6C23E49" w14:textId="473E43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w:t>
            </w:r>
          </w:p>
        </w:tc>
        <w:tc>
          <w:tcPr>
            <w:tcW w:w="530" w:type="pct"/>
            <w:tcBorders>
              <w:top w:val="outset" w:sz="6" w:space="0" w:color="000000"/>
              <w:left w:val="outset" w:sz="6" w:space="0" w:color="000000"/>
              <w:bottom w:val="outset" w:sz="6" w:space="0" w:color="000000"/>
              <w:right w:val="outset" w:sz="6" w:space="0" w:color="000000"/>
            </w:tcBorders>
          </w:tcPr>
          <w:p w14:paraId="54DC462B" w14:textId="3AB465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w:t>
            </w:r>
          </w:p>
        </w:tc>
        <w:tc>
          <w:tcPr>
            <w:tcW w:w="529" w:type="pct"/>
            <w:tcBorders>
              <w:top w:val="outset" w:sz="6" w:space="0" w:color="000000"/>
              <w:left w:val="outset" w:sz="6" w:space="0" w:color="000000"/>
              <w:bottom w:val="outset" w:sz="6" w:space="0" w:color="000000"/>
              <w:right w:val="outset" w:sz="6" w:space="0" w:color="000000"/>
            </w:tcBorders>
          </w:tcPr>
          <w:p w14:paraId="217CBCAF" w14:textId="7C9544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5F4FFA" w14:textId="0574ED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14EA52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94839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C8A5EE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3678C3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67B4B6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308D9C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59790F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2A04BB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86518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DF16C0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1CAEC5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0D89EB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782500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22C9F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EAB1226"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85504</w:t>
            </w:r>
          </w:p>
        </w:tc>
        <w:tc>
          <w:tcPr>
            <w:tcW w:w="221" w:type="pct"/>
            <w:tcBorders>
              <w:top w:val="outset" w:sz="6" w:space="0" w:color="000000"/>
              <w:left w:val="outset" w:sz="6" w:space="0" w:color="000000"/>
              <w:bottom w:val="outset" w:sz="6" w:space="0" w:color="000000"/>
              <w:right w:val="outset" w:sz="6" w:space="0" w:color="000000"/>
            </w:tcBorders>
          </w:tcPr>
          <w:p w14:paraId="33E4260E"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5294B071"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Wspieranie rodziny</w:t>
            </w:r>
          </w:p>
        </w:tc>
        <w:tc>
          <w:tcPr>
            <w:tcW w:w="529" w:type="pct"/>
            <w:tcBorders>
              <w:top w:val="outset" w:sz="6" w:space="0" w:color="000000"/>
              <w:left w:val="outset" w:sz="6" w:space="0" w:color="000000"/>
              <w:bottom w:val="outset" w:sz="6" w:space="0" w:color="000000"/>
              <w:right w:val="outset" w:sz="6" w:space="0" w:color="000000"/>
            </w:tcBorders>
          </w:tcPr>
          <w:p w14:paraId="2D41B239" w14:textId="298C6D0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83.884,86</w:t>
            </w:r>
          </w:p>
        </w:tc>
        <w:tc>
          <w:tcPr>
            <w:tcW w:w="529" w:type="pct"/>
            <w:tcBorders>
              <w:top w:val="outset" w:sz="6" w:space="0" w:color="000000"/>
              <w:left w:val="outset" w:sz="6" w:space="0" w:color="000000"/>
              <w:bottom w:val="outset" w:sz="6" w:space="0" w:color="000000"/>
              <w:right w:val="outset" w:sz="6" w:space="0" w:color="000000"/>
            </w:tcBorders>
          </w:tcPr>
          <w:p w14:paraId="4C5F0002" w14:textId="4A5000B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74.654,96</w:t>
            </w:r>
          </w:p>
        </w:tc>
        <w:tc>
          <w:tcPr>
            <w:tcW w:w="423" w:type="pct"/>
            <w:tcBorders>
              <w:top w:val="outset" w:sz="6" w:space="0" w:color="000000"/>
              <w:left w:val="outset" w:sz="6" w:space="0" w:color="000000"/>
              <w:bottom w:val="outset" w:sz="6" w:space="0" w:color="000000"/>
              <w:right w:val="outset" w:sz="6" w:space="0" w:color="000000"/>
            </w:tcBorders>
          </w:tcPr>
          <w:p w14:paraId="73903B9E" w14:textId="423D32D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89,00</w:t>
            </w:r>
          </w:p>
        </w:tc>
        <w:tc>
          <w:tcPr>
            <w:tcW w:w="529" w:type="pct"/>
            <w:tcBorders>
              <w:top w:val="outset" w:sz="6" w:space="0" w:color="000000"/>
              <w:left w:val="outset" w:sz="6" w:space="0" w:color="000000"/>
              <w:bottom w:val="outset" w:sz="6" w:space="0" w:color="000000"/>
              <w:right w:val="outset" w:sz="6" w:space="0" w:color="000000"/>
            </w:tcBorders>
          </w:tcPr>
          <w:p w14:paraId="7F4C1601" w14:textId="359F2C9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83.884,86</w:t>
            </w:r>
          </w:p>
        </w:tc>
        <w:tc>
          <w:tcPr>
            <w:tcW w:w="530" w:type="pct"/>
            <w:tcBorders>
              <w:top w:val="outset" w:sz="6" w:space="0" w:color="000000"/>
              <w:left w:val="outset" w:sz="6" w:space="0" w:color="000000"/>
              <w:bottom w:val="outset" w:sz="6" w:space="0" w:color="000000"/>
              <w:right w:val="outset" w:sz="6" w:space="0" w:color="000000"/>
            </w:tcBorders>
          </w:tcPr>
          <w:p w14:paraId="24F51D13" w14:textId="367D783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74.654,96</w:t>
            </w:r>
          </w:p>
        </w:tc>
        <w:tc>
          <w:tcPr>
            <w:tcW w:w="529" w:type="pct"/>
            <w:tcBorders>
              <w:top w:val="outset" w:sz="6" w:space="0" w:color="000000"/>
              <w:left w:val="outset" w:sz="6" w:space="0" w:color="000000"/>
              <w:bottom w:val="outset" w:sz="6" w:space="0" w:color="000000"/>
              <w:right w:val="outset" w:sz="6" w:space="0" w:color="000000"/>
            </w:tcBorders>
          </w:tcPr>
          <w:p w14:paraId="6A692D5A" w14:textId="71C864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FDD286" w14:textId="2FD4A3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A6419D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D45AF6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65FF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199DD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2CA202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F4004C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034DB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7C9F52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9CF649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452B2E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A5E450"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E34CB3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78E5CF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A1A0EF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4BCEA6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7A497E" w14:textId="07E066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tcPr>
          <w:p w14:paraId="54621DD8" w14:textId="46B625C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531FD4B7" w14:textId="0923BD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29" w:type="pct"/>
            <w:tcBorders>
              <w:top w:val="outset" w:sz="6" w:space="0" w:color="000000"/>
              <w:left w:val="outset" w:sz="6" w:space="0" w:color="000000"/>
              <w:bottom w:val="outset" w:sz="6" w:space="0" w:color="000000"/>
              <w:right w:val="outset" w:sz="6" w:space="0" w:color="000000"/>
            </w:tcBorders>
          </w:tcPr>
          <w:p w14:paraId="073043E1" w14:textId="5331D1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280,00</w:t>
            </w:r>
          </w:p>
        </w:tc>
        <w:tc>
          <w:tcPr>
            <w:tcW w:w="423" w:type="pct"/>
            <w:tcBorders>
              <w:top w:val="outset" w:sz="6" w:space="0" w:color="000000"/>
              <w:left w:val="outset" w:sz="6" w:space="0" w:color="000000"/>
              <w:bottom w:val="outset" w:sz="6" w:space="0" w:color="000000"/>
              <w:right w:val="outset" w:sz="6" w:space="0" w:color="000000"/>
            </w:tcBorders>
          </w:tcPr>
          <w:p w14:paraId="61A8C895" w14:textId="55A7A9D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93,33</w:t>
            </w:r>
          </w:p>
        </w:tc>
        <w:tc>
          <w:tcPr>
            <w:tcW w:w="529" w:type="pct"/>
            <w:tcBorders>
              <w:top w:val="outset" w:sz="6" w:space="0" w:color="000000"/>
              <w:left w:val="outset" w:sz="6" w:space="0" w:color="000000"/>
              <w:bottom w:val="outset" w:sz="6" w:space="0" w:color="000000"/>
              <w:right w:val="outset" w:sz="6" w:space="0" w:color="000000"/>
            </w:tcBorders>
          </w:tcPr>
          <w:p w14:paraId="2323DEA9" w14:textId="067A93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30" w:type="pct"/>
            <w:tcBorders>
              <w:top w:val="outset" w:sz="6" w:space="0" w:color="000000"/>
              <w:left w:val="outset" w:sz="6" w:space="0" w:color="000000"/>
              <w:bottom w:val="outset" w:sz="6" w:space="0" w:color="000000"/>
              <w:right w:val="outset" w:sz="6" w:space="0" w:color="000000"/>
            </w:tcBorders>
          </w:tcPr>
          <w:p w14:paraId="3221CDC4" w14:textId="277A73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280,00</w:t>
            </w:r>
          </w:p>
        </w:tc>
        <w:tc>
          <w:tcPr>
            <w:tcW w:w="529" w:type="pct"/>
            <w:tcBorders>
              <w:top w:val="outset" w:sz="6" w:space="0" w:color="000000"/>
              <w:left w:val="outset" w:sz="6" w:space="0" w:color="000000"/>
              <w:bottom w:val="outset" w:sz="6" w:space="0" w:color="000000"/>
              <w:right w:val="outset" w:sz="6" w:space="0" w:color="000000"/>
            </w:tcBorders>
          </w:tcPr>
          <w:p w14:paraId="55DF9FE9" w14:textId="0B960E9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F0680F6" w14:textId="16B971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BC7498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383B21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542FA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EB56AA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00C9065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B0545F8" w14:textId="3E201C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61.322,48</w:t>
            </w:r>
          </w:p>
        </w:tc>
        <w:tc>
          <w:tcPr>
            <w:tcW w:w="529" w:type="pct"/>
            <w:tcBorders>
              <w:top w:val="outset" w:sz="6" w:space="0" w:color="000000"/>
              <w:left w:val="outset" w:sz="6" w:space="0" w:color="000000"/>
              <w:bottom w:val="outset" w:sz="6" w:space="0" w:color="000000"/>
              <w:right w:val="outset" w:sz="6" w:space="0" w:color="000000"/>
            </w:tcBorders>
          </w:tcPr>
          <w:p w14:paraId="545A196E" w14:textId="3EAF04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54.000,26</w:t>
            </w:r>
          </w:p>
        </w:tc>
        <w:tc>
          <w:tcPr>
            <w:tcW w:w="423" w:type="pct"/>
            <w:tcBorders>
              <w:top w:val="outset" w:sz="6" w:space="0" w:color="000000"/>
              <w:left w:val="outset" w:sz="6" w:space="0" w:color="000000"/>
              <w:bottom w:val="outset" w:sz="6" w:space="0" w:color="000000"/>
              <w:right w:val="outset" w:sz="6" w:space="0" w:color="000000"/>
            </w:tcBorders>
          </w:tcPr>
          <w:p w14:paraId="1F8E6A34" w14:textId="52B957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88,06</w:t>
            </w:r>
          </w:p>
        </w:tc>
        <w:tc>
          <w:tcPr>
            <w:tcW w:w="529" w:type="pct"/>
            <w:tcBorders>
              <w:top w:val="outset" w:sz="6" w:space="0" w:color="000000"/>
              <w:left w:val="outset" w:sz="6" w:space="0" w:color="000000"/>
              <w:bottom w:val="outset" w:sz="6" w:space="0" w:color="000000"/>
              <w:right w:val="outset" w:sz="6" w:space="0" w:color="000000"/>
            </w:tcBorders>
          </w:tcPr>
          <w:p w14:paraId="358D0D2E" w14:textId="1FBEAC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61.322,48</w:t>
            </w:r>
          </w:p>
        </w:tc>
        <w:tc>
          <w:tcPr>
            <w:tcW w:w="530" w:type="pct"/>
            <w:tcBorders>
              <w:top w:val="outset" w:sz="6" w:space="0" w:color="000000"/>
              <w:left w:val="outset" w:sz="6" w:space="0" w:color="000000"/>
              <w:bottom w:val="outset" w:sz="6" w:space="0" w:color="000000"/>
              <w:right w:val="outset" w:sz="6" w:space="0" w:color="000000"/>
            </w:tcBorders>
          </w:tcPr>
          <w:p w14:paraId="7F3F71B4" w14:textId="70EBD2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54.000,26</w:t>
            </w:r>
          </w:p>
        </w:tc>
        <w:tc>
          <w:tcPr>
            <w:tcW w:w="529" w:type="pct"/>
            <w:tcBorders>
              <w:top w:val="outset" w:sz="6" w:space="0" w:color="000000"/>
              <w:left w:val="outset" w:sz="6" w:space="0" w:color="000000"/>
              <w:bottom w:val="outset" w:sz="6" w:space="0" w:color="000000"/>
              <w:right w:val="outset" w:sz="6" w:space="0" w:color="000000"/>
            </w:tcBorders>
          </w:tcPr>
          <w:p w14:paraId="3FF9F7FB" w14:textId="63385E8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3AB401B" w14:textId="049074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E1FD16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75D052D" w14:textId="6CCAE8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w:t>
            </w:r>
          </w:p>
        </w:tc>
        <w:tc>
          <w:tcPr>
            <w:tcW w:w="276" w:type="pct"/>
            <w:tcBorders>
              <w:top w:val="outset" w:sz="6" w:space="0" w:color="000000"/>
              <w:left w:val="outset" w:sz="6" w:space="0" w:color="000000"/>
              <w:bottom w:val="outset" w:sz="6" w:space="0" w:color="000000"/>
              <w:right w:val="outset" w:sz="6" w:space="0" w:color="000000"/>
            </w:tcBorders>
          </w:tcPr>
          <w:p w14:paraId="469C8B9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EA38CE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63612F1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22596A8A" w14:textId="451733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3.500,00</w:t>
            </w:r>
          </w:p>
        </w:tc>
        <w:tc>
          <w:tcPr>
            <w:tcW w:w="529" w:type="pct"/>
            <w:tcBorders>
              <w:top w:val="outset" w:sz="6" w:space="0" w:color="000000"/>
              <w:left w:val="outset" w:sz="6" w:space="0" w:color="000000"/>
              <w:bottom w:val="outset" w:sz="6" w:space="0" w:color="000000"/>
              <w:right w:val="outset" w:sz="6" w:space="0" w:color="000000"/>
            </w:tcBorders>
          </w:tcPr>
          <w:p w14:paraId="5B590566" w14:textId="443B72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3.446,30</w:t>
            </w:r>
          </w:p>
        </w:tc>
        <w:tc>
          <w:tcPr>
            <w:tcW w:w="423" w:type="pct"/>
            <w:tcBorders>
              <w:top w:val="outset" w:sz="6" w:space="0" w:color="000000"/>
              <w:left w:val="outset" w:sz="6" w:space="0" w:color="000000"/>
              <w:bottom w:val="outset" w:sz="6" w:space="0" w:color="000000"/>
              <w:right w:val="outset" w:sz="6" w:space="0" w:color="000000"/>
            </w:tcBorders>
          </w:tcPr>
          <w:p w14:paraId="01310F06" w14:textId="0DB34C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98,47</w:t>
            </w:r>
          </w:p>
        </w:tc>
        <w:tc>
          <w:tcPr>
            <w:tcW w:w="529" w:type="pct"/>
            <w:tcBorders>
              <w:top w:val="outset" w:sz="6" w:space="0" w:color="000000"/>
              <w:left w:val="outset" w:sz="6" w:space="0" w:color="000000"/>
              <w:bottom w:val="outset" w:sz="6" w:space="0" w:color="000000"/>
              <w:right w:val="outset" w:sz="6" w:space="0" w:color="000000"/>
            </w:tcBorders>
          </w:tcPr>
          <w:p w14:paraId="5219FB0C" w14:textId="220701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3.500,00</w:t>
            </w:r>
          </w:p>
        </w:tc>
        <w:tc>
          <w:tcPr>
            <w:tcW w:w="530" w:type="pct"/>
            <w:tcBorders>
              <w:top w:val="outset" w:sz="6" w:space="0" w:color="000000"/>
              <w:left w:val="outset" w:sz="6" w:space="0" w:color="000000"/>
              <w:bottom w:val="outset" w:sz="6" w:space="0" w:color="000000"/>
              <w:right w:val="outset" w:sz="6" w:space="0" w:color="000000"/>
            </w:tcBorders>
          </w:tcPr>
          <w:p w14:paraId="49C0D918" w14:textId="01D233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3.446,30</w:t>
            </w:r>
          </w:p>
        </w:tc>
        <w:tc>
          <w:tcPr>
            <w:tcW w:w="529" w:type="pct"/>
            <w:tcBorders>
              <w:top w:val="outset" w:sz="6" w:space="0" w:color="000000"/>
              <w:left w:val="outset" w:sz="6" w:space="0" w:color="000000"/>
              <w:bottom w:val="outset" w:sz="6" w:space="0" w:color="000000"/>
              <w:right w:val="outset" w:sz="6" w:space="0" w:color="000000"/>
            </w:tcBorders>
          </w:tcPr>
          <w:p w14:paraId="06555BF1" w14:textId="34C505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3B4E773" w14:textId="05600B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7CD22E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B1908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0317D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9B54EF2" w14:textId="77777777" w:rsidR="00A40A9C" w:rsidRPr="00682F04" w:rsidRDefault="00A40A9C" w:rsidP="00A40A9C">
            <w:pPr>
              <w:pStyle w:val="NormalnyWeb"/>
              <w:spacing w:line="180" w:lineRule="atLeast"/>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7BA25F38" w14:textId="77777777" w:rsidR="00A40A9C" w:rsidRPr="00682F04" w:rsidRDefault="00A40A9C" w:rsidP="00A40A9C">
            <w:pPr>
              <w:pStyle w:val="NormalnyWeb"/>
              <w:spacing w:line="180" w:lineRule="atLeast"/>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1F2BE839" w14:textId="76AC15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11.036,23</w:t>
            </w:r>
          </w:p>
        </w:tc>
        <w:tc>
          <w:tcPr>
            <w:tcW w:w="529" w:type="pct"/>
            <w:tcBorders>
              <w:top w:val="outset" w:sz="6" w:space="0" w:color="000000"/>
              <w:left w:val="outset" w:sz="6" w:space="0" w:color="000000"/>
              <w:bottom w:val="outset" w:sz="6" w:space="0" w:color="000000"/>
              <w:right w:val="outset" w:sz="6" w:space="0" w:color="000000"/>
            </w:tcBorders>
          </w:tcPr>
          <w:p w14:paraId="7278965D" w14:textId="012A6B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9.892,31</w:t>
            </w:r>
          </w:p>
        </w:tc>
        <w:tc>
          <w:tcPr>
            <w:tcW w:w="423" w:type="pct"/>
            <w:tcBorders>
              <w:top w:val="outset" w:sz="6" w:space="0" w:color="000000"/>
              <w:left w:val="outset" w:sz="6" w:space="0" w:color="000000"/>
              <w:bottom w:val="outset" w:sz="6" w:space="0" w:color="000000"/>
              <w:right w:val="outset" w:sz="6" w:space="0" w:color="000000"/>
            </w:tcBorders>
          </w:tcPr>
          <w:p w14:paraId="172D6ED1" w14:textId="28777A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89,63</w:t>
            </w:r>
          </w:p>
        </w:tc>
        <w:tc>
          <w:tcPr>
            <w:tcW w:w="529" w:type="pct"/>
            <w:tcBorders>
              <w:top w:val="outset" w:sz="6" w:space="0" w:color="000000"/>
              <w:left w:val="outset" w:sz="6" w:space="0" w:color="000000"/>
              <w:bottom w:val="outset" w:sz="6" w:space="0" w:color="000000"/>
              <w:right w:val="outset" w:sz="6" w:space="0" w:color="000000"/>
            </w:tcBorders>
          </w:tcPr>
          <w:p w14:paraId="4500F34F" w14:textId="7804A8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11.036,23</w:t>
            </w:r>
          </w:p>
        </w:tc>
        <w:tc>
          <w:tcPr>
            <w:tcW w:w="530" w:type="pct"/>
            <w:tcBorders>
              <w:top w:val="outset" w:sz="6" w:space="0" w:color="000000"/>
              <w:left w:val="outset" w:sz="6" w:space="0" w:color="000000"/>
              <w:bottom w:val="outset" w:sz="6" w:space="0" w:color="000000"/>
              <w:right w:val="outset" w:sz="6" w:space="0" w:color="000000"/>
            </w:tcBorders>
          </w:tcPr>
          <w:p w14:paraId="5082FE0E" w14:textId="65D004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9.892,31</w:t>
            </w:r>
          </w:p>
        </w:tc>
        <w:tc>
          <w:tcPr>
            <w:tcW w:w="529" w:type="pct"/>
            <w:tcBorders>
              <w:top w:val="outset" w:sz="6" w:space="0" w:color="000000"/>
              <w:left w:val="outset" w:sz="6" w:space="0" w:color="000000"/>
              <w:bottom w:val="outset" w:sz="6" w:space="0" w:color="000000"/>
              <w:right w:val="outset" w:sz="6" w:space="0" w:color="000000"/>
            </w:tcBorders>
          </w:tcPr>
          <w:p w14:paraId="4C594F8E" w14:textId="5099D1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94DC6B7" w14:textId="3811B8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97B143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3C21D7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F1349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87CA23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4068B5F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C1A4464" w14:textId="16CF1A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1.587,15</w:t>
            </w:r>
          </w:p>
        </w:tc>
        <w:tc>
          <w:tcPr>
            <w:tcW w:w="529" w:type="pct"/>
            <w:tcBorders>
              <w:top w:val="outset" w:sz="6" w:space="0" w:color="000000"/>
              <w:left w:val="outset" w:sz="6" w:space="0" w:color="000000"/>
              <w:bottom w:val="outset" w:sz="6" w:space="0" w:color="000000"/>
              <w:right w:val="outset" w:sz="6" w:space="0" w:color="000000"/>
            </w:tcBorders>
          </w:tcPr>
          <w:p w14:paraId="66BE5A83" w14:textId="717736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1.407,46</w:t>
            </w:r>
          </w:p>
        </w:tc>
        <w:tc>
          <w:tcPr>
            <w:tcW w:w="423" w:type="pct"/>
            <w:tcBorders>
              <w:top w:val="outset" w:sz="6" w:space="0" w:color="000000"/>
              <w:left w:val="outset" w:sz="6" w:space="0" w:color="000000"/>
              <w:bottom w:val="outset" w:sz="6" w:space="0" w:color="000000"/>
              <w:right w:val="outset" w:sz="6" w:space="0" w:color="000000"/>
            </w:tcBorders>
          </w:tcPr>
          <w:p w14:paraId="2FA3378C" w14:textId="7F9A4E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88,68</w:t>
            </w:r>
          </w:p>
        </w:tc>
        <w:tc>
          <w:tcPr>
            <w:tcW w:w="529" w:type="pct"/>
            <w:tcBorders>
              <w:top w:val="outset" w:sz="6" w:space="0" w:color="000000"/>
              <w:left w:val="outset" w:sz="6" w:space="0" w:color="000000"/>
              <w:bottom w:val="outset" w:sz="6" w:space="0" w:color="000000"/>
              <w:right w:val="outset" w:sz="6" w:space="0" w:color="000000"/>
            </w:tcBorders>
          </w:tcPr>
          <w:p w14:paraId="2396B52D" w14:textId="785232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1.587,15</w:t>
            </w:r>
          </w:p>
        </w:tc>
        <w:tc>
          <w:tcPr>
            <w:tcW w:w="530" w:type="pct"/>
            <w:tcBorders>
              <w:top w:val="outset" w:sz="6" w:space="0" w:color="000000"/>
              <w:left w:val="outset" w:sz="6" w:space="0" w:color="000000"/>
              <w:bottom w:val="outset" w:sz="6" w:space="0" w:color="000000"/>
              <w:right w:val="outset" w:sz="6" w:space="0" w:color="000000"/>
            </w:tcBorders>
          </w:tcPr>
          <w:p w14:paraId="67B1457A" w14:textId="04685E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1.407,46</w:t>
            </w:r>
          </w:p>
        </w:tc>
        <w:tc>
          <w:tcPr>
            <w:tcW w:w="529" w:type="pct"/>
            <w:tcBorders>
              <w:top w:val="outset" w:sz="6" w:space="0" w:color="000000"/>
              <w:left w:val="outset" w:sz="6" w:space="0" w:color="000000"/>
              <w:bottom w:val="outset" w:sz="6" w:space="0" w:color="000000"/>
              <w:right w:val="outset" w:sz="6" w:space="0" w:color="000000"/>
            </w:tcBorders>
          </w:tcPr>
          <w:p w14:paraId="16C35A20" w14:textId="1AF228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653A51" w14:textId="56F7AE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17594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02302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FF056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27F8FE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22C01C9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3F164D09" w14:textId="646ED3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3.850,00</w:t>
            </w:r>
          </w:p>
        </w:tc>
        <w:tc>
          <w:tcPr>
            <w:tcW w:w="529" w:type="pct"/>
            <w:tcBorders>
              <w:top w:val="outset" w:sz="6" w:space="0" w:color="000000"/>
              <w:left w:val="outset" w:sz="6" w:space="0" w:color="000000"/>
              <w:bottom w:val="outset" w:sz="6" w:space="0" w:color="000000"/>
              <w:right w:val="outset" w:sz="6" w:space="0" w:color="000000"/>
            </w:tcBorders>
          </w:tcPr>
          <w:p w14:paraId="55962D3B" w14:textId="72320D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3.839,97</w:t>
            </w:r>
          </w:p>
        </w:tc>
        <w:tc>
          <w:tcPr>
            <w:tcW w:w="423" w:type="pct"/>
            <w:tcBorders>
              <w:top w:val="outset" w:sz="6" w:space="0" w:color="000000"/>
              <w:left w:val="outset" w:sz="6" w:space="0" w:color="000000"/>
              <w:bottom w:val="outset" w:sz="6" w:space="0" w:color="000000"/>
              <w:right w:val="outset" w:sz="6" w:space="0" w:color="000000"/>
            </w:tcBorders>
          </w:tcPr>
          <w:p w14:paraId="7D521DE7" w14:textId="1DDE1E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99,74</w:t>
            </w:r>
          </w:p>
        </w:tc>
        <w:tc>
          <w:tcPr>
            <w:tcW w:w="529" w:type="pct"/>
            <w:tcBorders>
              <w:top w:val="outset" w:sz="6" w:space="0" w:color="000000"/>
              <w:left w:val="outset" w:sz="6" w:space="0" w:color="000000"/>
              <w:bottom w:val="outset" w:sz="6" w:space="0" w:color="000000"/>
              <w:right w:val="outset" w:sz="6" w:space="0" w:color="000000"/>
            </w:tcBorders>
          </w:tcPr>
          <w:p w14:paraId="52520F38" w14:textId="32EBDA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3.850,00</w:t>
            </w:r>
          </w:p>
        </w:tc>
        <w:tc>
          <w:tcPr>
            <w:tcW w:w="530" w:type="pct"/>
            <w:tcBorders>
              <w:top w:val="outset" w:sz="6" w:space="0" w:color="000000"/>
              <w:left w:val="outset" w:sz="6" w:space="0" w:color="000000"/>
              <w:bottom w:val="outset" w:sz="6" w:space="0" w:color="000000"/>
              <w:right w:val="outset" w:sz="6" w:space="0" w:color="000000"/>
            </w:tcBorders>
          </w:tcPr>
          <w:p w14:paraId="311EAB31" w14:textId="1D1834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3.839,97</w:t>
            </w:r>
          </w:p>
        </w:tc>
        <w:tc>
          <w:tcPr>
            <w:tcW w:w="529" w:type="pct"/>
            <w:tcBorders>
              <w:top w:val="outset" w:sz="6" w:space="0" w:color="000000"/>
              <w:left w:val="outset" w:sz="6" w:space="0" w:color="000000"/>
              <w:bottom w:val="outset" w:sz="6" w:space="0" w:color="000000"/>
              <w:right w:val="outset" w:sz="6" w:space="0" w:color="000000"/>
            </w:tcBorders>
          </w:tcPr>
          <w:p w14:paraId="009A3419" w14:textId="76DEEF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6CD4686" w14:textId="61948D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0950F7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C99D0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F99653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ACCC2C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7C581C6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5B47C29D" w14:textId="59C91D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1.789,00</w:t>
            </w:r>
          </w:p>
        </w:tc>
        <w:tc>
          <w:tcPr>
            <w:tcW w:w="529" w:type="pct"/>
            <w:tcBorders>
              <w:top w:val="outset" w:sz="6" w:space="0" w:color="000000"/>
              <w:left w:val="outset" w:sz="6" w:space="0" w:color="000000"/>
              <w:bottom w:val="outset" w:sz="6" w:space="0" w:color="000000"/>
              <w:right w:val="outset" w:sz="6" w:space="0" w:color="000000"/>
            </w:tcBorders>
          </w:tcPr>
          <w:p w14:paraId="6B01D746" w14:textId="4F3476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1.788,66</w:t>
            </w:r>
          </w:p>
        </w:tc>
        <w:tc>
          <w:tcPr>
            <w:tcW w:w="423" w:type="pct"/>
            <w:tcBorders>
              <w:top w:val="outset" w:sz="6" w:space="0" w:color="000000"/>
              <w:left w:val="outset" w:sz="6" w:space="0" w:color="000000"/>
              <w:bottom w:val="outset" w:sz="6" w:space="0" w:color="000000"/>
              <w:right w:val="outset" w:sz="6" w:space="0" w:color="000000"/>
            </w:tcBorders>
          </w:tcPr>
          <w:p w14:paraId="40AC9B41" w14:textId="36B894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99,98</w:t>
            </w:r>
          </w:p>
        </w:tc>
        <w:tc>
          <w:tcPr>
            <w:tcW w:w="529" w:type="pct"/>
            <w:tcBorders>
              <w:top w:val="outset" w:sz="6" w:space="0" w:color="000000"/>
              <w:left w:val="outset" w:sz="6" w:space="0" w:color="000000"/>
              <w:bottom w:val="outset" w:sz="6" w:space="0" w:color="000000"/>
              <w:right w:val="outset" w:sz="6" w:space="0" w:color="000000"/>
            </w:tcBorders>
          </w:tcPr>
          <w:p w14:paraId="38CCEC26" w14:textId="4496A9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1.789,00</w:t>
            </w:r>
          </w:p>
        </w:tc>
        <w:tc>
          <w:tcPr>
            <w:tcW w:w="530" w:type="pct"/>
            <w:tcBorders>
              <w:top w:val="outset" w:sz="6" w:space="0" w:color="000000"/>
              <w:left w:val="outset" w:sz="6" w:space="0" w:color="000000"/>
              <w:bottom w:val="outset" w:sz="6" w:space="0" w:color="000000"/>
              <w:right w:val="outset" w:sz="6" w:space="0" w:color="000000"/>
            </w:tcBorders>
          </w:tcPr>
          <w:p w14:paraId="288C37FC" w14:textId="62E981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1.788,66</w:t>
            </w:r>
          </w:p>
        </w:tc>
        <w:tc>
          <w:tcPr>
            <w:tcW w:w="529" w:type="pct"/>
            <w:tcBorders>
              <w:top w:val="outset" w:sz="6" w:space="0" w:color="000000"/>
              <w:left w:val="outset" w:sz="6" w:space="0" w:color="000000"/>
              <w:bottom w:val="outset" w:sz="6" w:space="0" w:color="000000"/>
              <w:right w:val="outset" w:sz="6" w:space="0" w:color="000000"/>
            </w:tcBorders>
          </w:tcPr>
          <w:p w14:paraId="264C91A5" w14:textId="1AFCC4B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7C2B46" w14:textId="6E139E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42E159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8C01A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E28C7E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D89A708" w14:textId="588232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tcPr>
          <w:p w14:paraId="04D9CE01" w14:textId="2495B5F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32C0A5A6" w14:textId="338D26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29" w:type="pct"/>
            <w:tcBorders>
              <w:top w:val="outset" w:sz="6" w:space="0" w:color="000000"/>
              <w:left w:val="outset" w:sz="6" w:space="0" w:color="000000"/>
              <w:bottom w:val="outset" w:sz="6" w:space="0" w:color="000000"/>
              <w:right w:val="outset" w:sz="6" w:space="0" w:color="000000"/>
            </w:tcBorders>
          </w:tcPr>
          <w:p w14:paraId="239FAE5E" w14:textId="1168E6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3FF1168D" w14:textId="273C82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1EFB073A" w14:textId="331080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30" w:type="pct"/>
            <w:tcBorders>
              <w:top w:val="outset" w:sz="6" w:space="0" w:color="000000"/>
              <w:left w:val="outset" w:sz="6" w:space="0" w:color="000000"/>
              <w:bottom w:val="outset" w:sz="6" w:space="0" w:color="000000"/>
              <w:right w:val="outset" w:sz="6" w:space="0" w:color="000000"/>
            </w:tcBorders>
          </w:tcPr>
          <w:p w14:paraId="1F50F40B" w14:textId="1B27C2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7FAF17C5" w14:textId="01A94F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B2FCF3B" w14:textId="575C42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60E06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CBF7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4D78E1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73AA8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C62D00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5D31FC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7674C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E6AB03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DF6F11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58CDC2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E665E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CDF856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01A9CF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30C0D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0709D5C"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85508</w:t>
            </w:r>
          </w:p>
        </w:tc>
        <w:tc>
          <w:tcPr>
            <w:tcW w:w="221" w:type="pct"/>
            <w:tcBorders>
              <w:top w:val="outset" w:sz="6" w:space="0" w:color="000000"/>
              <w:left w:val="outset" w:sz="6" w:space="0" w:color="000000"/>
              <w:bottom w:val="outset" w:sz="6" w:space="0" w:color="000000"/>
              <w:right w:val="outset" w:sz="6" w:space="0" w:color="000000"/>
            </w:tcBorders>
          </w:tcPr>
          <w:p w14:paraId="1B51A2AC"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5DA6891"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Rodziny zastępcze</w:t>
            </w:r>
          </w:p>
        </w:tc>
        <w:tc>
          <w:tcPr>
            <w:tcW w:w="529" w:type="pct"/>
            <w:tcBorders>
              <w:top w:val="outset" w:sz="6" w:space="0" w:color="000000"/>
              <w:left w:val="outset" w:sz="6" w:space="0" w:color="000000"/>
              <w:bottom w:val="outset" w:sz="6" w:space="0" w:color="000000"/>
              <w:right w:val="outset" w:sz="6" w:space="0" w:color="000000"/>
            </w:tcBorders>
          </w:tcPr>
          <w:p w14:paraId="46EA5279" w14:textId="6C0A71E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130.000,00</w:t>
            </w:r>
          </w:p>
        </w:tc>
        <w:tc>
          <w:tcPr>
            <w:tcW w:w="529" w:type="pct"/>
            <w:tcBorders>
              <w:top w:val="outset" w:sz="6" w:space="0" w:color="000000"/>
              <w:left w:val="outset" w:sz="6" w:space="0" w:color="000000"/>
              <w:bottom w:val="outset" w:sz="6" w:space="0" w:color="000000"/>
              <w:right w:val="outset" w:sz="6" w:space="0" w:color="000000"/>
            </w:tcBorders>
          </w:tcPr>
          <w:p w14:paraId="266AD6F5" w14:textId="67BFB8A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127.500,98</w:t>
            </w:r>
          </w:p>
        </w:tc>
        <w:tc>
          <w:tcPr>
            <w:tcW w:w="423" w:type="pct"/>
            <w:tcBorders>
              <w:top w:val="outset" w:sz="6" w:space="0" w:color="000000"/>
              <w:left w:val="outset" w:sz="6" w:space="0" w:color="000000"/>
              <w:bottom w:val="outset" w:sz="6" w:space="0" w:color="000000"/>
              <w:right w:val="outset" w:sz="6" w:space="0" w:color="000000"/>
            </w:tcBorders>
          </w:tcPr>
          <w:p w14:paraId="6BC5372A" w14:textId="411BB88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98,08</w:t>
            </w:r>
          </w:p>
        </w:tc>
        <w:tc>
          <w:tcPr>
            <w:tcW w:w="529" w:type="pct"/>
            <w:tcBorders>
              <w:top w:val="outset" w:sz="6" w:space="0" w:color="000000"/>
              <w:left w:val="outset" w:sz="6" w:space="0" w:color="000000"/>
              <w:bottom w:val="outset" w:sz="6" w:space="0" w:color="000000"/>
              <w:right w:val="outset" w:sz="6" w:space="0" w:color="000000"/>
            </w:tcBorders>
          </w:tcPr>
          <w:p w14:paraId="07E22F03" w14:textId="5F61760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130.000,00</w:t>
            </w:r>
          </w:p>
        </w:tc>
        <w:tc>
          <w:tcPr>
            <w:tcW w:w="530" w:type="pct"/>
            <w:tcBorders>
              <w:top w:val="outset" w:sz="6" w:space="0" w:color="000000"/>
              <w:left w:val="outset" w:sz="6" w:space="0" w:color="000000"/>
              <w:bottom w:val="outset" w:sz="6" w:space="0" w:color="000000"/>
              <w:right w:val="outset" w:sz="6" w:space="0" w:color="000000"/>
            </w:tcBorders>
          </w:tcPr>
          <w:p w14:paraId="0B32372C" w14:textId="38F9831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127.500,98</w:t>
            </w:r>
          </w:p>
        </w:tc>
        <w:tc>
          <w:tcPr>
            <w:tcW w:w="529" w:type="pct"/>
            <w:tcBorders>
              <w:top w:val="outset" w:sz="6" w:space="0" w:color="000000"/>
              <w:left w:val="outset" w:sz="6" w:space="0" w:color="000000"/>
              <w:bottom w:val="outset" w:sz="6" w:space="0" w:color="000000"/>
              <w:right w:val="outset" w:sz="6" w:space="0" w:color="000000"/>
            </w:tcBorders>
          </w:tcPr>
          <w:p w14:paraId="207B457D" w14:textId="0981A0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4259039" w14:textId="4CEB98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6F9BCD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803B94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1E75F3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43D7277"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45D07C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FFFAE1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EC6718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FF668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0DDC6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0CD499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8BF39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A0D3011"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177F288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5CE549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78F8EC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964458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4330</w:t>
            </w:r>
          </w:p>
        </w:tc>
        <w:tc>
          <w:tcPr>
            <w:tcW w:w="749" w:type="pct"/>
            <w:tcBorders>
              <w:top w:val="outset" w:sz="6" w:space="0" w:color="000000"/>
              <w:left w:val="outset" w:sz="6" w:space="0" w:color="000000"/>
              <w:bottom w:val="outset" w:sz="6" w:space="0" w:color="000000"/>
              <w:right w:val="outset" w:sz="6" w:space="0" w:color="000000"/>
            </w:tcBorders>
            <w:hideMark/>
          </w:tcPr>
          <w:p w14:paraId="46CCF7F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przez jednostki samorządu terytorialnego od innych jednostek samorządu terytorialnego</w:t>
            </w:r>
          </w:p>
        </w:tc>
        <w:tc>
          <w:tcPr>
            <w:tcW w:w="529" w:type="pct"/>
            <w:tcBorders>
              <w:top w:val="outset" w:sz="6" w:space="0" w:color="000000"/>
              <w:left w:val="outset" w:sz="6" w:space="0" w:color="000000"/>
              <w:bottom w:val="outset" w:sz="6" w:space="0" w:color="000000"/>
              <w:right w:val="outset" w:sz="6" w:space="0" w:color="000000"/>
            </w:tcBorders>
          </w:tcPr>
          <w:p w14:paraId="40523625" w14:textId="512E65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130.000,00</w:t>
            </w:r>
          </w:p>
        </w:tc>
        <w:tc>
          <w:tcPr>
            <w:tcW w:w="529" w:type="pct"/>
            <w:tcBorders>
              <w:top w:val="outset" w:sz="6" w:space="0" w:color="000000"/>
              <w:left w:val="outset" w:sz="6" w:space="0" w:color="000000"/>
              <w:bottom w:val="outset" w:sz="6" w:space="0" w:color="000000"/>
              <w:right w:val="outset" w:sz="6" w:space="0" w:color="000000"/>
            </w:tcBorders>
          </w:tcPr>
          <w:p w14:paraId="2CF3FABD" w14:textId="3A845D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127.500,98</w:t>
            </w:r>
          </w:p>
        </w:tc>
        <w:tc>
          <w:tcPr>
            <w:tcW w:w="423" w:type="pct"/>
            <w:tcBorders>
              <w:top w:val="outset" w:sz="6" w:space="0" w:color="000000"/>
              <w:left w:val="outset" w:sz="6" w:space="0" w:color="000000"/>
              <w:bottom w:val="outset" w:sz="6" w:space="0" w:color="000000"/>
              <w:right w:val="outset" w:sz="6" w:space="0" w:color="000000"/>
            </w:tcBorders>
          </w:tcPr>
          <w:p w14:paraId="26E70193" w14:textId="0F6A81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98,08</w:t>
            </w:r>
          </w:p>
        </w:tc>
        <w:tc>
          <w:tcPr>
            <w:tcW w:w="529" w:type="pct"/>
            <w:tcBorders>
              <w:top w:val="outset" w:sz="6" w:space="0" w:color="000000"/>
              <w:left w:val="outset" w:sz="6" w:space="0" w:color="000000"/>
              <w:bottom w:val="outset" w:sz="6" w:space="0" w:color="000000"/>
              <w:right w:val="outset" w:sz="6" w:space="0" w:color="000000"/>
            </w:tcBorders>
          </w:tcPr>
          <w:p w14:paraId="073420E0" w14:textId="572805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130.000,00</w:t>
            </w:r>
          </w:p>
        </w:tc>
        <w:tc>
          <w:tcPr>
            <w:tcW w:w="530" w:type="pct"/>
            <w:tcBorders>
              <w:top w:val="outset" w:sz="6" w:space="0" w:color="000000"/>
              <w:left w:val="outset" w:sz="6" w:space="0" w:color="000000"/>
              <w:bottom w:val="outset" w:sz="6" w:space="0" w:color="000000"/>
              <w:right w:val="outset" w:sz="6" w:space="0" w:color="000000"/>
            </w:tcBorders>
          </w:tcPr>
          <w:p w14:paraId="75DDD4E3" w14:textId="3577D1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127.500,98</w:t>
            </w:r>
          </w:p>
        </w:tc>
        <w:tc>
          <w:tcPr>
            <w:tcW w:w="529" w:type="pct"/>
            <w:tcBorders>
              <w:top w:val="outset" w:sz="6" w:space="0" w:color="000000"/>
              <w:left w:val="outset" w:sz="6" w:space="0" w:color="000000"/>
              <w:bottom w:val="outset" w:sz="6" w:space="0" w:color="000000"/>
              <w:right w:val="outset" w:sz="6" w:space="0" w:color="000000"/>
            </w:tcBorders>
          </w:tcPr>
          <w:p w14:paraId="5A3D0C6A" w14:textId="054FB7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3121366" w14:textId="5E4044E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E16F2F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44312F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C3B8FF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40E780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A1E9B9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432EB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650EC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6F4EDE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D57189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156839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F02F6B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FBFD9E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DF7CEC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74DB2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B08620D"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85513</w:t>
            </w:r>
          </w:p>
        </w:tc>
        <w:tc>
          <w:tcPr>
            <w:tcW w:w="221" w:type="pct"/>
            <w:tcBorders>
              <w:top w:val="outset" w:sz="6" w:space="0" w:color="000000"/>
              <w:left w:val="outset" w:sz="6" w:space="0" w:color="000000"/>
              <w:bottom w:val="outset" w:sz="6" w:space="0" w:color="000000"/>
              <w:right w:val="outset" w:sz="6" w:space="0" w:color="000000"/>
            </w:tcBorders>
          </w:tcPr>
          <w:p w14:paraId="4BA6625E"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9187B3A" w14:textId="77777777" w:rsidR="00A40A9C" w:rsidRPr="00682F04" w:rsidRDefault="00A40A9C" w:rsidP="00A40A9C">
            <w:pPr>
              <w:pStyle w:val="NormalnyWeb"/>
              <w:spacing w:before="0" w:beforeAutospacing="0" w:after="0" w:line="360" w:lineRule="auto"/>
              <w:jc w:val="both"/>
              <w:rPr>
                <w:rFonts w:asciiTheme="minorHAnsi" w:hAnsiTheme="minorHAnsi" w:cstheme="minorHAnsi"/>
                <w:i/>
                <w:sz w:val="22"/>
                <w:szCs w:val="22"/>
              </w:rPr>
            </w:pPr>
            <w:r w:rsidRPr="00682F04">
              <w:rPr>
                <w:rFonts w:asciiTheme="minorHAnsi" w:hAnsiTheme="minorHAnsi" w:cstheme="minorHAnsi"/>
                <w:bCs/>
                <w:i/>
                <w:iCs/>
                <w:sz w:val="22"/>
                <w:szCs w:val="22"/>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w:t>
            </w:r>
            <w:r w:rsidRPr="00682F04">
              <w:rPr>
                <w:rFonts w:asciiTheme="minorHAnsi" w:hAnsiTheme="minorHAnsi" w:cstheme="minorHAnsi"/>
                <w:bCs/>
                <w:i/>
                <w:iCs/>
                <w:sz w:val="22"/>
                <w:szCs w:val="22"/>
              </w:rPr>
              <w:lastRenderedPageBreak/>
              <w:t>ustaleniu i wypłacie zasiłków dla opiekunów</w:t>
            </w:r>
          </w:p>
        </w:tc>
        <w:tc>
          <w:tcPr>
            <w:tcW w:w="529" w:type="pct"/>
            <w:tcBorders>
              <w:top w:val="outset" w:sz="6" w:space="0" w:color="000000"/>
              <w:left w:val="outset" w:sz="6" w:space="0" w:color="000000"/>
              <w:bottom w:val="outset" w:sz="6" w:space="0" w:color="000000"/>
              <w:right w:val="outset" w:sz="6" w:space="0" w:color="000000"/>
            </w:tcBorders>
          </w:tcPr>
          <w:p w14:paraId="4B3C3A0F" w14:textId="4129F57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lastRenderedPageBreak/>
              <w:t>107.920,00</w:t>
            </w:r>
          </w:p>
        </w:tc>
        <w:tc>
          <w:tcPr>
            <w:tcW w:w="529" w:type="pct"/>
            <w:tcBorders>
              <w:top w:val="outset" w:sz="6" w:space="0" w:color="000000"/>
              <w:left w:val="outset" w:sz="6" w:space="0" w:color="000000"/>
              <w:bottom w:val="outset" w:sz="6" w:space="0" w:color="000000"/>
              <w:right w:val="outset" w:sz="6" w:space="0" w:color="000000"/>
            </w:tcBorders>
          </w:tcPr>
          <w:p w14:paraId="608C310E" w14:textId="01BB2F6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107.646,30</w:t>
            </w:r>
          </w:p>
        </w:tc>
        <w:tc>
          <w:tcPr>
            <w:tcW w:w="423" w:type="pct"/>
            <w:tcBorders>
              <w:top w:val="outset" w:sz="6" w:space="0" w:color="000000"/>
              <w:left w:val="outset" w:sz="6" w:space="0" w:color="000000"/>
              <w:bottom w:val="outset" w:sz="6" w:space="0" w:color="000000"/>
              <w:right w:val="outset" w:sz="6" w:space="0" w:color="000000"/>
            </w:tcBorders>
          </w:tcPr>
          <w:p w14:paraId="7D42DD98" w14:textId="0515387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99,75</w:t>
            </w:r>
          </w:p>
        </w:tc>
        <w:tc>
          <w:tcPr>
            <w:tcW w:w="529" w:type="pct"/>
            <w:tcBorders>
              <w:top w:val="outset" w:sz="6" w:space="0" w:color="000000"/>
              <w:left w:val="outset" w:sz="6" w:space="0" w:color="000000"/>
              <w:bottom w:val="outset" w:sz="6" w:space="0" w:color="000000"/>
              <w:right w:val="outset" w:sz="6" w:space="0" w:color="000000"/>
            </w:tcBorders>
          </w:tcPr>
          <w:p w14:paraId="093C058F" w14:textId="509BC0E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107.920,00</w:t>
            </w:r>
          </w:p>
        </w:tc>
        <w:tc>
          <w:tcPr>
            <w:tcW w:w="530" w:type="pct"/>
            <w:tcBorders>
              <w:top w:val="outset" w:sz="6" w:space="0" w:color="000000"/>
              <w:left w:val="outset" w:sz="6" w:space="0" w:color="000000"/>
              <w:bottom w:val="outset" w:sz="6" w:space="0" w:color="000000"/>
              <w:right w:val="outset" w:sz="6" w:space="0" w:color="000000"/>
            </w:tcBorders>
          </w:tcPr>
          <w:p w14:paraId="5EAE03CF" w14:textId="02444E5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107.646,30</w:t>
            </w:r>
          </w:p>
        </w:tc>
        <w:tc>
          <w:tcPr>
            <w:tcW w:w="529" w:type="pct"/>
            <w:tcBorders>
              <w:top w:val="outset" w:sz="6" w:space="0" w:color="000000"/>
              <w:left w:val="outset" w:sz="6" w:space="0" w:color="000000"/>
              <w:bottom w:val="outset" w:sz="6" w:space="0" w:color="000000"/>
              <w:right w:val="outset" w:sz="6" w:space="0" w:color="000000"/>
            </w:tcBorders>
          </w:tcPr>
          <w:p w14:paraId="54D4F344" w14:textId="629F44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8855418" w14:textId="130952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8240F2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C4424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230124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93A489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BFFD36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05DC44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3F919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9C01CD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A2095DD"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F222D0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D274FE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830EDE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9A2F0D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667A2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67FC7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84DF93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4130</w:t>
            </w:r>
          </w:p>
        </w:tc>
        <w:tc>
          <w:tcPr>
            <w:tcW w:w="749" w:type="pct"/>
            <w:tcBorders>
              <w:top w:val="outset" w:sz="6" w:space="0" w:color="000000"/>
              <w:left w:val="outset" w:sz="6" w:space="0" w:color="000000"/>
              <w:bottom w:val="outset" w:sz="6" w:space="0" w:color="000000"/>
              <w:right w:val="outset" w:sz="6" w:space="0" w:color="000000"/>
            </w:tcBorders>
            <w:hideMark/>
          </w:tcPr>
          <w:p w14:paraId="725F6B0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zdrowotne</w:t>
            </w:r>
          </w:p>
        </w:tc>
        <w:tc>
          <w:tcPr>
            <w:tcW w:w="529" w:type="pct"/>
            <w:tcBorders>
              <w:top w:val="outset" w:sz="6" w:space="0" w:color="000000"/>
              <w:left w:val="outset" w:sz="6" w:space="0" w:color="000000"/>
              <w:bottom w:val="outset" w:sz="6" w:space="0" w:color="000000"/>
              <w:right w:val="outset" w:sz="6" w:space="0" w:color="000000"/>
            </w:tcBorders>
          </w:tcPr>
          <w:p w14:paraId="519AE661" w14:textId="2D1444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107.920,00</w:t>
            </w:r>
          </w:p>
        </w:tc>
        <w:tc>
          <w:tcPr>
            <w:tcW w:w="529" w:type="pct"/>
            <w:tcBorders>
              <w:top w:val="outset" w:sz="6" w:space="0" w:color="000000"/>
              <w:left w:val="outset" w:sz="6" w:space="0" w:color="000000"/>
              <w:bottom w:val="outset" w:sz="6" w:space="0" w:color="000000"/>
              <w:right w:val="outset" w:sz="6" w:space="0" w:color="000000"/>
            </w:tcBorders>
          </w:tcPr>
          <w:p w14:paraId="3E84FF77" w14:textId="666222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107.646,30</w:t>
            </w:r>
          </w:p>
        </w:tc>
        <w:tc>
          <w:tcPr>
            <w:tcW w:w="423" w:type="pct"/>
            <w:tcBorders>
              <w:top w:val="outset" w:sz="6" w:space="0" w:color="000000"/>
              <w:left w:val="outset" w:sz="6" w:space="0" w:color="000000"/>
              <w:bottom w:val="outset" w:sz="6" w:space="0" w:color="000000"/>
              <w:right w:val="outset" w:sz="6" w:space="0" w:color="000000"/>
            </w:tcBorders>
          </w:tcPr>
          <w:p w14:paraId="0F49451C" w14:textId="0908FA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99,75</w:t>
            </w:r>
          </w:p>
        </w:tc>
        <w:tc>
          <w:tcPr>
            <w:tcW w:w="529" w:type="pct"/>
            <w:tcBorders>
              <w:top w:val="outset" w:sz="6" w:space="0" w:color="000000"/>
              <w:left w:val="outset" w:sz="6" w:space="0" w:color="000000"/>
              <w:bottom w:val="outset" w:sz="6" w:space="0" w:color="000000"/>
              <w:right w:val="outset" w:sz="6" w:space="0" w:color="000000"/>
            </w:tcBorders>
          </w:tcPr>
          <w:p w14:paraId="08ED0497" w14:textId="117D183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107.920,00</w:t>
            </w:r>
          </w:p>
        </w:tc>
        <w:tc>
          <w:tcPr>
            <w:tcW w:w="530" w:type="pct"/>
            <w:tcBorders>
              <w:top w:val="outset" w:sz="6" w:space="0" w:color="000000"/>
              <w:left w:val="outset" w:sz="6" w:space="0" w:color="000000"/>
              <w:bottom w:val="outset" w:sz="6" w:space="0" w:color="000000"/>
              <w:right w:val="outset" w:sz="6" w:space="0" w:color="000000"/>
            </w:tcBorders>
          </w:tcPr>
          <w:p w14:paraId="07D5B7ED" w14:textId="07170F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107.646,30</w:t>
            </w:r>
          </w:p>
        </w:tc>
        <w:tc>
          <w:tcPr>
            <w:tcW w:w="529" w:type="pct"/>
            <w:tcBorders>
              <w:top w:val="outset" w:sz="6" w:space="0" w:color="000000"/>
              <w:left w:val="outset" w:sz="6" w:space="0" w:color="000000"/>
              <w:bottom w:val="outset" w:sz="6" w:space="0" w:color="000000"/>
              <w:right w:val="outset" w:sz="6" w:space="0" w:color="000000"/>
            </w:tcBorders>
          </w:tcPr>
          <w:p w14:paraId="2CFDB2E0" w14:textId="67B900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BC4028F" w14:textId="3F4393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B0E4D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AFED14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CAF9B2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E146B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862E95F"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9FA3E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5F85D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39EA0C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8A24E4"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9B626A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BF6B19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20883B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8A56EF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48914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16FB3EF8" w14:textId="7777777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85516</w:t>
            </w:r>
          </w:p>
        </w:tc>
        <w:tc>
          <w:tcPr>
            <w:tcW w:w="221" w:type="pct"/>
            <w:tcBorders>
              <w:top w:val="outset" w:sz="6" w:space="0" w:color="000000"/>
              <w:left w:val="outset" w:sz="6" w:space="0" w:color="000000"/>
              <w:bottom w:val="outset" w:sz="6" w:space="0" w:color="000000"/>
              <w:right w:val="outset" w:sz="6" w:space="0" w:color="000000"/>
            </w:tcBorders>
          </w:tcPr>
          <w:p w14:paraId="3FAB7D92"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30FD1CD6" w14:textId="7777777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System opieki nad dziećmi w wieku do lat 3</w:t>
            </w:r>
          </w:p>
        </w:tc>
        <w:tc>
          <w:tcPr>
            <w:tcW w:w="529" w:type="pct"/>
            <w:tcBorders>
              <w:top w:val="outset" w:sz="6" w:space="0" w:color="000000"/>
              <w:left w:val="outset" w:sz="6" w:space="0" w:color="000000"/>
              <w:bottom w:val="outset" w:sz="6" w:space="0" w:color="000000"/>
              <w:right w:val="outset" w:sz="6" w:space="0" w:color="000000"/>
            </w:tcBorders>
          </w:tcPr>
          <w:p w14:paraId="79480C90" w14:textId="58B3896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379.500,00</w:t>
            </w:r>
          </w:p>
        </w:tc>
        <w:tc>
          <w:tcPr>
            <w:tcW w:w="529" w:type="pct"/>
            <w:tcBorders>
              <w:top w:val="outset" w:sz="6" w:space="0" w:color="000000"/>
              <w:left w:val="outset" w:sz="6" w:space="0" w:color="000000"/>
              <w:bottom w:val="outset" w:sz="6" w:space="0" w:color="000000"/>
              <w:right w:val="outset" w:sz="6" w:space="0" w:color="000000"/>
            </w:tcBorders>
          </w:tcPr>
          <w:p w14:paraId="5C16F3CF" w14:textId="4E34E5B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360.741,53</w:t>
            </w:r>
          </w:p>
        </w:tc>
        <w:tc>
          <w:tcPr>
            <w:tcW w:w="423" w:type="pct"/>
            <w:tcBorders>
              <w:top w:val="outset" w:sz="6" w:space="0" w:color="000000"/>
              <w:left w:val="outset" w:sz="6" w:space="0" w:color="000000"/>
              <w:bottom w:val="outset" w:sz="6" w:space="0" w:color="000000"/>
              <w:right w:val="outset" w:sz="6" w:space="0" w:color="000000"/>
            </w:tcBorders>
          </w:tcPr>
          <w:p w14:paraId="77944402" w14:textId="333E439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95,06</w:t>
            </w:r>
          </w:p>
        </w:tc>
        <w:tc>
          <w:tcPr>
            <w:tcW w:w="529" w:type="pct"/>
            <w:tcBorders>
              <w:top w:val="outset" w:sz="6" w:space="0" w:color="000000"/>
              <w:left w:val="outset" w:sz="6" w:space="0" w:color="000000"/>
              <w:bottom w:val="outset" w:sz="6" w:space="0" w:color="000000"/>
              <w:right w:val="outset" w:sz="6" w:space="0" w:color="000000"/>
            </w:tcBorders>
          </w:tcPr>
          <w:p w14:paraId="0E01EB94" w14:textId="1AB2466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379.500,00</w:t>
            </w:r>
          </w:p>
        </w:tc>
        <w:tc>
          <w:tcPr>
            <w:tcW w:w="530" w:type="pct"/>
            <w:tcBorders>
              <w:top w:val="outset" w:sz="6" w:space="0" w:color="000000"/>
              <w:left w:val="outset" w:sz="6" w:space="0" w:color="000000"/>
              <w:bottom w:val="outset" w:sz="6" w:space="0" w:color="000000"/>
              <w:right w:val="outset" w:sz="6" w:space="0" w:color="000000"/>
            </w:tcBorders>
          </w:tcPr>
          <w:p w14:paraId="7AB74123" w14:textId="4444947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360.741,53</w:t>
            </w:r>
          </w:p>
        </w:tc>
        <w:tc>
          <w:tcPr>
            <w:tcW w:w="529" w:type="pct"/>
            <w:tcBorders>
              <w:top w:val="outset" w:sz="6" w:space="0" w:color="000000"/>
              <w:left w:val="outset" w:sz="6" w:space="0" w:color="000000"/>
              <w:bottom w:val="outset" w:sz="6" w:space="0" w:color="000000"/>
              <w:right w:val="outset" w:sz="6" w:space="0" w:color="000000"/>
            </w:tcBorders>
          </w:tcPr>
          <w:p w14:paraId="634ADAA4" w14:textId="1E8B83E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B2BA64" w14:textId="694F5AB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2DF216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D9F9F8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FB7B9A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65B5EE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A54356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90C14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B54728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1B975F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2EE3F2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8F948C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E6AE2E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5905AA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FF3373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532D1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F4940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1DED85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1D1F0DC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osobowe nie zaliczone do wynagrodzeń </w:t>
            </w:r>
          </w:p>
        </w:tc>
        <w:tc>
          <w:tcPr>
            <w:tcW w:w="529" w:type="pct"/>
            <w:tcBorders>
              <w:top w:val="outset" w:sz="6" w:space="0" w:color="000000"/>
              <w:left w:val="outset" w:sz="6" w:space="0" w:color="000000"/>
              <w:bottom w:val="outset" w:sz="6" w:space="0" w:color="000000"/>
              <w:right w:val="outset" w:sz="6" w:space="0" w:color="000000"/>
            </w:tcBorders>
          </w:tcPr>
          <w:p w14:paraId="4B604DC1" w14:textId="3007D1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1.040,00</w:t>
            </w:r>
          </w:p>
        </w:tc>
        <w:tc>
          <w:tcPr>
            <w:tcW w:w="529" w:type="pct"/>
            <w:tcBorders>
              <w:top w:val="outset" w:sz="6" w:space="0" w:color="000000"/>
              <w:left w:val="outset" w:sz="6" w:space="0" w:color="000000"/>
              <w:bottom w:val="outset" w:sz="6" w:space="0" w:color="000000"/>
              <w:right w:val="outset" w:sz="6" w:space="0" w:color="000000"/>
            </w:tcBorders>
          </w:tcPr>
          <w:p w14:paraId="4893C35F" w14:textId="08B2EF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423" w:type="pct"/>
            <w:tcBorders>
              <w:top w:val="outset" w:sz="6" w:space="0" w:color="000000"/>
              <w:left w:val="outset" w:sz="6" w:space="0" w:color="000000"/>
              <w:bottom w:val="outset" w:sz="6" w:space="0" w:color="000000"/>
              <w:right w:val="outset" w:sz="6" w:space="0" w:color="000000"/>
            </w:tcBorders>
          </w:tcPr>
          <w:p w14:paraId="67BB00AE" w14:textId="19D305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0C160601" w14:textId="15FFB2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1.040,00</w:t>
            </w:r>
          </w:p>
        </w:tc>
        <w:tc>
          <w:tcPr>
            <w:tcW w:w="530" w:type="pct"/>
            <w:tcBorders>
              <w:top w:val="outset" w:sz="6" w:space="0" w:color="000000"/>
              <w:left w:val="outset" w:sz="6" w:space="0" w:color="000000"/>
              <w:bottom w:val="outset" w:sz="6" w:space="0" w:color="000000"/>
              <w:right w:val="outset" w:sz="6" w:space="0" w:color="000000"/>
            </w:tcBorders>
          </w:tcPr>
          <w:p w14:paraId="43F11254" w14:textId="0D7E36E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529" w:type="pct"/>
            <w:tcBorders>
              <w:top w:val="outset" w:sz="6" w:space="0" w:color="000000"/>
              <w:left w:val="outset" w:sz="6" w:space="0" w:color="000000"/>
              <w:bottom w:val="outset" w:sz="6" w:space="0" w:color="000000"/>
              <w:right w:val="outset" w:sz="6" w:space="0" w:color="000000"/>
            </w:tcBorders>
          </w:tcPr>
          <w:p w14:paraId="125902AD" w14:textId="245790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BC8585F" w14:textId="4E5F65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97E24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068460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B52AF5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E1C822D" w14:textId="26AC6A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tcPr>
          <w:p w14:paraId="06BAEAC4" w14:textId="4273F65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4BCD22B1" w14:textId="778DDE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236.000,00</w:t>
            </w:r>
          </w:p>
        </w:tc>
        <w:tc>
          <w:tcPr>
            <w:tcW w:w="529" w:type="pct"/>
            <w:tcBorders>
              <w:top w:val="outset" w:sz="6" w:space="0" w:color="000000"/>
              <w:left w:val="outset" w:sz="6" w:space="0" w:color="000000"/>
              <w:bottom w:val="outset" w:sz="6" w:space="0" w:color="000000"/>
              <w:right w:val="outset" w:sz="6" w:space="0" w:color="000000"/>
            </w:tcBorders>
          </w:tcPr>
          <w:p w14:paraId="17B8B0B4" w14:textId="1B0E10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235.503,11</w:t>
            </w:r>
          </w:p>
        </w:tc>
        <w:tc>
          <w:tcPr>
            <w:tcW w:w="423" w:type="pct"/>
            <w:tcBorders>
              <w:top w:val="outset" w:sz="6" w:space="0" w:color="000000"/>
              <w:left w:val="outset" w:sz="6" w:space="0" w:color="000000"/>
              <w:bottom w:val="outset" w:sz="6" w:space="0" w:color="000000"/>
              <w:right w:val="outset" w:sz="6" w:space="0" w:color="000000"/>
            </w:tcBorders>
          </w:tcPr>
          <w:p w14:paraId="235F990C" w14:textId="1DC0DC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99,79</w:t>
            </w:r>
          </w:p>
        </w:tc>
        <w:tc>
          <w:tcPr>
            <w:tcW w:w="529" w:type="pct"/>
            <w:tcBorders>
              <w:top w:val="outset" w:sz="6" w:space="0" w:color="000000"/>
              <w:left w:val="outset" w:sz="6" w:space="0" w:color="000000"/>
              <w:bottom w:val="outset" w:sz="6" w:space="0" w:color="000000"/>
              <w:right w:val="outset" w:sz="6" w:space="0" w:color="000000"/>
            </w:tcBorders>
          </w:tcPr>
          <w:p w14:paraId="257F28EB" w14:textId="3E0E367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236.000,00</w:t>
            </w:r>
          </w:p>
        </w:tc>
        <w:tc>
          <w:tcPr>
            <w:tcW w:w="530" w:type="pct"/>
            <w:tcBorders>
              <w:top w:val="outset" w:sz="6" w:space="0" w:color="000000"/>
              <w:left w:val="outset" w:sz="6" w:space="0" w:color="000000"/>
              <w:bottom w:val="outset" w:sz="6" w:space="0" w:color="000000"/>
              <w:right w:val="outset" w:sz="6" w:space="0" w:color="000000"/>
            </w:tcBorders>
          </w:tcPr>
          <w:p w14:paraId="1A5184C2" w14:textId="424BF2D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235.503,11</w:t>
            </w:r>
          </w:p>
        </w:tc>
        <w:tc>
          <w:tcPr>
            <w:tcW w:w="529" w:type="pct"/>
            <w:tcBorders>
              <w:top w:val="outset" w:sz="6" w:space="0" w:color="000000"/>
              <w:left w:val="outset" w:sz="6" w:space="0" w:color="000000"/>
              <w:bottom w:val="outset" w:sz="6" w:space="0" w:color="000000"/>
              <w:right w:val="outset" w:sz="6" w:space="0" w:color="000000"/>
            </w:tcBorders>
          </w:tcPr>
          <w:p w14:paraId="445EC198" w14:textId="3CD63E2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235CA20" w14:textId="021ACD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DC31D3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EE240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E908D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5051A51" w14:textId="1C2C21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2FCF52B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3FA526A6" w14:textId="2D9840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16.500,00</w:t>
            </w:r>
          </w:p>
        </w:tc>
        <w:tc>
          <w:tcPr>
            <w:tcW w:w="529" w:type="pct"/>
            <w:tcBorders>
              <w:top w:val="outset" w:sz="6" w:space="0" w:color="000000"/>
              <w:left w:val="outset" w:sz="6" w:space="0" w:color="000000"/>
              <w:bottom w:val="outset" w:sz="6" w:space="0" w:color="000000"/>
              <w:right w:val="outset" w:sz="6" w:space="0" w:color="000000"/>
            </w:tcBorders>
          </w:tcPr>
          <w:p w14:paraId="3DC884EC" w14:textId="511B64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16.247,68</w:t>
            </w:r>
          </w:p>
        </w:tc>
        <w:tc>
          <w:tcPr>
            <w:tcW w:w="423" w:type="pct"/>
            <w:tcBorders>
              <w:top w:val="outset" w:sz="6" w:space="0" w:color="000000"/>
              <w:left w:val="outset" w:sz="6" w:space="0" w:color="000000"/>
              <w:bottom w:val="outset" w:sz="6" w:space="0" w:color="000000"/>
              <w:right w:val="outset" w:sz="6" w:space="0" w:color="000000"/>
            </w:tcBorders>
          </w:tcPr>
          <w:p w14:paraId="50A02AAC" w14:textId="5AF1BC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98,47</w:t>
            </w:r>
          </w:p>
        </w:tc>
        <w:tc>
          <w:tcPr>
            <w:tcW w:w="529" w:type="pct"/>
            <w:tcBorders>
              <w:top w:val="outset" w:sz="6" w:space="0" w:color="000000"/>
              <w:left w:val="outset" w:sz="6" w:space="0" w:color="000000"/>
              <w:bottom w:val="outset" w:sz="6" w:space="0" w:color="000000"/>
              <w:right w:val="outset" w:sz="6" w:space="0" w:color="000000"/>
            </w:tcBorders>
          </w:tcPr>
          <w:p w14:paraId="2B91F9A1" w14:textId="76B098E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16.500,00</w:t>
            </w:r>
          </w:p>
        </w:tc>
        <w:tc>
          <w:tcPr>
            <w:tcW w:w="530" w:type="pct"/>
            <w:tcBorders>
              <w:top w:val="outset" w:sz="6" w:space="0" w:color="000000"/>
              <w:left w:val="outset" w:sz="6" w:space="0" w:color="000000"/>
              <w:bottom w:val="outset" w:sz="6" w:space="0" w:color="000000"/>
              <w:right w:val="outset" w:sz="6" w:space="0" w:color="000000"/>
            </w:tcBorders>
          </w:tcPr>
          <w:p w14:paraId="1A22539B" w14:textId="6FE755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16.247,68</w:t>
            </w:r>
          </w:p>
        </w:tc>
        <w:tc>
          <w:tcPr>
            <w:tcW w:w="529" w:type="pct"/>
            <w:tcBorders>
              <w:top w:val="outset" w:sz="6" w:space="0" w:color="000000"/>
              <w:left w:val="outset" w:sz="6" w:space="0" w:color="000000"/>
              <w:bottom w:val="outset" w:sz="6" w:space="0" w:color="000000"/>
              <w:right w:val="outset" w:sz="6" w:space="0" w:color="000000"/>
            </w:tcBorders>
          </w:tcPr>
          <w:p w14:paraId="31EE2B0A" w14:textId="59460E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8F5EE49" w14:textId="6FA466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41F848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81741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50355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F1ACB95" w14:textId="69075C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3200D478" w14:textId="320EADE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64E3C20E" w14:textId="313023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45.100,00</w:t>
            </w:r>
          </w:p>
        </w:tc>
        <w:tc>
          <w:tcPr>
            <w:tcW w:w="529" w:type="pct"/>
            <w:tcBorders>
              <w:top w:val="outset" w:sz="6" w:space="0" w:color="000000"/>
              <w:left w:val="outset" w:sz="6" w:space="0" w:color="000000"/>
              <w:bottom w:val="outset" w:sz="6" w:space="0" w:color="000000"/>
              <w:right w:val="outset" w:sz="6" w:space="0" w:color="000000"/>
            </w:tcBorders>
          </w:tcPr>
          <w:p w14:paraId="10987159" w14:textId="668257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44.713,81</w:t>
            </w:r>
          </w:p>
        </w:tc>
        <w:tc>
          <w:tcPr>
            <w:tcW w:w="423" w:type="pct"/>
            <w:tcBorders>
              <w:top w:val="outset" w:sz="6" w:space="0" w:color="000000"/>
              <w:left w:val="outset" w:sz="6" w:space="0" w:color="000000"/>
              <w:bottom w:val="outset" w:sz="6" w:space="0" w:color="000000"/>
              <w:right w:val="outset" w:sz="6" w:space="0" w:color="000000"/>
            </w:tcBorders>
          </w:tcPr>
          <w:p w14:paraId="43412A24" w14:textId="2AD9B8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99,14</w:t>
            </w:r>
          </w:p>
        </w:tc>
        <w:tc>
          <w:tcPr>
            <w:tcW w:w="529" w:type="pct"/>
            <w:tcBorders>
              <w:top w:val="outset" w:sz="6" w:space="0" w:color="000000"/>
              <w:left w:val="outset" w:sz="6" w:space="0" w:color="000000"/>
              <w:bottom w:val="outset" w:sz="6" w:space="0" w:color="000000"/>
              <w:right w:val="outset" w:sz="6" w:space="0" w:color="000000"/>
            </w:tcBorders>
          </w:tcPr>
          <w:p w14:paraId="35FA7382" w14:textId="18CD98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45.100,00</w:t>
            </w:r>
          </w:p>
        </w:tc>
        <w:tc>
          <w:tcPr>
            <w:tcW w:w="530" w:type="pct"/>
            <w:tcBorders>
              <w:top w:val="outset" w:sz="6" w:space="0" w:color="000000"/>
              <w:left w:val="outset" w:sz="6" w:space="0" w:color="000000"/>
              <w:bottom w:val="outset" w:sz="6" w:space="0" w:color="000000"/>
              <w:right w:val="outset" w:sz="6" w:space="0" w:color="000000"/>
            </w:tcBorders>
          </w:tcPr>
          <w:p w14:paraId="642E0031" w14:textId="226F70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44.713,81</w:t>
            </w:r>
          </w:p>
        </w:tc>
        <w:tc>
          <w:tcPr>
            <w:tcW w:w="529" w:type="pct"/>
            <w:tcBorders>
              <w:top w:val="outset" w:sz="6" w:space="0" w:color="000000"/>
              <w:left w:val="outset" w:sz="6" w:space="0" w:color="000000"/>
              <w:bottom w:val="outset" w:sz="6" w:space="0" w:color="000000"/>
              <w:right w:val="outset" w:sz="6" w:space="0" w:color="000000"/>
            </w:tcBorders>
          </w:tcPr>
          <w:p w14:paraId="53CA39F5" w14:textId="10EB2A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01E43E6" w14:textId="28BB28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5B77D2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34B147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5DDB0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5A93AD2" w14:textId="3C9288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68424D7F" w14:textId="05A8CE8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52A3FEB7" w14:textId="7518F7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6.200,00</w:t>
            </w:r>
          </w:p>
        </w:tc>
        <w:tc>
          <w:tcPr>
            <w:tcW w:w="529" w:type="pct"/>
            <w:tcBorders>
              <w:top w:val="outset" w:sz="6" w:space="0" w:color="000000"/>
              <w:left w:val="outset" w:sz="6" w:space="0" w:color="000000"/>
              <w:bottom w:val="outset" w:sz="6" w:space="0" w:color="000000"/>
              <w:right w:val="outset" w:sz="6" w:space="0" w:color="000000"/>
            </w:tcBorders>
          </w:tcPr>
          <w:p w14:paraId="786F9CCD" w14:textId="3A0AAD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6.109,88</w:t>
            </w:r>
          </w:p>
        </w:tc>
        <w:tc>
          <w:tcPr>
            <w:tcW w:w="423" w:type="pct"/>
            <w:tcBorders>
              <w:top w:val="outset" w:sz="6" w:space="0" w:color="000000"/>
              <w:left w:val="outset" w:sz="6" w:space="0" w:color="000000"/>
              <w:bottom w:val="outset" w:sz="6" w:space="0" w:color="000000"/>
              <w:right w:val="outset" w:sz="6" w:space="0" w:color="000000"/>
            </w:tcBorders>
          </w:tcPr>
          <w:p w14:paraId="6CDF5B02" w14:textId="54CD86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98,55</w:t>
            </w:r>
          </w:p>
        </w:tc>
        <w:tc>
          <w:tcPr>
            <w:tcW w:w="529" w:type="pct"/>
            <w:tcBorders>
              <w:top w:val="outset" w:sz="6" w:space="0" w:color="000000"/>
              <w:left w:val="outset" w:sz="6" w:space="0" w:color="000000"/>
              <w:bottom w:val="outset" w:sz="6" w:space="0" w:color="000000"/>
              <w:right w:val="outset" w:sz="6" w:space="0" w:color="000000"/>
            </w:tcBorders>
          </w:tcPr>
          <w:p w14:paraId="4FB3435A" w14:textId="282B25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6.200,00</w:t>
            </w:r>
          </w:p>
        </w:tc>
        <w:tc>
          <w:tcPr>
            <w:tcW w:w="530" w:type="pct"/>
            <w:tcBorders>
              <w:top w:val="outset" w:sz="6" w:space="0" w:color="000000"/>
              <w:left w:val="outset" w:sz="6" w:space="0" w:color="000000"/>
              <w:bottom w:val="outset" w:sz="6" w:space="0" w:color="000000"/>
              <w:right w:val="outset" w:sz="6" w:space="0" w:color="000000"/>
            </w:tcBorders>
          </w:tcPr>
          <w:p w14:paraId="2B2BB5A1" w14:textId="1A3A2F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6.109,88</w:t>
            </w:r>
          </w:p>
        </w:tc>
        <w:tc>
          <w:tcPr>
            <w:tcW w:w="529" w:type="pct"/>
            <w:tcBorders>
              <w:top w:val="outset" w:sz="6" w:space="0" w:color="000000"/>
              <w:left w:val="outset" w:sz="6" w:space="0" w:color="000000"/>
              <w:bottom w:val="outset" w:sz="6" w:space="0" w:color="000000"/>
              <w:right w:val="outset" w:sz="6" w:space="0" w:color="000000"/>
            </w:tcBorders>
          </w:tcPr>
          <w:p w14:paraId="46E3A479" w14:textId="2F0F5B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6299EA2" w14:textId="7B3332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BC74C2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C46DA3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52DAD7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463BCD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61514AF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06B4E588" w14:textId="7B8688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16.000,00</w:t>
            </w:r>
          </w:p>
        </w:tc>
        <w:tc>
          <w:tcPr>
            <w:tcW w:w="529" w:type="pct"/>
            <w:tcBorders>
              <w:top w:val="outset" w:sz="6" w:space="0" w:color="000000"/>
              <w:left w:val="outset" w:sz="6" w:space="0" w:color="000000"/>
              <w:bottom w:val="outset" w:sz="6" w:space="0" w:color="000000"/>
              <w:right w:val="outset" w:sz="6" w:space="0" w:color="000000"/>
            </w:tcBorders>
          </w:tcPr>
          <w:p w14:paraId="64D64E0C" w14:textId="4CDE7D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15.548,39</w:t>
            </w:r>
          </w:p>
        </w:tc>
        <w:tc>
          <w:tcPr>
            <w:tcW w:w="423" w:type="pct"/>
            <w:tcBorders>
              <w:top w:val="outset" w:sz="6" w:space="0" w:color="000000"/>
              <w:left w:val="outset" w:sz="6" w:space="0" w:color="000000"/>
              <w:bottom w:val="outset" w:sz="6" w:space="0" w:color="000000"/>
              <w:right w:val="outset" w:sz="6" w:space="0" w:color="000000"/>
            </w:tcBorders>
          </w:tcPr>
          <w:p w14:paraId="0C7D12AE" w14:textId="656378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97,18</w:t>
            </w:r>
          </w:p>
        </w:tc>
        <w:tc>
          <w:tcPr>
            <w:tcW w:w="529" w:type="pct"/>
            <w:tcBorders>
              <w:top w:val="outset" w:sz="6" w:space="0" w:color="000000"/>
              <w:left w:val="outset" w:sz="6" w:space="0" w:color="000000"/>
              <w:bottom w:val="outset" w:sz="6" w:space="0" w:color="000000"/>
              <w:right w:val="outset" w:sz="6" w:space="0" w:color="000000"/>
            </w:tcBorders>
          </w:tcPr>
          <w:p w14:paraId="35425B67" w14:textId="452EEE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16.000,00</w:t>
            </w:r>
          </w:p>
        </w:tc>
        <w:tc>
          <w:tcPr>
            <w:tcW w:w="530" w:type="pct"/>
            <w:tcBorders>
              <w:top w:val="outset" w:sz="6" w:space="0" w:color="000000"/>
              <w:left w:val="outset" w:sz="6" w:space="0" w:color="000000"/>
              <w:bottom w:val="outset" w:sz="6" w:space="0" w:color="000000"/>
              <w:right w:val="outset" w:sz="6" w:space="0" w:color="000000"/>
            </w:tcBorders>
          </w:tcPr>
          <w:p w14:paraId="4DB94F1D" w14:textId="346EC2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15.548,39</w:t>
            </w:r>
          </w:p>
        </w:tc>
        <w:tc>
          <w:tcPr>
            <w:tcW w:w="529" w:type="pct"/>
            <w:tcBorders>
              <w:top w:val="outset" w:sz="6" w:space="0" w:color="000000"/>
              <w:left w:val="outset" w:sz="6" w:space="0" w:color="000000"/>
              <w:bottom w:val="outset" w:sz="6" w:space="0" w:color="000000"/>
              <w:right w:val="outset" w:sz="6" w:space="0" w:color="000000"/>
            </w:tcBorders>
          </w:tcPr>
          <w:p w14:paraId="591CFD6D" w14:textId="7634744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8331C08" w14:textId="555D8F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A76779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E24AA5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FA8389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3905A18" w14:textId="28750B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tcPr>
          <w:p w14:paraId="23DCFEA5" w14:textId="22FB5D12"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7021D50F" w14:textId="5ED918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7.300,00</w:t>
            </w:r>
          </w:p>
        </w:tc>
        <w:tc>
          <w:tcPr>
            <w:tcW w:w="529" w:type="pct"/>
            <w:tcBorders>
              <w:top w:val="outset" w:sz="6" w:space="0" w:color="000000"/>
              <w:left w:val="outset" w:sz="6" w:space="0" w:color="000000"/>
              <w:bottom w:val="outset" w:sz="6" w:space="0" w:color="000000"/>
              <w:right w:val="outset" w:sz="6" w:space="0" w:color="000000"/>
            </w:tcBorders>
          </w:tcPr>
          <w:p w14:paraId="5CF78779" w14:textId="7D8240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3.792,61</w:t>
            </w:r>
          </w:p>
        </w:tc>
        <w:tc>
          <w:tcPr>
            <w:tcW w:w="423" w:type="pct"/>
            <w:tcBorders>
              <w:top w:val="outset" w:sz="6" w:space="0" w:color="000000"/>
              <w:left w:val="outset" w:sz="6" w:space="0" w:color="000000"/>
              <w:bottom w:val="outset" w:sz="6" w:space="0" w:color="000000"/>
              <w:right w:val="outset" w:sz="6" w:space="0" w:color="000000"/>
            </w:tcBorders>
          </w:tcPr>
          <w:p w14:paraId="1F1523DF" w14:textId="333F1C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51,95</w:t>
            </w:r>
          </w:p>
        </w:tc>
        <w:tc>
          <w:tcPr>
            <w:tcW w:w="529" w:type="pct"/>
            <w:tcBorders>
              <w:top w:val="outset" w:sz="6" w:space="0" w:color="000000"/>
              <w:left w:val="outset" w:sz="6" w:space="0" w:color="000000"/>
              <w:bottom w:val="outset" w:sz="6" w:space="0" w:color="000000"/>
              <w:right w:val="outset" w:sz="6" w:space="0" w:color="000000"/>
            </w:tcBorders>
          </w:tcPr>
          <w:p w14:paraId="090DDF9B" w14:textId="1825FD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7.300,00</w:t>
            </w:r>
          </w:p>
        </w:tc>
        <w:tc>
          <w:tcPr>
            <w:tcW w:w="530" w:type="pct"/>
            <w:tcBorders>
              <w:top w:val="outset" w:sz="6" w:space="0" w:color="000000"/>
              <w:left w:val="outset" w:sz="6" w:space="0" w:color="000000"/>
              <w:bottom w:val="outset" w:sz="6" w:space="0" w:color="000000"/>
              <w:right w:val="outset" w:sz="6" w:space="0" w:color="000000"/>
            </w:tcBorders>
          </w:tcPr>
          <w:p w14:paraId="7447FC9F" w14:textId="046CCE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3.792,61</w:t>
            </w:r>
          </w:p>
        </w:tc>
        <w:tc>
          <w:tcPr>
            <w:tcW w:w="529" w:type="pct"/>
            <w:tcBorders>
              <w:top w:val="outset" w:sz="6" w:space="0" w:color="000000"/>
              <w:left w:val="outset" w:sz="6" w:space="0" w:color="000000"/>
              <w:bottom w:val="outset" w:sz="6" w:space="0" w:color="000000"/>
              <w:right w:val="outset" w:sz="6" w:space="0" w:color="000000"/>
            </w:tcBorders>
          </w:tcPr>
          <w:p w14:paraId="08B34C43" w14:textId="015CB4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815A6A" w14:textId="5C8AA9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EE0647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3239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EC9AD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A231B3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0FD8FCC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1267382A" w14:textId="64CBD7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29" w:type="pct"/>
            <w:tcBorders>
              <w:top w:val="outset" w:sz="6" w:space="0" w:color="000000"/>
              <w:left w:val="outset" w:sz="6" w:space="0" w:color="000000"/>
              <w:bottom w:val="outset" w:sz="6" w:space="0" w:color="000000"/>
              <w:right w:val="outset" w:sz="6" w:space="0" w:color="000000"/>
            </w:tcBorders>
          </w:tcPr>
          <w:p w14:paraId="1CE2681F" w14:textId="12392C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w:t>
            </w:r>
          </w:p>
        </w:tc>
        <w:tc>
          <w:tcPr>
            <w:tcW w:w="423" w:type="pct"/>
            <w:tcBorders>
              <w:top w:val="outset" w:sz="6" w:space="0" w:color="000000"/>
              <w:left w:val="outset" w:sz="6" w:space="0" w:color="000000"/>
              <w:bottom w:val="outset" w:sz="6" w:space="0" w:color="000000"/>
              <w:right w:val="outset" w:sz="6" w:space="0" w:color="000000"/>
            </w:tcBorders>
          </w:tcPr>
          <w:p w14:paraId="34C11DF7" w14:textId="7B9C0C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w:t>
            </w:r>
          </w:p>
        </w:tc>
        <w:tc>
          <w:tcPr>
            <w:tcW w:w="529" w:type="pct"/>
            <w:tcBorders>
              <w:top w:val="outset" w:sz="6" w:space="0" w:color="000000"/>
              <w:left w:val="outset" w:sz="6" w:space="0" w:color="000000"/>
              <w:bottom w:val="outset" w:sz="6" w:space="0" w:color="000000"/>
              <w:right w:val="outset" w:sz="6" w:space="0" w:color="000000"/>
            </w:tcBorders>
          </w:tcPr>
          <w:p w14:paraId="6FA7691D" w14:textId="5D4A4D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w:t>
            </w:r>
          </w:p>
        </w:tc>
        <w:tc>
          <w:tcPr>
            <w:tcW w:w="530" w:type="pct"/>
            <w:tcBorders>
              <w:top w:val="outset" w:sz="6" w:space="0" w:color="000000"/>
              <w:left w:val="outset" w:sz="6" w:space="0" w:color="000000"/>
              <w:bottom w:val="outset" w:sz="6" w:space="0" w:color="000000"/>
              <w:right w:val="outset" w:sz="6" w:space="0" w:color="000000"/>
            </w:tcBorders>
          </w:tcPr>
          <w:p w14:paraId="04787C51" w14:textId="0692FD4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w:t>
            </w:r>
          </w:p>
        </w:tc>
        <w:tc>
          <w:tcPr>
            <w:tcW w:w="529" w:type="pct"/>
            <w:tcBorders>
              <w:top w:val="outset" w:sz="6" w:space="0" w:color="000000"/>
              <w:left w:val="outset" w:sz="6" w:space="0" w:color="000000"/>
              <w:bottom w:val="outset" w:sz="6" w:space="0" w:color="000000"/>
              <w:right w:val="outset" w:sz="6" w:space="0" w:color="000000"/>
            </w:tcBorders>
          </w:tcPr>
          <w:p w14:paraId="1D45EFCB" w14:textId="4E892C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F0CF359" w14:textId="7F8FE50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E33E84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17A04F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1E31C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E679CC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77F5FB5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32B94221" w14:textId="7E94F6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529" w:type="pct"/>
            <w:tcBorders>
              <w:top w:val="outset" w:sz="6" w:space="0" w:color="000000"/>
              <w:left w:val="outset" w:sz="6" w:space="0" w:color="000000"/>
              <w:bottom w:val="outset" w:sz="6" w:space="0" w:color="000000"/>
              <w:right w:val="outset" w:sz="6" w:space="0" w:color="000000"/>
            </w:tcBorders>
          </w:tcPr>
          <w:p w14:paraId="082AC4EF" w14:textId="088580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30.062,74</w:t>
            </w:r>
          </w:p>
        </w:tc>
        <w:tc>
          <w:tcPr>
            <w:tcW w:w="423" w:type="pct"/>
            <w:tcBorders>
              <w:top w:val="outset" w:sz="6" w:space="0" w:color="000000"/>
              <w:left w:val="outset" w:sz="6" w:space="0" w:color="000000"/>
              <w:bottom w:val="outset" w:sz="6" w:space="0" w:color="000000"/>
              <w:right w:val="outset" w:sz="6" w:space="0" w:color="000000"/>
            </w:tcBorders>
          </w:tcPr>
          <w:p w14:paraId="6BD1A93D" w14:textId="5D0F1C7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75,16</w:t>
            </w:r>
          </w:p>
        </w:tc>
        <w:tc>
          <w:tcPr>
            <w:tcW w:w="529" w:type="pct"/>
            <w:tcBorders>
              <w:top w:val="outset" w:sz="6" w:space="0" w:color="000000"/>
              <w:left w:val="outset" w:sz="6" w:space="0" w:color="000000"/>
              <w:bottom w:val="outset" w:sz="6" w:space="0" w:color="000000"/>
              <w:right w:val="outset" w:sz="6" w:space="0" w:color="000000"/>
            </w:tcBorders>
          </w:tcPr>
          <w:p w14:paraId="65566DA3" w14:textId="500B6A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40.000,00</w:t>
            </w:r>
          </w:p>
        </w:tc>
        <w:tc>
          <w:tcPr>
            <w:tcW w:w="530" w:type="pct"/>
            <w:tcBorders>
              <w:top w:val="outset" w:sz="6" w:space="0" w:color="000000"/>
              <w:left w:val="outset" w:sz="6" w:space="0" w:color="000000"/>
              <w:bottom w:val="outset" w:sz="6" w:space="0" w:color="000000"/>
              <w:right w:val="outset" w:sz="6" w:space="0" w:color="000000"/>
            </w:tcBorders>
          </w:tcPr>
          <w:p w14:paraId="3FB8F662" w14:textId="60FA00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30.062,74</w:t>
            </w:r>
          </w:p>
        </w:tc>
        <w:tc>
          <w:tcPr>
            <w:tcW w:w="529" w:type="pct"/>
            <w:tcBorders>
              <w:top w:val="outset" w:sz="6" w:space="0" w:color="000000"/>
              <w:left w:val="outset" w:sz="6" w:space="0" w:color="000000"/>
              <w:bottom w:val="outset" w:sz="6" w:space="0" w:color="000000"/>
              <w:right w:val="outset" w:sz="6" w:space="0" w:color="000000"/>
            </w:tcBorders>
          </w:tcPr>
          <w:p w14:paraId="35D0E438" w14:textId="4E537A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9D01149" w14:textId="737CD82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B1D09B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5F3D4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6BE55D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EF0B1EF"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72E715E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26415242" w14:textId="1E1296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29" w:type="pct"/>
            <w:tcBorders>
              <w:top w:val="outset" w:sz="6" w:space="0" w:color="000000"/>
              <w:left w:val="outset" w:sz="6" w:space="0" w:color="000000"/>
              <w:bottom w:val="outset" w:sz="6" w:space="0" w:color="000000"/>
              <w:right w:val="outset" w:sz="6" w:space="0" w:color="000000"/>
            </w:tcBorders>
          </w:tcPr>
          <w:p w14:paraId="32FD7F20" w14:textId="6E4214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516,60</w:t>
            </w:r>
          </w:p>
        </w:tc>
        <w:tc>
          <w:tcPr>
            <w:tcW w:w="423" w:type="pct"/>
            <w:tcBorders>
              <w:top w:val="outset" w:sz="6" w:space="0" w:color="000000"/>
              <w:left w:val="outset" w:sz="6" w:space="0" w:color="000000"/>
              <w:bottom w:val="outset" w:sz="6" w:space="0" w:color="000000"/>
              <w:right w:val="outset" w:sz="6" w:space="0" w:color="000000"/>
            </w:tcBorders>
          </w:tcPr>
          <w:p w14:paraId="4202BD9A" w14:textId="2B471B4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86,10</w:t>
            </w:r>
          </w:p>
        </w:tc>
        <w:tc>
          <w:tcPr>
            <w:tcW w:w="529" w:type="pct"/>
            <w:tcBorders>
              <w:top w:val="outset" w:sz="6" w:space="0" w:color="000000"/>
              <w:left w:val="outset" w:sz="6" w:space="0" w:color="000000"/>
              <w:bottom w:val="outset" w:sz="6" w:space="0" w:color="000000"/>
              <w:right w:val="outset" w:sz="6" w:space="0" w:color="000000"/>
            </w:tcBorders>
          </w:tcPr>
          <w:p w14:paraId="7E3081A7" w14:textId="71E600B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w:t>
            </w:r>
          </w:p>
        </w:tc>
        <w:tc>
          <w:tcPr>
            <w:tcW w:w="530" w:type="pct"/>
            <w:tcBorders>
              <w:top w:val="outset" w:sz="6" w:space="0" w:color="000000"/>
              <w:left w:val="outset" w:sz="6" w:space="0" w:color="000000"/>
              <w:bottom w:val="outset" w:sz="6" w:space="0" w:color="000000"/>
              <w:right w:val="outset" w:sz="6" w:space="0" w:color="000000"/>
            </w:tcBorders>
          </w:tcPr>
          <w:p w14:paraId="25EAD32A" w14:textId="1FB626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516,60</w:t>
            </w:r>
          </w:p>
        </w:tc>
        <w:tc>
          <w:tcPr>
            <w:tcW w:w="529" w:type="pct"/>
            <w:tcBorders>
              <w:top w:val="outset" w:sz="6" w:space="0" w:color="000000"/>
              <w:left w:val="outset" w:sz="6" w:space="0" w:color="000000"/>
              <w:bottom w:val="outset" w:sz="6" w:space="0" w:color="000000"/>
              <w:right w:val="outset" w:sz="6" w:space="0" w:color="000000"/>
            </w:tcBorders>
          </w:tcPr>
          <w:p w14:paraId="3CB3B086" w14:textId="177DFF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487DC58" w14:textId="57B910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B54B3F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0B757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6A6665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8B0169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365F0DD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77A30EC0" w14:textId="20B998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29" w:type="pct"/>
            <w:tcBorders>
              <w:top w:val="outset" w:sz="6" w:space="0" w:color="000000"/>
              <w:left w:val="outset" w:sz="6" w:space="0" w:color="000000"/>
              <w:bottom w:val="outset" w:sz="6" w:space="0" w:color="000000"/>
              <w:right w:val="outset" w:sz="6" w:space="0" w:color="000000"/>
            </w:tcBorders>
          </w:tcPr>
          <w:p w14:paraId="4579E28C" w14:textId="4DC492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324,30</w:t>
            </w:r>
          </w:p>
        </w:tc>
        <w:tc>
          <w:tcPr>
            <w:tcW w:w="423" w:type="pct"/>
            <w:tcBorders>
              <w:top w:val="outset" w:sz="6" w:space="0" w:color="000000"/>
              <w:left w:val="outset" w:sz="6" w:space="0" w:color="000000"/>
              <w:bottom w:val="outset" w:sz="6" w:space="0" w:color="000000"/>
              <w:right w:val="outset" w:sz="6" w:space="0" w:color="000000"/>
            </w:tcBorders>
          </w:tcPr>
          <w:p w14:paraId="6FF4E601" w14:textId="460DCF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64,86</w:t>
            </w:r>
          </w:p>
        </w:tc>
        <w:tc>
          <w:tcPr>
            <w:tcW w:w="529" w:type="pct"/>
            <w:tcBorders>
              <w:top w:val="outset" w:sz="6" w:space="0" w:color="000000"/>
              <w:left w:val="outset" w:sz="6" w:space="0" w:color="000000"/>
              <w:bottom w:val="outset" w:sz="6" w:space="0" w:color="000000"/>
              <w:right w:val="outset" w:sz="6" w:space="0" w:color="000000"/>
            </w:tcBorders>
          </w:tcPr>
          <w:p w14:paraId="2128A9B4" w14:textId="29F780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w:t>
            </w:r>
          </w:p>
        </w:tc>
        <w:tc>
          <w:tcPr>
            <w:tcW w:w="530" w:type="pct"/>
            <w:tcBorders>
              <w:top w:val="outset" w:sz="6" w:space="0" w:color="000000"/>
              <w:left w:val="outset" w:sz="6" w:space="0" w:color="000000"/>
              <w:bottom w:val="outset" w:sz="6" w:space="0" w:color="000000"/>
              <w:right w:val="outset" w:sz="6" w:space="0" w:color="000000"/>
            </w:tcBorders>
          </w:tcPr>
          <w:p w14:paraId="30032340" w14:textId="16FA9F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324,30</w:t>
            </w:r>
          </w:p>
        </w:tc>
        <w:tc>
          <w:tcPr>
            <w:tcW w:w="529" w:type="pct"/>
            <w:tcBorders>
              <w:top w:val="outset" w:sz="6" w:space="0" w:color="000000"/>
              <w:left w:val="outset" w:sz="6" w:space="0" w:color="000000"/>
              <w:bottom w:val="outset" w:sz="6" w:space="0" w:color="000000"/>
              <w:right w:val="outset" w:sz="6" w:space="0" w:color="000000"/>
            </w:tcBorders>
          </w:tcPr>
          <w:p w14:paraId="036C2552" w14:textId="71B560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6E070CF" w14:textId="565362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82D94A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89648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E329D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5C84AC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3FE8DCC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Różne opłaty składki </w:t>
            </w:r>
          </w:p>
        </w:tc>
        <w:tc>
          <w:tcPr>
            <w:tcW w:w="529" w:type="pct"/>
            <w:tcBorders>
              <w:top w:val="outset" w:sz="6" w:space="0" w:color="000000"/>
              <w:left w:val="outset" w:sz="6" w:space="0" w:color="000000"/>
              <w:bottom w:val="outset" w:sz="6" w:space="0" w:color="000000"/>
              <w:right w:val="outset" w:sz="6" w:space="0" w:color="000000"/>
            </w:tcBorders>
          </w:tcPr>
          <w:p w14:paraId="636A9223" w14:textId="071E889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29" w:type="pct"/>
            <w:tcBorders>
              <w:top w:val="outset" w:sz="6" w:space="0" w:color="000000"/>
              <w:left w:val="outset" w:sz="6" w:space="0" w:color="000000"/>
              <w:bottom w:val="outset" w:sz="6" w:space="0" w:color="000000"/>
              <w:right w:val="outset" w:sz="6" w:space="0" w:color="000000"/>
            </w:tcBorders>
          </w:tcPr>
          <w:p w14:paraId="0A752C60" w14:textId="19E32A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517,79</w:t>
            </w:r>
          </w:p>
        </w:tc>
        <w:tc>
          <w:tcPr>
            <w:tcW w:w="423" w:type="pct"/>
            <w:tcBorders>
              <w:top w:val="outset" w:sz="6" w:space="0" w:color="000000"/>
              <w:left w:val="outset" w:sz="6" w:space="0" w:color="000000"/>
              <w:bottom w:val="outset" w:sz="6" w:space="0" w:color="000000"/>
              <w:right w:val="outset" w:sz="6" w:space="0" w:color="000000"/>
            </w:tcBorders>
          </w:tcPr>
          <w:p w14:paraId="4C340251" w14:textId="574B6D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25,89</w:t>
            </w:r>
          </w:p>
        </w:tc>
        <w:tc>
          <w:tcPr>
            <w:tcW w:w="529" w:type="pct"/>
            <w:tcBorders>
              <w:top w:val="outset" w:sz="6" w:space="0" w:color="000000"/>
              <w:left w:val="outset" w:sz="6" w:space="0" w:color="000000"/>
              <w:bottom w:val="outset" w:sz="6" w:space="0" w:color="000000"/>
              <w:right w:val="outset" w:sz="6" w:space="0" w:color="000000"/>
            </w:tcBorders>
          </w:tcPr>
          <w:p w14:paraId="0249B40C" w14:textId="27BCDF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w:t>
            </w:r>
          </w:p>
        </w:tc>
        <w:tc>
          <w:tcPr>
            <w:tcW w:w="530" w:type="pct"/>
            <w:tcBorders>
              <w:top w:val="outset" w:sz="6" w:space="0" w:color="000000"/>
              <w:left w:val="outset" w:sz="6" w:space="0" w:color="000000"/>
              <w:bottom w:val="outset" w:sz="6" w:space="0" w:color="000000"/>
              <w:right w:val="outset" w:sz="6" w:space="0" w:color="000000"/>
            </w:tcBorders>
          </w:tcPr>
          <w:p w14:paraId="608CE2EF" w14:textId="13D800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517,79</w:t>
            </w:r>
          </w:p>
        </w:tc>
        <w:tc>
          <w:tcPr>
            <w:tcW w:w="529" w:type="pct"/>
            <w:tcBorders>
              <w:top w:val="outset" w:sz="6" w:space="0" w:color="000000"/>
              <w:left w:val="outset" w:sz="6" w:space="0" w:color="000000"/>
              <w:bottom w:val="outset" w:sz="6" w:space="0" w:color="000000"/>
              <w:right w:val="outset" w:sz="6" w:space="0" w:color="000000"/>
            </w:tcBorders>
          </w:tcPr>
          <w:p w14:paraId="17EADBF9" w14:textId="57FE2C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8058E37" w14:textId="4CF7F2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1FE1E4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7AC4E6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4915A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6D02C5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1B40DD1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226EA801" w14:textId="77204B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7.160,00</w:t>
            </w:r>
          </w:p>
        </w:tc>
        <w:tc>
          <w:tcPr>
            <w:tcW w:w="529" w:type="pct"/>
            <w:tcBorders>
              <w:top w:val="outset" w:sz="6" w:space="0" w:color="000000"/>
              <w:left w:val="outset" w:sz="6" w:space="0" w:color="000000"/>
              <w:bottom w:val="outset" w:sz="6" w:space="0" w:color="000000"/>
              <w:right w:val="outset" w:sz="6" w:space="0" w:color="000000"/>
            </w:tcBorders>
          </w:tcPr>
          <w:p w14:paraId="0A2FF061" w14:textId="607C02D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7.154,62</w:t>
            </w:r>
          </w:p>
        </w:tc>
        <w:tc>
          <w:tcPr>
            <w:tcW w:w="423" w:type="pct"/>
            <w:tcBorders>
              <w:top w:val="outset" w:sz="6" w:space="0" w:color="000000"/>
              <w:left w:val="outset" w:sz="6" w:space="0" w:color="000000"/>
              <w:bottom w:val="outset" w:sz="6" w:space="0" w:color="000000"/>
              <w:right w:val="outset" w:sz="6" w:space="0" w:color="000000"/>
            </w:tcBorders>
          </w:tcPr>
          <w:p w14:paraId="6C256DB0" w14:textId="4D7450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99,92</w:t>
            </w:r>
          </w:p>
        </w:tc>
        <w:tc>
          <w:tcPr>
            <w:tcW w:w="529" w:type="pct"/>
            <w:tcBorders>
              <w:top w:val="outset" w:sz="6" w:space="0" w:color="000000"/>
              <w:left w:val="outset" w:sz="6" w:space="0" w:color="000000"/>
              <w:bottom w:val="outset" w:sz="6" w:space="0" w:color="000000"/>
              <w:right w:val="outset" w:sz="6" w:space="0" w:color="000000"/>
            </w:tcBorders>
          </w:tcPr>
          <w:p w14:paraId="72EDD878" w14:textId="6089D3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7.160,00</w:t>
            </w:r>
          </w:p>
        </w:tc>
        <w:tc>
          <w:tcPr>
            <w:tcW w:w="530" w:type="pct"/>
            <w:tcBorders>
              <w:top w:val="outset" w:sz="6" w:space="0" w:color="000000"/>
              <w:left w:val="outset" w:sz="6" w:space="0" w:color="000000"/>
              <w:bottom w:val="outset" w:sz="6" w:space="0" w:color="000000"/>
              <w:right w:val="outset" w:sz="6" w:space="0" w:color="000000"/>
            </w:tcBorders>
          </w:tcPr>
          <w:p w14:paraId="29966436" w14:textId="228E07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7.154,62</w:t>
            </w:r>
          </w:p>
        </w:tc>
        <w:tc>
          <w:tcPr>
            <w:tcW w:w="529" w:type="pct"/>
            <w:tcBorders>
              <w:top w:val="outset" w:sz="6" w:space="0" w:color="000000"/>
              <w:left w:val="outset" w:sz="6" w:space="0" w:color="000000"/>
              <w:bottom w:val="outset" w:sz="6" w:space="0" w:color="000000"/>
              <w:right w:val="outset" w:sz="6" w:space="0" w:color="000000"/>
            </w:tcBorders>
          </w:tcPr>
          <w:p w14:paraId="098F45C2" w14:textId="5F0FA9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873EAA8" w14:textId="76F5262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82BF98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DD3FB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EE173B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A2039F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4700</w:t>
            </w:r>
          </w:p>
        </w:tc>
        <w:tc>
          <w:tcPr>
            <w:tcW w:w="749" w:type="pct"/>
            <w:tcBorders>
              <w:top w:val="outset" w:sz="6" w:space="0" w:color="000000"/>
              <w:left w:val="outset" w:sz="6" w:space="0" w:color="000000"/>
              <w:bottom w:val="outset" w:sz="6" w:space="0" w:color="000000"/>
              <w:right w:val="outset" w:sz="6" w:space="0" w:color="000000"/>
            </w:tcBorders>
            <w:hideMark/>
          </w:tcPr>
          <w:p w14:paraId="415BE14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Szkolenia pracowników niebędących członkami korpusu służby cywilnej</w:t>
            </w:r>
          </w:p>
        </w:tc>
        <w:tc>
          <w:tcPr>
            <w:tcW w:w="529" w:type="pct"/>
            <w:tcBorders>
              <w:top w:val="outset" w:sz="6" w:space="0" w:color="000000"/>
              <w:left w:val="outset" w:sz="6" w:space="0" w:color="000000"/>
              <w:bottom w:val="outset" w:sz="6" w:space="0" w:color="000000"/>
              <w:right w:val="outset" w:sz="6" w:space="0" w:color="000000"/>
            </w:tcBorders>
          </w:tcPr>
          <w:p w14:paraId="7CDEAEC4" w14:textId="333D87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w:t>
            </w:r>
          </w:p>
        </w:tc>
        <w:tc>
          <w:tcPr>
            <w:tcW w:w="529" w:type="pct"/>
            <w:tcBorders>
              <w:top w:val="outset" w:sz="6" w:space="0" w:color="000000"/>
              <w:left w:val="outset" w:sz="6" w:space="0" w:color="000000"/>
              <w:bottom w:val="outset" w:sz="6" w:space="0" w:color="000000"/>
              <w:right w:val="outset" w:sz="6" w:space="0" w:color="000000"/>
            </w:tcBorders>
          </w:tcPr>
          <w:p w14:paraId="05E3A212" w14:textId="2732B9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423" w:type="pct"/>
            <w:tcBorders>
              <w:top w:val="outset" w:sz="6" w:space="0" w:color="000000"/>
              <w:left w:val="outset" w:sz="6" w:space="0" w:color="000000"/>
              <w:bottom w:val="outset" w:sz="6" w:space="0" w:color="000000"/>
              <w:right w:val="outset" w:sz="6" w:space="0" w:color="000000"/>
            </w:tcBorders>
          </w:tcPr>
          <w:p w14:paraId="08CD529A" w14:textId="3196E7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12,50</w:t>
            </w:r>
          </w:p>
        </w:tc>
        <w:tc>
          <w:tcPr>
            <w:tcW w:w="529" w:type="pct"/>
            <w:tcBorders>
              <w:top w:val="outset" w:sz="6" w:space="0" w:color="000000"/>
              <w:left w:val="outset" w:sz="6" w:space="0" w:color="000000"/>
              <w:bottom w:val="outset" w:sz="6" w:space="0" w:color="000000"/>
              <w:right w:val="outset" w:sz="6" w:space="0" w:color="000000"/>
            </w:tcBorders>
          </w:tcPr>
          <w:p w14:paraId="47E68B0D" w14:textId="3DD4F2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800,00</w:t>
            </w:r>
          </w:p>
        </w:tc>
        <w:tc>
          <w:tcPr>
            <w:tcW w:w="530" w:type="pct"/>
            <w:tcBorders>
              <w:top w:val="outset" w:sz="6" w:space="0" w:color="000000"/>
              <w:left w:val="outset" w:sz="6" w:space="0" w:color="000000"/>
              <w:bottom w:val="outset" w:sz="6" w:space="0" w:color="000000"/>
              <w:right w:val="outset" w:sz="6" w:space="0" w:color="000000"/>
            </w:tcBorders>
          </w:tcPr>
          <w:p w14:paraId="727158E5" w14:textId="2D710C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16C4DF8" w14:textId="35C5AB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2F7D17A" w14:textId="7B4A13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1C3020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6640EC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797B9E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2C3324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56B939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0A1FF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7906DF"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4095F1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691090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513790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717D41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82F830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48FB49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810177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C617F2E" w14:textId="1DA4CBD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85595</w:t>
            </w:r>
          </w:p>
        </w:tc>
        <w:tc>
          <w:tcPr>
            <w:tcW w:w="221" w:type="pct"/>
            <w:tcBorders>
              <w:top w:val="outset" w:sz="6" w:space="0" w:color="000000"/>
              <w:left w:val="outset" w:sz="6" w:space="0" w:color="000000"/>
              <w:bottom w:val="outset" w:sz="6" w:space="0" w:color="000000"/>
              <w:right w:val="outset" w:sz="6" w:space="0" w:color="000000"/>
            </w:tcBorders>
          </w:tcPr>
          <w:p w14:paraId="4358FC13"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7CB4230" w14:textId="45D31C40"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5BB70ABF" w14:textId="5977B79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7.607,00</w:t>
            </w:r>
          </w:p>
        </w:tc>
        <w:tc>
          <w:tcPr>
            <w:tcW w:w="529" w:type="pct"/>
            <w:tcBorders>
              <w:top w:val="outset" w:sz="6" w:space="0" w:color="000000"/>
              <w:left w:val="outset" w:sz="6" w:space="0" w:color="000000"/>
              <w:bottom w:val="outset" w:sz="6" w:space="0" w:color="000000"/>
              <w:right w:val="outset" w:sz="6" w:space="0" w:color="000000"/>
            </w:tcBorders>
          </w:tcPr>
          <w:p w14:paraId="18241D07" w14:textId="60CC34A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7.607,00</w:t>
            </w:r>
          </w:p>
        </w:tc>
        <w:tc>
          <w:tcPr>
            <w:tcW w:w="423" w:type="pct"/>
            <w:tcBorders>
              <w:top w:val="outset" w:sz="6" w:space="0" w:color="000000"/>
              <w:left w:val="outset" w:sz="6" w:space="0" w:color="000000"/>
              <w:bottom w:val="outset" w:sz="6" w:space="0" w:color="000000"/>
              <w:right w:val="outset" w:sz="6" w:space="0" w:color="000000"/>
            </w:tcBorders>
          </w:tcPr>
          <w:p w14:paraId="3C7A4EA4" w14:textId="150D38C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B27ACCA" w14:textId="64EF2F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7.607,00</w:t>
            </w:r>
          </w:p>
        </w:tc>
        <w:tc>
          <w:tcPr>
            <w:tcW w:w="530" w:type="pct"/>
            <w:tcBorders>
              <w:top w:val="outset" w:sz="6" w:space="0" w:color="000000"/>
              <w:left w:val="outset" w:sz="6" w:space="0" w:color="000000"/>
              <w:bottom w:val="outset" w:sz="6" w:space="0" w:color="000000"/>
              <w:right w:val="outset" w:sz="6" w:space="0" w:color="000000"/>
            </w:tcBorders>
          </w:tcPr>
          <w:p w14:paraId="7C1C9899" w14:textId="470D0C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7.607,00</w:t>
            </w:r>
          </w:p>
        </w:tc>
        <w:tc>
          <w:tcPr>
            <w:tcW w:w="529" w:type="pct"/>
            <w:tcBorders>
              <w:top w:val="outset" w:sz="6" w:space="0" w:color="000000"/>
              <w:left w:val="outset" w:sz="6" w:space="0" w:color="000000"/>
              <w:bottom w:val="outset" w:sz="6" w:space="0" w:color="000000"/>
              <w:right w:val="outset" w:sz="6" w:space="0" w:color="000000"/>
            </w:tcBorders>
          </w:tcPr>
          <w:p w14:paraId="70170FE7" w14:textId="63E37D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FCA0788" w14:textId="2943CA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E8AEF3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36BB4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3BC08D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FACA6E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D8AE02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3C7016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8DAB5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9F37AD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BCF143"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78058A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D6CDA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89D1DB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2B0B93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B68231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1707B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F8EDF27" w14:textId="7E60C6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3290</w:t>
            </w:r>
          </w:p>
        </w:tc>
        <w:tc>
          <w:tcPr>
            <w:tcW w:w="749" w:type="pct"/>
            <w:tcBorders>
              <w:top w:val="outset" w:sz="6" w:space="0" w:color="000000"/>
              <w:left w:val="outset" w:sz="6" w:space="0" w:color="000000"/>
              <w:bottom w:val="outset" w:sz="6" w:space="0" w:color="000000"/>
              <w:right w:val="outset" w:sz="6" w:space="0" w:color="000000"/>
            </w:tcBorders>
          </w:tcPr>
          <w:p w14:paraId="1713AA72" w14:textId="6CCCAC82"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Świadczenia społeczne wypłacane obywatelom Ukrainy przebywającym na terytorium RP</w:t>
            </w:r>
          </w:p>
        </w:tc>
        <w:tc>
          <w:tcPr>
            <w:tcW w:w="529" w:type="pct"/>
            <w:tcBorders>
              <w:top w:val="outset" w:sz="6" w:space="0" w:color="000000"/>
              <w:left w:val="outset" w:sz="6" w:space="0" w:color="000000"/>
              <w:bottom w:val="outset" w:sz="6" w:space="0" w:color="000000"/>
              <w:right w:val="outset" w:sz="6" w:space="0" w:color="000000"/>
            </w:tcBorders>
          </w:tcPr>
          <w:p w14:paraId="687E91A2" w14:textId="466893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529" w:type="pct"/>
            <w:tcBorders>
              <w:top w:val="outset" w:sz="6" w:space="0" w:color="000000"/>
              <w:left w:val="outset" w:sz="6" w:space="0" w:color="000000"/>
              <w:bottom w:val="outset" w:sz="6" w:space="0" w:color="000000"/>
              <w:right w:val="outset" w:sz="6" w:space="0" w:color="000000"/>
            </w:tcBorders>
          </w:tcPr>
          <w:p w14:paraId="5AA5D2DC" w14:textId="5F438A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423" w:type="pct"/>
            <w:tcBorders>
              <w:top w:val="outset" w:sz="6" w:space="0" w:color="000000"/>
              <w:left w:val="outset" w:sz="6" w:space="0" w:color="000000"/>
              <w:bottom w:val="outset" w:sz="6" w:space="0" w:color="000000"/>
              <w:right w:val="outset" w:sz="6" w:space="0" w:color="000000"/>
            </w:tcBorders>
          </w:tcPr>
          <w:p w14:paraId="2697280D" w14:textId="419029E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FE8444E" w14:textId="5A9FC0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530" w:type="pct"/>
            <w:tcBorders>
              <w:top w:val="outset" w:sz="6" w:space="0" w:color="000000"/>
              <w:left w:val="outset" w:sz="6" w:space="0" w:color="000000"/>
              <w:bottom w:val="outset" w:sz="6" w:space="0" w:color="000000"/>
              <w:right w:val="outset" w:sz="6" w:space="0" w:color="000000"/>
            </w:tcBorders>
          </w:tcPr>
          <w:p w14:paraId="5C91260C" w14:textId="3DA1EBA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7.607,00</w:t>
            </w:r>
          </w:p>
        </w:tc>
        <w:tc>
          <w:tcPr>
            <w:tcW w:w="529" w:type="pct"/>
            <w:tcBorders>
              <w:top w:val="outset" w:sz="6" w:space="0" w:color="000000"/>
              <w:left w:val="outset" w:sz="6" w:space="0" w:color="000000"/>
              <w:bottom w:val="outset" w:sz="6" w:space="0" w:color="000000"/>
              <w:right w:val="outset" w:sz="6" w:space="0" w:color="000000"/>
            </w:tcBorders>
          </w:tcPr>
          <w:p w14:paraId="476D7FAA" w14:textId="28C531D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C76669" w14:textId="3014D6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33FBC6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7AA8B0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4A4915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869865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3544EA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459AD8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F63574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11932D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BF297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6A73E4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90E226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E49E0BD"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159A3E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6F2AA9A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900</w:t>
            </w:r>
          </w:p>
        </w:tc>
        <w:tc>
          <w:tcPr>
            <w:tcW w:w="276" w:type="pct"/>
            <w:tcBorders>
              <w:top w:val="outset" w:sz="6" w:space="0" w:color="000000"/>
              <w:left w:val="outset" w:sz="6" w:space="0" w:color="000000"/>
              <w:bottom w:val="outset" w:sz="6" w:space="0" w:color="000000"/>
              <w:right w:val="outset" w:sz="6" w:space="0" w:color="000000"/>
            </w:tcBorders>
          </w:tcPr>
          <w:p w14:paraId="52BC6D5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1BADF6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19190228"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Gospodarka komunalna i ochrona środowiska</w:t>
            </w:r>
          </w:p>
        </w:tc>
        <w:tc>
          <w:tcPr>
            <w:tcW w:w="529" w:type="pct"/>
            <w:tcBorders>
              <w:top w:val="outset" w:sz="6" w:space="0" w:color="000000"/>
              <w:left w:val="outset" w:sz="6" w:space="0" w:color="000000"/>
              <w:bottom w:val="outset" w:sz="6" w:space="0" w:color="000000"/>
              <w:right w:val="outset" w:sz="6" w:space="0" w:color="000000"/>
            </w:tcBorders>
          </w:tcPr>
          <w:p w14:paraId="6F74718D" w14:textId="107D3E1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5.503.648,36</w:t>
            </w:r>
          </w:p>
        </w:tc>
        <w:tc>
          <w:tcPr>
            <w:tcW w:w="529" w:type="pct"/>
            <w:tcBorders>
              <w:top w:val="outset" w:sz="6" w:space="0" w:color="000000"/>
              <w:left w:val="outset" w:sz="6" w:space="0" w:color="000000"/>
              <w:bottom w:val="outset" w:sz="6" w:space="0" w:color="000000"/>
              <w:right w:val="outset" w:sz="6" w:space="0" w:color="000000"/>
            </w:tcBorders>
          </w:tcPr>
          <w:p w14:paraId="613510D4" w14:textId="5391F57B"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4.812.202,41</w:t>
            </w:r>
          </w:p>
        </w:tc>
        <w:tc>
          <w:tcPr>
            <w:tcW w:w="423" w:type="pct"/>
            <w:tcBorders>
              <w:top w:val="outset" w:sz="6" w:space="0" w:color="000000"/>
              <w:left w:val="outset" w:sz="6" w:space="0" w:color="000000"/>
              <w:bottom w:val="outset" w:sz="6" w:space="0" w:color="000000"/>
              <w:right w:val="outset" w:sz="6" w:space="0" w:color="000000"/>
            </w:tcBorders>
          </w:tcPr>
          <w:p w14:paraId="4BD3705A" w14:textId="5406AC48"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87,44</w:t>
            </w:r>
          </w:p>
        </w:tc>
        <w:tc>
          <w:tcPr>
            <w:tcW w:w="529" w:type="pct"/>
            <w:tcBorders>
              <w:top w:val="outset" w:sz="6" w:space="0" w:color="000000"/>
              <w:left w:val="outset" w:sz="6" w:space="0" w:color="000000"/>
              <w:bottom w:val="outset" w:sz="6" w:space="0" w:color="000000"/>
              <w:right w:val="outset" w:sz="6" w:space="0" w:color="000000"/>
            </w:tcBorders>
          </w:tcPr>
          <w:p w14:paraId="098A16A6" w14:textId="3A6D9182"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5.090.718,20</w:t>
            </w:r>
          </w:p>
        </w:tc>
        <w:tc>
          <w:tcPr>
            <w:tcW w:w="530" w:type="pct"/>
            <w:tcBorders>
              <w:top w:val="outset" w:sz="6" w:space="0" w:color="000000"/>
              <w:left w:val="outset" w:sz="6" w:space="0" w:color="000000"/>
              <w:bottom w:val="outset" w:sz="6" w:space="0" w:color="000000"/>
              <w:right w:val="outset" w:sz="6" w:space="0" w:color="000000"/>
            </w:tcBorders>
          </w:tcPr>
          <w:p w14:paraId="11938BA4" w14:textId="67E8791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4.403.994,37</w:t>
            </w:r>
          </w:p>
        </w:tc>
        <w:tc>
          <w:tcPr>
            <w:tcW w:w="529" w:type="pct"/>
            <w:tcBorders>
              <w:top w:val="outset" w:sz="6" w:space="0" w:color="000000"/>
              <w:left w:val="outset" w:sz="6" w:space="0" w:color="000000"/>
              <w:bottom w:val="outset" w:sz="6" w:space="0" w:color="000000"/>
              <w:right w:val="outset" w:sz="6" w:space="0" w:color="000000"/>
            </w:tcBorders>
          </w:tcPr>
          <w:p w14:paraId="6460C1EE" w14:textId="0CD86E9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412.930,16</w:t>
            </w:r>
          </w:p>
        </w:tc>
        <w:tc>
          <w:tcPr>
            <w:tcW w:w="509" w:type="pct"/>
            <w:tcBorders>
              <w:top w:val="outset" w:sz="6" w:space="0" w:color="000000"/>
              <w:left w:val="outset" w:sz="6" w:space="0" w:color="000000"/>
              <w:bottom w:val="outset" w:sz="6" w:space="0" w:color="000000"/>
              <w:right w:val="outset" w:sz="6" w:space="0" w:color="000000"/>
            </w:tcBorders>
          </w:tcPr>
          <w:p w14:paraId="6EFCBFDE" w14:textId="7560CC2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408.208,04</w:t>
            </w:r>
          </w:p>
        </w:tc>
      </w:tr>
      <w:tr w:rsidR="005F46E7" w:rsidRPr="00BC54C9" w14:paraId="3173744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6F0CEE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F3D1CA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680EBC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AE1816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82E96B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E59218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C682E9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3CFCB3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5B4DD7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A022A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85F0C9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243432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ED02F8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3BBFE9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90002</w:t>
            </w:r>
          </w:p>
        </w:tc>
        <w:tc>
          <w:tcPr>
            <w:tcW w:w="221" w:type="pct"/>
            <w:tcBorders>
              <w:top w:val="outset" w:sz="6" w:space="0" w:color="000000"/>
              <w:left w:val="outset" w:sz="6" w:space="0" w:color="000000"/>
              <w:bottom w:val="outset" w:sz="6" w:space="0" w:color="000000"/>
              <w:right w:val="outset" w:sz="6" w:space="0" w:color="000000"/>
            </w:tcBorders>
          </w:tcPr>
          <w:p w14:paraId="0E23020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011CDA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Gospodarka odpadami komunalnymi</w:t>
            </w:r>
          </w:p>
        </w:tc>
        <w:tc>
          <w:tcPr>
            <w:tcW w:w="529" w:type="pct"/>
            <w:tcBorders>
              <w:top w:val="outset" w:sz="6" w:space="0" w:color="000000"/>
              <w:left w:val="outset" w:sz="6" w:space="0" w:color="000000"/>
              <w:bottom w:val="outset" w:sz="6" w:space="0" w:color="000000"/>
              <w:right w:val="outset" w:sz="6" w:space="0" w:color="000000"/>
            </w:tcBorders>
          </w:tcPr>
          <w:p w14:paraId="760AD328" w14:textId="0D37DB4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1.270.644,00</w:t>
            </w:r>
          </w:p>
        </w:tc>
        <w:tc>
          <w:tcPr>
            <w:tcW w:w="529" w:type="pct"/>
            <w:tcBorders>
              <w:top w:val="outset" w:sz="6" w:space="0" w:color="000000"/>
              <w:left w:val="outset" w:sz="6" w:space="0" w:color="000000"/>
              <w:bottom w:val="outset" w:sz="6" w:space="0" w:color="000000"/>
              <w:right w:val="outset" w:sz="6" w:space="0" w:color="000000"/>
            </w:tcBorders>
          </w:tcPr>
          <w:p w14:paraId="1853A9EF" w14:textId="1E2CF58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1.174.110,83</w:t>
            </w:r>
          </w:p>
        </w:tc>
        <w:tc>
          <w:tcPr>
            <w:tcW w:w="423" w:type="pct"/>
            <w:tcBorders>
              <w:top w:val="outset" w:sz="6" w:space="0" w:color="000000"/>
              <w:left w:val="outset" w:sz="6" w:space="0" w:color="000000"/>
              <w:bottom w:val="outset" w:sz="6" w:space="0" w:color="000000"/>
              <w:right w:val="outset" w:sz="6" w:space="0" w:color="000000"/>
            </w:tcBorders>
          </w:tcPr>
          <w:p w14:paraId="5CAAE7CD" w14:textId="4A26537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92,40</w:t>
            </w:r>
          </w:p>
        </w:tc>
        <w:tc>
          <w:tcPr>
            <w:tcW w:w="529" w:type="pct"/>
            <w:tcBorders>
              <w:top w:val="outset" w:sz="6" w:space="0" w:color="000000"/>
              <w:left w:val="outset" w:sz="6" w:space="0" w:color="000000"/>
              <w:bottom w:val="outset" w:sz="6" w:space="0" w:color="000000"/>
              <w:right w:val="outset" w:sz="6" w:space="0" w:color="000000"/>
            </w:tcBorders>
          </w:tcPr>
          <w:p w14:paraId="238B833C" w14:textId="5ABCC04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1.270.644,00</w:t>
            </w:r>
          </w:p>
        </w:tc>
        <w:tc>
          <w:tcPr>
            <w:tcW w:w="530" w:type="pct"/>
            <w:tcBorders>
              <w:top w:val="outset" w:sz="6" w:space="0" w:color="000000"/>
              <w:left w:val="outset" w:sz="6" w:space="0" w:color="000000"/>
              <w:bottom w:val="outset" w:sz="6" w:space="0" w:color="000000"/>
              <w:right w:val="outset" w:sz="6" w:space="0" w:color="000000"/>
            </w:tcBorders>
          </w:tcPr>
          <w:p w14:paraId="3A364D85" w14:textId="16288B9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1.174.110,83</w:t>
            </w:r>
          </w:p>
        </w:tc>
        <w:tc>
          <w:tcPr>
            <w:tcW w:w="529" w:type="pct"/>
            <w:tcBorders>
              <w:top w:val="outset" w:sz="6" w:space="0" w:color="000000"/>
              <w:left w:val="outset" w:sz="6" w:space="0" w:color="000000"/>
              <w:bottom w:val="outset" w:sz="6" w:space="0" w:color="000000"/>
              <w:right w:val="outset" w:sz="6" w:space="0" w:color="000000"/>
            </w:tcBorders>
          </w:tcPr>
          <w:p w14:paraId="5048AE0C" w14:textId="2A6844A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F49EE2F" w14:textId="7D1D794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48E1F10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9745DA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03A914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1E381E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FFAFDC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E61E7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92AD7E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BA88BC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06741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EA024F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0B701AE"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7C843E8"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889627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EE75F0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D36253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13F020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393EA0B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2A846DA" w14:textId="5E7A98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122.424,00</w:t>
            </w:r>
          </w:p>
        </w:tc>
        <w:tc>
          <w:tcPr>
            <w:tcW w:w="529" w:type="pct"/>
            <w:tcBorders>
              <w:top w:val="outset" w:sz="6" w:space="0" w:color="000000"/>
              <w:left w:val="outset" w:sz="6" w:space="0" w:color="000000"/>
              <w:bottom w:val="outset" w:sz="6" w:space="0" w:color="000000"/>
              <w:right w:val="outset" w:sz="6" w:space="0" w:color="000000"/>
            </w:tcBorders>
          </w:tcPr>
          <w:p w14:paraId="7CB2DFC6" w14:textId="02AB56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104.779,99</w:t>
            </w:r>
          </w:p>
        </w:tc>
        <w:tc>
          <w:tcPr>
            <w:tcW w:w="423" w:type="pct"/>
            <w:tcBorders>
              <w:top w:val="outset" w:sz="6" w:space="0" w:color="000000"/>
              <w:left w:val="outset" w:sz="6" w:space="0" w:color="000000"/>
              <w:bottom w:val="outset" w:sz="6" w:space="0" w:color="000000"/>
              <w:right w:val="outset" w:sz="6" w:space="0" w:color="000000"/>
            </w:tcBorders>
          </w:tcPr>
          <w:p w14:paraId="753FB32D" w14:textId="468548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85,59</w:t>
            </w:r>
          </w:p>
        </w:tc>
        <w:tc>
          <w:tcPr>
            <w:tcW w:w="529" w:type="pct"/>
            <w:tcBorders>
              <w:top w:val="outset" w:sz="6" w:space="0" w:color="000000"/>
              <w:left w:val="outset" w:sz="6" w:space="0" w:color="000000"/>
              <w:bottom w:val="outset" w:sz="6" w:space="0" w:color="000000"/>
              <w:right w:val="outset" w:sz="6" w:space="0" w:color="000000"/>
            </w:tcBorders>
          </w:tcPr>
          <w:p w14:paraId="27C9B61E" w14:textId="2C8074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122.424,00</w:t>
            </w:r>
          </w:p>
        </w:tc>
        <w:tc>
          <w:tcPr>
            <w:tcW w:w="530" w:type="pct"/>
            <w:tcBorders>
              <w:top w:val="outset" w:sz="6" w:space="0" w:color="000000"/>
              <w:left w:val="outset" w:sz="6" w:space="0" w:color="000000"/>
              <w:bottom w:val="outset" w:sz="6" w:space="0" w:color="000000"/>
              <w:right w:val="outset" w:sz="6" w:space="0" w:color="000000"/>
            </w:tcBorders>
          </w:tcPr>
          <w:p w14:paraId="005C5E9D" w14:textId="570DBE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104.779,99</w:t>
            </w:r>
          </w:p>
        </w:tc>
        <w:tc>
          <w:tcPr>
            <w:tcW w:w="529" w:type="pct"/>
            <w:tcBorders>
              <w:top w:val="outset" w:sz="6" w:space="0" w:color="000000"/>
              <w:left w:val="outset" w:sz="6" w:space="0" w:color="000000"/>
              <w:bottom w:val="outset" w:sz="6" w:space="0" w:color="000000"/>
              <w:right w:val="outset" w:sz="6" w:space="0" w:color="000000"/>
            </w:tcBorders>
          </w:tcPr>
          <w:p w14:paraId="72A66BF9" w14:textId="6EC279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5891F79" w14:textId="35C596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06D565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932C4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E173AD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C3A5FF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26816B1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4DF626B3" w14:textId="2F53B9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7.762,00</w:t>
            </w:r>
          </w:p>
        </w:tc>
        <w:tc>
          <w:tcPr>
            <w:tcW w:w="529" w:type="pct"/>
            <w:tcBorders>
              <w:top w:val="outset" w:sz="6" w:space="0" w:color="000000"/>
              <w:left w:val="outset" w:sz="6" w:space="0" w:color="000000"/>
              <w:bottom w:val="outset" w:sz="6" w:space="0" w:color="000000"/>
              <w:right w:val="outset" w:sz="6" w:space="0" w:color="000000"/>
            </w:tcBorders>
          </w:tcPr>
          <w:p w14:paraId="77377698" w14:textId="1C29F0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7.761,31</w:t>
            </w:r>
          </w:p>
        </w:tc>
        <w:tc>
          <w:tcPr>
            <w:tcW w:w="423" w:type="pct"/>
            <w:tcBorders>
              <w:top w:val="outset" w:sz="6" w:space="0" w:color="000000"/>
              <w:left w:val="outset" w:sz="6" w:space="0" w:color="000000"/>
              <w:bottom w:val="outset" w:sz="6" w:space="0" w:color="000000"/>
              <w:right w:val="outset" w:sz="6" w:space="0" w:color="000000"/>
            </w:tcBorders>
          </w:tcPr>
          <w:p w14:paraId="25CD8FB2" w14:textId="731389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5A0E577C" w14:textId="455F9D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7.762,00</w:t>
            </w:r>
          </w:p>
        </w:tc>
        <w:tc>
          <w:tcPr>
            <w:tcW w:w="530" w:type="pct"/>
            <w:tcBorders>
              <w:top w:val="outset" w:sz="6" w:space="0" w:color="000000"/>
              <w:left w:val="outset" w:sz="6" w:space="0" w:color="000000"/>
              <w:bottom w:val="outset" w:sz="6" w:space="0" w:color="000000"/>
              <w:right w:val="outset" w:sz="6" w:space="0" w:color="000000"/>
            </w:tcBorders>
          </w:tcPr>
          <w:p w14:paraId="733F163F" w14:textId="003CE9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7.761,31</w:t>
            </w:r>
          </w:p>
        </w:tc>
        <w:tc>
          <w:tcPr>
            <w:tcW w:w="529" w:type="pct"/>
            <w:tcBorders>
              <w:top w:val="outset" w:sz="6" w:space="0" w:color="000000"/>
              <w:left w:val="outset" w:sz="6" w:space="0" w:color="000000"/>
              <w:bottom w:val="outset" w:sz="6" w:space="0" w:color="000000"/>
              <w:right w:val="outset" w:sz="6" w:space="0" w:color="000000"/>
            </w:tcBorders>
          </w:tcPr>
          <w:p w14:paraId="564565CC" w14:textId="782733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F5F2724" w14:textId="12EF7F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03EAF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96EFC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27A3FE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6F3204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w:t>
            </w:r>
          </w:p>
        </w:tc>
        <w:tc>
          <w:tcPr>
            <w:tcW w:w="749" w:type="pct"/>
            <w:tcBorders>
              <w:top w:val="outset" w:sz="6" w:space="0" w:color="000000"/>
              <w:left w:val="outset" w:sz="6" w:space="0" w:color="000000"/>
              <w:bottom w:val="outset" w:sz="6" w:space="0" w:color="000000"/>
              <w:right w:val="outset" w:sz="6" w:space="0" w:color="000000"/>
            </w:tcBorders>
            <w:hideMark/>
          </w:tcPr>
          <w:p w14:paraId="3829C13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agencyjno-prowizyjne</w:t>
            </w:r>
          </w:p>
        </w:tc>
        <w:tc>
          <w:tcPr>
            <w:tcW w:w="529" w:type="pct"/>
            <w:tcBorders>
              <w:top w:val="outset" w:sz="6" w:space="0" w:color="000000"/>
              <w:left w:val="outset" w:sz="6" w:space="0" w:color="000000"/>
              <w:bottom w:val="outset" w:sz="6" w:space="0" w:color="000000"/>
              <w:right w:val="outset" w:sz="6" w:space="0" w:color="000000"/>
            </w:tcBorders>
          </w:tcPr>
          <w:p w14:paraId="34E760FC" w14:textId="6B6ED4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29" w:type="pct"/>
            <w:tcBorders>
              <w:top w:val="outset" w:sz="6" w:space="0" w:color="000000"/>
              <w:left w:val="outset" w:sz="6" w:space="0" w:color="000000"/>
              <w:bottom w:val="outset" w:sz="6" w:space="0" w:color="000000"/>
              <w:right w:val="outset" w:sz="6" w:space="0" w:color="000000"/>
            </w:tcBorders>
          </w:tcPr>
          <w:p w14:paraId="2B8067E2" w14:textId="5EF1F0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15.593,00</w:t>
            </w:r>
          </w:p>
        </w:tc>
        <w:tc>
          <w:tcPr>
            <w:tcW w:w="423" w:type="pct"/>
            <w:tcBorders>
              <w:top w:val="outset" w:sz="6" w:space="0" w:color="000000"/>
              <w:left w:val="outset" w:sz="6" w:space="0" w:color="000000"/>
              <w:bottom w:val="outset" w:sz="6" w:space="0" w:color="000000"/>
              <w:right w:val="outset" w:sz="6" w:space="0" w:color="000000"/>
            </w:tcBorders>
          </w:tcPr>
          <w:p w14:paraId="781E15C0" w14:textId="2C88AA4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91,72</w:t>
            </w:r>
          </w:p>
        </w:tc>
        <w:tc>
          <w:tcPr>
            <w:tcW w:w="529" w:type="pct"/>
            <w:tcBorders>
              <w:top w:val="outset" w:sz="6" w:space="0" w:color="000000"/>
              <w:left w:val="outset" w:sz="6" w:space="0" w:color="000000"/>
              <w:bottom w:val="outset" w:sz="6" w:space="0" w:color="000000"/>
              <w:right w:val="outset" w:sz="6" w:space="0" w:color="000000"/>
            </w:tcBorders>
          </w:tcPr>
          <w:p w14:paraId="35355FFC" w14:textId="3BCC02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17.000,00</w:t>
            </w:r>
          </w:p>
        </w:tc>
        <w:tc>
          <w:tcPr>
            <w:tcW w:w="530" w:type="pct"/>
            <w:tcBorders>
              <w:top w:val="outset" w:sz="6" w:space="0" w:color="000000"/>
              <w:left w:val="outset" w:sz="6" w:space="0" w:color="000000"/>
              <w:bottom w:val="outset" w:sz="6" w:space="0" w:color="000000"/>
              <w:right w:val="outset" w:sz="6" w:space="0" w:color="000000"/>
            </w:tcBorders>
          </w:tcPr>
          <w:p w14:paraId="5BB01C7D" w14:textId="1C803E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15.593,00</w:t>
            </w:r>
          </w:p>
        </w:tc>
        <w:tc>
          <w:tcPr>
            <w:tcW w:w="529" w:type="pct"/>
            <w:tcBorders>
              <w:top w:val="outset" w:sz="6" w:space="0" w:color="000000"/>
              <w:left w:val="outset" w:sz="6" w:space="0" w:color="000000"/>
              <w:bottom w:val="outset" w:sz="6" w:space="0" w:color="000000"/>
              <w:right w:val="outset" w:sz="6" w:space="0" w:color="000000"/>
            </w:tcBorders>
          </w:tcPr>
          <w:p w14:paraId="0E41CE5D" w14:textId="090209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D968F4B" w14:textId="2E319F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0DE174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55AD55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8B70D8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18E99E1" w14:textId="77777777" w:rsidR="00A40A9C" w:rsidRPr="00682F04" w:rsidRDefault="00A40A9C" w:rsidP="00A40A9C">
            <w:pPr>
              <w:pStyle w:val="NormalnyWeb"/>
              <w:spacing w:line="180" w:lineRule="atLeast"/>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06B24288" w14:textId="77777777" w:rsidR="00A40A9C" w:rsidRPr="00682F04" w:rsidRDefault="00A40A9C" w:rsidP="00A40A9C">
            <w:pPr>
              <w:pStyle w:val="NormalnyWeb"/>
              <w:spacing w:line="180" w:lineRule="atLeast"/>
              <w:rPr>
                <w:rFonts w:asciiTheme="minorHAnsi" w:hAnsiTheme="minorHAnsi" w:cstheme="minorHAnsi"/>
                <w:sz w:val="22"/>
                <w:szCs w:val="22"/>
              </w:rPr>
            </w:pPr>
            <w:r w:rsidRPr="00682F04">
              <w:rPr>
                <w:rFonts w:asciiTheme="minorHAnsi" w:hAnsiTheme="minorHAnsi" w:cstheme="minorHAnsi"/>
                <w:sz w:val="22"/>
                <w:szCs w:val="22"/>
              </w:rPr>
              <w:t>Składki na ubezpieczenia społeczne</w:t>
            </w:r>
          </w:p>
        </w:tc>
        <w:tc>
          <w:tcPr>
            <w:tcW w:w="529" w:type="pct"/>
            <w:tcBorders>
              <w:top w:val="outset" w:sz="6" w:space="0" w:color="000000"/>
              <w:left w:val="outset" w:sz="6" w:space="0" w:color="000000"/>
              <w:bottom w:val="outset" w:sz="6" w:space="0" w:color="000000"/>
              <w:right w:val="outset" w:sz="6" w:space="0" w:color="000000"/>
            </w:tcBorders>
          </w:tcPr>
          <w:p w14:paraId="7FAEFD32" w14:textId="0D79D3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24.100,00</w:t>
            </w:r>
          </w:p>
        </w:tc>
        <w:tc>
          <w:tcPr>
            <w:tcW w:w="529" w:type="pct"/>
            <w:tcBorders>
              <w:top w:val="outset" w:sz="6" w:space="0" w:color="000000"/>
              <w:left w:val="outset" w:sz="6" w:space="0" w:color="000000"/>
              <w:bottom w:val="outset" w:sz="6" w:space="0" w:color="000000"/>
              <w:right w:val="outset" w:sz="6" w:space="0" w:color="000000"/>
            </w:tcBorders>
          </w:tcPr>
          <w:p w14:paraId="7734644B" w14:textId="08261B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19.242,48</w:t>
            </w:r>
          </w:p>
        </w:tc>
        <w:tc>
          <w:tcPr>
            <w:tcW w:w="423" w:type="pct"/>
            <w:tcBorders>
              <w:top w:val="outset" w:sz="6" w:space="0" w:color="000000"/>
              <w:left w:val="outset" w:sz="6" w:space="0" w:color="000000"/>
              <w:bottom w:val="outset" w:sz="6" w:space="0" w:color="000000"/>
              <w:right w:val="outset" w:sz="6" w:space="0" w:color="000000"/>
            </w:tcBorders>
          </w:tcPr>
          <w:p w14:paraId="2FF87846" w14:textId="2F4FC4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79,84</w:t>
            </w:r>
          </w:p>
        </w:tc>
        <w:tc>
          <w:tcPr>
            <w:tcW w:w="529" w:type="pct"/>
            <w:tcBorders>
              <w:top w:val="outset" w:sz="6" w:space="0" w:color="000000"/>
              <w:left w:val="outset" w:sz="6" w:space="0" w:color="000000"/>
              <w:bottom w:val="outset" w:sz="6" w:space="0" w:color="000000"/>
              <w:right w:val="outset" w:sz="6" w:space="0" w:color="000000"/>
            </w:tcBorders>
          </w:tcPr>
          <w:p w14:paraId="6A2AE5FA" w14:textId="7EDA56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24.100,00</w:t>
            </w:r>
          </w:p>
        </w:tc>
        <w:tc>
          <w:tcPr>
            <w:tcW w:w="530" w:type="pct"/>
            <w:tcBorders>
              <w:top w:val="outset" w:sz="6" w:space="0" w:color="000000"/>
              <w:left w:val="outset" w:sz="6" w:space="0" w:color="000000"/>
              <w:bottom w:val="outset" w:sz="6" w:space="0" w:color="000000"/>
              <w:right w:val="outset" w:sz="6" w:space="0" w:color="000000"/>
            </w:tcBorders>
          </w:tcPr>
          <w:p w14:paraId="0AC58BC7" w14:textId="19404E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19.242,48</w:t>
            </w:r>
          </w:p>
        </w:tc>
        <w:tc>
          <w:tcPr>
            <w:tcW w:w="529" w:type="pct"/>
            <w:tcBorders>
              <w:top w:val="outset" w:sz="6" w:space="0" w:color="000000"/>
              <w:left w:val="outset" w:sz="6" w:space="0" w:color="000000"/>
              <w:bottom w:val="outset" w:sz="6" w:space="0" w:color="000000"/>
              <w:right w:val="outset" w:sz="6" w:space="0" w:color="000000"/>
            </w:tcBorders>
          </w:tcPr>
          <w:p w14:paraId="5790109B" w14:textId="40CB59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CD9F6CE" w14:textId="543D22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4E8183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32FBB7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93862D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334569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29EB27E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3D66166B" w14:textId="71DAC8A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2.200,00</w:t>
            </w:r>
          </w:p>
        </w:tc>
        <w:tc>
          <w:tcPr>
            <w:tcW w:w="529" w:type="pct"/>
            <w:tcBorders>
              <w:top w:val="outset" w:sz="6" w:space="0" w:color="000000"/>
              <w:left w:val="outset" w:sz="6" w:space="0" w:color="000000"/>
              <w:bottom w:val="outset" w:sz="6" w:space="0" w:color="000000"/>
              <w:right w:val="outset" w:sz="6" w:space="0" w:color="000000"/>
            </w:tcBorders>
          </w:tcPr>
          <w:p w14:paraId="1076D061" w14:textId="1846D7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2.084,41</w:t>
            </w:r>
          </w:p>
        </w:tc>
        <w:tc>
          <w:tcPr>
            <w:tcW w:w="423" w:type="pct"/>
            <w:tcBorders>
              <w:top w:val="outset" w:sz="6" w:space="0" w:color="000000"/>
              <w:left w:val="outset" w:sz="6" w:space="0" w:color="000000"/>
              <w:bottom w:val="outset" w:sz="6" w:space="0" w:color="000000"/>
              <w:right w:val="outset" w:sz="6" w:space="0" w:color="000000"/>
            </w:tcBorders>
          </w:tcPr>
          <w:p w14:paraId="3924D3FC" w14:textId="5AC33B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94,75</w:t>
            </w:r>
          </w:p>
        </w:tc>
        <w:tc>
          <w:tcPr>
            <w:tcW w:w="529" w:type="pct"/>
            <w:tcBorders>
              <w:top w:val="outset" w:sz="6" w:space="0" w:color="000000"/>
              <w:left w:val="outset" w:sz="6" w:space="0" w:color="000000"/>
              <w:bottom w:val="outset" w:sz="6" w:space="0" w:color="000000"/>
              <w:right w:val="outset" w:sz="6" w:space="0" w:color="000000"/>
            </w:tcBorders>
          </w:tcPr>
          <w:p w14:paraId="54E52D9B" w14:textId="531D3E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2.200,00</w:t>
            </w:r>
          </w:p>
        </w:tc>
        <w:tc>
          <w:tcPr>
            <w:tcW w:w="530" w:type="pct"/>
            <w:tcBorders>
              <w:top w:val="outset" w:sz="6" w:space="0" w:color="000000"/>
              <w:left w:val="outset" w:sz="6" w:space="0" w:color="000000"/>
              <w:bottom w:val="outset" w:sz="6" w:space="0" w:color="000000"/>
              <w:right w:val="outset" w:sz="6" w:space="0" w:color="000000"/>
            </w:tcBorders>
          </w:tcPr>
          <w:p w14:paraId="771382F3" w14:textId="23EB48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2.084,41</w:t>
            </w:r>
          </w:p>
        </w:tc>
        <w:tc>
          <w:tcPr>
            <w:tcW w:w="529" w:type="pct"/>
            <w:tcBorders>
              <w:top w:val="outset" w:sz="6" w:space="0" w:color="000000"/>
              <w:left w:val="outset" w:sz="6" w:space="0" w:color="000000"/>
              <w:bottom w:val="outset" w:sz="6" w:space="0" w:color="000000"/>
              <w:right w:val="outset" w:sz="6" w:space="0" w:color="000000"/>
            </w:tcBorders>
          </w:tcPr>
          <w:p w14:paraId="429396D8" w14:textId="484E9B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30EABF8" w14:textId="0ABD5D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30ADB3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F8C644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7EF3E6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39A3A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5E47F3E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09654555" w14:textId="4A4BA6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24.444,00</w:t>
            </w:r>
          </w:p>
        </w:tc>
        <w:tc>
          <w:tcPr>
            <w:tcW w:w="529" w:type="pct"/>
            <w:tcBorders>
              <w:top w:val="outset" w:sz="6" w:space="0" w:color="000000"/>
              <w:left w:val="outset" w:sz="6" w:space="0" w:color="000000"/>
              <w:bottom w:val="outset" w:sz="6" w:space="0" w:color="000000"/>
              <w:right w:val="outset" w:sz="6" w:space="0" w:color="000000"/>
            </w:tcBorders>
          </w:tcPr>
          <w:p w14:paraId="0D2181E2" w14:textId="706738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18.366,47</w:t>
            </w:r>
          </w:p>
        </w:tc>
        <w:tc>
          <w:tcPr>
            <w:tcW w:w="423" w:type="pct"/>
            <w:tcBorders>
              <w:top w:val="outset" w:sz="6" w:space="0" w:color="000000"/>
              <w:left w:val="outset" w:sz="6" w:space="0" w:color="000000"/>
              <w:bottom w:val="outset" w:sz="6" w:space="0" w:color="000000"/>
              <w:right w:val="outset" w:sz="6" w:space="0" w:color="000000"/>
            </w:tcBorders>
          </w:tcPr>
          <w:p w14:paraId="598070D3" w14:textId="65D28D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75,14</w:t>
            </w:r>
          </w:p>
        </w:tc>
        <w:tc>
          <w:tcPr>
            <w:tcW w:w="529" w:type="pct"/>
            <w:tcBorders>
              <w:top w:val="outset" w:sz="6" w:space="0" w:color="000000"/>
              <w:left w:val="outset" w:sz="6" w:space="0" w:color="000000"/>
              <w:bottom w:val="outset" w:sz="6" w:space="0" w:color="000000"/>
              <w:right w:val="outset" w:sz="6" w:space="0" w:color="000000"/>
            </w:tcBorders>
          </w:tcPr>
          <w:p w14:paraId="2F75318F" w14:textId="1448D8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24.444,00</w:t>
            </w:r>
          </w:p>
        </w:tc>
        <w:tc>
          <w:tcPr>
            <w:tcW w:w="530" w:type="pct"/>
            <w:tcBorders>
              <w:top w:val="outset" w:sz="6" w:space="0" w:color="000000"/>
              <w:left w:val="outset" w:sz="6" w:space="0" w:color="000000"/>
              <w:bottom w:val="outset" w:sz="6" w:space="0" w:color="000000"/>
              <w:right w:val="outset" w:sz="6" w:space="0" w:color="000000"/>
            </w:tcBorders>
          </w:tcPr>
          <w:p w14:paraId="3DFB0BCC" w14:textId="49AD22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18.366,47</w:t>
            </w:r>
          </w:p>
        </w:tc>
        <w:tc>
          <w:tcPr>
            <w:tcW w:w="529" w:type="pct"/>
            <w:tcBorders>
              <w:top w:val="outset" w:sz="6" w:space="0" w:color="000000"/>
              <w:left w:val="outset" w:sz="6" w:space="0" w:color="000000"/>
              <w:bottom w:val="outset" w:sz="6" w:space="0" w:color="000000"/>
              <w:right w:val="outset" w:sz="6" w:space="0" w:color="000000"/>
            </w:tcBorders>
          </w:tcPr>
          <w:p w14:paraId="63006A92" w14:textId="1DB01B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2055E99" w14:textId="082C10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3CA48F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288995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6F2F3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D741D7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7A9A293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072B8FBA" w14:textId="0CF752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1.065.556,00</w:t>
            </w:r>
          </w:p>
        </w:tc>
        <w:tc>
          <w:tcPr>
            <w:tcW w:w="529" w:type="pct"/>
            <w:tcBorders>
              <w:top w:val="outset" w:sz="6" w:space="0" w:color="000000"/>
              <w:left w:val="outset" w:sz="6" w:space="0" w:color="000000"/>
              <w:bottom w:val="outset" w:sz="6" w:space="0" w:color="000000"/>
              <w:right w:val="outset" w:sz="6" w:space="0" w:color="000000"/>
            </w:tcBorders>
          </w:tcPr>
          <w:p w14:paraId="2D359256" w14:textId="3C185F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1.000.715,86</w:t>
            </w:r>
          </w:p>
        </w:tc>
        <w:tc>
          <w:tcPr>
            <w:tcW w:w="423" w:type="pct"/>
            <w:tcBorders>
              <w:top w:val="outset" w:sz="6" w:space="0" w:color="000000"/>
              <w:left w:val="outset" w:sz="6" w:space="0" w:color="000000"/>
              <w:bottom w:val="outset" w:sz="6" w:space="0" w:color="000000"/>
              <w:right w:val="outset" w:sz="6" w:space="0" w:color="000000"/>
            </w:tcBorders>
          </w:tcPr>
          <w:p w14:paraId="7B3BB6D2" w14:textId="7C3CDD2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93,91</w:t>
            </w:r>
          </w:p>
        </w:tc>
        <w:tc>
          <w:tcPr>
            <w:tcW w:w="529" w:type="pct"/>
            <w:tcBorders>
              <w:top w:val="outset" w:sz="6" w:space="0" w:color="000000"/>
              <w:left w:val="outset" w:sz="6" w:space="0" w:color="000000"/>
              <w:bottom w:val="outset" w:sz="6" w:space="0" w:color="000000"/>
              <w:right w:val="outset" w:sz="6" w:space="0" w:color="000000"/>
            </w:tcBorders>
          </w:tcPr>
          <w:p w14:paraId="3CE17E5D" w14:textId="1214C8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1.065.556,00</w:t>
            </w:r>
          </w:p>
        </w:tc>
        <w:tc>
          <w:tcPr>
            <w:tcW w:w="530" w:type="pct"/>
            <w:tcBorders>
              <w:top w:val="outset" w:sz="6" w:space="0" w:color="000000"/>
              <w:left w:val="outset" w:sz="6" w:space="0" w:color="000000"/>
              <w:bottom w:val="outset" w:sz="6" w:space="0" w:color="000000"/>
              <w:right w:val="outset" w:sz="6" w:space="0" w:color="000000"/>
            </w:tcBorders>
          </w:tcPr>
          <w:p w14:paraId="31B99B2A" w14:textId="424D98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1.000.715,86</w:t>
            </w:r>
          </w:p>
        </w:tc>
        <w:tc>
          <w:tcPr>
            <w:tcW w:w="529" w:type="pct"/>
            <w:tcBorders>
              <w:top w:val="outset" w:sz="6" w:space="0" w:color="000000"/>
              <w:left w:val="outset" w:sz="6" w:space="0" w:color="000000"/>
              <w:bottom w:val="outset" w:sz="6" w:space="0" w:color="000000"/>
              <w:right w:val="outset" w:sz="6" w:space="0" w:color="000000"/>
            </w:tcBorders>
          </w:tcPr>
          <w:p w14:paraId="38826AE2" w14:textId="1D77D6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E4B24A8" w14:textId="196899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60A04B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5D7F4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7E96B7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0CC7A7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4F81FC2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48B3E386" w14:textId="42D9FD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29" w:type="pct"/>
            <w:tcBorders>
              <w:top w:val="outset" w:sz="6" w:space="0" w:color="000000"/>
              <w:left w:val="outset" w:sz="6" w:space="0" w:color="000000"/>
              <w:bottom w:val="outset" w:sz="6" w:space="0" w:color="000000"/>
              <w:right w:val="outset" w:sz="6" w:space="0" w:color="000000"/>
            </w:tcBorders>
          </w:tcPr>
          <w:p w14:paraId="382C66B8" w14:textId="212EF7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1.990,00</w:t>
            </w:r>
          </w:p>
        </w:tc>
        <w:tc>
          <w:tcPr>
            <w:tcW w:w="423" w:type="pct"/>
            <w:tcBorders>
              <w:top w:val="outset" w:sz="6" w:space="0" w:color="000000"/>
              <w:left w:val="outset" w:sz="6" w:space="0" w:color="000000"/>
              <w:bottom w:val="outset" w:sz="6" w:space="0" w:color="000000"/>
              <w:right w:val="outset" w:sz="6" w:space="0" w:color="000000"/>
            </w:tcBorders>
          </w:tcPr>
          <w:p w14:paraId="1A6D6EEC" w14:textId="527BAE6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66,33</w:t>
            </w:r>
          </w:p>
        </w:tc>
        <w:tc>
          <w:tcPr>
            <w:tcW w:w="529" w:type="pct"/>
            <w:tcBorders>
              <w:top w:val="outset" w:sz="6" w:space="0" w:color="000000"/>
              <w:left w:val="outset" w:sz="6" w:space="0" w:color="000000"/>
              <w:bottom w:val="outset" w:sz="6" w:space="0" w:color="000000"/>
              <w:right w:val="outset" w:sz="6" w:space="0" w:color="000000"/>
            </w:tcBorders>
          </w:tcPr>
          <w:p w14:paraId="7345118C" w14:textId="35CF79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30" w:type="pct"/>
            <w:tcBorders>
              <w:top w:val="outset" w:sz="6" w:space="0" w:color="000000"/>
              <w:left w:val="outset" w:sz="6" w:space="0" w:color="000000"/>
              <w:bottom w:val="outset" w:sz="6" w:space="0" w:color="000000"/>
              <w:right w:val="outset" w:sz="6" w:space="0" w:color="000000"/>
            </w:tcBorders>
          </w:tcPr>
          <w:p w14:paraId="3BBF2271" w14:textId="7361D1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1.990,00</w:t>
            </w:r>
          </w:p>
        </w:tc>
        <w:tc>
          <w:tcPr>
            <w:tcW w:w="529" w:type="pct"/>
            <w:tcBorders>
              <w:top w:val="outset" w:sz="6" w:space="0" w:color="000000"/>
              <w:left w:val="outset" w:sz="6" w:space="0" w:color="000000"/>
              <w:bottom w:val="outset" w:sz="6" w:space="0" w:color="000000"/>
              <w:right w:val="outset" w:sz="6" w:space="0" w:color="000000"/>
            </w:tcBorders>
          </w:tcPr>
          <w:p w14:paraId="2E99292F" w14:textId="5CC99E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4CDCBA3" w14:textId="3DD758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F0B3CF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635B1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3AA31D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346A63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5863BD7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056923A7" w14:textId="206744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4.158,00</w:t>
            </w:r>
          </w:p>
        </w:tc>
        <w:tc>
          <w:tcPr>
            <w:tcW w:w="529" w:type="pct"/>
            <w:tcBorders>
              <w:top w:val="outset" w:sz="6" w:space="0" w:color="000000"/>
              <w:left w:val="outset" w:sz="6" w:space="0" w:color="000000"/>
              <w:bottom w:val="outset" w:sz="6" w:space="0" w:color="000000"/>
              <w:right w:val="outset" w:sz="6" w:space="0" w:color="000000"/>
            </w:tcBorders>
          </w:tcPr>
          <w:p w14:paraId="2D897CD5" w14:textId="3FB233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3.577,31</w:t>
            </w:r>
          </w:p>
        </w:tc>
        <w:tc>
          <w:tcPr>
            <w:tcW w:w="423" w:type="pct"/>
            <w:tcBorders>
              <w:top w:val="outset" w:sz="6" w:space="0" w:color="000000"/>
              <w:left w:val="outset" w:sz="6" w:space="0" w:color="000000"/>
              <w:bottom w:val="outset" w:sz="6" w:space="0" w:color="000000"/>
              <w:right w:val="outset" w:sz="6" w:space="0" w:color="000000"/>
            </w:tcBorders>
          </w:tcPr>
          <w:p w14:paraId="0E86D5F1" w14:textId="3839C6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86,03</w:t>
            </w:r>
          </w:p>
        </w:tc>
        <w:tc>
          <w:tcPr>
            <w:tcW w:w="529" w:type="pct"/>
            <w:tcBorders>
              <w:top w:val="outset" w:sz="6" w:space="0" w:color="000000"/>
              <w:left w:val="outset" w:sz="6" w:space="0" w:color="000000"/>
              <w:bottom w:val="outset" w:sz="6" w:space="0" w:color="000000"/>
              <w:right w:val="outset" w:sz="6" w:space="0" w:color="000000"/>
            </w:tcBorders>
          </w:tcPr>
          <w:p w14:paraId="65CA3ADE" w14:textId="0A9C3C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4.158,00</w:t>
            </w:r>
          </w:p>
        </w:tc>
        <w:tc>
          <w:tcPr>
            <w:tcW w:w="530" w:type="pct"/>
            <w:tcBorders>
              <w:top w:val="outset" w:sz="6" w:space="0" w:color="000000"/>
              <w:left w:val="outset" w:sz="6" w:space="0" w:color="000000"/>
              <w:bottom w:val="outset" w:sz="6" w:space="0" w:color="000000"/>
              <w:right w:val="outset" w:sz="6" w:space="0" w:color="000000"/>
            </w:tcBorders>
          </w:tcPr>
          <w:p w14:paraId="1A4138F5" w14:textId="26B7AD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3.577,31</w:t>
            </w:r>
          </w:p>
        </w:tc>
        <w:tc>
          <w:tcPr>
            <w:tcW w:w="529" w:type="pct"/>
            <w:tcBorders>
              <w:top w:val="outset" w:sz="6" w:space="0" w:color="000000"/>
              <w:left w:val="outset" w:sz="6" w:space="0" w:color="000000"/>
              <w:bottom w:val="outset" w:sz="6" w:space="0" w:color="000000"/>
              <w:right w:val="outset" w:sz="6" w:space="0" w:color="000000"/>
            </w:tcBorders>
          </w:tcPr>
          <w:p w14:paraId="5332CE78" w14:textId="0963B6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F27A5A9" w14:textId="514AF0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484F8B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A1D5D3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8E7C7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48FD5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72C3AA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6D364D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D0B18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F38241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7CD9D90"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62265E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0ACC29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EB1C2A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2A987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C46C7A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2266CBA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90003</w:t>
            </w:r>
          </w:p>
        </w:tc>
        <w:tc>
          <w:tcPr>
            <w:tcW w:w="221" w:type="pct"/>
            <w:tcBorders>
              <w:top w:val="outset" w:sz="6" w:space="0" w:color="000000"/>
              <w:left w:val="outset" w:sz="6" w:space="0" w:color="000000"/>
              <w:bottom w:val="outset" w:sz="6" w:space="0" w:color="000000"/>
              <w:right w:val="outset" w:sz="6" w:space="0" w:color="000000"/>
            </w:tcBorders>
          </w:tcPr>
          <w:p w14:paraId="5C9EB787"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FF3A04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Oczyszczanie miast i wsi</w:t>
            </w:r>
          </w:p>
        </w:tc>
        <w:tc>
          <w:tcPr>
            <w:tcW w:w="529" w:type="pct"/>
            <w:tcBorders>
              <w:top w:val="outset" w:sz="6" w:space="0" w:color="000000"/>
              <w:left w:val="outset" w:sz="6" w:space="0" w:color="000000"/>
              <w:bottom w:val="outset" w:sz="6" w:space="0" w:color="000000"/>
              <w:right w:val="outset" w:sz="6" w:space="0" w:color="000000"/>
            </w:tcBorders>
          </w:tcPr>
          <w:p w14:paraId="50592673" w14:textId="04ECD1A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19.400,00</w:t>
            </w:r>
          </w:p>
        </w:tc>
        <w:tc>
          <w:tcPr>
            <w:tcW w:w="529" w:type="pct"/>
            <w:tcBorders>
              <w:top w:val="outset" w:sz="6" w:space="0" w:color="000000"/>
              <w:left w:val="outset" w:sz="6" w:space="0" w:color="000000"/>
              <w:bottom w:val="outset" w:sz="6" w:space="0" w:color="000000"/>
              <w:right w:val="outset" w:sz="6" w:space="0" w:color="000000"/>
            </w:tcBorders>
          </w:tcPr>
          <w:p w14:paraId="0724F561" w14:textId="7E59982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15.601,04</w:t>
            </w:r>
          </w:p>
        </w:tc>
        <w:tc>
          <w:tcPr>
            <w:tcW w:w="423" w:type="pct"/>
            <w:tcBorders>
              <w:top w:val="outset" w:sz="6" w:space="0" w:color="000000"/>
              <w:left w:val="outset" w:sz="6" w:space="0" w:color="000000"/>
              <w:bottom w:val="outset" w:sz="6" w:space="0" w:color="000000"/>
              <w:right w:val="outset" w:sz="6" w:space="0" w:color="000000"/>
            </w:tcBorders>
          </w:tcPr>
          <w:p w14:paraId="2FE6376C" w14:textId="7ECE638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80,42</w:t>
            </w:r>
          </w:p>
        </w:tc>
        <w:tc>
          <w:tcPr>
            <w:tcW w:w="529" w:type="pct"/>
            <w:tcBorders>
              <w:top w:val="outset" w:sz="6" w:space="0" w:color="000000"/>
              <w:left w:val="outset" w:sz="6" w:space="0" w:color="000000"/>
              <w:bottom w:val="outset" w:sz="6" w:space="0" w:color="000000"/>
              <w:right w:val="outset" w:sz="6" w:space="0" w:color="000000"/>
            </w:tcBorders>
          </w:tcPr>
          <w:p w14:paraId="2DE8F204" w14:textId="09191E8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19.400,00</w:t>
            </w:r>
          </w:p>
        </w:tc>
        <w:tc>
          <w:tcPr>
            <w:tcW w:w="530" w:type="pct"/>
            <w:tcBorders>
              <w:top w:val="outset" w:sz="6" w:space="0" w:color="000000"/>
              <w:left w:val="outset" w:sz="6" w:space="0" w:color="000000"/>
              <w:bottom w:val="outset" w:sz="6" w:space="0" w:color="000000"/>
              <w:right w:val="outset" w:sz="6" w:space="0" w:color="000000"/>
            </w:tcBorders>
          </w:tcPr>
          <w:p w14:paraId="5C995DBE" w14:textId="23B4C47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15.601,04</w:t>
            </w:r>
          </w:p>
        </w:tc>
        <w:tc>
          <w:tcPr>
            <w:tcW w:w="529" w:type="pct"/>
            <w:tcBorders>
              <w:top w:val="outset" w:sz="6" w:space="0" w:color="000000"/>
              <w:left w:val="outset" w:sz="6" w:space="0" w:color="000000"/>
              <w:bottom w:val="outset" w:sz="6" w:space="0" w:color="000000"/>
              <w:right w:val="outset" w:sz="6" w:space="0" w:color="000000"/>
            </w:tcBorders>
          </w:tcPr>
          <w:p w14:paraId="02AE1725" w14:textId="42FA378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BBAA71A" w14:textId="1431BAC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665DEDB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CB7C93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AF511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C7DBC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746CF5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28BF32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DFADBE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BD31F7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D6BA779"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604951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8D9504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3EA80D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327655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76042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8A81F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AA7EDB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7757664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6EFBF26E" w14:textId="7192404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17.900,00</w:t>
            </w:r>
          </w:p>
        </w:tc>
        <w:tc>
          <w:tcPr>
            <w:tcW w:w="529" w:type="pct"/>
            <w:tcBorders>
              <w:top w:val="outset" w:sz="6" w:space="0" w:color="000000"/>
              <w:left w:val="outset" w:sz="6" w:space="0" w:color="000000"/>
              <w:bottom w:val="outset" w:sz="6" w:space="0" w:color="000000"/>
              <w:right w:val="outset" w:sz="6" w:space="0" w:color="000000"/>
            </w:tcBorders>
          </w:tcPr>
          <w:p w14:paraId="5290662A" w14:textId="531363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14.291,04</w:t>
            </w:r>
          </w:p>
        </w:tc>
        <w:tc>
          <w:tcPr>
            <w:tcW w:w="423" w:type="pct"/>
            <w:tcBorders>
              <w:top w:val="outset" w:sz="6" w:space="0" w:color="000000"/>
              <w:left w:val="outset" w:sz="6" w:space="0" w:color="000000"/>
              <w:bottom w:val="outset" w:sz="6" w:space="0" w:color="000000"/>
              <w:right w:val="outset" w:sz="6" w:space="0" w:color="000000"/>
            </w:tcBorders>
          </w:tcPr>
          <w:p w14:paraId="08AC2B02" w14:textId="617253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79,84</w:t>
            </w:r>
          </w:p>
        </w:tc>
        <w:tc>
          <w:tcPr>
            <w:tcW w:w="529" w:type="pct"/>
            <w:tcBorders>
              <w:top w:val="outset" w:sz="6" w:space="0" w:color="000000"/>
              <w:left w:val="outset" w:sz="6" w:space="0" w:color="000000"/>
              <w:bottom w:val="outset" w:sz="6" w:space="0" w:color="000000"/>
              <w:right w:val="outset" w:sz="6" w:space="0" w:color="000000"/>
            </w:tcBorders>
          </w:tcPr>
          <w:p w14:paraId="4FFAA5B8" w14:textId="68E29F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17.900,00</w:t>
            </w:r>
          </w:p>
        </w:tc>
        <w:tc>
          <w:tcPr>
            <w:tcW w:w="530" w:type="pct"/>
            <w:tcBorders>
              <w:top w:val="outset" w:sz="6" w:space="0" w:color="000000"/>
              <w:left w:val="outset" w:sz="6" w:space="0" w:color="000000"/>
              <w:bottom w:val="outset" w:sz="6" w:space="0" w:color="000000"/>
              <w:right w:val="outset" w:sz="6" w:space="0" w:color="000000"/>
            </w:tcBorders>
          </w:tcPr>
          <w:p w14:paraId="5DB4744F" w14:textId="591415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14.291,04</w:t>
            </w:r>
          </w:p>
        </w:tc>
        <w:tc>
          <w:tcPr>
            <w:tcW w:w="529" w:type="pct"/>
            <w:tcBorders>
              <w:top w:val="outset" w:sz="6" w:space="0" w:color="000000"/>
              <w:left w:val="outset" w:sz="6" w:space="0" w:color="000000"/>
              <w:bottom w:val="outset" w:sz="6" w:space="0" w:color="000000"/>
              <w:right w:val="outset" w:sz="6" w:space="0" w:color="000000"/>
            </w:tcBorders>
          </w:tcPr>
          <w:p w14:paraId="6EDEED30" w14:textId="52D7DBC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3E3941" w14:textId="3E175F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C49B7C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3ED66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AB3C58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DAE5211" w14:textId="10E6F6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338F3795" w14:textId="077C4E84"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18542E11" w14:textId="679988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29" w:type="pct"/>
            <w:tcBorders>
              <w:top w:val="outset" w:sz="6" w:space="0" w:color="000000"/>
              <w:left w:val="outset" w:sz="6" w:space="0" w:color="000000"/>
              <w:bottom w:val="outset" w:sz="6" w:space="0" w:color="000000"/>
              <w:right w:val="outset" w:sz="6" w:space="0" w:color="000000"/>
            </w:tcBorders>
          </w:tcPr>
          <w:p w14:paraId="7077FAF8" w14:textId="027C89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1.310,00</w:t>
            </w:r>
          </w:p>
        </w:tc>
        <w:tc>
          <w:tcPr>
            <w:tcW w:w="423" w:type="pct"/>
            <w:tcBorders>
              <w:top w:val="outset" w:sz="6" w:space="0" w:color="000000"/>
              <w:left w:val="outset" w:sz="6" w:space="0" w:color="000000"/>
              <w:bottom w:val="outset" w:sz="6" w:space="0" w:color="000000"/>
              <w:right w:val="outset" w:sz="6" w:space="0" w:color="000000"/>
            </w:tcBorders>
          </w:tcPr>
          <w:p w14:paraId="45E3F028" w14:textId="7BD7E8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87,33</w:t>
            </w:r>
          </w:p>
        </w:tc>
        <w:tc>
          <w:tcPr>
            <w:tcW w:w="529" w:type="pct"/>
            <w:tcBorders>
              <w:top w:val="outset" w:sz="6" w:space="0" w:color="000000"/>
              <w:left w:val="outset" w:sz="6" w:space="0" w:color="000000"/>
              <w:bottom w:val="outset" w:sz="6" w:space="0" w:color="000000"/>
              <w:right w:val="outset" w:sz="6" w:space="0" w:color="000000"/>
            </w:tcBorders>
          </w:tcPr>
          <w:p w14:paraId="5481164E" w14:textId="72913E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1.500,00</w:t>
            </w:r>
          </w:p>
        </w:tc>
        <w:tc>
          <w:tcPr>
            <w:tcW w:w="530" w:type="pct"/>
            <w:tcBorders>
              <w:top w:val="outset" w:sz="6" w:space="0" w:color="000000"/>
              <w:left w:val="outset" w:sz="6" w:space="0" w:color="000000"/>
              <w:bottom w:val="outset" w:sz="6" w:space="0" w:color="000000"/>
              <w:right w:val="outset" w:sz="6" w:space="0" w:color="000000"/>
            </w:tcBorders>
          </w:tcPr>
          <w:p w14:paraId="77419E20" w14:textId="492349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1.310,00</w:t>
            </w:r>
          </w:p>
        </w:tc>
        <w:tc>
          <w:tcPr>
            <w:tcW w:w="529" w:type="pct"/>
            <w:tcBorders>
              <w:top w:val="outset" w:sz="6" w:space="0" w:color="000000"/>
              <w:left w:val="outset" w:sz="6" w:space="0" w:color="000000"/>
              <w:bottom w:val="outset" w:sz="6" w:space="0" w:color="000000"/>
              <w:right w:val="outset" w:sz="6" w:space="0" w:color="000000"/>
            </w:tcBorders>
          </w:tcPr>
          <w:p w14:paraId="2B5C3221" w14:textId="21C7B98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AFBE340" w14:textId="06252C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54F8EA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96724F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5016B8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286C73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795C3D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7875C7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EF3D62A"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B6BF04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6EDF0F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1431D4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C656C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1FBD60C"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B858CD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821A10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D2B27A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90004</w:t>
            </w:r>
          </w:p>
        </w:tc>
        <w:tc>
          <w:tcPr>
            <w:tcW w:w="221" w:type="pct"/>
            <w:tcBorders>
              <w:top w:val="outset" w:sz="6" w:space="0" w:color="000000"/>
              <w:left w:val="outset" w:sz="6" w:space="0" w:color="000000"/>
              <w:bottom w:val="outset" w:sz="6" w:space="0" w:color="000000"/>
              <w:right w:val="outset" w:sz="6" w:space="0" w:color="000000"/>
            </w:tcBorders>
          </w:tcPr>
          <w:p w14:paraId="7B9D7F5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42B4409"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i/>
                <w:iCs/>
                <w:sz w:val="22"/>
                <w:szCs w:val="22"/>
              </w:rPr>
              <w:t>Utrzymanie zieleni w miastach i gminach</w:t>
            </w:r>
          </w:p>
        </w:tc>
        <w:tc>
          <w:tcPr>
            <w:tcW w:w="529" w:type="pct"/>
            <w:tcBorders>
              <w:top w:val="outset" w:sz="6" w:space="0" w:color="000000"/>
              <w:left w:val="outset" w:sz="6" w:space="0" w:color="000000"/>
              <w:bottom w:val="outset" w:sz="6" w:space="0" w:color="000000"/>
              <w:right w:val="outset" w:sz="6" w:space="0" w:color="000000"/>
            </w:tcBorders>
          </w:tcPr>
          <w:p w14:paraId="6ADDEADA" w14:textId="2D1A2B4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14.000,00</w:t>
            </w:r>
          </w:p>
        </w:tc>
        <w:tc>
          <w:tcPr>
            <w:tcW w:w="529" w:type="pct"/>
            <w:tcBorders>
              <w:top w:val="outset" w:sz="6" w:space="0" w:color="000000"/>
              <w:left w:val="outset" w:sz="6" w:space="0" w:color="000000"/>
              <w:bottom w:val="outset" w:sz="6" w:space="0" w:color="000000"/>
              <w:right w:val="outset" w:sz="6" w:space="0" w:color="000000"/>
            </w:tcBorders>
          </w:tcPr>
          <w:p w14:paraId="5E87A860" w14:textId="5FFB8CDF"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11.928,71</w:t>
            </w:r>
          </w:p>
        </w:tc>
        <w:tc>
          <w:tcPr>
            <w:tcW w:w="423" w:type="pct"/>
            <w:tcBorders>
              <w:top w:val="outset" w:sz="6" w:space="0" w:color="000000"/>
              <w:left w:val="outset" w:sz="6" w:space="0" w:color="000000"/>
              <w:bottom w:val="outset" w:sz="6" w:space="0" w:color="000000"/>
              <w:right w:val="outset" w:sz="6" w:space="0" w:color="000000"/>
            </w:tcBorders>
          </w:tcPr>
          <w:p w14:paraId="15535C65" w14:textId="505842C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85,21</w:t>
            </w:r>
          </w:p>
        </w:tc>
        <w:tc>
          <w:tcPr>
            <w:tcW w:w="529" w:type="pct"/>
            <w:tcBorders>
              <w:top w:val="outset" w:sz="6" w:space="0" w:color="000000"/>
              <w:left w:val="outset" w:sz="6" w:space="0" w:color="000000"/>
              <w:bottom w:val="outset" w:sz="6" w:space="0" w:color="000000"/>
              <w:right w:val="outset" w:sz="6" w:space="0" w:color="000000"/>
            </w:tcBorders>
          </w:tcPr>
          <w:p w14:paraId="3A0C4949" w14:textId="69C0723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14.000,00</w:t>
            </w:r>
          </w:p>
        </w:tc>
        <w:tc>
          <w:tcPr>
            <w:tcW w:w="530" w:type="pct"/>
            <w:tcBorders>
              <w:top w:val="outset" w:sz="6" w:space="0" w:color="000000"/>
              <w:left w:val="outset" w:sz="6" w:space="0" w:color="000000"/>
              <w:bottom w:val="outset" w:sz="6" w:space="0" w:color="000000"/>
              <w:right w:val="outset" w:sz="6" w:space="0" w:color="000000"/>
            </w:tcBorders>
          </w:tcPr>
          <w:p w14:paraId="04645103" w14:textId="16EB180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iCs/>
                <w:sz w:val="22"/>
                <w:szCs w:val="22"/>
              </w:rPr>
              <w:t>11.928,71</w:t>
            </w:r>
          </w:p>
        </w:tc>
        <w:tc>
          <w:tcPr>
            <w:tcW w:w="529" w:type="pct"/>
            <w:tcBorders>
              <w:top w:val="outset" w:sz="6" w:space="0" w:color="000000"/>
              <w:left w:val="outset" w:sz="6" w:space="0" w:color="000000"/>
              <w:bottom w:val="outset" w:sz="6" w:space="0" w:color="000000"/>
              <w:right w:val="outset" w:sz="6" w:space="0" w:color="000000"/>
            </w:tcBorders>
          </w:tcPr>
          <w:p w14:paraId="17848B40" w14:textId="5B37C6D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2DEE1B4" w14:textId="05D355A3"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F51D4B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799EE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D2BD1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8AE0BA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800F04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70E0CD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0F470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225D1B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FEADCA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01ED81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54CEC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728CD19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A4FA5C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5A4D5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54F84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6C5FCE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483475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5B53A067" w14:textId="7E8A3D7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w:t>
            </w:r>
          </w:p>
        </w:tc>
        <w:tc>
          <w:tcPr>
            <w:tcW w:w="529" w:type="pct"/>
            <w:tcBorders>
              <w:top w:val="outset" w:sz="6" w:space="0" w:color="000000"/>
              <w:left w:val="outset" w:sz="6" w:space="0" w:color="000000"/>
              <w:bottom w:val="outset" w:sz="6" w:space="0" w:color="000000"/>
              <w:right w:val="outset" w:sz="6" w:space="0" w:color="000000"/>
            </w:tcBorders>
          </w:tcPr>
          <w:p w14:paraId="323D6F2D" w14:textId="387321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11.928,71</w:t>
            </w:r>
          </w:p>
        </w:tc>
        <w:tc>
          <w:tcPr>
            <w:tcW w:w="423" w:type="pct"/>
            <w:tcBorders>
              <w:top w:val="outset" w:sz="6" w:space="0" w:color="000000"/>
              <w:left w:val="outset" w:sz="6" w:space="0" w:color="000000"/>
              <w:bottom w:val="outset" w:sz="6" w:space="0" w:color="000000"/>
              <w:right w:val="outset" w:sz="6" w:space="0" w:color="000000"/>
            </w:tcBorders>
          </w:tcPr>
          <w:p w14:paraId="79DEF06E" w14:textId="6B8C29A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85,21</w:t>
            </w:r>
          </w:p>
        </w:tc>
        <w:tc>
          <w:tcPr>
            <w:tcW w:w="529" w:type="pct"/>
            <w:tcBorders>
              <w:top w:val="outset" w:sz="6" w:space="0" w:color="000000"/>
              <w:left w:val="outset" w:sz="6" w:space="0" w:color="000000"/>
              <w:bottom w:val="outset" w:sz="6" w:space="0" w:color="000000"/>
              <w:right w:val="outset" w:sz="6" w:space="0" w:color="000000"/>
            </w:tcBorders>
          </w:tcPr>
          <w:p w14:paraId="78BA990E" w14:textId="540683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14.000,00</w:t>
            </w:r>
          </w:p>
        </w:tc>
        <w:tc>
          <w:tcPr>
            <w:tcW w:w="530" w:type="pct"/>
            <w:tcBorders>
              <w:top w:val="outset" w:sz="6" w:space="0" w:color="000000"/>
              <w:left w:val="outset" w:sz="6" w:space="0" w:color="000000"/>
              <w:bottom w:val="outset" w:sz="6" w:space="0" w:color="000000"/>
              <w:right w:val="outset" w:sz="6" w:space="0" w:color="000000"/>
            </w:tcBorders>
          </w:tcPr>
          <w:p w14:paraId="298E99E9" w14:textId="18F5DB8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11.928,71</w:t>
            </w:r>
          </w:p>
        </w:tc>
        <w:tc>
          <w:tcPr>
            <w:tcW w:w="529" w:type="pct"/>
            <w:tcBorders>
              <w:top w:val="outset" w:sz="6" w:space="0" w:color="000000"/>
              <w:left w:val="outset" w:sz="6" w:space="0" w:color="000000"/>
              <w:bottom w:val="outset" w:sz="6" w:space="0" w:color="000000"/>
              <w:right w:val="outset" w:sz="6" w:space="0" w:color="000000"/>
            </w:tcBorders>
          </w:tcPr>
          <w:p w14:paraId="5EB341CE" w14:textId="1788FE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DF06497" w14:textId="7D99FA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CA3099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C97DAF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B7685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F2A465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3DA54B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9F0149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A53D71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D6EE06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1A3837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8F85BD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E7B2CD"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5C333B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B797E5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5B4664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64C3E1D8" w14:textId="7777777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90005</w:t>
            </w:r>
          </w:p>
        </w:tc>
        <w:tc>
          <w:tcPr>
            <w:tcW w:w="221" w:type="pct"/>
            <w:tcBorders>
              <w:top w:val="outset" w:sz="6" w:space="0" w:color="000000"/>
              <w:left w:val="outset" w:sz="6" w:space="0" w:color="000000"/>
              <w:bottom w:val="outset" w:sz="6" w:space="0" w:color="000000"/>
              <w:right w:val="outset" w:sz="6" w:space="0" w:color="000000"/>
            </w:tcBorders>
          </w:tcPr>
          <w:p w14:paraId="49BBFC93"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4BD57CD3" w14:textId="77777777"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Ochrona powietrza atmosferycznego i klimatu</w:t>
            </w:r>
          </w:p>
        </w:tc>
        <w:tc>
          <w:tcPr>
            <w:tcW w:w="529" w:type="pct"/>
            <w:tcBorders>
              <w:top w:val="outset" w:sz="6" w:space="0" w:color="000000"/>
              <w:left w:val="outset" w:sz="6" w:space="0" w:color="000000"/>
              <w:bottom w:val="outset" w:sz="6" w:space="0" w:color="000000"/>
              <w:right w:val="outset" w:sz="6" w:space="0" w:color="000000"/>
            </w:tcBorders>
          </w:tcPr>
          <w:p w14:paraId="58229A4B" w14:textId="5611DEC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121.021,00</w:t>
            </w:r>
          </w:p>
        </w:tc>
        <w:tc>
          <w:tcPr>
            <w:tcW w:w="529" w:type="pct"/>
            <w:tcBorders>
              <w:top w:val="outset" w:sz="6" w:space="0" w:color="000000"/>
              <w:left w:val="outset" w:sz="6" w:space="0" w:color="000000"/>
              <w:bottom w:val="outset" w:sz="6" w:space="0" w:color="000000"/>
              <w:right w:val="outset" w:sz="6" w:space="0" w:color="000000"/>
            </w:tcBorders>
          </w:tcPr>
          <w:p w14:paraId="428621D0" w14:textId="357E90F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107.428,28</w:t>
            </w:r>
          </w:p>
        </w:tc>
        <w:tc>
          <w:tcPr>
            <w:tcW w:w="423" w:type="pct"/>
            <w:tcBorders>
              <w:top w:val="outset" w:sz="6" w:space="0" w:color="000000"/>
              <w:left w:val="outset" w:sz="6" w:space="0" w:color="000000"/>
              <w:bottom w:val="outset" w:sz="6" w:space="0" w:color="000000"/>
              <w:right w:val="outset" w:sz="6" w:space="0" w:color="000000"/>
            </w:tcBorders>
          </w:tcPr>
          <w:p w14:paraId="2ECBF7FD" w14:textId="72E39AB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88,77</w:t>
            </w:r>
          </w:p>
        </w:tc>
        <w:tc>
          <w:tcPr>
            <w:tcW w:w="529" w:type="pct"/>
            <w:tcBorders>
              <w:top w:val="outset" w:sz="6" w:space="0" w:color="000000"/>
              <w:left w:val="outset" w:sz="6" w:space="0" w:color="000000"/>
              <w:bottom w:val="outset" w:sz="6" w:space="0" w:color="000000"/>
              <w:right w:val="outset" w:sz="6" w:space="0" w:color="000000"/>
            </w:tcBorders>
          </w:tcPr>
          <w:p w14:paraId="61F56D10" w14:textId="05F797E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92.140,84</w:t>
            </w:r>
          </w:p>
        </w:tc>
        <w:tc>
          <w:tcPr>
            <w:tcW w:w="530" w:type="pct"/>
            <w:tcBorders>
              <w:top w:val="outset" w:sz="6" w:space="0" w:color="000000"/>
              <w:left w:val="outset" w:sz="6" w:space="0" w:color="000000"/>
              <w:bottom w:val="outset" w:sz="6" w:space="0" w:color="000000"/>
              <w:right w:val="outset" w:sz="6" w:space="0" w:color="000000"/>
            </w:tcBorders>
          </w:tcPr>
          <w:p w14:paraId="1F65FBF2" w14:textId="0FC7AE3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78.548,12</w:t>
            </w:r>
          </w:p>
        </w:tc>
        <w:tc>
          <w:tcPr>
            <w:tcW w:w="529" w:type="pct"/>
            <w:tcBorders>
              <w:top w:val="outset" w:sz="6" w:space="0" w:color="000000"/>
              <w:left w:val="outset" w:sz="6" w:space="0" w:color="000000"/>
              <w:bottom w:val="outset" w:sz="6" w:space="0" w:color="000000"/>
              <w:right w:val="outset" w:sz="6" w:space="0" w:color="000000"/>
            </w:tcBorders>
          </w:tcPr>
          <w:p w14:paraId="267F336E" w14:textId="1DC15D0E"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28.880,16</w:t>
            </w:r>
          </w:p>
        </w:tc>
        <w:tc>
          <w:tcPr>
            <w:tcW w:w="509" w:type="pct"/>
            <w:tcBorders>
              <w:top w:val="outset" w:sz="6" w:space="0" w:color="000000"/>
              <w:left w:val="outset" w:sz="6" w:space="0" w:color="000000"/>
              <w:bottom w:val="outset" w:sz="6" w:space="0" w:color="000000"/>
              <w:right w:val="outset" w:sz="6" w:space="0" w:color="000000"/>
            </w:tcBorders>
          </w:tcPr>
          <w:p w14:paraId="78E4C57E" w14:textId="1E1BA69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28.880,16</w:t>
            </w:r>
          </w:p>
        </w:tc>
      </w:tr>
      <w:tr w:rsidR="005F46E7" w:rsidRPr="00BC54C9" w14:paraId="63E90E0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F19EE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6A247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106B32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9133CD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21249B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2A1F03B"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989D4AF"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B121D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16B9D3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87AAFE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5BB0CD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3985AA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9C0366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DF5226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035C0B5" w14:textId="1BE7D8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tcPr>
          <w:p w14:paraId="292E99D3" w14:textId="2879457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7BD004B9" w14:textId="1AA287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15.234,26</w:t>
            </w:r>
          </w:p>
        </w:tc>
        <w:tc>
          <w:tcPr>
            <w:tcW w:w="529" w:type="pct"/>
            <w:tcBorders>
              <w:top w:val="outset" w:sz="6" w:space="0" w:color="000000"/>
              <w:left w:val="outset" w:sz="6" w:space="0" w:color="000000"/>
              <w:bottom w:val="outset" w:sz="6" w:space="0" w:color="000000"/>
              <w:right w:val="outset" w:sz="6" w:space="0" w:color="000000"/>
            </w:tcBorders>
          </w:tcPr>
          <w:p w14:paraId="765229F6" w14:textId="25C279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15.234,26</w:t>
            </w:r>
          </w:p>
        </w:tc>
        <w:tc>
          <w:tcPr>
            <w:tcW w:w="423" w:type="pct"/>
            <w:tcBorders>
              <w:top w:val="outset" w:sz="6" w:space="0" w:color="000000"/>
              <w:left w:val="outset" w:sz="6" w:space="0" w:color="000000"/>
              <w:bottom w:val="outset" w:sz="6" w:space="0" w:color="000000"/>
              <w:right w:val="outset" w:sz="6" w:space="0" w:color="000000"/>
            </w:tcBorders>
          </w:tcPr>
          <w:p w14:paraId="4920ACD7" w14:textId="2AD5FB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593924B" w14:textId="059260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15.234,26</w:t>
            </w:r>
          </w:p>
        </w:tc>
        <w:tc>
          <w:tcPr>
            <w:tcW w:w="530" w:type="pct"/>
            <w:tcBorders>
              <w:top w:val="outset" w:sz="6" w:space="0" w:color="000000"/>
              <w:left w:val="outset" w:sz="6" w:space="0" w:color="000000"/>
              <w:bottom w:val="outset" w:sz="6" w:space="0" w:color="000000"/>
              <w:right w:val="outset" w:sz="6" w:space="0" w:color="000000"/>
            </w:tcBorders>
          </w:tcPr>
          <w:p w14:paraId="09600717" w14:textId="5B810C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15.234,26</w:t>
            </w:r>
          </w:p>
        </w:tc>
        <w:tc>
          <w:tcPr>
            <w:tcW w:w="529" w:type="pct"/>
            <w:tcBorders>
              <w:top w:val="outset" w:sz="6" w:space="0" w:color="000000"/>
              <w:left w:val="outset" w:sz="6" w:space="0" w:color="000000"/>
              <w:bottom w:val="outset" w:sz="6" w:space="0" w:color="000000"/>
              <w:right w:val="outset" w:sz="6" w:space="0" w:color="000000"/>
            </w:tcBorders>
          </w:tcPr>
          <w:p w14:paraId="43FCA78A" w14:textId="7A72B5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B43D16" w14:textId="1DBAA9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44B6F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73A67E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B0FEC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F2B0DC9" w14:textId="00DC52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tcPr>
          <w:p w14:paraId="01BC844E" w14:textId="1F54522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społeczne</w:t>
            </w:r>
          </w:p>
        </w:tc>
        <w:tc>
          <w:tcPr>
            <w:tcW w:w="529" w:type="pct"/>
            <w:tcBorders>
              <w:top w:val="outset" w:sz="6" w:space="0" w:color="000000"/>
              <w:left w:val="outset" w:sz="6" w:space="0" w:color="000000"/>
              <w:bottom w:val="outset" w:sz="6" w:space="0" w:color="000000"/>
              <w:right w:val="outset" w:sz="6" w:space="0" w:color="000000"/>
            </w:tcBorders>
          </w:tcPr>
          <w:p w14:paraId="382C653A" w14:textId="12AA4E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2.608,66</w:t>
            </w:r>
          </w:p>
        </w:tc>
        <w:tc>
          <w:tcPr>
            <w:tcW w:w="529" w:type="pct"/>
            <w:tcBorders>
              <w:top w:val="outset" w:sz="6" w:space="0" w:color="000000"/>
              <w:left w:val="outset" w:sz="6" w:space="0" w:color="000000"/>
              <w:bottom w:val="outset" w:sz="6" w:space="0" w:color="000000"/>
              <w:right w:val="outset" w:sz="6" w:space="0" w:color="000000"/>
            </w:tcBorders>
          </w:tcPr>
          <w:p w14:paraId="1A342117" w14:textId="4F1282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2.608,66</w:t>
            </w:r>
          </w:p>
        </w:tc>
        <w:tc>
          <w:tcPr>
            <w:tcW w:w="423" w:type="pct"/>
            <w:tcBorders>
              <w:top w:val="outset" w:sz="6" w:space="0" w:color="000000"/>
              <w:left w:val="outset" w:sz="6" w:space="0" w:color="000000"/>
              <w:bottom w:val="outset" w:sz="6" w:space="0" w:color="000000"/>
              <w:right w:val="outset" w:sz="6" w:space="0" w:color="000000"/>
            </w:tcBorders>
          </w:tcPr>
          <w:p w14:paraId="5CE6309E" w14:textId="00A0E98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5E3FF42" w14:textId="00B6FB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2.608,66</w:t>
            </w:r>
          </w:p>
        </w:tc>
        <w:tc>
          <w:tcPr>
            <w:tcW w:w="530" w:type="pct"/>
            <w:tcBorders>
              <w:top w:val="outset" w:sz="6" w:space="0" w:color="000000"/>
              <w:left w:val="outset" w:sz="6" w:space="0" w:color="000000"/>
              <w:bottom w:val="outset" w:sz="6" w:space="0" w:color="000000"/>
              <w:right w:val="outset" w:sz="6" w:space="0" w:color="000000"/>
            </w:tcBorders>
          </w:tcPr>
          <w:p w14:paraId="16C442FF" w14:textId="06EC74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2.608,66</w:t>
            </w:r>
          </w:p>
        </w:tc>
        <w:tc>
          <w:tcPr>
            <w:tcW w:w="529" w:type="pct"/>
            <w:tcBorders>
              <w:top w:val="outset" w:sz="6" w:space="0" w:color="000000"/>
              <w:left w:val="outset" w:sz="6" w:space="0" w:color="000000"/>
              <w:bottom w:val="outset" w:sz="6" w:space="0" w:color="000000"/>
              <w:right w:val="outset" w:sz="6" w:space="0" w:color="000000"/>
            </w:tcBorders>
          </w:tcPr>
          <w:p w14:paraId="024AF713" w14:textId="1CF640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0F53D7E" w14:textId="2E13A5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1EC256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717E5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20875F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9A284EE" w14:textId="00E19C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tcPr>
          <w:p w14:paraId="4AD2967F" w14:textId="6A37444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0BE45F88" w14:textId="52E62D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373,25</w:t>
            </w:r>
          </w:p>
        </w:tc>
        <w:tc>
          <w:tcPr>
            <w:tcW w:w="529" w:type="pct"/>
            <w:tcBorders>
              <w:top w:val="outset" w:sz="6" w:space="0" w:color="000000"/>
              <w:left w:val="outset" w:sz="6" w:space="0" w:color="000000"/>
              <w:bottom w:val="outset" w:sz="6" w:space="0" w:color="000000"/>
              <w:right w:val="outset" w:sz="6" w:space="0" w:color="000000"/>
            </w:tcBorders>
          </w:tcPr>
          <w:p w14:paraId="53318C44" w14:textId="70FFA1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373,25</w:t>
            </w:r>
          </w:p>
        </w:tc>
        <w:tc>
          <w:tcPr>
            <w:tcW w:w="423" w:type="pct"/>
            <w:tcBorders>
              <w:top w:val="outset" w:sz="6" w:space="0" w:color="000000"/>
              <w:left w:val="outset" w:sz="6" w:space="0" w:color="000000"/>
              <w:bottom w:val="outset" w:sz="6" w:space="0" w:color="000000"/>
              <w:right w:val="outset" w:sz="6" w:space="0" w:color="000000"/>
            </w:tcBorders>
          </w:tcPr>
          <w:p w14:paraId="2EDEFED2" w14:textId="6BB5C5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3BE28A44" w14:textId="384B34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373,25</w:t>
            </w:r>
          </w:p>
        </w:tc>
        <w:tc>
          <w:tcPr>
            <w:tcW w:w="530" w:type="pct"/>
            <w:tcBorders>
              <w:top w:val="outset" w:sz="6" w:space="0" w:color="000000"/>
              <w:left w:val="outset" w:sz="6" w:space="0" w:color="000000"/>
              <w:bottom w:val="outset" w:sz="6" w:space="0" w:color="000000"/>
              <w:right w:val="outset" w:sz="6" w:space="0" w:color="000000"/>
            </w:tcBorders>
          </w:tcPr>
          <w:p w14:paraId="7CDF3395" w14:textId="382DA4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373,25</w:t>
            </w:r>
          </w:p>
        </w:tc>
        <w:tc>
          <w:tcPr>
            <w:tcW w:w="529" w:type="pct"/>
            <w:tcBorders>
              <w:top w:val="outset" w:sz="6" w:space="0" w:color="000000"/>
              <w:left w:val="outset" w:sz="6" w:space="0" w:color="000000"/>
              <w:bottom w:val="outset" w:sz="6" w:space="0" w:color="000000"/>
              <w:right w:val="outset" w:sz="6" w:space="0" w:color="000000"/>
            </w:tcBorders>
          </w:tcPr>
          <w:p w14:paraId="19CAD604" w14:textId="42C376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58106BC" w14:textId="5F95C54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3C19EF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DCA1D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439EEA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D846670" w14:textId="2EA0181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4B5AA942" w14:textId="4EC7E79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701C2942" w14:textId="0A701D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14.761,67</w:t>
            </w:r>
          </w:p>
        </w:tc>
        <w:tc>
          <w:tcPr>
            <w:tcW w:w="529" w:type="pct"/>
            <w:tcBorders>
              <w:top w:val="outset" w:sz="6" w:space="0" w:color="000000"/>
              <w:left w:val="outset" w:sz="6" w:space="0" w:color="000000"/>
              <w:bottom w:val="outset" w:sz="6" w:space="0" w:color="000000"/>
              <w:right w:val="outset" w:sz="6" w:space="0" w:color="000000"/>
            </w:tcBorders>
          </w:tcPr>
          <w:p w14:paraId="0367B27B" w14:textId="6BC423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14.761,67</w:t>
            </w:r>
          </w:p>
        </w:tc>
        <w:tc>
          <w:tcPr>
            <w:tcW w:w="423" w:type="pct"/>
            <w:tcBorders>
              <w:top w:val="outset" w:sz="6" w:space="0" w:color="000000"/>
              <w:left w:val="outset" w:sz="6" w:space="0" w:color="000000"/>
              <w:bottom w:val="outset" w:sz="6" w:space="0" w:color="000000"/>
              <w:right w:val="outset" w:sz="6" w:space="0" w:color="000000"/>
            </w:tcBorders>
          </w:tcPr>
          <w:p w14:paraId="3C36C292" w14:textId="667C719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1BD3231F" w14:textId="4A095B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14.761,67</w:t>
            </w:r>
          </w:p>
        </w:tc>
        <w:tc>
          <w:tcPr>
            <w:tcW w:w="530" w:type="pct"/>
            <w:tcBorders>
              <w:top w:val="outset" w:sz="6" w:space="0" w:color="000000"/>
              <w:left w:val="outset" w:sz="6" w:space="0" w:color="000000"/>
              <w:bottom w:val="outset" w:sz="6" w:space="0" w:color="000000"/>
              <w:right w:val="outset" w:sz="6" w:space="0" w:color="000000"/>
            </w:tcBorders>
          </w:tcPr>
          <w:p w14:paraId="0DF72C10" w14:textId="6419C3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14.761,67</w:t>
            </w:r>
          </w:p>
        </w:tc>
        <w:tc>
          <w:tcPr>
            <w:tcW w:w="529" w:type="pct"/>
            <w:tcBorders>
              <w:top w:val="outset" w:sz="6" w:space="0" w:color="000000"/>
              <w:left w:val="outset" w:sz="6" w:space="0" w:color="000000"/>
              <w:bottom w:val="outset" w:sz="6" w:space="0" w:color="000000"/>
              <w:right w:val="outset" w:sz="6" w:space="0" w:color="000000"/>
            </w:tcBorders>
          </w:tcPr>
          <w:p w14:paraId="5E622672" w14:textId="0FBDA0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669CBF0" w14:textId="78B16D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AB279B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CC0A3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B1D55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55295A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2C448EF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5D2DB5BB" w14:textId="7CC5C5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59.163,00</w:t>
            </w:r>
          </w:p>
        </w:tc>
        <w:tc>
          <w:tcPr>
            <w:tcW w:w="529" w:type="pct"/>
            <w:tcBorders>
              <w:top w:val="outset" w:sz="6" w:space="0" w:color="000000"/>
              <w:left w:val="outset" w:sz="6" w:space="0" w:color="000000"/>
              <w:bottom w:val="outset" w:sz="6" w:space="0" w:color="000000"/>
              <w:right w:val="outset" w:sz="6" w:space="0" w:color="000000"/>
            </w:tcBorders>
          </w:tcPr>
          <w:p w14:paraId="3DA1A784" w14:textId="676DD4E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45.570,28</w:t>
            </w:r>
          </w:p>
        </w:tc>
        <w:tc>
          <w:tcPr>
            <w:tcW w:w="423" w:type="pct"/>
            <w:tcBorders>
              <w:top w:val="outset" w:sz="6" w:space="0" w:color="000000"/>
              <w:left w:val="outset" w:sz="6" w:space="0" w:color="000000"/>
              <w:bottom w:val="outset" w:sz="6" w:space="0" w:color="000000"/>
              <w:right w:val="outset" w:sz="6" w:space="0" w:color="000000"/>
            </w:tcBorders>
          </w:tcPr>
          <w:p w14:paraId="7DA451F5" w14:textId="43848C5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77,02</w:t>
            </w:r>
          </w:p>
        </w:tc>
        <w:tc>
          <w:tcPr>
            <w:tcW w:w="529" w:type="pct"/>
            <w:tcBorders>
              <w:top w:val="outset" w:sz="6" w:space="0" w:color="000000"/>
              <w:left w:val="outset" w:sz="6" w:space="0" w:color="000000"/>
              <w:bottom w:val="outset" w:sz="6" w:space="0" w:color="000000"/>
              <w:right w:val="outset" w:sz="6" w:space="0" w:color="000000"/>
            </w:tcBorders>
          </w:tcPr>
          <w:p w14:paraId="23E9307F" w14:textId="4B7F74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59.163,00</w:t>
            </w:r>
          </w:p>
        </w:tc>
        <w:tc>
          <w:tcPr>
            <w:tcW w:w="530" w:type="pct"/>
            <w:tcBorders>
              <w:top w:val="outset" w:sz="6" w:space="0" w:color="000000"/>
              <w:left w:val="outset" w:sz="6" w:space="0" w:color="000000"/>
              <w:bottom w:val="outset" w:sz="6" w:space="0" w:color="000000"/>
              <w:right w:val="outset" w:sz="6" w:space="0" w:color="000000"/>
            </w:tcBorders>
          </w:tcPr>
          <w:p w14:paraId="43F641CB" w14:textId="73B0E4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45.570,28</w:t>
            </w:r>
          </w:p>
        </w:tc>
        <w:tc>
          <w:tcPr>
            <w:tcW w:w="529" w:type="pct"/>
            <w:tcBorders>
              <w:top w:val="outset" w:sz="6" w:space="0" w:color="000000"/>
              <w:left w:val="outset" w:sz="6" w:space="0" w:color="000000"/>
              <w:bottom w:val="outset" w:sz="6" w:space="0" w:color="000000"/>
              <w:right w:val="outset" w:sz="6" w:space="0" w:color="000000"/>
            </w:tcBorders>
          </w:tcPr>
          <w:p w14:paraId="5946D16D" w14:textId="49BF1D7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CDD23C8" w14:textId="43D9A9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86E064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97BF0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881BD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0A054E8" w14:textId="352C53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6060</w:t>
            </w:r>
          </w:p>
        </w:tc>
        <w:tc>
          <w:tcPr>
            <w:tcW w:w="749" w:type="pct"/>
            <w:tcBorders>
              <w:top w:val="outset" w:sz="6" w:space="0" w:color="000000"/>
              <w:left w:val="outset" w:sz="6" w:space="0" w:color="000000"/>
              <w:bottom w:val="outset" w:sz="6" w:space="0" w:color="000000"/>
              <w:right w:val="outset" w:sz="6" w:space="0" w:color="000000"/>
            </w:tcBorders>
          </w:tcPr>
          <w:p w14:paraId="41E6074C" w14:textId="55ADD91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Wydatki na zakupy inwestycyjne </w:t>
            </w:r>
            <w:r w:rsidRPr="00682F04">
              <w:rPr>
                <w:rFonts w:asciiTheme="minorHAnsi" w:hAnsiTheme="minorHAnsi" w:cstheme="minorHAnsi"/>
                <w:sz w:val="22"/>
                <w:szCs w:val="22"/>
              </w:rPr>
              <w:lastRenderedPageBreak/>
              <w:t>jednostek budżetowych</w:t>
            </w:r>
          </w:p>
        </w:tc>
        <w:tc>
          <w:tcPr>
            <w:tcW w:w="529" w:type="pct"/>
            <w:tcBorders>
              <w:top w:val="outset" w:sz="6" w:space="0" w:color="000000"/>
              <w:left w:val="outset" w:sz="6" w:space="0" w:color="000000"/>
              <w:bottom w:val="outset" w:sz="6" w:space="0" w:color="000000"/>
              <w:right w:val="outset" w:sz="6" w:space="0" w:color="000000"/>
            </w:tcBorders>
          </w:tcPr>
          <w:p w14:paraId="30B2BF3C" w14:textId="53F01D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28.880,16</w:t>
            </w:r>
          </w:p>
        </w:tc>
        <w:tc>
          <w:tcPr>
            <w:tcW w:w="529" w:type="pct"/>
            <w:tcBorders>
              <w:top w:val="outset" w:sz="6" w:space="0" w:color="000000"/>
              <w:left w:val="outset" w:sz="6" w:space="0" w:color="000000"/>
              <w:bottom w:val="outset" w:sz="6" w:space="0" w:color="000000"/>
              <w:right w:val="outset" w:sz="6" w:space="0" w:color="000000"/>
            </w:tcBorders>
          </w:tcPr>
          <w:p w14:paraId="545F255B" w14:textId="2A5B81B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c>
          <w:tcPr>
            <w:tcW w:w="423" w:type="pct"/>
            <w:tcBorders>
              <w:top w:val="outset" w:sz="6" w:space="0" w:color="000000"/>
              <w:left w:val="outset" w:sz="6" w:space="0" w:color="000000"/>
              <w:bottom w:val="outset" w:sz="6" w:space="0" w:color="000000"/>
              <w:right w:val="outset" w:sz="6" w:space="0" w:color="000000"/>
            </w:tcBorders>
          </w:tcPr>
          <w:p w14:paraId="6128F59D" w14:textId="004AB00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B6374E7" w14:textId="104A923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3188BF33" w14:textId="17D720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661BD5FA" w14:textId="24AB625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c>
          <w:tcPr>
            <w:tcW w:w="509" w:type="pct"/>
            <w:tcBorders>
              <w:top w:val="outset" w:sz="6" w:space="0" w:color="000000"/>
              <w:left w:val="outset" w:sz="6" w:space="0" w:color="000000"/>
              <w:bottom w:val="outset" w:sz="6" w:space="0" w:color="000000"/>
              <w:right w:val="outset" w:sz="6" w:space="0" w:color="000000"/>
            </w:tcBorders>
          </w:tcPr>
          <w:p w14:paraId="54ECB87A" w14:textId="5DE7D2C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r>
      <w:tr w:rsidR="005F46E7" w:rsidRPr="00BC54C9" w14:paraId="559581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A97D3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360C7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189D8E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052BFF5"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9AC9A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A371FF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FD1A76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90FC55A"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D12EA9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BF1F2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41A720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8E2BC2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977DC1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64333EC" w14:textId="612AAF8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90013</w:t>
            </w:r>
          </w:p>
        </w:tc>
        <w:tc>
          <w:tcPr>
            <w:tcW w:w="221" w:type="pct"/>
            <w:tcBorders>
              <w:top w:val="outset" w:sz="6" w:space="0" w:color="000000"/>
              <w:left w:val="outset" w:sz="6" w:space="0" w:color="000000"/>
              <w:bottom w:val="outset" w:sz="6" w:space="0" w:color="000000"/>
              <w:right w:val="outset" w:sz="6" w:space="0" w:color="000000"/>
            </w:tcBorders>
          </w:tcPr>
          <w:p w14:paraId="1B2BCF36" w14:textId="77777777" w:rsidR="00A40A9C" w:rsidRPr="00682F04" w:rsidRDefault="00A40A9C" w:rsidP="00A40A9C">
            <w:pPr>
              <w:pStyle w:val="NormalnyWeb"/>
              <w:jc w:val="center"/>
              <w:rPr>
                <w:rFonts w:asciiTheme="minorHAnsi" w:hAnsiTheme="minorHAnsi" w:cstheme="minorHAnsi"/>
                <w:i/>
                <w:iCs/>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AB9025C" w14:textId="7A6BA3E1" w:rsidR="00A40A9C" w:rsidRPr="00682F04" w:rsidRDefault="00A40A9C" w:rsidP="00A40A9C">
            <w:pPr>
              <w:pStyle w:val="NormalnyWeb"/>
              <w:rPr>
                <w:rFonts w:asciiTheme="minorHAnsi" w:hAnsiTheme="minorHAnsi" w:cstheme="minorHAnsi"/>
                <w:i/>
                <w:iCs/>
                <w:sz w:val="22"/>
                <w:szCs w:val="22"/>
              </w:rPr>
            </w:pPr>
            <w:r w:rsidRPr="00682F04">
              <w:rPr>
                <w:rFonts w:asciiTheme="minorHAnsi" w:hAnsiTheme="minorHAnsi" w:cstheme="minorHAnsi"/>
                <w:i/>
                <w:iCs/>
                <w:sz w:val="22"/>
                <w:szCs w:val="22"/>
              </w:rPr>
              <w:t>Schroniska dla zwierząt</w:t>
            </w:r>
          </w:p>
        </w:tc>
        <w:tc>
          <w:tcPr>
            <w:tcW w:w="529" w:type="pct"/>
            <w:tcBorders>
              <w:top w:val="outset" w:sz="6" w:space="0" w:color="000000"/>
              <w:left w:val="outset" w:sz="6" w:space="0" w:color="000000"/>
              <w:bottom w:val="outset" w:sz="6" w:space="0" w:color="000000"/>
              <w:right w:val="outset" w:sz="6" w:space="0" w:color="000000"/>
            </w:tcBorders>
          </w:tcPr>
          <w:p w14:paraId="269C8905" w14:textId="3CC09F6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42.000,00</w:t>
            </w:r>
          </w:p>
        </w:tc>
        <w:tc>
          <w:tcPr>
            <w:tcW w:w="529" w:type="pct"/>
            <w:tcBorders>
              <w:top w:val="outset" w:sz="6" w:space="0" w:color="000000"/>
              <w:left w:val="outset" w:sz="6" w:space="0" w:color="000000"/>
              <w:bottom w:val="outset" w:sz="6" w:space="0" w:color="000000"/>
              <w:right w:val="outset" w:sz="6" w:space="0" w:color="000000"/>
            </w:tcBorders>
          </w:tcPr>
          <w:p w14:paraId="5E41598F" w14:textId="44B0285B"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39.606,00</w:t>
            </w:r>
          </w:p>
        </w:tc>
        <w:tc>
          <w:tcPr>
            <w:tcW w:w="423" w:type="pct"/>
            <w:tcBorders>
              <w:top w:val="outset" w:sz="6" w:space="0" w:color="000000"/>
              <w:left w:val="outset" w:sz="6" w:space="0" w:color="000000"/>
              <w:bottom w:val="outset" w:sz="6" w:space="0" w:color="000000"/>
              <w:right w:val="outset" w:sz="6" w:space="0" w:color="000000"/>
            </w:tcBorders>
          </w:tcPr>
          <w:p w14:paraId="0C15AD80" w14:textId="3509012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94,30</w:t>
            </w:r>
          </w:p>
        </w:tc>
        <w:tc>
          <w:tcPr>
            <w:tcW w:w="529" w:type="pct"/>
            <w:tcBorders>
              <w:top w:val="outset" w:sz="6" w:space="0" w:color="000000"/>
              <w:left w:val="outset" w:sz="6" w:space="0" w:color="000000"/>
              <w:bottom w:val="outset" w:sz="6" w:space="0" w:color="000000"/>
              <w:right w:val="outset" w:sz="6" w:space="0" w:color="000000"/>
            </w:tcBorders>
          </w:tcPr>
          <w:p w14:paraId="36ADC637" w14:textId="4C754D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42.000,00</w:t>
            </w:r>
          </w:p>
        </w:tc>
        <w:tc>
          <w:tcPr>
            <w:tcW w:w="530" w:type="pct"/>
            <w:tcBorders>
              <w:top w:val="outset" w:sz="6" w:space="0" w:color="000000"/>
              <w:left w:val="outset" w:sz="6" w:space="0" w:color="000000"/>
              <w:bottom w:val="outset" w:sz="6" w:space="0" w:color="000000"/>
              <w:right w:val="outset" w:sz="6" w:space="0" w:color="000000"/>
            </w:tcBorders>
          </w:tcPr>
          <w:p w14:paraId="439A0718" w14:textId="4B320B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39.606,00</w:t>
            </w:r>
          </w:p>
        </w:tc>
        <w:tc>
          <w:tcPr>
            <w:tcW w:w="529" w:type="pct"/>
            <w:tcBorders>
              <w:top w:val="outset" w:sz="6" w:space="0" w:color="000000"/>
              <w:left w:val="outset" w:sz="6" w:space="0" w:color="000000"/>
              <w:bottom w:val="outset" w:sz="6" w:space="0" w:color="000000"/>
              <w:right w:val="outset" w:sz="6" w:space="0" w:color="000000"/>
            </w:tcBorders>
          </w:tcPr>
          <w:p w14:paraId="070EF8C4" w14:textId="73A487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46A30E5" w14:textId="09E4FED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FF05BB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7B408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76701A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5B6A37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AA97FCB"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39862B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10DE40"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A2B252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43E06B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5A946C6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B0E8D2C"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84A92D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C1D4B3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1239DE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E6E3A9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5CA236C" w14:textId="568A8A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06BDB031" w14:textId="1BF740CE"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361D05FE" w14:textId="58F97C7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42.000,00</w:t>
            </w:r>
          </w:p>
        </w:tc>
        <w:tc>
          <w:tcPr>
            <w:tcW w:w="529" w:type="pct"/>
            <w:tcBorders>
              <w:top w:val="outset" w:sz="6" w:space="0" w:color="000000"/>
              <w:left w:val="outset" w:sz="6" w:space="0" w:color="000000"/>
              <w:bottom w:val="outset" w:sz="6" w:space="0" w:color="000000"/>
              <w:right w:val="outset" w:sz="6" w:space="0" w:color="000000"/>
            </w:tcBorders>
          </w:tcPr>
          <w:p w14:paraId="127BB1F9" w14:textId="5C98B5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39.606,00</w:t>
            </w:r>
          </w:p>
        </w:tc>
        <w:tc>
          <w:tcPr>
            <w:tcW w:w="423" w:type="pct"/>
            <w:tcBorders>
              <w:top w:val="outset" w:sz="6" w:space="0" w:color="000000"/>
              <w:left w:val="outset" w:sz="6" w:space="0" w:color="000000"/>
              <w:bottom w:val="outset" w:sz="6" w:space="0" w:color="000000"/>
              <w:right w:val="outset" w:sz="6" w:space="0" w:color="000000"/>
            </w:tcBorders>
          </w:tcPr>
          <w:p w14:paraId="2E6768FC" w14:textId="312CF0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94,30</w:t>
            </w:r>
          </w:p>
        </w:tc>
        <w:tc>
          <w:tcPr>
            <w:tcW w:w="529" w:type="pct"/>
            <w:tcBorders>
              <w:top w:val="outset" w:sz="6" w:space="0" w:color="000000"/>
              <w:left w:val="outset" w:sz="6" w:space="0" w:color="000000"/>
              <w:bottom w:val="outset" w:sz="6" w:space="0" w:color="000000"/>
              <w:right w:val="outset" w:sz="6" w:space="0" w:color="000000"/>
            </w:tcBorders>
          </w:tcPr>
          <w:p w14:paraId="503368FB" w14:textId="59F091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42.000,00</w:t>
            </w:r>
          </w:p>
        </w:tc>
        <w:tc>
          <w:tcPr>
            <w:tcW w:w="530" w:type="pct"/>
            <w:tcBorders>
              <w:top w:val="outset" w:sz="6" w:space="0" w:color="000000"/>
              <w:left w:val="outset" w:sz="6" w:space="0" w:color="000000"/>
              <w:bottom w:val="outset" w:sz="6" w:space="0" w:color="000000"/>
              <w:right w:val="outset" w:sz="6" w:space="0" w:color="000000"/>
            </w:tcBorders>
          </w:tcPr>
          <w:p w14:paraId="5F4F526D" w14:textId="7D1397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39.606,00</w:t>
            </w:r>
          </w:p>
        </w:tc>
        <w:tc>
          <w:tcPr>
            <w:tcW w:w="529" w:type="pct"/>
            <w:tcBorders>
              <w:top w:val="outset" w:sz="6" w:space="0" w:color="000000"/>
              <w:left w:val="outset" w:sz="6" w:space="0" w:color="000000"/>
              <w:bottom w:val="outset" w:sz="6" w:space="0" w:color="000000"/>
              <w:right w:val="outset" w:sz="6" w:space="0" w:color="000000"/>
            </w:tcBorders>
          </w:tcPr>
          <w:p w14:paraId="011A195C" w14:textId="311028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14B9844" w14:textId="53E83C9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80BE6C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3E76C6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3650A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C1217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2C8872"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7B778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A612B2"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628128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5B930C"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624EA3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39CB99"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144660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40407B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BA12E6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517E204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90015</w:t>
            </w:r>
          </w:p>
        </w:tc>
        <w:tc>
          <w:tcPr>
            <w:tcW w:w="221" w:type="pct"/>
            <w:tcBorders>
              <w:top w:val="outset" w:sz="6" w:space="0" w:color="000000"/>
              <w:left w:val="outset" w:sz="6" w:space="0" w:color="000000"/>
              <w:bottom w:val="outset" w:sz="6" w:space="0" w:color="000000"/>
              <w:right w:val="outset" w:sz="6" w:space="0" w:color="000000"/>
            </w:tcBorders>
          </w:tcPr>
          <w:p w14:paraId="6EA9FF9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AC01B7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Oświetlenie ulic, placów i dróg</w:t>
            </w:r>
          </w:p>
        </w:tc>
        <w:tc>
          <w:tcPr>
            <w:tcW w:w="529" w:type="pct"/>
            <w:tcBorders>
              <w:top w:val="outset" w:sz="6" w:space="0" w:color="000000"/>
              <w:left w:val="outset" w:sz="6" w:space="0" w:color="000000"/>
              <w:bottom w:val="outset" w:sz="6" w:space="0" w:color="000000"/>
              <w:right w:val="outset" w:sz="6" w:space="0" w:color="000000"/>
            </w:tcBorders>
          </w:tcPr>
          <w:p w14:paraId="06EAF176" w14:textId="73AB577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955.538,00</w:t>
            </w:r>
          </w:p>
        </w:tc>
        <w:tc>
          <w:tcPr>
            <w:tcW w:w="529" w:type="pct"/>
            <w:tcBorders>
              <w:top w:val="outset" w:sz="6" w:space="0" w:color="000000"/>
              <w:left w:val="outset" w:sz="6" w:space="0" w:color="000000"/>
              <w:bottom w:val="outset" w:sz="6" w:space="0" w:color="000000"/>
              <w:right w:val="outset" w:sz="6" w:space="0" w:color="000000"/>
            </w:tcBorders>
          </w:tcPr>
          <w:p w14:paraId="7E3E030C" w14:textId="209CC48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761.853,64</w:t>
            </w:r>
          </w:p>
        </w:tc>
        <w:tc>
          <w:tcPr>
            <w:tcW w:w="423" w:type="pct"/>
            <w:tcBorders>
              <w:top w:val="outset" w:sz="6" w:space="0" w:color="000000"/>
              <w:left w:val="outset" w:sz="6" w:space="0" w:color="000000"/>
              <w:bottom w:val="outset" w:sz="6" w:space="0" w:color="000000"/>
              <w:right w:val="outset" w:sz="6" w:space="0" w:color="000000"/>
            </w:tcBorders>
          </w:tcPr>
          <w:p w14:paraId="2C07D2A1" w14:textId="6B9D02A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79,73</w:t>
            </w:r>
          </w:p>
        </w:tc>
        <w:tc>
          <w:tcPr>
            <w:tcW w:w="529" w:type="pct"/>
            <w:tcBorders>
              <w:top w:val="outset" w:sz="6" w:space="0" w:color="000000"/>
              <w:left w:val="outset" w:sz="6" w:space="0" w:color="000000"/>
              <w:bottom w:val="outset" w:sz="6" w:space="0" w:color="000000"/>
              <w:right w:val="outset" w:sz="6" w:space="0" w:color="000000"/>
            </w:tcBorders>
          </w:tcPr>
          <w:p w14:paraId="43283A49" w14:textId="1D845A9F"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575.488,00</w:t>
            </w:r>
          </w:p>
        </w:tc>
        <w:tc>
          <w:tcPr>
            <w:tcW w:w="530" w:type="pct"/>
            <w:tcBorders>
              <w:top w:val="outset" w:sz="6" w:space="0" w:color="000000"/>
              <w:left w:val="outset" w:sz="6" w:space="0" w:color="000000"/>
              <w:bottom w:val="outset" w:sz="6" w:space="0" w:color="000000"/>
              <w:right w:val="outset" w:sz="6" w:space="0" w:color="000000"/>
            </w:tcBorders>
          </w:tcPr>
          <w:p w14:paraId="7950ED84" w14:textId="3AD4D91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386.525,76</w:t>
            </w:r>
          </w:p>
        </w:tc>
        <w:tc>
          <w:tcPr>
            <w:tcW w:w="529" w:type="pct"/>
            <w:tcBorders>
              <w:top w:val="outset" w:sz="6" w:space="0" w:color="000000"/>
              <w:left w:val="outset" w:sz="6" w:space="0" w:color="000000"/>
              <w:bottom w:val="outset" w:sz="6" w:space="0" w:color="000000"/>
              <w:right w:val="outset" w:sz="6" w:space="0" w:color="000000"/>
            </w:tcBorders>
          </w:tcPr>
          <w:p w14:paraId="30B4C97B" w14:textId="6C49A13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380.050,00</w:t>
            </w:r>
          </w:p>
        </w:tc>
        <w:tc>
          <w:tcPr>
            <w:tcW w:w="509" w:type="pct"/>
            <w:tcBorders>
              <w:top w:val="outset" w:sz="6" w:space="0" w:color="000000"/>
              <w:left w:val="outset" w:sz="6" w:space="0" w:color="000000"/>
              <w:bottom w:val="outset" w:sz="6" w:space="0" w:color="000000"/>
              <w:right w:val="outset" w:sz="6" w:space="0" w:color="000000"/>
            </w:tcBorders>
          </w:tcPr>
          <w:p w14:paraId="22A23626" w14:textId="5FBB9466"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375.327,88</w:t>
            </w:r>
          </w:p>
        </w:tc>
      </w:tr>
      <w:tr w:rsidR="005F46E7" w:rsidRPr="00BC54C9" w14:paraId="087EF48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A84B3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859AF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3C007F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8FE9754"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A002A0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3588D4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730D50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6A421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2765B8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1A2F8F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43676F9"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7A18C5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D4FC7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3E66FB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A59B84B" w14:textId="4EB1640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tcPr>
          <w:p w14:paraId="3F000125" w14:textId="0657CC4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7E38B17E" w14:textId="670C2E3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8.193,00</w:t>
            </w:r>
          </w:p>
        </w:tc>
        <w:tc>
          <w:tcPr>
            <w:tcW w:w="529" w:type="pct"/>
            <w:tcBorders>
              <w:top w:val="outset" w:sz="6" w:space="0" w:color="000000"/>
              <w:left w:val="outset" w:sz="6" w:space="0" w:color="000000"/>
              <w:bottom w:val="outset" w:sz="6" w:space="0" w:color="000000"/>
              <w:right w:val="outset" w:sz="6" w:space="0" w:color="000000"/>
            </w:tcBorders>
          </w:tcPr>
          <w:p w14:paraId="5FFE32CC" w14:textId="5AFA32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5.847,97</w:t>
            </w:r>
          </w:p>
        </w:tc>
        <w:tc>
          <w:tcPr>
            <w:tcW w:w="423" w:type="pct"/>
            <w:tcBorders>
              <w:top w:val="outset" w:sz="6" w:space="0" w:color="000000"/>
              <w:left w:val="outset" w:sz="6" w:space="0" w:color="000000"/>
              <w:bottom w:val="outset" w:sz="6" w:space="0" w:color="000000"/>
              <w:right w:val="outset" w:sz="6" w:space="0" w:color="000000"/>
            </w:tcBorders>
          </w:tcPr>
          <w:p w14:paraId="35EF980C" w14:textId="406EAE6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71,38</w:t>
            </w:r>
          </w:p>
        </w:tc>
        <w:tc>
          <w:tcPr>
            <w:tcW w:w="529" w:type="pct"/>
            <w:tcBorders>
              <w:top w:val="outset" w:sz="6" w:space="0" w:color="000000"/>
              <w:left w:val="outset" w:sz="6" w:space="0" w:color="000000"/>
              <w:bottom w:val="outset" w:sz="6" w:space="0" w:color="000000"/>
              <w:right w:val="outset" w:sz="6" w:space="0" w:color="000000"/>
            </w:tcBorders>
          </w:tcPr>
          <w:p w14:paraId="43A8D954" w14:textId="79F534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8.193,00</w:t>
            </w:r>
          </w:p>
        </w:tc>
        <w:tc>
          <w:tcPr>
            <w:tcW w:w="530" w:type="pct"/>
            <w:tcBorders>
              <w:top w:val="outset" w:sz="6" w:space="0" w:color="000000"/>
              <w:left w:val="outset" w:sz="6" w:space="0" w:color="000000"/>
              <w:bottom w:val="outset" w:sz="6" w:space="0" w:color="000000"/>
              <w:right w:val="outset" w:sz="6" w:space="0" w:color="000000"/>
            </w:tcBorders>
          </w:tcPr>
          <w:p w14:paraId="3FA6449B" w14:textId="4EFE2A7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5.847,97</w:t>
            </w:r>
          </w:p>
        </w:tc>
        <w:tc>
          <w:tcPr>
            <w:tcW w:w="529" w:type="pct"/>
            <w:tcBorders>
              <w:top w:val="outset" w:sz="6" w:space="0" w:color="000000"/>
              <w:left w:val="outset" w:sz="6" w:space="0" w:color="000000"/>
              <w:bottom w:val="outset" w:sz="6" w:space="0" w:color="000000"/>
              <w:right w:val="outset" w:sz="6" w:space="0" w:color="000000"/>
            </w:tcBorders>
          </w:tcPr>
          <w:p w14:paraId="68A2C706" w14:textId="1299DE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7BA0D6B" w14:textId="33ECC6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63DC4D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26D60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EE8CB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B99E43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59D5A6C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746B8671" w14:textId="6015CF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440.000,00</w:t>
            </w:r>
          </w:p>
        </w:tc>
        <w:tc>
          <w:tcPr>
            <w:tcW w:w="529" w:type="pct"/>
            <w:tcBorders>
              <w:top w:val="outset" w:sz="6" w:space="0" w:color="000000"/>
              <w:left w:val="outset" w:sz="6" w:space="0" w:color="000000"/>
              <w:bottom w:val="outset" w:sz="6" w:space="0" w:color="000000"/>
              <w:right w:val="outset" w:sz="6" w:space="0" w:color="000000"/>
            </w:tcBorders>
          </w:tcPr>
          <w:p w14:paraId="5C1183B3" w14:textId="1E1D2D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276.426,47</w:t>
            </w:r>
          </w:p>
        </w:tc>
        <w:tc>
          <w:tcPr>
            <w:tcW w:w="423" w:type="pct"/>
            <w:tcBorders>
              <w:top w:val="outset" w:sz="6" w:space="0" w:color="000000"/>
              <w:left w:val="outset" w:sz="6" w:space="0" w:color="000000"/>
              <w:bottom w:val="outset" w:sz="6" w:space="0" w:color="000000"/>
              <w:right w:val="outset" w:sz="6" w:space="0" w:color="000000"/>
            </w:tcBorders>
          </w:tcPr>
          <w:p w14:paraId="26F66489" w14:textId="460685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62,82</w:t>
            </w:r>
          </w:p>
        </w:tc>
        <w:tc>
          <w:tcPr>
            <w:tcW w:w="529" w:type="pct"/>
            <w:tcBorders>
              <w:top w:val="outset" w:sz="6" w:space="0" w:color="000000"/>
              <w:left w:val="outset" w:sz="6" w:space="0" w:color="000000"/>
              <w:bottom w:val="outset" w:sz="6" w:space="0" w:color="000000"/>
              <w:right w:val="outset" w:sz="6" w:space="0" w:color="000000"/>
            </w:tcBorders>
          </w:tcPr>
          <w:p w14:paraId="557BB4EF" w14:textId="07B01AB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440.000,00</w:t>
            </w:r>
          </w:p>
        </w:tc>
        <w:tc>
          <w:tcPr>
            <w:tcW w:w="530" w:type="pct"/>
            <w:tcBorders>
              <w:top w:val="outset" w:sz="6" w:space="0" w:color="000000"/>
              <w:left w:val="outset" w:sz="6" w:space="0" w:color="000000"/>
              <w:bottom w:val="outset" w:sz="6" w:space="0" w:color="000000"/>
              <w:right w:val="outset" w:sz="6" w:space="0" w:color="000000"/>
            </w:tcBorders>
          </w:tcPr>
          <w:p w14:paraId="05D91483" w14:textId="09FE49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276.426,47</w:t>
            </w:r>
          </w:p>
        </w:tc>
        <w:tc>
          <w:tcPr>
            <w:tcW w:w="529" w:type="pct"/>
            <w:tcBorders>
              <w:top w:val="outset" w:sz="6" w:space="0" w:color="000000"/>
              <w:left w:val="outset" w:sz="6" w:space="0" w:color="000000"/>
              <w:bottom w:val="outset" w:sz="6" w:space="0" w:color="000000"/>
              <w:right w:val="outset" w:sz="6" w:space="0" w:color="000000"/>
            </w:tcBorders>
          </w:tcPr>
          <w:p w14:paraId="73F49757" w14:textId="1D8EB7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95ED5D3" w14:textId="071E10F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69FDB1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AB42C2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D0E2CF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3E0731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4270</w:t>
            </w:r>
          </w:p>
        </w:tc>
        <w:tc>
          <w:tcPr>
            <w:tcW w:w="749" w:type="pct"/>
            <w:tcBorders>
              <w:top w:val="outset" w:sz="6" w:space="0" w:color="000000"/>
              <w:left w:val="outset" w:sz="6" w:space="0" w:color="000000"/>
              <w:bottom w:val="outset" w:sz="6" w:space="0" w:color="000000"/>
              <w:right w:val="outset" w:sz="6" w:space="0" w:color="000000"/>
            </w:tcBorders>
            <w:hideMark/>
          </w:tcPr>
          <w:p w14:paraId="44AC5EB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remontowych</w:t>
            </w:r>
          </w:p>
        </w:tc>
        <w:tc>
          <w:tcPr>
            <w:tcW w:w="529" w:type="pct"/>
            <w:tcBorders>
              <w:top w:val="outset" w:sz="6" w:space="0" w:color="000000"/>
              <w:left w:val="outset" w:sz="6" w:space="0" w:color="000000"/>
              <w:bottom w:val="outset" w:sz="6" w:space="0" w:color="000000"/>
              <w:right w:val="outset" w:sz="6" w:space="0" w:color="000000"/>
            </w:tcBorders>
          </w:tcPr>
          <w:p w14:paraId="23BAB47A" w14:textId="1B1AB0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100.000,00</w:t>
            </w:r>
          </w:p>
        </w:tc>
        <w:tc>
          <w:tcPr>
            <w:tcW w:w="529" w:type="pct"/>
            <w:tcBorders>
              <w:top w:val="outset" w:sz="6" w:space="0" w:color="000000"/>
              <w:left w:val="outset" w:sz="6" w:space="0" w:color="000000"/>
              <w:bottom w:val="outset" w:sz="6" w:space="0" w:color="000000"/>
              <w:right w:val="outset" w:sz="6" w:space="0" w:color="000000"/>
            </w:tcBorders>
          </w:tcPr>
          <w:p w14:paraId="4CAA7AEB" w14:textId="28094D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96.391,66</w:t>
            </w:r>
          </w:p>
        </w:tc>
        <w:tc>
          <w:tcPr>
            <w:tcW w:w="423" w:type="pct"/>
            <w:tcBorders>
              <w:top w:val="outset" w:sz="6" w:space="0" w:color="000000"/>
              <w:left w:val="outset" w:sz="6" w:space="0" w:color="000000"/>
              <w:bottom w:val="outset" w:sz="6" w:space="0" w:color="000000"/>
              <w:right w:val="outset" w:sz="6" w:space="0" w:color="000000"/>
            </w:tcBorders>
          </w:tcPr>
          <w:p w14:paraId="433A77F7" w14:textId="3EC309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96,39</w:t>
            </w:r>
          </w:p>
        </w:tc>
        <w:tc>
          <w:tcPr>
            <w:tcW w:w="529" w:type="pct"/>
            <w:tcBorders>
              <w:top w:val="outset" w:sz="6" w:space="0" w:color="000000"/>
              <w:left w:val="outset" w:sz="6" w:space="0" w:color="000000"/>
              <w:bottom w:val="outset" w:sz="6" w:space="0" w:color="000000"/>
              <w:right w:val="outset" w:sz="6" w:space="0" w:color="000000"/>
            </w:tcBorders>
          </w:tcPr>
          <w:p w14:paraId="35191C77" w14:textId="7B4F19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100.000,00</w:t>
            </w:r>
          </w:p>
        </w:tc>
        <w:tc>
          <w:tcPr>
            <w:tcW w:w="530" w:type="pct"/>
            <w:tcBorders>
              <w:top w:val="outset" w:sz="6" w:space="0" w:color="000000"/>
              <w:left w:val="outset" w:sz="6" w:space="0" w:color="000000"/>
              <w:bottom w:val="outset" w:sz="6" w:space="0" w:color="000000"/>
              <w:right w:val="outset" w:sz="6" w:space="0" w:color="000000"/>
            </w:tcBorders>
          </w:tcPr>
          <w:p w14:paraId="1F65E3FD" w14:textId="248731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96.391,66</w:t>
            </w:r>
          </w:p>
        </w:tc>
        <w:tc>
          <w:tcPr>
            <w:tcW w:w="529" w:type="pct"/>
            <w:tcBorders>
              <w:top w:val="outset" w:sz="6" w:space="0" w:color="000000"/>
              <w:left w:val="outset" w:sz="6" w:space="0" w:color="000000"/>
              <w:bottom w:val="outset" w:sz="6" w:space="0" w:color="000000"/>
              <w:right w:val="outset" w:sz="6" w:space="0" w:color="000000"/>
            </w:tcBorders>
          </w:tcPr>
          <w:p w14:paraId="22E823D3" w14:textId="277D3F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EB310FF" w14:textId="0AEB8A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46710F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56E351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FF8645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72D358B" w14:textId="46CDDD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tcPr>
          <w:p w14:paraId="0C6BDF4E" w14:textId="62A59788"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21626398" w14:textId="6D123D9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20.295,00</w:t>
            </w:r>
          </w:p>
        </w:tc>
        <w:tc>
          <w:tcPr>
            <w:tcW w:w="529" w:type="pct"/>
            <w:tcBorders>
              <w:top w:val="outset" w:sz="6" w:space="0" w:color="000000"/>
              <w:left w:val="outset" w:sz="6" w:space="0" w:color="000000"/>
              <w:bottom w:val="outset" w:sz="6" w:space="0" w:color="000000"/>
              <w:right w:val="outset" w:sz="6" w:space="0" w:color="000000"/>
            </w:tcBorders>
          </w:tcPr>
          <w:p w14:paraId="569370CB" w14:textId="2B33709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1.168,50</w:t>
            </w:r>
          </w:p>
        </w:tc>
        <w:tc>
          <w:tcPr>
            <w:tcW w:w="423" w:type="pct"/>
            <w:tcBorders>
              <w:top w:val="outset" w:sz="6" w:space="0" w:color="000000"/>
              <w:left w:val="outset" w:sz="6" w:space="0" w:color="000000"/>
              <w:bottom w:val="outset" w:sz="6" w:space="0" w:color="000000"/>
              <w:right w:val="outset" w:sz="6" w:space="0" w:color="000000"/>
            </w:tcBorders>
          </w:tcPr>
          <w:p w14:paraId="715B0CE3" w14:textId="5A7D27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5,76</w:t>
            </w:r>
          </w:p>
        </w:tc>
        <w:tc>
          <w:tcPr>
            <w:tcW w:w="529" w:type="pct"/>
            <w:tcBorders>
              <w:top w:val="outset" w:sz="6" w:space="0" w:color="000000"/>
              <w:left w:val="outset" w:sz="6" w:space="0" w:color="000000"/>
              <w:bottom w:val="outset" w:sz="6" w:space="0" w:color="000000"/>
              <w:right w:val="outset" w:sz="6" w:space="0" w:color="000000"/>
            </w:tcBorders>
          </w:tcPr>
          <w:p w14:paraId="4D0A44F1" w14:textId="718A1D8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20.295,00</w:t>
            </w:r>
          </w:p>
        </w:tc>
        <w:tc>
          <w:tcPr>
            <w:tcW w:w="530" w:type="pct"/>
            <w:tcBorders>
              <w:top w:val="outset" w:sz="6" w:space="0" w:color="000000"/>
              <w:left w:val="outset" w:sz="6" w:space="0" w:color="000000"/>
              <w:bottom w:val="outset" w:sz="6" w:space="0" w:color="000000"/>
              <w:right w:val="outset" w:sz="6" w:space="0" w:color="000000"/>
            </w:tcBorders>
          </w:tcPr>
          <w:p w14:paraId="1E03C1B9" w14:textId="5A9CAA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1.168,50</w:t>
            </w:r>
          </w:p>
        </w:tc>
        <w:tc>
          <w:tcPr>
            <w:tcW w:w="529" w:type="pct"/>
            <w:tcBorders>
              <w:top w:val="outset" w:sz="6" w:space="0" w:color="000000"/>
              <w:left w:val="outset" w:sz="6" w:space="0" w:color="000000"/>
              <w:bottom w:val="outset" w:sz="6" w:space="0" w:color="000000"/>
              <w:right w:val="outset" w:sz="6" w:space="0" w:color="000000"/>
            </w:tcBorders>
          </w:tcPr>
          <w:p w14:paraId="112B8677" w14:textId="0926EB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DD235CE" w14:textId="352BE4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14C944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A4834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B4E16A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5DC91F3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07BEC96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3D4096FC" w14:textId="1835EB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529" w:type="pct"/>
            <w:tcBorders>
              <w:top w:val="outset" w:sz="6" w:space="0" w:color="000000"/>
              <w:left w:val="outset" w:sz="6" w:space="0" w:color="000000"/>
              <w:bottom w:val="outset" w:sz="6" w:space="0" w:color="000000"/>
              <w:right w:val="outset" w:sz="6" w:space="0" w:color="000000"/>
            </w:tcBorders>
          </w:tcPr>
          <w:p w14:paraId="71ED07FA" w14:textId="5A0267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6.691,16</w:t>
            </w:r>
          </w:p>
        </w:tc>
        <w:tc>
          <w:tcPr>
            <w:tcW w:w="423" w:type="pct"/>
            <w:tcBorders>
              <w:top w:val="outset" w:sz="6" w:space="0" w:color="000000"/>
              <w:left w:val="outset" w:sz="6" w:space="0" w:color="000000"/>
              <w:bottom w:val="outset" w:sz="6" w:space="0" w:color="000000"/>
              <w:right w:val="outset" w:sz="6" w:space="0" w:color="000000"/>
            </w:tcBorders>
          </w:tcPr>
          <w:p w14:paraId="2D57F822" w14:textId="79C8A11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95,59</w:t>
            </w:r>
          </w:p>
        </w:tc>
        <w:tc>
          <w:tcPr>
            <w:tcW w:w="529" w:type="pct"/>
            <w:tcBorders>
              <w:top w:val="outset" w:sz="6" w:space="0" w:color="000000"/>
              <w:left w:val="outset" w:sz="6" w:space="0" w:color="000000"/>
              <w:bottom w:val="outset" w:sz="6" w:space="0" w:color="000000"/>
              <w:right w:val="outset" w:sz="6" w:space="0" w:color="000000"/>
            </w:tcBorders>
          </w:tcPr>
          <w:p w14:paraId="22D70300" w14:textId="474B890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7.000,00</w:t>
            </w:r>
          </w:p>
        </w:tc>
        <w:tc>
          <w:tcPr>
            <w:tcW w:w="530" w:type="pct"/>
            <w:tcBorders>
              <w:top w:val="outset" w:sz="6" w:space="0" w:color="000000"/>
              <w:left w:val="outset" w:sz="6" w:space="0" w:color="000000"/>
              <w:bottom w:val="outset" w:sz="6" w:space="0" w:color="000000"/>
              <w:right w:val="outset" w:sz="6" w:space="0" w:color="000000"/>
            </w:tcBorders>
          </w:tcPr>
          <w:p w14:paraId="2D9AD7E4" w14:textId="37D4D2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6.691,16</w:t>
            </w:r>
          </w:p>
        </w:tc>
        <w:tc>
          <w:tcPr>
            <w:tcW w:w="529" w:type="pct"/>
            <w:tcBorders>
              <w:top w:val="outset" w:sz="6" w:space="0" w:color="000000"/>
              <w:left w:val="outset" w:sz="6" w:space="0" w:color="000000"/>
              <w:bottom w:val="outset" w:sz="6" w:space="0" w:color="000000"/>
              <w:right w:val="outset" w:sz="6" w:space="0" w:color="000000"/>
            </w:tcBorders>
          </w:tcPr>
          <w:p w14:paraId="285904D8" w14:textId="6FECB2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A1BA317" w14:textId="669BA1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23867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1E1496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ACAA81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B9EB3B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2260A8E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713D7033" w14:textId="2DD032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380.050,00</w:t>
            </w:r>
          </w:p>
        </w:tc>
        <w:tc>
          <w:tcPr>
            <w:tcW w:w="529" w:type="pct"/>
            <w:tcBorders>
              <w:top w:val="outset" w:sz="6" w:space="0" w:color="000000"/>
              <w:left w:val="outset" w:sz="6" w:space="0" w:color="000000"/>
              <w:bottom w:val="outset" w:sz="6" w:space="0" w:color="000000"/>
              <w:right w:val="outset" w:sz="6" w:space="0" w:color="000000"/>
            </w:tcBorders>
          </w:tcPr>
          <w:p w14:paraId="5D064824" w14:textId="318CFA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375.327,88</w:t>
            </w:r>
          </w:p>
        </w:tc>
        <w:tc>
          <w:tcPr>
            <w:tcW w:w="423" w:type="pct"/>
            <w:tcBorders>
              <w:top w:val="outset" w:sz="6" w:space="0" w:color="000000"/>
              <w:left w:val="outset" w:sz="6" w:space="0" w:color="000000"/>
              <w:bottom w:val="outset" w:sz="6" w:space="0" w:color="000000"/>
              <w:right w:val="outset" w:sz="6" w:space="0" w:color="000000"/>
            </w:tcBorders>
          </w:tcPr>
          <w:p w14:paraId="550A7168" w14:textId="023E70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98,76</w:t>
            </w:r>
          </w:p>
        </w:tc>
        <w:tc>
          <w:tcPr>
            <w:tcW w:w="529" w:type="pct"/>
            <w:tcBorders>
              <w:top w:val="outset" w:sz="6" w:space="0" w:color="000000"/>
              <w:left w:val="outset" w:sz="6" w:space="0" w:color="000000"/>
              <w:bottom w:val="outset" w:sz="6" w:space="0" w:color="000000"/>
              <w:right w:val="outset" w:sz="6" w:space="0" w:color="000000"/>
            </w:tcBorders>
          </w:tcPr>
          <w:p w14:paraId="0CAD84F1" w14:textId="0F6A36E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77D1C313" w14:textId="78C98D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4535B294" w14:textId="22D43D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380.050,00</w:t>
            </w:r>
          </w:p>
        </w:tc>
        <w:tc>
          <w:tcPr>
            <w:tcW w:w="509" w:type="pct"/>
            <w:tcBorders>
              <w:top w:val="outset" w:sz="6" w:space="0" w:color="000000"/>
              <w:left w:val="outset" w:sz="6" w:space="0" w:color="000000"/>
              <w:bottom w:val="outset" w:sz="6" w:space="0" w:color="000000"/>
              <w:right w:val="outset" w:sz="6" w:space="0" w:color="000000"/>
            </w:tcBorders>
          </w:tcPr>
          <w:p w14:paraId="3810A937" w14:textId="43376A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375.327,88</w:t>
            </w:r>
          </w:p>
        </w:tc>
      </w:tr>
      <w:tr w:rsidR="005F46E7" w:rsidRPr="00BC54C9" w14:paraId="6D32C82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8E61AD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9FB4F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FEF51D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B2439BD"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7C7F92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AF144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0AACFD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F3A33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14CAA0C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8598B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C3FF8A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6A5DC2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0365876" w14:textId="77777777" w:rsidR="00A40A9C" w:rsidRPr="00682F04" w:rsidRDefault="00A40A9C" w:rsidP="00A40A9C">
            <w:pPr>
              <w:pStyle w:val="NormalnyWeb"/>
              <w:jc w:val="center"/>
              <w:rPr>
                <w:rFonts w:asciiTheme="minorHAnsi" w:hAnsiTheme="minorHAnsi" w:cstheme="minorHAnsi"/>
                <w: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4FEC9948" w14:textId="7777777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90026</w:t>
            </w:r>
          </w:p>
        </w:tc>
        <w:tc>
          <w:tcPr>
            <w:tcW w:w="221" w:type="pct"/>
            <w:tcBorders>
              <w:top w:val="outset" w:sz="6" w:space="0" w:color="000000"/>
              <w:left w:val="outset" w:sz="6" w:space="0" w:color="000000"/>
              <w:bottom w:val="outset" w:sz="6" w:space="0" w:color="000000"/>
              <w:right w:val="outset" w:sz="6" w:space="0" w:color="000000"/>
            </w:tcBorders>
          </w:tcPr>
          <w:p w14:paraId="42C14702"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BCDE821"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Pozostałe działania związane z gospodarką odpadami</w:t>
            </w:r>
          </w:p>
        </w:tc>
        <w:tc>
          <w:tcPr>
            <w:tcW w:w="529" w:type="pct"/>
            <w:tcBorders>
              <w:top w:val="outset" w:sz="6" w:space="0" w:color="000000"/>
              <w:left w:val="outset" w:sz="6" w:space="0" w:color="000000"/>
              <w:bottom w:val="outset" w:sz="6" w:space="0" w:color="000000"/>
              <w:right w:val="outset" w:sz="6" w:space="0" w:color="000000"/>
            </w:tcBorders>
          </w:tcPr>
          <w:p w14:paraId="754EE9A4" w14:textId="7244D523" w:rsidR="00A40A9C" w:rsidRPr="00682F04" w:rsidRDefault="00A40A9C" w:rsidP="00A40A9C">
            <w:pPr>
              <w:pStyle w:val="NormalnyWeb"/>
              <w:jc w:val="center"/>
              <w:rPr>
                <w:rFonts w:asciiTheme="minorHAnsi" w:hAnsiTheme="minorHAnsi" w:cstheme="minorHAnsi"/>
                <w:b/>
                <w:bCs/>
                <w:i/>
                <w:iCs/>
                <w:sz w:val="22"/>
                <w:szCs w:val="22"/>
              </w:rPr>
            </w:pPr>
            <w:r w:rsidRPr="00682F04">
              <w:rPr>
                <w:rFonts w:asciiTheme="minorHAnsi" w:hAnsiTheme="minorHAnsi" w:cstheme="minorHAnsi"/>
                <w:i/>
                <w:iCs/>
                <w:sz w:val="22"/>
                <w:szCs w:val="22"/>
              </w:rPr>
              <w:t>169.391,00</w:t>
            </w:r>
          </w:p>
        </w:tc>
        <w:tc>
          <w:tcPr>
            <w:tcW w:w="529" w:type="pct"/>
            <w:tcBorders>
              <w:top w:val="outset" w:sz="6" w:space="0" w:color="000000"/>
              <w:left w:val="outset" w:sz="6" w:space="0" w:color="000000"/>
              <w:bottom w:val="outset" w:sz="6" w:space="0" w:color="000000"/>
              <w:right w:val="outset" w:sz="6" w:space="0" w:color="000000"/>
            </w:tcBorders>
          </w:tcPr>
          <w:p w14:paraId="6F66267F" w14:textId="55B18BC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159.105,29</w:t>
            </w:r>
          </w:p>
        </w:tc>
        <w:tc>
          <w:tcPr>
            <w:tcW w:w="423" w:type="pct"/>
            <w:tcBorders>
              <w:top w:val="outset" w:sz="6" w:space="0" w:color="000000"/>
              <w:left w:val="outset" w:sz="6" w:space="0" w:color="000000"/>
              <w:bottom w:val="outset" w:sz="6" w:space="0" w:color="000000"/>
              <w:right w:val="outset" w:sz="6" w:space="0" w:color="000000"/>
            </w:tcBorders>
          </w:tcPr>
          <w:p w14:paraId="3CDFC1F6" w14:textId="174B8EF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93,93</w:t>
            </w:r>
          </w:p>
        </w:tc>
        <w:tc>
          <w:tcPr>
            <w:tcW w:w="529" w:type="pct"/>
            <w:tcBorders>
              <w:top w:val="outset" w:sz="6" w:space="0" w:color="000000"/>
              <w:left w:val="outset" w:sz="6" w:space="0" w:color="000000"/>
              <w:bottom w:val="outset" w:sz="6" w:space="0" w:color="000000"/>
              <w:right w:val="outset" w:sz="6" w:space="0" w:color="000000"/>
            </w:tcBorders>
          </w:tcPr>
          <w:p w14:paraId="6F20BC87" w14:textId="001275B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169.391,00</w:t>
            </w:r>
          </w:p>
        </w:tc>
        <w:tc>
          <w:tcPr>
            <w:tcW w:w="530" w:type="pct"/>
            <w:tcBorders>
              <w:top w:val="outset" w:sz="6" w:space="0" w:color="000000"/>
              <w:left w:val="outset" w:sz="6" w:space="0" w:color="000000"/>
              <w:bottom w:val="outset" w:sz="6" w:space="0" w:color="000000"/>
              <w:right w:val="outset" w:sz="6" w:space="0" w:color="000000"/>
            </w:tcBorders>
          </w:tcPr>
          <w:p w14:paraId="55ED6FCB" w14:textId="5F39C36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159.105,29</w:t>
            </w:r>
          </w:p>
        </w:tc>
        <w:tc>
          <w:tcPr>
            <w:tcW w:w="529" w:type="pct"/>
            <w:tcBorders>
              <w:top w:val="outset" w:sz="6" w:space="0" w:color="000000"/>
              <w:left w:val="outset" w:sz="6" w:space="0" w:color="000000"/>
              <w:bottom w:val="outset" w:sz="6" w:space="0" w:color="000000"/>
              <w:right w:val="outset" w:sz="6" w:space="0" w:color="000000"/>
            </w:tcBorders>
          </w:tcPr>
          <w:p w14:paraId="10E69631" w14:textId="7B7F37D5"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1C884D" w14:textId="5A8DCFBA"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7C2FCF9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FB601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DA32F3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8576CC3"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1CF41A2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9C358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2BED424"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3DDD16D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5C2CF1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D8F5EA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02FEAF8"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955D09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280D61D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13B34C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763E82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ECD9BF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30E572B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6D6E35BC" w14:textId="26DC64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169.391,00</w:t>
            </w:r>
          </w:p>
        </w:tc>
        <w:tc>
          <w:tcPr>
            <w:tcW w:w="529" w:type="pct"/>
            <w:tcBorders>
              <w:top w:val="outset" w:sz="6" w:space="0" w:color="000000"/>
              <w:left w:val="outset" w:sz="6" w:space="0" w:color="000000"/>
              <w:bottom w:val="outset" w:sz="6" w:space="0" w:color="000000"/>
              <w:right w:val="outset" w:sz="6" w:space="0" w:color="000000"/>
            </w:tcBorders>
          </w:tcPr>
          <w:p w14:paraId="38105F0A" w14:textId="686B1C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159.105,29</w:t>
            </w:r>
          </w:p>
        </w:tc>
        <w:tc>
          <w:tcPr>
            <w:tcW w:w="423" w:type="pct"/>
            <w:tcBorders>
              <w:top w:val="outset" w:sz="6" w:space="0" w:color="000000"/>
              <w:left w:val="outset" w:sz="6" w:space="0" w:color="000000"/>
              <w:bottom w:val="outset" w:sz="6" w:space="0" w:color="000000"/>
              <w:right w:val="outset" w:sz="6" w:space="0" w:color="000000"/>
            </w:tcBorders>
          </w:tcPr>
          <w:p w14:paraId="671AD248" w14:textId="3AEF69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93,93</w:t>
            </w:r>
          </w:p>
        </w:tc>
        <w:tc>
          <w:tcPr>
            <w:tcW w:w="529" w:type="pct"/>
            <w:tcBorders>
              <w:top w:val="outset" w:sz="6" w:space="0" w:color="000000"/>
              <w:left w:val="outset" w:sz="6" w:space="0" w:color="000000"/>
              <w:bottom w:val="outset" w:sz="6" w:space="0" w:color="000000"/>
              <w:right w:val="outset" w:sz="6" w:space="0" w:color="000000"/>
            </w:tcBorders>
          </w:tcPr>
          <w:p w14:paraId="0B01F139" w14:textId="148FB0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169.391,00</w:t>
            </w:r>
          </w:p>
        </w:tc>
        <w:tc>
          <w:tcPr>
            <w:tcW w:w="530" w:type="pct"/>
            <w:tcBorders>
              <w:top w:val="outset" w:sz="6" w:space="0" w:color="000000"/>
              <w:left w:val="outset" w:sz="6" w:space="0" w:color="000000"/>
              <w:bottom w:val="outset" w:sz="6" w:space="0" w:color="000000"/>
              <w:right w:val="outset" w:sz="6" w:space="0" w:color="000000"/>
            </w:tcBorders>
          </w:tcPr>
          <w:p w14:paraId="648FBBBF" w14:textId="675FB9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159.105,29</w:t>
            </w:r>
          </w:p>
        </w:tc>
        <w:tc>
          <w:tcPr>
            <w:tcW w:w="529" w:type="pct"/>
            <w:tcBorders>
              <w:top w:val="outset" w:sz="6" w:space="0" w:color="000000"/>
              <w:left w:val="outset" w:sz="6" w:space="0" w:color="000000"/>
              <w:bottom w:val="outset" w:sz="6" w:space="0" w:color="000000"/>
              <w:right w:val="outset" w:sz="6" w:space="0" w:color="000000"/>
            </w:tcBorders>
          </w:tcPr>
          <w:p w14:paraId="79227662" w14:textId="0D66FB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A24924D" w14:textId="42C72F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10C51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46EAAE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4A026A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EF8C03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37F30A79"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E58D8A"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E73A8D8"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6214BC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664CB97"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3E31F7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B3B209A"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165E7DE7"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1BA0D3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86693D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32439D8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90095</w:t>
            </w:r>
          </w:p>
        </w:tc>
        <w:tc>
          <w:tcPr>
            <w:tcW w:w="221" w:type="pct"/>
            <w:tcBorders>
              <w:top w:val="outset" w:sz="6" w:space="0" w:color="000000"/>
              <w:left w:val="outset" w:sz="6" w:space="0" w:color="000000"/>
              <w:bottom w:val="outset" w:sz="6" w:space="0" w:color="000000"/>
              <w:right w:val="outset" w:sz="6" w:space="0" w:color="000000"/>
            </w:tcBorders>
          </w:tcPr>
          <w:p w14:paraId="66FF949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75F36BEB"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16801022" w14:textId="4D11DEAA"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2.911.654,36</w:t>
            </w:r>
          </w:p>
        </w:tc>
        <w:tc>
          <w:tcPr>
            <w:tcW w:w="529" w:type="pct"/>
            <w:tcBorders>
              <w:top w:val="outset" w:sz="6" w:space="0" w:color="000000"/>
              <w:left w:val="outset" w:sz="6" w:space="0" w:color="000000"/>
              <w:bottom w:val="outset" w:sz="6" w:space="0" w:color="000000"/>
              <w:right w:val="outset" w:sz="6" w:space="0" w:color="000000"/>
            </w:tcBorders>
          </w:tcPr>
          <w:p w14:paraId="49F7A245" w14:textId="21521450"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2.542.568,62</w:t>
            </w:r>
          </w:p>
        </w:tc>
        <w:tc>
          <w:tcPr>
            <w:tcW w:w="423" w:type="pct"/>
            <w:tcBorders>
              <w:top w:val="outset" w:sz="6" w:space="0" w:color="000000"/>
              <w:left w:val="outset" w:sz="6" w:space="0" w:color="000000"/>
              <w:bottom w:val="outset" w:sz="6" w:space="0" w:color="000000"/>
              <w:right w:val="outset" w:sz="6" w:space="0" w:color="000000"/>
            </w:tcBorders>
          </w:tcPr>
          <w:p w14:paraId="3C191A91" w14:textId="10BEAEC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87,32</w:t>
            </w:r>
          </w:p>
        </w:tc>
        <w:tc>
          <w:tcPr>
            <w:tcW w:w="529" w:type="pct"/>
            <w:tcBorders>
              <w:top w:val="outset" w:sz="6" w:space="0" w:color="000000"/>
              <w:left w:val="outset" w:sz="6" w:space="0" w:color="000000"/>
              <w:bottom w:val="outset" w:sz="6" w:space="0" w:color="000000"/>
              <w:right w:val="outset" w:sz="6" w:space="0" w:color="000000"/>
            </w:tcBorders>
          </w:tcPr>
          <w:p w14:paraId="2A1CFCED" w14:textId="3CD0D32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2.907.654,36</w:t>
            </w:r>
          </w:p>
        </w:tc>
        <w:tc>
          <w:tcPr>
            <w:tcW w:w="530" w:type="pct"/>
            <w:tcBorders>
              <w:top w:val="outset" w:sz="6" w:space="0" w:color="000000"/>
              <w:left w:val="outset" w:sz="6" w:space="0" w:color="000000"/>
              <w:bottom w:val="outset" w:sz="6" w:space="0" w:color="000000"/>
              <w:right w:val="outset" w:sz="6" w:space="0" w:color="000000"/>
            </w:tcBorders>
          </w:tcPr>
          <w:p w14:paraId="351FD82E" w14:textId="775B135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2.538.568,62</w:t>
            </w:r>
          </w:p>
        </w:tc>
        <w:tc>
          <w:tcPr>
            <w:tcW w:w="529" w:type="pct"/>
            <w:tcBorders>
              <w:top w:val="outset" w:sz="6" w:space="0" w:color="000000"/>
              <w:left w:val="outset" w:sz="6" w:space="0" w:color="000000"/>
              <w:bottom w:val="outset" w:sz="6" w:space="0" w:color="000000"/>
              <w:right w:val="outset" w:sz="6" w:space="0" w:color="000000"/>
            </w:tcBorders>
          </w:tcPr>
          <w:p w14:paraId="21B52C83" w14:textId="3BBA5F67"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4.000,00</w:t>
            </w:r>
          </w:p>
        </w:tc>
        <w:tc>
          <w:tcPr>
            <w:tcW w:w="509" w:type="pct"/>
            <w:tcBorders>
              <w:top w:val="outset" w:sz="6" w:space="0" w:color="000000"/>
              <w:left w:val="outset" w:sz="6" w:space="0" w:color="000000"/>
              <w:bottom w:val="outset" w:sz="6" w:space="0" w:color="000000"/>
              <w:right w:val="outset" w:sz="6" w:space="0" w:color="000000"/>
            </w:tcBorders>
          </w:tcPr>
          <w:p w14:paraId="3E796239" w14:textId="36297EFC"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4.000,00</w:t>
            </w:r>
          </w:p>
        </w:tc>
      </w:tr>
      <w:tr w:rsidR="005F46E7" w:rsidRPr="00BC54C9" w14:paraId="011C77E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9A792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627D75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17DFC1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93C575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AEEA64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06DC25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DC5679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922BEA1"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4F7ECA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63D6A33"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D200995"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748023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311D4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33E164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FE85D2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3020</w:t>
            </w:r>
          </w:p>
        </w:tc>
        <w:tc>
          <w:tcPr>
            <w:tcW w:w="749" w:type="pct"/>
            <w:tcBorders>
              <w:top w:val="outset" w:sz="6" w:space="0" w:color="000000"/>
              <w:left w:val="outset" w:sz="6" w:space="0" w:color="000000"/>
              <w:bottom w:val="outset" w:sz="6" w:space="0" w:color="000000"/>
              <w:right w:val="outset" w:sz="6" w:space="0" w:color="000000"/>
            </w:tcBorders>
            <w:hideMark/>
          </w:tcPr>
          <w:p w14:paraId="504B95E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osobowe niezaliczane do wynagrodzeń</w:t>
            </w:r>
          </w:p>
        </w:tc>
        <w:tc>
          <w:tcPr>
            <w:tcW w:w="529" w:type="pct"/>
            <w:tcBorders>
              <w:top w:val="outset" w:sz="6" w:space="0" w:color="000000"/>
              <w:left w:val="outset" w:sz="6" w:space="0" w:color="000000"/>
              <w:bottom w:val="outset" w:sz="6" w:space="0" w:color="000000"/>
              <w:right w:val="outset" w:sz="6" w:space="0" w:color="000000"/>
            </w:tcBorders>
          </w:tcPr>
          <w:p w14:paraId="7EC3E50F" w14:textId="2FAFEB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22.000,00</w:t>
            </w:r>
          </w:p>
        </w:tc>
        <w:tc>
          <w:tcPr>
            <w:tcW w:w="529" w:type="pct"/>
            <w:tcBorders>
              <w:top w:val="outset" w:sz="6" w:space="0" w:color="000000"/>
              <w:left w:val="outset" w:sz="6" w:space="0" w:color="000000"/>
              <w:bottom w:val="outset" w:sz="6" w:space="0" w:color="000000"/>
              <w:right w:val="outset" w:sz="6" w:space="0" w:color="000000"/>
            </w:tcBorders>
          </w:tcPr>
          <w:p w14:paraId="3C377E97" w14:textId="63CB5E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20.608,33</w:t>
            </w:r>
          </w:p>
        </w:tc>
        <w:tc>
          <w:tcPr>
            <w:tcW w:w="423" w:type="pct"/>
            <w:tcBorders>
              <w:top w:val="outset" w:sz="6" w:space="0" w:color="000000"/>
              <w:left w:val="outset" w:sz="6" w:space="0" w:color="000000"/>
              <w:bottom w:val="outset" w:sz="6" w:space="0" w:color="000000"/>
              <w:right w:val="outset" w:sz="6" w:space="0" w:color="000000"/>
            </w:tcBorders>
          </w:tcPr>
          <w:p w14:paraId="3800305C" w14:textId="28EC37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93,67</w:t>
            </w:r>
          </w:p>
        </w:tc>
        <w:tc>
          <w:tcPr>
            <w:tcW w:w="529" w:type="pct"/>
            <w:tcBorders>
              <w:top w:val="outset" w:sz="6" w:space="0" w:color="000000"/>
              <w:left w:val="outset" w:sz="6" w:space="0" w:color="000000"/>
              <w:bottom w:val="outset" w:sz="6" w:space="0" w:color="000000"/>
              <w:right w:val="outset" w:sz="6" w:space="0" w:color="000000"/>
            </w:tcBorders>
          </w:tcPr>
          <w:p w14:paraId="7A4C1A87" w14:textId="06F579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22.000,00</w:t>
            </w:r>
          </w:p>
        </w:tc>
        <w:tc>
          <w:tcPr>
            <w:tcW w:w="530" w:type="pct"/>
            <w:tcBorders>
              <w:top w:val="outset" w:sz="6" w:space="0" w:color="000000"/>
              <w:left w:val="outset" w:sz="6" w:space="0" w:color="000000"/>
              <w:bottom w:val="outset" w:sz="6" w:space="0" w:color="000000"/>
              <w:right w:val="outset" w:sz="6" w:space="0" w:color="000000"/>
            </w:tcBorders>
          </w:tcPr>
          <w:p w14:paraId="54A29677" w14:textId="124B08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20.608,33</w:t>
            </w:r>
          </w:p>
        </w:tc>
        <w:tc>
          <w:tcPr>
            <w:tcW w:w="529" w:type="pct"/>
            <w:tcBorders>
              <w:top w:val="outset" w:sz="6" w:space="0" w:color="000000"/>
              <w:left w:val="outset" w:sz="6" w:space="0" w:color="000000"/>
              <w:bottom w:val="outset" w:sz="6" w:space="0" w:color="000000"/>
              <w:right w:val="outset" w:sz="6" w:space="0" w:color="000000"/>
            </w:tcBorders>
          </w:tcPr>
          <w:p w14:paraId="7C7342F2" w14:textId="6E876A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CDC3772" w14:textId="5C0B8A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6DA839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08A67F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8C3B3C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6D541A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1E444683"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3C51D4D3" w14:textId="136FA9A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1.871.353,00</w:t>
            </w:r>
          </w:p>
        </w:tc>
        <w:tc>
          <w:tcPr>
            <w:tcW w:w="529" w:type="pct"/>
            <w:tcBorders>
              <w:top w:val="outset" w:sz="6" w:space="0" w:color="000000"/>
              <w:left w:val="outset" w:sz="6" w:space="0" w:color="000000"/>
              <w:bottom w:val="outset" w:sz="6" w:space="0" w:color="000000"/>
              <w:right w:val="outset" w:sz="6" w:space="0" w:color="000000"/>
            </w:tcBorders>
          </w:tcPr>
          <w:p w14:paraId="2A5E7633" w14:textId="2834D7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1.632.539,00</w:t>
            </w:r>
          </w:p>
        </w:tc>
        <w:tc>
          <w:tcPr>
            <w:tcW w:w="423" w:type="pct"/>
            <w:tcBorders>
              <w:top w:val="outset" w:sz="6" w:space="0" w:color="000000"/>
              <w:left w:val="outset" w:sz="6" w:space="0" w:color="000000"/>
              <w:bottom w:val="outset" w:sz="6" w:space="0" w:color="000000"/>
              <w:right w:val="outset" w:sz="6" w:space="0" w:color="000000"/>
            </w:tcBorders>
          </w:tcPr>
          <w:p w14:paraId="04E94A50" w14:textId="7C984A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87,24</w:t>
            </w:r>
          </w:p>
        </w:tc>
        <w:tc>
          <w:tcPr>
            <w:tcW w:w="529" w:type="pct"/>
            <w:tcBorders>
              <w:top w:val="outset" w:sz="6" w:space="0" w:color="000000"/>
              <w:left w:val="outset" w:sz="6" w:space="0" w:color="000000"/>
              <w:bottom w:val="outset" w:sz="6" w:space="0" w:color="000000"/>
              <w:right w:val="outset" w:sz="6" w:space="0" w:color="000000"/>
            </w:tcBorders>
          </w:tcPr>
          <w:p w14:paraId="04D492FE" w14:textId="639861E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1.871.353,00</w:t>
            </w:r>
          </w:p>
        </w:tc>
        <w:tc>
          <w:tcPr>
            <w:tcW w:w="530" w:type="pct"/>
            <w:tcBorders>
              <w:top w:val="outset" w:sz="6" w:space="0" w:color="000000"/>
              <w:left w:val="outset" w:sz="6" w:space="0" w:color="000000"/>
              <w:bottom w:val="outset" w:sz="6" w:space="0" w:color="000000"/>
              <w:right w:val="outset" w:sz="6" w:space="0" w:color="000000"/>
            </w:tcBorders>
          </w:tcPr>
          <w:p w14:paraId="6A17C907" w14:textId="67F00C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1.632.539,00</w:t>
            </w:r>
          </w:p>
        </w:tc>
        <w:tc>
          <w:tcPr>
            <w:tcW w:w="529" w:type="pct"/>
            <w:tcBorders>
              <w:top w:val="outset" w:sz="6" w:space="0" w:color="000000"/>
              <w:left w:val="outset" w:sz="6" w:space="0" w:color="000000"/>
              <w:bottom w:val="outset" w:sz="6" w:space="0" w:color="000000"/>
              <w:right w:val="outset" w:sz="6" w:space="0" w:color="000000"/>
            </w:tcBorders>
          </w:tcPr>
          <w:p w14:paraId="2D87F892" w14:textId="41C1D1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457C983" w14:textId="438433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80883E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F6883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7D3F8A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9F6D64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0D86C00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05809CFD" w14:textId="3EE7A21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113.647,00</w:t>
            </w:r>
          </w:p>
        </w:tc>
        <w:tc>
          <w:tcPr>
            <w:tcW w:w="529" w:type="pct"/>
            <w:tcBorders>
              <w:top w:val="outset" w:sz="6" w:space="0" w:color="000000"/>
              <w:left w:val="outset" w:sz="6" w:space="0" w:color="000000"/>
              <w:bottom w:val="outset" w:sz="6" w:space="0" w:color="000000"/>
              <w:right w:val="outset" w:sz="6" w:space="0" w:color="000000"/>
            </w:tcBorders>
          </w:tcPr>
          <w:p w14:paraId="32135959" w14:textId="0F6E1D5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113.646,71</w:t>
            </w:r>
          </w:p>
        </w:tc>
        <w:tc>
          <w:tcPr>
            <w:tcW w:w="423" w:type="pct"/>
            <w:tcBorders>
              <w:top w:val="outset" w:sz="6" w:space="0" w:color="000000"/>
              <w:left w:val="outset" w:sz="6" w:space="0" w:color="000000"/>
              <w:bottom w:val="outset" w:sz="6" w:space="0" w:color="000000"/>
              <w:right w:val="outset" w:sz="6" w:space="0" w:color="000000"/>
            </w:tcBorders>
          </w:tcPr>
          <w:p w14:paraId="2B577118" w14:textId="17C428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49A5D51" w14:textId="7F0FAB2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113.647,00</w:t>
            </w:r>
          </w:p>
        </w:tc>
        <w:tc>
          <w:tcPr>
            <w:tcW w:w="530" w:type="pct"/>
            <w:tcBorders>
              <w:top w:val="outset" w:sz="6" w:space="0" w:color="000000"/>
              <w:left w:val="outset" w:sz="6" w:space="0" w:color="000000"/>
              <w:bottom w:val="outset" w:sz="6" w:space="0" w:color="000000"/>
              <w:right w:val="outset" w:sz="6" w:space="0" w:color="000000"/>
            </w:tcBorders>
          </w:tcPr>
          <w:p w14:paraId="40FABDB9" w14:textId="172505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113.646,71</w:t>
            </w:r>
          </w:p>
        </w:tc>
        <w:tc>
          <w:tcPr>
            <w:tcW w:w="529" w:type="pct"/>
            <w:tcBorders>
              <w:top w:val="outset" w:sz="6" w:space="0" w:color="000000"/>
              <w:left w:val="outset" w:sz="6" w:space="0" w:color="000000"/>
              <w:bottom w:val="outset" w:sz="6" w:space="0" w:color="000000"/>
              <w:right w:val="outset" w:sz="6" w:space="0" w:color="000000"/>
            </w:tcBorders>
          </w:tcPr>
          <w:p w14:paraId="6E4D3F1E" w14:textId="7C0306C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47B44BB" w14:textId="1B2867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CEA20E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9B8800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614108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ACA637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4100</w:t>
            </w:r>
          </w:p>
        </w:tc>
        <w:tc>
          <w:tcPr>
            <w:tcW w:w="749" w:type="pct"/>
            <w:tcBorders>
              <w:top w:val="outset" w:sz="6" w:space="0" w:color="000000"/>
              <w:left w:val="outset" w:sz="6" w:space="0" w:color="000000"/>
              <w:bottom w:val="outset" w:sz="6" w:space="0" w:color="000000"/>
              <w:right w:val="outset" w:sz="6" w:space="0" w:color="000000"/>
            </w:tcBorders>
            <w:hideMark/>
          </w:tcPr>
          <w:p w14:paraId="3157431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agencyjno-prowizyjne</w:t>
            </w:r>
          </w:p>
        </w:tc>
        <w:tc>
          <w:tcPr>
            <w:tcW w:w="529" w:type="pct"/>
            <w:tcBorders>
              <w:top w:val="outset" w:sz="6" w:space="0" w:color="000000"/>
              <w:left w:val="outset" w:sz="6" w:space="0" w:color="000000"/>
              <w:bottom w:val="outset" w:sz="6" w:space="0" w:color="000000"/>
              <w:right w:val="outset" w:sz="6" w:space="0" w:color="000000"/>
            </w:tcBorders>
          </w:tcPr>
          <w:p w14:paraId="7BB6C324" w14:textId="06D050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29" w:type="pct"/>
            <w:tcBorders>
              <w:top w:val="outset" w:sz="6" w:space="0" w:color="000000"/>
              <w:left w:val="outset" w:sz="6" w:space="0" w:color="000000"/>
              <w:bottom w:val="outset" w:sz="6" w:space="0" w:color="000000"/>
              <w:right w:val="outset" w:sz="6" w:space="0" w:color="000000"/>
            </w:tcBorders>
          </w:tcPr>
          <w:p w14:paraId="2D6935D7" w14:textId="37D859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2.913,00</w:t>
            </w:r>
          </w:p>
        </w:tc>
        <w:tc>
          <w:tcPr>
            <w:tcW w:w="423" w:type="pct"/>
            <w:tcBorders>
              <w:top w:val="outset" w:sz="6" w:space="0" w:color="000000"/>
              <w:left w:val="outset" w:sz="6" w:space="0" w:color="000000"/>
              <w:bottom w:val="outset" w:sz="6" w:space="0" w:color="000000"/>
              <w:right w:val="outset" w:sz="6" w:space="0" w:color="000000"/>
            </w:tcBorders>
          </w:tcPr>
          <w:p w14:paraId="38433307" w14:textId="508D6F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97,10</w:t>
            </w:r>
          </w:p>
        </w:tc>
        <w:tc>
          <w:tcPr>
            <w:tcW w:w="529" w:type="pct"/>
            <w:tcBorders>
              <w:top w:val="outset" w:sz="6" w:space="0" w:color="000000"/>
              <w:left w:val="outset" w:sz="6" w:space="0" w:color="000000"/>
              <w:bottom w:val="outset" w:sz="6" w:space="0" w:color="000000"/>
              <w:right w:val="outset" w:sz="6" w:space="0" w:color="000000"/>
            </w:tcBorders>
          </w:tcPr>
          <w:p w14:paraId="050956AF" w14:textId="02456B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w:t>
            </w:r>
          </w:p>
        </w:tc>
        <w:tc>
          <w:tcPr>
            <w:tcW w:w="530" w:type="pct"/>
            <w:tcBorders>
              <w:top w:val="outset" w:sz="6" w:space="0" w:color="000000"/>
              <w:left w:val="outset" w:sz="6" w:space="0" w:color="000000"/>
              <w:bottom w:val="outset" w:sz="6" w:space="0" w:color="000000"/>
              <w:right w:val="outset" w:sz="6" w:space="0" w:color="000000"/>
            </w:tcBorders>
          </w:tcPr>
          <w:p w14:paraId="524F2175" w14:textId="3C2FEAB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2.913,00</w:t>
            </w:r>
          </w:p>
        </w:tc>
        <w:tc>
          <w:tcPr>
            <w:tcW w:w="529" w:type="pct"/>
            <w:tcBorders>
              <w:top w:val="outset" w:sz="6" w:space="0" w:color="000000"/>
              <w:left w:val="outset" w:sz="6" w:space="0" w:color="000000"/>
              <w:bottom w:val="outset" w:sz="6" w:space="0" w:color="000000"/>
              <w:right w:val="outset" w:sz="6" w:space="0" w:color="000000"/>
            </w:tcBorders>
          </w:tcPr>
          <w:p w14:paraId="40C373F3" w14:textId="7809E8B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5440114" w14:textId="2F3141A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8B3684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CFD001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0F8E80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7E9B8E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1C67020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społeczne</w:t>
            </w:r>
          </w:p>
        </w:tc>
        <w:tc>
          <w:tcPr>
            <w:tcW w:w="529" w:type="pct"/>
            <w:tcBorders>
              <w:top w:val="outset" w:sz="6" w:space="0" w:color="000000"/>
              <w:left w:val="outset" w:sz="6" w:space="0" w:color="000000"/>
              <w:bottom w:val="outset" w:sz="6" w:space="0" w:color="000000"/>
              <w:right w:val="outset" w:sz="6" w:space="0" w:color="000000"/>
            </w:tcBorders>
          </w:tcPr>
          <w:p w14:paraId="36C6BD43" w14:textId="500BAF5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317.800,00</w:t>
            </w:r>
          </w:p>
        </w:tc>
        <w:tc>
          <w:tcPr>
            <w:tcW w:w="529" w:type="pct"/>
            <w:tcBorders>
              <w:top w:val="outset" w:sz="6" w:space="0" w:color="000000"/>
              <w:left w:val="outset" w:sz="6" w:space="0" w:color="000000"/>
              <w:bottom w:val="outset" w:sz="6" w:space="0" w:color="000000"/>
              <w:right w:val="outset" w:sz="6" w:space="0" w:color="000000"/>
            </w:tcBorders>
          </w:tcPr>
          <w:p w14:paraId="01577595" w14:textId="464A61C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274.430,98</w:t>
            </w:r>
          </w:p>
        </w:tc>
        <w:tc>
          <w:tcPr>
            <w:tcW w:w="423" w:type="pct"/>
            <w:tcBorders>
              <w:top w:val="outset" w:sz="6" w:space="0" w:color="000000"/>
              <w:left w:val="outset" w:sz="6" w:space="0" w:color="000000"/>
              <w:bottom w:val="outset" w:sz="6" w:space="0" w:color="000000"/>
              <w:right w:val="outset" w:sz="6" w:space="0" w:color="000000"/>
            </w:tcBorders>
          </w:tcPr>
          <w:p w14:paraId="13467820" w14:textId="6F9B208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86,35</w:t>
            </w:r>
          </w:p>
        </w:tc>
        <w:tc>
          <w:tcPr>
            <w:tcW w:w="529" w:type="pct"/>
            <w:tcBorders>
              <w:top w:val="outset" w:sz="6" w:space="0" w:color="000000"/>
              <w:left w:val="outset" w:sz="6" w:space="0" w:color="000000"/>
              <w:bottom w:val="outset" w:sz="6" w:space="0" w:color="000000"/>
              <w:right w:val="outset" w:sz="6" w:space="0" w:color="000000"/>
            </w:tcBorders>
          </w:tcPr>
          <w:p w14:paraId="117B1070" w14:textId="154C230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317.800,00</w:t>
            </w:r>
          </w:p>
        </w:tc>
        <w:tc>
          <w:tcPr>
            <w:tcW w:w="530" w:type="pct"/>
            <w:tcBorders>
              <w:top w:val="outset" w:sz="6" w:space="0" w:color="000000"/>
              <w:left w:val="outset" w:sz="6" w:space="0" w:color="000000"/>
              <w:bottom w:val="outset" w:sz="6" w:space="0" w:color="000000"/>
              <w:right w:val="outset" w:sz="6" w:space="0" w:color="000000"/>
            </w:tcBorders>
          </w:tcPr>
          <w:p w14:paraId="39324921" w14:textId="24E7DA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274.430,98</w:t>
            </w:r>
          </w:p>
        </w:tc>
        <w:tc>
          <w:tcPr>
            <w:tcW w:w="529" w:type="pct"/>
            <w:tcBorders>
              <w:top w:val="outset" w:sz="6" w:space="0" w:color="000000"/>
              <w:left w:val="outset" w:sz="6" w:space="0" w:color="000000"/>
              <w:bottom w:val="outset" w:sz="6" w:space="0" w:color="000000"/>
              <w:right w:val="outset" w:sz="6" w:space="0" w:color="000000"/>
            </w:tcBorders>
          </w:tcPr>
          <w:p w14:paraId="592C4E2B" w14:textId="0FB115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3BF9B3E" w14:textId="179CAF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47256C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5B41B9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993921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D57C66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1B63660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Fundusz Pracy oraz Solidarnościowy Fundusz Wsparcia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4F4D5FF3" w14:textId="0E44281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39.200,00</w:t>
            </w:r>
          </w:p>
        </w:tc>
        <w:tc>
          <w:tcPr>
            <w:tcW w:w="529" w:type="pct"/>
            <w:tcBorders>
              <w:top w:val="outset" w:sz="6" w:space="0" w:color="000000"/>
              <w:left w:val="outset" w:sz="6" w:space="0" w:color="000000"/>
              <w:bottom w:val="outset" w:sz="6" w:space="0" w:color="000000"/>
              <w:right w:val="outset" w:sz="6" w:space="0" w:color="000000"/>
            </w:tcBorders>
          </w:tcPr>
          <w:p w14:paraId="6666C577" w14:textId="31A992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33.024,70</w:t>
            </w:r>
          </w:p>
        </w:tc>
        <w:tc>
          <w:tcPr>
            <w:tcW w:w="423" w:type="pct"/>
            <w:tcBorders>
              <w:top w:val="outset" w:sz="6" w:space="0" w:color="000000"/>
              <w:left w:val="outset" w:sz="6" w:space="0" w:color="000000"/>
              <w:bottom w:val="outset" w:sz="6" w:space="0" w:color="000000"/>
              <w:right w:val="outset" w:sz="6" w:space="0" w:color="000000"/>
            </w:tcBorders>
          </w:tcPr>
          <w:p w14:paraId="0FB25E6B" w14:textId="3BA956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84,25</w:t>
            </w:r>
          </w:p>
        </w:tc>
        <w:tc>
          <w:tcPr>
            <w:tcW w:w="529" w:type="pct"/>
            <w:tcBorders>
              <w:top w:val="outset" w:sz="6" w:space="0" w:color="000000"/>
              <w:left w:val="outset" w:sz="6" w:space="0" w:color="000000"/>
              <w:bottom w:val="outset" w:sz="6" w:space="0" w:color="000000"/>
              <w:right w:val="outset" w:sz="6" w:space="0" w:color="000000"/>
            </w:tcBorders>
          </w:tcPr>
          <w:p w14:paraId="48DCEFD5" w14:textId="6DC45A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39.200,00</w:t>
            </w:r>
          </w:p>
        </w:tc>
        <w:tc>
          <w:tcPr>
            <w:tcW w:w="530" w:type="pct"/>
            <w:tcBorders>
              <w:top w:val="outset" w:sz="6" w:space="0" w:color="000000"/>
              <w:left w:val="outset" w:sz="6" w:space="0" w:color="000000"/>
              <w:bottom w:val="outset" w:sz="6" w:space="0" w:color="000000"/>
              <w:right w:val="outset" w:sz="6" w:space="0" w:color="000000"/>
            </w:tcBorders>
          </w:tcPr>
          <w:p w14:paraId="5EE9AAB9" w14:textId="20BDAC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33.024,70</w:t>
            </w:r>
          </w:p>
        </w:tc>
        <w:tc>
          <w:tcPr>
            <w:tcW w:w="529" w:type="pct"/>
            <w:tcBorders>
              <w:top w:val="outset" w:sz="6" w:space="0" w:color="000000"/>
              <w:left w:val="outset" w:sz="6" w:space="0" w:color="000000"/>
              <w:bottom w:val="outset" w:sz="6" w:space="0" w:color="000000"/>
              <w:right w:val="outset" w:sz="6" w:space="0" w:color="000000"/>
            </w:tcBorders>
          </w:tcPr>
          <w:p w14:paraId="45476E12" w14:textId="70F693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05693D6" w14:textId="3E8FDB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DD2199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177E88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0218EE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2738B9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4140</w:t>
            </w:r>
          </w:p>
        </w:tc>
        <w:tc>
          <w:tcPr>
            <w:tcW w:w="749" w:type="pct"/>
            <w:tcBorders>
              <w:top w:val="outset" w:sz="6" w:space="0" w:color="000000"/>
              <w:left w:val="outset" w:sz="6" w:space="0" w:color="000000"/>
              <w:bottom w:val="outset" w:sz="6" w:space="0" w:color="000000"/>
              <w:right w:val="outset" w:sz="6" w:space="0" w:color="000000"/>
            </w:tcBorders>
            <w:hideMark/>
          </w:tcPr>
          <w:p w14:paraId="15BF9DC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Wpłaty na Państwowy Fundusz Rehabilitacji 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7315181C" w14:textId="2D8FB8B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8.100,00</w:t>
            </w:r>
          </w:p>
        </w:tc>
        <w:tc>
          <w:tcPr>
            <w:tcW w:w="529" w:type="pct"/>
            <w:tcBorders>
              <w:top w:val="outset" w:sz="6" w:space="0" w:color="000000"/>
              <w:left w:val="outset" w:sz="6" w:space="0" w:color="000000"/>
              <w:bottom w:val="outset" w:sz="6" w:space="0" w:color="000000"/>
              <w:right w:val="outset" w:sz="6" w:space="0" w:color="000000"/>
            </w:tcBorders>
          </w:tcPr>
          <w:p w14:paraId="0B4AE030" w14:textId="1F8A445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5.392,67</w:t>
            </w:r>
          </w:p>
        </w:tc>
        <w:tc>
          <w:tcPr>
            <w:tcW w:w="423" w:type="pct"/>
            <w:tcBorders>
              <w:top w:val="outset" w:sz="6" w:space="0" w:color="000000"/>
              <w:left w:val="outset" w:sz="6" w:space="0" w:color="000000"/>
              <w:bottom w:val="outset" w:sz="6" w:space="0" w:color="000000"/>
              <w:right w:val="outset" w:sz="6" w:space="0" w:color="000000"/>
            </w:tcBorders>
          </w:tcPr>
          <w:p w14:paraId="52874836" w14:textId="1EBBA45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66,58</w:t>
            </w:r>
          </w:p>
        </w:tc>
        <w:tc>
          <w:tcPr>
            <w:tcW w:w="529" w:type="pct"/>
            <w:tcBorders>
              <w:top w:val="outset" w:sz="6" w:space="0" w:color="000000"/>
              <w:left w:val="outset" w:sz="6" w:space="0" w:color="000000"/>
              <w:bottom w:val="outset" w:sz="6" w:space="0" w:color="000000"/>
              <w:right w:val="outset" w:sz="6" w:space="0" w:color="000000"/>
            </w:tcBorders>
          </w:tcPr>
          <w:p w14:paraId="2AEA10FE" w14:textId="279590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8.100,00</w:t>
            </w:r>
          </w:p>
        </w:tc>
        <w:tc>
          <w:tcPr>
            <w:tcW w:w="530" w:type="pct"/>
            <w:tcBorders>
              <w:top w:val="outset" w:sz="6" w:space="0" w:color="000000"/>
              <w:left w:val="outset" w:sz="6" w:space="0" w:color="000000"/>
              <w:bottom w:val="outset" w:sz="6" w:space="0" w:color="000000"/>
              <w:right w:val="outset" w:sz="6" w:space="0" w:color="000000"/>
            </w:tcBorders>
          </w:tcPr>
          <w:p w14:paraId="709A9DC9" w14:textId="2FCA1FA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5.392,67</w:t>
            </w:r>
          </w:p>
        </w:tc>
        <w:tc>
          <w:tcPr>
            <w:tcW w:w="529" w:type="pct"/>
            <w:tcBorders>
              <w:top w:val="outset" w:sz="6" w:space="0" w:color="000000"/>
              <w:left w:val="outset" w:sz="6" w:space="0" w:color="000000"/>
              <w:bottom w:val="outset" w:sz="6" w:space="0" w:color="000000"/>
              <w:right w:val="outset" w:sz="6" w:space="0" w:color="000000"/>
            </w:tcBorders>
          </w:tcPr>
          <w:p w14:paraId="76A42D17" w14:textId="2FD791A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362BBFA" w14:textId="7BFAB0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F3707B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02CC9C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1452D1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5E05AE5"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4170</w:t>
            </w:r>
          </w:p>
        </w:tc>
        <w:tc>
          <w:tcPr>
            <w:tcW w:w="749" w:type="pct"/>
            <w:tcBorders>
              <w:top w:val="outset" w:sz="6" w:space="0" w:color="000000"/>
              <w:left w:val="outset" w:sz="6" w:space="0" w:color="000000"/>
              <w:bottom w:val="outset" w:sz="6" w:space="0" w:color="000000"/>
              <w:right w:val="outset" w:sz="6" w:space="0" w:color="000000"/>
            </w:tcBorders>
            <w:hideMark/>
          </w:tcPr>
          <w:p w14:paraId="3B0BE73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Wynagrodzenia bezosobowe </w:t>
            </w:r>
          </w:p>
        </w:tc>
        <w:tc>
          <w:tcPr>
            <w:tcW w:w="529" w:type="pct"/>
            <w:tcBorders>
              <w:top w:val="outset" w:sz="6" w:space="0" w:color="000000"/>
              <w:left w:val="outset" w:sz="6" w:space="0" w:color="000000"/>
              <w:bottom w:val="outset" w:sz="6" w:space="0" w:color="000000"/>
              <w:right w:val="outset" w:sz="6" w:space="0" w:color="000000"/>
            </w:tcBorders>
          </w:tcPr>
          <w:p w14:paraId="52B23C10" w14:textId="29E750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6.143,00</w:t>
            </w:r>
          </w:p>
        </w:tc>
        <w:tc>
          <w:tcPr>
            <w:tcW w:w="529" w:type="pct"/>
            <w:tcBorders>
              <w:top w:val="outset" w:sz="6" w:space="0" w:color="000000"/>
              <w:left w:val="outset" w:sz="6" w:space="0" w:color="000000"/>
              <w:bottom w:val="outset" w:sz="6" w:space="0" w:color="000000"/>
              <w:right w:val="outset" w:sz="6" w:space="0" w:color="000000"/>
            </w:tcBorders>
          </w:tcPr>
          <w:p w14:paraId="1AB72129" w14:textId="33F390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6.143,00</w:t>
            </w:r>
          </w:p>
        </w:tc>
        <w:tc>
          <w:tcPr>
            <w:tcW w:w="423" w:type="pct"/>
            <w:tcBorders>
              <w:top w:val="outset" w:sz="6" w:space="0" w:color="000000"/>
              <w:left w:val="outset" w:sz="6" w:space="0" w:color="000000"/>
              <w:bottom w:val="outset" w:sz="6" w:space="0" w:color="000000"/>
              <w:right w:val="outset" w:sz="6" w:space="0" w:color="000000"/>
            </w:tcBorders>
          </w:tcPr>
          <w:p w14:paraId="7E7FD238" w14:textId="4D4B834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8B0B49E" w14:textId="782D91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6.143,00</w:t>
            </w:r>
          </w:p>
        </w:tc>
        <w:tc>
          <w:tcPr>
            <w:tcW w:w="530" w:type="pct"/>
            <w:tcBorders>
              <w:top w:val="outset" w:sz="6" w:space="0" w:color="000000"/>
              <w:left w:val="outset" w:sz="6" w:space="0" w:color="000000"/>
              <w:bottom w:val="outset" w:sz="6" w:space="0" w:color="000000"/>
              <w:right w:val="outset" w:sz="6" w:space="0" w:color="000000"/>
            </w:tcBorders>
          </w:tcPr>
          <w:p w14:paraId="7E0DD80D" w14:textId="0733C6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6.143,00</w:t>
            </w:r>
          </w:p>
        </w:tc>
        <w:tc>
          <w:tcPr>
            <w:tcW w:w="529" w:type="pct"/>
            <w:tcBorders>
              <w:top w:val="outset" w:sz="6" w:space="0" w:color="000000"/>
              <w:left w:val="outset" w:sz="6" w:space="0" w:color="000000"/>
              <w:bottom w:val="outset" w:sz="6" w:space="0" w:color="000000"/>
              <w:right w:val="outset" w:sz="6" w:space="0" w:color="000000"/>
            </w:tcBorders>
          </w:tcPr>
          <w:p w14:paraId="742675F0" w14:textId="5B4823C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28764EA" w14:textId="79922A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A0BE70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A0740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91377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E08DBA4" w14:textId="3A1A0EC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4190</w:t>
            </w:r>
          </w:p>
        </w:tc>
        <w:tc>
          <w:tcPr>
            <w:tcW w:w="749" w:type="pct"/>
            <w:tcBorders>
              <w:top w:val="outset" w:sz="6" w:space="0" w:color="000000"/>
              <w:left w:val="outset" w:sz="6" w:space="0" w:color="000000"/>
              <w:bottom w:val="outset" w:sz="6" w:space="0" w:color="000000"/>
              <w:right w:val="outset" w:sz="6" w:space="0" w:color="000000"/>
            </w:tcBorders>
          </w:tcPr>
          <w:p w14:paraId="14DF0A82" w14:textId="3D33B03D"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Nagrody konkursowe</w:t>
            </w:r>
          </w:p>
        </w:tc>
        <w:tc>
          <w:tcPr>
            <w:tcW w:w="529" w:type="pct"/>
            <w:tcBorders>
              <w:top w:val="outset" w:sz="6" w:space="0" w:color="000000"/>
              <w:left w:val="outset" w:sz="6" w:space="0" w:color="000000"/>
              <w:bottom w:val="outset" w:sz="6" w:space="0" w:color="000000"/>
              <w:right w:val="outset" w:sz="6" w:space="0" w:color="000000"/>
            </w:tcBorders>
          </w:tcPr>
          <w:p w14:paraId="4BA2D9B1" w14:textId="6E0DDF6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w:t>
            </w:r>
          </w:p>
        </w:tc>
        <w:tc>
          <w:tcPr>
            <w:tcW w:w="529" w:type="pct"/>
            <w:tcBorders>
              <w:top w:val="outset" w:sz="6" w:space="0" w:color="000000"/>
              <w:left w:val="outset" w:sz="6" w:space="0" w:color="000000"/>
              <w:bottom w:val="outset" w:sz="6" w:space="0" w:color="000000"/>
              <w:right w:val="outset" w:sz="6" w:space="0" w:color="000000"/>
            </w:tcBorders>
          </w:tcPr>
          <w:p w14:paraId="41864B8B" w14:textId="3429A51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w:t>
            </w:r>
          </w:p>
        </w:tc>
        <w:tc>
          <w:tcPr>
            <w:tcW w:w="423" w:type="pct"/>
            <w:tcBorders>
              <w:top w:val="outset" w:sz="6" w:space="0" w:color="000000"/>
              <w:left w:val="outset" w:sz="6" w:space="0" w:color="000000"/>
              <w:bottom w:val="outset" w:sz="6" w:space="0" w:color="000000"/>
              <w:right w:val="outset" w:sz="6" w:space="0" w:color="000000"/>
            </w:tcBorders>
          </w:tcPr>
          <w:p w14:paraId="580CF115" w14:textId="5451AF8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3898774" w14:textId="68419F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w:t>
            </w:r>
          </w:p>
        </w:tc>
        <w:tc>
          <w:tcPr>
            <w:tcW w:w="530" w:type="pct"/>
            <w:tcBorders>
              <w:top w:val="outset" w:sz="6" w:space="0" w:color="000000"/>
              <w:left w:val="outset" w:sz="6" w:space="0" w:color="000000"/>
              <w:bottom w:val="outset" w:sz="6" w:space="0" w:color="000000"/>
              <w:right w:val="outset" w:sz="6" w:space="0" w:color="000000"/>
            </w:tcBorders>
          </w:tcPr>
          <w:p w14:paraId="4E1E11EE" w14:textId="3894268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w:t>
            </w:r>
          </w:p>
        </w:tc>
        <w:tc>
          <w:tcPr>
            <w:tcW w:w="529" w:type="pct"/>
            <w:tcBorders>
              <w:top w:val="outset" w:sz="6" w:space="0" w:color="000000"/>
              <w:left w:val="outset" w:sz="6" w:space="0" w:color="000000"/>
              <w:bottom w:val="outset" w:sz="6" w:space="0" w:color="000000"/>
              <w:right w:val="outset" w:sz="6" w:space="0" w:color="000000"/>
            </w:tcBorders>
          </w:tcPr>
          <w:p w14:paraId="72A2B86A" w14:textId="1818E2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789BC5B" w14:textId="0B2EA9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409308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2F3BB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811C1B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C41E0E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265DB9B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74AA5301" w14:textId="3170A3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305.442,36</w:t>
            </w:r>
          </w:p>
        </w:tc>
        <w:tc>
          <w:tcPr>
            <w:tcW w:w="529" w:type="pct"/>
            <w:tcBorders>
              <w:top w:val="outset" w:sz="6" w:space="0" w:color="000000"/>
              <w:left w:val="outset" w:sz="6" w:space="0" w:color="000000"/>
              <w:bottom w:val="outset" w:sz="6" w:space="0" w:color="000000"/>
              <w:right w:val="outset" w:sz="6" w:space="0" w:color="000000"/>
            </w:tcBorders>
          </w:tcPr>
          <w:p w14:paraId="453F500A" w14:textId="307966A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254.112,26</w:t>
            </w:r>
          </w:p>
        </w:tc>
        <w:tc>
          <w:tcPr>
            <w:tcW w:w="423" w:type="pct"/>
            <w:tcBorders>
              <w:top w:val="outset" w:sz="6" w:space="0" w:color="000000"/>
              <w:left w:val="outset" w:sz="6" w:space="0" w:color="000000"/>
              <w:bottom w:val="outset" w:sz="6" w:space="0" w:color="000000"/>
              <w:right w:val="outset" w:sz="6" w:space="0" w:color="000000"/>
            </w:tcBorders>
          </w:tcPr>
          <w:p w14:paraId="28EE6115" w14:textId="4F90709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83,19</w:t>
            </w:r>
          </w:p>
        </w:tc>
        <w:tc>
          <w:tcPr>
            <w:tcW w:w="529" w:type="pct"/>
            <w:tcBorders>
              <w:top w:val="outset" w:sz="6" w:space="0" w:color="000000"/>
              <w:left w:val="outset" w:sz="6" w:space="0" w:color="000000"/>
              <w:bottom w:val="outset" w:sz="6" w:space="0" w:color="000000"/>
              <w:right w:val="outset" w:sz="6" w:space="0" w:color="000000"/>
            </w:tcBorders>
          </w:tcPr>
          <w:p w14:paraId="5C0F271D" w14:textId="26976F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305.442,36</w:t>
            </w:r>
          </w:p>
        </w:tc>
        <w:tc>
          <w:tcPr>
            <w:tcW w:w="530" w:type="pct"/>
            <w:tcBorders>
              <w:top w:val="outset" w:sz="6" w:space="0" w:color="000000"/>
              <w:left w:val="outset" w:sz="6" w:space="0" w:color="000000"/>
              <w:bottom w:val="outset" w:sz="6" w:space="0" w:color="000000"/>
              <w:right w:val="outset" w:sz="6" w:space="0" w:color="000000"/>
            </w:tcBorders>
          </w:tcPr>
          <w:p w14:paraId="4C5C5E1F" w14:textId="1A9597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254.112,26</w:t>
            </w:r>
          </w:p>
        </w:tc>
        <w:tc>
          <w:tcPr>
            <w:tcW w:w="529" w:type="pct"/>
            <w:tcBorders>
              <w:top w:val="outset" w:sz="6" w:space="0" w:color="000000"/>
              <w:left w:val="outset" w:sz="6" w:space="0" w:color="000000"/>
              <w:bottom w:val="outset" w:sz="6" w:space="0" w:color="000000"/>
              <w:right w:val="outset" w:sz="6" w:space="0" w:color="000000"/>
            </w:tcBorders>
          </w:tcPr>
          <w:p w14:paraId="0E93BC42" w14:textId="7137F7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4A9E028" w14:textId="0DA682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41C287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F9693C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EAF83F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E65A82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1CF1378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6CEB77ED" w14:textId="22BA8CD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27.000,00</w:t>
            </w:r>
          </w:p>
        </w:tc>
        <w:tc>
          <w:tcPr>
            <w:tcW w:w="529" w:type="pct"/>
            <w:tcBorders>
              <w:top w:val="outset" w:sz="6" w:space="0" w:color="000000"/>
              <w:left w:val="outset" w:sz="6" w:space="0" w:color="000000"/>
              <w:bottom w:val="outset" w:sz="6" w:space="0" w:color="000000"/>
              <w:right w:val="outset" w:sz="6" w:space="0" w:color="000000"/>
            </w:tcBorders>
          </w:tcPr>
          <w:p w14:paraId="2064A90C" w14:textId="003282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21.754,75</w:t>
            </w:r>
          </w:p>
        </w:tc>
        <w:tc>
          <w:tcPr>
            <w:tcW w:w="423" w:type="pct"/>
            <w:tcBorders>
              <w:top w:val="outset" w:sz="6" w:space="0" w:color="000000"/>
              <w:left w:val="outset" w:sz="6" w:space="0" w:color="000000"/>
              <w:bottom w:val="outset" w:sz="6" w:space="0" w:color="000000"/>
              <w:right w:val="outset" w:sz="6" w:space="0" w:color="000000"/>
            </w:tcBorders>
          </w:tcPr>
          <w:p w14:paraId="50B60534" w14:textId="035BAF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80,57</w:t>
            </w:r>
          </w:p>
        </w:tc>
        <w:tc>
          <w:tcPr>
            <w:tcW w:w="529" w:type="pct"/>
            <w:tcBorders>
              <w:top w:val="outset" w:sz="6" w:space="0" w:color="000000"/>
              <w:left w:val="outset" w:sz="6" w:space="0" w:color="000000"/>
              <w:bottom w:val="outset" w:sz="6" w:space="0" w:color="000000"/>
              <w:right w:val="outset" w:sz="6" w:space="0" w:color="000000"/>
            </w:tcBorders>
          </w:tcPr>
          <w:p w14:paraId="71F27F8B" w14:textId="77DEB1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27.000,00</w:t>
            </w:r>
          </w:p>
        </w:tc>
        <w:tc>
          <w:tcPr>
            <w:tcW w:w="530" w:type="pct"/>
            <w:tcBorders>
              <w:top w:val="outset" w:sz="6" w:space="0" w:color="000000"/>
              <w:left w:val="outset" w:sz="6" w:space="0" w:color="000000"/>
              <w:bottom w:val="outset" w:sz="6" w:space="0" w:color="000000"/>
              <w:right w:val="outset" w:sz="6" w:space="0" w:color="000000"/>
            </w:tcBorders>
          </w:tcPr>
          <w:p w14:paraId="7F13E7A9" w14:textId="3549560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21.754,75</w:t>
            </w:r>
          </w:p>
        </w:tc>
        <w:tc>
          <w:tcPr>
            <w:tcW w:w="529" w:type="pct"/>
            <w:tcBorders>
              <w:top w:val="outset" w:sz="6" w:space="0" w:color="000000"/>
              <w:left w:val="outset" w:sz="6" w:space="0" w:color="000000"/>
              <w:bottom w:val="outset" w:sz="6" w:space="0" w:color="000000"/>
              <w:right w:val="outset" w:sz="6" w:space="0" w:color="000000"/>
            </w:tcBorders>
          </w:tcPr>
          <w:p w14:paraId="39AB3B73" w14:textId="47E14D5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148AC2" w14:textId="2960D12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38F57D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8C83DC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4F61DC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E1677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4280</w:t>
            </w:r>
          </w:p>
        </w:tc>
        <w:tc>
          <w:tcPr>
            <w:tcW w:w="749" w:type="pct"/>
            <w:tcBorders>
              <w:top w:val="outset" w:sz="6" w:space="0" w:color="000000"/>
              <w:left w:val="outset" w:sz="6" w:space="0" w:color="000000"/>
              <w:bottom w:val="outset" w:sz="6" w:space="0" w:color="000000"/>
              <w:right w:val="outset" w:sz="6" w:space="0" w:color="000000"/>
            </w:tcBorders>
            <w:hideMark/>
          </w:tcPr>
          <w:p w14:paraId="024BD43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zdrowotnych</w:t>
            </w:r>
          </w:p>
        </w:tc>
        <w:tc>
          <w:tcPr>
            <w:tcW w:w="529" w:type="pct"/>
            <w:tcBorders>
              <w:top w:val="outset" w:sz="6" w:space="0" w:color="000000"/>
              <w:left w:val="outset" w:sz="6" w:space="0" w:color="000000"/>
              <w:bottom w:val="outset" w:sz="6" w:space="0" w:color="000000"/>
              <w:right w:val="outset" w:sz="6" w:space="0" w:color="000000"/>
            </w:tcBorders>
          </w:tcPr>
          <w:p w14:paraId="321834F7" w14:textId="4536DA3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29" w:type="pct"/>
            <w:tcBorders>
              <w:top w:val="outset" w:sz="6" w:space="0" w:color="000000"/>
              <w:left w:val="outset" w:sz="6" w:space="0" w:color="000000"/>
              <w:bottom w:val="outset" w:sz="6" w:space="0" w:color="000000"/>
              <w:right w:val="outset" w:sz="6" w:space="0" w:color="000000"/>
            </w:tcBorders>
          </w:tcPr>
          <w:p w14:paraId="65B4C76A" w14:textId="02B364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w:t>
            </w:r>
          </w:p>
        </w:tc>
        <w:tc>
          <w:tcPr>
            <w:tcW w:w="423" w:type="pct"/>
            <w:tcBorders>
              <w:top w:val="outset" w:sz="6" w:space="0" w:color="000000"/>
              <w:left w:val="outset" w:sz="6" w:space="0" w:color="000000"/>
              <w:bottom w:val="outset" w:sz="6" w:space="0" w:color="000000"/>
              <w:right w:val="outset" w:sz="6" w:space="0" w:color="000000"/>
            </w:tcBorders>
          </w:tcPr>
          <w:p w14:paraId="63531CA0" w14:textId="7CDDC6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w:t>
            </w:r>
          </w:p>
        </w:tc>
        <w:tc>
          <w:tcPr>
            <w:tcW w:w="529" w:type="pct"/>
            <w:tcBorders>
              <w:top w:val="outset" w:sz="6" w:space="0" w:color="000000"/>
              <w:left w:val="outset" w:sz="6" w:space="0" w:color="000000"/>
              <w:bottom w:val="outset" w:sz="6" w:space="0" w:color="000000"/>
              <w:right w:val="outset" w:sz="6" w:space="0" w:color="000000"/>
            </w:tcBorders>
          </w:tcPr>
          <w:p w14:paraId="067E0E47" w14:textId="597508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w:t>
            </w:r>
          </w:p>
        </w:tc>
        <w:tc>
          <w:tcPr>
            <w:tcW w:w="530" w:type="pct"/>
            <w:tcBorders>
              <w:top w:val="outset" w:sz="6" w:space="0" w:color="000000"/>
              <w:left w:val="outset" w:sz="6" w:space="0" w:color="000000"/>
              <w:bottom w:val="outset" w:sz="6" w:space="0" w:color="000000"/>
              <w:right w:val="outset" w:sz="6" w:space="0" w:color="000000"/>
            </w:tcBorders>
          </w:tcPr>
          <w:p w14:paraId="2CF67FB4" w14:textId="79E17E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630,00</w:t>
            </w:r>
          </w:p>
        </w:tc>
        <w:tc>
          <w:tcPr>
            <w:tcW w:w="529" w:type="pct"/>
            <w:tcBorders>
              <w:top w:val="outset" w:sz="6" w:space="0" w:color="000000"/>
              <w:left w:val="outset" w:sz="6" w:space="0" w:color="000000"/>
              <w:bottom w:val="outset" w:sz="6" w:space="0" w:color="000000"/>
              <w:right w:val="outset" w:sz="6" w:space="0" w:color="000000"/>
            </w:tcBorders>
          </w:tcPr>
          <w:p w14:paraId="078DE1EE" w14:textId="0243C6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9210A27" w14:textId="7D2756E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3855AA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293BC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E814D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F7569F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666F9A2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62798715" w14:textId="59865A1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98.000,00</w:t>
            </w:r>
          </w:p>
        </w:tc>
        <w:tc>
          <w:tcPr>
            <w:tcW w:w="529" w:type="pct"/>
            <w:tcBorders>
              <w:top w:val="outset" w:sz="6" w:space="0" w:color="000000"/>
              <w:left w:val="outset" w:sz="6" w:space="0" w:color="000000"/>
              <w:bottom w:val="outset" w:sz="6" w:space="0" w:color="000000"/>
              <w:right w:val="outset" w:sz="6" w:space="0" w:color="000000"/>
            </w:tcBorders>
          </w:tcPr>
          <w:p w14:paraId="6B402451" w14:textId="1A71D8D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89.114,60</w:t>
            </w:r>
          </w:p>
        </w:tc>
        <w:tc>
          <w:tcPr>
            <w:tcW w:w="423" w:type="pct"/>
            <w:tcBorders>
              <w:top w:val="outset" w:sz="6" w:space="0" w:color="000000"/>
              <w:left w:val="outset" w:sz="6" w:space="0" w:color="000000"/>
              <w:bottom w:val="outset" w:sz="6" w:space="0" w:color="000000"/>
              <w:right w:val="outset" w:sz="6" w:space="0" w:color="000000"/>
            </w:tcBorders>
          </w:tcPr>
          <w:p w14:paraId="16BE22A7" w14:textId="3D3B84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90,93</w:t>
            </w:r>
          </w:p>
        </w:tc>
        <w:tc>
          <w:tcPr>
            <w:tcW w:w="529" w:type="pct"/>
            <w:tcBorders>
              <w:top w:val="outset" w:sz="6" w:space="0" w:color="000000"/>
              <w:left w:val="outset" w:sz="6" w:space="0" w:color="000000"/>
              <w:bottom w:val="outset" w:sz="6" w:space="0" w:color="000000"/>
              <w:right w:val="outset" w:sz="6" w:space="0" w:color="000000"/>
            </w:tcBorders>
          </w:tcPr>
          <w:p w14:paraId="17441173" w14:textId="5AC4458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98.000,00</w:t>
            </w:r>
          </w:p>
        </w:tc>
        <w:tc>
          <w:tcPr>
            <w:tcW w:w="530" w:type="pct"/>
            <w:tcBorders>
              <w:top w:val="outset" w:sz="6" w:space="0" w:color="000000"/>
              <w:left w:val="outset" w:sz="6" w:space="0" w:color="000000"/>
              <w:bottom w:val="outset" w:sz="6" w:space="0" w:color="000000"/>
              <w:right w:val="outset" w:sz="6" w:space="0" w:color="000000"/>
            </w:tcBorders>
          </w:tcPr>
          <w:p w14:paraId="295E25C5" w14:textId="36AD025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89.114,60</w:t>
            </w:r>
          </w:p>
        </w:tc>
        <w:tc>
          <w:tcPr>
            <w:tcW w:w="529" w:type="pct"/>
            <w:tcBorders>
              <w:top w:val="outset" w:sz="6" w:space="0" w:color="000000"/>
              <w:left w:val="outset" w:sz="6" w:space="0" w:color="000000"/>
              <w:bottom w:val="outset" w:sz="6" w:space="0" w:color="000000"/>
              <w:right w:val="outset" w:sz="6" w:space="0" w:color="000000"/>
            </w:tcBorders>
          </w:tcPr>
          <w:p w14:paraId="1BDBCADD" w14:textId="693D4B3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A024106" w14:textId="6F7B34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875117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DF25EA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6250A4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608EE3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hideMark/>
          </w:tcPr>
          <w:p w14:paraId="0FA756F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21C061A1" w14:textId="11E99D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5.140,00</w:t>
            </w:r>
          </w:p>
        </w:tc>
        <w:tc>
          <w:tcPr>
            <w:tcW w:w="529" w:type="pct"/>
            <w:tcBorders>
              <w:top w:val="outset" w:sz="6" w:space="0" w:color="000000"/>
              <w:left w:val="outset" w:sz="6" w:space="0" w:color="000000"/>
              <w:bottom w:val="outset" w:sz="6" w:space="0" w:color="000000"/>
              <w:right w:val="outset" w:sz="6" w:space="0" w:color="000000"/>
            </w:tcBorders>
          </w:tcPr>
          <w:p w14:paraId="6C6E28CA" w14:textId="460A513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4.063,72</w:t>
            </w:r>
          </w:p>
        </w:tc>
        <w:tc>
          <w:tcPr>
            <w:tcW w:w="423" w:type="pct"/>
            <w:tcBorders>
              <w:top w:val="outset" w:sz="6" w:space="0" w:color="000000"/>
              <w:left w:val="outset" w:sz="6" w:space="0" w:color="000000"/>
              <w:bottom w:val="outset" w:sz="6" w:space="0" w:color="000000"/>
              <w:right w:val="outset" w:sz="6" w:space="0" w:color="000000"/>
            </w:tcBorders>
          </w:tcPr>
          <w:p w14:paraId="591FBC47" w14:textId="53FF4D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79,06</w:t>
            </w:r>
          </w:p>
        </w:tc>
        <w:tc>
          <w:tcPr>
            <w:tcW w:w="529" w:type="pct"/>
            <w:tcBorders>
              <w:top w:val="outset" w:sz="6" w:space="0" w:color="000000"/>
              <w:left w:val="outset" w:sz="6" w:space="0" w:color="000000"/>
              <w:bottom w:val="outset" w:sz="6" w:space="0" w:color="000000"/>
              <w:right w:val="outset" w:sz="6" w:space="0" w:color="000000"/>
            </w:tcBorders>
          </w:tcPr>
          <w:p w14:paraId="3186C30A" w14:textId="263EE4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5.140,00</w:t>
            </w:r>
          </w:p>
        </w:tc>
        <w:tc>
          <w:tcPr>
            <w:tcW w:w="530" w:type="pct"/>
            <w:tcBorders>
              <w:top w:val="outset" w:sz="6" w:space="0" w:color="000000"/>
              <w:left w:val="outset" w:sz="6" w:space="0" w:color="000000"/>
              <w:bottom w:val="outset" w:sz="6" w:space="0" w:color="000000"/>
              <w:right w:val="outset" w:sz="6" w:space="0" w:color="000000"/>
            </w:tcBorders>
          </w:tcPr>
          <w:p w14:paraId="19F528E8" w14:textId="55C90F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4.063,72</w:t>
            </w:r>
          </w:p>
        </w:tc>
        <w:tc>
          <w:tcPr>
            <w:tcW w:w="529" w:type="pct"/>
            <w:tcBorders>
              <w:top w:val="outset" w:sz="6" w:space="0" w:color="000000"/>
              <w:left w:val="outset" w:sz="6" w:space="0" w:color="000000"/>
              <w:bottom w:val="outset" w:sz="6" w:space="0" w:color="000000"/>
              <w:right w:val="outset" w:sz="6" w:space="0" w:color="000000"/>
            </w:tcBorders>
          </w:tcPr>
          <w:p w14:paraId="6D2F10B0" w14:textId="6488C3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1A029EC" w14:textId="6DD2D4A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5D685E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2C983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FD84B7A"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77D4448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4410</w:t>
            </w:r>
          </w:p>
        </w:tc>
        <w:tc>
          <w:tcPr>
            <w:tcW w:w="749" w:type="pct"/>
            <w:tcBorders>
              <w:top w:val="outset" w:sz="6" w:space="0" w:color="000000"/>
              <w:left w:val="outset" w:sz="6" w:space="0" w:color="000000"/>
              <w:bottom w:val="outset" w:sz="6" w:space="0" w:color="000000"/>
              <w:right w:val="outset" w:sz="6" w:space="0" w:color="000000"/>
            </w:tcBorders>
            <w:hideMark/>
          </w:tcPr>
          <w:p w14:paraId="255624F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Podróże służbowe krajowe</w:t>
            </w:r>
          </w:p>
        </w:tc>
        <w:tc>
          <w:tcPr>
            <w:tcW w:w="529" w:type="pct"/>
            <w:tcBorders>
              <w:top w:val="outset" w:sz="6" w:space="0" w:color="000000"/>
              <w:left w:val="outset" w:sz="6" w:space="0" w:color="000000"/>
              <w:bottom w:val="outset" w:sz="6" w:space="0" w:color="000000"/>
              <w:right w:val="outset" w:sz="6" w:space="0" w:color="000000"/>
            </w:tcBorders>
          </w:tcPr>
          <w:p w14:paraId="74D518D4" w14:textId="69813F5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21.000,00</w:t>
            </w:r>
          </w:p>
        </w:tc>
        <w:tc>
          <w:tcPr>
            <w:tcW w:w="529" w:type="pct"/>
            <w:tcBorders>
              <w:top w:val="outset" w:sz="6" w:space="0" w:color="000000"/>
              <w:left w:val="outset" w:sz="6" w:space="0" w:color="000000"/>
              <w:bottom w:val="outset" w:sz="6" w:space="0" w:color="000000"/>
              <w:right w:val="outset" w:sz="6" w:space="0" w:color="000000"/>
            </w:tcBorders>
          </w:tcPr>
          <w:p w14:paraId="2E267BF2" w14:textId="205064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17.726,25</w:t>
            </w:r>
          </w:p>
        </w:tc>
        <w:tc>
          <w:tcPr>
            <w:tcW w:w="423" w:type="pct"/>
            <w:tcBorders>
              <w:top w:val="outset" w:sz="6" w:space="0" w:color="000000"/>
              <w:left w:val="outset" w:sz="6" w:space="0" w:color="000000"/>
              <w:bottom w:val="outset" w:sz="6" w:space="0" w:color="000000"/>
              <w:right w:val="outset" w:sz="6" w:space="0" w:color="000000"/>
            </w:tcBorders>
          </w:tcPr>
          <w:p w14:paraId="156DC15E" w14:textId="369551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84,41</w:t>
            </w:r>
          </w:p>
        </w:tc>
        <w:tc>
          <w:tcPr>
            <w:tcW w:w="529" w:type="pct"/>
            <w:tcBorders>
              <w:top w:val="outset" w:sz="6" w:space="0" w:color="000000"/>
              <w:left w:val="outset" w:sz="6" w:space="0" w:color="000000"/>
              <w:bottom w:val="outset" w:sz="6" w:space="0" w:color="000000"/>
              <w:right w:val="outset" w:sz="6" w:space="0" w:color="000000"/>
            </w:tcBorders>
          </w:tcPr>
          <w:p w14:paraId="2E9FED72" w14:textId="1D6A3D8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21.000,00</w:t>
            </w:r>
          </w:p>
        </w:tc>
        <w:tc>
          <w:tcPr>
            <w:tcW w:w="530" w:type="pct"/>
            <w:tcBorders>
              <w:top w:val="outset" w:sz="6" w:space="0" w:color="000000"/>
              <w:left w:val="outset" w:sz="6" w:space="0" w:color="000000"/>
              <w:bottom w:val="outset" w:sz="6" w:space="0" w:color="000000"/>
              <w:right w:val="outset" w:sz="6" w:space="0" w:color="000000"/>
            </w:tcBorders>
          </w:tcPr>
          <w:p w14:paraId="4864EE07" w14:textId="0FC839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17.726,25</w:t>
            </w:r>
          </w:p>
        </w:tc>
        <w:tc>
          <w:tcPr>
            <w:tcW w:w="529" w:type="pct"/>
            <w:tcBorders>
              <w:top w:val="outset" w:sz="6" w:space="0" w:color="000000"/>
              <w:left w:val="outset" w:sz="6" w:space="0" w:color="000000"/>
              <w:bottom w:val="outset" w:sz="6" w:space="0" w:color="000000"/>
              <w:right w:val="outset" w:sz="6" w:space="0" w:color="000000"/>
            </w:tcBorders>
          </w:tcPr>
          <w:p w14:paraId="630C648C" w14:textId="4C345F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D7A3F2D" w14:textId="103B26D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5236DCC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1DBBFC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6589BA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058C45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8701F0E"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30644ECE" w14:textId="3727B1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10.900,00</w:t>
            </w:r>
          </w:p>
        </w:tc>
        <w:tc>
          <w:tcPr>
            <w:tcW w:w="529" w:type="pct"/>
            <w:tcBorders>
              <w:top w:val="outset" w:sz="6" w:space="0" w:color="000000"/>
              <w:left w:val="outset" w:sz="6" w:space="0" w:color="000000"/>
              <w:bottom w:val="outset" w:sz="6" w:space="0" w:color="000000"/>
              <w:right w:val="outset" w:sz="6" w:space="0" w:color="000000"/>
            </w:tcBorders>
          </w:tcPr>
          <w:p w14:paraId="132FFA39" w14:textId="7F41F4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8.767,79</w:t>
            </w:r>
          </w:p>
        </w:tc>
        <w:tc>
          <w:tcPr>
            <w:tcW w:w="423" w:type="pct"/>
            <w:tcBorders>
              <w:top w:val="outset" w:sz="6" w:space="0" w:color="000000"/>
              <w:left w:val="outset" w:sz="6" w:space="0" w:color="000000"/>
              <w:bottom w:val="outset" w:sz="6" w:space="0" w:color="000000"/>
              <w:right w:val="outset" w:sz="6" w:space="0" w:color="000000"/>
            </w:tcBorders>
          </w:tcPr>
          <w:p w14:paraId="329F17D4" w14:textId="3EF569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80,44</w:t>
            </w:r>
          </w:p>
        </w:tc>
        <w:tc>
          <w:tcPr>
            <w:tcW w:w="529" w:type="pct"/>
            <w:tcBorders>
              <w:top w:val="outset" w:sz="6" w:space="0" w:color="000000"/>
              <w:left w:val="outset" w:sz="6" w:space="0" w:color="000000"/>
              <w:bottom w:val="outset" w:sz="6" w:space="0" w:color="000000"/>
              <w:right w:val="outset" w:sz="6" w:space="0" w:color="000000"/>
            </w:tcBorders>
          </w:tcPr>
          <w:p w14:paraId="1C61DF8F" w14:textId="0F5DE5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10.900,00</w:t>
            </w:r>
          </w:p>
        </w:tc>
        <w:tc>
          <w:tcPr>
            <w:tcW w:w="530" w:type="pct"/>
            <w:tcBorders>
              <w:top w:val="outset" w:sz="6" w:space="0" w:color="000000"/>
              <w:left w:val="outset" w:sz="6" w:space="0" w:color="000000"/>
              <w:bottom w:val="outset" w:sz="6" w:space="0" w:color="000000"/>
              <w:right w:val="outset" w:sz="6" w:space="0" w:color="000000"/>
            </w:tcBorders>
          </w:tcPr>
          <w:p w14:paraId="71CA259F" w14:textId="204CA1B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8.767,79</w:t>
            </w:r>
          </w:p>
        </w:tc>
        <w:tc>
          <w:tcPr>
            <w:tcW w:w="529" w:type="pct"/>
            <w:tcBorders>
              <w:top w:val="outset" w:sz="6" w:space="0" w:color="000000"/>
              <w:left w:val="outset" w:sz="6" w:space="0" w:color="000000"/>
              <w:bottom w:val="outset" w:sz="6" w:space="0" w:color="000000"/>
              <w:right w:val="outset" w:sz="6" w:space="0" w:color="000000"/>
            </w:tcBorders>
          </w:tcPr>
          <w:p w14:paraId="73123933" w14:textId="484EA8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D293DDC" w14:textId="0CB55D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12225D8"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DC1103F"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298F2B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0A4284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04AAF94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2E2AC4F5" w14:textId="166C55C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56.000,00</w:t>
            </w:r>
          </w:p>
        </w:tc>
        <w:tc>
          <w:tcPr>
            <w:tcW w:w="529" w:type="pct"/>
            <w:tcBorders>
              <w:top w:val="outset" w:sz="6" w:space="0" w:color="000000"/>
              <w:left w:val="outset" w:sz="6" w:space="0" w:color="000000"/>
              <w:bottom w:val="outset" w:sz="6" w:space="0" w:color="000000"/>
              <w:right w:val="outset" w:sz="6" w:space="0" w:color="000000"/>
            </w:tcBorders>
          </w:tcPr>
          <w:p w14:paraId="39D2B782" w14:textId="47359C8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51.881,47</w:t>
            </w:r>
          </w:p>
        </w:tc>
        <w:tc>
          <w:tcPr>
            <w:tcW w:w="423" w:type="pct"/>
            <w:tcBorders>
              <w:top w:val="outset" w:sz="6" w:space="0" w:color="000000"/>
              <w:left w:val="outset" w:sz="6" w:space="0" w:color="000000"/>
              <w:bottom w:val="outset" w:sz="6" w:space="0" w:color="000000"/>
              <w:right w:val="outset" w:sz="6" w:space="0" w:color="000000"/>
            </w:tcBorders>
          </w:tcPr>
          <w:p w14:paraId="63D6BB29" w14:textId="0359C6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92,65</w:t>
            </w:r>
          </w:p>
        </w:tc>
        <w:tc>
          <w:tcPr>
            <w:tcW w:w="529" w:type="pct"/>
            <w:tcBorders>
              <w:top w:val="outset" w:sz="6" w:space="0" w:color="000000"/>
              <w:left w:val="outset" w:sz="6" w:space="0" w:color="000000"/>
              <w:bottom w:val="outset" w:sz="6" w:space="0" w:color="000000"/>
              <w:right w:val="outset" w:sz="6" w:space="0" w:color="000000"/>
            </w:tcBorders>
          </w:tcPr>
          <w:p w14:paraId="3FD6F1EE" w14:textId="36E54AB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56.000,00</w:t>
            </w:r>
          </w:p>
        </w:tc>
        <w:tc>
          <w:tcPr>
            <w:tcW w:w="530" w:type="pct"/>
            <w:tcBorders>
              <w:top w:val="outset" w:sz="6" w:space="0" w:color="000000"/>
              <w:left w:val="outset" w:sz="6" w:space="0" w:color="000000"/>
              <w:bottom w:val="outset" w:sz="6" w:space="0" w:color="000000"/>
              <w:right w:val="outset" w:sz="6" w:space="0" w:color="000000"/>
            </w:tcBorders>
          </w:tcPr>
          <w:p w14:paraId="340C0FBA" w14:textId="157028C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51.881,47</w:t>
            </w:r>
          </w:p>
        </w:tc>
        <w:tc>
          <w:tcPr>
            <w:tcW w:w="529" w:type="pct"/>
            <w:tcBorders>
              <w:top w:val="outset" w:sz="6" w:space="0" w:color="000000"/>
              <w:left w:val="outset" w:sz="6" w:space="0" w:color="000000"/>
              <w:bottom w:val="outset" w:sz="6" w:space="0" w:color="000000"/>
              <w:right w:val="outset" w:sz="6" w:space="0" w:color="000000"/>
            </w:tcBorders>
          </w:tcPr>
          <w:p w14:paraId="4DC42B5C" w14:textId="24D4D4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79C04BA0" w14:textId="13EA3B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2B3247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12BEE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31E82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DA2EF90"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4710</w:t>
            </w:r>
          </w:p>
        </w:tc>
        <w:tc>
          <w:tcPr>
            <w:tcW w:w="749" w:type="pct"/>
            <w:tcBorders>
              <w:top w:val="outset" w:sz="6" w:space="0" w:color="000000"/>
              <w:left w:val="outset" w:sz="6" w:space="0" w:color="000000"/>
              <w:bottom w:val="outset" w:sz="6" w:space="0" w:color="000000"/>
              <w:right w:val="outset" w:sz="6" w:space="0" w:color="000000"/>
            </w:tcBorders>
            <w:hideMark/>
          </w:tcPr>
          <w:p w14:paraId="2ECD3C48" w14:textId="7F58823B"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Wpłaty na PPK finansowane przez podmiot zatrudniający</w:t>
            </w:r>
          </w:p>
        </w:tc>
        <w:tc>
          <w:tcPr>
            <w:tcW w:w="529" w:type="pct"/>
            <w:tcBorders>
              <w:top w:val="outset" w:sz="6" w:space="0" w:color="000000"/>
              <w:left w:val="outset" w:sz="6" w:space="0" w:color="000000"/>
              <w:bottom w:val="outset" w:sz="6" w:space="0" w:color="000000"/>
              <w:right w:val="outset" w:sz="6" w:space="0" w:color="000000"/>
            </w:tcBorders>
          </w:tcPr>
          <w:p w14:paraId="128E6F40" w14:textId="200E5A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1.529,00</w:t>
            </w:r>
          </w:p>
        </w:tc>
        <w:tc>
          <w:tcPr>
            <w:tcW w:w="529" w:type="pct"/>
            <w:tcBorders>
              <w:top w:val="outset" w:sz="6" w:space="0" w:color="000000"/>
              <w:left w:val="outset" w:sz="6" w:space="0" w:color="000000"/>
              <w:bottom w:val="outset" w:sz="6" w:space="0" w:color="000000"/>
              <w:right w:val="outset" w:sz="6" w:space="0" w:color="000000"/>
            </w:tcBorders>
          </w:tcPr>
          <w:p w14:paraId="7D4E9C99" w14:textId="34C42B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1.419,39</w:t>
            </w:r>
          </w:p>
        </w:tc>
        <w:tc>
          <w:tcPr>
            <w:tcW w:w="423" w:type="pct"/>
            <w:tcBorders>
              <w:top w:val="outset" w:sz="6" w:space="0" w:color="000000"/>
              <w:left w:val="outset" w:sz="6" w:space="0" w:color="000000"/>
              <w:bottom w:val="outset" w:sz="6" w:space="0" w:color="000000"/>
              <w:right w:val="outset" w:sz="6" w:space="0" w:color="000000"/>
            </w:tcBorders>
          </w:tcPr>
          <w:p w14:paraId="4BDA9C2F" w14:textId="04B4533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92,83</w:t>
            </w:r>
          </w:p>
        </w:tc>
        <w:tc>
          <w:tcPr>
            <w:tcW w:w="529" w:type="pct"/>
            <w:tcBorders>
              <w:top w:val="outset" w:sz="6" w:space="0" w:color="000000"/>
              <w:left w:val="outset" w:sz="6" w:space="0" w:color="000000"/>
              <w:bottom w:val="outset" w:sz="6" w:space="0" w:color="000000"/>
              <w:right w:val="outset" w:sz="6" w:space="0" w:color="000000"/>
            </w:tcBorders>
          </w:tcPr>
          <w:p w14:paraId="1CA681A1" w14:textId="0AD8E2B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1.529,00</w:t>
            </w:r>
          </w:p>
        </w:tc>
        <w:tc>
          <w:tcPr>
            <w:tcW w:w="530" w:type="pct"/>
            <w:tcBorders>
              <w:top w:val="outset" w:sz="6" w:space="0" w:color="000000"/>
              <w:left w:val="outset" w:sz="6" w:space="0" w:color="000000"/>
              <w:bottom w:val="outset" w:sz="6" w:space="0" w:color="000000"/>
              <w:right w:val="outset" w:sz="6" w:space="0" w:color="000000"/>
            </w:tcBorders>
          </w:tcPr>
          <w:p w14:paraId="3AC7CD10" w14:textId="3D7D3A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1.419,39</w:t>
            </w:r>
          </w:p>
        </w:tc>
        <w:tc>
          <w:tcPr>
            <w:tcW w:w="529" w:type="pct"/>
            <w:tcBorders>
              <w:top w:val="outset" w:sz="6" w:space="0" w:color="000000"/>
              <w:left w:val="outset" w:sz="6" w:space="0" w:color="000000"/>
              <w:bottom w:val="outset" w:sz="6" w:space="0" w:color="000000"/>
              <w:right w:val="outset" w:sz="6" w:space="0" w:color="000000"/>
            </w:tcBorders>
          </w:tcPr>
          <w:p w14:paraId="1E12B4E8" w14:textId="1BF3AC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B2F6CE" w14:textId="6E2536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A5B576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B3237E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096F6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A6E0538" w14:textId="5EB52A5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29CB0106" w14:textId="672732CF"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6BF313A6" w14:textId="6FD18C6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29" w:type="pct"/>
            <w:tcBorders>
              <w:top w:val="outset" w:sz="6" w:space="0" w:color="000000"/>
              <w:left w:val="outset" w:sz="6" w:space="0" w:color="000000"/>
              <w:bottom w:val="outset" w:sz="6" w:space="0" w:color="000000"/>
              <w:right w:val="outset" w:sz="6" w:space="0" w:color="000000"/>
            </w:tcBorders>
          </w:tcPr>
          <w:p w14:paraId="6745CAA7" w14:textId="35F4DFD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423" w:type="pct"/>
            <w:tcBorders>
              <w:top w:val="outset" w:sz="6" w:space="0" w:color="000000"/>
              <w:left w:val="outset" w:sz="6" w:space="0" w:color="000000"/>
              <w:bottom w:val="outset" w:sz="6" w:space="0" w:color="000000"/>
              <w:right w:val="outset" w:sz="6" w:space="0" w:color="000000"/>
            </w:tcBorders>
          </w:tcPr>
          <w:p w14:paraId="7B7C528A" w14:textId="637074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B776B38" w14:textId="249665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F59438B" w14:textId="38B88AF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7E81239A" w14:textId="5BC3134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509" w:type="pct"/>
            <w:tcBorders>
              <w:top w:val="outset" w:sz="6" w:space="0" w:color="000000"/>
              <w:left w:val="outset" w:sz="6" w:space="0" w:color="000000"/>
              <w:bottom w:val="outset" w:sz="6" w:space="0" w:color="000000"/>
              <w:right w:val="outset" w:sz="6" w:space="0" w:color="000000"/>
            </w:tcBorders>
          </w:tcPr>
          <w:p w14:paraId="3B3FD1AB" w14:textId="65C7B8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r>
      <w:tr w:rsidR="005F46E7" w:rsidRPr="00BC54C9" w14:paraId="57523F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33D7F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8EFF8C5"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927443A"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2715AC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1B4924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75CB617"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AC25359"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C043046"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7BCCBC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0E2FFF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F81882E"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DA4929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0958160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lastRenderedPageBreak/>
              <w:t>921</w:t>
            </w:r>
          </w:p>
        </w:tc>
        <w:tc>
          <w:tcPr>
            <w:tcW w:w="276" w:type="pct"/>
            <w:tcBorders>
              <w:top w:val="outset" w:sz="6" w:space="0" w:color="000000"/>
              <w:left w:val="outset" w:sz="6" w:space="0" w:color="000000"/>
              <w:bottom w:val="outset" w:sz="6" w:space="0" w:color="000000"/>
              <w:right w:val="outset" w:sz="6" w:space="0" w:color="000000"/>
            </w:tcBorders>
          </w:tcPr>
          <w:p w14:paraId="13521E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05B9190"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63EC2185"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b/>
                <w:bCs/>
                <w:sz w:val="22"/>
                <w:szCs w:val="22"/>
              </w:rPr>
              <w:t>Kultura i ochrona dziedzictwa narodowego</w:t>
            </w:r>
          </w:p>
        </w:tc>
        <w:tc>
          <w:tcPr>
            <w:tcW w:w="529" w:type="pct"/>
            <w:tcBorders>
              <w:top w:val="outset" w:sz="6" w:space="0" w:color="000000"/>
              <w:left w:val="outset" w:sz="6" w:space="0" w:color="000000"/>
              <w:bottom w:val="outset" w:sz="6" w:space="0" w:color="000000"/>
              <w:right w:val="outset" w:sz="6" w:space="0" w:color="000000"/>
            </w:tcBorders>
          </w:tcPr>
          <w:p w14:paraId="74CECDD8" w14:textId="25644586"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1.907.775,89</w:t>
            </w:r>
          </w:p>
        </w:tc>
        <w:tc>
          <w:tcPr>
            <w:tcW w:w="529" w:type="pct"/>
            <w:tcBorders>
              <w:top w:val="outset" w:sz="6" w:space="0" w:color="000000"/>
              <w:left w:val="outset" w:sz="6" w:space="0" w:color="000000"/>
              <w:bottom w:val="outset" w:sz="6" w:space="0" w:color="000000"/>
              <w:right w:val="outset" w:sz="6" w:space="0" w:color="000000"/>
            </w:tcBorders>
          </w:tcPr>
          <w:p w14:paraId="3CBBD234" w14:textId="334B3AE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1.685.414,76</w:t>
            </w:r>
          </w:p>
        </w:tc>
        <w:tc>
          <w:tcPr>
            <w:tcW w:w="423" w:type="pct"/>
            <w:tcBorders>
              <w:top w:val="outset" w:sz="6" w:space="0" w:color="000000"/>
              <w:left w:val="outset" w:sz="6" w:space="0" w:color="000000"/>
              <w:bottom w:val="outset" w:sz="6" w:space="0" w:color="000000"/>
              <w:right w:val="outset" w:sz="6" w:space="0" w:color="000000"/>
            </w:tcBorders>
          </w:tcPr>
          <w:p w14:paraId="0C7BDCC0" w14:textId="12F5DC77"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88,34</w:t>
            </w:r>
          </w:p>
        </w:tc>
        <w:tc>
          <w:tcPr>
            <w:tcW w:w="529" w:type="pct"/>
            <w:tcBorders>
              <w:top w:val="outset" w:sz="6" w:space="0" w:color="000000"/>
              <w:left w:val="outset" w:sz="6" w:space="0" w:color="000000"/>
              <w:bottom w:val="outset" w:sz="6" w:space="0" w:color="000000"/>
              <w:right w:val="outset" w:sz="6" w:space="0" w:color="000000"/>
            </w:tcBorders>
          </w:tcPr>
          <w:p w14:paraId="06D06CA6" w14:textId="704FDC48"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1.053.531,64</w:t>
            </w:r>
          </w:p>
        </w:tc>
        <w:tc>
          <w:tcPr>
            <w:tcW w:w="530" w:type="pct"/>
            <w:tcBorders>
              <w:top w:val="outset" w:sz="6" w:space="0" w:color="000000"/>
              <w:left w:val="outset" w:sz="6" w:space="0" w:color="000000"/>
              <w:bottom w:val="outset" w:sz="6" w:space="0" w:color="000000"/>
              <w:right w:val="outset" w:sz="6" w:space="0" w:color="000000"/>
            </w:tcBorders>
          </w:tcPr>
          <w:p w14:paraId="04E4C6F1" w14:textId="6728C0CE"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843.046,03</w:t>
            </w:r>
          </w:p>
        </w:tc>
        <w:tc>
          <w:tcPr>
            <w:tcW w:w="529" w:type="pct"/>
            <w:tcBorders>
              <w:top w:val="outset" w:sz="6" w:space="0" w:color="000000"/>
              <w:left w:val="outset" w:sz="6" w:space="0" w:color="000000"/>
              <w:bottom w:val="outset" w:sz="6" w:space="0" w:color="000000"/>
              <w:right w:val="outset" w:sz="6" w:space="0" w:color="000000"/>
            </w:tcBorders>
          </w:tcPr>
          <w:p w14:paraId="57B0CC96" w14:textId="6A9CC156"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854.244,25</w:t>
            </w:r>
          </w:p>
        </w:tc>
        <w:tc>
          <w:tcPr>
            <w:tcW w:w="509" w:type="pct"/>
            <w:tcBorders>
              <w:top w:val="outset" w:sz="6" w:space="0" w:color="000000"/>
              <w:left w:val="outset" w:sz="6" w:space="0" w:color="000000"/>
              <w:bottom w:val="outset" w:sz="6" w:space="0" w:color="000000"/>
              <w:right w:val="outset" w:sz="6" w:space="0" w:color="000000"/>
            </w:tcBorders>
          </w:tcPr>
          <w:p w14:paraId="34A589CF" w14:textId="1AB2004C"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842.368,73</w:t>
            </w:r>
          </w:p>
        </w:tc>
      </w:tr>
      <w:tr w:rsidR="005F46E7" w:rsidRPr="00BC54C9" w14:paraId="046D494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D98237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0945A3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655408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F9A3BE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AF8451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17E493C"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54CC5524"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EB37D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3C942C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B140E8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B7D63E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6E87E1A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FA074B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9AA877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92116</w:t>
            </w:r>
          </w:p>
        </w:tc>
        <w:tc>
          <w:tcPr>
            <w:tcW w:w="221" w:type="pct"/>
            <w:tcBorders>
              <w:top w:val="outset" w:sz="6" w:space="0" w:color="000000"/>
              <w:left w:val="outset" w:sz="6" w:space="0" w:color="000000"/>
              <w:bottom w:val="outset" w:sz="6" w:space="0" w:color="000000"/>
              <w:right w:val="outset" w:sz="6" w:space="0" w:color="000000"/>
            </w:tcBorders>
          </w:tcPr>
          <w:p w14:paraId="1E1BCB28"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B4D78C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Biblioteki</w:t>
            </w:r>
          </w:p>
        </w:tc>
        <w:tc>
          <w:tcPr>
            <w:tcW w:w="529" w:type="pct"/>
            <w:tcBorders>
              <w:top w:val="outset" w:sz="6" w:space="0" w:color="000000"/>
              <w:left w:val="outset" w:sz="6" w:space="0" w:color="000000"/>
              <w:bottom w:val="outset" w:sz="6" w:space="0" w:color="000000"/>
              <w:right w:val="outset" w:sz="6" w:space="0" w:color="000000"/>
            </w:tcBorders>
          </w:tcPr>
          <w:p w14:paraId="56201DF3" w14:textId="54D43C44"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600.000,00</w:t>
            </w:r>
          </w:p>
        </w:tc>
        <w:tc>
          <w:tcPr>
            <w:tcW w:w="529" w:type="pct"/>
            <w:tcBorders>
              <w:top w:val="outset" w:sz="6" w:space="0" w:color="000000"/>
              <w:left w:val="outset" w:sz="6" w:space="0" w:color="000000"/>
              <w:bottom w:val="outset" w:sz="6" w:space="0" w:color="000000"/>
              <w:right w:val="outset" w:sz="6" w:space="0" w:color="000000"/>
            </w:tcBorders>
          </w:tcPr>
          <w:p w14:paraId="2929C613" w14:textId="6D18D95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533.151,98</w:t>
            </w:r>
          </w:p>
        </w:tc>
        <w:tc>
          <w:tcPr>
            <w:tcW w:w="423" w:type="pct"/>
            <w:tcBorders>
              <w:top w:val="outset" w:sz="6" w:space="0" w:color="000000"/>
              <w:left w:val="outset" w:sz="6" w:space="0" w:color="000000"/>
              <w:bottom w:val="outset" w:sz="6" w:space="0" w:color="000000"/>
              <w:right w:val="outset" w:sz="6" w:space="0" w:color="000000"/>
            </w:tcBorders>
          </w:tcPr>
          <w:p w14:paraId="42A095BA" w14:textId="6D55BF6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88,86</w:t>
            </w:r>
          </w:p>
        </w:tc>
        <w:tc>
          <w:tcPr>
            <w:tcW w:w="529" w:type="pct"/>
            <w:tcBorders>
              <w:top w:val="outset" w:sz="6" w:space="0" w:color="000000"/>
              <w:left w:val="outset" w:sz="6" w:space="0" w:color="000000"/>
              <w:bottom w:val="outset" w:sz="6" w:space="0" w:color="000000"/>
              <w:right w:val="outset" w:sz="6" w:space="0" w:color="000000"/>
            </w:tcBorders>
          </w:tcPr>
          <w:p w14:paraId="259CDDB5" w14:textId="540025D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600.000,00</w:t>
            </w:r>
          </w:p>
        </w:tc>
        <w:tc>
          <w:tcPr>
            <w:tcW w:w="530" w:type="pct"/>
            <w:tcBorders>
              <w:top w:val="outset" w:sz="6" w:space="0" w:color="000000"/>
              <w:left w:val="outset" w:sz="6" w:space="0" w:color="000000"/>
              <w:bottom w:val="outset" w:sz="6" w:space="0" w:color="000000"/>
              <w:right w:val="outset" w:sz="6" w:space="0" w:color="000000"/>
            </w:tcBorders>
          </w:tcPr>
          <w:p w14:paraId="0DF23A21" w14:textId="24B8003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533.151,98</w:t>
            </w:r>
          </w:p>
        </w:tc>
        <w:tc>
          <w:tcPr>
            <w:tcW w:w="529" w:type="pct"/>
            <w:tcBorders>
              <w:top w:val="outset" w:sz="6" w:space="0" w:color="000000"/>
              <w:left w:val="outset" w:sz="6" w:space="0" w:color="000000"/>
              <w:bottom w:val="outset" w:sz="6" w:space="0" w:color="000000"/>
              <w:right w:val="outset" w:sz="6" w:space="0" w:color="000000"/>
            </w:tcBorders>
          </w:tcPr>
          <w:p w14:paraId="20ACC182" w14:textId="4316EA00"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E885093" w14:textId="611BC88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w:t>
            </w:r>
          </w:p>
        </w:tc>
      </w:tr>
      <w:tr w:rsidR="005F46E7" w:rsidRPr="00BC54C9" w14:paraId="1E9A5BE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E8C41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5B7B37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6BF77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2000EB3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E4C812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03D61D"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639F6A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B8D9A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683E71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443E9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6E21B7F0"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CF1493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2C4DEE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5A6FA0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1D4049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2480</w:t>
            </w:r>
          </w:p>
        </w:tc>
        <w:tc>
          <w:tcPr>
            <w:tcW w:w="749" w:type="pct"/>
            <w:tcBorders>
              <w:top w:val="outset" w:sz="6" w:space="0" w:color="000000"/>
              <w:left w:val="outset" w:sz="6" w:space="0" w:color="000000"/>
              <w:bottom w:val="outset" w:sz="6" w:space="0" w:color="000000"/>
              <w:right w:val="outset" w:sz="6" w:space="0" w:color="000000"/>
            </w:tcBorders>
            <w:hideMark/>
          </w:tcPr>
          <w:p w14:paraId="5DC1DBE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Dotacja podmiotowa z budżetu dla samorządowej instytucji kultury </w:t>
            </w:r>
          </w:p>
        </w:tc>
        <w:tc>
          <w:tcPr>
            <w:tcW w:w="529" w:type="pct"/>
            <w:tcBorders>
              <w:top w:val="outset" w:sz="6" w:space="0" w:color="000000"/>
              <w:left w:val="outset" w:sz="6" w:space="0" w:color="000000"/>
              <w:bottom w:val="outset" w:sz="6" w:space="0" w:color="000000"/>
              <w:right w:val="outset" w:sz="6" w:space="0" w:color="000000"/>
            </w:tcBorders>
          </w:tcPr>
          <w:p w14:paraId="711E9AE3" w14:textId="01C7653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600.000,00</w:t>
            </w:r>
          </w:p>
        </w:tc>
        <w:tc>
          <w:tcPr>
            <w:tcW w:w="529" w:type="pct"/>
            <w:tcBorders>
              <w:top w:val="outset" w:sz="6" w:space="0" w:color="000000"/>
              <w:left w:val="outset" w:sz="6" w:space="0" w:color="000000"/>
              <w:bottom w:val="outset" w:sz="6" w:space="0" w:color="000000"/>
              <w:right w:val="outset" w:sz="6" w:space="0" w:color="000000"/>
            </w:tcBorders>
          </w:tcPr>
          <w:p w14:paraId="3E28F279" w14:textId="3703BC4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533.151,98</w:t>
            </w:r>
          </w:p>
        </w:tc>
        <w:tc>
          <w:tcPr>
            <w:tcW w:w="423" w:type="pct"/>
            <w:tcBorders>
              <w:top w:val="outset" w:sz="6" w:space="0" w:color="000000"/>
              <w:left w:val="outset" w:sz="6" w:space="0" w:color="000000"/>
              <w:bottom w:val="outset" w:sz="6" w:space="0" w:color="000000"/>
              <w:right w:val="outset" w:sz="6" w:space="0" w:color="000000"/>
            </w:tcBorders>
          </w:tcPr>
          <w:p w14:paraId="43EAD71C" w14:textId="28D28A4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88,86</w:t>
            </w:r>
          </w:p>
        </w:tc>
        <w:tc>
          <w:tcPr>
            <w:tcW w:w="529" w:type="pct"/>
            <w:tcBorders>
              <w:top w:val="outset" w:sz="6" w:space="0" w:color="000000"/>
              <w:left w:val="outset" w:sz="6" w:space="0" w:color="000000"/>
              <w:bottom w:val="outset" w:sz="6" w:space="0" w:color="000000"/>
              <w:right w:val="outset" w:sz="6" w:space="0" w:color="000000"/>
            </w:tcBorders>
          </w:tcPr>
          <w:p w14:paraId="234B2E22" w14:textId="41EC51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600.000,00</w:t>
            </w:r>
          </w:p>
        </w:tc>
        <w:tc>
          <w:tcPr>
            <w:tcW w:w="530" w:type="pct"/>
            <w:tcBorders>
              <w:top w:val="outset" w:sz="6" w:space="0" w:color="000000"/>
              <w:left w:val="outset" w:sz="6" w:space="0" w:color="000000"/>
              <w:bottom w:val="outset" w:sz="6" w:space="0" w:color="000000"/>
              <w:right w:val="outset" w:sz="6" w:space="0" w:color="000000"/>
            </w:tcBorders>
          </w:tcPr>
          <w:p w14:paraId="1635837B" w14:textId="21F63BA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533.151,98</w:t>
            </w:r>
          </w:p>
        </w:tc>
        <w:tc>
          <w:tcPr>
            <w:tcW w:w="529" w:type="pct"/>
            <w:tcBorders>
              <w:top w:val="outset" w:sz="6" w:space="0" w:color="000000"/>
              <w:left w:val="outset" w:sz="6" w:space="0" w:color="000000"/>
              <w:bottom w:val="outset" w:sz="6" w:space="0" w:color="000000"/>
              <w:right w:val="outset" w:sz="6" w:space="0" w:color="000000"/>
            </w:tcBorders>
          </w:tcPr>
          <w:p w14:paraId="1E01B0D8" w14:textId="01E7FA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1EA19EC" w14:textId="3B742BE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B57C46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ACAA81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B9E2C2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E10B2C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1A84C20"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07D1F7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B2C3E9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7B6B0F7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53C7B0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0C499EA2"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F57587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4E975C4"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282D4C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1115B7D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0939D36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92195</w:t>
            </w:r>
          </w:p>
        </w:tc>
        <w:tc>
          <w:tcPr>
            <w:tcW w:w="221" w:type="pct"/>
            <w:tcBorders>
              <w:top w:val="outset" w:sz="6" w:space="0" w:color="000000"/>
              <w:left w:val="outset" w:sz="6" w:space="0" w:color="000000"/>
              <w:bottom w:val="outset" w:sz="6" w:space="0" w:color="000000"/>
              <w:right w:val="outset" w:sz="6" w:space="0" w:color="000000"/>
            </w:tcBorders>
          </w:tcPr>
          <w:p w14:paraId="0A70B1C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061B79A"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5FCD5647" w14:textId="5DB31366"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1.307.775,89</w:t>
            </w:r>
          </w:p>
        </w:tc>
        <w:tc>
          <w:tcPr>
            <w:tcW w:w="529" w:type="pct"/>
            <w:tcBorders>
              <w:top w:val="outset" w:sz="6" w:space="0" w:color="000000"/>
              <w:left w:val="outset" w:sz="6" w:space="0" w:color="000000"/>
              <w:bottom w:val="outset" w:sz="6" w:space="0" w:color="000000"/>
              <w:right w:val="outset" w:sz="6" w:space="0" w:color="000000"/>
            </w:tcBorders>
          </w:tcPr>
          <w:p w14:paraId="6373B8A2" w14:textId="08841A19"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1.152.262,78</w:t>
            </w:r>
          </w:p>
        </w:tc>
        <w:tc>
          <w:tcPr>
            <w:tcW w:w="423" w:type="pct"/>
            <w:tcBorders>
              <w:top w:val="outset" w:sz="6" w:space="0" w:color="000000"/>
              <w:left w:val="outset" w:sz="6" w:space="0" w:color="000000"/>
              <w:bottom w:val="outset" w:sz="6" w:space="0" w:color="000000"/>
              <w:right w:val="outset" w:sz="6" w:space="0" w:color="000000"/>
            </w:tcBorders>
          </w:tcPr>
          <w:p w14:paraId="697F0CB2" w14:textId="1A1637E4"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88,11</w:t>
            </w:r>
          </w:p>
        </w:tc>
        <w:tc>
          <w:tcPr>
            <w:tcW w:w="529" w:type="pct"/>
            <w:tcBorders>
              <w:top w:val="outset" w:sz="6" w:space="0" w:color="000000"/>
              <w:left w:val="outset" w:sz="6" w:space="0" w:color="000000"/>
              <w:bottom w:val="outset" w:sz="6" w:space="0" w:color="000000"/>
              <w:right w:val="outset" w:sz="6" w:space="0" w:color="000000"/>
            </w:tcBorders>
          </w:tcPr>
          <w:p w14:paraId="4A16ED71" w14:textId="4096848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453.531,64</w:t>
            </w:r>
          </w:p>
        </w:tc>
        <w:tc>
          <w:tcPr>
            <w:tcW w:w="530" w:type="pct"/>
            <w:tcBorders>
              <w:top w:val="outset" w:sz="6" w:space="0" w:color="000000"/>
              <w:left w:val="outset" w:sz="6" w:space="0" w:color="000000"/>
              <w:bottom w:val="outset" w:sz="6" w:space="0" w:color="000000"/>
              <w:right w:val="outset" w:sz="6" w:space="0" w:color="000000"/>
            </w:tcBorders>
          </w:tcPr>
          <w:p w14:paraId="6C9FEDA7" w14:textId="2A8A714B"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309.894,05</w:t>
            </w:r>
          </w:p>
        </w:tc>
        <w:tc>
          <w:tcPr>
            <w:tcW w:w="529" w:type="pct"/>
            <w:tcBorders>
              <w:top w:val="outset" w:sz="6" w:space="0" w:color="000000"/>
              <w:left w:val="outset" w:sz="6" w:space="0" w:color="000000"/>
              <w:bottom w:val="outset" w:sz="6" w:space="0" w:color="000000"/>
              <w:right w:val="outset" w:sz="6" w:space="0" w:color="000000"/>
            </w:tcBorders>
          </w:tcPr>
          <w:p w14:paraId="4E6D0532" w14:textId="7CF6695D"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854.244,25</w:t>
            </w:r>
          </w:p>
        </w:tc>
        <w:tc>
          <w:tcPr>
            <w:tcW w:w="509" w:type="pct"/>
            <w:tcBorders>
              <w:top w:val="outset" w:sz="6" w:space="0" w:color="000000"/>
              <w:left w:val="outset" w:sz="6" w:space="0" w:color="000000"/>
              <w:bottom w:val="outset" w:sz="6" w:space="0" w:color="000000"/>
              <w:right w:val="outset" w:sz="6" w:space="0" w:color="000000"/>
            </w:tcBorders>
          </w:tcPr>
          <w:p w14:paraId="476D2DCC" w14:textId="107E8D38"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842.368,73</w:t>
            </w:r>
          </w:p>
        </w:tc>
      </w:tr>
      <w:tr w:rsidR="005F46E7" w:rsidRPr="00BC54C9" w14:paraId="5F540ED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028F4A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E3EDD9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CC80721"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0C660F1"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581E33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2F7149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6BDCD91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282109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22C34FC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9D8D78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ED1BD32"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7544ED0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6CB1D1C"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928996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592FE22"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w:t>
            </w:r>
          </w:p>
        </w:tc>
        <w:tc>
          <w:tcPr>
            <w:tcW w:w="749" w:type="pct"/>
            <w:tcBorders>
              <w:top w:val="outset" w:sz="6" w:space="0" w:color="000000"/>
              <w:left w:val="outset" w:sz="6" w:space="0" w:color="000000"/>
              <w:bottom w:val="outset" w:sz="6" w:space="0" w:color="000000"/>
              <w:right w:val="outset" w:sz="6" w:space="0" w:color="000000"/>
            </w:tcBorders>
            <w:hideMark/>
          </w:tcPr>
          <w:p w14:paraId="432C2AC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Dotacje celowe z budżetu jednostki samorządu terytorialnego, udzielone w trybie art. 221 ustawy, na finansowanie lub dofinansowanie zadań zleconych do realizacji organizacjom </w:t>
            </w:r>
            <w:r w:rsidRPr="00682F04">
              <w:rPr>
                <w:rFonts w:asciiTheme="minorHAnsi" w:hAnsiTheme="minorHAnsi" w:cstheme="minorHAnsi"/>
                <w:sz w:val="22"/>
                <w:szCs w:val="22"/>
              </w:rPr>
              <w:lastRenderedPageBreak/>
              <w:t>prowadzącym działalność pożytku publicznego</w:t>
            </w:r>
          </w:p>
        </w:tc>
        <w:tc>
          <w:tcPr>
            <w:tcW w:w="529" w:type="pct"/>
            <w:tcBorders>
              <w:top w:val="outset" w:sz="6" w:space="0" w:color="000000"/>
              <w:left w:val="outset" w:sz="6" w:space="0" w:color="000000"/>
              <w:bottom w:val="outset" w:sz="6" w:space="0" w:color="000000"/>
              <w:right w:val="outset" w:sz="6" w:space="0" w:color="000000"/>
            </w:tcBorders>
          </w:tcPr>
          <w:p w14:paraId="1071F8A0" w14:textId="7CD9AAC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34.000,00</w:t>
            </w:r>
          </w:p>
        </w:tc>
        <w:tc>
          <w:tcPr>
            <w:tcW w:w="529" w:type="pct"/>
            <w:tcBorders>
              <w:top w:val="outset" w:sz="6" w:space="0" w:color="000000"/>
              <w:left w:val="outset" w:sz="6" w:space="0" w:color="000000"/>
              <w:bottom w:val="outset" w:sz="6" w:space="0" w:color="000000"/>
              <w:right w:val="outset" w:sz="6" w:space="0" w:color="000000"/>
            </w:tcBorders>
          </w:tcPr>
          <w:p w14:paraId="7F5BCDEA" w14:textId="317E730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34.000,00</w:t>
            </w:r>
          </w:p>
        </w:tc>
        <w:tc>
          <w:tcPr>
            <w:tcW w:w="423" w:type="pct"/>
            <w:tcBorders>
              <w:top w:val="outset" w:sz="6" w:space="0" w:color="000000"/>
              <w:left w:val="outset" w:sz="6" w:space="0" w:color="000000"/>
              <w:bottom w:val="outset" w:sz="6" w:space="0" w:color="000000"/>
              <w:right w:val="outset" w:sz="6" w:space="0" w:color="000000"/>
            </w:tcBorders>
          </w:tcPr>
          <w:p w14:paraId="7FF78842" w14:textId="652A928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56334EBA" w14:textId="61561D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34.000,00</w:t>
            </w:r>
          </w:p>
        </w:tc>
        <w:tc>
          <w:tcPr>
            <w:tcW w:w="530" w:type="pct"/>
            <w:tcBorders>
              <w:top w:val="outset" w:sz="6" w:space="0" w:color="000000"/>
              <w:left w:val="outset" w:sz="6" w:space="0" w:color="000000"/>
              <w:bottom w:val="outset" w:sz="6" w:space="0" w:color="000000"/>
              <w:right w:val="outset" w:sz="6" w:space="0" w:color="000000"/>
            </w:tcBorders>
          </w:tcPr>
          <w:p w14:paraId="09600E10" w14:textId="3FB91F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34.000,00</w:t>
            </w:r>
          </w:p>
        </w:tc>
        <w:tc>
          <w:tcPr>
            <w:tcW w:w="529" w:type="pct"/>
            <w:tcBorders>
              <w:top w:val="outset" w:sz="6" w:space="0" w:color="000000"/>
              <w:left w:val="outset" w:sz="6" w:space="0" w:color="000000"/>
              <w:bottom w:val="outset" w:sz="6" w:space="0" w:color="000000"/>
              <w:right w:val="outset" w:sz="6" w:space="0" w:color="000000"/>
            </w:tcBorders>
          </w:tcPr>
          <w:p w14:paraId="45084325" w14:textId="1435226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904B948" w14:textId="19059AB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49376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044FDC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1C8A0F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8D436AB"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7041F92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2E009F32" w14:textId="08FFA94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206.220,92</w:t>
            </w:r>
          </w:p>
        </w:tc>
        <w:tc>
          <w:tcPr>
            <w:tcW w:w="529" w:type="pct"/>
            <w:tcBorders>
              <w:top w:val="outset" w:sz="6" w:space="0" w:color="000000"/>
              <w:left w:val="outset" w:sz="6" w:space="0" w:color="000000"/>
              <w:bottom w:val="outset" w:sz="6" w:space="0" w:color="000000"/>
              <w:right w:val="outset" w:sz="6" w:space="0" w:color="000000"/>
            </w:tcBorders>
          </w:tcPr>
          <w:p w14:paraId="68E7FA08" w14:textId="2D4F99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137.272,60</w:t>
            </w:r>
          </w:p>
        </w:tc>
        <w:tc>
          <w:tcPr>
            <w:tcW w:w="423" w:type="pct"/>
            <w:tcBorders>
              <w:top w:val="outset" w:sz="6" w:space="0" w:color="000000"/>
              <w:left w:val="outset" w:sz="6" w:space="0" w:color="000000"/>
              <w:bottom w:val="outset" w:sz="6" w:space="0" w:color="000000"/>
              <w:right w:val="outset" w:sz="6" w:space="0" w:color="000000"/>
            </w:tcBorders>
          </w:tcPr>
          <w:p w14:paraId="266FFFF1" w14:textId="4347FE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66,57</w:t>
            </w:r>
          </w:p>
        </w:tc>
        <w:tc>
          <w:tcPr>
            <w:tcW w:w="529" w:type="pct"/>
            <w:tcBorders>
              <w:top w:val="outset" w:sz="6" w:space="0" w:color="000000"/>
              <w:left w:val="outset" w:sz="6" w:space="0" w:color="000000"/>
              <w:bottom w:val="outset" w:sz="6" w:space="0" w:color="000000"/>
              <w:right w:val="outset" w:sz="6" w:space="0" w:color="000000"/>
            </w:tcBorders>
          </w:tcPr>
          <w:p w14:paraId="31BA7DC5" w14:textId="3C0CFE5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206.220,92</w:t>
            </w:r>
          </w:p>
        </w:tc>
        <w:tc>
          <w:tcPr>
            <w:tcW w:w="530" w:type="pct"/>
            <w:tcBorders>
              <w:top w:val="outset" w:sz="6" w:space="0" w:color="000000"/>
              <w:left w:val="outset" w:sz="6" w:space="0" w:color="000000"/>
              <w:bottom w:val="outset" w:sz="6" w:space="0" w:color="000000"/>
              <w:right w:val="outset" w:sz="6" w:space="0" w:color="000000"/>
            </w:tcBorders>
          </w:tcPr>
          <w:p w14:paraId="5A77B167" w14:textId="5986D3E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137.272,60</w:t>
            </w:r>
          </w:p>
        </w:tc>
        <w:tc>
          <w:tcPr>
            <w:tcW w:w="529" w:type="pct"/>
            <w:tcBorders>
              <w:top w:val="outset" w:sz="6" w:space="0" w:color="000000"/>
              <w:left w:val="outset" w:sz="6" w:space="0" w:color="000000"/>
              <w:bottom w:val="outset" w:sz="6" w:space="0" w:color="000000"/>
              <w:right w:val="outset" w:sz="6" w:space="0" w:color="000000"/>
            </w:tcBorders>
          </w:tcPr>
          <w:p w14:paraId="3CDD9728" w14:textId="7A4B73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BFCB219" w14:textId="070C349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378F00A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BDE7D5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17AA10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87FAAF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4220</w:t>
            </w:r>
          </w:p>
        </w:tc>
        <w:tc>
          <w:tcPr>
            <w:tcW w:w="749" w:type="pct"/>
            <w:tcBorders>
              <w:top w:val="outset" w:sz="6" w:space="0" w:color="000000"/>
              <w:left w:val="outset" w:sz="6" w:space="0" w:color="000000"/>
              <w:bottom w:val="outset" w:sz="6" w:space="0" w:color="000000"/>
              <w:right w:val="outset" w:sz="6" w:space="0" w:color="000000"/>
            </w:tcBorders>
            <w:hideMark/>
          </w:tcPr>
          <w:p w14:paraId="14CF568C"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środków żywności</w:t>
            </w:r>
          </w:p>
        </w:tc>
        <w:tc>
          <w:tcPr>
            <w:tcW w:w="529" w:type="pct"/>
            <w:tcBorders>
              <w:top w:val="outset" w:sz="6" w:space="0" w:color="000000"/>
              <w:left w:val="outset" w:sz="6" w:space="0" w:color="000000"/>
              <w:bottom w:val="outset" w:sz="6" w:space="0" w:color="000000"/>
              <w:right w:val="outset" w:sz="6" w:space="0" w:color="000000"/>
            </w:tcBorders>
          </w:tcPr>
          <w:p w14:paraId="7137F9E5" w14:textId="292D0A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29.643,72</w:t>
            </w:r>
          </w:p>
        </w:tc>
        <w:tc>
          <w:tcPr>
            <w:tcW w:w="529" w:type="pct"/>
            <w:tcBorders>
              <w:top w:val="outset" w:sz="6" w:space="0" w:color="000000"/>
              <w:left w:val="outset" w:sz="6" w:space="0" w:color="000000"/>
              <w:bottom w:val="outset" w:sz="6" w:space="0" w:color="000000"/>
              <w:right w:val="outset" w:sz="6" w:space="0" w:color="000000"/>
            </w:tcBorders>
          </w:tcPr>
          <w:p w14:paraId="0B7AB982" w14:textId="45F722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29.588,33</w:t>
            </w:r>
          </w:p>
        </w:tc>
        <w:tc>
          <w:tcPr>
            <w:tcW w:w="423" w:type="pct"/>
            <w:tcBorders>
              <w:top w:val="outset" w:sz="6" w:space="0" w:color="000000"/>
              <w:left w:val="outset" w:sz="6" w:space="0" w:color="000000"/>
              <w:bottom w:val="outset" w:sz="6" w:space="0" w:color="000000"/>
              <w:right w:val="outset" w:sz="6" w:space="0" w:color="000000"/>
            </w:tcBorders>
          </w:tcPr>
          <w:p w14:paraId="7E2B78AE" w14:textId="76E5082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99,81</w:t>
            </w:r>
          </w:p>
        </w:tc>
        <w:tc>
          <w:tcPr>
            <w:tcW w:w="529" w:type="pct"/>
            <w:tcBorders>
              <w:top w:val="outset" w:sz="6" w:space="0" w:color="000000"/>
              <w:left w:val="outset" w:sz="6" w:space="0" w:color="000000"/>
              <w:bottom w:val="outset" w:sz="6" w:space="0" w:color="000000"/>
              <w:right w:val="outset" w:sz="6" w:space="0" w:color="000000"/>
            </w:tcBorders>
          </w:tcPr>
          <w:p w14:paraId="64C19DD9" w14:textId="247C45D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29.643,72</w:t>
            </w:r>
          </w:p>
        </w:tc>
        <w:tc>
          <w:tcPr>
            <w:tcW w:w="530" w:type="pct"/>
            <w:tcBorders>
              <w:top w:val="outset" w:sz="6" w:space="0" w:color="000000"/>
              <w:left w:val="outset" w:sz="6" w:space="0" w:color="000000"/>
              <w:bottom w:val="outset" w:sz="6" w:space="0" w:color="000000"/>
              <w:right w:val="outset" w:sz="6" w:space="0" w:color="000000"/>
            </w:tcBorders>
          </w:tcPr>
          <w:p w14:paraId="72D18ABC" w14:textId="4E9146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29.588,33</w:t>
            </w:r>
          </w:p>
        </w:tc>
        <w:tc>
          <w:tcPr>
            <w:tcW w:w="529" w:type="pct"/>
            <w:tcBorders>
              <w:top w:val="outset" w:sz="6" w:space="0" w:color="000000"/>
              <w:left w:val="outset" w:sz="6" w:space="0" w:color="000000"/>
              <w:bottom w:val="outset" w:sz="6" w:space="0" w:color="000000"/>
              <w:right w:val="outset" w:sz="6" w:space="0" w:color="000000"/>
            </w:tcBorders>
          </w:tcPr>
          <w:p w14:paraId="6BC446A1" w14:textId="3BA2A6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3D683E6" w14:textId="69CF86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C0E379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419927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41499B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55B2F4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16313FB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7A65F431" w14:textId="7CE15F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130.000,00</w:t>
            </w:r>
          </w:p>
        </w:tc>
        <w:tc>
          <w:tcPr>
            <w:tcW w:w="529" w:type="pct"/>
            <w:tcBorders>
              <w:top w:val="outset" w:sz="6" w:space="0" w:color="000000"/>
              <w:left w:val="outset" w:sz="6" w:space="0" w:color="000000"/>
              <w:bottom w:val="outset" w:sz="6" w:space="0" w:color="000000"/>
              <w:right w:val="outset" w:sz="6" w:space="0" w:color="000000"/>
            </w:tcBorders>
          </w:tcPr>
          <w:p w14:paraId="3455FC27" w14:textId="6241C1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62.358,20</w:t>
            </w:r>
          </w:p>
        </w:tc>
        <w:tc>
          <w:tcPr>
            <w:tcW w:w="423" w:type="pct"/>
            <w:tcBorders>
              <w:top w:val="outset" w:sz="6" w:space="0" w:color="000000"/>
              <w:left w:val="outset" w:sz="6" w:space="0" w:color="000000"/>
              <w:bottom w:val="outset" w:sz="6" w:space="0" w:color="000000"/>
              <w:right w:val="outset" w:sz="6" w:space="0" w:color="000000"/>
            </w:tcBorders>
          </w:tcPr>
          <w:p w14:paraId="61B743DA" w14:textId="563701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47,97</w:t>
            </w:r>
          </w:p>
        </w:tc>
        <w:tc>
          <w:tcPr>
            <w:tcW w:w="529" w:type="pct"/>
            <w:tcBorders>
              <w:top w:val="outset" w:sz="6" w:space="0" w:color="000000"/>
              <w:left w:val="outset" w:sz="6" w:space="0" w:color="000000"/>
              <w:bottom w:val="outset" w:sz="6" w:space="0" w:color="000000"/>
              <w:right w:val="outset" w:sz="6" w:space="0" w:color="000000"/>
            </w:tcBorders>
          </w:tcPr>
          <w:p w14:paraId="4EB2DA4F" w14:textId="364FD8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130.000,00</w:t>
            </w:r>
          </w:p>
        </w:tc>
        <w:tc>
          <w:tcPr>
            <w:tcW w:w="530" w:type="pct"/>
            <w:tcBorders>
              <w:top w:val="outset" w:sz="6" w:space="0" w:color="000000"/>
              <w:left w:val="outset" w:sz="6" w:space="0" w:color="000000"/>
              <w:bottom w:val="outset" w:sz="6" w:space="0" w:color="000000"/>
              <w:right w:val="outset" w:sz="6" w:space="0" w:color="000000"/>
            </w:tcBorders>
          </w:tcPr>
          <w:p w14:paraId="3E6DF9EB" w14:textId="3022EF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62.358,20</w:t>
            </w:r>
          </w:p>
        </w:tc>
        <w:tc>
          <w:tcPr>
            <w:tcW w:w="529" w:type="pct"/>
            <w:tcBorders>
              <w:top w:val="outset" w:sz="6" w:space="0" w:color="000000"/>
              <w:left w:val="outset" w:sz="6" w:space="0" w:color="000000"/>
              <w:bottom w:val="outset" w:sz="6" w:space="0" w:color="000000"/>
              <w:right w:val="outset" w:sz="6" w:space="0" w:color="000000"/>
            </w:tcBorders>
          </w:tcPr>
          <w:p w14:paraId="1C197175" w14:textId="5967429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7225B1D" w14:textId="6971E11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B98FA0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D7D236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4C493D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46976E1"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2D02574D"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4DDBFC57" w14:textId="3C76BBE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46.810,00</w:t>
            </w:r>
          </w:p>
        </w:tc>
        <w:tc>
          <w:tcPr>
            <w:tcW w:w="529" w:type="pct"/>
            <w:tcBorders>
              <w:top w:val="outset" w:sz="6" w:space="0" w:color="000000"/>
              <w:left w:val="outset" w:sz="6" w:space="0" w:color="000000"/>
              <w:bottom w:val="outset" w:sz="6" w:space="0" w:color="000000"/>
              <w:right w:val="outset" w:sz="6" w:space="0" w:color="000000"/>
            </w:tcBorders>
          </w:tcPr>
          <w:p w14:paraId="0B6C6781" w14:textId="23EFE63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39.826,74</w:t>
            </w:r>
          </w:p>
        </w:tc>
        <w:tc>
          <w:tcPr>
            <w:tcW w:w="423" w:type="pct"/>
            <w:tcBorders>
              <w:top w:val="outset" w:sz="6" w:space="0" w:color="000000"/>
              <w:left w:val="outset" w:sz="6" w:space="0" w:color="000000"/>
              <w:bottom w:val="outset" w:sz="6" w:space="0" w:color="000000"/>
              <w:right w:val="outset" w:sz="6" w:space="0" w:color="000000"/>
            </w:tcBorders>
          </w:tcPr>
          <w:p w14:paraId="58CB87CB" w14:textId="35C9F36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85,08</w:t>
            </w:r>
          </w:p>
        </w:tc>
        <w:tc>
          <w:tcPr>
            <w:tcW w:w="529" w:type="pct"/>
            <w:tcBorders>
              <w:top w:val="outset" w:sz="6" w:space="0" w:color="000000"/>
              <w:left w:val="outset" w:sz="6" w:space="0" w:color="000000"/>
              <w:bottom w:val="outset" w:sz="6" w:space="0" w:color="000000"/>
              <w:right w:val="outset" w:sz="6" w:space="0" w:color="000000"/>
            </w:tcBorders>
          </w:tcPr>
          <w:p w14:paraId="13255EF9" w14:textId="47409F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46.810,00</w:t>
            </w:r>
          </w:p>
        </w:tc>
        <w:tc>
          <w:tcPr>
            <w:tcW w:w="530" w:type="pct"/>
            <w:tcBorders>
              <w:top w:val="outset" w:sz="6" w:space="0" w:color="000000"/>
              <w:left w:val="outset" w:sz="6" w:space="0" w:color="000000"/>
              <w:bottom w:val="outset" w:sz="6" w:space="0" w:color="000000"/>
              <w:right w:val="outset" w:sz="6" w:space="0" w:color="000000"/>
            </w:tcBorders>
          </w:tcPr>
          <w:p w14:paraId="1BB94356" w14:textId="153B53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39.826,74</w:t>
            </w:r>
          </w:p>
        </w:tc>
        <w:tc>
          <w:tcPr>
            <w:tcW w:w="529" w:type="pct"/>
            <w:tcBorders>
              <w:top w:val="outset" w:sz="6" w:space="0" w:color="000000"/>
              <w:left w:val="outset" w:sz="6" w:space="0" w:color="000000"/>
              <w:bottom w:val="outset" w:sz="6" w:space="0" w:color="000000"/>
              <w:right w:val="outset" w:sz="6" w:space="0" w:color="000000"/>
            </w:tcBorders>
          </w:tcPr>
          <w:p w14:paraId="2D58FBA8" w14:textId="50D4E11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9BB2576" w14:textId="11CCBA0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EB1D3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C5BFDE0"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0275B42"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70E4C77E" w14:textId="4070B4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4360</w:t>
            </w:r>
          </w:p>
        </w:tc>
        <w:tc>
          <w:tcPr>
            <w:tcW w:w="749" w:type="pct"/>
            <w:tcBorders>
              <w:top w:val="outset" w:sz="6" w:space="0" w:color="000000"/>
              <w:left w:val="outset" w:sz="6" w:space="0" w:color="000000"/>
              <w:bottom w:val="outset" w:sz="6" w:space="0" w:color="000000"/>
              <w:right w:val="outset" w:sz="6" w:space="0" w:color="000000"/>
            </w:tcBorders>
          </w:tcPr>
          <w:p w14:paraId="13C628C8" w14:textId="3ECA8ACA"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Opłaty z tytułu zakupu usług telekomunikacyjnych </w:t>
            </w:r>
          </w:p>
        </w:tc>
        <w:tc>
          <w:tcPr>
            <w:tcW w:w="529" w:type="pct"/>
            <w:tcBorders>
              <w:top w:val="outset" w:sz="6" w:space="0" w:color="000000"/>
              <w:left w:val="outset" w:sz="6" w:space="0" w:color="000000"/>
              <w:bottom w:val="outset" w:sz="6" w:space="0" w:color="000000"/>
              <w:right w:val="outset" w:sz="6" w:space="0" w:color="000000"/>
            </w:tcBorders>
          </w:tcPr>
          <w:p w14:paraId="34174BCF" w14:textId="1D99DB3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107,00</w:t>
            </w:r>
          </w:p>
        </w:tc>
        <w:tc>
          <w:tcPr>
            <w:tcW w:w="529" w:type="pct"/>
            <w:tcBorders>
              <w:top w:val="outset" w:sz="6" w:space="0" w:color="000000"/>
              <w:left w:val="outset" w:sz="6" w:space="0" w:color="000000"/>
              <w:bottom w:val="outset" w:sz="6" w:space="0" w:color="000000"/>
              <w:right w:val="outset" w:sz="6" w:space="0" w:color="000000"/>
            </w:tcBorders>
          </w:tcPr>
          <w:p w14:paraId="7CC42527" w14:textId="10B8D1F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106,29</w:t>
            </w:r>
          </w:p>
        </w:tc>
        <w:tc>
          <w:tcPr>
            <w:tcW w:w="423" w:type="pct"/>
            <w:tcBorders>
              <w:top w:val="outset" w:sz="6" w:space="0" w:color="000000"/>
              <w:left w:val="outset" w:sz="6" w:space="0" w:color="000000"/>
              <w:bottom w:val="outset" w:sz="6" w:space="0" w:color="000000"/>
              <w:right w:val="outset" w:sz="6" w:space="0" w:color="000000"/>
            </w:tcBorders>
          </w:tcPr>
          <w:p w14:paraId="0BD24B06" w14:textId="13054E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99,34</w:t>
            </w:r>
          </w:p>
        </w:tc>
        <w:tc>
          <w:tcPr>
            <w:tcW w:w="529" w:type="pct"/>
            <w:tcBorders>
              <w:top w:val="outset" w:sz="6" w:space="0" w:color="000000"/>
              <w:left w:val="outset" w:sz="6" w:space="0" w:color="000000"/>
              <w:bottom w:val="outset" w:sz="6" w:space="0" w:color="000000"/>
              <w:right w:val="outset" w:sz="6" w:space="0" w:color="000000"/>
            </w:tcBorders>
          </w:tcPr>
          <w:p w14:paraId="1D94D06A" w14:textId="200979D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107,00</w:t>
            </w:r>
          </w:p>
        </w:tc>
        <w:tc>
          <w:tcPr>
            <w:tcW w:w="530" w:type="pct"/>
            <w:tcBorders>
              <w:top w:val="outset" w:sz="6" w:space="0" w:color="000000"/>
              <w:left w:val="outset" w:sz="6" w:space="0" w:color="000000"/>
              <w:bottom w:val="outset" w:sz="6" w:space="0" w:color="000000"/>
              <w:right w:val="outset" w:sz="6" w:space="0" w:color="000000"/>
            </w:tcBorders>
          </w:tcPr>
          <w:p w14:paraId="710C44ED" w14:textId="26932B2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106,29</w:t>
            </w:r>
          </w:p>
        </w:tc>
        <w:tc>
          <w:tcPr>
            <w:tcW w:w="529" w:type="pct"/>
            <w:tcBorders>
              <w:top w:val="outset" w:sz="6" w:space="0" w:color="000000"/>
              <w:left w:val="outset" w:sz="6" w:space="0" w:color="000000"/>
              <w:bottom w:val="outset" w:sz="6" w:space="0" w:color="000000"/>
              <w:right w:val="outset" w:sz="6" w:space="0" w:color="000000"/>
            </w:tcBorders>
          </w:tcPr>
          <w:p w14:paraId="7EBD30CE" w14:textId="760963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3B0640A7" w14:textId="613FDD1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3DF1B5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6BBE5E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16FE48E"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C9FC4F3"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8535BF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60FB1932" w14:textId="19181B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6.750,00</w:t>
            </w:r>
          </w:p>
        </w:tc>
        <w:tc>
          <w:tcPr>
            <w:tcW w:w="529" w:type="pct"/>
            <w:tcBorders>
              <w:top w:val="outset" w:sz="6" w:space="0" w:color="000000"/>
              <w:left w:val="outset" w:sz="6" w:space="0" w:color="000000"/>
              <w:bottom w:val="outset" w:sz="6" w:space="0" w:color="000000"/>
              <w:right w:val="outset" w:sz="6" w:space="0" w:color="000000"/>
            </w:tcBorders>
          </w:tcPr>
          <w:p w14:paraId="1C027B8B" w14:textId="7AF3724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6.741,89</w:t>
            </w:r>
          </w:p>
        </w:tc>
        <w:tc>
          <w:tcPr>
            <w:tcW w:w="423" w:type="pct"/>
            <w:tcBorders>
              <w:top w:val="outset" w:sz="6" w:space="0" w:color="000000"/>
              <w:left w:val="outset" w:sz="6" w:space="0" w:color="000000"/>
              <w:bottom w:val="outset" w:sz="6" w:space="0" w:color="000000"/>
              <w:right w:val="outset" w:sz="6" w:space="0" w:color="000000"/>
            </w:tcBorders>
          </w:tcPr>
          <w:p w14:paraId="264A37F3" w14:textId="06AAAE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99,88</w:t>
            </w:r>
          </w:p>
        </w:tc>
        <w:tc>
          <w:tcPr>
            <w:tcW w:w="529" w:type="pct"/>
            <w:tcBorders>
              <w:top w:val="outset" w:sz="6" w:space="0" w:color="000000"/>
              <w:left w:val="outset" w:sz="6" w:space="0" w:color="000000"/>
              <w:bottom w:val="outset" w:sz="6" w:space="0" w:color="000000"/>
              <w:right w:val="outset" w:sz="6" w:space="0" w:color="000000"/>
            </w:tcBorders>
          </w:tcPr>
          <w:p w14:paraId="08511E74" w14:textId="76EC5E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6.750,00</w:t>
            </w:r>
          </w:p>
        </w:tc>
        <w:tc>
          <w:tcPr>
            <w:tcW w:w="530" w:type="pct"/>
            <w:tcBorders>
              <w:top w:val="outset" w:sz="6" w:space="0" w:color="000000"/>
              <w:left w:val="outset" w:sz="6" w:space="0" w:color="000000"/>
              <w:bottom w:val="outset" w:sz="6" w:space="0" w:color="000000"/>
              <w:right w:val="outset" w:sz="6" w:space="0" w:color="000000"/>
            </w:tcBorders>
          </w:tcPr>
          <w:p w14:paraId="2B09EBF5" w14:textId="6501799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6.741,89</w:t>
            </w:r>
          </w:p>
        </w:tc>
        <w:tc>
          <w:tcPr>
            <w:tcW w:w="529" w:type="pct"/>
            <w:tcBorders>
              <w:top w:val="outset" w:sz="6" w:space="0" w:color="000000"/>
              <w:left w:val="outset" w:sz="6" w:space="0" w:color="000000"/>
              <w:bottom w:val="outset" w:sz="6" w:space="0" w:color="000000"/>
              <w:right w:val="outset" w:sz="6" w:space="0" w:color="000000"/>
            </w:tcBorders>
          </w:tcPr>
          <w:p w14:paraId="36ADE91A" w14:textId="6A11D82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8D44EC8" w14:textId="499F3D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200E244"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127789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2494ED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1621A7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hideMark/>
          </w:tcPr>
          <w:p w14:paraId="4B9E464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11FC20F0" w14:textId="02EA6C5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134.207,23</w:t>
            </w:r>
          </w:p>
        </w:tc>
        <w:tc>
          <w:tcPr>
            <w:tcW w:w="529" w:type="pct"/>
            <w:tcBorders>
              <w:top w:val="outset" w:sz="6" w:space="0" w:color="000000"/>
              <w:left w:val="outset" w:sz="6" w:space="0" w:color="000000"/>
              <w:bottom w:val="outset" w:sz="6" w:space="0" w:color="000000"/>
              <w:right w:val="outset" w:sz="6" w:space="0" w:color="000000"/>
            </w:tcBorders>
          </w:tcPr>
          <w:p w14:paraId="108861AB" w14:textId="3274BDB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126.120,66</w:t>
            </w:r>
          </w:p>
        </w:tc>
        <w:tc>
          <w:tcPr>
            <w:tcW w:w="423" w:type="pct"/>
            <w:tcBorders>
              <w:top w:val="outset" w:sz="6" w:space="0" w:color="000000"/>
              <w:left w:val="outset" w:sz="6" w:space="0" w:color="000000"/>
              <w:bottom w:val="outset" w:sz="6" w:space="0" w:color="000000"/>
              <w:right w:val="outset" w:sz="6" w:space="0" w:color="000000"/>
            </w:tcBorders>
          </w:tcPr>
          <w:p w14:paraId="5B17A5BA" w14:textId="6F1F73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93,97</w:t>
            </w:r>
          </w:p>
        </w:tc>
        <w:tc>
          <w:tcPr>
            <w:tcW w:w="529" w:type="pct"/>
            <w:tcBorders>
              <w:top w:val="outset" w:sz="6" w:space="0" w:color="000000"/>
              <w:left w:val="outset" w:sz="6" w:space="0" w:color="000000"/>
              <w:bottom w:val="outset" w:sz="6" w:space="0" w:color="000000"/>
              <w:right w:val="outset" w:sz="6" w:space="0" w:color="000000"/>
            </w:tcBorders>
          </w:tcPr>
          <w:p w14:paraId="353DAAC9" w14:textId="72C4AA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19CDAF2C" w14:textId="7DCD54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02C5EFC6" w14:textId="10DE0D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134.207,23</w:t>
            </w:r>
          </w:p>
        </w:tc>
        <w:tc>
          <w:tcPr>
            <w:tcW w:w="509" w:type="pct"/>
            <w:tcBorders>
              <w:top w:val="outset" w:sz="6" w:space="0" w:color="000000"/>
              <w:left w:val="outset" w:sz="6" w:space="0" w:color="000000"/>
              <w:bottom w:val="outset" w:sz="6" w:space="0" w:color="000000"/>
              <w:right w:val="outset" w:sz="6" w:space="0" w:color="000000"/>
            </w:tcBorders>
          </w:tcPr>
          <w:p w14:paraId="7E8C28A9" w14:textId="31A7F5C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126.120,66</w:t>
            </w:r>
          </w:p>
        </w:tc>
      </w:tr>
      <w:tr w:rsidR="005F46E7" w:rsidRPr="00BC54C9" w14:paraId="5BD8AE5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495282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93225D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3E2F357" w14:textId="112245A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6057</w:t>
            </w:r>
          </w:p>
        </w:tc>
        <w:tc>
          <w:tcPr>
            <w:tcW w:w="749" w:type="pct"/>
            <w:tcBorders>
              <w:top w:val="outset" w:sz="6" w:space="0" w:color="000000"/>
              <w:left w:val="outset" w:sz="6" w:space="0" w:color="000000"/>
              <w:bottom w:val="outset" w:sz="6" w:space="0" w:color="000000"/>
              <w:right w:val="outset" w:sz="6" w:space="0" w:color="000000"/>
            </w:tcBorders>
          </w:tcPr>
          <w:p w14:paraId="249E0D99" w14:textId="261E0FF2"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5E7C7AE0" w14:textId="380288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173.547,02</w:t>
            </w:r>
          </w:p>
        </w:tc>
        <w:tc>
          <w:tcPr>
            <w:tcW w:w="529" w:type="pct"/>
            <w:tcBorders>
              <w:top w:val="outset" w:sz="6" w:space="0" w:color="000000"/>
              <w:left w:val="outset" w:sz="6" w:space="0" w:color="000000"/>
              <w:bottom w:val="outset" w:sz="6" w:space="0" w:color="000000"/>
              <w:right w:val="outset" w:sz="6" w:space="0" w:color="000000"/>
            </w:tcBorders>
          </w:tcPr>
          <w:p w14:paraId="6882CA79" w14:textId="2E0ED5F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173.547,02</w:t>
            </w:r>
          </w:p>
        </w:tc>
        <w:tc>
          <w:tcPr>
            <w:tcW w:w="423" w:type="pct"/>
            <w:tcBorders>
              <w:top w:val="outset" w:sz="6" w:space="0" w:color="000000"/>
              <w:left w:val="outset" w:sz="6" w:space="0" w:color="000000"/>
              <w:bottom w:val="outset" w:sz="6" w:space="0" w:color="000000"/>
              <w:right w:val="outset" w:sz="6" w:space="0" w:color="000000"/>
            </w:tcBorders>
          </w:tcPr>
          <w:p w14:paraId="7C9E81C2" w14:textId="563E04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67E4EEB4" w14:textId="491D69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4A659B7" w14:textId="086484E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0CCC91A8" w14:textId="138DB54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173.547,02</w:t>
            </w:r>
          </w:p>
        </w:tc>
        <w:tc>
          <w:tcPr>
            <w:tcW w:w="509" w:type="pct"/>
            <w:tcBorders>
              <w:top w:val="outset" w:sz="6" w:space="0" w:color="000000"/>
              <w:left w:val="outset" w:sz="6" w:space="0" w:color="000000"/>
              <w:bottom w:val="outset" w:sz="6" w:space="0" w:color="000000"/>
              <w:right w:val="outset" w:sz="6" w:space="0" w:color="000000"/>
            </w:tcBorders>
          </w:tcPr>
          <w:p w14:paraId="1EFC9B25" w14:textId="3E6F5B2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173.547,02</w:t>
            </w:r>
          </w:p>
        </w:tc>
      </w:tr>
      <w:tr w:rsidR="005F46E7" w:rsidRPr="00BC54C9" w14:paraId="1DF6CF2C"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2ACFBC3"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1434C8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1DDC4F22" w14:textId="28FA34F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6059</w:t>
            </w:r>
          </w:p>
        </w:tc>
        <w:tc>
          <w:tcPr>
            <w:tcW w:w="749" w:type="pct"/>
            <w:tcBorders>
              <w:top w:val="outset" w:sz="6" w:space="0" w:color="000000"/>
              <w:left w:val="outset" w:sz="6" w:space="0" w:color="000000"/>
              <w:bottom w:val="outset" w:sz="6" w:space="0" w:color="000000"/>
              <w:right w:val="outset" w:sz="6" w:space="0" w:color="000000"/>
            </w:tcBorders>
          </w:tcPr>
          <w:p w14:paraId="27D48EA4" w14:textId="5516B083"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2070E167" w14:textId="628A33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496.490,00</w:t>
            </w:r>
          </w:p>
        </w:tc>
        <w:tc>
          <w:tcPr>
            <w:tcW w:w="529" w:type="pct"/>
            <w:tcBorders>
              <w:top w:val="outset" w:sz="6" w:space="0" w:color="000000"/>
              <w:left w:val="outset" w:sz="6" w:space="0" w:color="000000"/>
              <w:bottom w:val="outset" w:sz="6" w:space="0" w:color="000000"/>
              <w:right w:val="outset" w:sz="6" w:space="0" w:color="000000"/>
            </w:tcBorders>
          </w:tcPr>
          <w:p w14:paraId="2583EC42" w14:textId="1ED5712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496.274,02</w:t>
            </w:r>
          </w:p>
        </w:tc>
        <w:tc>
          <w:tcPr>
            <w:tcW w:w="423" w:type="pct"/>
            <w:tcBorders>
              <w:top w:val="outset" w:sz="6" w:space="0" w:color="000000"/>
              <w:left w:val="outset" w:sz="6" w:space="0" w:color="000000"/>
              <w:bottom w:val="outset" w:sz="6" w:space="0" w:color="000000"/>
              <w:right w:val="outset" w:sz="6" w:space="0" w:color="000000"/>
            </w:tcBorders>
          </w:tcPr>
          <w:p w14:paraId="510B7086" w14:textId="6FE7087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c>
          <w:tcPr>
            <w:tcW w:w="529" w:type="pct"/>
            <w:tcBorders>
              <w:top w:val="outset" w:sz="6" w:space="0" w:color="000000"/>
              <w:left w:val="outset" w:sz="6" w:space="0" w:color="000000"/>
              <w:bottom w:val="outset" w:sz="6" w:space="0" w:color="000000"/>
              <w:right w:val="outset" w:sz="6" w:space="0" w:color="000000"/>
            </w:tcBorders>
          </w:tcPr>
          <w:p w14:paraId="3EE8A8A2" w14:textId="134B570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7E9A3487" w14:textId="4C5586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7CDE0B89" w14:textId="5108A72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496.490,00</w:t>
            </w:r>
          </w:p>
        </w:tc>
        <w:tc>
          <w:tcPr>
            <w:tcW w:w="509" w:type="pct"/>
            <w:tcBorders>
              <w:top w:val="outset" w:sz="6" w:space="0" w:color="000000"/>
              <w:left w:val="outset" w:sz="6" w:space="0" w:color="000000"/>
              <w:bottom w:val="outset" w:sz="6" w:space="0" w:color="000000"/>
              <w:right w:val="outset" w:sz="6" w:space="0" w:color="000000"/>
            </w:tcBorders>
          </w:tcPr>
          <w:p w14:paraId="6D6D8792" w14:textId="5401880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496.274,02</w:t>
            </w:r>
          </w:p>
        </w:tc>
      </w:tr>
      <w:tr w:rsidR="005F46E7" w:rsidRPr="00BC54C9" w14:paraId="7FDCFDF3"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DF1E86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46DB3C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F978707" w14:textId="6D01C8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6060</w:t>
            </w:r>
          </w:p>
        </w:tc>
        <w:tc>
          <w:tcPr>
            <w:tcW w:w="749" w:type="pct"/>
            <w:tcBorders>
              <w:top w:val="outset" w:sz="6" w:space="0" w:color="000000"/>
              <w:left w:val="outset" w:sz="6" w:space="0" w:color="000000"/>
              <w:bottom w:val="outset" w:sz="6" w:space="0" w:color="000000"/>
              <w:right w:val="outset" w:sz="6" w:space="0" w:color="000000"/>
            </w:tcBorders>
          </w:tcPr>
          <w:p w14:paraId="2324034B" w14:textId="0302B170"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na zakupy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379F0F84" w14:textId="626204F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29" w:type="pct"/>
            <w:tcBorders>
              <w:top w:val="outset" w:sz="6" w:space="0" w:color="000000"/>
              <w:left w:val="outset" w:sz="6" w:space="0" w:color="000000"/>
              <w:bottom w:val="outset" w:sz="6" w:space="0" w:color="000000"/>
              <w:right w:val="outset" w:sz="6" w:space="0" w:color="000000"/>
            </w:tcBorders>
          </w:tcPr>
          <w:p w14:paraId="6C23086D" w14:textId="7E04E3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46.427,03</w:t>
            </w:r>
          </w:p>
        </w:tc>
        <w:tc>
          <w:tcPr>
            <w:tcW w:w="423" w:type="pct"/>
            <w:tcBorders>
              <w:top w:val="outset" w:sz="6" w:space="0" w:color="000000"/>
              <w:left w:val="outset" w:sz="6" w:space="0" w:color="000000"/>
              <w:bottom w:val="outset" w:sz="6" w:space="0" w:color="000000"/>
              <w:right w:val="outset" w:sz="6" w:space="0" w:color="000000"/>
            </w:tcBorders>
          </w:tcPr>
          <w:p w14:paraId="170736C2" w14:textId="69FD1D8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92,85</w:t>
            </w:r>
          </w:p>
        </w:tc>
        <w:tc>
          <w:tcPr>
            <w:tcW w:w="529" w:type="pct"/>
            <w:tcBorders>
              <w:top w:val="outset" w:sz="6" w:space="0" w:color="000000"/>
              <w:left w:val="outset" w:sz="6" w:space="0" w:color="000000"/>
              <w:bottom w:val="outset" w:sz="6" w:space="0" w:color="000000"/>
              <w:right w:val="outset" w:sz="6" w:space="0" w:color="000000"/>
            </w:tcBorders>
          </w:tcPr>
          <w:p w14:paraId="0ACC7F61" w14:textId="0827CE7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623F69FA" w14:textId="7A291E3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35D18F70" w14:textId="59CBDD2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509" w:type="pct"/>
            <w:tcBorders>
              <w:top w:val="outset" w:sz="6" w:space="0" w:color="000000"/>
              <w:left w:val="outset" w:sz="6" w:space="0" w:color="000000"/>
              <w:bottom w:val="outset" w:sz="6" w:space="0" w:color="000000"/>
              <w:right w:val="outset" w:sz="6" w:space="0" w:color="000000"/>
            </w:tcBorders>
          </w:tcPr>
          <w:p w14:paraId="43787994" w14:textId="7CF07AA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46.427,03</w:t>
            </w:r>
          </w:p>
        </w:tc>
      </w:tr>
      <w:tr w:rsidR="005F46E7" w:rsidRPr="00BC54C9" w14:paraId="3FDCE24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6F539D2"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8B8157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91B55F5"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58BD83E6"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979FDF8"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811171E"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2B0B5D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3CA7B5"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1FACA35"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D2C2C0B"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52A28533"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5D17A4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hideMark/>
          </w:tcPr>
          <w:p w14:paraId="17E07A3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b/>
                <w:bCs/>
                <w:sz w:val="22"/>
                <w:szCs w:val="22"/>
              </w:rPr>
              <w:t>926</w:t>
            </w:r>
          </w:p>
        </w:tc>
        <w:tc>
          <w:tcPr>
            <w:tcW w:w="276" w:type="pct"/>
            <w:tcBorders>
              <w:top w:val="outset" w:sz="6" w:space="0" w:color="000000"/>
              <w:left w:val="outset" w:sz="6" w:space="0" w:color="000000"/>
              <w:bottom w:val="outset" w:sz="6" w:space="0" w:color="000000"/>
              <w:right w:val="outset" w:sz="6" w:space="0" w:color="000000"/>
            </w:tcBorders>
          </w:tcPr>
          <w:p w14:paraId="19BE0021"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917AB89"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0C1C6D6E" w14:textId="77777777" w:rsidR="00A40A9C" w:rsidRPr="00682F04" w:rsidRDefault="00A40A9C" w:rsidP="00A40A9C">
            <w:pPr>
              <w:pStyle w:val="Nagwek2"/>
              <w:rPr>
                <w:rFonts w:asciiTheme="minorHAnsi" w:hAnsiTheme="minorHAnsi" w:cstheme="minorHAnsi"/>
                <w:sz w:val="22"/>
                <w:szCs w:val="22"/>
              </w:rPr>
            </w:pPr>
            <w:r w:rsidRPr="00682F04">
              <w:rPr>
                <w:rFonts w:asciiTheme="minorHAnsi" w:hAnsiTheme="minorHAnsi" w:cstheme="minorHAnsi"/>
                <w:sz w:val="22"/>
                <w:szCs w:val="22"/>
              </w:rPr>
              <w:t xml:space="preserve">Kultura fizyczna </w:t>
            </w:r>
          </w:p>
        </w:tc>
        <w:tc>
          <w:tcPr>
            <w:tcW w:w="529" w:type="pct"/>
            <w:tcBorders>
              <w:top w:val="outset" w:sz="6" w:space="0" w:color="000000"/>
              <w:left w:val="outset" w:sz="6" w:space="0" w:color="000000"/>
              <w:bottom w:val="outset" w:sz="6" w:space="0" w:color="000000"/>
              <w:right w:val="outset" w:sz="6" w:space="0" w:color="000000"/>
            </w:tcBorders>
          </w:tcPr>
          <w:p w14:paraId="399ED374" w14:textId="3440302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1.253.983,84</w:t>
            </w:r>
          </w:p>
        </w:tc>
        <w:tc>
          <w:tcPr>
            <w:tcW w:w="529" w:type="pct"/>
            <w:tcBorders>
              <w:top w:val="outset" w:sz="6" w:space="0" w:color="000000"/>
              <w:left w:val="outset" w:sz="6" w:space="0" w:color="000000"/>
              <w:bottom w:val="outset" w:sz="6" w:space="0" w:color="000000"/>
              <w:right w:val="outset" w:sz="6" w:space="0" w:color="000000"/>
            </w:tcBorders>
          </w:tcPr>
          <w:p w14:paraId="1D22CF5A" w14:textId="194D03D1"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1.229.969,01</w:t>
            </w:r>
          </w:p>
        </w:tc>
        <w:tc>
          <w:tcPr>
            <w:tcW w:w="423" w:type="pct"/>
            <w:tcBorders>
              <w:top w:val="outset" w:sz="6" w:space="0" w:color="000000"/>
              <w:left w:val="outset" w:sz="6" w:space="0" w:color="000000"/>
              <w:bottom w:val="outset" w:sz="6" w:space="0" w:color="000000"/>
              <w:right w:val="outset" w:sz="6" w:space="0" w:color="000000"/>
            </w:tcBorders>
          </w:tcPr>
          <w:p w14:paraId="5B796ABD" w14:textId="5211E71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98,08</w:t>
            </w:r>
          </w:p>
        </w:tc>
        <w:tc>
          <w:tcPr>
            <w:tcW w:w="529" w:type="pct"/>
            <w:tcBorders>
              <w:top w:val="outset" w:sz="6" w:space="0" w:color="000000"/>
              <w:left w:val="outset" w:sz="6" w:space="0" w:color="000000"/>
              <w:bottom w:val="outset" w:sz="6" w:space="0" w:color="000000"/>
              <w:right w:val="outset" w:sz="6" w:space="0" w:color="000000"/>
            </w:tcBorders>
          </w:tcPr>
          <w:p w14:paraId="5C00B398" w14:textId="02213E24"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383.774,00</w:t>
            </w:r>
          </w:p>
        </w:tc>
        <w:tc>
          <w:tcPr>
            <w:tcW w:w="530" w:type="pct"/>
            <w:tcBorders>
              <w:top w:val="outset" w:sz="6" w:space="0" w:color="000000"/>
              <w:left w:val="outset" w:sz="6" w:space="0" w:color="000000"/>
              <w:bottom w:val="outset" w:sz="6" w:space="0" w:color="000000"/>
              <w:right w:val="outset" w:sz="6" w:space="0" w:color="000000"/>
            </w:tcBorders>
          </w:tcPr>
          <w:p w14:paraId="21F6AD61" w14:textId="11A6BBB0"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362.259,17</w:t>
            </w:r>
          </w:p>
        </w:tc>
        <w:tc>
          <w:tcPr>
            <w:tcW w:w="529" w:type="pct"/>
            <w:tcBorders>
              <w:top w:val="outset" w:sz="6" w:space="0" w:color="000000"/>
              <w:left w:val="outset" w:sz="6" w:space="0" w:color="000000"/>
              <w:bottom w:val="outset" w:sz="6" w:space="0" w:color="000000"/>
              <w:right w:val="outset" w:sz="6" w:space="0" w:color="000000"/>
            </w:tcBorders>
          </w:tcPr>
          <w:p w14:paraId="0F662FF1" w14:textId="15FD6E35"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870.209,84</w:t>
            </w:r>
          </w:p>
        </w:tc>
        <w:tc>
          <w:tcPr>
            <w:tcW w:w="509" w:type="pct"/>
            <w:tcBorders>
              <w:top w:val="outset" w:sz="6" w:space="0" w:color="000000"/>
              <w:left w:val="outset" w:sz="6" w:space="0" w:color="000000"/>
              <w:bottom w:val="outset" w:sz="6" w:space="0" w:color="000000"/>
              <w:right w:val="outset" w:sz="6" w:space="0" w:color="000000"/>
            </w:tcBorders>
          </w:tcPr>
          <w:p w14:paraId="5E49F1E3" w14:textId="3679B302" w:rsidR="00A40A9C" w:rsidRPr="00682F04" w:rsidRDefault="00A40A9C" w:rsidP="00A40A9C">
            <w:pPr>
              <w:pStyle w:val="NormalnyWeb"/>
              <w:jc w:val="center"/>
              <w:rPr>
                <w:rFonts w:asciiTheme="minorHAnsi" w:hAnsiTheme="minorHAnsi" w:cstheme="minorHAnsi"/>
                <w:b/>
                <w:bCs/>
                <w:sz w:val="22"/>
                <w:szCs w:val="22"/>
              </w:rPr>
            </w:pPr>
            <w:r w:rsidRPr="00682F04">
              <w:rPr>
                <w:rFonts w:asciiTheme="minorHAnsi" w:hAnsiTheme="minorHAnsi" w:cstheme="minorHAnsi"/>
                <w:b/>
                <w:bCs/>
                <w:sz w:val="22"/>
                <w:szCs w:val="22"/>
              </w:rPr>
              <w:t>867.709,84</w:t>
            </w:r>
          </w:p>
        </w:tc>
      </w:tr>
      <w:tr w:rsidR="005F46E7" w:rsidRPr="00BC54C9" w14:paraId="193E1D7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04D472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FAF1D4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C01ECA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0E18D2E"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7F1D98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443201C1"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D7A30E3"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3B26442"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4DBD121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96CD01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E777E8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DFC46F0"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FE4ECD"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7D21FB1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92601</w:t>
            </w:r>
          </w:p>
        </w:tc>
        <w:tc>
          <w:tcPr>
            <w:tcW w:w="221" w:type="pct"/>
            <w:tcBorders>
              <w:top w:val="outset" w:sz="6" w:space="0" w:color="000000"/>
              <w:left w:val="outset" w:sz="6" w:space="0" w:color="000000"/>
              <w:bottom w:val="outset" w:sz="6" w:space="0" w:color="000000"/>
              <w:right w:val="outset" w:sz="6" w:space="0" w:color="000000"/>
            </w:tcBorders>
          </w:tcPr>
          <w:p w14:paraId="1BAB966D" w14:textId="77777777" w:rsidR="00A40A9C" w:rsidRPr="00682F04" w:rsidRDefault="00A40A9C" w:rsidP="00A40A9C">
            <w:pPr>
              <w:pStyle w:val="NormalnyWeb"/>
              <w:jc w:val="center"/>
              <w:rPr>
                <w:rFonts w:asciiTheme="minorHAnsi" w:hAnsiTheme="minorHAnsi" w:cstheme="minorHAnsi"/>
                <w: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0B69610" w14:textId="77777777" w:rsidR="00A40A9C" w:rsidRPr="00682F04" w:rsidRDefault="00A40A9C" w:rsidP="00A40A9C">
            <w:pPr>
              <w:pStyle w:val="NormalnyWeb"/>
              <w:rPr>
                <w:rFonts w:asciiTheme="minorHAnsi" w:hAnsiTheme="minorHAnsi" w:cstheme="minorHAnsi"/>
                <w:i/>
                <w:sz w:val="22"/>
                <w:szCs w:val="22"/>
              </w:rPr>
            </w:pPr>
            <w:r w:rsidRPr="00682F04">
              <w:rPr>
                <w:rFonts w:asciiTheme="minorHAnsi" w:hAnsiTheme="minorHAnsi" w:cstheme="minorHAnsi"/>
                <w:i/>
                <w:sz w:val="22"/>
                <w:szCs w:val="22"/>
              </w:rPr>
              <w:t>Obiekty sportowe</w:t>
            </w:r>
          </w:p>
        </w:tc>
        <w:tc>
          <w:tcPr>
            <w:tcW w:w="529" w:type="pct"/>
            <w:tcBorders>
              <w:top w:val="outset" w:sz="6" w:space="0" w:color="000000"/>
              <w:left w:val="outset" w:sz="6" w:space="0" w:color="000000"/>
              <w:bottom w:val="outset" w:sz="6" w:space="0" w:color="000000"/>
              <w:right w:val="outset" w:sz="6" w:space="0" w:color="000000"/>
            </w:tcBorders>
          </w:tcPr>
          <w:p w14:paraId="17A79BB6" w14:textId="33EE630D"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1.187.983,84</w:t>
            </w:r>
          </w:p>
        </w:tc>
        <w:tc>
          <w:tcPr>
            <w:tcW w:w="529" w:type="pct"/>
            <w:tcBorders>
              <w:top w:val="outset" w:sz="6" w:space="0" w:color="000000"/>
              <w:left w:val="outset" w:sz="6" w:space="0" w:color="000000"/>
              <w:bottom w:val="outset" w:sz="6" w:space="0" w:color="000000"/>
              <w:right w:val="outset" w:sz="6" w:space="0" w:color="000000"/>
            </w:tcBorders>
          </w:tcPr>
          <w:p w14:paraId="140D5BED" w14:textId="2A698EB7"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1.163.969,01</w:t>
            </w:r>
          </w:p>
        </w:tc>
        <w:tc>
          <w:tcPr>
            <w:tcW w:w="423" w:type="pct"/>
            <w:tcBorders>
              <w:top w:val="outset" w:sz="6" w:space="0" w:color="000000"/>
              <w:left w:val="outset" w:sz="6" w:space="0" w:color="000000"/>
              <w:bottom w:val="outset" w:sz="6" w:space="0" w:color="000000"/>
              <w:right w:val="outset" w:sz="6" w:space="0" w:color="000000"/>
            </w:tcBorders>
          </w:tcPr>
          <w:p w14:paraId="5F8C5F86" w14:textId="1843D9A5"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97,98</w:t>
            </w:r>
          </w:p>
        </w:tc>
        <w:tc>
          <w:tcPr>
            <w:tcW w:w="529" w:type="pct"/>
            <w:tcBorders>
              <w:top w:val="outset" w:sz="6" w:space="0" w:color="000000"/>
              <w:left w:val="outset" w:sz="6" w:space="0" w:color="000000"/>
              <w:bottom w:val="outset" w:sz="6" w:space="0" w:color="000000"/>
              <w:right w:val="outset" w:sz="6" w:space="0" w:color="000000"/>
            </w:tcBorders>
          </w:tcPr>
          <w:p w14:paraId="27397C03" w14:textId="3D0BF481"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317.774,00</w:t>
            </w:r>
          </w:p>
        </w:tc>
        <w:tc>
          <w:tcPr>
            <w:tcW w:w="530" w:type="pct"/>
            <w:tcBorders>
              <w:top w:val="outset" w:sz="6" w:space="0" w:color="000000"/>
              <w:left w:val="outset" w:sz="6" w:space="0" w:color="000000"/>
              <w:bottom w:val="outset" w:sz="6" w:space="0" w:color="000000"/>
              <w:right w:val="outset" w:sz="6" w:space="0" w:color="000000"/>
            </w:tcBorders>
          </w:tcPr>
          <w:p w14:paraId="63573AE1" w14:textId="2E55581E"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296.259,17</w:t>
            </w:r>
          </w:p>
        </w:tc>
        <w:tc>
          <w:tcPr>
            <w:tcW w:w="529" w:type="pct"/>
            <w:tcBorders>
              <w:top w:val="outset" w:sz="6" w:space="0" w:color="000000"/>
              <w:left w:val="outset" w:sz="6" w:space="0" w:color="000000"/>
              <w:bottom w:val="outset" w:sz="6" w:space="0" w:color="000000"/>
              <w:right w:val="outset" w:sz="6" w:space="0" w:color="000000"/>
            </w:tcBorders>
          </w:tcPr>
          <w:p w14:paraId="247AC7FF" w14:textId="453ECE6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870.209,84</w:t>
            </w:r>
          </w:p>
        </w:tc>
        <w:tc>
          <w:tcPr>
            <w:tcW w:w="509" w:type="pct"/>
            <w:tcBorders>
              <w:top w:val="outset" w:sz="6" w:space="0" w:color="000000"/>
              <w:left w:val="outset" w:sz="6" w:space="0" w:color="000000"/>
              <w:bottom w:val="outset" w:sz="6" w:space="0" w:color="000000"/>
              <w:right w:val="outset" w:sz="6" w:space="0" w:color="000000"/>
            </w:tcBorders>
          </w:tcPr>
          <w:p w14:paraId="15573797" w14:textId="7AD4E003"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i/>
                <w:iCs/>
                <w:sz w:val="22"/>
                <w:szCs w:val="22"/>
              </w:rPr>
              <w:t>867.709,84</w:t>
            </w:r>
          </w:p>
        </w:tc>
      </w:tr>
      <w:tr w:rsidR="005F46E7" w:rsidRPr="00BC54C9" w14:paraId="4C225FB1"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23A500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721D43DB"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67C1198C"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5FE0CC3"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2E3C8D2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400C665"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0CC802B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01DAB4E"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3D41B457"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1CB041C1"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30D73BE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34B6054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5DBDE16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87D90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425F4A7"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4010</w:t>
            </w:r>
          </w:p>
        </w:tc>
        <w:tc>
          <w:tcPr>
            <w:tcW w:w="749" w:type="pct"/>
            <w:tcBorders>
              <w:top w:val="outset" w:sz="6" w:space="0" w:color="000000"/>
              <w:left w:val="outset" w:sz="6" w:space="0" w:color="000000"/>
              <w:bottom w:val="outset" w:sz="6" w:space="0" w:color="000000"/>
              <w:right w:val="outset" w:sz="6" w:space="0" w:color="000000"/>
            </w:tcBorders>
            <w:hideMark/>
          </w:tcPr>
          <w:p w14:paraId="1F2796A4"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Wynagrodzenia osobowe pracowników</w:t>
            </w:r>
          </w:p>
        </w:tc>
        <w:tc>
          <w:tcPr>
            <w:tcW w:w="529" w:type="pct"/>
            <w:tcBorders>
              <w:top w:val="outset" w:sz="6" w:space="0" w:color="000000"/>
              <w:left w:val="outset" w:sz="6" w:space="0" w:color="000000"/>
              <w:bottom w:val="outset" w:sz="6" w:space="0" w:color="000000"/>
              <w:right w:val="outset" w:sz="6" w:space="0" w:color="000000"/>
            </w:tcBorders>
          </w:tcPr>
          <w:p w14:paraId="4CCAE19A" w14:textId="754396B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90.811,00</w:t>
            </w:r>
          </w:p>
        </w:tc>
        <w:tc>
          <w:tcPr>
            <w:tcW w:w="529" w:type="pct"/>
            <w:tcBorders>
              <w:top w:val="outset" w:sz="6" w:space="0" w:color="000000"/>
              <w:left w:val="outset" w:sz="6" w:space="0" w:color="000000"/>
              <w:bottom w:val="outset" w:sz="6" w:space="0" w:color="000000"/>
              <w:right w:val="outset" w:sz="6" w:space="0" w:color="000000"/>
            </w:tcBorders>
          </w:tcPr>
          <w:p w14:paraId="1E3DAA7D" w14:textId="78C1E09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87.458,37</w:t>
            </w:r>
          </w:p>
        </w:tc>
        <w:tc>
          <w:tcPr>
            <w:tcW w:w="423" w:type="pct"/>
            <w:tcBorders>
              <w:top w:val="outset" w:sz="6" w:space="0" w:color="000000"/>
              <w:left w:val="outset" w:sz="6" w:space="0" w:color="000000"/>
              <w:bottom w:val="outset" w:sz="6" w:space="0" w:color="000000"/>
              <w:right w:val="outset" w:sz="6" w:space="0" w:color="000000"/>
            </w:tcBorders>
          </w:tcPr>
          <w:p w14:paraId="3EC23336" w14:textId="111726B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96,31</w:t>
            </w:r>
          </w:p>
        </w:tc>
        <w:tc>
          <w:tcPr>
            <w:tcW w:w="529" w:type="pct"/>
            <w:tcBorders>
              <w:top w:val="outset" w:sz="6" w:space="0" w:color="000000"/>
              <w:left w:val="outset" w:sz="6" w:space="0" w:color="000000"/>
              <w:bottom w:val="outset" w:sz="6" w:space="0" w:color="000000"/>
              <w:right w:val="outset" w:sz="6" w:space="0" w:color="000000"/>
            </w:tcBorders>
          </w:tcPr>
          <w:p w14:paraId="3B336221" w14:textId="1A8FCA9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90.811,00</w:t>
            </w:r>
          </w:p>
        </w:tc>
        <w:tc>
          <w:tcPr>
            <w:tcW w:w="530" w:type="pct"/>
            <w:tcBorders>
              <w:top w:val="outset" w:sz="6" w:space="0" w:color="000000"/>
              <w:left w:val="outset" w:sz="6" w:space="0" w:color="000000"/>
              <w:bottom w:val="outset" w:sz="6" w:space="0" w:color="000000"/>
              <w:right w:val="outset" w:sz="6" w:space="0" w:color="000000"/>
            </w:tcBorders>
          </w:tcPr>
          <w:p w14:paraId="3D4858B7" w14:textId="195B787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87.458,37</w:t>
            </w:r>
          </w:p>
        </w:tc>
        <w:tc>
          <w:tcPr>
            <w:tcW w:w="529" w:type="pct"/>
            <w:tcBorders>
              <w:top w:val="outset" w:sz="6" w:space="0" w:color="000000"/>
              <w:left w:val="outset" w:sz="6" w:space="0" w:color="000000"/>
              <w:bottom w:val="outset" w:sz="6" w:space="0" w:color="000000"/>
              <w:right w:val="outset" w:sz="6" w:space="0" w:color="000000"/>
            </w:tcBorders>
          </w:tcPr>
          <w:p w14:paraId="1B803E52" w14:textId="2179900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21E3A177" w14:textId="4F982E2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0FF03B9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5F48334"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05A2DA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E95DEEC"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4040</w:t>
            </w:r>
          </w:p>
        </w:tc>
        <w:tc>
          <w:tcPr>
            <w:tcW w:w="749" w:type="pct"/>
            <w:tcBorders>
              <w:top w:val="outset" w:sz="6" w:space="0" w:color="000000"/>
              <w:left w:val="outset" w:sz="6" w:space="0" w:color="000000"/>
              <w:bottom w:val="outset" w:sz="6" w:space="0" w:color="000000"/>
              <w:right w:val="outset" w:sz="6" w:space="0" w:color="000000"/>
            </w:tcBorders>
            <w:hideMark/>
          </w:tcPr>
          <w:p w14:paraId="4695BE4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Dodatkowe wynagrodzenie roczne</w:t>
            </w:r>
          </w:p>
        </w:tc>
        <w:tc>
          <w:tcPr>
            <w:tcW w:w="529" w:type="pct"/>
            <w:tcBorders>
              <w:top w:val="outset" w:sz="6" w:space="0" w:color="000000"/>
              <w:left w:val="outset" w:sz="6" w:space="0" w:color="000000"/>
              <w:bottom w:val="outset" w:sz="6" w:space="0" w:color="000000"/>
              <w:right w:val="outset" w:sz="6" w:space="0" w:color="000000"/>
            </w:tcBorders>
          </w:tcPr>
          <w:p w14:paraId="79B09821" w14:textId="3C40F3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5.236,00</w:t>
            </w:r>
          </w:p>
        </w:tc>
        <w:tc>
          <w:tcPr>
            <w:tcW w:w="529" w:type="pct"/>
            <w:tcBorders>
              <w:top w:val="outset" w:sz="6" w:space="0" w:color="000000"/>
              <w:left w:val="outset" w:sz="6" w:space="0" w:color="000000"/>
              <w:bottom w:val="outset" w:sz="6" w:space="0" w:color="000000"/>
              <w:right w:val="outset" w:sz="6" w:space="0" w:color="000000"/>
            </w:tcBorders>
          </w:tcPr>
          <w:p w14:paraId="06C92600" w14:textId="1CB6BDC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5.235,30</w:t>
            </w:r>
          </w:p>
        </w:tc>
        <w:tc>
          <w:tcPr>
            <w:tcW w:w="423" w:type="pct"/>
            <w:tcBorders>
              <w:top w:val="outset" w:sz="6" w:space="0" w:color="000000"/>
              <w:left w:val="outset" w:sz="6" w:space="0" w:color="000000"/>
              <w:bottom w:val="outset" w:sz="6" w:space="0" w:color="000000"/>
              <w:right w:val="outset" w:sz="6" w:space="0" w:color="000000"/>
            </w:tcBorders>
          </w:tcPr>
          <w:p w14:paraId="6DC372CA" w14:textId="509787E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c>
          <w:tcPr>
            <w:tcW w:w="529" w:type="pct"/>
            <w:tcBorders>
              <w:top w:val="outset" w:sz="6" w:space="0" w:color="000000"/>
              <w:left w:val="outset" w:sz="6" w:space="0" w:color="000000"/>
              <w:bottom w:val="outset" w:sz="6" w:space="0" w:color="000000"/>
              <w:right w:val="outset" w:sz="6" w:space="0" w:color="000000"/>
            </w:tcBorders>
          </w:tcPr>
          <w:p w14:paraId="7E179056" w14:textId="6528575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5.236,00</w:t>
            </w:r>
          </w:p>
        </w:tc>
        <w:tc>
          <w:tcPr>
            <w:tcW w:w="530" w:type="pct"/>
            <w:tcBorders>
              <w:top w:val="outset" w:sz="6" w:space="0" w:color="000000"/>
              <w:left w:val="outset" w:sz="6" w:space="0" w:color="000000"/>
              <w:bottom w:val="outset" w:sz="6" w:space="0" w:color="000000"/>
              <w:right w:val="outset" w:sz="6" w:space="0" w:color="000000"/>
            </w:tcBorders>
          </w:tcPr>
          <w:p w14:paraId="6909353E" w14:textId="57ACCC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5.235,30</w:t>
            </w:r>
          </w:p>
        </w:tc>
        <w:tc>
          <w:tcPr>
            <w:tcW w:w="529" w:type="pct"/>
            <w:tcBorders>
              <w:top w:val="outset" w:sz="6" w:space="0" w:color="000000"/>
              <w:left w:val="outset" w:sz="6" w:space="0" w:color="000000"/>
              <w:bottom w:val="outset" w:sz="6" w:space="0" w:color="000000"/>
              <w:right w:val="outset" w:sz="6" w:space="0" w:color="000000"/>
            </w:tcBorders>
          </w:tcPr>
          <w:p w14:paraId="214C6B0F" w14:textId="1C3013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BB3E8A2" w14:textId="7B6C7E3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1EA7239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E2AADD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65B6AA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4C17F4FE"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4110</w:t>
            </w:r>
          </w:p>
        </w:tc>
        <w:tc>
          <w:tcPr>
            <w:tcW w:w="749" w:type="pct"/>
            <w:tcBorders>
              <w:top w:val="outset" w:sz="6" w:space="0" w:color="000000"/>
              <w:left w:val="outset" w:sz="6" w:space="0" w:color="000000"/>
              <w:bottom w:val="outset" w:sz="6" w:space="0" w:color="000000"/>
              <w:right w:val="outset" w:sz="6" w:space="0" w:color="000000"/>
            </w:tcBorders>
            <w:hideMark/>
          </w:tcPr>
          <w:p w14:paraId="4E1E8A11"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Składki na ubezpieczenie społeczne</w:t>
            </w:r>
          </w:p>
        </w:tc>
        <w:tc>
          <w:tcPr>
            <w:tcW w:w="529" w:type="pct"/>
            <w:tcBorders>
              <w:top w:val="outset" w:sz="6" w:space="0" w:color="000000"/>
              <w:left w:val="outset" w:sz="6" w:space="0" w:color="000000"/>
              <w:bottom w:val="outset" w:sz="6" w:space="0" w:color="000000"/>
              <w:right w:val="outset" w:sz="6" w:space="0" w:color="000000"/>
            </w:tcBorders>
          </w:tcPr>
          <w:p w14:paraId="04A38732" w14:textId="7E33FC9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16.694,00</w:t>
            </w:r>
          </w:p>
        </w:tc>
        <w:tc>
          <w:tcPr>
            <w:tcW w:w="529" w:type="pct"/>
            <w:tcBorders>
              <w:top w:val="outset" w:sz="6" w:space="0" w:color="000000"/>
              <w:left w:val="outset" w:sz="6" w:space="0" w:color="000000"/>
              <w:bottom w:val="outset" w:sz="6" w:space="0" w:color="000000"/>
              <w:right w:val="outset" w:sz="6" w:space="0" w:color="000000"/>
            </w:tcBorders>
          </w:tcPr>
          <w:p w14:paraId="1086348D" w14:textId="7B5671C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15.753,30</w:t>
            </w:r>
          </w:p>
        </w:tc>
        <w:tc>
          <w:tcPr>
            <w:tcW w:w="423" w:type="pct"/>
            <w:tcBorders>
              <w:top w:val="outset" w:sz="6" w:space="0" w:color="000000"/>
              <w:left w:val="outset" w:sz="6" w:space="0" w:color="000000"/>
              <w:bottom w:val="outset" w:sz="6" w:space="0" w:color="000000"/>
              <w:right w:val="outset" w:sz="6" w:space="0" w:color="000000"/>
            </w:tcBorders>
          </w:tcPr>
          <w:p w14:paraId="079ABF39" w14:textId="364342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94,37</w:t>
            </w:r>
          </w:p>
        </w:tc>
        <w:tc>
          <w:tcPr>
            <w:tcW w:w="529" w:type="pct"/>
            <w:tcBorders>
              <w:top w:val="outset" w:sz="6" w:space="0" w:color="000000"/>
              <w:left w:val="outset" w:sz="6" w:space="0" w:color="000000"/>
              <w:bottom w:val="outset" w:sz="6" w:space="0" w:color="000000"/>
              <w:right w:val="outset" w:sz="6" w:space="0" w:color="000000"/>
            </w:tcBorders>
          </w:tcPr>
          <w:p w14:paraId="56A69172" w14:textId="1B3E6BC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16.694,00</w:t>
            </w:r>
          </w:p>
        </w:tc>
        <w:tc>
          <w:tcPr>
            <w:tcW w:w="530" w:type="pct"/>
            <w:tcBorders>
              <w:top w:val="outset" w:sz="6" w:space="0" w:color="000000"/>
              <w:left w:val="outset" w:sz="6" w:space="0" w:color="000000"/>
              <w:bottom w:val="outset" w:sz="6" w:space="0" w:color="000000"/>
              <w:right w:val="outset" w:sz="6" w:space="0" w:color="000000"/>
            </w:tcBorders>
          </w:tcPr>
          <w:p w14:paraId="4F26B4E7" w14:textId="44B9764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15.753,30</w:t>
            </w:r>
          </w:p>
        </w:tc>
        <w:tc>
          <w:tcPr>
            <w:tcW w:w="529" w:type="pct"/>
            <w:tcBorders>
              <w:top w:val="outset" w:sz="6" w:space="0" w:color="000000"/>
              <w:left w:val="outset" w:sz="6" w:space="0" w:color="000000"/>
              <w:bottom w:val="outset" w:sz="6" w:space="0" w:color="000000"/>
              <w:right w:val="outset" w:sz="6" w:space="0" w:color="000000"/>
            </w:tcBorders>
          </w:tcPr>
          <w:p w14:paraId="1AF6F0BD" w14:textId="0C33EA1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E7E4EF1" w14:textId="3EA7440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8AA50C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D0CCF2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3F745566"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6CFD0D68"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4120</w:t>
            </w:r>
          </w:p>
        </w:tc>
        <w:tc>
          <w:tcPr>
            <w:tcW w:w="749" w:type="pct"/>
            <w:tcBorders>
              <w:top w:val="outset" w:sz="6" w:space="0" w:color="000000"/>
              <w:left w:val="outset" w:sz="6" w:space="0" w:color="000000"/>
              <w:bottom w:val="outset" w:sz="6" w:space="0" w:color="000000"/>
              <w:right w:val="outset" w:sz="6" w:space="0" w:color="000000"/>
            </w:tcBorders>
            <w:hideMark/>
          </w:tcPr>
          <w:p w14:paraId="42F84970"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Składki na Fundusz Pracy oraz Solidarnościowy Fundusz Wsparcia </w:t>
            </w:r>
            <w:r w:rsidRPr="00682F04">
              <w:rPr>
                <w:rFonts w:asciiTheme="minorHAnsi" w:hAnsiTheme="minorHAnsi" w:cstheme="minorHAnsi"/>
                <w:sz w:val="22"/>
                <w:szCs w:val="22"/>
              </w:rPr>
              <w:lastRenderedPageBreak/>
              <w:t>Osób Niepełnosprawnych</w:t>
            </w:r>
          </w:p>
        </w:tc>
        <w:tc>
          <w:tcPr>
            <w:tcW w:w="529" w:type="pct"/>
            <w:tcBorders>
              <w:top w:val="outset" w:sz="6" w:space="0" w:color="000000"/>
              <w:left w:val="outset" w:sz="6" w:space="0" w:color="000000"/>
              <w:bottom w:val="outset" w:sz="6" w:space="0" w:color="000000"/>
              <w:right w:val="outset" w:sz="6" w:space="0" w:color="000000"/>
            </w:tcBorders>
          </w:tcPr>
          <w:p w14:paraId="4A2634DD" w14:textId="010CCD6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2.493,00</w:t>
            </w:r>
          </w:p>
        </w:tc>
        <w:tc>
          <w:tcPr>
            <w:tcW w:w="529" w:type="pct"/>
            <w:tcBorders>
              <w:top w:val="outset" w:sz="6" w:space="0" w:color="000000"/>
              <w:left w:val="outset" w:sz="6" w:space="0" w:color="000000"/>
              <w:bottom w:val="outset" w:sz="6" w:space="0" w:color="000000"/>
              <w:right w:val="outset" w:sz="6" w:space="0" w:color="000000"/>
            </w:tcBorders>
          </w:tcPr>
          <w:p w14:paraId="36C6E0B2" w14:textId="6AB196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2.245,26</w:t>
            </w:r>
          </w:p>
        </w:tc>
        <w:tc>
          <w:tcPr>
            <w:tcW w:w="423" w:type="pct"/>
            <w:tcBorders>
              <w:top w:val="outset" w:sz="6" w:space="0" w:color="000000"/>
              <w:left w:val="outset" w:sz="6" w:space="0" w:color="000000"/>
              <w:bottom w:val="outset" w:sz="6" w:space="0" w:color="000000"/>
              <w:right w:val="outset" w:sz="6" w:space="0" w:color="000000"/>
            </w:tcBorders>
          </w:tcPr>
          <w:p w14:paraId="06A6E169" w14:textId="72CEF69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90,06</w:t>
            </w:r>
          </w:p>
        </w:tc>
        <w:tc>
          <w:tcPr>
            <w:tcW w:w="529" w:type="pct"/>
            <w:tcBorders>
              <w:top w:val="outset" w:sz="6" w:space="0" w:color="000000"/>
              <w:left w:val="outset" w:sz="6" w:space="0" w:color="000000"/>
              <w:bottom w:val="outset" w:sz="6" w:space="0" w:color="000000"/>
              <w:right w:val="outset" w:sz="6" w:space="0" w:color="000000"/>
            </w:tcBorders>
          </w:tcPr>
          <w:p w14:paraId="4B223D54" w14:textId="19FC4CF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2.493,00</w:t>
            </w:r>
          </w:p>
        </w:tc>
        <w:tc>
          <w:tcPr>
            <w:tcW w:w="530" w:type="pct"/>
            <w:tcBorders>
              <w:top w:val="outset" w:sz="6" w:space="0" w:color="000000"/>
              <w:left w:val="outset" w:sz="6" w:space="0" w:color="000000"/>
              <w:bottom w:val="outset" w:sz="6" w:space="0" w:color="000000"/>
              <w:right w:val="outset" w:sz="6" w:space="0" w:color="000000"/>
            </w:tcBorders>
          </w:tcPr>
          <w:p w14:paraId="7B97A497" w14:textId="7F21E6F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2.245,26</w:t>
            </w:r>
          </w:p>
        </w:tc>
        <w:tc>
          <w:tcPr>
            <w:tcW w:w="529" w:type="pct"/>
            <w:tcBorders>
              <w:top w:val="outset" w:sz="6" w:space="0" w:color="000000"/>
              <w:left w:val="outset" w:sz="6" w:space="0" w:color="000000"/>
              <w:bottom w:val="outset" w:sz="6" w:space="0" w:color="000000"/>
              <w:right w:val="outset" w:sz="6" w:space="0" w:color="000000"/>
            </w:tcBorders>
          </w:tcPr>
          <w:p w14:paraId="03923656" w14:textId="31EA713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B3B2FED" w14:textId="0A05A08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9DF6CC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8EA5057"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018F63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38AA894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4210</w:t>
            </w:r>
          </w:p>
        </w:tc>
        <w:tc>
          <w:tcPr>
            <w:tcW w:w="749" w:type="pct"/>
            <w:tcBorders>
              <w:top w:val="outset" w:sz="6" w:space="0" w:color="000000"/>
              <w:left w:val="outset" w:sz="6" w:space="0" w:color="000000"/>
              <w:bottom w:val="outset" w:sz="6" w:space="0" w:color="000000"/>
              <w:right w:val="outset" w:sz="6" w:space="0" w:color="000000"/>
            </w:tcBorders>
            <w:hideMark/>
          </w:tcPr>
          <w:p w14:paraId="01622957"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materiałów i wyposażenia</w:t>
            </w:r>
          </w:p>
        </w:tc>
        <w:tc>
          <w:tcPr>
            <w:tcW w:w="529" w:type="pct"/>
            <w:tcBorders>
              <w:top w:val="outset" w:sz="6" w:space="0" w:color="000000"/>
              <w:left w:val="outset" w:sz="6" w:space="0" w:color="000000"/>
              <w:bottom w:val="outset" w:sz="6" w:space="0" w:color="000000"/>
              <w:right w:val="outset" w:sz="6" w:space="0" w:color="000000"/>
            </w:tcBorders>
          </w:tcPr>
          <w:p w14:paraId="2DD8A455" w14:textId="087DD5F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15.240,00</w:t>
            </w:r>
          </w:p>
        </w:tc>
        <w:tc>
          <w:tcPr>
            <w:tcW w:w="529" w:type="pct"/>
            <w:tcBorders>
              <w:top w:val="outset" w:sz="6" w:space="0" w:color="000000"/>
              <w:left w:val="outset" w:sz="6" w:space="0" w:color="000000"/>
              <w:bottom w:val="outset" w:sz="6" w:space="0" w:color="000000"/>
              <w:right w:val="outset" w:sz="6" w:space="0" w:color="000000"/>
            </w:tcBorders>
          </w:tcPr>
          <w:p w14:paraId="6B250D6B" w14:textId="565FBBD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15.166,07</w:t>
            </w:r>
          </w:p>
        </w:tc>
        <w:tc>
          <w:tcPr>
            <w:tcW w:w="423" w:type="pct"/>
            <w:tcBorders>
              <w:top w:val="outset" w:sz="6" w:space="0" w:color="000000"/>
              <w:left w:val="outset" w:sz="6" w:space="0" w:color="000000"/>
              <w:bottom w:val="outset" w:sz="6" w:space="0" w:color="000000"/>
              <w:right w:val="outset" w:sz="6" w:space="0" w:color="000000"/>
            </w:tcBorders>
          </w:tcPr>
          <w:p w14:paraId="0780C496" w14:textId="464E50F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99,51</w:t>
            </w:r>
          </w:p>
        </w:tc>
        <w:tc>
          <w:tcPr>
            <w:tcW w:w="529" w:type="pct"/>
            <w:tcBorders>
              <w:top w:val="outset" w:sz="6" w:space="0" w:color="000000"/>
              <w:left w:val="outset" w:sz="6" w:space="0" w:color="000000"/>
              <w:bottom w:val="outset" w:sz="6" w:space="0" w:color="000000"/>
              <w:right w:val="outset" w:sz="6" w:space="0" w:color="000000"/>
            </w:tcBorders>
          </w:tcPr>
          <w:p w14:paraId="7202705A" w14:textId="52A66AE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15.240,00</w:t>
            </w:r>
          </w:p>
        </w:tc>
        <w:tc>
          <w:tcPr>
            <w:tcW w:w="530" w:type="pct"/>
            <w:tcBorders>
              <w:top w:val="outset" w:sz="6" w:space="0" w:color="000000"/>
              <w:left w:val="outset" w:sz="6" w:space="0" w:color="000000"/>
              <w:bottom w:val="outset" w:sz="6" w:space="0" w:color="000000"/>
              <w:right w:val="outset" w:sz="6" w:space="0" w:color="000000"/>
            </w:tcBorders>
          </w:tcPr>
          <w:p w14:paraId="629D1FEF" w14:textId="555FB30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15.166,07</w:t>
            </w:r>
          </w:p>
        </w:tc>
        <w:tc>
          <w:tcPr>
            <w:tcW w:w="529" w:type="pct"/>
            <w:tcBorders>
              <w:top w:val="outset" w:sz="6" w:space="0" w:color="000000"/>
              <w:left w:val="outset" w:sz="6" w:space="0" w:color="000000"/>
              <w:bottom w:val="outset" w:sz="6" w:space="0" w:color="000000"/>
              <w:right w:val="outset" w:sz="6" w:space="0" w:color="000000"/>
            </w:tcBorders>
          </w:tcPr>
          <w:p w14:paraId="40DEFBC0" w14:textId="14EB025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56CCC1E" w14:textId="16C604D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D92DF6F"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B5D960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051E5DC"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0EBF5C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4260</w:t>
            </w:r>
          </w:p>
        </w:tc>
        <w:tc>
          <w:tcPr>
            <w:tcW w:w="749" w:type="pct"/>
            <w:tcBorders>
              <w:top w:val="outset" w:sz="6" w:space="0" w:color="000000"/>
              <w:left w:val="outset" w:sz="6" w:space="0" w:color="000000"/>
              <w:bottom w:val="outset" w:sz="6" w:space="0" w:color="000000"/>
              <w:right w:val="outset" w:sz="6" w:space="0" w:color="000000"/>
            </w:tcBorders>
            <w:hideMark/>
          </w:tcPr>
          <w:p w14:paraId="77417AE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energii</w:t>
            </w:r>
          </w:p>
        </w:tc>
        <w:tc>
          <w:tcPr>
            <w:tcW w:w="529" w:type="pct"/>
            <w:tcBorders>
              <w:top w:val="outset" w:sz="6" w:space="0" w:color="000000"/>
              <w:left w:val="outset" w:sz="6" w:space="0" w:color="000000"/>
              <w:bottom w:val="outset" w:sz="6" w:space="0" w:color="000000"/>
              <w:right w:val="outset" w:sz="6" w:space="0" w:color="000000"/>
            </w:tcBorders>
          </w:tcPr>
          <w:p w14:paraId="26141FE6" w14:textId="08EB3B6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136.500,00</w:t>
            </w:r>
          </w:p>
        </w:tc>
        <w:tc>
          <w:tcPr>
            <w:tcW w:w="529" w:type="pct"/>
            <w:tcBorders>
              <w:top w:val="outset" w:sz="6" w:space="0" w:color="000000"/>
              <w:left w:val="outset" w:sz="6" w:space="0" w:color="000000"/>
              <w:bottom w:val="outset" w:sz="6" w:space="0" w:color="000000"/>
              <w:right w:val="outset" w:sz="6" w:space="0" w:color="000000"/>
            </w:tcBorders>
          </w:tcPr>
          <w:p w14:paraId="6D1879DE" w14:textId="3D4A3CD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126.354,75</w:t>
            </w:r>
          </w:p>
        </w:tc>
        <w:tc>
          <w:tcPr>
            <w:tcW w:w="423" w:type="pct"/>
            <w:tcBorders>
              <w:top w:val="outset" w:sz="6" w:space="0" w:color="000000"/>
              <w:left w:val="outset" w:sz="6" w:space="0" w:color="000000"/>
              <w:bottom w:val="outset" w:sz="6" w:space="0" w:color="000000"/>
              <w:right w:val="outset" w:sz="6" w:space="0" w:color="000000"/>
            </w:tcBorders>
          </w:tcPr>
          <w:p w14:paraId="5F082625" w14:textId="6E03B5F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92,57</w:t>
            </w:r>
          </w:p>
        </w:tc>
        <w:tc>
          <w:tcPr>
            <w:tcW w:w="529" w:type="pct"/>
            <w:tcBorders>
              <w:top w:val="outset" w:sz="6" w:space="0" w:color="000000"/>
              <w:left w:val="outset" w:sz="6" w:space="0" w:color="000000"/>
              <w:bottom w:val="outset" w:sz="6" w:space="0" w:color="000000"/>
              <w:right w:val="outset" w:sz="6" w:space="0" w:color="000000"/>
            </w:tcBorders>
          </w:tcPr>
          <w:p w14:paraId="56AC33E1" w14:textId="5363D3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136.500,00</w:t>
            </w:r>
          </w:p>
        </w:tc>
        <w:tc>
          <w:tcPr>
            <w:tcW w:w="530" w:type="pct"/>
            <w:tcBorders>
              <w:top w:val="outset" w:sz="6" w:space="0" w:color="000000"/>
              <w:left w:val="outset" w:sz="6" w:space="0" w:color="000000"/>
              <w:bottom w:val="outset" w:sz="6" w:space="0" w:color="000000"/>
              <w:right w:val="outset" w:sz="6" w:space="0" w:color="000000"/>
            </w:tcBorders>
          </w:tcPr>
          <w:p w14:paraId="274F21CC" w14:textId="37AB676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126.354,75</w:t>
            </w:r>
          </w:p>
        </w:tc>
        <w:tc>
          <w:tcPr>
            <w:tcW w:w="529" w:type="pct"/>
            <w:tcBorders>
              <w:top w:val="outset" w:sz="6" w:space="0" w:color="000000"/>
              <w:left w:val="outset" w:sz="6" w:space="0" w:color="000000"/>
              <w:bottom w:val="outset" w:sz="6" w:space="0" w:color="000000"/>
              <w:right w:val="outset" w:sz="6" w:space="0" w:color="000000"/>
            </w:tcBorders>
          </w:tcPr>
          <w:p w14:paraId="21D04788" w14:textId="45B4BD9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4E54FDA1" w14:textId="41DB267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7654B8C9"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69265E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695C8B83"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1E6101C6"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4300</w:t>
            </w:r>
          </w:p>
        </w:tc>
        <w:tc>
          <w:tcPr>
            <w:tcW w:w="749" w:type="pct"/>
            <w:tcBorders>
              <w:top w:val="outset" w:sz="6" w:space="0" w:color="000000"/>
              <w:left w:val="outset" w:sz="6" w:space="0" w:color="000000"/>
              <w:bottom w:val="outset" w:sz="6" w:space="0" w:color="000000"/>
              <w:right w:val="outset" w:sz="6" w:space="0" w:color="000000"/>
            </w:tcBorders>
            <w:hideMark/>
          </w:tcPr>
          <w:p w14:paraId="0A8DD2F6"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Zakup usług pozostałych</w:t>
            </w:r>
          </w:p>
        </w:tc>
        <w:tc>
          <w:tcPr>
            <w:tcW w:w="529" w:type="pct"/>
            <w:tcBorders>
              <w:top w:val="outset" w:sz="6" w:space="0" w:color="000000"/>
              <w:left w:val="outset" w:sz="6" w:space="0" w:color="000000"/>
              <w:bottom w:val="outset" w:sz="6" w:space="0" w:color="000000"/>
              <w:right w:val="outset" w:sz="6" w:space="0" w:color="000000"/>
            </w:tcBorders>
          </w:tcPr>
          <w:p w14:paraId="7DE2EC86" w14:textId="7BCACEB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44.900,00</w:t>
            </w:r>
          </w:p>
        </w:tc>
        <w:tc>
          <w:tcPr>
            <w:tcW w:w="529" w:type="pct"/>
            <w:tcBorders>
              <w:top w:val="outset" w:sz="6" w:space="0" w:color="000000"/>
              <w:left w:val="outset" w:sz="6" w:space="0" w:color="000000"/>
              <w:bottom w:val="outset" w:sz="6" w:space="0" w:color="000000"/>
              <w:right w:val="outset" w:sz="6" w:space="0" w:color="000000"/>
            </w:tcBorders>
          </w:tcPr>
          <w:p w14:paraId="0598C3A0" w14:textId="436A07B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38.347,78</w:t>
            </w:r>
          </w:p>
        </w:tc>
        <w:tc>
          <w:tcPr>
            <w:tcW w:w="423" w:type="pct"/>
            <w:tcBorders>
              <w:top w:val="outset" w:sz="6" w:space="0" w:color="000000"/>
              <w:left w:val="outset" w:sz="6" w:space="0" w:color="000000"/>
              <w:bottom w:val="outset" w:sz="6" w:space="0" w:color="000000"/>
              <w:right w:val="outset" w:sz="6" w:space="0" w:color="000000"/>
            </w:tcBorders>
          </w:tcPr>
          <w:p w14:paraId="509576D0" w14:textId="36259E3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85,41</w:t>
            </w:r>
          </w:p>
        </w:tc>
        <w:tc>
          <w:tcPr>
            <w:tcW w:w="529" w:type="pct"/>
            <w:tcBorders>
              <w:top w:val="outset" w:sz="6" w:space="0" w:color="000000"/>
              <w:left w:val="outset" w:sz="6" w:space="0" w:color="000000"/>
              <w:bottom w:val="outset" w:sz="6" w:space="0" w:color="000000"/>
              <w:right w:val="outset" w:sz="6" w:space="0" w:color="000000"/>
            </w:tcBorders>
          </w:tcPr>
          <w:p w14:paraId="10FBF16B" w14:textId="45AAECF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44.900,00</w:t>
            </w:r>
          </w:p>
        </w:tc>
        <w:tc>
          <w:tcPr>
            <w:tcW w:w="530" w:type="pct"/>
            <w:tcBorders>
              <w:top w:val="outset" w:sz="6" w:space="0" w:color="000000"/>
              <w:left w:val="outset" w:sz="6" w:space="0" w:color="000000"/>
              <w:bottom w:val="outset" w:sz="6" w:space="0" w:color="000000"/>
              <w:right w:val="outset" w:sz="6" w:space="0" w:color="000000"/>
            </w:tcBorders>
          </w:tcPr>
          <w:p w14:paraId="2C693FE8" w14:textId="495217C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38.347,78</w:t>
            </w:r>
          </w:p>
        </w:tc>
        <w:tc>
          <w:tcPr>
            <w:tcW w:w="529" w:type="pct"/>
            <w:tcBorders>
              <w:top w:val="outset" w:sz="6" w:space="0" w:color="000000"/>
              <w:left w:val="outset" w:sz="6" w:space="0" w:color="000000"/>
              <w:bottom w:val="outset" w:sz="6" w:space="0" w:color="000000"/>
              <w:right w:val="outset" w:sz="6" w:space="0" w:color="000000"/>
            </w:tcBorders>
          </w:tcPr>
          <w:p w14:paraId="5CC57D4C" w14:textId="0F60B6A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1F64BA88" w14:textId="0C4BAFF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939D666"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2B41FED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DDB4A44"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00BCCE5A"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4430</w:t>
            </w:r>
          </w:p>
        </w:tc>
        <w:tc>
          <w:tcPr>
            <w:tcW w:w="749" w:type="pct"/>
            <w:tcBorders>
              <w:top w:val="outset" w:sz="6" w:space="0" w:color="000000"/>
              <w:left w:val="outset" w:sz="6" w:space="0" w:color="000000"/>
              <w:bottom w:val="outset" w:sz="6" w:space="0" w:color="000000"/>
              <w:right w:val="outset" w:sz="6" w:space="0" w:color="000000"/>
            </w:tcBorders>
            <w:hideMark/>
          </w:tcPr>
          <w:p w14:paraId="6644F64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Różne opłaty i składki</w:t>
            </w:r>
          </w:p>
        </w:tc>
        <w:tc>
          <w:tcPr>
            <w:tcW w:w="529" w:type="pct"/>
            <w:tcBorders>
              <w:top w:val="outset" w:sz="6" w:space="0" w:color="000000"/>
              <w:left w:val="outset" w:sz="6" w:space="0" w:color="000000"/>
              <w:bottom w:val="outset" w:sz="6" w:space="0" w:color="000000"/>
              <w:right w:val="outset" w:sz="6" w:space="0" w:color="000000"/>
            </w:tcBorders>
          </w:tcPr>
          <w:p w14:paraId="7EA93312" w14:textId="1D41F45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3.200,00</w:t>
            </w:r>
          </w:p>
        </w:tc>
        <w:tc>
          <w:tcPr>
            <w:tcW w:w="529" w:type="pct"/>
            <w:tcBorders>
              <w:top w:val="outset" w:sz="6" w:space="0" w:color="000000"/>
              <w:left w:val="outset" w:sz="6" w:space="0" w:color="000000"/>
              <w:bottom w:val="outset" w:sz="6" w:space="0" w:color="000000"/>
              <w:right w:val="outset" w:sz="6" w:space="0" w:color="000000"/>
            </w:tcBorders>
          </w:tcPr>
          <w:p w14:paraId="3C193C11" w14:textId="0A5FAEB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3.015,34</w:t>
            </w:r>
          </w:p>
        </w:tc>
        <w:tc>
          <w:tcPr>
            <w:tcW w:w="423" w:type="pct"/>
            <w:tcBorders>
              <w:top w:val="outset" w:sz="6" w:space="0" w:color="000000"/>
              <w:left w:val="outset" w:sz="6" w:space="0" w:color="000000"/>
              <w:bottom w:val="outset" w:sz="6" w:space="0" w:color="000000"/>
              <w:right w:val="outset" w:sz="6" w:space="0" w:color="000000"/>
            </w:tcBorders>
          </w:tcPr>
          <w:p w14:paraId="2F221BD6" w14:textId="7E4E466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94,23</w:t>
            </w:r>
          </w:p>
        </w:tc>
        <w:tc>
          <w:tcPr>
            <w:tcW w:w="529" w:type="pct"/>
            <w:tcBorders>
              <w:top w:val="outset" w:sz="6" w:space="0" w:color="000000"/>
              <w:left w:val="outset" w:sz="6" w:space="0" w:color="000000"/>
              <w:bottom w:val="outset" w:sz="6" w:space="0" w:color="000000"/>
              <w:right w:val="outset" w:sz="6" w:space="0" w:color="000000"/>
            </w:tcBorders>
          </w:tcPr>
          <w:p w14:paraId="4A92BB68" w14:textId="6D65EDE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3.200,00</w:t>
            </w:r>
          </w:p>
        </w:tc>
        <w:tc>
          <w:tcPr>
            <w:tcW w:w="530" w:type="pct"/>
            <w:tcBorders>
              <w:top w:val="outset" w:sz="6" w:space="0" w:color="000000"/>
              <w:left w:val="outset" w:sz="6" w:space="0" w:color="000000"/>
              <w:bottom w:val="outset" w:sz="6" w:space="0" w:color="000000"/>
              <w:right w:val="outset" w:sz="6" w:space="0" w:color="000000"/>
            </w:tcBorders>
          </w:tcPr>
          <w:p w14:paraId="7A2C5660" w14:textId="7A657A61"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3.015,34</w:t>
            </w:r>
          </w:p>
        </w:tc>
        <w:tc>
          <w:tcPr>
            <w:tcW w:w="529" w:type="pct"/>
            <w:tcBorders>
              <w:top w:val="outset" w:sz="6" w:space="0" w:color="000000"/>
              <w:left w:val="outset" w:sz="6" w:space="0" w:color="000000"/>
              <w:bottom w:val="outset" w:sz="6" w:space="0" w:color="000000"/>
              <w:right w:val="outset" w:sz="6" w:space="0" w:color="000000"/>
            </w:tcBorders>
          </w:tcPr>
          <w:p w14:paraId="11FA99AA" w14:textId="4EAB1A6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55E5BABD" w14:textId="1521DD8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63D4501B"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AE2FCEA"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10D927F"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B9E4C9"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4440</w:t>
            </w:r>
          </w:p>
        </w:tc>
        <w:tc>
          <w:tcPr>
            <w:tcW w:w="749" w:type="pct"/>
            <w:tcBorders>
              <w:top w:val="outset" w:sz="6" w:space="0" w:color="000000"/>
              <w:left w:val="outset" w:sz="6" w:space="0" w:color="000000"/>
              <w:bottom w:val="outset" w:sz="6" w:space="0" w:color="000000"/>
              <w:right w:val="outset" w:sz="6" w:space="0" w:color="000000"/>
            </w:tcBorders>
            <w:hideMark/>
          </w:tcPr>
          <w:p w14:paraId="168AB3E9"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Odpisy na zakładowy fundusz świadczeń socjalnych</w:t>
            </w:r>
          </w:p>
        </w:tc>
        <w:tc>
          <w:tcPr>
            <w:tcW w:w="529" w:type="pct"/>
            <w:tcBorders>
              <w:top w:val="outset" w:sz="6" w:space="0" w:color="000000"/>
              <w:left w:val="outset" w:sz="6" w:space="0" w:color="000000"/>
              <w:bottom w:val="outset" w:sz="6" w:space="0" w:color="000000"/>
              <w:right w:val="outset" w:sz="6" w:space="0" w:color="000000"/>
            </w:tcBorders>
          </w:tcPr>
          <w:p w14:paraId="6224B0A8" w14:textId="5A72AB1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w:t>
            </w:r>
          </w:p>
        </w:tc>
        <w:tc>
          <w:tcPr>
            <w:tcW w:w="529" w:type="pct"/>
            <w:tcBorders>
              <w:top w:val="outset" w:sz="6" w:space="0" w:color="000000"/>
              <w:left w:val="outset" w:sz="6" w:space="0" w:color="000000"/>
              <w:bottom w:val="outset" w:sz="6" w:space="0" w:color="000000"/>
              <w:right w:val="outset" w:sz="6" w:space="0" w:color="000000"/>
            </w:tcBorders>
          </w:tcPr>
          <w:p w14:paraId="349A1405" w14:textId="51ACDB1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2.683,00</w:t>
            </w:r>
          </w:p>
        </w:tc>
        <w:tc>
          <w:tcPr>
            <w:tcW w:w="423" w:type="pct"/>
            <w:tcBorders>
              <w:top w:val="outset" w:sz="6" w:space="0" w:color="000000"/>
              <w:left w:val="outset" w:sz="6" w:space="0" w:color="000000"/>
              <w:bottom w:val="outset" w:sz="6" w:space="0" w:color="000000"/>
              <w:right w:val="outset" w:sz="6" w:space="0" w:color="000000"/>
            </w:tcBorders>
          </w:tcPr>
          <w:p w14:paraId="15FEC861" w14:textId="210CA52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99,37</w:t>
            </w:r>
          </w:p>
        </w:tc>
        <w:tc>
          <w:tcPr>
            <w:tcW w:w="529" w:type="pct"/>
            <w:tcBorders>
              <w:top w:val="outset" w:sz="6" w:space="0" w:color="000000"/>
              <w:left w:val="outset" w:sz="6" w:space="0" w:color="000000"/>
              <w:bottom w:val="outset" w:sz="6" w:space="0" w:color="000000"/>
              <w:right w:val="outset" w:sz="6" w:space="0" w:color="000000"/>
            </w:tcBorders>
          </w:tcPr>
          <w:p w14:paraId="6A59EC6E" w14:textId="2214E0F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w:t>
            </w:r>
          </w:p>
        </w:tc>
        <w:tc>
          <w:tcPr>
            <w:tcW w:w="530" w:type="pct"/>
            <w:tcBorders>
              <w:top w:val="outset" w:sz="6" w:space="0" w:color="000000"/>
              <w:left w:val="outset" w:sz="6" w:space="0" w:color="000000"/>
              <w:bottom w:val="outset" w:sz="6" w:space="0" w:color="000000"/>
              <w:right w:val="outset" w:sz="6" w:space="0" w:color="000000"/>
            </w:tcBorders>
          </w:tcPr>
          <w:p w14:paraId="16D024D6" w14:textId="1608063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2.683,00</w:t>
            </w:r>
          </w:p>
        </w:tc>
        <w:tc>
          <w:tcPr>
            <w:tcW w:w="529" w:type="pct"/>
            <w:tcBorders>
              <w:top w:val="outset" w:sz="6" w:space="0" w:color="000000"/>
              <w:left w:val="outset" w:sz="6" w:space="0" w:color="000000"/>
              <w:bottom w:val="outset" w:sz="6" w:space="0" w:color="000000"/>
              <w:right w:val="outset" w:sz="6" w:space="0" w:color="000000"/>
            </w:tcBorders>
          </w:tcPr>
          <w:p w14:paraId="4A21D64C" w14:textId="4F3C6FA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0F26F010" w14:textId="5C93BA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2ADCA5A2"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31201C9"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4DB5E07"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2EB2FC80" w14:textId="6DFBDE9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6050</w:t>
            </w:r>
          </w:p>
        </w:tc>
        <w:tc>
          <w:tcPr>
            <w:tcW w:w="749" w:type="pct"/>
            <w:tcBorders>
              <w:top w:val="outset" w:sz="6" w:space="0" w:color="000000"/>
              <w:left w:val="outset" w:sz="6" w:space="0" w:color="000000"/>
              <w:bottom w:val="outset" w:sz="6" w:space="0" w:color="000000"/>
              <w:right w:val="outset" w:sz="6" w:space="0" w:color="000000"/>
            </w:tcBorders>
          </w:tcPr>
          <w:p w14:paraId="238D78B1" w14:textId="72977835"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inwestycyjne jednostek budżetowych</w:t>
            </w:r>
          </w:p>
        </w:tc>
        <w:tc>
          <w:tcPr>
            <w:tcW w:w="529" w:type="pct"/>
            <w:tcBorders>
              <w:top w:val="outset" w:sz="6" w:space="0" w:color="000000"/>
              <w:left w:val="outset" w:sz="6" w:space="0" w:color="000000"/>
              <w:bottom w:val="outset" w:sz="6" w:space="0" w:color="000000"/>
              <w:right w:val="outset" w:sz="6" w:space="0" w:color="000000"/>
            </w:tcBorders>
          </w:tcPr>
          <w:p w14:paraId="055BEF01" w14:textId="6500143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30.144,20</w:t>
            </w:r>
          </w:p>
        </w:tc>
        <w:tc>
          <w:tcPr>
            <w:tcW w:w="529" w:type="pct"/>
            <w:tcBorders>
              <w:top w:val="outset" w:sz="6" w:space="0" w:color="000000"/>
              <w:left w:val="outset" w:sz="6" w:space="0" w:color="000000"/>
              <w:bottom w:val="outset" w:sz="6" w:space="0" w:color="000000"/>
              <w:right w:val="outset" w:sz="6" w:space="0" w:color="000000"/>
            </w:tcBorders>
          </w:tcPr>
          <w:p w14:paraId="32EC9E87" w14:textId="2DA7321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27.644,20</w:t>
            </w:r>
          </w:p>
        </w:tc>
        <w:tc>
          <w:tcPr>
            <w:tcW w:w="423" w:type="pct"/>
            <w:tcBorders>
              <w:top w:val="outset" w:sz="6" w:space="0" w:color="000000"/>
              <w:left w:val="outset" w:sz="6" w:space="0" w:color="000000"/>
              <w:bottom w:val="outset" w:sz="6" w:space="0" w:color="000000"/>
              <w:right w:val="outset" w:sz="6" w:space="0" w:color="000000"/>
            </w:tcBorders>
          </w:tcPr>
          <w:p w14:paraId="3A8A7E7B" w14:textId="5BB56A64"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91,71</w:t>
            </w:r>
          </w:p>
        </w:tc>
        <w:tc>
          <w:tcPr>
            <w:tcW w:w="529" w:type="pct"/>
            <w:tcBorders>
              <w:top w:val="outset" w:sz="6" w:space="0" w:color="000000"/>
              <w:left w:val="outset" w:sz="6" w:space="0" w:color="000000"/>
              <w:bottom w:val="outset" w:sz="6" w:space="0" w:color="000000"/>
              <w:right w:val="outset" w:sz="6" w:space="0" w:color="000000"/>
            </w:tcBorders>
          </w:tcPr>
          <w:p w14:paraId="6E22FB90" w14:textId="2A58256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4F19BD12" w14:textId="129FE113"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29773BD3" w14:textId="26C8DE0A"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30.144,20</w:t>
            </w:r>
          </w:p>
        </w:tc>
        <w:tc>
          <w:tcPr>
            <w:tcW w:w="509" w:type="pct"/>
            <w:tcBorders>
              <w:top w:val="outset" w:sz="6" w:space="0" w:color="000000"/>
              <w:left w:val="outset" w:sz="6" w:space="0" w:color="000000"/>
              <w:bottom w:val="outset" w:sz="6" w:space="0" w:color="000000"/>
              <w:right w:val="outset" w:sz="6" w:space="0" w:color="000000"/>
            </w:tcBorders>
          </w:tcPr>
          <w:p w14:paraId="5E3ED0C9" w14:textId="02FAF97B"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27.644,20</w:t>
            </w:r>
          </w:p>
        </w:tc>
      </w:tr>
      <w:tr w:rsidR="005F46E7" w:rsidRPr="00BC54C9" w14:paraId="37EC7985"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DCAFFEE"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FC943A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073415D7" w14:textId="75F6B97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6370</w:t>
            </w:r>
          </w:p>
        </w:tc>
        <w:tc>
          <w:tcPr>
            <w:tcW w:w="749" w:type="pct"/>
            <w:tcBorders>
              <w:top w:val="outset" w:sz="6" w:space="0" w:color="000000"/>
              <w:left w:val="outset" w:sz="6" w:space="0" w:color="000000"/>
              <w:bottom w:val="outset" w:sz="6" w:space="0" w:color="000000"/>
              <w:right w:val="outset" w:sz="6" w:space="0" w:color="000000"/>
            </w:tcBorders>
          </w:tcPr>
          <w:p w14:paraId="74367BDF" w14:textId="1535490C"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Wydatki poniesione ze środków Rządowego Funduszu Polski Ład: Program Inwestycji Strategicznych na realizację zadań inwestycyjnych</w:t>
            </w:r>
          </w:p>
        </w:tc>
        <w:tc>
          <w:tcPr>
            <w:tcW w:w="529" w:type="pct"/>
            <w:tcBorders>
              <w:top w:val="outset" w:sz="6" w:space="0" w:color="000000"/>
              <w:left w:val="outset" w:sz="6" w:space="0" w:color="000000"/>
              <w:bottom w:val="outset" w:sz="6" w:space="0" w:color="000000"/>
              <w:right w:val="outset" w:sz="6" w:space="0" w:color="000000"/>
            </w:tcBorders>
          </w:tcPr>
          <w:p w14:paraId="693AFEA3" w14:textId="75A42B76"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840.065,64</w:t>
            </w:r>
          </w:p>
        </w:tc>
        <w:tc>
          <w:tcPr>
            <w:tcW w:w="529" w:type="pct"/>
            <w:tcBorders>
              <w:top w:val="outset" w:sz="6" w:space="0" w:color="000000"/>
              <w:left w:val="outset" w:sz="6" w:space="0" w:color="000000"/>
              <w:bottom w:val="outset" w:sz="6" w:space="0" w:color="000000"/>
              <w:right w:val="outset" w:sz="6" w:space="0" w:color="000000"/>
            </w:tcBorders>
          </w:tcPr>
          <w:p w14:paraId="1747B152" w14:textId="43EA4362"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840.065,64</w:t>
            </w:r>
          </w:p>
        </w:tc>
        <w:tc>
          <w:tcPr>
            <w:tcW w:w="423" w:type="pct"/>
            <w:tcBorders>
              <w:top w:val="outset" w:sz="6" w:space="0" w:color="000000"/>
              <w:left w:val="outset" w:sz="6" w:space="0" w:color="000000"/>
              <w:bottom w:val="outset" w:sz="6" w:space="0" w:color="000000"/>
              <w:right w:val="outset" w:sz="6" w:space="0" w:color="000000"/>
            </w:tcBorders>
          </w:tcPr>
          <w:p w14:paraId="346A652A" w14:textId="3929112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70B7D5F2" w14:textId="1A8A44A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30" w:type="pct"/>
            <w:tcBorders>
              <w:top w:val="outset" w:sz="6" w:space="0" w:color="000000"/>
              <w:left w:val="outset" w:sz="6" w:space="0" w:color="000000"/>
              <w:bottom w:val="outset" w:sz="6" w:space="0" w:color="000000"/>
              <w:right w:val="outset" w:sz="6" w:space="0" w:color="000000"/>
            </w:tcBorders>
          </w:tcPr>
          <w:p w14:paraId="57978F03" w14:textId="4578C80F"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29" w:type="pct"/>
            <w:tcBorders>
              <w:top w:val="outset" w:sz="6" w:space="0" w:color="000000"/>
              <w:left w:val="outset" w:sz="6" w:space="0" w:color="000000"/>
              <w:bottom w:val="outset" w:sz="6" w:space="0" w:color="000000"/>
              <w:right w:val="outset" w:sz="6" w:space="0" w:color="000000"/>
            </w:tcBorders>
          </w:tcPr>
          <w:p w14:paraId="6C5647B8" w14:textId="7141A0F9"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840.065,64</w:t>
            </w:r>
          </w:p>
        </w:tc>
        <w:tc>
          <w:tcPr>
            <w:tcW w:w="509" w:type="pct"/>
            <w:tcBorders>
              <w:top w:val="outset" w:sz="6" w:space="0" w:color="000000"/>
              <w:left w:val="outset" w:sz="6" w:space="0" w:color="000000"/>
              <w:bottom w:val="outset" w:sz="6" w:space="0" w:color="000000"/>
              <w:right w:val="outset" w:sz="6" w:space="0" w:color="000000"/>
            </w:tcBorders>
          </w:tcPr>
          <w:p w14:paraId="450A51AF" w14:textId="7DC960A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840.065,64</w:t>
            </w:r>
          </w:p>
        </w:tc>
      </w:tr>
      <w:tr w:rsidR="005F46E7" w:rsidRPr="00BC54C9" w14:paraId="3D7B086A"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05FEC015"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191B942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20FBB04"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4086654A"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EE8A3BE"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DDEA463"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21554741"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F9B418F"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622EE696"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50E7F4"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06DF3EDB"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51D056DE"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33FE8E78"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hideMark/>
          </w:tcPr>
          <w:p w14:paraId="47AC61C4"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i/>
                <w:iCs/>
                <w:sz w:val="22"/>
                <w:szCs w:val="22"/>
              </w:rPr>
              <w:t>92695</w:t>
            </w:r>
          </w:p>
        </w:tc>
        <w:tc>
          <w:tcPr>
            <w:tcW w:w="221" w:type="pct"/>
            <w:tcBorders>
              <w:top w:val="outset" w:sz="6" w:space="0" w:color="000000"/>
              <w:left w:val="outset" w:sz="6" w:space="0" w:color="000000"/>
              <w:bottom w:val="outset" w:sz="6" w:space="0" w:color="000000"/>
              <w:right w:val="outset" w:sz="6" w:space="0" w:color="000000"/>
            </w:tcBorders>
          </w:tcPr>
          <w:p w14:paraId="3B2F83AE"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hideMark/>
          </w:tcPr>
          <w:p w14:paraId="28DB7E22"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i/>
                <w:iCs/>
                <w:sz w:val="22"/>
                <w:szCs w:val="22"/>
              </w:rPr>
              <w:t>Pozostała działalność</w:t>
            </w:r>
          </w:p>
        </w:tc>
        <w:tc>
          <w:tcPr>
            <w:tcW w:w="529" w:type="pct"/>
            <w:tcBorders>
              <w:top w:val="outset" w:sz="6" w:space="0" w:color="000000"/>
              <w:left w:val="outset" w:sz="6" w:space="0" w:color="000000"/>
              <w:bottom w:val="outset" w:sz="6" w:space="0" w:color="000000"/>
              <w:right w:val="outset" w:sz="6" w:space="0" w:color="000000"/>
            </w:tcBorders>
          </w:tcPr>
          <w:p w14:paraId="0782A29D" w14:textId="7F367991"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66.000,00</w:t>
            </w:r>
          </w:p>
        </w:tc>
        <w:tc>
          <w:tcPr>
            <w:tcW w:w="529" w:type="pct"/>
            <w:tcBorders>
              <w:top w:val="outset" w:sz="6" w:space="0" w:color="000000"/>
              <w:left w:val="outset" w:sz="6" w:space="0" w:color="000000"/>
              <w:bottom w:val="outset" w:sz="6" w:space="0" w:color="000000"/>
              <w:right w:val="outset" w:sz="6" w:space="0" w:color="000000"/>
            </w:tcBorders>
          </w:tcPr>
          <w:p w14:paraId="39A526B8" w14:textId="67E29BF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66.000,00</w:t>
            </w:r>
          </w:p>
        </w:tc>
        <w:tc>
          <w:tcPr>
            <w:tcW w:w="423" w:type="pct"/>
            <w:tcBorders>
              <w:top w:val="outset" w:sz="6" w:space="0" w:color="000000"/>
              <w:left w:val="outset" w:sz="6" w:space="0" w:color="000000"/>
              <w:bottom w:val="outset" w:sz="6" w:space="0" w:color="000000"/>
              <w:right w:val="outset" w:sz="6" w:space="0" w:color="000000"/>
            </w:tcBorders>
          </w:tcPr>
          <w:p w14:paraId="0FCB37D7" w14:textId="7B857EE2" w:rsidR="00A40A9C" w:rsidRPr="00682F04" w:rsidRDefault="00A40A9C" w:rsidP="00A40A9C">
            <w:pPr>
              <w:pStyle w:val="NormalnyWeb"/>
              <w:jc w:val="center"/>
              <w:rPr>
                <w:rFonts w:asciiTheme="minorHAnsi" w:hAnsiTheme="minorHAnsi" w:cstheme="minorHAnsi"/>
                <w:i/>
                <w:iCs/>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229E22A" w14:textId="3DF18E3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sz w:val="22"/>
                <w:szCs w:val="22"/>
              </w:rPr>
              <w:t>66.000,00</w:t>
            </w:r>
          </w:p>
        </w:tc>
        <w:tc>
          <w:tcPr>
            <w:tcW w:w="530" w:type="pct"/>
            <w:tcBorders>
              <w:top w:val="outset" w:sz="6" w:space="0" w:color="000000"/>
              <w:left w:val="outset" w:sz="6" w:space="0" w:color="000000"/>
              <w:bottom w:val="outset" w:sz="6" w:space="0" w:color="000000"/>
              <w:right w:val="outset" w:sz="6" w:space="0" w:color="000000"/>
            </w:tcBorders>
          </w:tcPr>
          <w:p w14:paraId="1BD61B6F" w14:textId="76E8DC78"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sz w:val="22"/>
                <w:szCs w:val="22"/>
              </w:rPr>
              <w:t>66.000,00</w:t>
            </w:r>
          </w:p>
        </w:tc>
        <w:tc>
          <w:tcPr>
            <w:tcW w:w="529" w:type="pct"/>
            <w:tcBorders>
              <w:top w:val="outset" w:sz="6" w:space="0" w:color="000000"/>
              <w:left w:val="outset" w:sz="6" w:space="0" w:color="000000"/>
              <w:bottom w:val="outset" w:sz="6" w:space="0" w:color="000000"/>
              <w:right w:val="outset" w:sz="6" w:space="0" w:color="000000"/>
            </w:tcBorders>
          </w:tcPr>
          <w:p w14:paraId="7FE73150" w14:textId="15805A6C"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35BBF8C" w14:textId="7819AC62" w:rsidR="00A40A9C" w:rsidRPr="00682F04" w:rsidRDefault="00A40A9C" w:rsidP="00A40A9C">
            <w:pPr>
              <w:pStyle w:val="NormalnyWeb"/>
              <w:jc w:val="center"/>
              <w:rPr>
                <w:rFonts w:asciiTheme="minorHAnsi" w:hAnsiTheme="minorHAnsi" w:cstheme="minorHAnsi"/>
                <w:i/>
                <w:sz w:val="22"/>
                <w:szCs w:val="22"/>
              </w:rPr>
            </w:pPr>
            <w:r w:rsidRPr="00682F04">
              <w:rPr>
                <w:rFonts w:asciiTheme="minorHAnsi" w:hAnsiTheme="minorHAnsi" w:cstheme="minorHAnsi"/>
                <w:i/>
                <w:sz w:val="22"/>
                <w:szCs w:val="22"/>
              </w:rPr>
              <w:t>-</w:t>
            </w:r>
          </w:p>
        </w:tc>
      </w:tr>
      <w:tr w:rsidR="005F46E7" w:rsidRPr="00BC54C9" w14:paraId="15C33E5B" w14:textId="77777777" w:rsidTr="00682F04">
        <w:trPr>
          <w:trHeight w:val="393"/>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0A169E6"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0B6881F0"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434D7E72"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0EF8C657"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78DDB2CC"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C2128FA"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4F2DFC2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2301FD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B425E9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C3468E7"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41A944DA"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C3AB9C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7E3BF6C1"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5D76582D"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hideMark/>
          </w:tcPr>
          <w:p w14:paraId="20219F2D" w14:textId="77777777"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2360</w:t>
            </w:r>
          </w:p>
        </w:tc>
        <w:tc>
          <w:tcPr>
            <w:tcW w:w="749" w:type="pct"/>
            <w:tcBorders>
              <w:top w:val="outset" w:sz="6" w:space="0" w:color="000000"/>
              <w:left w:val="outset" w:sz="6" w:space="0" w:color="000000"/>
              <w:bottom w:val="outset" w:sz="6" w:space="0" w:color="000000"/>
              <w:right w:val="outset" w:sz="6" w:space="0" w:color="000000"/>
            </w:tcBorders>
            <w:hideMark/>
          </w:tcPr>
          <w:p w14:paraId="44E4393F" w14:textId="77777777" w:rsidR="00A40A9C" w:rsidRPr="00682F04" w:rsidRDefault="00A40A9C" w:rsidP="00A40A9C">
            <w:pPr>
              <w:pStyle w:val="NormalnyWeb"/>
              <w:rPr>
                <w:rFonts w:asciiTheme="minorHAnsi" w:hAnsiTheme="minorHAnsi" w:cstheme="minorHAnsi"/>
                <w:sz w:val="22"/>
                <w:szCs w:val="22"/>
              </w:rPr>
            </w:pPr>
            <w:r w:rsidRPr="00682F04">
              <w:rPr>
                <w:rFonts w:asciiTheme="minorHAnsi" w:hAnsiTheme="minorHAnsi" w:cstheme="minorHAnsi"/>
                <w:sz w:val="22"/>
                <w:szCs w:val="22"/>
              </w:rPr>
              <w:t>Dotacje celowe z budżetu jednostki samorządu terytorialnego, udzielone w trybie art. 221 ustawy, na finansowanie lub dofinansowanie zadań zleconych do realizacji organizacjom prowadzącym działalność pożytku publicznego</w:t>
            </w:r>
          </w:p>
        </w:tc>
        <w:tc>
          <w:tcPr>
            <w:tcW w:w="529" w:type="pct"/>
            <w:tcBorders>
              <w:top w:val="outset" w:sz="6" w:space="0" w:color="000000"/>
              <w:left w:val="outset" w:sz="6" w:space="0" w:color="000000"/>
              <w:bottom w:val="outset" w:sz="6" w:space="0" w:color="000000"/>
              <w:right w:val="outset" w:sz="6" w:space="0" w:color="000000"/>
            </w:tcBorders>
          </w:tcPr>
          <w:p w14:paraId="0274ECB3" w14:textId="2E49161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66.000,00</w:t>
            </w:r>
          </w:p>
        </w:tc>
        <w:tc>
          <w:tcPr>
            <w:tcW w:w="529" w:type="pct"/>
            <w:tcBorders>
              <w:top w:val="outset" w:sz="6" w:space="0" w:color="000000"/>
              <w:left w:val="outset" w:sz="6" w:space="0" w:color="000000"/>
              <w:bottom w:val="outset" w:sz="6" w:space="0" w:color="000000"/>
              <w:right w:val="outset" w:sz="6" w:space="0" w:color="000000"/>
            </w:tcBorders>
          </w:tcPr>
          <w:p w14:paraId="5AA93517" w14:textId="70398BC5"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66.000,00</w:t>
            </w:r>
          </w:p>
        </w:tc>
        <w:tc>
          <w:tcPr>
            <w:tcW w:w="423" w:type="pct"/>
            <w:tcBorders>
              <w:top w:val="outset" w:sz="6" w:space="0" w:color="000000"/>
              <w:left w:val="outset" w:sz="6" w:space="0" w:color="000000"/>
              <w:bottom w:val="outset" w:sz="6" w:space="0" w:color="000000"/>
              <w:right w:val="outset" w:sz="6" w:space="0" w:color="000000"/>
            </w:tcBorders>
          </w:tcPr>
          <w:p w14:paraId="286697B0" w14:textId="02DF82D8"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c>
          <w:tcPr>
            <w:tcW w:w="529" w:type="pct"/>
            <w:tcBorders>
              <w:top w:val="outset" w:sz="6" w:space="0" w:color="000000"/>
              <w:left w:val="outset" w:sz="6" w:space="0" w:color="000000"/>
              <w:bottom w:val="outset" w:sz="6" w:space="0" w:color="000000"/>
              <w:right w:val="outset" w:sz="6" w:space="0" w:color="000000"/>
            </w:tcBorders>
          </w:tcPr>
          <w:p w14:paraId="02D60DBD" w14:textId="5E5ECC4C"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66.000,00</w:t>
            </w:r>
          </w:p>
        </w:tc>
        <w:tc>
          <w:tcPr>
            <w:tcW w:w="530" w:type="pct"/>
            <w:tcBorders>
              <w:top w:val="outset" w:sz="6" w:space="0" w:color="000000"/>
              <w:left w:val="outset" w:sz="6" w:space="0" w:color="000000"/>
              <w:bottom w:val="outset" w:sz="6" w:space="0" w:color="000000"/>
              <w:right w:val="outset" w:sz="6" w:space="0" w:color="000000"/>
            </w:tcBorders>
          </w:tcPr>
          <w:p w14:paraId="68D9B41F" w14:textId="75D05E3E"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66.000,00</w:t>
            </w:r>
          </w:p>
        </w:tc>
        <w:tc>
          <w:tcPr>
            <w:tcW w:w="529" w:type="pct"/>
            <w:tcBorders>
              <w:top w:val="outset" w:sz="6" w:space="0" w:color="000000"/>
              <w:left w:val="outset" w:sz="6" w:space="0" w:color="000000"/>
              <w:bottom w:val="outset" w:sz="6" w:space="0" w:color="000000"/>
              <w:right w:val="outset" w:sz="6" w:space="0" w:color="000000"/>
            </w:tcBorders>
          </w:tcPr>
          <w:p w14:paraId="02DFE667" w14:textId="0BF732ED"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c>
          <w:tcPr>
            <w:tcW w:w="509" w:type="pct"/>
            <w:tcBorders>
              <w:top w:val="outset" w:sz="6" w:space="0" w:color="000000"/>
              <w:left w:val="outset" w:sz="6" w:space="0" w:color="000000"/>
              <w:bottom w:val="outset" w:sz="6" w:space="0" w:color="000000"/>
              <w:right w:val="outset" w:sz="6" w:space="0" w:color="000000"/>
            </w:tcBorders>
          </w:tcPr>
          <w:p w14:paraId="6296BF6E" w14:textId="25696360" w:rsidR="00A40A9C" w:rsidRPr="00682F04" w:rsidRDefault="00A40A9C" w:rsidP="00A40A9C">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t>
            </w:r>
          </w:p>
        </w:tc>
      </w:tr>
      <w:tr w:rsidR="005F46E7" w:rsidRPr="00BC54C9" w14:paraId="4A646F57"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687A1A7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2F56CEE8"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304C552D"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7B6C7058" w14:textId="77777777" w:rsidR="00A40A9C" w:rsidRPr="00682F04" w:rsidRDefault="00A40A9C" w:rsidP="00A40A9C">
            <w:pPr>
              <w:pStyle w:val="NormalnyWeb"/>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0A1EC760"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9D35476" w14:textId="77777777" w:rsidR="00A40A9C" w:rsidRPr="00682F04" w:rsidRDefault="00A40A9C" w:rsidP="00A40A9C">
            <w:pPr>
              <w:pStyle w:val="NormalnyWeb"/>
              <w:jc w:val="center"/>
              <w:rPr>
                <w:rFonts w:asciiTheme="minorHAnsi" w:hAnsiTheme="minorHAnsi" w:cstheme="minorHAnsi"/>
                <w:sz w:val="22"/>
                <w:szCs w:val="22"/>
              </w:rPr>
            </w:pPr>
          </w:p>
        </w:tc>
        <w:tc>
          <w:tcPr>
            <w:tcW w:w="423" w:type="pct"/>
            <w:tcBorders>
              <w:top w:val="outset" w:sz="6" w:space="0" w:color="000000"/>
              <w:left w:val="outset" w:sz="6" w:space="0" w:color="000000"/>
              <w:bottom w:val="outset" w:sz="6" w:space="0" w:color="000000"/>
              <w:right w:val="outset" w:sz="6" w:space="0" w:color="000000"/>
            </w:tcBorders>
          </w:tcPr>
          <w:p w14:paraId="1B5C219D"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38824958" w14:textId="77777777" w:rsidR="00A40A9C" w:rsidRPr="00682F04" w:rsidRDefault="00A40A9C" w:rsidP="00A40A9C">
            <w:pPr>
              <w:pStyle w:val="NormalnyWeb"/>
              <w:jc w:val="center"/>
              <w:rPr>
                <w:rFonts w:asciiTheme="minorHAnsi" w:hAnsiTheme="minorHAnsi" w:cstheme="minorHAnsi"/>
                <w:sz w:val="22"/>
                <w:szCs w:val="22"/>
              </w:rPr>
            </w:pPr>
          </w:p>
        </w:tc>
        <w:tc>
          <w:tcPr>
            <w:tcW w:w="530" w:type="pct"/>
            <w:tcBorders>
              <w:top w:val="outset" w:sz="6" w:space="0" w:color="000000"/>
              <w:left w:val="outset" w:sz="6" w:space="0" w:color="000000"/>
              <w:bottom w:val="outset" w:sz="6" w:space="0" w:color="000000"/>
              <w:right w:val="outset" w:sz="6" w:space="0" w:color="000000"/>
            </w:tcBorders>
          </w:tcPr>
          <w:p w14:paraId="79448F7B" w14:textId="77777777" w:rsidR="00A40A9C" w:rsidRPr="00682F04" w:rsidRDefault="00A40A9C" w:rsidP="00A40A9C">
            <w:pPr>
              <w:pStyle w:val="NormalnyWeb"/>
              <w:jc w:val="center"/>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56414BB5" w14:textId="77777777" w:rsidR="00A40A9C" w:rsidRPr="00682F04" w:rsidRDefault="00A40A9C" w:rsidP="00A40A9C">
            <w:pPr>
              <w:pStyle w:val="NormalnyWeb"/>
              <w:jc w:val="center"/>
              <w:rPr>
                <w:rFonts w:asciiTheme="minorHAnsi" w:hAnsiTheme="minorHAnsi" w:cstheme="minorHAnsi"/>
                <w:sz w:val="22"/>
                <w:szCs w:val="22"/>
              </w:rPr>
            </w:pPr>
          </w:p>
        </w:tc>
        <w:tc>
          <w:tcPr>
            <w:tcW w:w="509" w:type="pct"/>
            <w:tcBorders>
              <w:top w:val="outset" w:sz="6" w:space="0" w:color="000000"/>
              <w:left w:val="outset" w:sz="6" w:space="0" w:color="000000"/>
              <w:bottom w:val="outset" w:sz="6" w:space="0" w:color="000000"/>
              <w:right w:val="outset" w:sz="6" w:space="0" w:color="000000"/>
            </w:tcBorders>
          </w:tcPr>
          <w:p w14:paraId="2202397F" w14:textId="77777777" w:rsidR="00A40A9C" w:rsidRPr="00682F04" w:rsidRDefault="00A40A9C" w:rsidP="00A40A9C">
            <w:pPr>
              <w:pStyle w:val="NormalnyWeb"/>
              <w:jc w:val="center"/>
              <w:rPr>
                <w:rFonts w:asciiTheme="minorHAnsi" w:hAnsiTheme="minorHAnsi" w:cstheme="minorHAnsi"/>
                <w:sz w:val="22"/>
                <w:szCs w:val="22"/>
              </w:rPr>
            </w:pPr>
          </w:p>
        </w:tc>
      </w:tr>
      <w:tr w:rsidR="005F46E7" w:rsidRPr="00BC54C9" w14:paraId="4AA21B6D" w14:textId="77777777" w:rsidTr="00682F04">
        <w:trPr>
          <w:tblCellSpacing w:w="0" w:type="dxa"/>
        </w:trPr>
        <w:tc>
          <w:tcPr>
            <w:tcW w:w="176" w:type="pct"/>
            <w:tcBorders>
              <w:top w:val="outset" w:sz="6" w:space="0" w:color="000000"/>
              <w:left w:val="outset" w:sz="6" w:space="0" w:color="000000"/>
              <w:bottom w:val="outset" w:sz="6" w:space="0" w:color="000000"/>
              <w:right w:val="outset" w:sz="6" w:space="0" w:color="000000"/>
            </w:tcBorders>
          </w:tcPr>
          <w:p w14:paraId="4748A2CB" w14:textId="77777777" w:rsidR="00A40A9C" w:rsidRPr="00682F04" w:rsidRDefault="00A40A9C" w:rsidP="00A40A9C">
            <w:pPr>
              <w:pStyle w:val="NormalnyWeb"/>
              <w:jc w:val="center"/>
              <w:rPr>
                <w:rFonts w:asciiTheme="minorHAnsi" w:hAnsiTheme="minorHAnsi" w:cstheme="minorHAnsi"/>
                <w:sz w:val="22"/>
                <w:szCs w:val="22"/>
              </w:rPr>
            </w:pPr>
          </w:p>
        </w:tc>
        <w:tc>
          <w:tcPr>
            <w:tcW w:w="276" w:type="pct"/>
            <w:tcBorders>
              <w:top w:val="outset" w:sz="6" w:space="0" w:color="000000"/>
              <w:left w:val="outset" w:sz="6" w:space="0" w:color="000000"/>
              <w:bottom w:val="outset" w:sz="6" w:space="0" w:color="000000"/>
              <w:right w:val="outset" w:sz="6" w:space="0" w:color="000000"/>
            </w:tcBorders>
          </w:tcPr>
          <w:p w14:paraId="489A2BB9" w14:textId="77777777" w:rsidR="00A40A9C" w:rsidRPr="00682F04" w:rsidRDefault="00A40A9C" w:rsidP="00A40A9C">
            <w:pPr>
              <w:pStyle w:val="NormalnyWeb"/>
              <w:jc w:val="center"/>
              <w:rPr>
                <w:rFonts w:asciiTheme="minorHAnsi" w:hAnsiTheme="minorHAnsi" w:cstheme="minorHAnsi"/>
                <w:sz w:val="22"/>
                <w:szCs w:val="22"/>
              </w:rPr>
            </w:pPr>
          </w:p>
        </w:tc>
        <w:tc>
          <w:tcPr>
            <w:tcW w:w="221" w:type="pct"/>
            <w:tcBorders>
              <w:top w:val="outset" w:sz="6" w:space="0" w:color="000000"/>
              <w:left w:val="outset" w:sz="6" w:space="0" w:color="000000"/>
              <w:bottom w:val="outset" w:sz="6" w:space="0" w:color="000000"/>
              <w:right w:val="outset" w:sz="6" w:space="0" w:color="000000"/>
            </w:tcBorders>
          </w:tcPr>
          <w:p w14:paraId="5D8C3A36" w14:textId="77777777" w:rsidR="00A40A9C" w:rsidRPr="00682F04" w:rsidRDefault="00A40A9C" w:rsidP="00A40A9C">
            <w:pPr>
              <w:pStyle w:val="NormalnyWeb"/>
              <w:jc w:val="center"/>
              <w:rPr>
                <w:rFonts w:asciiTheme="minorHAnsi" w:hAnsiTheme="minorHAnsi" w:cstheme="minorHAnsi"/>
                <w:sz w:val="22"/>
                <w:szCs w:val="22"/>
              </w:rPr>
            </w:pPr>
          </w:p>
        </w:tc>
        <w:tc>
          <w:tcPr>
            <w:tcW w:w="749" w:type="pct"/>
            <w:tcBorders>
              <w:top w:val="outset" w:sz="6" w:space="0" w:color="000000"/>
              <w:left w:val="outset" w:sz="6" w:space="0" w:color="000000"/>
              <w:bottom w:val="outset" w:sz="6" w:space="0" w:color="000000"/>
              <w:right w:val="outset" w:sz="6" w:space="0" w:color="000000"/>
            </w:tcBorders>
          </w:tcPr>
          <w:p w14:paraId="67A219EF" w14:textId="77777777" w:rsidR="00A40A9C" w:rsidRPr="00682F04" w:rsidRDefault="00A40A9C" w:rsidP="00A40A9C">
            <w:pPr>
              <w:pStyle w:val="NormalnyWeb"/>
              <w:spacing w:after="0"/>
              <w:rPr>
                <w:rFonts w:asciiTheme="minorHAnsi" w:hAnsiTheme="minorHAnsi" w:cstheme="minorHAnsi"/>
                <w:sz w:val="22"/>
                <w:szCs w:val="22"/>
              </w:rPr>
            </w:pPr>
            <w:r w:rsidRPr="00682F04">
              <w:rPr>
                <w:rFonts w:asciiTheme="minorHAnsi" w:hAnsiTheme="minorHAnsi" w:cstheme="minorHAnsi"/>
                <w:b/>
                <w:bCs/>
                <w:sz w:val="22"/>
                <w:szCs w:val="22"/>
              </w:rPr>
              <w:t>Razem:</w:t>
            </w:r>
          </w:p>
          <w:p w14:paraId="50C9CA61" w14:textId="77777777" w:rsidR="00A40A9C" w:rsidRPr="00682F04" w:rsidRDefault="00A40A9C" w:rsidP="00A40A9C">
            <w:pPr>
              <w:pStyle w:val="NormalnyWeb"/>
              <w:spacing w:after="0"/>
              <w:rPr>
                <w:rFonts w:asciiTheme="minorHAnsi" w:hAnsiTheme="minorHAnsi" w:cstheme="minorHAnsi"/>
                <w:sz w:val="22"/>
                <w:szCs w:val="22"/>
              </w:rPr>
            </w:pPr>
          </w:p>
        </w:tc>
        <w:tc>
          <w:tcPr>
            <w:tcW w:w="529" w:type="pct"/>
            <w:tcBorders>
              <w:top w:val="outset" w:sz="6" w:space="0" w:color="000000"/>
              <w:left w:val="outset" w:sz="6" w:space="0" w:color="000000"/>
              <w:bottom w:val="outset" w:sz="6" w:space="0" w:color="000000"/>
              <w:right w:val="outset" w:sz="6" w:space="0" w:color="000000"/>
            </w:tcBorders>
          </w:tcPr>
          <w:p w14:paraId="6865BBEF" w14:textId="4B67BBB5"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64.492.325,74</w:t>
            </w:r>
          </w:p>
        </w:tc>
        <w:tc>
          <w:tcPr>
            <w:tcW w:w="529" w:type="pct"/>
            <w:tcBorders>
              <w:top w:val="outset" w:sz="6" w:space="0" w:color="000000"/>
              <w:left w:val="outset" w:sz="6" w:space="0" w:color="000000"/>
              <w:bottom w:val="outset" w:sz="6" w:space="0" w:color="000000"/>
              <w:right w:val="outset" w:sz="6" w:space="0" w:color="000000"/>
            </w:tcBorders>
          </w:tcPr>
          <w:p w14:paraId="21E7B1B8" w14:textId="4EA2C5EA"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59.428.782,12</w:t>
            </w:r>
          </w:p>
        </w:tc>
        <w:tc>
          <w:tcPr>
            <w:tcW w:w="423" w:type="pct"/>
            <w:tcBorders>
              <w:top w:val="outset" w:sz="6" w:space="0" w:color="000000"/>
              <w:left w:val="outset" w:sz="6" w:space="0" w:color="000000"/>
              <w:bottom w:val="outset" w:sz="6" w:space="0" w:color="000000"/>
              <w:right w:val="outset" w:sz="6" w:space="0" w:color="000000"/>
            </w:tcBorders>
          </w:tcPr>
          <w:p w14:paraId="509996EA" w14:textId="06515073"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92,15</w:t>
            </w:r>
          </w:p>
        </w:tc>
        <w:tc>
          <w:tcPr>
            <w:tcW w:w="529" w:type="pct"/>
            <w:tcBorders>
              <w:top w:val="outset" w:sz="6" w:space="0" w:color="000000"/>
              <w:left w:val="outset" w:sz="6" w:space="0" w:color="000000"/>
              <w:bottom w:val="outset" w:sz="6" w:space="0" w:color="000000"/>
              <w:right w:val="outset" w:sz="6" w:space="0" w:color="000000"/>
            </w:tcBorders>
          </w:tcPr>
          <w:p w14:paraId="2F3F7C41" w14:textId="48D0575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38.757.104,71</w:t>
            </w:r>
          </w:p>
        </w:tc>
        <w:tc>
          <w:tcPr>
            <w:tcW w:w="530" w:type="pct"/>
            <w:tcBorders>
              <w:top w:val="outset" w:sz="6" w:space="0" w:color="000000"/>
              <w:left w:val="outset" w:sz="6" w:space="0" w:color="000000"/>
              <w:bottom w:val="outset" w:sz="6" w:space="0" w:color="000000"/>
              <w:right w:val="outset" w:sz="6" w:space="0" w:color="000000"/>
            </w:tcBorders>
          </w:tcPr>
          <w:p w14:paraId="318E9D02" w14:textId="04DDB3F9"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35.505.770,14</w:t>
            </w:r>
          </w:p>
        </w:tc>
        <w:tc>
          <w:tcPr>
            <w:tcW w:w="529" w:type="pct"/>
            <w:tcBorders>
              <w:top w:val="outset" w:sz="6" w:space="0" w:color="000000"/>
              <w:left w:val="outset" w:sz="6" w:space="0" w:color="000000"/>
              <w:bottom w:val="outset" w:sz="6" w:space="0" w:color="000000"/>
              <w:right w:val="outset" w:sz="6" w:space="0" w:color="000000"/>
            </w:tcBorders>
          </w:tcPr>
          <w:p w14:paraId="472A35EF" w14:textId="08554B6E"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25.735.221,03</w:t>
            </w:r>
          </w:p>
        </w:tc>
        <w:tc>
          <w:tcPr>
            <w:tcW w:w="509" w:type="pct"/>
            <w:tcBorders>
              <w:top w:val="outset" w:sz="6" w:space="0" w:color="000000"/>
              <w:left w:val="outset" w:sz="6" w:space="0" w:color="000000"/>
              <w:bottom w:val="outset" w:sz="6" w:space="0" w:color="000000"/>
              <w:right w:val="outset" w:sz="6" w:space="0" w:color="000000"/>
            </w:tcBorders>
          </w:tcPr>
          <w:p w14:paraId="3963F45B" w14:textId="69161E4F" w:rsidR="00A40A9C" w:rsidRPr="00682F04" w:rsidRDefault="00A40A9C" w:rsidP="00A40A9C">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23.923.011,98</w:t>
            </w:r>
          </w:p>
        </w:tc>
      </w:tr>
    </w:tbl>
    <w:p w14:paraId="480312AB" w14:textId="77777777" w:rsidR="00377F63" w:rsidRPr="00BC54C9" w:rsidRDefault="00377F63" w:rsidP="00377F63">
      <w:pPr>
        <w:rPr>
          <w:rFonts w:asciiTheme="minorHAnsi" w:hAnsiTheme="minorHAnsi" w:cstheme="minorHAnsi"/>
        </w:rPr>
        <w:sectPr w:rsidR="00377F63" w:rsidRPr="00BC54C9" w:rsidSect="00345966">
          <w:type w:val="continuous"/>
          <w:pgSz w:w="16838" w:h="11906" w:orient="landscape"/>
          <w:pgMar w:top="1418" w:right="1021" w:bottom="992" w:left="1021" w:header="709" w:footer="709" w:gutter="0"/>
          <w:cols w:space="708"/>
        </w:sectPr>
      </w:pPr>
    </w:p>
    <w:p w14:paraId="38EFFD71" w14:textId="77777777" w:rsidR="00377F63" w:rsidRPr="00814FF6" w:rsidRDefault="00377F63" w:rsidP="00377F63">
      <w:pPr>
        <w:pStyle w:val="NormalnyWeb"/>
        <w:pageBreakBefore/>
        <w:spacing w:before="0" w:beforeAutospacing="0" w:after="0"/>
        <w:rPr>
          <w:rFonts w:asciiTheme="minorHAnsi" w:hAnsiTheme="minorHAnsi" w:cstheme="minorHAnsi"/>
        </w:rPr>
      </w:pPr>
    </w:p>
    <w:p w14:paraId="69DAB14A" w14:textId="77777777" w:rsidR="00377F63" w:rsidRPr="00814FF6" w:rsidRDefault="00377F63" w:rsidP="00377F63">
      <w:pPr>
        <w:pStyle w:val="NormalnyWeb"/>
        <w:spacing w:before="0" w:beforeAutospacing="0" w:after="0"/>
        <w:jc w:val="center"/>
        <w:rPr>
          <w:rFonts w:asciiTheme="minorHAnsi" w:hAnsiTheme="minorHAnsi" w:cstheme="minorHAnsi"/>
        </w:rPr>
      </w:pPr>
      <w:r w:rsidRPr="00814FF6">
        <w:rPr>
          <w:rFonts w:asciiTheme="minorHAnsi" w:hAnsiTheme="minorHAnsi" w:cstheme="minorHAnsi"/>
          <w:b/>
          <w:bCs/>
          <w:u w:val="single"/>
        </w:rPr>
        <w:t>P R Z Y C H O D Y</w:t>
      </w:r>
    </w:p>
    <w:p w14:paraId="05D04A8A" w14:textId="77777777" w:rsidR="00377F63" w:rsidRPr="00814FF6" w:rsidRDefault="00377F63" w:rsidP="00377F63">
      <w:pPr>
        <w:pStyle w:val="NormalnyWeb"/>
        <w:spacing w:before="0" w:beforeAutospacing="0" w:after="0"/>
        <w:jc w:val="center"/>
        <w:rPr>
          <w:rFonts w:asciiTheme="minorHAnsi" w:hAnsiTheme="minorHAnsi" w:cstheme="minorHAnsi"/>
        </w:rPr>
      </w:pPr>
    </w:p>
    <w:p w14:paraId="22C83DC4" w14:textId="77777777" w:rsidR="00377F63" w:rsidRPr="00814FF6" w:rsidRDefault="00377F63" w:rsidP="00377F63">
      <w:pPr>
        <w:pStyle w:val="NormalnyWeb"/>
        <w:spacing w:before="0" w:beforeAutospacing="0"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4"/>
        <w:gridCol w:w="2108"/>
        <w:gridCol w:w="1360"/>
        <w:gridCol w:w="1734"/>
        <w:gridCol w:w="2178"/>
        <w:gridCol w:w="1914"/>
      </w:tblGrid>
      <w:tr w:rsidR="00814FF6" w:rsidRPr="00682F04" w14:paraId="74D29085"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76F6536E"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Lp.</w:t>
            </w:r>
          </w:p>
        </w:tc>
        <w:tc>
          <w:tcPr>
            <w:tcW w:w="1070" w:type="pct"/>
            <w:tcBorders>
              <w:top w:val="outset" w:sz="6" w:space="0" w:color="000000"/>
              <w:left w:val="outset" w:sz="6" w:space="0" w:color="000000"/>
              <w:bottom w:val="outset" w:sz="6" w:space="0" w:color="000000"/>
              <w:right w:val="outset" w:sz="6" w:space="0" w:color="000000"/>
            </w:tcBorders>
            <w:hideMark/>
          </w:tcPr>
          <w:p w14:paraId="62EB8AE2"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Treść</w:t>
            </w:r>
          </w:p>
        </w:tc>
        <w:tc>
          <w:tcPr>
            <w:tcW w:w="690" w:type="pct"/>
            <w:tcBorders>
              <w:top w:val="outset" w:sz="6" w:space="0" w:color="000000"/>
              <w:left w:val="outset" w:sz="6" w:space="0" w:color="000000"/>
              <w:bottom w:val="outset" w:sz="6" w:space="0" w:color="000000"/>
              <w:right w:val="outset" w:sz="6" w:space="0" w:color="000000"/>
            </w:tcBorders>
            <w:hideMark/>
          </w:tcPr>
          <w:p w14:paraId="013BFDE9"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Klasyfikacja §</w:t>
            </w:r>
          </w:p>
        </w:tc>
        <w:tc>
          <w:tcPr>
            <w:tcW w:w="880" w:type="pct"/>
            <w:tcBorders>
              <w:top w:val="outset" w:sz="6" w:space="0" w:color="000000"/>
              <w:left w:val="outset" w:sz="6" w:space="0" w:color="000000"/>
              <w:bottom w:val="outset" w:sz="6" w:space="0" w:color="000000"/>
              <w:right w:val="outset" w:sz="6" w:space="0" w:color="000000"/>
            </w:tcBorders>
            <w:hideMark/>
          </w:tcPr>
          <w:p w14:paraId="75888625"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Plan</w:t>
            </w:r>
          </w:p>
        </w:tc>
        <w:tc>
          <w:tcPr>
            <w:tcW w:w="1106" w:type="pct"/>
            <w:tcBorders>
              <w:top w:val="outset" w:sz="6" w:space="0" w:color="000000"/>
              <w:left w:val="outset" w:sz="6" w:space="0" w:color="000000"/>
              <w:bottom w:val="outset" w:sz="6" w:space="0" w:color="000000"/>
              <w:right w:val="outset" w:sz="6" w:space="0" w:color="000000"/>
            </w:tcBorders>
            <w:hideMark/>
          </w:tcPr>
          <w:p w14:paraId="118F239E"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Wykonanie</w:t>
            </w:r>
          </w:p>
        </w:tc>
        <w:tc>
          <w:tcPr>
            <w:tcW w:w="972" w:type="pct"/>
            <w:tcBorders>
              <w:top w:val="outset" w:sz="6" w:space="0" w:color="000000"/>
              <w:left w:val="outset" w:sz="6" w:space="0" w:color="000000"/>
              <w:bottom w:val="outset" w:sz="6" w:space="0" w:color="000000"/>
              <w:right w:val="outset" w:sz="6" w:space="0" w:color="000000"/>
            </w:tcBorders>
            <w:hideMark/>
          </w:tcPr>
          <w:p w14:paraId="3B563240"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 wykonania</w:t>
            </w:r>
          </w:p>
        </w:tc>
      </w:tr>
      <w:tr w:rsidR="00814FF6" w:rsidRPr="00682F04" w14:paraId="1857040B"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4CFF4543"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1.</w:t>
            </w:r>
          </w:p>
        </w:tc>
        <w:tc>
          <w:tcPr>
            <w:tcW w:w="1070" w:type="pct"/>
            <w:tcBorders>
              <w:top w:val="outset" w:sz="6" w:space="0" w:color="000000"/>
              <w:left w:val="outset" w:sz="6" w:space="0" w:color="000000"/>
              <w:bottom w:val="outset" w:sz="6" w:space="0" w:color="000000"/>
              <w:right w:val="outset" w:sz="6" w:space="0" w:color="000000"/>
            </w:tcBorders>
            <w:hideMark/>
          </w:tcPr>
          <w:p w14:paraId="7810FA6C"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690" w:type="pct"/>
            <w:tcBorders>
              <w:top w:val="outset" w:sz="6" w:space="0" w:color="000000"/>
              <w:left w:val="outset" w:sz="6" w:space="0" w:color="000000"/>
              <w:bottom w:val="outset" w:sz="6" w:space="0" w:color="000000"/>
              <w:right w:val="outset" w:sz="6" w:space="0" w:color="000000"/>
            </w:tcBorders>
            <w:hideMark/>
          </w:tcPr>
          <w:p w14:paraId="3E63EE55" w14:textId="77777777"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905</w:t>
            </w:r>
          </w:p>
        </w:tc>
        <w:tc>
          <w:tcPr>
            <w:tcW w:w="880" w:type="pct"/>
            <w:tcBorders>
              <w:top w:val="outset" w:sz="6" w:space="0" w:color="000000"/>
              <w:left w:val="outset" w:sz="6" w:space="0" w:color="000000"/>
              <w:bottom w:val="outset" w:sz="6" w:space="0" w:color="000000"/>
              <w:right w:val="outset" w:sz="6" w:space="0" w:color="000000"/>
            </w:tcBorders>
          </w:tcPr>
          <w:p w14:paraId="1ABAF857" w14:textId="48368C69"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1.940.510,48</w:t>
            </w:r>
          </w:p>
        </w:tc>
        <w:tc>
          <w:tcPr>
            <w:tcW w:w="1106" w:type="pct"/>
            <w:tcBorders>
              <w:top w:val="outset" w:sz="6" w:space="0" w:color="000000"/>
              <w:left w:val="outset" w:sz="6" w:space="0" w:color="000000"/>
              <w:bottom w:val="outset" w:sz="6" w:space="0" w:color="000000"/>
              <w:right w:val="outset" w:sz="6" w:space="0" w:color="000000"/>
            </w:tcBorders>
          </w:tcPr>
          <w:p w14:paraId="11D5E3B2" w14:textId="7D99826F"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1.940.510,48</w:t>
            </w:r>
          </w:p>
        </w:tc>
        <w:tc>
          <w:tcPr>
            <w:tcW w:w="972" w:type="pct"/>
            <w:tcBorders>
              <w:top w:val="outset" w:sz="6" w:space="0" w:color="000000"/>
              <w:left w:val="outset" w:sz="6" w:space="0" w:color="000000"/>
              <w:bottom w:val="outset" w:sz="6" w:space="0" w:color="000000"/>
              <w:right w:val="outset" w:sz="6" w:space="0" w:color="000000"/>
            </w:tcBorders>
          </w:tcPr>
          <w:p w14:paraId="558CDF15" w14:textId="7D2D1B80"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814FF6" w:rsidRPr="00682F04" w14:paraId="4F1F98A2"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5D42E48C"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2.</w:t>
            </w:r>
          </w:p>
        </w:tc>
        <w:tc>
          <w:tcPr>
            <w:tcW w:w="1070" w:type="pct"/>
            <w:tcBorders>
              <w:top w:val="outset" w:sz="6" w:space="0" w:color="000000"/>
              <w:left w:val="outset" w:sz="6" w:space="0" w:color="000000"/>
              <w:bottom w:val="outset" w:sz="6" w:space="0" w:color="000000"/>
              <w:right w:val="outset" w:sz="6" w:space="0" w:color="000000"/>
            </w:tcBorders>
            <w:hideMark/>
          </w:tcPr>
          <w:p w14:paraId="6A46C4CB"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Przychody jednostek samorządu terytorialnego wynikających z rozliczenia środków określonych w art. 5 ust.1 pkt 2 ustawy i dotacji na realizację programu, projektu lub zadania finansowanego z udziałem tych środków</w:t>
            </w:r>
          </w:p>
        </w:tc>
        <w:tc>
          <w:tcPr>
            <w:tcW w:w="690" w:type="pct"/>
            <w:tcBorders>
              <w:top w:val="outset" w:sz="6" w:space="0" w:color="000000"/>
              <w:left w:val="outset" w:sz="6" w:space="0" w:color="000000"/>
              <w:bottom w:val="outset" w:sz="6" w:space="0" w:color="000000"/>
              <w:right w:val="outset" w:sz="6" w:space="0" w:color="000000"/>
            </w:tcBorders>
            <w:hideMark/>
          </w:tcPr>
          <w:p w14:paraId="37F89C34" w14:textId="77777777"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906</w:t>
            </w:r>
          </w:p>
        </w:tc>
        <w:tc>
          <w:tcPr>
            <w:tcW w:w="880" w:type="pct"/>
            <w:tcBorders>
              <w:top w:val="outset" w:sz="6" w:space="0" w:color="000000"/>
              <w:left w:val="outset" w:sz="6" w:space="0" w:color="000000"/>
              <w:bottom w:val="outset" w:sz="6" w:space="0" w:color="000000"/>
              <w:right w:val="outset" w:sz="6" w:space="0" w:color="000000"/>
            </w:tcBorders>
          </w:tcPr>
          <w:p w14:paraId="578D456A" w14:textId="00B53C98"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266.314,17</w:t>
            </w:r>
          </w:p>
        </w:tc>
        <w:tc>
          <w:tcPr>
            <w:tcW w:w="1106" w:type="pct"/>
            <w:tcBorders>
              <w:top w:val="outset" w:sz="6" w:space="0" w:color="000000"/>
              <w:left w:val="outset" w:sz="6" w:space="0" w:color="000000"/>
              <w:bottom w:val="outset" w:sz="6" w:space="0" w:color="000000"/>
              <w:right w:val="outset" w:sz="6" w:space="0" w:color="000000"/>
            </w:tcBorders>
          </w:tcPr>
          <w:p w14:paraId="61ACDB22" w14:textId="052DE7C5"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266.314,17</w:t>
            </w:r>
          </w:p>
        </w:tc>
        <w:tc>
          <w:tcPr>
            <w:tcW w:w="972" w:type="pct"/>
            <w:tcBorders>
              <w:top w:val="outset" w:sz="6" w:space="0" w:color="000000"/>
              <w:left w:val="outset" w:sz="6" w:space="0" w:color="000000"/>
              <w:bottom w:val="outset" w:sz="6" w:space="0" w:color="000000"/>
              <w:right w:val="outset" w:sz="6" w:space="0" w:color="000000"/>
            </w:tcBorders>
          </w:tcPr>
          <w:p w14:paraId="3F5F8935" w14:textId="651BECAC"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814FF6" w:rsidRPr="00682F04" w14:paraId="13C2308A"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tcPr>
          <w:p w14:paraId="079D4853" w14:textId="1507F71D"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3.</w:t>
            </w:r>
          </w:p>
        </w:tc>
        <w:tc>
          <w:tcPr>
            <w:tcW w:w="1070" w:type="pct"/>
            <w:tcBorders>
              <w:top w:val="outset" w:sz="6" w:space="0" w:color="000000"/>
              <w:left w:val="outset" w:sz="6" w:space="0" w:color="000000"/>
              <w:bottom w:val="outset" w:sz="6" w:space="0" w:color="000000"/>
              <w:right w:val="outset" w:sz="6" w:space="0" w:color="000000"/>
            </w:tcBorders>
          </w:tcPr>
          <w:p w14:paraId="37EC4C14" w14:textId="3F165A32"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Przychody ze sprzedaży papierów wartościowych</w:t>
            </w:r>
          </w:p>
        </w:tc>
        <w:tc>
          <w:tcPr>
            <w:tcW w:w="690" w:type="pct"/>
            <w:tcBorders>
              <w:top w:val="outset" w:sz="6" w:space="0" w:color="000000"/>
              <w:left w:val="outset" w:sz="6" w:space="0" w:color="000000"/>
              <w:bottom w:val="outset" w:sz="6" w:space="0" w:color="000000"/>
              <w:right w:val="outset" w:sz="6" w:space="0" w:color="000000"/>
            </w:tcBorders>
          </w:tcPr>
          <w:p w14:paraId="7F2F7061" w14:textId="785C9DB6"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931</w:t>
            </w:r>
          </w:p>
        </w:tc>
        <w:tc>
          <w:tcPr>
            <w:tcW w:w="880" w:type="pct"/>
            <w:tcBorders>
              <w:top w:val="outset" w:sz="6" w:space="0" w:color="000000"/>
              <w:left w:val="outset" w:sz="6" w:space="0" w:color="000000"/>
              <w:bottom w:val="outset" w:sz="6" w:space="0" w:color="000000"/>
              <w:right w:val="outset" w:sz="6" w:space="0" w:color="000000"/>
            </w:tcBorders>
          </w:tcPr>
          <w:p w14:paraId="59F746A0" w14:textId="7C4A1157"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3.000.000,00</w:t>
            </w:r>
          </w:p>
        </w:tc>
        <w:tc>
          <w:tcPr>
            <w:tcW w:w="1106" w:type="pct"/>
            <w:tcBorders>
              <w:top w:val="outset" w:sz="6" w:space="0" w:color="000000"/>
              <w:left w:val="outset" w:sz="6" w:space="0" w:color="000000"/>
              <w:bottom w:val="outset" w:sz="6" w:space="0" w:color="000000"/>
              <w:right w:val="outset" w:sz="6" w:space="0" w:color="000000"/>
            </w:tcBorders>
          </w:tcPr>
          <w:p w14:paraId="7E5D5F08" w14:textId="15079089"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972" w:type="pct"/>
            <w:tcBorders>
              <w:top w:val="outset" w:sz="6" w:space="0" w:color="000000"/>
              <w:left w:val="outset" w:sz="6" w:space="0" w:color="000000"/>
              <w:bottom w:val="outset" w:sz="6" w:space="0" w:color="000000"/>
              <w:right w:val="outset" w:sz="6" w:space="0" w:color="000000"/>
            </w:tcBorders>
          </w:tcPr>
          <w:p w14:paraId="5F13C039" w14:textId="6DFDACD8"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814FF6" w:rsidRPr="00682F04" w14:paraId="5033F646"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hideMark/>
          </w:tcPr>
          <w:p w14:paraId="2C2EF879" w14:textId="449755C7" w:rsidR="00814FF6" w:rsidRPr="00682F04" w:rsidRDefault="00814FF6" w:rsidP="00814FF6">
            <w:pPr>
              <w:pStyle w:val="NormalnyWeb"/>
              <w:rPr>
                <w:rFonts w:asciiTheme="minorHAnsi" w:hAnsiTheme="minorHAnsi" w:cstheme="minorHAnsi"/>
                <w:sz w:val="22"/>
                <w:szCs w:val="22"/>
              </w:rPr>
            </w:pPr>
            <w:bookmarkStart w:id="0" w:name="_Hlk488996685"/>
            <w:r w:rsidRPr="00682F04">
              <w:rPr>
                <w:rFonts w:asciiTheme="minorHAnsi" w:hAnsiTheme="minorHAnsi" w:cstheme="minorHAnsi"/>
                <w:sz w:val="22"/>
                <w:szCs w:val="22"/>
              </w:rPr>
              <w:t>4.</w:t>
            </w:r>
          </w:p>
        </w:tc>
        <w:tc>
          <w:tcPr>
            <w:tcW w:w="1070" w:type="pct"/>
            <w:tcBorders>
              <w:top w:val="outset" w:sz="6" w:space="0" w:color="000000"/>
              <w:left w:val="outset" w:sz="6" w:space="0" w:color="000000"/>
              <w:bottom w:val="outset" w:sz="6" w:space="0" w:color="000000"/>
              <w:right w:val="outset" w:sz="6" w:space="0" w:color="000000"/>
            </w:tcBorders>
            <w:hideMark/>
          </w:tcPr>
          <w:p w14:paraId="20FEFE98"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Wolne środki, o których mowa w art. </w:t>
            </w:r>
            <w:r w:rsidRPr="00682F04">
              <w:rPr>
                <w:rFonts w:asciiTheme="minorHAnsi" w:hAnsiTheme="minorHAnsi" w:cstheme="minorHAnsi"/>
                <w:sz w:val="22"/>
                <w:szCs w:val="22"/>
              </w:rPr>
              <w:lastRenderedPageBreak/>
              <w:t>217 ust. 2 pkt 6 ustawy</w:t>
            </w:r>
          </w:p>
        </w:tc>
        <w:tc>
          <w:tcPr>
            <w:tcW w:w="690" w:type="pct"/>
            <w:tcBorders>
              <w:top w:val="outset" w:sz="6" w:space="0" w:color="000000"/>
              <w:left w:val="outset" w:sz="6" w:space="0" w:color="000000"/>
              <w:bottom w:val="outset" w:sz="6" w:space="0" w:color="000000"/>
              <w:right w:val="outset" w:sz="6" w:space="0" w:color="000000"/>
            </w:tcBorders>
            <w:hideMark/>
          </w:tcPr>
          <w:p w14:paraId="7179CF61" w14:textId="77777777"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950</w:t>
            </w:r>
          </w:p>
        </w:tc>
        <w:tc>
          <w:tcPr>
            <w:tcW w:w="880" w:type="pct"/>
            <w:tcBorders>
              <w:top w:val="outset" w:sz="6" w:space="0" w:color="000000"/>
              <w:left w:val="outset" w:sz="6" w:space="0" w:color="000000"/>
              <w:bottom w:val="outset" w:sz="6" w:space="0" w:color="000000"/>
              <w:right w:val="outset" w:sz="6" w:space="0" w:color="000000"/>
            </w:tcBorders>
          </w:tcPr>
          <w:p w14:paraId="6915A4FC" w14:textId="48473777"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2.353.665,17</w:t>
            </w:r>
          </w:p>
        </w:tc>
        <w:tc>
          <w:tcPr>
            <w:tcW w:w="1106" w:type="pct"/>
            <w:tcBorders>
              <w:top w:val="outset" w:sz="6" w:space="0" w:color="000000"/>
              <w:left w:val="outset" w:sz="6" w:space="0" w:color="000000"/>
              <w:bottom w:val="outset" w:sz="6" w:space="0" w:color="000000"/>
              <w:right w:val="outset" w:sz="6" w:space="0" w:color="000000"/>
            </w:tcBorders>
          </w:tcPr>
          <w:p w14:paraId="7E675559" w14:textId="55D72C35"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6.000.000,00</w:t>
            </w:r>
          </w:p>
        </w:tc>
        <w:tc>
          <w:tcPr>
            <w:tcW w:w="972" w:type="pct"/>
            <w:tcBorders>
              <w:top w:val="outset" w:sz="6" w:space="0" w:color="000000"/>
              <w:left w:val="outset" w:sz="6" w:space="0" w:color="000000"/>
              <w:bottom w:val="outset" w:sz="6" w:space="0" w:color="000000"/>
              <w:right w:val="outset" w:sz="6" w:space="0" w:color="000000"/>
            </w:tcBorders>
          </w:tcPr>
          <w:p w14:paraId="5D42368F" w14:textId="0409C35A"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254,92</w:t>
            </w:r>
          </w:p>
        </w:tc>
      </w:tr>
      <w:tr w:rsidR="00814FF6" w:rsidRPr="00682F04" w14:paraId="3A66F36C"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tcPr>
          <w:p w14:paraId="6D045343" w14:textId="6E448E0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5.</w:t>
            </w:r>
          </w:p>
        </w:tc>
        <w:tc>
          <w:tcPr>
            <w:tcW w:w="1070" w:type="pct"/>
            <w:tcBorders>
              <w:top w:val="outset" w:sz="6" w:space="0" w:color="000000"/>
              <w:left w:val="outset" w:sz="6" w:space="0" w:color="000000"/>
              <w:bottom w:val="outset" w:sz="6" w:space="0" w:color="000000"/>
              <w:right w:val="outset" w:sz="6" w:space="0" w:color="000000"/>
            </w:tcBorders>
          </w:tcPr>
          <w:p w14:paraId="59FB1538" w14:textId="61CC79E3"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sz w:val="22"/>
                <w:szCs w:val="22"/>
              </w:rPr>
              <w:t>Nadwyżki z lat ubiegłych</w:t>
            </w:r>
          </w:p>
        </w:tc>
        <w:tc>
          <w:tcPr>
            <w:tcW w:w="690" w:type="pct"/>
            <w:tcBorders>
              <w:top w:val="outset" w:sz="6" w:space="0" w:color="000000"/>
              <w:left w:val="outset" w:sz="6" w:space="0" w:color="000000"/>
              <w:bottom w:val="outset" w:sz="6" w:space="0" w:color="000000"/>
              <w:right w:val="outset" w:sz="6" w:space="0" w:color="000000"/>
            </w:tcBorders>
          </w:tcPr>
          <w:p w14:paraId="1069E422" w14:textId="183FBAE6"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957</w:t>
            </w:r>
          </w:p>
        </w:tc>
        <w:tc>
          <w:tcPr>
            <w:tcW w:w="880" w:type="pct"/>
            <w:tcBorders>
              <w:top w:val="outset" w:sz="6" w:space="0" w:color="000000"/>
              <w:left w:val="outset" w:sz="6" w:space="0" w:color="000000"/>
              <w:bottom w:val="outset" w:sz="6" w:space="0" w:color="000000"/>
              <w:right w:val="outset" w:sz="6" w:space="0" w:color="000000"/>
            </w:tcBorders>
          </w:tcPr>
          <w:p w14:paraId="49619736" w14:textId="367AC153"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1.616.978,20</w:t>
            </w:r>
          </w:p>
        </w:tc>
        <w:tc>
          <w:tcPr>
            <w:tcW w:w="1106" w:type="pct"/>
            <w:tcBorders>
              <w:top w:val="outset" w:sz="6" w:space="0" w:color="000000"/>
              <w:left w:val="outset" w:sz="6" w:space="0" w:color="000000"/>
              <w:bottom w:val="outset" w:sz="6" w:space="0" w:color="000000"/>
              <w:right w:val="outset" w:sz="6" w:space="0" w:color="000000"/>
            </w:tcBorders>
          </w:tcPr>
          <w:p w14:paraId="3FF2C88F" w14:textId="39A20585"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1.616.978,20</w:t>
            </w:r>
          </w:p>
        </w:tc>
        <w:tc>
          <w:tcPr>
            <w:tcW w:w="972" w:type="pct"/>
            <w:tcBorders>
              <w:top w:val="outset" w:sz="6" w:space="0" w:color="000000"/>
              <w:left w:val="outset" w:sz="6" w:space="0" w:color="000000"/>
              <w:bottom w:val="outset" w:sz="6" w:space="0" w:color="000000"/>
              <w:right w:val="outset" w:sz="6" w:space="0" w:color="000000"/>
            </w:tcBorders>
          </w:tcPr>
          <w:p w14:paraId="6004FCE6" w14:textId="3508C30E" w:rsidR="00814FF6" w:rsidRPr="00682F04" w:rsidRDefault="00814FF6" w:rsidP="00814FF6">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bookmarkEnd w:id="0"/>
      <w:tr w:rsidR="00814FF6" w:rsidRPr="00682F04" w14:paraId="2BBE8F5A" w14:textId="77777777" w:rsidTr="00F3232C">
        <w:trPr>
          <w:tblCellSpacing w:w="0" w:type="dxa"/>
        </w:trPr>
        <w:tc>
          <w:tcPr>
            <w:tcW w:w="281" w:type="pct"/>
            <w:tcBorders>
              <w:top w:val="outset" w:sz="6" w:space="0" w:color="000000"/>
              <w:left w:val="outset" w:sz="6" w:space="0" w:color="000000"/>
              <w:bottom w:val="outset" w:sz="6" w:space="0" w:color="000000"/>
              <w:right w:val="outset" w:sz="6" w:space="0" w:color="000000"/>
            </w:tcBorders>
          </w:tcPr>
          <w:p w14:paraId="3A0676E5" w14:textId="77777777" w:rsidR="00814FF6" w:rsidRPr="00682F04" w:rsidRDefault="00814FF6" w:rsidP="00814FF6">
            <w:pPr>
              <w:pStyle w:val="NormalnyWeb"/>
              <w:rPr>
                <w:rFonts w:asciiTheme="minorHAnsi" w:hAnsiTheme="minorHAnsi" w:cstheme="minorHAnsi"/>
                <w:sz w:val="22"/>
                <w:szCs w:val="22"/>
              </w:rPr>
            </w:pPr>
          </w:p>
        </w:tc>
        <w:tc>
          <w:tcPr>
            <w:tcW w:w="1070" w:type="pct"/>
            <w:tcBorders>
              <w:top w:val="outset" w:sz="6" w:space="0" w:color="000000"/>
              <w:left w:val="outset" w:sz="6" w:space="0" w:color="000000"/>
              <w:bottom w:val="outset" w:sz="6" w:space="0" w:color="000000"/>
              <w:right w:val="outset" w:sz="6" w:space="0" w:color="000000"/>
            </w:tcBorders>
            <w:hideMark/>
          </w:tcPr>
          <w:p w14:paraId="250BF10E" w14:textId="77777777" w:rsidR="00814FF6" w:rsidRPr="00682F04" w:rsidRDefault="00814FF6" w:rsidP="00814FF6">
            <w:pPr>
              <w:pStyle w:val="NormalnyWeb"/>
              <w:rPr>
                <w:rFonts w:asciiTheme="minorHAnsi" w:hAnsiTheme="minorHAnsi" w:cstheme="minorHAnsi"/>
                <w:sz w:val="22"/>
                <w:szCs w:val="22"/>
              </w:rPr>
            </w:pPr>
            <w:r w:rsidRPr="00682F04">
              <w:rPr>
                <w:rFonts w:asciiTheme="minorHAnsi" w:hAnsiTheme="minorHAnsi" w:cstheme="minorHAnsi"/>
                <w:b/>
                <w:bCs/>
                <w:sz w:val="22"/>
                <w:szCs w:val="22"/>
              </w:rPr>
              <w:t>Razem:</w:t>
            </w:r>
          </w:p>
        </w:tc>
        <w:tc>
          <w:tcPr>
            <w:tcW w:w="690" w:type="pct"/>
            <w:tcBorders>
              <w:top w:val="outset" w:sz="6" w:space="0" w:color="000000"/>
              <w:left w:val="outset" w:sz="6" w:space="0" w:color="000000"/>
              <w:bottom w:val="outset" w:sz="6" w:space="0" w:color="000000"/>
              <w:right w:val="outset" w:sz="6" w:space="0" w:color="000000"/>
            </w:tcBorders>
          </w:tcPr>
          <w:p w14:paraId="562B72F6" w14:textId="77777777" w:rsidR="00814FF6" w:rsidRPr="00682F04" w:rsidRDefault="00814FF6" w:rsidP="00814FF6">
            <w:pPr>
              <w:pStyle w:val="NormalnyWeb"/>
              <w:jc w:val="center"/>
              <w:rPr>
                <w:rFonts w:asciiTheme="minorHAnsi" w:hAnsiTheme="minorHAnsi" w:cstheme="minorHAnsi"/>
                <w:sz w:val="22"/>
                <w:szCs w:val="22"/>
              </w:rPr>
            </w:pPr>
          </w:p>
        </w:tc>
        <w:tc>
          <w:tcPr>
            <w:tcW w:w="880" w:type="pct"/>
            <w:tcBorders>
              <w:top w:val="outset" w:sz="6" w:space="0" w:color="000000"/>
              <w:left w:val="outset" w:sz="6" w:space="0" w:color="000000"/>
              <w:bottom w:val="outset" w:sz="6" w:space="0" w:color="000000"/>
              <w:right w:val="outset" w:sz="6" w:space="0" w:color="000000"/>
            </w:tcBorders>
          </w:tcPr>
          <w:p w14:paraId="5BE62F24" w14:textId="4B5AA59E" w:rsidR="00814FF6" w:rsidRPr="00682F04" w:rsidRDefault="00814FF6" w:rsidP="00814FF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9.177.468,02</w:t>
            </w:r>
          </w:p>
        </w:tc>
        <w:tc>
          <w:tcPr>
            <w:tcW w:w="1106" w:type="pct"/>
            <w:tcBorders>
              <w:top w:val="outset" w:sz="6" w:space="0" w:color="000000"/>
              <w:left w:val="outset" w:sz="6" w:space="0" w:color="000000"/>
              <w:bottom w:val="outset" w:sz="6" w:space="0" w:color="000000"/>
              <w:right w:val="outset" w:sz="6" w:space="0" w:color="000000"/>
            </w:tcBorders>
          </w:tcPr>
          <w:p w14:paraId="28AB67DF" w14:textId="3AF1BF51" w:rsidR="00814FF6" w:rsidRPr="00682F04" w:rsidRDefault="009C0D4A" w:rsidP="00814FF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9.823.802,85</w:t>
            </w:r>
          </w:p>
        </w:tc>
        <w:tc>
          <w:tcPr>
            <w:tcW w:w="972" w:type="pct"/>
            <w:tcBorders>
              <w:top w:val="outset" w:sz="6" w:space="0" w:color="000000"/>
              <w:left w:val="outset" w:sz="6" w:space="0" w:color="000000"/>
              <w:bottom w:val="outset" w:sz="6" w:space="0" w:color="000000"/>
              <w:right w:val="outset" w:sz="6" w:space="0" w:color="000000"/>
            </w:tcBorders>
          </w:tcPr>
          <w:p w14:paraId="52BCB026" w14:textId="0737902C" w:rsidR="00814FF6" w:rsidRPr="00682F04" w:rsidRDefault="009C0D4A" w:rsidP="00814FF6">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107,04</w:t>
            </w:r>
          </w:p>
        </w:tc>
      </w:tr>
    </w:tbl>
    <w:p w14:paraId="488E389A" w14:textId="77777777" w:rsidR="00377F63" w:rsidRPr="00682F04" w:rsidRDefault="00377F63" w:rsidP="00377F63">
      <w:pPr>
        <w:pStyle w:val="NormalnyWeb"/>
        <w:spacing w:before="0" w:beforeAutospacing="0" w:after="0"/>
        <w:rPr>
          <w:rFonts w:asciiTheme="minorHAnsi" w:hAnsiTheme="minorHAnsi" w:cstheme="minorHAnsi"/>
          <w:sz w:val="22"/>
          <w:szCs w:val="22"/>
        </w:rPr>
      </w:pPr>
    </w:p>
    <w:p w14:paraId="131E3BAC" w14:textId="77777777" w:rsidR="00377F63" w:rsidRPr="00682F04" w:rsidRDefault="00377F63" w:rsidP="00377F63">
      <w:pPr>
        <w:pStyle w:val="NormalnyWeb"/>
        <w:spacing w:before="0" w:beforeAutospacing="0" w:after="0"/>
        <w:rPr>
          <w:rFonts w:asciiTheme="minorHAnsi" w:hAnsiTheme="minorHAnsi" w:cstheme="minorHAnsi"/>
          <w:sz w:val="22"/>
          <w:szCs w:val="22"/>
        </w:rPr>
      </w:pPr>
    </w:p>
    <w:p w14:paraId="09E3F327" w14:textId="77777777" w:rsidR="00377F63" w:rsidRPr="00682F04" w:rsidRDefault="00377F63" w:rsidP="00377F63">
      <w:pPr>
        <w:pStyle w:val="NormalnyWeb"/>
        <w:spacing w:before="0" w:beforeAutospacing="0" w:after="0"/>
        <w:rPr>
          <w:rFonts w:asciiTheme="minorHAnsi" w:hAnsiTheme="minorHAnsi" w:cstheme="minorHAnsi"/>
          <w:sz w:val="22"/>
          <w:szCs w:val="22"/>
        </w:rPr>
      </w:pPr>
    </w:p>
    <w:p w14:paraId="08F3E574" w14:textId="77777777" w:rsidR="00377F63" w:rsidRPr="00682F04" w:rsidRDefault="00377F63" w:rsidP="00377F63">
      <w:pPr>
        <w:pStyle w:val="NormalnyWeb"/>
        <w:spacing w:before="0" w:beforeAutospacing="0" w:after="0"/>
        <w:jc w:val="center"/>
        <w:rPr>
          <w:rFonts w:asciiTheme="minorHAnsi" w:hAnsiTheme="minorHAnsi" w:cstheme="minorHAnsi"/>
          <w:b/>
          <w:bCs/>
          <w:sz w:val="22"/>
          <w:szCs w:val="22"/>
          <w:u w:val="single"/>
        </w:rPr>
      </w:pPr>
      <w:r w:rsidRPr="00682F04">
        <w:rPr>
          <w:rFonts w:asciiTheme="minorHAnsi" w:hAnsiTheme="minorHAnsi" w:cstheme="minorHAnsi"/>
          <w:b/>
          <w:bCs/>
          <w:sz w:val="22"/>
          <w:szCs w:val="22"/>
          <w:u w:val="single"/>
        </w:rPr>
        <w:t>R O Z C H O D Y</w:t>
      </w:r>
    </w:p>
    <w:p w14:paraId="0FB65528" w14:textId="77777777" w:rsidR="00377F63" w:rsidRPr="00682F04" w:rsidRDefault="00377F63" w:rsidP="00377F63">
      <w:pPr>
        <w:pStyle w:val="NormalnyWeb"/>
        <w:spacing w:before="0" w:beforeAutospacing="0" w:after="0"/>
        <w:jc w:val="center"/>
        <w:rPr>
          <w:rFonts w:asciiTheme="minorHAnsi" w:hAnsiTheme="minorHAnsi" w:cstheme="minorHAnsi"/>
          <w:sz w:val="22"/>
          <w:szCs w:val="22"/>
        </w:rPr>
      </w:pPr>
    </w:p>
    <w:p w14:paraId="60ED93FB" w14:textId="77777777" w:rsidR="00377F63" w:rsidRPr="00682F04" w:rsidRDefault="00377F63" w:rsidP="00377F63">
      <w:pPr>
        <w:pStyle w:val="NormalnyWeb"/>
        <w:spacing w:before="0" w:beforeAutospacing="0" w:after="0"/>
        <w:rPr>
          <w:rFonts w:asciiTheme="minorHAnsi" w:hAnsiTheme="minorHAnsi" w:cstheme="minorHAnsi"/>
          <w:sz w:val="22"/>
          <w:szCs w:val="22"/>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0"/>
        <w:gridCol w:w="2541"/>
        <w:gridCol w:w="1523"/>
        <w:gridCol w:w="1525"/>
        <w:gridCol w:w="1861"/>
        <w:gridCol w:w="1800"/>
      </w:tblGrid>
      <w:tr w:rsidR="005C60C8" w:rsidRPr="00682F04" w14:paraId="4096A292" w14:textId="77777777" w:rsidTr="00681BE8">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14:paraId="1552E3B8"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Lp.</w:t>
            </w:r>
          </w:p>
        </w:tc>
        <w:tc>
          <w:tcPr>
            <w:tcW w:w="2541" w:type="dxa"/>
            <w:tcBorders>
              <w:top w:val="outset" w:sz="6" w:space="0" w:color="000000"/>
              <w:left w:val="outset" w:sz="6" w:space="0" w:color="000000"/>
              <w:bottom w:val="outset" w:sz="6" w:space="0" w:color="000000"/>
              <w:right w:val="outset" w:sz="6" w:space="0" w:color="000000"/>
            </w:tcBorders>
            <w:hideMark/>
          </w:tcPr>
          <w:p w14:paraId="27F6D406"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Treść</w:t>
            </w:r>
          </w:p>
        </w:tc>
        <w:tc>
          <w:tcPr>
            <w:tcW w:w="1523" w:type="dxa"/>
            <w:tcBorders>
              <w:top w:val="outset" w:sz="6" w:space="0" w:color="000000"/>
              <w:left w:val="outset" w:sz="6" w:space="0" w:color="000000"/>
              <w:bottom w:val="outset" w:sz="6" w:space="0" w:color="000000"/>
              <w:right w:val="outset" w:sz="6" w:space="0" w:color="000000"/>
            </w:tcBorders>
            <w:hideMark/>
          </w:tcPr>
          <w:p w14:paraId="4330BD46"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Klasyfikacja §</w:t>
            </w:r>
          </w:p>
        </w:tc>
        <w:tc>
          <w:tcPr>
            <w:tcW w:w="1525" w:type="dxa"/>
            <w:tcBorders>
              <w:top w:val="outset" w:sz="6" w:space="0" w:color="000000"/>
              <w:left w:val="outset" w:sz="6" w:space="0" w:color="000000"/>
              <w:bottom w:val="outset" w:sz="6" w:space="0" w:color="000000"/>
              <w:right w:val="outset" w:sz="6" w:space="0" w:color="000000"/>
            </w:tcBorders>
            <w:hideMark/>
          </w:tcPr>
          <w:p w14:paraId="3FDA1121"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Plan</w:t>
            </w:r>
          </w:p>
        </w:tc>
        <w:tc>
          <w:tcPr>
            <w:tcW w:w="1861" w:type="dxa"/>
            <w:tcBorders>
              <w:top w:val="outset" w:sz="6" w:space="0" w:color="000000"/>
              <w:left w:val="outset" w:sz="6" w:space="0" w:color="000000"/>
              <w:bottom w:val="outset" w:sz="6" w:space="0" w:color="000000"/>
              <w:right w:val="outset" w:sz="6" w:space="0" w:color="000000"/>
            </w:tcBorders>
            <w:hideMark/>
          </w:tcPr>
          <w:p w14:paraId="2BCFEBA4"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Wykonanie</w:t>
            </w:r>
          </w:p>
        </w:tc>
        <w:tc>
          <w:tcPr>
            <w:tcW w:w="1800" w:type="dxa"/>
            <w:tcBorders>
              <w:top w:val="outset" w:sz="6" w:space="0" w:color="000000"/>
              <w:left w:val="outset" w:sz="6" w:space="0" w:color="000000"/>
              <w:bottom w:val="outset" w:sz="6" w:space="0" w:color="000000"/>
              <w:right w:val="outset" w:sz="6" w:space="0" w:color="000000"/>
            </w:tcBorders>
            <w:hideMark/>
          </w:tcPr>
          <w:p w14:paraId="628FC572" w14:textId="77777777" w:rsidR="00377F63" w:rsidRPr="00682F04" w:rsidRDefault="00377F63">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 wykonania</w:t>
            </w:r>
          </w:p>
        </w:tc>
      </w:tr>
      <w:tr w:rsidR="005C60C8" w:rsidRPr="00682F04" w14:paraId="7208F7E3" w14:textId="77777777" w:rsidTr="00681BE8">
        <w:trPr>
          <w:tblCellSpacing w:w="0" w:type="dxa"/>
        </w:trPr>
        <w:tc>
          <w:tcPr>
            <w:tcW w:w="590" w:type="dxa"/>
            <w:tcBorders>
              <w:top w:val="outset" w:sz="6" w:space="0" w:color="000000"/>
              <w:left w:val="outset" w:sz="6" w:space="0" w:color="000000"/>
              <w:bottom w:val="outset" w:sz="6" w:space="0" w:color="000000"/>
              <w:right w:val="outset" w:sz="6" w:space="0" w:color="000000"/>
            </w:tcBorders>
          </w:tcPr>
          <w:p w14:paraId="6DE7940D" w14:textId="77777777" w:rsidR="00377F63" w:rsidRPr="00682F04" w:rsidRDefault="00377F63">
            <w:pPr>
              <w:pStyle w:val="NormalnyWeb"/>
              <w:rPr>
                <w:rFonts w:asciiTheme="minorHAnsi" w:hAnsiTheme="minorHAnsi" w:cstheme="minorHAnsi"/>
                <w:sz w:val="22"/>
                <w:szCs w:val="22"/>
              </w:rPr>
            </w:pPr>
          </w:p>
        </w:tc>
        <w:tc>
          <w:tcPr>
            <w:tcW w:w="2541" w:type="dxa"/>
            <w:tcBorders>
              <w:top w:val="outset" w:sz="6" w:space="0" w:color="000000"/>
              <w:left w:val="outset" w:sz="6" w:space="0" w:color="000000"/>
              <w:bottom w:val="outset" w:sz="6" w:space="0" w:color="000000"/>
              <w:right w:val="outset" w:sz="6" w:space="0" w:color="000000"/>
            </w:tcBorders>
          </w:tcPr>
          <w:p w14:paraId="6827AED5" w14:textId="77777777" w:rsidR="00377F63" w:rsidRPr="00682F04" w:rsidRDefault="00377F63">
            <w:pPr>
              <w:pStyle w:val="NormalnyWeb"/>
              <w:rPr>
                <w:rFonts w:asciiTheme="minorHAnsi" w:hAnsiTheme="minorHAnsi" w:cstheme="minorHAnsi"/>
                <w:sz w:val="22"/>
                <w:szCs w:val="22"/>
              </w:rPr>
            </w:pPr>
          </w:p>
        </w:tc>
        <w:tc>
          <w:tcPr>
            <w:tcW w:w="1523" w:type="dxa"/>
            <w:tcBorders>
              <w:top w:val="outset" w:sz="6" w:space="0" w:color="000000"/>
              <w:left w:val="outset" w:sz="6" w:space="0" w:color="000000"/>
              <w:bottom w:val="outset" w:sz="6" w:space="0" w:color="000000"/>
              <w:right w:val="outset" w:sz="6" w:space="0" w:color="000000"/>
            </w:tcBorders>
          </w:tcPr>
          <w:p w14:paraId="556B01D0" w14:textId="77777777" w:rsidR="00377F63" w:rsidRPr="00682F04" w:rsidRDefault="00377F63">
            <w:pPr>
              <w:pStyle w:val="NormalnyWeb"/>
              <w:rPr>
                <w:rFonts w:asciiTheme="minorHAnsi" w:hAnsiTheme="minorHAnsi" w:cstheme="minorHAnsi"/>
                <w:sz w:val="22"/>
                <w:szCs w:val="22"/>
              </w:rPr>
            </w:pPr>
          </w:p>
        </w:tc>
        <w:tc>
          <w:tcPr>
            <w:tcW w:w="1525" w:type="dxa"/>
            <w:tcBorders>
              <w:top w:val="outset" w:sz="6" w:space="0" w:color="000000"/>
              <w:left w:val="outset" w:sz="6" w:space="0" w:color="000000"/>
              <w:bottom w:val="outset" w:sz="6" w:space="0" w:color="000000"/>
              <w:right w:val="outset" w:sz="6" w:space="0" w:color="000000"/>
            </w:tcBorders>
          </w:tcPr>
          <w:p w14:paraId="053159A4" w14:textId="77777777" w:rsidR="00377F63" w:rsidRPr="00682F04" w:rsidRDefault="00377F63">
            <w:pPr>
              <w:pStyle w:val="NormalnyWeb"/>
              <w:rPr>
                <w:rFonts w:asciiTheme="minorHAnsi" w:hAnsiTheme="minorHAnsi" w:cstheme="minorHAnsi"/>
                <w:sz w:val="22"/>
                <w:szCs w:val="22"/>
              </w:rPr>
            </w:pPr>
          </w:p>
        </w:tc>
        <w:tc>
          <w:tcPr>
            <w:tcW w:w="1861" w:type="dxa"/>
            <w:tcBorders>
              <w:top w:val="outset" w:sz="6" w:space="0" w:color="000000"/>
              <w:left w:val="outset" w:sz="6" w:space="0" w:color="000000"/>
              <w:bottom w:val="outset" w:sz="6" w:space="0" w:color="000000"/>
              <w:right w:val="outset" w:sz="6" w:space="0" w:color="000000"/>
            </w:tcBorders>
          </w:tcPr>
          <w:p w14:paraId="51488A38" w14:textId="77777777" w:rsidR="00377F63" w:rsidRPr="00682F04" w:rsidRDefault="00377F63">
            <w:pPr>
              <w:pStyle w:val="NormalnyWeb"/>
              <w:rPr>
                <w:rFonts w:asciiTheme="minorHAnsi" w:hAnsiTheme="minorHAnsi" w:cstheme="minorHAnsi"/>
                <w:sz w:val="22"/>
                <w:szCs w:val="22"/>
              </w:rPr>
            </w:pPr>
          </w:p>
        </w:tc>
        <w:tc>
          <w:tcPr>
            <w:tcW w:w="1800" w:type="dxa"/>
            <w:tcBorders>
              <w:top w:val="outset" w:sz="6" w:space="0" w:color="000000"/>
              <w:left w:val="outset" w:sz="6" w:space="0" w:color="000000"/>
              <w:bottom w:val="outset" w:sz="6" w:space="0" w:color="000000"/>
              <w:right w:val="outset" w:sz="6" w:space="0" w:color="000000"/>
            </w:tcBorders>
          </w:tcPr>
          <w:p w14:paraId="66EB7589" w14:textId="77777777" w:rsidR="00377F63" w:rsidRPr="00682F04" w:rsidRDefault="00377F63">
            <w:pPr>
              <w:pStyle w:val="NormalnyWeb"/>
              <w:rPr>
                <w:rFonts w:asciiTheme="minorHAnsi" w:hAnsiTheme="minorHAnsi" w:cstheme="minorHAnsi"/>
                <w:sz w:val="22"/>
                <w:szCs w:val="22"/>
              </w:rPr>
            </w:pPr>
          </w:p>
        </w:tc>
      </w:tr>
      <w:tr w:rsidR="00681BE8" w:rsidRPr="00682F04" w14:paraId="12C94441" w14:textId="77777777" w:rsidTr="00681BE8">
        <w:trPr>
          <w:tblCellSpacing w:w="0" w:type="dxa"/>
        </w:trPr>
        <w:tc>
          <w:tcPr>
            <w:tcW w:w="590" w:type="dxa"/>
            <w:tcBorders>
              <w:top w:val="outset" w:sz="6" w:space="0" w:color="000000"/>
              <w:left w:val="outset" w:sz="6" w:space="0" w:color="000000"/>
              <w:bottom w:val="outset" w:sz="6" w:space="0" w:color="000000"/>
              <w:right w:val="outset" w:sz="6" w:space="0" w:color="000000"/>
            </w:tcBorders>
            <w:hideMark/>
          </w:tcPr>
          <w:p w14:paraId="5D1AA79D" w14:textId="77777777" w:rsidR="00681BE8" w:rsidRPr="00682F04" w:rsidRDefault="00681BE8" w:rsidP="00681BE8">
            <w:pPr>
              <w:pStyle w:val="NormalnyWeb"/>
              <w:rPr>
                <w:rFonts w:asciiTheme="minorHAnsi" w:hAnsiTheme="minorHAnsi" w:cstheme="minorHAnsi"/>
                <w:sz w:val="22"/>
                <w:szCs w:val="22"/>
              </w:rPr>
            </w:pPr>
            <w:r w:rsidRPr="00682F04">
              <w:rPr>
                <w:rFonts w:asciiTheme="minorHAnsi" w:hAnsiTheme="minorHAnsi" w:cstheme="minorHAnsi"/>
                <w:sz w:val="22"/>
                <w:szCs w:val="22"/>
              </w:rPr>
              <w:t>1.</w:t>
            </w:r>
          </w:p>
        </w:tc>
        <w:tc>
          <w:tcPr>
            <w:tcW w:w="2541" w:type="dxa"/>
            <w:tcBorders>
              <w:top w:val="outset" w:sz="6" w:space="0" w:color="000000"/>
              <w:left w:val="outset" w:sz="6" w:space="0" w:color="000000"/>
              <w:bottom w:val="outset" w:sz="6" w:space="0" w:color="000000"/>
              <w:right w:val="outset" w:sz="6" w:space="0" w:color="000000"/>
            </w:tcBorders>
            <w:hideMark/>
          </w:tcPr>
          <w:p w14:paraId="629D1E74" w14:textId="77777777" w:rsidR="00681BE8" w:rsidRPr="00682F04" w:rsidRDefault="00681BE8" w:rsidP="00681BE8">
            <w:pPr>
              <w:pStyle w:val="NormalnyWeb"/>
              <w:rPr>
                <w:rFonts w:asciiTheme="minorHAnsi" w:hAnsiTheme="minorHAnsi" w:cstheme="minorHAnsi"/>
                <w:sz w:val="22"/>
                <w:szCs w:val="22"/>
              </w:rPr>
            </w:pPr>
            <w:r w:rsidRPr="00682F04">
              <w:rPr>
                <w:rFonts w:asciiTheme="minorHAnsi" w:hAnsiTheme="minorHAnsi" w:cstheme="minorHAnsi"/>
                <w:sz w:val="22"/>
                <w:szCs w:val="22"/>
              </w:rPr>
              <w:t>Wykup innych papierów wartościowych</w:t>
            </w:r>
          </w:p>
        </w:tc>
        <w:tc>
          <w:tcPr>
            <w:tcW w:w="1523" w:type="dxa"/>
            <w:tcBorders>
              <w:top w:val="outset" w:sz="6" w:space="0" w:color="000000"/>
              <w:left w:val="outset" w:sz="6" w:space="0" w:color="000000"/>
              <w:bottom w:val="outset" w:sz="6" w:space="0" w:color="000000"/>
              <w:right w:val="outset" w:sz="6" w:space="0" w:color="000000"/>
            </w:tcBorders>
            <w:hideMark/>
          </w:tcPr>
          <w:p w14:paraId="40A641F9" w14:textId="77777777" w:rsidR="00681BE8" w:rsidRPr="00682F04" w:rsidRDefault="00681BE8" w:rsidP="00681BE8">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982</w:t>
            </w:r>
          </w:p>
        </w:tc>
        <w:tc>
          <w:tcPr>
            <w:tcW w:w="1525" w:type="dxa"/>
            <w:tcBorders>
              <w:top w:val="outset" w:sz="6" w:space="0" w:color="000000"/>
              <w:left w:val="outset" w:sz="6" w:space="0" w:color="000000"/>
              <w:bottom w:val="outset" w:sz="6" w:space="0" w:color="000000"/>
              <w:right w:val="outset" w:sz="6" w:space="0" w:color="000000"/>
            </w:tcBorders>
          </w:tcPr>
          <w:p w14:paraId="453DD4A2" w14:textId="686F4F56" w:rsidR="00681BE8" w:rsidRPr="00682F04" w:rsidRDefault="00681BE8" w:rsidP="00681BE8">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1.100.000,00</w:t>
            </w:r>
          </w:p>
        </w:tc>
        <w:tc>
          <w:tcPr>
            <w:tcW w:w="1861" w:type="dxa"/>
            <w:tcBorders>
              <w:top w:val="outset" w:sz="6" w:space="0" w:color="000000"/>
              <w:left w:val="outset" w:sz="6" w:space="0" w:color="000000"/>
              <w:bottom w:val="outset" w:sz="6" w:space="0" w:color="000000"/>
              <w:right w:val="outset" w:sz="6" w:space="0" w:color="000000"/>
            </w:tcBorders>
          </w:tcPr>
          <w:p w14:paraId="70132942" w14:textId="08E6C1CA" w:rsidR="00681BE8" w:rsidRPr="00682F04" w:rsidRDefault="00681BE8" w:rsidP="00681BE8">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1.100.000,00</w:t>
            </w:r>
          </w:p>
        </w:tc>
        <w:tc>
          <w:tcPr>
            <w:tcW w:w="1800" w:type="dxa"/>
            <w:tcBorders>
              <w:top w:val="outset" w:sz="6" w:space="0" w:color="000000"/>
              <w:left w:val="outset" w:sz="6" w:space="0" w:color="000000"/>
              <w:bottom w:val="outset" w:sz="6" w:space="0" w:color="000000"/>
              <w:right w:val="outset" w:sz="6" w:space="0" w:color="000000"/>
            </w:tcBorders>
          </w:tcPr>
          <w:p w14:paraId="2A22C416" w14:textId="529AE667" w:rsidR="00681BE8" w:rsidRPr="00682F04" w:rsidRDefault="00681BE8" w:rsidP="00681BE8">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681BE8" w:rsidRPr="00682F04" w14:paraId="329D538E" w14:textId="77777777" w:rsidTr="00681BE8">
        <w:trPr>
          <w:tblCellSpacing w:w="0" w:type="dxa"/>
        </w:trPr>
        <w:tc>
          <w:tcPr>
            <w:tcW w:w="590" w:type="dxa"/>
            <w:tcBorders>
              <w:top w:val="outset" w:sz="6" w:space="0" w:color="000000"/>
              <w:left w:val="outset" w:sz="6" w:space="0" w:color="000000"/>
              <w:bottom w:val="outset" w:sz="6" w:space="0" w:color="000000"/>
              <w:right w:val="outset" w:sz="6" w:space="0" w:color="000000"/>
            </w:tcBorders>
          </w:tcPr>
          <w:p w14:paraId="4002759B" w14:textId="77777777" w:rsidR="00681BE8" w:rsidRPr="00682F04" w:rsidRDefault="00681BE8" w:rsidP="00681BE8">
            <w:pPr>
              <w:pStyle w:val="NormalnyWeb"/>
              <w:rPr>
                <w:rFonts w:asciiTheme="minorHAnsi" w:hAnsiTheme="minorHAnsi" w:cstheme="minorHAnsi"/>
                <w:sz w:val="22"/>
                <w:szCs w:val="22"/>
              </w:rPr>
            </w:pPr>
          </w:p>
        </w:tc>
        <w:tc>
          <w:tcPr>
            <w:tcW w:w="2541" w:type="dxa"/>
            <w:tcBorders>
              <w:top w:val="outset" w:sz="6" w:space="0" w:color="000000"/>
              <w:left w:val="outset" w:sz="6" w:space="0" w:color="000000"/>
              <w:bottom w:val="outset" w:sz="6" w:space="0" w:color="000000"/>
              <w:right w:val="outset" w:sz="6" w:space="0" w:color="000000"/>
            </w:tcBorders>
            <w:hideMark/>
          </w:tcPr>
          <w:p w14:paraId="3966A0C3" w14:textId="77777777" w:rsidR="00681BE8" w:rsidRPr="00682F04" w:rsidRDefault="00681BE8" w:rsidP="00681BE8">
            <w:pPr>
              <w:pStyle w:val="NormalnyWeb"/>
              <w:rPr>
                <w:rFonts w:asciiTheme="minorHAnsi" w:hAnsiTheme="minorHAnsi" w:cstheme="minorHAnsi"/>
                <w:sz w:val="22"/>
                <w:szCs w:val="22"/>
              </w:rPr>
            </w:pPr>
            <w:r w:rsidRPr="00682F04">
              <w:rPr>
                <w:rFonts w:asciiTheme="minorHAnsi" w:hAnsiTheme="minorHAnsi" w:cstheme="minorHAnsi"/>
                <w:b/>
                <w:bCs/>
                <w:sz w:val="22"/>
                <w:szCs w:val="22"/>
              </w:rPr>
              <w:t>Razem:</w:t>
            </w:r>
          </w:p>
        </w:tc>
        <w:tc>
          <w:tcPr>
            <w:tcW w:w="1523" w:type="dxa"/>
            <w:tcBorders>
              <w:top w:val="outset" w:sz="6" w:space="0" w:color="000000"/>
              <w:left w:val="outset" w:sz="6" w:space="0" w:color="000000"/>
              <w:bottom w:val="outset" w:sz="6" w:space="0" w:color="000000"/>
              <w:right w:val="outset" w:sz="6" w:space="0" w:color="000000"/>
            </w:tcBorders>
          </w:tcPr>
          <w:p w14:paraId="3132306F" w14:textId="77777777" w:rsidR="00681BE8" w:rsidRPr="00682F04" w:rsidRDefault="00681BE8" w:rsidP="00681BE8">
            <w:pPr>
              <w:pStyle w:val="NormalnyWeb"/>
              <w:jc w:val="center"/>
              <w:rPr>
                <w:rFonts w:asciiTheme="minorHAnsi" w:hAnsiTheme="minorHAnsi" w:cstheme="minorHAnsi"/>
                <w:b/>
                <w:sz w:val="22"/>
                <w:szCs w:val="22"/>
              </w:rPr>
            </w:pPr>
          </w:p>
        </w:tc>
        <w:tc>
          <w:tcPr>
            <w:tcW w:w="1525" w:type="dxa"/>
            <w:tcBorders>
              <w:top w:val="outset" w:sz="6" w:space="0" w:color="000000"/>
              <w:left w:val="outset" w:sz="6" w:space="0" w:color="000000"/>
              <w:bottom w:val="outset" w:sz="6" w:space="0" w:color="000000"/>
              <w:right w:val="outset" w:sz="6" w:space="0" w:color="000000"/>
            </w:tcBorders>
          </w:tcPr>
          <w:p w14:paraId="6D78D2C3" w14:textId="3F89E142" w:rsidR="00681BE8" w:rsidRPr="00682F04" w:rsidRDefault="00681BE8" w:rsidP="00681BE8">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1.100.000,00</w:t>
            </w:r>
          </w:p>
        </w:tc>
        <w:tc>
          <w:tcPr>
            <w:tcW w:w="1861" w:type="dxa"/>
            <w:tcBorders>
              <w:top w:val="outset" w:sz="6" w:space="0" w:color="000000"/>
              <w:left w:val="outset" w:sz="6" w:space="0" w:color="000000"/>
              <w:bottom w:val="outset" w:sz="6" w:space="0" w:color="000000"/>
              <w:right w:val="outset" w:sz="6" w:space="0" w:color="000000"/>
            </w:tcBorders>
          </w:tcPr>
          <w:p w14:paraId="4F3A64C5" w14:textId="17A52359" w:rsidR="00681BE8" w:rsidRPr="00682F04" w:rsidRDefault="00681BE8" w:rsidP="00681BE8">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1.100.000,00</w:t>
            </w:r>
          </w:p>
        </w:tc>
        <w:tc>
          <w:tcPr>
            <w:tcW w:w="1800" w:type="dxa"/>
            <w:tcBorders>
              <w:top w:val="outset" w:sz="6" w:space="0" w:color="000000"/>
              <w:left w:val="outset" w:sz="6" w:space="0" w:color="000000"/>
              <w:bottom w:val="outset" w:sz="6" w:space="0" w:color="000000"/>
              <w:right w:val="outset" w:sz="6" w:space="0" w:color="000000"/>
            </w:tcBorders>
          </w:tcPr>
          <w:p w14:paraId="0E38C2FE" w14:textId="6D716A72" w:rsidR="00681BE8" w:rsidRPr="00682F04" w:rsidRDefault="00681BE8" w:rsidP="00681BE8">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100,00</w:t>
            </w:r>
          </w:p>
        </w:tc>
      </w:tr>
    </w:tbl>
    <w:p w14:paraId="589B3AC9" w14:textId="77777777" w:rsidR="00377F63" w:rsidRPr="005C60C8" w:rsidRDefault="00377F63" w:rsidP="00377F63">
      <w:pPr>
        <w:spacing w:line="360" w:lineRule="auto"/>
        <w:rPr>
          <w:b/>
          <w:bCs/>
          <w:kern w:val="36"/>
          <w:sz w:val="28"/>
          <w:szCs w:val="28"/>
        </w:rPr>
        <w:sectPr w:rsidR="00377F63" w:rsidRPr="005C60C8" w:rsidSect="00345966">
          <w:type w:val="continuous"/>
          <w:pgSz w:w="11906" w:h="16838"/>
          <w:pgMar w:top="1418" w:right="1021" w:bottom="992" w:left="1021" w:header="709" w:footer="709" w:gutter="0"/>
          <w:cols w:space="708"/>
        </w:sectPr>
      </w:pPr>
    </w:p>
    <w:p w14:paraId="507C9B5B" w14:textId="2D78EA56" w:rsidR="00377F63" w:rsidRPr="00566D8E" w:rsidRDefault="00377F63" w:rsidP="00C5300D">
      <w:pPr>
        <w:pStyle w:val="Nagwek1"/>
        <w:spacing w:before="0" w:beforeAutospacing="0" w:after="0" w:afterAutospacing="0" w:line="360" w:lineRule="auto"/>
        <w:rPr>
          <w:rFonts w:asciiTheme="minorHAnsi" w:hAnsiTheme="minorHAnsi" w:cstheme="minorHAnsi"/>
          <w:sz w:val="24"/>
          <w:szCs w:val="24"/>
        </w:rPr>
      </w:pPr>
      <w:r w:rsidRPr="00566D8E">
        <w:rPr>
          <w:rFonts w:asciiTheme="minorHAnsi" w:hAnsiTheme="minorHAnsi" w:cstheme="minorHAnsi"/>
          <w:sz w:val="24"/>
          <w:szCs w:val="24"/>
        </w:rPr>
        <w:t>Część opisowa</w:t>
      </w:r>
    </w:p>
    <w:p w14:paraId="37052D88" w14:textId="12C2C155" w:rsidR="00377F63" w:rsidRPr="00566D8E" w:rsidRDefault="00377F63" w:rsidP="00C5300D">
      <w:pPr>
        <w:pStyle w:val="NormalnyWeb"/>
        <w:spacing w:before="0" w:beforeAutospacing="0" w:after="0" w:line="360" w:lineRule="auto"/>
        <w:jc w:val="center"/>
        <w:rPr>
          <w:rFonts w:asciiTheme="minorHAnsi" w:hAnsiTheme="minorHAnsi" w:cstheme="minorHAnsi"/>
        </w:rPr>
      </w:pPr>
      <w:r w:rsidRPr="00566D8E">
        <w:rPr>
          <w:rFonts w:asciiTheme="minorHAnsi" w:hAnsiTheme="minorHAnsi" w:cstheme="minorHAnsi"/>
          <w:b/>
          <w:bCs/>
        </w:rPr>
        <w:t xml:space="preserve">do </w:t>
      </w:r>
      <w:r w:rsidR="001C004B" w:rsidRPr="00566D8E">
        <w:rPr>
          <w:rFonts w:asciiTheme="minorHAnsi" w:hAnsiTheme="minorHAnsi" w:cstheme="minorHAnsi"/>
          <w:b/>
          <w:bCs/>
        </w:rPr>
        <w:t>sprawozdania</w:t>
      </w:r>
      <w:r w:rsidRPr="00566D8E">
        <w:rPr>
          <w:rFonts w:asciiTheme="minorHAnsi" w:hAnsiTheme="minorHAnsi" w:cstheme="minorHAnsi"/>
          <w:b/>
          <w:bCs/>
        </w:rPr>
        <w:t xml:space="preserve"> z wykonania dochodów i wydatków</w:t>
      </w:r>
    </w:p>
    <w:p w14:paraId="5CB07CF1" w14:textId="77777777" w:rsidR="00377F63" w:rsidRPr="00566D8E" w:rsidRDefault="00377F63" w:rsidP="00377F63">
      <w:pPr>
        <w:pStyle w:val="NormalnyWeb"/>
        <w:spacing w:before="0" w:beforeAutospacing="0" w:after="0" w:line="360" w:lineRule="auto"/>
        <w:jc w:val="center"/>
        <w:rPr>
          <w:rFonts w:asciiTheme="minorHAnsi" w:hAnsiTheme="minorHAnsi" w:cstheme="minorHAnsi"/>
        </w:rPr>
      </w:pPr>
      <w:r w:rsidRPr="00566D8E">
        <w:rPr>
          <w:rFonts w:asciiTheme="minorHAnsi" w:hAnsiTheme="minorHAnsi" w:cstheme="minorHAnsi"/>
          <w:b/>
          <w:bCs/>
        </w:rPr>
        <w:t xml:space="preserve">BUDŻETU GMINY JEDNOROŻEC </w:t>
      </w:r>
    </w:p>
    <w:p w14:paraId="79B60EC7" w14:textId="5E8F76D3" w:rsidR="00377F63" w:rsidRPr="00566D8E" w:rsidRDefault="00377F63" w:rsidP="00377F63">
      <w:pPr>
        <w:pStyle w:val="NormalnyWeb"/>
        <w:spacing w:before="0" w:beforeAutospacing="0" w:after="0" w:line="360" w:lineRule="auto"/>
        <w:jc w:val="center"/>
        <w:rPr>
          <w:rFonts w:asciiTheme="minorHAnsi" w:hAnsiTheme="minorHAnsi" w:cstheme="minorHAnsi"/>
        </w:rPr>
      </w:pPr>
      <w:r w:rsidRPr="00566D8E">
        <w:rPr>
          <w:rFonts w:asciiTheme="minorHAnsi" w:hAnsiTheme="minorHAnsi" w:cstheme="minorHAnsi"/>
          <w:b/>
          <w:bCs/>
        </w:rPr>
        <w:t>za 202</w:t>
      </w:r>
      <w:r w:rsidR="00AC3D31" w:rsidRPr="00566D8E">
        <w:rPr>
          <w:rFonts w:asciiTheme="minorHAnsi" w:hAnsiTheme="minorHAnsi" w:cstheme="minorHAnsi"/>
          <w:b/>
          <w:bCs/>
        </w:rPr>
        <w:t>3</w:t>
      </w:r>
      <w:r w:rsidRPr="00566D8E">
        <w:rPr>
          <w:rFonts w:asciiTheme="minorHAnsi" w:hAnsiTheme="minorHAnsi" w:cstheme="minorHAnsi"/>
          <w:b/>
          <w:bCs/>
        </w:rPr>
        <w:t xml:space="preserve"> rok</w:t>
      </w:r>
    </w:p>
    <w:p w14:paraId="3BA8E9EC" w14:textId="77777777" w:rsidR="00377F63" w:rsidRPr="00566D8E" w:rsidRDefault="00377F63" w:rsidP="00377F63">
      <w:pPr>
        <w:pStyle w:val="NormalnyWeb"/>
        <w:spacing w:after="0"/>
        <w:jc w:val="both"/>
        <w:rPr>
          <w:rFonts w:asciiTheme="minorHAnsi" w:hAnsiTheme="minorHAnsi" w:cstheme="minorHAnsi"/>
        </w:rPr>
      </w:pPr>
    </w:p>
    <w:p w14:paraId="38457E15" w14:textId="32FAAC8C" w:rsidR="00B8641A" w:rsidRPr="00566D8E" w:rsidRDefault="00B8641A" w:rsidP="00B8641A">
      <w:pPr>
        <w:pStyle w:val="NormalnyWeb"/>
        <w:spacing w:before="0" w:beforeAutospacing="0" w:after="0" w:line="360" w:lineRule="auto"/>
        <w:ind w:firstLine="708"/>
        <w:jc w:val="both"/>
        <w:rPr>
          <w:rFonts w:asciiTheme="minorHAnsi" w:hAnsiTheme="minorHAnsi" w:cstheme="minorHAnsi"/>
        </w:rPr>
      </w:pPr>
      <w:r w:rsidRPr="00566D8E">
        <w:rPr>
          <w:rFonts w:asciiTheme="minorHAnsi" w:hAnsiTheme="minorHAnsi" w:cstheme="minorHAnsi"/>
        </w:rPr>
        <w:t>Rada Gminy Jednorożec Uchwałą Nr SOK.0007.</w:t>
      </w:r>
      <w:r w:rsidR="00AC3D31" w:rsidRPr="00566D8E">
        <w:rPr>
          <w:rFonts w:asciiTheme="minorHAnsi" w:hAnsiTheme="minorHAnsi" w:cstheme="minorHAnsi"/>
        </w:rPr>
        <w:t>67</w:t>
      </w:r>
      <w:r w:rsidRPr="00566D8E">
        <w:rPr>
          <w:rFonts w:asciiTheme="minorHAnsi" w:hAnsiTheme="minorHAnsi" w:cstheme="minorHAnsi"/>
        </w:rPr>
        <w:t>.202</w:t>
      </w:r>
      <w:r w:rsidR="00AC3D31" w:rsidRPr="00566D8E">
        <w:rPr>
          <w:rFonts w:asciiTheme="minorHAnsi" w:hAnsiTheme="minorHAnsi" w:cstheme="minorHAnsi"/>
        </w:rPr>
        <w:t>2</w:t>
      </w:r>
      <w:r w:rsidRPr="00566D8E">
        <w:rPr>
          <w:rFonts w:asciiTheme="minorHAnsi" w:hAnsiTheme="minorHAnsi" w:cstheme="minorHAnsi"/>
        </w:rPr>
        <w:t xml:space="preserve"> z dnia 29 grudnia 202</w:t>
      </w:r>
      <w:r w:rsidR="00AC3D31" w:rsidRPr="00566D8E">
        <w:rPr>
          <w:rFonts w:asciiTheme="minorHAnsi" w:hAnsiTheme="minorHAnsi" w:cstheme="minorHAnsi"/>
        </w:rPr>
        <w:t>2</w:t>
      </w:r>
      <w:r w:rsidRPr="00566D8E">
        <w:rPr>
          <w:rFonts w:asciiTheme="minorHAnsi" w:hAnsiTheme="minorHAnsi" w:cstheme="minorHAnsi"/>
        </w:rPr>
        <w:t xml:space="preserve"> r. określiła wysokość planowanych dochodów na 202</w:t>
      </w:r>
      <w:r w:rsidR="00AC3D31" w:rsidRPr="00566D8E">
        <w:rPr>
          <w:rFonts w:asciiTheme="minorHAnsi" w:hAnsiTheme="minorHAnsi" w:cstheme="minorHAnsi"/>
        </w:rPr>
        <w:t>3</w:t>
      </w:r>
      <w:r w:rsidRPr="00566D8E">
        <w:rPr>
          <w:rFonts w:asciiTheme="minorHAnsi" w:hAnsiTheme="minorHAnsi" w:cstheme="minorHAnsi"/>
        </w:rPr>
        <w:t xml:space="preserve"> rok w kwocie </w:t>
      </w:r>
      <w:r w:rsidR="00AC3D31" w:rsidRPr="00566D8E">
        <w:rPr>
          <w:rFonts w:asciiTheme="minorHAnsi" w:hAnsiTheme="minorHAnsi" w:cstheme="minorHAnsi"/>
          <w:b/>
          <w:bCs/>
        </w:rPr>
        <w:t>55.743.628,43</w:t>
      </w:r>
      <w:r w:rsidRPr="00566D8E">
        <w:rPr>
          <w:rFonts w:asciiTheme="minorHAnsi" w:hAnsiTheme="minorHAnsi" w:cstheme="minorHAnsi"/>
          <w:b/>
          <w:bCs/>
        </w:rPr>
        <w:t xml:space="preserve"> </w:t>
      </w:r>
      <w:r w:rsidRPr="00566D8E">
        <w:rPr>
          <w:rFonts w:asciiTheme="minorHAnsi" w:hAnsiTheme="minorHAnsi" w:cstheme="minorHAnsi"/>
        </w:rPr>
        <w:t xml:space="preserve">zł oraz wysokość planowanych wydatków w kwocie </w:t>
      </w:r>
      <w:r w:rsidR="00AC3D31" w:rsidRPr="00566D8E">
        <w:rPr>
          <w:rFonts w:asciiTheme="minorHAnsi" w:hAnsiTheme="minorHAnsi" w:cstheme="minorHAnsi"/>
          <w:b/>
          <w:bCs/>
        </w:rPr>
        <w:t>62.519.946,43</w:t>
      </w:r>
      <w:r w:rsidRPr="00566D8E">
        <w:rPr>
          <w:rFonts w:asciiTheme="minorHAnsi" w:hAnsiTheme="minorHAnsi" w:cstheme="minorHAnsi"/>
        </w:rPr>
        <w:t xml:space="preserve"> złotych.</w:t>
      </w:r>
    </w:p>
    <w:p w14:paraId="5D02B6A1" w14:textId="66068DB0" w:rsidR="00B8641A" w:rsidRPr="00566D8E" w:rsidRDefault="00B8641A" w:rsidP="00B8641A">
      <w:pPr>
        <w:pStyle w:val="NormalnyWeb"/>
        <w:spacing w:before="0" w:beforeAutospacing="0" w:after="0" w:line="360" w:lineRule="auto"/>
        <w:ind w:firstLine="708"/>
        <w:jc w:val="both"/>
        <w:rPr>
          <w:rFonts w:asciiTheme="minorHAnsi" w:hAnsiTheme="minorHAnsi" w:cstheme="minorHAnsi"/>
        </w:rPr>
      </w:pPr>
      <w:r w:rsidRPr="00566D8E">
        <w:rPr>
          <w:rFonts w:asciiTheme="minorHAnsi" w:hAnsiTheme="minorHAnsi" w:cstheme="minorHAnsi"/>
        </w:rPr>
        <w:t>W ciągu 202</w:t>
      </w:r>
      <w:r w:rsidR="00566D8E" w:rsidRPr="00566D8E">
        <w:rPr>
          <w:rFonts w:asciiTheme="minorHAnsi" w:hAnsiTheme="minorHAnsi" w:cstheme="minorHAnsi"/>
        </w:rPr>
        <w:t>3</w:t>
      </w:r>
      <w:r w:rsidRPr="00566D8E">
        <w:rPr>
          <w:rFonts w:asciiTheme="minorHAnsi" w:hAnsiTheme="minorHAnsi" w:cstheme="minorHAnsi"/>
        </w:rPr>
        <w:t xml:space="preserve"> roku dokonano zmian w planie budżetu uchwałami Rady Gminy i zarządzeniami Wójta Gminy.</w:t>
      </w:r>
    </w:p>
    <w:p w14:paraId="4C2537DF" w14:textId="7FC6CF0E" w:rsidR="00B8641A" w:rsidRPr="009F1B0F" w:rsidRDefault="00B8641A" w:rsidP="00B8641A">
      <w:pPr>
        <w:pStyle w:val="NormalnyWeb"/>
        <w:spacing w:before="0" w:beforeAutospacing="0" w:after="0" w:line="360" w:lineRule="auto"/>
        <w:ind w:firstLine="708"/>
        <w:jc w:val="both"/>
        <w:rPr>
          <w:rFonts w:asciiTheme="minorHAnsi" w:hAnsiTheme="minorHAnsi" w:cstheme="minorHAnsi"/>
        </w:rPr>
      </w:pPr>
      <w:r w:rsidRPr="00566D8E">
        <w:rPr>
          <w:rFonts w:asciiTheme="minorHAnsi" w:hAnsiTheme="minorHAnsi" w:cstheme="minorHAnsi"/>
        </w:rPr>
        <w:t xml:space="preserve">Plan budżetu z uwzględnieniem wprowadzonych zmian na dzień </w:t>
      </w:r>
      <w:r w:rsidR="00040E1E" w:rsidRPr="00566D8E">
        <w:rPr>
          <w:rFonts w:asciiTheme="minorHAnsi" w:hAnsiTheme="minorHAnsi" w:cstheme="minorHAnsi"/>
        </w:rPr>
        <w:t>31 grudnia</w:t>
      </w:r>
      <w:r w:rsidRPr="00566D8E">
        <w:rPr>
          <w:rFonts w:asciiTheme="minorHAnsi" w:hAnsiTheme="minorHAnsi" w:cstheme="minorHAnsi"/>
        </w:rPr>
        <w:t xml:space="preserve"> 202</w:t>
      </w:r>
      <w:r w:rsidR="00566D8E" w:rsidRPr="00566D8E">
        <w:rPr>
          <w:rFonts w:asciiTheme="minorHAnsi" w:hAnsiTheme="minorHAnsi" w:cstheme="minorHAnsi"/>
        </w:rPr>
        <w:t>3</w:t>
      </w:r>
      <w:r w:rsidRPr="00566D8E">
        <w:rPr>
          <w:rFonts w:asciiTheme="minorHAnsi" w:hAnsiTheme="minorHAnsi" w:cstheme="minorHAnsi"/>
        </w:rPr>
        <w:t xml:space="preserve"> roku po stronie dochodów wynosił </w:t>
      </w:r>
      <w:r w:rsidR="00566D8E" w:rsidRPr="00566D8E">
        <w:rPr>
          <w:rFonts w:asciiTheme="minorHAnsi" w:hAnsiTheme="minorHAnsi" w:cstheme="minorHAnsi"/>
          <w:b/>
          <w:bCs/>
        </w:rPr>
        <w:t>56.414.857,72</w:t>
      </w:r>
      <w:r w:rsidRPr="00566D8E">
        <w:rPr>
          <w:rFonts w:asciiTheme="minorHAnsi" w:hAnsiTheme="minorHAnsi" w:cstheme="minorHAnsi"/>
          <w:b/>
          <w:bCs/>
        </w:rPr>
        <w:t xml:space="preserve"> zł </w:t>
      </w:r>
      <w:r w:rsidRPr="00566D8E">
        <w:rPr>
          <w:rFonts w:asciiTheme="minorHAnsi" w:hAnsiTheme="minorHAnsi" w:cstheme="minorHAnsi"/>
        </w:rPr>
        <w:t xml:space="preserve">w tym dotacje na realizację zadań z zakresu administracji rządowej kwota </w:t>
      </w:r>
      <w:r w:rsidR="00566D8E" w:rsidRPr="00566D8E">
        <w:rPr>
          <w:rFonts w:asciiTheme="minorHAnsi" w:hAnsiTheme="minorHAnsi" w:cstheme="minorHAnsi"/>
        </w:rPr>
        <w:t>7.198.476,70</w:t>
      </w:r>
      <w:r w:rsidRPr="00566D8E">
        <w:rPr>
          <w:rFonts w:asciiTheme="minorHAnsi" w:hAnsiTheme="minorHAnsi" w:cstheme="minorHAnsi"/>
        </w:rPr>
        <w:t xml:space="preserve"> zł</w:t>
      </w:r>
      <w:r w:rsidRPr="00566D8E">
        <w:rPr>
          <w:rFonts w:asciiTheme="minorHAnsi" w:hAnsiTheme="minorHAnsi" w:cstheme="minorHAnsi"/>
          <w:b/>
          <w:bCs/>
        </w:rPr>
        <w:t xml:space="preserve"> </w:t>
      </w:r>
      <w:r w:rsidRPr="00566D8E">
        <w:rPr>
          <w:rFonts w:asciiTheme="minorHAnsi" w:hAnsiTheme="minorHAnsi" w:cstheme="minorHAnsi"/>
        </w:rPr>
        <w:t xml:space="preserve">oraz po stronie wydatków wynosił </w:t>
      </w:r>
      <w:r w:rsidR="00566D8E" w:rsidRPr="00566D8E">
        <w:rPr>
          <w:rFonts w:asciiTheme="minorHAnsi" w:hAnsiTheme="minorHAnsi" w:cstheme="minorHAnsi"/>
          <w:b/>
          <w:bCs/>
        </w:rPr>
        <w:t>64.492.325,74</w:t>
      </w:r>
      <w:r w:rsidRPr="00566D8E">
        <w:rPr>
          <w:rFonts w:asciiTheme="minorHAnsi" w:hAnsiTheme="minorHAnsi" w:cstheme="minorHAnsi"/>
          <w:b/>
          <w:bCs/>
        </w:rPr>
        <w:t xml:space="preserve"> zł</w:t>
      </w:r>
      <w:r w:rsidRPr="00566D8E">
        <w:rPr>
          <w:rFonts w:asciiTheme="minorHAnsi" w:hAnsiTheme="minorHAnsi" w:cstheme="minorHAnsi"/>
        </w:rPr>
        <w:t xml:space="preserve">, </w:t>
      </w:r>
      <w:r w:rsidRPr="009F1B0F">
        <w:rPr>
          <w:rFonts w:asciiTheme="minorHAnsi" w:hAnsiTheme="minorHAnsi" w:cstheme="minorHAnsi"/>
        </w:rPr>
        <w:t xml:space="preserve">w tym wydatki majątkowe </w:t>
      </w:r>
      <w:r w:rsidR="00566D8E" w:rsidRPr="009F1B0F">
        <w:rPr>
          <w:rFonts w:asciiTheme="minorHAnsi" w:hAnsiTheme="minorHAnsi" w:cstheme="minorHAnsi"/>
          <w:b/>
        </w:rPr>
        <w:t>25.735.221,03</w:t>
      </w:r>
      <w:r w:rsidRPr="009F1B0F">
        <w:rPr>
          <w:rFonts w:asciiTheme="minorHAnsi" w:hAnsiTheme="minorHAnsi" w:cstheme="minorHAnsi"/>
        </w:rPr>
        <w:t xml:space="preserve"> zł.</w:t>
      </w:r>
    </w:p>
    <w:p w14:paraId="4ADD49BE" w14:textId="319AC90B" w:rsidR="00B8641A" w:rsidRPr="00291C66" w:rsidRDefault="00B8641A" w:rsidP="00B8641A">
      <w:pPr>
        <w:pStyle w:val="NormalnyWeb"/>
        <w:spacing w:before="0" w:beforeAutospacing="0" w:after="0" w:line="360" w:lineRule="auto"/>
        <w:ind w:firstLine="708"/>
        <w:jc w:val="both"/>
        <w:rPr>
          <w:rFonts w:asciiTheme="minorHAnsi" w:hAnsiTheme="minorHAnsi" w:cstheme="minorHAnsi"/>
        </w:rPr>
      </w:pPr>
      <w:r w:rsidRPr="009F1B0F">
        <w:rPr>
          <w:rFonts w:asciiTheme="minorHAnsi" w:hAnsiTheme="minorHAnsi" w:cstheme="minorHAnsi"/>
        </w:rPr>
        <w:t>W 202</w:t>
      </w:r>
      <w:r w:rsidR="00902071" w:rsidRPr="009F1B0F">
        <w:rPr>
          <w:rFonts w:asciiTheme="minorHAnsi" w:hAnsiTheme="minorHAnsi" w:cstheme="minorHAnsi"/>
        </w:rPr>
        <w:t xml:space="preserve">3 </w:t>
      </w:r>
      <w:r w:rsidRPr="009F1B0F">
        <w:rPr>
          <w:rFonts w:asciiTheme="minorHAnsi" w:hAnsiTheme="minorHAnsi" w:cstheme="minorHAnsi"/>
        </w:rPr>
        <w:t xml:space="preserve">r. na plan </w:t>
      </w:r>
      <w:r w:rsidR="009F1B0F" w:rsidRPr="009F1B0F">
        <w:rPr>
          <w:rFonts w:asciiTheme="minorHAnsi" w:hAnsiTheme="minorHAnsi" w:cstheme="minorHAnsi"/>
          <w:b/>
          <w:bCs/>
        </w:rPr>
        <w:t>56.414.857,72</w:t>
      </w:r>
      <w:r w:rsidRPr="009F1B0F">
        <w:rPr>
          <w:rFonts w:asciiTheme="minorHAnsi" w:hAnsiTheme="minorHAnsi" w:cstheme="minorHAnsi"/>
        </w:rPr>
        <w:t xml:space="preserve"> zł </w:t>
      </w:r>
      <w:r w:rsidRPr="00291C66">
        <w:rPr>
          <w:rFonts w:asciiTheme="minorHAnsi" w:hAnsiTheme="minorHAnsi" w:cstheme="minorHAnsi"/>
        </w:rPr>
        <w:t xml:space="preserve">dochody wykonano w </w:t>
      </w:r>
      <w:r w:rsidR="00291C66" w:rsidRPr="00291C66">
        <w:rPr>
          <w:rFonts w:asciiTheme="minorHAnsi" w:hAnsiTheme="minorHAnsi" w:cstheme="minorHAnsi"/>
        </w:rPr>
        <w:t>99,94</w:t>
      </w:r>
      <w:r w:rsidRPr="00291C66">
        <w:rPr>
          <w:rFonts w:asciiTheme="minorHAnsi" w:hAnsiTheme="minorHAnsi" w:cstheme="minorHAnsi"/>
        </w:rPr>
        <w:t xml:space="preserve"> % tj. kwota </w:t>
      </w:r>
      <w:r w:rsidR="00291C66" w:rsidRPr="00291C66">
        <w:rPr>
          <w:rFonts w:asciiTheme="minorHAnsi" w:hAnsiTheme="minorHAnsi" w:cstheme="minorHAnsi"/>
          <w:b/>
          <w:bCs/>
        </w:rPr>
        <w:t>56.383.639,84</w:t>
      </w:r>
      <w:r w:rsidRPr="00291C66">
        <w:rPr>
          <w:rFonts w:asciiTheme="minorHAnsi" w:hAnsiTheme="minorHAnsi" w:cstheme="minorHAnsi"/>
        </w:rPr>
        <w:t xml:space="preserve"> zł:</w:t>
      </w:r>
    </w:p>
    <w:p w14:paraId="7D2CF38B" w14:textId="0745A03F" w:rsidR="009F1B0F" w:rsidRPr="002D76E8" w:rsidRDefault="009F1B0F" w:rsidP="009F1B0F">
      <w:pPr>
        <w:pStyle w:val="NormalnyWeb"/>
        <w:numPr>
          <w:ilvl w:val="0"/>
          <w:numId w:val="1"/>
        </w:numPr>
        <w:spacing w:before="0" w:beforeAutospacing="0" w:after="0" w:line="360" w:lineRule="auto"/>
        <w:jc w:val="both"/>
        <w:rPr>
          <w:rFonts w:asciiTheme="minorHAnsi" w:hAnsiTheme="minorHAnsi" w:cstheme="minorHAnsi"/>
        </w:rPr>
      </w:pPr>
      <w:r w:rsidRPr="002D76E8">
        <w:rPr>
          <w:rFonts w:asciiTheme="minorHAnsi" w:hAnsiTheme="minorHAnsi" w:cstheme="minorHAnsi"/>
        </w:rPr>
        <w:lastRenderedPageBreak/>
        <w:t>środki Rządowego Funduszu Polski Ład kwota 14.792.956,47 zł,</w:t>
      </w:r>
    </w:p>
    <w:p w14:paraId="35B63313" w14:textId="39F0C6CB" w:rsidR="009F1B0F" w:rsidRPr="002D76E8" w:rsidRDefault="009F1B0F" w:rsidP="009F1B0F">
      <w:pPr>
        <w:pStyle w:val="NormalnyWeb"/>
        <w:numPr>
          <w:ilvl w:val="0"/>
          <w:numId w:val="1"/>
        </w:numPr>
        <w:spacing w:before="0" w:beforeAutospacing="0" w:after="0" w:line="360" w:lineRule="auto"/>
        <w:jc w:val="both"/>
        <w:rPr>
          <w:rFonts w:asciiTheme="minorHAnsi" w:hAnsiTheme="minorHAnsi" w:cstheme="minorHAnsi"/>
        </w:rPr>
      </w:pPr>
      <w:r w:rsidRPr="002D76E8">
        <w:rPr>
          <w:rFonts w:asciiTheme="minorHAnsi" w:hAnsiTheme="minorHAnsi" w:cstheme="minorHAnsi"/>
        </w:rPr>
        <w:t xml:space="preserve">środki Rządowego Funduszu Rozwoju Dróg kwota </w:t>
      </w:r>
      <w:r w:rsidR="005C0BFB" w:rsidRPr="002D76E8">
        <w:rPr>
          <w:rFonts w:asciiTheme="minorHAnsi" w:hAnsiTheme="minorHAnsi" w:cstheme="minorHAnsi"/>
        </w:rPr>
        <w:t>9</w:t>
      </w:r>
      <w:r w:rsidRPr="002D76E8">
        <w:rPr>
          <w:rFonts w:asciiTheme="minorHAnsi" w:hAnsiTheme="minorHAnsi" w:cstheme="minorHAnsi"/>
        </w:rPr>
        <w:t>52.603,56 zł,</w:t>
      </w:r>
    </w:p>
    <w:p w14:paraId="2662CECC" w14:textId="038E179F" w:rsidR="00B8641A" w:rsidRPr="002D76E8" w:rsidRDefault="00B8641A">
      <w:pPr>
        <w:pStyle w:val="NormalnyWeb"/>
        <w:numPr>
          <w:ilvl w:val="0"/>
          <w:numId w:val="1"/>
        </w:numPr>
        <w:spacing w:before="0" w:beforeAutospacing="0" w:after="0" w:line="360" w:lineRule="auto"/>
        <w:jc w:val="both"/>
        <w:rPr>
          <w:rFonts w:asciiTheme="minorHAnsi" w:hAnsiTheme="minorHAnsi" w:cstheme="minorHAnsi"/>
        </w:rPr>
      </w:pPr>
      <w:r w:rsidRPr="002D76E8">
        <w:rPr>
          <w:rFonts w:asciiTheme="minorHAnsi" w:hAnsiTheme="minorHAnsi" w:cstheme="minorHAnsi"/>
        </w:rPr>
        <w:t xml:space="preserve">dotacje na zadania zlecone kwota </w:t>
      </w:r>
      <w:r w:rsidR="009F1B0F" w:rsidRPr="002D76E8">
        <w:rPr>
          <w:rFonts w:asciiTheme="minorHAnsi" w:hAnsiTheme="minorHAnsi" w:cstheme="minorHAnsi"/>
        </w:rPr>
        <w:t xml:space="preserve">7.182.994,57 </w:t>
      </w:r>
      <w:r w:rsidRPr="002D76E8">
        <w:rPr>
          <w:rFonts w:asciiTheme="minorHAnsi" w:hAnsiTheme="minorHAnsi" w:cstheme="minorHAnsi"/>
        </w:rPr>
        <w:t>zł,</w:t>
      </w:r>
    </w:p>
    <w:p w14:paraId="37A43A9B" w14:textId="3C0D5A5E" w:rsidR="00B8641A" w:rsidRPr="007C1210" w:rsidRDefault="00B8641A">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dotacje na realizację własnych zadań bieżących </w:t>
      </w:r>
      <w:r w:rsidR="0060657D" w:rsidRPr="007C1210">
        <w:rPr>
          <w:rFonts w:asciiTheme="minorHAnsi" w:hAnsiTheme="minorHAnsi" w:cstheme="minorHAnsi"/>
        </w:rPr>
        <w:t xml:space="preserve">i majątkowych </w:t>
      </w:r>
      <w:r w:rsidRPr="007C1210">
        <w:rPr>
          <w:rFonts w:asciiTheme="minorHAnsi" w:hAnsiTheme="minorHAnsi" w:cstheme="minorHAnsi"/>
        </w:rPr>
        <w:t xml:space="preserve">kwota </w:t>
      </w:r>
      <w:r w:rsidR="00205D91" w:rsidRPr="007C1210">
        <w:rPr>
          <w:rFonts w:asciiTheme="minorHAnsi" w:hAnsiTheme="minorHAnsi" w:cstheme="minorHAnsi"/>
        </w:rPr>
        <w:t>1.</w:t>
      </w:r>
      <w:r w:rsidR="009F1B0F" w:rsidRPr="007C1210">
        <w:rPr>
          <w:rFonts w:asciiTheme="minorHAnsi" w:hAnsiTheme="minorHAnsi" w:cstheme="minorHAnsi"/>
        </w:rPr>
        <w:t>200.6</w:t>
      </w:r>
      <w:r w:rsidR="002D76E8" w:rsidRPr="007C1210">
        <w:rPr>
          <w:rFonts w:asciiTheme="minorHAnsi" w:hAnsiTheme="minorHAnsi" w:cstheme="minorHAnsi"/>
        </w:rPr>
        <w:t>47</w:t>
      </w:r>
      <w:r w:rsidR="009F1B0F" w:rsidRPr="007C1210">
        <w:rPr>
          <w:rFonts w:asciiTheme="minorHAnsi" w:hAnsiTheme="minorHAnsi" w:cstheme="minorHAnsi"/>
        </w:rPr>
        <w:t xml:space="preserve">,31 </w:t>
      </w:r>
      <w:r w:rsidRPr="007C1210">
        <w:rPr>
          <w:rFonts w:asciiTheme="minorHAnsi" w:hAnsiTheme="minorHAnsi" w:cstheme="minorHAnsi"/>
        </w:rPr>
        <w:t xml:space="preserve"> zł,</w:t>
      </w:r>
    </w:p>
    <w:p w14:paraId="2AB2BBA3" w14:textId="1CF1BEFD" w:rsidR="00B010C1" w:rsidRPr="007C1210" w:rsidRDefault="00B010C1" w:rsidP="00B010C1">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dotacje na realizację zadań na podstawie porozumień z organami administracji rządowej kwota 6.433,74  zł,</w:t>
      </w:r>
    </w:p>
    <w:p w14:paraId="326925A0" w14:textId="4B5F72AF" w:rsidR="00B8641A" w:rsidRPr="007C1210" w:rsidRDefault="00B8641A">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środki z Wojewódzkiego Funduszu Ochrony Środowiska i Gospodarki Wodnej w Warszawie kwota </w:t>
      </w:r>
      <w:r w:rsidR="009F1B0F" w:rsidRPr="007C1210">
        <w:rPr>
          <w:rFonts w:asciiTheme="minorHAnsi" w:hAnsiTheme="minorHAnsi" w:cstheme="minorHAnsi"/>
        </w:rPr>
        <w:t>527.801,56</w:t>
      </w:r>
      <w:r w:rsidRPr="007C1210">
        <w:rPr>
          <w:rFonts w:asciiTheme="minorHAnsi" w:hAnsiTheme="minorHAnsi" w:cstheme="minorHAnsi"/>
        </w:rPr>
        <w:t xml:space="preserve"> zł,</w:t>
      </w:r>
    </w:p>
    <w:p w14:paraId="06D53263" w14:textId="688BE3BF" w:rsidR="00B8641A" w:rsidRPr="007C1210" w:rsidRDefault="00B8641A">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dotacja z Urzędu Marszałkowskiego w Warszawie kwota </w:t>
      </w:r>
      <w:r w:rsidR="009F1B0F" w:rsidRPr="007C1210">
        <w:rPr>
          <w:rFonts w:asciiTheme="minorHAnsi" w:hAnsiTheme="minorHAnsi" w:cstheme="minorHAnsi"/>
        </w:rPr>
        <w:t>668.795,00</w:t>
      </w:r>
      <w:r w:rsidRPr="007C1210">
        <w:rPr>
          <w:rFonts w:asciiTheme="minorHAnsi" w:hAnsiTheme="minorHAnsi" w:cstheme="minorHAnsi"/>
        </w:rPr>
        <w:t xml:space="preserve"> zł,</w:t>
      </w:r>
    </w:p>
    <w:p w14:paraId="3BFAA97A" w14:textId="4851BFBA" w:rsidR="00B8641A" w:rsidRPr="007C1210" w:rsidRDefault="00B8641A">
      <w:pPr>
        <w:pStyle w:val="NormalnyWeb"/>
        <w:numPr>
          <w:ilvl w:val="0"/>
          <w:numId w:val="1"/>
        </w:numPr>
        <w:spacing w:before="0" w:beforeAutospacing="0" w:after="0" w:line="360" w:lineRule="auto"/>
        <w:jc w:val="both"/>
        <w:rPr>
          <w:rFonts w:asciiTheme="minorHAnsi" w:hAnsiTheme="minorHAnsi" w:cstheme="minorHAnsi"/>
        </w:rPr>
      </w:pPr>
      <w:r w:rsidRPr="007C1210">
        <w:rPr>
          <w:rFonts w:ascii="Calibri" w:hAnsi="Calibri" w:cs="Calibri"/>
        </w:rPr>
        <w:t xml:space="preserve">dotacje z </w:t>
      </w:r>
      <w:r w:rsidR="00B010C1" w:rsidRPr="007C1210">
        <w:rPr>
          <w:rFonts w:ascii="Calibri" w:hAnsi="Calibri" w:cs="Calibri"/>
        </w:rPr>
        <w:t>RPO WM</w:t>
      </w:r>
      <w:r w:rsidRPr="007C1210">
        <w:rPr>
          <w:rFonts w:ascii="Calibri" w:hAnsi="Calibri" w:cs="Calibri"/>
        </w:rPr>
        <w:t xml:space="preserve"> na lata 2014-2020 kwota </w:t>
      </w:r>
      <w:r w:rsidR="00B010C1" w:rsidRPr="007C1210">
        <w:rPr>
          <w:rFonts w:ascii="Calibri" w:hAnsi="Calibri" w:cs="Calibri"/>
        </w:rPr>
        <w:t>71.479,93</w:t>
      </w:r>
      <w:r w:rsidRPr="007C1210">
        <w:rPr>
          <w:rFonts w:ascii="Calibri" w:hAnsi="Calibri" w:cs="Calibri"/>
        </w:rPr>
        <w:t xml:space="preserve"> zł,</w:t>
      </w:r>
    </w:p>
    <w:p w14:paraId="0BEDBF38" w14:textId="7AE89B22" w:rsidR="005C0BFB" w:rsidRPr="007C1210" w:rsidRDefault="005C0BFB">
      <w:pPr>
        <w:pStyle w:val="NormalnyWeb"/>
        <w:numPr>
          <w:ilvl w:val="0"/>
          <w:numId w:val="1"/>
        </w:numPr>
        <w:spacing w:before="0" w:beforeAutospacing="0" w:after="0" w:line="360" w:lineRule="auto"/>
        <w:jc w:val="both"/>
        <w:rPr>
          <w:rFonts w:asciiTheme="minorHAnsi" w:hAnsiTheme="minorHAnsi" w:cstheme="minorHAnsi"/>
        </w:rPr>
      </w:pPr>
      <w:r w:rsidRPr="007C1210">
        <w:rPr>
          <w:rFonts w:ascii="Calibri" w:hAnsi="Calibri" w:cs="Calibri"/>
        </w:rPr>
        <w:t>dotacja Programu Comenius + kwota 43.647,29 zł,</w:t>
      </w:r>
    </w:p>
    <w:p w14:paraId="1A4478ED" w14:textId="5CB5C024" w:rsidR="00B8641A" w:rsidRPr="007C1210" w:rsidRDefault="00B8641A">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środki z Funduszu Pomocy na Pomoc dla Ukrainy kwota </w:t>
      </w:r>
      <w:r w:rsidR="00B010C1" w:rsidRPr="007C1210">
        <w:rPr>
          <w:rFonts w:asciiTheme="minorHAnsi" w:hAnsiTheme="minorHAnsi" w:cstheme="minorHAnsi"/>
        </w:rPr>
        <w:t>140.231,98</w:t>
      </w:r>
      <w:r w:rsidRPr="007C1210">
        <w:rPr>
          <w:rFonts w:asciiTheme="minorHAnsi" w:hAnsiTheme="minorHAnsi" w:cstheme="minorHAnsi"/>
        </w:rPr>
        <w:t xml:space="preserve"> zł,</w:t>
      </w:r>
    </w:p>
    <w:p w14:paraId="28BAAC5E" w14:textId="2F2F4CB7" w:rsidR="00B010C1" w:rsidRPr="007C1210" w:rsidRDefault="00B010C1">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środki z Ministerstwa Sprawiedliwości kwota 196.515,00 zł,</w:t>
      </w:r>
    </w:p>
    <w:p w14:paraId="686B896F" w14:textId="1769E6A3" w:rsidR="0060657D" w:rsidRPr="007C1210" w:rsidRDefault="0060657D" w:rsidP="00B010C1">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środki z Funduszu Przeciwdziałania COVID-19 kwota </w:t>
      </w:r>
      <w:r w:rsidR="00B010C1" w:rsidRPr="007C1210">
        <w:rPr>
          <w:rFonts w:asciiTheme="minorHAnsi" w:hAnsiTheme="minorHAnsi" w:cstheme="minorHAnsi"/>
        </w:rPr>
        <w:t>8.670,00</w:t>
      </w:r>
      <w:r w:rsidRPr="007C1210">
        <w:rPr>
          <w:rFonts w:asciiTheme="minorHAnsi" w:hAnsiTheme="minorHAnsi" w:cstheme="minorHAnsi"/>
        </w:rPr>
        <w:t xml:space="preserve"> zł,</w:t>
      </w:r>
    </w:p>
    <w:p w14:paraId="1B11244E" w14:textId="28BD2C51" w:rsidR="0060657D" w:rsidRPr="007C1210" w:rsidRDefault="0060657D">
      <w:pPr>
        <w:pStyle w:val="NormalnyWeb"/>
        <w:numPr>
          <w:ilvl w:val="0"/>
          <w:numId w:val="1"/>
        </w:numPr>
        <w:spacing w:before="0" w:beforeAutospacing="0" w:after="0" w:line="360" w:lineRule="auto"/>
        <w:jc w:val="both"/>
        <w:rPr>
          <w:rFonts w:asciiTheme="minorHAnsi" w:hAnsiTheme="minorHAnsi" w:cstheme="minorHAnsi"/>
        </w:rPr>
      </w:pPr>
      <w:r w:rsidRPr="007C1210">
        <w:rPr>
          <w:rFonts w:asciiTheme="minorHAnsi" w:hAnsiTheme="minorHAnsi" w:cstheme="minorHAnsi"/>
        </w:rPr>
        <w:t xml:space="preserve">środki z Funduszu Pracy kwota </w:t>
      </w:r>
      <w:r w:rsidR="00B010C1" w:rsidRPr="007C1210">
        <w:rPr>
          <w:rFonts w:asciiTheme="minorHAnsi" w:hAnsiTheme="minorHAnsi" w:cstheme="minorHAnsi"/>
        </w:rPr>
        <w:t>10.557,86</w:t>
      </w:r>
      <w:r w:rsidRPr="007C1210">
        <w:rPr>
          <w:rFonts w:asciiTheme="minorHAnsi" w:hAnsiTheme="minorHAnsi" w:cstheme="minorHAnsi"/>
        </w:rPr>
        <w:t xml:space="preserve"> zł,</w:t>
      </w:r>
    </w:p>
    <w:p w14:paraId="4FDFDA23" w14:textId="538FD296" w:rsidR="00B8641A" w:rsidRPr="005D4593" w:rsidRDefault="00B8641A">
      <w:pPr>
        <w:pStyle w:val="NormalnyWeb"/>
        <w:numPr>
          <w:ilvl w:val="0"/>
          <w:numId w:val="1"/>
        </w:numPr>
        <w:spacing w:before="0" w:beforeAutospacing="0" w:after="0" w:line="360" w:lineRule="auto"/>
        <w:jc w:val="both"/>
        <w:rPr>
          <w:rFonts w:asciiTheme="minorHAnsi" w:hAnsiTheme="minorHAnsi" w:cstheme="minorHAnsi"/>
        </w:rPr>
      </w:pPr>
      <w:r w:rsidRPr="005D4593">
        <w:rPr>
          <w:rFonts w:asciiTheme="minorHAnsi" w:hAnsiTheme="minorHAnsi" w:cstheme="minorHAnsi"/>
        </w:rPr>
        <w:t xml:space="preserve">dochody ze sprzedaży mienia kwota </w:t>
      </w:r>
      <w:r w:rsidR="00B010C1" w:rsidRPr="005D4593">
        <w:rPr>
          <w:rFonts w:asciiTheme="minorHAnsi" w:hAnsiTheme="minorHAnsi" w:cstheme="minorHAnsi"/>
        </w:rPr>
        <w:t>11.758,51</w:t>
      </w:r>
      <w:r w:rsidRPr="005D4593">
        <w:rPr>
          <w:rFonts w:asciiTheme="minorHAnsi" w:hAnsiTheme="minorHAnsi" w:cstheme="minorHAnsi"/>
        </w:rPr>
        <w:t xml:space="preserve"> zł,</w:t>
      </w:r>
    </w:p>
    <w:p w14:paraId="59C059D7" w14:textId="44473444" w:rsidR="00B8641A" w:rsidRPr="005D4593" w:rsidRDefault="00B8641A">
      <w:pPr>
        <w:pStyle w:val="NormalnyWeb"/>
        <w:numPr>
          <w:ilvl w:val="0"/>
          <w:numId w:val="1"/>
        </w:numPr>
        <w:spacing w:before="0" w:beforeAutospacing="0" w:after="0" w:line="360" w:lineRule="auto"/>
        <w:jc w:val="both"/>
        <w:rPr>
          <w:rFonts w:asciiTheme="minorHAnsi" w:hAnsiTheme="minorHAnsi" w:cstheme="minorHAnsi"/>
        </w:rPr>
      </w:pPr>
      <w:r w:rsidRPr="005D4593">
        <w:rPr>
          <w:rFonts w:asciiTheme="minorHAnsi" w:hAnsiTheme="minorHAnsi" w:cstheme="minorHAnsi"/>
        </w:rPr>
        <w:t xml:space="preserve">subwencje kwota </w:t>
      </w:r>
      <w:r w:rsidR="00B010C1" w:rsidRPr="005D4593">
        <w:rPr>
          <w:rFonts w:asciiTheme="minorHAnsi" w:hAnsiTheme="minorHAnsi" w:cstheme="minorHAnsi"/>
        </w:rPr>
        <w:t>21.148.189,75</w:t>
      </w:r>
      <w:r w:rsidRPr="005D4593">
        <w:rPr>
          <w:rFonts w:asciiTheme="minorHAnsi" w:hAnsiTheme="minorHAnsi" w:cstheme="minorHAnsi"/>
        </w:rPr>
        <w:t xml:space="preserve"> zł,</w:t>
      </w:r>
    </w:p>
    <w:p w14:paraId="434360E0" w14:textId="71BC54E4" w:rsidR="00B8641A" w:rsidRPr="005D4593" w:rsidRDefault="00B8641A">
      <w:pPr>
        <w:pStyle w:val="NormalnyWeb"/>
        <w:numPr>
          <w:ilvl w:val="0"/>
          <w:numId w:val="1"/>
        </w:numPr>
        <w:spacing w:before="0" w:beforeAutospacing="0" w:after="0" w:line="360" w:lineRule="auto"/>
        <w:jc w:val="both"/>
        <w:rPr>
          <w:rFonts w:asciiTheme="minorHAnsi" w:hAnsiTheme="minorHAnsi" w:cstheme="minorHAnsi"/>
        </w:rPr>
      </w:pPr>
      <w:r w:rsidRPr="005D4593">
        <w:rPr>
          <w:rFonts w:asciiTheme="minorHAnsi" w:hAnsiTheme="minorHAnsi" w:cstheme="minorHAnsi"/>
        </w:rPr>
        <w:t xml:space="preserve">dochody własne kwota </w:t>
      </w:r>
      <w:r w:rsidR="00291C66" w:rsidRPr="005D4593">
        <w:rPr>
          <w:rFonts w:asciiTheme="minorHAnsi" w:hAnsiTheme="minorHAnsi" w:cstheme="minorHAnsi"/>
        </w:rPr>
        <w:t>9.</w:t>
      </w:r>
      <w:r w:rsidR="005D4593" w:rsidRPr="005D4593">
        <w:rPr>
          <w:rFonts w:asciiTheme="minorHAnsi" w:hAnsiTheme="minorHAnsi" w:cstheme="minorHAnsi"/>
        </w:rPr>
        <w:t>420.357,31</w:t>
      </w:r>
      <w:r w:rsidRPr="005D4593">
        <w:rPr>
          <w:rFonts w:asciiTheme="minorHAnsi" w:hAnsiTheme="minorHAnsi" w:cstheme="minorHAnsi"/>
        </w:rPr>
        <w:t xml:space="preserve"> zł.</w:t>
      </w:r>
    </w:p>
    <w:p w14:paraId="0AE84E11" w14:textId="29786A2F" w:rsidR="00B8641A" w:rsidRPr="005D4593" w:rsidRDefault="00B8641A" w:rsidP="00B8641A">
      <w:pPr>
        <w:pStyle w:val="NormalnyWeb"/>
        <w:spacing w:before="0" w:beforeAutospacing="0" w:after="0" w:line="360" w:lineRule="auto"/>
        <w:ind w:firstLine="708"/>
        <w:jc w:val="both"/>
        <w:rPr>
          <w:rFonts w:asciiTheme="minorHAnsi" w:hAnsiTheme="minorHAnsi" w:cstheme="minorHAnsi"/>
          <w:b/>
          <w:bCs/>
        </w:rPr>
      </w:pPr>
      <w:r w:rsidRPr="00A12238">
        <w:rPr>
          <w:rFonts w:asciiTheme="minorHAnsi" w:hAnsiTheme="minorHAnsi" w:cstheme="minorHAnsi"/>
        </w:rPr>
        <w:t xml:space="preserve">Wydatki na plan </w:t>
      </w:r>
      <w:r w:rsidR="000945C4" w:rsidRPr="00A12238">
        <w:rPr>
          <w:rFonts w:asciiTheme="minorHAnsi" w:hAnsiTheme="minorHAnsi" w:cstheme="minorHAnsi"/>
          <w:b/>
          <w:bCs/>
        </w:rPr>
        <w:t>64.492.325,74</w:t>
      </w:r>
      <w:r w:rsidRPr="00A12238">
        <w:rPr>
          <w:rFonts w:asciiTheme="minorHAnsi" w:hAnsiTheme="minorHAnsi" w:cstheme="minorHAnsi"/>
        </w:rPr>
        <w:t xml:space="preserve"> zł wykonane zostały w </w:t>
      </w:r>
      <w:r w:rsidR="003203E2" w:rsidRPr="00A12238">
        <w:rPr>
          <w:rFonts w:asciiTheme="minorHAnsi" w:hAnsiTheme="minorHAnsi" w:cstheme="minorHAnsi"/>
        </w:rPr>
        <w:t>92,15</w:t>
      </w:r>
      <w:r w:rsidRPr="00A12238">
        <w:rPr>
          <w:rFonts w:asciiTheme="minorHAnsi" w:hAnsiTheme="minorHAnsi" w:cstheme="minorHAnsi"/>
        </w:rPr>
        <w:t xml:space="preserve"> % tj. kwota </w:t>
      </w:r>
      <w:r w:rsidR="003203E2" w:rsidRPr="00A12238">
        <w:rPr>
          <w:rFonts w:asciiTheme="minorHAnsi" w:hAnsiTheme="minorHAnsi" w:cstheme="minorHAnsi"/>
          <w:b/>
          <w:bCs/>
        </w:rPr>
        <w:t>59.428.782,12</w:t>
      </w:r>
      <w:r w:rsidRPr="00A12238">
        <w:rPr>
          <w:rFonts w:asciiTheme="minorHAnsi" w:hAnsiTheme="minorHAnsi" w:cstheme="minorHAnsi"/>
        </w:rPr>
        <w:t xml:space="preserve"> zł w tym na planowane wydatki inwestycyjne i zakupy inwestycyjne w wysokości </w:t>
      </w:r>
      <w:r w:rsidR="00A12238" w:rsidRPr="00A12238">
        <w:rPr>
          <w:rFonts w:asciiTheme="minorHAnsi" w:hAnsiTheme="minorHAnsi" w:cstheme="minorHAnsi"/>
        </w:rPr>
        <w:t>25.735.221,03</w:t>
      </w:r>
      <w:r w:rsidRPr="00A12238">
        <w:rPr>
          <w:rFonts w:asciiTheme="minorHAnsi" w:hAnsiTheme="minorHAnsi" w:cstheme="minorHAnsi"/>
        </w:rPr>
        <w:t xml:space="preserve"> zł </w:t>
      </w:r>
      <w:r w:rsidRPr="005D4593">
        <w:rPr>
          <w:rFonts w:asciiTheme="minorHAnsi" w:hAnsiTheme="minorHAnsi" w:cstheme="minorHAnsi"/>
        </w:rPr>
        <w:t xml:space="preserve">wydatkowano kwotę </w:t>
      </w:r>
      <w:r w:rsidR="00A12238" w:rsidRPr="005D4593">
        <w:rPr>
          <w:rFonts w:asciiTheme="minorHAnsi" w:hAnsiTheme="minorHAnsi" w:cstheme="minorHAnsi"/>
        </w:rPr>
        <w:t>23.923.011,98</w:t>
      </w:r>
      <w:r w:rsidRPr="005D4593">
        <w:rPr>
          <w:rFonts w:asciiTheme="minorHAnsi" w:hAnsiTheme="minorHAnsi" w:cstheme="minorHAnsi"/>
          <w:b/>
        </w:rPr>
        <w:t xml:space="preserve"> </w:t>
      </w:r>
      <w:r w:rsidRPr="005D4593">
        <w:rPr>
          <w:rFonts w:asciiTheme="minorHAnsi" w:hAnsiTheme="minorHAnsi" w:cstheme="minorHAnsi"/>
        </w:rPr>
        <w:t>zł.</w:t>
      </w:r>
    </w:p>
    <w:p w14:paraId="0D0789BE" w14:textId="770F74E0" w:rsidR="00B8641A" w:rsidRPr="005D4593" w:rsidRDefault="00B8641A" w:rsidP="00B8641A">
      <w:pPr>
        <w:pStyle w:val="NormalnyWeb"/>
        <w:spacing w:before="0" w:beforeAutospacing="0" w:after="0" w:line="360" w:lineRule="auto"/>
        <w:ind w:firstLine="708"/>
        <w:jc w:val="both"/>
        <w:rPr>
          <w:rFonts w:asciiTheme="minorHAnsi" w:hAnsiTheme="minorHAnsi" w:cstheme="minorHAnsi"/>
        </w:rPr>
      </w:pPr>
      <w:r w:rsidRPr="005D4593">
        <w:rPr>
          <w:rFonts w:asciiTheme="minorHAnsi" w:hAnsiTheme="minorHAnsi" w:cstheme="minorHAnsi"/>
        </w:rPr>
        <w:t xml:space="preserve">Na dzień </w:t>
      </w:r>
      <w:r w:rsidR="002E03A9" w:rsidRPr="005D4593">
        <w:rPr>
          <w:rFonts w:asciiTheme="minorHAnsi" w:hAnsiTheme="minorHAnsi" w:cstheme="minorHAnsi"/>
        </w:rPr>
        <w:t>31 grudnia</w:t>
      </w:r>
      <w:r w:rsidRPr="005D4593">
        <w:rPr>
          <w:rFonts w:asciiTheme="minorHAnsi" w:hAnsiTheme="minorHAnsi" w:cstheme="minorHAnsi"/>
        </w:rPr>
        <w:t xml:space="preserve"> 202</w:t>
      </w:r>
      <w:r w:rsidR="00A12238" w:rsidRPr="005D4593">
        <w:rPr>
          <w:rFonts w:asciiTheme="minorHAnsi" w:hAnsiTheme="minorHAnsi" w:cstheme="minorHAnsi"/>
        </w:rPr>
        <w:t>3</w:t>
      </w:r>
      <w:r w:rsidRPr="005D4593">
        <w:rPr>
          <w:rFonts w:asciiTheme="minorHAnsi" w:hAnsiTheme="minorHAnsi" w:cstheme="minorHAnsi"/>
        </w:rPr>
        <w:t xml:space="preserve"> roku w budżecie Gminy Jednorożec wystąpił </w:t>
      </w:r>
      <w:r w:rsidR="005D4593" w:rsidRPr="005D4593">
        <w:rPr>
          <w:rFonts w:asciiTheme="minorHAnsi" w:hAnsiTheme="minorHAnsi" w:cstheme="minorHAnsi"/>
        </w:rPr>
        <w:t xml:space="preserve">deficyt </w:t>
      </w:r>
      <w:r w:rsidRPr="005D4593">
        <w:rPr>
          <w:rFonts w:asciiTheme="minorHAnsi" w:hAnsiTheme="minorHAnsi" w:cstheme="minorHAnsi"/>
        </w:rPr>
        <w:t xml:space="preserve">w kwocie </w:t>
      </w:r>
      <w:r w:rsidR="005D4593" w:rsidRPr="005D4593">
        <w:rPr>
          <w:rFonts w:asciiTheme="minorHAnsi" w:hAnsiTheme="minorHAnsi" w:cstheme="minorHAnsi"/>
        </w:rPr>
        <w:t>3.045.142,28</w:t>
      </w:r>
      <w:r w:rsidRPr="005D4593">
        <w:rPr>
          <w:rFonts w:asciiTheme="minorHAnsi" w:hAnsiTheme="minorHAnsi" w:cstheme="minorHAnsi"/>
        </w:rPr>
        <w:t xml:space="preserve"> zł na planowan</w:t>
      </w:r>
      <w:r w:rsidR="00A12238" w:rsidRPr="005D4593">
        <w:rPr>
          <w:rFonts w:asciiTheme="minorHAnsi" w:hAnsiTheme="minorHAnsi" w:cstheme="minorHAnsi"/>
        </w:rPr>
        <w:t>y deficyt</w:t>
      </w:r>
      <w:r w:rsidRPr="005D4593">
        <w:rPr>
          <w:rFonts w:asciiTheme="minorHAnsi" w:hAnsiTheme="minorHAnsi" w:cstheme="minorHAnsi"/>
        </w:rPr>
        <w:t xml:space="preserve"> w kwocie </w:t>
      </w:r>
      <w:r w:rsidR="00A12238" w:rsidRPr="005D4593">
        <w:rPr>
          <w:rFonts w:asciiTheme="minorHAnsi" w:hAnsiTheme="minorHAnsi" w:cstheme="minorHAnsi"/>
        </w:rPr>
        <w:t>8.077.468,02</w:t>
      </w:r>
      <w:r w:rsidR="00D41129" w:rsidRPr="005D4593">
        <w:rPr>
          <w:rFonts w:asciiTheme="minorHAnsi" w:hAnsiTheme="minorHAnsi" w:cstheme="minorHAnsi"/>
        </w:rPr>
        <w:t xml:space="preserve"> </w:t>
      </w:r>
      <w:r w:rsidRPr="005D4593">
        <w:rPr>
          <w:rFonts w:asciiTheme="minorHAnsi" w:hAnsiTheme="minorHAnsi" w:cstheme="minorHAnsi"/>
        </w:rPr>
        <w:t xml:space="preserve">zł. </w:t>
      </w:r>
    </w:p>
    <w:p w14:paraId="17229362" w14:textId="64C0EE12" w:rsidR="00B8641A" w:rsidRPr="00A12238" w:rsidRDefault="00B8641A" w:rsidP="00D41129">
      <w:pPr>
        <w:pStyle w:val="NormalnyWeb"/>
        <w:spacing w:before="0" w:beforeAutospacing="0" w:after="0" w:line="360" w:lineRule="auto"/>
        <w:ind w:firstLine="708"/>
        <w:jc w:val="both"/>
        <w:rPr>
          <w:rFonts w:asciiTheme="minorHAnsi" w:hAnsiTheme="minorHAnsi" w:cstheme="minorHAnsi"/>
        </w:rPr>
      </w:pPr>
      <w:r w:rsidRPr="00A12238">
        <w:rPr>
          <w:rFonts w:asciiTheme="minorHAnsi" w:hAnsiTheme="minorHAnsi" w:cstheme="minorHAnsi"/>
        </w:rPr>
        <w:t xml:space="preserve">Kwota zadłużenia budżetu na dzień </w:t>
      </w:r>
      <w:r w:rsidR="00D41129" w:rsidRPr="00A12238">
        <w:rPr>
          <w:rFonts w:asciiTheme="minorHAnsi" w:hAnsiTheme="minorHAnsi" w:cstheme="minorHAnsi"/>
        </w:rPr>
        <w:t>31.12</w:t>
      </w:r>
      <w:r w:rsidRPr="00A12238">
        <w:rPr>
          <w:rFonts w:asciiTheme="minorHAnsi" w:hAnsiTheme="minorHAnsi" w:cstheme="minorHAnsi"/>
        </w:rPr>
        <w:t>.202</w:t>
      </w:r>
      <w:r w:rsidR="00A12238" w:rsidRPr="00A12238">
        <w:rPr>
          <w:rFonts w:asciiTheme="minorHAnsi" w:hAnsiTheme="minorHAnsi" w:cstheme="minorHAnsi"/>
        </w:rPr>
        <w:t>3</w:t>
      </w:r>
      <w:r w:rsidRPr="00A12238">
        <w:rPr>
          <w:rFonts w:asciiTheme="minorHAnsi" w:hAnsiTheme="minorHAnsi" w:cstheme="minorHAnsi"/>
        </w:rPr>
        <w:t xml:space="preserve"> r. wynosi</w:t>
      </w:r>
      <w:r w:rsidR="00D41129" w:rsidRPr="00A12238">
        <w:rPr>
          <w:rFonts w:asciiTheme="minorHAnsi" w:hAnsiTheme="minorHAnsi" w:cstheme="minorHAnsi"/>
        </w:rPr>
        <w:t xml:space="preserve"> </w:t>
      </w:r>
      <w:r w:rsidR="00A12238" w:rsidRPr="00A12238">
        <w:rPr>
          <w:rFonts w:asciiTheme="minorHAnsi" w:hAnsiTheme="minorHAnsi" w:cstheme="minorHAnsi"/>
        </w:rPr>
        <w:t>4.900.000,00</w:t>
      </w:r>
      <w:r w:rsidR="00D41129" w:rsidRPr="00A12238">
        <w:rPr>
          <w:rFonts w:asciiTheme="minorHAnsi" w:hAnsiTheme="minorHAnsi" w:cstheme="minorHAnsi"/>
        </w:rPr>
        <w:t xml:space="preserve"> zł </w:t>
      </w:r>
      <w:r w:rsidR="00A12238" w:rsidRPr="00A12238">
        <w:rPr>
          <w:rFonts w:asciiTheme="minorHAnsi" w:hAnsiTheme="minorHAnsi" w:cstheme="minorHAnsi"/>
        </w:rPr>
        <w:t>-</w:t>
      </w:r>
      <w:r w:rsidRPr="00A12238">
        <w:rPr>
          <w:rFonts w:asciiTheme="minorHAnsi" w:hAnsiTheme="minorHAnsi" w:cstheme="minorHAnsi"/>
        </w:rPr>
        <w:t xml:space="preserve"> są to  wyemitowane obligacje komunalne</w:t>
      </w:r>
      <w:r w:rsidR="00A12238" w:rsidRPr="00A12238">
        <w:rPr>
          <w:rFonts w:asciiTheme="minorHAnsi" w:hAnsiTheme="minorHAnsi" w:cstheme="minorHAnsi"/>
        </w:rPr>
        <w:t>.</w:t>
      </w:r>
    </w:p>
    <w:p w14:paraId="247CCFC6" w14:textId="5BCE3401" w:rsidR="00B8641A" w:rsidRPr="00A12238" w:rsidRDefault="00B8641A" w:rsidP="00B8641A">
      <w:pPr>
        <w:pStyle w:val="NormalnyWeb"/>
        <w:spacing w:before="0" w:beforeAutospacing="0" w:after="0" w:line="360" w:lineRule="auto"/>
        <w:ind w:firstLine="708"/>
        <w:jc w:val="both"/>
        <w:rPr>
          <w:rFonts w:asciiTheme="minorHAnsi" w:hAnsiTheme="minorHAnsi" w:cstheme="minorHAnsi"/>
        </w:rPr>
      </w:pPr>
      <w:r w:rsidRPr="00A12238">
        <w:rPr>
          <w:rFonts w:asciiTheme="minorHAnsi" w:hAnsiTheme="minorHAnsi" w:cstheme="minorHAnsi"/>
        </w:rPr>
        <w:t>W 202</w:t>
      </w:r>
      <w:r w:rsidR="00A12238" w:rsidRPr="00A12238">
        <w:rPr>
          <w:rFonts w:asciiTheme="minorHAnsi" w:hAnsiTheme="minorHAnsi" w:cstheme="minorHAnsi"/>
        </w:rPr>
        <w:t>3</w:t>
      </w:r>
      <w:r w:rsidRPr="00A12238">
        <w:rPr>
          <w:rFonts w:asciiTheme="minorHAnsi" w:hAnsiTheme="minorHAnsi" w:cstheme="minorHAnsi"/>
        </w:rPr>
        <w:t xml:space="preserve"> roku dokonano wykupu obligacji komunalnych w kwocie 1.100.000,00 zł, zaplanowanych w kwocie 1.100.000,00 zł. </w:t>
      </w:r>
    </w:p>
    <w:p w14:paraId="633BA91B" w14:textId="47C20263" w:rsidR="00B8641A" w:rsidRPr="009C0D4A" w:rsidRDefault="00B8641A" w:rsidP="00B8641A">
      <w:pPr>
        <w:pStyle w:val="NormalnyWeb"/>
        <w:spacing w:before="0" w:beforeAutospacing="0" w:after="0" w:line="360" w:lineRule="auto"/>
        <w:ind w:firstLine="360"/>
        <w:jc w:val="both"/>
        <w:rPr>
          <w:rFonts w:asciiTheme="minorHAnsi" w:hAnsiTheme="minorHAnsi" w:cstheme="minorHAnsi"/>
        </w:rPr>
      </w:pPr>
      <w:r w:rsidRPr="009C0D4A">
        <w:rPr>
          <w:rFonts w:asciiTheme="minorHAnsi" w:hAnsiTheme="minorHAnsi" w:cstheme="minorHAnsi"/>
        </w:rPr>
        <w:t xml:space="preserve">Planowane przychody na dzień </w:t>
      </w:r>
      <w:r w:rsidR="00D41129" w:rsidRPr="009C0D4A">
        <w:rPr>
          <w:rFonts w:asciiTheme="minorHAnsi" w:hAnsiTheme="minorHAnsi" w:cstheme="minorHAnsi"/>
        </w:rPr>
        <w:t>31.12</w:t>
      </w:r>
      <w:r w:rsidRPr="009C0D4A">
        <w:rPr>
          <w:rFonts w:asciiTheme="minorHAnsi" w:hAnsiTheme="minorHAnsi" w:cstheme="minorHAnsi"/>
        </w:rPr>
        <w:t>.202</w:t>
      </w:r>
      <w:r w:rsidR="00A12238" w:rsidRPr="009C0D4A">
        <w:rPr>
          <w:rFonts w:asciiTheme="minorHAnsi" w:hAnsiTheme="minorHAnsi" w:cstheme="minorHAnsi"/>
        </w:rPr>
        <w:t>3</w:t>
      </w:r>
      <w:r w:rsidRPr="009C0D4A">
        <w:rPr>
          <w:rFonts w:asciiTheme="minorHAnsi" w:hAnsiTheme="minorHAnsi" w:cstheme="minorHAnsi"/>
        </w:rPr>
        <w:t xml:space="preserve"> rok wynoszą </w:t>
      </w:r>
      <w:r w:rsidR="009C0D4A" w:rsidRPr="009C0D4A">
        <w:rPr>
          <w:rFonts w:asciiTheme="minorHAnsi" w:hAnsiTheme="minorHAnsi" w:cstheme="minorHAnsi"/>
        </w:rPr>
        <w:t>9.177.468,02</w:t>
      </w:r>
      <w:r w:rsidRPr="009C0D4A">
        <w:rPr>
          <w:rFonts w:asciiTheme="minorHAnsi" w:hAnsiTheme="minorHAnsi" w:cstheme="minorHAnsi"/>
        </w:rPr>
        <w:t xml:space="preserve"> zł, wykonane w kwocie </w:t>
      </w:r>
      <w:r w:rsidR="009C0D4A" w:rsidRPr="009C0D4A">
        <w:rPr>
          <w:rFonts w:asciiTheme="minorHAnsi" w:hAnsiTheme="minorHAnsi" w:cstheme="minorHAnsi"/>
        </w:rPr>
        <w:t>9.823.802,85</w:t>
      </w:r>
      <w:r w:rsidRPr="009C0D4A">
        <w:rPr>
          <w:rFonts w:asciiTheme="minorHAnsi" w:hAnsiTheme="minorHAnsi" w:cstheme="minorHAnsi"/>
        </w:rPr>
        <w:t xml:space="preserve"> zł tj.:</w:t>
      </w:r>
    </w:p>
    <w:p w14:paraId="19A8A99E" w14:textId="3C00CA56" w:rsidR="009C0D4A" w:rsidRPr="009C0D4A" w:rsidRDefault="009C0D4A" w:rsidP="009C0D4A">
      <w:pPr>
        <w:pStyle w:val="NormalnyWeb"/>
        <w:spacing w:before="0" w:beforeAutospacing="0" w:after="0" w:line="360" w:lineRule="auto"/>
        <w:jc w:val="both"/>
        <w:rPr>
          <w:rFonts w:asciiTheme="minorHAnsi" w:hAnsiTheme="minorHAnsi" w:cstheme="minorHAnsi"/>
        </w:rPr>
      </w:pPr>
      <w:r w:rsidRPr="009C0D4A">
        <w:rPr>
          <w:rFonts w:asciiTheme="minorHAnsi" w:hAnsiTheme="minorHAnsi" w:cstheme="minorHAnsi"/>
        </w:rPr>
        <w:t>- planowana emisja obligacji komunalnych w kwocie 3.000.000,00 zł nie została uruchomiona,</w:t>
      </w:r>
    </w:p>
    <w:p w14:paraId="03A09D68" w14:textId="1258B303" w:rsidR="00B8641A" w:rsidRPr="009C0D4A" w:rsidRDefault="00B8641A" w:rsidP="00B8641A">
      <w:pPr>
        <w:pStyle w:val="NormalnyWeb"/>
        <w:spacing w:before="0" w:beforeAutospacing="0" w:after="0" w:line="360" w:lineRule="auto"/>
        <w:jc w:val="both"/>
        <w:rPr>
          <w:rFonts w:asciiTheme="minorHAnsi" w:hAnsiTheme="minorHAnsi" w:cstheme="minorHAnsi"/>
        </w:rPr>
      </w:pPr>
      <w:r w:rsidRPr="009C0D4A">
        <w:rPr>
          <w:rFonts w:asciiTheme="minorHAnsi" w:hAnsiTheme="minorHAnsi" w:cstheme="minorHAnsi"/>
        </w:rPr>
        <w:t xml:space="preserve">- pochodzące z wolnych środków, o których mowa w art. 217 ust. 2 pkt 6 ustawy wynoszą  </w:t>
      </w:r>
      <w:r w:rsidR="009C0D4A" w:rsidRPr="009C0D4A">
        <w:rPr>
          <w:rFonts w:asciiTheme="minorHAnsi" w:hAnsiTheme="minorHAnsi" w:cstheme="minorHAnsi"/>
        </w:rPr>
        <w:t>6.000.000,00</w:t>
      </w:r>
      <w:r w:rsidRPr="009C0D4A">
        <w:rPr>
          <w:rFonts w:asciiTheme="minorHAnsi" w:hAnsiTheme="minorHAnsi" w:cstheme="minorHAnsi"/>
        </w:rPr>
        <w:t xml:space="preserve"> zł, zostały uruchomione w kwocie </w:t>
      </w:r>
      <w:r w:rsidR="009C0D4A" w:rsidRPr="009C0D4A">
        <w:rPr>
          <w:rFonts w:asciiTheme="minorHAnsi" w:hAnsiTheme="minorHAnsi" w:cstheme="minorHAnsi"/>
        </w:rPr>
        <w:t>2.353.665,17</w:t>
      </w:r>
      <w:r w:rsidRPr="009C0D4A">
        <w:rPr>
          <w:rFonts w:asciiTheme="minorHAnsi" w:hAnsiTheme="minorHAnsi" w:cstheme="minorHAnsi"/>
        </w:rPr>
        <w:t xml:space="preserve"> zł,</w:t>
      </w:r>
    </w:p>
    <w:p w14:paraId="131E27DA" w14:textId="3C708FB3" w:rsidR="009C0D4A" w:rsidRPr="009C0D4A" w:rsidRDefault="009C0D4A" w:rsidP="00B8641A">
      <w:pPr>
        <w:pStyle w:val="NormalnyWeb"/>
        <w:spacing w:before="0" w:beforeAutospacing="0" w:after="0" w:line="360" w:lineRule="auto"/>
        <w:jc w:val="both"/>
        <w:rPr>
          <w:rFonts w:asciiTheme="minorHAnsi" w:hAnsiTheme="minorHAnsi" w:cstheme="minorHAnsi"/>
        </w:rPr>
      </w:pPr>
      <w:r w:rsidRPr="009C0D4A">
        <w:rPr>
          <w:rFonts w:asciiTheme="minorHAnsi" w:hAnsiTheme="minorHAnsi" w:cstheme="minorHAnsi"/>
        </w:rPr>
        <w:lastRenderedPageBreak/>
        <w:t>- nadwyżki z lat ubiegłych planowana i wykonana kwota 1.616.978,20 zł,</w:t>
      </w:r>
    </w:p>
    <w:p w14:paraId="43C34512" w14:textId="323F9EB5" w:rsidR="00B8641A" w:rsidRPr="009C0D4A" w:rsidRDefault="00B8641A" w:rsidP="00B8641A">
      <w:pPr>
        <w:pStyle w:val="NormalnyWeb"/>
        <w:spacing w:before="0" w:beforeAutospacing="0" w:after="0" w:line="360" w:lineRule="auto"/>
        <w:jc w:val="both"/>
        <w:rPr>
          <w:rFonts w:ascii="Calibri" w:hAnsi="Calibri" w:cs="Calibri"/>
        </w:rPr>
      </w:pPr>
      <w:r w:rsidRPr="009C0D4A">
        <w:rPr>
          <w:rFonts w:asciiTheme="minorHAnsi" w:hAnsiTheme="minorHAnsi" w:cstheme="minorHAnsi"/>
        </w:rPr>
        <w:t xml:space="preserve">- przychody z tytułu rozliczenia dochodów i wydatków nimi finansowanych związanych ze szczególnymi zasadami wykonania budżetu określonymi w odrębnych ustawach planowane i wykonane w kwocie </w:t>
      </w:r>
      <w:r w:rsidR="009C0D4A" w:rsidRPr="009C0D4A">
        <w:rPr>
          <w:rFonts w:asciiTheme="minorHAnsi" w:hAnsiTheme="minorHAnsi" w:cstheme="minorHAnsi"/>
        </w:rPr>
        <w:t xml:space="preserve">1.940.510,48 </w:t>
      </w:r>
      <w:r w:rsidRPr="009C0D4A">
        <w:rPr>
          <w:rFonts w:asciiTheme="minorHAnsi" w:hAnsiTheme="minorHAnsi" w:cstheme="minorHAnsi"/>
        </w:rPr>
        <w:t>zł (</w:t>
      </w:r>
      <w:r w:rsidRPr="009C0D4A">
        <w:rPr>
          <w:rFonts w:asciiTheme="minorHAnsi" w:hAnsiTheme="minorHAnsi" w:cstheme="minorHAnsi"/>
          <w:bCs/>
        </w:rPr>
        <w:t xml:space="preserve">dochody z tytułu opłat za zezwolenia na sprzedaż napojów alkoholowych </w:t>
      </w:r>
      <w:r w:rsidR="009C0D4A" w:rsidRPr="009C0D4A">
        <w:rPr>
          <w:rFonts w:asciiTheme="minorHAnsi" w:hAnsiTheme="minorHAnsi" w:cstheme="minorHAnsi"/>
          <w:bCs/>
        </w:rPr>
        <w:t xml:space="preserve">oraz </w:t>
      </w:r>
      <w:r w:rsidRPr="009C0D4A">
        <w:rPr>
          <w:rFonts w:ascii="Calibri" w:hAnsi="Calibri" w:cs="Calibri"/>
        </w:rPr>
        <w:t>wpływ</w:t>
      </w:r>
      <w:r w:rsidR="009C0D4A" w:rsidRPr="009C0D4A">
        <w:rPr>
          <w:rFonts w:ascii="Calibri" w:hAnsi="Calibri" w:cs="Calibri"/>
        </w:rPr>
        <w:t>y</w:t>
      </w:r>
      <w:r w:rsidRPr="009C0D4A">
        <w:rPr>
          <w:rFonts w:ascii="Calibri" w:hAnsi="Calibri" w:cs="Calibri"/>
        </w:rPr>
        <w:t xml:space="preserve"> za zezwolenia na sprzedaż napojów alkoholowych w obrocie hurtowym – </w:t>
      </w:r>
      <w:r w:rsidR="009C0D4A" w:rsidRPr="009C0D4A">
        <w:rPr>
          <w:rFonts w:ascii="Calibri" w:hAnsi="Calibri" w:cs="Calibri"/>
        </w:rPr>
        <w:t>14.192,48</w:t>
      </w:r>
      <w:r w:rsidRPr="009C0D4A">
        <w:rPr>
          <w:rFonts w:ascii="Calibri" w:hAnsi="Calibri" w:cs="Calibri"/>
        </w:rPr>
        <w:t xml:space="preserve"> zł,</w:t>
      </w:r>
      <w:r w:rsidRPr="009C0D4A">
        <w:rPr>
          <w:rFonts w:asciiTheme="minorHAnsi" w:hAnsiTheme="minorHAnsi" w:cstheme="minorHAnsi"/>
          <w:bCs/>
        </w:rPr>
        <w:t xml:space="preserve"> </w:t>
      </w:r>
      <w:r w:rsidRPr="009C0D4A">
        <w:rPr>
          <w:rFonts w:ascii="Calibri" w:hAnsi="Calibri" w:cs="Calibri"/>
        </w:rPr>
        <w:t>uzupełniająca subwencja ogólna z przeznaczeniem na wsparcie finansowe inwestycji w zakresie kanalizacji - 1.926.318,00 zł.</w:t>
      </w:r>
      <w:r w:rsidRPr="009C0D4A">
        <w:rPr>
          <w:rFonts w:asciiTheme="minorHAnsi" w:hAnsiTheme="minorHAnsi" w:cstheme="minorHAnsi"/>
          <w:bCs/>
        </w:rPr>
        <w:t>)</w:t>
      </w:r>
      <w:r w:rsidRPr="009C0D4A">
        <w:rPr>
          <w:rFonts w:asciiTheme="minorHAnsi" w:hAnsiTheme="minorHAnsi" w:cstheme="minorHAnsi"/>
        </w:rPr>
        <w:t>,</w:t>
      </w:r>
    </w:p>
    <w:p w14:paraId="353DAD68" w14:textId="3171B729" w:rsidR="00B8641A" w:rsidRPr="009C0D4A" w:rsidRDefault="00B8641A" w:rsidP="00B8641A">
      <w:pPr>
        <w:pStyle w:val="NormalnyWeb"/>
        <w:spacing w:before="0" w:beforeAutospacing="0" w:after="0" w:line="360" w:lineRule="auto"/>
        <w:jc w:val="both"/>
        <w:rPr>
          <w:rFonts w:asciiTheme="minorHAnsi" w:hAnsiTheme="minorHAnsi" w:cstheme="minorHAnsi"/>
          <w:bCs/>
        </w:rPr>
      </w:pPr>
      <w:r w:rsidRPr="009C0D4A">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w:t>
      </w:r>
      <w:r w:rsidR="009C0D4A" w:rsidRPr="009C0D4A">
        <w:rPr>
          <w:rFonts w:asciiTheme="minorHAnsi" w:hAnsiTheme="minorHAnsi" w:cstheme="minorHAnsi"/>
        </w:rPr>
        <w:t>266.314,17</w:t>
      </w:r>
      <w:r w:rsidRPr="009C0D4A">
        <w:rPr>
          <w:rFonts w:asciiTheme="minorHAnsi" w:hAnsiTheme="minorHAnsi" w:cstheme="minorHAnsi"/>
        </w:rPr>
        <w:t xml:space="preserve"> zł (</w:t>
      </w:r>
      <w:r w:rsidRPr="009C0D4A">
        <w:rPr>
          <w:rFonts w:asciiTheme="minorHAnsi" w:hAnsiTheme="minorHAnsi" w:cstheme="minorHAnsi"/>
          <w:bCs/>
        </w:rPr>
        <w:t>Erasmus+</w:t>
      </w:r>
      <w:r w:rsidR="009C0D4A" w:rsidRPr="009C0D4A">
        <w:rPr>
          <w:rFonts w:asciiTheme="minorHAnsi" w:hAnsiTheme="minorHAnsi" w:cstheme="minorHAnsi"/>
          <w:bCs/>
        </w:rPr>
        <w:t xml:space="preserve"> - 75.964,17 zł, Cyfrowa Gmina – 190.350,00 zł</w:t>
      </w:r>
      <w:r w:rsidRPr="009C0D4A">
        <w:rPr>
          <w:rFonts w:asciiTheme="minorHAnsi" w:hAnsiTheme="minorHAnsi" w:cstheme="minorHAnsi"/>
          <w:bCs/>
        </w:rPr>
        <w:t>).</w:t>
      </w:r>
    </w:p>
    <w:p w14:paraId="1A322C3A" w14:textId="77777777" w:rsidR="00B8641A" w:rsidRPr="009C0D4A" w:rsidRDefault="00B8641A" w:rsidP="00B8641A">
      <w:pPr>
        <w:pStyle w:val="NormalnyWeb"/>
        <w:spacing w:before="0" w:beforeAutospacing="0" w:after="0" w:line="360" w:lineRule="auto"/>
        <w:jc w:val="both"/>
        <w:rPr>
          <w:rFonts w:asciiTheme="minorHAnsi" w:hAnsiTheme="minorHAnsi" w:cstheme="minorHAnsi"/>
          <w:bCs/>
        </w:rPr>
      </w:pPr>
    </w:p>
    <w:p w14:paraId="11D75E74" w14:textId="77777777" w:rsidR="00B8641A" w:rsidRPr="00097137" w:rsidRDefault="00B8641A" w:rsidP="00B8641A">
      <w:pPr>
        <w:pStyle w:val="NormalnyWeb"/>
        <w:spacing w:before="0" w:beforeAutospacing="0" w:after="0" w:line="360" w:lineRule="auto"/>
        <w:jc w:val="both"/>
        <w:rPr>
          <w:rFonts w:asciiTheme="minorHAnsi" w:hAnsiTheme="minorHAnsi" w:cstheme="minorHAnsi"/>
          <w:bCs/>
          <w:color w:val="FF0000"/>
        </w:rPr>
      </w:pPr>
    </w:p>
    <w:p w14:paraId="21E93FF0" w14:textId="0C469682" w:rsidR="00C36589" w:rsidRPr="00097137" w:rsidRDefault="00C36589" w:rsidP="00B8641A">
      <w:pPr>
        <w:pStyle w:val="NormalnyWeb"/>
        <w:spacing w:before="0" w:beforeAutospacing="0" w:after="0" w:line="360" w:lineRule="auto"/>
        <w:jc w:val="both"/>
        <w:rPr>
          <w:rFonts w:asciiTheme="minorHAnsi" w:hAnsiTheme="minorHAnsi" w:cstheme="minorHAnsi"/>
          <w:color w:val="FF0000"/>
        </w:rPr>
      </w:pPr>
    </w:p>
    <w:p w14:paraId="0B08B52C" w14:textId="77777777" w:rsidR="00C36589" w:rsidRPr="00097137" w:rsidRDefault="00C36589" w:rsidP="00B8641A">
      <w:pPr>
        <w:pStyle w:val="NormalnyWeb"/>
        <w:spacing w:before="0" w:beforeAutospacing="0" w:after="0" w:line="360" w:lineRule="auto"/>
        <w:jc w:val="both"/>
        <w:rPr>
          <w:rFonts w:asciiTheme="minorHAnsi" w:hAnsiTheme="minorHAnsi" w:cstheme="minorHAnsi"/>
          <w:color w:val="FF0000"/>
        </w:rPr>
      </w:pPr>
    </w:p>
    <w:p w14:paraId="39DAB8A8" w14:textId="77777777" w:rsidR="00B8641A" w:rsidRPr="006A1D6B" w:rsidRDefault="00B8641A" w:rsidP="00B8641A">
      <w:pPr>
        <w:pStyle w:val="NormalnyWeb"/>
        <w:spacing w:before="0" w:beforeAutospacing="0" w:after="0" w:line="360" w:lineRule="auto"/>
        <w:jc w:val="both"/>
        <w:rPr>
          <w:rFonts w:asciiTheme="minorHAnsi" w:hAnsiTheme="minorHAnsi" w:cstheme="minorHAnsi"/>
        </w:rPr>
      </w:pPr>
      <w:r w:rsidRPr="006A1D6B">
        <w:rPr>
          <w:rFonts w:asciiTheme="minorHAnsi" w:hAnsiTheme="minorHAnsi" w:cstheme="minorHAnsi"/>
          <w:b/>
          <w:bCs/>
          <w:u w:val="single"/>
        </w:rPr>
        <w:t>Realizacja dochodów budżetowych w poszczególnych działach klasyfikacji budżetowej przedstawia się następująco:</w:t>
      </w:r>
    </w:p>
    <w:p w14:paraId="16EAE6AA"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4C9FD53C" w14:textId="77777777" w:rsidR="00B8641A" w:rsidRPr="006A1D6B" w:rsidRDefault="00B8641A" w:rsidP="00B8641A">
      <w:pPr>
        <w:pStyle w:val="NormalnyWeb"/>
        <w:keepNext/>
        <w:spacing w:before="0" w:beforeAutospacing="0" w:after="0" w:line="360" w:lineRule="auto"/>
        <w:jc w:val="both"/>
        <w:rPr>
          <w:rFonts w:asciiTheme="minorHAnsi" w:hAnsiTheme="minorHAnsi" w:cstheme="minorHAnsi"/>
        </w:rPr>
      </w:pPr>
      <w:r w:rsidRPr="006A1D6B">
        <w:rPr>
          <w:rFonts w:asciiTheme="minorHAnsi" w:hAnsiTheme="minorHAnsi" w:cstheme="minorHAnsi"/>
          <w:b/>
          <w:bCs/>
          <w:u w:val="single"/>
        </w:rPr>
        <w:t>Dział 010 – Rolnictwo i łowiectwo</w:t>
      </w:r>
    </w:p>
    <w:p w14:paraId="2AC43198" w14:textId="1F6BD02E" w:rsidR="00B8641A" w:rsidRPr="006A1D6B" w:rsidRDefault="00B8641A" w:rsidP="00B8641A">
      <w:pPr>
        <w:pStyle w:val="NormalnyWeb"/>
        <w:spacing w:before="0" w:beforeAutospacing="0" w:after="0" w:line="360" w:lineRule="auto"/>
        <w:ind w:firstLine="708"/>
        <w:jc w:val="both"/>
        <w:rPr>
          <w:rFonts w:asciiTheme="minorHAnsi" w:hAnsiTheme="minorHAnsi" w:cstheme="minorHAnsi"/>
        </w:rPr>
      </w:pPr>
      <w:r w:rsidRPr="006A1D6B">
        <w:rPr>
          <w:rFonts w:asciiTheme="minorHAnsi" w:hAnsiTheme="minorHAnsi" w:cstheme="minorHAnsi"/>
        </w:rPr>
        <w:t xml:space="preserve">Plan dochodów w tym dziale ustalony został w kwocie </w:t>
      </w:r>
      <w:r w:rsidR="00D2419F" w:rsidRPr="006A1D6B">
        <w:rPr>
          <w:rFonts w:asciiTheme="minorHAnsi" w:hAnsiTheme="minorHAnsi" w:cstheme="minorHAnsi"/>
        </w:rPr>
        <w:t>4.959.657,25</w:t>
      </w:r>
      <w:r w:rsidRPr="006A1D6B">
        <w:rPr>
          <w:rFonts w:asciiTheme="minorHAnsi" w:hAnsiTheme="minorHAnsi" w:cstheme="minorHAnsi"/>
        </w:rPr>
        <w:t xml:space="preserve"> zł. Wykonanie w 202</w:t>
      </w:r>
      <w:r w:rsidR="00D2419F" w:rsidRPr="006A1D6B">
        <w:rPr>
          <w:rFonts w:asciiTheme="minorHAnsi" w:hAnsiTheme="minorHAnsi" w:cstheme="minorHAnsi"/>
        </w:rPr>
        <w:t>3</w:t>
      </w:r>
      <w:r w:rsidRPr="006A1D6B">
        <w:rPr>
          <w:rFonts w:asciiTheme="minorHAnsi" w:hAnsiTheme="minorHAnsi" w:cstheme="minorHAnsi"/>
        </w:rPr>
        <w:t xml:space="preserve"> r. wynosi </w:t>
      </w:r>
      <w:r w:rsidR="00D2419F" w:rsidRPr="006A1D6B">
        <w:rPr>
          <w:rFonts w:asciiTheme="minorHAnsi" w:hAnsiTheme="minorHAnsi" w:cstheme="minorHAnsi"/>
        </w:rPr>
        <w:t>5.000.779,43</w:t>
      </w:r>
      <w:r w:rsidRPr="006A1D6B">
        <w:rPr>
          <w:rFonts w:asciiTheme="minorHAnsi" w:hAnsiTheme="minorHAnsi" w:cstheme="minorHAnsi"/>
        </w:rPr>
        <w:t xml:space="preserve"> zł tj. </w:t>
      </w:r>
      <w:r w:rsidR="00D2419F" w:rsidRPr="006A1D6B">
        <w:rPr>
          <w:rFonts w:asciiTheme="minorHAnsi" w:hAnsiTheme="minorHAnsi" w:cstheme="minorHAnsi"/>
        </w:rPr>
        <w:t>110,83</w:t>
      </w:r>
      <w:r w:rsidRPr="006A1D6B">
        <w:rPr>
          <w:rFonts w:asciiTheme="minorHAnsi" w:hAnsiTheme="minorHAnsi" w:cstheme="minorHAnsi"/>
        </w:rPr>
        <w:t xml:space="preserve"> % planu.</w:t>
      </w:r>
    </w:p>
    <w:p w14:paraId="43AF630B" w14:textId="77777777" w:rsidR="00B8641A" w:rsidRPr="006A1D6B" w:rsidRDefault="00B8641A" w:rsidP="00B8641A">
      <w:pPr>
        <w:pStyle w:val="NormalnyWeb"/>
        <w:spacing w:before="0" w:beforeAutospacing="0" w:after="0" w:line="360" w:lineRule="auto"/>
        <w:jc w:val="both"/>
        <w:rPr>
          <w:rFonts w:asciiTheme="minorHAnsi" w:hAnsiTheme="minorHAnsi" w:cstheme="minorHAnsi"/>
        </w:rPr>
      </w:pPr>
      <w:r w:rsidRPr="006A1D6B">
        <w:rPr>
          <w:rFonts w:asciiTheme="minorHAnsi" w:hAnsiTheme="minorHAnsi" w:cstheme="minorHAnsi"/>
        </w:rPr>
        <w:t>Uzyskane dochody dotyczą:</w:t>
      </w:r>
    </w:p>
    <w:p w14:paraId="3A777A22" w14:textId="5D35D830" w:rsidR="00B8641A" w:rsidRPr="006A1D6B" w:rsidRDefault="00B8641A">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 xml:space="preserve">wpływy z opłat za odprowadzane ścieki wraz z </w:t>
      </w:r>
      <w:r w:rsidR="00D2419F" w:rsidRPr="006A1D6B">
        <w:rPr>
          <w:rFonts w:asciiTheme="minorHAnsi" w:hAnsiTheme="minorHAnsi" w:cstheme="minorHAnsi"/>
        </w:rPr>
        <w:t xml:space="preserve">kosztami upomnienia i </w:t>
      </w:r>
      <w:r w:rsidRPr="006A1D6B">
        <w:rPr>
          <w:rFonts w:asciiTheme="minorHAnsi" w:hAnsiTheme="minorHAnsi" w:cstheme="minorHAnsi"/>
        </w:rPr>
        <w:t xml:space="preserve">odsetkami od nieterminowych wpłat kwota </w:t>
      </w:r>
      <w:r w:rsidR="00D2419F" w:rsidRPr="006A1D6B">
        <w:rPr>
          <w:rFonts w:asciiTheme="minorHAnsi" w:hAnsiTheme="minorHAnsi" w:cstheme="minorHAnsi"/>
        </w:rPr>
        <w:t>238.321,81</w:t>
      </w:r>
      <w:r w:rsidRPr="006A1D6B">
        <w:rPr>
          <w:rFonts w:asciiTheme="minorHAnsi" w:hAnsiTheme="minorHAnsi" w:cstheme="minorHAnsi"/>
        </w:rPr>
        <w:t xml:space="preserve"> zł,</w:t>
      </w:r>
    </w:p>
    <w:p w14:paraId="04389B87" w14:textId="543C578A" w:rsidR="00D2419F" w:rsidRPr="006A1D6B" w:rsidRDefault="001E7690">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 xml:space="preserve">otrzymane odszkodowanie z </w:t>
      </w:r>
      <w:r w:rsidR="00542B1B">
        <w:rPr>
          <w:rFonts w:asciiTheme="minorHAnsi" w:hAnsiTheme="minorHAnsi" w:cstheme="minorHAnsi"/>
        </w:rPr>
        <w:t xml:space="preserve">tytułu awarii rozdzielni technologicznej na </w:t>
      </w:r>
      <w:r w:rsidRPr="006A1D6B">
        <w:rPr>
          <w:rFonts w:asciiTheme="minorHAnsi" w:hAnsiTheme="minorHAnsi" w:cstheme="minorHAnsi"/>
        </w:rPr>
        <w:t xml:space="preserve">oczyszczalni ścieków </w:t>
      </w:r>
      <w:r w:rsidR="00542B1B">
        <w:rPr>
          <w:rFonts w:asciiTheme="minorHAnsi" w:hAnsiTheme="minorHAnsi" w:cstheme="minorHAnsi"/>
        </w:rPr>
        <w:t xml:space="preserve">w związku z wyładowaniami atmosferycznymi </w:t>
      </w:r>
      <w:r w:rsidRPr="006A1D6B">
        <w:rPr>
          <w:rFonts w:asciiTheme="minorHAnsi" w:hAnsiTheme="minorHAnsi" w:cstheme="minorHAnsi"/>
        </w:rPr>
        <w:t>w kwocie 3.817,48 zł,</w:t>
      </w:r>
    </w:p>
    <w:p w14:paraId="53B9D5BE" w14:textId="575E8DE3" w:rsidR="00A44920" w:rsidRPr="006A1D6B" w:rsidRDefault="00A44920">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 xml:space="preserve">wpływy za dzierżawę gruntów kół łowieckich kwota </w:t>
      </w:r>
      <w:r w:rsidR="001E7690" w:rsidRPr="006A1D6B">
        <w:rPr>
          <w:rFonts w:asciiTheme="minorHAnsi" w:hAnsiTheme="minorHAnsi" w:cstheme="minorHAnsi"/>
        </w:rPr>
        <w:t>34.273,99</w:t>
      </w:r>
      <w:r w:rsidRPr="006A1D6B">
        <w:rPr>
          <w:rFonts w:asciiTheme="minorHAnsi" w:hAnsiTheme="minorHAnsi" w:cstheme="minorHAnsi"/>
        </w:rPr>
        <w:t xml:space="preserve"> zł,</w:t>
      </w:r>
    </w:p>
    <w:p w14:paraId="7DCC87BE" w14:textId="0471058D" w:rsidR="00D2419F" w:rsidRPr="006A1D6B" w:rsidRDefault="00D2419F">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dochody majątkowe ze sprzedaży zbiorników z SUW kwota 1.463,41 zł,</w:t>
      </w:r>
    </w:p>
    <w:p w14:paraId="14953BBA" w14:textId="33D6D6AF" w:rsidR="00B8641A" w:rsidRPr="006A1D6B" w:rsidRDefault="00A44920">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d</w:t>
      </w:r>
      <w:r w:rsidR="00B8641A" w:rsidRPr="006A1D6B">
        <w:rPr>
          <w:rFonts w:asciiTheme="minorHAnsi" w:hAnsiTheme="minorHAnsi" w:cstheme="minorHAnsi"/>
        </w:rPr>
        <w:t xml:space="preserve">otacja w kwocie </w:t>
      </w:r>
      <w:r w:rsidR="001E7690" w:rsidRPr="006A1D6B">
        <w:rPr>
          <w:rFonts w:asciiTheme="minorHAnsi" w:hAnsiTheme="minorHAnsi" w:cstheme="minorHAnsi"/>
        </w:rPr>
        <w:t>1.477.509,34</w:t>
      </w:r>
      <w:r w:rsidR="00B8641A" w:rsidRPr="006A1D6B">
        <w:rPr>
          <w:rFonts w:asciiTheme="minorHAnsi" w:hAnsiTheme="minorHAnsi" w:cstheme="minorHAnsi"/>
        </w:rPr>
        <w:t xml:space="preserve"> zł na zadania zlecone związane ze zwrotem podatku akcyzowego zawartego w cenie oleju napędowego wykorzystywanego do produkcji rolnej</w:t>
      </w:r>
      <w:r w:rsidRPr="006A1D6B">
        <w:rPr>
          <w:rFonts w:asciiTheme="minorHAnsi" w:hAnsiTheme="minorHAnsi" w:cstheme="minorHAnsi"/>
        </w:rPr>
        <w:t>,</w:t>
      </w:r>
    </w:p>
    <w:p w14:paraId="22F045DE" w14:textId="1A9AE5E9" w:rsidR="00D2419F" w:rsidRPr="00D2419F" w:rsidRDefault="00D2419F">
      <w:pPr>
        <w:pStyle w:val="NormalnyWeb"/>
        <w:numPr>
          <w:ilvl w:val="0"/>
          <w:numId w:val="2"/>
        </w:numPr>
        <w:spacing w:before="0" w:beforeAutospacing="0" w:after="0" w:line="360" w:lineRule="auto"/>
        <w:jc w:val="both"/>
        <w:rPr>
          <w:rFonts w:asciiTheme="minorHAnsi" w:hAnsiTheme="minorHAnsi" w:cstheme="minorHAnsi"/>
        </w:rPr>
      </w:pPr>
      <w:r w:rsidRPr="006A1D6B">
        <w:rPr>
          <w:rFonts w:asciiTheme="minorHAnsi" w:hAnsiTheme="minorHAnsi" w:cstheme="minorHAnsi"/>
        </w:rPr>
        <w:t xml:space="preserve">środki Rządowego Funduszu Polski Ład planowana i wykonana kwota 3.095.393,40 zł tj. SUW </w:t>
      </w:r>
      <w:r w:rsidRPr="00D2419F">
        <w:rPr>
          <w:rFonts w:asciiTheme="minorHAnsi" w:hAnsiTheme="minorHAnsi" w:cstheme="minorHAnsi"/>
        </w:rPr>
        <w:t>Jednorożec – 1.791.347,40 zł, SUW Żelazna Prywatna – 1.304.046,00 zł,</w:t>
      </w:r>
    </w:p>
    <w:p w14:paraId="0A4331F7" w14:textId="10ED4A2A" w:rsidR="00A44920" w:rsidRPr="00D2419F" w:rsidRDefault="00A44920">
      <w:pPr>
        <w:pStyle w:val="NormalnyWeb"/>
        <w:numPr>
          <w:ilvl w:val="0"/>
          <w:numId w:val="2"/>
        </w:numPr>
        <w:spacing w:before="0" w:beforeAutospacing="0" w:after="0" w:line="360" w:lineRule="auto"/>
        <w:jc w:val="both"/>
        <w:rPr>
          <w:rFonts w:asciiTheme="minorHAnsi" w:hAnsiTheme="minorHAnsi" w:cstheme="minorHAnsi"/>
        </w:rPr>
      </w:pPr>
      <w:r w:rsidRPr="00D2419F">
        <w:rPr>
          <w:rFonts w:asciiTheme="minorHAnsi" w:hAnsiTheme="minorHAnsi" w:cstheme="minorHAnsi"/>
        </w:rPr>
        <w:lastRenderedPageBreak/>
        <w:t>dotacja z Urzędu Marszałkowskiego w Warszawie na zadanie pn. „</w:t>
      </w:r>
      <w:r w:rsidR="00D2419F" w:rsidRPr="00D2419F">
        <w:rPr>
          <w:rFonts w:asciiTheme="minorHAnsi" w:hAnsiTheme="minorHAnsi" w:cstheme="minorHAnsi"/>
        </w:rPr>
        <w:t>B</w:t>
      </w:r>
      <w:r w:rsidRPr="00D2419F">
        <w:rPr>
          <w:rFonts w:asciiTheme="minorHAnsi" w:hAnsiTheme="minorHAnsi" w:cstheme="minorHAnsi"/>
        </w:rPr>
        <w:t xml:space="preserve">udowa drogi </w:t>
      </w:r>
      <w:r w:rsidR="00D2419F" w:rsidRPr="00D2419F">
        <w:rPr>
          <w:rFonts w:asciiTheme="minorHAnsi" w:hAnsiTheme="minorHAnsi" w:cstheme="minorHAnsi"/>
        </w:rPr>
        <w:t>gminnej</w:t>
      </w:r>
      <w:r w:rsidRPr="00D2419F">
        <w:rPr>
          <w:rFonts w:asciiTheme="minorHAnsi" w:hAnsiTheme="minorHAnsi" w:cstheme="minorHAnsi"/>
        </w:rPr>
        <w:t xml:space="preserve"> w miejscowości </w:t>
      </w:r>
      <w:r w:rsidR="00D2419F" w:rsidRPr="00D2419F">
        <w:rPr>
          <w:rFonts w:asciiTheme="minorHAnsi" w:hAnsiTheme="minorHAnsi" w:cstheme="minorHAnsi"/>
        </w:rPr>
        <w:t>Drążdżewo Nowe, gm. Jednorożec</w:t>
      </w:r>
      <w:r w:rsidRPr="00D2419F">
        <w:rPr>
          <w:rFonts w:asciiTheme="minorHAnsi" w:hAnsiTheme="minorHAnsi" w:cstheme="minorHAnsi"/>
        </w:rPr>
        <w:t xml:space="preserve">” w kwocie </w:t>
      </w:r>
      <w:r w:rsidR="00D2419F" w:rsidRPr="00D2419F">
        <w:rPr>
          <w:rFonts w:asciiTheme="minorHAnsi" w:hAnsiTheme="minorHAnsi" w:cstheme="minorHAnsi"/>
        </w:rPr>
        <w:t>150</w:t>
      </w:r>
      <w:r w:rsidRPr="00D2419F">
        <w:rPr>
          <w:rFonts w:asciiTheme="minorHAnsi" w:hAnsiTheme="minorHAnsi" w:cstheme="minorHAnsi"/>
        </w:rPr>
        <w:t>.000,00 zł.</w:t>
      </w:r>
    </w:p>
    <w:p w14:paraId="3C210C16" w14:textId="77777777" w:rsidR="00B8641A" w:rsidRPr="00097137" w:rsidRDefault="00B8641A" w:rsidP="00B8641A">
      <w:pPr>
        <w:pStyle w:val="NormalnyWeb"/>
        <w:spacing w:before="0" w:beforeAutospacing="0" w:after="0" w:line="360" w:lineRule="auto"/>
        <w:jc w:val="both"/>
        <w:rPr>
          <w:rFonts w:asciiTheme="minorHAnsi" w:hAnsiTheme="minorHAnsi" w:cstheme="minorHAnsi"/>
          <w:b/>
          <w:bCs/>
          <w:color w:val="FF0000"/>
          <w:u w:val="single"/>
        </w:rPr>
      </w:pPr>
    </w:p>
    <w:p w14:paraId="5AD986B3" w14:textId="77777777" w:rsidR="00B8641A" w:rsidRPr="00A334DA" w:rsidRDefault="00B8641A" w:rsidP="00B8641A">
      <w:pPr>
        <w:pStyle w:val="NormalnyWeb"/>
        <w:keepNext/>
        <w:spacing w:before="0" w:beforeAutospacing="0" w:after="0" w:line="360" w:lineRule="auto"/>
        <w:jc w:val="both"/>
        <w:rPr>
          <w:rFonts w:asciiTheme="minorHAnsi" w:hAnsiTheme="minorHAnsi" w:cstheme="minorHAnsi"/>
        </w:rPr>
      </w:pPr>
      <w:r w:rsidRPr="00A334DA">
        <w:rPr>
          <w:rFonts w:asciiTheme="minorHAnsi" w:hAnsiTheme="minorHAnsi" w:cstheme="minorHAnsi"/>
          <w:b/>
          <w:bCs/>
          <w:u w:val="single"/>
        </w:rPr>
        <w:t>Dział 400 – Wytwarzanie i zaopatrywanie w energię elektryczną, gaz i wodę</w:t>
      </w:r>
    </w:p>
    <w:p w14:paraId="661171A4" w14:textId="18152FD7" w:rsidR="00B8641A" w:rsidRPr="00A334DA" w:rsidRDefault="00B8641A" w:rsidP="00B8641A">
      <w:pPr>
        <w:pStyle w:val="NormalnyWeb"/>
        <w:spacing w:before="0" w:beforeAutospacing="0" w:after="0" w:line="360" w:lineRule="auto"/>
        <w:ind w:firstLine="708"/>
        <w:jc w:val="both"/>
        <w:rPr>
          <w:rFonts w:asciiTheme="minorHAnsi" w:hAnsiTheme="minorHAnsi" w:cstheme="minorHAnsi"/>
        </w:rPr>
      </w:pPr>
      <w:r w:rsidRPr="00A334DA">
        <w:rPr>
          <w:rFonts w:asciiTheme="minorHAnsi" w:hAnsiTheme="minorHAnsi" w:cstheme="minorHAnsi"/>
        </w:rPr>
        <w:t>Plan dochodów na 202</w:t>
      </w:r>
      <w:r w:rsidR="00A334DA" w:rsidRPr="00A334DA">
        <w:rPr>
          <w:rFonts w:asciiTheme="minorHAnsi" w:hAnsiTheme="minorHAnsi" w:cstheme="minorHAnsi"/>
        </w:rPr>
        <w:t>3</w:t>
      </w:r>
      <w:r w:rsidRPr="00A334DA">
        <w:rPr>
          <w:rFonts w:asciiTheme="minorHAnsi" w:hAnsiTheme="minorHAnsi" w:cstheme="minorHAnsi"/>
        </w:rPr>
        <w:t xml:space="preserve"> rok w tym dziale ustalono na kwotę </w:t>
      </w:r>
      <w:r w:rsidR="00A334DA" w:rsidRPr="00A334DA">
        <w:rPr>
          <w:rFonts w:asciiTheme="minorHAnsi" w:hAnsiTheme="minorHAnsi" w:cstheme="minorHAnsi"/>
        </w:rPr>
        <w:t>1.175.748,00</w:t>
      </w:r>
      <w:r w:rsidRPr="00A334DA">
        <w:rPr>
          <w:rFonts w:asciiTheme="minorHAnsi" w:hAnsiTheme="minorHAnsi" w:cstheme="minorHAnsi"/>
        </w:rPr>
        <w:t xml:space="preserve"> zł, wykonanie                w </w:t>
      </w:r>
      <w:r w:rsidR="00A44920" w:rsidRPr="00A334DA">
        <w:rPr>
          <w:rFonts w:asciiTheme="minorHAnsi" w:hAnsiTheme="minorHAnsi" w:cstheme="minorHAnsi"/>
        </w:rPr>
        <w:t>202</w:t>
      </w:r>
      <w:r w:rsidR="00A334DA" w:rsidRPr="00A334DA">
        <w:rPr>
          <w:rFonts w:asciiTheme="minorHAnsi" w:hAnsiTheme="minorHAnsi" w:cstheme="minorHAnsi"/>
        </w:rPr>
        <w:t>3</w:t>
      </w:r>
      <w:r w:rsidR="00A44920" w:rsidRPr="00A334DA">
        <w:rPr>
          <w:rFonts w:asciiTheme="minorHAnsi" w:hAnsiTheme="minorHAnsi" w:cstheme="minorHAnsi"/>
        </w:rPr>
        <w:t xml:space="preserve"> roku</w:t>
      </w:r>
      <w:r w:rsidRPr="00A334DA">
        <w:rPr>
          <w:rFonts w:asciiTheme="minorHAnsi" w:hAnsiTheme="minorHAnsi" w:cstheme="minorHAnsi"/>
        </w:rPr>
        <w:t xml:space="preserve"> wynosi </w:t>
      </w:r>
      <w:r w:rsidR="00A334DA" w:rsidRPr="00A334DA">
        <w:rPr>
          <w:rFonts w:asciiTheme="minorHAnsi" w:hAnsiTheme="minorHAnsi" w:cstheme="minorHAnsi"/>
        </w:rPr>
        <w:t>1.180.121,87</w:t>
      </w:r>
      <w:r w:rsidRPr="00A334DA">
        <w:rPr>
          <w:rFonts w:asciiTheme="minorHAnsi" w:hAnsiTheme="minorHAnsi" w:cstheme="minorHAnsi"/>
        </w:rPr>
        <w:t xml:space="preserve"> zł, co stanowi </w:t>
      </w:r>
      <w:r w:rsidR="00A334DA" w:rsidRPr="00A334DA">
        <w:rPr>
          <w:rFonts w:asciiTheme="minorHAnsi" w:hAnsiTheme="minorHAnsi" w:cstheme="minorHAnsi"/>
        </w:rPr>
        <w:t>100,37</w:t>
      </w:r>
      <w:r w:rsidRPr="00A334DA">
        <w:rPr>
          <w:rFonts w:asciiTheme="minorHAnsi" w:hAnsiTheme="minorHAnsi" w:cstheme="minorHAnsi"/>
        </w:rPr>
        <w:t xml:space="preserve"> % planu.</w:t>
      </w:r>
    </w:p>
    <w:p w14:paraId="00069086" w14:textId="583FEE3A" w:rsidR="00A334DA" w:rsidRPr="00A334DA" w:rsidRDefault="00A334DA" w:rsidP="00A334DA">
      <w:pPr>
        <w:pStyle w:val="NormalnyWeb"/>
        <w:spacing w:before="0" w:beforeAutospacing="0" w:after="0" w:line="360" w:lineRule="auto"/>
        <w:ind w:firstLine="708"/>
        <w:jc w:val="both"/>
        <w:rPr>
          <w:rFonts w:asciiTheme="minorHAnsi" w:hAnsiTheme="minorHAnsi" w:cstheme="minorHAnsi"/>
        </w:rPr>
      </w:pPr>
      <w:r w:rsidRPr="00A334DA">
        <w:rPr>
          <w:rFonts w:asciiTheme="minorHAnsi" w:hAnsiTheme="minorHAnsi" w:cstheme="minorHAnsi"/>
        </w:rPr>
        <w:t>W</w:t>
      </w:r>
      <w:r w:rsidR="00B8641A" w:rsidRPr="00A334DA">
        <w:rPr>
          <w:rFonts w:asciiTheme="minorHAnsi" w:hAnsiTheme="minorHAnsi" w:cstheme="minorHAnsi"/>
        </w:rPr>
        <w:t>pływy z opłat za pobór wody, opłat</w:t>
      </w:r>
      <w:r w:rsidRPr="00A334DA">
        <w:rPr>
          <w:rFonts w:asciiTheme="minorHAnsi" w:hAnsiTheme="minorHAnsi" w:cstheme="minorHAnsi"/>
        </w:rPr>
        <w:t>y</w:t>
      </w:r>
      <w:r w:rsidR="00B8641A" w:rsidRPr="00A334DA">
        <w:rPr>
          <w:rFonts w:asciiTheme="minorHAnsi" w:hAnsiTheme="minorHAnsi" w:cstheme="minorHAnsi"/>
        </w:rPr>
        <w:t xml:space="preserve"> abonamentow</w:t>
      </w:r>
      <w:r w:rsidRPr="00A334DA">
        <w:rPr>
          <w:rFonts w:asciiTheme="minorHAnsi" w:hAnsiTheme="minorHAnsi" w:cstheme="minorHAnsi"/>
        </w:rPr>
        <w:t>ej</w:t>
      </w:r>
      <w:r w:rsidR="00B8641A" w:rsidRPr="00A334DA">
        <w:rPr>
          <w:rFonts w:asciiTheme="minorHAnsi" w:hAnsiTheme="minorHAnsi" w:cstheme="minorHAnsi"/>
        </w:rPr>
        <w:t>, odset</w:t>
      </w:r>
      <w:r w:rsidRPr="00A334DA">
        <w:rPr>
          <w:rFonts w:asciiTheme="minorHAnsi" w:hAnsiTheme="minorHAnsi" w:cstheme="minorHAnsi"/>
        </w:rPr>
        <w:t xml:space="preserve">ek </w:t>
      </w:r>
      <w:r w:rsidR="00B8641A" w:rsidRPr="00A334DA">
        <w:rPr>
          <w:rFonts w:asciiTheme="minorHAnsi" w:hAnsiTheme="minorHAnsi" w:cstheme="minorHAnsi"/>
        </w:rPr>
        <w:t>od nieterminowych wpłat i koszt</w:t>
      </w:r>
      <w:r w:rsidRPr="00A334DA">
        <w:rPr>
          <w:rFonts w:asciiTheme="minorHAnsi" w:hAnsiTheme="minorHAnsi" w:cstheme="minorHAnsi"/>
        </w:rPr>
        <w:t>ów</w:t>
      </w:r>
      <w:r w:rsidR="00B8641A" w:rsidRPr="00A334DA">
        <w:rPr>
          <w:rFonts w:asciiTheme="minorHAnsi" w:hAnsiTheme="minorHAnsi" w:cstheme="minorHAnsi"/>
        </w:rPr>
        <w:t xml:space="preserve"> egzekucyjn</w:t>
      </w:r>
      <w:r w:rsidRPr="00A334DA">
        <w:rPr>
          <w:rFonts w:asciiTheme="minorHAnsi" w:hAnsiTheme="minorHAnsi" w:cstheme="minorHAnsi"/>
        </w:rPr>
        <w:t>ych ustalono w kwocie 892.333,00 zł, wykonanie w 2023 roku wynosi 896.707,43 zł, co stanowi 100,49 % planu.</w:t>
      </w:r>
    </w:p>
    <w:p w14:paraId="42C26AC4" w14:textId="5BDF3971" w:rsidR="00A334DA" w:rsidRPr="00A334DA" w:rsidRDefault="00A334DA" w:rsidP="00A334DA">
      <w:pPr>
        <w:pStyle w:val="NormalnyWeb"/>
        <w:spacing w:before="0" w:beforeAutospacing="0" w:after="0" w:line="360" w:lineRule="auto"/>
        <w:ind w:firstLine="708"/>
        <w:jc w:val="both"/>
        <w:rPr>
          <w:rFonts w:asciiTheme="minorHAnsi" w:hAnsiTheme="minorHAnsi" w:cstheme="minorHAnsi"/>
        </w:rPr>
      </w:pPr>
      <w:r w:rsidRPr="00A334DA">
        <w:rPr>
          <w:rFonts w:asciiTheme="minorHAnsi" w:hAnsiTheme="minorHAnsi" w:cstheme="minorHAnsi"/>
        </w:rPr>
        <w:t>Wpływy od mieszkańców z tytułu dystrybucji węgla ustalono w kwocie 283.415,00 zł, wykonanie w 2023 roku wynosi 283.414,44 zł, co stanowi 100,00 % planu.</w:t>
      </w:r>
    </w:p>
    <w:p w14:paraId="78DF3023" w14:textId="77777777" w:rsidR="00F46336" w:rsidRPr="00097137" w:rsidRDefault="00F46336" w:rsidP="00B8641A">
      <w:pPr>
        <w:pStyle w:val="NormalnyWeb"/>
        <w:spacing w:before="0" w:beforeAutospacing="0" w:after="0" w:line="360" w:lineRule="auto"/>
        <w:jc w:val="both"/>
        <w:rPr>
          <w:rFonts w:asciiTheme="minorHAnsi" w:hAnsiTheme="minorHAnsi" w:cstheme="minorHAnsi"/>
          <w:color w:val="FF0000"/>
        </w:rPr>
      </w:pPr>
    </w:p>
    <w:p w14:paraId="0FE7265B" w14:textId="76789254" w:rsidR="00A334DA" w:rsidRPr="00A334DA" w:rsidRDefault="00A334DA" w:rsidP="00A334DA">
      <w:pPr>
        <w:pStyle w:val="NormalnyWeb"/>
        <w:keepNext/>
        <w:spacing w:before="0" w:beforeAutospacing="0" w:after="0" w:line="360" w:lineRule="auto"/>
        <w:jc w:val="both"/>
        <w:rPr>
          <w:rFonts w:asciiTheme="minorHAnsi" w:hAnsiTheme="minorHAnsi" w:cstheme="minorHAnsi"/>
        </w:rPr>
      </w:pPr>
      <w:r w:rsidRPr="00A334DA">
        <w:rPr>
          <w:rFonts w:asciiTheme="minorHAnsi" w:hAnsiTheme="minorHAnsi" w:cstheme="minorHAnsi"/>
          <w:b/>
          <w:bCs/>
          <w:u w:val="single"/>
        </w:rPr>
        <w:t xml:space="preserve">Dział </w:t>
      </w:r>
      <w:r>
        <w:rPr>
          <w:rFonts w:asciiTheme="minorHAnsi" w:hAnsiTheme="minorHAnsi" w:cstheme="minorHAnsi"/>
          <w:b/>
          <w:bCs/>
          <w:u w:val="single"/>
        </w:rPr>
        <w:t>6</w:t>
      </w:r>
      <w:r w:rsidRPr="00A334DA">
        <w:rPr>
          <w:rFonts w:asciiTheme="minorHAnsi" w:hAnsiTheme="minorHAnsi" w:cstheme="minorHAnsi"/>
          <w:b/>
          <w:bCs/>
          <w:u w:val="single"/>
        </w:rPr>
        <w:t xml:space="preserve">00 – </w:t>
      </w:r>
      <w:r>
        <w:rPr>
          <w:rFonts w:asciiTheme="minorHAnsi" w:hAnsiTheme="minorHAnsi" w:cstheme="minorHAnsi"/>
          <w:b/>
          <w:bCs/>
          <w:u w:val="single"/>
        </w:rPr>
        <w:t>Transport i łączność</w:t>
      </w:r>
    </w:p>
    <w:p w14:paraId="31B71BB2" w14:textId="49B381A5" w:rsidR="00A334DA" w:rsidRDefault="00A334DA" w:rsidP="00C81311">
      <w:pPr>
        <w:pStyle w:val="NormalnyWeb"/>
        <w:spacing w:before="0" w:beforeAutospacing="0" w:after="0" w:line="360" w:lineRule="auto"/>
        <w:ind w:firstLine="708"/>
        <w:jc w:val="both"/>
        <w:rPr>
          <w:rFonts w:asciiTheme="minorHAnsi" w:hAnsiTheme="minorHAnsi" w:cstheme="minorHAnsi"/>
        </w:rPr>
      </w:pPr>
      <w:r w:rsidRPr="00A334DA">
        <w:rPr>
          <w:rFonts w:asciiTheme="minorHAnsi" w:hAnsiTheme="minorHAnsi" w:cstheme="minorHAnsi"/>
        </w:rPr>
        <w:t xml:space="preserve">Plan </w:t>
      </w:r>
      <w:r>
        <w:rPr>
          <w:rFonts w:asciiTheme="minorHAnsi" w:hAnsiTheme="minorHAnsi" w:cstheme="minorHAnsi"/>
        </w:rPr>
        <w:t xml:space="preserve">i wykonanie </w:t>
      </w:r>
      <w:r w:rsidRPr="00A334DA">
        <w:rPr>
          <w:rFonts w:asciiTheme="minorHAnsi" w:hAnsiTheme="minorHAnsi" w:cstheme="minorHAnsi"/>
        </w:rPr>
        <w:t xml:space="preserve">dochodów na 2023 rok w tym dziale ustalono na kwotę </w:t>
      </w:r>
      <w:r>
        <w:rPr>
          <w:rFonts w:asciiTheme="minorHAnsi" w:hAnsiTheme="minorHAnsi" w:cstheme="minorHAnsi"/>
        </w:rPr>
        <w:t>10.844.355,45</w:t>
      </w:r>
      <w:r w:rsidRPr="00A334DA">
        <w:rPr>
          <w:rFonts w:asciiTheme="minorHAnsi" w:hAnsiTheme="minorHAnsi" w:cstheme="minorHAnsi"/>
        </w:rPr>
        <w:t xml:space="preserve"> zł</w:t>
      </w:r>
      <w:r>
        <w:rPr>
          <w:rFonts w:asciiTheme="minorHAnsi" w:hAnsiTheme="minorHAnsi" w:cstheme="minorHAnsi"/>
        </w:rPr>
        <w:t xml:space="preserve"> tj.:</w:t>
      </w:r>
    </w:p>
    <w:p w14:paraId="76C49058" w14:textId="19A6448B" w:rsidR="00A334DA" w:rsidRDefault="00A334DA" w:rsidP="00C81311">
      <w:pPr>
        <w:pStyle w:val="NormalnyWeb"/>
        <w:spacing w:before="0" w:beforeAutospacing="0" w:after="0" w:line="360" w:lineRule="auto"/>
        <w:jc w:val="both"/>
        <w:rPr>
          <w:rFonts w:ascii="Calibri" w:hAnsi="Calibri" w:cs="Calibri"/>
          <w:color w:val="000000"/>
        </w:rPr>
      </w:pPr>
      <w:r>
        <w:rPr>
          <w:rFonts w:asciiTheme="minorHAnsi" w:hAnsiTheme="minorHAnsi" w:cstheme="minorHAnsi"/>
        </w:rPr>
        <w:t xml:space="preserve">- dotacja od Wojewody Mazowieckiego z </w:t>
      </w:r>
      <w:r>
        <w:rPr>
          <w:rFonts w:ascii="Calibri" w:hAnsi="Calibri" w:cs="Calibri"/>
          <w:color w:val="000000"/>
        </w:rPr>
        <w:t>przeznaczeniem na bezpłatne przewozy do i z lokali wyborczych</w:t>
      </w:r>
      <w:r w:rsidR="00726206">
        <w:rPr>
          <w:rFonts w:ascii="Calibri" w:hAnsi="Calibri" w:cs="Calibri"/>
          <w:color w:val="000000"/>
        </w:rPr>
        <w:t xml:space="preserve"> w wyborach do Sejmu i Senatu</w:t>
      </w:r>
      <w:r>
        <w:rPr>
          <w:rFonts w:ascii="Calibri" w:hAnsi="Calibri" w:cs="Calibri"/>
          <w:color w:val="000000"/>
        </w:rPr>
        <w:t xml:space="preserve"> kwota 1.751,89 zł,</w:t>
      </w:r>
    </w:p>
    <w:p w14:paraId="034BF027" w14:textId="7FA470A0" w:rsidR="00A334DA" w:rsidRDefault="00A334DA" w:rsidP="00C81311">
      <w:pPr>
        <w:pStyle w:val="NormalnyWeb"/>
        <w:spacing w:before="0" w:beforeAutospacing="0" w:after="0" w:line="360" w:lineRule="auto"/>
        <w:jc w:val="both"/>
        <w:rPr>
          <w:rFonts w:ascii="Calibri" w:hAnsi="Calibri" w:cs="Calibri"/>
          <w:color w:val="000000"/>
        </w:rPr>
      </w:pPr>
      <w:r>
        <w:rPr>
          <w:rFonts w:ascii="Calibri" w:hAnsi="Calibri" w:cs="Calibri"/>
          <w:color w:val="000000"/>
        </w:rPr>
        <w:t>- wpływy z tytułu dzierżawy dróg na rajd motokrosowy kwota 5.000,00 zł,</w:t>
      </w:r>
    </w:p>
    <w:p w14:paraId="4A012576" w14:textId="77777777" w:rsidR="00C81311" w:rsidRDefault="00A334DA" w:rsidP="00C81311">
      <w:pPr>
        <w:pStyle w:val="NormalnyWeb"/>
        <w:spacing w:before="0" w:beforeAutospacing="0" w:after="0" w:line="360" w:lineRule="auto"/>
        <w:jc w:val="both"/>
        <w:rPr>
          <w:rFonts w:asciiTheme="minorHAnsi" w:hAnsiTheme="minorHAnsi" w:cstheme="minorHAnsi"/>
        </w:rPr>
      </w:pPr>
      <w:r>
        <w:rPr>
          <w:rFonts w:ascii="Calibri" w:hAnsi="Calibri" w:cs="Calibri"/>
          <w:color w:val="000000"/>
        </w:rPr>
        <w:t xml:space="preserve">- </w:t>
      </w:r>
      <w:r w:rsidR="00C81311" w:rsidRPr="002D76E8">
        <w:rPr>
          <w:rFonts w:asciiTheme="minorHAnsi" w:hAnsiTheme="minorHAnsi" w:cstheme="minorHAnsi"/>
        </w:rPr>
        <w:t xml:space="preserve">środki Rządowego Funduszu Rozwoju Dróg </w:t>
      </w:r>
      <w:r w:rsidR="00C81311">
        <w:rPr>
          <w:rFonts w:asciiTheme="minorHAnsi" w:hAnsiTheme="minorHAnsi" w:cstheme="minorHAnsi"/>
        </w:rPr>
        <w:t xml:space="preserve">na budowę dogi gminnej w Jednorożcu ul. Hallera </w:t>
      </w:r>
      <w:r w:rsidR="00C81311" w:rsidRPr="002D76E8">
        <w:rPr>
          <w:rFonts w:asciiTheme="minorHAnsi" w:hAnsiTheme="minorHAnsi" w:cstheme="minorHAnsi"/>
        </w:rPr>
        <w:t>kwota 952.603,56 zł,</w:t>
      </w:r>
    </w:p>
    <w:p w14:paraId="21314421" w14:textId="738FD222" w:rsidR="00A334DA" w:rsidRPr="00C81311" w:rsidRDefault="00C81311" w:rsidP="00C81311">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w:t>
      </w:r>
      <w:r w:rsidRPr="002D76E8">
        <w:rPr>
          <w:rFonts w:asciiTheme="minorHAnsi" w:hAnsiTheme="minorHAnsi" w:cstheme="minorHAnsi"/>
        </w:rPr>
        <w:t>środki Rządowego Funduszu Polski Ład kwota</w:t>
      </w:r>
      <w:r>
        <w:rPr>
          <w:rFonts w:asciiTheme="minorHAnsi" w:hAnsiTheme="minorHAnsi" w:cstheme="minorHAnsi"/>
        </w:rPr>
        <w:t xml:space="preserve"> 9.885.000,00 zł tj. ul. Kwiatowa w Stegnie – 4.180.000,00 zł,  drogi w Stegnie 2.000.000,00 zł, droga w </w:t>
      </w:r>
      <w:proofErr w:type="spellStart"/>
      <w:r>
        <w:rPr>
          <w:rFonts w:asciiTheme="minorHAnsi" w:hAnsiTheme="minorHAnsi" w:cstheme="minorHAnsi"/>
        </w:rPr>
        <w:t>msc</w:t>
      </w:r>
      <w:proofErr w:type="spellEnd"/>
      <w:r>
        <w:rPr>
          <w:rFonts w:asciiTheme="minorHAnsi" w:hAnsiTheme="minorHAnsi" w:cstheme="minorHAnsi"/>
        </w:rPr>
        <w:t xml:space="preserve">. Ulatowo-Pogorzel – 1.520.000,00 zł, drogi w </w:t>
      </w:r>
      <w:proofErr w:type="spellStart"/>
      <w:r>
        <w:rPr>
          <w:rFonts w:asciiTheme="minorHAnsi" w:hAnsiTheme="minorHAnsi" w:cstheme="minorHAnsi"/>
        </w:rPr>
        <w:t>msc</w:t>
      </w:r>
      <w:proofErr w:type="spellEnd"/>
      <w:r>
        <w:rPr>
          <w:rFonts w:asciiTheme="minorHAnsi" w:hAnsiTheme="minorHAnsi" w:cstheme="minorHAnsi"/>
        </w:rPr>
        <w:t>. Olszewce i Kobylakach-Konopkach – 2.185.000,00 zł.</w:t>
      </w:r>
    </w:p>
    <w:p w14:paraId="784F08B8" w14:textId="77777777" w:rsidR="00A334DA" w:rsidRPr="00097137" w:rsidRDefault="00A334DA" w:rsidP="00B8641A">
      <w:pPr>
        <w:pStyle w:val="NormalnyWeb"/>
        <w:spacing w:before="0" w:beforeAutospacing="0" w:after="0" w:line="360" w:lineRule="auto"/>
        <w:jc w:val="both"/>
        <w:rPr>
          <w:rFonts w:asciiTheme="minorHAnsi" w:hAnsiTheme="minorHAnsi" w:cstheme="minorHAnsi"/>
          <w:color w:val="FF0000"/>
        </w:rPr>
      </w:pPr>
    </w:p>
    <w:p w14:paraId="1B1AAF94" w14:textId="77777777" w:rsidR="00B8641A" w:rsidRPr="00C65BCC" w:rsidRDefault="00B8641A" w:rsidP="00B8641A">
      <w:pPr>
        <w:pStyle w:val="NormalnyWeb"/>
        <w:spacing w:before="0" w:beforeAutospacing="0" w:after="0" w:line="360" w:lineRule="auto"/>
        <w:jc w:val="both"/>
        <w:rPr>
          <w:rFonts w:asciiTheme="minorHAnsi" w:hAnsiTheme="minorHAnsi" w:cstheme="minorHAnsi"/>
        </w:rPr>
      </w:pPr>
      <w:r w:rsidRPr="00C65BCC">
        <w:rPr>
          <w:rFonts w:asciiTheme="minorHAnsi" w:hAnsiTheme="minorHAnsi" w:cstheme="minorHAnsi"/>
          <w:b/>
          <w:bCs/>
          <w:u w:val="single"/>
        </w:rPr>
        <w:t>Dział 700 – Gospodarka mieszkaniowa.</w:t>
      </w:r>
    </w:p>
    <w:p w14:paraId="69CE901D" w14:textId="72D688E0" w:rsidR="00B8641A" w:rsidRPr="00C65BCC" w:rsidRDefault="00B8641A" w:rsidP="00B8641A">
      <w:pPr>
        <w:pStyle w:val="NormalnyWeb"/>
        <w:spacing w:before="0" w:beforeAutospacing="0" w:after="0" w:line="360" w:lineRule="auto"/>
        <w:ind w:firstLine="708"/>
        <w:jc w:val="both"/>
        <w:rPr>
          <w:rFonts w:asciiTheme="minorHAnsi" w:hAnsiTheme="minorHAnsi" w:cstheme="minorHAnsi"/>
        </w:rPr>
      </w:pPr>
      <w:r w:rsidRPr="00C65BCC">
        <w:rPr>
          <w:rFonts w:asciiTheme="minorHAnsi" w:hAnsiTheme="minorHAnsi" w:cstheme="minorHAnsi"/>
        </w:rPr>
        <w:t>Wysokość planowanych dochodów w tym dziale na 202</w:t>
      </w:r>
      <w:r w:rsidR="00062E3D" w:rsidRPr="00C65BCC">
        <w:rPr>
          <w:rFonts w:asciiTheme="minorHAnsi" w:hAnsiTheme="minorHAnsi" w:cstheme="minorHAnsi"/>
        </w:rPr>
        <w:t>3</w:t>
      </w:r>
      <w:r w:rsidRPr="00C65BCC">
        <w:rPr>
          <w:rFonts w:asciiTheme="minorHAnsi" w:hAnsiTheme="minorHAnsi" w:cstheme="minorHAnsi"/>
        </w:rPr>
        <w:t xml:space="preserve"> r. wynosi </w:t>
      </w:r>
      <w:r w:rsidR="00062E3D" w:rsidRPr="00C65BCC">
        <w:rPr>
          <w:rFonts w:asciiTheme="minorHAnsi" w:hAnsiTheme="minorHAnsi" w:cstheme="minorHAnsi"/>
        </w:rPr>
        <w:t>414.950,00</w:t>
      </w:r>
      <w:r w:rsidRPr="00C65BCC">
        <w:rPr>
          <w:rFonts w:asciiTheme="minorHAnsi" w:hAnsiTheme="minorHAnsi" w:cstheme="minorHAnsi"/>
        </w:rPr>
        <w:t xml:space="preserve"> zł </w:t>
      </w:r>
      <w:r w:rsidR="00062E3D" w:rsidRPr="00C65BCC">
        <w:rPr>
          <w:rFonts w:asciiTheme="minorHAnsi" w:hAnsiTheme="minorHAnsi" w:cstheme="minorHAnsi"/>
        </w:rPr>
        <w:t>w</w:t>
      </w:r>
      <w:r w:rsidRPr="00C65BCC">
        <w:rPr>
          <w:rFonts w:asciiTheme="minorHAnsi" w:hAnsiTheme="minorHAnsi" w:cstheme="minorHAnsi"/>
        </w:rPr>
        <w:t xml:space="preserve">ykonanie wynosi </w:t>
      </w:r>
      <w:r w:rsidR="00062E3D" w:rsidRPr="00C65BCC">
        <w:rPr>
          <w:rFonts w:asciiTheme="minorHAnsi" w:hAnsiTheme="minorHAnsi" w:cstheme="minorHAnsi"/>
        </w:rPr>
        <w:t>483.145,35</w:t>
      </w:r>
      <w:r w:rsidRPr="00C65BCC">
        <w:rPr>
          <w:rFonts w:asciiTheme="minorHAnsi" w:hAnsiTheme="minorHAnsi" w:cstheme="minorHAnsi"/>
        </w:rPr>
        <w:t xml:space="preserve"> zł, z czego </w:t>
      </w:r>
      <w:r w:rsidR="00062E3D" w:rsidRPr="00C65BCC">
        <w:rPr>
          <w:rFonts w:asciiTheme="minorHAnsi" w:hAnsiTheme="minorHAnsi" w:cstheme="minorHAnsi"/>
        </w:rPr>
        <w:t>472.850,25</w:t>
      </w:r>
      <w:r w:rsidRPr="00C65BCC">
        <w:rPr>
          <w:rFonts w:asciiTheme="minorHAnsi" w:hAnsiTheme="minorHAnsi" w:cstheme="minorHAnsi"/>
        </w:rPr>
        <w:t xml:space="preserve"> zł – dochody bieżące, </w:t>
      </w:r>
      <w:r w:rsidR="00062E3D" w:rsidRPr="00C65BCC">
        <w:rPr>
          <w:rFonts w:asciiTheme="minorHAnsi" w:hAnsiTheme="minorHAnsi" w:cstheme="minorHAnsi"/>
        </w:rPr>
        <w:t xml:space="preserve">10.295,10 </w:t>
      </w:r>
      <w:r w:rsidRPr="00C65BCC">
        <w:rPr>
          <w:rFonts w:asciiTheme="minorHAnsi" w:hAnsiTheme="minorHAnsi" w:cstheme="minorHAnsi"/>
        </w:rPr>
        <w:t>zł – dochody majątkowe.</w:t>
      </w:r>
    </w:p>
    <w:p w14:paraId="347B9016" w14:textId="77777777" w:rsidR="00B8641A" w:rsidRPr="00C65BCC" w:rsidRDefault="00B8641A" w:rsidP="00B8641A">
      <w:pPr>
        <w:pStyle w:val="NormalnyWeb"/>
        <w:spacing w:before="0" w:beforeAutospacing="0" w:after="0" w:line="360" w:lineRule="auto"/>
        <w:jc w:val="both"/>
        <w:rPr>
          <w:rFonts w:asciiTheme="minorHAnsi" w:hAnsiTheme="minorHAnsi" w:cstheme="minorHAnsi"/>
        </w:rPr>
      </w:pPr>
      <w:r w:rsidRPr="00C65BCC">
        <w:rPr>
          <w:rFonts w:asciiTheme="minorHAnsi" w:hAnsiTheme="minorHAnsi" w:cstheme="minorHAnsi"/>
        </w:rPr>
        <w:t>Na powyższą kwotę składają się:</w:t>
      </w:r>
    </w:p>
    <w:p w14:paraId="035376E2" w14:textId="481F4624" w:rsidR="00B8641A" w:rsidRPr="00C65BCC" w:rsidRDefault="00B8641A">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t xml:space="preserve">wpływy z czynszów za wynajem lokali użytkowych </w:t>
      </w:r>
      <w:r w:rsidR="00062E3D" w:rsidRPr="00C65BCC">
        <w:rPr>
          <w:rFonts w:asciiTheme="minorHAnsi" w:hAnsiTheme="minorHAnsi" w:cstheme="minorHAnsi"/>
        </w:rPr>
        <w:t>174.020,08</w:t>
      </w:r>
      <w:r w:rsidR="001A3466" w:rsidRPr="00C65BCC">
        <w:rPr>
          <w:rFonts w:asciiTheme="minorHAnsi" w:hAnsiTheme="minorHAnsi" w:cstheme="minorHAnsi"/>
        </w:rPr>
        <w:t xml:space="preserve"> </w:t>
      </w:r>
      <w:r w:rsidRPr="00C65BCC">
        <w:rPr>
          <w:rFonts w:asciiTheme="minorHAnsi" w:hAnsiTheme="minorHAnsi" w:cstheme="minorHAnsi"/>
        </w:rPr>
        <w:t>zł,</w:t>
      </w:r>
    </w:p>
    <w:p w14:paraId="34047C3E" w14:textId="61CF61F9" w:rsidR="00B8641A" w:rsidRPr="00C65BCC" w:rsidRDefault="00B8641A">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t xml:space="preserve">wpływy z czynszów za dzierżawę gruntów </w:t>
      </w:r>
      <w:r w:rsidR="00062E3D" w:rsidRPr="00C65BCC">
        <w:rPr>
          <w:rFonts w:asciiTheme="minorHAnsi" w:hAnsiTheme="minorHAnsi" w:cstheme="minorHAnsi"/>
        </w:rPr>
        <w:t>126.911,48</w:t>
      </w:r>
      <w:r w:rsidRPr="00C65BCC">
        <w:rPr>
          <w:rFonts w:asciiTheme="minorHAnsi" w:hAnsiTheme="minorHAnsi" w:cstheme="minorHAnsi"/>
        </w:rPr>
        <w:t xml:space="preserve"> zł</w:t>
      </w:r>
    </w:p>
    <w:p w14:paraId="2B1F1C96" w14:textId="00E7E305" w:rsidR="00B8641A" w:rsidRPr="00C65BCC" w:rsidRDefault="00B8641A">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t xml:space="preserve">wpływy z czynszów za wynajem lokali mieszkalnych </w:t>
      </w:r>
      <w:r w:rsidR="00062E3D" w:rsidRPr="00C65BCC">
        <w:rPr>
          <w:rFonts w:asciiTheme="minorHAnsi" w:hAnsiTheme="minorHAnsi" w:cstheme="minorHAnsi"/>
        </w:rPr>
        <w:t>157.501,27</w:t>
      </w:r>
      <w:r w:rsidRPr="00C65BCC">
        <w:rPr>
          <w:rFonts w:asciiTheme="minorHAnsi" w:hAnsiTheme="minorHAnsi" w:cstheme="minorHAnsi"/>
        </w:rPr>
        <w:t xml:space="preserve"> zł,</w:t>
      </w:r>
    </w:p>
    <w:p w14:paraId="63986A9A" w14:textId="1DD8AA29" w:rsidR="00B8641A" w:rsidRPr="00C65BCC" w:rsidRDefault="00B8641A">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t xml:space="preserve">dochody majątkowe z tytułu sprzedaży mienia komunalnego </w:t>
      </w:r>
      <w:r w:rsidR="00C65BCC" w:rsidRPr="00C65BCC">
        <w:rPr>
          <w:rFonts w:asciiTheme="minorHAnsi" w:hAnsiTheme="minorHAnsi" w:cstheme="minorHAnsi"/>
        </w:rPr>
        <w:t>10.295,10</w:t>
      </w:r>
      <w:r w:rsidRPr="00C65BCC">
        <w:rPr>
          <w:rFonts w:asciiTheme="minorHAnsi" w:hAnsiTheme="minorHAnsi" w:cstheme="minorHAnsi"/>
        </w:rPr>
        <w:t xml:space="preserve"> zł (sprzedaż </w:t>
      </w:r>
      <w:r w:rsidR="00C65BCC">
        <w:rPr>
          <w:rFonts w:asciiTheme="minorHAnsi" w:hAnsiTheme="minorHAnsi" w:cstheme="minorHAnsi"/>
        </w:rPr>
        <w:t xml:space="preserve">Rolniczej Spółdzielni Produkcyjnej w </w:t>
      </w:r>
      <w:proofErr w:type="spellStart"/>
      <w:r w:rsidR="00C65BCC" w:rsidRPr="00C65BCC">
        <w:rPr>
          <w:rFonts w:asciiTheme="minorHAnsi" w:hAnsiTheme="minorHAnsi" w:cstheme="minorHAnsi"/>
        </w:rPr>
        <w:t>Małowidz</w:t>
      </w:r>
      <w:r w:rsidR="00C65BCC">
        <w:rPr>
          <w:rFonts w:asciiTheme="minorHAnsi" w:hAnsiTheme="minorHAnsi" w:cstheme="minorHAnsi"/>
        </w:rPr>
        <w:t>u</w:t>
      </w:r>
      <w:proofErr w:type="spellEnd"/>
      <w:r w:rsidR="00C65BCC" w:rsidRPr="00C65BCC">
        <w:rPr>
          <w:rFonts w:asciiTheme="minorHAnsi" w:hAnsiTheme="minorHAnsi" w:cstheme="minorHAnsi"/>
        </w:rPr>
        <w:t>),</w:t>
      </w:r>
    </w:p>
    <w:p w14:paraId="102CC75F" w14:textId="67DDE25C" w:rsidR="00062E3D" w:rsidRPr="00C65BCC" w:rsidRDefault="00062E3D">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lastRenderedPageBreak/>
        <w:t>zwrot kosztów zastępstwa procesowego dotyczące</w:t>
      </w:r>
      <w:r w:rsidR="00C65BCC" w:rsidRPr="00C65BCC">
        <w:rPr>
          <w:rFonts w:asciiTheme="minorHAnsi" w:hAnsiTheme="minorHAnsi" w:cstheme="minorHAnsi"/>
        </w:rPr>
        <w:t xml:space="preserve"> sprzedaży mienia komunalnego </w:t>
      </w:r>
      <w:r w:rsidRPr="00C65BCC">
        <w:rPr>
          <w:rFonts w:asciiTheme="minorHAnsi" w:hAnsiTheme="minorHAnsi" w:cstheme="minorHAnsi"/>
        </w:rPr>
        <w:t>kwota 9.647,00 zł,</w:t>
      </w:r>
    </w:p>
    <w:p w14:paraId="693E740E" w14:textId="1EF8C89D" w:rsidR="00B8641A" w:rsidRPr="00C65BCC" w:rsidRDefault="00B8641A">
      <w:pPr>
        <w:pStyle w:val="NormalnyWeb"/>
        <w:numPr>
          <w:ilvl w:val="0"/>
          <w:numId w:val="3"/>
        </w:numPr>
        <w:spacing w:before="0" w:beforeAutospacing="0" w:after="0" w:line="360" w:lineRule="auto"/>
        <w:jc w:val="both"/>
        <w:rPr>
          <w:rFonts w:asciiTheme="minorHAnsi" w:hAnsiTheme="minorHAnsi" w:cstheme="minorHAnsi"/>
        </w:rPr>
      </w:pPr>
      <w:r w:rsidRPr="00C65BCC">
        <w:rPr>
          <w:rFonts w:asciiTheme="minorHAnsi" w:hAnsiTheme="minorHAnsi" w:cstheme="minorHAnsi"/>
        </w:rPr>
        <w:t xml:space="preserve">koszty egzekucyjne oraz odsetki od nieterminowych wpłat z czynszów i </w:t>
      </w:r>
      <w:r w:rsidR="00DB00DE" w:rsidRPr="00C65BCC">
        <w:rPr>
          <w:rFonts w:asciiTheme="minorHAnsi" w:hAnsiTheme="minorHAnsi" w:cstheme="minorHAnsi"/>
        </w:rPr>
        <w:t>dzierżawy gruntów</w:t>
      </w:r>
      <w:r w:rsidRPr="00C65BCC">
        <w:rPr>
          <w:rFonts w:asciiTheme="minorHAnsi" w:hAnsiTheme="minorHAnsi" w:cstheme="minorHAnsi"/>
        </w:rPr>
        <w:t xml:space="preserve"> </w:t>
      </w:r>
      <w:r w:rsidR="00062E3D" w:rsidRPr="00C65BCC">
        <w:rPr>
          <w:rFonts w:asciiTheme="minorHAnsi" w:hAnsiTheme="minorHAnsi" w:cstheme="minorHAnsi"/>
        </w:rPr>
        <w:t>4.770,42</w:t>
      </w:r>
      <w:r w:rsidRPr="00C65BCC">
        <w:rPr>
          <w:rFonts w:asciiTheme="minorHAnsi" w:hAnsiTheme="minorHAnsi" w:cstheme="minorHAnsi"/>
        </w:rPr>
        <w:t xml:space="preserve"> zł.</w:t>
      </w:r>
    </w:p>
    <w:p w14:paraId="1BF71C53" w14:textId="77777777" w:rsidR="00B8641A" w:rsidRPr="0009713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72064A75" w14:textId="77777777" w:rsidR="00B8641A" w:rsidRPr="00882270" w:rsidRDefault="00B8641A" w:rsidP="00B8641A">
      <w:pPr>
        <w:pStyle w:val="NormalnyWeb"/>
        <w:keepNext/>
        <w:spacing w:before="0" w:beforeAutospacing="0" w:after="0" w:line="360" w:lineRule="auto"/>
        <w:jc w:val="both"/>
        <w:rPr>
          <w:rFonts w:asciiTheme="minorHAnsi" w:hAnsiTheme="minorHAnsi" w:cstheme="minorHAnsi"/>
        </w:rPr>
      </w:pPr>
      <w:r w:rsidRPr="00882270">
        <w:rPr>
          <w:rFonts w:asciiTheme="minorHAnsi" w:hAnsiTheme="minorHAnsi" w:cstheme="minorHAnsi"/>
          <w:b/>
          <w:bCs/>
          <w:u w:val="single"/>
        </w:rPr>
        <w:t>Dział 750 – Administracja publiczna</w:t>
      </w:r>
    </w:p>
    <w:p w14:paraId="76634E15" w14:textId="68664322" w:rsidR="00B8641A" w:rsidRPr="00882270" w:rsidRDefault="00B8641A" w:rsidP="00B8641A">
      <w:pPr>
        <w:pStyle w:val="NormalnyWeb"/>
        <w:spacing w:before="0" w:beforeAutospacing="0" w:after="0" w:line="360" w:lineRule="auto"/>
        <w:ind w:firstLine="708"/>
        <w:jc w:val="both"/>
        <w:rPr>
          <w:rFonts w:asciiTheme="minorHAnsi" w:hAnsiTheme="minorHAnsi" w:cstheme="minorHAnsi"/>
        </w:rPr>
      </w:pPr>
      <w:r w:rsidRPr="00882270">
        <w:rPr>
          <w:rFonts w:asciiTheme="minorHAnsi" w:hAnsiTheme="minorHAnsi" w:cstheme="minorHAnsi"/>
        </w:rPr>
        <w:t xml:space="preserve">Plan dochodów w tym dziale ustalono na kwotę </w:t>
      </w:r>
      <w:r w:rsidR="00C65BCC" w:rsidRPr="00882270">
        <w:rPr>
          <w:rFonts w:asciiTheme="minorHAnsi" w:hAnsiTheme="minorHAnsi" w:cstheme="minorHAnsi"/>
        </w:rPr>
        <w:t>122.565,43</w:t>
      </w:r>
      <w:r w:rsidRPr="00882270">
        <w:rPr>
          <w:rFonts w:asciiTheme="minorHAnsi" w:hAnsiTheme="minorHAnsi" w:cstheme="minorHAnsi"/>
        </w:rPr>
        <w:t xml:space="preserve"> zł. Wykonanie w 202</w:t>
      </w:r>
      <w:r w:rsidR="00C65BCC" w:rsidRPr="00882270">
        <w:rPr>
          <w:rFonts w:asciiTheme="minorHAnsi" w:hAnsiTheme="minorHAnsi" w:cstheme="minorHAnsi"/>
        </w:rPr>
        <w:t>3</w:t>
      </w:r>
      <w:r w:rsidRPr="00882270">
        <w:rPr>
          <w:rFonts w:asciiTheme="minorHAnsi" w:hAnsiTheme="minorHAnsi" w:cstheme="minorHAnsi"/>
        </w:rPr>
        <w:t xml:space="preserve"> r. wynosi </w:t>
      </w:r>
      <w:r w:rsidR="00C65BCC" w:rsidRPr="00882270">
        <w:rPr>
          <w:rFonts w:asciiTheme="minorHAnsi" w:hAnsiTheme="minorHAnsi" w:cstheme="minorHAnsi"/>
        </w:rPr>
        <w:t>118.925,15</w:t>
      </w:r>
      <w:r w:rsidRPr="00882270">
        <w:rPr>
          <w:rFonts w:asciiTheme="minorHAnsi" w:hAnsiTheme="minorHAnsi" w:cstheme="minorHAnsi"/>
        </w:rPr>
        <w:t xml:space="preserve"> zł.</w:t>
      </w:r>
    </w:p>
    <w:p w14:paraId="5AB764E7" w14:textId="77777777" w:rsidR="00B8641A" w:rsidRPr="00882270" w:rsidRDefault="00B8641A" w:rsidP="00B8641A">
      <w:pPr>
        <w:pStyle w:val="NormalnyWeb"/>
        <w:spacing w:before="0" w:beforeAutospacing="0" w:after="0" w:line="360" w:lineRule="auto"/>
        <w:jc w:val="both"/>
        <w:rPr>
          <w:rFonts w:asciiTheme="minorHAnsi" w:hAnsiTheme="minorHAnsi" w:cstheme="minorHAnsi"/>
        </w:rPr>
      </w:pPr>
      <w:r w:rsidRPr="00882270">
        <w:rPr>
          <w:rFonts w:asciiTheme="minorHAnsi" w:hAnsiTheme="minorHAnsi" w:cstheme="minorHAnsi"/>
        </w:rPr>
        <w:t>Na powyższą kwotę składają się:</w:t>
      </w:r>
    </w:p>
    <w:p w14:paraId="48A6D3B3" w14:textId="6D158389" w:rsidR="00B8641A" w:rsidRPr="00882270" w:rsidRDefault="00B8641A">
      <w:pPr>
        <w:pStyle w:val="NormalnyWeb"/>
        <w:numPr>
          <w:ilvl w:val="0"/>
          <w:numId w:val="4"/>
        </w:numPr>
        <w:spacing w:before="0" w:beforeAutospacing="0" w:after="0" w:line="360" w:lineRule="auto"/>
        <w:jc w:val="both"/>
        <w:rPr>
          <w:rFonts w:asciiTheme="minorHAnsi" w:hAnsiTheme="minorHAnsi" w:cstheme="minorHAnsi"/>
        </w:rPr>
      </w:pPr>
      <w:r w:rsidRPr="00882270">
        <w:rPr>
          <w:rFonts w:asciiTheme="minorHAnsi" w:hAnsiTheme="minorHAnsi" w:cstheme="minorHAnsi"/>
        </w:rPr>
        <w:t xml:space="preserve">dotacja celowa otrzymana z budżetu państwa na realizację zadań zleconych z zakresu obrony cywilnej i USC wykonywanych przez gminę kwota </w:t>
      </w:r>
      <w:r w:rsidR="00C65BCC" w:rsidRPr="00882270">
        <w:rPr>
          <w:rFonts w:asciiTheme="minorHAnsi" w:hAnsiTheme="minorHAnsi" w:cstheme="minorHAnsi"/>
        </w:rPr>
        <w:t>79.626,17</w:t>
      </w:r>
      <w:r w:rsidRPr="00882270">
        <w:rPr>
          <w:rFonts w:asciiTheme="minorHAnsi" w:hAnsiTheme="minorHAnsi" w:cstheme="minorHAnsi"/>
        </w:rPr>
        <w:t xml:space="preserve"> zł,</w:t>
      </w:r>
    </w:p>
    <w:p w14:paraId="7E1E9A9A" w14:textId="5D252272" w:rsidR="00B8641A" w:rsidRPr="00882270" w:rsidRDefault="00B8641A">
      <w:pPr>
        <w:pStyle w:val="NormalnyWeb"/>
        <w:numPr>
          <w:ilvl w:val="0"/>
          <w:numId w:val="4"/>
        </w:numPr>
        <w:spacing w:before="0" w:beforeAutospacing="0" w:after="0" w:line="360" w:lineRule="auto"/>
        <w:jc w:val="both"/>
        <w:rPr>
          <w:rFonts w:asciiTheme="minorHAnsi" w:hAnsiTheme="minorHAnsi" w:cstheme="minorHAnsi"/>
        </w:rPr>
      </w:pPr>
      <w:r w:rsidRPr="00882270">
        <w:rPr>
          <w:rFonts w:asciiTheme="minorHAnsi" w:hAnsiTheme="minorHAnsi" w:cstheme="minorHAnsi"/>
        </w:rPr>
        <w:t xml:space="preserve">wpływy z różnych dochodów tj. 5% wpływów za udostępnienie danych osobowych, </w:t>
      </w:r>
      <w:r w:rsidR="00C65BCC" w:rsidRPr="00882270">
        <w:rPr>
          <w:rFonts w:asciiTheme="minorHAnsi" w:hAnsiTheme="minorHAnsi" w:cstheme="minorHAnsi"/>
        </w:rPr>
        <w:t xml:space="preserve">opłata za sporządzenie odpisu lub kopii dokumentu, refundacja środków z Powiatowego Urzędu Pracy, </w:t>
      </w:r>
      <w:r w:rsidRPr="00882270">
        <w:rPr>
          <w:rFonts w:asciiTheme="minorHAnsi" w:hAnsiTheme="minorHAnsi" w:cstheme="minorHAnsi"/>
        </w:rPr>
        <w:t xml:space="preserve">zwrot podatku VAT za lata ubiegłe kwota </w:t>
      </w:r>
      <w:r w:rsidR="00882270" w:rsidRPr="00882270">
        <w:rPr>
          <w:rFonts w:asciiTheme="minorHAnsi" w:hAnsiTheme="minorHAnsi" w:cstheme="minorHAnsi"/>
        </w:rPr>
        <w:t>39.298,98</w:t>
      </w:r>
      <w:r w:rsidRPr="00882270">
        <w:rPr>
          <w:rFonts w:asciiTheme="minorHAnsi" w:hAnsiTheme="minorHAnsi" w:cstheme="minorHAnsi"/>
        </w:rPr>
        <w:t xml:space="preserve"> zł</w:t>
      </w:r>
      <w:r w:rsidR="00882270" w:rsidRPr="00882270">
        <w:rPr>
          <w:rFonts w:asciiTheme="minorHAnsi" w:hAnsiTheme="minorHAnsi" w:cstheme="minorHAnsi"/>
        </w:rPr>
        <w:t>.</w:t>
      </w:r>
    </w:p>
    <w:p w14:paraId="5454E358" w14:textId="77777777" w:rsidR="00B8641A" w:rsidRPr="00882270" w:rsidRDefault="00B8641A" w:rsidP="00B8641A">
      <w:pPr>
        <w:pStyle w:val="NormalnyWeb"/>
        <w:spacing w:before="0" w:beforeAutospacing="0" w:after="0" w:line="360" w:lineRule="auto"/>
        <w:ind w:left="360"/>
        <w:jc w:val="both"/>
        <w:rPr>
          <w:rFonts w:asciiTheme="minorHAnsi" w:hAnsiTheme="minorHAnsi" w:cstheme="minorHAnsi"/>
        </w:rPr>
      </w:pPr>
    </w:p>
    <w:p w14:paraId="57A28381" w14:textId="77777777" w:rsidR="00B8641A" w:rsidRPr="00882270" w:rsidRDefault="00B8641A" w:rsidP="00B8641A">
      <w:pPr>
        <w:pStyle w:val="NormalnyWeb"/>
        <w:spacing w:before="0" w:beforeAutospacing="0" w:after="0" w:line="360" w:lineRule="auto"/>
        <w:jc w:val="both"/>
        <w:rPr>
          <w:rFonts w:asciiTheme="minorHAnsi" w:hAnsiTheme="minorHAnsi" w:cstheme="minorHAnsi"/>
        </w:rPr>
      </w:pPr>
      <w:r w:rsidRPr="00882270">
        <w:rPr>
          <w:rFonts w:asciiTheme="minorHAnsi" w:hAnsiTheme="minorHAnsi" w:cstheme="minorHAnsi"/>
          <w:b/>
          <w:bCs/>
          <w:u w:val="single"/>
        </w:rPr>
        <w:t>Dział 751 – Urzędy naczelnych organów władzy państwowej, kontroli i ochrony prawa oraz sądownictwa</w:t>
      </w:r>
    </w:p>
    <w:p w14:paraId="340B1E3B" w14:textId="77777777" w:rsidR="00882270" w:rsidRPr="00882270" w:rsidRDefault="00B8641A" w:rsidP="00B8641A">
      <w:pPr>
        <w:pStyle w:val="NormalnyWeb"/>
        <w:spacing w:before="0" w:beforeAutospacing="0" w:after="0" w:line="360" w:lineRule="auto"/>
        <w:ind w:firstLine="360"/>
        <w:jc w:val="both"/>
        <w:rPr>
          <w:rFonts w:asciiTheme="minorHAnsi" w:hAnsiTheme="minorHAnsi" w:cstheme="minorHAnsi"/>
        </w:rPr>
      </w:pPr>
      <w:r w:rsidRPr="00882270">
        <w:rPr>
          <w:rFonts w:asciiTheme="minorHAnsi" w:hAnsiTheme="minorHAnsi" w:cstheme="minorHAnsi"/>
        </w:rPr>
        <w:t>Planowane dochody na 202</w:t>
      </w:r>
      <w:r w:rsidR="00882270" w:rsidRPr="00882270">
        <w:rPr>
          <w:rFonts w:asciiTheme="minorHAnsi" w:hAnsiTheme="minorHAnsi" w:cstheme="minorHAnsi"/>
        </w:rPr>
        <w:t>3</w:t>
      </w:r>
      <w:r w:rsidRPr="00882270">
        <w:rPr>
          <w:rFonts w:asciiTheme="minorHAnsi" w:hAnsiTheme="minorHAnsi" w:cstheme="minorHAnsi"/>
        </w:rPr>
        <w:t xml:space="preserve"> rok w tym dziale wynoszą </w:t>
      </w:r>
      <w:r w:rsidR="00882270" w:rsidRPr="00882270">
        <w:rPr>
          <w:rFonts w:asciiTheme="minorHAnsi" w:hAnsiTheme="minorHAnsi" w:cstheme="minorHAnsi"/>
        </w:rPr>
        <w:t>87.177,00</w:t>
      </w:r>
      <w:r w:rsidRPr="00882270">
        <w:rPr>
          <w:rFonts w:asciiTheme="minorHAnsi" w:hAnsiTheme="minorHAnsi" w:cstheme="minorHAnsi"/>
        </w:rPr>
        <w:t xml:space="preserve"> zł</w:t>
      </w:r>
      <w:r w:rsidR="00882270" w:rsidRPr="00882270">
        <w:rPr>
          <w:rFonts w:asciiTheme="minorHAnsi" w:hAnsiTheme="minorHAnsi" w:cstheme="minorHAnsi"/>
        </w:rPr>
        <w:t>, wykonane 87.176,92 zł tj.:</w:t>
      </w:r>
    </w:p>
    <w:p w14:paraId="109BD238" w14:textId="6417591C" w:rsidR="00B8641A" w:rsidRPr="00882270" w:rsidRDefault="00B8641A" w:rsidP="00882270">
      <w:pPr>
        <w:pStyle w:val="NormalnyWeb"/>
        <w:spacing w:before="0" w:beforeAutospacing="0" w:after="0" w:line="360" w:lineRule="auto"/>
        <w:jc w:val="both"/>
        <w:rPr>
          <w:rFonts w:asciiTheme="minorHAnsi" w:hAnsiTheme="minorHAnsi" w:cstheme="minorHAnsi"/>
        </w:rPr>
      </w:pPr>
      <w:r w:rsidRPr="00882270">
        <w:rPr>
          <w:rFonts w:asciiTheme="minorHAnsi" w:hAnsiTheme="minorHAnsi" w:cstheme="minorHAnsi"/>
        </w:rPr>
        <w:t xml:space="preserve">- </w:t>
      </w:r>
      <w:r w:rsidR="00882270" w:rsidRPr="00882270">
        <w:rPr>
          <w:rFonts w:asciiTheme="minorHAnsi" w:hAnsiTheme="minorHAnsi" w:cstheme="minorHAnsi"/>
        </w:rPr>
        <w:t xml:space="preserve">1.523,00 zł </w:t>
      </w:r>
      <w:r w:rsidRPr="00882270">
        <w:rPr>
          <w:rFonts w:asciiTheme="minorHAnsi" w:hAnsiTheme="minorHAnsi" w:cstheme="minorHAnsi"/>
        </w:rPr>
        <w:t xml:space="preserve">dotacja </w:t>
      </w:r>
      <w:r w:rsidR="00882270" w:rsidRPr="00882270">
        <w:rPr>
          <w:rFonts w:asciiTheme="minorHAnsi" w:hAnsiTheme="minorHAnsi" w:cstheme="minorHAnsi"/>
        </w:rPr>
        <w:t xml:space="preserve">z Krajowego Biura Wyborczego </w:t>
      </w:r>
      <w:r w:rsidRPr="00882270">
        <w:rPr>
          <w:rFonts w:asciiTheme="minorHAnsi" w:hAnsiTheme="minorHAnsi" w:cstheme="minorHAnsi"/>
        </w:rPr>
        <w:t>na aktualizację spisu wyborców</w:t>
      </w:r>
      <w:r w:rsidR="00882270" w:rsidRPr="00882270">
        <w:rPr>
          <w:rFonts w:asciiTheme="minorHAnsi" w:hAnsiTheme="minorHAnsi" w:cstheme="minorHAnsi"/>
        </w:rPr>
        <w:t>,</w:t>
      </w:r>
    </w:p>
    <w:p w14:paraId="6148945C" w14:textId="352DFD7D" w:rsidR="00882270" w:rsidRPr="00882270" w:rsidRDefault="00882270" w:rsidP="00882270">
      <w:pPr>
        <w:pStyle w:val="NormalnyWeb"/>
        <w:spacing w:before="0" w:beforeAutospacing="0" w:after="0" w:line="360" w:lineRule="auto"/>
        <w:jc w:val="both"/>
        <w:rPr>
          <w:rFonts w:asciiTheme="minorHAnsi" w:hAnsiTheme="minorHAnsi" w:cstheme="minorHAnsi"/>
        </w:rPr>
      </w:pPr>
      <w:r w:rsidRPr="00882270">
        <w:rPr>
          <w:rFonts w:asciiTheme="minorHAnsi" w:hAnsiTheme="minorHAnsi" w:cstheme="minorHAnsi"/>
        </w:rPr>
        <w:t>- 85.123,92 zł dotacja z Krajowego Biura Wyborczego na przygotowanie i przeprowadzenie wyborów do Sejmu i Senatu,</w:t>
      </w:r>
    </w:p>
    <w:p w14:paraId="1D307352" w14:textId="26FEB2BC" w:rsidR="00882270" w:rsidRPr="00882270" w:rsidRDefault="00882270" w:rsidP="00882270">
      <w:pPr>
        <w:pStyle w:val="NormalnyWeb"/>
        <w:spacing w:before="0" w:beforeAutospacing="0" w:after="0" w:line="360" w:lineRule="auto"/>
        <w:jc w:val="both"/>
        <w:rPr>
          <w:rFonts w:asciiTheme="minorHAnsi" w:hAnsiTheme="minorHAnsi" w:cstheme="minorHAnsi"/>
        </w:rPr>
      </w:pPr>
      <w:r w:rsidRPr="00882270">
        <w:rPr>
          <w:rFonts w:asciiTheme="minorHAnsi" w:hAnsiTheme="minorHAnsi" w:cstheme="minorHAnsi"/>
        </w:rPr>
        <w:t>- 530,00 zł dotacja z Krajowego Biura Wyborczego na przeprowadzenie referendum ogólnokrajowego.</w:t>
      </w:r>
    </w:p>
    <w:p w14:paraId="44DC6677" w14:textId="77777777" w:rsidR="00B8641A" w:rsidRPr="00882270" w:rsidRDefault="00B8641A" w:rsidP="00B8641A">
      <w:pPr>
        <w:pStyle w:val="NormalnyWeb"/>
        <w:spacing w:before="0" w:beforeAutospacing="0" w:after="0" w:line="360" w:lineRule="auto"/>
        <w:jc w:val="both"/>
        <w:rPr>
          <w:rFonts w:asciiTheme="minorHAnsi" w:hAnsiTheme="minorHAnsi" w:cstheme="minorHAnsi"/>
        </w:rPr>
      </w:pPr>
    </w:p>
    <w:p w14:paraId="5653BEF1" w14:textId="77777777" w:rsidR="00B8641A" w:rsidRPr="00882270" w:rsidRDefault="00B8641A" w:rsidP="00B8641A">
      <w:pPr>
        <w:pStyle w:val="NormalnyWeb"/>
        <w:spacing w:before="0" w:beforeAutospacing="0" w:after="0" w:line="360" w:lineRule="auto"/>
        <w:jc w:val="both"/>
        <w:rPr>
          <w:rFonts w:asciiTheme="minorHAnsi" w:hAnsiTheme="minorHAnsi" w:cstheme="minorHAnsi"/>
          <w:b/>
          <w:bCs/>
          <w:u w:val="single"/>
        </w:rPr>
      </w:pPr>
      <w:r w:rsidRPr="00882270">
        <w:rPr>
          <w:rFonts w:asciiTheme="minorHAnsi" w:hAnsiTheme="minorHAnsi" w:cstheme="minorHAnsi"/>
          <w:b/>
          <w:bCs/>
          <w:u w:val="single"/>
        </w:rPr>
        <w:t>Dział 752 – Obrona narodowa</w:t>
      </w:r>
    </w:p>
    <w:p w14:paraId="65D109FA" w14:textId="6F4C31D5" w:rsidR="00B8641A" w:rsidRPr="00882270" w:rsidRDefault="00B8641A" w:rsidP="00B8641A">
      <w:pPr>
        <w:pStyle w:val="NormalnyWeb"/>
        <w:spacing w:before="0" w:beforeAutospacing="0" w:after="0" w:line="360" w:lineRule="auto"/>
        <w:ind w:firstLine="708"/>
        <w:jc w:val="both"/>
        <w:rPr>
          <w:rFonts w:asciiTheme="minorHAnsi" w:hAnsiTheme="minorHAnsi" w:cstheme="minorHAnsi"/>
        </w:rPr>
      </w:pPr>
      <w:r w:rsidRPr="00882270">
        <w:rPr>
          <w:rFonts w:asciiTheme="minorHAnsi" w:hAnsiTheme="minorHAnsi" w:cstheme="minorHAnsi"/>
        </w:rPr>
        <w:t xml:space="preserve">Planowana </w:t>
      </w:r>
      <w:r w:rsidR="003559D1" w:rsidRPr="00882270">
        <w:rPr>
          <w:rFonts w:asciiTheme="minorHAnsi" w:hAnsiTheme="minorHAnsi" w:cstheme="minorHAnsi"/>
        </w:rPr>
        <w:t xml:space="preserve">i wykonana </w:t>
      </w:r>
      <w:r w:rsidRPr="00882270">
        <w:rPr>
          <w:rFonts w:asciiTheme="minorHAnsi" w:hAnsiTheme="minorHAnsi" w:cstheme="minorHAnsi"/>
        </w:rPr>
        <w:t xml:space="preserve">dotacja z Urzędu Wojewódzkiego na </w:t>
      </w:r>
      <w:r w:rsidR="00882270" w:rsidRPr="00882270">
        <w:rPr>
          <w:rFonts w:asciiTheme="minorHAnsi" w:hAnsiTheme="minorHAnsi" w:cstheme="minorHAnsi"/>
        </w:rPr>
        <w:t xml:space="preserve">kwalifikację wojskową </w:t>
      </w:r>
      <w:r w:rsidRPr="00882270">
        <w:rPr>
          <w:rFonts w:asciiTheme="minorHAnsi" w:hAnsiTheme="minorHAnsi" w:cstheme="minorHAnsi"/>
        </w:rPr>
        <w:t xml:space="preserve">w kwocie </w:t>
      </w:r>
      <w:r w:rsidR="00882270" w:rsidRPr="00882270">
        <w:rPr>
          <w:rFonts w:asciiTheme="minorHAnsi" w:hAnsiTheme="minorHAnsi" w:cstheme="minorHAnsi"/>
        </w:rPr>
        <w:t>529,20</w:t>
      </w:r>
      <w:r w:rsidRPr="00882270">
        <w:rPr>
          <w:rFonts w:asciiTheme="minorHAnsi" w:hAnsiTheme="minorHAnsi" w:cstheme="minorHAnsi"/>
        </w:rPr>
        <w:t xml:space="preserve"> zł</w:t>
      </w:r>
      <w:r w:rsidR="003559D1" w:rsidRPr="00882270">
        <w:rPr>
          <w:rFonts w:asciiTheme="minorHAnsi" w:hAnsiTheme="minorHAnsi" w:cstheme="minorHAnsi"/>
        </w:rPr>
        <w:t>.</w:t>
      </w:r>
    </w:p>
    <w:p w14:paraId="1F78A147"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71CFD205" w14:textId="733EBF64" w:rsidR="00B8641A" w:rsidRPr="00A57523" w:rsidRDefault="00B8641A" w:rsidP="00B8641A">
      <w:pPr>
        <w:pStyle w:val="NormalnyWeb"/>
        <w:spacing w:before="0" w:beforeAutospacing="0" w:after="0" w:line="360" w:lineRule="auto"/>
        <w:jc w:val="both"/>
        <w:rPr>
          <w:rFonts w:asciiTheme="minorHAnsi" w:hAnsiTheme="minorHAnsi" w:cstheme="minorHAnsi"/>
          <w:b/>
          <w:bCs/>
          <w:u w:val="single"/>
        </w:rPr>
      </w:pPr>
      <w:r w:rsidRPr="00A57523">
        <w:rPr>
          <w:rFonts w:asciiTheme="minorHAnsi" w:hAnsiTheme="minorHAnsi" w:cstheme="minorHAnsi"/>
          <w:b/>
          <w:bCs/>
          <w:u w:val="single"/>
        </w:rPr>
        <w:t>Dział 754 – Bezpieczeństwo publiczne i ochrona przeciwpożarowa</w:t>
      </w:r>
    </w:p>
    <w:p w14:paraId="514F8CDA" w14:textId="7B3103EE" w:rsidR="003559D1" w:rsidRPr="00A57523" w:rsidRDefault="003559D1" w:rsidP="003559D1">
      <w:pPr>
        <w:pStyle w:val="NormalnyWeb"/>
        <w:spacing w:before="0" w:beforeAutospacing="0" w:after="0" w:line="360" w:lineRule="auto"/>
        <w:ind w:firstLine="708"/>
        <w:jc w:val="both"/>
        <w:rPr>
          <w:rFonts w:asciiTheme="minorHAnsi" w:hAnsiTheme="minorHAnsi" w:cstheme="minorHAnsi"/>
        </w:rPr>
      </w:pPr>
      <w:r w:rsidRPr="00A57523">
        <w:rPr>
          <w:rFonts w:asciiTheme="minorHAnsi" w:hAnsiTheme="minorHAnsi" w:cstheme="minorHAnsi"/>
        </w:rPr>
        <w:t xml:space="preserve">Plan dochodów w tym dziale ustalono na kwotę </w:t>
      </w:r>
      <w:r w:rsidR="00856BE3" w:rsidRPr="00A57523">
        <w:rPr>
          <w:rFonts w:asciiTheme="minorHAnsi" w:hAnsiTheme="minorHAnsi" w:cstheme="minorHAnsi"/>
        </w:rPr>
        <w:t>357.318,00</w:t>
      </w:r>
      <w:r w:rsidRPr="00A57523">
        <w:rPr>
          <w:rFonts w:asciiTheme="minorHAnsi" w:hAnsiTheme="minorHAnsi" w:cstheme="minorHAnsi"/>
        </w:rPr>
        <w:t xml:space="preserve"> zł. Wykonanie w 202</w:t>
      </w:r>
      <w:r w:rsidR="00856BE3" w:rsidRPr="00A57523">
        <w:rPr>
          <w:rFonts w:asciiTheme="minorHAnsi" w:hAnsiTheme="minorHAnsi" w:cstheme="minorHAnsi"/>
        </w:rPr>
        <w:t>3</w:t>
      </w:r>
      <w:r w:rsidRPr="00A57523">
        <w:rPr>
          <w:rFonts w:asciiTheme="minorHAnsi" w:hAnsiTheme="minorHAnsi" w:cstheme="minorHAnsi"/>
        </w:rPr>
        <w:t xml:space="preserve"> r. wynosi </w:t>
      </w:r>
      <w:r w:rsidR="00856BE3" w:rsidRPr="00A57523">
        <w:rPr>
          <w:rFonts w:asciiTheme="minorHAnsi" w:hAnsiTheme="minorHAnsi" w:cstheme="minorHAnsi"/>
        </w:rPr>
        <w:t>357.317,41</w:t>
      </w:r>
      <w:r w:rsidRPr="00A57523">
        <w:rPr>
          <w:rFonts w:asciiTheme="minorHAnsi" w:hAnsiTheme="minorHAnsi" w:cstheme="minorHAnsi"/>
        </w:rPr>
        <w:t xml:space="preserve"> zł., tj.:</w:t>
      </w:r>
    </w:p>
    <w:p w14:paraId="596C57D1" w14:textId="57652BDA" w:rsidR="00856BE3" w:rsidRPr="00A57523" w:rsidRDefault="00856BE3" w:rsidP="00856BE3">
      <w:pPr>
        <w:pStyle w:val="NormalnyWeb"/>
        <w:spacing w:before="0" w:beforeAutospacing="0" w:after="0" w:line="360" w:lineRule="auto"/>
        <w:jc w:val="both"/>
        <w:rPr>
          <w:rFonts w:asciiTheme="minorHAnsi" w:hAnsiTheme="minorHAnsi" w:cstheme="minorHAnsi"/>
        </w:rPr>
      </w:pPr>
      <w:r w:rsidRPr="00A57523">
        <w:rPr>
          <w:rFonts w:asciiTheme="minorHAnsi" w:hAnsiTheme="minorHAnsi" w:cstheme="minorHAnsi"/>
        </w:rPr>
        <w:t xml:space="preserve">- środki z Ministerstwa Sprawiedliwości zaplanowane i wykonane w kwocie 196.515,00 zł z przeznaczeniem na doposażenie OSP z terenu Gminy Jednorożec, </w:t>
      </w:r>
    </w:p>
    <w:p w14:paraId="6C1897DC" w14:textId="6D2B719B" w:rsidR="00B55AC8" w:rsidRPr="00A57523" w:rsidRDefault="003559D1" w:rsidP="003559D1">
      <w:pPr>
        <w:pStyle w:val="NormalnyWeb"/>
        <w:spacing w:before="0" w:beforeAutospacing="0" w:after="0" w:line="360" w:lineRule="auto"/>
        <w:jc w:val="both"/>
        <w:rPr>
          <w:rFonts w:ascii="Calibri" w:hAnsi="Calibri" w:cs="Calibri"/>
        </w:rPr>
      </w:pPr>
      <w:r w:rsidRPr="00A57523">
        <w:rPr>
          <w:rFonts w:asciiTheme="minorHAnsi" w:hAnsiTheme="minorHAnsi" w:cstheme="minorHAnsi"/>
        </w:rPr>
        <w:lastRenderedPageBreak/>
        <w:t xml:space="preserve">- </w:t>
      </w:r>
      <w:r w:rsidR="00B55AC8" w:rsidRPr="00A57523">
        <w:rPr>
          <w:rFonts w:asciiTheme="minorHAnsi" w:hAnsiTheme="minorHAnsi" w:cstheme="minorHAnsi"/>
        </w:rPr>
        <w:t xml:space="preserve">dotacja z </w:t>
      </w:r>
      <w:r w:rsidR="00B55AC8" w:rsidRPr="00A57523">
        <w:rPr>
          <w:rFonts w:ascii="Calibri" w:hAnsi="Calibri" w:cs="Calibri"/>
        </w:rPr>
        <w:t xml:space="preserve">Urzędu Marszałkowskiego w Warszawie zaplanowana </w:t>
      </w:r>
      <w:r w:rsidR="00856BE3" w:rsidRPr="00A57523">
        <w:rPr>
          <w:rFonts w:ascii="Calibri" w:hAnsi="Calibri" w:cs="Calibri"/>
        </w:rPr>
        <w:t xml:space="preserve">i wykonana </w:t>
      </w:r>
      <w:r w:rsidR="00B55AC8" w:rsidRPr="00A57523">
        <w:rPr>
          <w:rFonts w:ascii="Calibri" w:hAnsi="Calibri" w:cs="Calibri"/>
        </w:rPr>
        <w:t xml:space="preserve">w kwocie </w:t>
      </w:r>
      <w:r w:rsidR="00856BE3" w:rsidRPr="00A57523">
        <w:rPr>
          <w:rFonts w:ascii="Calibri" w:hAnsi="Calibri" w:cs="Calibri"/>
        </w:rPr>
        <w:t>4</w:t>
      </w:r>
      <w:r w:rsidR="00B55AC8" w:rsidRPr="00A57523">
        <w:rPr>
          <w:rFonts w:ascii="Calibri" w:hAnsi="Calibri" w:cs="Calibri"/>
        </w:rPr>
        <w:t>0.000,00 zł z przeznaczeniem na</w:t>
      </w:r>
      <w:r w:rsidR="00A57523" w:rsidRPr="00A57523">
        <w:rPr>
          <w:rFonts w:ascii="Calibri" w:hAnsi="Calibri" w:cs="Calibri"/>
        </w:rPr>
        <w:t xml:space="preserve"> zadanie pn.</w:t>
      </w:r>
      <w:r w:rsidR="00B55AC8" w:rsidRPr="00A57523">
        <w:rPr>
          <w:rFonts w:ascii="Calibri" w:hAnsi="Calibri" w:cs="Calibri"/>
        </w:rPr>
        <w:t xml:space="preserve"> </w:t>
      </w:r>
      <w:r w:rsidR="00A57523" w:rsidRPr="00A57523">
        <w:rPr>
          <w:rFonts w:ascii="Calibri" w:hAnsi="Calibri" w:cs="Calibri"/>
        </w:rPr>
        <w:t>„Modernizacja budynku OSP w Jednorożcu w zakresie instalacji elektrycznej i cieplnej”,</w:t>
      </w:r>
    </w:p>
    <w:p w14:paraId="263F30BB" w14:textId="3B339A73" w:rsidR="003559D1" w:rsidRPr="00A57523" w:rsidRDefault="00B55AC8" w:rsidP="003559D1">
      <w:pPr>
        <w:pStyle w:val="NormalnyWeb"/>
        <w:spacing w:before="0" w:beforeAutospacing="0" w:after="0" w:line="360" w:lineRule="auto"/>
        <w:jc w:val="both"/>
        <w:rPr>
          <w:rFonts w:asciiTheme="minorHAnsi" w:hAnsiTheme="minorHAnsi" w:cstheme="minorHAnsi"/>
        </w:rPr>
      </w:pPr>
      <w:r w:rsidRPr="00A57523">
        <w:rPr>
          <w:rFonts w:asciiTheme="minorHAnsi" w:hAnsiTheme="minorHAnsi" w:cstheme="minorHAnsi"/>
        </w:rPr>
        <w:t xml:space="preserve">- dotacja z </w:t>
      </w:r>
      <w:r w:rsidRPr="00A57523">
        <w:rPr>
          <w:rFonts w:ascii="Calibri" w:hAnsi="Calibri" w:cs="Calibri"/>
        </w:rPr>
        <w:t xml:space="preserve">Urzędu Marszałkowskiego w Warszawie zaplanowana i wykonana w kwocie </w:t>
      </w:r>
      <w:r w:rsidR="00856BE3" w:rsidRPr="00A57523">
        <w:rPr>
          <w:rFonts w:ascii="Calibri" w:hAnsi="Calibri" w:cs="Calibri"/>
        </w:rPr>
        <w:t>4</w:t>
      </w:r>
      <w:r w:rsidRPr="00A57523">
        <w:rPr>
          <w:rFonts w:ascii="Calibri" w:hAnsi="Calibri" w:cs="Calibri"/>
        </w:rPr>
        <w:t xml:space="preserve">0.000,00 zł </w:t>
      </w:r>
      <w:r w:rsidR="00856BE3" w:rsidRPr="00A57523">
        <w:rPr>
          <w:rFonts w:asciiTheme="minorHAnsi" w:hAnsiTheme="minorHAnsi" w:cstheme="minorHAnsi"/>
        </w:rPr>
        <w:t>przeznaczeniem na doposażenie OSP z terenu Gminy Jednorożec,</w:t>
      </w:r>
    </w:p>
    <w:p w14:paraId="4CB8F09E" w14:textId="34779A36" w:rsidR="00B8641A" w:rsidRPr="00A57523" w:rsidRDefault="00B55AC8" w:rsidP="00B55AC8">
      <w:pPr>
        <w:pStyle w:val="NormalnyWeb"/>
        <w:spacing w:before="0" w:beforeAutospacing="0" w:after="0" w:line="360" w:lineRule="auto"/>
        <w:jc w:val="both"/>
        <w:rPr>
          <w:rFonts w:asciiTheme="minorHAnsi" w:hAnsiTheme="minorHAnsi" w:cstheme="minorHAnsi"/>
        </w:rPr>
      </w:pPr>
      <w:r w:rsidRPr="00A57523">
        <w:rPr>
          <w:rFonts w:asciiTheme="minorHAnsi" w:hAnsiTheme="minorHAnsi" w:cstheme="minorHAnsi"/>
        </w:rPr>
        <w:t>- p</w:t>
      </w:r>
      <w:r w:rsidR="00B8641A" w:rsidRPr="00A57523">
        <w:rPr>
          <w:rFonts w:asciiTheme="minorHAnsi" w:hAnsiTheme="minorHAnsi" w:cstheme="minorHAnsi"/>
        </w:rPr>
        <w:t xml:space="preserve">lanowane i wykonane środki z Funduszu Pomocy w związku z konfliktem zbrojnym na Ukrainie przeznaczone na </w:t>
      </w:r>
      <w:r w:rsidRPr="00A57523">
        <w:rPr>
          <w:rFonts w:asciiTheme="minorHAnsi" w:hAnsiTheme="minorHAnsi" w:cstheme="minorHAnsi"/>
        </w:rPr>
        <w:t>zakwaterowanie i wyżywienie obywateli Ukrainy oraz obsługę</w:t>
      </w:r>
      <w:r w:rsidR="00A57523" w:rsidRPr="00A57523">
        <w:rPr>
          <w:rFonts w:asciiTheme="minorHAnsi" w:hAnsiTheme="minorHAnsi" w:cstheme="minorHAnsi"/>
        </w:rPr>
        <w:t xml:space="preserve"> zadania</w:t>
      </w:r>
      <w:r w:rsidR="005D5FC6" w:rsidRPr="005D5FC6">
        <w:rPr>
          <w:rFonts w:asciiTheme="minorHAnsi" w:hAnsiTheme="minorHAnsi" w:cstheme="minorHAnsi"/>
        </w:rPr>
        <w:t xml:space="preserve"> </w:t>
      </w:r>
      <w:r w:rsidR="005D5FC6" w:rsidRPr="00A57523">
        <w:rPr>
          <w:rFonts w:asciiTheme="minorHAnsi" w:hAnsiTheme="minorHAnsi" w:cstheme="minorHAnsi"/>
        </w:rPr>
        <w:t xml:space="preserve">wynoszą 80.760,00 zł, </w:t>
      </w:r>
    </w:p>
    <w:p w14:paraId="1EC09DF8" w14:textId="12F4262F" w:rsidR="00A57523" w:rsidRPr="00A57523" w:rsidRDefault="00A57523" w:rsidP="00B55AC8">
      <w:pPr>
        <w:pStyle w:val="NormalnyWeb"/>
        <w:spacing w:before="0" w:beforeAutospacing="0" w:after="0" w:line="360" w:lineRule="auto"/>
        <w:jc w:val="both"/>
        <w:rPr>
          <w:rFonts w:asciiTheme="minorHAnsi" w:hAnsiTheme="minorHAnsi" w:cstheme="minorHAnsi"/>
        </w:rPr>
      </w:pPr>
      <w:r w:rsidRPr="00A57523">
        <w:rPr>
          <w:rFonts w:asciiTheme="minorHAnsi" w:hAnsiTheme="minorHAnsi" w:cstheme="minorHAnsi"/>
        </w:rPr>
        <w:t>- zwrot składki w ubezpieczenia kwota 42,41 zł.</w:t>
      </w:r>
    </w:p>
    <w:p w14:paraId="6DF3BF54" w14:textId="77777777" w:rsidR="00B8641A" w:rsidRDefault="00B8641A" w:rsidP="00B8641A">
      <w:pPr>
        <w:pStyle w:val="NormalnyWeb"/>
        <w:spacing w:before="0" w:beforeAutospacing="0" w:after="0" w:line="360" w:lineRule="auto"/>
        <w:jc w:val="both"/>
        <w:rPr>
          <w:rFonts w:asciiTheme="minorHAnsi" w:hAnsiTheme="minorHAnsi" w:cstheme="minorHAnsi"/>
          <w:color w:val="FF0000"/>
        </w:rPr>
      </w:pPr>
    </w:p>
    <w:p w14:paraId="3D1BA41C" w14:textId="77777777" w:rsidR="009C7B3C" w:rsidRDefault="009C7B3C" w:rsidP="00B8641A">
      <w:pPr>
        <w:pStyle w:val="NormalnyWeb"/>
        <w:spacing w:before="0" w:beforeAutospacing="0" w:after="0" w:line="360" w:lineRule="auto"/>
        <w:jc w:val="both"/>
        <w:rPr>
          <w:rFonts w:asciiTheme="minorHAnsi" w:hAnsiTheme="minorHAnsi" w:cstheme="minorHAnsi"/>
          <w:color w:val="FF0000"/>
        </w:rPr>
      </w:pPr>
    </w:p>
    <w:p w14:paraId="3849D3B1" w14:textId="77777777" w:rsidR="009C7B3C" w:rsidRPr="00097137" w:rsidRDefault="009C7B3C" w:rsidP="00B8641A">
      <w:pPr>
        <w:pStyle w:val="NormalnyWeb"/>
        <w:spacing w:before="0" w:beforeAutospacing="0" w:after="0" w:line="360" w:lineRule="auto"/>
        <w:jc w:val="both"/>
        <w:rPr>
          <w:rFonts w:asciiTheme="minorHAnsi" w:hAnsiTheme="minorHAnsi" w:cstheme="minorHAnsi"/>
          <w:color w:val="FF0000"/>
        </w:rPr>
      </w:pPr>
    </w:p>
    <w:p w14:paraId="3AFFE2DE" w14:textId="77777777" w:rsidR="00B8641A" w:rsidRPr="005D4593" w:rsidRDefault="00B8641A" w:rsidP="00B8641A">
      <w:pPr>
        <w:pStyle w:val="NormalnyWeb"/>
        <w:spacing w:before="0" w:beforeAutospacing="0" w:after="0" w:line="360" w:lineRule="auto"/>
        <w:jc w:val="both"/>
        <w:rPr>
          <w:rFonts w:asciiTheme="minorHAnsi" w:hAnsiTheme="minorHAnsi" w:cstheme="minorHAnsi"/>
          <w:b/>
          <w:bCs/>
          <w:u w:val="single"/>
        </w:rPr>
      </w:pPr>
      <w:r w:rsidRPr="005D4593">
        <w:rPr>
          <w:rFonts w:asciiTheme="minorHAnsi" w:hAnsiTheme="minorHAnsi" w:cstheme="minorHAnsi"/>
          <w:b/>
          <w:bCs/>
          <w:u w:val="single"/>
        </w:rPr>
        <w:t>Dział 756 – Dochody od osób prawnych, od osób fizycznych i od innych jednostek nie posiadających osobowości prawnej oraz wydatki związane z ich poborem</w:t>
      </w:r>
    </w:p>
    <w:p w14:paraId="05AF211D" w14:textId="4D310CC1" w:rsidR="00B8641A" w:rsidRPr="005D4593" w:rsidRDefault="00B8641A" w:rsidP="00B8641A">
      <w:pPr>
        <w:pStyle w:val="NormalnyWeb"/>
        <w:spacing w:before="0" w:beforeAutospacing="0" w:after="0" w:line="360" w:lineRule="auto"/>
        <w:ind w:firstLine="708"/>
        <w:jc w:val="both"/>
        <w:rPr>
          <w:rFonts w:asciiTheme="minorHAnsi" w:hAnsiTheme="minorHAnsi" w:cstheme="minorHAnsi"/>
        </w:rPr>
      </w:pPr>
      <w:r w:rsidRPr="005D4593">
        <w:rPr>
          <w:rFonts w:asciiTheme="minorHAnsi" w:hAnsiTheme="minorHAnsi" w:cstheme="minorHAnsi"/>
        </w:rPr>
        <w:t>Plan dochodów w tym dziale na 202</w:t>
      </w:r>
      <w:r w:rsidR="005D4593" w:rsidRPr="005D4593">
        <w:rPr>
          <w:rFonts w:asciiTheme="minorHAnsi" w:hAnsiTheme="minorHAnsi" w:cstheme="minorHAnsi"/>
        </w:rPr>
        <w:t>3</w:t>
      </w:r>
      <w:r w:rsidRPr="005D4593">
        <w:rPr>
          <w:rFonts w:asciiTheme="minorHAnsi" w:hAnsiTheme="minorHAnsi" w:cstheme="minorHAnsi"/>
        </w:rPr>
        <w:t xml:space="preserve"> rok ustalony został w kwocie </w:t>
      </w:r>
      <w:r w:rsidR="005D4593" w:rsidRPr="005D4593">
        <w:rPr>
          <w:rFonts w:asciiTheme="minorHAnsi" w:hAnsiTheme="minorHAnsi" w:cstheme="minorHAnsi"/>
        </w:rPr>
        <w:t>5.495.089,00</w:t>
      </w:r>
      <w:r w:rsidRPr="005D4593">
        <w:rPr>
          <w:rFonts w:asciiTheme="minorHAnsi" w:hAnsiTheme="minorHAnsi" w:cstheme="minorHAnsi"/>
        </w:rPr>
        <w:t xml:space="preserve"> zł. Wykonanie w  202</w:t>
      </w:r>
      <w:r w:rsidR="005D4593" w:rsidRPr="005D4593">
        <w:rPr>
          <w:rFonts w:asciiTheme="minorHAnsi" w:hAnsiTheme="minorHAnsi" w:cstheme="minorHAnsi"/>
        </w:rPr>
        <w:t>3</w:t>
      </w:r>
      <w:r w:rsidRPr="005D4593">
        <w:rPr>
          <w:rFonts w:asciiTheme="minorHAnsi" w:hAnsiTheme="minorHAnsi" w:cstheme="minorHAnsi"/>
        </w:rPr>
        <w:t xml:space="preserve"> r. wynosi </w:t>
      </w:r>
      <w:r w:rsidR="005D4593" w:rsidRPr="005D4593">
        <w:rPr>
          <w:rFonts w:asciiTheme="minorHAnsi" w:hAnsiTheme="minorHAnsi" w:cstheme="minorHAnsi"/>
        </w:rPr>
        <w:t>5.432.468,92</w:t>
      </w:r>
      <w:r w:rsidR="004A229F" w:rsidRPr="005D4593">
        <w:rPr>
          <w:rFonts w:asciiTheme="minorHAnsi" w:hAnsiTheme="minorHAnsi" w:cstheme="minorHAnsi"/>
        </w:rPr>
        <w:t xml:space="preserve"> </w:t>
      </w:r>
      <w:r w:rsidRPr="005D4593">
        <w:rPr>
          <w:rFonts w:asciiTheme="minorHAnsi" w:hAnsiTheme="minorHAnsi" w:cstheme="minorHAnsi"/>
        </w:rPr>
        <w:t xml:space="preserve">zł tj. </w:t>
      </w:r>
      <w:r w:rsidR="004A229F" w:rsidRPr="005D4593">
        <w:rPr>
          <w:rFonts w:asciiTheme="minorHAnsi" w:hAnsiTheme="minorHAnsi" w:cstheme="minorHAnsi"/>
        </w:rPr>
        <w:t>9</w:t>
      </w:r>
      <w:r w:rsidR="005D4593" w:rsidRPr="005D4593">
        <w:rPr>
          <w:rFonts w:asciiTheme="minorHAnsi" w:hAnsiTheme="minorHAnsi" w:cstheme="minorHAnsi"/>
        </w:rPr>
        <w:t>8,86</w:t>
      </w:r>
      <w:r w:rsidRPr="005D4593">
        <w:rPr>
          <w:rFonts w:asciiTheme="minorHAnsi" w:hAnsiTheme="minorHAnsi" w:cstheme="minorHAnsi"/>
        </w:rPr>
        <w:t xml:space="preserve">  %.</w:t>
      </w:r>
    </w:p>
    <w:p w14:paraId="2A960D6F" w14:textId="77777777" w:rsidR="00B8641A" w:rsidRPr="005D4593" w:rsidRDefault="00B8641A" w:rsidP="00B8641A">
      <w:pPr>
        <w:pStyle w:val="NormalnyWeb"/>
        <w:spacing w:before="0" w:beforeAutospacing="0" w:after="0" w:line="360" w:lineRule="auto"/>
        <w:jc w:val="both"/>
        <w:rPr>
          <w:rFonts w:asciiTheme="minorHAnsi" w:hAnsiTheme="minorHAnsi" w:cstheme="minorHAnsi"/>
        </w:rPr>
      </w:pPr>
      <w:r w:rsidRPr="005D4593">
        <w:rPr>
          <w:rFonts w:asciiTheme="minorHAnsi" w:hAnsiTheme="minorHAnsi" w:cstheme="minorHAnsi"/>
        </w:rPr>
        <w:t>Realizacja dochodów w tym dziale przedstawia się następująco:</w:t>
      </w:r>
    </w:p>
    <w:p w14:paraId="598E2221" w14:textId="77777777" w:rsidR="00B8641A" w:rsidRPr="005D4593" w:rsidRDefault="00B8641A" w:rsidP="00B8641A">
      <w:pPr>
        <w:pStyle w:val="NormalnyWeb"/>
        <w:spacing w:before="0" w:beforeAutospacing="0" w:after="0" w:line="360" w:lineRule="auto"/>
        <w:jc w:val="both"/>
        <w:rPr>
          <w:rFonts w:asciiTheme="minorHAnsi" w:hAnsiTheme="minorHAnsi" w:cstheme="minorHAnsi"/>
        </w:rPr>
      </w:pPr>
    </w:p>
    <w:p w14:paraId="3CC03EC7" w14:textId="77777777" w:rsidR="00B8641A" w:rsidRPr="005D4593" w:rsidRDefault="00B8641A" w:rsidP="00B8641A">
      <w:pPr>
        <w:pStyle w:val="NormalnyWeb"/>
        <w:spacing w:before="0" w:beforeAutospacing="0" w:after="0" w:line="360" w:lineRule="auto"/>
        <w:ind w:left="28"/>
        <w:jc w:val="both"/>
        <w:rPr>
          <w:rFonts w:asciiTheme="minorHAnsi" w:hAnsiTheme="minorHAnsi" w:cstheme="minorHAnsi"/>
        </w:rPr>
      </w:pPr>
      <w:r w:rsidRPr="005D4593">
        <w:rPr>
          <w:rFonts w:asciiTheme="minorHAnsi" w:hAnsiTheme="minorHAnsi" w:cstheme="minorHAnsi"/>
          <w:bCs/>
          <w:i/>
          <w:iCs/>
          <w:u w:val="single"/>
        </w:rPr>
        <w:t>Wpływy z podatku dochodowego od osób fizycznych</w:t>
      </w:r>
    </w:p>
    <w:p w14:paraId="36353C9F" w14:textId="2EA51BA8" w:rsidR="00B8641A" w:rsidRPr="005D4593" w:rsidRDefault="00B8641A" w:rsidP="00B8641A">
      <w:pPr>
        <w:pStyle w:val="NormalnyWeb"/>
        <w:spacing w:before="0" w:beforeAutospacing="0" w:after="0" w:line="360" w:lineRule="auto"/>
        <w:ind w:left="28" w:firstLine="680"/>
        <w:jc w:val="both"/>
        <w:rPr>
          <w:rFonts w:asciiTheme="minorHAnsi" w:hAnsiTheme="minorHAnsi" w:cstheme="minorHAnsi"/>
        </w:rPr>
      </w:pPr>
      <w:r w:rsidRPr="005D4593">
        <w:rPr>
          <w:rFonts w:asciiTheme="minorHAnsi" w:hAnsiTheme="minorHAnsi" w:cstheme="minorHAnsi"/>
        </w:rPr>
        <w:t xml:space="preserve">Dochody z podatku dochodowego opłacanego w formie karty podatkowej zostały zaplanowane w kwocie </w:t>
      </w:r>
      <w:r w:rsidR="005D4593" w:rsidRPr="005D4593">
        <w:rPr>
          <w:rFonts w:asciiTheme="minorHAnsi" w:hAnsiTheme="minorHAnsi" w:cstheme="minorHAnsi"/>
        </w:rPr>
        <w:t>500,00</w:t>
      </w:r>
      <w:r w:rsidRPr="005D4593">
        <w:rPr>
          <w:rFonts w:asciiTheme="minorHAnsi" w:hAnsiTheme="minorHAnsi" w:cstheme="minorHAnsi"/>
        </w:rPr>
        <w:t xml:space="preserve"> zł. W 202</w:t>
      </w:r>
      <w:r w:rsidR="005D4593" w:rsidRPr="005D4593">
        <w:rPr>
          <w:rFonts w:asciiTheme="minorHAnsi" w:hAnsiTheme="minorHAnsi" w:cstheme="minorHAnsi"/>
        </w:rPr>
        <w:t>3</w:t>
      </w:r>
      <w:r w:rsidRPr="005D4593">
        <w:rPr>
          <w:rFonts w:asciiTheme="minorHAnsi" w:hAnsiTheme="minorHAnsi" w:cstheme="minorHAnsi"/>
        </w:rPr>
        <w:t xml:space="preserve"> r. </w:t>
      </w:r>
      <w:r w:rsidR="005D4593" w:rsidRPr="005D4593">
        <w:rPr>
          <w:rFonts w:asciiTheme="minorHAnsi" w:hAnsiTheme="minorHAnsi" w:cstheme="minorHAnsi"/>
        </w:rPr>
        <w:t>do budżetu nie wpłynęły dochody z tego tytułu.</w:t>
      </w:r>
    </w:p>
    <w:p w14:paraId="336381EB" w14:textId="77777777" w:rsidR="00B8641A" w:rsidRPr="00097137" w:rsidRDefault="00B8641A" w:rsidP="00B8641A">
      <w:pPr>
        <w:pStyle w:val="NormalnyWeb"/>
        <w:spacing w:before="0" w:beforeAutospacing="0" w:after="0" w:line="360" w:lineRule="auto"/>
        <w:ind w:left="28" w:firstLine="680"/>
        <w:jc w:val="both"/>
        <w:rPr>
          <w:rFonts w:asciiTheme="minorHAnsi" w:hAnsiTheme="minorHAnsi" w:cstheme="minorHAnsi"/>
          <w:color w:val="FF0000"/>
        </w:rPr>
      </w:pPr>
    </w:p>
    <w:p w14:paraId="0B7BEC44" w14:textId="77777777" w:rsidR="00B8641A" w:rsidRPr="004306D4" w:rsidRDefault="00B8641A" w:rsidP="00B8641A">
      <w:pPr>
        <w:pStyle w:val="NormalnyWeb"/>
        <w:tabs>
          <w:tab w:val="num" w:pos="720"/>
        </w:tabs>
        <w:spacing w:before="0" w:beforeAutospacing="0" w:after="0" w:line="360" w:lineRule="auto"/>
        <w:jc w:val="both"/>
        <w:rPr>
          <w:rFonts w:asciiTheme="minorHAnsi" w:hAnsiTheme="minorHAnsi" w:cstheme="minorHAnsi"/>
        </w:rPr>
      </w:pPr>
      <w:r w:rsidRPr="004306D4">
        <w:rPr>
          <w:rFonts w:asciiTheme="minorHAnsi" w:hAnsiTheme="minorHAnsi" w:cstheme="minorHAnsi"/>
          <w:bCs/>
          <w:i/>
          <w:iCs/>
          <w:u w:val="single"/>
        </w:rPr>
        <w:t>Wpływy z podatku rolnego, podatku leśnego, podatku od czynności cywilnoprawnych, podatków i opłat lokalnych od osób prawnych i innych jednostek organizacyjnych</w:t>
      </w:r>
    </w:p>
    <w:p w14:paraId="2C23A2A7" w14:textId="16688312" w:rsidR="00B8641A" w:rsidRPr="004306D4" w:rsidRDefault="00B8641A" w:rsidP="00B8641A">
      <w:pPr>
        <w:pStyle w:val="NormalnyWeb"/>
        <w:spacing w:before="0" w:beforeAutospacing="0" w:after="0" w:line="360" w:lineRule="auto"/>
        <w:ind w:firstLine="360"/>
        <w:jc w:val="both"/>
        <w:rPr>
          <w:rFonts w:asciiTheme="minorHAnsi" w:hAnsiTheme="minorHAnsi" w:cstheme="minorHAnsi"/>
        </w:rPr>
      </w:pPr>
      <w:r w:rsidRPr="004306D4">
        <w:rPr>
          <w:rFonts w:asciiTheme="minorHAnsi" w:hAnsiTheme="minorHAnsi" w:cstheme="minorHAnsi"/>
        </w:rPr>
        <w:t>Wpływy z podatków i opłat lokalnych od osób prawnych w 202</w:t>
      </w:r>
      <w:r w:rsidR="005D4593" w:rsidRPr="004306D4">
        <w:rPr>
          <w:rFonts w:asciiTheme="minorHAnsi" w:hAnsiTheme="minorHAnsi" w:cstheme="minorHAnsi"/>
        </w:rPr>
        <w:t>3</w:t>
      </w:r>
      <w:r w:rsidRPr="004306D4">
        <w:rPr>
          <w:rFonts w:asciiTheme="minorHAnsi" w:hAnsiTheme="minorHAnsi" w:cstheme="minorHAnsi"/>
        </w:rPr>
        <w:t xml:space="preserve"> roku ogółem wynoszą </w:t>
      </w:r>
      <w:r w:rsidR="005D4593" w:rsidRPr="004306D4">
        <w:rPr>
          <w:rFonts w:asciiTheme="minorHAnsi" w:hAnsiTheme="minorHAnsi" w:cstheme="minorHAnsi"/>
        </w:rPr>
        <w:t>1.066.784,56</w:t>
      </w:r>
      <w:r w:rsidRPr="004306D4">
        <w:rPr>
          <w:rFonts w:asciiTheme="minorHAnsi" w:hAnsiTheme="minorHAnsi" w:cstheme="minorHAnsi"/>
        </w:rPr>
        <w:t xml:space="preserve"> zł na plan </w:t>
      </w:r>
      <w:r w:rsidR="005D4593" w:rsidRPr="004306D4">
        <w:rPr>
          <w:rFonts w:asciiTheme="minorHAnsi" w:hAnsiTheme="minorHAnsi" w:cstheme="minorHAnsi"/>
        </w:rPr>
        <w:t>1.120.033,00</w:t>
      </w:r>
      <w:r w:rsidRPr="004306D4">
        <w:rPr>
          <w:rFonts w:asciiTheme="minorHAnsi" w:hAnsiTheme="minorHAnsi" w:cstheme="minorHAnsi"/>
        </w:rPr>
        <w:t xml:space="preserve"> zł tj. </w:t>
      </w:r>
      <w:r w:rsidR="005D4593" w:rsidRPr="004306D4">
        <w:rPr>
          <w:rFonts w:asciiTheme="minorHAnsi" w:hAnsiTheme="minorHAnsi" w:cstheme="minorHAnsi"/>
        </w:rPr>
        <w:t>95,25</w:t>
      </w:r>
      <w:r w:rsidRPr="004306D4">
        <w:rPr>
          <w:rFonts w:asciiTheme="minorHAnsi" w:hAnsiTheme="minorHAnsi" w:cstheme="minorHAnsi"/>
        </w:rPr>
        <w:t xml:space="preserve"> % planu, w tym:</w:t>
      </w:r>
    </w:p>
    <w:p w14:paraId="6E23B21D" w14:textId="1C8ED043"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 xml:space="preserve">podatek od nieruchomości kwota </w:t>
      </w:r>
      <w:r w:rsidR="004306D4" w:rsidRPr="004306D4">
        <w:rPr>
          <w:rFonts w:asciiTheme="minorHAnsi" w:hAnsiTheme="minorHAnsi" w:cstheme="minorHAnsi"/>
        </w:rPr>
        <w:t>625.632,56</w:t>
      </w:r>
      <w:r w:rsidRPr="004306D4">
        <w:rPr>
          <w:rFonts w:asciiTheme="minorHAnsi" w:hAnsiTheme="minorHAnsi" w:cstheme="minorHAnsi"/>
        </w:rPr>
        <w:t xml:space="preserve"> zł na plan </w:t>
      </w:r>
      <w:r w:rsidR="004306D4" w:rsidRPr="004306D4">
        <w:rPr>
          <w:rFonts w:asciiTheme="minorHAnsi" w:hAnsiTheme="minorHAnsi" w:cstheme="minorHAnsi"/>
        </w:rPr>
        <w:t>685.251,00</w:t>
      </w:r>
      <w:r w:rsidRPr="004306D4">
        <w:rPr>
          <w:rFonts w:asciiTheme="minorHAnsi" w:hAnsiTheme="minorHAnsi" w:cstheme="minorHAnsi"/>
        </w:rPr>
        <w:t xml:space="preserve"> zł w stosunku do przypisu wymiaru podatku od nieruchomości od osób prawnych ustalonego w wysokości </w:t>
      </w:r>
      <w:r w:rsidR="004306D4" w:rsidRPr="004306D4">
        <w:rPr>
          <w:rFonts w:asciiTheme="minorHAnsi" w:hAnsiTheme="minorHAnsi" w:cstheme="minorHAnsi"/>
        </w:rPr>
        <w:t>650.130,64</w:t>
      </w:r>
      <w:r w:rsidRPr="004306D4">
        <w:rPr>
          <w:rFonts w:asciiTheme="minorHAnsi" w:hAnsiTheme="minorHAnsi" w:cstheme="minorHAnsi"/>
        </w:rPr>
        <w:t xml:space="preserve"> zł wykonanie stanowi </w:t>
      </w:r>
      <w:r w:rsidR="004306D4" w:rsidRPr="004306D4">
        <w:rPr>
          <w:rFonts w:asciiTheme="minorHAnsi" w:hAnsiTheme="minorHAnsi" w:cstheme="minorHAnsi"/>
        </w:rPr>
        <w:t>96,23</w:t>
      </w:r>
      <w:r w:rsidRPr="004306D4">
        <w:rPr>
          <w:rFonts w:asciiTheme="minorHAnsi" w:hAnsiTheme="minorHAnsi" w:cstheme="minorHAnsi"/>
        </w:rPr>
        <w:t xml:space="preserve"> %,</w:t>
      </w:r>
    </w:p>
    <w:p w14:paraId="6A74ED61" w14:textId="0B31C43C"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 xml:space="preserve">podatek rolny kwota </w:t>
      </w:r>
      <w:r w:rsidR="004306D4" w:rsidRPr="004306D4">
        <w:rPr>
          <w:rFonts w:asciiTheme="minorHAnsi" w:hAnsiTheme="minorHAnsi" w:cstheme="minorHAnsi"/>
        </w:rPr>
        <w:t>1.047,00</w:t>
      </w:r>
      <w:r w:rsidRPr="004306D4">
        <w:rPr>
          <w:rFonts w:asciiTheme="minorHAnsi" w:hAnsiTheme="minorHAnsi" w:cstheme="minorHAnsi"/>
        </w:rPr>
        <w:t xml:space="preserve"> zł, na plan </w:t>
      </w:r>
      <w:r w:rsidR="004306D4" w:rsidRPr="004306D4">
        <w:rPr>
          <w:rFonts w:asciiTheme="minorHAnsi" w:hAnsiTheme="minorHAnsi" w:cstheme="minorHAnsi"/>
        </w:rPr>
        <w:t>882,00</w:t>
      </w:r>
      <w:r w:rsidRPr="004306D4">
        <w:rPr>
          <w:rFonts w:asciiTheme="minorHAnsi" w:hAnsiTheme="minorHAnsi" w:cstheme="minorHAnsi"/>
        </w:rPr>
        <w:t xml:space="preserve"> zł, w stosunku do przypisu wymiaru w wysokości </w:t>
      </w:r>
      <w:r w:rsidR="004306D4" w:rsidRPr="004306D4">
        <w:rPr>
          <w:rFonts w:asciiTheme="minorHAnsi" w:hAnsiTheme="minorHAnsi" w:cstheme="minorHAnsi"/>
        </w:rPr>
        <w:t>1.047,00</w:t>
      </w:r>
      <w:r w:rsidRPr="004306D4">
        <w:rPr>
          <w:rFonts w:asciiTheme="minorHAnsi" w:hAnsiTheme="minorHAnsi" w:cstheme="minorHAnsi"/>
        </w:rPr>
        <w:t xml:space="preserve"> wykonanie wynosi </w:t>
      </w:r>
      <w:r w:rsidR="004A229F" w:rsidRPr="004306D4">
        <w:rPr>
          <w:rFonts w:asciiTheme="minorHAnsi" w:hAnsiTheme="minorHAnsi" w:cstheme="minorHAnsi"/>
        </w:rPr>
        <w:t>100,00</w:t>
      </w:r>
      <w:r w:rsidRPr="004306D4">
        <w:rPr>
          <w:rFonts w:asciiTheme="minorHAnsi" w:hAnsiTheme="minorHAnsi" w:cstheme="minorHAnsi"/>
        </w:rPr>
        <w:t xml:space="preserve"> %,</w:t>
      </w:r>
    </w:p>
    <w:p w14:paraId="22C3A358" w14:textId="5FCC3ABB"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lastRenderedPageBreak/>
        <w:t xml:space="preserve">podatek leśny kwota </w:t>
      </w:r>
      <w:r w:rsidR="004306D4" w:rsidRPr="004306D4">
        <w:rPr>
          <w:rFonts w:asciiTheme="minorHAnsi" w:hAnsiTheme="minorHAnsi" w:cstheme="minorHAnsi"/>
        </w:rPr>
        <w:t>436.476,00</w:t>
      </w:r>
      <w:r w:rsidRPr="004306D4">
        <w:rPr>
          <w:rFonts w:asciiTheme="minorHAnsi" w:hAnsiTheme="minorHAnsi" w:cstheme="minorHAnsi"/>
        </w:rPr>
        <w:t xml:space="preserve"> zł na plan </w:t>
      </w:r>
      <w:r w:rsidR="004306D4" w:rsidRPr="004306D4">
        <w:rPr>
          <w:rFonts w:asciiTheme="minorHAnsi" w:hAnsiTheme="minorHAnsi" w:cstheme="minorHAnsi"/>
        </w:rPr>
        <w:t xml:space="preserve">430.000,00 </w:t>
      </w:r>
      <w:r w:rsidRPr="004306D4">
        <w:rPr>
          <w:rFonts w:asciiTheme="minorHAnsi" w:hAnsiTheme="minorHAnsi" w:cstheme="minorHAnsi"/>
        </w:rPr>
        <w:t xml:space="preserve">zł, w stosunku do przypisu wymiaru podatku leśnego ustalonego w kwocie </w:t>
      </w:r>
      <w:r w:rsidR="004306D4" w:rsidRPr="004306D4">
        <w:rPr>
          <w:rFonts w:asciiTheme="minorHAnsi" w:hAnsiTheme="minorHAnsi" w:cstheme="minorHAnsi"/>
        </w:rPr>
        <w:t>436.476,00</w:t>
      </w:r>
      <w:r w:rsidRPr="004306D4">
        <w:rPr>
          <w:rFonts w:asciiTheme="minorHAnsi" w:hAnsiTheme="minorHAnsi" w:cstheme="minorHAnsi"/>
        </w:rPr>
        <w:t xml:space="preserve"> zł wykonanie wynosi </w:t>
      </w:r>
      <w:r w:rsidR="004A229F" w:rsidRPr="004306D4">
        <w:rPr>
          <w:rFonts w:asciiTheme="minorHAnsi" w:hAnsiTheme="minorHAnsi" w:cstheme="minorHAnsi"/>
        </w:rPr>
        <w:t>100,00</w:t>
      </w:r>
      <w:r w:rsidRPr="004306D4">
        <w:rPr>
          <w:rFonts w:asciiTheme="minorHAnsi" w:hAnsiTheme="minorHAnsi" w:cstheme="minorHAnsi"/>
        </w:rPr>
        <w:t xml:space="preserve"> %,</w:t>
      </w:r>
    </w:p>
    <w:p w14:paraId="465E192C" w14:textId="411DC042"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 xml:space="preserve">podatek od środków transportowych kwota </w:t>
      </w:r>
      <w:r w:rsidR="004A229F" w:rsidRPr="004306D4">
        <w:rPr>
          <w:rFonts w:asciiTheme="minorHAnsi" w:hAnsiTheme="minorHAnsi" w:cstheme="minorHAnsi"/>
        </w:rPr>
        <w:t>3.</w:t>
      </w:r>
      <w:r w:rsidR="004306D4" w:rsidRPr="004306D4">
        <w:rPr>
          <w:rFonts w:asciiTheme="minorHAnsi" w:hAnsiTheme="minorHAnsi" w:cstheme="minorHAnsi"/>
        </w:rPr>
        <w:t>200,00</w:t>
      </w:r>
      <w:r w:rsidRPr="004306D4">
        <w:rPr>
          <w:rFonts w:asciiTheme="minorHAnsi" w:hAnsiTheme="minorHAnsi" w:cstheme="minorHAnsi"/>
        </w:rPr>
        <w:t xml:space="preserve"> zł na plan </w:t>
      </w:r>
      <w:r w:rsidR="004306D4" w:rsidRPr="004306D4">
        <w:rPr>
          <w:rFonts w:asciiTheme="minorHAnsi" w:hAnsiTheme="minorHAnsi" w:cstheme="minorHAnsi"/>
        </w:rPr>
        <w:t>3.200,00</w:t>
      </w:r>
      <w:r w:rsidRPr="004306D4">
        <w:rPr>
          <w:rFonts w:asciiTheme="minorHAnsi" w:hAnsiTheme="minorHAnsi" w:cstheme="minorHAnsi"/>
        </w:rPr>
        <w:t xml:space="preserve"> zł, w stosunku do przypisu wymiaru od środków transportowych ustalonego w kwocie </w:t>
      </w:r>
      <w:r w:rsidR="004A229F" w:rsidRPr="004306D4">
        <w:rPr>
          <w:rFonts w:asciiTheme="minorHAnsi" w:hAnsiTheme="minorHAnsi" w:cstheme="minorHAnsi"/>
        </w:rPr>
        <w:t>3.</w:t>
      </w:r>
      <w:r w:rsidR="004306D4" w:rsidRPr="004306D4">
        <w:rPr>
          <w:rFonts w:asciiTheme="minorHAnsi" w:hAnsiTheme="minorHAnsi" w:cstheme="minorHAnsi"/>
        </w:rPr>
        <w:t>200</w:t>
      </w:r>
      <w:r w:rsidR="004A229F" w:rsidRPr="004306D4">
        <w:rPr>
          <w:rFonts w:asciiTheme="minorHAnsi" w:hAnsiTheme="minorHAnsi" w:cstheme="minorHAnsi"/>
        </w:rPr>
        <w:t>,00</w:t>
      </w:r>
      <w:r w:rsidRPr="004306D4">
        <w:rPr>
          <w:rFonts w:asciiTheme="minorHAnsi" w:hAnsiTheme="minorHAnsi" w:cstheme="minorHAnsi"/>
        </w:rPr>
        <w:t xml:space="preserve"> zł wykonanie wynosi 100,00 %,</w:t>
      </w:r>
    </w:p>
    <w:p w14:paraId="22F87B49" w14:textId="6EDC3A53"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 xml:space="preserve">wpływy z tytułu podatku od czynności cywilnoprawnych - na plan </w:t>
      </w:r>
      <w:r w:rsidR="004306D4" w:rsidRPr="004306D4">
        <w:rPr>
          <w:rFonts w:asciiTheme="minorHAnsi" w:hAnsiTheme="minorHAnsi" w:cstheme="minorHAnsi"/>
        </w:rPr>
        <w:t>5</w:t>
      </w:r>
      <w:r w:rsidRPr="004306D4">
        <w:rPr>
          <w:rFonts w:asciiTheme="minorHAnsi" w:hAnsiTheme="minorHAnsi" w:cstheme="minorHAnsi"/>
        </w:rPr>
        <w:t xml:space="preserve">00,00 zł wpłynęła kwota </w:t>
      </w:r>
      <w:r w:rsidR="004306D4" w:rsidRPr="004306D4">
        <w:rPr>
          <w:rFonts w:asciiTheme="minorHAnsi" w:hAnsiTheme="minorHAnsi" w:cstheme="minorHAnsi"/>
        </w:rPr>
        <w:t>257,95</w:t>
      </w:r>
      <w:r w:rsidRPr="004306D4">
        <w:rPr>
          <w:rFonts w:asciiTheme="minorHAnsi" w:hAnsiTheme="minorHAnsi" w:cstheme="minorHAnsi"/>
        </w:rPr>
        <w:t xml:space="preserve"> zł tj. </w:t>
      </w:r>
      <w:r w:rsidR="004306D4" w:rsidRPr="004306D4">
        <w:rPr>
          <w:rFonts w:asciiTheme="minorHAnsi" w:hAnsiTheme="minorHAnsi" w:cstheme="minorHAnsi"/>
        </w:rPr>
        <w:t>51,59</w:t>
      </w:r>
      <w:r w:rsidRPr="004306D4">
        <w:rPr>
          <w:rFonts w:asciiTheme="minorHAnsi" w:hAnsiTheme="minorHAnsi" w:cstheme="minorHAnsi"/>
        </w:rPr>
        <w:t xml:space="preserve"> % planu,</w:t>
      </w:r>
    </w:p>
    <w:p w14:paraId="319E723E" w14:textId="18FE7657"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 xml:space="preserve">koszty egzekucyjne wpłynęły w kwocie </w:t>
      </w:r>
      <w:r w:rsidR="004306D4" w:rsidRPr="004306D4">
        <w:rPr>
          <w:rFonts w:asciiTheme="minorHAnsi" w:hAnsiTheme="minorHAnsi" w:cstheme="minorHAnsi"/>
        </w:rPr>
        <w:t>48,00 zł</w:t>
      </w:r>
      <w:r w:rsidRPr="004306D4">
        <w:rPr>
          <w:rFonts w:asciiTheme="minorHAnsi" w:hAnsiTheme="minorHAnsi" w:cstheme="minorHAnsi"/>
        </w:rPr>
        <w:t>.</w:t>
      </w:r>
      <w:r w:rsidR="004306D4" w:rsidRPr="004306D4">
        <w:rPr>
          <w:rFonts w:asciiTheme="minorHAnsi" w:hAnsiTheme="minorHAnsi" w:cstheme="minorHAnsi"/>
        </w:rPr>
        <w:t>,</w:t>
      </w:r>
    </w:p>
    <w:p w14:paraId="26917C62" w14:textId="7D085668" w:rsidR="00B8641A" w:rsidRPr="004306D4" w:rsidRDefault="00B8641A">
      <w:pPr>
        <w:pStyle w:val="NormalnyWeb"/>
        <w:numPr>
          <w:ilvl w:val="0"/>
          <w:numId w:val="5"/>
        </w:numPr>
        <w:spacing w:before="0" w:beforeAutospacing="0" w:after="0" w:line="360" w:lineRule="auto"/>
        <w:jc w:val="both"/>
        <w:rPr>
          <w:rFonts w:asciiTheme="minorHAnsi" w:hAnsiTheme="minorHAnsi" w:cstheme="minorHAnsi"/>
        </w:rPr>
      </w:pPr>
      <w:r w:rsidRPr="004306D4">
        <w:rPr>
          <w:rFonts w:asciiTheme="minorHAnsi" w:hAnsiTheme="minorHAnsi" w:cstheme="minorHAnsi"/>
        </w:rPr>
        <w:t>planowana kwota w wysokości 200,00 zł z tytułu odsetek od nieterminowych wpłat z podatków w 202</w:t>
      </w:r>
      <w:r w:rsidR="004306D4" w:rsidRPr="004306D4">
        <w:rPr>
          <w:rFonts w:asciiTheme="minorHAnsi" w:hAnsiTheme="minorHAnsi" w:cstheme="minorHAnsi"/>
        </w:rPr>
        <w:t>3</w:t>
      </w:r>
      <w:r w:rsidRPr="004306D4">
        <w:rPr>
          <w:rFonts w:asciiTheme="minorHAnsi" w:hAnsiTheme="minorHAnsi" w:cstheme="minorHAnsi"/>
        </w:rPr>
        <w:t xml:space="preserve"> r. wpłynęł</w:t>
      </w:r>
      <w:r w:rsidR="009716CE" w:rsidRPr="004306D4">
        <w:rPr>
          <w:rFonts w:asciiTheme="minorHAnsi" w:hAnsiTheme="minorHAnsi" w:cstheme="minorHAnsi"/>
        </w:rPr>
        <w:t>a</w:t>
      </w:r>
      <w:r w:rsidR="00E84E02" w:rsidRPr="004306D4">
        <w:rPr>
          <w:rFonts w:asciiTheme="minorHAnsi" w:hAnsiTheme="minorHAnsi" w:cstheme="minorHAnsi"/>
        </w:rPr>
        <w:t xml:space="preserve"> w kwocie </w:t>
      </w:r>
      <w:r w:rsidR="004306D4" w:rsidRPr="004306D4">
        <w:rPr>
          <w:rFonts w:asciiTheme="minorHAnsi" w:hAnsiTheme="minorHAnsi" w:cstheme="minorHAnsi"/>
        </w:rPr>
        <w:t>123,05</w:t>
      </w:r>
      <w:r w:rsidR="00E84E02" w:rsidRPr="004306D4">
        <w:rPr>
          <w:rFonts w:asciiTheme="minorHAnsi" w:hAnsiTheme="minorHAnsi" w:cstheme="minorHAnsi"/>
        </w:rPr>
        <w:t xml:space="preserve"> zł.</w:t>
      </w:r>
    </w:p>
    <w:p w14:paraId="365D767F" w14:textId="77777777" w:rsidR="00B8641A" w:rsidRPr="00097137" w:rsidRDefault="00B8641A" w:rsidP="00B8641A">
      <w:pPr>
        <w:pStyle w:val="NormalnyWeb"/>
        <w:spacing w:before="0" w:beforeAutospacing="0" w:after="0" w:line="360" w:lineRule="auto"/>
        <w:ind w:left="720"/>
        <w:jc w:val="both"/>
        <w:rPr>
          <w:rFonts w:asciiTheme="minorHAnsi" w:hAnsiTheme="minorHAnsi" w:cstheme="minorHAnsi"/>
          <w:color w:val="FF0000"/>
        </w:rPr>
      </w:pPr>
    </w:p>
    <w:p w14:paraId="3A97B723" w14:textId="77777777" w:rsidR="00B8641A" w:rsidRPr="00650D61" w:rsidRDefault="00B8641A" w:rsidP="00B8641A">
      <w:pPr>
        <w:pStyle w:val="NormalnyWeb"/>
        <w:spacing w:before="0" w:beforeAutospacing="0" w:after="0" w:line="360" w:lineRule="auto"/>
        <w:jc w:val="both"/>
        <w:rPr>
          <w:rFonts w:asciiTheme="minorHAnsi" w:hAnsiTheme="minorHAnsi" w:cstheme="minorHAnsi"/>
        </w:rPr>
      </w:pPr>
      <w:r w:rsidRPr="00650D61">
        <w:rPr>
          <w:rFonts w:asciiTheme="minorHAnsi" w:hAnsiTheme="minorHAnsi" w:cstheme="minorHAnsi"/>
          <w:bCs/>
          <w:i/>
          <w:iCs/>
          <w:u w:val="single"/>
        </w:rPr>
        <w:t>Wpływy z podatku rolnego, podatku leśnego, podatku od spadku i darowizn, podatku od czynności cywilnoprawnych oraz podatków i opłat lokalnych od osób fizycznych</w:t>
      </w:r>
    </w:p>
    <w:p w14:paraId="69597AC0" w14:textId="1105FFF3" w:rsidR="00B8641A" w:rsidRPr="00650D61" w:rsidRDefault="00B8641A" w:rsidP="00B8641A">
      <w:pPr>
        <w:pStyle w:val="NormalnyWeb"/>
        <w:spacing w:before="0" w:beforeAutospacing="0" w:after="0" w:line="360" w:lineRule="auto"/>
        <w:ind w:firstLine="360"/>
        <w:jc w:val="both"/>
        <w:rPr>
          <w:rFonts w:asciiTheme="minorHAnsi" w:hAnsiTheme="minorHAnsi" w:cstheme="minorHAnsi"/>
        </w:rPr>
      </w:pPr>
      <w:r w:rsidRPr="00650D61">
        <w:rPr>
          <w:rFonts w:asciiTheme="minorHAnsi" w:hAnsiTheme="minorHAnsi" w:cstheme="minorHAnsi"/>
        </w:rPr>
        <w:t xml:space="preserve">Wpływy z podatków i opłat od osób fizycznych wynoszą </w:t>
      </w:r>
      <w:r w:rsidR="00E84E02" w:rsidRPr="00650D61">
        <w:rPr>
          <w:rFonts w:asciiTheme="minorHAnsi" w:hAnsiTheme="minorHAnsi" w:cstheme="minorHAnsi"/>
        </w:rPr>
        <w:t>1.</w:t>
      </w:r>
      <w:r w:rsidR="004306D4" w:rsidRPr="00650D61">
        <w:rPr>
          <w:rFonts w:asciiTheme="minorHAnsi" w:hAnsiTheme="minorHAnsi" w:cstheme="minorHAnsi"/>
        </w:rPr>
        <w:t>631.965,23</w:t>
      </w:r>
      <w:r w:rsidRPr="00650D61">
        <w:rPr>
          <w:rFonts w:asciiTheme="minorHAnsi" w:hAnsiTheme="minorHAnsi" w:cstheme="minorHAnsi"/>
        </w:rPr>
        <w:t xml:space="preserve"> zł na plan 1.</w:t>
      </w:r>
      <w:r w:rsidR="004306D4" w:rsidRPr="00650D61">
        <w:rPr>
          <w:rFonts w:asciiTheme="minorHAnsi" w:hAnsiTheme="minorHAnsi" w:cstheme="minorHAnsi"/>
        </w:rPr>
        <w:t>652.656,00</w:t>
      </w:r>
      <w:r w:rsidRPr="00650D61">
        <w:rPr>
          <w:rFonts w:asciiTheme="minorHAnsi" w:hAnsiTheme="minorHAnsi" w:cstheme="minorHAnsi"/>
        </w:rPr>
        <w:t xml:space="preserve"> zł, tj. </w:t>
      </w:r>
      <w:r w:rsidR="004306D4" w:rsidRPr="00650D61">
        <w:rPr>
          <w:rFonts w:asciiTheme="minorHAnsi" w:hAnsiTheme="minorHAnsi" w:cstheme="minorHAnsi"/>
        </w:rPr>
        <w:t>98,75</w:t>
      </w:r>
      <w:r w:rsidRPr="00650D61">
        <w:rPr>
          <w:rFonts w:asciiTheme="minorHAnsi" w:hAnsiTheme="minorHAnsi" w:cstheme="minorHAnsi"/>
        </w:rPr>
        <w:t xml:space="preserve"> % planu w tym:</w:t>
      </w:r>
    </w:p>
    <w:p w14:paraId="28C70B11" w14:textId="0DA9578F"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podatek od nieruchomości kwota </w:t>
      </w:r>
      <w:r w:rsidR="004306D4" w:rsidRPr="00650D61">
        <w:rPr>
          <w:rFonts w:asciiTheme="minorHAnsi" w:hAnsiTheme="minorHAnsi" w:cstheme="minorHAnsi"/>
        </w:rPr>
        <w:t>795.477,33</w:t>
      </w:r>
      <w:r w:rsidRPr="00650D61">
        <w:rPr>
          <w:rFonts w:asciiTheme="minorHAnsi" w:hAnsiTheme="minorHAnsi" w:cstheme="minorHAnsi"/>
        </w:rPr>
        <w:t xml:space="preserve"> zł na plan </w:t>
      </w:r>
      <w:r w:rsidR="004306D4" w:rsidRPr="00650D61">
        <w:rPr>
          <w:rFonts w:asciiTheme="minorHAnsi" w:hAnsiTheme="minorHAnsi" w:cstheme="minorHAnsi"/>
        </w:rPr>
        <w:t>763.170,00</w:t>
      </w:r>
      <w:r w:rsidRPr="00650D61">
        <w:rPr>
          <w:rFonts w:asciiTheme="minorHAnsi" w:hAnsiTheme="minorHAnsi" w:cstheme="minorHAnsi"/>
        </w:rPr>
        <w:t xml:space="preserve"> zł w stosunku do przypisu wymiaru podatku od nieruchomości od osób prawnych ustalonego w wysokości </w:t>
      </w:r>
      <w:r w:rsidR="004306D4" w:rsidRPr="00650D61">
        <w:rPr>
          <w:rFonts w:asciiTheme="minorHAnsi" w:hAnsiTheme="minorHAnsi" w:cstheme="minorHAnsi"/>
        </w:rPr>
        <w:t>852.238,25</w:t>
      </w:r>
      <w:r w:rsidRPr="00650D61">
        <w:rPr>
          <w:rFonts w:asciiTheme="minorHAnsi" w:hAnsiTheme="minorHAnsi" w:cstheme="minorHAnsi"/>
        </w:rPr>
        <w:t xml:space="preserve"> zł wykonanie stanowi </w:t>
      </w:r>
      <w:r w:rsidR="00E84E02" w:rsidRPr="00650D61">
        <w:rPr>
          <w:rFonts w:asciiTheme="minorHAnsi" w:hAnsiTheme="minorHAnsi" w:cstheme="minorHAnsi"/>
        </w:rPr>
        <w:t>93,</w:t>
      </w:r>
      <w:r w:rsidR="004306D4" w:rsidRPr="00650D61">
        <w:rPr>
          <w:rFonts w:asciiTheme="minorHAnsi" w:hAnsiTheme="minorHAnsi" w:cstheme="minorHAnsi"/>
        </w:rPr>
        <w:t>34</w:t>
      </w:r>
      <w:r w:rsidRPr="00650D61">
        <w:rPr>
          <w:rFonts w:asciiTheme="minorHAnsi" w:hAnsiTheme="minorHAnsi" w:cstheme="minorHAnsi"/>
        </w:rPr>
        <w:t xml:space="preserve"> %,</w:t>
      </w:r>
    </w:p>
    <w:p w14:paraId="7700538E" w14:textId="6270F456"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podatek rolny kwota </w:t>
      </w:r>
      <w:r w:rsidR="004306D4" w:rsidRPr="00650D61">
        <w:rPr>
          <w:rFonts w:asciiTheme="minorHAnsi" w:hAnsiTheme="minorHAnsi" w:cstheme="minorHAnsi"/>
        </w:rPr>
        <w:t>352.811,42</w:t>
      </w:r>
      <w:r w:rsidRPr="00650D61">
        <w:rPr>
          <w:rFonts w:asciiTheme="minorHAnsi" w:hAnsiTheme="minorHAnsi" w:cstheme="minorHAnsi"/>
        </w:rPr>
        <w:t xml:space="preserve"> zł, na plan </w:t>
      </w:r>
      <w:r w:rsidR="004306D4" w:rsidRPr="00650D61">
        <w:rPr>
          <w:rFonts w:asciiTheme="minorHAnsi" w:hAnsiTheme="minorHAnsi" w:cstheme="minorHAnsi"/>
        </w:rPr>
        <w:t>355.363,00</w:t>
      </w:r>
      <w:r w:rsidRPr="00650D61">
        <w:rPr>
          <w:rFonts w:asciiTheme="minorHAnsi" w:hAnsiTheme="minorHAnsi" w:cstheme="minorHAnsi"/>
        </w:rPr>
        <w:t xml:space="preserve"> zł, w stosunku do przypisu wymiaru w wysokości </w:t>
      </w:r>
      <w:r w:rsidR="004306D4" w:rsidRPr="00650D61">
        <w:rPr>
          <w:rFonts w:asciiTheme="minorHAnsi" w:hAnsiTheme="minorHAnsi" w:cstheme="minorHAnsi"/>
        </w:rPr>
        <w:t>372.484,78</w:t>
      </w:r>
      <w:r w:rsidRPr="00650D61">
        <w:rPr>
          <w:rFonts w:asciiTheme="minorHAnsi" w:hAnsiTheme="minorHAnsi" w:cstheme="minorHAnsi"/>
        </w:rPr>
        <w:t xml:space="preserve"> wykonanie wynosi </w:t>
      </w:r>
      <w:r w:rsidR="000025B8" w:rsidRPr="00650D61">
        <w:rPr>
          <w:rFonts w:asciiTheme="minorHAnsi" w:hAnsiTheme="minorHAnsi" w:cstheme="minorHAnsi"/>
        </w:rPr>
        <w:t>9</w:t>
      </w:r>
      <w:r w:rsidR="004306D4" w:rsidRPr="00650D61">
        <w:rPr>
          <w:rFonts w:asciiTheme="minorHAnsi" w:hAnsiTheme="minorHAnsi" w:cstheme="minorHAnsi"/>
        </w:rPr>
        <w:t>4,72</w:t>
      </w:r>
      <w:r w:rsidRPr="00650D61">
        <w:rPr>
          <w:rFonts w:asciiTheme="minorHAnsi" w:hAnsiTheme="minorHAnsi" w:cstheme="minorHAnsi"/>
        </w:rPr>
        <w:t xml:space="preserve"> %,</w:t>
      </w:r>
    </w:p>
    <w:p w14:paraId="62925A42" w14:textId="09BB6CB8"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podatek leśny kwota </w:t>
      </w:r>
      <w:r w:rsidR="004306D4" w:rsidRPr="00650D61">
        <w:rPr>
          <w:rFonts w:asciiTheme="minorHAnsi" w:hAnsiTheme="minorHAnsi" w:cstheme="minorHAnsi"/>
        </w:rPr>
        <w:t>111.670,77</w:t>
      </w:r>
      <w:r w:rsidRPr="00650D61">
        <w:rPr>
          <w:rFonts w:asciiTheme="minorHAnsi" w:hAnsiTheme="minorHAnsi" w:cstheme="minorHAnsi"/>
        </w:rPr>
        <w:t xml:space="preserve"> zł na plan </w:t>
      </w:r>
      <w:r w:rsidR="00A70FB0">
        <w:rPr>
          <w:rFonts w:asciiTheme="minorHAnsi" w:hAnsiTheme="minorHAnsi" w:cstheme="minorHAnsi"/>
        </w:rPr>
        <w:t>115.123,00</w:t>
      </w:r>
      <w:r w:rsidRPr="00650D61">
        <w:rPr>
          <w:rFonts w:asciiTheme="minorHAnsi" w:hAnsiTheme="minorHAnsi" w:cstheme="minorHAnsi"/>
        </w:rPr>
        <w:t xml:space="preserve"> zł, w stosunku do przypisu wymiaru podatku leśnego ustalonego w kwocie </w:t>
      </w:r>
      <w:r w:rsidR="004306D4" w:rsidRPr="00650D61">
        <w:rPr>
          <w:rFonts w:asciiTheme="minorHAnsi" w:hAnsiTheme="minorHAnsi" w:cstheme="minorHAnsi"/>
        </w:rPr>
        <w:t>125.442,77</w:t>
      </w:r>
      <w:r w:rsidRPr="00650D61">
        <w:rPr>
          <w:rFonts w:asciiTheme="minorHAnsi" w:hAnsiTheme="minorHAnsi" w:cstheme="minorHAnsi"/>
        </w:rPr>
        <w:t xml:space="preserve"> zł wykonanie wynosi </w:t>
      </w:r>
      <w:r w:rsidR="004306D4" w:rsidRPr="00650D61">
        <w:rPr>
          <w:rFonts w:asciiTheme="minorHAnsi" w:hAnsiTheme="minorHAnsi" w:cstheme="minorHAnsi"/>
        </w:rPr>
        <w:t>89,02</w:t>
      </w:r>
      <w:r w:rsidRPr="00650D61">
        <w:rPr>
          <w:rFonts w:asciiTheme="minorHAnsi" w:hAnsiTheme="minorHAnsi" w:cstheme="minorHAnsi"/>
        </w:rPr>
        <w:t xml:space="preserve"> %,</w:t>
      </w:r>
    </w:p>
    <w:p w14:paraId="239D7091" w14:textId="09BE52CD"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podatek od środków transportowych kwota </w:t>
      </w:r>
      <w:r w:rsidR="004306D4" w:rsidRPr="00650D61">
        <w:rPr>
          <w:rFonts w:asciiTheme="minorHAnsi" w:hAnsiTheme="minorHAnsi" w:cstheme="minorHAnsi"/>
        </w:rPr>
        <w:t>49.466,00</w:t>
      </w:r>
      <w:r w:rsidRPr="00650D61">
        <w:rPr>
          <w:rFonts w:asciiTheme="minorHAnsi" w:hAnsiTheme="minorHAnsi" w:cstheme="minorHAnsi"/>
        </w:rPr>
        <w:t xml:space="preserve"> zł na plan </w:t>
      </w:r>
      <w:r w:rsidR="004306D4" w:rsidRPr="00650D61">
        <w:rPr>
          <w:rFonts w:asciiTheme="minorHAnsi" w:hAnsiTheme="minorHAnsi" w:cstheme="minorHAnsi"/>
        </w:rPr>
        <w:t>50.000,00</w:t>
      </w:r>
      <w:r w:rsidRPr="00650D61">
        <w:rPr>
          <w:rFonts w:asciiTheme="minorHAnsi" w:hAnsiTheme="minorHAnsi" w:cstheme="minorHAnsi"/>
        </w:rPr>
        <w:t xml:space="preserve"> zł, w stosunku do przypisu wymiaru od środków transportowych ustalonego w kwocie </w:t>
      </w:r>
      <w:r w:rsidR="004306D4" w:rsidRPr="00650D61">
        <w:rPr>
          <w:rFonts w:asciiTheme="minorHAnsi" w:hAnsiTheme="minorHAnsi" w:cstheme="minorHAnsi"/>
        </w:rPr>
        <w:t>49.960,00</w:t>
      </w:r>
      <w:r w:rsidRPr="00650D61">
        <w:rPr>
          <w:rFonts w:asciiTheme="minorHAnsi" w:hAnsiTheme="minorHAnsi" w:cstheme="minorHAnsi"/>
        </w:rPr>
        <w:t xml:space="preserve"> zł wykonanie wynosi </w:t>
      </w:r>
      <w:r w:rsidR="004306D4" w:rsidRPr="00650D61">
        <w:rPr>
          <w:rFonts w:asciiTheme="minorHAnsi" w:hAnsiTheme="minorHAnsi" w:cstheme="minorHAnsi"/>
        </w:rPr>
        <w:t>99,01</w:t>
      </w:r>
      <w:r w:rsidRPr="00650D61">
        <w:rPr>
          <w:rFonts w:asciiTheme="minorHAnsi" w:hAnsiTheme="minorHAnsi" w:cstheme="minorHAnsi"/>
        </w:rPr>
        <w:t xml:space="preserve"> %,</w:t>
      </w:r>
    </w:p>
    <w:p w14:paraId="69F4354D" w14:textId="010890E2"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wpływy z podatku od spadków i darowizn na plan </w:t>
      </w:r>
      <w:r w:rsidR="004306D4" w:rsidRPr="00650D61">
        <w:rPr>
          <w:rFonts w:asciiTheme="minorHAnsi" w:hAnsiTheme="minorHAnsi" w:cstheme="minorHAnsi"/>
        </w:rPr>
        <w:t>10</w:t>
      </w:r>
      <w:r w:rsidRPr="00650D61">
        <w:rPr>
          <w:rFonts w:asciiTheme="minorHAnsi" w:hAnsiTheme="minorHAnsi" w:cstheme="minorHAnsi"/>
        </w:rPr>
        <w:t xml:space="preserve">0.000,00 zł wpłynęła kwota </w:t>
      </w:r>
      <w:r w:rsidR="004306D4" w:rsidRPr="00650D61">
        <w:rPr>
          <w:rFonts w:asciiTheme="minorHAnsi" w:hAnsiTheme="minorHAnsi" w:cstheme="minorHAnsi"/>
        </w:rPr>
        <w:t>91.851,00</w:t>
      </w:r>
      <w:r w:rsidRPr="00650D61">
        <w:rPr>
          <w:rFonts w:asciiTheme="minorHAnsi" w:hAnsiTheme="minorHAnsi" w:cstheme="minorHAnsi"/>
        </w:rPr>
        <w:t xml:space="preserve"> zł, tj. </w:t>
      </w:r>
      <w:r w:rsidR="004306D4" w:rsidRPr="00650D61">
        <w:rPr>
          <w:rFonts w:asciiTheme="minorHAnsi" w:hAnsiTheme="minorHAnsi" w:cstheme="minorHAnsi"/>
        </w:rPr>
        <w:t>91,85</w:t>
      </w:r>
      <w:r w:rsidRPr="00650D61">
        <w:rPr>
          <w:rFonts w:asciiTheme="minorHAnsi" w:hAnsiTheme="minorHAnsi" w:cstheme="minorHAnsi"/>
        </w:rPr>
        <w:t xml:space="preserve"> % planu,</w:t>
      </w:r>
    </w:p>
    <w:p w14:paraId="58ADC7E0" w14:textId="5382309C"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wpływy z opłaty targowej na plan </w:t>
      </w:r>
      <w:r w:rsidR="004306D4" w:rsidRPr="00650D61">
        <w:rPr>
          <w:rFonts w:asciiTheme="minorHAnsi" w:hAnsiTheme="minorHAnsi" w:cstheme="minorHAnsi"/>
        </w:rPr>
        <w:t>10</w:t>
      </w:r>
      <w:r w:rsidRPr="00650D61">
        <w:rPr>
          <w:rFonts w:asciiTheme="minorHAnsi" w:hAnsiTheme="minorHAnsi" w:cstheme="minorHAnsi"/>
        </w:rPr>
        <w:t xml:space="preserve">.000,00 zł wpłynęła kwota </w:t>
      </w:r>
      <w:r w:rsidR="004306D4" w:rsidRPr="00650D61">
        <w:rPr>
          <w:rFonts w:asciiTheme="minorHAnsi" w:hAnsiTheme="minorHAnsi" w:cstheme="minorHAnsi"/>
        </w:rPr>
        <w:t>15.156,00</w:t>
      </w:r>
      <w:r w:rsidRPr="00650D61">
        <w:rPr>
          <w:rFonts w:asciiTheme="minorHAnsi" w:hAnsiTheme="minorHAnsi" w:cstheme="minorHAnsi"/>
        </w:rPr>
        <w:t xml:space="preserve"> zł, tj. </w:t>
      </w:r>
      <w:r w:rsidR="004306D4" w:rsidRPr="00650D61">
        <w:rPr>
          <w:rFonts w:asciiTheme="minorHAnsi" w:hAnsiTheme="minorHAnsi" w:cstheme="minorHAnsi"/>
        </w:rPr>
        <w:t>151,56</w:t>
      </w:r>
      <w:r w:rsidRPr="00650D61">
        <w:rPr>
          <w:rFonts w:asciiTheme="minorHAnsi" w:hAnsiTheme="minorHAnsi" w:cstheme="minorHAnsi"/>
        </w:rPr>
        <w:t xml:space="preserve"> % planu,</w:t>
      </w:r>
    </w:p>
    <w:p w14:paraId="1DD9D4B6" w14:textId="694D5FA4" w:rsidR="00B8641A"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wpływy z tytułu podatku od czynności cywilnoprawnych - na plan </w:t>
      </w:r>
      <w:r w:rsidR="000025B8" w:rsidRPr="00650D61">
        <w:rPr>
          <w:rFonts w:asciiTheme="minorHAnsi" w:hAnsiTheme="minorHAnsi" w:cstheme="minorHAnsi"/>
        </w:rPr>
        <w:t>2</w:t>
      </w:r>
      <w:r w:rsidRPr="00650D61">
        <w:rPr>
          <w:rFonts w:asciiTheme="minorHAnsi" w:hAnsiTheme="minorHAnsi" w:cstheme="minorHAnsi"/>
        </w:rPr>
        <w:t xml:space="preserve">50.000,00 zł wpłynęła kwota </w:t>
      </w:r>
      <w:r w:rsidR="004306D4" w:rsidRPr="00650D61">
        <w:rPr>
          <w:rFonts w:asciiTheme="minorHAnsi" w:hAnsiTheme="minorHAnsi" w:cstheme="minorHAnsi"/>
        </w:rPr>
        <w:t>208.460,40</w:t>
      </w:r>
      <w:r w:rsidRPr="00650D61">
        <w:rPr>
          <w:rFonts w:asciiTheme="minorHAnsi" w:hAnsiTheme="minorHAnsi" w:cstheme="minorHAnsi"/>
        </w:rPr>
        <w:t xml:space="preserve"> zł tj. 8</w:t>
      </w:r>
      <w:r w:rsidR="004306D4" w:rsidRPr="00650D61">
        <w:rPr>
          <w:rFonts w:asciiTheme="minorHAnsi" w:hAnsiTheme="minorHAnsi" w:cstheme="minorHAnsi"/>
        </w:rPr>
        <w:t>3,38</w:t>
      </w:r>
      <w:r w:rsidRPr="00650D61">
        <w:rPr>
          <w:rFonts w:asciiTheme="minorHAnsi" w:hAnsiTheme="minorHAnsi" w:cstheme="minorHAnsi"/>
        </w:rPr>
        <w:t xml:space="preserve"> % planu,</w:t>
      </w:r>
    </w:p>
    <w:p w14:paraId="3260CA13" w14:textId="5BE3D906" w:rsidR="00CB7DF0" w:rsidRPr="00650D61" w:rsidRDefault="00B8641A">
      <w:pPr>
        <w:pStyle w:val="NormalnyWeb"/>
        <w:numPr>
          <w:ilvl w:val="0"/>
          <w:numId w:val="6"/>
        </w:numPr>
        <w:spacing w:before="0" w:beforeAutospacing="0" w:after="0" w:line="360" w:lineRule="auto"/>
        <w:jc w:val="both"/>
        <w:rPr>
          <w:rFonts w:asciiTheme="minorHAnsi" w:hAnsiTheme="minorHAnsi" w:cstheme="minorHAnsi"/>
        </w:rPr>
      </w:pPr>
      <w:r w:rsidRPr="00650D61">
        <w:rPr>
          <w:rFonts w:asciiTheme="minorHAnsi" w:hAnsiTheme="minorHAnsi" w:cstheme="minorHAnsi"/>
        </w:rPr>
        <w:t xml:space="preserve">odsetki od nieterminowych wpłat i koszty egzekucyjne - wpłynęła kwota </w:t>
      </w:r>
      <w:r w:rsidR="004306D4" w:rsidRPr="00650D61">
        <w:rPr>
          <w:rFonts w:asciiTheme="minorHAnsi" w:hAnsiTheme="minorHAnsi" w:cstheme="minorHAnsi"/>
        </w:rPr>
        <w:t>7.072,31</w:t>
      </w:r>
      <w:r w:rsidRPr="00650D61">
        <w:rPr>
          <w:rFonts w:asciiTheme="minorHAnsi" w:hAnsiTheme="minorHAnsi" w:cstheme="minorHAnsi"/>
        </w:rPr>
        <w:t xml:space="preserve"> zł na plan </w:t>
      </w:r>
      <w:r w:rsidR="000025B8" w:rsidRPr="00650D61">
        <w:rPr>
          <w:rFonts w:asciiTheme="minorHAnsi" w:hAnsiTheme="minorHAnsi" w:cstheme="minorHAnsi"/>
        </w:rPr>
        <w:t>9</w:t>
      </w:r>
      <w:r w:rsidRPr="00650D61">
        <w:rPr>
          <w:rFonts w:asciiTheme="minorHAnsi" w:hAnsiTheme="minorHAnsi" w:cstheme="minorHAnsi"/>
        </w:rPr>
        <w:t>.000,00 zł.</w:t>
      </w:r>
    </w:p>
    <w:p w14:paraId="229A1EA5" w14:textId="77777777" w:rsidR="009716CE" w:rsidRPr="00650D61" w:rsidRDefault="009716CE" w:rsidP="009716CE">
      <w:pPr>
        <w:pStyle w:val="NormalnyWeb"/>
        <w:spacing w:before="0" w:beforeAutospacing="0" w:after="0" w:line="360" w:lineRule="auto"/>
        <w:jc w:val="both"/>
        <w:rPr>
          <w:rFonts w:asciiTheme="minorHAnsi" w:hAnsiTheme="minorHAnsi" w:cstheme="minorHAnsi"/>
        </w:rPr>
      </w:pPr>
    </w:p>
    <w:p w14:paraId="03714534" w14:textId="06F9A5F8" w:rsidR="00B8641A" w:rsidRPr="00650D61" w:rsidRDefault="00B8641A" w:rsidP="00B8641A">
      <w:pPr>
        <w:pStyle w:val="NormalnyWeb"/>
        <w:spacing w:before="0" w:beforeAutospacing="0" w:after="0" w:line="360" w:lineRule="auto"/>
        <w:jc w:val="both"/>
        <w:rPr>
          <w:rFonts w:asciiTheme="minorHAnsi" w:hAnsiTheme="minorHAnsi" w:cstheme="minorHAnsi"/>
        </w:rPr>
      </w:pPr>
      <w:r w:rsidRPr="00650D61">
        <w:rPr>
          <w:rFonts w:asciiTheme="minorHAnsi" w:hAnsiTheme="minorHAnsi" w:cstheme="minorHAnsi"/>
          <w:bCs/>
          <w:i/>
          <w:iCs/>
          <w:u w:val="single"/>
        </w:rPr>
        <w:t>Wpływy z innych opłat stanowiących dochody jednostek samorządu terytorialnego na podstawie ustaw</w:t>
      </w:r>
    </w:p>
    <w:p w14:paraId="2B7899C8" w14:textId="09BF6A36" w:rsidR="00B8641A" w:rsidRPr="00735B33" w:rsidRDefault="00B8641A" w:rsidP="00B8641A">
      <w:pPr>
        <w:pStyle w:val="NormalnyWeb"/>
        <w:spacing w:before="0" w:beforeAutospacing="0" w:after="0" w:line="360" w:lineRule="auto"/>
        <w:ind w:firstLine="708"/>
        <w:jc w:val="both"/>
        <w:rPr>
          <w:rFonts w:asciiTheme="minorHAnsi" w:hAnsiTheme="minorHAnsi" w:cstheme="minorHAnsi"/>
        </w:rPr>
      </w:pPr>
      <w:r w:rsidRPr="00735B33">
        <w:rPr>
          <w:rFonts w:asciiTheme="minorHAnsi" w:hAnsiTheme="minorHAnsi" w:cstheme="minorHAnsi"/>
        </w:rPr>
        <w:t>Ogółem planowane dochody na 202</w:t>
      </w:r>
      <w:r w:rsidR="00A57523" w:rsidRPr="00735B33">
        <w:rPr>
          <w:rFonts w:asciiTheme="minorHAnsi" w:hAnsiTheme="minorHAnsi" w:cstheme="minorHAnsi"/>
        </w:rPr>
        <w:t>3</w:t>
      </w:r>
      <w:r w:rsidRPr="00735B33">
        <w:rPr>
          <w:rFonts w:asciiTheme="minorHAnsi" w:hAnsiTheme="minorHAnsi" w:cstheme="minorHAnsi"/>
        </w:rPr>
        <w:t xml:space="preserve"> rok w tym rozdziale wynoszą </w:t>
      </w:r>
      <w:r w:rsidR="00A57523" w:rsidRPr="00735B33">
        <w:rPr>
          <w:rFonts w:asciiTheme="minorHAnsi" w:hAnsiTheme="minorHAnsi" w:cstheme="minorHAnsi"/>
        </w:rPr>
        <w:t>249.000,00</w:t>
      </w:r>
      <w:r w:rsidRPr="00735B33">
        <w:rPr>
          <w:rFonts w:asciiTheme="minorHAnsi" w:hAnsiTheme="minorHAnsi" w:cstheme="minorHAnsi"/>
        </w:rPr>
        <w:t xml:space="preserve"> zł, a wykonanie w 202</w:t>
      </w:r>
      <w:r w:rsidR="00A57523" w:rsidRPr="00735B33">
        <w:rPr>
          <w:rFonts w:asciiTheme="minorHAnsi" w:hAnsiTheme="minorHAnsi" w:cstheme="minorHAnsi"/>
        </w:rPr>
        <w:t>3</w:t>
      </w:r>
      <w:r w:rsidRPr="00735B33">
        <w:rPr>
          <w:rFonts w:asciiTheme="minorHAnsi" w:hAnsiTheme="minorHAnsi" w:cstheme="minorHAnsi"/>
        </w:rPr>
        <w:t xml:space="preserve"> roku wynosi </w:t>
      </w:r>
      <w:r w:rsidR="00A57523" w:rsidRPr="00735B33">
        <w:rPr>
          <w:rFonts w:asciiTheme="minorHAnsi" w:hAnsiTheme="minorHAnsi" w:cstheme="minorHAnsi"/>
        </w:rPr>
        <w:t>260.819,13</w:t>
      </w:r>
      <w:r w:rsidRPr="00735B33">
        <w:rPr>
          <w:rFonts w:asciiTheme="minorHAnsi" w:hAnsiTheme="minorHAnsi" w:cstheme="minorHAnsi"/>
        </w:rPr>
        <w:t xml:space="preserve"> zł, tj. </w:t>
      </w:r>
      <w:r w:rsidR="00A57523" w:rsidRPr="00735B33">
        <w:rPr>
          <w:rFonts w:asciiTheme="minorHAnsi" w:hAnsiTheme="minorHAnsi" w:cstheme="minorHAnsi"/>
        </w:rPr>
        <w:t>104,75</w:t>
      </w:r>
      <w:r w:rsidRPr="00735B33">
        <w:rPr>
          <w:rFonts w:asciiTheme="minorHAnsi" w:hAnsiTheme="minorHAnsi" w:cstheme="minorHAnsi"/>
        </w:rPr>
        <w:t xml:space="preserve"> % planu.</w:t>
      </w:r>
    </w:p>
    <w:p w14:paraId="4CB068D8" w14:textId="77777777" w:rsidR="00B8641A" w:rsidRPr="00735B33" w:rsidRDefault="00B8641A" w:rsidP="00B8641A">
      <w:pPr>
        <w:pStyle w:val="NormalnyWeb"/>
        <w:spacing w:before="0" w:beforeAutospacing="0" w:after="0" w:line="360" w:lineRule="auto"/>
        <w:jc w:val="both"/>
        <w:rPr>
          <w:rFonts w:asciiTheme="minorHAnsi" w:hAnsiTheme="minorHAnsi" w:cstheme="minorHAnsi"/>
        </w:rPr>
      </w:pPr>
      <w:r w:rsidRPr="00735B33">
        <w:rPr>
          <w:rFonts w:asciiTheme="minorHAnsi" w:hAnsiTheme="minorHAnsi" w:cstheme="minorHAnsi"/>
        </w:rPr>
        <w:t xml:space="preserve">Poszczególne rodzaje dochodów kształtują się następująco: </w:t>
      </w:r>
    </w:p>
    <w:p w14:paraId="26B3027C" w14:textId="3C1BFD05" w:rsidR="00B8641A" w:rsidRPr="00735B33" w:rsidRDefault="00B8641A">
      <w:pPr>
        <w:pStyle w:val="NormalnyWeb"/>
        <w:numPr>
          <w:ilvl w:val="0"/>
          <w:numId w:val="7"/>
        </w:numPr>
        <w:spacing w:before="0" w:beforeAutospacing="0" w:after="0" w:line="360" w:lineRule="auto"/>
        <w:jc w:val="both"/>
        <w:rPr>
          <w:rFonts w:asciiTheme="minorHAnsi" w:hAnsiTheme="minorHAnsi" w:cstheme="minorHAnsi"/>
        </w:rPr>
      </w:pPr>
      <w:r w:rsidRPr="00735B33">
        <w:rPr>
          <w:rFonts w:asciiTheme="minorHAnsi" w:hAnsiTheme="minorHAnsi" w:cstheme="minorHAnsi"/>
        </w:rPr>
        <w:t xml:space="preserve">wpływy z części opłaty za zezwolenie na sprzedaż napojów alkoholowych w obrocie hurtowym zaplanowane w kwocie </w:t>
      </w:r>
      <w:r w:rsidR="00A57523" w:rsidRPr="00735B33">
        <w:rPr>
          <w:rFonts w:asciiTheme="minorHAnsi" w:hAnsiTheme="minorHAnsi" w:cstheme="minorHAnsi"/>
        </w:rPr>
        <w:t>3</w:t>
      </w:r>
      <w:r w:rsidRPr="00735B33">
        <w:rPr>
          <w:rFonts w:asciiTheme="minorHAnsi" w:hAnsiTheme="minorHAnsi" w:cstheme="minorHAnsi"/>
        </w:rPr>
        <w:t xml:space="preserve">0.000,00 zł, wpłynęły w kwocie </w:t>
      </w:r>
      <w:r w:rsidR="00A57523" w:rsidRPr="00735B33">
        <w:rPr>
          <w:rFonts w:asciiTheme="minorHAnsi" w:hAnsiTheme="minorHAnsi" w:cstheme="minorHAnsi"/>
        </w:rPr>
        <w:t>23.700,94</w:t>
      </w:r>
      <w:r w:rsidRPr="00735B33">
        <w:rPr>
          <w:rFonts w:asciiTheme="minorHAnsi" w:hAnsiTheme="minorHAnsi" w:cstheme="minorHAnsi"/>
        </w:rPr>
        <w:t xml:space="preserve"> zł,</w:t>
      </w:r>
    </w:p>
    <w:p w14:paraId="3C73049F" w14:textId="3493FD01" w:rsidR="00B8641A" w:rsidRPr="00735B33" w:rsidRDefault="00B8641A">
      <w:pPr>
        <w:pStyle w:val="NormalnyWeb"/>
        <w:numPr>
          <w:ilvl w:val="0"/>
          <w:numId w:val="7"/>
        </w:numPr>
        <w:spacing w:before="0" w:beforeAutospacing="0" w:after="0" w:line="360" w:lineRule="auto"/>
        <w:jc w:val="both"/>
        <w:rPr>
          <w:rFonts w:asciiTheme="minorHAnsi" w:hAnsiTheme="minorHAnsi" w:cstheme="minorHAnsi"/>
        </w:rPr>
      </w:pPr>
      <w:r w:rsidRPr="00735B33">
        <w:rPr>
          <w:rFonts w:asciiTheme="minorHAnsi" w:hAnsiTheme="minorHAnsi" w:cstheme="minorHAnsi"/>
        </w:rPr>
        <w:t xml:space="preserve">wpływy z opłaty skarbowej wynoszą </w:t>
      </w:r>
      <w:r w:rsidR="00A57523" w:rsidRPr="00735B33">
        <w:rPr>
          <w:rFonts w:asciiTheme="minorHAnsi" w:hAnsiTheme="minorHAnsi" w:cstheme="minorHAnsi"/>
        </w:rPr>
        <w:t>20.314,00</w:t>
      </w:r>
      <w:r w:rsidRPr="00735B33">
        <w:rPr>
          <w:rFonts w:asciiTheme="minorHAnsi" w:hAnsiTheme="minorHAnsi" w:cstheme="minorHAnsi"/>
        </w:rPr>
        <w:t xml:space="preserve"> zł na plan 2</w:t>
      </w:r>
      <w:r w:rsidR="00A57523" w:rsidRPr="00735B33">
        <w:rPr>
          <w:rFonts w:asciiTheme="minorHAnsi" w:hAnsiTheme="minorHAnsi" w:cstheme="minorHAnsi"/>
        </w:rPr>
        <w:t>3</w:t>
      </w:r>
      <w:r w:rsidRPr="00735B33">
        <w:rPr>
          <w:rFonts w:asciiTheme="minorHAnsi" w:hAnsiTheme="minorHAnsi" w:cstheme="minorHAnsi"/>
        </w:rPr>
        <w:t>.000,00 zł,</w:t>
      </w:r>
    </w:p>
    <w:p w14:paraId="44AC0B06" w14:textId="6CC04F47" w:rsidR="00B8641A" w:rsidRPr="00735B33" w:rsidRDefault="00B8641A">
      <w:pPr>
        <w:pStyle w:val="NormalnyWeb"/>
        <w:numPr>
          <w:ilvl w:val="0"/>
          <w:numId w:val="7"/>
        </w:numPr>
        <w:spacing w:before="0" w:beforeAutospacing="0" w:after="0" w:line="360" w:lineRule="auto"/>
        <w:jc w:val="both"/>
        <w:rPr>
          <w:rFonts w:asciiTheme="minorHAnsi" w:hAnsiTheme="minorHAnsi" w:cstheme="minorHAnsi"/>
        </w:rPr>
      </w:pPr>
      <w:r w:rsidRPr="00735B33">
        <w:rPr>
          <w:rFonts w:asciiTheme="minorHAnsi" w:hAnsiTheme="minorHAnsi" w:cstheme="minorHAnsi"/>
        </w:rPr>
        <w:t xml:space="preserve">wpływy z opłat za zezwolenia na sprzedaż alkoholi na </w:t>
      </w:r>
      <w:r w:rsidR="009716CE" w:rsidRPr="00735B33">
        <w:rPr>
          <w:rFonts w:asciiTheme="minorHAnsi" w:hAnsiTheme="minorHAnsi" w:cstheme="minorHAnsi"/>
        </w:rPr>
        <w:t xml:space="preserve">planowane </w:t>
      </w:r>
      <w:r w:rsidRPr="00735B33">
        <w:rPr>
          <w:rFonts w:asciiTheme="minorHAnsi" w:hAnsiTheme="minorHAnsi" w:cstheme="minorHAnsi"/>
        </w:rPr>
        <w:t>10</w:t>
      </w:r>
      <w:r w:rsidR="00A57523" w:rsidRPr="00735B33">
        <w:rPr>
          <w:rFonts w:asciiTheme="minorHAnsi" w:hAnsiTheme="minorHAnsi" w:cstheme="minorHAnsi"/>
        </w:rPr>
        <w:t>6</w:t>
      </w:r>
      <w:r w:rsidRPr="00735B33">
        <w:rPr>
          <w:rFonts w:asciiTheme="minorHAnsi" w:hAnsiTheme="minorHAnsi" w:cstheme="minorHAnsi"/>
        </w:rPr>
        <w:t xml:space="preserve">.000,00 zł do budżetu wpłynęło </w:t>
      </w:r>
      <w:r w:rsidR="00A57523" w:rsidRPr="00735B33">
        <w:rPr>
          <w:rFonts w:asciiTheme="minorHAnsi" w:hAnsiTheme="minorHAnsi" w:cstheme="minorHAnsi"/>
        </w:rPr>
        <w:t>106.023,66</w:t>
      </w:r>
      <w:r w:rsidRPr="00735B33">
        <w:rPr>
          <w:rFonts w:asciiTheme="minorHAnsi" w:hAnsiTheme="minorHAnsi" w:cstheme="minorHAnsi"/>
        </w:rPr>
        <w:t xml:space="preserve"> zł,</w:t>
      </w:r>
    </w:p>
    <w:p w14:paraId="172FBDE6" w14:textId="32FEAA6B" w:rsidR="00B8641A" w:rsidRPr="00735B33" w:rsidRDefault="00B8641A">
      <w:pPr>
        <w:pStyle w:val="NormalnyWeb"/>
        <w:numPr>
          <w:ilvl w:val="0"/>
          <w:numId w:val="7"/>
        </w:numPr>
        <w:spacing w:before="0" w:beforeAutospacing="0" w:after="0" w:line="360" w:lineRule="auto"/>
        <w:jc w:val="both"/>
        <w:rPr>
          <w:rFonts w:asciiTheme="minorHAnsi" w:hAnsiTheme="minorHAnsi" w:cstheme="minorHAnsi"/>
        </w:rPr>
      </w:pPr>
      <w:r w:rsidRPr="00735B33">
        <w:rPr>
          <w:rFonts w:asciiTheme="minorHAnsi" w:hAnsiTheme="minorHAnsi" w:cstheme="minorHAnsi"/>
        </w:rPr>
        <w:t xml:space="preserve">wpływy z opłat za zajęcie pasa drogowego zostały zrealizowane w kwocie </w:t>
      </w:r>
      <w:r w:rsidR="00845BEE" w:rsidRPr="00735B33">
        <w:rPr>
          <w:rFonts w:asciiTheme="minorHAnsi" w:hAnsiTheme="minorHAnsi" w:cstheme="minorHAnsi"/>
        </w:rPr>
        <w:t>35.033,18</w:t>
      </w:r>
      <w:r w:rsidRPr="00735B33">
        <w:rPr>
          <w:rFonts w:asciiTheme="minorHAnsi" w:hAnsiTheme="minorHAnsi" w:cstheme="minorHAnsi"/>
        </w:rPr>
        <w:t xml:space="preserve"> zł, wpływy z opłaty </w:t>
      </w:r>
      <w:proofErr w:type="spellStart"/>
      <w:r w:rsidRPr="00735B33">
        <w:rPr>
          <w:rFonts w:asciiTheme="minorHAnsi" w:hAnsiTheme="minorHAnsi" w:cstheme="minorHAnsi"/>
        </w:rPr>
        <w:t>adiacenckiej</w:t>
      </w:r>
      <w:proofErr w:type="spellEnd"/>
      <w:r w:rsidRPr="00735B33">
        <w:rPr>
          <w:rFonts w:asciiTheme="minorHAnsi" w:hAnsiTheme="minorHAnsi" w:cstheme="minorHAnsi"/>
        </w:rPr>
        <w:t xml:space="preserve"> zrealizowano w kwocie </w:t>
      </w:r>
      <w:r w:rsidR="00845BEE" w:rsidRPr="00735B33">
        <w:rPr>
          <w:rFonts w:asciiTheme="minorHAnsi" w:hAnsiTheme="minorHAnsi" w:cstheme="minorHAnsi"/>
        </w:rPr>
        <w:t>75.744,43</w:t>
      </w:r>
      <w:r w:rsidRPr="00735B33">
        <w:rPr>
          <w:rFonts w:asciiTheme="minorHAnsi" w:hAnsiTheme="minorHAnsi" w:cstheme="minorHAnsi"/>
        </w:rPr>
        <w:t xml:space="preserve"> zł, na plan </w:t>
      </w:r>
      <w:r w:rsidR="00845BEE" w:rsidRPr="00735B33">
        <w:rPr>
          <w:rFonts w:asciiTheme="minorHAnsi" w:hAnsiTheme="minorHAnsi" w:cstheme="minorHAnsi"/>
        </w:rPr>
        <w:t>90</w:t>
      </w:r>
      <w:r w:rsidRPr="00735B33">
        <w:rPr>
          <w:rFonts w:asciiTheme="minorHAnsi" w:hAnsiTheme="minorHAnsi" w:cstheme="minorHAnsi"/>
        </w:rPr>
        <w:t>.000,00 zł,</w:t>
      </w:r>
    </w:p>
    <w:p w14:paraId="1D94D66E" w14:textId="046C3D17" w:rsidR="00B8641A" w:rsidRPr="00735B33" w:rsidRDefault="00B8641A">
      <w:pPr>
        <w:pStyle w:val="NormalnyWeb"/>
        <w:numPr>
          <w:ilvl w:val="0"/>
          <w:numId w:val="7"/>
        </w:numPr>
        <w:spacing w:before="0" w:beforeAutospacing="0" w:after="0" w:line="360" w:lineRule="auto"/>
        <w:jc w:val="both"/>
        <w:rPr>
          <w:rFonts w:asciiTheme="minorHAnsi" w:hAnsiTheme="minorHAnsi" w:cstheme="minorHAnsi"/>
        </w:rPr>
      </w:pPr>
      <w:r w:rsidRPr="00735B33">
        <w:rPr>
          <w:rFonts w:asciiTheme="minorHAnsi" w:hAnsiTheme="minorHAnsi" w:cstheme="minorHAnsi"/>
        </w:rPr>
        <w:t>odsetki od nieterminowych wpłat wynoszą 2,</w:t>
      </w:r>
      <w:r w:rsidR="00735B33" w:rsidRPr="00735B33">
        <w:rPr>
          <w:rFonts w:asciiTheme="minorHAnsi" w:hAnsiTheme="minorHAnsi" w:cstheme="minorHAnsi"/>
        </w:rPr>
        <w:t>92</w:t>
      </w:r>
      <w:r w:rsidRPr="00735B33">
        <w:rPr>
          <w:rFonts w:asciiTheme="minorHAnsi" w:hAnsiTheme="minorHAnsi" w:cstheme="minorHAnsi"/>
        </w:rPr>
        <w:t xml:space="preserve"> zł.</w:t>
      </w:r>
    </w:p>
    <w:p w14:paraId="71F30470"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12FE2BA9" w14:textId="77777777" w:rsidR="00B8641A" w:rsidRPr="00F25123" w:rsidRDefault="00B8641A" w:rsidP="00B8641A">
      <w:pPr>
        <w:pStyle w:val="NormalnyWeb"/>
        <w:spacing w:before="0" w:beforeAutospacing="0" w:after="0" w:line="360" w:lineRule="auto"/>
        <w:jc w:val="both"/>
        <w:rPr>
          <w:rFonts w:asciiTheme="minorHAnsi" w:hAnsiTheme="minorHAnsi" w:cstheme="minorHAnsi"/>
        </w:rPr>
      </w:pPr>
      <w:r w:rsidRPr="00F25123">
        <w:rPr>
          <w:rFonts w:asciiTheme="minorHAnsi" w:hAnsiTheme="minorHAnsi" w:cstheme="minorHAnsi"/>
          <w:bCs/>
          <w:i/>
          <w:iCs/>
          <w:u w:val="single"/>
        </w:rPr>
        <w:t>Udziały gmin w podatkach stanowiących dochód budżetu państwa</w:t>
      </w:r>
    </w:p>
    <w:p w14:paraId="3BDDA652" w14:textId="2403BA11" w:rsidR="00B8641A" w:rsidRPr="00F25123" w:rsidRDefault="00B8641A" w:rsidP="00B8641A">
      <w:pPr>
        <w:pStyle w:val="NormalnyWeb"/>
        <w:spacing w:before="0" w:beforeAutospacing="0" w:after="0" w:line="360" w:lineRule="auto"/>
        <w:ind w:firstLine="360"/>
        <w:jc w:val="both"/>
        <w:rPr>
          <w:rFonts w:asciiTheme="minorHAnsi" w:hAnsiTheme="minorHAnsi" w:cstheme="minorHAnsi"/>
        </w:rPr>
      </w:pPr>
      <w:r w:rsidRPr="00F25123">
        <w:rPr>
          <w:rFonts w:asciiTheme="minorHAnsi" w:hAnsiTheme="minorHAnsi" w:cstheme="minorHAnsi"/>
        </w:rPr>
        <w:t xml:space="preserve">Ogółem wpływy w tym rozdziale </w:t>
      </w:r>
      <w:r w:rsidR="00F25123" w:rsidRPr="00F25123">
        <w:rPr>
          <w:rFonts w:asciiTheme="minorHAnsi" w:hAnsiTheme="minorHAnsi" w:cstheme="minorHAnsi"/>
        </w:rPr>
        <w:t>2.472.900,00</w:t>
      </w:r>
      <w:r w:rsidRPr="00F25123">
        <w:rPr>
          <w:rFonts w:asciiTheme="minorHAnsi" w:hAnsiTheme="minorHAnsi" w:cstheme="minorHAnsi"/>
        </w:rPr>
        <w:t xml:space="preserve"> zł, na plan </w:t>
      </w:r>
      <w:r w:rsidR="00F25123" w:rsidRPr="00F25123">
        <w:rPr>
          <w:rFonts w:asciiTheme="minorHAnsi" w:hAnsiTheme="minorHAnsi" w:cstheme="minorHAnsi"/>
        </w:rPr>
        <w:t>2.472.900,00</w:t>
      </w:r>
      <w:r w:rsidRPr="00F25123">
        <w:rPr>
          <w:rFonts w:asciiTheme="minorHAnsi" w:hAnsiTheme="minorHAnsi" w:cstheme="minorHAnsi"/>
        </w:rPr>
        <w:t xml:space="preserve"> zł, tj. </w:t>
      </w:r>
      <w:r w:rsidR="00771F37" w:rsidRPr="00F25123">
        <w:rPr>
          <w:rFonts w:asciiTheme="minorHAnsi" w:hAnsiTheme="minorHAnsi" w:cstheme="minorHAnsi"/>
        </w:rPr>
        <w:t>10</w:t>
      </w:r>
      <w:r w:rsidRPr="00F25123">
        <w:rPr>
          <w:rFonts w:asciiTheme="minorHAnsi" w:hAnsiTheme="minorHAnsi" w:cstheme="minorHAnsi"/>
        </w:rPr>
        <w:t>0,00 % planu, w tym:</w:t>
      </w:r>
    </w:p>
    <w:p w14:paraId="41426CE8" w14:textId="71D2AE5C" w:rsidR="00B8641A" w:rsidRPr="00F25123" w:rsidRDefault="00B8641A">
      <w:pPr>
        <w:pStyle w:val="NormalnyWeb"/>
        <w:numPr>
          <w:ilvl w:val="0"/>
          <w:numId w:val="6"/>
        </w:numPr>
        <w:spacing w:before="0" w:beforeAutospacing="0" w:after="0" w:line="360" w:lineRule="auto"/>
        <w:jc w:val="both"/>
        <w:rPr>
          <w:rFonts w:asciiTheme="minorHAnsi" w:hAnsiTheme="minorHAnsi" w:cstheme="minorHAnsi"/>
        </w:rPr>
      </w:pPr>
      <w:r w:rsidRPr="00F25123">
        <w:rPr>
          <w:rFonts w:asciiTheme="minorHAnsi" w:hAnsiTheme="minorHAnsi" w:cstheme="minorHAnsi"/>
        </w:rPr>
        <w:t xml:space="preserve">wpływy z podatku dochodowego od osób fizycznych kwota </w:t>
      </w:r>
      <w:r w:rsidR="00F25123" w:rsidRPr="00F25123">
        <w:rPr>
          <w:rFonts w:asciiTheme="minorHAnsi" w:hAnsiTheme="minorHAnsi" w:cstheme="minorHAnsi"/>
        </w:rPr>
        <w:t>2.441.123,00</w:t>
      </w:r>
      <w:r w:rsidR="00771F37" w:rsidRPr="00F25123">
        <w:rPr>
          <w:rFonts w:asciiTheme="minorHAnsi" w:hAnsiTheme="minorHAnsi" w:cstheme="minorHAnsi"/>
        </w:rPr>
        <w:t xml:space="preserve"> zł,</w:t>
      </w:r>
    </w:p>
    <w:p w14:paraId="2C58E74F" w14:textId="401FF8D2" w:rsidR="00B8641A" w:rsidRPr="00F25123" w:rsidRDefault="00B8641A">
      <w:pPr>
        <w:pStyle w:val="NormalnyWeb"/>
        <w:numPr>
          <w:ilvl w:val="0"/>
          <w:numId w:val="8"/>
        </w:numPr>
        <w:spacing w:before="0" w:beforeAutospacing="0" w:after="0" w:line="360" w:lineRule="auto"/>
        <w:jc w:val="both"/>
        <w:rPr>
          <w:rFonts w:asciiTheme="minorHAnsi" w:hAnsiTheme="minorHAnsi" w:cstheme="minorHAnsi"/>
        </w:rPr>
      </w:pPr>
      <w:r w:rsidRPr="00F25123">
        <w:rPr>
          <w:rFonts w:asciiTheme="minorHAnsi" w:hAnsiTheme="minorHAnsi" w:cstheme="minorHAnsi"/>
        </w:rPr>
        <w:t xml:space="preserve">wpływy z podatku dochodowego od osób prawnych kwota </w:t>
      </w:r>
      <w:r w:rsidR="00F25123" w:rsidRPr="00F25123">
        <w:rPr>
          <w:rFonts w:asciiTheme="minorHAnsi" w:hAnsiTheme="minorHAnsi" w:cstheme="minorHAnsi"/>
        </w:rPr>
        <w:t>31.777,00</w:t>
      </w:r>
      <w:r w:rsidR="00771F37" w:rsidRPr="00F25123">
        <w:rPr>
          <w:rFonts w:asciiTheme="minorHAnsi" w:hAnsiTheme="minorHAnsi" w:cstheme="minorHAnsi"/>
        </w:rPr>
        <w:t xml:space="preserve"> zł.</w:t>
      </w:r>
    </w:p>
    <w:p w14:paraId="69AE922C" w14:textId="77777777" w:rsidR="00B8641A" w:rsidRPr="006534A4" w:rsidRDefault="00B8641A" w:rsidP="00B8641A">
      <w:pPr>
        <w:pStyle w:val="NormalnyWeb"/>
        <w:spacing w:before="0" w:beforeAutospacing="0" w:after="0" w:line="360" w:lineRule="auto"/>
        <w:jc w:val="both"/>
        <w:rPr>
          <w:rFonts w:asciiTheme="minorHAnsi" w:hAnsiTheme="minorHAnsi" w:cstheme="minorHAnsi"/>
        </w:rPr>
      </w:pPr>
    </w:p>
    <w:p w14:paraId="692A7EF8" w14:textId="0ECF220A" w:rsidR="00B8641A" w:rsidRPr="006534A4" w:rsidRDefault="00B8641A" w:rsidP="00B8641A">
      <w:pPr>
        <w:pStyle w:val="NormalnyWeb"/>
        <w:spacing w:before="0" w:beforeAutospacing="0" w:after="0" w:line="360" w:lineRule="auto"/>
        <w:ind w:firstLine="708"/>
        <w:jc w:val="both"/>
        <w:rPr>
          <w:rFonts w:asciiTheme="minorHAnsi" w:hAnsiTheme="minorHAnsi" w:cstheme="minorHAnsi"/>
        </w:rPr>
      </w:pPr>
      <w:r w:rsidRPr="006534A4">
        <w:rPr>
          <w:rFonts w:asciiTheme="minorHAnsi" w:hAnsiTheme="minorHAnsi" w:cstheme="minorHAnsi"/>
        </w:rPr>
        <w:t>W celu pełnej realizacji dochodów budżetowych w zakresie podatków na zaległości za lata poprzednie i 202</w:t>
      </w:r>
      <w:r w:rsidR="006534A4" w:rsidRPr="006534A4">
        <w:rPr>
          <w:rFonts w:asciiTheme="minorHAnsi" w:hAnsiTheme="minorHAnsi" w:cstheme="minorHAnsi"/>
        </w:rPr>
        <w:t>3</w:t>
      </w:r>
      <w:r w:rsidRPr="006534A4">
        <w:rPr>
          <w:rFonts w:asciiTheme="minorHAnsi" w:hAnsiTheme="minorHAnsi" w:cstheme="minorHAnsi"/>
        </w:rPr>
        <w:t xml:space="preserve"> rok wystawiono </w:t>
      </w:r>
      <w:r w:rsidR="009B11BE" w:rsidRPr="006534A4">
        <w:rPr>
          <w:rFonts w:asciiTheme="minorHAnsi" w:hAnsiTheme="minorHAnsi" w:cstheme="minorHAnsi"/>
        </w:rPr>
        <w:t>2</w:t>
      </w:r>
      <w:r w:rsidR="006534A4" w:rsidRPr="006534A4">
        <w:rPr>
          <w:rFonts w:asciiTheme="minorHAnsi" w:hAnsiTheme="minorHAnsi" w:cstheme="minorHAnsi"/>
        </w:rPr>
        <w:t>79</w:t>
      </w:r>
      <w:r w:rsidRPr="006534A4">
        <w:rPr>
          <w:rFonts w:asciiTheme="minorHAnsi" w:hAnsiTheme="minorHAnsi" w:cstheme="minorHAnsi"/>
        </w:rPr>
        <w:t xml:space="preserve"> </w:t>
      </w:r>
      <w:r w:rsidR="009716CE" w:rsidRPr="006534A4">
        <w:rPr>
          <w:rFonts w:asciiTheme="minorHAnsi" w:hAnsiTheme="minorHAnsi" w:cstheme="minorHAnsi"/>
        </w:rPr>
        <w:t xml:space="preserve">szt. </w:t>
      </w:r>
      <w:r w:rsidRPr="006534A4">
        <w:rPr>
          <w:rFonts w:asciiTheme="minorHAnsi" w:hAnsiTheme="minorHAnsi" w:cstheme="minorHAnsi"/>
        </w:rPr>
        <w:t>upomnie</w:t>
      </w:r>
      <w:r w:rsidR="009716CE" w:rsidRPr="006534A4">
        <w:rPr>
          <w:rFonts w:asciiTheme="minorHAnsi" w:hAnsiTheme="minorHAnsi" w:cstheme="minorHAnsi"/>
        </w:rPr>
        <w:t>ń</w:t>
      </w:r>
      <w:r w:rsidRPr="006534A4">
        <w:rPr>
          <w:rFonts w:asciiTheme="minorHAnsi" w:hAnsiTheme="minorHAnsi" w:cstheme="minorHAnsi"/>
        </w:rPr>
        <w:t xml:space="preserve"> na łączną kwotę </w:t>
      </w:r>
      <w:r w:rsidR="006534A4" w:rsidRPr="006534A4">
        <w:rPr>
          <w:rFonts w:asciiTheme="minorHAnsi" w:hAnsiTheme="minorHAnsi" w:cstheme="minorHAnsi"/>
        </w:rPr>
        <w:t>120.439,84</w:t>
      </w:r>
      <w:r w:rsidR="009B11BE" w:rsidRPr="006534A4">
        <w:rPr>
          <w:rFonts w:asciiTheme="minorHAnsi" w:hAnsiTheme="minorHAnsi" w:cstheme="minorHAnsi"/>
        </w:rPr>
        <w:t xml:space="preserve"> </w:t>
      </w:r>
      <w:r w:rsidRPr="006534A4">
        <w:rPr>
          <w:rFonts w:asciiTheme="minorHAnsi" w:hAnsiTheme="minorHAnsi" w:cstheme="minorHAnsi"/>
        </w:rPr>
        <w:t xml:space="preserve">zł oraz </w:t>
      </w:r>
      <w:r w:rsidR="006534A4" w:rsidRPr="006534A4">
        <w:rPr>
          <w:rFonts w:asciiTheme="minorHAnsi" w:hAnsiTheme="minorHAnsi" w:cstheme="minorHAnsi"/>
        </w:rPr>
        <w:t>138</w:t>
      </w:r>
      <w:r w:rsidR="009716CE" w:rsidRPr="006534A4">
        <w:rPr>
          <w:rFonts w:asciiTheme="minorHAnsi" w:hAnsiTheme="minorHAnsi" w:cstheme="minorHAnsi"/>
        </w:rPr>
        <w:t xml:space="preserve"> szt. </w:t>
      </w:r>
      <w:r w:rsidR="009B11BE" w:rsidRPr="006534A4">
        <w:rPr>
          <w:rFonts w:asciiTheme="minorHAnsi" w:hAnsiTheme="minorHAnsi" w:cstheme="minorHAnsi"/>
        </w:rPr>
        <w:t xml:space="preserve"> </w:t>
      </w:r>
      <w:r w:rsidRPr="006534A4">
        <w:rPr>
          <w:rFonts w:asciiTheme="minorHAnsi" w:hAnsiTheme="minorHAnsi" w:cstheme="minorHAnsi"/>
        </w:rPr>
        <w:t>tytuł</w:t>
      </w:r>
      <w:r w:rsidR="009B11BE" w:rsidRPr="006534A4">
        <w:rPr>
          <w:rFonts w:asciiTheme="minorHAnsi" w:hAnsiTheme="minorHAnsi" w:cstheme="minorHAnsi"/>
        </w:rPr>
        <w:t>ów</w:t>
      </w:r>
      <w:r w:rsidRPr="006534A4">
        <w:rPr>
          <w:rFonts w:asciiTheme="minorHAnsi" w:hAnsiTheme="minorHAnsi" w:cstheme="minorHAnsi"/>
        </w:rPr>
        <w:t xml:space="preserve"> wykonawcz</w:t>
      </w:r>
      <w:r w:rsidR="009B11BE" w:rsidRPr="006534A4">
        <w:rPr>
          <w:rFonts w:asciiTheme="minorHAnsi" w:hAnsiTheme="minorHAnsi" w:cstheme="minorHAnsi"/>
        </w:rPr>
        <w:t>ych</w:t>
      </w:r>
      <w:r w:rsidRPr="006534A4">
        <w:rPr>
          <w:rFonts w:asciiTheme="minorHAnsi" w:hAnsiTheme="minorHAnsi" w:cstheme="minorHAnsi"/>
        </w:rPr>
        <w:t xml:space="preserve"> na łączną kwotę </w:t>
      </w:r>
      <w:r w:rsidR="006534A4" w:rsidRPr="006534A4">
        <w:rPr>
          <w:rFonts w:asciiTheme="minorHAnsi" w:hAnsiTheme="minorHAnsi" w:cstheme="minorHAnsi"/>
        </w:rPr>
        <w:t>44.813,99</w:t>
      </w:r>
      <w:r w:rsidRPr="006534A4">
        <w:rPr>
          <w:rFonts w:asciiTheme="minorHAnsi" w:hAnsiTheme="minorHAnsi" w:cstheme="minorHAnsi"/>
        </w:rPr>
        <w:t xml:space="preserve"> zł.</w:t>
      </w:r>
    </w:p>
    <w:p w14:paraId="1E55D9E5"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5E94EBF3" w14:textId="77777777" w:rsidR="00B8641A" w:rsidRPr="00C43423" w:rsidRDefault="00B8641A" w:rsidP="00B8641A">
      <w:pPr>
        <w:pStyle w:val="NormalnyWeb"/>
        <w:keepNext/>
        <w:spacing w:before="0" w:beforeAutospacing="0" w:after="0" w:line="360" w:lineRule="auto"/>
        <w:jc w:val="both"/>
        <w:rPr>
          <w:rFonts w:asciiTheme="minorHAnsi" w:hAnsiTheme="minorHAnsi" w:cstheme="minorHAnsi"/>
        </w:rPr>
      </w:pPr>
      <w:r w:rsidRPr="00C43423">
        <w:rPr>
          <w:rFonts w:asciiTheme="minorHAnsi" w:hAnsiTheme="minorHAnsi" w:cstheme="minorHAnsi"/>
          <w:b/>
          <w:bCs/>
          <w:u w:val="single"/>
        </w:rPr>
        <w:t>Dział 758 – Różne rozliczenia</w:t>
      </w:r>
    </w:p>
    <w:p w14:paraId="122CA73E" w14:textId="2205A91E" w:rsidR="00B8641A" w:rsidRPr="00C43423" w:rsidRDefault="00B8641A" w:rsidP="00B8641A">
      <w:pPr>
        <w:pStyle w:val="NormalnyWeb"/>
        <w:spacing w:before="0" w:beforeAutospacing="0" w:after="0" w:line="360" w:lineRule="auto"/>
        <w:ind w:firstLine="708"/>
        <w:jc w:val="both"/>
        <w:rPr>
          <w:rFonts w:asciiTheme="minorHAnsi" w:hAnsiTheme="minorHAnsi" w:cstheme="minorHAnsi"/>
        </w:rPr>
      </w:pPr>
      <w:r w:rsidRPr="00C43423">
        <w:rPr>
          <w:rFonts w:asciiTheme="minorHAnsi" w:hAnsiTheme="minorHAnsi" w:cstheme="minorHAnsi"/>
        </w:rPr>
        <w:t xml:space="preserve">Na plan w wysokości </w:t>
      </w:r>
      <w:r w:rsidR="00C43423" w:rsidRPr="00C43423">
        <w:rPr>
          <w:rFonts w:asciiTheme="minorHAnsi" w:hAnsiTheme="minorHAnsi" w:cstheme="minorHAnsi"/>
        </w:rPr>
        <w:t>21.</w:t>
      </w:r>
      <w:r w:rsidR="003F775B">
        <w:rPr>
          <w:rFonts w:asciiTheme="minorHAnsi" w:hAnsiTheme="minorHAnsi" w:cstheme="minorHAnsi"/>
        </w:rPr>
        <w:t>599.914,82</w:t>
      </w:r>
      <w:r w:rsidRPr="00C43423">
        <w:rPr>
          <w:rFonts w:asciiTheme="minorHAnsi" w:hAnsiTheme="minorHAnsi" w:cstheme="minorHAnsi"/>
        </w:rPr>
        <w:t xml:space="preserve"> zł w tym dziale w 202</w:t>
      </w:r>
      <w:r w:rsidR="00C43423" w:rsidRPr="00C43423">
        <w:rPr>
          <w:rFonts w:asciiTheme="minorHAnsi" w:hAnsiTheme="minorHAnsi" w:cstheme="minorHAnsi"/>
        </w:rPr>
        <w:t>3</w:t>
      </w:r>
      <w:r w:rsidRPr="00C43423">
        <w:rPr>
          <w:rFonts w:asciiTheme="minorHAnsi" w:hAnsiTheme="minorHAnsi" w:cstheme="minorHAnsi"/>
        </w:rPr>
        <w:t xml:space="preserve"> r. dochody budżetowe zostały zrealizowane w </w:t>
      </w:r>
      <w:r w:rsidR="00210BE1" w:rsidRPr="00C43423">
        <w:rPr>
          <w:rFonts w:asciiTheme="minorHAnsi" w:hAnsiTheme="minorHAnsi" w:cstheme="minorHAnsi"/>
        </w:rPr>
        <w:t>100,</w:t>
      </w:r>
      <w:r w:rsidR="00C43423" w:rsidRPr="00C43423">
        <w:rPr>
          <w:rFonts w:asciiTheme="minorHAnsi" w:hAnsiTheme="minorHAnsi" w:cstheme="minorHAnsi"/>
        </w:rPr>
        <w:t>04</w:t>
      </w:r>
      <w:r w:rsidRPr="00C43423">
        <w:rPr>
          <w:rFonts w:asciiTheme="minorHAnsi" w:hAnsiTheme="minorHAnsi" w:cstheme="minorHAnsi"/>
        </w:rPr>
        <w:t xml:space="preserve"> % tj. kwota </w:t>
      </w:r>
      <w:r w:rsidR="00C43423" w:rsidRPr="00C43423">
        <w:rPr>
          <w:rFonts w:asciiTheme="minorHAnsi" w:hAnsiTheme="minorHAnsi" w:cstheme="minorHAnsi"/>
        </w:rPr>
        <w:t>21.</w:t>
      </w:r>
      <w:r w:rsidR="00421753">
        <w:rPr>
          <w:rFonts w:asciiTheme="minorHAnsi" w:hAnsiTheme="minorHAnsi" w:cstheme="minorHAnsi"/>
        </w:rPr>
        <w:t>591.942,95</w:t>
      </w:r>
      <w:r w:rsidRPr="00C43423">
        <w:rPr>
          <w:rFonts w:asciiTheme="minorHAnsi" w:hAnsiTheme="minorHAnsi" w:cstheme="minorHAnsi"/>
        </w:rPr>
        <w:t xml:space="preserve"> zł.</w:t>
      </w:r>
    </w:p>
    <w:p w14:paraId="5618A075" w14:textId="77777777" w:rsidR="00B8641A" w:rsidRPr="00C43423" w:rsidRDefault="00B8641A" w:rsidP="00B8641A">
      <w:pPr>
        <w:pStyle w:val="NormalnyWeb"/>
        <w:spacing w:before="0" w:beforeAutospacing="0" w:after="0" w:line="360" w:lineRule="auto"/>
        <w:jc w:val="both"/>
        <w:rPr>
          <w:rFonts w:asciiTheme="minorHAnsi" w:hAnsiTheme="minorHAnsi" w:cstheme="minorHAnsi"/>
        </w:rPr>
      </w:pPr>
      <w:r w:rsidRPr="00C43423">
        <w:rPr>
          <w:rFonts w:asciiTheme="minorHAnsi" w:hAnsiTheme="minorHAnsi" w:cstheme="minorHAnsi"/>
        </w:rPr>
        <w:t>Dochodami są wpływy z następujących źródeł:</w:t>
      </w:r>
    </w:p>
    <w:p w14:paraId="09D0856B" w14:textId="293F786A" w:rsidR="00B8641A" w:rsidRPr="00C43423" w:rsidRDefault="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 xml:space="preserve">część oświatowa subwencji ogólnej dla jednostek samorządu terytorialnego ustalana przez Ministerstwo Finansów </w:t>
      </w:r>
      <w:r w:rsidR="00210BE1" w:rsidRPr="00C43423">
        <w:rPr>
          <w:rFonts w:asciiTheme="minorHAnsi" w:hAnsiTheme="minorHAnsi" w:cstheme="minorHAnsi"/>
        </w:rPr>
        <w:t xml:space="preserve">– </w:t>
      </w:r>
      <w:r w:rsidR="00C43423" w:rsidRPr="00C43423">
        <w:rPr>
          <w:rFonts w:asciiTheme="minorHAnsi" w:hAnsiTheme="minorHAnsi" w:cstheme="minorHAnsi"/>
        </w:rPr>
        <w:t>9.495.152,00</w:t>
      </w:r>
      <w:r w:rsidR="00210BE1" w:rsidRPr="00C43423">
        <w:rPr>
          <w:rFonts w:asciiTheme="minorHAnsi" w:hAnsiTheme="minorHAnsi" w:cstheme="minorHAnsi"/>
        </w:rPr>
        <w:t xml:space="preserve"> zł,</w:t>
      </w:r>
      <w:r w:rsidRPr="00C43423">
        <w:rPr>
          <w:rFonts w:asciiTheme="minorHAnsi" w:hAnsiTheme="minorHAnsi" w:cstheme="minorHAnsi"/>
        </w:rPr>
        <w:t xml:space="preserve"> </w:t>
      </w:r>
    </w:p>
    <w:p w14:paraId="1F9B1657" w14:textId="061AF25F" w:rsidR="00B8641A" w:rsidRPr="00C43423" w:rsidRDefault="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 xml:space="preserve">część wyrównawcza subwencji ogólnej </w:t>
      </w:r>
      <w:r w:rsidR="00210BE1" w:rsidRPr="00C43423">
        <w:rPr>
          <w:rFonts w:asciiTheme="minorHAnsi" w:hAnsiTheme="minorHAnsi" w:cstheme="minorHAnsi"/>
        </w:rPr>
        <w:t>– 8.</w:t>
      </w:r>
      <w:r w:rsidR="00C43423" w:rsidRPr="00C43423">
        <w:rPr>
          <w:rFonts w:asciiTheme="minorHAnsi" w:hAnsiTheme="minorHAnsi" w:cstheme="minorHAnsi"/>
        </w:rPr>
        <w:t xml:space="preserve">815.863,00 </w:t>
      </w:r>
      <w:r w:rsidR="00210BE1" w:rsidRPr="00C43423">
        <w:rPr>
          <w:rFonts w:asciiTheme="minorHAnsi" w:hAnsiTheme="minorHAnsi" w:cstheme="minorHAnsi"/>
        </w:rPr>
        <w:t>zł</w:t>
      </w:r>
    </w:p>
    <w:p w14:paraId="1BB4D17D" w14:textId="0FA6DE45" w:rsidR="00B8641A" w:rsidRPr="00C43423" w:rsidRDefault="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lastRenderedPageBreak/>
        <w:t xml:space="preserve">część równoważąca subwencji </w:t>
      </w:r>
      <w:r w:rsidR="00C43423" w:rsidRPr="00C43423">
        <w:rPr>
          <w:rFonts w:asciiTheme="minorHAnsi" w:hAnsiTheme="minorHAnsi" w:cstheme="minorHAnsi"/>
        </w:rPr>
        <w:t>–</w:t>
      </w:r>
      <w:r w:rsidRPr="00C43423">
        <w:rPr>
          <w:rFonts w:asciiTheme="minorHAnsi" w:hAnsiTheme="minorHAnsi" w:cstheme="minorHAnsi"/>
        </w:rPr>
        <w:t xml:space="preserve"> </w:t>
      </w:r>
      <w:r w:rsidR="00C43423" w:rsidRPr="00C43423">
        <w:rPr>
          <w:rFonts w:asciiTheme="minorHAnsi" w:hAnsiTheme="minorHAnsi" w:cstheme="minorHAnsi"/>
        </w:rPr>
        <w:t>694.315,00</w:t>
      </w:r>
      <w:r w:rsidRPr="00C43423">
        <w:rPr>
          <w:rFonts w:asciiTheme="minorHAnsi" w:hAnsiTheme="minorHAnsi" w:cstheme="minorHAnsi"/>
        </w:rPr>
        <w:t xml:space="preserve"> zł,</w:t>
      </w:r>
    </w:p>
    <w:p w14:paraId="1685CDC8" w14:textId="6B2F463F" w:rsidR="00C43423" w:rsidRPr="00C43423" w:rsidRDefault="00C43423">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środki na uzupełnienie dochodów gmin – 2.142.859,75 zł,</w:t>
      </w:r>
    </w:p>
    <w:p w14:paraId="02D55FA3" w14:textId="7A8EBBAD" w:rsidR="00B8641A" w:rsidRPr="00C43423" w:rsidRDefault="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 xml:space="preserve">wpływy z </w:t>
      </w:r>
      <w:r w:rsidR="00210BE1" w:rsidRPr="00C43423">
        <w:rPr>
          <w:rFonts w:asciiTheme="minorHAnsi" w:hAnsiTheme="minorHAnsi" w:cstheme="minorHAnsi"/>
        </w:rPr>
        <w:t xml:space="preserve">kapitalizacji </w:t>
      </w:r>
      <w:r w:rsidRPr="00C43423">
        <w:rPr>
          <w:rFonts w:asciiTheme="minorHAnsi" w:hAnsiTheme="minorHAnsi" w:cstheme="minorHAnsi"/>
        </w:rPr>
        <w:t>odsetek</w:t>
      </w:r>
      <w:r w:rsidR="00210BE1" w:rsidRPr="00C43423">
        <w:rPr>
          <w:rFonts w:asciiTheme="minorHAnsi" w:hAnsiTheme="minorHAnsi" w:cstheme="minorHAnsi"/>
        </w:rPr>
        <w:t xml:space="preserve"> na rachunkach</w:t>
      </w:r>
      <w:r w:rsidRPr="00C43423">
        <w:rPr>
          <w:rFonts w:asciiTheme="minorHAnsi" w:hAnsiTheme="minorHAnsi" w:cstheme="minorHAnsi"/>
        </w:rPr>
        <w:t xml:space="preserve"> bankowych </w:t>
      </w:r>
      <w:r w:rsidR="00210BE1" w:rsidRPr="00C43423">
        <w:rPr>
          <w:rFonts w:asciiTheme="minorHAnsi" w:hAnsiTheme="minorHAnsi" w:cstheme="minorHAnsi"/>
        </w:rPr>
        <w:t xml:space="preserve">i </w:t>
      </w:r>
      <w:r w:rsidRPr="00C43423">
        <w:rPr>
          <w:rFonts w:asciiTheme="minorHAnsi" w:hAnsiTheme="minorHAnsi" w:cstheme="minorHAnsi"/>
        </w:rPr>
        <w:t>lokatach w 202</w:t>
      </w:r>
      <w:r w:rsidR="00C43423" w:rsidRPr="00C43423">
        <w:rPr>
          <w:rFonts w:asciiTheme="minorHAnsi" w:hAnsiTheme="minorHAnsi" w:cstheme="minorHAnsi"/>
        </w:rPr>
        <w:t>3</w:t>
      </w:r>
      <w:r w:rsidRPr="00C43423">
        <w:rPr>
          <w:rFonts w:asciiTheme="minorHAnsi" w:hAnsiTheme="minorHAnsi" w:cstheme="minorHAnsi"/>
        </w:rPr>
        <w:t xml:space="preserve"> roku wyniosły </w:t>
      </w:r>
      <w:r w:rsidR="006F245E">
        <w:rPr>
          <w:rFonts w:asciiTheme="minorHAnsi" w:hAnsiTheme="minorHAnsi" w:cstheme="minorHAnsi"/>
        </w:rPr>
        <w:t>298.528,13</w:t>
      </w:r>
      <w:r w:rsidRPr="00C43423">
        <w:rPr>
          <w:rFonts w:asciiTheme="minorHAnsi" w:hAnsiTheme="minorHAnsi" w:cstheme="minorHAnsi"/>
        </w:rPr>
        <w:t xml:space="preserve"> zł,</w:t>
      </w:r>
    </w:p>
    <w:p w14:paraId="4EC29EAB" w14:textId="14261681" w:rsidR="00B8641A" w:rsidRPr="00C43423" w:rsidRDefault="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 xml:space="preserve">środki z Funduszu Pomocy w związku z konfliktem zbrojnym na Ukrainie przeznaczone na zadania oświatowe zaplanowane i wykonane w kwocie </w:t>
      </w:r>
      <w:r w:rsidR="00C43423" w:rsidRPr="00C43423">
        <w:rPr>
          <w:rFonts w:asciiTheme="minorHAnsi" w:hAnsiTheme="minorHAnsi" w:cstheme="minorHAnsi"/>
        </w:rPr>
        <w:t>51.711,00</w:t>
      </w:r>
      <w:r w:rsidRPr="00C43423">
        <w:rPr>
          <w:rFonts w:asciiTheme="minorHAnsi" w:hAnsiTheme="minorHAnsi" w:cstheme="minorHAnsi"/>
        </w:rPr>
        <w:t xml:space="preserve"> zł,</w:t>
      </w:r>
    </w:p>
    <w:p w14:paraId="1922202D" w14:textId="0AF0F239" w:rsidR="00B8641A" w:rsidRPr="009C7B3C" w:rsidRDefault="009C5CFF" w:rsidP="00B8641A">
      <w:pPr>
        <w:pStyle w:val="NormalnyWeb"/>
        <w:numPr>
          <w:ilvl w:val="0"/>
          <w:numId w:val="9"/>
        </w:numPr>
        <w:spacing w:before="0" w:beforeAutospacing="0" w:after="0" w:line="360" w:lineRule="auto"/>
        <w:jc w:val="both"/>
        <w:rPr>
          <w:rFonts w:asciiTheme="minorHAnsi" w:hAnsiTheme="minorHAnsi" w:cstheme="minorHAnsi"/>
        </w:rPr>
      </w:pPr>
      <w:r w:rsidRPr="00C43423">
        <w:rPr>
          <w:rFonts w:asciiTheme="minorHAnsi" w:hAnsiTheme="minorHAnsi" w:cstheme="minorHAnsi"/>
        </w:rPr>
        <w:t xml:space="preserve">dotacja celowa z Urzędu Wojewódzkiego jako refundacja poniesionych wydatków w ramach funduszu sołeckiego </w:t>
      </w:r>
      <w:r w:rsidR="009716CE" w:rsidRPr="00C43423">
        <w:rPr>
          <w:rFonts w:asciiTheme="minorHAnsi" w:hAnsiTheme="minorHAnsi" w:cstheme="minorHAnsi"/>
        </w:rPr>
        <w:t>zrealizowanego w 202</w:t>
      </w:r>
      <w:r w:rsidR="00C43423" w:rsidRPr="00C43423">
        <w:rPr>
          <w:rFonts w:asciiTheme="minorHAnsi" w:hAnsiTheme="minorHAnsi" w:cstheme="minorHAnsi"/>
        </w:rPr>
        <w:t xml:space="preserve">2 </w:t>
      </w:r>
      <w:r w:rsidR="009716CE" w:rsidRPr="00C43423">
        <w:rPr>
          <w:rFonts w:asciiTheme="minorHAnsi" w:hAnsiTheme="minorHAnsi" w:cstheme="minorHAnsi"/>
        </w:rPr>
        <w:t xml:space="preserve">roku </w:t>
      </w:r>
      <w:r w:rsidRPr="00C43423">
        <w:rPr>
          <w:rFonts w:asciiTheme="minorHAnsi" w:hAnsiTheme="minorHAnsi" w:cstheme="minorHAnsi"/>
        </w:rPr>
        <w:t xml:space="preserve">zaplanowana i przekazana w kwocie </w:t>
      </w:r>
      <w:r w:rsidR="00C43423" w:rsidRPr="00C43423">
        <w:rPr>
          <w:rFonts w:asciiTheme="minorHAnsi" w:hAnsiTheme="minorHAnsi" w:cstheme="minorHAnsi"/>
        </w:rPr>
        <w:t>93.514,07</w:t>
      </w:r>
      <w:r w:rsidRPr="00C43423">
        <w:rPr>
          <w:rFonts w:asciiTheme="minorHAnsi" w:hAnsiTheme="minorHAnsi" w:cstheme="minorHAnsi"/>
        </w:rPr>
        <w:t xml:space="preserve"> zł.</w:t>
      </w:r>
    </w:p>
    <w:p w14:paraId="4D3930C5" w14:textId="77777777" w:rsidR="00B8641A" w:rsidRPr="00230532" w:rsidRDefault="00B8641A" w:rsidP="00B8641A">
      <w:pPr>
        <w:pStyle w:val="NormalnyWeb"/>
        <w:keepNext/>
        <w:spacing w:before="0" w:beforeAutospacing="0" w:after="0" w:line="360" w:lineRule="auto"/>
        <w:jc w:val="both"/>
        <w:rPr>
          <w:rFonts w:asciiTheme="minorHAnsi" w:hAnsiTheme="minorHAnsi" w:cstheme="minorHAnsi"/>
        </w:rPr>
      </w:pPr>
      <w:r w:rsidRPr="00230532">
        <w:rPr>
          <w:rFonts w:asciiTheme="minorHAnsi" w:hAnsiTheme="minorHAnsi" w:cstheme="minorHAnsi"/>
          <w:b/>
          <w:bCs/>
          <w:u w:val="single"/>
        </w:rPr>
        <w:t>Dział 801 – Oświata i wychowanie</w:t>
      </w:r>
    </w:p>
    <w:p w14:paraId="2610C7EA" w14:textId="2972FDF4" w:rsidR="00B8641A" w:rsidRPr="00230532" w:rsidRDefault="00B8641A" w:rsidP="00B8641A">
      <w:pPr>
        <w:pStyle w:val="NormalnyWeb"/>
        <w:spacing w:before="0" w:beforeAutospacing="0" w:after="0" w:line="360" w:lineRule="auto"/>
        <w:ind w:firstLine="708"/>
        <w:jc w:val="both"/>
        <w:rPr>
          <w:rFonts w:asciiTheme="minorHAnsi" w:hAnsiTheme="minorHAnsi" w:cstheme="minorHAnsi"/>
        </w:rPr>
      </w:pPr>
      <w:r w:rsidRPr="00230532">
        <w:rPr>
          <w:rFonts w:asciiTheme="minorHAnsi" w:hAnsiTheme="minorHAnsi" w:cstheme="minorHAnsi"/>
        </w:rPr>
        <w:t>Planowana kwota dochodów w tym dziale na 202</w:t>
      </w:r>
      <w:r w:rsidR="00A509D2" w:rsidRPr="00230532">
        <w:rPr>
          <w:rFonts w:asciiTheme="minorHAnsi" w:hAnsiTheme="minorHAnsi" w:cstheme="minorHAnsi"/>
        </w:rPr>
        <w:t>3</w:t>
      </w:r>
      <w:r w:rsidRPr="00230532">
        <w:rPr>
          <w:rFonts w:asciiTheme="minorHAnsi" w:hAnsiTheme="minorHAnsi" w:cstheme="minorHAnsi"/>
        </w:rPr>
        <w:t xml:space="preserve"> rok wynosi </w:t>
      </w:r>
      <w:r w:rsidR="00A509D2" w:rsidRPr="00230532">
        <w:rPr>
          <w:rFonts w:asciiTheme="minorHAnsi" w:hAnsiTheme="minorHAnsi" w:cstheme="minorHAnsi"/>
        </w:rPr>
        <w:t>1.</w:t>
      </w:r>
      <w:r w:rsidR="00230532" w:rsidRPr="00230532">
        <w:rPr>
          <w:rFonts w:asciiTheme="minorHAnsi" w:hAnsiTheme="minorHAnsi" w:cstheme="minorHAnsi"/>
        </w:rPr>
        <w:t>766.666,43</w:t>
      </w:r>
      <w:r w:rsidRPr="00230532">
        <w:rPr>
          <w:rFonts w:asciiTheme="minorHAnsi" w:hAnsiTheme="minorHAnsi" w:cstheme="minorHAnsi"/>
        </w:rPr>
        <w:t xml:space="preserve"> zł, wykonanie         w </w:t>
      </w:r>
      <w:r w:rsidR="00575A82" w:rsidRPr="00230532">
        <w:rPr>
          <w:rFonts w:asciiTheme="minorHAnsi" w:hAnsiTheme="minorHAnsi" w:cstheme="minorHAnsi"/>
        </w:rPr>
        <w:t>202</w:t>
      </w:r>
      <w:r w:rsidR="00A509D2" w:rsidRPr="00230532">
        <w:rPr>
          <w:rFonts w:asciiTheme="minorHAnsi" w:hAnsiTheme="minorHAnsi" w:cstheme="minorHAnsi"/>
        </w:rPr>
        <w:t>3</w:t>
      </w:r>
      <w:r w:rsidR="00575A82" w:rsidRPr="00230532">
        <w:rPr>
          <w:rFonts w:asciiTheme="minorHAnsi" w:hAnsiTheme="minorHAnsi" w:cstheme="minorHAnsi"/>
        </w:rPr>
        <w:t xml:space="preserve"> roku</w:t>
      </w:r>
      <w:r w:rsidRPr="00230532">
        <w:rPr>
          <w:rFonts w:asciiTheme="minorHAnsi" w:hAnsiTheme="minorHAnsi" w:cstheme="minorHAnsi"/>
        </w:rPr>
        <w:t xml:space="preserve"> wynosi </w:t>
      </w:r>
      <w:r w:rsidR="00A509D2" w:rsidRPr="00230532">
        <w:rPr>
          <w:rFonts w:asciiTheme="minorHAnsi" w:hAnsiTheme="minorHAnsi" w:cstheme="minorHAnsi"/>
        </w:rPr>
        <w:t>1.</w:t>
      </w:r>
      <w:r w:rsidR="00230532" w:rsidRPr="00230532">
        <w:rPr>
          <w:rFonts w:asciiTheme="minorHAnsi" w:hAnsiTheme="minorHAnsi" w:cstheme="minorHAnsi"/>
        </w:rPr>
        <w:t>754.845,52</w:t>
      </w:r>
      <w:r w:rsidRPr="00230532">
        <w:rPr>
          <w:rFonts w:asciiTheme="minorHAnsi" w:hAnsiTheme="minorHAnsi" w:cstheme="minorHAnsi"/>
        </w:rPr>
        <w:t xml:space="preserve"> zł tj. </w:t>
      </w:r>
      <w:r w:rsidR="00575A82" w:rsidRPr="00230532">
        <w:rPr>
          <w:rFonts w:asciiTheme="minorHAnsi" w:hAnsiTheme="minorHAnsi" w:cstheme="minorHAnsi"/>
        </w:rPr>
        <w:t>9</w:t>
      </w:r>
      <w:r w:rsidR="00230532" w:rsidRPr="00230532">
        <w:rPr>
          <w:rFonts w:asciiTheme="minorHAnsi" w:hAnsiTheme="minorHAnsi" w:cstheme="minorHAnsi"/>
        </w:rPr>
        <w:t>9,33</w:t>
      </w:r>
      <w:r w:rsidRPr="00230532">
        <w:rPr>
          <w:rFonts w:asciiTheme="minorHAnsi" w:hAnsiTheme="minorHAnsi" w:cstheme="minorHAnsi"/>
        </w:rPr>
        <w:t xml:space="preserve"> % planu rocznego.</w:t>
      </w:r>
    </w:p>
    <w:p w14:paraId="6CD22762" w14:textId="77777777" w:rsidR="00B8641A" w:rsidRPr="00230532" w:rsidRDefault="00B8641A" w:rsidP="00B8641A">
      <w:pPr>
        <w:pStyle w:val="NormalnyWeb"/>
        <w:spacing w:before="0" w:beforeAutospacing="0" w:after="0" w:line="360" w:lineRule="auto"/>
        <w:jc w:val="both"/>
        <w:rPr>
          <w:rFonts w:asciiTheme="minorHAnsi" w:hAnsiTheme="minorHAnsi" w:cstheme="minorHAnsi"/>
        </w:rPr>
      </w:pPr>
      <w:r w:rsidRPr="00230532">
        <w:rPr>
          <w:rFonts w:asciiTheme="minorHAnsi" w:hAnsiTheme="minorHAnsi" w:cstheme="minorHAnsi"/>
        </w:rPr>
        <w:t>Na ogólną kwotę wpływów składają się:</w:t>
      </w:r>
    </w:p>
    <w:p w14:paraId="553DD076" w14:textId="11872AF5" w:rsidR="00B8641A" w:rsidRDefault="00B8641A">
      <w:pPr>
        <w:pStyle w:val="NormalnyWeb"/>
        <w:numPr>
          <w:ilvl w:val="0"/>
          <w:numId w:val="10"/>
        </w:numPr>
        <w:spacing w:before="0" w:beforeAutospacing="0" w:after="0" w:line="360" w:lineRule="auto"/>
        <w:jc w:val="both"/>
        <w:rPr>
          <w:rFonts w:asciiTheme="minorHAnsi" w:hAnsiTheme="minorHAnsi" w:cstheme="minorHAnsi"/>
        </w:rPr>
      </w:pPr>
      <w:r w:rsidRPr="00230532">
        <w:rPr>
          <w:rFonts w:asciiTheme="minorHAnsi" w:hAnsiTheme="minorHAnsi" w:cstheme="minorHAnsi"/>
        </w:rPr>
        <w:t xml:space="preserve">dochody z </w:t>
      </w:r>
      <w:r w:rsidR="00230532" w:rsidRPr="00230532">
        <w:rPr>
          <w:rFonts w:asciiTheme="minorHAnsi" w:hAnsiTheme="minorHAnsi" w:cstheme="minorHAnsi"/>
        </w:rPr>
        <w:t>różnych opłat</w:t>
      </w:r>
      <w:r w:rsidRPr="00230532">
        <w:rPr>
          <w:rFonts w:asciiTheme="minorHAnsi" w:hAnsiTheme="minorHAnsi" w:cstheme="minorHAnsi"/>
        </w:rPr>
        <w:t xml:space="preserve"> </w:t>
      </w:r>
      <w:r w:rsidR="00230532">
        <w:rPr>
          <w:rFonts w:asciiTheme="minorHAnsi" w:hAnsiTheme="minorHAnsi" w:cstheme="minorHAnsi"/>
        </w:rPr>
        <w:t xml:space="preserve">oraz z lat ubiegłych </w:t>
      </w:r>
      <w:r w:rsidRPr="00230532">
        <w:rPr>
          <w:rFonts w:asciiTheme="minorHAnsi" w:hAnsiTheme="minorHAnsi" w:cstheme="minorHAnsi"/>
        </w:rPr>
        <w:t xml:space="preserve">zrealizowano w kwocie </w:t>
      </w:r>
      <w:r w:rsidR="00230532">
        <w:rPr>
          <w:rFonts w:asciiTheme="minorHAnsi" w:hAnsiTheme="minorHAnsi" w:cstheme="minorHAnsi"/>
        </w:rPr>
        <w:t>8.370,37</w:t>
      </w:r>
      <w:r w:rsidRPr="00230532">
        <w:rPr>
          <w:rFonts w:asciiTheme="minorHAnsi" w:hAnsiTheme="minorHAnsi" w:cstheme="minorHAnsi"/>
        </w:rPr>
        <w:t xml:space="preserve"> zł,</w:t>
      </w:r>
    </w:p>
    <w:p w14:paraId="0AC01B54" w14:textId="4DD83857" w:rsidR="00230532" w:rsidRPr="001056EB" w:rsidRDefault="00230532">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wpływy z tytułu kar i odszkodowań zrealizowano w kwocie 2.970,12 zł.,</w:t>
      </w:r>
    </w:p>
    <w:p w14:paraId="53D4B044" w14:textId="2C52D359" w:rsidR="00230532" w:rsidRPr="001056EB" w:rsidRDefault="00230532">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wpływy z wynajmu stołówki zrealizowano w kwocie 569,11</w:t>
      </w:r>
      <w:r w:rsidR="001056EB" w:rsidRPr="001056EB">
        <w:rPr>
          <w:rFonts w:asciiTheme="minorHAnsi" w:hAnsiTheme="minorHAnsi" w:cstheme="minorHAnsi"/>
        </w:rPr>
        <w:t xml:space="preserve"> zł.,</w:t>
      </w:r>
    </w:p>
    <w:p w14:paraId="3F73346E" w14:textId="34377B16"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zwrot </w:t>
      </w:r>
      <w:r w:rsidR="00A509D2" w:rsidRPr="001056EB">
        <w:rPr>
          <w:rFonts w:asciiTheme="minorHAnsi" w:hAnsiTheme="minorHAnsi" w:cstheme="minorHAnsi"/>
        </w:rPr>
        <w:t>dotacji przekazanej dla ośrodków przedszkolnych w 2022 roku</w:t>
      </w:r>
      <w:r w:rsidRPr="001056EB">
        <w:rPr>
          <w:rFonts w:asciiTheme="minorHAnsi" w:hAnsiTheme="minorHAnsi" w:cstheme="minorHAnsi"/>
        </w:rPr>
        <w:t xml:space="preserve"> w kwocie </w:t>
      </w:r>
      <w:r w:rsidR="00A509D2" w:rsidRPr="001056EB">
        <w:rPr>
          <w:rFonts w:asciiTheme="minorHAnsi" w:hAnsiTheme="minorHAnsi" w:cstheme="minorHAnsi"/>
        </w:rPr>
        <w:t>24.448,16</w:t>
      </w:r>
      <w:r w:rsidRPr="001056EB">
        <w:rPr>
          <w:rFonts w:asciiTheme="minorHAnsi" w:hAnsiTheme="minorHAnsi" w:cstheme="minorHAnsi"/>
        </w:rPr>
        <w:t xml:space="preserve"> zł,</w:t>
      </w:r>
    </w:p>
    <w:p w14:paraId="41AF3993" w14:textId="1C2AB99D"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odpłatność za pobyt dzieci w przedszkolu wraz z wyżywieniem i odsetkami oraz wpłaty personelu kwota </w:t>
      </w:r>
      <w:r w:rsidR="00230532" w:rsidRPr="001056EB">
        <w:rPr>
          <w:rFonts w:asciiTheme="minorHAnsi" w:hAnsiTheme="minorHAnsi" w:cstheme="minorHAnsi"/>
        </w:rPr>
        <w:t>197.688,01</w:t>
      </w:r>
      <w:r w:rsidRPr="001056EB">
        <w:rPr>
          <w:rFonts w:asciiTheme="minorHAnsi" w:hAnsiTheme="minorHAnsi" w:cstheme="minorHAnsi"/>
        </w:rPr>
        <w:t xml:space="preserve"> zł na plan </w:t>
      </w:r>
      <w:r w:rsidR="00230532" w:rsidRPr="001056EB">
        <w:rPr>
          <w:rFonts w:asciiTheme="minorHAnsi" w:hAnsiTheme="minorHAnsi" w:cstheme="minorHAnsi"/>
        </w:rPr>
        <w:t>183.735,00</w:t>
      </w:r>
      <w:r w:rsidRPr="001056EB">
        <w:rPr>
          <w:rFonts w:asciiTheme="minorHAnsi" w:hAnsiTheme="minorHAnsi" w:cstheme="minorHAnsi"/>
        </w:rPr>
        <w:t xml:space="preserve"> zł, </w:t>
      </w:r>
    </w:p>
    <w:p w14:paraId="7A409F87" w14:textId="6A31A41D"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dochody z tytułu uczęszczania do przedszkol</w:t>
      </w:r>
      <w:r w:rsidR="00A509D2" w:rsidRPr="001056EB">
        <w:rPr>
          <w:rFonts w:asciiTheme="minorHAnsi" w:hAnsiTheme="minorHAnsi" w:cstheme="minorHAnsi"/>
        </w:rPr>
        <w:t>i</w:t>
      </w:r>
      <w:r w:rsidRPr="001056EB">
        <w:rPr>
          <w:rFonts w:asciiTheme="minorHAnsi" w:hAnsiTheme="minorHAnsi" w:cstheme="minorHAnsi"/>
        </w:rPr>
        <w:t xml:space="preserve"> w Jednorożcu dzieci z innych gmin przekazywane przez właściwe dla miejsca zameldowania samorządy wpłynęły w kwocie </w:t>
      </w:r>
      <w:r w:rsidR="00A509D2" w:rsidRPr="001056EB">
        <w:rPr>
          <w:rFonts w:asciiTheme="minorHAnsi" w:hAnsiTheme="minorHAnsi" w:cstheme="minorHAnsi"/>
        </w:rPr>
        <w:t>29.305,44</w:t>
      </w:r>
      <w:r w:rsidRPr="001056EB">
        <w:rPr>
          <w:rFonts w:asciiTheme="minorHAnsi" w:hAnsiTheme="minorHAnsi" w:cstheme="minorHAnsi"/>
        </w:rPr>
        <w:t xml:space="preserve"> zł,</w:t>
      </w:r>
    </w:p>
    <w:p w14:paraId="1C350A29" w14:textId="50EDA6B4"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dotacja celowa na realizację własnych zadań bieżących z przeznaczeniem na realizacje zadań własnych w zakresie wychowania przedszkolnego </w:t>
      </w:r>
      <w:r w:rsidR="007113B0" w:rsidRPr="001056EB">
        <w:rPr>
          <w:rFonts w:asciiTheme="minorHAnsi" w:hAnsiTheme="minorHAnsi" w:cstheme="minorHAnsi"/>
        </w:rPr>
        <w:t>wykonana</w:t>
      </w:r>
      <w:r w:rsidRPr="001056EB">
        <w:rPr>
          <w:rFonts w:asciiTheme="minorHAnsi" w:hAnsiTheme="minorHAnsi" w:cstheme="minorHAnsi"/>
        </w:rPr>
        <w:t xml:space="preserve"> w kwocie </w:t>
      </w:r>
      <w:r w:rsidR="00A509D2" w:rsidRPr="001056EB">
        <w:rPr>
          <w:rFonts w:asciiTheme="minorHAnsi" w:hAnsiTheme="minorHAnsi" w:cstheme="minorHAnsi"/>
        </w:rPr>
        <w:t>225.053,20</w:t>
      </w:r>
      <w:r w:rsidRPr="001056EB">
        <w:rPr>
          <w:rFonts w:asciiTheme="minorHAnsi" w:hAnsiTheme="minorHAnsi" w:cstheme="minorHAnsi"/>
        </w:rPr>
        <w:t xml:space="preserve"> zł,  </w:t>
      </w:r>
      <w:r w:rsidR="00A509D2" w:rsidRPr="001056EB">
        <w:rPr>
          <w:rFonts w:asciiTheme="minorHAnsi" w:hAnsiTheme="minorHAnsi" w:cstheme="minorHAnsi"/>
        </w:rPr>
        <w:t>na plan 231.477,00 zł,</w:t>
      </w:r>
    </w:p>
    <w:p w14:paraId="39D39425" w14:textId="0A82B20D"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dotacja celowa na realizację własnych zadań bieżących z przeznaczeniem na realizacje zadań własnych w zakresie innych form wychowania przedszkolnego </w:t>
      </w:r>
      <w:r w:rsidR="007113B0" w:rsidRPr="001056EB">
        <w:rPr>
          <w:rFonts w:asciiTheme="minorHAnsi" w:hAnsiTheme="minorHAnsi" w:cstheme="minorHAnsi"/>
        </w:rPr>
        <w:t>wykonana</w:t>
      </w:r>
      <w:r w:rsidRPr="001056EB">
        <w:rPr>
          <w:rFonts w:asciiTheme="minorHAnsi" w:hAnsiTheme="minorHAnsi" w:cstheme="minorHAnsi"/>
        </w:rPr>
        <w:t xml:space="preserve"> w kwocie </w:t>
      </w:r>
      <w:r w:rsidR="00A509D2" w:rsidRPr="001056EB">
        <w:rPr>
          <w:rFonts w:asciiTheme="minorHAnsi" w:hAnsiTheme="minorHAnsi" w:cstheme="minorHAnsi"/>
        </w:rPr>
        <w:t>80.889,52</w:t>
      </w:r>
      <w:r w:rsidRPr="001056EB">
        <w:rPr>
          <w:rFonts w:asciiTheme="minorHAnsi" w:hAnsiTheme="minorHAnsi" w:cstheme="minorHAnsi"/>
        </w:rPr>
        <w:t xml:space="preserve"> zł,  </w:t>
      </w:r>
      <w:r w:rsidR="00A509D2" w:rsidRPr="001056EB">
        <w:rPr>
          <w:rFonts w:asciiTheme="minorHAnsi" w:hAnsiTheme="minorHAnsi" w:cstheme="minorHAnsi"/>
        </w:rPr>
        <w:t>na plan 86.778,00 zł,</w:t>
      </w:r>
    </w:p>
    <w:p w14:paraId="13808812" w14:textId="5B5B896C" w:rsidR="007113B0" w:rsidRPr="001056EB" w:rsidRDefault="007113B0">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wpłaty rodziców za wyżywienie dzieci i młodzieży w szkołach wraz z odsetkami zaplanowano w kwocie </w:t>
      </w:r>
      <w:r w:rsidR="00230532" w:rsidRPr="001056EB">
        <w:rPr>
          <w:rFonts w:asciiTheme="minorHAnsi" w:hAnsiTheme="minorHAnsi" w:cstheme="minorHAnsi"/>
        </w:rPr>
        <w:t>108.600,00</w:t>
      </w:r>
      <w:r w:rsidRPr="001056EB">
        <w:rPr>
          <w:rFonts w:asciiTheme="minorHAnsi" w:hAnsiTheme="minorHAnsi" w:cstheme="minorHAnsi"/>
        </w:rPr>
        <w:t xml:space="preserve"> zł, wykonano w kwocie </w:t>
      </w:r>
      <w:r w:rsidR="00230532" w:rsidRPr="001056EB">
        <w:rPr>
          <w:rFonts w:asciiTheme="minorHAnsi" w:hAnsiTheme="minorHAnsi" w:cstheme="minorHAnsi"/>
        </w:rPr>
        <w:t>94.851,11</w:t>
      </w:r>
      <w:r w:rsidRPr="001056EB">
        <w:rPr>
          <w:rFonts w:asciiTheme="minorHAnsi" w:hAnsiTheme="minorHAnsi" w:cstheme="minorHAnsi"/>
        </w:rPr>
        <w:t xml:space="preserve"> zł,</w:t>
      </w:r>
    </w:p>
    <w:p w14:paraId="34B70EDA" w14:textId="580F98E8" w:rsidR="00B8641A" w:rsidRPr="001056EB" w:rsidRDefault="00B8641A">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t xml:space="preserve">dotacja celowa przeznaczona na zapewnienie bezpłatnego dostępu do podręczników i materiałów ćwiczeniowych zaplanowana </w:t>
      </w:r>
      <w:r w:rsidR="007113B0" w:rsidRPr="001056EB">
        <w:rPr>
          <w:rFonts w:asciiTheme="minorHAnsi" w:hAnsiTheme="minorHAnsi" w:cstheme="minorHAnsi"/>
        </w:rPr>
        <w:t xml:space="preserve">w kwocie </w:t>
      </w:r>
      <w:r w:rsidR="00A509D2" w:rsidRPr="001056EB">
        <w:rPr>
          <w:rFonts w:asciiTheme="minorHAnsi" w:hAnsiTheme="minorHAnsi" w:cstheme="minorHAnsi"/>
        </w:rPr>
        <w:t>67.157,33</w:t>
      </w:r>
      <w:r w:rsidR="007113B0" w:rsidRPr="001056EB">
        <w:rPr>
          <w:rFonts w:asciiTheme="minorHAnsi" w:hAnsiTheme="minorHAnsi" w:cstheme="minorHAnsi"/>
        </w:rPr>
        <w:t xml:space="preserve"> zł, </w:t>
      </w:r>
      <w:r w:rsidRPr="001056EB">
        <w:rPr>
          <w:rFonts w:asciiTheme="minorHAnsi" w:hAnsiTheme="minorHAnsi" w:cstheme="minorHAnsi"/>
        </w:rPr>
        <w:t xml:space="preserve">wykonana w kwocie </w:t>
      </w:r>
      <w:r w:rsidR="00A509D2" w:rsidRPr="001056EB">
        <w:rPr>
          <w:rFonts w:asciiTheme="minorHAnsi" w:hAnsiTheme="minorHAnsi" w:cstheme="minorHAnsi"/>
        </w:rPr>
        <w:t>65.630,28</w:t>
      </w:r>
      <w:r w:rsidRPr="001056EB">
        <w:rPr>
          <w:rFonts w:asciiTheme="minorHAnsi" w:hAnsiTheme="minorHAnsi" w:cstheme="minorHAnsi"/>
        </w:rPr>
        <w:t xml:space="preserve"> zł</w:t>
      </w:r>
      <w:r w:rsidR="00A509D2" w:rsidRPr="001056EB">
        <w:rPr>
          <w:rFonts w:asciiTheme="minorHAnsi" w:hAnsiTheme="minorHAnsi" w:cstheme="minorHAnsi"/>
        </w:rPr>
        <w:t>,</w:t>
      </w:r>
    </w:p>
    <w:p w14:paraId="321B5D42" w14:textId="65E8F90A" w:rsidR="00A509D2" w:rsidRPr="001056EB" w:rsidRDefault="00A509D2" w:rsidP="00A509D2">
      <w:pPr>
        <w:pStyle w:val="NormalnyWeb"/>
        <w:numPr>
          <w:ilvl w:val="0"/>
          <w:numId w:val="10"/>
        </w:numPr>
        <w:spacing w:before="0" w:beforeAutospacing="0" w:after="0" w:line="360" w:lineRule="auto"/>
        <w:jc w:val="both"/>
        <w:rPr>
          <w:rFonts w:asciiTheme="minorHAnsi" w:hAnsiTheme="minorHAnsi" w:cstheme="minorHAnsi"/>
        </w:rPr>
      </w:pPr>
      <w:r w:rsidRPr="001056EB">
        <w:rPr>
          <w:rFonts w:asciiTheme="minorHAnsi" w:hAnsiTheme="minorHAnsi" w:cstheme="minorHAnsi"/>
        </w:rPr>
        <w:lastRenderedPageBreak/>
        <w:t xml:space="preserve">środki z Funduszu Pomocy w związku z konfliktem zbrojnym na Ukrainie przeznaczone na </w:t>
      </w:r>
      <w:r w:rsidR="009F5732" w:rsidRPr="001056EB">
        <w:rPr>
          <w:rFonts w:asciiTheme="minorHAnsi" w:hAnsiTheme="minorHAnsi" w:cstheme="minorHAnsi"/>
        </w:rPr>
        <w:t xml:space="preserve">zapewnienie bezpłatnego dostępu do podręczników i materiałów ćwiczeniowych </w:t>
      </w:r>
      <w:r w:rsidRPr="001056EB">
        <w:rPr>
          <w:rFonts w:asciiTheme="minorHAnsi" w:hAnsiTheme="minorHAnsi" w:cstheme="minorHAnsi"/>
        </w:rPr>
        <w:t xml:space="preserve">zaplanowane i wykonane w kwocie </w:t>
      </w:r>
      <w:r w:rsidR="009F5732" w:rsidRPr="001056EB">
        <w:rPr>
          <w:rFonts w:asciiTheme="minorHAnsi" w:hAnsiTheme="minorHAnsi" w:cstheme="minorHAnsi"/>
        </w:rPr>
        <w:t>153,98</w:t>
      </w:r>
      <w:r w:rsidRPr="001056EB">
        <w:rPr>
          <w:rFonts w:asciiTheme="minorHAnsi" w:hAnsiTheme="minorHAnsi" w:cstheme="minorHAnsi"/>
        </w:rPr>
        <w:t xml:space="preserve"> zł,</w:t>
      </w:r>
    </w:p>
    <w:p w14:paraId="7478D683" w14:textId="77777777" w:rsidR="009F5732" w:rsidRDefault="009F5732" w:rsidP="009F5732">
      <w:pPr>
        <w:pStyle w:val="NormalnyWeb"/>
        <w:numPr>
          <w:ilvl w:val="0"/>
          <w:numId w:val="10"/>
        </w:numPr>
        <w:spacing w:before="0" w:beforeAutospacing="0" w:after="0" w:line="360" w:lineRule="auto"/>
        <w:jc w:val="both"/>
        <w:rPr>
          <w:rFonts w:ascii="Calibri" w:hAnsi="Calibri" w:cs="Calibri"/>
        </w:rPr>
      </w:pPr>
      <w:r w:rsidRPr="001056EB">
        <w:rPr>
          <w:rFonts w:ascii="Calibri" w:hAnsi="Calibri" w:cs="Calibri"/>
        </w:rPr>
        <w:t>dotacja z Ministerstwa Edukacji i Nauki na realizację wycieczki dla uczniów w ramach programu „Poznaj Polskę” wykonana w kwocie 6.433,74 zł,</w:t>
      </w:r>
    </w:p>
    <w:p w14:paraId="1DB4F20C" w14:textId="52BFC5DF" w:rsidR="009F5732" w:rsidRDefault="009F5732" w:rsidP="009F5732">
      <w:pPr>
        <w:pStyle w:val="NormalnyWeb"/>
        <w:numPr>
          <w:ilvl w:val="0"/>
          <w:numId w:val="10"/>
        </w:numPr>
        <w:spacing w:before="0" w:beforeAutospacing="0" w:after="0" w:line="360" w:lineRule="auto"/>
        <w:jc w:val="both"/>
        <w:rPr>
          <w:rFonts w:ascii="Calibri" w:hAnsi="Calibri" w:cs="Calibri"/>
        </w:rPr>
      </w:pPr>
      <w:r>
        <w:rPr>
          <w:rFonts w:ascii="Calibri" w:hAnsi="Calibri" w:cs="Calibri"/>
        </w:rPr>
        <w:t xml:space="preserve"> wpłata środków przez Radę Rodziców celem zabezpieczenia wkładu własnego na realizację wycieczki dla uczniów w ramach programu „Poznaj Polskę” wykonana w kwocie 2.337,76 zł,</w:t>
      </w:r>
    </w:p>
    <w:p w14:paraId="6DFCFE4E" w14:textId="3CF49F2A" w:rsidR="009F5732" w:rsidRDefault="009F5732" w:rsidP="00A509D2">
      <w:pPr>
        <w:pStyle w:val="NormalnyWeb"/>
        <w:numPr>
          <w:ilvl w:val="0"/>
          <w:numId w:val="10"/>
        </w:numPr>
        <w:spacing w:before="0" w:beforeAutospacing="0" w:after="0" w:line="360" w:lineRule="auto"/>
        <w:jc w:val="both"/>
        <w:rPr>
          <w:rFonts w:asciiTheme="minorHAnsi" w:hAnsiTheme="minorHAnsi" w:cstheme="minorHAnsi"/>
        </w:rPr>
      </w:pPr>
      <w:r>
        <w:rPr>
          <w:rFonts w:asciiTheme="minorHAnsi" w:hAnsiTheme="minorHAnsi" w:cstheme="minorHAnsi"/>
        </w:rPr>
        <w:t xml:space="preserve">Środki Programu </w:t>
      </w:r>
      <w:proofErr w:type="spellStart"/>
      <w:r>
        <w:rPr>
          <w:rFonts w:asciiTheme="minorHAnsi" w:hAnsiTheme="minorHAnsi" w:cstheme="minorHAnsi"/>
        </w:rPr>
        <w:t>Erasmuss</w:t>
      </w:r>
      <w:proofErr w:type="spellEnd"/>
      <w:r>
        <w:rPr>
          <w:rFonts w:asciiTheme="minorHAnsi" w:hAnsiTheme="minorHAnsi" w:cstheme="minorHAnsi"/>
        </w:rPr>
        <w:t xml:space="preserve"> + wpłynęły w kwocie 43.647,29 zł,</w:t>
      </w:r>
    </w:p>
    <w:p w14:paraId="359023E9" w14:textId="78131D0A" w:rsidR="00BE134F" w:rsidRPr="00C43423" w:rsidRDefault="00BE134F" w:rsidP="00A509D2">
      <w:pPr>
        <w:pStyle w:val="NormalnyWeb"/>
        <w:numPr>
          <w:ilvl w:val="0"/>
          <w:numId w:val="10"/>
        </w:numPr>
        <w:spacing w:before="0" w:beforeAutospacing="0" w:after="0" w:line="360" w:lineRule="auto"/>
        <w:jc w:val="both"/>
        <w:rPr>
          <w:rFonts w:asciiTheme="minorHAnsi" w:hAnsiTheme="minorHAnsi" w:cstheme="minorHAnsi"/>
        </w:rPr>
      </w:pPr>
      <w:r w:rsidRPr="002D76E8">
        <w:rPr>
          <w:rFonts w:asciiTheme="minorHAnsi" w:hAnsiTheme="minorHAnsi" w:cstheme="minorHAnsi"/>
        </w:rPr>
        <w:t>środki Rządowego Funduszu Polski Ład</w:t>
      </w:r>
      <w:r>
        <w:rPr>
          <w:rFonts w:asciiTheme="minorHAnsi" w:hAnsiTheme="minorHAnsi" w:cstheme="minorHAnsi"/>
        </w:rPr>
        <w:t xml:space="preserve"> z przeznaczeniem na remont i wyposażenie stołówki szkolnej</w:t>
      </w:r>
      <w:r w:rsidRPr="002D76E8">
        <w:rPr>
          <w:rFonts w:asciiTheme="minorHAnsi" w:hAnsiTheme="minorHAnsi" w:cstheme="minorHAnsi"/>
        </w:rPr>
        <w:t xml:space="preserve"> kwota</w:t>
      </w:r>
      <w:r>
        <w:rPr>
          <w:rFonts w:asciiTheme="minorHAnsi" w:hAnsiTheme="minorHAnsi" w:cstheme="minorHAnsi"/>
        </w:rPr>
        <w:t xml:space="preserve"> 972.497,43 zł.</w:t>
      </w:r>
    </w:p>
    <w:p w14:paraId="37B8D631" w14:textId="77777777" w:rsidR="00B8641A" w:rsidRPr="00050C28" w:rsidRDefault="00B8641A" w:rsidP="00BE134F">
      <w:pPr>
        <w:pStyle w:val="NormalnyWeb"/>
        <w:spacing w:before="0" w:beforeAutospacing="0" w:after="0" w:line="360" w:lineRule="auto"/>
        <w:jc w:val="both"/>
        <w:rPr>
          <w:rFonts w:asciiTheme="minorHAnsi" w:hAnsiTheme="minorHAnsi" w:cstheme="minorHAnsi"/>
        </w:rPr>
      </w:pPr>
    </w:p>
    <w:p w14:paraId="48FDEAD8" w14:textId="77777777" w:rsidR="00B8641A" w:rsidRPr="00050C28" w:rsidRDefault="00B8641A" w:rsidP="00B8641A">
      <w:pPr>
        <w:pStyle w:val="NormalnyWeb"/>
        <w:keepNext/>
        <w:spacing w:before="0" w:beforeAutospacing="0" w:after="0" w:line="360" w:lineRule="auto"/>
        <w:jc w:val="both"/>
        <w:rPr>
          <w:rFonts w:asciiTheme="minorHAnsi" w:hAnsiTheme="minorHAnsi" w:cstheme="minorHAnsi"/>
        </w:rPr>
      </w:pPr>
      <w:r w:rsidRPr="00050C28">
        <w:rPr>
          <w:rFonts w:asciiTheme="minorHAnsi" w:hAnsiTheme="minorHAnsi" w:cstheme="minorHAnsi"/>
          <w:b/>
          <w:bCs/>
          <w:u w:val="single"/>
        </w:rPr>
        <w:t>Dział 852 – Pomoc społeczna</w:t>
      </w:r>
    </w:p>
    <w:p w14:paraId="50274087" w14:textId="6D81D8C3" w:rsidR="00B8641A" w:rsidRPr="00050C28" w:rsidRDefault="00B8641A" w:rsidP="00B8641A">
      <w:pPr>
        <w:pStyle w:val="NormalnyWeb"/>
        <w:spacing w:before="0" w:beforeAutospacing="0" w:after="0" w:line="360" w:lineRule="auto"/>
        <w:ind w:firstLine="708"/>
        <w:jc w:val="both"/>
        <w:rPr>
          <w:rFonts w:asciiTheme="minorHAnsi" w:hAnsiTheme="minorHAnsi" w:cstheme="minorHAnsi"/>
        </w:rPr>
      </w:pPr>
      <w:r w:rsidRPr="00050C28">
        <w:rPr>
          <w:rFonts w:asciiTheme="minorHAnsi" w:hAnsiTheme="minorHAnsi" w:cstheme="minorHAnsi"/>
        </w:rPr>
        <w:t>Planowane dochody na 202</w:t>
      </w:r>
      <w:r w:rsidR="00050C28" w:rsidRPr="00050C28">
        <w:rPr>
          <w:rFonts w:asciiTheme="minorHAnsi" w:hAnsiTheme="minorHAnsi" w:cstheme="minorHAnsi"/>
        </w:rPr>
        <w:t>3</w:t>
      </w:r>
      <w:r w:rsidRPr="00050C28">
        <w:rPr>
          <w:rFonts w:asciiTheme="minorHAnsi" w:hAnsiTheme="minorHAnsi" w:cstheme="minorHAnsi"/>
        </w:rPr>
        <w:t xml:space="preserve"> rok w tym dziale wynoszą </w:t>
      </w:r>
      <w:r w:rsidR="00050C28" w:rsidRPr="00050C28">
        <w:rPr>
          <w:rFonts w:asciiTheme="minorHAnsi" w:hAnsiTheme="minorHAnsi" w:cstheme="minorHAnsi"/>
        </w:rPr>
        <w:t>832.872,00</w:t>
      </w:r>
      <w:r w:rsidRPr="00050C28">
        <w:rPr>
          <w:rFonts w:asciiTheme="minorHAnsi" w:hAnsiTheme="minorHAnsi" w:cstheme="minorHAnsi"/>
        </w:rPr>
        <w:t xml:space="preserve"> zł. Do budżetu gminy w okresie sprawozdawczym wpłynęła kwota w wysokości </w:t>
      </w:r>
      <w:r w:rsidR="00050C28" w:rsidRPr="00050C28">
        <w:rPr>
          <w:rFonts w:asciiTheme="minorHAnsi" w:hAnsiTheme="minorHAnsi" w:cstheme="minorHAnsi"/>
        </w:rPr>
        <w:t>831.319,66</w:t>
      </w:r>
      <w:r w:rsidRPr="00050C28">
        <w:rPr>
          <w:rFonts w:asciiTheme="minorHAnsi" w:hAnsiTheme="minorHAnsi" w:cstheme="minorHAnsi"/>
        </w:rPr>
        <w:t xml:space="preserve"> zł tj. </w:t>
      </w:r>
      <w:r w:rsidR="007F3BDA" w:rsidRPr="00050C28">
        <w:rPr>
          <w:rFonts w:asciiTheme="minorHAnsi" w:hAnsiTheme="minorHAnsi" w:cstheme="minorHAnsi"/>
        </w:rPr>
        <w:t>99,</w:t>
      </w:r>
      <w:r w:rsidR="00050C28" w:rsidRPr="00050C28">
        <w:rPr>
          <w:rFonts w:asciiTheme="minorHAnsi" w:hAnsiTheme="minorHAnsi" w:cstheme="minorHAnsi"/>
        </w:rPr>
        <w:t>81</w:t>
      </w:r>
      <w:r w:rsidRPr="00050C28">
        <w:rPr>
          <w:rFonts w:asciiTheme="minorHAnsi" w:hAnsiTheme="minorHAnsi" w:cstheme="minorHAnsi"/>
        </w:rPr>
        <w:t xml:space="preserve"> % planu rocznego.</w:t>
      </w:r>
    </w:p>
    <w:p w14:paraId="0CE34FA4" w14:textId="77777777" w:rsidR="00B8641A" w:rsidRPr="00050C28" w:rsidRDefault="00B8641A" w:rsidP="00B8641A">
      <w:pPr>
        <w:pStyle w:val="NormalnyWeb"/>
        <w:spacing w:before="0" w:beforeAutospacing="0" w:after="0" w:line="360" w:lineRule="auto"/>
        <w:jc w:val="both"/>
        <w:rPr>
          <w:rFonts w:asciiTheme="minorHAnsi" w:hAnsiTheme="minorHAnsi" w:cstheme="minorHAnsi"/>
        </w:rPr>
      </w:pPr>
      <w:r w:rsidRPr="00050C28">
        <w:rPr>
          <w:rFonts w:asciiTheme="minorHAnsi" w:hAnsiTheme="minorHAnsi" w:cstheme="minorHAnsi"/>
        </w:rPr>
        <w:t>Powyższa kwota dotyczy:</w:t>
      </w:r>
    </w:p>
    <w:p w14:paraId="0772FCD4" w14:textId="0987BEDC" w:rsidR="00B8641A" w:rsidRPr="00050C28"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celowa z przeznaczeniem na ubezpieczenie zdrowotne za osoby pobierające niektóre świadczenia z pomocy społecznej wpłynęła w kwocie </w:t>
      </w:r>
      <w:r w:rsidR="00050C28" w:rsidRPr="00050C28">
        <w:rPr>
          <w:rFonts w:asciiTheme="minorHAnsi" w:hAnsiTheme="minorHAnsi" w:cstheme="minorHAnsi"/>
        </w:rPr>
        <w:t>22.369,63</w:t>
      </w:r>
      <w:r w:rsidRPr="00050C28">
        <w:rPr>
          <w:rFonts w:asciiTheme="minorHAnsi" w:hAnsiTheme="minorHAnsi" w:cstheme="minorHAnsi"/>
        </w:rPr>
        <w:t xml:space="preserve"> zł, na plan </w:t>
      </w:r>
      <w:r w:rsidR="00050C28" w:rsidRPr="00050C28">
        <w:rPr>
          <w:rFonts w:asciiTheme="minorHAnsi" w:hAnsiTheme="minorHAnsi" w:cstheme="minorHAnsi"/>
        </w:rPr>
        <w:t>22.489,00</w:t>
      </w:r>
      <w:r w:rsidRPr="00050C28">
        <w:rPr>
          <w:rFonts w:asciiTheme="minorHAnsi" w:hAnsiTheme="minorHAnsi" w:cstheme="minorHAnsi"/>
        </w:rPr>
        <w:t xml:space="preserve"> zł,</w:t>
      </w:r>
    </w:p>
    <w:p w14:paraId="615A17F9" w14:textId="20D8ABBD" w:rsidR="00B8641A" w:rsidRPr="00050C28"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celowa przeznaczona na wypłatę zasiłków i pomocy w naturze oraz składek na ubezpieczenia emerytalne i rentowe wpłynęła w kwocie </w:t>
      </w:r>
      <w:r w:rsidR="00050C28" w:rsidRPr="00050C28">
        <w:rPr>
          <w:rFonts w:asciiTheme="minorHAnsi" w:hAnsiTheme="minorHAnsi" w:cstheme="minorHAnsi"/>
        </w:rPr>
        <w:t>70.127,38</w:t>
      </w:r>
      <w:r w:rsidRPr="00050C28">
        <w:rPr>
          <w:rFonts w:asciiTheme="minorHAnsi" w:hAnsiTheme="minorHAnsi" w:cstheme="minorHAnsi"/>
        </w:rPr>
        <w:t xml:space="preserve"> zł na plan </w:t>
      </w:r>
      <w:r w:rsidR="00050C28" w:rsidRPr="00050C28">
        <w:rPr>
          <w:rFonts w:asciiTheme="minorHAnsi" w:hAnsiTheme="minorHAnsi" w:cstheme="minorHAnsi"/>
        </w:rPr>
        <w:t>70.298,00</w:t>
      </w:r>
      <w:r w:rsidRPr="00050C28">
        <w:rPr>
          <w:rFonts w:asciiTheme="minorHAnsi" w:hAnsiTheme="minorHAnsi" w:cstheme="minorHAnsi"/>
        </w:rPr>
        <w:t xml:space="preserve"> zł,</w:t>
      </w:r>
    </w:p>
    <w:p w14:paraId="585685D2" w14:textId="0EA61DA3" w:rsidR="00B8641A" w:rsidRPr="00050C28"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zwrot zasiłku stałego z lat ubiegłych kwota </w:t>
      </w:r>
      <w:r w:rsidR="00050C28" w:rsidRPr="00050C28">
        <w:rPr>
          <w:rFonts w:asciiTheme="minorHAnsi" w:hAnsiTheme="minorHAnsi" w:cstheme="minorHAnsi"/>
        </w:rPr>
        <w:t>600,00</w:t>
      </w:r>
      <w:r w:rsidRPr="00050C28">
        <w:rPr>
          <w:rFonts w:asciiTheme="minorHAnsi" w:hAnsiTheme="minorHAnsi" w:cstheme="minorHAnsi"/>
        </w:rPr>
        <w:t xml:space="preserve"> zł,</w:t>
      </w:r>
    </w:p>
    <w:p w14:paraId="0A58A561" w14:textId="43224DC5" w:rsidR="00B8641A" w:rsidRPr="00050C28"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celowa przeznaczona na wypłatę zasiłków stałych wpłynęła w kwocie </w:t>
      </w:r>
      <w:r w:rsidR="00050C28" w:rsidRPr="00050C28">
        <w:rPr>
          <w:rFonts w:asciiTheme="minorHAnsi" w:hAnsiTheme="minorHAnsi" w:cstheme="minorHAnsi"/>
        </w:rPr>
        <w:t>258.129,80</w:t>
      </w:r>
      <w:r w:rsidRPr="00050C28">
        <w:rPr>
          <w:rFonts w:asciiTheme="minorHAnsi" w:hAnsiTheme="minorHAnsi" w:cstheme="minorHAnsi"/>
        </w:rPr>
        <w:t xml:space="preserve"> zł na plan </w:t>
      </w:r>
      <w:r w:rsidR="00050C28" w:rsidRPr="00050C28">
        <w:rPr>
          <w:rFonts w:asciiTheme="minorHAnsi" w:hAnsiTheme="minorHAnsi" w:cstheme="minorHAnsi"/>
        </w:rPr>
        <w:t>260.376,00</w:t>
      </w:r>
      <w:r w:rsidRPr="00050C28">
        <w:rPr>
          <w:rFonts w:asciiTheme="minorHAnsi" w:hAnsiTheme="minorHAnsi" w:cstheme="minorHAnsi"/>
        </w:rPr>
        <w:t xml:space="preserve"> zł,</w:t>
      </w:r>
    </w:p>
    <w:p w14:paraId="05CD36C9" w14:textId="0D0739BE" w:rsidR="00B8641A"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na utrzymanie Ośrodka Pomocy Społecznej w Jednorożcu wpłynęła w kwocie </w:t>
      </w:r>
      <w:r w:rsidR="00050C28" w:rsidRPr="00050C28">
        <w:rPr>
          <w:rFonts w:asciiTheme="minorHAnsi" w:hAnsiTheme="minorHAnsi" w:cstheme="minorHAnsi"/>
        </w:rPr>
        <w:t>219.244,00</w:t>
      </w:r>
      <w:r w:rsidRPr="00050C28">
        <w:rPr>
          <w:rFonts w:asciiTheme="minorHAnsi" w:hAnsiTheme="minorHAnsi" w:cstheme="minorHAnsi"/>
        </w:rPr>
        <w:t xml:space="preserve"> zł na plan </w:t>
      </w:r>
      <w:r w:rsidR="00050C28" w:rsidRPr="00050C28">
        <w:rPr>
          <w:rFonts w:asciiTheme="minorHAnsi" w:hAnsiTheme="minorHAnsi" w:cstheme="minorHAnsi"/>
        </w:rPr>
        <w:t>219.244,00</w:t>
      </w:r>
      <w:r w:rsidRPr="00050C28">
        <w:rPr>
          <w:rFonts w:asciiTheme="minorHAnsi" w:hAnsiTheme="minorHAnsi" w:cstheme="minorHAnsi"/>
        </w:rPr>
        <w:t xml:space="preserve"> zł, </w:t>
      </w:r>
    </w:p>
    <w:p w14:paraId="2E2F6839" w14:textId="0CFA1552" w:rsidR="00050C28" w:rsidRPr="00050C28" w:rsidRDefault="00050C28" w:rsidP="00050C28">
      <w:pPr>
        <w:pStyle w:val="NormalnyWeb"/>
        <w:numPr>
          <w:ilvl w:val="0"/>
          <w:numId w:val="11"/>
        </w:numPr>
        <w:spacing w:before="0" w:after="0" w:line="360" w:lineRule="auto"/>
        <w:jc w:val="both"/>
        <w:rPr>
          <w:rFonts w:ascii="Calibri" w:hAnsi="Calibri" w:cs="Calibri"/>
          <w:color w:val="000000"/>
        </w:rPr>
      </w:pPr>
      <w:r>
        <w:rPr>
          <w:rFonts w:ascii="Calibri" w:hAnsi="Calibri" w:cs="Calibri"/>
          <w:color w:val="000000"/>
        </w:rPr>
        <w:t>dotacja celowa z przeznaczeniem na wynagrodzenie za sprawowanie opieki oraz obsługę tego zadania wpłynęła w kwocie 6.368,21 zł na plan 6.369,00 zł,</w:t>
      </w:r>
    </w:p>
    <w:p w14:paraId="2CBB6781" w14:textId="157550EA" w:rsidR="00B8641A" w:rsidRPr="002940F1" w:rsidRDefault="00B8641A">
      <w:pPr>
        <w:pStyle w:val="NormalnyWeb"/>
        <w:numPr>
          <w:ilvl w:val="0"/>
          <w:numId w:val="11"/>
        </w:numPr>
        <w:spacing w:before="0" w:beforeAutospacing="0" w:after="0" w:line="360" w:lineRule="auto"/>
        <w:jc w:val="both"/>
        <w:rPr>
          <w:rFonts w:asciiTheme="minorHAnsi" w:hAnsiTheme="minorHAnsi" w:cstheme="minorHAnsi"/>
        </w:rPr>
      </w:pPr>
      <w:r w:rsidRPr="002940F1">
        <w:rPr>
          <w:rFonts w:asciiTheme="minorHAnsi" w:hAnsiTheme="minorHAnsi" w:cstheme="minorHAnsi"/>
        </w:rPr>
        <w:t>wpływy za usługi sióstr PCK na plan 2</w:t>
      </w:r>
      <w:r w:rsidR="002940F1" w:rsidRPr="002940F1">
        <w:rPr>
          <w:rFonts w:asciiTheme="minorHAnsi" w:hAnsiTheme="minorHAnsi" w:cstheme="minorHAnsi"/>
        </w:rPr>
        <w:t>3</w:t>
      </w:r>
      <w:r w:rsidRPr="002940F1">
        <w:rPr>
          <w:rFonts w:asciiTheme="minorHAnsi" w:hAnsiTheme="minorHAnsi" w:cstheme="minorHAnsi"/>
        </w:rPr>
        <w:t xml:space="preserve">.000,00 zł do budżetu wpłynęło </w:t>
      </w:r>
      <w:r w:rsidR="002940F1" w:rsidRPr="002940F1">
        <w:rPr>
          <w:rFonts w:asciiTheme="minorHAnsi" w:hAnsiTheme="minorHAnsi" w:cstheme="minorHAnsi"/>
        </w:rPr>
        <w:t>25.199,50</w:t>
      </w:r>
      <w:r w:rsidRPr="002940F1">
        <w:rPr>
          <w:rFonts w:asciiTheme="minorHAnsi" w:hAnsiTheme="minorHAnsi" w:cstheme="minorHAnsi"/>
        </w:rPr>
        <w:t xml:space="preserve"> zł,</w:t>
      </w:r>
    </w:p>
    <w:p w14:paraId="2C7E9954" w14:textId="5B0DA0CE" w:rsidR="00B8641A" w:rsidRPr="00050C28" w:rsidRDefault="00B8641A">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celowa na zadania zlecone, z przeznaczeniem na świadczone usługi opiekuńcze i specjalistyczne usługi opiekuńcze wpłynęła w wysokości </w:t>
      </w:r>
      <w:r w:rsidR="00050C28" w:rsidRPr="00050C28">
        <w:rPr>
          <w:rFonts w:asciiTheme="minorHAnsi" w:hAnsiTheme="minorHAnsi" w:cstheme="minorHAnsi"/>
        </w:rPr>
        <w:t>75.046,14</w:t>
      </w:r>
      <w:r w:rsidRPr="00050C28">
        <w:rPr>
          <w:rFonts w:asciiTheme="minorHAnsi" w:hAnsiTheme="minorHAnsi" w:cstheme="minorHAnsi"/>
        </w:rPr>
        <w:t xml:space="preserve"> zł, na plan </w:t>
      </w:r>
      <w:r w:rsidR="00050C28" w:rsidRPr="00050C28">
        <w:rPr>
          <w:rFonts w:asciiTheme="minorHAnsi" w:hAnsiTheme="minorHAnsi" w:cstheme="minorHAnsi"/>
        </w:rPr>
        <w:t>76.261,00</w:t>
      </w:r>
      <w:r w:rsidRPr="00050C28">
        <w:rPr>
          <w:rFonts w:asciiTheme="minorHAnsi" w:hAnsiTheme="minorHAnsi" w:cstheme="minorHAnsi"/>
        </w:rPr>
        <w:t xml:space="preserve"> zł,</w:t>
      </w:r>
    </w:p>
    <w:p w14:paraId="5E0D5E99" w14:textId="211BF6FC" w:rsidR="007F3BDA" w:rsidRPr="002940F1" w:rsidRDefault="00B8641A" w:rsidP="002940F1">
      <w:pPr>
        <w:pStyle w:val="NormalnyWeb"/>
        <w:numPr>
          <w:ilvl w:val="0"/>
          <w:numId w:val="11"/>
        </w:numPr>
        <w:spacing w:before="0" w:beforeAutospacing="0" w:after="0" w:line="360" w:lineRule="auto"/>
        <w:jc w:val="both"/>
        <w:rPr>
          <w:rFonts w:asciiTheme="minorHAnsi" w:hAnsiTheme="minorHAnsi" w:cstheme="minorHAnsi"/>
        </w:rPr>
      </w:pPr>
      <w:r w:rsidRPr="00050C28">
        <w:rPr>
          <w:rFonts w:asciiTheme="minorHAnsi" w:hAnsiTheme="minorHAnsi" w:cstheme="minorHAnsi"/>
        </w:rPr>
        <w:t xml:space="preserve">dotacja celowa na realizację własnych zadań bieżących z przeznaczeniem na dożywianie uczniów w szkołach oraz zasiłki na żywność wpłynęła w wysokości </w:t>
      </w:r>
      <w:r w:rsidR="00050C28" w:rsidRPr="00050C28">
        <w:rPr>
          <w:rFonts w:asciiTheme="minorHAnsi" w:hAnsiTheme="minorHAnsi" w:cstheme="minorHAnsi"/>
        </w:rPr>
        <w:t>154.235,00</w:t>
      </w:r>
      <w:r w:rsidRPr="00050C28">
        <w:rPr>
          <w:rFonts w:asciiTheme="minorHAnsi" w:hAnsiTheme="minorHAnsi" w:cstheme="minorHAnsi"/>
        </w:rPr>
        <w:t xml:space="preserve"> zł na plan </w:t>
      </w:r>
      <w:r w:rsidR="00050C28" w:rsidRPr="00050C28">
        <w:rPr>
          <w:rFonts w:asciiTheme="minorHAnsi" w:hAnsiTheme="minorHAnsi" w:cstheme="minorHAnsi"/>
        </w:rPr>
        <w:t>154.235,00</w:t>
      </w:r>
      <w:r w:rsidRPr="00050C28">
        <w:rPr>
          <w:rFonts w:asciiTheme="minorHAnsi" w:hAnsiTheme="minorHAnsi" w:cstheme="minorHAnsi"/>
        </w:rPr>
        <w:t xml:space="preserve"> zł</w:t>
      </w:r>
      <w:r w:rsidR="002940F1">
        <w:rPr>
          <w:rFonts w:asciiTheme="minorHAnsi" w:hAnsiTheme="minorHAnsi" w:cstheme="minorHAnsi"/>
        </w:rPr>
        <w:t>.</w:t>
      </w:r>
    </w:p>
    <w:p w14:paraId="49C9221D"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442E8A0D" w14:textId="77777777" w:rsidR="00B8641A" w:rsidRPr="008010AF" w:rsidRDefault="00B8641A" w:rsidP="00B8641A">
      <w:pPr>
        <w:pStyle w:val="NormalnyWeb"/>
        <w:spacing w:before="0" w:beforeAutospacing="0" w:after="0" w:line="360" w:lineRule="auto"/>
        <w:jc w:val="both"/>
        <w:rPr>
          <w:rFonts w:asciiTheme="minorHAnsi" w:hAnsiTheme="minorHAnsi" w:cstheme="minorHAnsi"/>
          <w:b/>
          <w:bCs/>
          <w:u w:val="single"/>
        </w:rPr>
      </w:pPr>
      <w:r w:rsidRPr="008010AF">
        <w:rPr>
          <w:rFonts w:asciiTheme="minorHAnsi" w:hAnsiTheme="minorHAnsi" w:cstheme="minorHAnsi"/>
          <w:b/>
          <w:bCs/>
          <w:u w:val="single"/>
        </w:rPr>
        <w:t>Dział 853 – Pozostałe działania w zakresie polityki społecznej</w:t>
      </w:r>
    </w:p>
    <w:p w14:paraId="735574B5" w14:textId="62794764" w:rsidR="00B8641A" w:rsidRPr="008010AF" w:rsidRDefault="00B8641A" w:rsidP="008010AF">
      <w:pPr>
        <w:pStyle w:val="NormalnyWeb"/>
        <w:spacing w:before="0" w:beforeAutospacing="0" w:after="0" w:line="360" w:lineRule="auto"/>
        <w:ind w:firstLine="708"/>
        <w:jc w:val="both"/>
        <w:rPr>
          <w:rFonts w:asciiTheme="minorHAnsi" w:hAnsiTheme="minorHAnsi" w:cstheme="minorHAnsi"/>
        </w:rPr>
      </w:pPr>
      <w:r w:rsidRPr="008010AF">
        <w:rPr>
          <w:rFonts w:asciiTheme="minorHAnsi" w:hAnsiTheme="minorHAnsi" w:cstheme="minorHAnsi"/>
        </w:rPr>
        <w:tab/>
        <w:t>Planowane dochody na 202</w:t>
      </w:r>
      <w:r w:rsidR="008010AF" w:rsidRPr="008010AF">
        <w:rPr>
          <w:rFonts w:asciiTheme="minorHAnsi" w:hAnsiTheme="minorHAnsi" w:cstheme="minorHAnsi"/>
        </w:rPr>
        <w:t>3</w:t>
      </w:r>
      <w:r w:rsidRPr="008010AF">
        <w:rPr>
          <w:rFonts w:asciiTheme="minorHAnsi" w:hAnsiTheme="minorHAnsi" w:cstheme="minorHAnsi"/>
        </w:rPr>
        <w:t xml:space="preserve"> rok w tym dziale wynoszą </w:t>
      </w:r>
      <w:r w:rsidR="008010AF" w:rsidRPr="008010AF">
        <w:rPr>
          <w:rFonts w:asciiTheme="minorHAnsi" w:hAnsiTheme="minorHAnsi" w:cstheme="minorHAnsi"/>
        </w:rPr>
        <w:t>9.690,00</w:t>
      </w:r>
      <w:r w:rsidRPr="008010AF">
        <w:rPr>
          <w:rFonts w:asciiTheme="minorHAnsi" w:hAnsiTheme="minorHAnsi" w:cstheme="minorHAnsi"/>
        </w:rPr>
        <w:t xml:space="preserve"> zł</w:t>
      </w:r>
      <w:r w:rsidR="00503CFA" w:rsidRPr="008010AF">
        <w:rPr>
          <w:rFonts w:asciiTheme="minorHAnsi" w:hAnsiTheme="minorHAnsi" w:cstheme="minorHAnsi"/>
        </w:rPr>
        <w:t xml:space="preserve">, wykonane w kwocie </w:t>
      </w:r>
      <w:r w:rsidR="008010AF" w:rsidRPr="008010AF">
        <w:rPr>
          <w:rFonts w:asciiTheme="minorHAnsi" w:hAnsiTheme="minorHAnsi" w:cstheme="minorHAnsi"/>
        </w:rPr>
        <w:t>8.670,00</w:t>
      </w:r>
      <w:r w:rsidR="00503CFA" w:rsidRPr="008010AF">
        <w:rPr>
          <w:rFonts w:asciiTheme="minorHAnsi" w:hAnsiTheme="minorHAnsi" w:cstheme="minorHAnsi"/>
        </w:rPr>
        <w:t xml:space="preserve"> zł</w:t>
      </w:r>
      <w:r w:rsidR="008010AF" w:rsidRPr="008010AF">
        <w:rPr>
          <w:rFonts w:asciiTheme="minorHAnsi" w:hAnsiTheme="minorHAnsi" w:cstheme="minorHAnsi"/>
        </w:rPr>
        <w:t xml:space="preserve"> – są to </w:t>
      </w:r>
      <w:r w:rsidR="002940F1" w:rsidRPr="008010AF">
        <w:rPr>
          <w:rFonts w:ascii="Calibri" w:hAnsi="Calibri" w:cs="Calibri"/>
        </w:rPr>
        <w:t>środki z Funduszu Przeciwdziałania Covid-19 na dodatek węglowy i dodatki elektryczne</w:t>
      </w:r>
      <w:r w:rsidR="008010AF" w:rsidRPr="008010AF">
        <w:rPr>
          <w:rFonts w:ascii="Calibri" w:hAnsi="Calibri" w:cs="Calibri"/>
        </w:rPr>
        <w:t>.</w:t>
      </w:r>
    </w:p>
    <w:p w14:paraId="306B2FA7"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1B0FE2BA" w14:textId="77777777" w:rsidR="00B8641A" w:rsidRPr="0083370B" w:rsidRDefault="00B8641A" w:rsidP="00B8641A">
      <w:pPr>
        <w:pStyle w:val="NormalnyWeb"/>
        <w:keepNext/>
        <w:spacing w:before="0" w:beforeAutospacing="0" w:after="0" w:line="360" w:lineRule="auto"/>
        <w:jc w:val="both"/>
        <w:rPr>
          <w:rFonts w:asciiTheme="minorHAnsi" w:hAnsiTheme="minorHAnsi" w:cstheme="minorHAnsi"/>
        </w:rPr>
      </w:pPr>
      <w:r w:rsidRPr="0083370B">
        <w:rPr>
          <w:rFonts w:asciiTheme="minorHAnsi" w:hAnsiTheme="minorHAnsi" w:cstheme="minorHAnsi"/>
          <w:b/>
          <w:bCs/>
          <w:u w:val="single"/>
        </w:rPr>
        <w:t>Dział 854 – Edukacyjna opieka wychowawcza</w:t>
      </w:r>
    </w:p>
    <w:p w14:paraId="1150AEAE" w14:textId="5C97727B" w:rsidR="00503CFA" w:rsidRPr="0083370B" w:rsidRDefault="00B8641A" w:rsidP="00B8641A">
      <w:pPr>
        <w:pStyle w:val="NormalnyWeb"/>
        <w:keepNext/>
        <w:spacing w:before="0" w:beforeAutospacing="0" w:after="0" w:line="360" w:lineRule="auto"/>
        <w:ind w:firstLine="708"/>
        <w:jc w:val="both"/>
        <w:rPr>
          <w:rFonts w:asciiTheme="minorHAnsi" w:hAnsiTheme="minorHAnsi" w:cstheme="minorHAnsi"/>
        </w:rPr>
      </w:pPr>
      <w:r w:rsidRPr="0083370B">
        <w:rPr>
          <w:rFonts w:asciiTheme="minorHAnsi" w:hAnsiTheme="minorHAnsi" w:cstheme="minorHAnsi"/>
        </w:rPr>
        <w:t>Planowane dochody w tym dziale na 202</w:t>
      </w:r>
      <w:r w:rsidR="0083370B" w:rsidRPr="0083370B">
        <w:rPr>
          <w:rFonts w:asciiTheme="minorHAnsi" w:hAnsiTheme="minorHAnsi" w:cstheme="minorHAnsi"/>
        </w:rPr>
        <w:t>3</w:t>
      </w:r>
      <w:r w:rsidRPr="0083370B">
        <w:rPr>
          <w:rFonts w:asciiTheme="minorHAnsi" w:hAnsiTheme="minorHAnsi" w:cstheme="minorHAnsi"/>
        </w:rPr>
        <w:t xml:space="preserve"> rok wynoszą </w:t>
      </w:r>
      <w:r w:rsidR="0083370B" w:rsidRPr="0083370B">
        <w:rPr>
          <w:rFonts w:asciiTheme="minorHAnsi" w:hAnsiTheme="minorHAnsi" w:cstheme="minorHAnsi"/>
        </w:rPr>
        <w:t>77.084,71</w:t>
      </w:r>
      <w:r w:rsidRPr="0083370B">
        <w:rPr>
          <w:rFonts w:asciiTheme="minorHAnsi" w:hAnsiTheme="minorHAnsi" w:cstheme="minorHAnsi"/>
        </w:rPr>
        <w:t xml:space="preserve"> zł. Do budżetu gminy w okresie sprawozdawczym wpłynęła kwota </w:t>
      </w:r>
      <w:r w:rsidR="0083370B" w:rsidRPr="0083370B">
        <w:rPr>
          <w:rFonts w:asciiTheme="minorHAnsi" w:hAnsiTheme="minorHAnsi" w:cstheme="minorHAnsi"/>
        </w:rPr>
        <w:t>77.084,71</w:t>
      </w:r>
      <w:r w:rsidR="00503CFA" w:rsidRPr="0083370B">
        <w:rPr>
          <w:rFonts w:asciiTheme="minorHAnsi" w:hAnsiTheme="minorHAnsi" w:cstheme="minorHAnsi"/>
        </w:rPr>
        <w:t xml:space="preserve"> zł. tj.:</w:t>
      </w:r>
    </w:p>
    <w:p w14:paraId="4B79B0DE" w14:textId="0ED121F6" w:rsidR="00B8641A" w:rsidRPr="0083370B" w:rsidRDefault="00503CFA" w:rsidP="00503CFA">
      <w:pPr>
        <w:pStyle w:val="NormalnyWeb"/>
        <w:keepNext/>
        <w:spacing w:before="0" w:beforeAutospacing="0" w:after="0" w:line="360" w:lineRule="auto"/>
        <w:jc w:val="both"/>
        <w:rPr>
          <w:rFonts w:asciiTheme="minorHAnsi" w:hAnsiTheme="minorHAnsi" w:cstheme="minorHAnsi"/>
        </w:rPr>
      </w:pPr>
      <w:r w:rsidRPr="0083370B">
        <w:rPr>
          <w:rFonts w:asciiTheme="minorHAnsi" w:hAnsiTheme="minorHAnsi" w:cstheme="minorHAnsi"/>
        </w:rPr>
        <w:t xml:space="preserve">- </w:t>
      </w:r>
      <w:r w:rsidR="0083370B" w:rsidRPr="0083370B">
        <w:rPr>
          <w:rFonts w:asciiTheme="minorHAnsi" w:hAnsiTheme="minorHAnsi" w:cstheme="minorHAnsi"/>
        </w:rPr>
        <w:t>76.380,00</w:t>
      </w:r>
      <w:r w:rsidR="00B8641A" w:rsidRPr="0083370B">
        <w:rPr>
          <w:rFonts w:asciiTheme="minorHAnsi" w:hAnsiTheme="minorHAnsi" w:cstheme="minorHAnsi"/>
        </w:rPr>
        <w:t xml:space="preserve"> - jest to dotacja przyznana na świadczenia realizowane w ramach systemu pomocy materialnej dla uczniów o charakterze socjalnym</w:t>
      </w:r>
      <w:r w:rsidRPr="0083370B">
        <w:rPr>
          <w:rFonts w:asciiTheme="minorHAnsi" w:hAnsiTheme="minorHAnsi" w:cstheme="minorHAnsi"/>
        </w:rPr>
        <w:t>,</w:t>
      </w:r>
    </w:p>
    <w:p w14:paraId="3A722ED8" w14:textId="7283FDDC" w:rsidR="00503CFA" w:rsidRPr="0083370B" w:rsidRDefault="00503CFA" w:rsidP="00503CFA">
      <w:pPr>
        <w:pStyle w:val="NormalnyWeb"/>
        <w:keepNext/>
        <w:spacing w:before="0" w:beforeAutospacing="0" w:after="0" w:line="360" w:lineRule="auto"/>
        <w:jc w:val="both"/>
        <w:rPr>
          <w:rFonts w:asciiTheme="minorHAnsi" w:hAnsiTheme="minorHAnsi" w:cstheme="minorHAnsi"/>
        </w:rPr>
      </w:pPr>
      <w:r w:rsidRPr="0083370B">
        <w:rPr>
          <w:rFonts w:asciiTheme="minorHAnsi" w:hAnsiTheme="minorHAnsi" w:cstheme="minorHAnsi"/>
        </w:rPr>
        <w:t xml:space="preserve">- </w:t>
      </w:r>
      <w:r w:rsidR="0083370B" w:rsidRPr="0083370B">
        <w:rPr>
          <w:rFonts w:asciiTheme="minorHAnsi" w:hAnsiTheme="minorHAnsi" w:cstheme="minorHAnsi"/>
        </w:rPr>
        <w:t>704,71</w:t>
      </w:r>
      <w:r w:rsidRPr="0083370B">
        <w:rPr>
          <w:rFonts w:asciiTheme="minorHAnsi" w:hAnsiTheme="minorHAnsi" w:cstheme="minorHAnsi"/>
        </w:rPr>
        <w:t xml:space="preserve"> zł - jest to dotacja przyznana na wyprawkę szkolną dla uczniów.</w:t>
      </w:r>
    </w:p>
    <w:p w14:paraId="16831070"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3D1A5FB8" w14:textId="77777777" w:rsidR="00B8641A" w:rsidRPr="007B2401" w:rsidRDefault="00B8641A" w:rsidP="00B8641A">
      <w:pPr>
        <w:pStyle w:val="NormalnyWeb"/>
        <w:keepNext/>
        <w:spacing w:before="0" w:beforeAutospacing="0" w:after="0" w:line="360" w:lineRule="auto"/>
        <w:jc w:val="both"/>
        <w:rPr>
          <w:rFonts w:asciiTheme="minorHAnsi" w:hAnsiTheme="minorHAnsi" w:cstheme="minorHAnsi"/>
        </w:rPr>
      </w:pPr>
      <w:r w:rsidRPr="007B2401">
        <w:rPr>
          <w:rFonts w:asciiTheme="minorHAnsi" w:hAnsiTheme="minorHAnsi" w:cstheme="minorHAnsi"/>
          <w:b/>
          <w:bCs/>
          <w:u w:val="single"/>
        </w:rPr>
        <w:t>Dział 855 – Rodzina</w:t>
      </w:r>
    </w:p>
    <w:p w14:paraId="37D6F72D" w14:textId="7C68DA0B" w:rsidR="00B8641A" w:rsidRPr="007B2401" w:rsidRDefault="00B8641A" w:rsidP="00B8641A">
      <w:pPr>
        <w:pStyle w:val="NormalnyWeb"/>
        <w:spacing w:before="0" w:beforeAutospacing="0" w:after="0" w:line="360" w:lineRule="auto"/>
        <w:ind w:firstLine="708"/>
        <w:jc w:val="both"/>
        <w:rPr>
          <w:rFonts w:asciiTheme="minorHAnsi" w:hAnsiTheme="minorHAnsi" w:cstheme="minorHAnsi"/>
        </w:rPr>
      </w:pPr>
      <w:r w:rsidRPr="007B2401">
        <w:rPr>
          <w:rFonts w:asciiTheme="minorHAnsi" w:hAnsiTheme="minorHAnsi" w:cstheme="minorHAnsi"/>
        </w:rPr>
        <w:t>Planowane dochody na 202</w:t>
      </w:r>
      <w:r w:rsidR="00646D3F" w:rsidRPr="007B2401">
        <w:rPr>
          <w:rFonts w:asciiTheme="minorHAnsi" w:hAnsiTheme="minorHAnsi" w:cstheme="minorHAnsi"/>
        </w:rPr>
        <w:t>3</w:t>
      </w:r>
      <w:r w:rsidRPr="007B2401">
        <w:rPr>
          <w:rFonts w:asciiTheme="minorHAnsi" w:hAnsiTheme="minorHAnsi" w:cstheme="minorHAnsi"/>
        </w:rPr>
        <w:t xml:space="preserve"> rok w tym dziale wynoszą </w:t>
      </w:r>
      <w:r w:rsidR="008019A6" w:rsidRPr="007B2401">
        <w:rPr>
          <w:rFonts w:asciiTheme="minorHAnsi" w:hAnsiTheme="minorHAnsi" w:cstheme="minorHAnsi"/>
        </w:rPr>
        <w:t>5.</w:t>
      </w:r>
      <w:r w:rsidR="00336052" w:rsidRPr="007B2401">
        <w:rPr>
          <w:rFonts w:asciiTheme="minorHAnsi" w:hAnsiTheme="minorHAnsi" w:cstheme="minorHAnsi"/>
        </w:rPr>
        <w:t>592.723,86</w:t>
      </w:r>
      <w:r w:rsidRPr="007B2401">
        <w:rPr>
          <w:rFonts w:asciiTheme="minorHAnsi" w:hAnsiTheme="minorHAnsi" w:cstheme="minorHAnsi"/>
        </w:rPr>
        <w:t xml:space="preserve"> zł. Do budżetu gminy w okresie sprawozdawczym wpłynęła kwota w wysokości </w:t>
      </w:r>
      <w:r w:rsidR="007B2401" w:rsidRPr="007B2401">
        <w:rPr>
          <w:rFonts w:asciiTheme="minorHAnsi" w:hAnsiTheme="minorHAnsi" w:cstheme="minorHAnsi"/>
        </w:rPr>
        <w:t xml:space="preserve"> </w:t>
      </w:r>
      <w:r w:rsidR="008019A6" w:rsidRPr="007B2401">
        <w:rPr>
          <w:rFonts w:asciiTheme="minorHAnsi" w:hAnsiTheme="minorHAnsi" w:cstheme="minorHAnsi"/>
        </w:rPr>
        <w:t>5.</w:t>
      </w:r>
      <w:r w:rsidR="00336052" w:rsidRPr="007B2401">
        <w:rPr>
          <w:rFonts w:asciiTheme="minorHAnsi" w:hAnsiTheme="minorHAnsi" w:cstheme="minorHAnsi"/>
        </w:rPr>
        <w:t>568.423,01</w:t>
      </w:r>
      <w:r w:rsidR="008019A6" w:rsidRPr="007B2401">
        <w:rPr>
          <w:rFonts w:asciiTheme="minorHAnsi" w:hAnsiTheme="minorHAnsi" w:cstheme="minorHAnsi"/>
        </w:rPr>
        <w:t xml:space="preserve"> </w:t>
      </w:r>
      <w:r w:rsidRPr="007B2401">
        <w:rPr>
          <w:rFonts w:asciiTheme="minorHAnsi" w:hAnsiTheme="minorHAnsi" w:cstheme="minorHAnsi"/>
        </w:rPr>
        <w:t xml:space="preserve">zł tj. </w:t>
      </w:r>
      <w:r w:rsidR="00931266" w:rsidRPr="007B2401">
        <w:rPr>
          <w:rFonts w:asciiTheme="minorHAnsi" w:hAnsiTheme="minorHAnsi" w:cstheme="minorHAnsi"/>
        </w:rPr>
        <w:t>99,</w:t>
      </w:r>
      <w:r w:rsidR="00336052" w:rsidRPr="007B2401">
        <w:rPr>
          <w:rFonts w:asciiTheme="minorHAnsi" w:hAnsiTheme="minorHAnsi" w:cstheme="minorHAnsi"/>
        </w:rPr>
        <w:t xml:space="preserve">57 </w:t>
      </w:r>
      <w:r w:rsidRPr="007B2401">
        <w:rPr>
          <w:rFonts w:asciiTheme="minorHAnsi" w:hAnsiTheme="minorHAnsi" w:cstheme="minorHAnsi"/>
        </w:rPr>
        <w:t>% planu rocznego.</w:t>
      </w:r>
    </w:p>
    <w:p w14:paraId="4CD55150" w14:textId="77777777" w:rsidR="00B8641A" w:rsidRPr="007B2401" w:rsidRDefault="00B8641A" w:rsidP="00B8641A">
      <w:pPr>
        <w:pStyle w:val="NormalnyWeb"/>
        <w:spacing w:before="0" w:beforeAutospacing="0" w:after="0" w:line="360" w:lineRule="auto"/>
        <w:jc w:val="both"/>
        <w:rPr>
          <w:rFonts w:asciiTheme="minorHAnsi" w:hAnsiTheme="minorHAnsi" w:cstheme="minorHAnsi"/>
        </w:rPr>
      </w:pPr>
      <w:r w:rsidRPr="007B2401">
        <w:rPr>
          <w:rFonts w:asciiTheme="minorHAnsi" w:hAnsiTheme="minorHAnsi" w:cstheme="minorHAnsi"/>
        </w:rPr>
        <w:t>Powyższa kwota dotyczy:</w:t>
      </w:r>
    </w:p>
    <w:p w14:paraId="2E9D4D58" w14:textId="4185B561"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zwrot nienależnie pobranych świadczeń wychowawczych wraz z odsetkami w 202</w:t>
      </w:r>
      <w:r w:rsidR="008019A6" w:rsidRPr="007B2401">
        <w:rPr>
          <w:rFonts w:asciiTheme="minorHAnsi" w:hAnsiTheme="minorHAnsi" w:cstheme="minorHAnsi"/>
        </w:rPr>
        <w:t>3</w:t>
      </w:r>
      <w:r w:rsidRPr="007B2401">
        <w:rPr>
          <w:rFonts w:asciiTheme="minorHAnsi" w:hAnsiTheme="minorHAnsi" w:cstheme="minorHAnsi"/>
        </w:rPr>
        <w:t xml:space="preserve"> roku został zrealizowany w kwocie </w:t>
      </w:r>
      <w:r w:rsidR="008019A6" w:rsidRPr="007B2401">
        <w:rPr>
          <w:rFonts w:asciiTheme="minorHAnsi" w:hAnsiTheme="minorHAnsi" w:cstheme="minorHAnsi"/>
        </w:rPr>
        <w:t>12.759,88</w:t>
      </w:r>
      <w:r w:rsidRPr="007B2401">
        <w:rPr>
          <w:rFonts w:asciiTheme="minorHAnsi" w:hAnsiTheme="minorHAnsi" w:cstheme="minorHAnsi"/>
        </w:rPr>
        <w:t xml:space="preserve"> zł,</w:t>
      </w:r>
    </w:p>
    <w:p w14:paraId="63ACF64B" w14:textId="36A64444"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dotacja celowa na realizację zadań zleconych z przeznaczeniem na świadczenia wychowawcze </w:t>
      </w:r>
      <w:r w:rsidR="008019A6" w:rsidRPr="007B2401">
        <w:rPr>
          <w:rFonts w:asciiTheme="minorHAnsi" w:hAnsiTheme="minorHAnsi" w:cstheme="minorHAnsi"/>
        </w:rPr>
        <w:t xml:space="preserve">z koordynacji </w:t>
      </w:r>
      <w:r w:rsidRPr="007B2401">
        <w:rPr>
          <w:rFonts w:asciiTheme="minorHAnsi" w:hAnsiTheme="minorHAnsi" w:cstheme="minorHAnsi"/>
        </w:rPr>
        <w:t xml:space="preserve">wpłynęła w kwocie </w:t>
      </w:r>
      <w:r w:rsidR="008019A6" w:rsidRPr="007B2401">
        <w:rPr>
          <w:rFonts w:asciiTheme="minorHAnsi" w:hAnsiTheme="minorHAnsi" w:cstheme="minorHAnsi"/>
        </w:rPr>
        <w:t>3.465,08</w:t>
      </w:r>
      <w:r w:rsidRPr="007B2401">
        <w:rPr>
          <w:rFonts w:asciiTheme="minorHAnsi" w:hAnsiTheme="minorHAnsi" w:cstheme="minorHAnsi"/>
        </w:rPr>
        <w:t xml:space="preserve"> (na plan 3.</w:t>
      </w:r>
      <w:r w:rsidR="008019A6" w:rsidRPr="007B2401">
        <w:rPr>
          <w:rFonts w:asciiTheme="minorHAnsi" w:hAnsiTheme="minorHAnsi" w:cstheme="minorHAnsi"/>
        </w:rPr>
        <w:t>467,00</w:t>
      </w:r>
      <w:r w:rsidRPr="007B2401">
        <w:rPr>
          <w:rFonts w:asciiTheme="minorHAnsi" w:hAnsiTheme="minorHAnsi" w:cstheme="minorHAnsi"/>
        </w:rPr>
        <w:t xml:space="preserve"> zł),</w:t>
      </w:r>
    </w:p>
    <w:p w14:paraId="7D718677" w14:textId="004E71C4"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zwrot nienależnie pobranych świadczeń rodzinnych wraz z odsetkami w 202</w:t>
      </w:r>
      <w:r w:rsidR="008019A6" w:rsidRPr="007B2401">
        <w:rPr>
          <w:rFonts w:asciiTheme="minorHAnsi" w:hAnsiTheme="minorHAnsi" w:cstheme="minorHAnsi"/>
        </w:rPr>
        <w:t>3</w:t>
      </w:r>
      <w:r w:rsidRPr="007B2401">
        <w:rPr>
          <w:rFonts w:asciiTheme="minorHAnsi" w:hAnsiTheme="minorHAnsi" w:cstheme="minorHAnsi"/>
        </w:rPr>
        <w:t xml:space="preserve"> roku został zrealizowany w kwocie </w:t>
      </w:r>
      <w:r w:rsidR="008019A6" w:rsidRPr="007B2401">
        <w:rPr>
          <w:rFonts w:asciiTheme="minorHAnsi" w:hAnsiTheme="minorHAnsi" w:cstheme="minorHAnsi"/>
        </w:rPr>
        <w:t>9.954,98</w:t>
      </w:r>
      <w:r w:rsidRPr="007B2401">
        <w:rPr>
          <w:rFonts w:asciiTheme="minorHAnsi" w:hAnsiTheme="minorHAnsi" w:cstheme="minorHAnsi"/>
        </w:rPr>
        <w:t xml:space="preserve"> zł,</w:t>
      </w:r>
    </w:p>
    <w:p w14:paraId="074080AA" w14:textId="43BE803B"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dotacja celowa na realizację zadań zleconych z przeznaczeniem na świadczenia rodzinne wypłacane z pomocy społecznej, składki na ubezpieczenie emerytalne i rentowe, zaliczki alimentacyjne wpłynęła w kwocie </w:t>
      </w:r>
      <w:r w:rsidR="008019A6" w:rsidRPr="007B2401">
        <w:rPr>
          <w:rFonts w:asciiTheme="minorHAnsi" w:hAnsiTheme="minorHAnsi" w:cstheme="minorHAnsi"/>
        </w:rPr>
        <w:t>5.276.498,04</w:t>
      </w:r>
      <w:r w:rsidRPr="007B2401">
        <w:rPr>
          <w:rFonts w:asciiTheme="minorHAnsi" w:hAnsiTheme="minorHAnsi" w:cstheme="minorHAnsi"/>
        </w:rPr>
        <w:t xml:space="preserve"> zł (na plan </w:t>
      </w:r>
      <w:r w:rsidR="008019A6" w:rsidRPr="007B2401">
        <w:rPr>
          <w:rFonts w:asciiTheme="minorHAnsi" w:hAnsiTheme="minorHAnsi" w:cstheme="minorHAnsi"/>
        </w:rPr>
        <w:t>5.286.067,00</w:t>
      </w:r>
      <w:r w:rsidRPr="007B2401">
        <w:rPr>
          <w:rFonts w:asciiTheme="minorHAnsi" w:hAnsiTheme="minorHAnsi" w:cstheme="minorHAnsi"/>
        </w:rPr>
        <w:t xml:space="preserve"> zł),</w:t>
      </w:r>
    </w:p>
    <w:p w14:paraId="5094AFEE" w14:textId="6858C1F0"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wpływy z funduszu alimentacyjnego i zaliczki alimentacyjnej zostały zrealizowane w wysokości </w:t>
      </w:r>
      <w:r w:rsidR="008019A6" w:rsidRPr="007B2401">
        <w:rPr>
          <w:rFonts w:asciiTheme="minorHAnsi" w:hAnsiTheme="minorHAnsi" w:cstheme="minorHAnsi"/>
        </w:rPr>
        <w:t>40.087,55</w:t>
      </w:r>
      <w:r w:rsidRPr="007B2401">
        <w:rPr>
          <w:rFonts w:asciiTheme="minorHAnsi" w:hAnsiTheme="minorHAnsi" w:cstheme="minorHAnsi"/>
        </w:rPr>
        <w:t xml:space="preserve"> na plan 3</w:t>
      </w:r>
      <w:r w:rsidR="008019A6" w:rsidRPr="007B2401">
        <w:rPr>
          <w:rFonts w:asciiTheme="minorHAnsi" w:hAnsiTheme="minorHAnsi" w:cstheme="minorHAnsi"/>
        </w:rPr>
        <w:t>0</w:t>
      </w:r>
      <w:r w:rsidRPr="007B2401">
        <w:rPr>
          <w:rFonts w:asciiTheme="minorHAnsi" w:hAnsiTheme="minorHAnsi" w:cstheme="minorHAnsi"/>
        </w:rPr>
        <w:t>.000,00 zł,</w:t>
      </w:r>
    </w:p>
    <w:p w14:paraId="732E23CF" w14:textId="12360433"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dotacja celowa na realizację zadań zleconych z przeznaczeniem na zadania z zakresu Karty Dużej Rodziny wpłynęła w kwocie </w:t>
      </w:r>
      <w:r w:rsidR="00931266" w:rsidRPr="007B2401">
        <w:rPr>
          <w:rFonts w:asciiTheme="minorHAnsi" w:hAnsiTheme="minorHAnsi" w:cstheme="minorHAnsi"/>
        </w:rPr>
        <w:t>1.</w:t>
      </w:r>
      <w:r w:rsidR="008019A6" w:rsidRPr="007B2401">
        <w:rPr>
          <w:rFonts w:asciiTheme="minorHAnsi" w:hAnsiTheme="minorHAnsi" w:cstheme="minorHAnsi"/>
        </w:rPr>
        <w:t>747,00</w:t>
      </w:r>
      <w:r w:rsidRPr="007B2401">
        <w:rPr>
          <w:rFonts w:asciiTheme="minorHAnsi" w:hAnsiTheme="minorHAnsi" w:cstheme="minorHAnsi"/>
        </w:rPr>
        <w:t xml:space="preserve"> zł (na plan </w:t>
      </w:r>
      <w:r w:rsidR="00931266" w:rsidRPr="007B2401">
        <w:rPr>
          <w:rFonts w:asciiTheme="minorHAnsi" w:hAnsiTheme="minorHAnsi" w:cstheme="minorHAnsi"/>
        </w:rPr>
        <w:t>1.</w:t>
      </w:r>
      <w:r w:rsidR="008019A6" w:rsidRPr="007B2401">
        <w:rPr>
          <w:rFonts w:asciiTheme="minorHAnsi" w:hAnsiTheme="minorHAnsi" w:cstheme="minorHAnsi"/>
        </w:rPr>
        <w:t>747,00</w:t>
      </w:r>
      <w:r w:rsidRPr="007B2401">
        <w:rPr>
          <w:rFonts w:asciiTheme="minorHAnsi" w:hAnsiTheme="minorHAnsi" w:cstheme="minorHAnsi"/>
        </w:rPr>
        <w:t xml:space="preserve"> zł),</w:t>
      </w:r>
    </w:p>
    <w:p w14:paraId="7D3D77DB" w14:textId="5E528E38" w:rsidR="00931266" w:rsidRPr="007B2401" w:rsidRDefault="00931266">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dochody z tytułu wydania duplikatu Karty Dużej Rodziny zostały zrealizowane w kwocie 1,</w:t>
      </w:r>
      <w:r w:rsidR="008019A6" w:rsidRPr="007B2401">
        <w:rPr>
          <w:rFonts w:asciiTheme="minorHAnsi" w:hAnsiTheme="minorHAnsi" w:cstheme="minorHAnsi"/>
        </w:rPr>
        <w:t>95</w:t>
      </w:r>
      <w:r w:rsidRPr="007B2401">
        <w:rPr>
          <w:rFonts w:asciiTheme="minorHAnsi" w:hAnsiTheme="minorHAnsi" w:cstheme="minorHAnsi"/>
        </w:rPr>
        <w:t xml:space="preserve"> zł,</w:t>
      </w:r>
    </w:p>
    <w:p w14:paraId="127A820E" w14:textId="55A26D54" w:rsidR="00931266" w:rsidRPr="007B2401" w:rsidRDefault="00931266">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lastRenderedPageBreak/>
        <w:t xml:space="preserve">środki z Funduszu Pracy na asystenta rodziny zaplanowane i przekazane w kwocie </w:t>
      </w:r>
      <w:r w:rsidR="008019A6" w:rsidRPr="007B2401">
        <w:rPr>
          <w:rFonts w:asciiTheme="minorHAnsi" w:hAnsiTheme="minorHAnsi" w:cstheme="minorHAnsi"/>
        </w:rPr>
        <w:t>10.557,86</w:t>
      </w:r>
      <w:r w:rsidRPr="007B2401">
        <w:rPr>
          <w:rFonts w:asciiTheme="minorHAnsi" w:hAnsiTheme="minorHAnsi" w:cstheme="minorHAnsi"/>
        </w:rPr>
        <w:t xml:space="preserve"> zł,</w:t>
      </w:r>
    </w:p>
    <w:p w14:paraId="4C20C10C" w14:textId="29D4CFBB"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dotacja celowa przeznaczona na składki na ubezpieczenie zdrowotne opłacane za osoby pobierające niektóre świadczenia rodzinne oraz zasiłki dla opiekunów zaplanowana w kwocie </w:t>
      </w:r>
      <w:r w:rsidR="008019A6" w:rsidRPr="007B2401">
        <w:rPr>
          <w:rFonts w:asciiTheme="minorHAnsi" w:hAnsiTheme="minorHAnsi" w:cstheme="minorHAnsi"/>
        </w:rPr>
        <w:t>107.920,00</w:t>
      </w:r>
      <w:r w:rsidRPr="007B2401">
        <w:rPr>
          <w:rFonts w:asciiTheme="minorHAnsi" w:hAnsiTheme="minorHAnsi" w:cstheme="minorHAnsi"/>
        </w:rPr>
        <w:t xml:space="preserve"> zł, do budżetu wpłynęła w kwocie </w:t>
      </w:r>
      <w:r w:rsidR="008019A6" w:rsidRPr="007B2401">
        <w:rPr>
          <w:rFonts w:asciiTheme="minorHAnsi" w:hAnsiTheme="minorHAnsi" w:cstheme="minorHAnsi"/>
        </w:rPr>
        <w:t>107.646,30</w:t>
      </w:r>
      <w:r w:rsidRPr="007B2401">
        <w:rPr>
          <w:rFonts w:asciiTheme="minorHAnsi" w:hAnsiTheme="minorHAnsi" w:cstheme="minorHAnsi"/>
        </w:rPr>
        <w:t xml:space="preserve"> zł,</w:t>
      </w:r>
    </w:p>
    <w:p w14:paraId="1F9AC526" w14:textId="2F08F867"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odpłatność rodziców za pobyt dzieci w żłobku wraz z wyżywieniem i odsetkami zaplanowane w  kwocie </w:t>
      </w:r>
      <w:r w:rsidR="00336052" w:rsidRPr="007B2401">
        <w:rPr>
          <w:rFonts w:asciiTheme="minorHAnsi" w:hAnsiTheme="minorHAnsi" w:cstheme="minorHAnsi"/>
        </w:rPr>
        <w:t>69.358,00</w:t>
      </w:r>
      <w:r w:rsidRPr="007B2401">
        <w:rPr>
          <w:rFonts w:asciiTheme="minorHAnsi" w:hAnsiTheme="minorHAnsi" w:cstheme="minorHAnsi"/>
        </w:rPr>
        <w:t xml:space="preserve"> zł,  wykonane w kwocie </w:t>
      </w:r>
      <w:r w:rsidR="00336052" w:rsidRPr="007B2401">
        <w:rPr>
          <w:rFonts w:asciiTheme="minorHAnsi" w:hAnsiTheme="minorHAnsi" w:cstheme="minorHAnsi"/>
        </w:rPr>
        <w:t>58.283,37</w:t>
      </w:r>
      <w:r w:rsidRPr="007B2401">
        <w:rPr>
          <w:rFonts w:asciiTheme="minorHAnsi" w:hAnsiTheme="minorHAnsi" w:cstheme="minorHAnsi"/>
        </w:rPr>
        <w:t xml:space="preserve"> zł,</w:t>
      </w:r>
    </w:p>
    <w:p w14:paraId="0F8A09D7" w14:textId="300332F8"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środki z ZUS za pobyt dzieci w żłobku zaplanowane w  kwocie 4</w:t>
      </w:r>
      <w:r w:rsidR="008019A6" w:rsidRPr="007B2401">
        <w:rPr>
          <w:rFonts w:asciiTheme="minorHAnsi" w:hAnsiTheme="minorHAnsi" w:cstheme="minorHAnsi"/>
        </w:rPr>
        <w:t>4</w:t>
      </w:r>
      <w:r w:rsidRPr="007B2401">
        <w:rPr>
          <w:rFonts w:asciiTheme="minorHAnsi" w:hAnsiTheme="minorHAnsi" w:cstheme="minorHAnsi"/>
        </w:rPr>
        <w:t xml:space="preserve">.000,00 zł,  wykonane w kwocie </w:t>
      </w:r>
      <w:r w:rsidR="008019A6" w:rsidRPr="007B2401">
        <w:rPr>
          <w:rFonts w:asciiTheme="minorHAnsi" w:hAnsiTheme="minorHAnsi" w:cstheme="minorHAnsi"/>
        </w:rPr>
        <w:t>39.814,00</w:t>
      </w:r>
      <w:r w:rsidRPr="007B2401">
        <w:rPr>
          <w:rFonts w:asciiTheme="minorHAnsi" w:hAnsiTheme="minorHAnsi" w:cstheme="minorHAnsi"/>
        </w:rPr>
        <w:t xml:space="preserve"> zł,</w:t>
      </w:r>
    </w:p>
    <w:p w14:paraId="3DA83813" w14:textId="7D5C1BF4" w:rsidR="00B8641A" w:rsidRPr="007B2401" w:rsidRDefault="00B8641A">
      <w:pPr>
        <w:pStyle w:val="NormalnyWeb"/>
        <w:numPr>
          <w:ilvl w:val="0"/>
          <w:numId w:val="11"/>
        </w:numPr>
        <w:spacing w:before="0" w:beforeAutospacing="0" w:after="0" w:line="360" w:lineRule="auto"/>
        <w:jc w:val="both"/>
        <w:rPr>
          <w:rFonts w:asciiTheme="minorHAnsi" w:hAnsiTheme="minorHAnsi" w:cstheme="minorHAnsi"/>
        </w:rPr>
      </w:pPr>
      <w:r w:rsidRPr="007B2401">
        <w:rPr>
          <w:rFonts w:asciiTheme="minorHAnsi" w:hAnsiTheme="minorHAnsi" w:cstheme="minorHAnsi"/>
        </w:rPr>
        <w:t xml:space="preserve">środki z Funduszu Pomocy w związku z konfliktem zbrojnym na Ukrainie przeznaczone na </w:t>
      </w:r>
      <w:r w:rsidRPr="007B2401">
        <w:rPr>
          <w:rFonts w:ascii="Calibri" w:hAnsi="Calibri" w:cs="Calibri"/>
        </w:rPr>
        <w:t xml:space="preserve">świadczenia rodzinne </w:t>
      </w:r>
      <w:r w:rsidRPr="007B2401">
        <w:rPr>
          <w:rFonts w:asciiTheme="minorHAnsi" w:hAnsiTheme="minorHAnsi" w:cstheme="minorHAnsi"/>
        </w:rPr>
        <w:t xml:space="preserve">zaplanowane i wykonane w kwocie </w:t>
      </w:r>
      <w:r w:rsidR="00931266" w:rsidRPr="007B2401">
        <w:rPr>
          <w:rFonts w:asciiTheme="minorHAnsi" w:hAnsiTheme="minorHAnsi" w:cstheme="minorHAnsi"/>
        </w:rPr>
        <w:t>7.</w:t>
      </w:r>
      <w:r w:rsidR="008019A6" w:rsidRPr="007B2401">
        <w:rPr>
          <w:rFonts w:asciiTheme="minorHAnsi" w:hAnsiTheme="minorHAnsi" w:cstheme="minorHAnsi"/>
        </w:rPr>
        <w:t>607,00</w:t>
      </w:r>
      <w:r w:rsidRPr="007B2401">
        <w:rPr>
          <w:rFonts w:asciiTheme="minorHAnsi" w:hAnsiTheme="minorHAnsi" w:cstheme="minorHAnsi"/>
        </w:rPr>
        <w:t xml:space="preserve"> zł.</w:t>
      </w:r>
    </w:p>
    <w:p w14:paraId="797C08DD"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266D0FEE" w14:textId="77777777" w:rsidR="00B8641A" w:rsidRPr="007C6387" w:rsidRDefault="00B8641A" w:rsidP="00B8641A">
      <w:pPr>
        <w:pStyle w:val="NormalnyWeb"/>
        <w:keepNext/>
        <w:spacing w:before="0" w:beforeAutospacing="0" w:after="0" w:line="360" w:lineRule="auto"/>
        <w:jc w:val="both"/>
        <w:rPr>
          <w:rFonts w:asciiTheme="minorHAnsi" w:hAnsiTheme="minorHAnsi" w:cstheme="minorHAnsi"/>
        </w:rPr>
      </w:pPr>
      <w:r w:rsidRPr="007C6387">
        <w:rPr>
          <w:rFonts w:asciiTheme="minorHAnsi" w:hAnsiTheme="minorHAnsi" w:cstheme="minorHAnsi"/>
          <w:b/>
          <w:bCs/>
          <w:u w:val="single"/>
        </w:rPr>
        <w:t>Dział 900 – Gospodarka komunalna i ochrona środowiska</w:t>
      </w:r>
    </w:p>
    <w:p w14:paraId="4108EADD" w14:textId="385F356C" w:rsidR="00B8641A" w:rsidRPr="007C6387" w:rsidRDefault="00B8641A" w:rsidP="00B8641A">
      <w:pPr>
        <w:pStyle w:val="NormalnyWeb"/>
        <w:spacing w:before="0" w:beforeAutospacing="0" w:after="0" w:line="360" w:lineRule="auto"/>
        <w:ind w:firstLine="708"/>
        <w:jc w:val="both"/>
        <w:rPr>
          <w:rFonts w:asciiTheme="minorHAnsi" w:hAnsiTheme="minorHAnsi" w:cstheme="minorHAnsi"/>
        </w:rPr>
      </w:pPr>
      <w:r w:rsidRPr="007C6387">
        <w:rPr>
          <w:rFonts w:asciiTheme="minorHAnsi" w:hAnsiTheme="minorHAnsi" w:cstheme="minorHAnsi"/>
        </w:rPr>
        <w:t>Plan dochodów w tym dziale ustalono w wysokości 1.</w:t>
      </w:r>
      <w:r w:rsidR="00037383" w:rsidRPr="007C6387">
        <w:rPr>
          <w:rFonts w:asciiTheme="minorHAnsi" w:hAnsiTheme="minorHAnsi" w:cstheme="minorHAnsi"/>
        </w:rPr>
        <w:t>769.535,00</w:t>
      </w:r>
      <w:r w:rsidRPr="007C6387">
        <w:rPr>
          <w:rFonts w:asciiTheme="minorHAnsi" w:hAnsiTheme="minorHAnsi" w:cstheme="minorHAnsi"/>
        </w:rPr>
        <w:t xml:space="preserve"> zł. W 202</w:t>
      </w:r>
      <w:r w:rsidR="00037383" w:rsidRPr="007C6387">
        <w:rPr>
          <w:rFonts w:asciiTheme="minorHAnsi" w:hAnsiTheme="minorHAnsi" w:cstheme="minorHAnsi"/>
        </w:rPr>
        <w:t>3</w:t>
      </w:r>
      <w:r w:rsidRPr="007C6387">
        <w:rPr>
          <w:rFonts w:asciiTheme="minorHAnsi" w:hAnsiTheme="minorHAnsi" w:cstheme="minorHAnsi"/>
        </w:rPr>
        <w:t xml:space="preserve"> r. wpłynęło do budżetu </w:t>
      </w:r>
      <w:r w:rsidR="00A84C3D" w:rsidRPr="007C6387">
        <w:rPr>
          <w:rFonts w:asciiTheme="minorHAnsi" w:hAnsiTheme="minorHAnsi" w:cstheme="minorHAnsi"/>
        </w:rPr>
        <w:t>1.</w:t>
      </w:r>
      <w:r w:rsidR="00037383" w:rsidRPr="007C6387">
        <w:rPr>
          <w:rFonts w:asciiTheme="minorHAnsi" w:hAnsiTheme="minorHAnsi" w:cstheme="minorHAnsi"/>
        </w:rPr>
        <w:t>735.289,81</w:t>
      </w:r>
      <w:r w:rsidRPr="007C6387">
        <w:rPr>
          <w:rFonts w:asciiTheme="minorHAnsi" w:hAnsiTheme="minorHAnsi" w:cstheme="minorHAnsi"/>
        </w:rPr>
        <w:t xml:space="preserve"> zł, tj. </w:t>
      </w:r>
      <w:r w:rsidR="00037383" w:rsidRPr="007C6387">
        <w:rPr>
          <w:rFonts w:asciiTheme="minorHAnsi" w:hAnsiTheme="minorHAnsi" w:cstheme="minorHAnsi"/>
        </w:rPr>
        <w:t>98,06</w:t>
      </w:r>
      <w:r w:rsidRPr="007C6387">
        <w:rPr>
          <w:rFonts w:asciiTheme="minorHAnsi" w:hAnsiTheme="minorHAnsi" w:cstheme="minorHAnsi"/>
        </w:rPr>
        <w:t xml:space="preserve"> % planu</w:t>
      </w:r>
    </w:p>
    <w:p w14:paraId="0E26EC1E" w14:textId="77777777" w:rsidR="00B8641A" w:rsidRPr="007C6387" w:rsidRDefault="00B8641A" w:rsidP="00B8641A">
      <w:pPr>
        <w:pStyle w:val="NormalnyWeb"/>
        <w:spacing w:before="0" w:beforeAutospacing="0" w:after="0" w:line="360" w:lineRule="auto"/>
        <w:jc w:val="both"/>
        <w:rPr>
          <w:rFonts w:asciiTheme="minorHAnsi" w:hAnsiTheme="minorHAnsi" w:cstheme="minorHAnsi"/>
        </w:rPr>
      </w:pPr>
      <w:r w:rsidRPr="007C6387">
        <w:rPr>
          <w:rFonts w:asciiTheme="minorHAnsi" w:hAnsiTheme="minorHAnsi" w:cstheme="minorHAnsi"/>
        </w:rPr>
        <w:t>Powyższą kwotę wpływów stanowią:</w:t>
      </w:r>
    </w:p>
    <w:p w14:paraId="063CE77C" w14:textId="22865D67" w:rsidR="00B8641A" w:rsidRPr="007C6387" w:rsidRDefault="00B8641A">
      <w:pPr>
        <w:pStyle w:val="NormalnyWeb"/>
        <w:numPr>
          <w:ilvl w:val="0"/>
          <w:numId w:val="6"/>
        </w:numPr>
        <w:spacing w:before="0" w:beforeAutospacing="0" w:after="0" w:line="360" w:lineRule="auto"/>
        <w:jc w:val="both"/>
        <w:rPr>
          <w:rFonts w:asciiTheme="minorHAnsi" w:hAnsiTheme="minorHAnsi" w:cstheme="minorHAnsi"/>
        </w:rPr>
      </w:pPr>
      <w:r w:rsidRPr="007C6387">
        <w:rPr>
          <w:rFonts w:asciiTheme="minorHAnsi" w:hAnsiTheme="minorHAnsi" w:cstheme="minorHAnsi"/>
        </w:rPr>
        <w:t>wpływy z opłaty z tytułu gospodarowania odpadami komunalnymi zaplanowane w kwocie 1.</w:t>
      </w:r>
      <w:r w:rsidR="00037383" w:rsidRPr="007C6387">
        <w:rPr>
          <w:rFonts w:asciiTheme="minorHAnsi" w:hAnsiTheme="minorHAnsi" w:cstheme="minorHAnsi"/>
        </w:rPr>
        <w:t>089.600,00</w:t>
      </w:r>
      <w:r w:rsidRPr="007C6387">
        <w:rPr>
          <w:rFonts w:asciiTheme="minorHAnsi" w:hAnsiTheme="minorHAnsi" w:cstheme="minorHAnsi"/>
        </w:rPr>
        <w:t xml:space="preserve"> zł, w 202</w:t>
      </w:r>
      <w:r w:rsidR="00037383" w:rsidRPr="007C6387">
        <w:rPr>
          <w:rFonts w:asciiTheme="minorHAnsi" w:hAnsiTheme="minorHAnsi" w:cstheme="minorHAnsi"/>
        </w:rPr>
        <w:t>3</w:t>
      </w:r>
      <w:r w:rsidRPr="007C6387">
        <w:rPr>
          <w:rFonts w:asciiTheme="minorHAnsi" w:hAnsiTheme="minorHAnsi" w:cstheme="minorHAnsi"/>
        </w:rPr>
        <w:t xml:space="preserve"> roku wpłynęły w kwocie </w:t>
      </w:r>
      <w:r w:rsidR="00A84C3D" w:rsidRPr="007C6387">
        <w:rPr>
          <w:rFonts w:asciiTheme="minorHAnsi" w:hAnsiTheme="minorHAnsi" w:cstheme="minorHAnsi"/>
        </w:rPr>
        <w:t>1.</w:t>
      </w:r>
      <w:r w:rsidR="00037383" w:rsidRPr="007C6387">
        <w:rPr>
          <w:rFonts w:asciiTheme="minorHAnsi" w:hAnsiTheme="minorHAnsi" w:cstheme="minorHAnsi"/>
        </w:rPr>
        <w:t>090.691,92</w:t>
      </w:r>
      <w:r w:rsidRPr="007C6387">
        <w:rPr>
          <w:rFonts w:asciiTheme="minorHAnsi" w:hAnsiTheme="minorHAnsi" w:cstheme="minorHAnsi"/>
        </w:rPr>
        <w:t xml:space="preserve"> zł w stosunku do przypisu wymiaru w/w opłaty, który ustalony został w kwocie </w:t>
      </w:r>
      <w:r w:rsidR="00A84C3D" w:rsidRPr="007C6387">
        <w:rPr>
          <w:rFonts w:asciiTheme="minorHAnsi" w:hAnsiTheme="minorHAnsi" w:cstheme="minorHAnsi"/>
        </w:rPr>
        <w:t>1.</w:t>
      </w:r>
      <w:r w:rsidR="00037383" w:rsidRPr="007C6387">
        <w:rPr>
          <w:rFonts w:asciiTheme="minorHAnsi" w:hAnsiTheme="minorHAnsi" w:cstheme="minorHAnsi"/>
        </w:rPr>
        <w:t>201.951,10</w:t>
      </w:r>
      <w:r w:rsidRPr="007C6387">
        <w:rPr>
          <w:rFonts w:asciiTheme="minorHAnsi" w:hAnsiTheme="minorHAnsi" w:cstheme="minorHAnsi"/>
        </w:rPr>
        <w:t xml:space="preserve"> zł, wykonanie stanowi </w:t>
      </w:r>
      <w:r w:rsidR="007C6387" w:rsidRPr="007C6387">
        <w:rPr>
          <w:rFonts w:asciiTheme="minorHAnsi" w:hAnsiTheme="minorHAnsi" w:cstheme="minorHAnsi"/>
        </w:rPr>
        <w:t>90,74</w:t>
      </w:r>
      <w:r w:rsidRPr="007C6387">
        <w:rPr>
          <w:rFonts w:asciiTheme="minorHAnsi" w:hAnsiTheme="minorHAnsi" w:cstheme="minorHAnsi"/>
        </w:rPr>
        <w:t xml:space="preserve"> %.</w:t>
      </w:r>
    </w:p>
    <w:p w14:paraId="69893671" w14:textId="01BCED5F" w:rsidR="00B8641A" w:rsidRDefault="00B8641A">
      <w:pPr>
        <w:pStyle w:val="NormalnyWeb"/>
        <w:numPr>
          <w:ilvl w:val="0"/>
          <w:numId w:val="6"/>
        </w:numPr>
        <w:spacing w:before="0" w:beforeAutospacing="0" w:after="0" w:line="360" w:lineRule="auto"/>
        <w:jc w:val="both"/>
        <w:rPr>
          <w:rFonts w:ascii="Calibri" w:hAnsi="Calibri" w:cs="Calibri"/>
        </w:rPr>
      </w:pPr>
      <w:r w:rsidRPr="007C6387">
        <w:rPr>
          <w:rFonts w:ascii="Calibri" w:hAnsi="Calibri" w:cs="Calibri"/>
        </w:rPr>
        <w:t xml:space="preserve">środki z Wojewódzkiego Funduszu Ochrony Środowiska i Gospodarki Wodnej w Warszawie zaplanowane w kwocie </w:t>
      </w:r>
      <w:r w:rsidR="007C6387">
        <w:rPr>
          <w:rFonts w:ascii="Calibri" w:hAnsi="Calibri" w:cs="Calibri"/>
        </w:rPr>
        <w:t>82.188,00</w:t>
      </w:r>
      <w:r w:rsidRPr="007C6387">
        <w:rPr>
          <w:rFonts w:ascii="Calibri" w:hAnsi="Calibri" w:cs="Calibri"/>
        </w:rPr>
        <w:t xml:space="preserve"> zł z przeznaczeniem na realizację programu „Czyste Powietrze” w 202</w:t>
      </w:r>
      <w:r w:rsidR="007C6387" w:rsidRPr="007C6387">
        <w:rPr>
          <w:rFonts w:ascii="Calibri" w:hAnsi="Calibri" w:cs="Calibri"/>
        </w:rPr>
        <w:t>3</w:t>
      </w:r>
      <w:r w:rsidRPr="007C6387">
        <w:rPr>
          <w:rFonts w:ascii="Calibri" w:hAnsi="Calibri" w:cs="Calibri"/>
        </w:rPr>
        <w:t xml:space="preserve"> roku wpłynęły w kwocie </w:t>
      </w:r>
      <w:r w:rsidR="007C6387" w:rsidRPr="007C6387">
        <w:rPr>
          <w:rFonts w:ascii="Calibri" w:hAnsi="Calibri" w:cs="Calibri"/>
        </w:rPr>
        <w:t>52.362,48</w:t>
      </w:r>
      <w:r w:rsidRPr="007C6387">
        <w:rPr>
          <w:rFonts w:ascii="Calibri" w:hAnsi="Calibri" w:cs="Calibri"/>
        </w:rPr>
        <w:t xml:space="preserve"> zł,</w:t>
      </w:r>
    </w:p>
    <w:p w14:paraId="4437D587" w14:textId="3982D99A" w:rsidR="007C6387" w:rsidRDefault="007C6387">
      <w:pPr>
        <w:pStyle w:val="NormalnyWeb"/>
        <w:numPr>
          <w:ilvl w:val="0"/>
          <w:numId w:val="6"/>
        </w:numPr>
        <w:spacing w:before="0" w:beforeAutospacing="0" w:after="0" w:line="360" w:lineRule="auto"/>
        <w:jc w:val="both"/>
        <w:rPr>
          <w:rFonts w:ascii="Calibri" w:hAnsi="Calibri" w:cs="Calibri"/>
        </w:rPr>
      </w:pPr>
      <w:r>
        <w:rPr>
          <w:rFonts w:ascii="Calibri" w:hAnsi="Calibri" w:cs="Calibri"/>
          <w:color w:val="000000"/>
        </w:rPr>
        <w:t>dotacja z Urzędu Marszałkowskiego z przeznaczeniem na zadanie pn. „Wykonanie Planu Gospodarki Niskoemisyjnej oraz Analizy Ubóstwa Energetycznego dla Gminy Jednorożec”  przekazana w kwocie 33.85</w:t>
      </w:r>
      <w:r w:rsidR="00820F9D">
        <w:rPr>
          <w:rFonts w:ascii="Calibri" w:hAnsi="Calibri" w:cs="Calibri"/>
          <w:color w:val="000000"/>
        </w:rPr>
        <w:t>5</w:t>
      </w:r>
      <w:r>
        <w:rPr>
          <w:rFonts w:ascii="Calibri" w:hAnsi="Calibri" w:cs="Calibri"/>
          <w:color w:val="000000"/>
        </w:rPr>
        <w:t>,00 zł,</w:t>
      </w:r>
    </w:p>
    <w:p w14:paraId="79F40743" w14:textId="74B373B9" w:rsidR="007C6387" w:rsidRPr="007C6387" w:rsidRDefault="007C6387">
      <w:pPr>
        <w:pStyle w:val="NormalnyWeb"/>
        <w:numPr>
          <w:ilvl w:val="0"/>
          <w:numId w:val="6"/>
        </w:numPr>
        <w:spacing w:before="0" w:beforeAutospacing="0" w:after="0" w:line="360" w:lineRule="auto"/>
        <w:jc w:val="both"/>
        <w:rPr>
          <w:rFonts w:ascii="Calibri" w:hAnsi="Calibri" w:cs="Calibri"/>
        </w:rPr>
      </w:pPr>
      <w:r>
        <w:rPr>
          <w:rFonts w:ascii="Calibri" w:hAnsi="Calibri" w:cs="Calibri"/>
          <w:color w:val="000000"/>
        </w:rPr>
        <w:t>dotacja z Urzędu Marszałkowskiego przeznaczeniem na „Zapobieganie bezdomności zwierząt w gminie Jednorożec” zaplanowana w kwocie 10.000,00 zł wpłynęła w kwocie 8.950,00 zł,</w:t>
      </w:r>
    </w:p>
    <w:p w14:paraId="6A0B1D47" w14:textId="1E035B7E" w:rsidR="007C6387" w:rsidRPr="00A27042" w:rsidRDefault="007C6387">
      <w:pPr>
        <w:pStyle w:val="NormalnyWeb"/>
        <w:numPr>
          <w:ilvl w:val="0"/>
          <w:numId w:val="6"/>
        </w:numPr>
        <w:spacing w:before="0" w:beforeAutospacing="0" w:after="0" w:line="360" w:lineRule="auto"/>
        <w:jc w:val="both"/>
        <w:rPr>
          <w:rFonts w:ascii="Calibri" w:hAnsi="Calibri" w:cs="Calibri"/>
        </w:rPr>
      </w:pPr>
      <w:r>
        <w:rPr>
          <w:rFonts w:ascii="Calibri" w:hAnsi="Calibri" w:cs="Calibri"/>
        </w:rPr>
        <w:t xml:space="preserve">środki z </w:t>
      </w:r>
      <w:proofErr w:type="spellStart"/>
      <w:r>
        <w:rPr>
          <w:rFonts w:ascii="Calibri" w:hAnsi="Calibri" w:cs="Calibri"/>
        </w:rPr>
        <w:t>WFOŚiGW</w:t>
      </w:r>
      <w:proofErr w:type="spellEnd"/>
      <w:r>
        <w:rPr>
          <w:rFonts w:ascii="Calibri" w:hAnsi="Calibri" w:cs="Calibri"/>
        </w:rPr>
        <w:t xml:space="preserve"> w Warszawie na zadanie „Wymiana oświetlenia ulicznego na terenie </w:t>
      </w:r>
      <w:r w:rsidRPr="00A27042">
        <w:rPr>
          <w:rFonts w:ascii="Calibri" w:hAnsi="Calibri" w:cs="Calibri"/>
        </w:rPr>
        <w:t xml:space="preserve">Gminy Jednorożec w 2023 roku” </w:t>
      </w:r>
      <w:r w:rsidR="00A27042" w:rsidRPr="00A27042">
        <w:rPr>
          <w:rFonts w:ascii="Calibri" w:hAnsi="Calibri" w:cs="Calibri"/>
        </w:rPr>
        <w:t>zaplanowana i wykonana</w:t>
      </w:r>
      <w:r w:rsidRPr="00A27042">
        <w:rPr>
          <w:rFonts w:ascii="Calibri" w:hAnsi="Calibri" w:cs="Calibri"/>
        </w:rPr>
        <w:t xml:space="preserve"> w kwocie 300.000,00 zł</w:t>
      </w:r>
    </w:p>
    <w:p w14:paraId="4FFA884F" w14:textId="65274803" w:rsidR="00B8641A" w:rsidRPr="00A27042" w:rsidRDefault="00B8641A">
      <w:pPr>
        <w:pStyle w:val="NormalnyWeb"/>
        <w:numPr>
          <w:ilvl w:val="0"/>
          <w:numId w:val="6"/>
        </w:numPr>
        <w:spacing w:before="0" w:beforeAutospacing="0" w:after="0" w:line="360" w:lineRule="auto"/>
        <w:jc w:val="both"/>
        <w:rPr>
          <w:rFonts w:asciiTheme="minorHAnsi" w:hAnsiTheme="minorHAnsi" w:cstheme="minorHAnsi"/>
        </w:rPr>
      </w:pPr>
      <w:r w:rsidRPr="00A27042">
        <w:rPr>
          <w:rFonts w:asciiTheme="minorHAnsi" w:hAnsiTheme="minorHAnsi" w:cstheme="minorHAnsi"/>
        </w:rPr>
        <w:t xml:space="preserve">Wpływy z tytułu opłat i kar za korzystanie ze środowiska kwota </w:t>
      </w:r>
      <w:r w:rsidR="00A27042" w:rsidRPr="00A27042">
        <w:rPr>
          <w:rFonts w:asciiTheme="minorHAnsi" w:hAnsiTheme="minorHAnsi" w:cstheme="minorHAnsi"/>
        </w:rPr>
        <w:t>206,72</w:t>
      </w:r>
      <w:r w:rsidRPr="00A27042">
        <w:rPr>
          <w:rFonts w:asciiTheme="minorHAnsi" w:hAnsiTheme="minorHAnsi" w:cstheme="minorHAnsi"/>
        </w:rPr>
        <w:t xml:space="preserve"> zł, które zostały przeznaczone na wydatki związane z oczyszczalnią ścieków,</w:t>
      </w:r>
    </w:p>
    <w:p w14:paraId="594C10D2" w14:textId="113CABD0" w:rsidR="00B8641A" w:rsidRPr="00A27042" w:rsidRDefault="00B8641A">
      <w:pPr>
        <w:pStyle w:val="NormalnyWeb"/>
        <w:numPr>
          <w:ilvl w:val="0"/>
          <w:numId w:val="12"/>
        </w:numPr>
        <w:spacing w:before="0" w:beforeAutospacing="0" w:after="0" w:line="360" w:lineRule="auto"/>
        <w:jc w:val="both"/>
        <w:rPr>
          <w:rFonts w:asciiTheme="minorHAnsi" w:hAnsiTheme="minorHAnsi" w:cstheme="minorHAnsi"/>
        </w:rPr>
      </w:pPr>
      <w:r w:rsidRPr="00A27042">
        <w:rPr>
          <w:rFonts w:asciiTheme="minorHAnsi" w:hAnsiTheme="minorHAnsi" w:cstheme="minorHAnsi"/>
        </w:rPr>
        <w:lastRenderedPageBreak/>
        <w:t xml:space="preserve">wpłaty z tytułu odsetek od zaległości i kosztów egzekucyjnych kwota </w:t>
      </w:r>
      <w:r w:rsidR="00A27042" w:rsidRPr="00A27042">
        <w:rPr>
          <w:rFonts w:asciiTheme="minorHAnsi" w:hAnsiTheme="minorHAnsi" w:cstheme="minorHAnsi"/>
        </w:rPr>
        <w:t>11.631,74</w:t>
      </w:r>
      <w:r w:rsidRPr="00A27042">
        <w:rPr>
          <w:rFonts w:asciiTheme="minorHAnsi" w:hAnsiTheme="minorHAnsi" w:cstheme="minorHAnsi"/>
        </w:rPr>
        <w:t xml:space="preserve"> zł,</w:t>
      </w:r>
    </w:p>
    <w:p w14:paraId="562E2520" w14:textId="47870B1E" w:rsidR="00B8641A" w:rsidRPr="00A27042" w:rsidRDefault="00B8641A">
      <w:pPr>
        <w:pStyle w:val="NormalnyWeb"/>
        <w:numPr>
          <w:ilvl w:val="0"/>
          <w:numId w:val="12"/>
        </w:numPr>
        <w:spacing w:before="0" w:beforeAutospacing="0" w:after="0" w:line="360" w:lineRule="auto"/>
        <w:jc w:val="both"/>
        <w:rPr>
          <w:rFonts w:asciiTheme="minorHAnsi" w:hAnsiTheme="minorHAnsi" w:cstheme="minorHAnsi"/>
        </w:rPr>
      </w:pPr>
      <w:r w:rsidRPr="00A27042">
        <w:rPr>
          <w:rFonts w:asciiTheme="minorHAnsi" w:hAnsiTheme="minorHAnsi" w:cstheme="minorHAnsi"/>
        </w:rPr>
        <w:t xml:space="preserve">wpływy z tytułu sprzedaży selektywnie gromadzonych odpadów stałych zostały zrealizowane w kwocie </w:t>
      </w:r>
      <w:r w:rsidR="00A27042" w:rsidRPr="00A27042">
        <w:rPr>
          <w:rFonts w:asciiTheme="minorHAnsi" w:hAnsiTheme="minorHAnsi" w:cstheme="minorHAnsi"/>
        </w:rPr>
        <w:t>3.752,99</w:t>
      </w:r>
      <w:r w:rsidRPr="00A27042">
        <w:rPr>
          <w:rFonts w:asciiTheme="minorHAnsi" w:hAnsiTheme="minorHAnsi" w:cstheme="minorHAnsi"/>
        </w:rPr>
        <w:t xml:space="preserve"> zł,</w:t>
      </w:r>
    </w:p>
    <w:p w14:paraId="4353187D" w14:textId="545574D3" w:rsidR="00B8641A" w:rsidRPr="00A27042" w:rsidRDefault="00B8641A">
      <w:pPr>
        <w:pStyle w:val="NormalnyWeb"/>
        <w:numPr>
          <w:ilvl w:val="0"/>
          <w:numId w:val="12"/>
        </w:numPr>
        <w:spacing w:before="0" w:beforeAutospacing="0" w:after="0" w:line="360" w:lineRule="auto"/>
        <w:jc w:val="both"/>
        <w:rPr>
          <w:rFonts w:asciiTheme="minorHAnsi" w:hAnsiTheme="minorHAnsi" w:cstheme="minorHAnsi"/>
        </w:rPr>
      </w:pPr>
      <w:r w:rsidRPr="00A27042">
        <w:rPr>
          <w:rFonts w:asciiTheme="minorHAnsi" w:hAnsiTheme="minorHAnsi" w:cstheme="minorHAnsi"/>
        </w:rPr>
        <w:t xml:space="preserve">wpłaty od mieszkańców za wywóz nieczystości ciekłych oraz wynajem koparko-ładowarki wraz z odsetkami od zaległości kwota </w:t>
      </w:r>
      <w:r w:rsidR="00A27042" w:rsidRPr="00A27042">
        <w:rPr>
          <w:rFonts w:asciiTheme="minorHAnsi" w:hAnsiTheme="minorHAnsi" w:cstheme="minorHAnsi"/>
        </w:rPr>
        <w:t>58.399,88</w:t>
      </w:r>
      <w:r w:rsidRPr="00A27042">
        <w:rPr>
          <w:rFonts w:asciiTheme="minorHAnsi" w:hAnsiTheme="minorHAnsi" w:cstheme="minorHAnsi"/>
        </w:rPr>
        <w:t xml:space="preserve"> zł,</w:t>
      </w:r>
    </w:p>
    <w:p w14:paraId="6A8A3DD0" w14:textId="25381F1F" w:rsidR="00B8641A" w:rsidRPr="00077CCA" w:rsidRDefault="00B8641A">
      <w:pPr>
        <w:pStyle w:val="NormalnyWeb"/>
        <w:numPr>
          <w:ilvl w:val="0"/>
          <w:numId w:val="12"/>
        </w:numPr>
        <w:spacing w:before="0" w:beforeAutospacing="0" w:after="0" w:line="360" w:lineRule="auto"/>
        <w:jc w:val="both"/>
        <w:rPr>
          <w:rFonts w:asciiTheme="minorHAnsi" w:hAnsiTheme="minorHAnsi" w:cstheme="minorHAnsi"/>
        </w:rPr>
      </w:pPr>
      <w:r w:rsidRPr="00A27042">
        <w:rPr>
          <w:rFonts w:asciiTheme="minorHAnsi" w:hAnsiTheme="minorHAnsi" w:cstheme="minorHAnsi"/>
        </w:rPr>
        <w:t xml:space="preserve">środki z </w:t>
      </w:r>
      <w:proofErr w:type="spellStart"/>
      <w:r w:rsidRPr="00A27042">
        <w:rPr>
          <w:rFonts w:asciiTheme="minorHAnsi" w:hAnsiTheme="minorHAnsi" w:cstheme="minorHAnsi"/>
        </w:rPr>
        <w:t>WFOŚiGW</w:t>
      </w:r>
      <w:proofErr w:type="spellEnd"/>
      <w:r w:rsidRPr="00A27042">
        <w:rPr>
          <w:rFonts w:asciiTheme="minorHAnsi" w:hAnsiTheme="minorHAnsi" w:cstheme="minorHAnsi"/>
        </w:rPr>
        <w:t xml:space="preserve"> na </w:t>
      </w:r>
      <w:r w:rsidRPr="00A27042">
        <w:rPr>
          <w:rFonts w:ascii="Calibri" w:hAnsi="Calibri" w:cs="Calibri"/>
        </w:rPr>
        <w:t>„Usuwanie i unieszkodliwianie wyrobów zawierających azbest z terenu gminy Jednorożec w 202</w:t>
      </w:r>
      <w:r w:rsidR="00A27042" w:rsidRPr="00A27042">
        <w:rPr>
          <w:rFonts w:ascii="Calibri" w:hAnsi="Calibri" w:cs="Calibri"/>
        </w:rPr>
        <w:t>3</w:t>
      </w:r>
      <w:r w:rsidRPr="00A27042">
        <w:rPr>
          <w:rFonts w:ascii="Calibri" w:hAnsi="Calibri" w:cs="Calibri"/>
        </w:rPr>
        <w:t xml:space="preserve"> roku” zaplanowane </w:t>
      </w:r>
      <w:r w:rsidR="004B7724" w:rsidRPr="00A27042">
        <w:rPr>
          <w:rFonts w:ascii="Calibri" w:hAnsi="Calibri" w:cs="Calibri"/>
        </w:rPr>
        <w:t xml:space="preserve">i wykonane </w:t>
      </w:r>
      <w:r w:rsidRPr="00A27042">
        <w:rPr>
          <w:rFonts w:ascii="Calibri" w:hAnsi="Calibri" w:cs="Calibri"/>
        </w:rPr>
        <w:t xml:space="preserve">w kwocie </w:t>
      </w:r>
      <w:r w:rsidR="00A27042" w:rsidRPr="00A27042">
        <w:rPr>
          <w:rFonts w:ascii="Calibri" w:hAnsi="Calibri" w:cs="Calibri"/>
        </w:rPr>
        <w:t>71.927,00</w:t>
      </w:r>
      <w:r w:rsidRPr="00A27042">
        <w:rPr>
          <w:rFonts w:ascii="Calibri" w:hAnsi="Calibri" w:cs="Calibri"/>
        </w:rPr>
        <w:t xml:space="preserve"> zł. oraz na zadanie pn. „Usuwanie odpadów z folii rolniczych, siatki i sznurka do owijania balotów, opakowań po nawozach i typu Big </w:t>
      </w:r>
      <w:proofErr w:type="spellStart"/>
      <w:r w:rsidRPr="00A27042">
        <w:rPr>
          <w:rFonts w:ascii="Calibri" w:hAnsi="Calibri" w:cs="Calibri"/>
        </w:rPr>
        <w:t>Bag</w:t>
      </w:r>
      <w:proofErr w:type="spellEnd"/>
      <w:r w:rsidRPr="00A27042">
        <w:rPr>
          <w:rFonts w:ascii="Calibri" w:hAnsi="Calibri" w:cs="Calibri"/>
        </w:rPr>
        <w:t xml:space="preserve">” </w:t>
      </w:r>
      <w:r w:rsidR="00A27042">
        <w:rPr>
          <w:rFonts w:ascii="Calibri" w:hAnsi="Calibri" w:cs="Calibri"/>
        </w:rPr>
        <w:t xml:space="preserve">dotacja </w:t>
      </w:r>
      <w:r w:rsidRPr="00A27042">
        <w:rPr>
          <w:rFonts w:ascii="Calibri" w:hAnsi="Calibri" w:cs="Calibri"/>
        </w:rPr>
        <w:t xml:space="preserve"> wpły</w:t>
      </w:r>
      <w:r w:rsidR="00440572" w:rsidRPr="00A27042">
        <w:rPr>
          <w:rFonts w:ascii="Calibri" w:hAnsi="Calibri" w:cs="Calibri"/>
        </w:rPr>
        <w:t xml:space="preserve">nęła w kwocie </w:t>
      </w:r>
      <w:r w:rsidR="00A27042" w:rsidRPr="00A27042">
        <w:rPr>
          <w:rFonts w:ascii="Calibri" w:hAnsi="Calibri" w:cs="Calibri"/>
        </w:rPr>
        <w:t>73.512,08</w:t>
      </w:r>
      <w:r w:rsidR="00440572" w:rsidRPr="00A27042">
        <w:rPr>
          <w:rFonts w:ascii="Calibri" w:hAnsi="Calibri" w:cs="Calibri"/>
        </w:rPr>
        <w:t xml:space="preserve"> zł</w:t>
      </w:r>
      <w:r w:rsidR="00077CCA">
        <w:rPr>
          <w:rFonts w:ascii="Calibri" w:hAnsi="Calibri" w:cs="Calibri"/>
        </w:rPr>
        <w:t>,</w:t>
      </w:r>
    </w:p>
    <w:p w14:paraId="4F50B29D" w14:textId="501BA766" w:rsidR="00077CCA" w:rsidRPr="00077CCA" w:rsidRDefault="00077CCA" w:rsidP="00077CCA">
      <w:pPr>
        <w:pStyle w:val="NormalnyWeb"/>
        <w:numPr>
          <w:ilvl w:val="0"/>
          <w:numId w:val="12"/>
        </w:numPr>
        <w:spacing w:before="0" w:after="0" w:line="360" w:lineRule="auto"/>
        <w:jc w:val="both"/>
        <w:rPr>
          <w:rFonts w:ascii="Calibri" w:hAnsi="Calibri" w:cs="Calibri"/>
          <w:color w:val="000000"/>
        </w:rPr>
      </w:pPr>
      <w:r>
        <w:rPr>
          <w:rFonts w:ascii="Calibri" w:hAnsi="Calibri" w:cs="Calibri"/>
          <w:color w:val="000000"/>
        </w:rPr>
        <w:t>dotacja WFOŚIGW w Warszawie z przeznaczeniem na zadanie pn. „Ekologiczny piknik rodzinny”  zaplanowana i wykonana w kwocie 30.000,00 zł.</w:t>
      </w:r>
    </w:p>
    <w:p w14:paraId="79D1EA1F" w14:textId="77777777" w:rsidR="00440572" w:rsidRPr="00097137" w:rsidRDefault="00440572" w:rsidP="00440572">
      <w:pPr>
        <w:pStyle w:val="NormalnyWeb"/>
        <w:spacing w:before="0" w:beforeAutospacing="0" w:after="0" w:line="360" w:lineRule="auto"/>
        <w:ind w:left="720"/>
        <w:jc w:val="both"/>
        <w:rPr>
          <w:rFonts w:asciiTheme="minorHAnsi" w:hAnsiTheme="minorHAnsi" w:cstheme="minorHAnsi"/>
          <w:color w:val="FF0000"/>
        </w:rPr>
      </w:pPr>
    </w:p>
    <w:p w14:paraId="583D9144" w14:textId="6F440E6C" w:rsidR="00B8641A" w:rsidRPr="009C7B3C" w:rsidRDefault="00B8641A" w:rsidP="009C7B3C">
      <w:pPr>
        <w:pStyle w:val="NormalnyWeb"/>
        <w:spacing w:before="0" w:beforeAutospacing="0" w:after="0" w:line="360" w:lineRule="auto"/>
        <w:ind w:firstLine="708"/>
        <w:jc w:val="both"/>
        <w:rPr>
          <w:rFonts w:asciiTheme="minorHAnsi" w:hAnsiTheme="minorHAnsi" w:cstheme="minorHAnsi"/>
        </w:rPr>
      </w:pPr>
      <w:r w:rsidRPr="0008442E">
        <w:rPr>
          <w:rFonts w:asciiTheme="minorHAnsi" w:hAnsiTheme="minorHAnsi" w:cstheme="minorHAnsi"/>
        </w:rPr>
        <w:t>W celu pełnej realizacji dochodów budżetowych w zakresie opłaty z tytułu gospodarowania odpadami na zaległości za lata poprzednie i 202</w:t>
      </w:r>
      <w:r w:rsidR="0008442E" w:rsidRPr="0008442E">
        <w:rPr>
          <w:rFonts w:asciiTheme="minorHAnsi" w:hAnsiTheme="minorHAnsi" w:cstheme="minorHAnsi"/>
        </w:rPr>
        <w:t>3</w:t>
      </w:r>
      <w:r w:rsidRPr="0008442E">
        <w:rPr>
          <w:rFonts w:asciiTheme="minorHAnsi" w:hAnsiTheme="minorHAnsi" w:cstheme="minorHAnsi"/>
        </w:rPr>
        <w:t xml:space="preserve"> rok wystawiono </w:t>
      </w:r>
      <w:r w:rsidR="003D39F7" w:rsidRPr="0008442E">
        <w:rPr>
          <w:rFonts w:asciiTheme="minorHAnsi" w:hAnsiTheme="minorHAnsi" w:cstheme="minorHAnsi"/>
        </w:rPr>
        <w:t>4</w:t>
      </w:r>
      <w:r w:rsidR="0008442E" w:rsidRPr="0008442E">
        <w:rPr>
          <w:rFonts w:asciiTheme="minorHAnsi" w:hAnsiTheme="minorHAnsi" w:cstheme="minorHAnsi"/>
        </w:rPr>
        <w:t>79</w:t>
      </w:r>
      <w:r w:rsidR="003D39F7" w:rsidRPr="0008442E">
        <w:rPr>
          <w:rFonts w:asciiTheme="minorHAnsi" w:hAnsiTheme="minorHAnsi" w:cstheme="minorHAnsi"/>
        </w:rPr>
        <w:t xml:space="preserve"> </w:t>
      </w:r>
      <w:r w:rsidRPr="0008442E">
        <w:rPr>
          <w:rFonts w:asciiTheme="minorHAnsi" w:hAnsiTheme="minorHAnsi" w:cstheme="minorHAnsi"/>
        </w:rPr>
        <w:t xml:space="preserve">szt. upomnień na łączną kwotę </w:t>
      </w:r>
      <w:r w:rsidR="0008442E" w:rsidRPr="0008442E">
        <w:rPr>
          <w:rFonts w:asciiTheme="minorHAnsi" w:hAnsiTheme="minorHAnsi" w:cstheme="minorHAnsi"/>
        </w:rPr>
        <w:t>108.007,92</w:t>
      </w:r>
      <w:r w:rsidRPr="0008442E">
        <w:rPr>
          <w:rFonts w:asciiTheme="minorHAnsi" w:hAnsiTheme="minorHAnsi" w:cstheme="minorHAnsi"/>
        </w:rPr>
        <w:t xml:space="preserve"> zł oraz </w:t>
      </w:r>
      <w:r w:rsidR="003D39F7" w:rsidRPr="0008442E">
        <w:rPr>
          <w:rFonts w:asciiTheme="minorHAnsi" w:hAnsiTheme="minorHAnsi" w:cstheme="minorHAnsi"/>
        </w:rPr>
        <w:t>1</w:t>
      </w:r>
      <w:r w:rsidR="0008442E" w:rsidRPr="0008442E">
        <w:rPr>
          <w:rFonts w:asciiTheme="minorHAnsi" w:hAnsiTheme="minorHAnsi" w:cstheme="minorHAnsi"/>
        </w:rPr>
        <w:t xml:space="preserve">88 </w:t>
      </w:r>
      <w:r w:rsidRPr="0008442E">
        <w:rPr>
          <w:rFonts w:asciiTheme="minorHAnsi" w:hAnsiTheme="minorHAnsi" w:cstheme="minorHAnsi"/>
        </w:rPr>
        <w:t xml:space="preserve">szt. tytułów wykonawczych na kwotę </w:t>
      </w:r>
      <w:r w:rsidR="0008442E" w:rsidRPr="0008442E">
        <w:rPr>
          <w:rFonts w:asciiTheme="minorHAnsi" w:hAnsiTheme="minorHAnsi" w:cstheme="minorHAnsi"/>
        </w:rPr>
        <w:t>62.850,63</w:t>
      </w:r>
      <w:r w:rsidRPr="0008442E">
        <w:rPr>
          <w:rFonts w:asciiTheme="minorHAnsi" w:hAnsiTheme="minorHAnsi" w:cstheme="minorHAnsi"/>
        </w:rPr>
        <w:t xml:space="preserve"> zł.</w:t>
      </w:r>
    </w:p>
    <w:p w14:paraId="4B7C0BF5" w14:textId="5F935AC8" w:rsidR="00753346" w:rsidRPr="0049412B" w:rsidRDefault="00753346" w:rsidP="00753346">
      <w:pPr>
        <w:pStyle w:val="NormalnyWeb"/>
        <w:spacing w:before="0" w:beforeAutospacing="0" w:after="0" w:line="360" w:lineRule="auto"/>
        <w:jc w:val="both"/>
        <w:rPr>
          <w:rFonts w:asciiTheme="minorHAnsi" w:hAnsiTheme="minorHAnsi" w:cstheme="minorHAnsi"/>
          <w:b/>
          <w:bCs/>
          <w:u w:val="single"/>
        </w:rPr>
      </w:pPr>
      <w:r w:rsidRPr="0049412B">
        <w:rPr>
          <w:rFonts w:asciiTheme="minorHAnsi" w:hAnsiTheme="minorHAnsi" w:cstheme="minorHAnsi"/>
          <w:b/>
          <w:bCs/>
          <w:u w:val="single"/>
        </w:rPr>
        <w:t>Dział 921 – Kultura i ochrona dziedzictwa narodowego</w:t>
      </w:r>
    </w:p>
    <w:p w14:paraId="4EAA718F" w14:textId="157DA269" w:rsidR="00753346" w:rsidRPr="0049412B" w:rsidRDefault="00753346" w:rsidP="00753346">
      <w:pPr>
        <w:pStyle w:val="NormalnyWeb"/>
        <w:spacing w:before="0" w:beforeAutospacing="0" w:after="0" w:line="360" w:lineRule="auto"/>
        <w:ind w:firstLine="708"/>
        <w:jc w:val="both"/>
        <w:rPr>
          <w:rFonts w:asciiTheme="minorHAnsi" w:hAnsiTheme="minorHAnsi" w:cstheme="minorHAnsi"/>
        </w:rPr>
      </w:pPr>
      <w:r w:rsidRPr="0049412B">
        <w:rPr>
          <w:rFonts w:asciiTheme="minorHAnsi" w:hAnsiTheme="minorHAnsi" w:cstheme="minorHAnsi"/>
        </w:rPr>
        <w:t>Plan dochodów w tym dziale ustalono w wysokości 467.469,93 zł, wykonanie wynosi 467.469,93 zł tj.:</w:t>
      </w:r>
    </w:p>
    <w:p w14:paraId="47E8DD3B" w14:textId="161BE20F" w:rsidR="00753346" w:rsidRPr="0049412B" w:rsidRDefault="0049412B" w:rsidP="00B8641A">
      <w:pPr>
        <w:pStyle w:val="NormalnyWeb"/>
        <w:spacing w:before="0" w:beforeAutospacing="0" w:after="0" w:line="360" w:lineRule="auto"/>
        <w:jc w:val="both"/>
        <w:rPr>
          <w:rFonts w:asciiTheme="minorHAnsi" w:hAnsiTheme="minorHAnsi" w:cstheme="minorHAnsi"/>
          <w:bCs/>
        </w:rPr>
      </w:pPr>
      <w:r w:rsidRPr="0049412B">
        <w:rPr>
          <w:rFonts w:ascii="Calibri" w:hAnsi="Calibri" w:cs="Calibri"/>
        </w:rPr>
        <w:t xml:space="preserve">- dotacja RPO WM 2014-2020 na zadanie pn. „Remont, przebudowa i kompleksowa termomodernizacja budynku OSP w </w:t>
      </w:r>
      <w:proofErr w:type="spellStart"/>
      <w:r w:rsidRPr="0049412B">
        <w:rPr>
          <w:rFonts w:ascii="Calibri" w:hAnsi="Calibri" w:cs="Calibri"/>
        </w:rPr>
        <w:t>Małowidzu</w:t>
      </w:r>
      <w:proofErr w:type="spellEnd"/>
      <w:r w:rsidRPr="0049412B">
        <w:rPr>
          <w:rFonts w:ascii="Calibri" w:hAnsi="Calibri" w:cs="Calibri"/>
        </w:rPr>
        <w:t xml:space="preserve"> w gminie Jednorożec” zaplanowana i przekazana w kwocie 71.479,93 zł,</w:t>
      </w:r>
    </w:p>
    <w:p w14:paraId="31B8E2EA" w14:textId="034AFFCD" w:rsidR="009C7B3C" w:rsidRPr="009C7B3C" w:rsidRDefault="0049412B" w:rsidP="00B8641A">
      <w:pPr>
        <w:pStyle w:val="NormalnyWeb"/>
        <w:spacing w:before="0" w:beforeAutospacing="0" w:after="0" w:line="360" w:lineRule="auto"/>
        <w:jc w:val="both"/>
        <w:rPr>
          <w:rFonts w:ascii="Calibri" w:hAnsi="Calibri" w:cs="Calibri"/>
        </w:rPr>
      </w:pPr>
      <w:r w:rsidRPr="0049412B">
        <w:rPr>
          <w:rFonts w:ascii="Calibri" w:hAnsi="Calibri" w:cs="Calibri"/>
        </w:rPr>
        <w:t xml:space="preserve">- dotacja z Urzędu </w:t>
      </w:r>
      <w:proofErr w:type="spellStart"/>
      <w:r w:rsidRPr="0049412B">
        <w:rPr>
          <w:rFonts w:ascii="Calibri" w:hAnsi="Calibri" w:cs="Calibri"/>
        </w:rPr>
        <w:t>Marszałkowksiego</w:t>
      </w:r>
      <w:proofErr w:type="spellEnd"/>
      <w:r w:rsidRPr="0049412B">
        <w:rPr>
          <w:rFonts w:ascii="Calibri" w:hAnsi="Calibri" w:cs="Calibri"/>
        </w:rPr>
        <w:t xml:space="preserve"> na zadanie pn. „Remont, przebudowa i kompleksowa termomodernizacja budynku OSP w </w:t>
      </w:r>
      <w:proofErr w:type="spellStart"/>
      <w:r w:rsidRPr="0049412B">
        <w:rPr>
          <w:rFonts w:ascii="Calibri" w:hAnsi="Calibri" w:cs="Calibri"/>
        </w:rPr>
        <w:t>Małowidzu</w:t>
      </w:r>
      <w:proofErr w:type="spellEnd"/>
      <w:r w:rsidRPr="0049412B">
        <w:rPr>
          <w:rFonts w:ascii="Calibri" w:hAnsi="Calibri" w:cs="Calibri"/>
        </w:rPr>
        <w:t xml:space="preserve"> w gminie Jednorożec” zaplanowana i przekazana w kwocie 395.990,00 zł.</w:t>
      </w:r>
    </w:p>
    <w:p w14:paraId="4CFAC7E0" w14:textId="77777777" w:rsidR="00B8641A" w:rsidRPr="00B00633" w:rsidRDefault="00B8641A" w:rsidP="00B8641A">
      <w:pPr>
        <w:pStyle w:val="NormalnyWeb"/>
        <w:spacing w:before="0" w:beforeAutospacing="0" w:after="0" w:line="360" w:lineRule="auto"/>
        <w:jc w:val="both"/>
        <w:rPr>
          <w:rFonts w:asciiTheme="minorHAnsi" w:hAnsiTheme="minorHAnsi" w:cstheme="minorHAnsi"/>
          <w:b/>
          <w:bCs/>
          <w:u w:val="single"/>
        </w:rPr>
      </w:pPr>
      <w:r w:rsidRPr="00B00633">
        <w:rPr>
          <w:rFonts w:asciiTheme="minorHAnsi" w:hAnsiTheme="minorHAnsi" w:cstheme="minorHAnsi"/>
          <w:b/>
          <w:bCs/>
          <w:u w:val="single"/>
        </w:rPr>
        <w:t>Dział 926 – Kultura fizyczna</w:t>
      </w:r>
    </w:p>
    <w:p w14:paraId="4BD2C4F9" w14:textId="684093CC" w:rsidR="00B8641A" w:rsidRPr="00B00633" w:rsidRDefault="00B8641A" w:rsidP="00B8641A">
      <w:pPr>
        <w:pStyle w:val="NormalnyWeb"/>
        <w:spacing w:before="0" w:beforeAutospacing="0" w:after="0" w:line="360" w:lineRule="auto"/>
        <w:ind w:firstLine="708"/>
        <w:jc w:val="both"/>
        <w:rPr>
          <w:rFonts w:asciiTheme="minorHAnsi" w:hAnsiTheme="minorHAnsi" w:cstheme="minorHAnsi"/>
        </w:rPr>
      </w:pPr>
      <w:r w:rsidRPr="00B00633">
        <w:rPr>
          <w:rFonts w:asciiTheme="minorHAnsi" w:hAnsiTheme="minorHAnsi" w:cstheme="minorHAnsi"/>
        </w:rPr>
        <w:t xml:space="preserve">Plan dochodów w tym dziale ustalono w wysokości </w:t>
      </w:r>
      <w:r w:rsidR="0049412B" w:rsidRPr="00B00633">
        <w:rPr>
          <w:rFonts w:asciiTheme="minorHAnsi" w:hAnsiTheme="minorHAnsi" w:cstheme="minorHAnsi"/>
        </w:rPr>
        <w:t xml:space="preserve">841.511,64 </w:t>
      </w:r>
      <w:r w:rsidRPr="00B00633">
        <w:rPr>
          <w:rFonts w:asciiTheme="minorHAnsi" w:hAnsiTheme="minorHAnsi" w:cstheme="minorHAnsi"/>
        </w:rPr>
        <w:t xml:space="preserve">zł, wykonanie wynosi </w:t>
      </w:r>
      <w:r w:rsidR="0049412B" w:rsidRPr="00B00633">
        <w:rPr>
          <w:rFonts w:asciiTheme="minorHAnsi" w:hAnsiTheme="minorHAnsi" w:cstheme="minorHAnsi"/>
        </w:rPr>
        <w:t>843.774,55</w:t>
      </w:r>
      <w:r w:rsidRPr="00B00633">
        <w:rPr>
          <w:rFonts w:asciiTheme="minorHAnsi" w:hAnsiTheme="minorHAnsi" w:cstheme="minorHAnsi"/>
        </w:rPr>
        <w:t xml:space="preserve"> zł tj.:</w:t>
      </w:r>
    </w:p>
    <w:p w14:paraId="72D6AE08" w14:textId="31D66B71" w:rsidR="00B8641A" w:rsidRPr="00B00633" w:rsidRDefault="00B00633">
      <w:pPr>
        <w:pStyle w:val="NormalnyWeb"/>
        <w:numPr>
          <w:ilvl w:val="0"/>
          <w:numId w:val="42"/>
        </w:numPr>
        <w:spacing w:before="0" w:beforeAutospacing="0" w:after="0" w:line="360" w:lineRule="auto"/>
        <w:jc w:val="both"/>
        <w:rPr>
          <w:rFonts w:asciiTheme="minorHAnsi" w:hAnsiTheme="minorHAnsi" w:cstheme="minorHAnsi"/>
        </w:rPr>
      </w:pPr>
      <w:r w:rsidRPr="00B00633">
        <w:rPr>
          <w:rFonts w:asciiTheme="minorHAnsi" w:hAnsiTheme="minorHAnsi" w:cstheme="minorHAnsi"/>
        </w:rPr>
        <w:t>środki z Rządowego Funduszu Polski Ład na zadanie pn. „Remont pokrycia dachowego na budynku hali widowiskowo-sportowej w miejscowości Jednorożec, gmina Jednorożec” zaplanowana i wykonana w kwocie 840.065,64 zł,</w:t>
      </w:r>
    </w:p>
    <w:p w14:paraId="60B512B4" w14:textId="13F8ADB6" w:rsidR="00904EAF" w:rsidRPr="00B00633" w:rsidRDefault="00904EAF">
      <w:pPr>
        <w:pStyle w:val="NormalnyWeb"/>
        <w:numPr>
          <w:ilvl w:val="0"/>
          <w:numId w:val="42"/>
        </w:numPr>
        <w:spacing w:before="0" w:beforeAutospacing="0" w:after="0" w:line="360" w:lineRule="auto"/>
        <w:jc w:val="both"/>
        <w:rPr>
          <w:rFonts w:asciiTheme="minorHAnsi" w:hAnsiTheme="minorHAnsi" w:cstheme="minorHAnsi"/>
          <w:bCs/>
        </w:rPr>
      </w:pPr>
      <w:r w:rsidRPr="00B00633">
        <w:rPr>
          <w:rFonts w:asciiTheme="minorHAnsi" w:hAnsiTheme="minorHAnsi" w:cstheme="minorHAnsi"/>
        </w:rPr>
        <w:t>wpływy z tytułu grzywny nałożonej na osobę fizyczną za uszkodzone mienie zrealizowane w kwocie 1.000,00 zł,</w:t>
      </w:r>
    </w:p>
    <w:p w14:paraId="3F3BB3B7" w14:textId="29435B80" w:rsidR="00074708" w:rsidRPr="00B00633" w:rsidRDefault="00074708">
      <w:pPr>
        <w:pStyle w:val="NormalnyWeb"/>
        <w:numPr>
          <w:ilvl w:val="0"/>
          <w:numId w:val="42"/>
        </w:numPr>
        <w:spacing w:before="0" w:beforeAutospacing="0" w:after="0" w:line="360" w:lineRule="auto"/>
        <w:jc w:val="both"/>
        <w:rPr>
          <w:rFonts w:asciiTheme="minorHAnsi" w:hAnsiTheme="minorHAnsi" w:cstheme="minorHAnsi"/>
          <w:bCs/>
        </w:rPr>
      </w:pPr>
      <w:r w:rsidRPr="00B00633">
        <w:rPr>
          <w:rFonts w:asciiTheme="minorHAnsi" w:hAnsiTheme="minorHAnsi" w:cstheme="minorHAnsi"/>
        </w:rPr>
        <w:lastRenderedPageBreak/>
        <w:t xml:space="preserve">wpływ dochodów z lat ubiegłych kwota </w:t>
      </w:r>
      <w:r w:rsidR="0049412B" w:rsidRPr="00B00633">
        <w:rPr>
          <w:rFonts w:asciiTheme="minorHAnsi" w:hAnsiTheme="minorHAnsi" w:cstheme="minorHAnsi"/>
        </w:rPr>
        <w:t>448,92</w:t>
      </w:r>
      <w:r w:rsidRPr="00B00633">
        <w:rPr>
          <w:rFonts w:asciiTheme="minorHAnsi" w:hAnsiTheme="minorHAnsi" w:cstheme="minorHAnsi"/>
        </w:rPr>
        <w:t xml:space="preserve"> zł, </w:t>
      </w:r>
    </w:p>
    <w:p w14:paraId="03970287" w14:textId="24D6E628" w:rsidR="00B8641A" w:rsidRPr="009C7B3C" w:rsidRDefault="00074708" w:rsidP="00B8641A">
      <w:pPr>
        <w:pStyle w:val="NormalnyWeb"/>
        <w:numPr>
          <w:ilvl w:val="0"/>
          <w:numId w:val="42"/>
        </w:numPr>
        <w:spacing w:before="0" w:beforeAutospacing="0" w:after="0" w:line="360" w:lineRule="auto"/>
        <w:jc w:val="both"/>
        <w:rPr>
          <w:rFonts w:asciiTheme="minorHAnsi" w:hAnsiTheme="minorHAnsi" w:cstheme="minorHAnsi"/>
          <w:bCs/>
        </w:rPr>
      </w:pPr>
      <w:r w:rsidRPr="00B00633">
        <w:rPr>
          <w:rFonts w:asciiTheme="minorHAnsi" w:hAnsiTheme="minorHAnsi" w:cstheme="minorHAnsi"/>
        </w:rPr>
        <w:t xml:space="preserve">dochody z wynajmu hali sportowej wpłynęły w kwocie </w:t>
      </w:r>
      <w:r w:rsidR="0049412B" w:rsidRPr="00B00633">
        <w:rPr>
          <w:rFonts w:asciiTheme="minorHAnsi" w:hAnsiTheme="minorHAnsi" w:cstheme="minorHAnsi"/>
        </w:rPr>
        <w:t>2.259,99</w:t>
      </w:r>
      <w:r w:rsidRPr="00B00633">
        <w:rPr>
          <w:rFonts w:asciiTheme="minorHAnsi" w:hAnsiTheme="minorHAnsi" w:cstheme="minorHAnsi"/>
        </w:rPr>
        <w:t xml:space="preserve"> zł.</w:t>
      </w:r>
    </w:p>
    <w:p w14:paraId="5348B960" w14:textId="77777777" w:rsidR="00B8641A" w:rsidRPr="00267D31" w:rsidRDefault="00B8641A" w:rsidP="00B8641A">
      <w:pPr>
        <w:pStyle w:val="NormalnyWeb"/>
        <w:pageBreakBefore/>
        <w:spacing w:before="0" w:beforeAutospacing="0" w:after="0" w:line="360" w:lineRule="auto"/>
        <w:jc w:val="both"/>
        <w:rPr>
          <w:rFonts w:asciiTheme="minorHAnsi" w:hAnsiTheme="minorHAnsi" w:cstheme="minorHAnsi"/>
        </w:rPr>
      </w:pPr>
      <w:r w:rsidRPr="00267D31">
        <w:rPr>
          <w:rFonts w:asciiTheme="minorHAnsi" w:hAnsiTheme="minorHAnsi" w:cstheme="minorHAnsi"/>
          <w:b/>
          <w:bCs/>
          <w:i/>
          <w:iCs/>
          <w:u w:val="single"/>
        </w:rPr>
        <w:lastRenderedPageBreak/>
        <w:t>WYDATKI</w:t>
      </w:r>
    </w:p>
    <w:p w14:paraId="27FC8AE4" w14:textId="77777777" w:rsidR="00B8641A" w:rsidRPr="00267D31" w:rsidRDefault="00B8641A" w:rsidP="00B8641A">
      <w:pPr>
        <w:pStyle w:val="NormalnyWeb"/>
        <w:spacing w:before="0" w:beforeAutospacing="0" w:after="0" w:line="360" w:lineRule="auto"/>
        <w:jc w:val="both"/>
        <w:rPr>
          <w:rFonts w:asciiTheme="minorHAnsi" w:hAnsiTheme="minorHAnsi" w:cstheme="minorHAnsi"/>
        </w:rPr>
      </w:pPr>
    </w:p>
    <w:p w14:paraId="1E691FB4" w14:textId="77777777" w:rsidR="00B8641A" w:rsidRPr="00267D31" w:rsidRDefault="00B8641A" w:rsidP="00B8641A">
      <w:pPr>
        <w:pStyle w:val="NormalnyWeb"/>
        <w:spacing w:before="0" w:beforeAutospacing="0" w:after="0" w:line="360" w:lineRule="auto"/>
        <w:jc w:val="both"/>
        <w:rPr>
          <w:rFonts w:asciiTheme="minorHAnsi" w:hAnsiTheme="minorHAnsi" w:cstheme="minorHAnsi"/>
        </w:rPr>
      </w:pPr>
      <w:r w:rsidRPr="00267D31">
        <w:rPr>
          <w:rFonts w:asciiTheme="minorHAnsi" w:hAnsiTheme="minorHAnsi" w:cstheme="minorHAnsi"/>
          <w:b/>
          <w:bCs/>
          <w:u w:val="single"/>
        </w:rPr>
        <w:t>Dział 010 – Rolnictwo i łowiectwo</w:t>
      </w:r>
    </w:p>
    <w:p w14:paraId="41F1EBD2" w14:textId="5D5B015C" w:rsidR="00B8641A" w:rsidRPr="00267D31" w:rsidRDefault="00B8641A" w:rsidP="00B8641A">
      <w:pPr>
        <w:pStyle w:val="NormalnyWeb"/>
        <w:spacing w:before="0" w:beforeAutospacing="0" w:after="0" w:line="360" w:lineRule="auto"/>
        <w:ind w:firstLine="708"/>
        <w:jc w:val="both"/>
        <w:rPr>
          <w:rFonts w:asciiTheme="minorHAnsi" w:hAnsiTheme="minorHAnsi" w:cstheme="minorHAnsi"/>
        </w:rPr>
      </w:pPr>
      <w:r w:rsidRPr="00267D31">
        <w:rPr>
          <w:rFonts w:asciiTheme="minorHAnsi" w:hAnsiTheme="minorHAnsi" w:cstheme="minorHAnsi"/>
        </w:rPr>
        <w:t xml:space="preserve">Plan wydatków w tym dziale ustalony został na kwotę </w:t>
      </w:r>
      <w:r w:rsidR="00267D31" w:rsidRPr="00267D31">
        <w:rPr>
          <w:rFonts w:asciiTheme="minorHAnsi" w:hAnsiTheme="minorHAnsi" w:cstheme="minorHAnsi"/>
        </w:rPr>
        <w:t>8.212.295,16</w:t>
      </w:r>
      <w:r w:rsidRPr="00267D31">
        <w:rPr>
          <w:rFonts w:asciiTheme="minorHAnsi" w:hAnsiTheme="minorHAnsi" w:cstheme="minorHAnsi"/>
        </w:rPr>
        <w:t xml:space="preserve"> zł. Wydatki zostały wykonane w kwocie </w:t>
      </w:r>
      <w:r w:rsidR="00267D31" w:rsidRPr="00267D31">
        <w:rPr>
          <w:rFonts w:asciiTheme="minorHAnsi" w:hAnsiTheme="minorHAnsi" w:cstheme="minorHAnsi"/>
        </w:rPr>
        <w:t>6.232.040,45</w:t>
      </w:r>
      <w:r w:rsidRPr="00267D31">
        <w:rPr>
          <w:rFonts w:asciiTheme="minorHAnsi" w:hAnsiTheme="minorHAnsi" w:cstheme="minorHAnsi"/>
        </w:rPr>
        <w:t xml:space="preserve"> zł tj. </w:t>
      </w:r>
      <w:r w:rsidR="00267D31" w:rsidRPr="00267D31">
        <w:rPr>
          <w:rFonts w:asciiTheme="minorHAnsi" w:hAnsiTheme="minorHAnsi" w:cstheme="minorHAnsi"/>
        </w:rPr>
        <w:t>75,87</w:t>
      </w:r>
      <w:r w:rsidRPr="00267D31">
        <w:rPr>
          <w:rFonts w:asciiTheme="minorHAnsi" w:hAnsiTheme="minorHAnsi" w:cstheme="minorHAnsi"/>
        </w:rPr>
        <w:t xml:space="preserve"> % planu rocznego z tego:</w:t>
      </w:r>
    </w:p>
    <w:p w14:paraId="78F0B04D" w14:textId="77777777" w:rsidR="00B8641A" w:rsidRPr="00267D31" w:rsidRDefault="00B8641A" w:rsidP="00B8641A">
      <w:pPr>
        <w:pStyle w:val="NormalnyWeb"/>
        <w:spacing w:before="0" w:beforeAutospacing="0" w:after="0" w:line="360" w:lineRule="auto"/>
        <w:jc w:val="both"/>
        <w:rPr>
          <w:rFonts w:asciiTheme="minorHAnsi" w:hAnsiTheme="minorHAnsi" w:cstheme="minorHAnsi"/>
        </w:rPr>
      </w:pPr>
    </w:p>
    <w:p w14:paraId="44A87215" w14:textId="77777777" w:rsidR="00B8641A" w:rsidRPr="00267D31" w:rsidRDefault="00B8641A" w:rsidP="00B8641A">
      <w:pPr>
        <w:pStyle w:val="NormalnyWeb"/>
        <w:spacing w:before="0" w:beforeAutospacing="0" w:after="0" w:line="360" w:lineRule="auto"/>
        <w:jc w:val="both"/>
        <w:rPr>
          <w:rFonts w:asciiTheme="minorHAnsi" w:hAnsiTheme="minorHAnsi" w:cstheme="minorHAnsi"/>
          <w:i/>
          <w:u w:val="single"/>
        </w:rPr>
      </w:pPr>
      <w:r w:rsidRPr="00267D31">
        <w:rPr>
          <w:rFonts w:asciiTheme="minorHAnsi" w:hAnsiTheme="minorHAnsi" w:cstheme="minorHAnsi"/>
          <w:i/>
          <w:u w:val="single"/>
        </w:rPr>
        <w:t>Izby rolnicze</w:t>
      </w:r>
    </w:p>
    <w:p w14:paraId="0D2D7011" w14:textId="08CDD5D6" w:rsidR="00B8641A" w:rsidRPr="00267D31" w:rsidRDefault="00B8641A" w:rsidP="00B8641A">
      <w:pPr>
        <w:pStyle w:val="NormalnyWeb"/>
        <w:spacing w:before="0" w:beforeAutospacing="0" w:after="0" w:line="360" w:lineRule="auto"/>
        <w:ind w:firstLine="708"/>
        <w:jc w:val="both"/>
        <w:rPr>
          <w:rFonts w:asciiTheme="minorHAnsi" w:hAnsiTheme="minorHAnsi" w:cstheme="minorHAnsi"/>
        </w:rPr>
      </w:pPr>
      <w:r w:rsidRPr="00267D31">
        <w:rPr>
          <w:rFonts w:asciiTheme="minorHAnsi" w:hAnsiTheme="minorHAnsi" w:cstheme="minorHAnsi"/>
        </w:rPr>
        <w:t xml:space="preserve">Na odprowadzenie do Mazowieckiej Izby Rolniczej 2% udziałów od uzyskanych wpływów z podatku rolnego wydatkowano </w:t>
      </w:r>
      <w:r w:rsidR="00267D31" w:rsidRPr="00267D31">
        <w:rPr>
          <w:rFonts w:asciiTheme="minorHAnsi" w:hAnsiTheme="minorHAnsi" w:cstheme="minorHAnsi"/>
        </w:rPr>
        <w:t>7.151,11</w:t>
      </w:r>
      <w:r w:rsidRPr="00267D31">
        <w:rPr>
          <w:rFonts w:asciiTheme="minorHAnsi" w:hAnsiTheme="minorHAnsi" w:cstheme="minorHAnsi"/>
        </w:rPr>
        <w:t xml:space="preserve"> zł na plan </w:t>
      </w:r>
      <w:r w:rsidR="000550B4" w:rsidRPr="00267D31">
        <w:rPr>
          <w:rFonts w:asciiTheme="minorHAnsi" w:hAnsiTheme="minorHAnsi" w:cstheme="minorHAnsi"/>
        </w:rPr>
        <w:t>7.</w:t>
      </w:r>
      <w:r w:rsidR="00267D31" w:rsidRPr="00267D31">
        <w:rPr>
          <w:rFonts w:asciiTheme="minorHAnsi" w:hAnsiTheme="minorHAnsi" w:cstheme="minorHAnsi"/>
        </w:rPr>
        <w:t>155</w:t>
      </w:r>
      <w:r w:rsidR="000550B4" w:rsidRPr="00267D31">
        <w:rPr>
          <w:rFonts w:asciiTheme="minorHAnsi" w:hAnsiTheme="minorHAnsi" w:cstheme="minorHAnsi"/>
        </w:rPr>
        <w:t>,00</w:t>
      </w:r>
      <w:r w:rsidRPr="00267D31">
        <w:rPr>
          <w:rFonts w:asciiTheme="minorHAnsi" w:hAnsiTheme="minorHAnsi" w:cstheme="minorHAnsi"/>
        </w:rPr>
        <w:t xml:space="preserve"> zł .</w:t>
      </w:r>
    </w:p>
    <w:p w14:paraId="2330E6E3"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26165A79" w14:textId="77777777" w:rsidR="00B8641A" w:rsidRPr="00267D31" w:rsidRDefault="00B8641A" w:rsidP="00B8641A">
      <w:pPr>
        <w:pStyle w:val="NormalnyWeb"/>
        <w:spacing w:before="0" w:beforeAutospacing="0" w:after="0" w:line="360" w:lineRule="auto"/>
        <w:jc w:val="both"/>
        <w:rPr>
          <w:rFonts w:asciiTheme="minorHAnsi" w:hAnsiTheme="minorHAnsi" w:cstheme="minorHAnsi"/>
          <w:i/>
          <w:u w:val="single"/>
        </w:rPr>
      </w:pPr>
      <w:r w:rsidRPr="00267D31">
        <w:rPr>
          <w:rFonts w:asciiTheme="minorHAnsi" w:hAnsiTheme="minorHAnsi" w:cstheme="minorHAnsi"/>
          <w:i/>
          <w:u w:val="single"/>
        </w:rPr>
        <w:t>Wyłączenie z produkcji gruntów rolnych</w:t>
      </w:r>
    </w:p>
    <w:p w14:paraId="42999CCA" w14:textId="5D124326" w:rsidR="00B8641A" w:rsidRPr="00267D31" w:rsidRDefault="00B8641A" w:rsidP="00B8641A">
      <w:pPr>
        <w:pStyle w:val="NormalnyWeb"/>
        <w:spacing w:before="0" w:beforeAutospacing="0" w:after="0" w:line="360" w:lineRule="auto"/>
        <w:ind w:firstLine="708"/>
        <w:jc w:val="both"/>
        <w:rPr>
          <w:rFonts w:asciiTheme="minorHAnsi" w:hAnsiTheme="minorHAnsi" w:cstheme="minorHAnsi"/>
          <w:bCs/>
          <w:iCs/>
        </w:rPr>
      </w:pPr>
      <w:r w:rsidRPr="00267D31">
        <w:rPr>
          <w:rFonts w:asciiTheme="minorHAnsi" w:hAnsiTheme="minorHAnsi" w:cstheme="minorHAnsi"/>
          <w:b/>
          <w:bCs/>
          <w:i/>
          <w:iCs/>
        </w:rPr>
        <w:t xml:space="preserve">Wydatki inwestycyjne w tym rozdziale zaplanowane zostały na kwotę </w:t>
      </w:r>
      <w:r w:rsidR="00267D31" w:rsidRPr="00267D31">
        <w:rPr>
          <w:rFonts w:asciiTheme="minorHAnsi" w:hAnsiTheme="minorHAnsi" w:cstheme="minorHAnsi"/>
          <w:b/>
          <w:bCs/>
          <w:i/>
          <w:iCs/>
        </w:rPr>
        <w:t>337.832,91</w:t>
      </w:r>
      <w:r w:rsidR="000550B4" w:rsidRPr="00267D31">
        <w:rPr>
          <w:rFonts w:asciiTheme="minorHAnsi" w:hAnsiTheme="minorHAnsi" w:cstheme="minorHAnsi"/>
          <w:b/>
          <w:bCs/>
          <w:i/>
          <w:iCs/>
        </w:rPr>
        <w:t xml:space="preserve"> </w:t>
      </w:r>
      <w:r w:rsidRPr="00267D31">
        <w:rPr>
          <w:rFonts w:asciiTheme="minorHAnsi" w:hAnsiTheme="minorHAnsi" w:cstheme="minorHAnsi"/>
          <w:b/>
          <w:bCs/>
          <w:i/>
          <w:iCs/>
        </w:rPr>
        <w:t xml:space="preserve">zł </w:t>
      </w:r>
      <w:r w:rsidRPr="00267D31">
        <w:rPr>
          <w:rFonts w:asciiTheme="minorHAnsi" w:hAnsiTheme="minorHAnsi" w:cstheme="minorHAnsi"/>
          <w:bCs/>
          <w:iCs/>
        </w:rPr>
        <w:t>przeznaczone na realizację zadania pn. „</w:t>
      </w:r>
      <w:r w:rsidR="00267D31" w:rsidRPr="00267D31">
        <w:rPr>
          <w:rFonts w:asciiTheme="minorHAnsi" w:hAnsiTheme="minorHAnsi" w:cstheme="minorHAnsi"/>
          <w:bCs/>
          <w:iCs/>
        </w:rPr>
        <w:t>B</w:t>
      </w:r>
      <w:r w:rsidRPr="00267D31">
        <w:rPr>
          <w:rFonts w:asciiTheme="minorHAnsi" w:hAnsiTheme="minorHAnsi" w:cstheme="minorHAnsi"/>
          <w:bCs/>
          <w:iCs/>
        </w:rPr>
        <w:t>udowa d</w:t>
      </w:r>
      <w:r w:rsidR="000550B4" w:rsidRPr="00267D31">
        <w:rPr>
          <w:rFonts w:asciiTheme="minorHAnsi" w:hAnsiTheme="minorHAnsi" w:cstheme="minorHAnsi"/>
          <w:bCs/>
          <w:iCs/>
        </w:rPr>
        <w:t xml:space="preserve">rogi </w:t>
      </w:r>
      <w:r w:rsidR="00267D31" w:rsidRPr="00267D31">
        <w:rPr>
          <w:rFonts w:asciiTheme="minorHAnsi" w:hAnsiTheme="minorHAnsi" w:cstheme="minorHAnsi"/>
          <w:bCs/>
          <w:iCs/>
        </w:rPr>
        <w:t>gminnej w miejscowości Drążdżewo Nowe, gm. Jednorożec</w:t>
      </w:r>
      <w:r w:rsidRPr="00267D31">
        <w:rPr>
          <w:rFonts w:asciiTheme="minorHAnsi" w:hAnsiTheme="minorHAnsi" w:cstheme="minorHAnsi"/>
          <w:bCs/>
          <w:iCs/>
        </w:rPr>
        <w:t>”</w:t>
      </w:r>
      <w:r w:rsidRPr="00267D31">
        <w:rPr>
          <w:rFonts w:asciiTheme="minorHAnsi" w:hAnsiTheme="minorHAnsi" w:cstheme="minorHAnsi"/>
        </w:rPr>
        <w:t>.</w:t>
      </w:r>
      <w:r w:rsidRPr="00267D31">
        <w:rPr>
          <w:rFonts w:asciiTheme="minorHAnsi" w:hAnsiTheme="minorHAnsi" w:cstheme="minorHAnsi"/>
          <w:bCs/>
          <w:iCs/>
        </w:rPr>
        <w:t xml:space="preserve"> Wydatki zosta</w:t>
      </w:r>
      <w:r w:rsidR="000550B4" w:rsidRPr="00267D31">
        <w:rPr>
          <w:rFonts w:asciiTheme="minorHAnsi" w:hAnsiTheme="minorHAnsi" w:cstheme="minorHAnsi"/>
          <w:bCs/>
          <w:iCs/>
        </w:rPr>
        <w:t>ły</w:t>
      </w:r>
      <w:r w:rsidRPr="00267D31">
        <w:rPr>
          <w:rFonts w:asciiTheme="minorHAnsi" w:hAnsiTheme="minorHAnsi" w:cstheme="minorHAnsi"/>
          <w:bCs/>
          <w:iCs/>
        </w:rPr>
        <w:t xml:space="preserve"> poniesione w 202</w:t>
      </w:r>
      <w:r w:rsidR="00267D31" w:rsidRPr="00267D31">
        <w:rPr>
          <w:rFonts w:asciiTheme="minorHAnsi" w:hAnsiTheme="minorHAnsi" w:cstheme="minorHAnsi"/>
          <w:bCs/>
          <w:iCs/>
        </w:rPr>
        <w:t>3</w:t>
      </w:r>
      <w:r w:rsidRPr="00267D31">
        <w:rPr>
          <w:rFonts w:asciiTheme="minorHAnsi" w:hAnsiTheme="minorHAnsi" w:cstheme="minorHAnsi"/>
          <w:bCs/>
          <w:iCs/>
        </w:rPr>
        <w:t xml:space="preserve"> roku</w:t>
      </w:r>
      <w:r w:rsidR="000550B4" w:rsidRPr="00267D31">
        <w:rPr>
          <w:rFonts w:asciiTheme="minorHAnsi" w:hAnsiTheme="minorHAnsi" w:cstheme="minorHAnsi"/>
          <w:bCs/>
          <w:iCs/>
        </w:rPr>
        <w:t xml:space="preserve"> w kwocie </w:t>
      </w:r>
      <w:r w:rsidR="00267D31" w:rsidRPr="00267D31">
        <w:rPr>
          <w:rFonts w:asciiTheme="minorHAnsi" w:hAnsiTheme="minorHAnsi" w:cstheme="minorHAnsi"/>
          <w:bCs/>
          <w:iCs/>
        </w:rPr>
        <w:t>319.649,99</w:t>
      </w:r>
      <w:r w:rsidR="000550B4" w:rsidRPr="00267D31">
        <w:rPr>
          <w:rFonts w:asciiTheme="minorHAnsi" w:hAnsiTheme="minorHAnsi" w:cstheme="minorHAnsi"/>
          <w:bCs/>
          <w:iCs/>
        </w:rPr>
        <w:t xml:space="preserve"> zł na roboty budowlane oraz nadzór inwestorski. Poniesione wydatki zostały dofinansowane dotacją z Urzędu Marszałkowskiego w kwocie </w:t>
      </w:r>
      <w:r w:rsidR="00267D31" w:rsidRPr="00267D31">
        <w:rPr>
          <w:rFonts w:asciiTheme="minorHAnsi" w:hAnsiTheme="minorHAnsi" w:cstheme="minorHAnsi"/>
          <w:bCs/>
          <w:iCs/>
        </w:rPr>
        <w:t>150.000,00 zł.</w:t>
      </w:r>
    </w:p>
    <w:p w14:paraId="1A20BA24"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7491B8DD" w14:textId="77777777" w:rsidR="00B8641A" w:rsidRPr="002F0639" w:rsidRDefault="00B8641A" w:rsidP="00B8641A">
      <w:pPr>
        <w:pStyle w:val="NormalnyWeb"/>
        <w:spacing w:before="0" w:beforeAutospacing="0" w:after="0" w:line="360" w:lineRule="auto"/>
        <w:jc w:val="both"/>
        <w:rPr>
          <w:rFonts w:asciiTheme="minorHAnsi" w:hAnsiTheme="minorHAnsi" w:cstheme="minorHAnsi"/>
          <w:i/>
          <w:u w:val="single"/>
        </w:rPr>
      </w:pPr>
      <w:r w:rsidRPr="002F0639">
        <w:rPr>
          <w:rFonts w:asciiTheme="minorHAnsi" w:hAnsiTheme="minorHAnsi" w:cstheme="minorHAnsi"/>
          <w:i/>
          <w:u w:val="single"/>
        </w:rPr>
        <w:t>Infrastruktura wodociągowa wsi</w:t>
      </w:r>
    </w:p>
    <w:p w14:paraId="156DE28F" w14:textId="53D8F14C" w:rsidR="00B8641A" w:rsidRPr="002F0639" w:rsidRDefault="00B8641A" w:rsidP="00B8641A">
      <w:pPr>
        <w:pStyle w:val="NormalnyWeb"/>
        <w:spacing w:before="0" w:beforeAutospacing="0" w:after="0" w:line="360" w:lineRule="auto"/>
        <w:ind w:firstLine="708"/>
        <w:jc w:val="both"/>
        <w:rPr>
          <w:rFonts w:asciiTheme="minorHAnsi" w:hAnsiTheme="minorHAnsi" w:cstheme="minorHAnsi"/>
        </w:rPr>
      </w:pPr>
      <w:r w:rsidRPr="002F0639">
        <w:rPr>
          <w:rFonts w:asciiTheme="minorHAnsi" w:hAnsiTheme="minorHAnsi" w:cstheme="minorHAnsi"/>
        </w:rPr>
        <w:t xml:space="preserve">Wydatki na utrzymanie hydroforni, utrzymanie i budowę wodociągów ustalone zostały w kwocie </w:t>
      </w:r>
      <w:r w:rsidR="00267D31" w:rsidRPr="002F0639">
        <w:rPr>
          <w:rFonts w:asciiTheme="minorHAnsi" w:hAnsiTheme="minorHAnsi" w:cstheme="minorHAnsi"/>
        </w:rPr>
        <w:t>5.050.882,40</w:t>
      </w:r>
      <w:r w:rsidRPr="002F0639">
        <w:rPr>
          <w:rFonts w:asciiTheme="minorHAnsi" w:hAnsiTheme="minorHAnsi" w:cstheme="minorHAnsi"/>
        </w:rPr>
        <w:t xml:space="preserve"> zł, a wykonanie wynosi </w:t>
      </w:r>
      <w:r w:rsidR="00267D31" w:rsidRPr="002F0639">
        <w:rPr>
          <w:rFonts w:asciiTheme="minorHAnsi" w:hAnsiTheme="minorHAnsi" w:cstheme="minorHAnsi"/>
        </w:rPr>
        <w:t>4.106.548,17</w:t>
      </w:r>
      <w:r w:rsidRPr="002F0639">
        <w:rPr>
          <w:rFonts w:asciiTheme="minorHAnsi" w:hAnsiTheme="minorHAnsi" w:cstheme="minorHAnsi"/>
        </w:rPr>
        <w:t xml:space="preserve"> zł, tj. </w:t>
      </w:r>
      <w:r w:rsidR="00267D31" w:rsidRPr="002F0639">
        <w:rPr>
          <w:rFonts w:asciiTheme="minorHAnsi" w:hAnsiTheme="minorHAnsi" w:cstheme="minorHAnsi"/>
        </w:rPr>
        <w:t>81,30</w:t>
      </w:r>
      <w:r w:rsidRPr="002F0639">
        <w:rPr>
          <w:rFonts w:asciiTheme="minorHAnsi" w:hAnsiTheme="minorHAnsi" w:cstheme="minorHAnsi"/>
        </w:rPr>
        <w:t xml:space="preserve"> % planu rocznego,</w:t>
      </w:r>
    </w:p>
    <w:p w14:paraId="33994D8F" w14:textId="77777777" w:rsidR="00B8641A" w:rsidRPr="002F0639" w:rsidRDefault="00B8641A" w:rsidP="00B8641A">
      <w:pPr>
        <w:pStyle w:val="NormalnyWeb"/>
        <w:spacing w:before="0" w:beforeAutospacing="0" w:after="0" w:line="360" w:lineRule="auto"/>
        <w:jc w:val="both"/>
        <w:rPr>
          <w:rFonts w:asciiTheme="minorHAnsi" w:hAnsiTheme="minorHAnsi" w:cstheme="minorHAnsi"/>
        </w:rPr>
      </w:pPr>
      <w:r w:rsidRPr="002F0639">
        <w:rPr>
          <w:rFonts w:asciiTheme="minorHAnsi" w:hAnsiTheme="minorHAnsi" w:cstheme="minorHAnsi"/>
        </w:rPr>
        <w:t>Powyższa kwota wydatkowana została na:</w:t>
      </w:r>
    </w:p>
    <w:p w14:paraId="1B4136FA" w14:textId="105D05B2" w:rsidR="00B8641A" w:rsidRPr="002F0639" w:rsidRDefault="00B8641A">
      <w:pPr>
        <w:pStyle w:val="NormalnyWeb"/>
        <w:numPr>
          <w:ilvl w:val="0"/>
          <w:numId w:val="13"/>
        </w:numPr>
        <w:spacing w:before="0" w:beforeAutospacing="0" w:after="0" w:line="360" w:lineRule="auto"/>
        <w:jc w:val="both"/>
        <w:rPr>
          <w:rFonts w:asciiTheme="minorHAnsi" w:hAnsiTheme="minorHAnsi" w:cstheme="minorHAnsi"/>
        </w:rPr>
      </w:pPr>
      <w:r w:rsidRPr="002F0639">
        <w:rPr>
          <w:rFonts w:asciiTheme="minorHAnsi" w:hAnsiTheme="minorHAnsi" w:cstheme="minorHAnsi"/>
        </w:rPr>
        <w:t xml:space="preserve">zakup materiałów na hydrofornię oraz do usuwania awarii wodociągów, oleju napędowego wydatkowano kwotę </w:t>
      </w:r>
      <w:r w:rsidR="00267D31" w:rsidRPr="002F0639">
        <w:rPr>
          <w:rFonts w:asciiTheme="minorHAnsi" w:hAnsiTheme="minorHAnsi" w:cstheme="minorHAnsi"/>
        </w:rPr>
        <w:t>12.154,06</w:t>
      </w:r>
      <w:r w:rsidR="00A9485E" w:rsidRPr="002F0639">
        <w:rPr>
          <w:rFonts w:asciiTheme="minorHAnsi" w:hAnsiTheme="minorHAnsi" w:cstheme="minorHAnsi"/>
        </w:rPr>
        <w:t xml:space="preserve"> </w:t>
      </w:r>
      <w:r w:rsidRPr="002F0639">
        <w:rPr>
          <w:rFonts w:asciiTheme="minorHAnsi" w:hAnsiTheme="minorHAnsi" w:cstheme="minorHAnsi"/>
        </w:rPr>
        <w:t xml:space="preserve">zł, </w:t>
      </w:r>
    </w:p>
    <w:p w14:paraId="2FE6C7FF" w14:textId="4C182F6A" w:rsidR="00B8641A" w:rsidRPr="002F0639" w:rsidRDefault="00B8641A">
      <w:pPr>
        <w:pStyle w:val="NormalnyWeb"/>
        <w:numPr>
          <w:ilvl w:val="0"/>
          <w:numId w:val="13"/>
        </w:numPr>
        <w:spacing w:before="0" w:beforeAutospacing="0" w:after="0" w:line="360" w:lineRule="auto"/>
        <w:jc w:val="both"/>
        <w:rPr>
          <w:rFonts w:asciiTheme="minorHAnsi" w:hAnsiTheme="minorHAnsi" w:cstheme="minorHAnsi"/>
        </w:rPr>
      </w:pPr>
      <w:r w:rsidRPr="002F0639">
        <w:rPr>
          <w:rFonts w:asciiTheme="minorHAnsi" w:hAnsiTheme="minorHAnsi" w:cstheme="minorHAnsi"/>
        </w:rPr>
        <w:t xml:space="preserve">wydatki za zużytą energię elektryczną w hydroforniach wynoszą </w:t>
      </w:r>
      <w:r w:rsidR="00267D31" w:rsidRPr="002F0639">
        <w:rPr>
          <w:rFonts w:asciiTheme="minorHAnsi" w:hAnsiTheme="minorHAnsi" w:cstheme="minorHAnsi"/>
        </w:rPr>
        <w:t>250.311,23</w:t>
      </w:r>
      <w:r w:rsidRPr="002F0639">
        <w:rPr>
          <w:rFonts w:asciiTheme="minorHAnsi" w:hAnsiTheme="minorHAnsi" w:cstheme="minorHAnsi"/>
        </w:rPr>
        <w:t xml:space="preserve"> zł, </w:t>
      </w:r>
    </w:p>
    <w:p w14:paraId="43935DCC" w14:textId="453DFA3D" w:rsidR="00B8641A" w:rsidRPr="002F0639" w:rsidRDefault="00267D31">
      <w:pPr>
        <w:pStyle w:val="NormalnyWeb"/>
        <w:numPr>
          <w:ilvl w:val="0"/>
          <w:numId w:val="13"/>
        </w:numPr>
        <w:spacing w:before="0" w:beforeAutospacing="0" w:after="0" w:line="360" w:lineRule="auto"/>
        <w:jc w:val="both"/>
        <w:rPr>
          <w:rFonts w:asciiTheme="minorHAnsi" w:hAnsiTheme="minorHAnsi" w:cstheme="minorHAnsi"/>
        </w:rPr>
      </w:pPr>
      <w:r w:rsidRPr="002F0639">
        <w:rPr>
          <w:rFonts w:asciiTheme="minorHAnsi" w:hAnsiTheme="minorHAnsi" w:cstheme="minorHAnsi"/>
        </w:rPr>
        <w:t xml:space="preserve">analiza wody, odnowienie licencji, usługa spycharką na SUW, </w:t>
      </w:r>
      <w:r w:rsidR="00B8641A" w:rsidRPr="002F0639">
        <w:rPr>
          <w:rFonts w:asciiTheme="minorHAnsi" w:hAnsiTheme="minorHAnsi" w:cstheme="minorHAnsi"/>
        </w:rPr>
        <w:t xml:space="preserve">badania wody, </w:t>
      </w:r>
      <w:r w:rsidR="002F0639" w:rsidRPr="002F0639">
        <w:rPr>
          <w:rFonts w:asciiTheme="minorHAnsi" w:hAnsiTheme="minorHAnsi" w:cstheme="minorHAnsi"/>
        </w:rPr>
        <w:t xml:space="preserve">naprawa sterowników i napędu pneumatycznego, badania zbiorników, usługi telekomunikacyjne, </w:t>
      </w:r>
      <w:r w:rsidR="00B8641A" w:rsidRPr="002F0639">
        <w:rPr>
          <w:rFonts w:asciiTheme="minorHAnsi" w:hAnsiTheme="minorHAnsi" w:cstheme="minorHAnsi"/>
        </w:rPr>
        <w:t>dzierżawa gruntów, opłata za usługi wodne, ubezpieczenie mienia</w:t>
      </w:r>
      <w:r w:rsidR="00A9485E" w:rsidRPr="002F0639">
        <w:rPr>
          <w:rFonts w:asciiTheme="minorHAnsi" w:hAnsiTheme="minorHAnsi" w:cstheme="minorHAnsi"/>
        </w:rPr>
        <w:t xml:space="preserve">, </w:t>
      </w:r>
      <w:r w:rsidR="002F0639" w:rsidRPr="002F0639">
        <w:rPr>
          <w:rFonts w:asciiTheme="minorHAnsi" w:hAnsiTheme="minorHAnsi" w:cstheme="minorHAnsi"/>
        </w:rPr>
        <w:t>grzywna za złą jakość wody</w:t>
      </w:r>
      <w:r w:rsidR="00B8641A" w:rsidRPr="002F0639">
        <w:rPr>
          <w:rFonts w:asciiTheme="minorHAnsi" w:hAnsiTheme="minorHAnsi" w:cstheme="minorHAnsi"/>
        </w:rPr>
        <w:t xml:space="preserve"> w kwocie </w:t>
      </w:r>
      <w:r w:rsidRPr="002F0639">
        <w:rPr>
          <w:rFonts w:asciiTheme="minorHAnsi" w:hAnsiTheme="minorHAnsi" w:cstheme="minorHAnsi"/>
        </w:rPr>
        <w:t xml:space="preserve">102.182,94 </w:t>
      </w:r>
      <w:r w:rsidR="00B8641A" w:rsidRPr="002F0639">
        <w:rPr>
          <w:rFonts w:asciiTheme="minorHAnsi" w:hAnsiTheme="minorHAnsi" w:cstheme="minorHAnsi"/>
        </w:rPr>
        <w:t xml:space="preserve">zł, </w:t>
      </w:r>
    </w:p>
    <w:p w14:paraId="078244FD" w14:textId="30E495EC"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4C584D09" w14:textId="729024FD" w:rsidR="00CB7DF0" w:rsidRPr="00097137" w:rsidRDefault="00CB7DF0" w:rsidP="00B8641A">
      <w:pPr>
        <w:pStyle w:val="NormalnyWeb"/>
        <w:spacing w:before="0" w:beforeAutospacing="0" w:after="0" w:line="360" w:lineRule="auto"/>
        <w:jc w:val="both"/>
        <w:rPr>
          <w:rFonts w:asciiTheme="minorHAnsi" w:hAnsiTheme="minorHAnsi" w:cstheme="minorHAnsi"/>
          <w:color w:val="FF0000"/>
        </w:rPr>
      </w:pPr>
    </w:p>
    <w:p w14:paraId="1EE7EC22" w14:textId="77777777" w:rsidR="00CB7DF0" w:rsidRPr="00097137" w:rsidRDefault="00CB7DF0" w:rsidP="00B8641A">
      <w:pPr>
        <w:pStyle w:val="NormalnyWeb"/>
        <w:spacing w:before="0" w:beforeAutospacing="0" w:after="0" w:line="360" w:lineRule="auto"/>
        <w:jc w:val="both"/>
        <w:rPr>
          <w:rFonts w:asciiTheme="minorHAnsi" w:hAnsiTheme="minorHAnsi" w:cstheme="minorHAnsi"/>
          <w:color w:val="FF0000"/>
        </w:rPr>
      </w:pPr>
    </w:p>
    <w:p w14:paraId="2B9D4446" w14:textId="66FFCF58" w:rsidR="00B8641A" w:rsidRPr="003666F5" w:rsidRDefault="00B8641A" w:rsidP="00B8641A">
      <w:pPr>
        <w:pStyle w:val="NormalnyWeb"/>
        <w:spacing w:before="0" w:beforeAutospacing="0" w:after="0" w:line="360" w:lineRule="auto"/>
        <w:jc w:val="both"/>
        <w:rPr>
          <w:rFonts w:asciiTheme="minorHAnsi" w:hAnsiTheme="minorHAnsi" w:cstheme="minorHAnsi"/>
        </w:rPr>
      </w:pPr>
      <w:r w:rsidRPr="003666F5">
        <w:rPr>
          <w:rFonts w:asciiTheme="minorHAnsi" w:hAnsiTheme="minorHAnsi" w:cstheme="minorHAnsi"/>
          <w:b/>
          <w:bCs/>
          <w:i/>
          <w:iCs/>
        </w:rPr>
        <w:lastRenderedPageBreak/>
        <w:t xml:space="preserve">wydatki inwestycyjne w tym rozdziale zaplanowane zostały na kwotę </w:t>
      </w:r>
      <w:r w:rsidR="002F0639" w:rsidRPr="003666F5">
        <w:rPr>
          <w:rFonts w:asciiTheme="minorHAnsi" w:hAnsiTheme="minorHAnsi" w:cstheme="minorHAnsi"/>
          <w:b/>
          <w:bCs/>
          <w:i/>
          <w:iCs/>
        </w:rPr>
        <w:t>4.591.643,40</w:t>
      </w:r>
      <w:r w:rsidRPr="003666F5">
        <w:rPr>
          <w:rFonts w:asciiTheme="minorHAnsi" w:hAnsiTheme="minorHAnsi" w:cstheme="minorHAnsi"/>
          <w:b/>
          <w:bCs/>
          <w:i/>
          <w:iCs/>
        </w:rPr>
        <w:t xml:space="preserve"> zł, </w:t>
      </w:r>
      <w:r w:rsidR="003469E0" w:rsidRPr="003666F5">
        <w:rPr>
          <w:rFonts w:asciiTheme="minorHAnsi" w:hAnsiTheme="minorHAnsi" w:cstheme="minorHAnsi"/>
          <w:b/>
          <w:bCs/>
          <w:i/>
          <w:iCs/>
        </w:rPr>
        <w:t xml:space="preserve">poniesione w kwocie </w:t>
      </w:r>
      <w:r w:rsidR="002F0639" w:rsidRPr="003666F5">
        <w:rPr>
          <w:rFonts w:asciiTheme="minorHAnsi" w:hAnsiTheme="minorHAnsi" w:cstheme="minorHAnsi"/>
          <w:b/>
          <w:bCs/>
          <w:i/>
          <w:iCs/>
        </w:rPr>
        <w:t>3.741.899,94</w:t>
      </w:r>
      <w:r w:rsidR="003469E0" w:rsidRPr="003666F5">
        <w:rPr>
          <w:rFonts w:asciiTheme="minorHAnsi" w:hAnsiTheme="minorHAnsi" w:cstheme="minorHAnsi"/>
          <w:b/>
          <w:bCs/>
          <w:i/>
          <w:iCs/>
        </w:rPr>
        <w:t xml:space="preserve"> zł</w:t>
      </w:r>
      <w:r w:rsidR="003469E0" w:rsidRPr="003666F5">
        <w:rPr>
          <w:rFonts w:asciiTheme="minorHAnsi" w:hAnsiTheme="minorHAnsi" w:cstheme="minorHAnsi"/>
          <w:bCs/>
          <w:iCs/>
        </w:rPr>
        <w:t xml:space="preserve"> </w:t>
      </w:r>
      <w:r w:rsidRPr="003666F5">
        <w:rPr>
          <w:rFonts w:asciiTheme="minorHAnsi" w:hAnsiTheme="minorHAnsi" w:cstheme="minorHAnsi"/>
          <w:bCs/>
          <w:iCs/>
        </w:rPr>
        <w:t xml:space="preserve">na </w:t>
      </w:r>
      <w:r w:rsidRPr="003666F5">
        <w:rPr>
          <w:rFonts w:asciiTheme="minorHAnsi" w:hAnsiTheme="minorHAnsi" w:cstheme="minorHAnsi"/>
        </w:rPr>
        <w:t>zadania pn.:</w:t>
      </w:r>
    </w:p>
    <w:p w14:paraId="23B54166" w14:textId="042DA786" w:rsidR="003666F5" w:rsidRDefault="003666F5" w:rsidP="00B8641A">
      <w:pPr>
        <w:pStyle w:val="NormalnyWeb"/>
        <w:spacing w:before="0" w:beforeAutospacing="0" w:after="0" w:line="360" w:lineRule="auto"/>
        <w:jc w:val="both"/>
        <w:rPr>
          <w:rFonts w:asciiTheme="minorHAnsi" w:hAnsiTheme="minorHAnsi" w:cstheme="minorHAnsi"/>
        </w:rPr>
      </w:pPr>
      <w:r w:rsidRPr="003666F5">
        <w:rPr>
          <w:rFonts w:asciiTheme="minorHAnsi" w:hAnsiTheme="minorHAnsi" w:cstheme="minorHAnsi"/>
        </w:rPr>
        <w:t xml:space="preserve">- „Budowa sieci wodociągowej </w:t>
      </w:r>
      <w:proofErr w:type="spellStart"/>
      <w:r w:rsidRPr="003666F5">
        <w:rPr>
          <w:rFonts w:asciiTheme="minorHAnsi" w:hAnsiTheme="minorHAnsi" w:cstheme="minorHAnsi"/>
        </w:rPr>
        <w:t>Połoń</w:t>
      </w:r>
      <w:proofErr w:type="spellEnd"/>
      <w:r w:rsidRPr="003666F5">
        <w:rPr>
          <w:rFonts w:asciiTheme="minorHAnsi" w:hAnsiTheme="minorHAnsi" w:cstheme="minorHAnsi"/>
        </w:rPr>
        <w:t xml:space="preserve"> – </w:t>
      </w:r>
      <w:proofErr w:type="spellStart"/>
      <w:r w:rsidRPr="003666F5">
        <w:rPr>
          <w:rFonts w:asciiTheme="minorHAnsi" w:hAnsiTheme="minorHAnsi" w:cstheme="minorHAnsi"/>
        </w:rPr>
        <w:t>Małowidz</w:t>
      </w:r>
      <w:proofErr w:type="spellEnd"/>
      <w:r w:rsidRPr="003666F5">
        <w:rPr>
          <w:rFonts w:asciiTheme="minorHAnsi" w:hAnsiTheme="minorHAnsi" w:cstheme="minorHAnsi"/>
        </w:rPr>
        <w:t>” – z planowanej kwoty 1.206.500,00 zł wydatkowano 985.822,43 zł na roboty budowlane oraz nadzór inwestorski (wydatki sfinansowane z subwencji ogólnej na inwestycje kanalizacyjne, która została otrzymana w 2021 roku),</w:t>
      </w:r>
    </w:p>
    <w:p w14:paraId="660B7704" w14:textId="0EE95710" w:rsidR="003666F5" w:rsidRPr="00F3772B" w:rsidRDefault="003666F5" w:rsidP="00B8641A">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„Przebudowa i modernizacja stacji uzdatniania i ujęcia wody w miejscowości </w:t>
      </w:r>
      <w:proofErr w:type="spellStart"/>
      <w:r>
        <w:rPr>
          <w:rFonts w:asciiTheme="minorHAnsi" w:hAnsiTheme="minorHAnsi" w:cstheme="minorHAnsi"/>
        </w:rPr>
        <w:t>Małowidz</w:t>
      </w:r>
      <w:proofErr w:type="spellEnd"/>
      <w:r>
        <w:rPr>
          <w:rFonts w:asciiTheme="minorHAnsi" w:hAnsiTheme="minorHAnsi" w:cstheme="minorHAnsi"/>
        </w:rPr>
        <w:t xml:space="preserve">, gmina </w:t>
      </w:r>
      <w:r w:rsidRPr="00F3772B">
        <w:rPr>
          <w:rFonts w:asciiTheme="minorHAnsi" w:hAnsiTheme="minorHAnsi" w:cstheme="minorHAnsi"/>
        </w:rPr>
        <w:t xml:space="preserve">Jednorożec” – z planowanej kwoty 30.750,00 zł w 2023 roku nie poniesiono wydatków </w:t>
      </w:r>
      <w:r w:rsidR="00F3772B" w:rsidRPr="00F3772B">
        <w:rPr>
          <w:rFonts w:asciiTheme="minorHAnsi" w:hAnsiTheme="minorHAnsi" w:cstheme="minorHAnsi"/>
        </w:rPr>
        <w:t>ze względu na zbyt krótki czas przygotowania dokumentacji aplikacyjnej,</w:t>
      </w:r>
    </w:p>
    <w:p w14:paraId="7F2A27BC" w14:textId="5A70430A" w:rsidR="00B8641A" w:rsidRPr="001E3A70" w:rsidRDefault="00B8641A" w:rsidP="00B8641A">
      <w:pPr>
        <w:pStyle w:val="NormalnyWeb"/>
        <w:spacing w:before="0" w:beforeAutospacing="0" w:after="0" w:line="360" w:lineRule="auto"/>
        <w:jc w:val="both"/>
        <w:rPr>
          <w:rFonts w:asciiTheme="minorHAnsi" w:hAnsiTheme="minorHAnsi" w:cstheme="minorHAnsi"/>
        </w:rPr>
      </w:pPr>
      <w:r w:rsidRPr="00022B13">
        <w:rPr>
          <w:rFonts w:asciiTheme="minorHAnsi" w:hAnsiTheme="minorHAnsi" w:cstheme="minorHAnsi"/>
        </w:rPr>
        <w:t xml:space="preserve">- „Rozbudowa sieci wodociągowej na terenie Gminy Jednorożec” </w:t>
      </w:r>
      <w:r w:rsidR="003469E0" w:rsidRPr="00022B13">
        <w:rPr>
          <w:rFonts w:asciiTheme="minorHAnsi" w:hAnsiTheme="minorHAnsi" w:cstheme="minorHAnsi"/>
        </w:rPr>
        <w:t>–</w:t>
      </w:r>
      <w:r w:rsidRPr="00022B13">
        <w:rPr>
          <w:rFonts w:asciiTheme="minorHAnsi" w:hAnsiTheme="minorHAnsi" w:cstheme="minorHAnsi"/>
        </w:rPr>
        <w:t xml:space="preserve"> z</w:t>
      </w:r>
      <w:r w:rsidR="003469E0" w:rsidRPr="00022B13">
        <w:rPr>
          <w:rFonts w:asciiTheme="minorHAnsi" w:hAnsiTheme="minorHAnsi" w:cstheme="minorHAnsi"/>
        </w:rPr>
        <w:t xml:space="preserve"> </w:t>
      </w:r>
      <w:r w:rsidRPr="00022B13">
        <w:rPr>
          <w:rFonts w:asciiTheme="minorHAnsi" w:hAnsiTheme="minorHAnsi" w:cstheme="minorHAnsi"/>
        </w:rPr>
        <w:t>planowan</w:t>
      </w:r>
      <w:r w:rsidR="003469E0" w:rsidRPr="00022B13">
        <w:rPr>
          <w:rFonts w:asciiTheme="minorHAnsi" w:hAnsiTheme="minorHAnsi" w:cstheme="minorHAnsi"/>
        </w:rPr>
        <w:t>ej</w:t>
      </w:r>
      <w:r w:rsidRPr="00022B13">
        <w:rPr>
          <w:rFonts w:asciiTheme="minorHAnsi" w:hAnsiTheme="minorHAnsi" w:cstheme="minorHAnsi"/>
        </w:rPr>
        <w:t xml:space="preserve"> kwot</w:t>
      </w:r>
      <w:r w:rsidR="003469E0" w:rsidRPr="00022B13">
        <w:rPr>
          <w:rFonts w:asciiTheme="minorHAnsi" w:hAnsiTheme="minorHAnsi" w:cstheme="minorHAnsi"/>
        </w:rPr>
        <w:t>y</w:t>
      </w:r>
      <w:r w:rsidRPr="00022B13">
        <w:rPr>
          <w:rFonts w:asciiTheme="minorHAnsi" w:hAnsiTheme="minorHAnsi" w:cstheme="minorHAnsi"/>
        </w:rPr>
        <w:t xml:space="preserve"> </w:t>
      </w:r>
      <w:r w:rsidR="00022B13" w:rsidRPr="00022B13">
        <w:rPr>
          <w:rFonts w:asciiTheme="minorHAnsi" w:hAnsiTheme="minorHAnsi" w:cstheme="minorHAnsi"/>
        </w:rPr>
        <w:t>96</w:t>
      </w:r>
      <w:r w:rsidRPr="00022B13">
        <w:rPr>
          <w:rFonts w:asciiTheme="minorHAnsi" w:hAnsiTheme="minorHAnsi" w:cstheme="minorHAnsi"/>
        </w:rPr>
        <w:t>.000,00 zł</w:t>
      </w:r>
      <w:r w:rsidR="003469E0" w:rsidRPr="00022B13">
        <w:rPr>
          <w:rFonts w:asciiTheme="minorHAnsi" w:hAnsiTheme="minorHAnsi" w:cstheme="minorHAnsi"/>
        </w:rPr>
        <w:t xml:space="preserve"> wydatkowano </w:t>
      </w:r>
      <w:r w:rsidR="00022B13" w:rsidRPr="00022B13">
        <w:rPr>
          <w:rFonts w:asciiTheme="minorHAnsi" w:hAnsiTheme="minorHAnsi" w:cstheme="minorHAnsi"/>
        </w:rPr>
        <w:t>71.517,19</w:t>
      </w:r>
      <w:r w:rsidR="003469E0" w:rsidRPr="00022B13">
        <w:rPr>
          <w:rFonts w:asciiTheme="minorHAnsi" w:hAnsiTheme="minorHAnsi" w:cstheme="minorHAnsi"/>
        </w:rPr>
        <w:t xml:space="preserve"> zł na opracowanie dokumentacji </w:t>
      </w:r>
      <w:r w:rsidR="00022B13" w:rsidRPr="00022B13">
        <w:rPr>
          <w:rFonts w:asciiTheme="minorHAnsi" w:hAnsiTheme="minorHAnsi" w:cstheme="minorHAnsi"/>
        </w:rPr>
        <w:t xml:space="preserve">projektowo-kosztorysowej </w:t>
      </w:r>
      <w:r w:rsidR="003469E0" w:rsidRPr="00022B13">
        <w:rPr>
          <w:rFonts w:asciiTheme="minorHAnsi" w:hAnsiTheme="minorHAnsi" w:cstheme="minorHAnsi"/>
        </w:rPr>
        <w:t xml:space="preserve">rozbudowy </w:t>
      </w:r>
      <w:r w:rsidR="00022B13" w:rsidRPr="00022B13">
        <w:rPr>
          <w:rFonts w:asciiTheme="minorHAnsi" w:hAnsiTheme="minorHAnsi" w:cstheme="minorHAnsi"/>
        </w:rPr>
        <w:t xml:space="preserve">sieci wodociągowej na terenie gminy, zakup materiałów do wykonania sieci wodociągowej ul Chabrowej i Miłej w miejscowości Stegna, wykonanie </w:t>
      </w:r>
      <w:proofErr w:type="spellStart"/>
      <w:r w:rsidR="00022B13" w:rsidRPr="00022B13">
        <w:rPr>
          <w:rFonts w:asciiTheme="minorHAnsi" w:hAnsiTheme="minorHAnsi" w:cstheme="minorHAnsi"/>
        </w:rPr>
        <w:t>przecisku</w:t>
      </w:r>
      <w:proofErr w:type="spellEnd"/>
      <w:r w:rsidR="00022B13" w:rsidRPr="00022B13">
        <w:rPr>
          <w:rFonts w:asciiTheme="minorHAnsi" w:hAnsiTheme="minorHAnsi" w:cstheme="minorHAnsi"/>
        </w:rPr>
        <w:t xml:space="preserve"> pod drogą powiatową, </w:t>
      </w:r>
      <w:r w:rsidR="00022B13" w:rsidRPr="001E3A70">
        <w:rPr>
          <w:rFonts w:asciiTheme="minorHAnsi" w:hAnsiTheme="minorHAnsi" w:cstheme="minorHAnsi"/>
        </w:rPr>
        <w:t>inwentaryzacja geodezyjna,</w:t>
      </w:r>
    </w:p>
    <w:p w14:paraId="0F43570E" w14:textId="3736DA37" w:rsidR="00B8641A" w:rsidRPr="001E3A70" w:rsidRDefault="00B8641A" w:rsidP="00B8641A">
      <w:pPr>
        <w:pStyle w:val="NormalnyWeb"/>
        <w:spacing w:before="0" w:beforeAutospacing="0" w:after="0" w:line="360" w:lineRule="auto"/>
        <w:jc w:val="both"/>
        <w:rPr>
          <w:rFonts w:asciiTheme="minorHAnsi" w:hAnsiTheme="minorHAnsi" w:cstheme="minorHAnsi"/>
        </w:rPr>
      </w:pPr>
      <w:r w:rsidRPr="001E3A70">
        <w:rPr>
          <w:rFonts w:asciiTheme="minorHAnsi" w:hAnsiTheme="minorHAnsi" w:cstheme="minorHAnsi"/>
        </w:rPr>
        <w:t xml:space="preserve">- „Rozbudowa stacji uzdatnia wody i ujęcia wody w miejscowości Jednorożec, gm. Jednorożec” </w:t>
      </w:r>
      <w:r w:rsidR="001E3A70" w:rsidRPr="001E3A70">
        <w:rPr>
          <w:rFonts w:asciiTheme="minorHAnsi" w:hAnsiTheme="minorHAnsi" w:cstheme="minorHAnsi"/>
        </w:rPr>
        <w:t>–</w:t>
      </w:r>
      <w:r w:rsidRPr="001E3A70">
        <w:rPr>
          <w:rFonts w:asciiTheme="minorHAnsi" w:hAnsiTheme="minorHAnsi" w:cstheme="minorHAnsi"/>
        </w:rPr>
        <w:t xml:space="preserve"> </w:t>
      </w:r>
      <w:r w:rsidR="001E3A70" w:rsidRPr="001E3A70">
        <w:rPr>
          <w:rFonts w:asciiTheme="minorHAnsi" w:hAnsiTheme="minorHAnsi" w:cstheme="minorHAnsi"/>
        </w:rPr>
        <w:t xml:space="preserve">z </w:t>
      </w:r>
      <w:r w:rsidRPr="001E3A70">
        <w:rPr>
          <w:rFonts w:asciiTheme="minorHAnsi" w:hAnsiTheme="minorHAnsi" w:cstheme="minorHAnsi"/>
        </w:rPr>
        <w:t>zaplanowan</w:t>
      </w:r>
      <w:r w:rsidR="001E3A70" w:rsidRPr="001E3A70">
        <w:rPr>
          <w:rFonts w:asciiTheme="minorHAnsi" w:hAnsiTheme="minorHAnsi" w:cstheme="minorHAnsi"/>
        </w:rPr>
        <w:t>ej</w:t>
      </w:r>
      <w:r w:rsidRPr="001E3A70">
        <w:rPr>
          <w:rFonts w:asciiTheme="minorHAnsi" w:hAnsiTheme="minorHAnsi" w:cstheme="minorHAnsi"/>
        </w:rPr>
        <w:t xml:space="preserve"> kwot</w:t>
      </w:r>
      <w:r w:rsidR="001E3A70" w:rsidRPr="001E3A70">
        <w:rPr>
          <w:rFonts w:asciiTheme="minorHAnsi" w:hAnsiTheme="minorHAnsi" w:cstheme="minorHAnsi"/>
        </w:rPr>
        <w:t>y</w:t>
      </w:r>
      <w:r w:rsidRPr="001E3A70">
        <w:rPr>
          <w:rFonts w:asciiTheme="minorHAnsi" w:hAnsiTheme="minorHAnsi" w:cstheme="minorHAnsi"/>
        </w:rPr>
        <w:t xml:space="preserve"> </w:t>
      </w:r>
      <w:r w:rsidR="001E3A70" w:rsidRPr="001E3A70">
        <w:rPr>
          <w:rFonts w:asciiTheme="minorHAnsi" w:hAnsiTheme="minorHAnsi" w:cstheme="minorHAnsi"/>
        </w:rPr>
        <w:t>1.954.347,40 zł wydatkowano 1.621.921,86 zł na trwające roboty budowlane, w tym 1.459.729,67 zł ze środków Rządowego Funduszu Polski Ład,</w:t>
      </w:r>
    </w:p>
    <w:p w14:paraId="256F5C06" w14:textId="4348F797" w:rsidR="00B8641A" w:rsidRPr="001E3A70" w:rsidRDefault="00B8641A" w:rsidP="00B8641A">
      <w:pPr>
        <w:pStyle w:val="NormalnyWeb"/>
        <w:spacing w:before="0" w:beforeAutospacing="0" w:after="0" w:line="360" w:lineRule="auto"/>
        <w:jc w:val="both"/>
        <w:rPr>
          <w:rFonts w:asciiTheme="minorHAnsi" w:hAnsiTheme="minorHAnsi" w:cstheme="minorHAnsi"/>
        </w:rPr>
      </w:pPr>
      <w:r w:rsidRPr="001E3A70">
        <w:rPr>
          <w:rFonts w:asciiTheme="minorHAnsi" w:hAnsiTheme="minorHAnsi" w:cstheme="minorHAnsi"/>
        </w:rPr>
        <w:t xml:space="preserve">- „Rozbudowa stacji uzdatnia wody i ujęcia wody w miejscowości Żelazna Prywatna, gm. Jednorożec” </w:t>
      </w:r>
      <w:r w:rsidR="003469E0" w:rsidRPr="001E3A70">
        <w:rPr>
          <w:rFonts w:asciiTheme="minorHAnsi" w:hAnsiTheme="minorHAnsi" w:cstheme="minorHAnsi"/>
        </w:rPr>
        <w:t>–</w:t>
      </w:r>
      <w:r w:rsidRPr="001E3A70">
        <w:rPr>
          <w:rFonts w:asciiTheme="minorHAnsi" w:hAnsiTheme="minorHAnsi" w:cstheme="minorHAnsi"/>
        </w:rPr>
        <w:t xml:space="preserve"> </w:t>
      </w:r>
      <w:r w:rsidR="001E3A70" w:rsidRPr="001E3A70">
        <w:rPr>
          <w:rFonts w:asciiTheme="minorHAnsi" w:hAnsiTheme="minorHAnsi" w:cstheme="minorHAnsi"/>
        </w:rPr>
        <w:t>zaplanowanej kwoty 1.304.046,00 zł wydatkowano 1.062.638,46 zł na trwające roboty budowlane, ze środków Rządowego Funduszu Polski Ład.</w:t>
      </w:r>
    </w:p>
    <w:p w14:paraId="37D679C6" w14:textId="77777777" w:rsidR="00B8641A" w:rsidRPr="00097137" w:rsidRDefault="00B8641A" w:rsidP="00B8641A">
      <w:pPr>
        <w:pStyle w:val="NormalnyWeb"/>
        <w:spacing w:before="0" w:beforeAutospacing="0" w:after="0" w:line="360" w:lineRule="auto"/>
        <w:jc w:val="both"/>
        <w:rPr>
          <w:rFonts w:asciiTheme="minorHAnsi" w:hAnsiTheme="minorHAnsi" w:cstheme="minorHAnsi"/>
          <w:b/>
          <w:bCs/>
          <w:i/>
          <w:iCs/>
          <w:color w:val="FF0000"/>
        </w:rPr>
      </w:pPr>
      <w:r w:rsidRPr="00097137">
        <w:rPr>
          <w:rFonts w:asciiTheme="minorHAnsi" w:hAnsiTheme="minorHAnsi" w:cstheme="minorHAnsi"/>
          <w:color w:val="FF0000"/>
        </w:rPr>
        <w:t xml:space="preserve">  </w:t>
      </w:r>
      <w:r w:rsidRPr="00097137">
        <w:rPr>
          <w:rFonts w:asciiTheme="minorHAnsi" w:hAnsiTheme="minorHAnsi" w:cstheme="minorHAnsi"/>
          <w:b/>
          <w:bCs/>
          <w:i/>
          <w:iCs/>
          <w:color w:val="FF0000"/>
        </w:rPr>
        <w:t xml:space="preserve"> </w:t>
      </w:r>
    </w:p>
    <w:p w14:paraId="3A0A8230" w14:textId="77777777" w:rsidR="00B8641A" w:rsidRPr="000078DB" w:rsidRDefault="00B8641A" w:rsidP="00B8641A">
      <w:pPr>
        <w:pStyle w:val="NormalnyWeb"/>
        <w:spacing w:before="0" w:beforeAutospacing="0" w:after="0" w:line="360" w:lineRule="auto"/>
        <w:jc w:val="both"/>
        <w:rPr>
          <w:rFonts w:asciiTheme="minorHAnsi" w:hAnsiTheme="minorHAnsi" w:cstheme="minorHAnsi"/>
          <w:i/>
          <w:u w:val="single"/>
        </w:rPr>
      </w:pPr>
      <w:r w:rsidRPr="000078DB">
        <w:rPr>
          <w:rFonts w:asciiTheme="minorHAnsi" w:hAnsiTheme="minorHAnsi" w:cstheme="minorHAnsi"/>
          <w:i/>
          <w:u w:val="single"/>
        </w:rPr>
        <w:t xml:space="preserve">Infrastruktura </w:t>
      </w:r>
      <w:proofErr w:type="spellStart"/>
      <w:r w:rsidRPr="000078DB">
        <w:rPr>
          <w:rFonts w:asciiTheme="minorHAnsi" w:hAnsiTheme="minorHAnsi" w:cstheme="minorHAnsi"/>
          <w:i/>
          <w:u w:val="single"/>
        </w:rPr>
        <w:t>sanitacyjna</w:t>
      </w:r>
      <w:proofErr w:type="spellEnd"/>
      <w:r w:rsidRPr="000078DB">
        <w:rPr>
          <w:rFonts w:asciiTheme="minorHAnsi" w:hAnsiTheme="minorHAnsi" w:cstheme="minorHAnsi"/>
          <w:i/>
          <w:u w:val="single"/>
        </w:rPr>
        <w:t xml:space="preserve"> wsi</w:t>
      </w:r>
    </w:p>
    <w:p w14:paraId="40313C6F" w14:textId="56D40A61" w:rsidR="00B8641A" w:rsidRPr="000078DB" w:rsidRDefault="00B8641A" w:rsidP="00B8641A">
      <w:pPr>
        <w:pStyle w:val="NormalnyWeb"/>
        <w:spacing w:before="0" w:beforeAutospacing="0" w:after="0" w:line="360" w:lineRule="auto"/>
        <w:ind w:firstLine="360"/>
        <w:jc w:val="both"/>
        <w:rPr>
          <w:rFonts w:asciiTheme="minorHAnsi" w:hAnsiTheme="minorHAnsi" w:cstheme="minorHAnsi"/>
        </w:rPr>
      </w:pPr>
      <w:r w:rsidRPr="000078DB">
        <w:rPr>
          <w:rFonts w:asciiTheme="minorHAnsi" w:hAnsiTheme="minorHAnsi" w:cstheme="minorHAnsi"/>
        </w:rPr>
        <w:t xml:space="preserve">Na utrzymanie gospodarki ściekowej zaplanowano </w:t>
      </w:r>
      <w:r w:rsidR="000078DB" w:rsidRPr="000078DB">
        <w:rPr>
          <w:rFonts w:asciiTheme="minorHAnsi" w:hAnsiTheme="minorHAnsi" w:cstheme="minorHAnsi"/>
        </w:rPr>
        <w:t>1.338.876,00</w:t>
      </w:r>
      <w:r w:rsidRPr="000078DB">
        <w:rPr>
          <w:rFonts w:asciiTheme="minorHAnsi" w:hAnsiTheme="minorHAnsi" w:cstheme="minorHAnsi"/>
        </w:rPr>
        <w:t xml:space="preserve"> zł, a wydatkowano </w:t>
      </w:r>
      <w:r w:rsidR="000078DB" w:rsidRPr="000078DB">
        <w:rPr>
          <w:rFonts w:asciiTheme="minorHAnsi" w:hAnsiTheme="minorHAnsi" w:cstheme="minorHAnsi"/>
        </w:rPr>
        <w:t>321.181,84</w:t>
      </w:r>
      <w:r w:rsidRPr="000078DB">
        <w:rPr>
          <w:rFonts w:asciiTheme="minorHAnsi" w:hAnsiTheme="minorHAnsi" w:cstheme="minorHAnsi"/>
        </w:rPr>
        <w:t xml:space="preserve"> zł tj. </w:t>
      </w:r>
      <w:r w:rsidR="000078DB" w:rsidRPr="000078DB">
        <w:rPr>
          <w:rFonts w:asciiTheme="minorHAnsi" w:hAnsiTheme="minorHAnsi" w:cstheme="minorHAnsi"/>
        </w:rPr>
        <w:t>23,99</w:t>
      </w:r>
      <w:r w:rsidRPr="000078DB">
        <w:rPr>
          <w:rFonts w:asciiTheme="minorHAnsi" w:hAnsiTheme="minorHAnsi" w:cstheme="minorHAnsi"/>
        </w:rPr>
        <w:t xml:space="preserve"> %</w:t>
      </w:r>
      <w:r w:rsidR="00E034BB" w:rsidRPr="000078DB">
        <w:rPr>
          <w:rFonts w:asciiTheme="minorHAnsi" w:hAnsiTheme="minorHAnsi" w:cstheme="minorHAnsi"/>
        </w:rPr>
        <w:t xml:space="preserve"> </w:t>
      </w:r>
      <w:r w:rsidRPr="000078DB">
        <w:rPr>
          <w:rFonts w:asciiTheme="minorHAnsi" w:hAnsiTheme="minorHAnsi" w:cstheme="minorHAnsi"/>
        </w:rPr>
        <w:t>planu. Powyższa kwota wydatkowana została na:</w:t>
      </w:r>
    </w:p>
    <w:p w14:paraId="3BE855BA" w14:textId="5F541862" w:rsidR="00B8641A" w:rsidRPr="000078DB" w:rsidRDefault="00B8641A">
      <w:pPr>
        <w:pStyle w:val="NormalnyWeb"/>
        <w:numPr>
          <w:ilvl w:val="0"/>
          <w:numId w:val="13"/>
        </w:numPr>
        <w:spacing w:before="0" w:beforeAutospacing="0" w:after="0" w:line="360" w:lineRule="auto"/>
        <w:jc w:val="both"/>
        <w:rPr>
          <w:rFonts w:asciiTheme="minorHAnsi" w:hAnsiTheme="minorHAnsi" w:cstheme="minorHAnsi"/>
        </w:rPr>
      </w:pPr>
      <w:r w:rsidRPr="000078DB">
        <w:rPr>
          <w:rFonts w:asciiTheme="minorHAnsi" w:hAnsiTheme="minorHAnsi" w:cstheme="minorHAnsi"/>
        </w:rPr>
        <w:t>zakup materiałów i wyposażenia na oczyszczalnię ścieków, tablic informacyjn</w:t>
      </w:r>
      <w:r w:rsidR="000078DB" w:rsidRPr="000078DB">
        <w:rPr>
          <w:rFonts w:asciiTheme="minorHAnsi" w:hAnsiTheme="minorHAnsi" w:cstheme="minorHAnsi"/>
        </w:rPr>
        <w:t>ych</w:t>
      </w:r>
      <w:r w:rsidRPr="000078DB">
        <w:rPr>
          <w:rFonts w:asciiTheme="minorHAnsi" w:hAnsiTheme="minorHAnsi" w:cstheme="minorHAnsi"/>
        </w:rPr>
        <w:t xml:space="preserve">, oleju napędowego zużytego przy awariach linii kanalizacyjnych kwota </w:t>
      </w:r>
      <w:r w:rsidR="000078DB" w:rsidRPr="000078DB">
        <w:rPr>
          <w:rFonts w:asciiTheme="minorHAnsi" w:hAnsiTheme="minorHAnsi" w:cstheme="minorHAnsi"/>
        </w:rPr>
        <w:t>28.054,40</w:t>
      </w:r>
      <w:r w:rsidRPr="000078DB">
        <w:rPr>
          <w:rFonts w:asciiTheme="minorHAnsi" w:hAnsiTheme="minorHAnsi" w:cstheme="minorHAnsi"/>
        </w:rPr>
        <w:t xml:space="preserve"> zł </w:t>
      </w:r>
    </w:p>
    <w:p w14:paraId="5B2D8D85" w14:textId="69B5B23E" w:rsidR="00B8641A" w:rsidRPr="00F54402" w:rsidRDefault="00B8641A">
      <w:pPr>
        <w:pStyle w:val="NormalnyWeb"/>
        <w:numPr>
          <w:ilvl w:val="0"/>
          <w:numId w:val="13"/>
        </w:numPr>
        <w:spacing w:before="0" w:beforeAutospacing="0" w:after="0" w:line="360" w:lineRule="auto"/>
        <w:jc w:val="both"/>
        <w:rPr>
          <w:rFonts w:asciiTheme="minorHAnsi" w:hAnsiTheme="minorHAnsi" w:cstheme="minorHAnsi"/>
        </w:rPr>
      </w:pPr>
      <w:r w:rsidRPr="000078DB">
        <w:rPr>
          <w:rFonts w:asciiTheme="minorHAnsi" w:hAnsiTheme="minorHAnsi" w:cstheme="minorHAnsi"/>
        </w:rPr>
        <w:t xml:space="preserve">wydatki za zużytą energię elektryczną na oczyszczalni i przepompowniach ścieków wynoszą </w:t>
      </w:r>
      <w:r w:rsidR="000078DB" w:rsidRPr="00F54402">
        <w:rPr>
          <w:rFonts w:asciiTheme="minorHAnsi" w:hAnsiTheme="minorHAnsi" w:cstheme="minorHAnsi"/>
        </w:rPr>
        <w:t>224.612,74</w:t>
      </w:r>
      <w:r w:rsidRPr="00F54402">
        <w:rPr>
          <w:rFonts w:asciiTheme="minorHAnsi" w:hAnsiTheme="minorHAnsi" w:cstheme="minorHAnsi"/>
        </w:rPr>
        <w:t xml:space="preserve"> zł, </w:t>
      </w:r>
    </w:p>
    <w:p w14:paraId="7D9B160F" w14:textId="4F63BA13" w:rsidR="00B8641A" w:rsidRPr="00F54402" w:rsidRDefault="00B8641A">
      <w:pPr>
        <w:pStyle w:val="NormalnyWeb"/>
        <w:numPr>
          <w:ilvl w:val="0"/>
          <w:numId w:val="13"/>
        </w:numPr>
        <w:spacing w:before="0" w:beforeAutospacing="0" w:after="0" w:line="360" w:lineRule="auto"/>
        <w:jc w:val="both"/>
        <w:rPr>
          <w:rFonts w:asciiTheme="minorHAnsi" w:hAnsiTheme="minorHAnsi" w:cstheme="minorHAnsi"/>
        </w:rPr>
      </w:pPr>
      <w:r w:rsidRPr="00F54402">
        <w:rPr>
          <w:rFonts w:asciiTheme="minorHAnsi" w:hAnsiTheme="minorHAnsi" w:cstheme="minorHAnsi"/>
        </w:rPr>
        <w:t xml:space="preserve">monitorowanie obiektu, badania ścieków, </w:t>
      </w:r>
      <w:r w:rsidR="004A0B55" w:rsidRPr="00F54402">
        <w:rPr>
          <w:rFonts w:asciiTheme="minorHAnsi" w:hAnsiTheme="minorHAnsi" w:cstheme="minorHAnsi"/>
        </w:rPr>
        <w:t>przyjęcie odpadów</w:t>
      </w:r>
      <w:r w:rsidR="000078DB" w:rsidRPr="00F54402">
        <w:rPr>
          <w:rFonts w:asciiTheme="minorHAnsi" w:hAnsiTheme="minorHAnsi" w:cstheme="minorHAnsi"/>
        </w:rPr>
        <w:t>, montaż i uruchomienie przepływomierza na oczyszczalni ścieków,</w:t>
      </w:r>
      <w:r w:rsidRPr="00F54402">
        <w:rPr>
          <w:rFonts w:asciiTheme="minorHAnsi" w:hAnsiTheme="minorHAnsi" w:cstheme="minorHAnsi"/>
        </w:rPr>
        <w:t xml:space="preserve"> </w:t>
      </w:r>
      <w:r w:rsidR="000078DB" w:rsidRPr="00F54402">
        <w:rPr>
          <w:rFonts w:asciiTheme="minorHAnsi" w:hAnsiTheme="minorHAnsi" w:cstheme="minorHAnsi"/>
        </w:rPr>
        <w:t>wymiana wyłączników krańcowych taśmy na oczyszczalni ścieków,</w:t>
      </w:r>
      <w:r w:rsidRPr="00F54402">
        <w:rPr>
          <w:rFonts w:asciiTheme="minorHAnsi" w:hAnsiTheme="minorHAnsi" w:cstheme="minorHAnsi"/>
        </w:rPr>
        <w:t xml:space="preserve"> naprawa p</w:t>
      </w:r>
      <w:r w:rsidR="000078DB" w:rsidRPr="00F54402">
        <w:rPr>
          <w:rFonts w:asciiTheme="minorHAnsi" w:hAnsiTheme="minorHAnsi" w:cstheme="minorHAnsi"/>
        </w:rPr>
        <w:t>ompy</w:t>
      </w:r>
      <w:r w:rsidRPr="00F54402">
        <w:rPr>
          <w:rFonts w:asciiTheme="minorHAnsi" w:hAnsiTheme="minorHAnsi" w:cstheme="minorHAnsi"/>
        </w:rPr>
        <w:t xml:space="preserve">, </w:t>
      </w:r>
      <w:r w:rsidR="00991316" w:rsidRPr="00F54402">
        <w:rPr>
          <w:rFonts w:asciiTheme="minorHAnsi" w:hAnsiTheme="minorHAnsi" w:cstheme="minorHAnsi"/>
        </w:rPr>
        <w:t>naprawa szafy sterowniczej</w:t>
      </w:r>
      <w:r w:rsidR="00F54402" w:rsidRPr="00F54402">
        <w:rPr>
          <w:rFonts w:asciiTheme="minorHAnsi" w:hAnsiTheme="minorHAnsi" w:cstheme="minorHAnsi"/>
        </w:rPr>
        <w:t xml:space="preserve"> </w:t>
      </w:r>
      <w:r w:rsidRPr="00F54402">
        <w:rPr>
          <w:rFonts w:asciiTheme="minorHAnsi" w:hAnsiTheme="minorHAnsi" w:cstheme="minorHAnsi"/>
        </w:rPr>
        <w:t xml:space="preserve">kwota </w:t>
      </w:r>
      <w:r w:rsidR="00F54402" w:rsidRPr="00F54402">
        <w:rPr>
          <w:rFonts w:asciiTheme="minorHAnsi" w:hAnsiTheme="minorHAnsi" w:cstheme="minorHAnsi"/>
        </w:rPr>
        <w:t>34.488,54</w:t>
      </w:r>
      <w:r w:rsidRPr="00F54402">
        <w:rPr>
          <w:rFonts w:asciiTheme="minorHAnsi" w:hAnsiTheme="minorHAnsi" w:cstheme="minorHAnsi"/>
        </w:rPr>
        <w:t xml:space="preserve"> zł,</w:t>
      </w:r>
    </w:p>
    <w:p w14:paraId="41AA291F" w14:textId="4AE868C1" w:rsidR="00B8641A" w:rsidRPr="00F54402" w:rsidRDefault="00B8641A">
      <w:pPr>
        <w:pStyle w:val="NormalnyWeb"/>
        <w:numPr>
          <w:ilvl w:val="0"/>
          <w:numId w:val="13"/>
        </w:numPr>
        <w:spacing w:before="0" w:beforeAutospacing="0" w:after="0" w:line="360" w:lineRule="auto"/>
        <w:jc w:val="both"/>
        <w:rPr>
          <w:rFonts w:asciiTheme="minorHAnsi" w:hAnsiTheme="minorHAnsi" w:cstheme="minorHAnsi"/>
        </w:rPr>
      </w:pPr>
      <w:r w:rsidRPr="00F54402">
        <w:rPr>
          <w:rFonts w:asciiTheme="minorHAnsi" w:hAnsiTheme="minorHAnsi" w:cstheme="minorHAnsi"/>
        </w:rPr>
        <w:t xml:space="preserve">zapłata za usługi telefoniczne kwota </w:t>
      </w:r>
      <w:r w:rsidR="00F54402" w:rsidRPr="00F54402">
        <w:rPr>
          <w:rFonts w:asciiTheme="minorHAnsi" w:hAnsiTheme="minorHAnsi" w:cstheme="minorHAnsi"/>
        </w:rPr>
        <w:t>240,20</w:t>
      </w:r>
      <w:r w:rsidRPr="00F54402">
        <w:rPr>
          <w:rFonts w:asciiTheme="minorHAnsi" w:hAnsiTheme="minorHAnsi" w:cstheme="minorHAnsi"/>
        </w:rPr>
        <w:t xml:space="preserve"> zł,</w:t>
      </w:r>
    </w:p>
    <w:p w14:paraId="37F864DA" w14:textId="1B4E1C10" w:rsidR="00B8641A" w:rsidRPr="00F54402" w:rsidRDefault="00B8641A">
      <w:pPr>
        <w:pStyle w:val="NormalnyWeb"/>
        <w:numPr>
          <w:ilvl w:val="0"/>
          <w:numId w:val="13"/>
        </w:numPr>
        <w:spacing w:before="0" w:beforeAutospacing="0" w:after="0" w:line="360" w:lineRule="auto"/>
        <w:jc w:val="both"/>
        <w:rPr>
          <w:rFonts w:asciiTheme="minorHAnsi" w:hAnsiTheme="minorHAnsi" w:cstheme="minorHAnsi"/>
        </w:rPr>
      </w:pPr>
      <w:r w:rsidRPr="00F54402">
        <w:rPr>
          <w:rFonts w:asciiTheme="minorHAnsi" w:hAnsiTheme="minorHAnsi" w:cstheme="minorHAnsi"/>
        </w:rPr>
        <w:t xml:space="preserve">opłaty i składki kwota </w:t>
      </w:r>
      <w:r w:rsidR="00F54402" w:rsidRPr="00F54402">
        <w:rPr>
          <w:rFonts w:asciiTheme="minorHAnsi" w:hAnsiTheme="minorHAnsi" w:cstheme="minorHAnsi"/>
        </w:rPr>
        <w:t>6.291,84</w:t>
      </w:r>
      <w:r w:rsidRPr="00F54402">
        <w:rPr>
          <w:rFonts w:asciiTheme="minorHAnsi" w:hAnsiTheme="minorHAnsi" w:cstheme="minorHAnsi"/>
        </w:rPr>
        <w:t xml:space="preserve"> zł tj. opłata stała za usługi wodne, ubezpieczenie.</w:t>
      </w:r>
    </w:p>
    <w:p w14:paraId="4F41C9D3"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29E87A32" w14:textId="4BE6AF79" w:rsidR="00B8641A" w:rsidRPr="009D35E5" w:rsidRDefault="00B8641A" w:rsidP="00B8641A">
      <w:pPr>
        <w:pStyle w:val="NormalnyWeb"/>
        <w:spacing w:before="0" w:beforeAutospacing="0" w:after="0" w:line="360" w:lineRule="auto"/>
        <w:jc w:val="both"/>
        <w:rPr>
          <w:rFonts w:asciiTheme="minorHAnsi" w:hAnsiTheme="minorHAnsi" w:cstheme="minorHAnsi"/>
        </w:rPr>
      </w:pPr>
      <w:r w:rsidRPr="009D35E5">
        <w:rPr>
          <w:rFonts w:asciiTheme="minorHAnsi" w:hAnsiTheme="minorHAnsi" w:cstheme="minorHAnsi"/>
          <w:b/>
          <w:bCs/>
          <w:i/>
          <w:iCs/>
        </w:rPr>
        <w:lastRenderedPageBreak/>
        <w:t xml:space="preserve">wydatki inwestycyjne w tym rozdziale zaplanowane zostały na kwotę </w:t>
      </w:r>
      <w:r w:rsidR="009D35E5" w:rsidRPr="009D35E5">
        <w:rPr>
          <w:rFonts w:asciiTheme="minorHAnsi" w:hAnsiTheme="minorHAnsi" w:cstheme="minorHAnsi"/>
          <w:b/>
          <w:bCs/>
          <w:i/>
          <w:iCs/>
        </w:rPr>
        <w:t>866.245,00</w:t>
      </w:r>
      <w:r w:rsidRPr="009D35E5">
        <w:rPr>
          <w:rFonts w:asciiTheme="minorHAnsi" w:hAnsiTheme="minorHAnsi" w:cstheme="minorHAnsi"/>
          <w:b/>
          <w:bCs/>
          <w:i/>
          <w:iCs/>
        </w:rPr>
        <w:t xml:space="preserve"> zł,</w:t>
      </w:r>
      <w:r w:rsidR="004A0B55" w:rsidRPr="009D35E5">
        <w:rPr>
          <w:rFonts w:asciiTheme="minorHAnsi" w:hAnsiTheme="minorHAnsi" w:cstheme="minorHAnsi"/>
          <w:b/>
          <w:bCs/>
          <w:i/>
          <w:iCs/>
        </w:rPr>
        <w:t xml:space="preserve"> wydatkowano kwotę </w:t>
      </w:r>
      <w:r w:rsidR="009D35E5" w:rsidRPr="009D35E5">
        <w:rPr>
          <w:rFonts w:asciiTheme="minorHAnsi" w:hAnsiTheme="minorHAnsi" w:cstheme="minorHAnsi"/>
          <w:b/>
          <w:bCs/>
          <w:i/>
          <w:iCs/>
        </w:rPr>
        <w:t>27.494,12</w:t>
      </w:r>
      <w:r w:rsidR="004A0B55" w:rsidRPr="009D35E5">
        <w:rPr>
          <w:rFonts w:asciiTheme="minorHAnsi" w:hAnsiTheme="minorHAnsi" w:cstheme="minorHAnsi"/>
          <w:b/>
          <w:bCs/>
          <w:i/>
          <w:iCs/>
        </w:rPr>
        <w:t xml:space="preserve"> zł</w:t>
      </w:r>
      <w:r w:rsidRPr="009D35E5">
        <w:rPr>
          <w:rFonts w:asciiTheme="minorHAnsi" w:hAnsiTheme="minorHAnsi" w:cstheme="minorHAnsi"/>
          <w:bCs/>
          <w:iCs/>
        </w:rPr>
        <w:t xml:space="preserve"> na </w:t>
      </w:r>
      <w:r w:rsidRPr="009D35E5">
        <w:rPr>
          <w:rFonts w:asciiTheme="minorHAnsi" w:hAnsiTheme="minorHAnsi" w:cstheme="minorHAnsi"/>
        </w:rPr>
        <w:t>zadania pn.:</w:t>
      </w:r>
    </w:p>
    <w:p w14:paraId="56A4A222" w14:textId="0387835E" w:rsidR="00B8641A" w:rsidRPr="00D20997" w:rsidRDefault="00B8641A" w:rsidP="00B8641A">
      <w:pPr>
        <w:pStyle w:val="NormalnyWeb"/>
        <w:spacing w:before="0" w:beforeAutospacing="0" w:after="0" w:line="360" w:lineRule="auto"/>
        <w:jc w:val="both"/>
        <w:rPr>
          <w:rFonts w:asciiTheme="minorHAnsi" w:hAnsiTheme="minorHAnsi" w:cstheme="minorHAnsi"/>
        </w:rPr>
      </w:pPr>
      <w:r w:rsidRPr="009D35E5">
        <w:rPr>
          <w:rFonts w:asciiTheme="minorHAnsi" w:hAnsiTheme="minorHAnsi" w:cstheme="minorHAnsi"/>
        </w:rPr>
        <w:t xml:space="preserve">- „Budowa instalacji fotowoltaicznej zasilającej oczyszczalnię ścieków w Jednorożcu” – zaplanowana kwota </w:t>
      </w:r>
      <w:r w:rsidR="009D35E5" w:rsidRPr="009D35E5">
        <w:rPr>
          <w:rFonts w:asciiTheme="minorHAnsi" w:hAnsiTheme="minorHAnsi" w:cstheme="minorHAnsi"/>
        </w:rPr>
        <w:t>14.145,00</w:t>
      </w:r>
      <w:r w:rsidRPr="009D35E5">
        <w:rPr>
          <w:rFonts w:asciiTheme="minorHAnsi" w:hAnsiTheme="minorHAnsi" w:cstheme="minorHAnsi"/>
        </w:rPr>
        <w:t xml:space="preserve"> zł,</w:t>
      </w:r>
      <w:r w:rsidR="004A0B55" w:rsidRPr="009D35E5">
        <w:rPr>
          <w:rFonts w:asciiTheme="minorHAnsi" w:hAnsiTheme="minorHAnsi" w:cstheme="minorHAnsi"/>
        </w:rPr>
        <w:t xml:space="preserve"> wydatkowano kwotę </w:t>
      </w:r>
      <w:r w:rsidR="009D35E5" w:rsidRPr="009D35E5">
        <w:rPr>
          <w:rFonts w:asciiTheme="minorHAnsi" w:hAnsiTheme="minorHAnsi" w:cstheme="minorHAnsi"/>
        </w:rPr>
        <w:t>11.552,90</w:t>
      </w:r>
      <w:r w:rsidR="004A0B55" w:rsidRPr="009D35E5">
        <w:rPr>
          <w:rFonts w:asciiTheme="minorHAnsi" w:hAnsiTheme="minorHAnsi" w:cstheme="minorHAnsi"/>
        </w:rPr>
        <w:t xml:space="preserve"> zł na </w:t>
      </w:r>
      <w:r w:rsidR="009D35E5" w:rsidRPr="009D35E5">
        <w:rPr>
          <w:rFonts w:asciiTheme="minorHAnsi" w:hAnsiTheme="minorHAnsi" w:cstheme="minorHAnsi"/>
        </w:rPr>
        <w:t xml:space="preserve">wymianę urządzeń pomiarowych służących do </w:t>
      </w:r>
      <w:r w:rsidR="009D35E5" w:rsidRPr="00D20997">
        <w:rPr>
          <w:rFonts w:asciiTheme="minorHAnsi" w:hAnsiTheme="minorHAnsi" w:cstheme="minorHAnsi"/>
        </w:rPr>
        <w:t>podłączenia instalacji na</w:t>
      </w:r>
      <w:r w:rsidR="00764021" w:rsidRPr="00D20997">
        <w:rPr>
          <w:rFonts w:asciiTheme="minorHAnsi" w:hAnsiTheme="minorHAnsi" w:cstheme="minorHAnsi"/>
        </w:rPr>
        <w:t xml:space="preserve"> oczyszczalni ścieków w Jednorożcu</w:t>
      </w:r>
      <w:r w:rsidR="009D35E5" w:rsidRPr="00D20997">
        <w:rPr>
          <w:rFonts w:asciiTheme="minorHAnsi" w:hAnsiTheme="minorHAnsi" w:cstheme="minorHAnsi"/>
        </w:rPr>
        <w:t>;</w:t>
      </w:r>
    </w:p>
    <w:p w14:paraId="5B2443FF" w14:textId="72861C09" w:rsidR="00764021" w:rsidRPr="001A646F" w:rsidRDefault="00764021" w:rsidP="00B8641A">
      <w:pPr>
        <w:pStyle w:val="NormalnyWeb"/>
        <w:spacing w:before="0" w:beforeAutospacing="0" w:after="0" w:line="360" w:lineRule="auto"/>
        <w:jc w:val="both"/>
        <w:rPr>
          <w:rFonts w:asciiTheme="minorHAnsi" w:hAnsiTheme="minorHAnsi" w:cstheme="minorHAnsi"/>
        </w:rPr>
      </w:pPr>
      <w:r w:rsidRPr="00D20997">
        <w:rPr>
          <w:rFonts w:asciiTheme="minorHAnsi" w:hAnsiTheme="minorHAnsi" w:cstheme="minorHAnsi"/>
        </w:rPr>
        <w:t xml:space="preserve">- „Przebudowa i modernizacja oczyszczalni ścieków w miejscowości Jednorożec, gmina Jednorożec” – z planowanej kwoty </w:t>
      </w:r>
      <w:r w:rsidR="00D20997" w:rsidRPr="00D20997">
        <w:rPr>
          <w:rFonts w:asciiTheme="minorHAnsi" w:hAnsiTheme="minorHAnsi" w:cstheme="minorHAnsi"/>
        </w:rPr>
        <w:t>838.000,00</w:t>
      </w:r>
      <w:r w:rsidRPr="00D20997">
        <w:rPr>
          <w:rFonts w:asciiTheme="minorHAnsi" w:hAnsiTheme="minorHAnsi" w:cstheme="minorHAnsi"/>
        </w:rPr>
        <w:t xml:space="preserve"> zł </w:t>
      </w:r>
      <w:r w:rsidR="00D20997" w:rsidRPr="00D20997">
        <w:rPr>
          <w:rFonts w:asciiTheme="minorHAnsi" w:hAnsiTheme="minorHAnsi" w:cstheme="minorHAnsi"/>
        </w:rPr>
        <w:t xml:space="preserve"> wydatkowano 15.941,22 zł na opracowanie programu </w:t>
      </w:r>
      <w:proofErr w:type="spellStart"/>
      <w:r w:rsidR="00D20997" w:rsidRPr="001A646F">
        <w:rPr>
          <w:rFonts w:asciiTheme="minorHAnsi" w:hAnsiTheme="minorHAnsi" w:cstheme="minorHAnsi"/>
        </w:rPr>
        <w:t>funkcjonalamo</w:t>
      </w:r>
      <w:proofErr w:type="spellEnd"/>
      <w:r w:rsidR="00D20997" w:rsidRPr="001A646F">
        <w:rPr>
          <w:rFonts w:asciiTheme="minorHAnsi" w:hAnsiTheme="minorHAnsi" w:cstheme="minorHAnsi"/>
        </w:rPr>
        <w:t>-użytkowego</w:t>
      </w:r>
      <w:r w:rsidR="00437FC5" w:rsidRPr="001A646F">
        <w:rPr>
          <w:rFonts w:asciiTheme="minorHAnsi" w:hAnsiTheme="minorHAnsi" w:cstheme="minorHAnsi"/>
        </w:rPr>
        <w:t>. Zadanie zostanie kontunuowanie w 202</w:t>
      </w:r>
      <w:r w:rsidR="00D20997" w:rsidRPr="001A646F">
        <w:rPr>
          <w:rFonts w:asciiTheme="minorHAnsi" w:hAnsiTheme="minorHAnsi" w:cstheme="minorHAnsi"/>
        </w:rPr>
        <w:t>4</w:t>
      </w:r>
      <w:r w:rsidR="00437FC5" w:rsidRPr="001A646F">
        <w:rPr>
          <w:rFonts w:asciiTheme="minorHAnsi" w:hAnsiTheme="minorHAnsi" w:cstheme="minorHAnsi"/>
        </w:rPr>
        <w:t xml:space="preserve"> roku;</w:t>
      </w:r>
    </w:p>
    <w:p w14:paraId="34F07716" w14:textId="42247DE1" w:rsidR="00764021" w:rsidRDefault="00764021" w:rsidP="00764021">
      <w:pPr>
        <w:pStyle w:val="NormalnyWeb"/>
        <w:spacing w:before="0" w:beforeAutospacing="0" w:after="0" w:line="360" w:lineRule="auto"/>
        <w:jc w:val="both"/>
        <w:rPr>
          <w:rFonts w:asciiTheme="minorHAnsi" w:hAnsiTheme="minorHAnsi" w:cstheme="minorHAnsi"/>
          <w:color w:val="FF0000"/>
        </w:rPr>
      </w:pPr>
      <w:r w:rsidRPr="001A646F">
        <w:rPr>
          <w:rFonts w:asciiTheme="minorHAnsi" w:hAnsiTheme="minorHAnsi" w:cstheme="minorHAnsi"/>
        </w:rPr>
        <w:t xml:space="preserve">- „Rozbudowa sieci kanalizacyjnej na terenie Gminy Jednorożec” - z planowanej kwoty </w:t>
      </w:r>
      <w:r w:rsidR="001A646F" w:rsidRPr="001A646F">
        <w:rPr>
          <w:rFonts w:asciiTheme="minorHAnsi" w:hAnsiTheme="minorHAnsi" w:cstheme="minorHAnsi"/>
        </w:rPr>
        <w:t>14.100,00</w:t>
      </w:r>
      <w:r w:rsidRPr="001A646F">
        <w:rPr>
          <w:rFonts w:asciiTheme="minorHAnsi" w:hAnsiTheme="minorHAnsi" w:cstheme="minorHAnsi"/>
        </w:rPr>
        <w:t xml:space="preserve"> zł </w:t>
      </w:r>
      <w:r w:rsidRPr="001745E9">
        <w:rPr>
          <w:rFonts w:asciiTheme="minorHAnsi" w:hAnsiTheme="minorHAnsi" w:cstheme="minorHAnsi"/>
        </w:rPr>
        <w:t>nie poniesiono wydatków</w:t>
      </w:r>
      <w:r w:rsidR="00EB7CD0">
        <w:rPr>
          <w:rFonts w:asciiTheme="minorHAnsi" w:hAnsiTheme="minorHAnsi" w:cstheme="minorHAnsi"/>
        </w:rPr>
        <w:t xml:space="preserve">, z powodu braku możliwości pozyskania dofinansowania. </w:t>
      </w:r>
    </w:p>
    <w:p w14:paraId="7CBB7053"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3DD12AC5" w14:textId="77777777" w:rsidR="00B8641A" w:rsidRPr="00333A29" w:rsidRDefault="00B8641A" w:rsidP="00B8641A">
      <w:pPr>
        <w:pStyle w:val="NormalnyWeb"/>
        <w:spacing w:before="0" w:beforeAutospacing="0" w:after="0" w:line="360" w:lineRule="auto"/>
        <w:jc w:val="both"/>
        <w:rPr>
          <w:rFonts w:asciiTheme="minorHAnsi" w:hAnsiTheme="minorHAnsi" w:cstheme="minorHAnsi"/>
          <w:i/>
          <w:u w:val="single"/>
        </w:rPr>
      </w:pPr>
      <w:r w:rsidRPr="00333A29">
        <w:rPr>
          <w:rFonts w:asciiTheme="minorHAnsi" w:hAnsiTheme="minorHAnsi" w:cstheme="minorHAnsi"/>
          <w:i/>
          <w:u w:val="single"/>
        </w:rPr>
        <w:t>Pozostała działalność</w:t>
      </w:r>
    </w:p>
    <w:p w14:paraId="1C62A2E8" w14:textId="70AAF4C5" w:rsidR="00B8641A" w:rsidRPr="00333A29" w:rsidRDefault="00B8641A" w:rsidP="00B8641A">
      <w:pPr>
        <w:pStyle w:val="NormalnyWeb"/>
        <w:spacing w:before="0" w:beforeAutospacing="0" w:after="0" w:line="360" w:lineRule="auto"/>
        <w:ind w:firstLine="708"/>
        <w:jc w:val="both"/>
        <w:rPr>
          <w:rFonts w:asciiTheme="minorHAnsi" w:hAnsiTheme="minorHAnsi" w:cstheme="minorHAnsi"/>
        </w:rPr>
      </w:pPr>
      <w:r w:rsidRPr="00333A29">
        <w:rPr>
          <w:rFonts w:asciiTheme="minorHAnsi" w:hAnsiTheme="minorHAnsi" w:cstheme="minorHAnsi"/>
        </w:rPr>
        <w:t xml:space="preserve">Na zwrot podatku VAT zawartego w cenie oleju napędowego wykorzystywanego do produkcji rolnej wypłacanego rolnikom zaplanowano </w:t>
      </w:r>
      <w:r w:rsidR="00333A29" w:rsidRPr="00333A29">
        <w:rPr>
          <w:rFonts w:asciiTheme="minorHAnsi" w:hAnsiTheme="minorHAnsi" w:cstheme="minorHAnsi"/>
        </w:rPr>
        <w:t xml:space="preserve">kwotę 1.477.548,85 zł, </w:t>
      </w:r>
      <w:r w:rsidRPr="00333A29">
        <w:rPr>
          <w:rFonts w:asciiTheme="minorHAnsi" w:hAnsiTheme="minorHAnsi" w:cstheme="minorHAnsi"/>
        </w:rPr>
        <w:t xml:space="preserve">wydatkowano </w:t>
      </w:r>
      <w:r w:rsidR="00333A29" w:rsidRPr="00333A29">
        <w:rPr>
          <w:rFonts w:asciiTheme="minorHAnsi" w:hAnsiTheme="minorHAnsi" w:cstheme="minorHAnsi"/>
        </w:rPr>
        <w:t>1.477.509,34</w:t>
      </w:r>
      <w:r w:rsidRPr="00333A29">
        <w:rPr>
          <w:rFonts w:asciiTheme="minorHAnsi" w:hAnsiTheme="minorHAnsi" w:cstheme="minorHAnsi"/>
        </w:rPr>
        <w:t xml:space="preserve"> zł tj. na obsługę administracyjną zadania ( wynagrodzenie dla pracowników, zakup papieru do drukarek i xero, tonerów, usługi pocztowe i inne) związanego ze zwrotem podatku wydano </w:t>
      </w:r>
      <w:r w:rsidR="00333A29" w:rsidRPr="00333A29">
        <w:rPr>
          <w:rFonts w:asciiTheme="minorHAnsi" w:hAnsiTheme="minorHAnsi" w:cstheme="minorHAnsi"/>
        </w:rPr>
        <w:t>28.932,04</w:t>
      </w:r>
      <w:r w:rsidR="00491922" w:rsidRPr="00333A29">
        <w:rPr>
          <w:rFonts w:asciiTheme="minorHAnsi" w:hAnsiTheme="minorHAnsi" w:cstheme="minorHAnsi"/>
        </w:rPr>
        <w:t xml:space="preserve"> </w:t>
      </w:r>
      <w:r w:rsidRPr="00333A29">
        <w:rPr>
          <w:rFonts w:asciiTheme="minorHAnsi" w:hAnsiTheme="minorHAnsi" w:cstheme="minorHAnsi"/>
        </w:rPr>
        <w:t xml:space="preserve">zł, rolnikom wypłacono kwotę </w:t>
      </w:r>
      <w:r w:rsidR="00333A29" w:rsidRPr="00333A29">
        <w:rPr>
          <w:rFonts w:asciiTheme="minorHAnsi" w:hAnsiTheme="minorHAnsi" w:cstheme="minorHAnsi"/>
        </w:rPr>
        <w:t>1.448.577,30</w:t>
      </w:r>
      <w:r w:rsidRPr="00333A29">
        <w:rPr>
          <w:rFonts w:asciiTheme="minorHAnsi" w:hAnsiTheme="minorHAnsi" w:cstheme="minorHAnsi"/>
        </w:rPr>
        <w:t xml:space="preserve"> zł. Wydatek w całości zrealizowany z przyznanej dotacji z budżetu państwa.</w:t>
      </w:r>
    </w:p>
    <w:p w14:paraId="53A86B48" w14:textId="77777777" w:rsidR="00333A29" w:rsidRDefault="00333A29" w:rsidP="00333A29">
      <w:pPr>
        <w:pStyle w:val="NormalnyWeb"/>
        <w:spacing w:before="0" w:beforeAutospacing="0" w:after="0" w:line="360" w:lineRule="auto"/>
        <w:jc w:val="both"/>
        <w:rPr>
          <w:rFonts w:asciiTheme="minorHAnsi" w:hAnsiTheme="minorHAnsi" w:cstheme="minorHAnsi"/>
          <w:color w:val="FF0000"/>
        </w:rPr>
      </w:pPr>
    </w:p>
    <w:p w14:paraId="16A9C9BC" w14:textId="64305418" w:rsidR="00333A29" w:rsidRPr="00192EF8" w:rsidRDefault="00333A29" w:rsidP="00333A29">
      <w:pPr>
        <w:pStyle w:val="NormalnyWeb"/>
        <w:keepNext/>
        <w:spacing w:before="0" w:beforeAutospacing="0" w:after="0" w:line="360" w:lineRule="auto"/>
        <w:jc w:val="both"/>
        <w:rPr>
          <w:rFonts w:asciiTheme="minorHAnsi" w:hAnsiTheme="minorHAnsi" w:cstheme="minorHAnsi"/>
        </w:rPr>
      </w:pPr>
      <w:r w:rsidRPr="00192EF8">
        <w:rPr>
          <w:rFonts w:asciiTheme="minorHAnsi" w:hAnsiTheme="minorHAnsi" w:cstheme="minorHAnsi"/>
          <w:b/>
          <w:bCs/>
          <w:u w:val="single"/>
        </w:rPr>
        <w:t>Dział 400 – Wytwarzanie i zaopatrywanie w energię elektryczną, gaz i wodę</w:t>
      </w:r>
    </w:p>
    <w:p w14:paraId="0AACEA8C" w14:textId="11D51BFD" w:rsidR="00333A29" w:rsidRPr="00192EF8" w:rsidRDefault="00333A29" w:rsidP="00333A29">
      <w:pPr>
        <w:pStyle w:val="NormalnyWeb"/>
        <w:spacing w:before="0" w:beforeAutospacing="0" w:after="0" w:line="360" w:lineRule="auto"/>
        <w:ind w:firstLine="708"/>
        <w:jc w:val="both"/>
        <w:rPr>
          <w:rFonts w:asciiTheme="minorHAnsi" w:hAnsiTheme="minorHAnsi" w:cstheme="minorHAnsi"/>
        </w:rPr>
      </w:pPr>
      <w:r w:rsidRPr="00192EF8">
        <w:rPr>
          <w:rFonts w:asciiTheme="minorHAnsi" w:hAnsiTheme="minorHAnsi" w:cstheme="minorHAnsi"/>
        </w:rPr>
        <w:t>Plan wydatków budżetowych w tym dziale ustalono w wysokości 564.920,00 zł, z kwoty tej wydatkowano 462.892,01 zł tj. 81.94 % planu.</w:t>
      </w:r>
    </w:p>
    <w:p w14:paraId="4B3477DA" w14:textId="3741F0E5" w:rsidR="00333A29" w:rsidRPr="00192EF8" w:rsidRDefault="00333A29" w:rsidP="00192EF8">
      <w:pPr>
        <w:pStyle w:val="NormalnyWeb"/>
        <w:spacing w:before="0" w:beforeAutospacing="0" w:after="0" w:line="360" w:lineRule="auto"/>
        <w:ind w:firstLine="708"/>
        <w:jc w:val="both"/>
        <w:rPr>
          <w:rFonts w:asciiTheme="minorHAnsi" w:hAnsiTheme="minorHAnsi" w:cstheme="minorHAnsi"/>
        </w:rPr>
      </w:pPr>
      <w:r w:rsidRPr="00192EF8">
        <w:rPr>
          <w:rFonts w:asciiTheme="minorHAnsi" w:hAnsiTheme="minorHAnsi" w:cstheme="minorHAnsi"/>
        </w:rPr>
        <w:t xml:space="preserve">Powyższa kwota została poniesiona na zadanie dotyczące dystrybucji węgla </w:t>
      </w:r>
      <w:r w:rsidR="00192EF8" w:rsidRPr="00192EF8">
        <w:rPr>
          <w:rFonts w:asciiTheme="minorHAnsi" w:hAnsiTheme="minorHAnsi" w:cstheme="minorHAnsi"/>
        </w:rPr>
        <w:t>dla mieszkańców tj. na zakup węgla wydatkowano kwotę 395.682,21 zł, na transport, magazynowanie i wydawanie węgla wydatkowano kwotę 58.700,36 zł, na wynagrodzenia wraz z pochodnymi zajmującymi się obsługą zadania wydatkowo 8.509,44 zł.</w:t>
      </w:r>
    </w:p>
    <w:p w14:paraId="532D202A" w14:textId="77777777" w:rsidR="00333A29" w:rsidRPr="00097137" w:rsidRDefault="00333A29" w:rsidP="00B8641A">
      <w:pPr>
        <w:pStyle w:val="NormalnyWeb"/>
        <w:spacing w:before="0" w:beforeAutospacing="0" w:after="0" w:line="360" w:lineRule="auto"/>
        <w:ind w:firstLine="708"/>
        <w:jc w:val="both"/>
        <w:rPr>
          <w:rFonts w:asciiTheme="minorHAnsi" w:hAnsiTheme="minorHAnsi" w:cstheme="minorHAnsi"/>
          <w:color w:val="FF0000"/>
        </w:rPr>
      </w:pPr>
    </w:p>
    <w:p w14:paraId="0F1061DF" w14:textId="77777777" w:rsidR="00B8641A" w:rsidRPr="00F423B0" w:rsidRDefault="00B8641A" w:rsidP="00B8641A">
      <w:pPr>
        <w:pStyle w:val="NormalnyWeb"/>
        <w:keepNext/>
        <w:spacing w:before="0" w:beforeAutospacing="0" w:after="0" w:line="360" w:lineRule="auto"/>
        <w:jc w:val="both"/>
        <w:rPr>
          <w:rFonts w:asciiTheme="minorHAnsi" w:hAnsiTheme="minorHAnsi" w:cstheme="minorHAnsi"/>
        </w:rPr>
      </w:pPr>
      <w:r w:rsidRPr="00F423B0">
        <w:rPr>
          <w:rFonts w:asciiTheme="minorHAnsi" w:hAnsiTheme="minorHAnsi" w:cstheme="minorHAnsi"/>
          <w:b/>
          <w:bCs/>
          <w:u w:val="single"/>
        </w:rPr>
        <w:t>Dział 600 – Transport i łączność</w:t>
      </w:r>
    </w:p>
    <w:p w14:paraId="02875559" w14:textId="278BEA85" w:rsidR="00B8641A" w:rsidRPr="00F423B0" w:rsidRDefault="00B8641A" w:rsidP="00B8641A">
      <w:pPr>
        <w:pStyle w:val="NormalnyWeb"/>
        <w:spacing w:before="0" w:beforeAutospacing="0" w:after="0" w:line="360" w:lineRule="auto"/>
        <w:ind w:firstLine="708"/>
        <w:jc w:val="both"/>
        <w:rPr>
          <w:rFonts w:asciiTheme="minorHAnsi" w:hAnsiTheme="minorHAnsi" w:cstheme="minorHAnsi"/>
        </w:rPr>
      </w:pPr>
      <w:r w:rsidRPr="00F423B0">
        <w:rPr>
          <w:rFonts w:asciiTheme="minorHAnsi" w:hAnsiTheme="minorHAnsi" w:cstheme="minorHAnsi"/>
        </w:rPr>
        <w:t xml:space="preserve">Plan wydatków budżetowych w tym dziale ustalono w wysokości </w:t>
      </w:r>
      <w:r w:rsidR="008848E1" w:rsidRPr="00F423B0">
        <w:rPr>
          <w:rFonts w:asciiTheme="minorHAnsi" w:hAnsiTheme="minorHAnsi" w:cstheme="minorHAnsi"/>
        </w:rPr>
        <w:t>16.810.</w:t>
      </w:r>
      <w:r w:rsidR="00F423B0" w:rsidRPr="00F423B0">
        <w:rPr>
          <w:rFonts w:asciiTheme="minorHAnsi" w:hAnsiTheme="minorHAnsi" w:cstheme="minorHAnsi"/>
        </w:rPr>
        <w:t>391,40</w:t>
      </w:r>
      <w:r w:rsidRPr="00F423B0">
        <w:rPr>
          <w:rFonts w:asciiTheme="minorHAnsi" w:hAnsiTheme="minorHAnsi" w:cstheme="minorHAnsi"/>
        </w:rPr>
        <w:t xml:space="preserve"> zł, z kwoty tej wydatkowano </w:t>
      </w:r>
      <w:r w:rsidR="00F423B0" w:rsidRPr="00F423B0">
        <w:rPr>
          <w:rFonts w:asciiTheme="minorHAnsi" w:hAnsiTheme="minorHAnsi" w:cstheme="minorHAnsi"/>
        </w:rPr>
        <w:t>16.696.075,62</w:t>
      </w:r>
      <w:r w:rsidRPr="00F423B0">
        <w:rPr>
          <w:rFonts w:asciiTheme="minorHAnsi" w:hAnsiTheme="minorHAnsi" w:cstheme="minorHAnsi"/>
        </w:rPr>
        <w:t xml:space="preserve"> zł tj. </w:t>
      </w:r>
      <w:r w:rsidR="00F423B0" w:rsidRPr="00F423B0">
        <w:rPr>
          <w:rFonts w:asciiTheme="minorHAnsi" w:hAnsiTheme="minorHAnsi" w:cstheme="minorHAnsi"/>
        </w:rPr>
        <w:t>99,32</w:t>
      </w:r>
      <w:r w:rsidRPr="00F423B0">
        <w:rPr>
          <w:rFonts w:asciiTheme="minorHAnsi" w:hAnsiTheme="minorHAnsi" w:cstheme="minorHAnsi"/>
        </w:rPr>
        <w:t xml:space="preserve"> % planu.</w:t>
      </w:r>
    </w:p>
    <w:p w14:paraId="1CE1E6B0" w14:textId="77777777" w:rsidR="00B8641A"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406DE78B" w14:textId="77777777" w:rsidR="00F423B0" w:rsidRPr="00097137" w:rsidRDefault="00F423B0" w:rsidP="00B8641A">
      <w:pPr>
        <w:pStyle w:val="NormalnyWeb"/>
        <w:spacing w:before="0" w:beforeAutospacing="0" w:after="0" w:line="360" w:lineRule="auto"/>
        <w:ind w:firstLine="708"/>
        <w:jc w:val="both"/>
        <w:rPr>
          <w:rFonts w:asciiTheme="minorHAnsi" w:hAnsiTheme="minorHAnsi" w:cstheme="minorHAnsi"/>
          <w:color w:val="FF0000"/>
        </w:rPr>
      </w:pPr>
    </w:p>
    <w:p w14:paraId="215BBFFD" w14:textId="77777777" w:rsidR="00B8641A" w:rsidRPr="00954BCB" w:rsidRDefault="00B8641A" w:rsidP="00B8641A">
      <w:pPr>
        <w:pStyle w:val="NormalnyWeb"/>
        <w:spacing w:before="0" w:beforeAutospacing="0" w:after="0" w:line="360" w:lineRule="auto"/>
        <w:jc w:val="both"/>
        <w:rPr>
          <w:rFonts w:asciiTheme="minorHAnsi" w:hAnsiTheme="minorHAnsi" w:cstheme="minorHAnsi"/>
          <w:i/>
          <w:iCs/>
          <w:u w:val="single"/>
        </w:rPr>
      </w:pPr>
      <w:r w:rsidRPr="00954BCB">
        <w:rPr>
          <w:rFonts w:asciiTheme="minorHAnsi" w:hAnsiTheme="minorHAnsi" w:cstheme="minorHAnsi"/>
          <w:i/>
          <w:iCs/>
          <w:u w:val="single"/>
        </w:rPr>
        <w:lastRenderedPageBreak/>
        <w:t>Lokalny transport zbiorowy</w:t>
      </w:r>
    </w:p>
    <w:p w14:paraId="57E1136B" w14:textId="043B9A39" w:rsidR="00B8641A" w:rsidRPr="00954BCB" w:rsidRDefault="00B8641A" w:rsidP="00B8641A">
      <w:pPr>
        <w:pStyle w:val="NormalnyWeb"/>
        <w:spacing w:before="0" w:beforeAutospacing="0" w:after="0" w:line="360" w:lineRule="auto"/>
        <w:ind w:firstLine="708"/>
        <w:jc w:val="both"/>
        <w:rPr>
          <w:rFonts w:asciiTheme="minorHAnsi" w:hAnsiTheme="minorHAnsi" w:cstheme="minorHAnsi"/>
        </w:rPr>
      </w:pPr>
      <w:r w:rsidRPr="00954BCB">
        <w:rPr>
          <w:rFonts w:asciiTheme="minorHAnsi" w:hAnsiTheme="minorHAnsi" w:cstheme="minorHAnsi"/>
        </w:rPr>
        <w:t>Dotacja dla Starostwa Powiatowego w Przasnyszu na realizację zadania dotyczącego przewozów autobusowych o charakterze użyteczności publicznej w celu zaspokajania potrzeb przewozowych społeczności na obszarze Powiatu Przasnyskiego zaplanowana</w:t>
      </w:r>
      <w:r w:rsidR="00491922" w:rsidRPr="00954BCB">
        <w:rPr>
          <w:rFonts w:asciiTheme="minorHAnsi" w:hAnsiTheme="minorHAnsi" w:cstheme="minorHAnsi"/>
        </w:rPr>
        <w:t xml:space="preserve"> </w:t>
      </w:r>
      <w:r w:rsidR="00F423B0" w:rsidRPr="00954BCB">
        <w:rPr>
          <w:rFonts w:asciiTheme="minorHAnsi" w:hAnsiTheme="minorHAnsi" w:cstheme="minorHAnsi"/>
        </w:rPr>
        <w:t xml:space="preserve">w kwocie 9.072,00 zł, </w:t>
      </w:r>
      <w:r w:rsidR="00491922" w:rsidRPr="00954BCB">
        <w:rPr>
          <w:rFonts w:asciiTheme="minorHAnsi" w:hAnsiTheme="minorHAnsi" w:cstheme="minorHAnsi"/>
        </w:rPr>
        <w:t xml:space="preserve"> przekazana </w:t>
      </w:r>
      <w:r w:rsidRPr="00954BCB">
        <w:rPr>
          <w:rFonts w:asciiTheme="minorHAnsi" w:hAnsiTheme="minorHAnsi" w:cstheme="minorHAnsi"/>
        </w:rPr>
        <w:t xml:space="preserve"> w kwocie </w:t>
      </w:r>
      <w:r w:rsidR="00F423B0" w:rsidRPr="00954BCB">
        <w:rPr>
          <w:rFonts w:asciiTheme="minorHAnsi" w:hAnsiTheme="minorHAnsi" w:cstheme="minorHAnsi"/>
        </w:rPr>
        <w:t>9.036,00</w:t>
      </w:r>
      <w:r w:rsidR="00491922" w:rsidRPr="00954BCB">
        <w:rPr>
          <w:rFonts w:asciiTheme="minorHAnsi" w:hAnsiTheme="minorHAnsi" w:cstheme="minorHAnsi"/>
        </w:rPr>
        <w:t xml:space="preserve"> zł.</w:t>
      </w:r>
    </w:p>
    <w:p w14:paraId="70B2C6C9" w14:textId="2FD036CB" w:rsidR="00B8641A" w:rsidRPr="00954BCB" w:rsidRDefault="00954BCB" w:rsidP="00B8641A">
      <w:pPr>
        <w:pStyle w:val="NormalnyWeb"/>
        <w:spacing w:before="0" w:beforeAutospacing="0" w:after="0" w:line="360" w:lineRule="auto"/>
        <w:ind w:firstLine="708"/>
        <w:jc w:val="both"/>
        <w:rPr>
          <w:rFonts w:asciiTheme="minorHAnsi" w:hAnsiTheme="minorHAnsi" w:cstheme="minorHAnsi"/>
        </w:rPr>
      </w:pPr>
      <w:r w:rsidRPr="00954BCB">
        <w:rPr>
          <w:rFonts w:asciiTheme="minorHAnsi" w:hAnsiTheme="minorHAnsi" w:cstheme="minorHAnsi"/>
        </w:rPr>
        <w:t xml:space="preserve">Wydatki z </w:t>
      </w:r>
      <w:r w:rsidRPr="00954BCB">
        <w:rPr>
          <w:rFonts w:ascii="Calibri" w:hAnsi="Calibri" w:cs="Calibri"/>
        </w:rPr>
        <w:t xml:space="preserve">przeznaczeniem na bezpłatne przewozy do i z lokali wyborczych sfinansowane  </w:t>
      </w:r>
      <w:r w:rsidRPr="00954BCB">
        <w:rPr>
          <w:rFonts w:asciiTheme="minorHAnsi" w:hAnsiTheme="minorHAnsi" w:cstheme="minorHAnsi"/>
        </w:rPr>
        <w:t>dotacją od Wojewody Mazowieckiego zostały poniesione w kwocie 1.751,89 zł.</w:t>
      </w:r>
      <w:r w:rsidR="003B24EA">
        <w:rPr>
          <w:rFonts w:asciiTheme="minorHAnsi" w:hAnsiTheme="minorHAnsi" w:cstheme="minorHAnsi"/>
        </w:rPr>
        <w:t xml:space="preserve"> na wynagrodzenia wraz pochodnymi oraz zakup paliwa.</w:t>
      </w:r>
    </w:p>
    <w:p w14:paraId="60C8EBF5" w14:textId="77777777" w:rsidR="00954BCB" w:rsidRPr="00954BCB" w:rsidRDefault="00954BCB" w:rsidP="00B8641A">
      <w:pPr>
        <w:pStyle w:val="NormalnyWeb"/>
        <w:spacing w:before="0" w:beforeAutospacing="0" w:after="0" w:line="360" w:lineRule="auto"/>
        <w:ind w:firstLine="708"/>
        <w:jc w:val="both"/>
        <w:rPr>
          <w:rFonts w:asciiTheme="minorHAnsi" w:hAnsiTheme="minorHAnsi" w:cstheme="minorHAnsi"/>
        </w:rPr>
      </w:pPr>
    </w:p>
    <w:p w14:paraId="158101D6" w14:textId="77777777" w:rsidR="00B8641A" w:rsidRPr="00954BCB" w:rsidRDefault="00B8641A" w:rsidP="00B8641A">
      <w:pPr>
        <w:pStyle w:val="NormalnyWeb"/>
        <w:spacing w:before="0" w:beforeAutospacing="0" w:after="0" w:line="360" w:lineRule="auto"/>
        <w:jc w:val="both"/>
        <w:rPr>
          <w:rFonts w:asciiTheme="minorHAnsi" w:hAnsiTheme="minorHAnsi" w:cstheme="minorHAnsi"/>
          <w:i/>
          <w:u w:val="single"/>
        </w:rPr>
      </w:pPr>
      <w:r w:rsidRPr="00954BCB">
        <w:rPr>
          <w:rFonts w:asciiTheme="minorHAnsi" w:hAnsiTheme="minorHAnsi" w:cstheme="minorHAnsi"/>
          <w:i/>
          <w:u w:val="single"/>
        </w:rPr>
        <w:t>Drogi publiczne powiatowe</w:t>
      </w:r>
    </w:p>
    <w:p w14:paraId="1130291D" w14:textId="01DC0B7A" w:rsidR="00B8641A" w:rsidRPr="00954BCB" w:rsidRDefault="00B8641A" w:rsidP="00B8641A">
      <w:pPr>
        <w:pStyle w:val="NormalnyWeb"/>
        <w:spacing w:before="0" w:beforeAutospacing="0" w:after="0" w:line="360" w:lineRule="auto"/>
        <w:ind w:firstLine="708"/>
        <w:jc w:val="both"/>
        <w:rPr>
          <w:rFonts w:asciiTheme="minorHAnsi" w:hAnsiTheme="minorHAnsi" w:cstheme="minorHAnsi"/>
        </w:rPr>
      </w:pPr>
      <w:r w:rsidRPr="00954BCB">
        <w:rPr>
          <w:rFonts w:asciiTheme="minorHAnsi" w:hAnsiTheme="minorHAnsi" w:cstheme="minorHAnsi"/>
        </w:rPr>
        <w:t>Wydatki na roczną opłatę dla Starostwa Powiatowego w Przasnyszu za umieszczenie urządzeń infrastruktury technicznej w pasie drogowym zostały zaplanowane w kwocie 22.</w:t>
      </w:r>
      <w:r w:rsidR="00954BCB" w:rsidRPr="00954BCB">
        <w:rPr>
          <w:rFonts w:asciiTheme="minorHAnsi" w:hAnsiTheme="minorHAnsi" w:cstheme="minorHAnsi"/>
        </w:rPr>
        <w:t>3</w:t>
      </w:r>
      <w:r w:rsidRPr="00954BCB">
        <w:rPr>
          <w:rFonts w:asciiTheme="minorHAnsi" w:hAnsiTheme="minorHAnsi" w:cstheme="minorHAnsi"/>
        </w:rPr>
        <w:t xml:space="preserve">00,00 zł, wydatkowano 22.298,45 zł. </w:t>
      </w:r>
    </w:p>
    <w:p w14:paraId="2F77FFEE" w14:textId="0803CF40" w:rsidR="00954BCB" w:rsidRPr="00097137" w:rsidRDefault="00954BCB" w:rsidP="00B8641A">
      <w:pPr>
        <w:pStyle w:val="NormalnyWeb"/>
        <w:spacing w:before="0" w:beforeAutospacing="0" w:after="0" w:line="360" w:lineRule="auto"/>
        <w:ind w:firstLine="708"/>
        <w:jc w:val="both"/>
        <w:rPr>
          <w:rFonts w:asciiTheme="minorHAnsi" w:hAnsiTheme="minorHAnsi" w:cstheme="minorHAnsi"/>
          <w:color w:val="FF0000"/>
        </w:rPr>
      </w:pPr>
      <w:r>
        <w:rPr>
          <w:rFonts w:ascii="Calibri" w:hAnsi="Calibri" w:cs="Calibri"/>
        </w:rPr>
        <w:t>Wydatki w formie pomocy finansowej dla Powiatu Przasnyskiego na zadanie inwestycyjne              pn. „Kompleksowa rozbudowa dróg powiatowych: DP3227W Przasnysz-Baranowo oraz DP3234W Stara Wieś-Chorzele-Krasnosielc</w:t>
      </w:r>
      <w:r w:rsidR="00106412">
        <w:rPr>
          <w:rFonts w:ascii="Calibri" w:hAnsi="Calibri" w:cs="Calibri"/>
        </w:rPr>
        <w:t>”</w:t>
      </w:r>
      <w:r>
        <w:rPr>
          <w:rFonts w:ascii="Calibri" w:hAnsi="Calibri" w:cs="Calibri"/>
        </w:rPr>
        <w:t xml:space="preserve"> zaplanowano i wydatkowano w kwocie 300.000,00 zł.</w:t>
      </w:r>
    </w:p>
    <w:p w14:paraId="099AD705" w14:textId="77777777" w:rsidR="00CB7DF0" w:rsidRPr="00097137" w:rsidRDefault="00CB7DF0" w:rsidP="00B8641A">
      <w:pPr>
        <w:pStyle w:val="NormalnyWeb"/>
        <w:spacing w:before="0" w:beforeAutospacing="0" w:after="0" w:line="360" w:lineRule="auto"/>
        <w:jc w:val="both"/>
        <w:rPr>
          <w:rFonts w:asciiTheme="minorHAnsi" w:hAnsiTheme="minorHAnsi" w:cstheme="minorHAnsi"/>
          <w:i/>
          <w:color w:val="FF0000"/>
          <w:u w:val="single"/>
        </w:rPr>
      </w:pPr>
    </w:p>
    <w:p w14:paraId="1EF8D0C9" w14:textId="77777777" w:rsidR="00B8641A" w:rsidRPr="003A52E8" w:rsidRDefault="00B8641A" w:rsidP="00B8641A">
      <w:pPr>
        <w:pStyle w:val="NormalnyWeb"/>
        <w:spacing w:before="0" w:beforeAutospacing="0" w:after="0" w:line="360" w:lineRule="auto"/>
        <w:jc w:val="both"/>
        <w:rPr>
          <w:rFonts w:asciiTheme="minorHAnsi" w:hAnsiTheme="minorHAnsi" w:cstheme="minorHAnsi"/>
          <w:i/>
          <w:u w:val="single"/>
        </w:rPr>
      </w:pPr>
      <w:r w:rsidRPr="003A52E8">
        <w:rPr>
          <w:rFonts w:asciiTheme="minorHAnsi" w:hAnsiTheme="minorHAnsi" w:cstheme="minorHAnsi"/>
          <w:i/>
          <w:u w:val="single"/>
        </w:rPr>
        <w:t>Drogi publiczne gminne</w:t>
      </w:r>
    </w:p>
    <w:p w14:paraId="4A6E796C" w14:textId="2BD2CF8E" w:rsidR="00B8641A" w:rsidRPr="003A52E8" w:rsidRDefault="00B8641A" w:rsidP="00B8641A">
      <w:pPr>
        <w:pStyle w:val="NormalnyWeb"/>
        <w:spacing w:before="0" w:beforeAutospacing="0" w:after="0" w:line="360" w:lineRule="auto"/>
        <w:ind w:firstLine="360"/>
        <w:jc w:val="both"/>
        <w:rPr>
          <w:rFonts w:asciiTheme="minorHAnsi" w:hAnsiTheme="minorHAnsi" w:cstheme="minorHAnsi"/>
        </w:rPr>
      </w:pPr>
      <w:r w:rsidRPr="003A52E8">
        <w:rPr>
          <w:rFonts w:asciiTheme="minorHAnsi" w:hAnsiTheme="minorHAnsi" w:cstheme="minorHAnsi"/>
        </w:rPr>
        <w:t xml:space="preserve">Wydatki zostały zaplanowane w tym rozdziale w kwocie </w:t>
      </w:r>
      <w:r w:rsidR="00FA740D" w:rsidRPr="003A52E8">
        <w:rPr>
          <w:rFonts w:asciiTheme="minorHAnsi" w:hAnsiTheme="minorHAnsi" w:cstheme="minorHAnsi"/>
        </w:rPr>
        <w:t>16.477.267,51</w:t>
      </w:r>
      <w:r w:rsidRPr="003A52E8">
        <w:rPr>
          <w:rFonts w:asciiTheme="minorHAnsi" w:hAnsiTheme="minorHAnsi" w:cstheme="minorHAnsi"/>
        </w:rPr>
        <w:t xml:space="preserve"> zł, w tym z funduszu sołeckiego w kwocie </w:t>
      </w:r>
      <w:r w:rsidR="00FA740D" w:rsidRPr="003A52E8">
        <w:rPr>
          <w:rFonts w:asciiTheme="minorHAnsi" w:hAnsiTheme="minorHAnsi" w:cstheme="minorHAnsi"/>
        </w:rPr>
        <w:t>236.637,51</w:t>
      </w:r>
      <w:r w:rsidRPr="003A52E8">
        <w:rPr>
          <w:rFonts w:asciiTheme="minorHAnsi" w:hAnsiTheme="minorHAnsi" w:cstheme="minorHAnsi"/>
        </w:rPr>
        <w:t xml:space="preserve"> zł. Wydatkowano kwotę </w:t>
      </w:r>
      <w:r w:rsidR="00FA740D" w:rsidRPr="003A52E8">
        <w:rPr>
          <w:rFonts w:asciiTheme="minorHAnsi" w:hAnsiTheme="minorHAnsi" w:cstheme="minorHAnsi"/>
        </w:rPr>
        <w:t>16.362.989,28</w:t>
      </w:r>
      <w:r w:rsidRPr="003A52E8">
        <w:rPr>
          <w:rFonts w:asciiTheme="minorHAnsi" w:hAnsiTheme="minorHAnsi" w:cstheme="minorHAnsi"/>
        </w:rPr>
        <w:t xml:space="preserve"> zł tj.:</w:t>
      </w:r>
    </w:p>
    <w:p w14:paraId="0B350C3D" w14:textId="2FDEFD40" w:rsidR="00B8641A" w:rsidRPr="003A52E8" w:rsidRDefault="00B8641A">
      <w:pPr>
        <w:pStyle w:val="NormalnyWeb"/>
        <w:numPr>
          <w:ilvl w:val="0"/>
          <w:numId w:val="14"/>
        </w:numPr>
        <w:spacing w:before="0" w:beforeAutospacing="0" w:after="0" w:line="360" w:lineRule="auto"/>
        <w:jc w:val="both"/>
        <w:rPr>
          <w:rFonts w:asciiTheme="minorHAnsi" w:hAnsiTheme="minorHAnsi" w:cstheme="minorHAnsi"/>
        </w:rPr>
      </w:pPr>
      <w:r w:rsidRPr="003A52E8">
        <w:rPr>
          <w:rFonts w:asciiTheme="minorHAnsi" w:hAnsiTheme="minorHAnsi" w:cstheme="minorHAnsi"/>
        </w:rPr>
        <w:t>utrzymanie bieżące dróg tj. zakup materiałów, emulsji asfaltowej, piasku, cementu, żwiru, oleju napędowego</w:t>
      </w:r>
      <w:r w:rsidR="00FA740D" w:rsidRPr="003A52E8">
        <w:rPr>
          <w:rFonts w:asciiTheme="minorHAnsi" w:hAnsiTheme="minorHAnsi" w:cstheme="minorHAnsi"/>
        </w:rPr>
        <w:t>, tablic</w:t>
      </w:r>
      <w:r w:rsidRPr="003A52E8">
        <w:rPr>
          <w:rFonts w:asciiTheme="minorHAnsi" w:hAnsiTheme="minorHAnsi" w:cstheme="minorHAnsi"/>
        </w:rPr>
        <w:t xml:space="preserve"> wydatkowano kwotę </w:t>
      </w:r>
      <w:r w:rsidR="00FA740D" w:rsidRPr="003A52E8">
        <w:rPr>
          <w:rFonts w:asciiTheme="minorHAnsi" w:hAnsiTheme="minorHAnsi" w:cstheme="minorHAnsi"/>
        </w:rPr>
        <w:t>94.345,51</w:t>
      </w:r>
      <w:r w:rsidRPr="003A52E8">
        <w:rPr>
          <w:rFonts w:asciiTheme="minorHAnsi" w:hAnsiTheme="minorHAnsi" w:cstheme="minorHAnsi"/>
        </w:rPr>
        <w:t xml:space="preserve"> zł;</w:t>
      </w:r>
    </w:p>
    <w:p w14:paraId="0D233823" w14:textId="64C3E157" w:rsidR="00B8641A" w:rsidRPr="003A52E8" w:rsidRDefault="00B8641A">
      <w:pPr>
        <w:pStyle w:val="NormalnyWeb"/>
        <w:numPr>
          <w:ilvl w:val="0"/>
          <w:numId w:val="14"/>
        </w:numPr>
        <w:spacing w:before="0" w:beforeAutospacing="0" w:after="0" w:line="360" w:lineRule="auto"/>
        <w:jc w:val="both"/>
        <w:rPr>
          <w:rFonts w:asciiTheme="minorHAnsi" w:hAnsiTheme="minorHAnsi" w:cstheme="minorHAnsi"/>
        </w:rPr>
      </w:pPr>
      <w:r w:rsidRPr="003A52E8">
        <w:rPr>
          <w:rFonts w:asciiTheme="minorHAnsi" w:hAnsiTheme="minorHAnsi" w:cstheme="minorHAnsi"/>
        </w:rPr>
        <w:t xml:space="preserve">usługi w zakresie utrzymania dróg gminnych oraz dróg transportu rolnego w kwota </w:t>
      </w:r>
      <w:r w:rsidR="00E06EAC" w:rsidRPr="003A52E8">
        <w:rPr>
          <w:rFonts w:asciiTheme="minorHAnsi" w:hAnsiTheme="minorHAnsi" w:cstheme="minorHAnsi"/>
        </w:rPr>
        <w:t>18.482,30</w:t>
      </w:r>
      <w:r w:rsidRPr="003A52E8">
        <w:rPr>
          <w:rFonts w:asciiTheme="minorHAnsi" w:hAnsiTheme="minorHAnsi" w:cstheme="minorHAnsi"/>
        </w:rPr>
        <w:t xml:space="preserve"> zł tj. na transport kruszywa,</w:t>
      </w:r>
      <w:r w:rsidR="00E06EAC" w:rsidRPr="003A52E8">
        <w:rPr>
          <w:rFonts w:asciiTheme="minorHAnsi" w:hAnsiTheme="minorHAnsi" w:cstheme="minorHAnsi"/>
        </w:rPr>
        <w:t xml:space="preserve"> pomiary geodezyjne, usunięcie drzew i krzewów, </w:t>
      </w:r>
      <w:r w:rsidRPr="003A52E8">
        <w:rPr>
          <w:rFonts w:asciiTheme="minorHAnsi" w:hAnsiTheme="minorHAnsi" w:cstheme="minorHAnsi"/>
        </w:rPr>
        <w:t xml:space="preserve"> </w:t>
      </w:r>
      <w:r w:rsidR="00491922" w:rsidRPr="003A52E8">
        <w:rPr>
          <w:rFonts w:asciiTheme="minorHAnsi" w:hAnsiTheme="minorHAnsi" w:cstheme="minorHAnsi"/>
        </w:rPr>
        <w:t xml:space="preserve"> nadzór inwestorki nad drogami gminnymi, wykonanie rocznych przeglądów dróg i mostów</w:t>
      </w:r>
      <w:r w:rsidR="00E75F8E" w:rsidRPr="003A52E8">
        <w:rPr>
          <w:rFonts w:asciiTheme="minorHAnsi" w:hAnsiTheme="minorHAnsi" w:cstheme="minorHAnsi"/>
        </w:rPr>
        <w:t>,</w:t>
      </w:r>
      <w:r w:rsidR="00E06EAC" w:rsidRPr="003A52E8">
        <w:rPr>
          <w:rFonts w:asciiTheme="minorHAnsi" w:hAnsiTheme="minorHAnsi" w:cstheme="minorHAnsi"/>
        </w:rPr>
        <w:t xml:space="preserve"> opłata za udostępnienie materiałów </w:t>
      </w:r>
      <w:r w:rsidR="00DB16D2" w:rsidRPr="003A52E8">
        <w:rPr>
          <w:rFonts w:asciiTheme="minorHAnsi" w:hAnsiTheme="minorHAnsi" w:cstheme="minorHAnsi"/>
        </w:rPr>
        <w:t>geodezyjnych</w:t>
      </w:r>
      <w:r w:rsidR="00E06EAC" w:rsidRPr="003A52E8">
        <w:rPr>
          <w:rFonts w:asciiTheme="minorHAnsi" w:hAnsiTheme="minorHAnsi" w:cstheme="minorHAnsi"/>
        </w:rPr>
        <w:t>,</w:t>
      </w:r>
    </w:p>
    <w:p w14:paraId="1B2D3E21" w14:textId="32F3C701" w:rsidR="00B8641A" w:rsidRPr="003A52E8" w:rsidRDefault="00B8641A">
      <w:pPr>
        <w:pStyle w:val="NormalnyWeb"/>
        <w:numPr>
          <w:ilvl w:val="0"/>
          <w:numId w:val="14"/>
        </w:numPr>
        <w:spacing w:before="0" w:beforeAutospacing="0" w:after="0" w:line="360" w:lineRule="auto"/>
        <w:jc w:val="both"/>
        <w:rPr>
          <w:rFonts w:asciiTheme="minorHAnsi" w:hAnsiTheme="minorHAnsi" w:cstheme="minorHAnsi"/>
        </w:rPr>
      </w:pPr>
      <w:r w:rsidRPr="003A52E8">
        <w:rPr>
          <w:rFonts w:asciiTheme="minorHAnsi" w:hAnsiTheme="minorHAnsi" w:cstheme="minorHAnsi"/>
        </w:rPr>
        <w:t xml:space="preserve">planowane wydatki bieżące w ramach funduszu sołeckiego (sołectwa: Jednorożec, </w:t>
      </w:r>
      <w:proofErr w:type="spellStart"/>
      <w:r w:rsidRPr="003A52E8">
        <w:rPr>
          <w:rFonts w:asciiTheme="minorHAnsi" w:hAnsiTheme="minorHAnsi" w:cstheme="minorHAnsi"/>
        </w:rPr>
        <w:t>Połoń</w:t>
      </w:r>
      <w:proofErr w:type="spellEnd"/>
      <w:r w:rsidRPr="003A52E8">
        <w:rPr>
          <w:rFonts w:asciiTheme="minorHAnsi" w:hAnsiTheme="minorHAnsi" w:cstheme="minorHAnsi"/>
        </w:rPr>
        <w:t xml:space="preserve">, </w:t>
      </w:r>
      <w:r w:rsidR="00E06EAC" w:rsidRPr="003A52E8">
        <w:rPr>
          <w:rFonts w:asciiTheme="minorHAnsi" w:hAnsiTheme="minorHAnsi" w:cstheme="minorHAnsi"/>
        </w:rPr>
        <w:t xml:space="preserve">Stegna, </w:t>
      </w:r>
      <w:r w:rsidRPr="003A52E8">
        <w:rPr>
          <w:rFonts w:asciiTheme="minorHAnsi" w:hAnsiTheme="minorHAnsi" w:cstheme="minorHAnsi"/>
        </w:rPr>
        <w:t>Drążdżewo Nowe, Żelazna Prywatna, Żelazna Rządowa,</w:t>
      </w:r>
      <w:r w:rsidR="00E06EAC" w:rsidRPr="003A52E8">
        <w:rPr>
          <w:rFonts w:asciiTheme="minorHAnsi" w:hAnsiTheme="minorHAnsi" w:cstheme="minorHAnsi"/>
        </w:rPr>
        <w:t xml:space="preserve"> Olszewka, </w:t>
      </w:r>
      <w:r w:rsidRPr="003A52E8">
        <w:rPr>
          <w:rFonts w:asciiTheme="minorHAnsi" w:hAnsiTheme="minorHAnsi" w:cstheme="minorHAnsi"/>
        </w:rPr>
        <w:t xml:space="preserve"> Lipa, Parciaki, Kobylaki – </w:t>
      </w:r>
      <w:proofErr w:type="spellStart"/>
      <w:r w:rsidRPr="003A52E8">
        <w:rPr>
          <w:rFonts w:asciiTheme="minorHAnsi" w:hAnsiTheme="minorHAnsi" w:cstheme="minorHAnsi"/>
        </w:rPr>
        <w:t>Czarzaste</w:t>
      </w:r>
      <w:proofErr w:type="spellEnd"/>
      <w:r w:rsidRPr="003A52E8">
        <w:rPr>
          <w:rFonts w:asciiTheme="minorHAnsi" w:hAnsiTheme="minorHAnsi" w:cstheme="minorHAnsi"/>
        </w:rPr>
        <w:t>,</w:t>
      </w:r>
      <w:r w:rsidR="00E06EAC" w:rsidRPr="003A52E8">
        <w:rPr>
          <w:rFonts w:asciiTheme="minorHAnsi" w:hAnsiTheme="minorHAnsi" w:cstheme="minorHAnsi"/>
        </w:rPr>
        <w:t xml:space="preserve"> Ulatowo-Dąbrówka,</w:t>
      </w:r>
      <w:r w:rsidRPr="003A52E8">
        <w:rPr>
          <w:rFonts w:asciiTheme="minorHAnsi" w:hAnsiTheme="minorHAnsi" w:cstheme="minorHAnsi"/>
        </w:rPr>
        <w:t xml:space="preserve"> </w:t>
      </w:r>
      <w:r w:rsidR="00E06EAC" w:rsidRPr="003A52E8">
        <w:rPr>
          <w:rFonts w:asciiTheme="minorHAnsi" w:hAnsiTheme="minorHAnsi" w:cstheme="minorHAnsi"/>
        </w:rPr>
        <w:t>Dynak</w:t>
      </w:r>
      <w:r w:rsidRPr="003A52E8">
        <w:rPr>
          <w:rFonts w:asciiTheme="minorHAnsi" w:hAnsiTheme="minorHAnsi" w:cstheme="minorHAnsi"/>
        </w:rPr>
        <w:t xml:space="preserve">, Ulatowo – Pogorzel w kwocie </w:t>
      </w:r>
      <w:r w:rsidR="00E06EAC" w:rsidRPr="003A52E8">
        <w:rPr>
          <w:rFonts w:asciiTheme="minorHAnsi" w:hAnsiTheme="minorHAnsi" w:cstheme="minorHAnsi"/>
        </w:rPr>
        <w:t>236.637,51</w:t>
      </w:r>
      <w:r w:rsidRPr="003A52E8">
        <w:rPr>
          <w:rFonts w:asciiTheme="minorHAnsi" w:hAnsiTheme="minorHAnsi" w:cstheme="minorHAnsi"/>
        </w:rPr>
        <w:t xml:space="preserve">  zł zostały poniesione w kwocie </w:t>
      </w:r>
      <w:r w:rsidR="00E06EAC" w:rsidRPr="003A52E8">
        <w:rPr>
          <w:rFonts w:asciiTheme="minorHAnsi" w:hAnsiTheme="minorHAnsi" w:cstheme="minorHAnsi"/>
        </w:rPr>
        <w:t>236.248,34</w:t>
      </w:r>
      <w:r w:rsidRPr="003A52E8">
        <w:rPr>
          <w:rFonts w:asciiTheme="minorHAnsi" w:hAnsiTheme="minorHAnsi" w:cstheme="minorHAnsi"/>
        </w:rPr>
        <w:t xml:space="preserve"> zł na zakup luster drogowych</w:t>
      </w:r>
      <w:r w:rsidR="00FA740D" w:rsidRPr="003A52E8">
        <w:rPr>
          <w:rFonts w:asciiTheme="minorHAnsi" w:hAnsiTheme="minorHAnsi" w:cstheme="minorHAnsi"/>
        </w:rPr>
        <w:t>, znaków i progu zwalniającego</w:t>
      </w:r>
      <w:r w:rsidRPr="003A52E8">
        <w:rPr>
          <w:rFonts w:asciiTheme="minorHAnsi" w:hAnsiTheme="minorHAnsi" w:cstheme="minorHAnsi"/>
        </w:rPr>
        <w:t xml:space="preserve"> w Jednorożcu, zakup </w:t>
      </w:r>
      <w:r w:rsidR="00FA740D" w:rsidRPr="003A52E8">
        <w:rPr>
          <w:rFonts w:asciiTheme="minorHAnsi" w:hAnsiTheme="minorHAnsi" w:cstheme="minorHAnsi"/>
        </w:rPr>
        <w:t xml:space="preserve">drutu </w:t>
      </w:r>
      <w:r w:rsidRPr="003A52E8">
        <w:rPr>
          <w:rFonts w:asciiTheme="minorHAnsi" w:hAnsiTheme="minorHAnsi" w:cstheme="minorHAnsi"/>
        </w:rPr>
        <w:t xml:space="preserve">do ogrodzenia drogi gminnej w Jednorożcu, zakup </w:t>
      </w:r>
      <w:r w:rsidRPr="003A52E8">
        <w:rPr>
          <w:rFonts w:asciiTheme="minorHAnsi" w:hAnsiTheme="minorHAnsi" w:cstheme="minorHAnsi"/>
        </w:rPr>
        <w:lastRenderedPageBreak/>
        <w:t xml:space="preserve">kręgów drogowych do </w:t>
      </w:r>
      <w:proofErr w:type="spellStart"/>
      <w:r w:rsidRPr="003A52E8">
        <w:rPr>
          <w:rFonts w:asciiTheme="minorHAnsi" w:hAnsiTheme="minorHAnsi" w:cstheme="minorHAnsi"/>
        </w:rPr>
        <w:t>Połoni</w:t>
      </w:r>
      <w:proofErr w:type="spellEnd"/>
      <w:r w:rsidR="00E83C8C" w:rsidRPr="003A52E8">
        <w:rPr>
          <w:rFonts w:asciiTheme="minorHAnsi" w:hAnsiTheme="minorHAnsi" w:cstheme="minorHAnsi"/>
        </w:rPr>
        <w:t xml:space="preserve">, </w:t>
      </w:r>
      <w:r w:rsidR="00E06EAC" w:rsidRPr="003A52E8">
        <w:rPr>
          <w:rFonts w:asciiTheme="minorHAnsi" w:hAnsiTheme="minorHAnsi" w:cstheme="minorHAnsi"/>
        </w:rPr>
        <w:t xml:space="preserve">zakup lustra drogowego w </w:t>
      </w:r>
      <w:proofErr w:type="spellStart"/>
      <w:r w:rsidR="00E06EAC" w:rsidRPr="003A52E8">
        <w:rPr>
          <w:rFonts w:asciiTheme="minorHAnsi" w:hAnsiTheme="minorHAnsi" w:cstheme="minorHAnsi"/>
        </w:rPr>
        <w:t>msc</w:t>
      </w:r>
      <w:proofErr w:type="spellEnd"/>
      <w:r w:rsidR="00E06EAC" w:rsidRPr="003A52E8">
        <w:rPr>
          <w:rFonts w:asciiTheme="minorHAnsi" w:hAnsiTheme="minorHAnsi" w:cstheme="minorHAnsi"/>
        </w:rPr>
        <w:t xml:space="preserve">. Stegna, </w:t>
      </w:r>
      <w:r w:rsidR="00E83C8C" w:rsidRPr="003A52E8">
        <w:rPr>
          <w:rFonts w:asciiTheme="minorHAnsi" w:hAnsiTheme="minorHAnsi" w:cstheme="minorHAnsi"/>
        </w:rPr>
        <w:t>naprawa nawierzchni żwirowych i gruntowych dróg gminnych.</w:t>
      </w:r>
    </w:p>
    <w:p w14:paraId="117061F4" w14:textId="77777777" w:rsidR="00B8641A" w:rsidRPr="003A52E8" w:rsidRDefault="00B8641A" w:rsidP="00B8641A">
      <w:pPr>
        <w:pStyle w:val="NormalnyWeb"/>
        <w:spacing w:before="0" w:beforeAutospacing="0" w:after="0" w:line="360" w:lineRule="auto"/>
        <w:jc w:val="both"/>
        <w:rPr>
          <w:rFonts w:asciiTheme="minorHAnsi" w:hAnsiTheme="minorHAnsi" w:cstheme="minorHAnsi"/>
        </w:rPr>
      </w:pPr>
    </w:p>
    <w:p w14:paraId="4BC1FBED" w14:textId="6CF98474" w:rsidR="004961BE" w:rsidRPr="003A52E8" w:rsidRDefault="00B8641A" w:rsidP="004961BE">
      <w:pPr>
        <w:pStyle w:val="NormalnyWeb"/>
        <w:spacing w:before="0" w:beforeAutospacing="0" w:after="0" w:line="360" w:lineRule="auto"/>
        <w:jc w:val="both"/>
        <w:rPr>
          <w:rFonts w:asciiTheme="minorHAnsi" w:hAnsiTheme="minorHAnsi" w:cstheme="minorHAnsi"/>
          <w:b/>
          <w:bCs/>
          <w:i/>
          <w:iCs/>
        </w:rPr>
      </w:pPr>
      <w:r w:rsidRPr="003A52E8">
        <w:rPr>
          <w:rFonts w:asciiTheme="minorHAnsi" w:hAnsiTheme="minorHAnsi" w:cstheme="minorHAnsi"/>
          <w:b/>
          <w:bCs/>
          <w:i/>
          <w:iCs/>
        </w:rPr>
        <w:t xml:space="preserve">wydatki  inwestycyjne zaplanowane w kwocie </w:t>
      </w:r>
      <w:r w:rsidR="00F945A2" w:rsidRPr="003A52E8">
        <w:rPr>
          <w:rFonts w:asciiTheme="minorHAnsi" w:hAnsiTheme="minorHAnsi" w:cstheme="minorHAnsi"/>
          <w:b/>
          <w:bCs/>
          <w:i/>
          <w:iCs/>
        </w:rPr>
        <w:t>16.070.630,00</w:t>
      </w:r>
      <w:r w:rsidR="00E83C8C" w:rsidRPr="003A52E8">
        <w:rPr>
          <w:rFonts w:asciiTheme="minorHAnsi" w:hAnsiTheme="minorHAnsi" w:cstheme="minorHAnsi"/>
          <w:b/>
          <w:bCs/>
          <w:i/>
          <w:iCs/>
        </w:rPr>
        <w:t xml:space="preserve"> </w:t>
      </w:r>
      <w:r w:rsidRPr="003A52E8">
        <w:rPr>
          <w:rFonts w:asciiTheme="minorHAnsi" w:hAnsiTheme="minorHAnsi" w:cstheme="minorHAnsi"/>
          <w:b/>
          <w:bCs/>
          <w:i/>
          <w:iCs/>
        </w:rPr>
        <w:t xml:space="preserve"> zł w 202</w:t>
      </w:r>
      <w:r w:rsidR="00F945A2" w:rsidRPr="003A52E8">
        <w:rPr>
          <w:rFonts w:asciiTheme="minorHAnsi" w:hAnsiTheme="minorHAnsi" w:cstheme="minorHAnsi"/>
          <w:b/>
          <w:bCs/>
          <w:i/>
          <w:iCs/>
        </w:rPr>
        <w:t>3</w:t>
      </w:r>
      <w:r w:rsidRPr="003A52E8">
        <w:rPr>
          <w:rFonts w:asciiTheme="minorHAnsi" w:hAnsiTheme="minorHAnsi" w:cstheme="minorHAnsi"/>
          <w:b/>
          <w:bCs/>
          <w:i/>
          <w:iCs/>
        </w:rPr>
        <w:t xml:space="preserve"> roku zostały poniesione w kwocie </w:t>
      </w:r>
      <w:r w:rsidR="00F945A2" w:rsidRPr="003A52E8">
        <w:rPr>
          <w:rFonts w:asciiTheme="minorHAnsi" w:hAnsiTheme="minorHAnsi" w:cstheme="minorHAnsi"/>
          <w:b/>
          <w:bCs/>
          <w:i/>
          <w:iCs/>
        </w:rPr>
        <w:t>16.013.913,13</w:t>
      </w:r>
      <w:r w:rsidRPr="003A52E8">
        <w:rPr>
          <w:rFonts w:asciiTheme="minorHAnsi" w:hAnsiTheme="minorHAnsi" w:cstheme="minorHAnsi"/>
          <w:b/>
          <w:bCs/>
          <w:i/>
          <w:iCs/>
        </w:rPr>
        <w:t xml:space="preserve"> zł tj. </w:t>
      </w:r>
    </w:p>
    <w:p w14:paraId="54A0254B" w14:textId="38423B43" w:rsidR="00B8641A" w:rsidRPr="003A52E8" w:rsidRDefault="00B8641A" w:rsidP="004961BE">
      <w:pPr>
        <w:pStyle w:val="NormalnyWeb"/>
        <w:spacing w:before="0" w:beforeAutospacing="0" w:after="0" w:line="360" w:lineRule="auto"/>
        <w:jc w:val="both"/>
        <w:rPr>
          <w:rFonts w:asciiTheme="minorHAnsi" w:hAnsiTheme="minorHAnsi" w:cstheme="minorHAnsi"/>
          <w:b/>
          <w:bCs/>
          <w:i/>
          <w:iCs/>
        </w:rPr>
      </w:pPr>
      <w:r w:rsidRPr="003A52E8">
        <w:rPr>
          <w:rFonts w:asciiTheme="minorHAnsi" w:hAnsiTheme="minorHAnsi" w:cstheme="minorHAnsi"/>
        </w:rPr>
        <w:t>- „</w:t>
      </w:r>
      <w:r w:rsidR="0071299C" w:rsidRPr="003A52E8">
        <w:rPr>
          <w:rFonts w:asciiTheme="minorHAnsi" w:hAnsiTheme="minorHAnsi" w:cstheme="minorHAnsi"/>
        </w:rPr>
        <w:t>Przebudowa ulicy Piłsudzkiego w Jednorożcu</w:t>
      </w:r>
      <w:r w:rsidRPr="003A52E8">
        <w:rPr>
          <w:rFonts w:asciiTheme="minorHAnsi" w:hAnsiTheme="minorHAnsi" w:cstheme="minorHAnsi"/>
        </w:rPr>
        <w:t xml:space="preserve">” -  planowane wydatki w kwocie </w:t>
      </w:r>
      <w:r w:rsidR="0071299C" w:rsidRPr="003A52E8">
        <w:rPr>
          <w:rFonts w:asciiTheme="minorHAnsi" w:hAnsiTheme="minorHAnsi" w:cstheme="minorHAnsi"/>
        </w:rPr>
        <w:t>124.500,00</w:t>
      </w:r>
      <w:r w:rsidRPr="003A52E8">
        <w:rPr>
          <w:rFonts w:asciiTheme="minorHAnsi" w:hAnsiTheme="minorHAnsi" w:cstheme="minorHAnsi"/>
        </w:rPr>
        <w:t xml:space="preserve"> zł, w 202</w:t>
      </w:r>
      <w:r w:rsidR="0071299C" w:rsidRPr="003A52E8">
        <w:rPr>
          <w:rFonts w:asciiTheme="minorHAnsi" w:hAnsiTheme="minorHAnsi" w:cstheme="minorHAnsi"/>
        </w:rPr>
        <w:t>3</w:t>
      </w:r>
      <w:r w:rsidRPr="003A52E8">
        <w:rPr>
          <w:rFonts w:asciiTheme="minorHAnsi" w:hAnsiTheme="minorHAnsi" w:cstheme="minorHAnsi"/>
        </w:rPr>
        <w:t xml:space="preserve"> roku zostały poniesione</w:t>
      </w:r>
      <w:r w:rsidR="0090712B" w:rsidRPr="003A52E8">
        <w:rPr>
          <w:rFonts w:asciiTheme="minorHAnsi" w:hAnsiTheme="minorHAnsi" w:cstheme="minorHAnsi"/>
        </w:rPr>
        <w:t xml:space="preserve"> </w:t>
      </w:r>
      <w:r w:rsidR="0071299C" w:rsidRPr="003A52E8">
        <w:rPr>
          <w:rFonts w:asciiTheme="minorHAnsi" w:hAnsiTheme="minorHAnsi" w:cstheme="minorHAnsi"/>
        </w:rPr>
        <w:t xml:space="preserve">w kwocie 124.453,70 zł na roboty budowlane i </w:t>
      </w:r>
      <w:r w:rsidR="003A52E8" w:rsidRPr="003A52E8">
        <w:rPr>
          <w:rFonts w:asciiTheme="minorHAnsi" w:hAnsiTheme="minorHAnsi" w:cstheme="minorHAnsi"/>
        </w:rPr>
        <w:t>opracowanie dokumentacji projektowej,</w:t>
      </w:r>
    </w:p>
    <w:p w14:paraId="5138BDF9" w14:textId="3EED263B" w:rsidR="00437FC5" w:rsidRPr="0071299C" w:rsidRDefault="00B8641A" w:rsidP="00B8641A">
      <w:pPr>
        <w:pStyle w:val="NormalnyWeb"/>
        <w:spacing w:before="0" w:beforeAutospacing="0" w:after="0" w:line="360" w:lineRule="auto"/>
        <w:jc w:val="both"/>
        <w:rPr>
          <w:rFonts w:asciiTheme="minorHAnsi" w:hAnsiTheme="minorHAnsi" w:cstheme="minorHAnsi"/>
        </w:rPr>
      </w:pPr>
      <w:r w:rsidRPr="0071299C">
        <w:rPr>
          <w:rFonts w:asciiTheme="minorHAnsi" w:hAnsiTheme="minorHAnsi" w:cstheme="minorHAnsi"/>
        </w:rPr>
        <w:t xml:space="preserve">- „Budowa drogi gminnej ul. Kwiatowej w miejscowości Stegna wraz z poprawą bezpieczeństwa na skrzyżowaniach z drogami powiatowymi ul. Warszawską i Piastowską” - planowane wydatki w kwocie </w:t>
      </w:r>
      <w:r w:rsidR="0071299C" w:rsidRPr="0071299C">
        <w:rPr>
          <w:rFonts w:asciiTheme="minorHAnsi" w:hAnsiTheme="minorHAnsi" w:cstheme="minorHAnsi"/>
        </w:rPr>
        <w:t>6.026.200,00</w:t>
      </w:r>
      <w:r w:rsidRPr="0071299C">
        <w:rPr>
          <w:rFonts w:asciiTheme="minorHAnsi" w:hAnsiTheme="minorHAnsi" w:cstheme="minorHAnsi"/>
        </w:rPr>
        <w:t xml:space="preserve"> zł, </w:t>
      </w:r>
      <w:r w:rsidR="00E83C8C" w:rsidRPr="0071299C">
        <w:rPr>
          <w:rFonts w:asciiTheme="minorHAnsi" w:hAnsiTheme="minorHAnsi" w:cstheme="minorHAnsi"/>
        </w:rPr>
        <w:t>w</w:t>
      </w:r>
      <w:r w:rsidRPr="0071299C">
        <w:rPr>
          <w:rFonts w:asciiTheme="minorHAnsi" w:hAnsiTheme="minorHAnsi" w:cstheme="minorHAnsi"/>
        </w:rPr>
        <w:t xml:space="preserve"> 202</w:t>
      </w:r>
      <w:r w:rsidR="0071299C" w:rsidRPr="0071299C">
        <w:rPr>
          <w:rFonts w:asciiTheme="minorHAnsi" w:hAnsiTheme="minorHAnsi" w:cstheme="minorHAnsi"/>
        </w:rPr>
        <w:t>3</w:t>
      </w:r>
      <w:r w:rsidRPr="0071299C">
        <w:rPr>
          <w:rFonts w:asciiTheme="minorHAnsi" w:hAnsiTheme="minorHAnsi" w:cstheme="minorHAnsi"/>
        </w:rPr>
        <w:t xml:space="preserve"> roku nie zostały poniesione</w:t>
      </w:r>
      <w:bookmarkStart w:id="1" w:name="_Hlk128334133"/>
      <w:r w:rsidR="00437FC5" w:rsidRPr="0071299C">
        <w:rPr>
          <w:rFonts w:asciiTheme="minorHAnsi" w:hAnsiTheme="minorHAnsi" w:cstheme="minorHAnsi"/>
        </w:rPr>
        <w:t xml:space="preserve"> </w:t>
      </w:r>
      <w:bookmarkEnd w:id="1"/>
      <w:r w:rsidR="0071299C" w:rsidRPr="0071299C">
        <w:rPr>
          <w:rFonts w:asciiTheme="minorHAnsi" w:hAnsiTheme="minorHAnsi" w:cstheme="minorHAnsi"/>
        </w:rPr>
        <w:t>w kwocie 6.020.660,85 zł na roboty budowlane, nadzór inwestorski, włazy żeliwne</w:t>
      </w:r>
      <w:r w:rsidR="003A52E8">
        <w:rPr>
          <w:rFonts w:asciiTheme="minorHAnsi" w:hAnsiTheme="minorHAnsi" w:cstheme="minorHAnsi"/>
        </w:rPr>
        <w:t>, pierścienie obciążające</w:t>
      </w:r>
      <w:r w:rsidR="0071299C" w:rsidRPr="0071299C">
        <w:rPr>
          <w:rFonts w:asciiTheme="minorHAnsi" w:hAnsiTheme="minorHAnsi" w:cstheme="minorHAnsi"/>
        </w:rPr>
        <w:t>. Zadanie zostało dofinansowane środkami  Rządowego Funduszu Polski Ład w kwocie 4.180.000,00 zł.,</w:t>
      </w:r>
    </w:p>
    <w:p w14:paraId="4EEF3E2A" w14:textId="20A4D73E" w:rsidR="00B8641A" w:rsidRPr="0071299C" w:rsidRDefault="00B8641A" w:rsidP="00B8641A">
      <w:pPr>
        <w:pStyle w:val="NormalnyWeb"/>
        <w:spacing w:before="0" w:beforeAutospacing="0" w:after="0" w:line="360" w:lineRule="auto"/>
        <w:jc w:val="both"/>
        <w:rPr>
          <w:rFonts w:asciiTheme="minorHAnsi" w:hAnsiTheme="minorHAnsi" w:cstheme="minorHAnsi"/>
        </w:rPr>
      </w:pPr>
      <w:r w:rsidRPr="0071299C">
        <w:rPr>
          <w:rFonts w:asciiTheme="minorHAnsi" w:hAnsiTheme="minorHAnsi" w:cstheme="minorHAnsi"/>
        </w:rPr>
        <w:t xml:space="preserve">- „Budowa dróg gminnych w miejscowości  Stegna, gm. Jednorożec” - planowane wydatki w kwocie </w:t>
      </w:r>
      <w:r w:rsidR="0071299C" w:rsidRPr="0071299C">
        <w:rPr>
          <w:rFonts w:asciiTheme="minorHAnsi" w:hAnsiTheme="minorHAnsi" w:cstheme="minorHAnsi"/>
        </w:rPr>
        <w:t>2.698.500,00</w:t>
      </w:r>
      <w:r w:rsidRPr="0071299C">
        <w:rPr>
          <w:rFonts w:asciiTheme="minorHAnsi" w:hAnsiTheme="minorHAnsi" w:cstheme="minorHAnsi"/>
        </w:rPr>
        <w:t xml:space="preserve"> zł, w 202</w:t>
      </w:r>
      <w:r w:rsidR="0071299C" w:rsidRPr="0071299C">
        <w:rPr>
          <w:rFonts w:asciiTheme="minorHAnsi" w:hAnsiTheme="minorHAnsi" w:cstheme="minorHAnsi"/>
        </w:rPr>
        <w:t>3</w:t>
      </w:r>
      <w:r w:rsidRPr="0071299C">
        <w:rPr>
          <w:rFonts w:asciiTheme="minorHAnsi" w:hAnsiTheme="minorHAnsi" w:cstheme="minorHAnsi"/>
        </w:rPr>
        <w:t xml:space="preserve"> roku zostały </w:t>
      </w:r>
      <w:r w:rsidR="00437FC5" w:rsidRPr="0071299C">
        <w:rPr>
          <w:rFonts w:asciiTheme="minorHAnsi" w:hAnsiTheme="minorHAnsi" w:cstheme="minorHAnsi"/>
        </w:rPr>
        <w:t xml:space="preserve">poniesione </w:t>
      </w:r>
      <w:r w:rsidR="0071299C" w:rsidRPr="0071299C">
        <w:rPr>
          <w:rFonts w:asciiTheme="minorHAnsi" w:hAnsiTheme="minorHAnsi" w:cstheme="minorHAnsi"/>
        </w:rPr>
        <w:t xml:space="preserve">w kwocie 2.698.178,43 zł na roboty budowlane. Zadanie zostało dofinansowane środkami  Rządowego Funduszu Polski Ład w kwocie 2.000.000,00 zł. </w:t>
      </w:r>
      <w:r w:rsidR="00755908">
        <w:rPr>
          <w:rFonts w:asciiTheme="minorHAnsi" w:hAnsiTheme="minorHAnsi" w:cstheme="minorHAnsi"/>
        </w:rPr>
        <w:t>oraz zwrotem podatku  VAT od</w:t>
      </w:r>
      <w:r w:rsidR="00755908" w:rsidRPr="002D3114">
        <w:rPr>
          <w:rFonts w:asciiTheme="minorHAnsi" w:hAnsiTheme="minorHAnsi" w:cstheme="minorHAnsi"/>
        </w:rPr>
        <w:t xml:space="preserve"> </w:t>
      </w:r>
      <w:r w:rsidR="00755908" w:rsidRPr="00153AF6">
        <w:rPr>
          <w:rFonts w:asciiTheme="minorHAnsi" w:hAnsiTheme="minorHAnsi" w:cstheme="minorHAnsi"/>
        </w:rPr>
        <w:t>środk</w:t>
      </w:r>
      <w:r w:rsidR="00755908">
        <w:rPr>
          <w:rFonts w:asciiTheme="minorHAnsi" w:hAnsiTheme="minorHAnsi" w:cstheme="minorHAnsi"/>
        </w:rPr>
        <w:t>ów</w:t>
      </w:r>
      <w:r w:rsidR="00755908" w:rsidRPr="00153AF6">
        <w:rPr>
          <w:rFonts w:asciiTheme="minorHAnsi" w:hAnsiTheme="minorHAnsi" w:cstheme="minorHAnsi"/>
        </w:rPr>
        <w:t xml:space="preserve"> Rządowego Funduszu Polski Ład</w:t>
      </w:r>
      <w:r w:rsidR="00755908">
        <w:rPr>
          <w:rFonts w:asciiTheme="minorHAnsi" w:hAnsiTheme="minorHAnsi" w:cstheme="minorHAnsi"/>
        </w:rPr>
        <w:t xml:space="preserve"> otrzymanymi na modernizacje stacji uzdatnia wody</w:t>
      </w:r>
      <w:r w:rsidR="00755908" w:rsidRPr="00755908">
        <w:rPr>
          <w:rFonts w:asciiTheme="minorHAnsi" w:hAnsiTheme="minorHAnsi" w:cstheme="minorHAnsi"/>
        </w:rPr>
        <w:t xml:space="preserve"> </w:t>
      </w:r>
      <w:r w:rsidR="00755908">
        <w:rPr>
          <w:rFonts w:asciiTheme="minorHAnsi" w:hAnsiTheme="minorHAnsi" w:cstheme="minorHAnsi"/>
        </w:rPr>
        <w:t xml:space="preserve">w kwocie 573.025,27 zł . </w:t>
      </w:r>
      <w:r w:rsidR="0071299C" w:rsidRPr="0071299C">
        <w:rPr>
          <w:rFonts w:asciiTheme="minorHAnsi" w:hAnsiTheme="minorHAnsi" w:cstheme="minorHAnsi"/>
        </w:rPr>
        <w:t>Kontynuacja zadania w przyszłym roku.</w:t>
      </w:r>
    </w:p>
    <w:p w14:paraId="4B30A1CE" w14:textId="172EC864" w:rsidR="00B8641A" w:rsidRPr="0071299C" w:rsidRDefault="00B8641A" w:rsidP="00B8641A">
      <w:pPr>
        <w:pStyle w:val="NormalnyWeb"/>
        <w:spacing w:before="0" w:beforeAutospacing="0" w:after="0" w:line="360" w:lineRule="auto"/>
        <w:jc w:val="both"/>
        <w:rPr>
          <w:rFonts w:asciiTheme="minorHAnsi" w:hAnsiTheme="minorHAnsi" w:cstheme="minorHAnsi"/>
        </w:rPr>
      </w:pPr>
      <w:r w:rsidRPr="0071299C">
        <w:rPr>
          <w:rFonts w:asciiTheme="minorHAnsi" w:hAnsiTheme="minorHAnsi" w:cstheme="minorHAnsi"/>
        </w:rPr>
        <w:t>- „</w:t>
      </w:r>
      <w:r w:rsidR="001056EB" w:rsidRPr="0071299C">
        <w:rPr>
          <w:rFonts w:asciiTheme="minorHAnsi" w:hAnsiTheme="minorHAnsi" w:cstheme="minorHAnsi"/>
        </w:rPr>
        <w:t>B</w:t>
      </w:r>
      <w:r w:rsidRPr="0071299C">
        <w:rPr>
          <w:rFonts w:asciiTheme="minorHAnsi" w:hAnsiTheme="minorHAnsi" w:cstheme="minorHAnsi"/>
        </w:rPr>
        <w:t xml:space="preserve">udowa drogi gminnej </w:t>
      </w:r>
      <w:r w:rsidR="001056EB" w:rsidRPr="0071299C">
        <w:rPr>
          <w:rFonts w:asciiTheme="minorHAnsi" w:hAnsiTheme="minorHAnsi" w:cstheme="minorHAnsi"/>
        </w:rPr>
        <w:t xml:space="preserve">nr 320331W </w:t>
      </w:r>
      <w:r w:rsidRPr="0071299C">
        <w:rPr>
          <w:rFonts w:asciiTheme="minorHAnsi" w:hAnsiTheme="minorHAnsi" w:cstheme="minorHAnsi"/>
        </w:rPr>
        <w:t>w miejscowości Jednorożec</w:t>
      </w:r>
      <w:r w:rsidR="001056EB" w:rsidRPr="0071299C">
        <w:rPr>
          <w:rFonts w:asciiTheme="minorHAnsi" w:hAnsiTheme="minorHAnsi" w:cstheme="minorHAnsi"/>
        </w:rPr>
        <w:t xml:space="preserve"> (ul. Hallera)</w:t>
      </w:r>
      <w:r w:rsidRPr="0071299C">
        <w:rPr>
          <w:rFonts w:asciiTheme="minorHAnsi" w:hAnsiTheme="minorHAnsi" w:cstheme="minorHAnsi"/>
        </w:rPr>
        <w:t xml:space="preserve">” - planowane wydatki w kwocie </w:t>
      </w:r>
      <w:r w:rsidR="001056EB" w:rsidRPr="0071299C">
        <w:rPr>
          <w:rFonts w:asciiTheme="minorHAnsi" w:hAnsiTheme="minorHAnsi" w:cstheme="minorHAnsi"/>
        </w:rPr>
        <w:t>2.150.000,00</w:t>
      </w:r>
      <w:r w:rsidRPr="0071299C">
        <w:rPr>
          <w:rFonts w:asciiTheme="minorHAnsi" w:hAnsiTheme="minorHAnsi" w:cstheme="minorHAnsi"/>
        </w:rPr>
        <w:t xml:space="preserve"> zł, w 202</w:t>
      </w:r>
      <w:r w:rsidR="001056EB" w:rsidRPr="0071299C">
        <w:rPr>
          <w:rFonts w:asciiTheme="minorHAnsi" w:hAnsiTheme="minorHAnsi" w:cstheme="minorHAnsi"/>
        </w:rPr>
        <w:t>3</w:t>
      </w:r>
      <w:r w:rsidRPr="0071299C">
        <w:rPr>
          <w:rFonts w:asciiTheme="minorHAnsi" w:hAnsiTheme="minorHAnsi" w:cstheme="minorHAnsi"/>
        </w:rPr>
        <w:t xml:space="preserve"> roku zostały poniesione</w:t>
      </w:r>
      <w:r w:rsidR="00E75F8E" w:rsidRPr="0071299C">
        <w:rPr>
          <w:rFonts w:asciiTheme="minorHAnsi" w:hAnsiTheme="minorHAnsi" w:cstheme="minorHAnsi"/>
        </w:rPr>
        <w:t xml:space="preserve"> w kwocie </w:t>
      </w:r>
      <w:r w:rsidR="001056EB" w:rsidRPr="0071299C">
        <w:rPr>
          <w:rFonts w:asciiTheme="minorHAnsi" w:hAnsiTheme="minorHAnsi" w:cstheme="minorHAnsi"/>
        </w:rPr>
        <w:t>2.108.344,84</w:t>
      </w:r>
      <w:r w:rsidR="00E75F8E" w:rsidRPr="0071299C">
        <w:rPr>
          <w:rFonts w:asciiTheme="minorHAnsi" w:hAnsiTheme="minorHAnsi" w:cstheme="minorHAnsi"/>
        </w:rPr>
        <w:t xml:space="preserve"> zł na </w:t>
      </w:r>
      <w:r w:rsidR="0071299C" w:rsidRPr="0071299C">
        <w:rPr>
          <w:rFonts w:asciiTheme="minorHAnsi" w:hAnsiTheme="minorHAnsi" w:cstheme="minorHAnsi"/>
        </w:rPr>
        <w:t>roboty budowlane, nadzór inwestorski, tablicę informacyjną aktualizację kosztorysów</w:t>
      </w:r>
      <w:r w:rsidR="000C18D9" w:rsidRPr="0071299C">
        <w:rPr>
          <w:rFonts w:asciiTheme="minorHAnsi" w:hAnsiTheme="minorHAnsi" w:cstheme="minorHAnsi"/>
        </w:rPr>
        <w:t xml:space="preserve">. Zadanie </w:t>
      </w:r>
      <w:r w:rsidR="0071299C" w:rsidRPr="0071299C">
        <w:rPr>
          <w:rFonts w:asciiTheme="minorHAnsi" w:hAnsiTheme="minorHAnsi" w:cstheme="minorHAnsi"/>
        </w:rPr>
        <w:t xml:space="preserve">zostało dofinansowane środkami </w:t>
      </w:r>
      <w:r w:rsidR="000C18D9" w:rsidRPr="0071299C">
        <w:rPr>
          <w:rFonts w:asciiTheme="minorHAnsi" w:hAnsiTheme="minorHAnsi" w:cstheme="minorHAnsi"/>
        </w:rPr>
        <w:t xml:space="preserve"> Rządowego Funduszu </w:t>
      </w:r>
      <w:r w:rsidR="0071299C" w:rsidRPr="0071299C">
        <w:rPr>
          <w:rFonts w:asciiTheme="minorHAnsi" w:hAnsiTheme="minorHAnsi" w:cstheme="minorHAnsi"/>
        </w:rPr>
        <w:t>Rozwoju Dróg w kwocie 952.603,56 zł.,</w:t>
      </w:r>
    </w:p>
    <w:p w14:paraId="1967AA22" w14:textId="3F2F20A5" w:rsidR="00193F83" w:rsidRPr="003A52E8" w:rsidRDefault="00B8641A" w:rsidP="00B8641A">
      <w:pPr>
        <w:pStyle w:val="NormalnyWeb"/>
        <w:spacing w:before="0" w:beforeAutospacing="0" w:after="0" w:line="360" w:lineRule="auto"/>
        <w:jc w:val="both"/>
        <w:rPr>
          <w:rFonts w:asciiTheme="minorHAnsi" w:hAnsiTheme="minorHAnsi" w:cstheme="minorHAnsi"/>
        </w:rPr>
      </w:pPr>
      <w:r w:rsidRPr="0071299C">
        <w:rPr>
          <w:rFonts w:asciiTheme="minorHAnsi" w:hAnsiTheme="minorHAnsi" w:cstheme="minorHAnsi"/>
        </w:rPr>
        <w:t xml:space="preserve">- „Przebudowa drogi gminnej w miejscowości Olszewka i Kobylaki-Konopki” - planowane wydatki w kwocie </w:t>
      </w:r>
      <w:r w:rsidR="0071299C" w:rsidRPr="0071299C">
        <w:rPr>
          <w:rFonts w:asciiTheme="minorHAnsi" w:hAnsiTheme="minorHAnsi" w:cstheme="minorHAnsi"/>
        </w:rPr>
        <w:t>2.951.000,00</w:t>
      </w:r>
      <w:r w:rsidRPr="0071299C">
        <w:rPr>
          <w:rFonts w:asciiTheme="minorHAnsi" w:hAnsiTheme="minorHAnsi" w:cstheme="minorHAnsi"/>
        </w:rPr>
        <w:t xml:space="preserve"> zł, w 202</w:t>
      </w:r>
      <w:r w:rsidR="0071299C" w:rsidRPr="0071299C">
        <w:rPr>
          <w:rFonts w:asciiTheme="minorHAnsi" w:hAnsiTheme="minorHAnsi" w:cstheme="minorHAnsi"/>
        </w:rPr>
        <w:t>3</w:t>
      </w:r>
      <w:r w:rsidRPr="0071299C">
        <w:rPr>
          <w:rFonts w:asciiTheme="minorHAnsi" w:hAnsiTheme="minorHAnsi" w:cstheme="minorHAnsi"/>
        </w:rPr>
        <w:t xml:space="preserve"> roku </w:t>
      </w:r>
      <w:r w:rsidR="00193F83" w:rsidRPr="0071299C">
        <w:rPr>
          <w:rFonts w:asciiTheme="minorHAnsi" w:hAnsiTheme="minorHAnsi" w:cstheme="minorHAnsi"/>
        </w:rPr>
        <w:t xml:space="preserve">zostały poniesione </w:t>
      </w:r>
      <w:r w:rsidR="0071299C" w:rsidRPr="0071299C">
        <w:rPr>
          <w:rFonts w:asciiTheme="minorHAnsi" w:hAnsiTheme="minorHAnsi" w:cstheme="minorHAnsi"/>
        </w:rPr>
        <w:t xml:space="preserve">w kwocie 2.950.591,40 zł na roboty </w:t>
      </w:r>
      <w:r w:rsidR="0071299C" w:rsidRPr="003A52E8">
        <w:rPr>
          <w:rFonts w:asciiTheme="minorHAnsi" w:hAnsiTheme="minorHAnsi" w:cstheme="minorHAnsi"/>
        </w:rPr>
        <w:t>budowlane i nadzór inwestorski. Zadanie zostało dofinansowane środkami  Rządowego Funduszu Polski Ład w kwocie 2.185.000,00 zł.,</w:t>
      </w:r>
    </w:p>
    <w:p w14:paraId="07E80E10" w14:textId="0B57FE32" w:rsidR="00B8641A" w:rsidRPr="003A52E8" w:rsidRDefault="00B8641A" w:rsidP="00B8641A">
      <w:pPr>
        <w:pStyle w:val="NormalnyWeb"/>
        <w:spacing w:before="0" w:beforeAutospacing="0" w:after="0" w:line="360" w:lineRule="auto"/>
        <w:jc w:val="both"/>
        <w:rPr>
          <w:rFonts w:asciiTheme="minorHAnsi" w:hAnsiTheme="minorHAnsi" w:cstheme="minorHAnsi"/>
        </w:rPr>
      </w:pPr>
      <w:r w:rsidRPr="003A52E8">
        <w:rPr>
          <w:rFonts w:asciiTheme="minorHAnsi" w:hAnsiTheme="minorHAnsi" w:cstheme="minorHAnsi"/>
        </w:rPr>
        <w:t xml:space="preserve">- „Przebudowa dróg gminnych na terenie Gminy Jednorożec” - planowane wydatki w kwocie </w:t>
      </w:r>
      <w:r w:rsidR="003A52E8" w:rsidRPr="003A52E8">
        <w:rPr>
          <w:rFonts w:asciiTheme="minorHAnsi" w:hAnsiTheme="minorHAnsi" w:cstheme="minorHAnsi"/>
        </w:rPr>
        <w:t>46.000,00</w:t>
      </w:r>
      <w:r w:rsidRPr="003A52E8">
        <w:rPr>
          <w:rFonts w:asciiTheme="minorHAnsi" w:hAnsiTheme="minorHAnsi" w:cstheme="minorHAnsi"/>
        </w:rPr>
        <w:t xml:space="preserve"> zł, w 202</w:t>
      </w:r>
      <w:r w:rsidR="003A52E8" w:rsidRPr="003A52E8">
        <w:rPr>
          <w:rFonts w:asciiTheme="minorHAnsi" w:hAnsiTheme="minorHAnsi" w:cstheme="minorHAnsi"/>
        </w:rPr>
        <w:t>3</w:t>
      </w:r>
      <w:r w:rsidRPr="003A52E8">
        <w:rPr>
          <w:rFonts w:asciiTheme="minorHAnsi" w:hAnsiTheme="minorHAnsi" w:cstheme="minorHAnsi"/>
        </w:rPr>
        <w:t xml:space="preserve"> roku zostały poniesione w kwocie </w:t>
      </w:r>
      <w:r w:rsidR="003A52E8" w:rsidRPr="003A52E8">
        <w:rPr>
          <w:rFonts w:asciiTheme="minorHAnsi" w:hAnsiTheme="minorHAnsi" w:cstheme="minorHAnsi"/>
        </w:rPr>
        <w:t>37.260,00 zł na aktualizację kosztorysów i dokumentacji projektowej, opracowanie programu funkcjonalno-użytkowego ul. Lawendowej w Stegnie,</w:t>
      </w:r>
    </w:p>
    <w:p w14:paraId="7B385979" w14:textId="1FA156EC" w:rsidR="003A52E8" w:rsidRPr="003A52E8" w:rsidRDefault="00B8641A" w:rsidP="003A52E8">
      <w:pPr>
        <w:pStyle w:val="NormalnyWeb"/>
        <w:spacing w:before="0" w:beforeAutospacing="0" w:after="0" w:line="360" w:lineRule="auto"/>
        <w:jc w:val="both"/>
        <w:rPr>
          <w:rFonts w:asciiTheme="minorHAnsi" w:hAnsiTheme="minorHAnsi" w:cstheme="minorHAnsi"/>
        </w:rPr>
      </w:pPr>
      <w:r w:rsidRPr="003A52E8">
        <w:rPr>
          <w:rFonts w:asciiTheme="minorHAnsi" w:hAnsiTheme="minorHAnsi" w:cstheme="minorHAnsi"/>
        </w:rPr>
        <w:t xml:space="preserve">- „Przebudowa dróg gminnych w miejscowości Ulatowo-Pogorzel, gm. Jednorożec” planowane wydatki w kwocie </w:t>
      </w:r>
      <w:r w:rsidR="003A52E8" w:rsidRPr="003A52E8">
        <w:rPr>
          <w:rFonts w:asciiTheme="minorHAnsi" w:hAnsiTheme="minorHAnsi" w:cstheme="minorHAnsi"/>
        </w:rPr>
        <w:t>2.074.430,00</w:t>
      </w:r>
      <w:r w:rsidRPr="003A52E8">
        <w:rPr>
          <w:rFonts w:asciiTheme="minorHAnsi" w:hAnsiTheme="minorHAnsi" w:cstheme="minorHAnsi"/>
        </w:rPr>
        <w:t xml:space="preserve"> zł, </w:t>
      </w:r>
      <w:r w:rsidR="00E83C8C" w:rsidRPr="003A52E8">
        <w:rPr>
          <w:rFonts w:asciiTheme="minorHAnsi" w:hAnsiTheme="minorHAnsi" w:cstheme="minorHAnsi"/>
        </w:rPr>
        <w:t xml:space="preserve">w </w:t>
      </w:r>
      <w:r w:rsidRPr="003A52E8">
        <w:rPr>
          <w:rFonts w:asciiTheme="minorHAnsi" w:hAnsiTheme="minorHAnsi" w:cstheme="minorHAnsi"/>
        </w:rPr>
        <w:t>202</w:t>
      </w:r>
      <w:r w:rsidR="003A52E8" w:rsidRPr="003A52E8">
        <w:rPr>
          <w:rFonts w:asciiTheme="minorHAnsi" w:hAnsiTheme="minorHAnsi" w:cstheme="minorHAnsi"/>
        </w:rPr>
        <w:t>3</w:t>
      </w:r>
      <w:r w:rsidRPr="003A52E8">
        <w:rPr>
          <w:rFonts w:asciiTheme="minorHAnsi" w:hAnsiTheme="minorHAnsi" w:cstheme="minorHAnsi"/>
        </w:rPr>
        <w:t xml:space="preserve"> roku zostały poniesione</w:t>
      </w:r>
      <w:r w:rsidR="00193F83" w:rsidRPr="003A52E8">
        <w:rPr>
          <w:rFonts w:asciiTheme="minorHAnsi" w:hAnsiTheme="minorHAnsi" w:cstheme="minorHAnsi"/>
        </w:rPr>
        <w:t xml:space="preserve"> </w:t>
      </w:r>
      <w:r w:rsidR="003A52E8" w:rsidRPr="003A52E8">
        <w:rPr>
          <w:rFonts w:asciiTheme="minorHAnsi" w:hAnsiTheme="minorHAnsi" w:cstheme="minorHAnsi"/>
        </w:rPr>
        <w:t xml:space="preserve">w kwocie 2.074.423,91 zł na roboty </w:t>
      </w:r>
      <w:r w:rsidR="003A52E8" w:rsidRPr="003A52E8">
        <w:rPr>
          <w:rFonts w:asciiTheme="minorHAnsi" w:hAnsiTheme="minorHAnsi" w:cstheme="minorHAnsi"/>
        </w:rPr>
        <w:lastRenderedPageBreak/>
        <w:t>budowlane, nadzór inwestorski, opracowanie zmiany projektu. Zadanie zostało dofinansowane środkami  Rządowego Funduszu Polski Ład w kwocie 1.520.000,00 zł.</w:t>
      </w:r>
    </w:p>
    <w:p w14:paraId="299EBB5B"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0101786C" w14:textId="77777777" w:rsidR="00B8641A" w:rsidRPr="00CE295A" w:rsidRDefault="00B8641A" w:rsidP="00B8641A">
      <w:pPr>
        <w:pStyle w:val="NormalnyWeb"/>
        <w:keepNext/>
        <w:spacing w:before="0" w:beforeAutospacing="0" w:after="0" w:line="360" w:lineRule="auto"/>
        <w:jc w:val="both"/>
        <w:rPr>
          <w:rFonts w:asciiTheme="minorHAnsi" w:hAnsiTheme="minorHAnsi" w:cstheme="minorHAnsi"/>
        </w:rPr>
      </w:pPr>
      <w:r w:rsidRPr="00CE295A">
        <w:rPr>
          <w:rFonts w:asciiTheme="minorHAnsi" w:hAnsiTheme="minorHAnsi" w:cstheme="minorHAnsi"/>
          <w:b/>
          <w:bCs/>
          <w:u w:val="single"/>
        </w:rPr>
        <w:t>Dział 700 – Gospodarka mieszkaniowa</w:t>
      </w:r>
    </w:p>
    <w:p w14:paraId="1BF4CAAC" w14:textId="306BB85E" w:rsidR="00C31381" w:rsidRPr="00CE295A" w:rsidRDefault="00C31381" w:rsidP="00C31381">
      <w:pPr>
        <w:pStyle w:val="NormalnyWeb"/>
        <w:spacing w:before="0" w:beforeAutospacing="0" w:after="0" w:line="360" w:lineRule="auto"/>
        <w:ind w:firstLine="708"/>
        <w:jc w:val="both"/>
        <w:rPr>
          <w:rFonts w:asciiTheme="minorHAnsi" w:hAnsiTheme="minorHAnsi" w:cstheme="minorHAnsi"/>
        </w:rPr>
      </w:pPr>
      <w:r w:rsidRPr="00CE295A">
        <w:rPr>
          <w:rFonts w:asciiTheme="minorHAnsi" w:hAnsiTheme="minorHAnsi" w:cstheme="minorHAnsi"/>
        </w:rPr>
        <w:t xml:space="preserve">Plan wydatków w tym dziale ustalony został na kwotę </w:t>
      </w:r>
      <w:r w:rsidR="000171A3" w:rsidRPr="00CE295A">
        <w:rPr>
          <w:rFonts w:asciiTheme="minorHAnsi" w:hAnsiTheme="minorHAnsi" w:cstheme="minorHAnsi"/>
        </w:rPr>
        <w:t>461.336,00</w:t>
      </w:r>
      <w:r w:rsidRPr="00CE295A">
        <w:rPr>
          <w:rFonts w:asciiTheme="minorHAnsi" w:hAnsiTheme="minorHAnsi" w:cstheme="minorHAnsi"/>
        </w:rPr>
        <w:t xml:space="preserve"> zł. Wydatki zostały wykonane w kwocie </w:t>
      </w:r>
      <w:r w:rsidR="000171A3" w:rsidRPr="00CE295A">
        <w:rPr>
          <w:rFonts w:asciiTheme="minorHAnsi" w:hAnsiTheme="minorHAnsi" w:cstheme="minorHAnsi"/>
        </w:rPr>
        <w:t>387.329,10</w:t>
      </w:r>
      <w:r w:rsidRPr="00CE295A">
        <w:rPr>
          <w:rFonts w:asciiTheme="minorHAnsi" w:hAnsiTheme="minorHAnsi" w:cstheme="minorHAnsi"/>
        </w:rPr>
        <w:t xml:space="preserve"> zł tj. </w:t>
      </w:r>
      <w:r w:rsidR="000171A3" w:rsidRPr="00CE295A">
        <w:rPr>
          <w:rFonts w:asciiTheme="minorHAnsi" w:hAnsiTheme="minorHAnsi" w:cstheme="minorHAnsi"/>
        </w:rPr>
        <w:t>83,96</w:t>
      </w:r>
      <w:r w:rsidRPr="00CE295A">
        <w:rPr>
          <w:rFonts w:asciiTheme="minorHAnsi" w:hAnsiTheme="minorHAnsi" w:cstheme="minorHAnsi"/>
        </w:rPr>
        <w:t xml:space="preserve"> % planu rocznego z tego:</w:t>
      </w:r>
    </w:p>
    <w:p w14:paraId="3075844D" w14:textId="77777777" w:rsidR="00B8641A" w:rsidRPr="00CE295A" w:rsidRDefault="00B8641A" w:rsidP="00B8641A">
      <w:pPr>
        <w:pStyle w:val="NormalnyWeb"/>
        <w:spacing w:before="0" w:beforeAutospacing="0" w:after="0" w:line="360" w:lineRule="auto"/>
        <w:jc w:val="both"/>
        <w:rPr>
          <w:rFonts w:asciiTheme="minorHAnsi" w:hAnsiTheme="minorHAnsi" w:cstheme="minorHAnsi"/>
          <w:i/>
          <w:iCs/>
          <w:u w:val="single"/>
        </w:rPr>
      </w:pPr>
    </w:p>
    <w:p w14:paraId="2761593D" w14:textId="77777777" w:rsidR="00B8641A" w:rsidRPr="00CE295A" w:rsidRDefault="00B8641A" w:rsidP="00B8641A">
      <w:pPr>
        <w:pStyle w:val="NormalnyWeb"/>
        <w:spacing w:before="0" w:beforeAutospacing="0" w:after="0" w:line="360" w:lineRule="auto"/>
        <w:jc w:val="both"/>
        <w:rPr>
          <w:rFonts w:asciiTheme="minorHAnsi" w:hAnsiTheme="minorHAnsi" w:cstheme="minorHAnsi"/>
          <w:i/>
          <w:iCs/>
          <w:u w:val="single"/>
        </w:rPr>
      </w:pPr>
      <w:r w:rsidRPr="00CE295A">
        <w:rPr>
          <w:rFonts w:asciiTheme="minorHAnsi" w:hAnsiTheme="minorHAnsi" w:cstheme="minorHAnsi"/>
          <w:i/>
          <w:iCs/>
          <w:u w:val="single"/>
        </w:rPr>
        <w:t>Gospodarka gruntami i nieruchomościami</w:t>
      </w:r>
    </w:p>
    <w:p w14:paraId="5CA94147" w14:textId="72AD7521" w:rsidR="00B8641A" w:rsidRPr="00CE295A" w:rsidRDefault="00B8641A" w:rsidP="00B8641A">
      <w:pPr>
        <w:pStyle w:val="NormalnyWeb"/>
        <w:spacing w:before="0" w:beforeAutospacing="0" w:after="0" w:line="360" w:lineRule="auto"/>
        <w:ind w:firstLine="708"/>
        <w:jc w:val="both"/>
        <w:rPr>
          <w:rFonts w:asciiTheme="minorHAnsi" w:hAnsiTheme="minorHAnsi" w:cstheme="minorHAnsi"/>
        </w:rPr>
      </w:pPr>
      <w:r w:rsidRPr="00CE295A">
        <w:rPr>
          <w:rFonts w:asciiTheme="minorHAnsi" w:hAnsiTheme="minorHAnsi" w:cstheme="minorHAnsi"/>
        </w:rPr>
        <w:t xml:space="preserve">Planowane wydatki w tym rozdziale wynoszą </w:t>
      </w:r>
      <w:r w:rsidR="000171A3" w:rsidRPr="00CE295A">
        <w:rPr>
          <w:rFonts w:asciiTheme="minorHAnsi" w:hAnsiTheme="minorHAnsi" w:cstheme="minorHAnsi"/>
        </w:rPr>
        <w:t>350.336,00</w:t>
      </w:r>
      <w:r w:rsidRPr="00CE295A">
        <w:rPr>
          <w:rFonts w:asciiTheme="minorHAnsi" w:hAnsiTheme="minorHAnsi" w:cstheme="minorHAnsi"/>
        </w:rPr>
        <w:t xml:space="preserve"> zł, w tym w ramach funduszu sołeckiego kwota 12.</w:t>
      </w:r>
      <w:r w:rsidR="000171A3" w:rsidRPr="00CE295A">
        <w:rPr>
          <w:rFonts w:asciiTheme="minorHAnsi" w:hAnsiTheme="minorHAnsi" w:cstheme="minorHAnsi"/>
        </w:rPr>
        <w:t>7</w:t>
      </w:r>
      <w:r w:rsidRPr="00CE295A">
        <w:rPr>
          <w:rFonts w:asciiTheme="minorHAnsi" w:hAnsiTheme="minorHAnsi" w:cstheme="minorHAnsi"/>
        </w:rPr>
        <w:t xml:space="preserve">00,00 zł, a wykonanie wynosi </w:t>
      </w:r>
      <w:r w:rsidR="000171A3" w:rsidRPr="00CE295A">
        <w:rPr>
          <w:rFonts w:asciiTheme="minorHAnsi" w:hAnsiTheme="minorHAnsi" w:cstheme="minorHAnsi"/>
        </w:rPr>
        <w:t>316.622,88</w:t>
      </w:r>
      <w:r w:rsidRPr="00CE295A">
        <w:rPr>
          <w:rFonts w:asciiTheme="minorHAnsi" w:hAnsiTheme="minorHAnsi" w:cstheme="minorHAnsi"/>
        </w:rPr>
        <w:t xml:space="preserve"> zł tj. </w:t>
      </w:r>
      <w:r w:rsidR="000171A3" w:rsidRPr="00CE295A">
        <w:rPr>
          <w:rFonts w:asciiTheme="minorHAnsi" w:hAnsiTheme="minorHAnsi" w:cstheme="minorHAnsi"/>
        </w:rPr>
        <w:t>90,38</w:t>
      </w:r>
      <w:r w:rsidRPr="00CE295A">
        <w:rPr>
          <w:rFonts w:asciiTheme="minorHAnsi" w:hAnsiTheme="minorHAnsi" w:cstheme="minorHAnsi"/>
        </w:rPr>
        <w:t xml:space="preserve"> % planu rocznego.</w:t>
      </w:r>
    </w:p>
    <w:p w14:paraId="643A2741" w14:textId="77777777" w:rsidR="00B8641A" w:rsidRPr="00CE295A" w:rsidRDefault="00B8641A" w:rsidP="00B8641A">
      <w:pPr>
        <w:pStyle w:val="NormalnyWeb"/>
        <w:spacing w:before="0" w:beforeAutospacing="0" w:after="0" w:line="360" w:lineRule="auto"/>
        <w:jc w:val="both"/>
        <w:rPr>
          <w:rFonts w:asciiTheme="minorHAnsi" w:hAnsiTheme="minorHAnsi" w:cstheme="minorHAnsi"/>
        </w:rPr>
      </w:pPr>
      <w:r w:rsidRPr="00CE295A">
        <w:rPr>
          <w:rFonts w:asciiTheme="minorHAnsi" w:hAnsiTheme="minorHAnsi" w:cstheme="minorHAnsi"/>
        </w:rPr>
        <w:t>Wykonanie wydatków w tym dziale przedstawia się następująco:</w:t>
      </w:r>
    </w:p>
    <w:p w14:paraId="2600E4B2" w14:textId="2F73A88E" w:rsidR="00B8641A" w:rsidRPr="00CE295A" w:rsidRDefault="00B8641A">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na zakup oleju opałowego do użytkowych budynków komunalnych, zakup środków czystości, materiałów do remontów budynków komunalnych</w:t>
      </w:r>
      <w:r w:rsidR="000171A3" w:rsidRPr="00CE295A">
        <w:rPr>
          <w:rFonts w:asciiTheme="minorHAnsi" w:hAnsiTheme="minorHAnsi" w:cstheme="minorHAnsi"/>
        </w:rPr>
        <w:t xml:space="preserve">, materiałów do wykonania ogrodzenia budynku byłej szkoły w Ulatowie – Pogorzeli </w:t>
      </w:r>
      <w:r w:rsidRPr="00CE295A">
        <w:rPr>
          <w:rFonts w:asciiTheme="minorHAnsi" w:hAnsiTheme="minorHAnsi" w:cstheme="minorHAnsi"/>
        </w:rPr>
        <w:t xml:space="preserve">wydatkowano </w:t>
      </w:r>
      <w:r w:rsidR="000171A3" w:rsidRPr="00CE295A">
        <w:rPr>
          <w:rFonts w:asciiTheme="minorHAnsi" w:hAnsiTheme="minorHAnsi" w:cstheme="minorHAnsi"/>
        </w:rPr>
        <w:t>101.949,44</w:t>
      </w:r>
      <w:r w:rsidRPr="00CE295A">
        <w:rPr>
          <w:rFonts w:asciiTheme="minorHAnsi" w:hAnsiTheme="minorHAnsi" w:cstheme="minorHAnsi"/>
        </w:rPr>
        <w:t xml:space="preserve"> zł na plan </w:t>
      </w:r>
      <w:r w:rsidR="000171A3" w:rsidRPr="00CE295A">
        <w:rPr>
          <w:rFonts w:asciiTheme="minorHAnsi" w:hAnsiTheme="minorHAnsi" w:cstheme="minorHAnsi"/>
        </w:rPr>
        <w:t>102.400,00</w:t>
      </w:r>
      <w:r w:rsidRPr="00CE295A">
        <w:rPr>
          <w:rFonts w:asciiTheme="minorHAnsi" w:hAnsiTheme="minorHAnsi" w:cstheme="minorHAnsi"/>
        </w:rPr>
        <w:t xml:space="preserve"> zł,</w:t>
      </w:r>
    </w:p>
    <w:p w14:paraId="0B5252B7" w14:textId="0EB250A1" w:rsidR="00B8641A" w:rsidRPr="00CE295A" w:rsidRDefault="00B8641A">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 xml:space="preserve">na energię elektryczną oraz zakup gazu do użytkowych budynków komunalnych wydatkowano </w:t>
      </w:r>
      <w:r w:rsidR="000171A3" w:rsidRPr="00CE295A">
        <w:rPr>
          <w:rFonts w:asciiTheme="minorHAnsi" w:hAnsiTheme="minorHAnsi" w:cstheme="minorHAnsi"/>
        </w:rPr>
        <w:t>107.708,60</w:t>
      </w:r>
      <w:r w:rsidRPr="00CE295A">
        <w:rPr>
          <w:rFonts w:asciiTheme="minorHAnsi" w:hAnsiTheme="minorHAnsi" w:cstheme="minorHAnsi"/>
        </w:rPr>
        <w:t xml:space="preserve"> zł, plan 1</w:t>
      </w:r>
      <w:r w:rsidR="000171A3" w:rsidRPr="00CE295A">
        <w:rPr>
          <w:rFonts w:asciiTheme="minorHAnsi" w:hAnsiTheme="minorHAnsi" w:cstheme="minorHAnsi"/>
        </w:rPr>
        <w:t>24</w:t>
      </w:r>
      <w:r w:rsidRPr="00CE295A">
        <w:rPr>
          <w:rFonts w:asciiTheme="minorHAnsi" w:hAnsiTheme="minorHAnsi" w:cstheme="minorHAnsi"/>
        </w:rPr>
        <w:t>.000,00 zł</w:t>
      </w:r>
    </w:p>
    <w:p w14:paraId="703BE5FB" w14:textId="115A4A84" w:rsidR="00B8641A" w:rsidRPr="00CE295A" w:rsidRDefault="00B8641A">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 xml:space="preserve">usługa pakietu ogłoszeń do nieruchomości, </w:t>
      </w:r>
      <w:r w:rsidR="000171A3" w:rsidRPr="00CE295A">
        <w:rPr>
          <w:rFonts w:asciiTheme="minorHAnsi" w:hAnsiTheme="minorHAnsi" w:cstheme="minorHAnsi"/>
        </w:rPr>
        <w:t xml:space="preserve">pomiary geodezyjne, naprawa palnika w piecu w ośrodku zdrowia w Żelaznej Rządowej, </w:t>
      </w:r>
      <w:r w:rsidRPr="00CE295A">
        <w:rPr>
          <w:rFonts w:asciiTheme="minorHAnsi" w:hAnsiTheme="minorHAnsi" w:cstheme="minorHAnsi"/>
        </w:rPr>
        <w:t>koszty aktu notarialnego, wywóz odpadów</w:t>
      </w:r>
      <w:r w:rsidR="00FB657C" w:rsidRPr="00CE295A">
        <w:rPr>
          <w:rFonts w:asciiTheme="minorHAnsi" w:hAnsiTheme="minorHAnsi" w:cstheme="minorHAnsi"/>
        </w:rPr>
        <w:t xml:space="preserve">, wycena nieruchomości, przegląd i czyszczenie przewodów kominowych, </w:t>
      </w:r>
      <w:r w:rsidR="000171A3" w:rsidRPr="00CE295A">
        <w:rPr>
          <w:rFonts w:asciiTheme="minorHAnsi" w:hAnsiTheme="minorHAnsi" w:cstheme="minorHAnsi"/>
        </w:rPr>
        <w:t xml:space="preserve">konserwacja i przegląd </w:t>
      </w:r>
      <w:r w:rsidR="00FB657C" w:rsidRPr="00CE295A">
        <w:rPr>
          <w:rFonts w:asciiTheme="minorHAnsi" w:hAnsiTheme="minorHAnsi" w:cstheme="minorHAnsi"/>
        </w:rPr>
        <w:t>kot</w:t>
      </w:r>
      <w:r w:rsidR="000171A3" w:rsidRPr="00CE295A">
        <w:rPr>
          <w:rFonts w:asciiTheme="minorHAnsi" w:hAnsiTheme="minorHAnsi" w:cstheme="minorHAnsi"/>
        </w:rPr>
        <w:t>łów</w:t>
      </w:r>
      <w:r w:rsidR="00FB657C" w:rsidRPr="00CE295A">
        <w:rPr>
          <w:rFonts w:asciiTheme="minorHAnsi" w:hAnsiTheme="minorHAnsi" w:cstheme="minorHAnsi"/>
        </w:rPr>
        <w:t>, przegląd i naprawa gaśnic</w:t>
      </w:r>
      <w:r w:rsidR="00BA26F8" w:rsidRPr="00CE295A">
        <w:rPr>
          <w:rFonts w:asciiTheme="minorHAnsi" w:hAnsiTheme="minorHAnsi" w:cstheme="minorHAnsi"/>
        </w:rPr>
        <w:t xml:space="preserve"> </w:t>
      </w:r>
      <w:r w:rsidRPr="00CE295A">
        <w:rPr>
          <w:rFonts w:asciiTheme="minorHAnsi" w:hAnsiTheme="minorHAnsi" w:cstheme="minorHAnsi"/>
        </w:rPr>
        <w:t xml:space="preserve">wydatkowano </w:t>
      </w:r>
      <w:r w:rsidR="00BA26F8" w:rsidRPr="00CE295A">
        <w:rPr>
          <w:rFonts w:asciiTheme="minorHAnsi" w:hAnsiTheme="minorHAnsi" w:cstheme="minorHAnsi"/>
        </w:rPr>
        <w:t>23.395,53</w:t>
      </w:r>
      <w:r w:rsidRPr="00CE295A">
        <w:rPr>
          <w:rFonts w:asciiTheme="minorHAnsi" w:hAnsiTheme="minorHAnsi" w:cstheme="minorHAnsi"/>
        </w:rPr>
        <w:t xml:space="preserve"> zł, na plan </w:t>
      </w:r>
      <w:r w:rsidR="00BA26F8" w:rsidRPr="00CE295A">
        <w:rPr>
          <w:rFonts w:asciiTheme="minorHAnsi" w:hAnsiTheme="minorHAnsi" w:cstheme="minorHAnsi"/>
        </w:rPr>
        <w:t>25</w:t>
      </w:r>
      <w:r w:rsidRPr="00CE295A">
        <w:rPr>
          <w:rFonts w:asciiTheme="minorHAnsi" w:hAnsiTheme="minorHAnsi" w:cstheme="minorHAnsi"/>
        </w:rPr>
        <w:t>.000,00 zł,</w:t>
      </w:r>
    </w:p>
    <w:p w14:paraId="44F2D488" w14:textId="3514C2E4" w:rsidR="00B8641A" w:rsidRPr="00CE295A" w:rsidRDefault="00B8641A">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na ubezpieczenie mienia, opłat</w:t>
      </w:r>
      <w:r w:rsidR="00BA26F8" w:rsidRPr="00CE295A">
        <w:rPr>
          <w:rFonts w:asciiTheme="minorHAnsi" w:hAnsiTheme="minorHAnsi" w:cstheme="minorHAnsi"/>
        </w:rPr>
        <w:t>y</w:t>
      </w:r>
      <w:r w:rsidRPr="00CE295A">
        <w:rPr>
          <w:rFonts w:asciiTheme="minorHAnsi" w:hAnsiTheme="minorHAnsi" w:cstheme="minorHAnsi"/>
        </w:rPr>
        <w:t xml:space="preserve"> sądow</w:t>
      </w:r>
      <w:r w:rsidR="00BA26F8" w:rsidRPr="00CE295A">
        <w:rPr>
          <w:rFonts w:asciiTheme="minorHAnsi" w:hAnsiTheme="minorHAnsi" w:cstheme="minorHAnsi"/>
        </w:rPr>
        <w:t>e</w:t>
      </w:r>
      <w:r w:rsidR="00FB657C" w:rsidRPr="00CE295A">
        <w:rPr>
          <w:rFonts w:asciiTheme="minorHAnsi" w:hAnsiTheme="minorHAnsi" w:cstheme="minorHAnsi"/>
        </w:rPr>
        <w:t>,</w:t>
      </w:r>
      <w:r w:rsidR="00BA26F8" w:rsidRPr="00CE295A">
        <w:rPr>
          <w:rFonts w:asciiTheme="minorHAnsi" w:hAnsiTheme="minorHAnsi" w:cstheme="minorHAnsi"/>
        </w:rPr>
        <w:t xml:space="preserve"> koszty postępowania administracyjnego, </w:t>
      </w:r>
      <w:r w:rsidR="00FB657C" w:rsidRPr="00CE295A">
        <w:rPr>
          <w:rFonts w:asciiTheme="minorHAnsi" w:hAnsiTheme="minorHAnsi" w:cstheme="minorHAnsi"/>
        </w:rPr>
        <w:t xml:space="preserve"> opłata za wodę i ścieki</w:t>
      </w:r>
      <w:r w:rsidRPr="00CE295A">
        <w:rPr>
          <w:rFonts w:asciiTheme="minorHAnsi" w:hAnsiTheme="minorHAnsi" w:cstheme="minorHAnsi"/>
        </w:rPr>
        <w:t xml:space="preserve"> wydatkowano </w:t>
      </w:r>
      <w:r w:rsidR="00BA26F8" w:rsidRPr="00CE295A">
        <w:rPr>
          <w:rFonts w:asciiTheme="minorHAnsi" w:hAnsiTheme="minorHAnsi" w:cstheme="minorHAnsi"/>
        </w:rPr>
        <w:t>13.310,58</w:t>
      </w:r>
      <w:r w:rsidRPr="00CE295A">
        <w:rPr>
          <w:rFonts w:asciiTheme="minorHAnsi" w:hAnsiTheme="minorHAnsi" w:cstheme="minorHAnsi"/>
        </w:rPr>
        <w:t xml:space="preserve"> zł na plan </w:t>
      </w:r>
      <w:r w:rsidR="00BA26F8" w:rsidRPr="00CE295A">
        <w:rPr>
          <w:rFonts w:asciiTheme="minorHAnsi" w:hAnsiTheme="minorHAnsi" w:cstheme="minorHAnsi"/>
        </w:rPr>
        <w:t>15.400,00</w:t>
      </w:r>
      <w:r w:rsidRPr="00CE295A">
        <w:rPr>
          <w:rFonts w:asciiTheme="minorHAnsi" w:hAnsiTheme="minorHAnsi" w:cstheme="minorHAnsi"/>
        </w:rPr>
        <w:t xml:space="preserve"> zł,</w:t>
      </w:r>
    </w:p>
    <w:p w14:paraId="32D0331C" w14:textId="224AE1C2" w:rsidR="00B8641A" w:rsidRPr="00CE295A" w:rsidRDefault="00B8641A">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 xml:space="preserve">opłata za użytkowanie wieczyste nieruchomości gruntowej w miejscowości Parciaki Stacja </w:t>
      </w:r>
      <w:r w:rsidR="00BA26F8" w:rsidRPr="00CE295A">
        <w:rPr>
          <w:rFonts w:asciiTheme="minorHAnsi" w:hAnsiTheme="minorHAnsi" w:cstheme="minorHAnsi"/>
        </w:rPr>
        <w:t>235,40</w:t>
      </w:r>
      <w:r w:rsidRPr="00CE295A">
        <w:rPr>
          <w:rFonts w:asciiTheme="minorHAnsi" w:hAnsiTheme="minorHAnsi" w:cstheme="minorHAnsi"/>
        </w:rPr>
        <w:t xml:space="preserve"> zł,</w:t>
      </w:r>
    </w:p>
    <w:p w14:paraId="44B98BD1" w14:textId="184F7483" w:rsidR="00BA26F8" w:rsidRPr="00CE295A" w:rsidRDefault="00BA26F8">
      <w:pPr>
        <w:pStyle w:val="NormalnyWeb"/>
        <w:numPr>
          <w:ilvl w:val="0"/>
          <w:numId w:val="15"/>
        </w:numPr>
        <w:spacing w:before="0" w:beforeAutospacing="0" w:after="0" w:line="360" w:lineRule="auto"/>
        <w:jc w:val="both"/>
        <w:rPr>
          <w:rFonts w:asciiTheme="minorHAnsi" w:hAnsiTheme="minorHAnsi" w:cstheme="minorHAnsi"/>
        </w:rPr>
      </w:pPr>
      <w:r w:rsidRPr="00CE295A">
        <w:rPr>
          <w:rFonts w:asciiTheme="minorHAnsi" w:hAnsiTheme="minorHAnsi" w:cstheme="minorHAnsi"/>
        </w:rPr>
        <w:t>na koszty zastępstwa procesowego wydatkowano 600,00 zł.</w:t>
      </w:r>
    </w:p>
    <w:p w14:paraId="78457A82" w14:textId="77777777" w:rsidR="00B8641A" w:rsidRPr="00CE295A" w:rsidRDefault="00B8641A" w:rsidP="00B8641A">
      <w:pPr>
        <w:pStyle w:val="NormalnyWeb"/>
        <w:spacing w:before="0" w:beforeAutospacing="0" w:after="0" w:line="360" w:lineRule="auto"/>
        <w:jc w:val="both"/>
        <w:rPr>
          <w:rFonts w:asciiTheme="minorHAnsi" w:hAnsiTheme="minorHAnsi" w:cstheme="minorHAnsi"/>
        </w:rPr>
      </w:pPr>
    </w:p>
    <w:p w14:paraId="1C79B60E" w14:textId="1398432C" w:rsidR="00B8641A" w:rsidRPr="00CE295A" w:rsidRDefault="00B8641A" w:rsidP="00B8641A">
      <w:pPr>
        <w:pStyle w:val="NormalnyWeb"/>
        <w:spacing w:before="0" w:beforeAutospacing="0" w:after="0" w:line="360" w:lineRule="auto"/>
        <w:jc w:val="both"/>
        <w:rPr>
          <w:rFonts w:asciiTheme="minorHAnsi" w:hAnsiTheme="minorHAnsi" w:cstheme="minorHAnsi"/>
          <w:bCs/>
          <w:iCs/>
        </w:rPr>
      </w:pPr>
      <w:r w:rsidRPr="00CE295A">
        <w:rPr>
          <w:rFonts w:asciiTheme="minorHAnsi" w:hAnsiTheme="minorHAnsi" w:cstheme="minorHAnsi"/>
          <w:b/>
          <w:bCs/>
          <w:i/>
          <w:iCs/>
        </w:rPr>
        <w:t xml:space="preserve">wydatki na zakupy inwestycyjne </w:t>
      </w:r>
      <w:r w:rsidRPr="00CE295A">
        <w:rPr>
          <w:rFonts w:asciiTheme="minorHAnsi" w:hAnsiTheme="minorHAnsi" w:cstheme="minorHAnsi"/>
          <w:bCs/>
          <w:iCs/>
        </w:rPr>
        <w:t xml:space="preserve">zaplanowane w kwocie </w:t>
      </w:r>
      <w:r w:rsidR="00BA26F8" w:rsidRPr="00CE295A">
        <w:rPr>
          <w:rFonts w:asciiTheme="minorHAnsi" w:hAnsiTheme="minorHAnsi" w:cstheme="minorHAnsi"/>
          <w:bCs/>
          <w:iCs/>
        </w:rPr>
        <w:t>82.700,00</w:t>
      </w:r>
      <w:r w:rsidRPr="00CE295A">
        <w:rPr>
          <w:rFonts w:asciiTheme="minorHAnsi" w:hAnsiTheme="minorHAnsi" w:cstheme="minorHAnsi"/>
          <w:bCs/>
          <w:iCs/>
        </w:rPr>
        <w:t xml:space="preserve"> zł, wydatkowano kwotę </w:t>
      </w:r>
      <w:r w:rsidR="00BA26F8" w:rsidRPr="00CE295A">
        <w:rPr>
          <w:rFonts w:asciiTheme="minorHAnsi" w:hAnsiTheme="minorHAnsi" w:cstheme="minorHAnsi"/>
          <w:bCs/>
          <w:iCs/>
        </w:rPr>
        <w:t>69.423,33</w:t>
      </w:r>
      <w:r w:rsidRPr="00CE295A">
        <w:rPr>
          <w:rFonts w:asciiTheme="minorHAnsi" w:hAnsiTheme="minorHAnsi" w:cstheme="minorHAnsi"/>
          <w:bCs/>
          <w:iCs/>
        </w:rPr>
        <w:t xml:space="preserve"> zł na zadania:</w:t>
      </w:r>
    </w:p>
    <w:p w14:paraId="0449EF10" w14:textId="31DDA159" w:rsidR="00B8641A" w:rsidRPr="00CE295A" w:rsidRDefault="00B8641A" w:rsidP="00B8641A">
      <w:pPr>
        <w:pStyle w:val="NormalnyWeb"/>
        <w:spacing w:before="0" w:beforeAutospacing="0" w:after="0" w:line="360" w:lineRule="auto"/>
        <w:jc w:val="both"/>
        <w:rPr>
          <w:rFonts w:asciiTheme="minorHAnsi" w:hAnsiTheme="minorHAnsi" w:cstheme="minorHAnsi"/>
          <w:bCs/>
          <w:iCs/>
        </w:rPr>
      </w:pPr>
      <w:r w:rsidRPr="00CE295A">
        <w:rPr>
          <w:rFonts w:asciiTheme="minorHAnsi" w:hAnsiTheme="minorHAnsi" w:cstheme="minorHAnsi"/>
          <w:bCs/>
          <w:iCs/>
        </w:rPr>
        <w:t>- „</w:t>
      </w:r>
      <w:r w:rsidR="00BA26F8" w:rsidRPr="00CE295A">
        <w:rPr>
          <w:rFonts w:asciiTheme="minorHAnsi" w:hAnsiTheme="minorHAnsi" w:cstheme="minorHAnsi"/>
          <w:bCs/>
          <w:iCs/>
        </w:rPr>
        <w:t>Zakup gruntu pod plac wiejski we wsi Nakieł</w:t>
      </w:r>
      <w:r w:rsidRPr="00CE295A">
        <w:rPr>
          <w:rFonts w:asciiTheme="minorHAnsi" w:hAnsiTheme="minorHAnsi" w:cstheme="minorHAnsi"/>
          <w:bCs/>
          <w:iCs/>
        </w:rPr>
        <w:t>” – planowane wydatki w ramach funduszu sołeckiego</w:t>
      </w:r>
      <w:r w:rsidR="00BA26F8" w:rsidRPr="00CE295A">
        <w:rPr>
          <w:rFonts w:asciiTheme="minorHAnsi" w:hAnsiTheme="minorHAnsi" w:cstheme="minorHAnsi"/>
          <w:bCs/>
          <w:iCs/>
        </w:rPr>
        <w:t xml:space="preserve"> w kwocie</w:t>
      </w:r>
      <w:r w:rsidRPr="00CE295A">
        <w:rPr>
          <w:rFonts w:asciiTheme="minorHAnsi" w:hAnsiTheme="minorHAnsi" w:cstheme="minorHAnsi"/>
          <w:bCs/>
          <w:iCs/>
        </w:rPr>
        <w:t xml:space="preserve"> </w:t>
      </w:r>
      <w:r w:rsidR="00BA26F8" w:rsidRPr="00CE295A">
        <w:rPr>
          <w:rFonts w:asciiTheme="minorHAnsi" w:hAnsiTheme="minorHAnsi" w:cstheme="minorHAnsi"/>
          <w:bCs/>
          <w:iCs/>
        </w:rPr>
        <w:t>2.700,00</w:t>
      </w:r>
      <w:r w:rsidRPr="00CE295A">
        <w:rPr>
          <w:rFonts w:asciiTheme="minorHAnsi" w:hAnsiTheme="minorHAnsi" w:cstheme="minorHAnsi"/>
          <w:bCs/>
          <w:iCs/>
        </w:rPr>
        <w:t xml:space="preserve"> zł zostały poniesione w kwocie </w:t>
      </w:r>
      <w:r w:rsidR="00BA26F8" w:rsidRPr="00CE295A">
        <w:rPr>
          <w:rFonts w:asciiTheme="minorHAnsi" w:hAnsiTheme="minorHAnsi" w:cstheme="minorHAnsi"/>
          <w:bCs/>
          <w:iCs/>
        </w:rPr>
        <w:t>2.678,96</w:t>
      </w:r>
      <w:r w:rsidRPr="00CE295A">
        <w:rPr>
          <w:rFonts w:asciiTheme="minorHAnsi" w:hAnsiTheme="minorHAnsi" w:cstheme="minorHAnsi"/>
          <w:bCs/>
          <w:iCs/>
        </w:rPr>
        <w:t xml:space="preserve"> zł na zakup działki, </w:t>
      </w:r>
      <w:r w:rsidR="00BA26F8" w:rsidRPr="00CE295A">
        <w:rPr>
          <w:rFonts w:asciiTheme="minorHAnsi" w:hAnsiTheme="minorHAnsi" w:cstheme="minorHAnsi"/>
          <w:bCs/>
          <w:iCs/>
        </w:rPr>
        <w:t>wycenę nieruchomości,</w:t>
      </w:r>
      <w:r w:rsidRPr="00CE295A">
        <w:rPr>
          <w:rFonts w:asciiTheme="minorHAnsi" w:hAnsiTheme="minorHAnsi" w:cstheme="minorHAnsi"/>
          <w:bCs/>
          <w:iCs/>
        </w:rPr>
        <w:t xml:space="preserve"> koszty aktu notarialnego;</w:t>
      </w:r>
    </w:p>
    <w:p w14:paraId="2364E03A" w14:textId="4A2125F7" w:rsidR="00B8641A" w:rsidRPr="00CE295A" w:rsidRDefault="00B8641A" w:rsidP="00B8641A">
      <w:pPr>
        <w:pStyle w:val="NormalnyWeb"/>
        <w:spacing w:before="0" w:beforeAutospacing="0" w:after="0" w:line="360" w:lineRule="auto"/>
        <w:jc w:val="both"/>
        <w:rPr>
          <w:rFonts w:asciiTheme="minorHAnsi" w:hAnsiTheme="minorHAnsi" w:cstheme="minorHAnsi"/>
          <w:bCs/>
          <w:iCs/>
        </w:rPr>
      </w:pPr>
      <w:r w:rsidRPr="00CE295A">
        <w:rPr>
          <w:rFonts w:asciiTheme="minorHAnsi" w:hAnsiTheme="minorHAnsi" w:cstheme="minorHAnsi"/>
          <w:bCs/>
          <w:iCs/>
        </w:rPr>
        <w:lastRenderedPageBreak/>
        <w:t xml:space="preserve">- „Zakup gruntów” - planowane wydatki w kwocie </w:t>
      </w:r>
      <w:r w:rsidR="00BA26F8" w:rsidRPr="00CE295A">
        <w:rPr>
          <w:rFonts w:asciiTheme="minorHAnsi" w:hAnsiTheme="minorHAnsi" w:cstheme="minorHAnsi"/>
          <w:bCs/>
          <w:iCs/>
        </w:rPr>
        <w:t>20.000,00</w:t>
      </w:r>
      <w:r w:rsidRPr="00CE295A">
        <w:rPr>
          <w:rFonts w:asciiTheme="minorHAnsi" w:hAnsiTheme="minorHAnsi" w:cstheme="minorHAnsi"/>
          <w:bCs/>
          <w:iCs/>
        </w:rPr>
        <w:t xml:space="preserve"> zł zostały poniesione w kwocie </w:t>
      </w:r>
      <w:r w:rsidR="00BA26F8" w:rsidRPr="00CE295A">
        <w:rPr>
          <w:rFonts w:asciiTheme="minorHAnsi" w:hAnsiTheme="minorHAnsi" w:cstheme="minorHAnsi"/>
          <w:bCs/>
          <w:iCs/>
        </w:rPr>
        <w:t xml:space="preserve">6.873,37 </w:t>
      </w:r>
      <w:r w:rsidRPr="00CE295A">
        <w:rPr>
          <w:rFonts w:asciiTheme="minorHAnsi" w:hAnsiTheme="minorHAnsi" w:cstheme="minorHAnsi"/>
          <w:bCs/>
          <w:iCs/>
        </w:rPr>
        <w:t>zł tj. na wypłatę odszkodowania za nabytą nieruchomości w Drążdżewie Nowym</w:t>
      </w:r>
      <w:r w:rsidR="00BE6911" w:rsidRPr="00CE295A">
        <w:rPr>
          <w:rFonts w:asciiTheme="minorHAnsi" w:hAnsiTheme="minorHAnsi" w:cstheme="minorHAnsi"/>
          <w:bCs/>
          <w:iCs/>
        </w:rPr>
        <w:t xml:space="preserve"> i </w:t>
      </w:r>
      <w:r w:rsidR="00CE295A" w:rsidRPr="00CE295A">
        <w:rPr>
          <w:rFonts w:asciiTheme="minorHAnsi" w:hAnsiTheme="minorHAnsi" w:cstheme="minorHAnsi"/>
          <w:bCs/>
          <w:iCs/>
        </w:rPr>
        <w:t>Ulatowo – Pogorzeli,</w:t>
      </w:r>
    </w:p>
    <w:p w14:paraId="29AD10FD" w14:textId="347B20FE" w:rsidR="00CE295A" w:rsidRPr="00CE295A" w:rsidRDefault="00CE295A" w:rsidP="00B8641A">
      <w:pPr>
        <w:pStyle w:val="NormalnyWeb"/>
        <w:spacing w:before="0" w:beforeAutospacing="0" w:after="0" w:line="360" w:lineRule="auto"/>
        <w:jc w:val="both"/>
        <w:rPr>
          <w:rFonts w:asciiTheme="minorHAnsi" w:hAnsiTheme="minorHAnsi" w:cstheme="minorHAnsi"/>
          <w:bCs/>
          <w:iCs/>
        </w:rPr>
      </w:pPr>
      <w:r w:rsidRPr="00CE295A">
        <w:rPr>
          <w:rFonts w:asciiTheme="minorHAnsi" w:hAnsiTheme="minorHAnsi" w:cstheme="minorHAnsi"/>
          <w:bCs/>
          <w:iCs/>
        </w:rPr>
        <w:t>- „Zakup unitu stomatologicznego” – planowane wydatki w kwocie 60.000,00 zł zostały poniesione w kwocie 59.871,00 zł na unit stomatologiczny do gminnego ośrodka zdrowia w Jednorożcu.</w:t>
      </w:r>
    </w:p>
    <w:p w14:paraId="6FFAD960" w14:textId="77777777" w:rsidR="00B8641A" w:rsidRPr="00097137" w:rsidRDefault="00B8641A" w:rsidP="00B8641A">
      <w:pPr>
        <w:pStyle w:val="NormalnyWeb"/>
        <w:spacing w:before="0" w:beforeAutospacing="0" w:after="0" w:line="360" w:lineRule="auto"/>
        <w:jc w:val="both"/>
        <w:rPr>
          <w:rFonts w:asciiTheme="minorHAnsi" w:hAnsiTheme="minorHAnsi" w:cstheme="minorHAnsi"/>
          <w:bCs/>
          <w:iCs/>
          <w:color w:val="FF0000"/>
        </w:rPr>
      </w:pPr>
    </w:p>
    <w:p w14:paraId="05721C95" w14:textId="77777777" w:rsidR="00B8641A" w:rsidRPr="0090799A" w:rsidRDefault="00B8641A" w:rsidP="00B8641A">
      <w:pPr>
        <w:pStyle w:val="NormalnyWeb"/>
        <w:spacing w:before="0" w:beforeAutospacing="0" w:after="0" w:line="360" w:lineRule="auto"/>
        <w:jc w:val="both"/>
        <w:rPr>
          <w:rFonts w:asciiTheme="minorHAnsi" w:hAnsiTheme="minorHAnsi" w:cstheme="minorHAnsi"/>
          <w:bCs/>
          <w:i/>
          <w:u w:val="single"/>
        </w:rPr>
      </w:pPr>
      <w:r w:rsidRPr="0090799A">
        <w:rPr>
          <w:rFonts w:asciiTheme="minorHAnsi" w:hAnsiTheme="minorHAnsi" w:cstheme="minorHAnsi"/>
          <w:bCs/>
          <w:i/>
          <w:u w:val="single"/>
        </w:rPr>
        <w:t>Gospodarowanie mieszkaniowym zasobem gminy</w:t>
      </w:r>
    </w:p>
    <w:p w14:paraId="05BF3867" w14:textId="64DA0CD5" w:rsidR="00B8641A" w:rsidRPr="0090799A" w:rsidRDefault="00B8641A" w:rsidP="00B8641A">
      <w:pPr>
        <w:pStyle w:val="NormalnyWeb"/>
        <w:spacing w:before="0" w:beforeAutospacing="0" w:after="0" w:line="360" w:lineRule="auto"/>
        <w:ind w:firstLine="708"/>
        <w:jc w:val="both"/>
        <w:rPr>
          <w:rFonts w:asciiTheme="minorHAnsi" w:hAnsiTheme="minorHAnsi" w:cstheme="minorHAnsi"/>
        </w:rPr>
      </w:pPr>
      <w:r w:rsidRPr="0090799A">
        <w:rPr>
          <w:rFonts w:asciiTheme="minorHAnsi" w:hAnsiTheme="minorHAnsi" w:cstheme="minorHAnsi"/>
        </w:rPr>
        <w:t xml:space="preserve">Planowane wydatki w tym rozdziale wynoszą </w:t>
      </w:r>
      <w:r w:rsidR="00CE295A" w:rsidRPr="0090799A">
        <w:rPr>
          <w:rFonts w:asciiTheme="minorHAnsi" w:hAnsiTheme="minorHAnsi" w:cstheme="minorHAnsi"/>
        </w:rPr>
        <w:t>111.000,00</w:t>
      </w:r>
      <w:r w:rsidRPr="0090799A">
        <w:rPr>
          <w:rFonts w:asciiTheme="minorHAnsi" w:hAnsiTheme="minorHAnsi" w:cstheme="minorHAnsi"/>
        </w:rPr>
        <w:t xml:space="preserve"> zł, a wykonanie wynosi </w:t>
      </w:r>
      <w:r w:rsidR="00CE295A" w:rsidRPr="0090799A">
        <w:rPr>
          <w:rFonts w:asciiTheme="minorHAnsi" w:hAnsiTheme="minorHAnsi" w:cstheme="minorHAnsi"/>
        </w:rPr>
        <w:t>70.706,22</w:t>
      </w:r>
      <w:r w:rsidRPr="0090799A">
        <w:rPr>
          <w:rFonts w:asciiTheme="minorHAnsi" w:hAnsiTheme="minorHAnsi" w:cstheme="minorHAnsi"/>
        </w:rPr>
        <w:t xml:space="preserve"> zł tj. </w:t>
      </w:r>
      <w:r w:rsidR="00CE295A" w:rsidRPr="0090799A">
        <w:rPr>
          <w:rFonts w:asciiTheme="minorHAnsi" w:hAnsiTheme="minorHAnsi" w:cstheme="minorHAnsi"/>
        </w:rPr>
        <w:t>63,70</w:t>
      </w:r>
      <w:r w:rsidRPr="0090799A">
        <w:rPr>
          <w:rFonts w:asciiTheme="minorHAnsi" w:hAnsiTheme="minorHAnsi" w:cstheme="minorHAnsi"/>
        </w:rPr>
        <w:t xml:space="preserve"> % planu rocznego.</w:t>
      </w:r>
    </w:p>
    <w:p w14:paraId="13E38AB5" w14:textId="77777777" w:rsidR="00B8641A" w:rsidRPr="0090799A" w:rsidRDefault="00B8641A" w:rsidP="00B8641A">
      <w:pPr>
        <w:pStyle w:val="NormalnyWeb"/>
        <w:spacing w:before="0" w:beforeAutospacing="0" w:after="0" w:line="360" w:lineRule="auto"/>
        <w:jc w:val="both"/>
        <w:rPr>
          <w:rFonts w:asciiTheme="minorHAnsi" w:hAnsiTheme="minorHAnsi" w:cstheme="minorHAnsi"/>
        </w:rPr>
      </w:pPr>
      <w:r w:rsidRPr="0090799A">
        <w:rPr>
          <w:rFonts w:asciiTheme="minorHAnsi" w:hAnsiTheme="minorHAnsi" w:cstheme="minorHAnsi"/>
        </w:rPr>
        <w:t>Wykonanie wydatków w tym dziale przedstawia się następująco:</w:t>
      </w:r>
    </w:p>
    <w:p w14:paraId="1B4CF994" w14:textId="0B3E4BD1" w:rsidR="00B8641A" w:rsidRPr="0090799A" w:rsidRDefault="00B8641A">
      <w:pPr>
        <w:pStyle w:val="NormalnyWeb"/>
        <w:numPr>
          <w:ilvl w:val="0"/>
          <w:numId w:val="15"/>
        </w:numPr>
        <w:spacing w:before="0" w:beforeAutospacing="0" w:after="0" w:line="360" w:lineRule="auto"/>
        <w:jc w:val="both"/>
        <w:rPr>
          <w:rFonts w:asciiTheme="minorHAnsi" w:hAnsiTheme="minorHAnsi" w:cstheme="minorHAnsi"/>
        </w:rPr>
      </w:pPr>
      <w:r w:rsidRPr="0090799A">
        <w:rPr>
          <w:rFonts w:asciiTheme="minorHAnsi" w:hAnsiTheme="minorHAnsi" w:cstheme="minorHAnsi"/>
        </w:rPr>
        <w:t>na zakup oleju opałowego do budynków mieszkalnych oraz materiałów do remontów mieszkań</w:t>
      </w:r>
      <w:r w:rsidR="00C63B8A" w:rsidRPr="0090799A">
        <w:rPr>
          <w:rFonts w:asciiTheme="minorHAnsi" w:hAnsiTheme="minorHAnsi" w:cstheme="minorHAnsi"/>
        </w:rPr>
        <w:t xml:space="preserve">, </w:t>
      </w:r>
      <w:r w:rsidR="00EC6A5F" w:rsidRPr="0090799A">
        <w:rPr>
          <w:rFonts w:asciiTheme="minorHAnsi" w:hAnsiTheme="minorHAnsi" w:cstheme="minorHAnsi"/>
        </w:rPr>
        <w:t>drzwi</w:t>
      </w:r>
      <w:r w:rsidR="00C63B8A" w:rsidRPr="0090799A">
        <w:rPr>
          <w:rFonts w:asciiTheme="minorHAnsi" w:hAnsiTheme="minorHAnsi" w:cstheme="minorHAnsi"/>
        </w:rPr>
        <w:t xml:space="preserve"> do budynku komunalnego w miejscowości </w:t>
      </w:r>
      <w:r w:rsidR="00EC6A5F" w:rsidRPr="0090799A">
        <w:rPr>
          <w:rFonts w:asciiTheme="minorHAnsi" w:hAnsiTheme="minorHAnsi" w:cstheme="minorHAnsi"/>
        </w:rPr>
        <w:t xml:space="preserve">Jednorożec (Dom Nauczyciela) </w:t>
      </w:r>
      <w:r w:rsidRPr="0090799A">
        <w:rPr>
          <w:rFonts w:asciiTheme="minorHAnsi" w:hAnsiTheme="minorHAnsi" w:cstheme="minorHAnsi"/>
        </w:rPr>
        <w:t xml:space="preserve">wydatkowano </w:t>
      </w:r>
      <w:r w:rsidR="00EC6A5F" w:rsidRPr="0090799A">
        <w:rPr>
          <w:rFonts w:asciiTheme="minorHAnsi" w:hAnsiTheme="minorHAnsi" w:cstheme="minorHAnsi"/>
        </w:rPr>
        <w:t>38.608,47</w:t>
      </w:r>
      <w:r w:rsidRPr="0090799A">
        <w:rPr>
          <w:rFonts w:asciiTheme="minorHAnsi" w:hAnsiTheme="minorHAnsi" w:cstheme="minorHAnsi"/>
        </w:rPr>
        <w:t xml:space="preserve"> zł na plan </w:t>
      </w:r>
      <w:r w:rsidR="00C63B8A" w:rsidRPr="0090799A">
        <w:rPr>
          <w:rFonts w:asciiTheme="minorHAnsi" w:hAnsiTheme="minorHAnsi" w:cstheme="minorHAnsi"/>
        </w:rPr>
        <w:t>5</w:t>
      </w:r>
      <w:r w:rsidR="00EC6A5F" w:rsidRPr="0090799A">
        <w:rPr>
          <w:rFonts w:asciiTheme="minorHAnsi" w:hAnsiTheme="minorHAnsi" w:cstheme="minorHAnsi"/>
        </w:rPr>
        <w:t>0</w:t>
      </w:r>
      <w:r w:rsidRPr="0090799A">
        <w:rPr>
          <w:rFonts w:asciiTheme="minorHAnsi" w:hAnsiTheme="minorHAnsi" w:cstheme="minorHAnsi"/>
        </w:rPr>
        <w:t>.000,00 zł,</w:t>
      </w:r>
    </w:p>
    <w:p w14:paraId="730F629A" w14:textId="588F4DF4" w:rsidR="00B8641A" w:rsidRPr="0090799A" w:rsidRDefault="00B8641A">
      <w:pPr>
        <w:pStyle w:val="NormalnyWeb"/>
        <w:numPr>
          <w:ilvl w:val="0"/>
          <w:numId w:val="15"/>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na energię elektryczną oraz zakup gazu do budynków mieszkalnych wydatkowano </w:t>
      </w:r>
      <w:r w:rsidR="00EC6A5F" w:rsidRPr="0090799A">
        <w:rPr>
          <w:rFonts w:asciiTheme="minorHAnsi" w:hAnsiTheme="minorHAnsi" w:cstheme="minorHAnsi"/>
        </w:rPr>
        <w:t>25.198,46</w:t>
      </w:r>
      <w:r w:rsidRPr="0090799A">
        <w:rPr>
          <w:rFonts w:asciiTheme="minorHAnsi" w:hAnsiTheme="minorHAnsi" w:cstheme="minorHAnsi"/>
        </w:rPr>
        <w:t xml:space="preserve"> zł, plan </w:t>
      </w:r>
      <w:r w:rsidR="00EC6A5F" w:rsidRPr="0090799A">
        <w:rPr>
          <w:rFonts w:asciiTheme="minorHAnsi" w:hAnsiTheme="minorHAnsi" w:cstheme="minorHAnsi"/>
        </w:rPr>
        <w:t>5</w:t>
      </w:r>
      <w:r w:rsidR="00C63B8A" w:rsidRPr="0090799A">
        <w:rPr>
          <w:rFonts w:asciiTheme="minorHAnsi" w:hAnsiTheme="minorHAnsi" w:cstheme="minorHAnsi"/>
        </w:rPr>
        <w:t>0</w:t>
      </w:r>
      <w:r w:rsidRPr="0090799A">
        <w:rPr>
          <w:rFonts w:asciiTheme="minorHAnsi" w:hAnsiTheme="minorHAnsi" w:cstheme="minorHAnsi"/>
        </w:rPr>
        <w:t>.000,00 zł</w:t>
      </w:r>
    </w:p>
    <w:p w14:paraId="3046A4DC" w14:textId="0A6D2F63" w:rsidR="00B8641A" w:rsidRPr="0090799A" w:rsidRDefault="0090799A">
      <w:pPr>
        <w:pStyle w:val="NormalnyWeb"/>
        <w:numPr>
          <w:ilvl w:val="0"/>
          <w:numId w:val="15"/>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montaż drzwi, czyszczenie kotła, </w:t>
      </w:r>
      <w:r w:rsidR="00C269A6" w:rsidRPr="0090799A">
        <w:rPr>
          <w:rFonts w:asciiTheme="minorHAnsi" w:hAnsiTheme="minorHAnsi" w:cstheme="minorHAnsi"/>
        </w:rPr>
        <w:t xml:space="preserve">przegląd i czyszczenie przewodów kominowych, przegląd </w:t>
      </w:r>
      <w:r w:rsidRPr="0090799A">
        <w:rPr>
          <w:rFonts w:asciiTheme="minorHAnsi" w:hAnsiTheme="minorHAnsi" w:cstheme="minorHAnsi"/>
        </w:rPr>
        <w:t xml:space="preserve">i konserwacja </w:t>
      </w:r>
      <w:r w:rsidR="00C269A6" w:rsidRPr="0090799A">
        <w:rPr>
          <w:rFonts w:asciiTheme="minorHAnsi" w:hAnsiTheme="minorHAnsi" w:cstheme="minorHAnsi"/>
        </w:rPr>
        <w:t>kotłów gazowych</w:t>
      </w:r>
      <w:r w:rsidRPr="0090799A">
        <w:rPr>
          <w:rFonts w:asciiTheme="minorHAnsi" w:hAnsiTheme="minorHAnsi" w:cstheme="minorHAnsi"/>
        </w:rPr>
        <w:t xml:space="preserve"> i olejowych </w:t>
      </w:r>
      <w:r w:rsidR="00B8641A" w:rsidRPr="0090799A">
        <w:rPr>
          <w:rFonts w:asciiTheme="minorHAnsi" w:hAnsiTheme="minorHAnsi" w:cstheme="minorHAnsi"/>
        </w:rPr>
        <w:t xml:space="preserve">wydatkowano </w:t>
      </w:r>
      <w:r w:rsidRPr="0090799A">
        <w:rPr>
          <w:rFonts w:asciiTheme="minorHAnsi" w:hAnsiTheme="minorHAnsi" w:cstheme="minorHAnsi"/>
        </w:rPr>
        <w:t>5.986,91</w:t>
      </w:r>
      <w:r w:rsidR="00B8641A" w:rsidRPr="0090799A">
        <w:rPr>
          <w:rFonts w:asciiTheme="minorHAnsi" w:hAnsiTheme="minorHAnsi" w:cstheme="minorHAnsi"/>
        </w:rPr>
        <w:t xml:space="preserve"> , na plan </w:t>
      </w:r>
      <w:r w:rsidRPr="0090799A">
        <w:rPr>
          <w:rFonts w:asciiTheme="minorHAnsi" w:hAnsiTheme="minorHAnsi" w:cstheme="minorHAnsi"/>
        </w:rPr>
        <w:t>10.0</w:t>
      </w:r>
      <w:r w:rsidR="00C63B8A" w:rsidRPr="0090799A">
        <w:rPr>
          <w:rFonts w:asciiTheme="minorHAnsi" w:hAnsiTheme="minorHAnsi" w:cstheme="minorHAnsi"/>
        </w:rPr>
        <w:t>00,00</w:t>
      </w:r>
      <w:r w:rsidR="00B8641A" w:rsidRPr="0090799A">
        <w:rPr>
          <w:rFonts w:asciiTheme="minorHAnsi" w:hAnsiTheme="minorHAnsi" w:cstheme="minorHAnsi"/>
        </w:rPr>
        <w:t xml:space="preserve"> zł,</w:t>
      </w:r>
    </w:p>
    <w:p w14:paraId="212F4997" w14:textId="7B3197D2" w:rsidR="00B8641A" w:rsidRPr="0090799A" w:rsidRDefault="00B8641A">
      <w:pPr>
        <w:pStyle w:val="NormalnyWeb"/>
        <w:numPr>
          <w:ilvl w:val="0"/>
          <w:numId w:val="15"/>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na ubezpieczenie mienia wydatkowano </w:t>
      </w:r>
      <w:r w:rsidR="0090799A" w:rsidRPr="0090799A">
        <w:rPr>
          <w:rFonts w:asciiTheme="minorHAnsi" w:hAnsiTheme="minorHAnsi" w:cstheme="minorHAnsi"/>
        </w:rPr>
        <w:t>912,38</w:t>
      </w:r>
      <w:r w:rsidRPr="0090799A">
        <w:rPr>
          <w:rFonts w:asciiTheme="minorHAnsi" w:hAnsiTheme="minorHAnsi" w:cstheme="minorHAnsi"/>
        </w:rPr>
        <w:t xml:space="preserve"> zł na plan </w:t>
      </w:r>
      <w:r w:rsidR="00C269A6" w:rsidRPr="0090799A">
        <w:rPr>
          <w:rFonts w:asciiTheme="minorHAnsi" w:hAnsiTheme="minorHAnsi" w:cstheme="minorHAnsi"/>
        </w:rPr>
        <w:t>1</w:t>
      </w:r>
      <w:r w:rsidRPr="0090799A">
        <w:rPr>
          <w:rFonts w:asciiTheme="minorHAnsi" w:hAnsiTheme="minorHAnsi" w:cstheme="minorHAnsi"/>
        </w:rPr>
        <w:t>.000,00 zł,</w:t>
      </w:r>
    </w:p>
    <w:p w14:paraId="178841A4" w14:textId="77777777" w:rsidR="00F15644" w:rsidRPr="0090799A" w:rsidRDefault="00F15644" w:rsidP="00B8641A">
      <w:pPr>
        <w:pStyle w:val="NormalnyWeb"/>
        <w:spacing w:before="0" w:beforeAutospacing="0" w:after="0" w:line="360" w:lineRule="auto"/>
        <w:jc w:val="both"/>
        <w:rPr>
          <w:rFonts w:asciiTheme="minorHAnsi" w:hAnsiTheme="minorHAnsi" w:cstheme="minorHAnsi"/>
          <w:bCs/>
          <w:iCs/>
        </w:rPr>
      </w:pPr>
    </w:p>
    <w:p w14:paraId="6F9B8527" w14:textId="77777777" w:rsidR="00B8641A" w:rsidRPr="0090799A" w:rsidRDefault="00B8641A" w:rsidP="00B8641A">
      <w:pPr>
        <w:pStyle w:val="NormalnyWeb"/>
        <w:keepNext/>
        <w:spacing w:before="0" w:beforeAutospacing="0" w:after="0" w:line="360" w:lineRule="auto"/>
        <w:jc w:val="both"/>
        <w:rPr>
          <w:rFonts w:asciiTheme="minorHAnsi" w:hAnsiTheme="minorHAnsi" w:cstheme="minorHAnsi"/>
        </w:rPr>
      </w:pPr>
      <w:r w:rsidRPr="0090799A">
        <w:rPr>
          <w:rFonts w:asciiTheme="minorHAnsi" w:hAnsiTheme="minorHAnsi" w:cstheme="minorHAnsi"/>
          <w:b/>
          <w:bCs/>
          <w:u w:val="single"/>
        </w:rPr>
        <w:t>Dział 710 – Działalność usługowa</w:t>
      </w:r>
    </w:p>
    <w:p w14:paraId="3C5019B6" w14:textId="71E0498B" w:rsidR="00B8641A" w:rsidRPr="0090799A" w:rsidRDefault="00B8641A" w:rsidP="00B8641A">
      <w:pPr>
        <w:pStyle w:val="NormalnyWeb"/>
        <w:spacing w:before="0" w:beforeAutospacing="0" w:after="0" w:line="360" w:lineRule="auto"/>
        <w:ind w:firstLine="708"/>
        <w:jc w:val="both"/>
        <w:rPr>
          <w:rFonts w:asciiTheme="minorHAnsi" w:hAnsiTheme="minorHAnsi" w:cstheme="minorHAnsi"/>
        </w:rPr>
      </w:pPr>
      <w:r w:rsidRPr="0090799A">
        <w:rPr>
          <w:rFonts w:asciiTheme="minorHAnsi" w:hAnsiTheme="minorHAnsi" w:cstheme="minorHAnsi"/>
        </w:rPr>
        <w:t xml:space="preserve">Na działalność usługową zaplanowano wydatkować </w:t>
      </w:r>
      <w:r w:rsidR="0090799A" w:rsidRPr="0090799A">
        <w:rPr>
          <w:rFonts w:asciiTheme="minorHAnsi" w:hAnsiTheme="minorHAnsi" w:cstheme="minorHAnsi"/>
        </w:rPr>
        <w:t>20.000,00</w:t>
      </w:r>
      <w:r w:rsidRPr="0090799A">
        <w:rPr>
          <w:rFonts w:asciiTheme="minorHAnsi" w:hAnsiTheme="minorHAnsi" w:cstheme="minorHAnsi"/>
        </w:rPr>
        <w:t xml:space="preserve"> zł, a wydano w </w:t>
      </w:r>
      <w:r w:rsidR="000038B7" w:rsidRPr="0090799A">
        <w:rPr>
          <w:rFonts w:asciiTheme="minorHAnsi" w:hAnsiTheme="minorHAnsi" w:cstheme="minorHAnsi"/>
        </w:rPr>
        <w:t>202</w:t>
      </w:r>
      <w:r w:rsidR="0090799A" w:rsidRPr="0090799A">
        <w:rPr>
          <w:rFonts w:asciiTheme="minorHAnsi" w:hAnsiTheme="minorHAnsi" w:cstheme="minorHAnsi"/>
        </w:rPr>
        <w:t>3</w:t>
      </w:r>
      <w:r w:rsidR="000038B7" w:rsidRPr="0090799A">
        <w:rPr>
          <w:rFonts w:asciiTheme="minorHAnsi" w:hAnsiTheme="minorHAnsi" w:cstheme="minorHAnsi"/>
        </w:rPr>
        <w:t xml:space="preserve"> roku</w:t>
      </w:r>
      <w:r w:rsidRPr="0090799A">
        <w:rPr>
          <w:rFonts w:asciiTheme="minorHAnsi" w:hAnsiTheme="minorHAnsi" w:cstheme="minorHAnsi"/>
        </w:rPr>
        <w:t xml:space="preserve"> kwotę </w:t>
      </w:r>
      <w:r w:rsidR="0090799A" w:rsidRPr="0090799A">
        <w:rPr>
          <w:rFonts w:asciiTheme="minorHAnsi" w:hAnsiTheme="minorHAnsi" w:cstheme="minorHAnsi"/>
        </w:rPr>
        <w:t>13.319,86</w:t>
      </w:r>
      <w:r w:rsidRPr="0090799A">
        <w:rPr>
          <w:rFonts w:asciiTheme="minorHAnsi" w:hAnsiTheme="minorHAnsi" w:cstheme="minorHAnsi"/>
        </w:rPr>
        <w:t xml:space="preserve"> zł tj. </w:t>
      </w:r>
      <w:r w:rsidR="0090799A" w:rsidRPr="0090799A">
        <w:rPr>
          <w:rFonts w:asciiTheme="minorHAnsi" w:hAnsiTheme="minorHAnsi" w:cstheme="minorHAnsi"/>
        </w:rPr>
        <w:t>66,50</w:t>
      </w:r>
      <w:r w:rsidRPr="0090799A">
        <w:rPr>
          <w:rFonts w:asciiTheme="minorHAnsi" w:hAnsiTheme="minorHAnsi" w:cstheme="minorHAnsi"/>
        </w:rPr>
        <w:t xml:space="preserve"> % planu.</w:t>
      </w:r>
    </w:p>
    <w:p w14:paraId="67F72E5C" w14:textId="77777777" w:rsidR="00B8641A" w:rsidRPr="0090799A" w:rsidRDefault="00B8641A" w:rsidP="00B8641A">
      <w:pPr>
        <w:pStyle w:val="NormalnyWeb"/>
        <w:spacing w:before="0" w:beforeAutospacing="0" w:after="0" w:line="360" w:lineRule="auto"/>
        <w:jc w:val="both"/>
        <w:rPr>
          <w:rFonts w:asciiTheme="minorHAnsi" w:hAnsiTheme="minorHAnsi" w:cstheme="minorHAnsi"/>
        </w:rPr>
      </w:pPr>
      <w:r w:rsidRPr="0090799A">
        <w:rPr>
          <w:rFonts w:asciiTheme="minorHAnsi" w:hAnsiTheme="minorHAnsi" w:cstheme="minorHAnsi"/>
        </w:rPr>
        <w:t>Z powyższej kwoty przypada na:</w:t>
      </w:r>
    </w:p>
    <w:p w14:paraId="10BA780F" w14:textId="1C73E54C" w:rsidR="00B8641A" w:rsidRPr="0090799A" w:rsidRDefault="00B8641A">
      <w:pPr>
        <w:pStyle w:val="NormalnyWeb"/>
        <w:numPr>
          <w:ilvl w:val="0"/>
          <w:numId w:val="16"/>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przygotowanie projektów decyzji o warunkach zabudowy i ustaleniu lokalizacji inwestycji celu publicznego zaplanowano kwotę </w:t>
      </w:r>
      <w:r w:rsidR="0090799A" w:rsidRPr="0090799A">
        <w:rPr>
          <w:rFonts w:asciiTheme="minorHAnsi" w:hAnsiTheme="minorHAnsi" w:cstheme="minorHAnsi"/>
        </w:rPr>
        <w:t>17.000,00</w:t>
      </w:r>
      <w:r w:rsidRPr="0090799A">
        <w:rPr>
          <w:rFonts w:asciiTheme="minorHAnsi" w:hAnsiTheme="minorHAnsi" w:cstheme="minorHAnsi"/>
        </w:rPr>
        <w:t xml:space="preserve"> zł, wydatkowano </w:t>
      </w:r>
      <w:r w:rsidR="0090799A" w:rsidRPr="0090799A">
        <w:rPr>
          <w:rFonts w:asciiTheme="minorHAnsi" w:hAnsiTheme="minorHAnsi" w:cstheme="minorHAnsi"/>
        </w:rPr>
        <w:t>10.543,00</w:t>
      </w:r>
      <w:r w:rsidR="000038B7" w:rsidRPr="0090799A">
        <w:rPr>
          <w:rFonts w:asciiTheme="minorHAnsi" w:hAnsiTheme="minorHAnsi" w:cstheme="minorHAnsi"/>
        </w:rPr>
        <w:t xml:space="preserve"> </w:t>
      </w:r>
      <w:r w:rsidRPr="0090799A">
        <w:rPr>
          <w:rFonts w:asciiTheme="minorHAnsi" w:hAnsiTheme="minorHAnsi" w:cstheme="minorHAnsi"/>
        </w:rPr>
        <w:t xml:space="preserve">zł na projekty decyzji o warunkach zabudowy, </w:t>
      </w:r>
      <w:r w:rsidR="0090799A" w:rsidRPr="0090799A">
        <w:rPr>
          <w:rFonts w:asciiTheme="minorHAnsi" w:hAnsiTheme="minorHAnsi" w:cstheme="minorHAnsi"/>
        </w:rPr>
        <w:t>serwis informacji przestrzennej,</w:t>
      </w:r>
    </w:p>
    <w:p w14:paraId="5C9C9BDB" w14:textId="339B1DFE" w:rsidR="00B8641A" w:rsidRPr="0090799A" w:rsidRDefault="00B8641A">
      <w:pPr>
        <w:pStyle w:val="NormalnyWeb"/>
        <w:numPr>
          <w:ilvl w:val="0"/>
          <w:numId w:val="16"/>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z zaplanowanej kwoty </w:t>
      </w:r>
      <w:r w:rsidR="0090799A" w:rsidRPr="0090799A">
        <w:rPr>
          <w:rFonts w:asciiTheme="minorHAnsi" w:hAnsiTheme="minorHAnsi" w:cstheme="minorHAnsi"/>
        </w:rPr>
        <w:t>3.000,00</w:t>
      </w:r>
      <w:r w:rsidRPr="0090799A">
        <w:rPr>
          <w:rFonts w:asciiTheme="minorHAnsi" w:hAnsiTheme="minorHAnsi" w:cstheme="minorHAnsi"/>
        </w:rPr>
        <w:t xml:space="preserve"> zł, przeznaczonej na cmentarze, w 202</w:t>
      </w:r>
      <w:r w:rsidR="0090799A" w:rsidRPr="0090799A">
        <w:rPr>
          <w:rFonts w:asciiTheme="minorHAnsi" w:hAnsiTheme="minorHAnsi" w:cstheme="minorHAnsi"/>
        </w:rPr>
        <w:t>3</w:t>
      </w:r>
      <w:r w:rsidRPr="0090799A">
        <w:rPr>
          <w:rFonts w:asciiTheme="minorHAnsi" w:hAnsiTheme="minorHAnsi" w:cstheme="minorHAnsi"/>
        </w:rPr>
        <w:t xml:space="preserve"> roku </w:t>
      </w:r>
      <w:r w:rsidR="000038B7" w:rsidRPr="0090799A">
        <w:rPr>
          <w:rFonts w:asciiTheme="minorHAnsi" w:hAnsiTheme="minorHAnsi" w:cstheme="minorHAnsi"/>
        </w:rPr>
        <w:t>wydatkowano 2</w:t>
      </w:r>
      <w:r w:rsidR="0090799A" w:rsidRPr="0090799A">
        <w:rPr>
          <w:rFonts w:asciiTheme="minorHAnsi" w:hAnsiTheme="minorHAnsi" w:cstheme="minorHAnsi"/>
        </w:rPr>
        <w:t>.776,86</w:t>
      </w:r>
      <w:r w:rsidR="000038B7" w:rsidRPr="0090799A">
        <w:rPr>
          <w:rFonts w:asciiTheme="minorHAnsi" w:hAnsiTheme="minorHAnsi" w:cstheme="minorHAnsi"/>
        </w:rPr>
        <w:t xml:space="preserve"> zł na zakup kwiatów i zniczy na cmentarze.</w:t>
      </w:r>
    </w:p>
    <w:p w14:paraId="7F141A8A"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414B153F" w14:textId="77777777" w:rsidR="00B8641A" w:rsidRPr="0090799A" w:rsidRDefault="00B8641A" w:rsidP="00B8641A">
      <w:pPr>
        <w:pStyle w:val="NormalnyWeb"/>
        <w:keepNext/>
        <w:spacing w:before="0" w:beforeAutospacing="0" w:after="0" w:line="360" w:lineRule="auto"/>
        <w:jc w:val="both"/>
        <w:rPr>
          <w:rFonts w:asciiTheme="minorHAnsi" w:hAnsiTheme="minorHAnsi" w:cstheme="minorHAnsi"/>
        </w:rPr>
      </w:pPr>
      <w:r w:rsidRPr="0090799A">
        <w:rPr>
          <w:rFonts w:asciiTheme="minorHAnsi" w:hAnsiTheme="minorHAnsi" w:cstheme="minorHAnsi"/>
          <w:b/>
          <w:bCs/>
          <w:u w:val="single"/>
        </w:rPr>
        <w:t>Dział 750 – Administracja publiczna</w:t>
      </w:r>
    </w:p>
    <w:p w14:paraId="787AE820" w14:textId="0A739DA9" w:rsidR="00B8641A" w:rsidRPr="0090799A" w:rsidRDefault="00B8641A" w:rsidP="00B8641A">
      <w:pPr>
        <w:pStyle w:val="NormalnyWeb"/>
        <w:spacing w:before="0" w:beforeAutospacing="0" w:after="0" w:line="360" w:lineRule="auto"/>
        <w:ind w:firstLine="708"/>
        <w:jc w:val="both"/>
        <w:rPr>
          <w:rFonts w:asciiTheme="minorHAnsi" w:hAnsiTheme="minorHAnsi" w:cstheme="minorHAnsi"/>
        </w:rPr>
      </w:pPr>
      <w:r w:rsidRPr="0090799A">
        <w:rPr>
          <w:rFonts w:asciiTheme="minorHAnsi" w:hAnsiTheme="minorHAnsi" w:cstheme="minorHAnsi"/>
        </w:rPr>
        <w:t xml:space="preserve">Plan wydatków ogółem w tym dziale ustalony został w kwocie </w:t>
      </w:r>
      <w:r w:rsidR="00F61885" w:rsidRPr="0090799A">
        <w:rPr>
          <w:rFonts w:asciiTheme="minorHAnsi" w:hAnsiTheme="minorHAnsi" w:cstheme="minorHAnsi"/>
        </w:rPr>
        <w:t>3.</w:t>
      </w:r>
      <w:r w:rsidR="0090799A" w:rsidRPr="0090799A">
        <w:rPr>
          <w:rFonts w:asciiTheme="minorHAnsi" w:hAnsiTheme="minorHAnsi" w:cstheme="minorHAnsi"/>
        </w:rPr>
        <w:t>379.301,43</w:t>
      </w:r>
      <w:r w:rsidRPr="0090799A">
        <w:rPr>
          <w:rFonts w:asciiTheme="minorHAnsi" w:hAnsiTheme="minorHAnsi" w:cstheme="minorHAnsi"/>
        </w:rPr>
        <w:t xml:space="preserve"> zł, a wydatkowano kwotę </w:t>
      </w:r>
      <w:r w:rsidR="0090799A" w:rsidRPr="0090799A">
        <w:rPr>
          <w:rFonts w:asciiTheme="minorHAnsi" w:hAnsiTheme="minorHAnsi" w:cstheme="minorHAnsi"/>
        </w:rPr>
        <w:t>2.926.980,44</w:t>
      </w:r>
      <w:r w:rsidRPr="0090799A">
        <w:rPr>
          <w:rFonts w:asciiTheme="minorHAnsi" w:hAnsiTheme="minorHAnsi" w:cstheme="minorHAnsi"/>
        </w:rPr>
        <w:t xml:space="preserve"> zł tj. </w:t>
      </w:r>
      <w:r w:rsidR="0090799A" w:rsidRPr="0090799A">
        <w:rPr>
          <w:rFonts w:asciiTheme="minorHAnsi" w:hAnsiTheme="minorHAnsi" w:cstheme="minorHAnsi"/>
        </w:rPr>
        <w:t>86,61</w:t>
      </w:r>
      <w:r w:rsidR="00F61885" w:rsidRPr="0090799A">
        <w:rPr>
          <w:rFonts w:asciiTheme="minorHAnsi" w:hAnsiTheme="minorHAnsi" w:cstheme="minorHAnsi"/>
        </w:rPr>
        <w:t xml:space="preserve"> </w:t>
      </w:r>
      <w:r w:rsidRPr="0090799A">
        <w:rPr>
          <w:rFonts w:asciiTheme="minorHAnsi" w:hAnsiTheme="minorHAnsi" w:cstheme="minorHAnsi"/>
        </w:rPr>
        <w:t>% planu w tym dziale.</w:t>
      </w:r>
    </w:p>
    <w:p w14:paraId="1E281674" w14:textId="77777777" w:rsidR="00B8641A" w:rsidRPr="0090799A" w:rsidRDefault="00B8641A" w:rsidP="00B8641A">
      <w:pPr>
        <w:pStyle w:val="NormalnyWeb"/>
        <w:spacing w:before="0" w:beforeAutospacing="0" w:after="0" w:line="360" w:lineRule="auto"/>
        <w:jc w:val="both"/>
        <w:rPr>
          <w:rFonts w:asciiTheme="minorHAnsi" w:hAnsiTheme="minorHAnsi" w:cstheme="minorHAnsi"/>
        </w:rPr>
      </w:pPr>
      <w:r w:rsidRPr="0090799A">
        <w:rPr>
          <w:rFonts w:asciiTheme="minorHAnsi" w:hAnsiTheme="minorHAnsi" w:cstheme="minorHAnsi"/>
        </w:rPr>
        <w:t>Realizacja wydatków w poszczególnych rozdziałach tego działu przedstawia się następująco:</w:t>
      </w:r>
    </w:p>
    <w:p w14:paraId="02F21951"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1CC1DC3E" w14:textId="77777777" w:rsidR="00B8641A" w:rsidRPr="0090799A" w:rsidRDefault="00B8641A" w:rsidP="00B8641A">
      <w:pPr>
        <w:pStyle w:val="NormalnyWeb"/>
        <w:spacing w:before="0" w:beforeAutospacing="0" w:after="0" w:line="360" w:lineRule="auto"/>
        <w:jc w:val="both"/>
        <w:rPr>
          <w:rFonts w:asciiTheme="minorHAnsi" w:hAnsiTheme="minorHAnsi" w:cstheme="minorHAnsi"/>
          <w:i/>
          <w:u w:val="single"/>
        </w:rPr>
      </w:pPr>
      <w:r w:rsidRPr="0090799A">
        <w:rPr>
          <w:rFonts w:asciiTheme="minorHAnsi" w:hAnsiTheme="minorHAnsi" w:cstheme="minorHAnsi"/>
          <w:i/>
          <w:u w:val="single"/>
        </w:rPr>
        <w:t>Urzędy wojewódzkie</w:t>
      </w:r>
    </w:p>
    <w:p w14:paraId="542B099F" w14:textId="1ED7B7AB" w:rsidR="00B8641A" w:rsidRPr="0090799A" w:rsidRDefault="00B8641A" w:rsidP="00B8641A">
      <w:pPr>
        <w:pStyle w:val="NormalnyWeb"/>
        <w:spacing w:before="0" w:beforeAutospacing="0" w:after="0" w:line="360" w:lineRule="auto"/>
        <w:ind w:firstLine="360"/>
        <w:jc w:val="both"/>
        <w:rPr>
          <w:rFonts w:asciiTheme="minorHAnsi" w:hAnsiTheme="minorHAnsi" w:cstheme="minorHAnsi"/>
        </w:rPr>
      </w:pPr>
      <w:r w:rsidRPr="0090799A">
        <w:rPr>
          <w:rFonts w:asciiTheme="minorHAnsi" w:hAnsiTheme="minorHAnsi" w:cstheme="minorHAnsi"/>
        </w:rPr>
        <w:t xml:space="preserve">Na zadania zlecone z zakresu administracji rządowej do których należą sprawy z obrony cywilnej, </w:t>
      </w:r>
      <w:r w:rsidR="0090799A" w:rsidRPr="0090799A">
        <w:rPr>
          <w:rFonts w:asciiTheme="minorHAnsi" w:hAnsiTheme="minorHAnsi" w:cstheme="minorHAnsi"/>
        </w:rPr>
        <w:t xml:space="preserve">zarządzania kryzysowego </w:t>
      </w:r>
      <w:r w:rsidRPr="0090799A">
        <w:rPr>
          <w:rFonts w:asciiTheme="minorHAnsi" w:hAnsiTheme="minorHAnsi" w:cstheme="minorHAnsi"/>
        </w:rPr>
        <w:t xml:space="preserve">i USC przyznana została dotacja w kwocie </w:t>
      </w:r>
      <w:r w:rsidR="0090799A" w:rsidRPr="0090799A">
        <w:rPr>
          <w:rFonts w:asciiTheme="minorHAnsi" w:hAnsiTheme="minorHAnsi" w:cstheme="minorHAnsi"/>
        </w:rPr>
        <w:t>82.481,43</w:t>
      </w:r>
      <w:r w:rsidRPr="0090799A">
        <w:rPr>
          <w:rFonts w:asciiTheme="minorHAnsi" w:hAnsiTheme="minorHAnsi" w:cstheme="minorHAnsi"/>
        </w:rPr>
        <w:t xml:space="preserve"> zł, która została wydatkowana w kwocie </w:t>
      </w:r>
      <w:r w:rsidR="0090799A" w:rsidRPr="0090799A">
        <w:rPr>
          <w:rFonts w:asciiTheme="minorHAnsi" w:hAnsiTheme="minorHAnsi" w:cstheme="minorHAnsi"/>
        </w:rPr>
        <w:t>79.626,17</w:t>
      </w:r>
      <w:r w:rsidRPr="0090799A">
        <w:rPr>
          <w:rFonts w:asciiTheme="minorHAnsi" w:hAnsiTheme="minorHAnsi" w:cstheme="minorHAnsi"/>
        </w:rPr>
        <w:t xml:space="preserve"> zł na:</w:t>
      </w:r>
    </w:p>
    <w:p w14:paraId="121CF41A" w14:textId="1DC33ACA" w:rsidR="00B8641A" w:rsidRPr="0090799A" w:rsidRDefault="00B8641A">
      <w:pPr>
        <w:pStyle w:val="NormalnyWeb"/>
        <w:numPr>
          <w:ilvl w:val="0"/>
          <w:numId w:val="17"/>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wynagrodzenia osobowe kwota </w:t>
      </w:r>
      <w:r w:rsidR="0090799A" w:rsidRPr="0090799A">
        <w:rPr>
          <w:rFonts w:asciiTheme="minorHAnsi" w:hAnsiTheme="minorHAnsi" w:cstheme="minorHAnsi"/>
        </w:rPr>
        <w:t>66.663,26</w:t>
      </w:r>
      <w:r w:rsidRPr="0090799A">
        <w:rPr>
          <w:rFonts w:asciiTheme="minorHAnsi" w:hAnsiTheme="minorHAnsi" w:cstheme="minorHAnsi"/>
        </w:rPr>
        <w:t xml:space="preserve"> zł,</w:t>
      </w:r>
    </w:p>
    <w:p w14:paraId="7BCD4D07" w14:textId="7465A7ED" w:rsidR="00B8641A" w:rsidRPr="0090799A" w:rsidRDefault="00B8641A">
      <w:pPr>
        <w:pStyle w:val="NormalnyWeb"/>
        <w:numPr>
          <w:ilvl w:val="0"/>
          <w:numId w:val="17"/>
        </w:numPr>
        <w:spacing w:before="0" w:beforeAutospacing="0" w:after="0" w:line="360" w:lineRule="auto"/>
        <w:jc w:val="both"/>
        <w:rPr>
          <w:rFonts w:asciiTheme="minorHAnsi" w:hAnsiTheme="minorHAnsi" w:cstheme="minorHAnsi"/>
        </w:rPr>
      </w:pPr>
      <w:r w:rsidRPr="0090799A">
        <w:rPr>
          <w:rFonts w:asciiTheme="minorHAnsi" w:hAnsiTheme="minorHAnsi" w:cstheme="minorHAnsi"/>
        </w:rPr>
        <w:t xml:space="preserve">pochodne od wynagrodzeń (składki na ubezpieczenia społeczne i Fundusz Pracy) kwota </w:t>
      </w:r>
      <w:r w:rsidR="0090799A" w:rsidRPr="0090799A">
        <w:rPr>
          <w:rFonts w:asciiTheme="minorHAnsi" w:hAnsiTheme="minorHAnsi" w:cstheme="minorHAnsi"/>
        </w:rPr>
        <w:t>12.962,91</w:t>
      </w:r>
      <w:r w:rsidRPr="0090799A">
        <w:rPr>
          <w:rFonts w:asciiTheme="minorHAnsi" w:hAnsiTheme="minorHAnsi" w:cstheme="minorHAnsi"/>
        </w:rPr>
        <w:t xml:space="preserve"> zł.</w:t>
      </w:r>
    </w:p>
    <w:p w14:paraId="0E10FF9B" w14:textId="77777777" w:rsidR="00B8641A" w:rsidRPr="00A7241E" w:rsidRDefault="00B8641A" w:rsidP="00B8641A">
      <w:pPr>
        <w:pStyle w:val="NormalnyWeb"/>
        <w:spacing w:before="0" w:beforeAutospacing="0" w:after="0" w:line="360" w:lineRule="auto"/>
        <w:jc w:val="both"/>
        <w:rPr>
          <w:rFonts w:asciiTheme="minorHAnsi" w:hAnsiTheme="minorHAnsi" w:cstheme="minorHAnsi"/>
        </w:rPr>
      </w:pPr>
    </w:p>
    <w:p w14:paraId="3D2A8CBD" w14:textId="77777777" w:rsidR="00B8641A" w:rsidRPr="00A7241E" w:rsidRDefault="00B8641A" w:rsidP="00B8641A">
      <w:pPr>
        <w:pStyle w:val="NormalnyWeb"/>
        <w:spacing w:before="0" w:beforeAutospacing="0" w:after="0" w:line="360" w:lineRule="auto"/>
        <w:jc w:val="both"/>
        <w:rPr>
          <w:rFonts w:asciiTheme="minorHAnsi" w:hAnsiTheme="minorHAnsi" w:cstheme="minorHAnsi"/>
          <w:i/>
          <w:u w:val="single"/>
        </w:rPr>
      </w:pPr>
      <w:r w:rsidRPr="00A7241E">
        <w:rPr>
          <w:rFonts w:asciiTheme="minorHAnsi" w:hAnsiTheme="minorHAnsi" w:cstheme="minorHAnsi"/>
          <w:i/>
          <w:u w:val="single"/>
        </w:rPr>
        <w:t>Rady gmin (miast i miast na prawach powiatu)</w:t>
      </w:r>
    </w:p>
    <w:p w14:paraId="246607AD" w14:textId="34EAB476" w:rsidR="00B8641A" w:rsidRPr="00A7241E" w:rsidRDefault="00B8641A" w:rsidP="00B8641A">
      <w:pPr>
        <w:pStyle w:val="NormalnyWeb"/>
        <w:spacing w:before="0" w:beforeAutospacing="0" w:after="0" w:line="360" w:lineRule="auto"/>
        <w:ind w:firstLine="708"/>
        <w:jc w:val="both"/>
        <w:rPr>
          <w:rFonts w:asciiTheme="minorHAnsi" w:hAnsiTheme="minorHAnsi" w:cstheme="minorHAnsi"/>
        </w:rPr>
      </w:pPr>
      <w:r w:rsidRPr="00A7241E">
        <w:rPr>
          <w:rFonts w:asciiTheme="minorHAnsi" w:hAnsiTheme="minorHAnsi" w:cstheme="minorHAnsi"/>
        </w:rPr>
        <w:t xml:space="preserve">Na utrzymanie Rady Gminy zaplanowano wydatkować kwotę </w:t>
      </w:r>
      <w:r w:rsidR="0090799A" w:rsidRPr="00A7241E">
        <w:rPr>
          <w:rFonts w:asciiTheme="minorHAnsi" w:hAnsiTheme="minorHAnsi" w:cstheme="minorHAnsi"/>
        </w:rPr>
        <w:t>149.665,00</w:t>
      </w:r>
      <w:r w:rsidRPr="00A7241E">
        <w:rPr>
          <w:rFonts w:asciiTheme="minorHAnsi" w:hAnsiTheme="minorHAnsi" w:cstheme="minorHAnsi"/>
        </w:rPr>
        <w:t xml:space="preserve"> zł. W 202</w:t>
      </w:r>
      <w:r w:rsidR="0090799A" w:rsidRPr="00A7241E">
        <w:rPr>
          <w:rFonts w:asciiTheme="minorHAnsi" w:hAnsiTheme="minorHAnsi" w:cstheme="minorHAnsi"/>
        </w:rPr>
        <w:t>3</w:t>
      </w:r>
      <w:r w:rsidRPr="00A7241E">
        <w:rPr>
          <w:rFonts w:asciiTheme="minorHAnsi" w:hAnsiTheme="minorHAnsi" w:cstheme="minorHAnsi"/>
        </w:rPr>
        <w:t xml:space="preserve"> r. wydatkowano </w:t>
      </w:r>
      <w:r w:rsidR="0090799A" w:rsidRPr="00A7241E">
        <w:rPr>
          <w:rFonts w:asciiTheme="minorHAnsi" w:hAnsiTheme="minorHAnsi" w:cstheme="minorHAnsi"/>
        </w:rPr>
        <w:t>123.938,69</w:t>
      </w:r>
      <w:r w:rsidRPr="00A7241E">
        <w:rPr>
          <w:rFonts w:asciiTheme="minorHAnsi" w:hAnsiTheme="minorHAnsi" w:cstheme="minorHAnsi"/>
        </w:rPr>
        <w:t xml:space="preserve"> zł, tj. </w:t>
      </w:r>
      <w:r w:rsidR="0090799A" w:rsidRPr="00A7241E">
        <w:rPr>
          <w:rFonts w:asciiTheme="minorHAnsi" w:hAnsiTheme="minorHAnsi" w:cstheme="minorHAnsi"/>
        </w:rPr>
        <w:t>82,81</w:t>
      </w:r>
      <w:r w:rsidRPr="00A7241E">
        <w:rPr>
          <w:rFonts w:asciiTheme="minorHAnsi" w:hAnsiTheme="minorHAnsi" w:cstheme="minorHAnsi"/>
        </w:rPr>
        <w:t xml:space="preserve"> % planu.</w:t>
      </w:r>
    </w:p>
    <w:p w14:paraId="79414997" w14:textId="77777777" w:rsidR="00B8641A" w:rsidRPr="00A7241E" w:rsidRDefault="00B8641A" w:rsidP="00B8641A">
      <w:pPr>
        <w:pStyle w:val="NormalnyWeb"/>
        <w:spacing w:before="0" w:beforeAutospacing="0" w:after="0" w:line="360" w:lineRule="auto"/>
        <w:jc w:val="both"/>
        <w:rPr>
          <w:rFonts w:asciiTheme="minorHAnsi" w:hAnsiTheme="minorHAnsi" w:cstheme="minorHAnsi"/>
        </w:rPr>
      </w:pPr>
      <w:r w:rsidRPr="00A7241E">
        <w:rPr>
          <w:rFonts w:asciiTheme="minorHAnsi" w:hAnsiTheme="minorHAnsi" w:cstheme="minorHAnsi"/>
        </w:rPr>
        <w:t>Z powyższej kwoty wydatkowano:</w:t>
      </w:r>
    </w:p>
    <w:p w14:paraId="58B12C93" w14:textId="3D8F07FF" w:rsidR="00B8641A" w:rsidRPr="00A7241E" w:rsidRDefault="00B8641A">
      <w:pPr>
        <w:pStyle w:val="NormalnyWeb"/>
        <w:numPr>
          <w:ilvl w:val="0"/>
          <w:numId w:val="18"/>
        </w:numPr>
        <w:spacing w:before="0" w:beforeAutospacing="0" w:after="0" w:line="360" w:lineRule="auto"/>
        <w:jc w:val="both"/>
        <w:rPr>
          <w:rFonts w:asciiTheme="minorHAnsi" w:hAnsiTheme="minorHAnsi" w:cstheme="minorHAnsi"/>
        </w:rPr>
      </w:pPr>
      <w:r w:rsidRPr="00A7241E">
        <w:rPr>
          <w:rFonts w:asciiTheme="minorHAnsi" w:hAnsiTheme="minorHAnsi" w:cstheme="minorHAnsi"/>
        </w:rPr>
        <w:t xml:space="preserve">na wypłatę diety dla Przewodniczącego Rady Gminy Jednorożec oraz wypłatę diet dla radnych gminy za udział w sesjach i posiedzeniach komisji rady kwota </w:t>
      </w:r>
      <w:r w:rsidR="0090799A" w:rsidRPr="00A7241E">
        <w:rPr>
          <w:rFonts w:asciiTheme="minorHAnsi" w:hAnsiTheme="minorHAnsi" w:cstheme="minorHAnsi"/>
        </w:rPr>
        <w:t>107.364,21</w:t>
      </w:r>
      <w:r w:rsidRPr="00A7241E">
        <w:rPr>
          <w:rFonts w:asciiTheme="minorHAnsi" w:hAnsiTheme="minorHAnsi" w:cstheme="minorHAnsi"/>
        </w:rPr>
        <w:t xml:space="preserve"> zł na plan </w:t>
      </w:r>
      <w:r w:rsidR="00A7241E" w:rsidRPr="00A7241E">
        <w:rPr>
          <w:rFonts w:asciiTheme="minorHAnsi" w:hAnsiTheme="minorHAnsi" w:cstheme="minorHAnsi"/>
        </w:rPr>
        <w:t>128.900,00</w:t>
      </w:r>
      <w:r w:rsidRPr="00A7241E">
        <w:rPr>
          <w:rFonts w:asciiTheme="minorHAnsi" w:hAnsiTheme="minorHAnsi" w:cstheme="minorHAnsi"/>
        </w:rPr>
        <w:t xml:space="preserve"> zł,</w:t>
      </w:r>
    </w:p>
    <w:p w14:paraId="2007F406" w14:textId="2AD46751" w:rsidR="00B8641A" w:rsidRPr="00A7241E" w:rsidRDefault="00B8641A">
      <w:pPr>
        <w:pStyle w:val="NormalnyWeb"/>
        <w:numPr>
          <w:ilvl w:val="0"/>
          <w:numId w:val="18"/>
        </w:numPr>
        <w:spacing w:before="0" w:beforeAutospacing="0" w:after="0" w:line="360" w:lineRule="auto"/>
        <w:jc w:val="both"/>
        <w:rPr>
          <w:rFonts w:asciiTheme="minorHAnsi" w:hAnsiTheme="minorHAnsi" w:cstheme="minorHAnsi"/>
        </w:rPr>
      </w:pPr>
      <w:r w:rsidRPr="00A7241E">
        <w:rPr>
          <w:rFonts w:asciiTheme="minorHAnsi" w:hAnsiTheme="minorHAnsi" w:cstheme="minorHAnsi"/>
        </w:rPr>
        <w:t>zakup</w:t>
      </w:r>
      <w:r w:rsidR="00A7241E" w:rsidRPr="00A7241E">
        <w:rPr>
          <w:rFonts w:asciiTheme="minorHAnsi" w:hAnsiTheme="minorHAnsi" w:cstheme="minorHAnsi"/>
        </w:rPr>
        <w:t xml:space="preserve"> materiałów,</w:t>
      </w:r>
      <w:r w:rsidRPr="00A7241E">
        <w:rPr>
          <w:rFonts w:asciiTheme="minorHAnsi" w:hAnsiTheme="minorHAnsi" w:cstheme="minorHAnsi"/>
        </w:rPr>
        <w:t xml:space="preserve"> art. żywnościowych na posiedzenia komisji i sesje, oprogramowanie systemu RADA</w:t>
      </w:r>
      <w:r w:rsidR="00A7241E" w:rsidRPr="00A7241E">
        <w:rPr>
          <w:rFonts w:asciiTheme="minorHAnsi" w:hAnsiTheme="minorHAnsi" w:cstheme="minorHAnsi"/>
        </w:rPr>
        <w:t>, na automatyczne subskrypcje sesji</w:t>
      </w:r>
      <w:r w:rsidRPr="00A7241E">
        <w:rPr>
          <w:rFonts w:asciiTheme="minorHAnsi" w:hAnsiTheme="minorHAnsi" w:cstheme="minorHAnsi"/>
        </w:rPr>
        <w:t xml:space="preserve"> kwota </w:t>
      </w:r>
      <w:r w:rsidR="00A7241E" w:rsidRPr="00A7241E">
        <w:rPr>
          <w:rFonts w:asciiTheme="minorHAnsi" w:hAnsiTheme="minorHAnsi" w:cstheme="minorHAnsi"/>
        </w:rPr>
        <w:t>16.574,48</w:t>
      </w:r>
      <w:r w:rsidRPr="00A7241E">
        <w:rPr>
          <w:rFonts w:asciiTheme="minorHAnsi" w:hAnsiTheme="minorHAnsi" w:cstheme="minorHAnsi"/>
        </w:rPr>
        <w:t xml:space="preserve"> zł na plan </w:t>
      </w:r>
      <w:r w:rsidR="00A7241E" w:rsidRPr="00A7241E">
        <w:rPr>
          <w:rFonts w:asciiTheme="minorHAnsi" w:hAnsiTheme="minorHAnsi" w:cstheme="minorHAnsi"/>
        </w:rPr>
        <w:t>20.765,00</w:t>
      </w:r>
      <w:r w:rsidRPr="00A7241E">
        <w:rPr>
          <w:rFonts w:asciiTheme="minorHAnsi" w:hAnsiTheme="minorHAnsi" w:cstheme="minorHAnsi"/>
        </w:rPr>
        <w:t xml:space="preserve"> zł.</w:t>
      </w:r>
    </w:p>
    <w:p w14:paraId="6C293DE1"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u w:val="single"/>
        </w:rPr>
      </w:pPr>
    </w:p>
    <w:p w14:paraId="0537C752" w14:textId="77777777" w:rsidR="00B8641A" w:rsidRPr="00EB40AA" w:rsidRDefault="00B8641A" w:rsidP="00B8641A">
      <w:pPr>
        <w:pStyle w:val="NormalnyWeb"/>
        <w:spacing w:before="0" w:beforeAutospacing="0" w:after="0" w:line="360" w:lineRule="auto"/>
        <w:jc w:val="both"/>
        <w:rPr>
          <w:rFonts w:asciiTheme="minorHAnsi" w:hAnsiTheme="minorHAnsi" w:cstheme="minorHAnsi"/>
          <w:u w:val="single"/>
        </w:rPr>
      </w:pPr>
      <w:r w:rsidRPr="00EB40AA">
        <w:rPr>
          <w:rFonts w:asciiTheme="minorHAnsi" w:hAnsiTheme="minorHAnsi" w:cstheme="minorHAnsi"/>
          <w:i/>
          <w:u w:val="single"/>
        </w:rPr>
        <w:t>Urzędy gmin</w:t>
      </w:r>
      <w:r w:rsidRPr="00EB40AA">
        <w:rPr>
          <w:rFonts w:asciiTheme="minorHAnsi" w:hAnsiTheme="minorHAnsi" w:cstheme="minorHAnsi"/>
          <w:u w:val="single"/>
        </w:rPr>
        <w:t xml:space="preserve"> </w:t>
      </w:r>
      <w:r w:rsidRPr="00EB40AA">
        <w:rPr>
          <w:rFonts w:asciiTheme="minorHAnsi" w:hAnsiTheme="minorHAnsi" w:cstheme="minorHAnsi"/>
          <w:i/>
          <w:u w:val="single"/>
        </w:rPr>
        <w:t>(miast i miast na prawach powiatu)</w:t>
      </w:r>
    </w:p>
    <w:p w14:paraId="47E63B87" w14:textId="3B752251" w:rsidR="00B8641A" w:rsidRPr="00EB40AA" w:rsidRDefault="00B8641A" w:rsidP="00B8641A">
      <w:pPr>
        <w:pStyle w:val="NormalnyWeb"/>
        <w:spacing w:before="0" w:beforeAutospacing="0" w:after="0" w:line="360" w:lineRule="auto"/>
        <w:ind w:firstLine="708"/>
        <w:jc w:val="both"/>
        <w:rPr>
          <w:rFonts w:asciiTheme="minorHAnsi" w:hAnsiTheme="minorHAnsi" w:cstheme="minorHAnsi"/>
        </w:rPr>
      </w:pPr>
      <w:r w:rsidRPr="00EB40AA">
        <w:rPr>
          <w:rFonts w:asciiTheme="minorHAnsi" w:hAnsiTheme="minorHAnsi" w:cstheme="minorHAnsi"/>
        </w:rPr>
        <w:t xml:space="preserve">Na funkcjonowanie urzędu gminy zaplanowano wydatkować kwotę </w:t>
      </w:r>
      <w:r w:rsidR="00A7241E" w:rsidRPr="00EB40AA">
        <w:rPr>
          <w:rFonts w:asciiTheme="minorHAnsi" w:hAnsiTheme="minorHAnsi" w:cstheme="minorHAnsi"/>
        </w:rPr>
        <w:t>2.454.385,00</w:t>
      </w:r>
      <w:r w:rsidRPr="00EB40AA">
        <w:rPr>
          <w:rFonts w:asciiTheme="minorHAnsi" w:hAnsiTheme="minorHAnsi" w:cstheme="minorHAnsi"/>
        </w:rPr>
        <w:t xml:space="preserve"> zł, a wydatkowano </w:t>
      </w:r>
      <w:r w:rsidR="00A7241E" w:rsidRPr="00EB40AA">
        <w:rPr>
          <w:rFonts w:asciiTheme="minorHAnsi" w:hAnsiTheme="minorHAnsi" w:cstheme="minorHAnsi"/>
        </w:rPr>
        <w:t xml:space="preserve">2.120.827,75 </w:t>
      </w:r>
      <w:r w:rsidRPr="00EB40AA">
        <w:rPr>
          <w:rFonts w:asciiTheme="minorHAnsi" w:hAnsiTheme="minorHAnsi" w:cstheme="minorHAnsi"/>
        </w:rPr>
        <w:t xml:space="preserve">zł tj. </w:t>
      </w:r>
      <w:r w:rsidR="00A7241E" w:rsidRPr="00EB40AA">
        <w:rPr>
          <w:rFonts w:asciiTheme="minorHAnsi" w:hAnsiTheme="minorHAnsi" w:cstheme="minorHAnsi"/>
        </w:rPr>
        <w:t>86,41</w:t>
      </w:r>
      <w:r w:rsidRPr="00EB40AA">
        <w:rPr>
          <w:rFonts w:asciiTheme="minorHAnsi" w:hAnsiTheme="minorHAnsi" w:cstheme="minorHAnsi"/>
        </w:rPr>
        <w:t xml:space="preserve"> % planu w tym rozdziale.</w:t>
      </w:r>
    </w:p>
    <w:p w14:paraId="6686805C" w14:textId="77777777" w:rsidR="00B8641A" w:rsidRPr="00EB40AA" w:rsidRDefault="00B8641A" w:rsidP="00B8641A">
      <w:pPr>
        <w:pStyle w:val="NormalnyWeb"/>
        <w:spacing w:before="0" w:beforeAutospacing="0" w:after="0" w:line="360" w:lineRule="auto"/>
        <w:jc w:val="both"/>
        <w:rPr>
          <w:rFonts w:asciiTheme="minorHAnsi" w:hAnsiTheme="minorHAnsi" w:cstheme="minorHAnsi"/>
        </w:rPr>
      </w:pPr>
      <w:r w:rsidRPr="00EB40AA">
        <w:rPr>
          <w:rFonts w:asciiTheme="minorHAnsi" w:hAnsiTheme="minorHAnsi" w:cstheme="minorHAnsi"/>
        </w:rPr>
        <w:t>Powyższą kwotę wydatkowano na:</w:t>
      </w:r>
    </w:p>
    <w:p w14:paraId="50F72CDA" w14:textId="1EDFB607"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wynagrodzenia osobowe, dodatkowe wynagrodzenia roczne, wydatki osobowe niezaliczane do wynagrodzeń dla pracowników urzędu gminy kwota </w:t>
      </w:r>
      <w:r w:rsidR="00A7241E" w:rsidRPr="00EB40AA">
        <w:rPr>
          <w:rFonts w:asciiTheme="minorHAnsi" w:hAnsiTheme="minorHAnsi" w:cstheme="minorHAnsi"/>
        </w:rPr>
        <w:t>1.252.610,57</w:t>
      </w:r>
      <w:r w:rsidRPr="00EB40AA">
        <w:rPr>
          <w:rFonts w:asciiTheme="minorHAnsi" w:hAnsiTheme="minorHAnsi" w:cstheme="minorHAnsi"/>
        </w:rPr>
        <w:t xml:space="preserve"> zł na plan 1.</w:t>
      </w:r>
      <w:r w:rsidR="00A7241E" w:rsidRPr="00EB40AA">
        <w:rPr>
          <w:rFonts w:asciiTheme="minorHAnsi" w:hAnsiTheme="minorHAnsi" w:cstheme="minorHAnsi"/>
        </w:rPr>
        <w:t>432.000,00</w:t>
      </w:r>
      <w:r w:rsidRPr="00EB40AA">
        <w:rPr>
          <w:rFonts w:asciiTheme="minorHAnsi" w:hAnsiTheme="minorHAnsi" w:cstheme="minorHAnsi"/>
        </w:rPr>
        <w:t xml:space="preserve"> zł,</w:t>
      </w:r>
    </w:p>
    <w:p w14:paraId="35808275" w14:textId="461E719A"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składki ubezpieczenia społecznego, Fundusz Pracy oraz odpisy na zakładowy fundusz świadczeń socjalnych (przekazano 100% naliczonego funduszu) kwota </w:t>
      </w:r>
      <w:r w:rsidR="00A7241E" w:rsidRPr="00EB40AA">
        <w:rPr>
          <w:rFonts w:asciiTheme="minorHAnsi" w:hAnsiTheme="minorHAnsi" w:cstheme="minorHAnsi"/>
        </w:rPr>
        <w:t>280.235,74</w:t>
      </w:r>
      <w:r w:rsidRPr="00EB40AA">
        <w:rPr>
          <w:rFonts w:asciiTheme="minorHAnsi" w:hAnsiTheme="minorHAnsi" w:cstheme="minorHAnsi"/>
        </w:rPr>
        <w:t xml:space="preserve"> zł na plan </w:t>
      </w:r>
      <w:r w:rsidR="00A7241E" w:rsidRPr="00EB40AA">
        <w:rPr>
          <w:rFonts w:asciiTheme="minorHAnsi" w:hAnsiTheme="minorHAnsi" w:cstheme="minorHAnsi"/>
        </w:rPr>
        <w:t>321.000,00</w:t>
      </w:r>
      <w:r w:rsidRPr="00EB40AA">
        <w:rPr>
          <w:rFonts w:asciiTheme="minorHAnsi" w:hAnsiTheme="minorHAnsi" w:cstheme="minorHAnsi"/>
        </w:rPr>
        <w:t xml:space="preserve"> zł,</w:t>
      </w:r>
    </w:p>
    <w:p w14:paraId="1E19A57D" w14:textId="7DA66F28"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wynagrodzenia bezosobowe </w:t>
      </w:r>
      <w:r w:rsidR="00B04F20" w:rsidRPr="00EB40AA">
        <w:rPr>
          <w:rFonts w:asciiTheme="minorHAnsi" w:hAnsiTheme="minorHAnsi" w:cstheme="minorHAnsi"/>
        </w:rPr>
        <w:t>planowana i wydatkowana kwota</w:t>
      </w:r>
      <w:r w:rsidRPr="00EB40AA">
        <w:rPr>
          <w:rFonts w:asciiTheme="minorHAnsi" w:hAnsiTheme="minorHAnsi" w:cstheme="minorHAnsi"/>
        </w:rPr>
        <w:t xml:space="preserve"> 6.600,00 zł tj. obsługa BHP,</w:t>
      </w:r>
    </w:p>
    <w:p w14:paraId="58EE5DDD" w14:textId="3E5BB547"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na zakup materiałów biurowych, tonerów, papieru, druków, środków czystości, czasopism i książek fachowych, wyposażenia</w:t>
      </w:r>
      <w:r w:rsidR="00A7241E" w:rsidRPr="00EB40AA">
        <w:rPr>
          <w:rFonts w:asciiTheme="minorHAnsi" w:hAnsiTheme="minorHAnsi" w:cstheme="minorHAnsi"/>
        </w:rPr>
        <w:t xml:space="preserve"> </w:t>
      </w:r>
      <w:r w:rsidRPr="00EB40AA">
        <w:rPr>
          <w:rFonts w:asciiTheme="minorHAnsi" w:hAnsiTheme="minorHAnsi" w:cstheme="minorHAnsi"/>
        </w:rPr>
        <w:t xml:space="preserve">i inne wydano </w:t>
      </w:r>
      <w:r w:rsidR="00EB40AA" w:rsidRPr="00EB40AA">
        <w:rPr>
          <w:rFonts w:asciiTheme="minorHAnsi" w:hAnsiTheme="minorHAnsi" w:cstheme="minorHAnsi"/>
        </w:rPr>
        <w:t>60.306,26</w:t>
      </w:r>
      <w:r w:rsidRPr="00EB40AA">
        <w:rPr>
          <w:rFonts w:asciiTheme="minorHAnsi" w:hAnsiTheme="minorHAnsi" w:cstheme="minorHAnsi"/>
        </w:rPr>
        <w:t xml:space="preserve"> zł, na plan </w:t>
      </w:r>
      <w:r w:rsidR="00EB40AA" w:rsidRPr="00EB40AA">
        <w:rPr>
          <w:rFonts w:asciiTheme="minorHAnsi" w:hAnsiTheme="minorHAnsi" w:cstheme="minorHAnsi"/>
        </w:rPr>
        <w:t>86.435,00</w:t>
      </w:r>
      <w:r w:rsidRPr="00EB40AA">
        <w:rPr>
          <w:rFonts w:asciiTheme="minorHAnsi" w:hAnsiTheme="minorHAnsi" w:cstheme="minorHAnsi"/>
        </w:rPr>
        <w:t xml:space="preserve"> zł,</w:t>
      </w:r>
    </w:p>
    <w:p w14:paraId="4B93BCA1" w14:textId="1F37F9B2"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na zakup art. żywnościowych wydatkowano </w:t>
      </w:r>
      <w:r w:rsidR="00A7241E" w:rsidRPr="00EB40AA">
        <w:rPr>
          <w:rFonts w:asciiTheme="minorHAnsi" w:hAnsiTheme="minorHAnsi" w:cstheme="minorHAnsi"/>
        </w:rPr>
        <w:t>3.093,53</w:t>
      </w:r>
      <w:r w:rsidRPr="00EB40AA">
        <w:rPr>
          <w:rFonts w:asciiTheme="minorHAnsi" w:hAnsiTheme="minorHAnsi" w:cstheme="minorHAnsi"/>
        </w:rPr>
        <w:t xml:space="preserve"> zł,</w:t>
      </w:r>
    </w:p>
    <w:p w14:paraId="7DB8420E" w14:textId="5CF55546"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lastRenderedPageBreak/>
        <w:t xml:space="preserve">za energię elektryczną i zakup gazu do ogrzewania </w:t>
      </w:r>
      <w:r w:rsidR="00A7241E" w:rsidRPr="00EB40AA">
        <w:rPr>
          <w:rFonts w:asciiTheme="minorHAnsi" w:hAnsiTheme="minorHAnsi" w:cstheme="minorHAnsi"/>
        </w:rPr>
        <w:t>58.354,43</w:t>
      </w:r>
      <w:r w:rsidRPr="00EB40AA">
        <w:rPr>
          <w:rFonts w:asciiTheme="minorHAnsi" w:hAnsiTheme="minorHAnsi" w:cstheme="minorHAnsi"/>
        </w:rPr>
        <w:t xml:space="preserve"> zł na plan </w:t>
      </w:r>
      <w:r w:rsidR="00A7241E" w:rsidRPr="00EB40AA">
        <w:rPr>
          <w:rFonts w:asciiTheme="minorHAnsi" w:hAnsiTheme="minorHAnsi" w:cstheme="minorHAnsi"/>
        </w:rPr>
        <w:t>104.500,00</w:t>
      </w:r>
      <w:r w:rsidRPr="00EB40AA">
        <w:rPr>
          <w:rFonts w:asciiTheme="minorHAnsi" w:hAnsiTheme="minorHAnsi" w:cstheme="minorHAnsi"/>
        </w:rPr>
        <w:t xml:space="preserve"> zł,</w:t>
      </w:r>
    </w:p>
    <w:p w14:paraId="20CAFD90" w14:textId="52962135"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szkolenia pracowników, badania lekarskie, przedłużenie licencji, doradztwo prawno-podatkowe, obsługa prawna, usługi pocztowe</w:t>
      </w:r>
      <w:r w:rsidR="00B04F20" w:rsidRPr="00EB40AA">
        <w:rPr>
          <w:rFonts w:asciiTheme="minorHAnsi" w:hAnsiTheme="minorHAnsi" w:cstheme="minorHAnsi"/>
        </w:rPr>
        <w:t>, opieka autorska programów komputerowych, konserwacja i naprawa kserokopiarki, pomoc w zakresie doradztwa przetargowego</w:t>
      </w:r>
      <w:r w:rsidRPr="00EB40AA">
        <w:rPr>
          <w:rFonts w:asciiTheme="minorHAnsi" w:hAnsiTheme="minorHAnsi" w:cstheme="minorHAnsi"/>
        </w:rPr>
        <w:t xml:space="preserve"> i inne wydatki wydatkowano kwotę </w:t>
      </w:r>
      <w:r w:rsidR="00A7385F" w:rsidRPr="00EB40AA">
        <w:rPr>
          <w:rFonts w:asciiTheme="minorHAnsi" w:hAnsiTheme="minorHAnsi" w:cstheme="minorHAnsi"/>
        </w:rPr>
        <w:t>249.551,77</w:t>
      </w:r>
      <w:r w:rsidRPr="00EB40AA">
        <w:rPr>
          <w:rFonts w:asciiTheme="minorHAnsi" w:hAnsiTheme="minorHAnsi" w:cstheme="minorHAnsi"/>
        </w:rPr>
        <w:t xml:space="preserve"> zł na plan </w:t>
      </w:r>
      <w:r w:rsidR="00A7385F" w:rsidRPr="00EB40AA">
        <w:rPr>
          <w:rFonts w:asciiTheme="minorHAnsi" w:hAnsiTheme="minorHAnsi" w:cstheme="minorHAnsi"/>
        </w:rPr>
        <w:t>283.300,00</w:t>
      </w:r>
      <w:r w:rsidRPr="00EB40AA">
        <w:rPr>
          <w:rFonts w:asciiTheme="minorHAnsi" w:hAnsiTheme="minorHAnsi" w:cstheme="minorHAnsi"/>
        </w:rPr>
        <w:t xml:space="preserve"> zł</w:t>
      </w:r>
    </w:p>
    <w:p w14:paraId="266E3523" w14:textId="2F040B94"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opłaty za telekomunikacyjne i internetowe wydano kwotę </w:t>
      </w:r>
      <w:r w:rsidR="00A7385F" w:rsidRPr="00EB40AA">
        <w:rPr>
          <w:rFonts w:asciiTheme="minorHAnsi" w:hAnsiTheme="minorHAnsi" w:cstheme="minorHAnsi"/>
        </w:rPr>
        <w:t>8.068,19</w:t>
      </w:r>
      <w:r w:rsidRPr="00EB40AA">
        <w:rPr>
          <w:rFonts w:asciiTheme="minorHAnsi" w:hAnsiTheme="minorHAnsi" w:cstheme="minorHAnsi"/>
        </w:rPr>
        <w:t xml:space="preserve"> zł, na plan 1</w:t>
      </w:r>
      <w:r w:rsidR="00A7385F" w:rsidRPr="00EB40AA">
        <w:rPr>
          <w:rFonts w:asciiTheme="minorHAnsi" w:hAnsiTheme="minorHAnsi" w:cstheme="minorHAnsi"/>
        </w:rPr>
        <w:t>1.20</w:t>
      </w:r>
      <w:r w:rsidRPr="00EB40AA">
        <w:rPr>
          <w:rFonts w:asciiTheme="minorHAnsi" w:hAnsiTheme="minorHAnsi" w:cstheme="minorHAnsi"/>
        </w:rPr>
        <w:t>0,00 zł.</w:t>
      </w:r>
    </w:p>
    <w:p w14:paraId="6CF93F8D" w14:textId="635B44F5" w:rsidR="00B8641A" w:rsidRPr="00EB40AA" w:rsidRDefault="00B8641A">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 xml:space="preserve">wypłatę delegacji służbowych i ryczałtu </w:t>
      </w:r>
      <w:r w:rsidR="00A7385F" w:rsidRPr="00EB40AA">
        <w:rPr>
          <w:rFonts w:asciiTheme="minorHAnsi" w:hAnsiTheme="minorHAnsi" w:cstheme="minorHAnsi"/>
        </w:rPr>
        <w:t>10.666,50</w:t>
      </w:r>
      <w:r w:rsidRPr="00EB40AA">
        <w:rPr>
          <w:rFonts w:asciiTheme="minorHAnsi" w:hAnsiTheme="minorHAnsi" w:cstheme="minorHAnsi"/>
        </w:rPr>
        <w:t xml:space="preserve"> zł na plan </w:t>
      </w:r>
      <w:r w:rsidR="00A7385F" w:rsidRPr="00EB40AA">
        <w:rPr>
          <w:rFonts w:asciiTheme="minorHAnsi" w:hAnsiTheme="minorHAnsi" w:cstheme="minorHAnsi"/>
        </w:rPr>
        <w:t>12.500,00</w:t>
      </w:r>
      <w:r w:rsidRPr="00EB40AA">
        <w:rPr>
          <w:rFonts w:asciiTheme="minorHAnsi" w:hAnsiTheme="minorHAnsi" w:cstheme="minorHAnsi"/>
        </w:rPr>
        <w:t xml:space="preserve"> zł,</w:t>
      </w:r>
    </w:p>
    <w:p w14:paraId="3107FB23" w14:textId="157004C9" w:rsidR="00B8641A" w:rsidRPr="00EB40AA" w:rsidRDefault="00807F41">
      <w:pPr>
        <w:pStyle w:val="NormalnyWeb"/>
        <w:numPr>
          <w:ilvl w:val="0"/>
          <w:numId w:val="19"/>
        </w:numPr>
        <w:spacing w:before="0" w:beforeAutospacing="0" w:after="0" w:line="360" w:lineRule="auto"/>
        <w:jc w:val="both"/>
        <w:rPr>
          <w:rFonts w:asciiTheme="minorHAnsi" w:hAnsiTheme="minorHAnsi" w:cstheme="minorHAnsi"/>
        </w:rPr>
      </w:pPr>
      <w:r w:rsidRPr="00EB40AA">
        <w:rPr>
          <w:rFonts w:asciiTheme="minorHAnsi" w:hAnsiTheme="minorHAnsi" w:cstheme="minorHAnsi"/>
        </w:rPr>
        <w:t>zapytanie o karalność</w:t>
      </w:r>
      <w:r w:rsidR="00A7385F" w:rsidRPr="00EB40AA">
        <w:rPr>
          <w:rFonts w:asciiTheme="minorHAnsi" w:hAnsiTheme="minorHAnsi" w:cstheme="minorHAnsi"/>
        </w:rPr>
        <w:t>,</w:t>
      </w:r>
      <w:r w:rsidRPr="00EB40AA">
        <w:rPr>
          <w:rFonts w:asciiTheme="minorHAnsi" w:hAnsiTheme="minorHAnsi" w:cstheme="minorHAnsi"/>
        </w:rPr>
        <w:t xml:space="preserve"> opłata za</w:t>
      </w:r>
      <w:r w:rsidR="00A7385F" w:rsidRPr="00EB40AA">
        <w:rPr>
          <w:rFonts w:asciiTheme="minorHAnsi" w:hAnsiTheme="minorHAnsi" w:cstheme="minorHAnsi"/>
        </w:rPr>
        <w:t xml:space="preserve"> wydanie interpretacji indywidualnej, opłata za</w:t>
      </w:r>
      <w:r w:rsidRPr="00EB40AA">
        <w:rPr>
          <w:rFonts w:asciiTheme="minorHAnsi" w:hAnsiTheme="minorHAnsi" w:cstheme="minorHAnsi"/>
        </w:rPr>
        <w:t xml:space="preserve"> wodę i ścieki</w:t>
      </w:r>
      <w:r w:rsidR="00B8641A" w:rsidRPr="00EB40AA">
        <w:rPr>
          <w:rFonts w:asciiTheme="minorHAnsi" w:hAnsiTheme="minorHAnsi" w:cstheme="minorHAnsi"/>
        </w:rPr>
        <w:t xml:space="preserve"> </w:t>
      </w:r>
      <w:r w:rsidR="00A7385F" w:rsidRPr="00EB40AA">
        <w:rPr>
          <w:rFonts w:asciiTheme="minorHAnsi" w:hAnsiTheme="minorHAnsi" w:cstheme="minorHAnsi"/>
        </w:rPr>
        <w:t>990,76</w:t>
      </w:r>
      <w:r w:rsidR="00B8641A" w:rsidRPr="00EB40AA">
        <w:rPr>
          <w:rFonts w:asciiTheme="minorHAnsi" w:hAnsiTheme="minorHAnsi" w:cstheme="minorHAnsi"/>
        </w:rPr>
        <w:t xml:space="preserve"> zł na plan </w:t>
      </w:r>
      <w:r w:rsidR="00A7385F" w:rsidRPr="00EB40AA">
        <w:rPr>
          <w:rFonts w:asciiTheme="minorHAnsi" w:hAnsiTheme="minorHAnsi" w:cstheme="minorHAnsi"/>
        </w:rPr>
        <w:t>1.500,00</w:t>
      </w:r>
      <w:r w:rsidR="00B8641A" w:rsidRPr="00EB40AA">
        <w:rPr>
          <w:rFonts w:asciiTheme="minorHAnsi" w:hAnsiTheme="minorHAnsi" w:cstheme="minorHAnsi"/>
        </w:rPr>
        <w:t xml:space="preserve"> zł,</w:t>
      </w:r>
    </w:p>
    <w:p w14:paraId="1A3A2B62" w14:textId="1975ECFB" w:rsidR="00B8641A" w:rsidRPr="00EB40AA" w:rsidRDefault="00B8641A">
      <w:pPr>
        <w:pStyle w:val="NormalnyWeb"/>
        <w:numPr>
          <w:ilvl w:val="0"/>
          <w:numId w:val="43"/>
        </w:numPr>
        <w:spacing w:before="0" w:beforeAutospacing="0" w:after="0" w:line="360" w:lineRule="auto"/>
        <w:jc w:val="both"/>
        <w:rPr>
          <w:rFonts w:asciiTheme="minorHAnsi" w:hAnsiTheme="minorHAnsi" w:cstheme="minorHAnsi"/>
          <w:bCs/>
          <w:iCs/>
        </w:rPr>
      </w:pPr>
      <w:r w:rsidRPr="00EB40AA">
        <w:rPr>
          <w:rFonts w:asciiTheme="minorHAnsi" w:hAnsiTheme="minorHAnsi" w:cstheme="minorHAnsi"/>
        </w:rPr>
        <w:t xml:space="preserve">wydatki bieżące na realizację zadania </w:t>
      </w:r>
      <w:r w:rsidRPr="00EB40AA">
        <w:rPr>
          <w:rFonts w:asciiTheme="minorHAnsi" w:hAnsiTheme="minorHAnsi" w:cstheme="minorHAnsi"/>
          <w:bCs/>
          <w:iCs/>
        </w:rPr>
        <w:t>„Cyfrowa Gmina” w  202</w:t>
      </w:r>
      <w:r w:rsidR="00A7385F" w:rsidRPr="00EB40AA">
        <w:rPr>
          <w:rFonts w:asciiTheme="minorHAnsi" w:hAnsiTheme="minorHAnsi" w:cstheme="minorHAnsi"/>
          <w:bCs/>
          <w:iCs/>
        </w:rPr>
        <w:t>3</w:t>
      </w:r>
      <w:r w:rsidRPr="00EB40AA">
        <w:rPr>
          <w:rFonts w:asciiTheme="minorHAnsi" w:hAnsiTheme="minorHAnsi" w:cstheme="minorHAnsi"/>
          <w:bCs/>
          <w:iCs/>
        </w:rPr>
        <w:t xml:space="preserve"> roku zostały poniesione</w:t>
      </w:r>
      <w:r w:rsidR="00807F41" w:rsidRPr="00EB40AA">
        <w:rPr>
          <w:rFonts w:asciiTheme="minorHAnsi" w:hAnsiTheme="minorHAnsi" w:cstheme="minorHAnsi"/>
          <w:bCs/>
          <w:iCs/>
        </w:rPr>
        <w:t xml:space="preserve"> w kwocie </w:t>
      </w:r>
      <w:r w:rsidR="00A7385F" w:rsidRPr="00EB40AA">
        <w:rPr>
          <w:rFonts w:asciiTheme="minorHAnsi" w:hAnsiTheme="minorHAnsi" w:cstheme="minorHAnsi"/>
          <w:bCs/>
          <w:iCs/>
        </w:rPr>
        <w:t>64.461,96</w:t>
      </w:r>
      <w:r w:rsidR="00807F41" w:rsidRPr="00EB40AA">
        <w:rPr>
          <w:rFonts w:asciiTheme="minorHAnsi" w:hAnsiTheme="minorHAnsi" w:cstheme="minorHAnsi"/>
          <w:bCs/>
          <w:iCs/>
        </w:rPr>
        <w:t xml:space="preserve"> zł na </w:t>
      </w:r>
      <w:r w:rsidR="0078113C" w:rsidRPr="00EB40AA">
        <w:rPr>
          <w:rFonts w:asciiTheme="minorHAnsi" w:hAnsiTheme="minorHAnsi" w:cstheme="minorHAnsi"/>
          <w:bCs/>
          <w:iCs/>
        </w:rPr>
        <w:t>zakup komputerów, urządzeń drukujących, oprogramowania, dysków, pamięci oraz na zwrot dotacji</w:t>
      </w:r>
      <w:r w:rsidRPr="00EB40AA">
        <w:rPr>
          <w:rFonts w:asciiTheme="minorHAnsi" w:hAnsiTheme="minorHAnsi" w:cstheme="minorHAnsi"/>
          <w:bCs/>
          <w:iCs/>
        </w:rPr>
        <w:t>. Zadanie finansowane w ramach Programu Operacyjnego Polska Cyfrowa 2014 -2020.</w:t>
      </w:r>
    </w:p>
    <w:p w14:paraId="449F14E2" w14:textId="77777777" w:rsidR="00B8641A" w:rsidRPr="00EB40AA" w:rsidRDefault="00B8641A" w:rsidP="00B8641A">
      <w:pPr>
        <w:pStyle w:val="NormalnyWeb"/>
        <w:spacing w:before="0" w:beforeAutospacing="0" w:after="0" w:line="360" w:lineRule="auto"/>
        <w:jc w:val="both"/>
        <w:rPr>
          <w:rFonts w:asciiTheme="minorHAnsi" w:hAnsiTheme="minorHAnsi" w:cstheme="minorHAnsi"/>
        </w:rPr>
      </w:pPr>
    </w:p>
    <w:p w14:paraId="493688E3" w14:textId="28DC7912" w:rsidR="00B8641A" w:rsidRPr="00EB40AA" w:rsidRDefault="00B8641A" w:rsidP="0078113C">
      <w:pPr>
        <w:pStyle w:val="NormalnyWeb"/>
        <w:spacing w:before="0" w:beforeAutospacing="0" w:after="0" w:line="360" w:lineRule="auto"/>
        <w:jc w:val="both"/>
        <w:rPr>
          <w:rFonts w:asciiTheme="minorHAnsi" w:hAnsiTheme="minorHAnsi" w:cstheme="minorHAnsi"/>
          <w:bCs/>
          <w:iCs/>
        </w:rPr>
      </w:pPr>
      <w:r w:rsidRPr="00EB40AA">
        <w:rPr>
          <w:rFonts w:asciiTheme="minorHAnsi" w:hAnsiTheme="minorHAnsi" w:cstheme="minorHAnsi"/>
          <w:b/>
          <w:bCs/>
          <w:i/>
          <w:iCs/>
        </w:rPr>
        <w:t xml:space="preserve">wydatki </w:t>
      </w:r>
      <w:r w:rsidR="0078113C" w:rsidRPr="00EB40AA">
        <w:rPr>
          <w:rFonts w:asciiTheme="minorHAnsi" w:hAnsiTheme="minorHAnsi" w:cstheme="minorHAnsi"/>
          <w:b/>
          <w:bCs/>
          <w:i/>
          <w:iCs/>
        </w:rPr>
        <w:t xml:space="preserve">na </w:t>
      </w:r>
      <w:r w:rsidRPr="00EB40AA">
        <w:rPr>
          <w:rFonts w:asciiTheme="minorHAnsi" w:hAnsiTheme="minorHAnsi" w:cstheme="minorHAnsi"/>
          <w:b/>
          <w:bCs/>
          <w:i/>
          <w:iCs/>
        </w:rPr>
        <w:t xml:space="preserve">zakupy inwestycyjne w tym rozdziale zaplanowane </w:t>
      </w:r>
      <w:r w:rsidR="0078113C" w:rsidRPr="00EB40AA">
        <w:rPr>
          <w:rFonts w:asciiTheme="minorHAnsi" w:hAnsiTheme="minorHAnsi" w:cstheme="minorHAnsi"/>
          <w:b/>
          <w:bCs/>
          <w:i/>
          <w:iCs/>
        </w:rPr>
        <w:t xml:space="preserve">i wydatkowane </w:t>
      </w:r>
      <w:r w:rsidRPr="00EB40AA">
        <w:rPr>
          <w:rFonts w:asciiTheme="minorHAnsi" w:hAnsiTheme="minorHAnsi" w:cstheme="minorHAnsi"/>
          <w:b/>
          <w:bCs/>
          <w:i/>
          <w:iCs/>
        </w:rPr>
        <w:t xml:space="preserve">zostały na kwotę </w:t>
      </w:r>
      <w:r w:rsidR="0078113C" w:rsidRPr="00EB40AA">
        <w:rPr>
          <w:rFonts w:asciiTheme="minorHAnsi" w:hAnsiTheme="minorHAnsi" w:cstheme="minorHAnsi"/>
          <w:b/>
          <w:bCs/>
          <w:i/>
          <w:iCs/>
        </w:rPr>
        <w:t>125.888,04</w:t>
      </w:r>
      <w:r w:rsidRPr="00EB40AA">
        <w:rPr>
          <w:rFonts w:asciiTheme="minorHAnsi" w:hAnsiTheme="minorHAnsi" w:cstheme="minorHAnsi"/>
          <w:b/>
          <w:bCs/>
          <w:i/>
          <w:iCs/>
        </w:rPr>
        <w:t xml:space="preserve"> zł</w:t>
      </w:r>
      <w:r w:rsidR="0078113C" w:rsidRPr="00EB40AA">
        <w:rPr>
          <w:rFonts w:asciiTheme="minorHAnsi" w:hAnsiTheme="minorHAnsi" w:cstheme="minorHAnsi"/>
          <w:b/>
          <w:bCs/>
          <w:i/>
          <w:iCs/>
        </w:rPr>
        <w:t xml:space="preserve"> - </w:t>
      </w:r>
      <w:r w:rsidRPr="00EB40AA">
        <w:rPr>
          <w:rFonts w:asciiTheme="minorHAnsi" w:hAnsiTheme="minorHAnsi" w:cstheme="minorHAnsi"/>
          <w:bCs/>
          <w:iCs/>
        </w:rPr>
        <w:t xml:space="preserve">na </w:t>
      </w:r>
      <w:r w:rsidR="0078113C" w:rsidRPr="00EB40AA">
        <w:rPr>
          <w:rFonts w:asciiTheme="minorHAnsi" w:hAnsiTheme="minorHAnsi" w:cstheme="minorHAnsi"/>
          <w:bCs/>
          <w:iCs/>
        </w:rPr>
        <w:t xml:space="preserve">zakup serwera w ramach </w:t>
      </w:r>
      <w:r w:rsidRPr="00EB40AA">
        <w:rPr>
          <w:rFonts w:asciiTheme="minorHAnsi" w:hAnsiTheme="minorHAnsi" w:cstheme="minorHAnsi"/>
          <w:bCs/>
          <w:iCs/>
        </w:rPr>
        <w:t>zadani</w:t>
      </w:r>
      <w:r w:rsidR="0078113C" w:rsidRPr="00EB40AA">
        <w:rPr>
          <w:rFonts w:asciiTheme="minorHAnsi" w:hAnsiTheme="minorHAnsi" w:cstheme="minorHAnsi"/>
          <w:bCs/>
          <w:iCs/>
        </w:rPr>
        <w:t>a</w:t>
      </w:r>
      <w:r w:rsidRPr="00EB40AA">
        <w:rPr>
          <w:rFonts w:asciiTheme="minorHAnsi" w:hAnsiTheme="minorHAnsi" w:cstheme="minorHAnsi"/>
          <w:bCs/>
          <w:iCs/>
        </w:rPr>
        <w:t xml:space="preserve"> pn.</w:t>
      </w:r>
      <w:r w:rsidR="0078113C" w:rsidRPr="00EB40AA">
        <w:rPr>
          <w:rFonts w:asciiTheme="minorHAnsi" w:hAnsiTheme="minorHAnsi" w:cstheme="minorHAnsi"/>
          <w:bCs/>
          <w:iCs/>
        </w:rPr>
        <w:t xml:space="preserve"> </w:t>
      </w:r>
      <w:r w:rsidRPr="00EB40AA">
        <w:rPr>
          <w:rFonts w:asciiTheme="minorHAnsi" w:hAnsiTheme="minorHAnsi" w:cstheme="minorHAnsi"/>
          <w:bCs/>
          <w:iCs/>
        </w:rPr>
        <w:t>„Cyfrowa Gmina”. Zadanie finansowane w ramach Programu Operacyjnego Polska Cyfrowa 2014 -2020.</w:t>
      </w:r>
      <w:r w:rsidR="00857804" w:rsidRPr="00EB40AA">
        <w:rPr>
          <w:rFonts w:asciiTheme="minorHAnsi" w:hAnsiTheme="minorHAnsi" w:cstheme="minorHAnsi"/>
          <w:bCs/>
          <w:iCs/>
        </w:rPr>
        <w:t xml:space="preserve"> </w:t>
      </w:r>
    </w:p>
    <w:p w14:paraId="4C2E36A5"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23F32B0A" w14:textId="77777777" w:rsidR="00B8641A" w:rsidRPr="00325368" w:rsidRDefault="00B8641A" w:rsidP="00B8641A">
      <w:pPr>
        <w:pStyle w:val="NormalnyWeb"/>
        <w:spacing w:before="0" w:beforeAutospacing="0" w:after="0" w:line="360" w:lineRule="auto"/>
        <w:jc w:val="both"/>
        <w:rPr>
          <w:rFonts w:asciiTheme="minorHAnsi" w:hAnsiTheme="minorHAnsi" w:cstheme="minorHAnsi"/>
          <w:i/>
          <w:u w:val="single"/>
        </w:rPr>
      </w:pPr>
      <w:r w:rsidRPr="00325368">
        <w:rPr>
          <w:rFonts w:asciiTheme="minorHAnsi" w:hAnsiTheme="minorHAnsi" w:cstheme="minorHAnsi"/>
          <w:i/>
          <w:u w:val="single"/>
        </w:rPr>
        <w:t>Promocja jednostek samorządu terytorialnego</w:t>
      </w:r>
    </w:p>
    <w:p w14:paraId="42C6E2F8" w14:textId="08920C0E" w:rsidR="00B8641A" w:rsidRPr="00325368" w:rsidRDefault="00B8641A" w:rsidP="00B8641A">
      <w:pPr>
        <w:pStyle w:val="NormalnyWeb"/>
        <w:spacing w:before="0" w:beforeAutospacing="0" w:after="0" w:line="360" w:lineRule="auto"/>
        <w:ind w:firstLine="360"/>
        <w:jc w:val="both"/>
        <w:rPr>
          <w:rFonts w:asciiTheme="minorHAnsi" w:hAnsiTheme="minorHAnsi" w:cstheme="minorHAnsi"/>
        </w:rPr>
      </w:pPr>
      <w:r w:rsidRPr="00325368">
        <w:rPr>
          <w:rFonts w:asciiTheme="minorHAnsi" w:hAnsiTheme="minorHAnsi" w:cstheme="minorHAnsi"/>
        </w:rPr>
        <w:t xml:space="preserve">W ramach promocji Gminy Jednorożec zaplanowano kwotę </w:t>
      </w:r>
      <w:r w:rsidR="00B021FC" w:rsidRPr="00325368">
        <w:rPr>
          <w:rFonts w:asciiTheme="minorHAnsi" w:hAnsiTheme="minorHAnsi" w:cstheme="minorHAnsi"/>
        </w:rPr>
        <w:t>5.000,00</w:t>
      </w:r>
      <w:r w:rsidRPr="00325368">
        <w:rPr>
          <w:rFonts w:asciiTheme="minorHAnsi" w:hAnsiTheme="minorHAnsi" w:cstheme="minorHAnsi"/>
        </w:rPr>
        <w:t xml:space="preserve"> zł, która w 202</w:t>
      </w:r>
      <w:r w:rsidR="00B021FC" w:rsidRPr="00325368">
        <w:rPr>
          <w:rFonts w:asciiTheme="minorHAnsi" w:hAnsiTheme="minorHAnsi" w:cstheme="minorHAnsi"/>
        </w:rPr>
        <w:t>3</w:t>
      </w:r>
      <w:r w:rsidRPr="00325368">
        <w:rPr>
          <w:rFonts w:asciiTheme="minorHAnsi" w:hAnsiTheme="minorHAnsi" w:cstheme="minorHAnsi"/>
        </w:rPr>
        <w:t xml:space="preserve"> r. wydatkowano </w:t>
      </w:r>
      <w:r w:rsidR="0097208F" w:rsidRPr="00325368">
        <w:rPr>
          <w:rFonts w:asciiTheme="minorHAnsi" w:hAnsiTheme="minorHAnsi" w:cstheme="minorHAnsi"/>
        </w:rPr>
        <w:t>3.412,12</w:t>
      </w:r>
      <w:r w:rsidRPr="00325368">
        <w:rPr>
          <w:rFonts w:asciiTheme="minorHAnsi" w:hAnsiTheme="minorHAnsi" w:cstheme="minorHAnsi"/>
        </w:rPr>
        <w:t xml:space="preserve"> zł</w:t>
      </w:r>
      <w:r w:rsidR="00325368" w:rsidRPr="00325368">
        <w:rPr>
          <w:rFonts w:asciiTheme="minorHAnsi" w:hAnsiTheme="minorHAnsi" w:cstheme="minorHAnsi"/>
        </w:rPr>
        <w:t>.</w:t>
      </w:r>
    </w:p>
    <w:p w14:paraId="62FE10BE" w14:textId="77777777" w:rsidR="00B8641A" w:rsidRPr="00097137" w:rsidRDefault="00B8641A" w:rsidP="00B8641A">
      <w:pPr>
        <w:pStyle w:val="NormalnyWeb"/>
        <w:spacing w:before="0" w:beforeAutospacing="0" w:after="0" w:line="360" w:lineRule="auto"/>
        <w:ind w:left="360"/>
        <w:jc w:val="both"/>
        <w:rPr>
          <w:rFonts w:asciiTheme="minorHAnsi" w:hAnsiTheme="minorHAnsi" w:cstheme="minorHAnsi"/>
          <w:color w:val="FF0000"/>
        </w:rPr>
      </w:pPr>
    </w:p>
    <w:p w14:paraId="47D54242" w14:textId="77777777" w:rsidR="00B8641A" w:rsidRPr="0011574D" w:rsidRDefault="00B8641A" w:rsidP="00B8641A">
      <w:pPr>
        <w:pStyle w:val="NormalnyWeb"/>
        <w:spacing w:before="0" w:beforeAutospacing="0" w:after="0" w:line="360" w:lineRule="auto"/>
        <w:jc w:val="both"/>
        <w:rPr>
          <w:rFonts w:asciiTheme="minorHAnsi" w:hAnsiTheme="minorHAnsi" w:cstheme="minorHAnsi"/>
          <w:i/>
          <w:u w:val="single"/>
        </w:rPr>
      </w:pPr>
      <w:r w:rsidRPr="0011574D">
        <w:rPr>
          <w:rFonts w:asciiTheme="minorHAnsi" w:hAnsiTheme="minorHAnsi" w:cstheme="minorHAnsi"/>
          <w:i/>
          <w:u w:val="single"/>
        </w:rPr>
        <w:t>Wspólna obsługa jednostek samorządu terytorialnego</w:t>
      </w:r>
    </w:p>
    <w:p w14:paraId="5B5BB3C5" w14:textId="328237D8" w:rsidR="00B8641A" w:rsidRPr="0011574D" w:rsidRDefault="00B8641A" w:rsidP="00B8641A">
      <w:pPr>
        <w:pStyle w:val="NormalnyWeb"/>
        <w:spacing w:before="0" w:beforeAutospacing="0" w:after="0" w:line="360" w:lineRule="auto"/>
        <w:ind w:firstLine="708"/>
        <w:jc w:val="both"/>
        <w:rPr>
          <w:rFonts w:asciiTheme="minorHAnsi" w:hAnsiTheme="minorHAnsi" w:cstheme="minorHAnsi"/>
        </w:rPr>
      </w:pPr>
      <w:r w:rsidRPr="0011574D">
        <w:rPr>
          <w:rFonts w:asciiTheme="minorHAnsi" w:hAnsiTheme="minorHAnsi" w:cstheme="minorHAnsi"/>
        </w:rPr>
        <w:t xml:space="preserve">Na utrzymanie Gminnego Zespołu Oświaty w Jednorożcu wydatkowano kwotę </w:t>
      </w:r>
      <w:r w:rsidR="00325368" w:rsidRPr="0011574D">
        <w:rPr>
          <w:rFonts w:asciiTheme="minorHAnsi" w:hAnsiTheme="minorHAnsi" w:cstheme="minorHAnsi"/>
        </w:rPr>
        <w:t>316.487,82</w:t>
      </w:r>
      <w:r w:rsidRPr="0011574D">
        <w:rPr>
          <w:rFonts w:asciiTheme="minorHAnsi" w:hAnsiTheme="minorHAnsi" w:cstheme="minorHAnsi"/>
        </w:rPr>
        <w:t xml:space="preserve"> zł na plan </w:t>
      </w:r>
      <w:r w:rsidR="00325368" w:rsidRPr="0011574D">
        <w:rPr>
          <w:rFonts w:asciiTheme="minorHAnsi" w:hAnsiTheme="minorHAnsi" w:cstheme="minorHAnsi"/>
        </w:rPr>
        <w:t>338.720,00</w:t>
      </w:r>
      <w:r w:rsidRPr="0011574D">
        <w:rPr>
          <w:rFonts w:asciiTheme="minorHAnsi" w:hAnsiTheme="minorHAnsi" w:cstheme="minorHAnsi"/>
        </w:rPr>
        <w:t xml:space="preserve"> zł tj. </w:t>
      </w:r>
      <w:r w:rsidR="00325368" w:rsidRPr="0011574D">
        <w:rPr>
          <w:rFonts w:asciiTheme="minorHAnsi" w:hAnsiTheme="minorHAnsi" w:cstheme="minorHAnsi"/>
        </w:rPr>
        <w:t>93,44</w:t>
      </w:r>
      <w:r w:rsidRPr="0011574D">
        <w:rPr>
          <w:rFonts w:asciiTheme="minorHAnsi" w:hAnsiTheme="minorHAnsi" w:cstheme="minorHAnsi"/>
        </w:rPr>
        <w:t xml:space="preserve"> % planu. </w:t>
      </w:r>
    </w:p>
    <w:p w14:paraId="680C6594" w14:textId="77777777" w:rsidR="00B8641A" w:rsidRPr="0011574D" w:rsidRDefault="00B8641A" w:rsidP="00B8641A">
      <w:pPr>
        <w:pStyle w:val="NormalnyWeb"/>
        <w:spacing w:before="0" w:beforeAutospacing="0" w:after="0" w:line="360" w:lineRule="auto"/>
        <w:jc w:val="both"/>
        <w:rPr>
          <w:rFonts w:asciiTheme="minorHAnsi" w:hAnsiTheme="minorHAnsi" w:cstheme="minorHAnsi"/>
        </w:rPr>
      </w:pPr>
      <w:r w:rsidRPr="0011574D">
        <w:rPr>
          <w:rFonts w:asciiTheme="minorHAnsi" w:hAnsiTheme="minorHAnsi" w:cstheme="minorHAnsi"/>
        </w:rPr>
        <w:t>Z kwoty tej wydatkowano na:</w:t>
      </w:r>
    </w:p>
    <w:p w14:paraId="3EA1D6E0" w14:textId="418C74C2" w:rsidR="00B8641A" w:rsidRPr="0011574D" w:rsidRDefault="00B8641A">
      <w:pPr>
        <w:pStyle w:val="NormalnyWeb"/>
        <w:numPr>
          <w:ilvl w:val="0"/>
          <w:numId w:val="20"/>
        </w:numPr>
        <w:spacing w:before="0" w:beforeAutospacing="0" w:after="0" w:line="360" w:lineRule="auto"/>
        <w:jc w:val="both"/>
        <w:rPr>
          <w:rFonts w:asciiTheme="minorHAnsi" w:hAnsiTheme="minorHAnsi" w:cstheme="minorHAnsi"/>
        </w:rPr>
      </w:pPr>
      <w:r w:rsidRPr="0011574D">
        <w:rPr>
          <w:rFonts w:asciiTheme="minorHAnsi" w:hAnsiTheme="minorHAnsi" w:cstheme="minorHAnsi"/>
        </w:rPr>
        <w:t xml:space="preserve">wydatki </w:t>
      </w:r>
      <w:r w:rsidR="00325368" w:rsidRPr="0011574D">
        <w:rPr>
          <w:rFonts w:asciiTheme="minorHAnsi" w:hAnsiTheme="minorHAnsi" w:cstheme="minorHAnsi"/>
        </w:rPr>
        <w:t>na</w:t>
      </w:r>
      <w:r w:rsidRPr="0011574D">
        <w:rPr>
          <w:rFonts w:asciiTheme="minorHAnsi" w:hAnsiTheme="minorHAnsi" w:cstheme="minorHAnsi"/>
        </w:rPr>
        <w:t xml:space="preserve"> wynagrodzenia osobowe, dodatkowe wynagrodzenia roczne dla pracowników zatrudnionych w GZO kwota </w:t>
      </w:r>
      <w:r w:rsidR="00325368" w:rsidRPr="0011574D">
        <w:rPr>
          <w:rFonts w:asciiTheme="minorHAnsi" w:hAnsiTheme="minorHAnsi" w:cstheme="minorHAnsi"/>
        </w:rPr>
        <w:t>239.426,47</w:t>
      </w:r>
      <w:r w:rsidRPr="0011574D">
        <w:rPr>
          <w:rFonts w:asciiTheme="minorHAnsi" w:hAnsiTheme="minorHAnsi" w:cstheme="minorHAnsi"/>
        </w:rPr>
        <w:t xml:space="preserve"> zł,</w:t>
      </w:r>
    </w:p>
    <w:p w14:paraId="61BD2FBB" w14:textId="05B0020D" w:rsidR="00B8641A" w:rsidRPr="0011574D" w:rsidRDefault="00B8641A">
      <w:pPr>
        <w:pStyle w:val="NormalnyWeb"/>
        <w:numPr>
          <w:ilvl w:val="0"/>
          <w:numId w:val="20"/>
        </w:numPr>
        <w:spacing w:before="0" w:beforeAutospacing="0" w:after="0" w:line="360" w:lineRule="auto"/>
        <w:jc w:val="both"/>
        <w:rPr>
          <w:rFonts w:asciiTheme="minorHAnsi" w:hAnsiTheme="minorHAnsi" w:cstheme="minorHAnsi"/>
        </w:rPr>
      </w:pPr>
      <w:r w:rsidRPr="0011574D">
        <w:rPr>
          <w:rFonts w:asciiTheme="minorHAnsi" w:hAnsiTheme="minorHAnsi" w:cstheme="minorHAnsi"/>
        </w:rPr>
        <w:t>pochodne od wynagrodzeń (składki ubezpieczenia społecznego, Fundusz Pracy) i odpisy na zakładowy fundusz świadczeń socjalnych (</w:t>
      </w:r>
      <w:r w:rsidR="00D66C28" w:rsidRPr="0011574D">
        <w:rPr>
          <w:rFonts w:asciiTheme="minorHAnsi" w:hAnsiTheme="minorHAnsi" w:cstheme="minorHAnsi"/>
        </w:rPr>
        <w:t>100</w:t>
      </w:r>
      <w:r w:rsidRPr="0011574D">
        <w:rPr>
          <w:rFonts w:asciiTheme="minorHAnsi" w:hAnsiTheme="minorHAnsi" w:cstheme="minorHAnsi"/>
        </w:rPr>
        <w:t xml:space="preserve">% naliczonego funduszu)  wydano </w:t>
      </w:r>
      <w:r w:rsidR="00325368" w:rsidRPr="0011574D">
        <w:rPr>
          <w:rFonts w:asciiTheme="minorHAnsi" w:hAnsiTheme="minorHAnsi" w:cstheme="minorHAnsi"/>
        </w:rPr>
        <w:t>51.649,87</w:t>
      </w:r>
      <w:r w:rsidR="00D66C28" w:rsidRPr="0011574D">
        <w:rPr>
          <w:rFonts w:asciiTheme="minorHAnsi" w:hAnsiTheme="minorHAnsi" w:cstheme="minorHAnsi"/>
        </w:rPr>
        <w:t xml:space="preserve"> zł.</w:t>
      </w:r>
      <w:r w:rsidRPr="0011574D">
        <w:rPr>
          <w:rFonts w:asciiTheme="minorHAnsi" w:hAnsiTheme="minorHAnsi" w:cstheme="minorHAnsi"/>
        </w:rPr>
        <w:t>,</w:t>
      </w:r>
    </w:p>
    <w:p w14:paraId="31DD0967" w14:textId="15CAF683" w:rsidR="00B8641A" w:rsidRPr="0011574D" w:rsidRDefault="00B8641A">
      <w:pPr>
        <w:pStyle w:val="NormalnyWeb"/>
        <w:numPr>
          <w:ilvl w:val="0"/>
          <w:numId w:val="20"/>
        </w:numPr>
        <w:spacing w:before="0" w:beforeAutospacing="0" w:after="0" w:line="360" w:lineRule="auto"/>
        <w:jc w:val="both"/>
        <w:rPr>
          <w:rFonts w:asciiTheme="minorHAnsi" w:hAnsiTheme="minorHAnsi" w:cstheme="minorHAnsi"/>
        </w:rPr>
      </w:pPr>
      <w:r w:rsidRPr="0011574D">
        <w:rPr>
          <w:rFonts w:asciiTheme="minorHAnsi" w:hAnsiTheme="minorHAnsi" w:cstheme="minorHAnsi"/>
        </w:rPr>
        <w:t xml:space="preserve">zakup </w:t>
      </w:r>
      <w:r w:rsidR="00325368" w:rsidRPr="0011574D">
        <w:rPr>
          <w:rFonts w:asciiTheme="minorHAnsi" w:hAnsiTheme="minorHAnsi" w:cstheme="minorHAnsi"/>
        </w:rPr>
        <w:t>wyposażenia,</w:t>
      </w:r>
      <w:r w:rsidRPr="0011574D">
        <w:rPr>
          <w:rFonts w:asciiTheme="minorHAnsi" w:hAnsiTheme="minorHAnsi" w:cstheme="minorHAnsi"/>
        </w:rPr>
        <w:t xml:space="preserve"> publikacji</w:t>
      </w:r>
      <w:r w:rsidR="00D66C28" w:rsidRPr="0011574D">
        <w:rPr>
          <w:rFonts w:asciiTheme="minorHAnsi" w:hAnsiTheme="minorHAnsi" w:cstheme="minorHAnsi"/>
        </w:rPr>
        <w:t xml:space="preserve">, artykułów biurowych i </w:t>
      </w:r>
      <w:r w:rsidR="00325368" w:rsidRPr="0011574D">
        <w:rPr>
          <w:rFonts w:asciiTheme="minorHAnsi" w:hAnsiTheme="minorHAnsi" w:cstheme="minorHAnsi"/>
        </w:rPr>
        <w:t>chemicznych</w:t>
      </w:r>
      <w:r w:rsidR="00D66C28" w:rsidRPr="0011574D">
        <w:rPr>
          <w:rFonts w:asciiTheme="minorHAnsi" w:hAnsiTheme="minorHAnsi" w:cstheme="minorHAnsi"/>
        </w:rPr>
        <w:t xml:space="preserve"> </w:t>
      </w:r>
      <w:r w:rsidRPr="0011574D">
        <w:rPr>
          <w:rFonts w:asciiTheme="minorHAnsi" w:hAnsiTheme="minorHAnsi" w:cstheme="minorHAnsi"/>
        </w:rPr>
        <w:t xml:space="preserve">zapłacono </w:t>
      </w:r>
      <w:r w:rsidR="00325368" w:rsidRPr="0011574D">
        <w:rPr>
          <w:rFonts w:asciiTheme="minorHAnsi" w:hAnsiTheme="minorHAnsi" w:cstheme="minorHAnsi"/>
        </w:rPr>
        <w:t>6.573,31</w:t>
      </w:r>
      <w:r w:rsidRPr="0011574D">
        <w:rPr>
          <w:rFonts w:asciiTheme="minorHAnsi" w:hAnsiTheme="minorHAnsi" w:cstheme="minorHAnsi"/>
        </w:rPr>
        <w:t xml:space="preserve"> zł,</w:t>
      </w:r>
    </w:p>
    <w:p w14:paraId="2E31663C" w14:textId="05CBAF97" w:rsidR="00D66C28" w:rsidRPr="0011574D" w:rsidRDefault="00325368">
      <w:pPr>
        <w:pStyle w:val="NormalnyWeb"/>
        <w:numPr>
          <w:ilvl w:val="0"/>
          <w:numId w:val="20"/>
        </w:numPr>
        <w:spacing w:before="0" w:beforeAutospacing="0" w:after="0" w:line="360" w:lineRule="auto"/>
        <w:jc w:val="both"/>
        <w:rPr>
          <w:rFonts w:asciiTheme="minorHAnsi" w:hAnsiTheme="minorHAnsi" w:cstheme="minorHAnsi"/>
        </w:rPr>
      </w:pPr>
      <w:r w:rsidRPr="0011574D">
        <w:rPr>
          <w:rFonts w:asciiTheme="minorHAnsi" w:hAnsiTheme="minorHAnsi" w:cstheme="minorHAnsi"/>
        </w:rPr>
        <w:lastRenderedPageBreak/>
        <w:t xml:space="preserve">badania lekarskie, </w:t>
      </w:r>
      <w:r w:rsidR="00B8641A" w:rsidRPr="0011574D">
        <w:rPr>
          <w:rFonts w:asciiTheme="minorHAnsi" w:hAnsiTheme="minorHAnsi" w:cstheme="minorHAnsi"/>
        </w:rPr>
        <w:t xml:space="preserve">usługi pocztowe, opłaty telefoniczne, abonamenty programów komputerowych, </w:t>
      </w:r>
      <w:r w:rsidRPr="0011574D">
        <w:rPr>
          <w:rFonts w:asciiTheme="minorHAnsi" w:hAnsiTheme="minorHAnsi" w:cstheme="minorHAnsi"/>
        </w:rPr>
        <w:t xml:space="preserve">odnowienie podpisu kwalifikowanego, </w:t>
      </w:r>
      <w:r w:rsidR="00B8641A" w:rsidRPr="0011574D">
        <w:rPr>
          <w:rFonts w:asciiTheme="minorHAnsi" w:hAnsiTheme="minorHAnsi" w:cstheme="minorHAnsi"/>
        </w:rPr>
        <w:t xml:space="preserve">usługa IOD, szkolenia pracowników, </w:t>
      </w:r>
      <w:r w:rsidR="0011574D" w:rsidRPr="0011574D">
        <w:rPr>
          <w:rFonts w:asciiTheme="minorHAnsi" w:hAnsiTheme="minorHAnsi" w:cstheme="minorHAnsi"/>
        </w:rPr>
        <w:t xml:space="preserve">naprawa komputera i drukarki, </w:t>
      </w:r>
      <w:r w:rsidR="00B8641A" w:rsidRPr="0011574D">
        <w:rPr>
          <w:rFonts w:asciiTheme="minorHAnsi" w:hAnsiTheme="minorHAnsi" w:cstheme="minorHAnsi"/>
        </w:rPr>
        <w:t>wypłata delegacji</w:t>
      </w:r>
      <w:r w:rsidR="00D66C28" w:rsidRPr="0011574D">
        <w:rPr>
          <w:rFonts w:asciiTheme="minorHAnsi" w:hAnsiTheme="minorHAnsi" w:cstheme="minorHAnsi"/>
        </w:rPr>
        <w:t>, abonament BIP</w:t>
      </w:r>
      <w:r w:rsidRPr="0011574D">
        <w:rPr>
          <w:rFonts w:asciiTheme="minorHAnsi" w:hAnsiTheme="minorHAnsi" w:cstheme="minorHAnsi"/>
        </w:rPr>
        <w:t xml:space="preserve"> </w:t>
      </w:r>
      <w:r w:rsidR="00B8641A" w:rsidRPr="0011574D">
        <w:rPr>
          <w:rFonts w:asciiTheme="minorHAnsi" w:hAnsiTheme="minorHAnsi" w:cstheme="minorHAnsi"/>
        </w:rPr>
        <w:t xml:space="preserve">kwota </w:t>
      </w:r>
      <w:r w:rsidRPr="0011574D">
        <w:rPr>
          <w:rFonts w:asciiTheme="minorHAnsi" w:hAnsiTheme="minorHAnsi" w:cstheme="minorHAnsi"/>
        </w:rPr>
        <w:t>18.838,17</w:t>
      </w:r>
      <w:r w:rsidR="00B8641A" w:rsidRPr="0011574D">
        <w:rPr>
          <w:rFonts w:asciiTheme="minorHAnsi" w:hAnsiTheme="minorHAnsi" w:cstheme="minorHAnsi"/>
        </w:rPr>
        <w:t xml:space="preserve"> zł.</w:t>
      </w:r>
    </w:p>
    <w:p w14:paraId="48DD15C1" w14:textId="77777777" w:rsidR="007D0A3F" w:rsidRPr="0011574D" w:rsidRDefault="007D0A3F" w:rsidP="007D0A3F">
      <w:pPr>
        <w:pStyle w:val="NormalnyWeb"/>
        <w:spacing w:before="0" w:beforeAutospacing="0" w:after="0" w:line="360" w:lineRule="auto"/>
        <w:ind w:left="720"/>
        <w:jc w:val="both"/>
        <w:rPr>
          <w:rFonts w:asciiTheme="minorHAnsi" w:hAnsiTheme="minorHAnsi" w:cstheme="minorHAnsi"/>
        </w:rPr>
      </w:pPr>
    </w:p>
    <w:p w14:paraId="58E23DC8" w14:textId="77777777" w:rsidR="00B8641A" w:rsidRPr="00D57CC5" w:rsidRDefault="00B8641A" w:rsidP="00B8641A">
      <w:pPr>
        <w:pStyle w:val="NormalnyWeb"/>
        <w:spacing w:before="0" w:beforeAutospacing="0" w:after="0" w:line="360" w:lineRule="auto"/>
        <w:jc w:val="both"/>
        <w:rPr>
          <w:rFonts w:asciiTheme="minorHAnsi" w:hAnsiTheme="minorHAnsi" w:cstheme="minorHAnsi"/>
          <w:i/>
          <w:u w:val="single"/>
        </w:rPr>
      </w:pPr>
      <w:r w:rsidRPr="00D57CC5">
        <w:rPr>
          <w:rFonts w:asciiTheme="minorHAnsi" w:hAnsiTheme="minorHAnsi" w:cstheme="minorHAnsi"/>
          <w:i/>
          <w:u w:val="single"/>
        </w:rPr>
        <w:t>Pozostała działalność</w:t>
      </w:r>
    </w:p>
    <w:p w14:paraId="7A690C0D" w14:textId="5EE5B8F9" w:rsidR="00B8641A" w:rsidRPr="00D57CC5" w:rsidRDefault="00B8641A" w:rsidP="00B8641A">
      <w:pPr>
        <w:pStyle w:val="NormalnyWeb"/>
        <w:spacing w:before="0" w:beforeAutospacing="0" w:after="0" w:line="360" w:lineRule="auto"/>
        <w:ind w:firstLine="708"/>
        <w:jc w:val="both"/>
        <w:rPr>
          <w:rFonts w:asciiTheme="minorHAnsi" w:hAnsiTheme="minorHAnsi" w:cstheme="minorHAnsi"/>
        </w:rPr>
      </w:pPr>
      <w:r w:rsidRPr="00D57CC5">
        <w:rPr>
          <w:rFonts w:asciiTheme="minorHAnsi" w:hAnsiTheme="minorHAnsi" w:cstheme="minorHAnsi"/>
        </w:rPr>
        <w:t xml:space="preserve">W ramach pozostałej działalności z planowanej kwoty wydatków bieżących </w:t>
      </w:r>
      <w:r w:rsidR="00935EA3" w:rsidRPr="00D57CC5">
        <w:rPr>
          <w:rFonts w:asciiTheme="minorHAnsi" w:hAnsiTheme="minorHAnsi" w:cstheme="minorHAnsi"/>
        </w:rPr>
        <w:t>349.050,00</w:t>
      </w:r>
      <w:r w:rsidRPr="00D57CC5">
        <w:rPr>
          <w:rFonts w:asciiTheme="minorHAnsi" w:hAnsiTheme="minorHAnsi" w:cstheme="minorHAnsi"/>
        </w:rPr>
        <w:t xml:space="preserve"> zł, wydatkowano kwotę </w:t>
      </w:r>
      <w:r w:rsidR="00935EA3" w:rsidRPr="00D57CC5">
        <w:rPr>
          <w:rFonts w:asciiTheme="minorHAnsi" w:hAnsiTheme="minorHAnsi" w:cstheme="minorHAnsi"/>
        </w:rPr>
        <w:t>282.687,89</w:t>
      </w:r>
      <w:r w:rsidRPr="00D57CC5">
        <w:rPr>
          <w:rFonts w:asciiTheme="minorHAnsi" w:hAnsiTheme="minorHAnsi" w:cstheme="minorHAnsi"/>
        </w:rPr>
        <w:t xml:space="preserve">  zł:</w:t>
      </w:r>
    </w:p>
    <w:p w14:paraId="2B004C3B" w14:textId="584DC61D"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diety dla sołtysów za udział w sesjach kwota </w:t>
      </w:r>
      <w:r w:rsidR="00935EA3" w:rsidRPr="00D57CC5">
        <w:rPr>
          <w:rFonts w:asciiTheme="minorHAnsi" w:hAnsiTheme="minorHAnsi" w:cstheme="minorHAnsi"/>
        </w:rPr>
        <w:t>68.</w:t>
      </w:r>
      <w:r w:rsidR="00A80AA5">
        <w:rPr>
          <w:rFonts w:asciiTheme="minorHAnsi" w:hAnsiTheme="minorHAnsi" w:cstheme="minorHAnsi"/>
        </w:rPr>
        <w:t>6</w:t>
      </w:r>
      <w:r w:rsidR="00935EA3" w:rsidRPr="00D57CC5">
        <w:rPr>
          <w:rFonts w:asciiTheme="minorHAnsi" w:hAnsiTheme="minorHAnsi" w:cstheme="minorHAnsi"/>
        </w:rPr>
        <w:t>10,80</w:t>
      </w:r>
      <w:r w:rsidRPr="00D57CC5">
        <w:rPr>
          <w:rFonts w:asciiTheme="minorHAnsi" w:hAnsiTheme="minorHAnsi" w:cstheme="minorHAnsi"/>
        </w:rPr>
        <w:t xml:space="preserve"> zł.</w:t>
      </w:r>
    </w:p>
    <w:p w14:paraId="45793080" w14:textId="0C7EF370"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inkaso dla sołtysów za pobór podatków wydatkowano </w:t>
      </w:r>
      <w:r w:rsidR="00935EA3" w:rsidRPr="00D57CC5">
        <w:rPr>
          <w:rFonts w:asciiTheme="minorHAnsi" w:hAnsiTheme="minorHAnsi" w:cstheme="minorHAnsi"/>
        </w:rPr>
        <w:t>33.560,00</w:t>
      </w:r>
      <w:r w:rsidRPr="00D57CC5">
        <w:rPr>
          <w:rFonts w:asciiTheme="minorHAnsi" w:hAnsiTheme="minorHAnsi" w:cstheme="minorHAnsi"/>
        </w:rPr>
        <w:t xml:space="preserve"> zł na plan 3</w:t>
      </w:r>
      <w:r w:rsidR="00935EA3" w:rsidRPr="00D57CC5">
        <w:rPr>
          <w:rFonts w:asciiTheme="minorHAnsi" w:hAnsiTheme="minorHAnsi" w:cstheme="minorHAnsi"/>
        </w:rPr>
        <w:t>5</w:t>
      </w:r>
      <w:r w:rsidRPr="00D57CC5">
        <w:rPr>
          <w:rFonts w:asciiTheme="minorHAnsi" w:hAnsiTheme="minorHAnsi" w:cstheme="minorHAnsi"/>
        </w:rPr>
        <w:t>.000,00 zł,</w:t>
      </w:r>
    </w:p>
    <w:p w14:paraId="554679C3" w14:textId="7A8F7094"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planowana wpłata na PFRON w kwocie </w:t>
      </w:r>
      <w:r w:rsidR="00935EA3" w:rsidRPr="00D57CC5">
        <w:rPr>
          <w:rFonts w:asciiTheme="minorHAnsi" w:hAnsiTheme="minorHAnsi" w:cstheme="minorHAnsi"/>
        </w:rPr>
        <w:t>4.900,00</w:t>
      </w:r>
      <w:r w:rsidRPr="00D57CC5">
        <w:rPr>
          <w:rFonts w:asciiTheme="minorHAnsi" w:hAnsiTheme="minorHAnsi" w:cstheme="minorHAnsi"/>
        </w:rPr>
        <w:t xml:space="preserve"> zł w </w:t>
      </w:r>
      <w:r w:rsidR="00F47239" w:rsidRPr="00D57CC5">
        <w:rPr>
          <w:rFonts w:asciiTheme="minorHAnsi" w:hAnsiTheme="minorHAnsi" w:cstheme="minorHAnsi"/>
        </w:rPr>
        <w:t>202</w:t>
      </w:r>
      <w:r w:rsidR="00935EA3" w:rsidRPr="00D57CC5">
        <w:rPr>
          <w:rFonts w:asciiTheme="minorHAnsi" w:hAnsiTheme="minorHAnsi" w:cstheme="minorHAnsi"/>
        </w:rPr>
        <w:t>3</w:t>
      </w:r>
      <w:r w:rsidR="00F47239" w:rsidRPr="00D57CC5">
        <w:rPr>
          <w:rFonts w:asciiTheme="minorHAnsi" w:hAnsiTheme="minorHAnsi" w:cstheme="minorHAnsi"/>
        </w:rPr>
        <w:t xml:space="preserve"> roku</w:t>
      </w:r>
      <w:r w:rsidRPr="00D57CC5">
        <w:rPr>
          <w:rFonts w:asciiTheme="minorHAnsi" w:hAnsiTheme="minorHAnsi" w:cstheme="minorHAnsi"/>
        </w:rPr>
        <w:t xml:space="preserve"> została wydatkowana w kwocie </w:t>
      </w:r>
      <w:r w:rsidR="00935EA3" w:rsidRPr="00D57CC5">
        <w:rPr>
          <w:rFonts w:asciiTheme="minorHAnsi" w:hAnsiTheme="minorHAnsi" w:cstheme="minorHAnsi"/>
        </w:rPr>
        <w:t>3.492,33</w:t>
      </w:r>
      <w:r w:rsidRPr="00D57CC5">
        <w:rPr>
          <w:rFonts w:asciiTheme="minorHAnsi" w:hAnsiTheme="minorHAnsi" w:cstheme="minorHAnsi"/>
        </w:rPr>
        <w:t xml:space="preserve"> zł,</w:t>
      </w:r>
    </w:p>
    <w:p w14:paraId="0BBA10D3" w14:textId="3A580489"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wynagrodzenia bezosobowe z tytułu prowadzonego audytu oraz składki na ubezpieczenia społeczne kwota </w:t>
      </w:r>
      <w:r w:rsidR="00935EA3" w:rsidRPr="00D57CC5">
        <w:rPr>
          <w:rFonts w:asciiTheme="minorHAnsi" w:hAnsiTheme="minorHAnsi" w:cstheme="minorHAnsi"/>
        </w:rPr>
        <w:t>14.056,32</w:t>
      </w:r>
      <w:r w:rsidRPr="00D57CC5">
        <w:rPr>
          <w:rFonts w:asciiTheme="minorHAnsi" w:hAnsiTheme="minorHAnsi" w:cstheme="minorHAnsi"/>
        </w:rPr>
        <w:t xml:space="preserve"> zł,</w:t>
      </w:r>
    </w:p>
    <w:p w14:paraId="7C24201A" w14:textId="1828C877"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zakup materiałów i artykułów żywnościowych kwota </w:t>
      </w:r>
      <w:r w:rsidR="00935EA3" w:rsidRPr="00D57CC5">
        <w:rPr>
          <w:rFonts w:asciiTheme="minorHAnsi" w:hAnsiTheme="minorHAnsi" w:cstheme="minorHAnsi"/>
        </w:rPr>
        <w:t>12.027,72</w:t>
      </w:r>
      <w:r w:rsidRPr="00D57CC5">
        <w:rPr>
          <w:rFonts w:asciiTheme="minorHAnsi" w:hAnsiTheme="minorHAnsi" w:cstheme="minorHAnsi"/>
        </w:rPr>
        <w:t xml:space="preserve"> zł,</w:t>
      </w:r>
    </w:p>
    <w:p w14:paraId="10F08128" w14:textId="676C2A32"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konserwacja platformy pionowej,</w:t>
      </w:r>
      <w:r w:rsidR="00935EA3" w:rsidRPr="00D57CC5">
        <w:rPr>
          <w:rFonts w:asciiTheme="minorHAnsi" w:hAnsiTheme="minorHAnsi" w:cstheme="minorHAnsi"/>
        </w:rPr>
        <w:t xml:space="preserve"> niszczenie archiwalnych dokumentów,</w:t>
      </w:r>
      <w:r w:rsidRPr="00D57CC5">
        <w:rPr>
          <w:rFonts w:asciiTheme="minorHAnsi" w:hAnsiTheme="minorHAnsi" w:cstheme="minorHAnsi"/>
        </w:rPr>
        <w:t xml:space="preserve"> monitoring,  przegląd gaśnic, usługa IOD, odnowienie strony internetowej, przegląd i konserwacja kotła gazowego, wywóz odpadów</w:t>
      </w:r>
      <w:r w:rsidR="00F47239" w:rsidRPr="00D57CC5">
        <w:rPr>
          <w:rFonts w:asciiTheme="minorHAnsi" w:hAnsiTheme="minorHAnsi" w:cstheme="minorHAnsi"/>
        </w:rPr>
        <w:t xml:space="preserve">, czyszczenie przewodów kominowych </w:t>
      </w:r>
      <w:r w:rsidRPr="00D57CC5">
        <w:rPr>
          <w:rFonts w:asciiTheme="minorHAnsi" w:hAnsiTheme="minorHAnsi" w:cstheme="minorHAnsi"/>
        </w:rPr>
        <w:t xml:space="preserve">kwota </w:t>
      </w:r>
      <w:r w:rsidR="00935EA3" w:rsidRPr="00D57CC5">
        <w:rPr>
          <w:rFonts w:asciiTheme="minorHAnsi" w:hAnsiTheme="minorHAnsi" w:cstheme="minorHAnsi"/>
        </w:rPr>
        <w:t>20.611,94</w:t>
      </w:r>
      <w:r w:rsidRPr="00D57CC5">
        <w:rPr>
          <w:rFonts w:asciiTheme="minorHAnsi" w:hAnsiTheme="minorHAnsi" w:cstheme="minorHAnsi"/>
        </w:rPr>
        <w:t xml:space="preserve"> zł,</w:t>
      </w:r>
    </w:p>
    <w:p w14:paraId="75978ACF" w14:textId="011E7C67" w:rsidR="00B8641A" w:rsidRPr="00D57CC5" w:rsidRDefault="00B8641A">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koszty egzekucyjne, </w:t>
      </w:r>
      <w:r w:rsidR="009334CB" w:rsidRPr="00D57CC5">
        <w:rPr>
          <w:rFonts w:asciiTheme="minorHAnsi" w:hAnsiTheme="minorHAnsi" w:cstheme="minorHAnsi"/>
        </w:rPr>
        <w:t>opłata abonamentowa,</w:t>
      </w:r>
      <w:r w:rsidRPr="00D57CC5">
        <w:rPr>
          <w:rFonts w:asciiTheme="minorHAnsi" w:hAnsiTheme="minorHAnsi" w:cstheme="minorHAnsi"/>
        </w:rPr>
        <w:t xml:space="preserve"> ubezpieczenie mienia</w:t>
      </w:r>
      <w:r w:rsidR="00090E95" w:rsidRPr="00D57CC5">
        <w:rPr>
          <w:rFonts w:asciiTheme="minorHAnsi" w:hAnsiTheme="minorHAnsi" w:cstheme="minorHAnsi"/>
        </w:rPr>
        <w:t xml:space="preserve">, składka członkowska </w:t>
      </w:r>
      <w:proofErr w:type="spellStart"/>
      <w:r w:rsidR="00090E95" w:rsidRPr="00D57CC5">
        <w:rPr>
          <w:rFonts w:asciiTheme="minorHAnsi" w:hAnsiTheme="minorHAnsi" w:cstheme="minorHAnsi"/>
        </w:rPr>
        <w:t>Kurpsie</w:t>
      </w:r>
      <w:proofErr w:type="spellEnd"/>
      <w:r w:rsidR="00090E95" w:rsidRPr="00D57CC5">
        <w:rPr>
          <w:rFonts w:asciiTheme="minorHAnsi" w:hAnsiTheme="minorHAnsi" w:cstheme="minorHAnsi"/>
        </w:rPr>
        <w:t xml:space="preserve"> Razem</w:t>
      </w:r>
      <w:r w:rsidR="00E40A59" w:rsidRPr="00D57CC5">
        <w:rPr>
          <w:rFonts w:asciiTheme="minorHAnsi" w:hAnsiTheme="minorHAnsi" w:cstheme="minorHAnsi"/>
        </w:rPr>
        <w:t xml:space="preserve"> </w:t>
      </w:r>
      <w:r w:rsidR="00935EA3" w:rsidRPr="00D57CC5">
        <w:rPr>
          <w:rFonts w:asciiTheme="minorHAnsi" w:hAnsiTheme="minorHAnsi" w:cstheme="minorHAnsi"/>
        </w:rPr>
        <w:t>17.831,19 zł.</w:t>
      </w:r>
      <w:r w:rsidRPr="00D57CC5">
        <w:rPr>
          <w:rFonts w:asciiTheme="minorHAnsi" w:hAnsiTheme="minorHAnsi" w:cstheme="minorHAnsi"/>
        </w:rPr>
        <w:t>,</w:t>
      </w:r>
    </w:p>
    <w:p w14:paraId="3B9ECA68" w14:textId="05BA4D47" w:rsidR="008A3BC4" w:rsidRPr="00D37B61" w:rsidRDefault="00B8641A" w:rsidP="000847E6">
      <w:pPr>
        <w:pStyle w:val="NormalnyWeb"/>
        <w:numPr>
          <w:ilvl w:val="0"/>
          <w:numId w:val="21"/>
        </w:numPr>
        <w:spacing w:before="0" w:beforeAutospacing="0" w:after="0" w:line="360" w:lineRule="auto"/>
        <w:jc w:val="both"/>
        <w:rPr>
          <w:rFonts w:asciiTheme="minorHAnsi" w:hAnsiTheme="minorHAnsi" w:cstheme="minorHAnsi"/>
        </w:rPr>
      </w:pPr>
      <w:r w:rsidRPr="00D57CC5">
        <w:rPr>
          <w:rFonts w:asciiTheme="minorHAnsi" w:hAnsiTheme="minorHAnsi" w:cstheme="minorHAnsi"/>
        </w:rPr>
        <w:t xml:space="preserve">podatek od nieruchomości, środków transportowych i leśnego płacona przez urząd gminy oraz podatek VAT kwota </w:t>
      </w:r>
      <w:r w:rsidR="009334CB" w:rsidRPr="00D57CC5">
        <w:rPr>
          <w:rFonts w:asciiTheme="minorHAnsi" w:hAnsiTheme="minorHAnsi" w:cstheme="minorHAnsi"/>
        </w:rPr>
        <w:t>7.640,09</w:t>
      </w:r>
      <w:r w:rsidRPr="00D57CC5">
        <w:rPr>
          <w:rFonts w:asciiTheme="minorHAnsi" w:hAnsiTheme="minorHAnsi" w:cstheme="minorHAnsi"/>
        </w:rPr>
        <w:t xml:space="preserve"> zł.</w:t>
      </w:r>
    </w:p>
    <w:p w14:paraId="709C6781" w14:textId="372D4AD4" w:rsidR="009334CB" w:rsidRPr="00D57CC5" w:rsidRDefault="000847E6" w:rsidP="000847E6">
      <w:pPr>
        <w:pStyle w:val="NormalnyWeb"/>
        <w:spacing w:before="0" w:beforeAutospacing="0" w:after="0" w:line="360" w:lineRule="auto"/>
        <w:jc w:val="both"/>
        <w:rPr>
          <w:rFonts w:asciiTheme="minorHAnsi" w:hAnsiTheme="minorHAnsi" w:cstheme="minorHAnsi"/>
          <w:bCs/>
          <w:iCs/>
        </w:rPr>
      </w:pPr>
      <w:r w:rsidRPr="00D57CC5">
        <w:rPr>
          <w:rFonts w:asciiTheme="minorHAnsi" w:hAnsiTheme="minorHAnsi" w:cstheme="minorHAnsi"/>
          <w:b/>
          <w:bCs/>
          <w:i/>
          <w:iCs/>
        </w:rPr>
        <w:t xml:space="preserve">wydatki inwestycyjne w tym rozdziale zaplanowane zostały na kwotę </w:t>
      </w:r>
      <w:r w:rsidR="009334CB" w:rsidRPr="00D57CC5">
        <w:rPr>
          <w:rFonts w:asciiTheme="minorHAnsi" w:hAnsiTheme="minorHAnsi" w:cstheme="minorHAnsi"/>
          <w:b/>
          <w:bCs/>
          <w:i/>
          <w:iCs/>
        </w:rPr>
        <w:t>116.500,00</w:t>
      </w:r>
      <w:r w:rsidRPr="00D57CC5">
        <w:rPr>
          <w:rFonts w:asciiTheme="minorHAnsi" w:hAnsiTheme="minorHAnsi" w:cstheme="minorHAnsi"/>
          <w:b/>
          <w:bCs/>
          <w:i/>
          <w:iCs/>
        </w:rPr>
        <w:t xml:space="preserve"> zł,</w:t>
      </w:r>
      <w:r w:rsidR="009334CB" w:rsidRPr="00D57CC5">
        <w:rPr>
          <w:rFonts w:asciiTheme="minorHAnsi" w:hAnsiTheme="minorHAnsi" w:cstheme="minorHAnsi"/>
          <w:b/>
          <w:bCs/>
          <w:i/>
          <w:iCs/>
        </w:rPr>
        <w:t xml:space="preserve"> wydatkowane w kwocie 104.857,50 zł </w:t>
      </w:r>
      <w:r w:rsidRPr="00D57CC5">
        <w:rPr>
          <w:rFonts w:asciiTheme="minorHAnsi" w:hAnsiTheme="minorHAnsi" w:cstheme="minorHAnsi"/>
          <w:b/>
          <w:bCs/>
          <w:i/>
          <w:iCs/>
        </w:rPr>
        <w:t xml:space="preserve"> </w:t>
      </w:r>
      <w:r w:rsidRPr="00D57CC5">
        <w:rPr>
          <w:rFonts w:asciiTheme="minorHAnsi" w:hAnsiTheme="minorHAnsi" w:cstheme="minorHAnsi"/>
          <w:bCs/>
          <w:iCs/>
        </w:rPr>
        <w:t>przeznaczone na zadani</w:t>
      </w:r>
      <w:r w:rsidR="009334CB" w:rsidRPr="00D57CC5">
        <w:rPr>
          <w:rFonts w:asciiTheme="minorHAnsi" w:hAnsiTheme="minorHAnsi" w:cstheme="minorHAnsi"/>
          <w:bCs/>
          <w:iCs/>
        </w:rPr>
        <w:t>a:</w:t>
      </w:r>
    </w:p>
    <w:p w14:paraId="17E084C9" w14:textId="1D39A060" w:rsidR="00CB7DF0" w:rsidRPr="00D57CC5" w:rsidRDefault="009334CB" w:rsidP="000847E6">
      <w:pPr>
        <w:pStyle w:val="NormalnyWeb"/>
        <w:spacing w:before="0" w:beforeAutospacing="0" w:after="0" w:line="360" w:lineRule="auto"/>
        <w:jc w:val="both"/>
        <w:rPr>
          <w:rFonts w:asciiTheme="minorHAnsi" w:hAnsiTheme="minorHAnsi" w:cstheme="minorHAnsi"/>
        </w:rPr>
      </w:pPr>
      <w:r w:rsidRPr="00D57CC5">
        <w:rPr>
          <w:rFonts w:asciiTheme="minorHAnsi" w:hAnsiTheme="minorHAnsi" w:cstheme="minorHAnsi"/>
          <w:bCs/>
          <w:iCs/>
        </w:rPr>
        <w:t xml:space="preserve">- </w:t>
      </w:r>
      <w:r w:rsidR="000847E6" w:rsidRPr="00D57CC5">
        <w:rPr>
          <w:rFonts w:asciiTheme="minorHAnsi" w:hAnsiTheme="minorHAnsi" w:cstheme="minorHAnsi"/>
          <w:bCs/>
          <w:iCs/>
        </w:rPr>
        <w:t>pn. „</w:t>
      </w:r>
      <w:proofErr w:type="spellStart"/>
      <w:r w:rsidR="000847E6" w:rsidRPr="00D57CC5">
        <w:rPr>
          <w:rFonts w:asciiTheme="minorHAnsi" w:hAnsiTheme="minorHAnsi" w:cstheme="minorHAnsi"/>
          <w:bCs/>
          <w:iCs/>
        </w:rPr>
        <w:t>Mikroinstalacja</w:t>
      </w:r>
      <w:proofErr w:type="spellEnd"/>
      <w:r w:rsidR="000847E6" w:rsidRPr="00D57CC5">
        <w:rPr>
          <w:rFonts w:asciiTheme="minorHAnsi" w:hAnsiTheme="minorHAnsi" w:cstheme="minorHAnsi"/>
          <w:bCs/>
          <w:iCs/>
        </w:rPr>
        <w:t xml:space="preserve"> fotowoltaiczna na budynku  Urzędu Gminy w Jednorożcu” </w:t>
      </w:r>
      <w:r w:rsidRPr="00D57CC5">
        <w:rPr>
          <w:rFonts w:asciiTheme="minorHAnsi" w:hAnsiTheme="minorHAnsi" w:cstheme="minorHAnsi"/>
          <w:bCs/>
          <w:iCs/>
        </w:rPr>
        <w:t>–</w:t>
      </w:r>
      <w:r w:rsidR="000847E6" w:rsidRPr="00D57CC5">
        <w:rPr>
          <w:rFonts w:asciiTheme="minorHAnsi" w:hAnsiTheme="minorHAnsi" w:cstheme="minorHAnsi"/>
          <w:bCs/>
          <w:iCs/>
        </w:rPr>
        <w:t xml:space="preserve"> </w:t>
      </w:r>
      <w:r w:rsidRPr="00D57CC5">
        <w:rPr>
          <w:rFonts w:asciiTheme="minorHAnsi" w:hAnsiTheme="minorHAnsi" w:cstheme="minorHAnsi"/>
          <w:bCs/>
          <w:iCs/>
        </w:rPr>
        <w:t>zaplanowane w kwocie 110.000,00 zł,</w:t>
      </w:r>
      <w:r w:rsidR="000847E6" w:rsidRPr="00D57CC5">
        <w:rPr>
          <w:rFonts w:asciiTheme="minorHAnsi" w:hAnsiTheme="minorHAnsi" w:cstheme="minorHAnsi"/>
          <w:bCs/>
          <w:iCs/>
        </w:rPr>
        <w:t xml:space="preserve"> poniesione w kwocie </w:t>
      </w:r>
      <w:r w:rsidRPr="00D57CC5">
        <w:rPr>
          <w:rFonts w:asciiTheme="minorHAnsi" w:hAnsiTheme="minorHAnsi" w:cstheme="minorHAnsi"/>
        </w:rPr>
        <w:t>98.400,00</w:t>
      </w:r>
      <w:r w:rsidR="000847E6" w:rsidRPr="00D57CC5">
        <w:rPr>
          <w:rFonts w:asciiTheme="minorHAnsi" w:hAnsiTheme="minorHAnsi" w:cstheme="minorHAnsi"/>
        </w:rPr>
        <w:t xml:space="preserve"> zł </w:t>
      </w:r>
      <w:r w:rsidRPr="00D57CC5">
        <w:rPr>
          <w:rFonts w:asciiTheme="minorHAnsi" w:hAnsiTheme="minorHAnsi" w:cstheme="minorHAnsi"/>
        </w:rPr>
        <w:t>na roboty budowlane oraz nadzór inwestorski,</w:t>
      </w:r>
    </w:p>
    <w:p w14:paraId="0ED05E07" w14:textId="6B9A1AEF" w:rsidR="009334CB" w:rsidRPr="00D57CC5" w:rsidRDefault="009334CB" w:rsidP="000847E6">
      <w:pPr>
        <w:pStyle w:val="NormalnyWeb"/>
        <w:spacing w:before="0" w:beforeAutospacing="0" w:after="0" w:line="360" w:lineRule="auto"/>
        <w:jc w:val="both"/>
        <w:rPr>
          <w:rFonts w:asciiTheme="minorHAnsi" w:hAnsiTheme="minorHAnsi" w:cstheme="minorHAnsi"/>
          <w:bCs/>
          <w:iCs/>
        </w:rPr>
      </w:pPr>
      <w:r w:rsidRPr="00D57CC5">
        <w:rPr>
          <w:rFonts w:asciiTheme="minorHAnsi" w:hAnsiTheme="minorHAnsi" w:cstheme="minorHAnsi"/>
        </w:rPr>
        <w:t xml:space="preserve">- pn. „ Wykonanie klimatyzacji w Urzędzie Gminy w Jednorożcu” - </w:t>
      </w:r>
      <w:r w:rsidRPr="00D57CC5">
        <w:rPr>
          <w:rFonts w:asciiTheme="minorHAnsi" w:hAnsiTheme="minorHAnsi" w:cstheme="minorHAnsi"/>
          <w:bCs/>
          <w:iCs/>
        </w:rPr>
        <w:t>zaplanowane w kwocie 6.500,00 zł, poniesione w kwocie 6.457,50 zł na montaż klimatyzacji w serwerowni.</w:t>
      </w:r>
    </w:p>
    <w:p w14:paraId="52959C4C" w14:textId="77777777" w:rsidR="00CB7DF0" w:rsidRPr="00097137" w:rsidRDefault="00CB7DF0" w:rsidP="000847E6">
      <w:pPr>
        <w:pStyle w:val="NormalnyWeb"/>
        <w:spacing w:before="0" w:beforeAutospacing="0" w:after="0" w:line="360" w:lineRule="auto"/>
        <w:jc w:val="both"/>
        <w:rPr>
          <w:rFonts w:asciiTheme="minorHAnsi" w:hAnsiTheme="minorHAnsi" w:cstheme="minorHAnsi"/>
          <w:color w:val="FF0000"/>
        </w:rPr>
      </w:pPr>
    </w:p>
    <w:p w14:paraId="47D6CB07" w14:textId="77777777" w:rsidR="00B8641A" w:rsidRPr="005F16B8" w:rsidRDefault="00B8641A" w:rsidP="00B8641A">
      <w:pPr>
        <w:pStyle w:val="NormalnyWeb"/>
        <w:keepNext/>
        <w:spacing w:before="0" w:beforeAutospacing="0" w:after="0" w:line="360" w:lineRule="auto"/>
        <w:jc w:val="both"/>
        <w:rPr>
          <w:rFonts w:asciiTheme="minorHAnsi" w:hAnsiTheme="minorHAnsi" w:cstheme="minorHAnsi"/>
          <w:u w:val="single"/>
        </w:rPr>
      </w:pPr>
      <w:r w:rsidRPr="005F16B8">
        <w:rPr>
          <w:rFonts w:asciiTheme="minorHAnsi" w:hAnsiTheme="minorHAnsi" w:cstheme="minorHAnsi"/>
          <w:b/>
          <w:bCs/>
          <w:u w:val="single"/>
        </w:rPr>
        <w:lastRenderedPageBreak/>
        <w:t>Dział 751 – Urzędy naczelnych organów władzy państwowej, kontroli i ochrony</w:t>
      </w:r>
      <w:r w:rsidRPr="005F16B8">
        <w:rPr>
          <w:rFonts w:asciiTheme="minorHAnsi" w:hAnsiTheme="minorHAnsi" w:cstheme="minorHAnsi"/>
          <w:u w:val="single"/>
        </w:rPr>
        <w:t xml:space="preserve"> </w:t>
      </w:r>
      <w:r w:rsidRPr="005F16B8">
        <w:rPr>
          <w:rFonts w:asciiTheme="minorHAnsi" w:hAnsiTheme="minorHAnsi" w:cstheme="minorHAnsi"/>
          <w:b/>
          <w:bCs/>
          <w:u w:val="single"/>
        </w:rPr>
        <w:t>prawa oraz sądownictwa</w:t>
      </w:r>
    </w:p>
    <w:p w14:paraId="1C7D0912" w14:textId="28E6069A" w:rsidR="005A0703" w:rsidRPr="005F16B8" w:rsidRDefault="005A0703" w:rsidP="005A0703">
      <w:pPr>
        <w:pStyle w:val="NormalnyWeb"/>
        <w:spacing w:before="0" w:beforeAutospacing="0" w:after="0" w:line="360" w:lineRule="auto"/>
        <w:ind w:firstLine="708"/>
        <w:jc w:val="both"/>
        <w:rPr>
          <w:rFonts w:asciiTheme="minorHAnsi" w:hAnsiTheme="minorHAnsi" w:cstheme="minorHAnsi"/>
        </w:rPr>
      </w:pPr>
      <w:r w:rsidRPr="005F16B8">
        <w:rPr>
          <w:rFonts w:asciiTheme="minorHAnsi" w:hAnsiTheme="minorHAnsi" w:cstheme="minorHAnsi"/>
        </w:rPr>
        <w:t>Plan wydatków ogółem w tym dziale ustalony został w kwocie 87.177,00 zł, a wydatkowano kwotę 87.176,92 zł tj. 100,00 % planu w tym dziale. Wydatki w całości finansowane dotacją na zadania zlecone z Krajowego Biura Wyborczego.</w:t>
      </w:r>
    </w:p>
    <w:p w14:paraId="03D1C89E" w14:textId="77777777" w:rsidR="005A0703" w:rsidRPr="005F16B8" w:rsidRDefault="005A0703" w:rsidP="005A0703">
      <w:pPr>
        <w:pStyle w:val="NormalnyWeb"/>
        <w:spacing w:before="0" w:beforeAutospacing="0" w:after="0" w:line="360" w:lineRule="auto"/>
        <w:jc w:val="both"/>
        <w:rPr>
          <w:rFonts w:asciiTheme="minorHAnsi" w:hAnsiTheme="minorHAnsi" w:cstheme="minorHAnsi"/>
        </w:rPr>
      </w:pPr>
      <w:r w:rsidRPr="005F16B8">
        <w:rPr>
          <w:rFonts w:asciiTheme="minorHAnsi" w:hAnsiTheme="minorHAnsi" w:cstheme="minorHAnsi"/>
        </w:rPr>
        <w:t>Realizacja wydatków w poszczególnych rozdziałach tego działu przedstawia się następująco:</w:t>
      </w:r>
    </w:p>
    <w:p w14:paraId="16379473" w14:textId="77777777" w:rsidR="00B8641A" w:rsidRPr="005F16B8" w:rsidRDefault="00B8641A" w:rsidP="00B8641A">
      <w:pPr>
        <w:pStyle w:val="NormalnyWeb"/>
        <w:spacing w:before="0" w:beforeAutospacing="0" w:after="0" w:line="360" w:lineRule="auto"/>
        <w:jc w:val="both"/>
        <w:rPr>
          <w:rFonts w:asciiTheme="minorHAnsi" w:hAnsiTheme="minorHAnsi" w:cstheme="minorHAnsi"/>
        </w:rPr>
      </w:pPr>
    </w:p>
    <w:p w14:paraId="6D46CF80" w14:textId="77777777" w:rsidR="00B8641A" w:rsidRPr="005F16B8" w:rsidRDefault="00B8641A" w:rsidP="00B8641A">
      <w:pPr>
        <w:pStyle w:val="NormalnyWeb"/>
        <w:spacing w:before="0" w:beforeAutospacing="0" w:after="0" w:line="360" w:lineRule="auto"/>
        <w:jc w:val="both"/>
        <w:rPr>
          <w:rFonts w:asciiTheme="minorHAnsi" w:hAnsiTheme="minorHAnsi" w:cstheme="minorHAnsi"/>
          <w:i/>
          <w:u w:val="single"/>
        </w:rPr>
      </w:pPr>
      <w:r w:rsidRPr="005F16B8">
        <w:rPr>
          <w:rFonts w:asciiTheme="minorHAnsi" w:hAnsiTheme="minorHAnsi" w:cstheme="minorHAnsi"/>
          <w:i/>
          <w:u w:val="single"/>
        </w:rPr>
        <w:t>Urzędy naczelnych organów władzy państwowej, kontroli i ochrony prawa</w:t>
      </w:r>
    </w:p>
    <w:p w14:paraId="50934587" w14:textId="64E5F43D" w:rsidR="00B8641A" w:rsidRPr="005F16B8" w:rsidRDefault="00B8641A" w:rsidP="00B8641A">
      <w:pPr>
        <w:pStyle w:val="NormalnyWeb"/>
        <w:spacing w:before="0" w:beforeAutospacing="0" w:after="0" w:line="360" w:lineRule="auto"/>
        <w:ind w:firstLine="708"/>
        <w:jc w:val="both"/>
        <w:rPr>
          <w:rFonts w:asciiTheme="minorHAnsi" w:hAnsiTheme="minorHAnsi" w:cstheme="minorHAnsi"/>
        </w:rPr>
      </w:pPr>
      <w:r w:rsidRPr="005F16B8">
        <w:rPr>
          <w:rFonts w:asciiTheme="minorHAnsi" w:hAnsiTheme="minorHAnsi" w:cstheme="minorHAnsi"/>
        </w:rPr>
        <w:t>Planowane wydatki w kwocie 1.</w:t>
      </w:r>
      <w:r w:rsidR="005A0703" w:rsidRPr="005F16B8">
        <w:rPr>
          <w:rFonts w:asciiTheme="minorHAnsi" w:hAnsiTheme="minorHAnsi" w:cstheme="minorHAnsi"/>
        </w:rPr>
        <w:t>523,00</w:t>
      </w:r>
      <w:r w:rsidRPr="005F16B8">
        <w:rPr>
          <w:rFonts w:asciiTheme="minorHAnsi" w:hAnsiTheme="minorHAnsi" w:cstheme="minorHAnsi"/>
        </w:rPr>
        <w:t xml:space="preserve"> zł, w 202</w:t>
      </w:r>
      <w:r w:rsidR="005A0703" w:rsidRPr="005F16B8">
        <w:rPr>
          <w:rFonts w:asciiTheme="minorHAnsi" w:hAnsiTheme="minorHAnsi" w:cstheme="minorHAnsi"/>
        </w:rPr>
        <w:t>3</w:t>
      </w:r>
      <w:r w:rsidRPr="005F16B8">
        <w:rPr>
          <w:rFonts w:asciiTheme="minorHAnsi" w:hAnsiTheme="minorHAnsi" w:cstheme="minorHAnsi"/>
        </w:rPr>
        <w:t xml:space="preserve"> roku zostały poniesione w kwocie </w:t>
      </w:r>
      <w:r w:rsidR="007C2C02" w:rsidRPr="005F16B8">
        <w:rPr>
          <w:rFonts w:asciiTheme="minorHAnsi" w:hAnsiTheme="minorHAnsi" w:cstheme="minorHAnsi"/>
        </w:rPr>
        <w:t>1.</w:t>
      </w:r>
      <w:r w:rsidR="005A0703" w:rsidRPr="005F16B8">
        <w:rPr>
          <w:rFonts w:asciiTheme="minorHAnsi" w:hAnsiTheme="minorHAnsi" w:cstheme="minorHAnsi"/>
        </w:rPr>
        <w:t>523,00</w:t>
      </w:r>
      <w:r w:rsidR="007C2C02" w:rsidRPr="005F16B8">
        <w:rPr>
          <w:rFonts w:asciiTheme="minorHAnsi" w:hAnsiTheme="minorHAnsi" w:cstheme="minorHAnsi"/>
        </w:rPr>
        <w:t xml:space="preserve"> zł.</w:t>
      </w:r>
      <w:r w:rsidRPr="005F16B8">
        <w:rPr>
          <w:rFonts w:asciiTheme="minorHAnsi" w:hAnsiTheme="minorHAnsi" w:cstheme="minorHAnsi"/>
        </w:rPr>
        <w:t xml:space="preserve"> na </w:t>
      </w:r>
      <w:r w:rsidR="007C2C02" w:rsidRPr="005F16B8">
        <w:rPr>
          <w:rFonts w:asciiTheme="minorHAnsi" w:hAnsiTheme="minorHAnsi" w:cstheme="minorHAnsi"/>
        </w:rPr>
        <w:t>refundację wynagrodzenia wraz z pochodnymi pracownika wykonującego aktualizację spisu wyborców</w:t>
      </w:r>
      <w:r w:rsidR="005A0703" w:rsidRPr="005F16B8">
        <w:rPr>
          <w:rFonts w:asciiTheme="minorHAnsi" w:hAnsiTheme="minorHAnsi" w:cstheme="minorHAnsi"/>
        </w:rPr>
        <w:t>.</w:t>
      </w:r>
    </w:p>
    <w:p w14:paraId="69C75A02" w14:textId="77777777" w:rsidR="005F16B8" w:rsidRPr="005F16B8" w:rsidRDefault="005F16B8" w:rsidP="005F16B8">
      <w:pPr>
        <w:pStyle w:val="NormalnyWeb"/>
        <w:spacing w:before="0" w:beforeAutospacing="0" w:after="0" w:line="360" w:lineRule="auto"/>
        <w:jc w:val="both"/>
        <w:rPr>
          <w:rFonts w:asciiTheme="minorHAnsi" w:hAnsiTheme="minorHAnsi" w:cstheme="minorHAnsi"/>
        </w:rPr>
      </w:pPr>
    </w:p>
    <w:p w14:paraId="440C1E45" w14:textId="7267E899" w:rsidR="005F16B8" w:rsidRPr="005F16B8" w:rsidRDefault="005F16B8" w:rsidP="005F16B8">
      <w:pPr>
        <w:pStyle w:val="NormalnyWeb"/>
        <w:spacing w:before="0" w:beforeAutospacing="0" w:after="0" w:line="360" w:lineRule="auto"/>
        <w:jc w:val="both"/>
        <w:rPr>
          <w:rFonts w:asciiTheme="minorHAnsi" w:hAnsiTheme="minorHAnsi" w:cstheme="minorHAnsi"/>
          <w:i/>
          <w:iCs/>
          <w:u w:val="single"/>
        </w:rPr>
      </w:pPr>
      <w:r w:rsidRPr="005F16B8">
        <w:rPr>
          <w:rFonts w:asciiTheme="minorHAnsi" w:hAnsiTheme="minorHAnsi" w:cstheme="minorHAnsi"/>
          <w:i/>
          <w:iCs/>
          <w:u w:val="single"/>
        </w:rPr>
        <w:t>Wybory do Sejmu i Senatu</w:t>
      </w:r>
    </w:p>
    <w:p w14:paraId="572B53C8" w14:textId="486ECA85" w:rsidR="005F16B8" w:rsidRPr="005F16B8" w:rsidRDefault="005F16B8" w:rsidP="005F16B8">
      <w:pPr>
        <w:pStyle w:val="NormalnyWeb"/>
        <w:spacing w:before="0" w:beforeAutospacing="0" w:after="0" w:line="360" w:lineRule="auto"/>
        <w:ind w:firstLine="708"/>
        <w:jc w:val="both"/>
        <w:rPr>
          <w:rFonts w:asciiTheme="minorHAnsi" w:hAnsiTheme="minorHAnsi" w:cstheme="minorHAnsi"/>
        </w:rPr>
      </w:pPr>
      <w:r w:rsidRPr="005F16B8">
        <w:rPr>
          <w:rFonts w:asciiTheme="minorHAnsi" w:hAnsiTheme="minorHAnsi" w:cstheme="minorHAnsi"/>
        </w:rPr>
        <w:t>W ramach wyborów do Sejmu i Senatu zaplanowano dotację w kwocie 85.124,00 zł, do budżetu wpłynęła kwota 85.123,92 zł. Wydatki zostały poniesione w łącznej kwocie 85.123,92 zł tj. na diety dla członków obwodowych komisji wyborczych oraz diety mężów zaufania – 55.320,00 zł, na wynagrodzenia wraz z pochodnymi dla pracowników wykonujących zadania dotyczące przygotowania wyborów oraz dla operatorów obsługi informatycznej obwodowych komisji wyborczych – 18.125,13 zł, na zakup materiałów (tonery, papier ksero, pieczątka, flagi, kabina do głosowania, lampki, drukarka, przedłużacz, materiałów biurowych, paliwa) – 10.990,39 zł, na koszt wysyłki materiałów – 95,00 zł, na podróże służbowe – 593,40 zł.,</w:t>
      </w:r>
    </w:p>
    <w:p w14:paraId="5B195A84" w14:textId="77777777" w:rsidR="008A3BC4" w:rsidRDefault="008A3BC4" w:rsidP="008A3BC4">
      <w:pPr>
        <w:pStyle w:val="NormalnyWeb"/>
        <w:spacing w:before="0" w:beforeAutospacing="0" w:after="0" w:line="360" w:lineRule="auto"/>
        <w:jc w:val="both"/>
        <w:rPr>
          <w:rFonts w:asciiTheme="minorHAnsi" w:hAnsiTheme="minorHAnsi" w:cstheme="minorHAnsi"/>
          <w:i/>
          <w:u w:val="single"/>
        </w:rPr>
      </w:pPr>
    </w:p>
    <w:p w14:paraId="44A46FAA" w14:textId="79FC320F" w:rsidR="005A0703" w:rsidRPr="005F16B8" w:rsidRDefault="005F16B8" w:rsidP="008A3BC4">
      <w:pPr>
        <w:pStyle w:val="NormalnyWeb"/>
        <w:spacing w:before="0" w:beforeAutospacing="0" w:after="0" w:line="360" w:lineRule="auto"/>
        <w:jc w:val="both"/>
        <w:rPr>
          <w:rFonts w:asciiTheme="minorHAnsi" w:hAnsiTheme="minorHAnsi" w:cstheme="minorHAnsi"/>
          <w:i/>
          <w:u w:val="single"/>
        </w:rPr>
      </w:pPr>
      <w:r w:rsidRPr="005F16B8">
        <w:rPr>
          <w:rFonts w:asciiTheme="minorHAnsi" w:hAnsiTheme="minorHAnsi" w:cstheme="minorHAnsi"/>
          <w:i/>
          <w:u w:val="single"/>
        </w:rPr>
        <w:t>Referenda krajowe i konstytucyjne</w:t>
      </w:r>
    </w:p>
    <w:p w14:paraId="3CDF38C4" w14:textId="2649E2F0" w:rsidR="00B8641A" w:rsidRDefault="005F16B8" w:rsidP="002352ED">
      <w:pPr>
        <w:spacing w:line="360" w:lineRule="auto"/>
        <w:jc w:val="both"/>
        <w:rPr>
          <w:rFonts w:asciiTheme="minorHAnsi" w:hAnsiTheme="minorHAnsi" w:cstheme="minorHAnsi"/>
        </w:rPr>
      </w:pPr>
      <w:r w:rsidRPr="005F16B8">
        <w:rPr>
          <w:rFonts w:asciiTheme="minorHAnsi" w:hAnsiTheme="minorHAnsi" w:cstheme="minorHAnsi"/>
        </w:rPr>
        <w:tab/>
        <w:t>W ramach referendum ogólnokrajowego i konstytucyjnego została zaplanowana  i otrzymana dotacja w kwocie 530,00 zł., która została wydatkowana w pełnej wysokości na zakup artykułów biurowych (tonery, papier ksero).</w:t>
      </w:r>
    </w:p>
    <w:p w14:paraId="32D51DF4" w14:textId="77777777" w:rsidR="008A3BC4" w:rsidRDefault="008A3BC4" w:rsidP="002352ED">
      <w:pPr>
        <w:spacing w:line="360" w:lineRule="auto"/>
        <w:jc w:val="both"/>
        <w:rPr>
          <w:rFonts w:asciiTheme="minorHAnsi" w:hAnsiTheme="minorHAnsi" w:cstheme="minorHAnsi"/>
        </w:rPr>
      </w:pPr>
    </w:p>
    <w:p w14:paraId="1BCA5D3E" w14:textId="77777777" w:rsidR="00AD5936" w:rsidRPr="002352ED" w:rsidRDefault="00AD5936" w:rsidP="002352ED">
      <w:pPr>
        <w:spacing w:line="360" w:lineRule="auto"/>
        <w:jc w:val="both"/>
        <w:rPr>
          <w:rFonts w:asciiTheme="minorHAnsi" w:hAnsiTheme="minorHAnsi" w:cstheme="minorHAnsi"/>
        </w:rPr>
      </w:pPr>
    </w:p>
    <w:p w14:paraId="5A91802F" w14:textId="77777777" w:rsidR="00B8641A" w:rsidRPr="000A73F1" w:rsidRDefault="00B8641A" w:rsidP="00B8641A">
      <w:pPr>
        <w:pStyle w:val="NormalnyWeb"/>
        <w:keepNext/>
        <w:spacing w:before="0" w:beforeAutospacing="0" w:after="0" w:line="360" w:lineRule="auto"/>
        <w:jc w:val="both"/>
        <w:rPr>
          <w:rFonts w:asciiTheme="minorHAnsi" w:hAnsiTheme="minorHAnsi" w:cstheme="minorHAnsi"/>
          <w:u w:val="single"/>
        </w:rPr>
      </w:pPr>
      <w:r w:rsidRPr="000A73F1">
        <w:rPr>
          <w:rFonts w:asciiTheme="minorHAnsi" w:hAnsiTheme="minorHAnsi" w:cstheme="minorHAnsi"/>
          <w:b/>
          <w:bCs/>
          <w:u w:val="single"/>
        </w:rPr>
        <w:t>Dział 752 – Obrona narodowa</w:t>
      </w:r>
    </w:p>
    <w:p w14:paraId="1AEF61C5" w14:textId="77777777" w:rsidR="00B8641A" w:rsidRPr="000A73F1" w:rsidRDefault="00B8641A" w:rsidP="00B8641A">
      <w:pPr>
        <w:pStyle w:val="NormalnyWeb"/>
        <w:spacing w:before="0" w:beforeAutospacing="0" w:after="0" w:line="360" w:lineRule="auto"/>
        <w:jc w:val="both"/>
        <w:rPr>
          <w:rFonts w:asciiTheme="minorHAnsi" w:hAnsiTheme="minorHAnsi" w:cstheme="minorHAnsi"/>
        </w:rPr>
      </w:pPr>
    </w:p>
    <w:p w14:paraId="6C867C1C" w14:textId="2C972DDF" w:rsidR="00B8641A" w:rsidRPr="000A73F1" w:rsidRDefault="000A73F1" w:rsidP="00B8641A">
      <w:pPr>
        <w:pStyle w:val="NormalnyWeb"/>
        <w:spacing w:before="0" w:beforeAutospacing="0" w:after="0" w:line="360" w:lineRule="auto"/>
        <w:jc w:val="both"/>
        <w:rPr>
          <w:rFonts w:asciiTheme="minorHAnsi" w:hAnsiTheme="minorHAnsi" w:cstheme="minorHAnsi"/>
          <w:i/>
          <w:u w:val="single"/>
        </w:rPr>
      </w:pPr>
      <w:r w:rsidRPr="000A73F1">
        <w:rPr>
          <w:rFonts w:asciiTheme="minorHAnsi" w:hAnsiTheme="minorHAnsi" w:cstheme="minorHAnsi"/>
          <w:i/>
          <w:u w:val="single"/>
        </w:rPr>
        <w:t>Kwalifikacja wojskowa</w:t>
      </w:r>
    </w:p>
    <w:p w14:paraId="7E542B30" w14:textId="17EA8133" w:rsidR="00B8641A" w:rsidRPr="000A73F1" w:rsidRDefault="00B8641A" w:rsidP="00B8641A">
      <w:pPr>
        <w:pStyle w:val="NormalnyWeb"/>
        <w:spacing w:before="0" w:beforeAutospacing="0" w:after="0" w:line="360" w:lineRule="auto"/>
        <w:ind w:firstLine="708"/>
        <w:jc w:val="both"/>
        <w:rPr>
          <w:rFonts w:asciiTheme="minorHAnsi" w:hAnsiTheme="minorHAnsi" w:cstheme="minorHAnsi"/>
          <w:i/>
          <w:u w:val="single"/>
        </w:rPr>
      </w:pPr>
      <w:r w:rsidRPr="000A73F1">
        <w:rPr>
          <w:rFonts w:asciiTheme="minorHAnsi" w:hAnsiTheme="minorHAnsi" w:cstheme="minorHAnsi"/>
        </w:rPr>
        <w:lastRenderedPageBreak/>
        <w:t xml:space="preserve">Planowane </w:t>
      </w:r>
      <w:r w:rsidR="000A73F1" w:rsidRPr="000A73F1">
        <w:rPr>
          <w:rFonts w:asciiTheme="minorHAnsi" w:hAnsiTheme="minorHAnsi" w:cstheme="minorHAnsi"/>
        </w:rPr>
        <w:t xml:space="preserve">i wykonane </w:t>
      </w:r>
      <w:r w:rsidRPr="000A73F1">
        <w:rPr>
          <w:rFonts w:asciiTheme="minorHAnsi" w:hAnsiTheme="minorHAnsi" w:cstheme="minorHAnsi"/>
        </w:rPr>
        <w:t xml:space="preserve">wydatki w kwocie </w:t>
      </w:r>
      <w:r w:rsidR="000A73F1" w:rsidRPr="000A73F1">
        <w:rPr>
          <w:rFonts w:asciiTheme="minorHAnsi" w:hAnsiTheme="minorHAnsi" w:cstheme="minorHAnsi"/>
        </w:rPr>
        <w:t>529,20 zł</w:t>
      </w:r>
      <w:r w:rsidRPr="000A73F1">
        <w:rPr>
          <w:rFonts w:asciiTheme="minorHAnsi" w:hAnsiTheme="minorHAnsi" w:cstheme="minorHAnsi"/>
        </w:rPr>
        <w:t xml:space="preserve"> zostały poniesione</w:t>
      </w:r>
      <w:r w:rsidR="009B5807" w:rsidRPr="000A73F1">
        <w:rPr>
          <w:rFonts w:asciiTheme="minorHAnsi" w:hAnsiTheme="minorHAnsi" w:cstheme="minorHAnsi"/>
        </w:rPr>
        <w:t xml:space="preserve"> </w:t>
      </w:r>
      <w:r w:rsidR="000A73F1" w:rsidRPr="000A73F1">
        <w:rPr>
          <w:rFonts w:asciiTheme="minorHAnsi" w:hAnsiTheme="minorHAnsi" w:cstheme="minorHAnsi"/>
        </w:rPr>
        <w:t xml:space="preserve">przesyłki pocztowe dotyczące powołania do służby wojskowej </w:t>
      </w:r>
      <w:r w:rsidRPr="000A73F1">
        <w:rPr>
          <w:rFonts w:asciiTheme="minorHAnsi" w:hAnsiTheme="minorHAnsi" w:cstheme="minorHAnsi"/>
        </w:rPr>
        <w:t>. Całość finansowane z dotacji z budżetu państwa.</w:t>
      </w:r>
    </w:p>
    <w:p w14:paraId="7E09DBBA" w14:textId="77777777" w:rsidR="00B8641A" w:rsidRPr="00097137" w:rsidRDefault="00B8641A" w:rsidP="00B8641A">
      <w:pPr>
        <w:pStyle w:val="NormalnyWeb"/>
        <w:spacing w:before="0" w:beforeAutospacing="0" w:after="0" w:line="360" w:lineRule="auto"/>
        <w:ind w:firstLine="708"/>
        <w:jc w:val="both"/>
        <w:rPr>
          <w:rFonts w:asciiTheme="minorHAnsi" w:hAnsiTheme="minorHAnsi" w:cstheme="minorHAnsi"/>
          <w:i/>
          <w:color w:val="FF0000"/>
          <w:u w:val="single"/>
        </w:rPr>
      </w:pPr>
    </w:p>
    <w:p w14:paraId="5B3F622F" w14:textId="77777777" w:rsidR="00B8641A" w:rsidRPr="0006457A" w:rsidRDefault="00B8641A" w:rsidP="00B8641A">
      <w:pPr>
        <w:pStyle w:val="NormalnyWeb"/>
        <w:keepNext/>
        <w:spacing w:before="0" w:beforeAutospacing="0" w:after="0" w:line="360" w:lineRule="auto"/>
        <w:jc w:val="both"/>
        <w:rPr>
          <w:rFonts w:asciiTheme="minorHAnsi" w:hAnsiTheme="minorHAnsi" w:cstheme="minorHAnsi"/>
          <w:b/>
          <w:bCs/>
          <w:u w:val="single"/>
        </w:rPr>
      </w:pPr>
      <w:r w:rsidRPr="0006457A">
        <w:rPr>
          <w:rFonts w:asciiTheme="minorHAnsi" w:hAnsiTheme="minorHAnsi" w:cstheme="minorHAnsi"/>
          <w:b/>
          <w:bCs/>
          <w:u w:val="single"/>
        </w:rPr>
        <w:t>Dział 754 – Bezpieczeństwo publiczne i ochrona przeciwpożarowa</w:t>
      </w:r>
    </w:p>
    <w:p w14:paraId="29A68968" w14:textId="49870472" w:rsidR="00B8641A" w:rsidRPr="0006457A" w:rsidRDefault="00B8641A" w:rsidP="00B8641A">
      <w:pPr>
        <w:pStyle w:val="NormalnyWeb"/>
        <w:spacing w:before="0" w:beforeAutospacing="0" w:after="0" w:line="360" w:lineRule="auto"/>
        <w:ind w:firstLine="708"/>
        <w:jc w:val="both"/>
        <w:rPr>
          <w:rFonts w:asciiTheme="minorHAnsi" w:hAnsiTheme="minorHAnsi" w:cstheme="minorHAnsi"/>
        </w:rPr>
      </w:pPr>
      <w:r w:rsidRPr="0006457A">
        <w:rPr>
          <w:rFonts w:asciiTheme="minorHAnsi" w:hAnsiTheme="minorHAnsi" w:cstheme="minorHAnsi"/>
        </w:rPr>
        <w:t xml:space="preserve">Plan wydatków w tym dziale ustalony został na kwotę </w:t>
      </w:r>
      <w:r w:rsidR="00236B65" w:rsidRPr="0006457A">
        <w:rPr>
          <w:rFonts w:asciiTheme="minorHAnsi" w:hAnsiTheme="minorHAnsi" w:cstheme="minorHAnsi"/>
        </w:rPr>
        <w:t>730.754,07</w:t>
      </w:r>
      <w:r w:rsidRPr="0006457A">
        <w:rPr>
          <w:rFonts w:asciiTheme="minorHAnsi" w:hAnsiTheme="minorHAnsi" w:cstheme="minorHAnsi"/>
        </w:rPr>
        <w:t xml:space="preserve"> zł. Wydatki zostały wykonane w kwocie </w:t>
      </w:r>
      <w:r w:rsidR="00236B65" w:rsidRPr="0006457A">
        <w:rPr>
          <w:rFonts w:asciiTheme="minorHAnsi" w:hAnsiTheme="minorHAnsi" w:cstheme="minorHAnsi"/>
        </w:rPr>
        <w:t>675.499,45</w:t>
      </w:r>
      <w:r w:rsidRPr="0006457A">
        <w:rPr>
          <w:rFonts w:asciiTheme="minorHAnsi" w:hAnsiTheme="minorHAnsi" w:cstheme="minorHAnsi"/>
        </w:rPr>
        <w:t xml:space="preserve"> zł tj. </w:t>
      </w:r>
      <w:r w:rsidR="009B5807" w:rsidRPr="0006457A">
        <w:rPr>
          <w:rFonts w:asciiTheme="minorHAnsi" w:hAnsiTheme="minorHAnsi" w:cstheme="minorHAnsi"/>
        </w:rPr>
        <w:t>9</w:t>
      </w:r>
      <w:r w:rsidR="00236B65" w:rsidRPr="0006457A">
        <w:rPr>
          <w:rFonts w:asciiTheme="minorHAnsi" w:hAnsiTheme="minorHAnsi" w:cstheme="minorHAnsi"/>
        </w:rPr>
        <w:t>2,44</w:t>
      </w:r>
      <w:r w:rsidRPr="0006457A">
        <w:rPr>
          <w:rFonts w:asciiTheme="minorHAnsi" w:hAnsiTheme="minorHAnsi" w:cstheme="minorHAnsi"/>
        </w:rPr>
        <w:t xml:space="preserve"> % planu rocznego z tego:</w:t>
      </w:r>
    </w:p>
    <w:p w14:paraId="74F21692" w14:textId="77777777" w:rsidR="00B8641A" w:rsidRPr="0006457A" w:rsidRDefault="00B8641A" w:rsidP="00B8641A">
      <w:pPr>
        <w:pStyle w:val="NormalnyWeb"/>
        <w:spacing w:before="0" w:beforeAutospacing="0" w:after="0" w:line="360" w:lineRule="auto"/>
        <w:jc w:val="both"/>
        <w:rPr>
          <w:rFonts w:asciiTheme="minorHAnsi" w:hAnsiTheme="minorHAnsi" w:cstheme="minorHAnsi"/>
        </w:rPr>
      </w:pPr>
    </w:p>
    <w:p w14:paraId="0658DD4C" w14:textId="77777777" w:rsidR="00B8641A" w:rsidRPr="0006457A" w:rsidRDefault="00B8641A" w:rsidP="00B8641A">
      <w:pPr>
        <w:pStyle w:val="NormalnyWeb"/>
        <w:keepNext/>
        <w:spacing w:before="0" w:beforeAutospacing="0" w:after="0" w:line="360" w:lineRule="auto"/>
        <w:jc w:val="both"/>
        <w:rPr>
          <w:rFonts w:asciiTheme="minorHAnsi" w:hAnsiTheme="minorHAnsi" w:cstheme="minorHAnsi"/>
          <w:i/>
          <w:iCs/>
        </w:rPr>
      </w:pPr>
      <w:r w:rsidRPr="0006457A">
        <w:rPr>
          <w:rFonts w:asciiTheme="minorHAnsi" w:hAnsiTheme="minorHAnsi" w:cstheme="minorHAnsi"/>
          <w:i/>
          <w:iCs/>
          <w:u w:val="single"/>
        </w:rPr>
        <w:t>Ochotnicze straże pożarne</w:t>
      </w:r>
    </w:p>
    <w:p w14:paraId="1A2E62A3" w14:textId="5A83030E" w:rsidR="00B8641A" w:rsidRPr="0006457A" w:rsidRDefault="00B8641A" w:rsidP="00B8641A">
      <w:pPr>
        <w:pStyle w:val="NormalnyWeb"/>
        <w:spacing w:before="0" w:beforeAutospacing="0" w:after="0" w:line="360" w:lineRule="auto"/>
        <w:ind w:firstLine="708"/>
        <w:jc w:val="both"/>
        <w:rPr>
          <w:rFonts w:asciiTheme="minorHAnsi" w:hAnsiTheme="minorHAnsi" w:cstheme="minorHAnsi"/>
        </w:rPr>
      </w:pPr>
      <w:r w:rsidRPr="0006457A">
        <w:rPr>
          <w:rFonts w:asciiTheme="minorHAnsi" w:hAnsiTheme="minorHAnsi" w:cstheme="minorHAnsi"/>
        </w:rPr>
        <w:t>Planowane wydatki w tym rozdziale w 202</w:t>
      </w:r>
      <w:r w:rsidR="00236B65" w:rsidRPr="0006457A">
        <w:rPr>
          <w:rFonts w:asciiTheme="minorHAnsi" w:hAnsiTheme="minorHAnsi" w:cstheme="minorHAnsi"/>
        </w:rPr>
        <w:t>3</w:t>
      </w:r>
      <w:r w:rsidRPr="0006457A">
        <w:rPr>
          <w:rFonts w:asciiTheme="minorHAnsi" w:hAnsiTheme="minorHAnsi" w:cstheme="minorHAnsi"/>
        </w:rPr>
        <w:t xml:space="preserve"> r. wynoszą </w:t>
      </w:r>
      <w:r w:rsidR="00236B65" w:rsidRPr="0006457A">
        <w:rPr>
          <w:rFonts w:asciiTheme="minorHAnsi" w:hAnsiTheme="minorHAnsi" w:cstheme="minorHAnsi"/>
        </w:rPr>
        <w:t>643.689,07</w:t>
      </w:r>
      <w:r w:rsidRPr="0006457A">
        <w:rPr>
          <w:rFonts w:asciiTheme="minorHAnsi" w:hAnsiTheme="minorHAnsi" w:cstheme="minorHAnsi"/>
        </w:rPr>
        <w:t xml:space="preserve"> zł. W 202</w:t>
      </w:r>
      <w:r w:rsidR="00236B65" w:rsidRPr="0006457A">
        <w:rPr>
          <w:rFonts w:asciiTheme="minorHAnsi" w:hAnsiTheme="minorHAnsi" w:cstheme="minorHAnsi"/>
        </w:rPr>
        <w:t>3</w:t>
      </w:r>
      <w:r w:rsidRPr="0006457A">
        <w:rPr>
          <w:rFonts w:asciiTheme="minorHAnsi" w:hAnsiTheme="minorHAnsi" w:cstheme="minorHAnsi"/>
        </w:rPr>
        <w:t xml:space="preserve"> roku wydatkowano kwotę </w:t>
      </w:r>
      <w:r w:rsidR="00236B65" w:rsidRPr="0006457A">
        <w:rPr>
          <w:rFonts w:asciiTheme="minorHAnsi" w:hAnsiTheme="minorHAnsi" w:cstheme="minorHAnsi"/>
        </w:rPr>
        <w:t>588.496,76</w:t>
      </w:r>
      <w:r w:rsidRPr="0006457A">
        <w:rPr>
          <w:rFonts w:asciiTheme="minorHAnsi" w:hAnsiTheme="minorHAnsi" w:cstheme="minorHAnsi"/>
        </w:rPr>
        <w:t xml:space="preserve"> zł tj. </w:t>
      </w:r>
      <w:r w:rsidR="009B5807" w:rsidRPr="0006457A">
        <w:rPr>
          <w:rFonts w:asciiTheme="minorHAnsi" w:hAnsiTheme="minorHAnsi" w:cstheme="minorHAnsi"/>
        </w:rPr>
        <w:t>9</w:t>
      </w:r>
      <w:r w:rsidR="00236B65" w:rsidRPr="0006457A">
        <w:rPr>
          <w:rFonts w:asciiTheme="minorHAnsi" w:hAnsiTheme="minorHAnsi" w:cstheme="minorHAnsi"/>
        </w:rPr>
        <w:t>1,43</w:t>
      </w:r>
      <w:r w:rsidRPr="0006457A">
        <w:rPr>
          <w:rFonts w:asciiTheme="minorHAnsi" w:hAnsiTheme="minorHAnsi" w:cstheme="minorHAnsi"/>
        </w:rPr>
        <w:t xml:space="preserve"> % planu w tym dziale.</w:t>
      </w:r>
    </w:p>
    <w:p w14:paraId="008AB945" w14:textId="77777777" w:rsidR="00B8641A" w:rsidRPr="0006457A" w:rsidRDefault="00B8641A" w:rsidP="00B8641A">
      <w:pPr>
        <w:pStyle w:val="NormalnyWeb"/>
        <w:spacing w:before="0" w:beforeAutospacing="0" w:after="0" w:line="360" w:lineRule="auto"/>
        <w:ind w:firstLine="708"/>
        <w:jc w:val="both"/>
        <w:rPr>
          <w:rFonts w:asciiTheme="minorHAnsi" w:hAnsiTheme="minorHAnsi" w:cstheme="minorHAnsi"/>
        </w:rPr>
      </w:pPr>
      <w:r w:rsidRPr="0006457A">
        <w:rPr>
          <w:rFonts w:asciiTheme="minorHAnsi" w:hAnsiTheme="minorHAnsi" w:cstheme="minorHAnsi"/>
        </w:rPr>
        <w:t>Z powyższej kwoty wydatkowano na:</w:t>
      </w:r>
    </w:p>
    <w:p w14:paraId="64F24C6E" w14:textId="3D0ECC3D" w:rsidR="00B8641A" w:rsidRPr="0006457A" w:rsidRDefault="00B8641A">
      <w:pPr>
        <w:pStyle w:val="NormalnyWeb"/>
        <w:numPr>
          <w:ilvl w:val="0"/>
          <w:numId w:val="22"/>
        </w:numPr>
        <w:spacing w:before="0" w:beforeAutospacing="0" w:after="0" w:line="360" w:lineRule="auto"/>
        <w:jc w:val="both"/>
        <w:rPr>
          <w:rFonts w:asciiTheme="minorHAnsi" w:hAnsiTheme="minorHAnsi" w:cstheme="minorHAnsi"/>
        </w:rPr>
      </w:pPr>
      <w:r w:rsidRPr="0006457A">
        <w:rPr>
          <w:rFonts w:asciiTheme="minorHAnsi" w:hAnsiTheme="minorHAnsi" w:cstheme="minorHAnsi"/>
        </w:rPr>
        <w:t xml:space="preserve">wypłatę ekwiwalentów za udział w akcjach ratowniczo-gaśniczych dla członków OSP w kwocie </w:t>
      </w:r>
      <w:r w:rsidR="00236B65" w:rsidRPr="0006457A">
        <w:rPr>
          <w:rFonts w:asciiTheme="minorHAnsi" w:hAnsiTheme="minorHAnsi" w:cstheme="minorHAnsi"/>
        </w:rPr>
        <w:t>57.245,00</w:t>
      </w:r>
      <w:r w:rsidRPr="0006457A">
        <w:rPr>
          <w:rFonts w:asciiTheme="minorHAnsi" w:hAnsiTheme="minorHAnsi" w:cstheme="minorHAnsi"/>
        </w:rPr>
        <w:t xml:space="preserve"> zł na plan </w:t>
      </w:r>
      <w:r w:rsidR="00236B65" w:rsidRPr="0006457A">
        <w:rPr>
          <w:rFonts w:asciiTheme="minorHAnsi" w:hAnsiTheme="minorHAnsi" w:cstheme="minorHAnsi"/>
        </w:rPr>
        <w:t>57.245,00</w:t>
      </w:r>
      <w:r w:rsidRPr="0006457A">
        <w:rPr>
          <w:rFonts w:asciiTheme="minorHAnsi" w:hAnsiTheme="minorHAnsi" w:cstheme="minorHAnsi"/>
        </w:rPr>
        <w:t xml:space="preserve"> zł,</w:t>
      </w:r>
    </w:p>
    <w:p w14:paraId="3E6AF2ED" w14:textId="79D95EA7" w:rsidR="00B8641A" w:rsidRPr="0006457A" w:rsidRDefault="00B8641A">
      <w:pPr>
        <w:pStyle w:val="NormalnyWeb"/>
        <w:numPr>
          <w:ilvl w:val="0"/>
          <w:numId w:val="22"/>
        </w:numPr>
        <w:spacing w:before="0" w:beforeAutospacing="0" w:after="0" w:line="360" w:lineRule="auto"/>
        <w:jc w:val="both"/>
        <w:rPr>
          <w:rFonts w:asciiTheme="minorHAnsi" w:hAnsiTheme="minorHAnsi" w:cstheme="minorHAnsi"/>
        </w:rPr>
      </w:pPr>
      <w:r w:rsidRPr="0006457A">
        <w:rPr>
          <w:rFonts w:asciiTheme="minorHAnsi" w:hAnsiTheme="minorHAnsi" w:cstheme="minorHAnsi"/>
        </w:rPr>
        <w:t xml:space="preserve">wypłatę wynagrodzenia bezosobowego oraz składki na ubezpieczenia kwota </w:t>
      </w:r>
      <w:r w:rsidR="00236B65" w:rsidRPr="0006457A">
        <w:rPr>
          <w:rFonts w:asciiTheme="minorHAnsi" w:hAnsiTheme="minorHAnsi" w:cstheme="minorHAnsi"/>
        </w:rPr>
        <w:t>48.051,56</w:t>
      </w:r>
      <w:r w:rsidRPr="0006457A">
        <w:rPr>
          <w:rFonts w:asciiTheme="minorHAnsi" w:hAnsiTheme="minorHAnsi" w:cstheme="minorHAnsi"/>
        </w:rPr>
        <w:t xml:space="preserve"> zł na plan </w:t>
      </w:r>
      <w:r w:rsidR="00236B65" w:rsidRPr="0006457A">
        <w:rPr>
          <w:rFonts w:asciiTheme="minorHAnsi" w:hAnsiTheme="minorHAnsi" w:cstheme="minorHAnsi"/>
        </w:rPr>
        <w:t>48.080,00</w:t>
      </w:r>
      <w:r w:rsidRPr="0006457A">
        <w:rPr>
          <w:rFonts w:asciiTheme="minorHAnsi" w:hAnsiTheme="minorHAnsi" w:cstheme="minorHAnsi"/>
        </w:rPr>
        <w:t xml:space="preserve"> zł. (dla kierowców w OSP),</w:t>
      </w:r>
    </w:p>
    <w:p w14:paraId="27F640AC" w14:textId="28FD4F3D" w:rsidR="00B8641A" w:rsidRPr="0006457A" w:rsidRDefault="00B8641A">
      <w:pPr>
        <w:pStyle w:val="NormalnyWeb"/>
        <w:numPr>
          <w:ilvl w:val="0"/>
          <w:numId w:val="22"/>
        </w:numPr>
        <w:spacing w:before="0" w:beforeAutospacing="0" w:after="0" w:line="360" w:lineRule="auto"/>
        <w:jc w:val="both"/>
        <w:rPr>
          <w:rFonts w:asciiTheme="minorHAnsi" w:hAnsiTheme="minorHAnsi" w:cstheme="minorHAnsi"/>
        </w:rPr>
      </w:pPr>
      <w:r w:rsidRPr="0006457A">
        <w:rPr>
          <w:rFonts w:asciiTheme="minorHAnsi" w:hAnsiTheme="minorHAnsi" w:cstheme="minorHAnsi"/>
        </w:rPr>
        <w:t xml:space="preserve">zakup części zamiennych do samochodów, paliwa, </w:t>
      </w:r>
      <w:r w:rsidR="00236B65" w:rsidRPr="0006457A">
        <w:rPr>
          <w:rFonts w:asciiTheme="minorHAnsi" w:hAnsiTheme="minorHAnsi" w:cstheme="minorHAnsi"/>
        </w:rPr>
        <w:t xml:space="preserve">sprzętu i </w:t>
      </w:r>
      <w:r w:rsidRPr="0006457A">
        <w:rPr>
          <w:rFonts w:asciiTheme="minorHAnsi" w:hAnsiTheme="minorHAnsi" w:cstheme="minorHAnsi"/>
        </w:rPr>
        <w:t>wyposażenia</w:t>
      </w:r>
      <w:r w:rsidR="00236B65" w:rsidRPr="0006457A">
        <w:rPr>
          <w:rFonts w:asciiTheme="minorHAnsi" w:hAnsiTheme="minorHAnsi" w:cstheme="minorHAnsi"/>
        </w:rPr>
        <w:t xml:space="preserve"> dla OSP z terenu Gminy Jednorożec</w:t>
      </w:r>
      <w:r w:rsidRPr="0006457A">
        <w:rPr>
          <w:rFonts w:asciiTheme="minorHAnsi" w:hAnsiTheme="minorHAnsi" w:cstheme="minorHAnsi"/>
        </w:rPr>
        <w:t>, węgla dla OSP z terenu gminy</w:t>
      </w:r>
      <w:r w:rsidR="00236B65" w:rsidRPr="0006457A">
        <w:rPr>
          <w:rFonts w:asciiTheme="minorHAnsi" w:hAnsiTheme="minorHAnsi" w:cstheme="minorHAnsi"/>
        </w:rPr>
        <w:t xml:space="preserve">, ubrań koszarowych, ubrań specjalnych, prądownicy, butów, hełmów, agregatu prądotwórczego dla OSP </w:t>
      </w:r>
      <w:proofErr w:type="spellStart"/>
      <w:r w:rsidR="00236B65" w:rsidRPr="0006457A">
        <w:rPr>
          <w:rFonts w:asciiTheme="minorHAnsi" w:hAnsiTheme="minorHAnsi" w:cstheme="minorHAnsi"/>
        </w:rPr>
        <w:t>Małowidz</w:t>
      </w:r>
      <w:proofErr w:type="spellEnd"/>
      <w:r w:rsidR="00236B65" w:rsidRPr="0006457A">
        <w:rPr>
          <w:rFonts w:asciiTheme="minorHAnsi" w:hAnsiTheme="minorHAnsi" w:cstheme="minorHAnsi"/>
        </w:rPr>
        <w:t xml:space="preserve"> kwota 327.335,02</w:t>
      </w:r>
      <w:r w:rsidRPr="0006457A">
        <w:rPr>
          <w:rFonts w:asciiTheme="minorHAnsi" w:hAnsiTheme="minorHAnsi" w:cstheme="minorHAnsi"/>
        </w:rPr>
        <w:t xml:space="preserve"> zł</w:t>
      </w:r>
      <w:r w:rsidR="00236B65" w:rsidRPr="0006457A">
        <w:rPr>
          <w:rFonts w:asciiTheme="minorHAnsi" w:hAnsiTheme="minorHAnsi" w:cstheme="minorHAnsi"/>
        </w:rPr>
        <w:t xml:space="preserve"> (dofinansowane z dotacji UM – 40.000,00 zł oraz środków Funduszu Sprawiedliwości – 196.515,00 zł) </w:t>
      </w:r>
      <w:r w:rsidRPr="0006457A">
        <w:rPr>
          <w:rFonts w:asciiTheme="minorHAnsi" w:hAnsiTheme="minorHAnsi" w:cstheme="minorHAnsi"/>
        </w:rPr>
        <w:t>,</w:t>
      </w:r>
    </w:p>
    <w:p w14:paraId="2D1BC068" w14:textId="5980214D" w:rsidR="00B8641A" w:rsidRPr="0006457A" w:rsidRDefault="00B8641A">
      <w:pPr>
        <w:pStyle w:val="NormalnyWeb"/>
        <w:numPr>
          <w:ilvl w:val="0"/>
          <w:numId w:val="22"/>
        </w:numPr>
        <w:spacing w:before="0" w:beforeAutospacing="0" w:after="0" w:line="360" w:lineRule="auto"/>
        <w:jc w:val="both"/>
        <w:rPr>
          <w:rFonts w:asciiTheme="minorHAnsi" w:hAnsiTheme="minorHAnsi" w:cstheme="minorHAnsi"/>
        </w:rPr>
      </w:pPr>
      <w:r w:rsidRPr="0006457A">
        <w:rPr>
          <w:rFonts w:asciiTheme="minorHAnsi" w:hAnsiTheme="minorHAnsi" w:cstheme="minorHAnsi"/>
        </w:rPr>
        <w:t xml:space="preserve">badania lekarskie, przegląd samochodów, konserwacja podestu ruchomego, konserwacja aparatów powietrznych i maski gazoszczelnej OSP Ulatowo – Pogorzel i Jednorożec, przegląd i legalizacja zestawu ratowniczego OSP Ulatowo-Pogorzel i Jednorożec, naprawa stacji selektywnego alarmowania OSP </w:t>
      </w:r>
      <w:r w:rsidR="00223387" w:rsidRPr="0006457A">
        <w:rPr>
          <w:rFonts w:asciiTheme="minorHAnsi" w:hAnsiTheme="minorHAnsi" w:cstheme="minorHAnsi"/>
        </w:rPr>
        <w:t>Parciaki,</w:t>
      </w:r>
      <w:r w:rsidRPr="0006457A">
        <w:rPr>
          <w:rFonts w:asciiTheme="minorHAnsi" w:hAnsiTheme="minorHAnsi" w:cstheme="minorHAnsi"/>
        </w:rPr>
        <w:t xml:space="preserve"> opłaty telekomunikacyjne, wywóz odpadów</w:t>
      </w:r>
      <w:r w:rsidR="009B5807" w:rsidRPr="0006457A">
        <w:rPr>
          <w:rFonts w:asciiTheme="minorHAnsi" w:hAnsiTheme="minorHAnsi" w:cstheme="minorHAnsi"/>
        </w:rPr>
        <w:t>,</w:t>
      </w:r>
      <w:r w:rsidR="004B128B" w:rsidRPr="0006457A">
        <w:rPr>
          <w:rFonts w:asciiTheme="minorHAnsi" w:hAnsiTheme="minorHAnsi" w:cstheme="minorHAnsi"/>
        </w:rPr>
        <w:t xml:space="preserve"> przegląd agregatów prądotwórczych</w:t>
      </w:r>
      <w:r w:rsidR="00223387" w:rsidRPr="0006457A">
        <w:rPr>
          <w:rFonts w:asciiTheme="minorHAnsi" w:hAnsiTheme="minorHAnsi" w:cstheme="minorHAnsi"/>
        </w:rPr>
        <w:t xml:space="preserve"> </w:t>
      </w:r>
      <w:r w:rsidRPr="0006457A">
        <w:rPr>
          <w:rFonts w:asciiTheme="minorHAnsi" w:hAnsiTheme="minorHAnsi" w:cstheme="minorHAnsi"/>
        </w:rPr>
        <w:t xml:space="preserve">kwota </w:t>
      </w:r>
      <w:r w:rsidR="00236B65" w:rsidRPr="0006457A">
        <w:rPr>
          <w:rFonts w:asciiTheme="minorHAnsi" w:hAnsiTheme="minorHAnsi" w:cstheme="minorHAnsi"/>
        </w:rPr>
        <w:t>44.100,83</w:t>
      </w:r>
      <w:r w:rsidRPr="0006457A">
        <w:rPr>
          <w:rFonts w:asciiTheme="minorHAnsi" w:hAnsiTheme="minorHAnsi" w:cstheme="minorHAnsi"/>
        </w:rPr>
        <w:t xml:space="preserve"> zł.</w:t>
      </w:r>
    </w:p>
    <w:p w14:paraId="1CB118EB" w14:textId="3A89F4C6" w:rsidR="00B8641A" w:rsidRPr="0006457A" w:rsidRDefault="00B8641A">
      <w:pPr>
        <w:pStyle w:val="NormalnyWeb"/>
        <w:numPr>
          <w:ilvl w:val="0"/>
          <w:numId w:val="22"/>
        </w:numPr>
        <w:spacing w:before="0" w:beforeAutospacing="0" w:after="0" w:line="360" w:lineRule="auto"/>
        <w:jc w:val="both"/>
        <w:rPr>
          <w:rFonts w:asciiTheme="minorHAnsi" w:hAnsiTheme="minorHAnsi" w:cstheme="minorHAnsi"/>
        </w:rPr>
      </w:pPr>
      <w:r w:rsidRPr="0006457A">
        <w:rPr>
          <w:rFonts w:asciiTheme="minorHAnsi" w:hAnsiTheme="minorHAnsi" w:cstheme="minorHAnsi"/>
        </w:rPr>
        <w:t xml:space="preserve">ubezpieczenie samochodów bojowych i kierowców kwota </w:t>
      </w:r>
      <w:r w:rsidR="00223387" w:rsidRPr="0006457A">
        <w:rPr>
          <w:rFonts w:asciiTheme="minorHAnsi" w:hAnsiTheme="minorHAnsi" w:cstheme="minorHAnsi"/>
        </w:rPr>
        <w:t>16.509,35</w:t>
      </w:r>
      <w:r w:rsidRPr="0006457A">
        <w:rPr>
          <w:rFonts w:asciiTheme="minorHAnsi" w:hAnsiTheme="minorHAnsi" w:cstheme="minorHAnsi"/>
        </w:rPr>
        <w:t xml:space="preserve"> zł na plan </w:t>
      </w:r>
      <w:r w:rsidR="00223387" w:rsidRPr="0006457A">
        <w:rPr>
          <w:rFonts w:asciiTheme="minorHAnsi" w:hAnsiTheme="minorHAnsi" w:cstheme="minorHAnsi"/>
        </w:rPr>
        <w:t>24.700,00</w:t>
      </w:r>
      <w:r w:rsidRPr="0006457A">
        <w:rPr>
          <w:rFonts w:asciiTheme="minorHAnsi" w:hAnsiTheme="minorHAnsi" w:cstheme="minorHAnsi"/>
        </w:rPr>
        <w:t xml:space="preserve"> zł,</w:t>
      </w:r>
    </w:p>
    <w:p w14:paraId="5115BF9E" w14:textId="77777777" w:rsidR="00B8641A" w:rsidRPr="0006457A" w:rsidRDefault="00B8641A" w:rsidP="00B8641A">
      <w:pPr>
        <w:pStyle w:val="NormalnyWeb"/>
        <w:spacing w:before="0" w:beforeAutospacing="0" w:after="0" w:line="360" w:lineRule="auto"/>
        <w:ind w:left="360"/>
        <w:jc w:val="both"/>
        <w:rPr>
          <w:rFonts w:asciiTheme="minorHAnsi" w:hAnsiTheme="minorHAnsi" w:cstheme="minorHAnsi"/>
          <w:b/>
          <w:bCs/>
          <w:i/>
          <w:iCs/>
        </w:rPr>
      </w:pPr>
    </w:p>
    <w:p w14:paraId="4A64FED8" w14:textId="33CE781C" w:rsidR="00B8641A" w:rsidRPr="0006457A" w:rsidRDefault="00B8641A" w:rsidP="00B8641A">
      <w:pPr>
        <w:pStyle w:val="NormalnyWeb"/>
        <w:spacing w:before="0" w:beforeAutospacing="0" w:after="0" w:line="360" w:lineRule="auto"/>
        <w:jc w:val="both"/>
        <w:rPr>
          <w:rFonts w:asciiTheme="minorHAnsi" w:hAnsiTheme="minorHAnsi" w:cstheme="minorHAnsi"/>
          <w:bCs/>
          <w:iCs/>
        </w:rPr>
      </w:pPr>
      <w:r w:rsidRPr="0006457A">
        <w:rPr>
          <w:rFonts w:asciiTheme="minorHAnsi" w:hAnsiTheme="minorHAnsi" w:cstheme="minorHAnsi"/>
          <w:b/>
          <w:bCs/>
          <w:i/>
          <w:iCs/>
        </w:rPr>
        <w:t xml:space="preserve">wydatki inwestycyjne w tym rozdziale zaplanowane zostały na kwotę </w:t>
      </w:r>
      <w:r w:rsidR="00223387" w:rsidRPr="0006457A">
        <w:rPr>
          <w:rFonts w:asciiTheme="minorHAnsi" w:hAnsiTheme="minorHAnsi" w:cstheme="minorHAnsi"/>
          <w:b/>
          <w:bCs/>
          <w:i/>
          <w:iCs/>
        </w:rPr>
        <w:t>98.000,00</w:t>
      </w:r>
      <w:r w:rsidRPr="0006457A">
        <w:rPr>
          <w:rFonts w:asciiTheme="minorHAnsi" w:hAnsiTheme="minorHAnsi" w:cstheme="minorHAnsi"/>
          <w:b/>
          <w:bCs/>
          <w:i/>
          <w:iCs/>
        </w:rPr>
        <w:t xml:space="preserve"> zł</w:t>
      </w:r>
      <w:r w:rsidR="0040438C" w:rsidRPr="0006457A">
        <w:rPr>
          <w:rFonts w:asciiTheme="minorHAnsi" w:hAnsiTheme="minorHAnsi" w:cstheme="minorHAnsi"/>
          <w:b/>
          <w:bCs/>
          <w:i/>
          <w:iCs/>
        </w:rPr>
        <w:t xml:space="preserve">, wydatkowane w kwocie </w:t>
      </w:r>
      <w:r w:rsidR="00223387" w:rsidRPr="0006457A">
        <w:rPr>
          <w:rFonts w:asciiTheme="minorHAnsi" w:hAnsiTheme="minorHAnsi" w:cstheme="minorHAnsi"/>
          <w:b/>
          <w:bCs/>
          <w:i/>
          <w:iCs/>
        </w:rPr>
        <w:t>95.255,00</w:t>
      </w:r>
      <w:r w:rsidR="0040438C" w:rsidRPr="0006457A">
        <w:rPr>
          <w:rFonts w:asciiTheme="minorHAnsi" w:hAnsiTheme="minorHAnsi" w:cstheme="minorHAnsi"/>
          <w:b/>
          <w:bCs/>
          <w:i/>
          <w:iCs/>
        </w:rPr>
        <w:t xml:space="preserve"> zł, </w:t>
      </w:r>
      <w:r w:rsidRPr="0006457A">
        <w:rPr>
          <w:rFonts w:asciiTheme="minorHAnsi" w:hAnsiTheme="minorHAnsi" w:cstheme="minorHAnsi"/>
          <w:bCs/>
          <w:iCs/>
        </w:rPr>
        <w:t>przeznaczone na zadania pn.:</w:t>
      </w:r>
    </w:p>
    <w:p w14:paraId="1F917445" w14:textId="62E28E0D" w:rsidR="00B8641A" w:rsidRPr="0006457A" w:rsidRDefault="00B8641A">
      <w:pPr>
        <w:pStyle w:val="NormalnyWeb"/>
        <w:numPr>
          <w:ilvl w:val="0"/>
          <w:numId w:val="44"/>
        </w:numPr>
        <w:spacing w:before="0" w:beforeAutospacing="0" w:after="0" w:line="360" w:lineRule="auto"/>
        <w:jc w:val="both"/>
        <w:rPr>
          <w:rFonts w:asciiTheme="minorHAnsi" w:hAnsiTheme="minorHAnsi" w:cstheme="minorHAnsi"/>
          <w:bCs/>
          <w:iCs/>
        </w:rPr>
      </w:pPr>
      <w:r w:rsidRPr="0006457A">
        <w:rPr>
          <w:rFonts w:asciiTheme="minorHAnsi" w:hAnsiTheme="minorHAnsi" w:cstheme="minorHAnsi"/>
          <w:bCs/>
          <w:iCs/>
        </w:rPr>
        <w:t xml:space="preserve">„Modernizacja strażnicy OSP Parciaki” – planowane wydatki w kwocie </w:t>
      </w:r>
      <w:r w:rsidR="00223387" w:rsidRPr="0006457A">
        <w:rPr>
          <w:rFonts w:asciiTheme="minorHAnsi" w:hAnsiTheme="minorHAnsi" w:cstheme="minorHAnsi"/>
          <w:bCs/>
          <w:iCs/>
        </w:rPr>
        <w:t>31.000,00</w:t>
      </w:r>
      <w:r w:rsidRPr="0006457A">
        <w:rPr>
          <w:rFonts w:asciiTheme="minorHAnsi" w:hAnsiTheme="minorHAnsi" w:cstheme="minorHAnsi"/>
          <w:bCs/>
          <w:iCs/>
        </w:rPr>
        <w:t xml:space="preserve"> zł </w:t>
      </w:r>
      <w:r w:rsidR="00223387" w:rsidRPr="0006457A">
        <w:rPr>
          <w:rFonts w:asciiTheme="minorHAnsi" w:hAnsiTheme="minorHAnsi" w:cstheme="minorHAnsi"/>
          <w:bCs/>
          <w:iCs/>
        </w:rPr>
        <w:t xml:space="preserve">zostały poniesione w kwocie 30.381,00 </w:t>
      </w:r>
      <w:r w:rsidRPr="0006457A">
        <w:rPr>
          <w:rFonts w:asciiTheme="minorHAnsi" w:hAnsiTheme="minorHAnsi" w:cstheme="minorHAnsi"/>
          <w:bCs/>
          <w:iCs/>
        </w:rPr>
        <w:t xml:space="preserve">przeznaczone na </w:t>
      </w:r>
      <w:r w:rsidR="00223387" w:rsidRPr="0006457A">
        <w:rPr>
          <w:rFonts w:asciiTheme="minorHAnsi" w:hAnsiTheme="minorHAnsi" w:cstheme="minorHAnsi"/>
          <w:bCs/>
          <w:iCs/>
        </w:rPr>
        <w:t>modernizację garażu</w:t>
      </w:r>
      <w:r w:rsidRPr="0006457A">
        <w:rPr>
          <w:rFonts w:asciiTheme="minorHAnsi" w:hAnsiTheme="minorHAnsi" w:cstheme="minorHAnsi"/>
          <w:bCs/>
          <w:iCs/>
        </w:rPr>
        <w:t xml:space="preserve"> OSP Parciaki,</w:t>
      </w:r>
    </w:p>
    <w:p w14:paraId="2A263FB4" w14:textId="0DAACD48" w:rsidR="00B8641A" w:rsidRPr="0006457A" w:rsidRDefault="00B8641A">
      <w:pPr>
        <w:pStyle w:val="NormalnyWeb"/>
        <w:numPr>
          <w:ilvl w:val="0"/>
          <w:numId w:val="44"/>
        </w:numPr>
        <w:spacing w:before="0" w:beforeAutospacing="0" w:after="0" w:line="360" w:lineRule="auto"/>
        <w:jc w:val="both"/>
        <w:rPr>
          <w:rFonts w:asciiTheme="minorHAnsi" w:hAnsiTheme="minorHAnsi" w:cstheme="minorHAnsi"/>
          <w:bCs/>
          <w:iCs/>
        </w:rPr>
      </w:pPr>
      <w:r w:rsidRPr="0006457A">
        <w:rPr>
          <w:rFonts w:asciiTheme="minorHAnsi" w:hAnsiTheme="minorHAnsi" w:cstheme="minorHAnsi"/>
          <w:bCs/>
          <w:iCs/>
        </w:rPr>
        <w:lastRenderedPageBreak/>
        <w:t>„</w:t>
      </w:r>
      <w:r w:rsidR="00223387" w:rsidRPr="0006457A">
        <w:rPr>
          <w:rFonts w:asciiTheme="minorHAnsi" w:hAnsiTheme="minorHAnsi" w:cstheme="minorHAnsi"/>
          <w:bCs/>
          <w:iCs/>
        </w:rPr>
        <w:t>Modernizacja budynku OSP w Jednorożcu w zakresie instalacji elektrycznej i cieplnej” – planowane wydatki w kwocie 50.000,00 zł zostały poniesione w kwocie 47.874,00 zł na dostawę i montaż paneli fotowoltaicznych na budynku OSP Jednorożec oraz nadzór inwestorski (dofinansowane dotacja UM – 40.000,00 zł),</w:t>
      </w:r>
    </w:p>
    <w:p w14:paraId="75097DA9" w14:textId="63F14BBC" w:rsidR="00223387" w:rsidRPr="0006457A" w:rsidRDefault="00223387">
      <w:pPr>
        <w:pStyle w:val="NormalnyWeb"/>
        <w:numPr>
          <w:ilvl w:val="0"/>
          <w:numId w:val="44"/>
        </w:numPr>
        <w:spacing w:before="0" w:beforeAutospacing="0" w:after="0" w:line="360" w:lineRule="auto"/>
        <w:jc w:val="both"/>
        <w:rPr>
          <w:rFonts w:asciiTheme="minorHAnsi" w:hAnsiTheme="minorHAnsi" w:cstheme="minorHAnsi"/>
          <w:bCs/>
          <w:iCs/>
        </w:rPr>
      </w:pPr>
      <w:r w:rsidRPr="0006457A">
        <w:rPr>
          <w:rFonts w:asciiTheme="minorHAnsi" w:hAnsiTheme="minorHAnsi" w:cstheme="minorHAnsi"/>
          <w:bCs/>
          <w:iCs/>
        </w:rPr>
        <w:t>„Modernizacja posadzki w garażu OSP w Jednorożcu” – planowane i wykonane wydatki poniesiono w kwocie 12.000,00 zł,</w:t>
      </w:r>
    </w:p>
    <w:p w14:paraId="511D7ABF" w14:textId="470DE035" w:rsidR="00B8641A" w:rsidRPr="0006457A" w:rsidRDefault="0040438C">
      <w:pPr>
        <w:pStyle w:val="NormalnyWeb"/>
        <w:numPr>
          <w:ilvl w:val="0"/>
          <w:numId w:val="44"/>
        </w:numPr>
        <w:spacing w:before="0" w:beforeAutospacing="0" w:after="0" w:line="360" w:lineRule="auto"/>
        <w:jc w:val="both"/>
        <w:rPr>
          <w:rFonts w:asciiTheme="minorHAnsi" w:hAnsiTheme="minorHAnsi" w:cstheme="minorHAnsi"/>
          <w:bCs/>
          <w:iCs/>
        </w:rPr>
      </w:pPr>
      <w:r w:rsidRPr="0006457A">
        <w:rPr>
          <w:rFonts w:asciiTheme="minorHAnsi" w:hAnsiTheme="minorHAnsi" w:cstheme="minorHAnsi"/>
          <w:bCs/>
          <w:iCs/>
        </w:rPr>
        <w:t>„</w:t>
      </w:r>
      <w:r w:rsidR="00223387" w:rsidRPr="0006457A">
        <w:rPr>
          <w:rFonts w:asciiTheme="minorHAnsi" w:hAnsiTheme="minorHAnsi" w:cstheme="minorHAnsi"/>
          <w:bCs/>
          <w:iCs/>
        </w:rPr>
        <w:t>Dofinansowanie z</w:t>
      </w:r>
      <w:r w:rsidRPr="0006457A">
        <w:rPr>
          <w:rFonts w:asciiTheme="minorHAnsi" w:hAnsiTheme="minorHAnsi" w:cstheme="minorHAnsi"/>
          <w:bCs/>
          <w:iCs/>
        </w:rPr>
        <w:t>akup</w:t>
      </w:r>
      <w:r w:rsidR="00223387" w:rsidRPr="0006457A">
        <w:rPr>
          <w:rFonts w:asciiTheme="minorHAnsi" w:hAnsiTheme="minorHAnsi" w:cstheme="minorHAnsi"/>
          <w:bCs/>
          <w:iCs/>
        </w:rPr>
        <w:t>u</w:t>
      </w:r>
      <w:r w:rsidRPr="0006457A">
        <w:rPr>
          <w:rFonts w:asciiTheme="minorHAnsi" w:hAnsiTheme="minorHAnsi" w:cstheme="minorHAnsi"/>
          <w:bCs/>
          <w:iCs/>
        </w:rPr>
        <w:t xml:space="preserve"> samochodu dla OSP </w:t>
      </w:r>
      <w:proofErr w:type="spellStart"/>
      <w:r w:rsidR="00223387" w:rsidRPr="0006457A">
        <w:rPr>
          <w:rFonts w:asciiTheme="minorHAnsi" w:hAnsiTheme="minorHAnsi" w:cstheme="minorHAnsi"/>
          <w:bCs/>
          <w:iCs/>
        </w:rPr>
        <w:t>Połoń</w:t>
      </w:r>
      <w:proofErr w:type="spellEnd"/>
      <w:r w:rsidRPr="0006457A">
        <w:rPr>
          <w:rFonts w:asciiTheme="minorHAnsi" w:hAnsiTheme="minorHAnsi" w:cstheme="minorHAnsi"/>
          <w:bCs/>
          <w:iCs/>
        </w:rPr>
        <w:t xml:space="preserve">” - planowana i przekazana kwota dotacji </w:t>
      </w:r>
      <w:r w:rsidR="00223387" w:rsidRPr="0006457A">
        <w:rPr>
          <w:rFonts w:asciiTheme="minorHAnsi" w:hAnsiTheme="minorHAnsi" w:cstheme="minorHAnsi"/>
          <w:bCs/>
          <w:iCs/>
        </w:rPr>
        <w:t>5</w:t>
      </w:r>
      <w:r w:rsidRPr="0006457A">
        <w:rPr>
          <w:rFonts w:asciiTheme="minorHAnsi" w:hAnsiTheme="minorHAnsi" w:cstheme="minorHAnsi"/>
          <w:bCs/>
          <w:iCs/>
        </w:rPr>
        <w:t>.000,00 zł.</w:t>
      </w:r>
    </w:p>
    <w:p w14:paraId="5B256744" w14:textId="77777777" w:rsidR="00B8641A" w:rsidRPr="00097137" w:rsidRDefault="00B8641A" w:rsidP="00DF7001">
      <w:pPr>
        <w:pStyle w:val="NormalnyWeb"/>
        <w:spacing w:before="0" w:beforeAutospacing="0" w:after="0" w:line="360" w:lineRule="auto"/>
        <w:jc w:val="both"/>
        <w:rPr>
          <w:rFonts w:asciiTheme="minorHAnsi" w:hAnsiTheme="minorHAnsi" w:cstheme="minorHAnsi"/>
          <w:color w:val="FF0000"/>
        </w:rPr>
      </w:pPr>
    </w:p>
    <w:p w14:paraId="44F77312" w14:textId="77777777" w:rsidR="00B8641A" w:rsidRPr="00DF7001" w:rsidRDefault="00B8641A" w:rsidP="00B8641A">
      <w:pPr>
        <w:pStyle w:val="NormalnyWeb"/>
        <w:spacing w:before="0" w:beforeAutospacing="0" w:after="0" w:line="360" w:lineRule="auto"/>
        <w:jc w:val="both"/>
        <w:rPr>
          <w:rFonts w:asciiTheme="minorHAnsi" w:hAnsiTheme="minorHAnsi" w:cstheme="minorHAnsi"/>
          <w:i/>
          <w:iCs/>
          <w:u w:val="single"/>
        </w:rPr>
      </w:pPr>
      <w:r w:rsidRPr="00DF7001">
        <w:rPr>
          <w:rFonts w:asciiTheme="minorHAnsi" w:hAnsiTheme="minorHAnsi" w:cstheme="minorHAnsi"/>
          <w:i/>
          <w:iCs/>
          <w:u w:val="single"/>
        </w:rPr>
        <w:t>Pozostała działalność</w:t>
      </w:r>
    </w:p>
    <w:p w14:paraId="64064B6F" w14:textId="24F08566" w:rsidR="00B8641A" w:rsidRPr="00DF7001" w:rsidRDefault="00B8641A" w:rsidP="00B8641A">
      <w:pPr>
        <w:pStyle w:val="NormalnyWeb"/>
        <w:spacing w:before="0" w:beforeAutospacing="0" w:after="0" w:line="360" w:lineRule="auto"/>
        <w:ind w:firstLine="708"/>
        <w:jc w:val="both"/>
        <w:rPr>
          <w:rFonts w:asciiTheme="minorHAnsi" w:hAnsiTheme="minorHAnsi" w:cstheme="minorHAnsi"/>
        </w:rPr>
      </w:pPr>
      <w:r w:rsidRPr="00DF7001">
        <w:rPr>
          <w:rFonts w:asciiTheme="minorHAnsi" w:hAnsiTheme="minorHAnsi" w:cstheme="minorHAnsi"/>
        </w:rPr>
        <w:t xml:space="preserve">Planowana kwota wydatków w tym rozdziale </w:t>
      </w:r>
      <w:r w:rsidR="00DF7001" w:rsidRPr="00DF7001">
        <w:rPr>
          <w:rFonts w:asciiTheme="minorHAnsi" w:hAnsiTheme="minorHAnsi" w:cstheme="minorHAnsi"/>
        </w:rPr>
        <w:t>87.065,00</w:t>
      </w:r>
      <w:r w:rsidRPr="00DF7001">
        <w:rPr>
          <w:rFonts w:asciiTheme="minorHAnsi" w:hAnsiTheme="minorHAnsi" w:cstheme="minorHAnsi"/>
        </w:rPr>
        <w:t xml:space="preserve"> zł została poniesiona w kwocie </w:t>
      </w:r>
      <w:r w:rsidR="00DF7001" w:rsidRPr="00DF7001">
        <w:rPr>
          <w:rFonts w:asciiTheme="minorHAnsi" w:hAnsiTheme="minorHAnsi" w:cstheme="minorHAnsi"/>
        </w:rPr>
        <w:t>87.002,69</w:t>
      </w:r>
      <w:r w:rsidRPr="00DF7001">
        <w:rPr>
          <w:rFonts w:asciiTheme="minorHAnsi" w:hAnsiTheme="minorHAnsi" w:cstheme="minorHAnsi"/>
        </w:rPr>
        <w:t xml:space="preserve"> zł tj. </w:t>
      </w:r>
      <w:r w:rsidR="005B08AA" w:rsidRPr="00DF7001">
        <w:rPr>
          <w:rFonts w:asciiTheme="minorHAnsi" w:hAnsiTheme="minorHAnsi" w:cstheme="minorHAnsi"/>
        </w:rPr>
        <w:t>9</w:t>
      </w:r>
      <w:r w:rsidR="00DF7001" w:rsidRPr="00DF7001">
        <w:rPr>
          <w:rFonts w:asciiTheme="minorHAnsi" w:hAnsiTheme="minorHAnsi" w:cstheme="minorHAnsi"/>
        </w:rPr>
        <w:t xml:space="preserve">9,93 </w:t>
      </w:r>
      <w:r w:rsidRPr="00DF7001">
        <w:rPr>
          <w:rFonts w:asciiTheme="minorHAnsi" w:hAnsiTheme="minorHAnsi" w:cstheme="minorHAnsi"/>
        </w:rPr>
        <w:t>% planu.</w:t>
      </w:r>
    </w:p>
    <w:p w14:paraId="226C3CD7" w14:textId="2B75DA7A" w:rsidR="005B08AA" w:rsidRPr="00DF7001" w:rsidRDefault="00B8641A" w:rsidP="00DF7001">
      <w:pPr>
        <w:pStyle w:val="NormalnyWeb"/>
        <w:spacing w:before="0" w:beforeAutospacing="0" w:after="0" w:line="360" w:lineRule="auto"/>
        <w:ind w:firstLine="708"/>
        <w:jc w:val="both"/>
        <w:rPr>
          <w:rFonts w:asciiTheme="minorHAnsi" w:hAnsiTheme="minorHAnsi" w:cstheme="minorHAnsi"/>
        </w:rPr>
      </w:pPr>
      <w:r w:rsidRPr="00DF7001">
        <w:rPr>
          <w:rFonts w:asciiTheme="minorHAnsi" w:hAnsiTheme="minorHAnsi" w:cstheme="minorHAnsi"/>
        </w:rPr>
        <w:t xml:space="preserve">Kwota </w:t>
      </w:r>
      <w:r w:rsidR="00DF7001" w:rsidRPr="00DF7001">
        <w:rPr>
          <w:rFonts w:asciiTheme="minorHAnsi" w:hAnsiTheme="minorHAnsi" w:cstheme="minorHAnsi"/>
        </w:rPr>
        <w:t>80.760,00</w:t>
      </w:r>
      <w:r w:rsidR="005B08AA" w:rsidRPr="00DF7001">
        <w:rPr>
          <w:rFonts w:asciiTheme="minorHAnsi" w:hAnsiTheme="minorHAnsi" w:cstheme="minorHAnsi"/>
        </w:rPr>
        <w:t xml:space="preserve"> zł </w:t>
      </w:r>
      <w:r w:rsidR="00DF7001" w:rsidRPr="00DF7001">
        <w:rPr>
          <w:rFonts w:asciiTheme="minorHAnsi" w:hAnsiTheme="minorHAnsi" w:cstheme="minorHAnsi"/>
        </w:rPr>
        <w:t>są to</w:t>
      </w:r>
      <w:r w:rsidR="005B08AA" w:rsidRPr="00DF7001">
        <w:rPr>
          <w:rFonts w:asciiTheme="minorHAnsi" w:hAnsiTheme="minorHAnsi" w:cstheme="minorHAnsi"/>
        </w:rPr>
        <w:t xml:space="preserve"> środki z Funduszu Pomocy w związku z konfliktem zbrojnym na Ukrainie</w:t>
      </w:r>
      <w:r w:rsidR="00DF7001" w:rsidRPr="00DF7001">
        <w:rPr>
          <w:rFonts w:asciiTheme="minorHAnsi" w:hAnsiTheme="minorHAnsi" w:cstheme="minorHAnsi"/>
        </w:rPr>
        <w:t>, które zostały wydatkowane w pełnej wysokości na</w:t>
      </w:r>
      <w:r w:rsidR="005B08AA" w:rsidRPr="00DF7001">
        <w:rPr>
          <w:rFonts w:asciiTheme="minorHAnsi" w:hAnsiTheme="minorHAnsi" w:cstheme="minorHAnsi"/>
        </w:rPr>
        <w:t xml:space="preserve"> zakwaterowanie i wyżywienie obywateli Ukrainy</w:t>
      </w:r>
      <w:r w:rsidR="00A01D7A" w:rsidRPr="00DF7001">
        <w:rPr>
          <w:rFonts w:asciiTheme="minorHAnsi" w:hAnsiTheme="minorHAnsi" w:cstheme="minorHAnsi"/>
        </w:rPr>
        <w:t xml:space="preserve"> przebywających na terytorium Gminy Jednorożec oraz refundacj</w:t>
      </w:r>
      <w:r w:rsidR="00DF7001" w:rsidRPr="00DF7001">
        <w:rPr>
          <w:rFonts w:asciiTheme="minorHAnsi" w:hAnsiTheme="minorHAnsi" w:cstheme="minorHAnsi"/>
        </w:rPr>
        <w:t>ę</w:t>
      </w:r>
      <w:r w:rsidR="00A01D7A" w:rsidRPr="00DF7001">
        <w:rPr>
          <w:rFonts w:asciiTheme="minorHAnsi" w:hAnsiTheme="minorHAnsi" w:cstheme="minorHAnsi"/>
        </w:rPr>
        <w:t xml:space="preserve"> wydatków wynagrodzeń wraz z pochodnymi pracownika wykonującego zadanie.</w:t>
      </w:r>
    </w:p>
    <w:p w14:paraId="7B91C89F" w14:textId="7119AC4B" w:rsidR="00B8641A" w:rsidRPr="00DF7001" w:rsidRDefault="00B8641A" w:rsidP="00B8641A">
      <w:pPr>
        <w:pStyle w:val="NormalnyWeb"/>
        <w:spacing w:before="0" w:beforeAutospacing="0" w:after="0" w:line="360" w:lineRule="auto"/>
        <w:ind w:firstLine="708"/>
        <w:jc w:val="both"/>
        <w:rPr>
          <w:rFonts w:asciiTheme="minorHAnsi" w:hAnsiTheme="minorHAnsi" w:cstheme="minorHAnsi"/>
        </w:rPr>
      </w:pPr>
      <w:r w:rsidRPr="00DF7001">
        <w:rPr>
          <w:rFonts w:asciiTheme="minorHAnsi" w:hAnsiTheme="minorHAnsi" w:cstheme="minorHAnsi"/>
        </w:rPr>
        <w:t xml:space="preserve">Kwota </w:t>
      </w:r>
      <w:r w:rsidR="00DF7001" w:rsidRPr="00DF7001">
        <w:rPr>
          <w:rFonts w:asciiTheme="minorHAnsi" w:hAnsiTheme="minorHAnsi" w:cstheme="minorHAnsi"/>
        </w:rPr>
        <w:t>6.242,69</w:t>
      </w:r>
      <w:r w:rsidRPr="00DF7001">
        <w:rPr>
          <w:rFonts w:asciiTheme="minorHAnsi" w:hAnsiTheme="minorHAnsi" w:cstheme="minorHAnsi"/>
        </w:rPr>
        <w:t xml:space="preserve"> zł przeznaczona na</w:t>
      </w:r>
      <w:r w:rsidR="00DF7001" w:rsidRPr="00DF7001">
        <w:rPr>
          <w:rFonts w:asciiTheme="minorHAnsi" w:hAnsiTheme="minorHAnsi" w:cstheme="minorHAnsi"/>
        </w:rPr>
        <w:t xml:space="preserve"> zakup materiałów i</w:t>
      </w:r>
      <w:r w:rsidRPr="00DF7001">
        <w:rPr>
          <w:rFonts w:asciiTheme="minorHAnsi" w:hAnsiTheme="minorHAnsi" w:cstheme="minorHAnsi"/>
        </w:rPr>
        <w:t xml:space="preserve"> usługę dostępu do Internetu celem podłączenia istniejącego monitoringu.</w:t>
      </w:r>
    </w:p>
    <w:p w14:paraId="22CA6F01" w14:textId="77777777" w:rsidR="00B8641A" w:rsidRPr="00A33745" w:rsidRDefault="00B8641A" w:rsidP="00B8641A">
      <w:pPr>
        <w:pStyle w:val="NormalnyWeb"/>
        <w:spacing w:before="0" w:beforeAutospacing="0" w:after="0" w:line="360" w:lineRule="auto"/>
        <w:jc w:val="both"/>
        <w:rPr>
          <w:rFonts w:asciiTheme="minorHAnsi" w:hAnsiTheme="minorHAnsi" w:cstheme="minorHAnsi"/>
          <w:b/>
          <w:bCs/>
          <w:i/>
          <w:iCs/>
        </w:rPr>
      </w:pPr>
    </w:p>
    <w:p w14:paraId="7B2B867B" w14:textId="77777777" w:rsidR="00B8641A" w:rsidRPr="00A33745" w:rsidRDefault="00B8641A" w:rsidP="00B8641A">
      <w:pPr>
        <w:pStyle w:val="NormalnyWeb"/>
        <w:keepNext/>
        <w:spacing w:before="0" w:beforeAutospacing="0" w:after="0" w:line="360" w:lineRule="auto"/>
        <w:jc w:val="both"/>
        <w:rPr>
          <w:rFonts w:asciiTheme="minorHAnsi" w:hAnsiTheme="minorHAnsi" w:cstheme="minorHAnsi"/>
        </w:rPr>
      </w:pPr>
      <w:r w:rsidRPr="00A33745">
        <w:rPr>
          <w:rFonts w:asciiTheme="minorHAnsi" w:hAnsiTheme="minorHAnsi" w:cstheme="minorHAnsi"/>
          <w:b/>
          <w:bCs/>
          <w:u w:val="single"/>
        </w:rPr>
        <w:t>Dział 757 – Obsługa długu publicznego</w:t>
      </w:r>
    </w:p>
    <w:p w14:paraId="4FD308F4" w14:textId="64B0CF11" w:rsidR="00B8641A" w:rsidRPr="00A33745" w:rsidRDefault="00B8641A" w:rsidP="00B8641A">
      <w:pPr>
        <w:pStyle w:val="NormalnyWeb"/>
        <w:spacing w:before="0" w:beforeAutospacing="0" w:after="0" w:line="360" w:lineRule="auto"/>
        <w:ind w:firstLine="708"/>
        <w:jc w:val="both"/>
        <w:rPr>
          <w:rFonts w:asciiTheme="minorHAnsi" w:hAnsiTheme="minorHAnsi" w:cstheme="minorHAnsi"/>
        </w:rPr>
      </w:pPr>
      <w:r w:rsidRPr="00A33745">
        <w:rPr>
          <w:rFonts w:asciiTheme="minorHAnsi" w:hAnsiTheme="minorHAnsi" w:cstheme="minorHAnsi"/>
        </w:rPr>
        <w:t xml:space="preserve">Planowana kwota wydatków w tym dziale ustalona została w wysokości </w:t>
      </w:r>
      <w:r w:rsidR="00A33745" w:rsidRPr="00A33745">
        <w:rPr>
          <w:rFonts w:asciiTheme="minorHAnsi" w:hAnsiTheme="minorHAnsi" w:cstheme="minorHAnsi"/>
        </w:rPr>
        <w:t>622.250,00</w:t>
      </w:r>
      <w:r w:rsidRPr="00A33745">
        <w:rPr>
          <w:rFonts w:asciiTheme="minorHAnsi" w:hAnsiTheme="minorHAnsi" w:cstheme="minorHAnsi"/>
        </w:rPr>
        <w:t xml:space="preserve"> zł. Wydatkowane zostało </w:t>
      </w:r>
      <w:r w:rsidR="00A33745" w:rsidRPr="00A33745">
        <w:rPr>
          <w:rFonts w:asciiTheme="minorHAnsi" w:hAnsiTheme="minorHAnsi" w:cstheme="minorHAnsi"/>
        </w:rPr>
        <w:t>410.150,00</w:t>
      </w:r>
      <w:r w:rsidRPr="00A33745">
        <w:rPr>
          <w:rFonts w:asciiTheme="minorHAnsi" w:hAnsiTheme="minorHAnsi" w:cstheme="minorHAnsi"/>
        </w:rPr>
        <w:t xml:space="preserve"> zł tj. </w:t>
      </w:r>
      <w:r w:rsidR="00A33745" w:rsidRPr="00A33745">
        <w:rPr>
          <w:rFonts w:asciiTheme="minorHAnsi" w:hAnsiTheme="minorHAnsi" w:cstheme="minorHAnsi"/>
        </w:rPr>
        <w:t>65,91</w:t>
      </w:r>
      <w:r w:rsidRPr="00A33745">
        <w:rPr>
          <w:rFonts w:asciiTheme="minorHAnsi" w:hAnsiTheme="minorHAnsi" w:cstheme="minorHAnsi"/>
        </w:rPr>
        <w:t xml:space="preserve"> % planu tj. na spłatę odsetek od wyemitowanych obligacji komunalnych.</w:t>
      </w:r>
      <w:r w:rsidR="00A33745" w:rsidRPr="00A33745">
        <w:rPr>
          <w:rFonts w:asciiTheme="minorHAnsi" w:hAnsiTheme="minorHAnsi" w:cstheme="minorHAnsi"/>
        </w:rPr>
        <w:t xml:space="preserve"> Planowana kwota 36.250,00 zł przeznaczona na koszty emisji papierów wartościowych ze względu na nie uruchomienie emisji obligacji komunalnych w 2024 roku nie została poniesiona.</w:t>
      </w:r>
    </w:p>
    <w:p w14:paraId="461FAB0F" w14:textId="77777777" w:rsidR="00B8641A" w:rsidRPr="0009713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47F237FD" w14:textId="77777777" w:rsidR="00B8641A" w:rsidRPr="00C07F1D" w:rsidRDefault="00B8641A" w:rsidP="00B8641A">
      <w:pPr>
        <w:pStyle w:val="NormalnyWeb"/>
        <w:keepNext/>
        <w:spacing w:before="0" w:beforeAutospacing="0" w:after="0" w:line="360" w:lineRule="auto"/>
        <w:jc w:val="both"/>
        <w:rPr>
          <w:rFonts w:asciiTheme="minorHAnsi" w:hAnsiTheme="minorHAnsi" w:cstheme="minorHAnsi"/>
        </w:rPr>
      </w:pPr>
      <w:r w:rsidRPr="00C07F1D">
        <w:rPr>
          <w:rFonts w:asciiTheme="minorHAnsi" w:hAnsiTheme="minorHAnsi" w:cstheme="minorHAnsi"/>
          <w:b/>
          <w:bCs/>
          <w:u w:val="single"/>
        </w:rPr>
        <w:t>Dział 758 – Różne rozliczenia</w:t>
      </w:r>
    </w:p>
    <w:p w14:paraId="325820B4" w14:textId="3D67C174" w:rsidR="008A3BC4" w:rsidRPr="001963F3" w:rsidRDefault="00B8641A" w:rsidP="00AD5936">
      <w:pPr>
        <w:pStyle w:val="NormalnyWeb"/>
        <w:spacing w:before="0" w:beforeAutospacing="0" w:after="0" w:line="360" w:lineRule="auto"/>
        <w:ind w:firstLine="360"/>
        <w:jc w:val="both"/>
        <w:rPr>
          <w:rFonts w:asciiTheme="minorHAnsi" w:hAnsiTheme="minorHAnsi" w:cstheme="minorHAnsi"/>
        </w:rPr>
      </w:pPr>
      <w:r w:rsidRPr="00C07F1D">
        <w:rPr>
          <w:rFonts w:asciiTheme="minorHAnsi" w:hAnsiTheme="minorHAnsi" w:cstheme="minorHAnsi"/>
        </w:rPr>
        <w:t xml:space="preserve">Planowana kwota wydatków w tym dziale ustalona została w wysokości </w:t>
      </w:r>
      <w:r w:rsidR="00A33745" w:rsidRPr="00C07F1D">
        <w:rPr>
          <w:rFonts w:asciiTheme="minorHAnsi" w:hAnsiTheme="minorHAnsi" w:cstheme="minorHAnsi"/>
        </w:rPr>
        <w:t>147.086,99</w:t>
      </w:r>
      <w:r w:rsidRPr="00C07F1D">
        <w:rPr>
          <w:rFonts w:asciiTheme="minorHAnsi" w:hAnsiTheme="minorHAnsi" w:cstheme="minorHAnsi"/>
        </w:rPr>
        <w:t xml:space="preserve"> zł tj. </w:t>
      </w:r>
      <w:r w:rsidR="00D507E4" w:rsidRPr="00C07F1D">
        <w:rPr>
          <w:rFonts w:asciiTheme="minorHAnsi" w:hAnsiTheme="minorHAnsi" w:cstheme="minorHAnsi"/>
        </w:rPr>
        <w:t>10.0</w:t>
      </w:r>
      <w:r w:rsidR="00A33745" w:rsidRPr="00C07F1D">
        <w:rPr>
          <w:rFonts w:asciiTheme="minorHAnsi" w:hAnsiTheme="minorHAnsi" w:cstheme="minorHAnsi"/>
        </w:rPr>
        <w:t>5</w:t>
      </w:r>
      <w:r w:rsidR="00D507E4" w:rsidRPr="00C07F1D">
        <w:rPr>
          <w:rFonts w:asciiTheme="minorHAnsi" w:hAnsiTheme="minorHAnsi" w:cstheme="minorHAnsi"/>
        </w:rPr>
        <w:t>0,00</w:t>
      </w:r>
      <w:r w:rsidRPr="00C07F1D">
        <w:rPr>
          <w:rFonts w:asciiTheme="minorHAnsi" w:hAnsiTheme="minorHAnsi" w:cstheme="minorHAnsi"/>
        </w:rPr>
        <w:t xml:space="preserve"> zł przeznaczone na obsługę bankową, </w:t>
      </w:r>
      <w:r w:rsidR="00C07F1D" w:rsidRPr="00C07F1D">
        <w:rPr>
          <w:rFonts w:asciiTheme="minorHAnsi" w:hAnsiTheme="minorHAnsi" w:cstheme="minorHAnsi"/>
        </w:rPr>
        <w:t>106.922,99</w:t>
      </w:r>
      <w:r w:rsidRPr="00C07F1D">
        <w:rPr>
          <w:rFonts w:asciiTheme="minorHAnsi" w:hAnsiTheme="minorHAnsi" w:cstheme="minorHAnsi"/>
        </w:rPr>
        <w:t xml:space="preserve"> zł – rezerwa kryzysowa, </w:t>
      </w:r>
      <w:r w:rsidR="00C07F1D" w:rsidRPr="00C07F1D">
        <w:rPr>
          <w:rFonts w:asciiTheme="minorHAnsi" w:hAnsiTheme="minorHAnsi" w:cstheme="minorHAnsi"/>
        </w:rPr>
        <w:t>30.114,00</w:t>
      </w:r>
      <w:r w:rsidRPr="00C07F1D">
        <w:rPr>
          <w:rFonts w:asciiTheme="minorHAnsi" w:hAnsiTheme="minorHAnsi" w:cstheme="minorHAnsi"/>
        </w:rPr>
        <w:t xml:space="preserve"> zł – rezerwa ogólna. W </w:t>
      </w:r>
      <w:r w:rsidR="00D507E4" w:rsidRPr="00C07F1D">
        <w:rPr>
          <w:rFonts w:asciiTheme="minorHAnsi" w:hAnsiTheme="minorHAnsi" w:cstheme="minorHAnsi"/>
        </w:rPr>
        <w:t>202</w:t>
      </w:r>
      <w:r w:rsidR="00C07F1D" w:rsidRPr="00C07F1D">
        <w:rPr>
          <w:rFonts w:asciiTheme="minorHAnsi" w:hAnsiTheme="minorHAnsi" w:cstheme="minorHAnsi"/>
        </w:rPr>
        <w:t>3</w:t>
      </w:r>
      <w:r w:rsidR="00D507E4" w:rsidRPr="00C07F1D">
        <w:rPr>
          <w:rFonts w:asciiTheme="minorHAnsi" w:hAnsiTheme="minorHAnsi" w:cstheme="minorHAnsi"/>
        </w:rPr>
        <w:t xml:space="preserve"> roku</w:t>
      </w:r>
      <w:r w:rsidRPr="00C07F1D">
        <w:rPr>
          <w:rFonts w:asciiTheme="minorHAnsi" w:hAnsiTheme="minorHAnsi" w:cstheme="minorHAnsi"/>
        </w:rPr>
        <w:t xml:space="preserve"> wydatkowano kwotę </w:t>
      </w:r>
      <w:r w:rsidR="00C07F1D" w:rsidRPr="00C07F1D">
        <w:rPr>
          <w:rFonts w:asciiTheme="minorHAnsi" w:hAnsiTheme="minorHAnsi" w:cstheme="minorHAnsi"/>
        </w:rPr>
        <w:t>7.279,33</w:t>
      </w:r>
      <w:r w:rsidRPr="00C07F1D">
        <w:rPr>
          <w:rFonts w:asciiTheme="minorHAnsi" w:hAnsiTheme="minorHAnsi" w:cstheme="minorHAnsi"/>
        </w:rPr>
        <w:t xml:space="preserve"> zł na obsługę bankową.</w:t>
      </w:r>
    </w:p>
    <w:p w14:paraId="49AEE43C" w14:textId="77777777" w:rsidR="00B8641A" w:rsidRPr="001963F3" w:rsidRDefault="00B8641A" w:rsidP="00B8641A">
      <w:pPr>
        <w:pStyle w:val="NormalnyWeb"/>
        <w:keepNext/>
        <w:spacing w:before="0" w:beforeAutospacing="0" w:after="0" w:line="360" w:lineRule="auto"/>
        <w:jc w:val="both"/>
        <w:rPr>
          <w:rFonts w:asciiTheme="minorHAnsi" w:hAnsiTheme="minorHAnsi" w:cstheme="minorHAnsi"/>
        </w:rPr>
      </w:pPr>
      <w:r w:rsidRPr="001963F3">
        <w:rPr>
          <w:rFonts w:asciiTheme="minorHAnsi" w:hAnsiTheme="minorHAnsi" w:cstheme="minorHAnsi"/>
          <w:b/>
          <w:bCs/>
          <w:u w:val="single"/>
        </w:rPr>
        <w:lastRenderedPageBreak/>
        <w:t>Dział – 801 – Oświata i wychowanie</w:t>
      </w:r>
    </w:p>
    <w:p w14:paraId="5576ABA3" w14:textId="77777777" w:rsidR="00B8641A" w:rsidRPr="001963F3" w:rsidRDefault="00B8641A" w:rsidP="00B8641A">
      <w:pPr>
        <w:pStyle w:val="NormalnyWeb"/>
        <w:spacing w:before="0" w:beforeAutospacing="0" w:after="0" w:line="360" w:lineRule="auto"/>
        <w:ind w:firstLine="708"/>
        <w:jc w:val="both"/>
        <w:rPr>
          <w:rFonts w:asciiTheme="minorHAnsi" w:hAnsiTheme="minorHAnsi" w:cstheme="minorHAnsi"/>
        </w:rPr>
      </w:pPr>
      <w:r w:rsidRPr="001963F3">
        <w:rPr>
          <w:rFonts w:asciiTheme="minorHAnsi" w:hAnsiTheme="minorHAnsi" w:cstheme="minorHAnsi"/>
        </w:rPr>
        <w:t>Szczegółowe sprawozdanie z wykonania bieżących wydatków budżetowych związanych z utrzymaniem placówek oświatowych na terenie gminy sporządził Gminny Zespół Oświaty w Jednorożcu.</w:t>
      </w:r>
    </w:p>
    <w:p w14:paraId="44A35DE3" w14:textId="450D6556" w:rsidR="00B8641A" w:rsidRPr="001963F3" w:rsidRDefault="00B8641A" w:rsidP="00B8641A">
      <w:pPr>
        <w:pStyle w:val="NormalnyWeb"/>
        <w:spacing w:before="0" w:beforeAutospacing="0" w:after="0" w:line="360" w:lineRule="auto"/>
        <w:jc w:val="both"/>
        <w:rPr>
          <w:rFonts w:asciiTheme="minorHAnsi" w:hAnsiTheme="minorHAnsi" w:cstheme="minorHAnsi"/>
        </w:rPr>
      </w:pPr>
      <w:r w:rsidRPr="001963F3">
        <w:rPr>
          <w:rFonts w:asciiTheme="minorHAnsi" w:hAnsiTheme="minorHAnsi" w:cstheme="minorHAnsi"/>
        </w:rPr>
        <w:t xml:space="preserve">Plan wydatków w tym dziale ustalony został w kwocie </w:t>
      </w:r>
      <w:r w:rsidR="001963F3" w:rsidRPr="001963F3">
        <w:rPr>
          <w:rFonts w:asciiTheme="minorHAnsi" w:hAnsiTheme="minorHAnsi" w:cstheme="minorHAnsi"/>
        </w:rPr>
        <w:t>16.587.241,35</w:t>
      </w:r>
      <w:r w:rsidRPr="001963F3">
        <w:rPr>
          <w:rFonts w:asciiTheme="minorHAnsi" w:hAnsiTheme="minorHAnsi" w:cstheme="minorHAnsi"/>
        </w:rPr>
        <w:t xml:space="preserve"> zł, w 202</w:t>
      </w:r>
      <w:r w:rsidR="001963F3" w:rsidRPr="001963F3">
        <w:rPr>
          <w:rFonts w:asciiTheme="minorHAnsi" w:hAnsiTheme="minorHAnsi" w:cstheme="minorHAnsi"/>
        </w:rPr>
        <w:t xml:space="preserve">3 </w:t>
      </w:r>
      <w:r w:rsidRPr="001963F3">
        <w:rPr>
          <w:rFonts w:asciiTheme="minorHAnsi" w:hAnsiTheme="minorHAnsi" w:cstheme="minorHAnsi"/>
        </w:rPr>
        <w:t xml:space="preserve">roku wydatkowano kwotę </w:t>
      </w:r>
      <w:r w:rsidR="001963F3" w:rsidRPr="001963F3">
        <w:rPr>
          <w:rFonts w:asciiTheme="minorHAnsi" w:hAnsiTheme="minorHAnsi" w:cstheme="minorHAnsi"/>
        </w:rPr>
        <w:t>15.790.291,31</w:t>
      </w:r>
      <w:r w:rsidRPr="001963F3">
        <w:rPr>
          <w:rFonts w:asciiTheme="minorHAnsi" w:hAnsiTheme="minorHAnsi" w:cstheme="minorHAnsi"/>
        </w:rPr>
        <w:t xml:space="preserve"> zł, tj. </w:t>
      </w:r>
      <w:r w:rsidR="00D507E4" w:rsidRPr="001963F3">
        <w:rPr>
          <w:rFonts w:asciiTheme="minorHAnsi" w:hAnsiTheme="minorHAnsi" w:cstheme="minorHAnsi"/>
        </w:rPr>
        <w:t>9</w:t>
      </w:r>
      <w:r w:rsidR="001963F3" w:rsidRPr="001963F3">
        <w:rPr>
          <w:rFonts w:asciiTheme="minorHAnsi" w:hAnsiTheme="minorHAnsi" w:cstheme="minorHAnsi"/>
        </w:rPr>
        <w:t>5,20</w:t>
      </w:r>
      <w:r w:rsidRPr="001963F3">
        <w:rPr>
          <w:rFonts w:asciiTheme="minorHAnsi" w:hAnsiTheme="minorHAnsi" w:cstheme="minorHAnsi"/>
        </w:rPr>
        <w:t xml:space="preserve"> % planu w tym dziale.</w:t>
      </w:r>
    </w:p>
    <w:p w14:paraId="4A55A6DB" w14:textId="77777777" w:rsidR="00B8641A" w:rsidRPr="001963F3" w:rsidRDefault="00B8641A" w:rsidP="00B8641A">
      <w:pPr>
        <w:pStyle w:val="NormalnyWeb"/>
        <w:spacing w:before="0" w:beforeAutospacing="0" w:after="0" w:line="360" w:lineRule="auto"/>
        <w:jc w:val="both"/>
        <w:rPr>
          <w:rFonts w:asciiTheme="minorHAnsi" w:hAnsiTheme="minorHAnsi" w:cstheme="minorHAnsi"/>
        </w:rPr>
      </w:pPr>
      <w:r w:rsidRPr="001963F3">
        <w:rPr>
          <w:rFonts w:asciiTheme="minorHAnsi" w:hAnsiTheme="minorHAnsi" w:cstheme="minorHAnsi"/>
        </w:rPr>
        <w:t>Realizacja wydatków w poszczególnych rozdziałach przedstawia się następująco:</w:t>
      </w:r>
    </w:p>
    <w:p w14:paraId="3355FD47" w14:textId="77777777" w:rsidR="00D507E4" w:rsidRPr="00097137" w:rsidRDefault="00D507E4" w:rsidP="00B8641A">
      <w:pPr>
        <w:pStyle w:val="NormalnyWeb"/>
        <w:spacing w:before="0" w:beforeAutospacing="0" w:after="0" w:line="360" w:lineRule="auto"/>
        <w:jc w:val="both"/>
        <w:rPr>
          <w:rFonts w:asciiTheme="minorHAnsi" w:hAnsiTheme="minorHAnsi" w:cstheme="minorHAnsi"/>
          <w:color w:val="FF0000"/>
        </w:rPr>
      </w:pPr>
    </w:p>
    <w:p w14:paraId="332503C6" w14:textId="77777777" w:rsidR="00B8641A" w:rsidRPr="00400F06" w:rsidRDefault="00B8641A" w:rsidP="00B8641A">
      <w:pPr>
        <w:pStyle w:val="NormalnyWeb"/>
        <w:spacing w:before="0" w:beforeAutospacing="0" w:after="0" w:line="360" w:lineRule="auto"/>
        <w:jc w:val="both"/>
        <w:rPr>
          <w:rFonts w:asciiTheme="minorHAnsi" w:hAnsiTheme="minorHAnsi" w:cstheme="minorHAnsi"/>
        </w:rPr>
      </w:pPr>
      <w:r w:rsidRPr="00400F06">
        <w:rPr>
          <w:rFonts w:asciiTheme="minorHAnsi" w:hAnsiTheme="minorHAnsi" w:cstheme="minorHAnsi"/>
          <w:bCs/>
          <w:i/>
          <w:iCs/>
          <w:u w:val="single"/>
        </w:rPr>
        <w:t>Szkoły podstawowe</w:t>
      </w:r>
    </w:p>
    <w:p w14:paraId="2E0E8EE9" w14:textId="040D1AD1" w:rsidR="00B8641A" w:rsidRPr="00400F06" w:rsidRDefault="00B8641A" w:rsidP="00B8641A">
      <w:pPr>
        <w:pStyle w:val="NormalnyWeb"/>
        <w:spacing w:before="0" w:beforeAutospacing="0" w:after="0" w:line="360" w:lineRule="auto"/>
        <w:ind w:firstLine="708"/>
        <w:jc w:val="both"/>
        <w:rPr>
          <w:rFonts w:asciiTheme="minorHAnsi" w:hAnsiTheme="minorHAnsi" w:cstheme="minorHAnsi"/>
        </w:rPr>
      </w:pPr>
      <w:r w:rsidRPr="00400F06">
        <w:rPr>
          <w:rFonts w:asciiTheme="minorHAnsi" w:hAnsiTheme="minorHAnsi" w:cstheme="minorHAnsi"/>
        </w:rPr>
        <w:t xml:space="preserve">Na utrzymanie szkół podstawowych (naukę pobiera </w:t>
      </w:r>
      <w:r w:rsidR="001963F3" w:rsidRPr="00400F06">
        <w:rPr>
          <w:rFonts w:asciiTheme="minorHAnsi" w:hAnsiTheme="minorHAnsi" w:cstheme="minorHAnsi"/>
        </w:rPr>
        <w:t>487</w:t>
      </w:r>
      <w:r w:rsidRPr="00400F06">
        <w:rPr>
          <w:rFonts w:asciiTheme="minorHAnsi" w:hAnsiTheme="minorHAnsi" w:cstheme="minorHAnsi"/>
        </w:rPr>
        <w:t xml:space="preserve"> uczniów, zatrudnionych jest </w:t>
      </w:r>
      <w:r w:rsidR="00D507E4" w:rsidRPr="00400F06">
        <w:rPr>
          <w:rFonts w:asciiTheme="minorHAnsi" w:hAnsiTheme="minorHAnsi" w:cstheme="minorHAnsi"/>
        </w:rPr>
        <w:t>6</w:t>
      </w:r>
      <w:r w:rsidR="001963F3" w:rsidRPr="00400F06">
        <w:rPr>
          <w:rFonts w:asciiTheme="minorHAnsi" w:hAnsiTheme="minorHAnsi" w:cstheme="minorHAnsi"/>
        </w:rPr>
        <w:t>3</w:t>
      </w:r>
      <w:r w:rsidRPr="00400F06">
        <w:rPr>
          <w:rFonts w:asciiTheme="minorHAnsi" w:hAnsiTheme="minorHAnsi" w:cstheme="minorHAnsi"/>
        </w:rPr>
        <w:t xml:space="preserve"> nauczycieli oraz 2</w:t>
      </w:r>
      <w:r w:rsidR="00D507E4" w:rsidRPr="00400F06">
        <w:rPr>
          <w:rFonts w:asciiTheme="minorHAnsi" w:hAnsiTheme="minorHAnsi" w:cstheme="minorHAnsi"/>
        </w:rPr>
        <w:t>1</w:t>
      </w:r>
      <w:r w:rsidRPr="00400F06">
        <w:rPr>
          <w:rFonts w:asciiTheme="minorHAnsi" w:hAnsiTheme="minorHAnsi" w:cstheme="minorHAnsi"/>
        </w:rPr>
        <w:t xml:space="preserve"> osób obsługi) zaplanowano wydatkować </w:t>
      </w:r>
      <w:r w:rsidR="001963F3" w:rsidRPr="00400F06">
        <w:rPr>
          <w:rFonts w:asciiTheme="minorHAnsi" w:hAnsiTheme="minorHAnsi" w:cstheme="minorHAnsi"/>
        </w:rPr>
        <w:t>8.219.026,73</w:t>
      </w:r>
      <w:r w:rsidRPr="00400F06">
        <w:rPr>
          <w:rFonts w:asciiTheme="minorHAnsi" w:hAnsiTheme="minorHAnsi" w:cstheme="minorHAnsi"/>
        </w:rPr>
        <w:t xml:space="preserve"> zł. W okresie sprawozdawczym wydatkowano </w:t>
      </w:r>
      <w:r w:rsidR="00D507E4" w:rsidRPr="00400F06">
        <w:rPr>
          <w:rFonts w:asciiTheme="minorHAnsi" w:hAnsiTheme="minorHAnsi" w:cstheme="minorHAnsi"/>
        </w:rPr>
        <w:t>7.</w:t>
      </w:r>
      <w:r w:rsidR="001963F3" w:rsidRPr="00400F06">
        <w:rPr>
          <w:rFonts w:asciiTheme="minorHAnsi" w:hAnsiTheme="minorHAnsi" w:cstheme="minorHAnsi"/>
        </w:rPr>
        <w:t>977.687,79</w:t>
      </w:r>
      <w:r w:rsidRPr="00400F06">
        <w:rPr>
          <w:rFonts w:asciiTheme="minorHAnsi" w:hAnsiTheme="minorHAnsi" w:cstheme="minorHAnsi"/>
        </w:rPr>
        <w:t xml:space="preserve"> zł, tj. </w:t>
      </w:r>
      <w:r w:rsidR="00D507E4" w:rsidRPr="00400F06">
        <w:rPr>
          <w:rFonts w:asciiTheme="minorHAnsi" w:hAnsiTheme="minorHAnsi" w:cstheme="minorHAnsi"/>
        </w:rPr>
        <w:t>9</w:t>
      </w:r>
      <w:r w:rsidR="001963F3" w:rsidRPr="00400F06">
        <w:rPr>
          <w:rFonts w:asciiTheme="minorHAnsi" w:hAnsiTheme="minorHAnsi" w:cstheme="minorHAnsi"/>
        </w:rPr>
        <w:t>7,06</w:t>
      </w:r>
      <w:r w:rsidRPr="00400F06">
        <w:rPr>
          <w:rFonts w:asciiTheme="minorHAnsi" w:hAnsiTheme="minorHAnsi" w:cstheme="minorHAnsi"/>
        </w:rPr>
        <w:t xml:space="preserve"> % planu rocznego z tego:</w:t>
      </w:r>
    </w:p>
    <w:p w14:paraId="7F8D3B29" w14:textId="59718FE9" w:rsidR="00B8641A" w:rsidRPr="00400F06" w:rsidRDefault="00B8641A">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na wypłatę wynagrodzeń osobowych oraz dodatkowego wynagrodzenia rocznego nauczycieli, dodatków mieszkaniowych i wiejskich wydano kwotę </w:t>
      </w:r>
      <w:r w:rsidR="001963F3" w:rsidRPr="00400F06">
        <w:rPr>
          <w:rFonts w:asciiTheme="minorHAnsi" w:hAnsiTheme="minorHAnsi" w:cstheme="minorHAnsi"/>
        </w:rPr>
        <w:t xml:space="preserve">5.021.530,26 </w:t>
      </w:r>
      <w:r w:rsidRPr="00400F06">
        <w:rPr>
          <w:rFonts w:asciiTheme="minorHAnsi" w:hAnsiTheme="minorHAnsi" w:cstheme="minorHAnsi"/>
        </w:rPr>
        <w:t>zł,</w:t>
      </w:r>
    </w:p>
    <w:p w14:paraId="73F76320" w14:textId="1EFEC886" w:rsidR="001963F3" w:rsidRPr="00400F06" w:rsidRDefault="001963F3">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na nagrody specjalne dla nauczycieli z okazji  250- rocznicy Dnia Komisji Edukacji Narodowej wydatkowano 58.500,00 zł,</w:t>
      </w:r>
    </w:p>
    <w:p w14:paraId="68238EC6" w14:textId="6E6BE406" w:rsidR="00B8641A" w:rsidRPr="00400F06" w:rsidRDefault="00B8641A">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na wypłatę wynagrodzeń osobowych oraz dodatkowego wynagrodzenia rocznego obsługi wydano kwotę </w:t>
      </w:r>
      <w:r w:rsidR="001963F3" w:rsidRPr="00400F06">
        <w:rPr>
          <w:rFonts w:asciiTheme="minorHAnsi" w:hAnsiTheme="minorHAnsi" w:cstheme="minorHAnsi"/>
        </w:rPr>
        <w:t>1.050.621,39</w:t>
      </w:r>
      <w:r w:rsidRPr="00400F06">
        <w:rPr>
          <w:rFonts w:asciiTheme="minorHAnsi" w:hAnsiTheme="minorHAnsi" w:cstheme="minorHAnsi"/>
        </w:rPr>
        <w:t xml:space="preserve"> zł,</w:t>
      </w:r>
    </w:p>
    <w:p w14:paraId="0087CC87" w14:textId="3D498095" w:rsidR="00AB22F9" w:rsidRPr="00400F06" w:rsidRDefault="00AB22F9">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wynagrodzenia bezosobowe z tytułu </w:t>
      </w:r>
      <w:r w:rsidR="00E834E8" w:rsidRPr="00400F06">
        <w:rPr>
          <w:rFonts w:asciiTheme="minorHAnsi" w:hAnsiTheme="minorHAnsi" w:cstheme="minorHAnsi"/>
        </w:rPr>
        <w:t xml:space="preserve">przeprowadzenia awansu zawodowego nauczyciela w szkole podstawowej w Olszewce </w:t>
      </w:r>
      <w:r w:rsidRPr="00400F06">
        <w:rPr>
          <w:rFonts w:asciiTheme="minorHAnsi" w:hAnsiTheme="minorHAnsi" w:cstheme="minorHAnsi"/>
        </w:rPr>
        <w:t xml:space="preserve">kwota </w:t>
      </w:r>
      <w:r w:rsidR="00E834E8" w:rsidRPr="00400F06">
        <w:rPr>
          <w:rFonts w:asciiTheme="minorHAnsi" w:hAnsiTheme="minorHAnsi" w:cstheme="minorHAnsi"/>
        </w:rPr>
        <w:t>600,00</w:t>
      </w:r>
      <w:r w:rsidRPr="00400F06">
        <w:rPr>
          <w:rFonts w:asciiTheme="minorHAnsi" w:hAnsiTheme="minorHAnsi" w:cstheme="minorHAnsi"/>
        </w:rPr>
        <w:t xml:space="preserve"> zł,</w:t>
      </w:r>
    </w:p>
    <w:p w14:paraId="37293DF0" w14:textId="48E9F0E7" w:rsidR="00B8641A" w:rsidRPr="00400F06" w:rsidRDefault="00B8641A">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składki ubezpieczenia społecznego, Fundusz Pracy</w:t>
      </w:r>
      <w:r w:rsidR="00E834E8" w:rsidRPr="00400F06">
        <w:rPr>
          <w:rFonts w:asciiTheme="minorHAnsi" w:hAnsiTheme="minorHAnsi" w:cstheme="minorHAnsi"/>
        </w:rPr>
        <w:t>, wpłaty na PPK</w:t>
      </w:r>
      <w:r w:rsidRPr="00400F06">
        <w:rPr>
          <w:rFonts w:asciiTheme="minorHAnsi" w:hAnsiTheme="minorHAnsi" w:cstheme="minorHAnsi"/>
        </w:rPr>
        <w:t xml:space="preserve"> oraz odpisy na zakładowy fundusz świadczeń socjalnych (</w:t>
      </w:r>
      <w:r w:rsidR="00AB22F9" w:rsidRPr="00400F06">
        <w:rPr>
          <w:rFonts w:asciiTheme="minorHAnsi" w:hAnsiTheme="minorHAnsi" w:cstheme="minorHAnsi"/>
        </w:rPr>
        <w:t>100</w:t>
      </w:r>
      <w:r w:rsidRPr="00400F06">
        <w:rPr>
          <w:rFonts w:asciiTheme="minorHAnsi" w:hAnsiTheme="minorHAnsi" w:cstheme="minorHAnsi"/>
        </w:rPr>
        <w:t xml:space="preserve">% naliczonego funduszu) kwota </w:t>
      </w:r>
      <w:r w:rsidR="00AB22F9" w:rsidRPr="00400F06">
        <w:rPr>
          <w:rFonts w:asciiTheme="minorHAnsi" w:hAnsiTheme="minorHAnsi" w:cstheme="minorHAnsi"/>
        </w:rPr>
        <w:t>1.</w:t>
      </w:r>
      <w:r w:rsidR="00E834E8" w:rsidRPr="00400F06">
        <w:rPr>
          <w:rFonts w:asciiTheme="minorHAnsi" w:hAnsiTheme="minorHAnsi" w:cstheme="minorHAnsi"/>
        </w:rPr>
        <w:t xml:space="preserve">303.341,83 </w:t>
      </w:r>
      <w:r w:rsidRPr="00400F06">
        <w:rPr>
          <w:rFonts w:asciiTheme="minorHAnsi" w:hAnsiTheme="minorHAnsi" w:cstheme="minorHAnsi"/>
        </w:rPr>
        <w:t>zł,</w:t>
      </w:r>
    </w:p>
    <w:p w14:paraId="0159010A" w14:textId="604E72CA" w:rsidR="00AB22F9" w:rsidRPr="00400F06" w:rsidRDefault="00AB22F9">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wydatki na zadania oświatowe w związku z pomocą obywatelom Ukrainy zaplanowane i poniesione w kwocie </w:t>
      </w:r>
      <w:r w:rsidR="00E834E8" w:rsidRPr="00400F06">
        <w:rPr>
          <w:rFonts w:asciiTheme="minorHAnsi" w:hAnsiTheme="minorHAnsi" w:cstheme="minorHAnsi"/>
        </w:rPr>
        <w:t>40.422,93</w:t>
      </w:r>
      <w:r w:rsidRPr="00400F06">
        <w:rPr>
          <w:rFonts w:asciiTheme="minorHAnsi" w:hAnsiTheme="minorHAnsi" w:cstheme="minorHAnsi"/>
        </w:rPr>
        <w:t xml:space="preserve"> zł na wynagrodzenia dla nauczycieli wraz z pochodnymi oraz zakup </w:t>
      </w:r>
      <w:r w:rsidR="00E834E8" w:rsidRPr="00400F06">
        <w:rPr>
          <w:rFonts w:asciiTheme="minorHAnsi" w:hAnsiTheme="minorHAnsi" w:cstheme="minorHAnsi"/>
        </w:rPr>
        <w:t>artykułów biurowych i szkolnych.</w:t>
      </w:r>
    </w:p>
    <w:p w14:paraId="4439EB44" w14:textId="7C88C89E" w:rsidR="00B8641A" w:rsidRPr="00400F06" w:rsidRDefault="00B8641A">
      <w:pPr>
        <w:pStyle w:val="NormalnyWeb"/>
        <w:numPr>
          <w:ilvl w:val="0"/>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na wydatki rzeczowe wydatkowano ogółem kwotę </w:t>
      </w:r>
      <w:r w:rsidR="00E834E8" w:rsidRPr="00400F06">
        <w:rPr>
          <w:rFonts w:asciiTheme="minorHAnsi" w:hAnsiTheme="minorHAnsi" w:cstheme="minorHAnsi"/>
        </w:rPr>
        <w:t>502.671,38</w:t>
      </w:r>
      <w:r w:rsidRPr="00400F06">
        <w:rPr>
          <w:rFonts w:asciiTheme="minorHAnsi" w:hAnsiTheme="minorHAnsi" w:cstheme="minorHAnsi"/>
        </w:rPr>
        <w:t xml:space="preserve"> zł, </w:t>
      </w:r>
    </w:p>
    <w:p w14:paraId="7D0369B0" w14:textId="77777777" w:rsidR="00B8641A" w:rsidRPr="00400F06" w:rsidRDefault="00B8641A" w:rsidP="00B8641A">
      <w:pPr>
        <w:pStyle w:val="NormalnyWeb"/>
        <w:spacing w:before="0" w:beforeAutospacing="0" w:after="0" w:line="360" w:lineRule="auto"/>
        <w:ind w:left="363"/>
        <w:jc w:val="both"/>
        <w:rPr>
          <w:rFonts w:asciiTheme="minorHAnsi" w:hAnsiTheme="minorHAnsi" w:cstheme="minorHAnsi"/>
        </w:rPr>
      </w:pPr>
      <w:r w:rsidRPr="00400F06">
        <w:rPr>
          <w:rFonts w:asciiTheme="minorHAnsi" w:hAnsiTheme="minorHAnsi" w:cstheme="minorHAnsi"/>
        </w:rPr>
        <w:t>w tym:</w:t>
      </w:r>
    </w:p>
    <w:p w14:paraId="06FA8AEA" w14:textId="36DD6D6E" w:rsidR="00B8641A" w:rsidRPr="00400F06" w:rsidRDefault="00B8641A">
      <w:pPr>
        <w:pStyle w:val="NormalnyWeb"/>
        <w:numPr>
          <w:ilvl w:val="1"/>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zakup energii elektrycznej kwota </w:t>
      </w:r>
      <w:r w:rsidR="00E834E8" w:rsidRPr="00400F06">
        <w:rPr>
          <w:rFonts w:asciiTheme="minorHAnsi" w:hAnsiTheme="minorHAnsi" w:cstheme="minorHAnsi"/>
        </w:rPr>
        <w:t>131.185,36</w:t>
      </w:r>
      <w:r w:rsidRPr="00400F06">
        <w:rPr>
          <w:rFonts w:asciiTheme="minorHAnsi" w:hAnsiTheme="minorHAnsi" w:cstheme="minorHAnsi"/>
        </w:rPr>
        <w:t xml:space="preserve"> zł, </w:t>
      </w:r>
    </w:p>
    <w:p w14:paraId="54AFDDCA" w14:textId="365C7618" w:rsidR="00B8641A" w:rsidRPr="00400F06" w:rsidRDefault="00B8641A">
      <w:pPr>
        <w:pStyle w:val="NormalnyWeb"/>
        <w:numPr>
          <w:ilvl w:val="1"/>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zakup gazu do ogrzewania kwota </w:t>
      </w:r>
      <w:r w:rsidR="00E834E8" w:rsidRPr="00400F06">
        <w:rPr>
          <w:rFonts w:asciiTheme="minorHAnsi" w:hAnsiTheme="minorHAnsi" w:cstheme="minorHAnsi"/>
        </w:rPr>
        <w:t>66.277,82</w:t>
      </w:r>
      <w:r w:rsidRPr="00400F06">
        <w:rPr>
          <w:rFonts w:asciiTheme="minorHAnsi" w:hAnsiTheme="minorHAnsi" w:cstheme="minorHAnsi"/>
        </w:rPr>
        <w:t xml:space="preserve"> zł,</w:t>
      </w:r>
    </w:p>
    <w:p w14:paraId="79DC83B8" w14:textId="34224470" w:rsidR="00B8641A" w:rsidRPr="00400F06" w:rsidRDefault="00B8641A">
      <w:pPr>
        <w:pStyle w:val="NormalnyWeb"/>
        <w:numPr>
          <w:ilvl w:val="1"/>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zakup oleju opałowego kwota </w:t>
      </w:r>
      <w:r w:rsidR="00E834E8" w:rsidRPr="00400F06">
        <w:rPr>
          <w:rFonts w:asciiTheme="minorHAnsi" w:hAnsiTheme="minorHAnsi" w:cstheme="minorHAnsi"/>
        </w:rPr>
        <w:t>115.31</w:t>
      </w:r>
      <w:r w:rsidR="00400F06" w:rsidRPr="00400F06">
        <w:rPr>
          <w:rFonts w:asciiTheme="minorHAnsi" w:hAnsiTheme="minorHAnsi" w:cstheme="minorHAnsi"/>
        </w:rPr>
        <w:t>2</w:t>
      </w:r>
      <w:r w:rsidR="00E834E8" w:rsidRPr="00400F06">
        <w:rPr>
          <w:rFonts w:asciiTheme="minorHAnsi" w:hAnsiTheme="minorHAnsi" w:cstheme="minorHAnsi"/>
        </w:rPr>
        <w:t>,96</w:t>
      </w:r>
      <w:r w:rsidRPr="00400F06">
        <w:rPr>
          <w:rFonts w:asciiTheme="minorHAnsi" w:hAnsiTheme="minorHAnsi" w:cstheme="minorHAnsi"/>
        </w:rPr>
        <w:t xml:space="preserve"> zł</w:t>
      </w:r>
      <w:r w:rsidR="00E834E8" w:rsidRPr="00400F06">
        <w:rPr>
          <w:rFonts w:asciiTheme="minorHAnsi" w:hAnsiTheme="minorHAnsi" w:cstheme="minorHAnsi"/>
        </w:rPr>
        <w:t>,</w:t>
      </w:r>
    </w:p>
    <w:p w14:paraId="1BB614EB" w14:textId="7299BED8" w:rsidR="00B8641A" w:rsidRPr="00400F06" w:rsidRDefault="00B8641A">
      <w:pPr>
        <w:pStyle w:val="NormalnyWeb"/>
        <w:numPr>
          <w:ilvl w:val="1"/>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t xml:space="preserve">zakup artykułów biurowych, materiały do remontów, gaz do gotowania posiłków, </w:t>
      </w:r>
      <w:r w:rsidR="00E834E8" w:rsidRPr="00400F06">
        <w:rPr>
          <w:rFonts w:asciiTheme="minorHAnsi" w:hAnsiTheme="minorHAnsi" w:cstheme="minorHAnsi"/>
        </w:rPr>
        <w:t>artykuły ppoż. sportowe,</w:t>
      </w:r>
      <w:r w:rsidRPr="00400F06">
        <w:rPr>
          <w:rFonts w:asciiTheme="minorHAnsi" w:hAnsiTheme="minorHAnsi" w:cstheme="minorHAnsi"/>
        </w:rPr>
        <w:t xml:space="preserve"> chemiczne, druki, </w:t>
      </w:r>
      <w:r w:rsidR="00E834E8" w:rsidRPr="00400F06">
        <w:rPr>
          <w:rFonts w:asciiTheme="minorHAnsi" w:hAnsiTheme="minorHAnsi" w:cstheme="minorHAnsi"/>
        </w:rPr>
        <w:t>tonery,</w:t>
      </w:r>
      <w:r w:rsidRPr="00400F06">
        <w:rPr>
          <w:rFonts w:asciiTheme="minorHAnsi" w:hAnsiTheme="minorHAnsi" w:cstheme="minorHAnsi"/>
        </w:rPr>
        <w:t xml:space="preserve"> wyposażenie kwota </w:t>
      </w:r>
      <w:r w:rsidR="00E834E8" w:rsidRPr="00400F06">
        <w:rPr>
          <w:rFonts w:asciiTheme="minorHAnsi" w:hAnsiTheme="minorHAnsi" w:cstheme="minorHAnsi"/>
        </w:rPr>
        <w:t>70.692,59</w:t>
      </w:r>
      <w:r w:rsidR="00737127" w:rsidRPr="00400F06">
        <w:rPr>
          <w:rFonts w:asciiTheme="minorHAnsi" w:hAnsiTheme="minorHAnsi" w:cstheme="minorHAnsi"/>
        </w:rPr>
        <w:t xml:space="preserve"> </w:t>
      </w:r>
      <w:r w:rsidRPr="00400F06">
        <w:rPr>
          <w:rFonts w:asciiTheme="minorHAnsi" w:hAnsiTheme="minorHAnsi" w:cstheme="minorHAnsi"/>
        </w:rPr>
        <w:t>zł,</w:t>
      </w:r>
    </w:p>
    <w:p w14:paraId="334D4494" w14:textId="3FEFCA59" w:rsidR="00B8641A" w:rsidRPr="00400F06" w:rsidRDefault="00737127">
      <w:pPr>
        <w:pStyle w:val="NormalnyWeb"/>
        <w:numPr>
          <w:ilvl w:val="1"/>
          <w:numId w:val="23"/>
        </w:numPr>
        <w:spacing w:before="0" w:beforeAutospacing="0" w:after="0" w:line="360" w:lineRule="auto"/>
        <w:jc w:val="both"/>
        <w:rPr>
          <w:rFonts w:asciiTheme="minorHAnsi" w:hAnsiTheme="minorHAnsi" w:cstheme="minorHAnsi"/>
        </w:rPr>
      </w:pPr>
      <w:r w:rsidRPr="00400F06">
        <w:rPr>
          <w:rFonts w:asciiTheme="minorHAnsi" w:hAnsiTheme="minorHAnsi" w:cstheme="minorHAnsi"/>
        </w:rPr>
        <w:lastRenderedPageBreak/>
        <w:t xml:space="preserve">badania lekarskie, </w:t>
      </w:r>
      <w:r w:rsidR="00B8641A" w:rsidRPr="00400F06">
        <w:rPr>
          <w:rFonts w:asciiTheme="minorHAnsi" w:hAnsiTheme="minorHAnsi" w:cstheme="minorHAnsi"/>
        </w:rPr>
        <w:t xml:space="preserve">usługi pocztowe, konserwacja i naprawa </w:t>
      </w:r>
      <w:r w:rsidR="00E834E8" w:rsidRPr="00400F06">
        <w:rPr>
          <w:rFonts w:asciiTheme="minorHAnsi" w:hAnsiTheme="minorHAnsi" w:cstheme="minorHAnsi"/>
        </w:rPr>
        <w:t>dźwigu</w:t>
      </w:r>
      <w:r w:rsidR="003F5E01" w:rsidRPr="00400F06">
        <w:rPr>
          <w:rFonts w:asciiTheme="minorHAnsi" w:hAnsiTheme="minorHAnsi" w:cstheme="minorHAnsi"/>
        </w:rPr>
        <w:t xml:space="preserve"> i kotłowni</w:t>
      </w:r>
      <w:r w:rsidR="00B8641A" w:rsidRPr="00400F06">
        <w:rPr>
          <w:rFonts w:asciiTheme="minorHAnsi" w:hAnsiTheme="minorHAnsi" w:cstheme="minorHAnsi"/>
        </w:rPr>
        <w:t xml:space="preserve">, usługa </w:t>
      </w:r>
      <w:r w:rsidR="003F5E01" w:rsidRPr="00400F06">
        <w:rPr>
          <w:rFonts w:asciiTheme="minorHAnsi" w:hAnsiTheme="minorHAnsi" w:cstheme="minorHAnsi"/>
        </w:rPr>
        <w:t>elektryczna,</w:t>
      </w:r>
      <w:r w:rsidR="00D7323E" w:rsidRPr="00400F06">
        <w:rPr>
          <w:rFonts w:asciiTheme="minorHAnsi" w:hAnsiTheme="minorHAnsi" w:cstheme="minorHAnsi"/>
        </w:rPr>
        <w:t xml:space="preserve"> </w:t>
      </w:r>
      <w:r w:rsidR="00B8641A" w:rsidRPr="00400F06">
        <w:rPr>
          <w:rFonts w:asciiTheme="minorHAnsi" w:hAnsiTheme="minorHAnsi" w:cstheme="minorHAnsi"/>
        </w:rPr>
        <w:t xml:space="preserve">usługa IOD, usługi telefoniczne, przewóz uczniów na imprezy sportowe i kulturalne, konserwacja </w:t>
      </w:r>
      <w:r w:rsidR="003F5E01" w:rsidRPr="00400F06">
        <w:rPr>
          <w:rFonts w:asciiTheme="minorHAnsi" w:hAnsiTheme="minorHAnsi" w:cstheme="minorHAnsi"/>
        </w:rPr>
        <w:t>drukarki,</w:t>
      </w:r>
      <w:r w:rsidR="00B8641A" w:rsidRPr="00400F06">
        <w:rPr>
          <w:rFonts w:asciiTheme="minorHAnsi" w:hAnsiTheme="minorHAnsi" w:cstheme="minorHAnsi"/>
        </w:rPr>
        <w:t xml:space="preserve"> konserwacja systemu TV dozorowej</w:t>
      </w:r>
      <w:r w:rsidR="003F5E01" w:rsidRPr="00400F06">
        <w:rPr>
          <w:rFonts w:asciiTheme="minorHAnsi" w:hAnsiTheme="minorHAnsi" w:cstheme="minorHAnsi"/>
        </w:rPr>
        <w:t xml:space="preserve"> i systemu oddymiania</w:t>
      </w:r>
      <w:r w:rsidR="00B8641A" w:rsidRPr="00400F06">
        <w:rPr>
          <w:rFonts w:asciiTheme="minorHAnsi" w:hAnsiTheme="minorHAnsi" w:cstheme="minorHAnsi"/>
        </w:rPr>
        <w:t xml:space="preserve">, szkolenia, wypłata delegacji, ubezpieczenie sprzętu i budynków, wywóz odpadów stałych, wywóz nieczystości, podatek leśny, opłata dla ZNP, usługi </w:t>
      </w:r>
      <w:proofErr w:type="spellStart"/>
      <w:r w:rsidR="00B8641A" w:rsidRPr="00400F06">
        <w:rPr>
          <w:rFonts w:asciiTheme="minorHAnsi" w:hAnsiTheme="minorHAnsi" w:cstheme="minorHAnsi"/>
        </w:rPr>
        <w:t>ppoż</w:t>
      </w:r>
      <w:proofErr w:type="spellEnd"/>
      <w:r w:rsidR="00B8641A" w:rsidRPr="00400F06">
        <w:rPr>
          <w:rFonts w:asciiTheme="minorHAnsi" w:hAnsiTheme="minorHAnsi" w:cstheme="minorHAnsi"/>
        </w:rPr>
        <w:t>, abonament programów komputerowych,</w:t>
      </w:r>
      <w:r w:rsidR="00D7323E" w:rsidRPr="00400F06">
        <w:rPr>
          <w:rFonts w:asciiTheme="minorHAnsi" w:hAnsiTheme="minorHAnsi" w:cstheme="minorHAnsi"/>
        </w:rPr>
        <w:t xml:space="preserve"> </w:t>
      </w:r>
      <w:r w:rsidR="00B8641A" w:rsidRPr="00400F06">
        <w:rPr>
          <w:rFonts w:asciiTheme="minorHAnsi" w:hAnsiTheme="minorHAnsi" w:cstheme="minorHAnsi"/>
        </w:rPr>
        <w:t>przegląd budynku</w:t>
      </w:r>
      <w:r w:rsidR="0075124F" w:rsidRPr="00400F06">
        <w:rPr>
          <w:rFonts w:asciiTheme="minorHAnsi" w:hAnsiTheme="minorHAnsi" w:cstheme="minorHAnsi"/>
        </w:rPr>
        <w:t xml:space="preserve">, opłata za pobór wody i ścieków oraz inne wydatki </w:t>
      </w:r>
      <w:r w:rsidR="00B8641A" w:rsidRPr="00400F06">
        <w:rPr>
          <w:rFonts w:asciiTheme="minorHAnsi" w:hAnsiTheme="minorHAnsi" w:cstheme="minorHAnsi"/>
        </w:rPr>
        <w:t xml:space="preserve">kwota </w:t>
      </w:r>
      <w:r w:rsidR="00E834E8" w:rsidRPr="00400F06">
        <w:rPr>
          <w:rFonts w:asciiTheme="minorHAnsi" w:hAnsiTheme="minorHAnsi" w:cstheme="minorHAnsi"/>
        </w:rPr>
        <w:t>119.202,65</w:t>
      </w:r>
      <w:r w:rsidR="00B8641A" w:rsidRPr="00400F06">
        <w:rPr>
          <w:rFonts w:asciiTheme="minorHAnsi" w:hAnsiTheme="minorHAnsi" w:cstheme="minorHAnsi"/>
        </w:rPr>
        <w:t xml:space="preserve"> zł.</w:t>
      </w:r>
    </w:p>
    <w:p w14:paraId="7E8D7AC3"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14AB983C" w14:textId="77777777" w:rsidR="00B8641A" w:rsidRPr="00FB38F7" w:rsidRDefault="00B8641A" w:rsidP="00B8641A">
      <w:pPr>
        <w:pStyle w:val="NormalnyWeb"/>
        <w:spacing w:before="0" w:beforeAutospacing="0" w:after="0" w:line="360" w:lineRule="auto"/>
        <w:jc w:val="both"/>
        <w:rPr>
          <w:rFonts w:asciiTheme="minorHAnsi" w:hAnsiTheme="minorHAnsi" w:cstheme="minorHAnsi"/>
        </w:rPr>
      </w:pPr>
      <w:r w:rsidRPr="00FB38F7">
        <w:rPr>
          <w:rFonts w:asciiTheme="minorHAnsi" w:hAnsiTheme="minorHAnsi" w:cstheme="minorHAnsi"/>
          <w:bCs/>
          <w:i/>
          <w:iCs/>
          <w:u w:val="single"/>
        </w:rPr>
        <w:t>Przedszkola</w:t>
      </w:r>
    </w:p>
    <w:p w14:paraId="15FBDFFC" w14:textId="5A4FC3A9" w:rsidR="00B8641A" w:rsidRPr="00FB38F7" w:rsidRDefault="00B8641A" w:rsidP="00B8641A">
      <w:pPr>
        <w:pStyle w:val="NormalnyWeb"/>
        <w:spacing w:before="0" w:beforeAutospacing="0" w:after="0" w:line="360" w:lineRule="auto"/>
        <w:ind w:firstLine="360"/>
        <w:jc w:val="both"/>
        <w:rPr>
          <w:rFonts w:asciiTheme="minorHAnsi" w:hAnsiTheme="minorHAnsi" w:cstheme="minorHAnsi"/>
        </w:rPr>
      </w:pPr>
      <w:r w:rsidRPr="00FB38F7">
        <w:rPr>
          <w:rFonts w:asciiTheme="minorHAnsi" w:hAnsiTheme="minorHAnsi" w:cstheme="minorHAnsi"/>
        </w:rPr>
        <w:t xml:space="preserve">Zaplanowane wydatki w tym rozdziale na funkcjonowanie przedszkola wynoszą </w:t>
      </w:r>
      <w:r w:rsidR="00286B27" w:rsidRPr="00FB38F7">
        <w:rPr>
          <w:rFonts w:asciiTheme="minorHAnsi" w:hAnsiTheme="minorHAnsi" w:cstheme="minorHAnsi"/>
        </w:rPr>
        <w:t>2.170.711,96</w:t>
      </w:r>
      <w:r w:rsidRPr="00FB38F7">
        <w:rPr>
          <w:rFonts w:asciiTheme="minorHAnsi" w:hAnsiTheme="minorHAnsi" w:cstheme="minorHAnsi"/>
        </w:rPr>
        <w:t xml:space="preserve"> zł, a wydatkowano kwotę </w:t>
      </w:r>
      <w:r w:rsidR="00286B27" w:rsidRPr="00FB38F7">
        <w:rPr>
          <w:rFonts w:asciiTheme="minorHAnsi" w:hAnsiTheme="minorHAnsi" w:cstheme="minorHAnsi"/>
        </w:rPr>
        <w:t>2.025.823,52</w:t>
      </w:r>
      <w:r w:rsidRPr="00FB38F7">
        <w:rPr>
          <w:rFonts w:asciiTheme="minorHAnsi" w:hAnsiTheme="minorHAnsi" w:cstheme="minorHAnsi"/>
        </w:rPr>
        <w:t xml:space="preserve"> zł, (zatrudnionych jest </w:t>
      </w:r>
      <w:r w:rsidR="002C487E" w:rsidRPr="00FB38F7">
        <w:rPr>
          <w:rFonts w:asciiTheme="minorHAnsi" w:hAnsiTheme="minorHAnsi" w:cstheme="minorHAnsi"/>
        </w:rPr>
        <w:t>1</w:t>
      </w:r>
      <w:r w:rsidR="00286B27" w:rsidRPr="00FB38F7">
        <w:rPr>
          <w:rFonts w:asciiTheme="minorHAnsi" w:hAnsiTheme="minorHAnsi" w:cstheme="minorHAnsi"/>
        </w:rPr>
        <w:t>1</w:t>
      </w:r>
      <w:r w:rsidRPr="00FB38F7">
        <w:rPr>
          <w:rFonts w:asciiTheme="minorHAnsi" w:hAnsiTheme="minorHAnsi" w:cstheme="minorHAnsi"/>
        </w:rPr>
        <w:t xml:space="preserve"> nauczycieli i </w:t>
      </w:r>
      <w:r w:rsidR="002C487E" w:rsidRPr="00FB38F7">
        <w:rPr>
          <w:rFonts w:asciiTheme="minorHAnsi" w:hAnsiTheme="minorHAnsi" w:cstheme="minorHAnsi"/>
        </w:rPr>
        <w:t>7</w:t>
      </w:r>
      <w:r w:rsidRPr="00FB38F7">
        <w:rPr>
          <w:rFonts w:asciiTheme="minorHAnsi" w:hAnsiTheme="minorHAnsi" w:cstheme="minorHAnsi"/>
        </w:rPr>
        <w:t xml:space="preserve"> osób obsługi, do przedszkola uczęszcza 1</w:t>
      </w:r>
      <w:r w:rsidR="00286B27" w:rsidRPr="00FB38F7">
        <w:rPr>
          <w:rFonts w:asciiTheme="minorHAnsi" w:hAnsiTheme="minorHAnsi" w:cstheme="minorHAnsi"/>
        </w:rPr>
        <w:t>49</w:t>
      </w:r>
      <w:r w:rsidRPr="00FB38F7">
        <w:rPr>
          <w:rFonts w:asciiTheme="minorHAnsi" w:hAnsiTheme="minorHAnsi" w:cstheme="minorHAnsi"/>
        </w:rPr>
        <w:t xml:space="preserve"> dzieci), z tego:</w:t>
      </w:r>
    </w:p>
    <w:p w14:paraId="7ACC8422" w14:textId="6578F637"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na wypłatę wynagrodzeń osobowych oraz dodatkowego wynagrodzenia rocznego nauczycieli, dodatków mieszkaniowych i wiejskich wydatkowano kwotę </w:t>
      </w:r>
      <w:r w:rsidR="00286B27" w:rsidRPr="00FB38F7">
        <w:rPr>
          <w:rFonts w:asciiTheme="minorHAnsi" w:hAnsiTheme="minorHAnsi" w:cstheme="minorHAnsi"/>
        </w:rPr>
        <w:t>726.129,25</w:t>
      </w:r>
      <w:r w:rsidRPr="00FB38F7">
        <w:rPr>
          <w:rFonts w:asciiTheme="minorHAnsi" w:hAnsiTheme="minorHAnsi" w:cstheme="minorHAnsi"/>
        </w:rPr>
        <w:t xml:space="preserve"> zł,</w:t>
      </w:r>
    </w:p>
    <w:p w14:paraId="2B385EAB" w14:textId="08A656CD" w:rsidR="00286B27" w:rsidRPr="00FB38F7" w:rsidRDefault="00286B27" w:rsidP="00286B27">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na nagrody specjalne dla nauczycieli z okazji  250- rocznicy Dnia Komisji Edukacji Narodowej wydatkowano 12.375,00 zł,</w:t>
      </w:r>
    </w:p>
    <w:p w14:paraId="12F61865" w14:textId="522A0ACD"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na wypłatę wynagrodzeń osobowych oraz dodatkowego wynagrodzenia rocznego obsługi wydatkowano kwotę </w:t>
      </w:r>
      <w:r w:rsidR="00286B27" w:rsidRPr="00FB38F7">
        <w:rPr>
          <w:rFonts w:asciiTheme="minorHAnsi" w:hAnsiTheme="minorHAnsi" w:cstheme="minorHAnsi"/>
        </w:rPr>
        <w:t xml:space="preserve">312.021,79 </w:t>
      </w:r>
      <w:r w:rsidRPr="00FB38F7">
        <w:rPr>
          <w:rFonts w:asciiTheme="minorHAnsi" w:hAnsiTheme="minorHAnsi" w:cstheme="minorHAnsi"/>
        </w:rPr>
        <w:t>zł,</w:t>
      </w:r>
    </w:p>
    <w:p w14:paraId="0612A0E7" w14:textId="0778430E"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składki na ubezpieczenia społeczne, Fundusz Pracy i odpisy na zakładowy fundusz świadczeń socjalnych (</w:t>
      </w:r>
      <w:r w:rsidR="002C487E" w:rsidRPr="00FB38F7">
        <w:rPr>
          <w:rFonts w:asciiTheme="minorHAnsi" w:hAnsiTheme="minorHAnsi" w:cstheme="minorHAnsi"/>
        </w:rPr>
        <w:t>100</w:t>
      </w:r>
      <w:r w:rsidRPr="00FB38F7">
        <w:rPr>
          <w:rFonts w:asciiTheme="minorHAnsi" w:hAnsiTheme="minorHAnsi" w:cstheme="minorHAnsi"/>
        </w:rPr>
        <w:t xml:space="preserve">% naliczonego funduszu) wydatkowano </w:t>
      </w:r>
      <w:r w:rsidR="00665514" w:rsidRPr="00FB38F7">
        <w:rPr>
          <w:rFonts w:asciiTheme="minorHAnsi" w:hAnsiTheme="minorHAnsi" w:cstheme="minorHAnsi"/>
        </w:rPr>
        <w:t>238.380,32</w:t>
      </w:r>
      <w:r w:rsidRPr="00FB38F7">
        <w:rPr>
          <w:rFonts w:asciiTheme="minorHAnsi" w:hAnsiTheme="minorHAnsi" w:cstheme="minorHAnsi"/>
        </w:rPr>
        <w:t xml:space="preserve"> zł,</w:t>
      </w:r>
    </w:p>
    <w:p w14:paraId="13B378F7" w14:textId="57842760"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dotacj</w:t>
      </w:r>
      <w:r w:rsidR="00286B27" w:rsidRPr="00FB38F7">
        <w:rPr>
          <w:rFonts w:asciiTheme="minorHAnsi" w:hAnsiTheme="minorHAnsi" w:cstheme="minorHAnsi"/>
        </w:rPr>
        <w:t>e</w:t>
      </w:r>
      <w:r w:rsidRPr="00FB38F7">
        <w:rPr>
          <w:rFonts w:asciiTheme="minorHAnsi" w:hAnsiTheme="minorHAnsi" w:cstheme="minorHAnsi"/>
        </w:rPr>
        <w:t xml:space="preserve"> dla niepublicznego przedszkola zaplanowana w kwocie </w:t>
      </w:r>
      <w:r w:rsidR="00286B27" w:rsidRPr="00FB38F7">
        <w:rPr>
          <w:rFonts w:asciiTheme="minorHAnsi" w:hAnsiTheme="minorHAnsi" w:cstheme="minorHAnsi"/>
        </w:rPr>
        <w:t>456.041,80</w:t>
      </w:r>
      <w:r w:rsidRPr="00FB38F7">
        <w:rPr>
          <w:rFonts w:asciiTheme="minorHAnsi" w:hAnsiTheme="minorHAnsi" w:cstheme="minorHAnsi"/>
        </w:rPr>
        <w:t xml:space="preserve"> zł została przekazana w kwocie </w:t>
      </w:r>
      <w:r w:rsidR="00286B27" w:rsidRPr="00FB38F7">
        <w:rPr>
          <w:rFonts w:asciiTheme="minorHAnsi" w:hAnsiTheme="minorHAnsi" w:cstheme="minorHAnsi"/>
        </w:rPr>
        <w:t>376.840,44</w:t>
      </w:r>
      <w:r w:rsidRPr="00FB38F7">
        <w:rPr>
          <w:rFonts w:asciiTheme="minorHAnsi" w:hAnsiTheme="minorHAnsi" w:cstheme="minorHAnsi"/>
        </w:rPr>
        <w:t xml:space="preserve"> zł,</w:t>
      </w:r>
    </w:p>
    <w:p w14:paraId="6734544D" w14:textId="788A6061"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środki dla innych samorządów z tytułu uczęszczania dzieci z terenu Gminy Jednorożec do niepublicznych przedszkoli w Przasnyszu zaplanowane w kwocie </w:t>
      </w:r>
      <w:r w:rsidR="00550EB4">
        <w:rPr>
          <w:rFonts w:asciiTheme="minorHAnsi" w:hAnsiTheme="minorHAnsi" w:cstheme="minorHAnsi"/>
        </w:rPr>
        <w:t>74.500,00</w:t>
      </w:r>
      <w:r w:rsidRPr="00FB38F7">
        <w:rPr>
          <w:rFonts w:asciiTheme="minorHAnsi" w:hAnsiTheme="minorHAnsi" w:cstheme="minorHAnsi"/>
        </w:rPr>
        <w:t xml:space="preserve"> zł zostały przekazane w wysokości </w:t>
      </w:r>
      <w:r w:rsidR="00665514" w:rsidRPr="00FB38F7">
        <w:rPr>
          <w:rFonts w:asciiTheme="minorHAnsi" w:hAnsiTheme="minorHAnsi" w:cstheme="minorHAnsi"/>
        </w:rPr>
        <w:t>74.358,37</w:t>
      </w:r>
      <w:r w:rsidRPr="00FB38F7">
        <w:rPr>
          <w:rFonts w:asciiTheme="minorHAnsi" w:hAnsiTheme="minorHAnsi" w:cstheme="minorHAnsi"/>
        </w:rPr>
        <w:t xml:space="preserve"> zł,</w:t>
      </w:r>
    </w:p>
    <w:p w14:paraId="5D92ED21" w14:textId="41A26044" w:rsidR="00B8641A" w:rsidRPr="00FB38F7" w:rsidRDefault="00B8641A">
      <w:pPr>
        <w:pStyle w:val="NormalnyWeb"/>
        <w:numPr>
          <w:ilvl w:val="0"/>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na wydatki rzeczowe wydatkowano </w:t>
      </w:r>
      <w:r w:rsidR="00665514" w:rsidRPr="00FB38F7">
        <w:rPr>
          <w:rFonts w:asciiTheme="minorHAnsi" w:hAnsiTheme="minorHAnsi" w:cstheme="minorHAnsi"/>
        </w:rPr>
        <w:t>285.718,35</w:t>
      </w:r>
      <w:r w:rsidRPr="00FB38F7">
        <w:rPr>
          <w:rFonts w:asciiTheme="minorHAnsi" w:hAnsiTheme="minorHAnsi" w:cstheme="minorHAnsi"/>
        </w:rPr>
        <w:t xml:space="preserve"> zł tj. na: </w:t>
      </w:r>
    </w:p>
    <w:p w14:paraId="689FFF0D" w14:textId="0E28D7F8" w:rsidR="00B8641A" w:rsidRPr="00FB38F7" w:rsidRDefault="00B8641A">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zakup oleju opałowego do przedszkola w Jednorożcu kwota </w:t>
      </w:r>
      <w:r w:rsidR="00665514" w:rsidRPr="00FB38F7">
        <w:rPr>
          <w:rFonts w:asciiTheme="minorHAnsi" w:hAnsiTheme="minorHAnsi" w:cstheme="minorHAnsi"/>
        </w:rPr>
        <w:t>67.189,96</w:t>
      </w:r>
      <w:r w:rsidRPr="00FB38F7">
        <w:rPr>
          <w:rFonts w:asciiTheme="minorHAnsi" w:hAnsiTheme="minorHAnsi" w:cstheme="minorHAnsi"/>
        </w:rPr>
        <w:t xml:space="preserve"> zł</w:t>
      </w:r>
      <w:r w:rsidR="00803DE2" w:rsidRPr="00FB38F7">
        <w:rPr>
          <w:rFonts w:asciiTheme="minorHAnsi" w:hAnsiTheme="minorHAnsi" w:cstheme="minorHAnsi"/>
        </w:rPr>
        <w:t xml:space="preserve">. </w:t>
      </w:r>
    </w:p>
    <w:p w14:paraId="5D087D6C" w14:textId="26B09E93" w:rsidR="00B8641A" w:rsidRPr="00FB38F7" w:rsidRDefault="00B8641A">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zakup gazu do gotowania posiłków, artykułów chemicznych,</w:t>
      </w:r>
      <w:r w:rsidR="00665514" w:rsidRPr="00FB38F7">
        <w:rPr>
          <w:rFonts w:asciiTheme="minorHAnsi" w:hAnsiTheme="minorHAnsi" w:cstheme="minorHAnsi"/>
        </w:rPr>
        <w:t xml:space="preserve"> </w:t>
      </w:r>
      <w:r w:rsidRPr="00FB38F7">
        <w:rPr>
          <w:rFonts w:asciiTheme="minorHAnsi" w:hAnsiTheme="minorHAnsi" w:cstheme="minorHAnsi"/>
        </w:rPr>
        <w:t xml:space="preserve">komputerowych, wyposażenie, </w:t>
      </w:r>
      <w:r w:rsidR="00665514" w:rsidRPr="00FB38F7">
        <w:rPr>
          <w:rFonts w:asciiTheme="minorHAnsi" w:hAnsiTheme="minorHAnsi" w:cstheme="minorHAnsi"/>
        </w:rPr>
        <w:t>druków</w:t>
      </w:r>
      <w:r w:rsidRPr="00FB38F7">
        <w:rPr>
          <w:rFonts w:asciiTheme="minorHAnsi" w:hAnsiTheme="minorHAnsi" w:cstheme="minorHAnsi"/>
        </w:rPr>
        <w:t xml:space="preserve"> kwota </w:t>
      </w:r>
      <w:r w:rsidR="00665514" w:rsidRPr="00FB38F7">
        <w:rPr>
          <w:rFonts w:asciiTheme="minorHAnsi" w:hAnsiTheme="minorHAnsi" w:cstheme="minorHAnsi"/>
        </w:rPr>
        <w:t>20.876,78</w:t>
      </w:r>
      <w:r w:rsidRPr="00FB38F7">
        <w:rPr>
          <w:rFonts w:asciiTheme="minorHAnsi" w:hAnsiTheme="minorHAnsi" w:cstheme="minorHAnsi"/>
        </w:rPr>
        <w:t xml:space="preserve"> zł, </w:t>
      </w:r>
    </w:p>
    <w:p w14:paraId="29C08110" w14:textId="5548E93C" w:rsidR="00B8641A" w:rsidRPr="00FB38F7" w:rsidRDefault="00B8641A">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zakup środków żywności kwota </w:t>
      </w:r>
      <w:r w:rsidR="00665514" w:rsidRPr="00FB38F7">
        <w:rPr>
          <w:rFonts w:asciiTheme="minorHAnsi" w:hAnsiTheme="minorHAnsi" w:cstheme="minorHAnsi"/>
        </w:rPr>
        <w:t>129.663,02</w:t>
      </w:r>
      <w:r w:rsidRPr="00FB38F7">
        <w:rPr>
          <w:rFonts w:asciiTheme="minorHAnsi" w:hAnsiTheme="minorHAnsi" w:cstheme="minorHAnsi"/>
        </w:rPr>
        <w:t xml:space="preserve"> zł,</w:t>
      </w:r>
    </w:p>
    <w:p w14:paraId="5923FAB5" w14:textId="67FD4558" w:rsidR="00B8641A" w:rsidRPr="00FB38F7" w:rsidRDefault="00B8641A">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 xml:space="preserve">energię elektryczną </w:t>
      </w:r>
      <w:r w:rsidR="00665514" w:rsidRPr="00FB38F7">
        <w:rPr>
          <w:rFonts w:asciiTheme="minorHAnsi" w:hAnsiTheme="minorHAnsi" w:cstheme="minorHAnsi"/>
        </w:rPr>
        <w:t>32.459,21</w:t>
      </w:r>
      <w:r w:rsidRPr="00FB38F7">
        <w:rPr>
          <w:rFonts w:asciiTheme="minorHAnsi" w:hAnsiTheme="minorHAnsi" w:cstheme="minorHAnsi"/>
        </w:rPr>
        <w:t xml:space="preserve"> zł,</w:t>
      </w:r>
    </w:p>
    <w:p w14:paraId="0F0DDF68" w14:textId="36AAAAAB" w:rsidR="00665514" w:rsidRPr="00FB38F7" w:rsidRDefault="00665514">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t>opłata za przyłącze gazowe do budynku przedszkola 3.018,85 zł,</w:t>
      </w:r>
    </w:p>
    <w:p w14:paraId="5455DEEC" w14:textId="3F7D9B99" w:rsidR="00B8641A" w:rsidRPr="00FB38F7" w:rsidRDefault="00803DE2">
      <w:pPr>
        <w:pStyle w:val="NormalnyWeb"/>
        <w:numPr>
          <w:ilvl w:val="1"/>
          <w:numId w:val="24"/>
        </w:numPr>
        <w:spacing w:before="0" w:beforeAutospacing="0" w:after="0" w:line="360" w:lineRule="auto"/>
        <w:jc w:val="both"/>
        <w:rPr>
          <w:rFonts w:asciiTheme="minorHAnsi" w:hAnsiTheme="minorHAnsi" w:cstheme="minorHAnsi"/>
        </w:rPr>
      </w:pPr>
      <w:r w:rsidRPr="00FB38F7">
        <w:rPr>
          <w:rFonts w:asciiTheme="minorHAnsi" w:hAnsiTheme="minorHAnsi" w:cstheme="minorHAnsi"/>
        </w:rPr>
        <w:lastRenderedPageBreak/>
        <w:t xml:space="preserve">badania lekarskie, </w:t>
      </w:r>
      <w:r w:rsidR="00B8641A" w:rsidRPr="00FB38F7">
        <w:rPr>
          <w:rFonts w:asciiTheme="minorHAnsi" w:hAnsiTheme="minorHAnsi" w:cstheme="minorHAnsi"/>
        </w:rPr>
        <w:t xml:space="preserve">konserwacja </w:t>
      </w:r>
      <w:r w:rsidR="00665514" w:rsidRPr="00FB38F7">
        <w:rPr>
          <w:rFonts w:asciiTheme="minorHAnsi" w:hAnsiTheme="minorHAnsi" w:cstheme="minorHAnsi"/>
        </w:rPr>
        <w:t xml:space="preserve">i naprawa </w:t>
      </w:r>
      <w:r w:rsidR="00B8641A" w:rsidRPr="00FB38F7">
        <w:rPr>
          <w:rFonts w:asciiTheme="minorHAnsi" w:hAnsiTheme="minorHAnsi" w:cstheme="minorHAnsi"/>
        </w:rPr>
        <w:t xml:space="preserve">CO, konserwacja drukarki,  usługa </w:t>
      </w:r>
      <w:proofErr w:type="spellStart"/>
      <w:r w:rsidR="00B8641A" w:rsidRPr="00FB38F7">
        <w:rPr>
          <w:rFonts w:asciiTheme="minorHAnsi" w:hAnsiTheme="minorHAnsi" w:cstheme="minorHAnsi"/>
        </w:rPr>
        <w:t>ppoż</w:t>
      </w:r>
      <w:proofErr w:type="spellEnd"/>
      <w:r w:rsidR="00B8641A" w:rsidRPr="00FB38F7">
        <w:rPr>
          <w:rFonts w:asciiTheme="minorHAnsi" w:hAnsiTheme="minorHAnsi" w:cstheme="minorHAnsi"/>
        </w:rPr>
        <w:t xml:space="preserve">, przegląd placu zabaw i budynku, konserwacja winy, abonamenty, usługa IOD, usługa elektryczna,  konserwacja systemu TV dozorowej, konserwacja systemu oddymiania, </w:t>
      </w:r>
      <w:r w:rsidR="0075124F" w:rsidRPr="00FB38F7">
        <w:rPr>
          <w:rFonts w:asciiTheme="minorHAnsi" w:hAnsiTheme="minorHAnsi" w:cstheme="minorHAnsi"/>
        </w:rPr>
        <w:t>koszty przesyłek, rozmowy telefoniczne, ubezpieczenie majątku, wywóz odpadów, opłata za pobór wody i ścieków</w:t>
      </w:r>
      <w:r w:rsidR="00FB38F7" w:rsidRPr="00FB38F7">
        <w:rPr>
          <w:rFonts w:asciiTheme="minorHAnsi" w:hAnsiTheme="minorHAnsi" w:cstheme="minorHAnsi"/>
        </w:rPr>
        <w:t xml:space="preserve">, opłata ZNP </w:t>
      </w:r>
      <w:r w:rsidR="00665514" w:rsidRPr="00FB38F7">
        <w:rPr>
          <w:rFonts w:asciiTheme="minorHAnsi" w:hAnsiTheme="minorHAnsi" w:cstheme="minorHAnsi"/>
        </w:rPr>
        <w:t>32.510,53</w:t>
      </w:r>
      <w:r w:rsidR="00B8641A" w:rsidRPr="00FB38F7">
        <w:rPr>
          <w:rFonts w:asciiTheme="minorHAnsi" w:hAnsiTheme="minorHAnsi" w:cstheme="minorHAnsi"/>
        </w:rPr>
        <w:t xml:space="preserve"> zł.</w:t>
      </w:r>
    </w:p>
    <w:p w14:paraId="7D55F685" w14:textId="77777777" w:rsidR="00B8641A" w:rsidRPr="00097137" w:rsidRDefault="00B8641A" w:rsidP="00B8641A">
      <w:pPr>
        <w:pStyle w:val="NormalnyWeb"/>
        <w:spacing w:before="0" w:beforeAutospacing="0" w:after="0" w:line="360" w:lineRule="auto"/>
        <w:jc w:val="both"/>
        <w:rPr>
          <w:rFonts w:asciiTheme="minorHAnsi" w:hAnsiTheme="minorHAnsi" w:cstheme="minorHAnsi"/>
          <w:bCs/>
          <w:i/>
          <w:iCs/>
          <w:color w:val="FF0000"/>
          <w:u w:val="single"/>
        </w:rPr>
      </w:pPr>
    </w:p>
    <w:p w14:paraId="65DF5702" w14:textId="77777777" w:rsidR="00B8641A" w:rsidRPr="00380C67" w:rsidRDefault="00B8641A" w:rsidP="00B8641A">
      <w:pPr>
        <w:pStyle w:val="NormalnyWeb"/>
        <w:spacing w:before="0" w:beforeAutospacing="0" w:after="0" w:line="360" w:lineRule="auto"/>
        <w:jc w:val="both"/>
        <w:rPr>
          <w:rFonts w:asciiTheme="minorHAnsi" w:hAnsiTheme="minorHAnsi" w:cstheme="minorHAnsi"/>
          <w:bCs/>
          <w:i/>
          <w:iCs/>
          <w:u w:val="single"/>
        </w:rPr>
      </w:pPr>
      <w:r w:rsidRPr="00380C67">
        <w:rPr>
          <w:rFonts w:asciiTheme="minorHAnsi" w:hAnsiTheme="minorHAnsi" w:cstheme="minorHAnsi"/>
          <w:bCs/>
          <w:i/>
          <w:iCs/>
          <w:u w:val="single"/>
        </w:rPr>
        <w:t>Inne formy wychowania przedszkolnego</w:t>
      </w:r>
    </w:p>
    <w:p w14:paraId="4419C9F5" w14:textId="034A26BA" w:rsidR="00B8641A" w:rsidRPr="00380C67" w:rsidRDefault="00B8641A" w:rsidP="00B8641A">
      <w:pPr>
        <w:pStyle w:val="NormalnyWeb"/>
        <w:spacing w:before="0" w:beforeAutospacing="0" w:after="0" w:line="360" w:lineRule="auto"/>
        <w:ind w:firstLine="708"/>
        <w:jc w:val="both"/>
        <w:rPr>
          <w:rFonts w:asciiTheme="minorHAnsi" w:hAnsiTheme="minorHAnsi" w:cstheme="minorHAnsi"/>
        </w:rPr>
      </w:pPr>
      <w:r w:rsidRPr="00380C67">
        <w:rPr>
          <w:rFonts w:asciiTheme="minorHAnsi" w:hAnsiTheme="minorHAnsi" w:cstheme="minorHAnsi"/>
          <w:bCs/>
          <w:iCs/>
        </w:rPr>
        <w:t xml:space="preserve">Z planowanej kwoty </w:t>
      </w:r>
      <w:r w:rsidR="00B82FFA" w:rsidRPr="00380C67">
        <w:rPr>
          <w:rFonts w:asciiTheme="minorHAnsi" w:hAnsiTheme="minorHAnsi" w:cstheme="minorHAnsi"/>
          <w:bCs/>
          <w:iCs/>
        </w:rPr>
        <w:t>407.286,80</w:t>
      </w:r>
      <w:r w:rsidRPr="00380C67">
        <w:rPr>
          <w:rFonts w:asciiTheme="minorHAnsi" w:hAnsiTheme="minorHAnsi" w:cstheme="minorHAnsi"/>
          <w:bCs/>
          <w:iCs/>
        </w:rPr>
        <w:t xml:space="preserve"> zł przeznaczonej na prowadzenie ośrodków przedszkolnych przez stowarzyszenie w 202</w:t>
      </w:r>
      <w:r w:rsidR="00380C67" w:rsidRPr="00380C67">
        <w:rPr>
          <w:rFonts w:asciiTheme="minorHAnsi" w:hAnsiTheme="minorHAnsi" w:cstheme="minorHAnsi"/>
          <w:bCs/>
          <w:iCs/>
        </w:rPr>
        <w:t>3</w:t>
      </w:r>
      <w:r w:rsidRPr="00380C67">
        <w:rPr>
          <w:rFonts w:asciiTheme="minorHAnsi" w:hAnsiTheme="minorHAnsi" w:cstheme="minorHAnsi"/>
          <w:bCs/>
          <w:iCs/>
        </w:rPr>
        <w:t xml:space="preserve"> roku wydatkowano </w:t>
      </w:r>
      <w:r w:rsidR="00380C67" w:rsidRPr="00380C67">
        <w:rPr>
          <w:rFonts w:asciiTheme="minorHAnsi" w:hAnsiTheme="minorHAnsi" w:cstheme="minorHAnsi"/>
          <w:bCs/>
          <w:iCs/>
        </w:rPr>
        <w:t>300.828,26</w:t>
      </w:r>
      <w:r w:rsidRPr="00380C67">
        <w:rPr>
          <w:rFonts w:asciiTheme="minorHAnsi" w:hAnsiTheme="minorHAnsi" w:cstheme="minorHAnsi"/>
          <w:bCs/>
          <w:iCs/>
        </w:rPr>
        <w:t xml:space="preserve"> zł.</w:t>
      </w:r>
    </w:p>
    <w:p w14:paraId="2C659ADD"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50F2E87A" w14:textId="77777777" w:rsidR="00B8641A" w:rsidRPr="00054371" w:rsidRDefault="00B8641A" w:rsidP="00B8641A">
      <w:pPr>
        <w:pStyle w:val="NormalnyWeb"/>
        <w:spacing w:before="0" w:beforeAutospacing="0" w:after="0" w:line="360" w:lineRule="auto"/>
        <w:jc w:val="both"/>
        <w:rPr>
          <w:rFonts w:asciiTheme="minorHAnsi" w:hAnsiTheme="minorHAnsi" w:cstheme="minorHAnsi"/>
          <w:i/>
          <w:iCs/>
          <w:u w:val="single"/>
        </w:rPr>
      </w:pPr>
      <w:r w:rsidRPr="00054371">
        <w:rPr>
          <w:rFonts w:asciiTheme="minorHAnsi" w:hAnsiTheme="minorHAnsi" w:cstheme="minorHAnsi"/>
          <w:i/>
          <w:iCs/>
          <w:u w:val="single"/>
        </w:rPr>
        <w:t>Świetlice szkolne</w:t>
      </w:r>
    </w:p>
    <w:p w14:paraId="11CD6225" w14:textId="51EB9304" w:rsidR="00B8641A" w:rsidRPr="00054371" w:rsidRDefault="00B8641A" w:rsidP="00B8641A">
      <w:pPr>
        <w:pStyle w:val="NormalnyWeb"/>
        <w:spacing w:before="0" w:beforeAutospacing="0" w:after="0" w:line="360" w:lineRule="auto"/>
        <w:ind w:firstLine="708"/>
        <w:jc w:val="both"/>
        <w:rPr>
          <w:rFonts w:asciiTheme="minorHAnsi" w:hAnsiTheme="minorHAnsi" w:cstheme="minorHAnsi"/>
        </w:rPr>
      </w:pPr>
      <w:r w:rsidRPr="00054371">
        <w:rPr>
          <w:rFonts w:asciiTheme="minorHAnsi" w:hAnsiTheme="minorHAnsi" w:cstheme="minorHAnsi"/>
        </w:rPr>
        <w:t xml:space="preserve">Plan wydatków w tym dziale ustalony został w wysokości </w:t>
      </w:r>
      <w:r w:rsidR="003F2C26" w:rsidRPr="00054371">
        <w:rPr>
          <w:rFonts w:asciiTheme="minorHAnsi" w:hAnsiTheme="minorHAnsi" w:cstheme="minorHAnsi"/>
        </w:rPr>
        <w:t>150.482,91</w:t>
      </w:r>
      <w:r w:rsidRPr="00054371">
        <w:rPr>
          <w:rFonts w:asciiTheme="minorHAnsi" w:hAnsiTheme="minorHAnsi" w:cstheme="minorHAnsi"/>
        </w:rPr>
        <w:t xml:space="preserve"> zł, a wydatkowano kwotę </w:t>
      </w:r>
      <w:r w:rsidR="003F2C26" w:rsidRPr="00054371">
        <w:rPr>
          <w:rFonts w:asciiTheme="minorHAnsi" w:hAnsiTheme="minorHAnsi" w:cstheme="minorHAnsi"/>
        </w:rPr>
        <w:t>146.358,52</w:t>
      </w:r>
      <w:r w:rsidRPr="00054371">
        <w:rPr>
          <w:rFonts w:asciiTheme="minorHAnsi" w:hAnsiTheme="minorHAnsi" w:cstheme="minorHAnsi"/>
        </w:rPr>
        <w:t xml:space="preserve"> zł, tj. </w:t>
      </w:r>
      <w:r w:rsidR="003F2C26" w:rsidRPr="00054371">
        <w:rPr>
          <w:rFonts w:asciiTheme="minorHAnsi" w:hAnsiTheme="minorHAnsi" w:cstheme="minorHAnsi"/>
        </w:rPr>
        <w:t>97,26</w:t>
      </w:r>
      <w:r w:rsidR="00EC1CD8" w:rsidRPr="00054371">
        <w:rPr>
          <w:rFonts w:asciiTheme="minorHAnsi" w:hAnsiTheme="minorHAnsi" w:cstheme="minorHAnsi"/>
        </w:rPr>
        <w:t xml:space="preserve"> </w:t>
      </w:r>
      <w:r w:rsidRPr="00054371">
        <w:rPr>
          <w:rFonts w:asciiTheme="minorHAnsi" w:hAnsiTheme="minorHAnsi" w:cstheme="minorHAnsi"/>
        </w:rPr>
        <w:t>% planu w tym rozdziale .</w:t>
      </w:r>
    </w:p>
    <w:p w14:paraId="0F3AE668" w14:textId="77777777" w:rsidR="00B8641A" w:rsidRPr="00054371" w:rsidRDefault="00B8641A" w:rsidP="00B8641A">
      <w:pPr>
        <w:pStyle w:val="NormalnyWeb"/>
        <w:spacing w:before="0" w:beforeAutospacing="0" w:after="0" w:line="360" w:lineRule="auto"/>
        <w:jc w:val="both"/>
        <w:rPr>
          <w:rFonts w:asciiTheme="minorHAnsi" w:hAnsiTheme="minorHAnsi" w:cstheme="minorHAnsi"/>
        </w:rPr>
      </w:pPr>
      <w:r w:rsidRPr="00054371">
        <w:rPr>
          <w:rFonts w:asciiTheme="minorHAnsi" w:hAnsiTheme="minorHAnsi" w:cstheme="minorHAnsi"/>
        </w:rPr>
        <w:t>Realizacja wydatków w tym dziale przedstawia się następująco:</w:t>
      </w:r>
    </w:p>
    <w:p w14:paraId="61A5E9C3" w14:textId="26241CE6" w:rsidR="00B8641A" w:rsidRPr="00054371" w:rsidRDefault="00B8641A">
      <w:pPr>
        <w:pStyle w:val="NormalnyWeb"/>
        <w:numPr>
          <w:ilvl w:val="0"/>
          <w:numId w:val="32"/>
        </w:numPr>
        <w:spacing w:before="0" w:beforeAutospacing="0" w:after="0" w:line="360" w:lineRule="auto"/>
        <w:jc w:val="both"/>
        <w:rPr>
          <w:rFonts w:asciiTheme="minorHAnsi" w:hAnsiTheme="minorHAnsi" w:cstheme="minorHAnsi"/>
        </w:rPr>
      </w:pPr>
      <w:r w:rsidRPr="00054371">
        <w:rPr>
          <w:rFonts w:asciiTheme="minorHAnsi" w:hAnsiTheme="minorHAnsi" w:cstheme="minorHAnsi"/>
        </w:rPr>
        <w:t xml:space="preserve">na wynagrodzenia osobowe oraz dodatkowe wynagrodzenie roczne nauczycieli, dodatki wiejskie i mieszkaniowe dla nauczycieli zatrudnionych w świetlicach szkolnych wydano kwotę </w:t>
      </w:r>
      <w:r w:rsidR="00054371" w:rsidRPr="00054371">
        <w:rPr>
          <w:rFonts w:asciiTheme="minorHAnsi" w:hAnsiTheme="minorHAnsi" w:cstheme="minorHAnsi"/>
        </w:rPr>
        <w:t>115.750,75</w:t>
      </w:r>
      <w:r w:rsidRPr="00054371">
        <w:rPr>
          <w:rFonts w:asciiTheme="minorHAnsi" w:hAnsiTheme="minorHAnsi" w:cstheme="minorHAnsi"/>
        </w:rPr>
        <w:t xml:space="preserve"> zł,</w:t>
      </w:r>
    </w:p>
    <w:p w14:paraId="1B304BA7" w14:textId="609074DF" w:rsidR="00054371" w:rsidRPr="00054371" w:rsidRDefault="00054371">
      <w:pPr>
        <w:pStyle w:val="NormalnyWeb"/>
        <w:numPr>
          <w:ilvl w:val="0"/>
          <w:numId w:val="32"/>
        </w:numPr>
        <w:spacing w:before="0" w:beforeAutospacing="0" w:after="0" w:line="360" w:lineRule="auto"/>
        <w:jc w:val="both"/>
        <w:rPr>
          <w:rFonts w:asciiTheme="minorHAnsi" w:hAnsiTheme="minorHAnsi" w:cstheme="minorHAnsi"/>
        </w:rPr>
      </w:pPr>
      <w:r w:rsidRPr="00054371">
        <w:rPr>
          <w:rFonts w:asciiTheme="minorHAnsi" w:hAnsiTheme="minorHAnsi" w:cstheme="minorHAnsi"/>
        </w:rPr>
        <w:t>na nagrody specjalne dla nauczycieli z okazji  250- rocznicy Dnia Komisji Edukacji Narodowej wydatkowano 2.250,00 zł,</w:t>
      </w:r>
    </w:p>
    <w:p w14:paraId="50CE6036" w14:textId="00D7CA9D" w:rsidR="00EC1CD8" w:rsidRPr="00054371" w:rsidRDefault="00B8641A" w:rsidP="00054371">
      <w:pPr>
        <w:pStyle w:val="NormalnyWeb"/>
        <w:numPr>
          <w:ilvl w:val="0"/>
          <w:numId w:val="32"/>
        </w:numPr>
        <w:spacing w:before="0" w:beforeAutospacing="0" w:after="0" w:line="360" w:lineRule="auto"/>
        <w:jc w:val="both"/>
        <w:rPr>
          <w:rFonts w:asciiTheme="minorHAnsi" w:hAnsiTheme="minorHAnsi" w:cstheme="minorHAnsi"/>
        </w:rPr>
      </w:pPr>
      <w:r w:rsidRPr="00054371">
        <w:rPr>
          <w:rFonts w:asciiTheme="minorHAnsi" w:hAnsiTheme="minorHAnsi" w:cstheme="minorHAnsi"/>
        </w:rPr>
        <w:t xml:space="preserve">na pochodne od wynagrodzeń (składki na ubezpieczenia społeczne i fundusz pracy) odpisy na zakładowy fundusz świadczeń socjalnych (przekazano </w:t>
      </w:r>
      <w:r w:rsidR="00EC1CD8" w:rsidRPr="00054371">
        <w:rPr>
          <w:rFonts w:asciiTheme="minorHAnsi" w:hAnsiTheme="minorHAnsi" w:cstheme="minorHAnsi"/>
        </w:rPr>
        <w:t>100</w:t>
      </w:r>
      <w:r w:rsidRPr="00054371">
        <w:rPr>
          <w:rFonts w:asciiTheme="minorHAnsi" w:hAnsiTheme="minorHAnsi" w:cstheme="minorHAnsi"/>
        </w:rPr>
        <w:t xml:space="preserve">% naliczenia funduszu) wydatkowano kwotę </w:t>
      </w:r>
      <w:r w:rsidR="00054371" w:rsidRPr="00054371">
        <w:rPr>
          <w:rFonts w:asciiTheme="minorHAnsi" w:hAnsiTheme="minorHAnsi" w:cstheme="minorHAnsi"/>
        </w:rPr>
        <w:t>28.357,77</w:t>
      </w:r>
      <w:r w:rsidRPr="00054371">
        <w:rPr>
          <w:rFonts w:asciiTheme="minorHAnsi" w:hAnsiTheme="minorHAnsi" w:cstheme="minorHAnsi"/>
        </w:rPr>
        <w:t xml:space="preserve"> zł</w:t>
      </w:r>
      <w:r w:rsidR="00054371" w:rsidRPr="00054371">
        <w:rPr>
          <w:rFonts w:asciiTheme="minorHAnsi" w:hAnsiTheme="minorHAnsi" w:cstheme="minorHAnsi"/>
        </w:rPr>
        <w:t>.</w:t>
      </w:r>
    </w:p>
    <w:p w14:paraId="0FCDF9F9" w14:textId="77777777" w:rsidR="00054371" w:rsidRPr="00054371" w:rsidRDefault="00054371" w:rsidP="00054371">
      <w:pPr>
        <w:pStyle w:val="NormalnyWeb"/>
        <w:spacing w:before="0" w:beforeAutospacing="0" w:after="0" w:line="360" w:lineRule="auto"/>
        <w:ind w:left="720"/>
        <w:jc w:val="both"/>
        <w:rPr>
          <w:rFonts w:asciiTheme="minorHAnsi" w:hAnsiTheme="minorHAnsi" w:cstheme="minorHAnsi"/>
          <w:color w:val="FF0000"/>
        </w:rPr>
      </w:pPr>
    </w:p>
    <w:p w14:paraId="3B2474B0" w14:textId="77777777" w:rsidR="00B8641A" w:rsidRPr="00054371" w:rsidRDefault="00B8641A" w:rsidP="00B8641A">
      <w:pPr>
        <w:pStyle w:val="NormalnyWeb"/>
        <w:spacing w:before="0" w:beforeAutospacing="0" w:after="0" w:line="360" w:lineRule="auto"/>
        <w:jc w:val="both"/>
        <w:rPr>
          <w:rFonts w:asciiTheme="minorHAnsi" w:hAnsiTheme="minorHAnsi" w:cstheme="minorHAnsi"/>
        </w:rPr>
      </w:pPr>
      <w:r w:rsidRPr="00054371">
        <w:rPr>
          <w:rFonts w:asciiTheme="minorHAnsi" w:hAnsiTheme="minorHAnsi" w:cstheme="minorHAnsi"/>
          <w:bCs/>
          <w:i/>
          <w:iCs/>
          <w:u w:val="single"/>
        </w:rPr>
        <w:t>Dowożenie uczniów do szkół</w:t>
      </w:r>
    </w:p>
    <w:p w14:paraId="009D61FA" w14:textId="24CA5BAB" w:rsidR="00B8641A" w:rsidRPr="00054371" w:rsidRDefault="00B8641A" w:rsidP="00B8641A">
      <w:pPr>
        <w:pStyle w:val="NormalnyWeb"/>
        <w:spacing w:before="0" w:beforeAutospacing="0" w:after="0" w:line="360" w:lineRule="auto"/>
        <w:ind w:firstLine="708"/>
        <w:jc w:val="both"/>
        <w:rPr>
          <w:rFonts w:asciiTheme="minorHAnsi" w:hAnsiTheme="minorHAnsi" w:cstheme="minorHAnsi"/>
        </w:rPr>
      </w:pPr>
      <w:r w:rsidRPr="00054371">
        <w:rPr>
          <w:rFonts w:asciiTheme="minorHAnsi" w:hAnsiTheme="minorHAnsi" w:cstheme="minorHAnsi"/>
        </w:rPr>
        <w:t>Na dowożenie uczniów do szkół w 202</w:t>
      </w:r>
      <w:r w:rsidR="00054371" w:rsidRPr="00054371">
        <w:rPr>
          <w:rFonts w:asciiTheme="minorHAnsi" w:hAnsiTheme="minorHAnsi" w:cstheme="minorHAnsi"/>
        </w:rPr>
        <w:t>3</w:t>
      </w:r>
      <w:r w:rsidRPr="00054371">
        <w:rPr>
          <w:rFonts w:asciiTheme="minorHAnsi" w:hAnsiTheme="minorHAnsi" w:cstheme="minorHAnsi"/>
        </w:rPr>
        <w:t xml:space="preserve"> r. wydatkowano kwotę </w:t>
      </w:r>
      <w:r w:rsidR="00054371" w:rsidRPr="00054371">
        <w:rPr>
          <w:rFonts w:asciiTheme="minorHAnsi" w:hAnsiTheme="minorHAnsi" w:cstheme="minorHAnsi"/>
        </w:rPr>
        <w:t>670.950,28</w:t>
      </w:r>
      <w:r w:rsidRPr="00054371">
        <w:rPr>
          <w:rFonts w:asciiTheme="minorHAnsi" w:hAnsiTheme="minorHAnsi" w:cstheme="minorHAnsi"/>
        </w:rPr>
        <w:t xml:space="preserve"> zł, w tym </w:t>
      </w:r>
      <w:r w:rsidR="00054371" w:rsidRPr="00054371">
        <w:rPr>
          <w:rFonts w:asciiTheme="minorHAnsi" w:hAnsiTheme="minorHAnsi" w:cstheme="minorHAnsi"/>
        </w:rPr>
        <w:t>22.402,00</w:t>
      </w:r>
      <w:r w:rsidRPr="00054371">
        <w:rPr>
          <w:rFonts w:asciiTheme="minorHAnsi" w:hAnsiTheme="minorHAnsi" w:cstheme="minorHAnsi"/>
        </w:rPr>
        <w:t xml:space="preserve"> zł wydatki na rzecz osób fizycznych, które we własnym zakresie dowożą dzieci do specjalnego ośrodka wychowawczego, na plan </w:t>
      </w:r>
      <w:r w:rsidR="00270BDA">
        <w:rPr>
          <w:rFonts w:asciiTheme="minorHAnsi" w:hAnsiTheme="minorHAnsi" w:cstheme="minorHAnsi"/>
        </w:rPr>
        <w:t>683.819,72</w:t>
      </w:r>
      <w:r w:rsidRPr="00054371">
        <w:rPr>
          <w:rFonts w:asciiTheme="minorHAnsi" w:hAnsiTheme="minorHAnsi" w:cstheme="minorHAnsi"/>
        </w:rPr>
        <w:t xml:space="preserve"> zł. Dowożonych jest </w:t>
      </w:r>
      <w:r w:rsidR="00054371" w:rsidRPr="00054371">
        <w:rPr>
          <w:rFonts w:asciiTheme="minorHAnsi" w:hAnsiTheme="minorHAnsi" w:cstheme="minorHAnsi"/>
        </w:rPr>
        <w:t xml:space="preserve">218 </w:t>
      </w:r>
      <w:r w:rsidRPr="00054371">
        <w:rPr>
          <w:rFonts w:asciiTheme="minorHAnsi" w:hAnsiTheme="minorHAnsi" w:cstheme="minorHAnsi"/>
        </w:rPr>
        <w:t xml:space="preserve">uczniów szkół podstawowych oraz </w:t>
      </w:r>
      <w:r w:rsidR="00054371" w:rsidRPr="00054371">
        <w:rPr>
          <w:rFonts w:asciiTheme="minorHAnsi" w:hAnsiTheme="minorHAnsi" w:cstheme="minorHAnsi"/>
        </w:rPr>
        <w:t>46</w:t>
      </w:r>
      <w:r w:rsidRPr="00054371">
        <w:rPr>
          <w:rFonts w:asciiTheme="minorHAnsi" w:hAnsiTheme="minorHAnsi" w:cstheme="minorHAnsi"/>
        </w:rPr>
        <w:t xml:space="preserve"> dzieci przedszkola.</w:t>
      </w:r>
    </w:p>
    <w:p w14:paraId="30C465B9"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797F42FF" w14:textId="77777777" w:rsidR="00B8641A" w:rsidRPr="0081736E" w:rsidRDefault="00B8641A" w:rsidP="00B8641A">
      <w:pPr>
        <w:pStyle w:val="NormalnyWeb"/>
        <w:spacing w:before="0" w:beforeAutospacing="0" w:after="0" w:line="360" w:lineRule="auto"/>
        <w:jc w:val="both"/>
        <w:rPr>
          <w:rFonts w:asciiTheme="minorHAnsi" w:hAnsiTheme="minorHAnsi" w:cstheme="minorHAnsi"/>
          <w:i/>
          <w:u w:val="single"/>
        </w:rPr>
      </w:pPr>
      <w:r w:rsidRPr="0081736E">
        <w:rPr>
          <w:rFonts w:asciiTheme="minorHAnsi" w:hAnsiTheme="minorHAnsi" w:cstheme="minorHAnsi"/>
          <w:i/>
          <w:u w:val="single"/>
        </w:rPr>
        <w:t xml:space="preserve">Branżowe szkoły I </w:t>
      </w:r>
      <w:proofErr w:type="spellStart"/>
      <w:r w:rsidRPr="0081736E">
        <w:rPr>
          <w:rFonts w:asciiTheme="minorHAnsi" w:hAnsiTheme="minorHAnsi" w:cstheme="minorHAnsi"/>
          <w:i/>
          <w:u w:val="single"/>
        </w:rPr>
        <w:t>i</w:t>
      </w:r>
      <w:proofErr w:type="spellEnd"/>
      <w:r w:rsidRPr="0081736E">
        <w:rPr>
          <w:rFonts w:asciiTheme="minorHAnsi" w:hAnsiTheme="minorHAnsi" w:cstheme="minorHAnsi"/>
          <w:i/>
          <w:u w:val="single"/>
        </w:rPr>
        <w:t xml:space="preserve"> II stopnia</w:t>
      </w:r>
    </w:p>
    <w:p w14:paraId="223A1F58" w14:textId="559C4ABA" w:rsidR="00B8641A" w:rsidRPr="0081736E" w:rsidRDefault="00B8641A" w:rsidP="00B8641A">
      <w:pPr>
        <w:pStyle w:val="NormalnyWeb"/>
        <w:spacing w:before="0" w:beforeAutospacing="0" w:after="0" w:line="360" w:lineRule="auto"/>
        <w:ind w:firstLine="708"/>
        <w:jc w:val="both"/>
        <w:rPr>
          <w:rFonts w:asciiTheme="minorHAnsi" w:hAnsiTheme="minorHAnsi" w:cstheme="minorHAnsi"/>
        </w:rPr>
      </w:pPr>
      <w:r w:rsidRPr="0081736E">
        <w:rPr>
          <w:rFonts w:asciiTheme="minorHAnsi" w:hAnsiTheme="minorHAnsi" w:cstheme="minorHAnsi"/>
        </w:rPr>
        <w:lastRenderedPageBreak/>
        <w:t xml:space="preserve">Na utrzymanie szkoły branżowej funkcjonującej w Zespole Placówek Oświatowych w Jednorożcu zaplanowano wydatkować </w:t>
      </w:r>
      <w:r w:rsidR="00054371" w:rsidRPr="0081736E">
        <w:rPr>
          <w:rFonts w:asciiTheme="minorHAnsi" w:hAnsiTheme="minorHAnsi" w:cstheme="minorHAnsi"/>
        </w:rPr>
        <w:t>356.168,34</w:t>
      </w:r>
      <w:r w:rsidRPr="0081736E">
        <w:rPr>
          <w:rFonts w:asciiTheme="minorHAnsi" w:hAnsiTheme="minorHAnsi" w:cstheme="minorHAnsi"/>
        </w:rPr>
        <w:t xml:space="preserve"> zł. W 202</w:t>
      </w:r>
      <w:r w:rsidR="00054371" w:rsidRPr="0081736E">
        <w:rPr>
          <w:rFonts w:asciiTheme="minorHAnsi" w:hAnsiTheme="minorHAnsi" w:cstheme="minorHAnsi"/>
        </w:rPr>
        <w:t>3</w:t>
      </w:r>
      <w:r w:rsidRPr="0081736E">
        <w:rPr>
          <w:rFonts w:asciiTheme="minorHAnsi" w:hAnsiTheme="minorHAnsi" w:cstheme="minorHAnsi"/>
        </w:rPr>
        <w:t xml:space="preserve"> roku wydatkowano </w:t>
      </w:r>
      <w:r w:rsidR="00054371" w:rsidRPr="0081736E">
        <w:rPr>
          <w:rFonts w:asciiTheme="minorHAnsi" w:hAnsiTheme="minorHAnsi" w:cstheme="minorHAnsi"/>
        </w:rPr>
        <w:t>261.908,82</w:t>
      </w:r>
      <w:r w:rsidRPr="0081736E">
        <w:rPr>
          <w:rFonts w:asciiTheme="minorHAnsi" w:hAnsiTheme="minorHAnsi" w:cstheme="minorHAnsi"/>
        </w:rPr>
        <w:t xml:space="preserve"> zł, tj. </w:t>
      </w:r>
      <w:r w:rsidR="00054371" w:rsidRPr="0081736E">
        <w:rPr>
          <w:rFonts w:asciiTheme="minorHAnsi" w:hAnsiTheme="minorHAnsi" w:cstheme="minorHAnsi"/>
        </w:rPr>
        <w:t>73,54</w:t>
      </w:r>
      <w:r w:rsidRPr="0081736E">
        <w:rPr>
          <w:rFonts w:asciiTheme="minorHAnsi" w:hAnsiTheme="minorHAnsi" w:cstheme="minorHAnsi"/>
        </w:rPr>
        <w:t xml:space="preserve"> % planu (do szkoły uczęszcza </w:t>
      </w:r>
      <w:r w:rsidR="00054371" w:rsidRPr="0081736E">
        <w:rPr>
          <w:rFonts w:asciiTheme="minorHAnsi" w:hAnsiTheme="minorHAnsi" w:cstheme="minorHAnsi"/>
        </w:rPr>
        <w:t>41</w:t>
      </w:r>
      <w:r w:rsidRPr="0081736E">
        <w:rPr>
          <w:rFonts w:asciiTheme="minorHAnsi" w:hAnsiTheme="minorHAnsi" w:cstheme="minorHAnsi"/>
        </w:rPr>
        <w:t xml:space="preserve"> uczniów).</w:t>
      </w:r>
    </w:p>
    <w:p w14:paraId="2AD14804" w14:textId="77777777" w:rsidR="00B8641A" w:rsidRPr="0081736E" w:rsidRDefault="00B8641A" w:rsidP="00B8641A">
      <w:pPr>
        <w:pStyle w:val="NormalnyWeb"/>
        <w:spacing w:before="0" w:beforeAutospacing="0" w:after="0" w:line="360" w:lineRule="auto"/>
        <w:jc w:val="both"/>
        <w:rPr>
          <w:rFonts w:asciiTheme="minorHAnsi" w:hAnsiTheme="minorHAnsi" w:cstheme="minorHAnsi"/>
        </w:rPr>
      </w:pPr>
      <w:r w:rsidRPr="0081736E">
        <w:rPr>
          <w:rFonts w:asciiTheme="minorHAnsi" w:hAnsiTheme="minorHAnsi" w:cstheme="minorHAnsi"/>
        </w:rPr>
        <w:t>Powyższa kwota dotyczy:</w:t>
      </w:r>
    </w:p>
    <w:p w14:paraId="39C47B26" w14:textId="7BBFB30B" w:rsidR="00B8641A" w:rsidRPr="0081736E" w:rsidRDefault="00B8641A">
      <w:pPr>
        <w:pStyle w:val="NormalnyWeb"/>
        <w:numPr>
          <w:ilvl w:val="0"/>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wypłaty wynagrodzeń osobowych oraz dodatkowego wynagrodzenia rocznego nauczycieli, dodatków wiejskich i mieszkaniowych kwota </w:t>
      </w:r>
      <w:r w:rsidR="00054371" w:rsidRPr="0081736E">
        <w:rPr>
          <w:rFonts w:asciiTheme="minorHAnsi" w:hAnsiTheme="minorHAnsi" w:cstheme="minorHAnsi"/>
        </w:rPr>
        <w:t>111.619,82</w:t>
      </w:r>
      <w:r w:rsidRPr="0081736E">
        <w:rPr>
          <w:rFonts w:asciiTheme="minorHAnsi" w:hAnsiTheme="minorHAnsi" w:cstheme="minorHAnsi"/>
        </w:rPr>
        <w:t xml:space="preserve"> zł,</w:t>
      </w:r>
    </w:p>
    <w:p w14:paraId="41B53566" w14:textId="7EE18E08" w:rsidR="00B8641A" w:rsidRPr="0081736E" w:rsidRDefault="00B8641A">
      <w:pPr>
        <w:pStyle w:val="NormalnyWeb"/>
        <w:numPr>
          <w:ilvl w:val="0"/>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wypłaty wynagrodzeń osobowych oraz dodatkowego wynagrodzenia rocznego obsługi kwota </w:t>
      </w:r>
      <w:r w:rsidR="00054371" w:rsidRPr="0081736E">
        <w:rPr>
          <w:rFonts w:asciiTheme="minorHAnsi" w:hAnsiTheme="minorHAnsi" w:cstheme="minorHAnsi"/>
        </w:rPr>
        <w:t>52.837,01</w:t>
      </w:r>
      <w:r w:rsidRPr="0081736E">
        <w:rPr>
          <w:rFonts w:asciiTheme="minorHAnsi" w:hAnsiTheme="minorHAnsi" w:cstheme="minorHAnsi"/>
        </w:rPr>
        <w:t xml:space="preserve"> zł,</w:t>
      </w:r>
    </w:p>
    <w:p w14:paraId="5FCE66AA" w14:textId="334B509B" w:rsidR="00B8641A" w:rsidRPr="0081736E" w:rsidRDefault="00B8641A">
      <w:pPr>
        <w:pStyle w:val="NormalnyWeb"/>
        <w:numPr>
          <w:ilvl w:val="0"/>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składki na ubezpieczenia społeczne, Fundusz Pracy, odpisy na zakładowy fundusz świadczeń socjalnych (</w:t>
      </w:r>
      <w:r w:rsidR="00873BD0" w:rsidRPr="0081736E">
        <w:rPr>
          <w:rFonts w:asciiTheme="minorHAnsi" w:hAnsiTheme="minorHAnsi" w:cstheme="minorHAnsi"/>
        </w:rPr>
        <w:t>100</w:t>
      </w:r>
      <w:r w:rsidRPr="0081736E">
        <w:rPr>
          <w:rFonts w:asciiTheme="minorHAnsi" w:hAnsiTheme="minorHAnsi" w:cstheme="minorHAnsi"/>
        </w:rPr>
        <w:t xml:space="preserve">% naliczonego funduszu) kwota </w:t>
      </w:r>
      <w:r w:rsidR="00054371" w:rsidRPr="0081736E">
        <w:rPr>
          <w:rFonts w:asciiTheme="minorHAnsi" w:hAnsiTheme="minorHAnsi" w:cstheme="minorHAnsi"/>
        </w:rPr>
        <w:t>40.266,57</w:t>
      </w:r>
      <w:r w:rsidRPr="0081736E">
        <w:rPr>
          <w:rFonts w:asciiTheme="minorHAnsi" w:hAnsiTheme="minorHAnsi" w:cstheme="minorHAnsi"/>
        </w:rPr>
        <w:t xml:space="preserve"> zł,</w:t>
      </w:r>
    </w:p>
    <w:p w14:paraId="5F537495" w14:textId="3B21E1CA" w:rsidR="00054371" w:rsidRPr="0081736E" w:rsidRDefault="00054371" w:rsidP="00054371">
      <w:pPr>
        <w:pStyle w:val="NormalnyWeb"/>
        <w:numPr>
          <w:ilvl w:val="0"/>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wydatki na zadania oświatowe w związku z pomocą obywatelom Ukrainy zaplanowane i poniesione w kwocie 8.818,35 zł na wynagrodzenia dla nauczycieli wraz z pochodnymi oraz zakup artykułów biurowych i szkolnych.</w:t>
      </w:r>
    </w:p>
    <w:p w14:paraId="0C457515" w14:textId="44E55FF0" w:rsidR="00B8641A" w:rsidRPr="0081736E" w:rsidRDefault="00B8641A">
      <w:pPr>
        <w:pStyle w:val="NormalnyWeb"/>
        <w:numPr>
          <w:ilvl w:val="0"/>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na wydatki rzeczowe wydatkowano kwotę </w:t>
      </w:r>
      <w:r w:rsidR="00054371" w:rsidRPr="0081736E">
        <w:rPr>
          <w:rFonts w:asciiTheme="minorHAnsi" w:hAnsiTheme="minorHAnsi" w:cstheme="minorHAnsi"/>
        </w:rPr>
        <w:t>48.367,07</w:t>
      </w:r>
      <w:r w:rsidRPr="0081736E">
        <w:rPr>
          <w:rFonts w:asciiTheme="minorHAnsi" w:hAnsiTheme="minorHAnsi" w:cstheme="minorHAnsi"/>
        </w:rPr>
        <w:t xml:space="preserve"> zł, </w:t>
      </w:r>
    </w:p>
    <w:p w14:paraId="5FA95AA1" w14:textId="77777777" w:rsidR="00B8641A" w:rsidRPr="0081736E" w:rsidRDefault="00B8641A" w:rsidP="00B8641A">
      <w:pPr>
        <w:pStyle w:val="NormalnyWeb"/>
        <w:spacing w:before="0" w:beforeAutospacing="0" w:after="0" w:line="360" w:lineRule="auto"/>
        <w:ind w:left="363" w:firstLine="346"/>
        <w:jc w:val="both"/>
        <w:rPr>
          <w:rFonts w:asciiTheme="minorHAnsi" w:hAnsiTheme="minorHAnsi" w:cstheme="minorHAnsi"/>
        </w:rPr>
      </w:pPr>
      <w:r w:rsidRPr="0081736E">
        <w:rPr>
          <w:rFonts w:asciiTheme="minorHAnsi" w:hAnsiTheme="minorHAnsi" w:cstheme="minorHAnsi"/>
        </w:rPr>
        <w:t>w tym:</w:t>
      </w:r>
    </w:p>
    <w:p w14:paraId="7F06AE92" w14:textId="47A57A93" w:rsidR="00B8641A" w:rsidRPr="0081736E" w:rsidRDefault="00B8641A">
      <w:pPr>
        <w:pStyle w:val="NormalnyWeb"/>
        <w:numPr>
          <w:ilvl w:val="1"/>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na zakup materiałów biurowych, chemicznych, komputerowych, wyposażenie, </w:t>
      </w:r>
      <w:r w:rsidR="00025840" w:rsidRPr="0081736E">
        <w:rPr>
          <w:rFonts w:asciiTheme="minorHAnsi" w:hAnsiTheme="minorHAnsi" w:cstheme="minorHAnsi"/>
        </w:rPr>
        <w:t>gaz do gotowania</w:t>
      </w:r>
      <w:r w:rsidRPr="0081736E">
        <w:rPr>
          <w:rFonts w:asciiTheme="minorHAnsi" w:hAnsiTheme="minorHAnsi" w:cstheme="minorHAnsi"/>
        </w:rPr>
        <w:t xml:space="preserve"> kwota </w:t>
      </w:r>
      <w:r w:rsidR="00873BD0" w:rsidRPr="0081736E">
        <w:rPr>
          <w:rFonts w:asciiTheme="minorHAnsi" w:hAnsiTheme="minorHAnsi" w:cstheme="minorHAnsi"/>
        </w:rPr>
        <w:t>2.</w:t>
      </w:r>
      <w:r w:rsidR="00054371" w:rsidRPr="0081736E">
        <w:rPr>
          <w:rFonts w:asciiTheme="minorHAnsi" w:hAnsiTheme="minorHAnsi" w:cstheme="minorHAnsi"/>
        </w:rPr>
        <w:t>994,15</w:t>
      </w:r>
      <w:r w:rsidRPr="0081736E">
        <w:rPr>
          <w:rFonts w:asciiTheme="minorHAnsi" w:hAnsiTheme="minorHAnsi" w:cstheme="minorHAnsi"/>
        </w:rPr>
        <w:t xml:space="preserve"> zł, </w:t>
      </w:r>
    </w:p>
    <w:p w14:paraId="3E64204F" w14:textId="69D10425" w:rsidR="00B8641A" w:rsidRPr="0081736E" w:rsidRDefault="00B8641A">
      <w:pPr>
        <w:pStyle w:val="NormalnyWeb"/>
        <w:numPr>
          <w:ilvl w:val="1"/>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zakup gazu do ogrzewania kwota </w:t>
      </w:r>
      <w:r w:rsidR="00025840" w:rsidRPr="0081736E">
        <w:rPr>
          <w:rFonts w:asciiTheme="minorHAnsi" w:hAnsiTheme="minorHAnsi" w:cstheme="minorHAnsi"/>
        </w:rPr>
        <w:t>11.152,50</w:t>
      </w:r>
      <w:r w:rsidRPr="0081736E">
        <w:rPr>
          <w:rFonts w:asciiTheme="minorHAnsi" w:hAnsiTheme="minorHAnsi" w:cstheme="minorHAnsi"/>
        </w:rPr>
        <w:t xml:space="preserve"> zł,</w:t>
      </w:r>
    </w:p>
    <w:p w14:paraId="2238478D" w14:textId="32313C95" w:rsidR="00B8641A" w:rsidRPr="0081736E" w:rsidRDefault="00B8641A">
      <w:pPr>
        <w:pStyle w:val="NormalnyWeb"/>
        <w:numPr>
          <w:ilvl w:val="1"/>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zakup energii kwota </w:t>
      </w:r>
      <w:r w:rsidR="00025840" w:rsidRPr="0081736E">
        <w:rPr>
          <w:rFonts w:asciiTheme="minorHAnsi" w:hAnsiTheme="minorHAnsi" w:cstheme="minorHAnsi"/>
        </w:rPr>
        <w:t>10.504,63</w:t>
      </w:r>
      <w:r w:rsidRPr="0081736E">
        <w:rPr>
          <w:rFonts w:asciiTheme="minorHAnsi" w:hAnsiTheme="minorHAnsi" w:cstheme="minorHAnsi"/>
        </w:rPr>
        <w:t xml:space="preserve"> zł, </w:t>
      </w:r>
    </w:p>
    <w:p w14:paraId="6390A115" w14:textId="5FCF59C8" w:rsidR="00B8641A" w:rsidRPr="0081736E" w:rsidRDefault="00025840">
      <w:pPr>
        <w:pStyle w:val="NormalnyWeb"/>
        <w:numPr>
          <w:ilvl w:val="1"/>
          <w:numId w:val="25"/>
        </w:numPr>
        <w:spacing w:before="0" w:beforeAutospacing="0" w:after="0" w:line="360" w:lineRule="auto"/>
        <w:jc w:val="both"/>
        <w:rPr>
          <w:rFonts w:asciiTheme="minorHAnsi" w:hAnsiTheme="minorHAnsi" w:cstheme="minorHAnsi"/>
        </w:rPr>
      </w:pPr>
      <w:r w:rsidRPr="0081736E">
        <w:rPr>
          <w:rFonts w:asciiTheme="minorHAnsi" w:hAnsiTheme="minorHAnsi" w:cstheme="minorHAnsi"/>
        </w:rPr>
        <w:t xml:space="preserve">badania lekarskie, </w:t>
      </w:r>
      <w:r w:rsidR="00B8641A" w:rsidRPr="0081736E">
        <w:rPr>
          <w:rFonts w:asciiTheme="minorHAnsi" w:hAnsiTheme="minorHAnsi" w:cstheme="minorHAnsi"/>
        </w:rPr>
        <w:t xml:space="preserve">usługi pocztowe, usługa ppoż., konserwacja i naprawa </w:t>
      </w:r>
      <w:r w:rsidR="0075124F" w:rsidRPr="0081736E">
        <w:rPr>
          <w:rFonts w:asciiTheme="minorHAnsi" w:hAnsiTheme="minorHAnsi" w:cstheme="minorHAnsi"/>
        </w:rPr>
        <w:t>dźwigu</w:t>
      </w:r>
      <w:r w:rsidR="00B8641A" w:rsidRPr="0081736E">
        <w:rPr>
          <w:rFonts w:asciiTheme="minorHAnsi" w:hAnsiTheme="minorHAnsi" w:cstheme="minorHAnsi"/>
        </w:rPr>
        <w:t xml:space="preserve">, usługa IOD, usługi telefoniczne, konserwacja systemu TV dozorowej, konserwacja kserokopiarki, konserwacja oddymiania, abonament komputerowy, kurs zawodowy dla uczniów, przegląd budynku, podróże służbowe, ubezpieczenie mienia, </w:t>
      </w:r>
      <w:r w:rsidR="0075124F" w:rsidRPr="0081736E">
        <w:rPr>
          <w:rFonts w:asciiTheme="minorHAnsi" w:hAnsiTheme="minorHAnsi" w:cstheme="minorHAnsi"/>
        </w:rPr>
        <w:t>opłata za pobór wody i ścieków</w:t>
      </w:r>
      <w:r w:rsidR="00B8641A" w:rsidRPr="0081736E">
        <w:rPr>
          <w:rFonts w:asciiTheme="minorHAnsi" w:hAnsiTheme="minorHAnsi" w:cstheme="minorHAnsi"/>
        </w:rPr>
        <w:t xml:space="preserve"> </w:t>
      </w:r>
      <w:r w:rsidR="0075124F" w:rsidRPr="0081736E">
        <w:rPr>
          <w:rFonts w:asciiTheme="minorHAnsi" w:hAnsiTheme="minorHAnsi" w:cstheme="minorHAnsi"/>
        </w:rPr>
        <w:t>oraz</w:t>
      </w:r>
      <w:r w:rsidR="00B8641A" w:rsidRPr="0081736E">
        <w:rPr>
          <w:rFonts w:asciiTheme="minorHAnsi" w:hAnsiTheme="minorHAnsi" w:cstheme="minorHAnsi"/>
        </w:rPr>
        <w:t xml:space="preserve"> inne</w:t>
      </w:r>
      <w:r w:rsidR="0075124F" w:rsidRPr="0081736E">
        <w:rPr>
          <w:rFonts w:asciiTheme="minorHAnsi" w:hAnsiTheme="minorHAnsi" w:cstheme="minorHAnsi"/>
        </w:rPr>
        <w:t xml:space="preserve"> wydatki</w:t>
      </w:r>
      <w:r w:rsidR="00B8641A" w:rsidRPr="0081736E">
        <w:rPr>
          <w:rFonts w:asciiTheme="minorHAnsi" w:hAnsiTheme="minorHAnsi" w:cstheme="minorHAnsi"/>
        </w:rPr>
        <w:t xml:space="preserve"> </w:t>
      </w:r>
      <w:r w:rsidRPr="0081736E">
        <w:rPr>
          <w:rFonts w:asciiTheme="minorHAnsi" w:hAnsiTheme="minorHAnsi" w:cstheme="minorHAnsi"/>
        </w:rPr>
        <w:t>23.715,79</w:t>
      </w:r>
      <w:r w:rsidR="00B8641A" w:rsidRPr="0081736E">
        <w:rPr>
          <w:rFonts w:asciiTheme="minorHAnsi" w:hAnsiTheme="minorHAnsi" w:cstheme="minorHAnsi"/>
        </w:rPr>
        <w:t xml:space="preserve"> zł.</w:t>
      </w:r>
    </w:p>
    <w:p w14:paraId="3E807FFD" w14:textId="77777777" w:rsidR="00B8641A" w:rsidRPr="00097137" w:rsidRDefault="00B8641A" w:rsidP="00B8641A">
      <w:pPr>
        <w:pStyle w:val="NormalnyWeb"/>
        <w:spacing w:before="0" w:beforeAutospacing="0" w:after="0" w:line="360" w:lineRule="auto"/>
        <w:ind w:left="1440"/>
        <w:jc w:val="both"/>
        <w:rPr>
          <w:rFonts w:asciiTheme="minorHAnsi" w:hAnsiTheme="minorHAnsi" w:cstheme="minorHAnsi"/>
          <w:color w:val="FF0000"/>
        </w:rPr>
      </w:pPr>
    </w:p>
    <w:p w14:paraId="62BAF32F" w14:textId="77777777" w:rsidR="00B8641A" w:rsidRPr="00D42C7F" w:rsidRDefault="00B8641A" w:rsidP="00B8641A">
      <w:pPr>
        <w:pStyle w:val="NormalnyWeb"/>
        <w:spacing w:before="0" w:beforeAutospacing="0" w:after="0" w:line="360" w:lineRule="auto"/>
        <w:jc w:val="both"/>
        <w:rPr>
          <w:rFonts w:asciiTheme="minorHAnsi" w:hAnsiTheme="minorHAnsi" w:cstheme="minorHAnsi"/>
          <w:i/>
          <w:u w:val="single"/>
        </w:rPr>
      </w:pPr>
      <w:r w:rsidRPr="00D42C7F">
        <w:rPr>
          <w:rFonts w:asciiTheme="minorHAnsi" w:hAnsiTheme="minorHAnsi" w:cstheme="minorHAnsi"/>
          <w:i/>
          <w:u w:val="single"/>
        </w:rPr>
        <w:t>Licea ogólnokształcące</w:t>
      </w:r>
    </w:p>
    <w:p w14:paraId="39104FF4" w14:textId="38CB21F6" w:rsidR="00B8641A" w:rsidRPr="00D42C7F" w:rsidRDefault="00B8641A" w:rsidP="00B8641A">
      <w:pPr>
        <w:pStyle w:val="NormalnyWeb"/>
        <w:spacing w:before="0" w:beforeAutospacing="0" w:after="0" w:line="360" w:lineRule="auto"/>
        <w:ind w:firstLine="708"/>
        <w:jc w:val="both"/>
        <w:rPr>
          <w:rFonts w:asciiTheme="minorHAnsi" w:hAnsiTheme="minorHAnsi" w:cstheme="minorHAnsi"/>
        </w:rPr>
      </w:pPr>
      <w:r w:rsidRPr="00D42C7F">
        <w:rPr>
          <w:rFonts w:asciiTheme="minorHAnsi" w:hAnsiTheme="minorHAnsi" w:cstheme="minorHAnsi"/>
        </w:rPr>
        <w:t>Na utrzymanie Liceum Ogólnokształcącego funkcjonującego w Zespole Placówek Oświatowych w Jednorożcu zaplanowano wydatkować 1.</w:t>
      </w:r>
      <w:r w:rsidR="00190769" w:rsidRPr="00D42C7F">
        <w:rPr>
          <w:rFonts w:asciiTheme="minorHAnsi" w:hAnsiTheme="minorHAnsi" w:cstheme="minorHAnsi"/>
        </w:rPr>
        <w:t>911.435,12</w:t>
      </w:r>
      <w:r w:rsidRPr="00D42C7F">
        <w:rPr>
          <w:rFonts w:asciiTheme="minorHAnsi" w:hAnsiTheme="minorHAnsi" w:cstheme="minorHAnsi"/>
        </w:rPr>
        <w:t xml:space="preserve"> zł. W 202</w:t>
      </w:r>
      <w:r w:rsidR="00190769" w:rsidRPr="00D42C7F">
        <w:rPr>
          <w:rFonts w:asciiTheme="minorHAnsi" w:hAnsiTheme="minorHAnsi" w:cstheme="minorHAnsi"/>
        </w:rPr>
        <w:t>3</w:t>
      </w:r>
      <w:r w:rsidRPr="00D42C7F">
        <w:rPr>
          <w:rFonts w:asciiTheme="minorHAnsi" w:hAnsiTheme="minorHAnsi" w:cstheme="minorHAnsi"/>
        </w:rPr>
        <w:t xml:space="preserve"> roku wydatkowano </w:t>
      </w:r>
      <w:r w:rsidR="009B4D06" w:rsidRPr="00D42C7F">
        <w:rPr>
          <w:rFonts w:asciiTheme="minorHAnsi" w:hAnsiTheme="minorHAnsi" w:cstheme="minorHAnsi"/>
        </w:rPr>
        <w:t>1.</w:t>
      </w:r>
      <w:r w:rsidR="00190769" w:rsidRPr="00D42C7F">
        <w:rPr>
          <w:rFonts w:asciiTheme="minorHAnsi" w:hAnsiTheme="minorHAnsi" w:cstheme="minorHAnsi"/>
        </w:rPr>
        <w:t>828.101,50</w:t>
      </w:r>
      <w:r w:rsidRPr="00D42C7F">
        <w:rPr>
          <w:rFonts w:asciiTheme="minorHAnsi" w:hAnsiTheme="minorHAnsi" w:cstheme="minorHAnsi"/>
        </w:rPr>
        <w:t xml:space="preserve"> zł, tj. </w:t>
      </w:r>
      <w:r w:rsidR="00190769" w:rsidRPr="00D42C7F">
        <w:rPr>
          <w:rFonts w:asciiTheme="minorHAnsi" w:hAnsiTheme="minorHAnsi" w:cstheme="minorHAnsi"/>
        </w:rPr>
        <w:t>95,64</w:t>
      </w:r>
      <w:r w:rsidRPr="00D42C7F">
        <w:rPr>
          <w:rFonts w:asciiTheme="minorHAnsi" w:hAnsiTheme="minorHAnsi" w:cstheme="minorHAnsi"/>
        </w:rPr>
        <w:t xml:space="preserve"> % planu (do szkoły uczęszcza </w:t>
      </w:r>
      <w:r w:rsidR="009B4D06" w:rsidRPr="00D42C7F">
        <w:rPr>
          <w:rFonts w:asciiTheme="minorHAnsi" w:hAnsiTheme="minorHAnsi" w:cstheme="minorHAnsi"/>
        </w:rPr>
        <w:t>1</w:t>
      </w:r>
      <w:r w:rsidR="00190769" w:rsidRPr="00D42C7F">
        <w:rPr>
          <w:rFonts w:asciiTheme="minorHAnsi" w:hAnsiTheme="minorHAnsi" w:cstheme="minorHAnsi"/>
        </w:rPr>
        <w:t>44</w:t>
      </w:r>
      <w:r w:rsidRPr="00D42C7F">
        <w:rPr>
          <w:rFonts w:asciiTheme="minorHAnsi" w:hAnsiTheme="minorHAnsi" w:cstheme="minorHAnsi"/>
        </w:rPr>
        <w:t xml:space="preserve"> uczniów).</w:t>
      </w:r>
    </w:p>
    <w:p w14:paraId="41D82379" w14:textId="77777777" w:rsidR="00B8641A" w:rsidRPr="00D42C7F" w:rsidRDefault="00B8641A" w:rsidP="00B8641A">
      <w:pPr>
        <w:pStyle w:val="NormalnyWeb"/>
        <w:spacing w:before="0" w:beforeAutospacing="0" w:after="0" w:line="360" w:lineRule="auto"/>
        <w:jc w:val="both"/>
        <w:rPr>
          <w:rFonts w:asciiTheme="minorHAnsi" w:hAnsiTheme="minorHAnsi" w:cstheme="minorHAnsi"/>
        </w:rPr>
      </w:pPr>
      <w:r w:rsidRPr="00D42C7F">
        <w:rPr>
          <w:rFonts w:asciiTheme="minorHAnsi" w:hAnsiTheme="minorHAnsi" w:cstheme="minorHAnsi"/>
        </w:rPr>
        <w:t>Powyższa kwota dotyczy:</w:t>
      </w:r>
    </w:p>
    <w:p w14:paraId="1BD5BF03" w14:textId="2A7D20FA" w:rsidR="00B8641A" w:rsidRPr="00D42C7F" w:rsidRDefault="00B8641A">
      <w:pPr>
        <w:pStyle w:val="NormalnyWeb"/>
        <w:numPr>
          <w:ilvl w:val="0"/>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wypłaty wynagrodzeń osobowych oraz dodatkowego wynagrodzenia rocznego nauczycieli, dodatków wiejskich i mieszkaniowych kwota </w:t>
      </w:r>
      <w:r w:rsidR="009B44B2" w:rsidRPr="00D42C7F">
        <w:rPr>
          <w:rFonts w:asciiTheme="minorHAnsi" w:hAnsiTheme="minorHAnsi" w:cstheme="minorHAnsi"/>
        </w:rPr>
        <w:t>1.090.743,60</w:t>
      </w:r>
      <w:r w:rsidR="005F4DAC" w:rsidRPr="00D42C7F">
        <w:rPr>
          <w:rFonts w:asciiTheme="minorHAnsi" w:hAnsiTheme="minorHAnsi" w:cstheme="minorHAnsi"/>
        </w:rPr>
        <w:t xml:space="preserve"> </w:t>
      </w:r>
      <w:r w:rsidRPr="00D42C7F">
        <w:rPr>
          <w:rFonts w:asciiTheme="minorHAnsi" w:hAnsiTheme="minorHAnsi" w:cstheme="minorHAnsi"/>
        </w:rPr>
        <w:t>zł,</w:t>
      </w:r>
    </w:p>
    <w:p w14:paraId="0E17B881" w14:textId="498B5ABC" w:rsidR="009B44B2" w:rsidRPr="00D42C7F" w:rsidRDefault="009B44B2">
      <w:pPr>
        <w:pStyle w:val="NormalnyWeb"/>
        <w:numPr>
          <w:ilvl w:val="0"/>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lastRenderedPageBreak/>
        <w:t>na nagrody specjalne dla nauczycieli z okazji  250- rocznicy Dnia Komisji Edukacji Narodowej wydatkowano 14.625,00 zł,</w:t>
      </w:r>
    </w:p>
    <w:p w14:paraId="720D98B3" w14:textId="6DDE19EC" w:rsidR="00B8641A" w:rsidRPr="00D42C7F" w:rsidRDefault="00B8641A">
      <w:pPr>
        <w:pStyle w:val="NormalnyWeb"/>
        <w:numPr>
          <w:ilvl w:val="0"/>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wypłaty wynagrodzeń osobowych oraz dodatkowego wynagrodzenia rocznego obsługi kwota </w:t>
      </w:r>
      <w:r w:rsidR="009B44B2" w:rsidRPr="00D42C7F">
        <w:rPr>
          <w:rFonts w:asciiTheme="minorHAnsi" w:hAnsiTheme="minorHAnsi" w:cstheme="minorHAnsi"/>
        </w:rPr>
        <w:t>287.076,95</w:t>
      </w:r>
      <w:r w:rsidRPr="00D42C7F">
        <w:rPr>
          <w:rFonts w:asciiTheme="minorHAnsi" w:hAnsiTheme="minorHAnsi" w:cstheme="minorHAnsi"/>
        </w:rPr>
        <w:t xml:space="preserve"> zł,</w:t>
      </w:r>
    </w:p>
    <w:p w14:paraId="0EA7F73A" w14:textId="37F31376" w:rsidR="00B8641A" w:rsidRPr="00D42C7F" w:rsidRDefault="00B8641A">
      <w:pPr>
        <w:pStyle w:val="NormalnyWeb"/>
        <w:numPr>
          <w:ilvl w:val="0"/>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składki na ubezpieczenia społeczne, Fundusz Pracy, odpisy na zakładowy fundusz świadczeń socjalnych (</w:t>
      </w:r>
      <w:r w:rsidR="005F4DAC" w:rsidRPr="00D42C7F">
        <w:rPr>
          <w:rFonts w:asciiTheme="minorHAnsi" w:hAnsiTheme="minorHAnsi" w:cstheme="minorHAnsi"/>
        </w:rPr>
        <w:t>100</w:t>
      </w:r>
      <w:r w:rsidRPr="00D42C7F">
        <w:rPr>
          <w:rFonts w:asciiTheme="minorHAnsi" w:hAnsiTheme="minorHAnsi" w:cstheme="minorHAnsi"/>
        </w:rPr>
        <w:t xml:space="preserve">% naliczonego funduszu) kwota </w:t>
      </w:r>
      <w:r w:rsidR="009B44B2" w:rsidRPr="00D42C7F">
        <w:rPr>
          <w:rFonts w:asciiTheme="minorHAnsi" w:hAnsiTheme="minorHAnsi" w:cstheme="minorHAnsi"/>
        </w:rPr>
        <w:t>297.834,92</w:t>
      </w:r>
      <w:r w:rsidRPr="00D42C7F">
        <w:rPr>
          <w:rFonts w:asciiTheme="minorHAnsi" w:hAnsiTheme="minorHAnsi" w:cstheme="minorHAnsi"/>
        </w:rPr>
        <w:t xml:space="preserve"> zł,</w:t>
      </w:r>
    </w:p>
    <w:p w14:paraId="5CC42AA2" w14:textId="1392EFC0" w:rsidR="00B8641A" w:rsidRPr="00D42C7F" w:rsidRDefault="00B8641A">
      <w:pPr>
        <w:pStyle w:val="NormalnyWeb"/>
        <w:numPr>
          <w:ilvl w:val="0"/>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na wydatki rzeczowe wydatkowano kwotę </w:t>
      </w:r>
      <w:r w:rsidR="009B44B2" w:rsidRPr="00D42C7F">
        <w:rPr>
          <w:rFonts w:asciiTheme="minorHAnsi" w:hAnsiTheme="minorHAnsi" w:cstheme="minorHAnsi"/>
        </w:rPr>
        <w:t>137.821,03</w:t>
      </w:r>
      <w:r w:rsidRPr="00D42C7F">
        <w:rPr>
          <w:rFonts w:asciiTheme="minorHAnsi" w:hAnsiTheme="minorHAnsi" w:cstheme="minorHAnsi"/>
        </w:rPr>
        <w:t xml:space="preserve"> zł, </w:t>
      </w:r>
    </w:p>
    <w:p w14:paraId="6CA47C63" w14:textId="77777777" w:rsidR="00B8641A" w:rsidRPr="00D42C7F" w:rsidRDefault="00B8641A" w:rsidP="00B8641A">
      <w:pPr>
        <w:pStyle w:val="NormalnyWeb"/>
        <w:spacing w:before="0" w:beforeAutospacing="0" w:after="0" w:line="360" w:lineRule="auto"/>
        <w:ind w:left="363" w:firstLine="346"/>
        <w:jc w:val="both"/>
        <w:rPr>
          <w:rFonts w:asciiTheme="minorHAnsi" w:hAnsiTheme="minorHAnsi" w:cstheme="minorHAnsi"/>
        </w:rPr>
      </w:pPr>
      <w:r w:rsidRPr="00D42C7F">
        <w:rPr>
          <w:rFonts w:asciiTheme="minorHAnsi" w:hAnsiTheme="minorHAnsi" w:cstheme="minorHAnsi"/>
        </w:rPr>
        <w:t>w tym:</w:t>
      </w:r>
    </w:p>
    <w:p w14:paraId="7D44E59C" w14:textId="05CB062D" w:rsidR="00B8641A" w:rsidRPr="00D42C7F" w:rsidRDefault="00B8641A">
      <w:pPr>
        <w:pStyle w:val="NormalnyWeb"/>
        <w:numPr>
          <w:ilvl w:val="1"/>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na zakup materiałów biurowych, chemiczne,</w:t>
      </w:r>
      <w:r w:rsidR="009B44B2" w:rsidRPr="00D42C7F">
        <w:rPr>
          <w:rFonts w:asciiTheme="minorHAnsi" w:hAnsiTheme="minorHAnsi" w:cstheme="minorHAnsi"/>
        </w:rPr>
        <w:t xml:space="preserve"> druki,</w:t>
      </w:r>
      <w:r w:rsidRPr="00D42C7F">
        <w:rPr>
          <w:rFonts w:asciiTheme="minorHAnsi" w:hAnsiTheme="minorHAnsi" w:cstheme="minorHAnsi"/>
        </w:rPr>
        <w:t xml:space="preserve"> </w:t>
      </w:r>
      <w:r w:rsidR="009B44B2" w:rsidRPr="00D42C7F">
        <w:rPr>
          <w:rFonts w:asciiTheme="minorHAnsi" w:hAnsiTheme="minorHAnsi" w:cstheme="minorHAnsi"/>
        </w:rPr>
        <w:t xml:space="preserve">gaz, </w:t>
      </w:r>
      <w:r w:rsidRPr="00D42C7F">
        <w:rPr>
          <w:rFonts w:asciiTheme="minorHAnsi" w:hAnsiTheme="minorHAnsi" w:cstheme="minorHAnsi"/>
        </w:rPr>
        <w:t xml:space="preserve">artykuły </w:t>
      </w:r>
      <w:proofErr w:type="spellStart"/>
      <w:r w:rsidR="009B44B2" w:rsidRPr="00D42C7F">
        <w:rPr>
          <w:rFonts w:asciiTheme="minorHAnsi" w:hAnsiTheme="minorHAnsi" w:cstheme="minorHAnsi"/>
        </w:rPr>
        <w:t>ppoż</w:t>
      </w:r>
      <w:proofErr w:type="spellEnd"/>
      <w:r w:rsidRPr="00D42C7F">
        <w:rPr>
          <w:rFonts w:asciiTheme="minorHAnsi" w:hAnsiTheme="minorHAnsi" w:cstheme="minorHAnsi"/>
        </w:rPr>
        <w:t xml:space="preserve">, komputerowe, wyposażenie kwota </w:t>
      </w:r>
      <w:r w:rsidR="009B44B2" w:rsidRPr="00D42C7F">
        <w:rPr>
          <w:rFonts w:asciiTheme="minorHAnsi" w:hAnsiTheme="minorHAnsi" w:cstheme="minorHAnsi"/>
        </w:rPr>
        <w:t>12.964,62</w:t>
      </w:r>
      <w:r w:rsidRPr="00D42C7F">
        <w:rPr>
          <w:rFonts w:asciiTheme="minorHAnsi" w:hAnsiTheme="minorHAnsi" w:cstheme="minorHAnsi"/>
        </w:rPr>
        <w:t xml:space="preserve"> zł, </w:t>
      </w:r>
    </w:p>
    <w:p w14:paraId="5729976B" w14:textId="63EFC47A" w:rsidR="00B8641A" w:rsidRPr="00D42C7F" w:rsidRDefault="00B8641A">
      <w:pPr>
        <w:pStyle w:val="NormalnyWeb"/>
        <w:numPr>
          <w:ilvl w:val="1"/>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zakup gazu do ogrzewania kwota </w:t>
      </w:r>
      <w:r w:rsidR="00D42C7F" w:rsidRPr="00D42C7F">
        <w:rPr>
          <w:rFonts w:asciiTheme="minorHAnsi" w:hAnsiTheme="minorHAnsi" w:cstheme="minorHAnsi"/>
        </w:rPr>
        <w:t>44.610,04</w:t>
      </w:r>
      <w:r w:rsidRPr="00D42C7F">
        <w:rPr>
          <w:rFonts w:asciiTheme="minorHAnsi" w:hAnsiTheme="minorHAnsi" w:cstheme="minorHAnsi"/>
        </w:rPr>
        <w:t xml:space="preserve"> zł,</w:t>
      </w:r>
    </w:p>
    <w:p w14:paraId="71A2C68D" w14:textId="5EBBB9DC" w:rsidR="00B8641A" w:rsidRPr="00D42C7F" w:rsidRDefault="00B8641A">
      <w:pPr>
        <w:pStyle w:val="NormalnyWeb"/>
        <w:numPr>
          <w:ilvl w:val="1"/>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zakup energii kwota </w:t>
      </w:r>
      <w:r w:rsidR="00D42C7F" w:rsidRPr="00D42C7F">
        <w:rPr>
          <w:rFonts w:asciiTheme="minorHAnsi" w:hAnsiTheme="minorHAnsi" w:cstheme="minorHAnsi"/>
        </w:rPr>
        <w:t>42.018,45</w:t>
      </w:r>
      <w:r w:rsidRPr="00D42C7F">
        <w:rPr>
          <w:rFonts w:asciiTheme="minorHAnsi" w:hAnsiTheme="minorHAnsi" w:cstheme="minorHAnsi"/>
        </w:rPr>
        <w:t xml:space="preserve"> zł, </w:t>
      </w:r>
    </w:p>
    <w:p w14:paraId="21E9ADDF" w14:textId="54756E1B" w:rsidR="00B8641A" w:rsidRPr="00D42C7F" w:rsidRDefault="005F4DAC">
      <w:pPr>
        <w:pStyle w:val="NormalnyWeb"/>
        <w:numPr>
          <w:ilvl w:val="1"/>
          <w:numId w:val="25"/>
        </w:numPr>
        <w:spacing w:before="0" w:beforeAutospacing="0" w:after="0" w:line="360" w:lineRule="auto"/>
        <w:jc w:val="both"/>
        <w:rPr>
          <w:rFonts w:asciiTheme="minorHAnsi" w:hAnsiTheme="minorHAnsi" w:cstheme="minorHAnsi"/>
        </w:rPr>
      </w:pPr>
      <w:r w:rsidRPr="00D42C7F">
        <w:rPr>
          <w:rFonts w:asciiTheme="minorHAnsi" w:hAnsiTheme="minorHAnsi" w:cstheme="minorHAnsi"/>
        </w:rPr>
        <w:t xml:space="preserve">badania lekarskie, </w:t>
      </w:r>
      <w:r w:rsidR="00B8641A" w:rsidRPr="00D42C7F">
        <w:rPr>
          <w:rFonts w:asciiTheme="minorHAnsi" w:hAnsiTheme="minorHAnsi" w:cstheme="minorHAnsi"/>
        </w:rPr>
        <w:t xml:space="preserve">usługi pocztowe, </w:t>
      </w:r>
      <w:r w:rsidR="00D42C7F" w:rsidRPr="00D42C7F">
        <w:rPr>
          <w:rFonts w:asciiTheme="minorHAnsi" w:hAnsiTheme="minorHAnsi" w:cstheme="minorHAnsi"/>
        </w:rPr>
        <w:t xml:space="preserve">przewóz uczniów, szkolenia, </w:t>
      </w:r>
      <w:r w:rsidR="00B8641A" w:rsidRPr="00D42C7F">
        <w:rPr>
          <w:rFonts w:asciiTheme="minorHAnsi" w:hAnsiTheme="minorHAnsi" w:cstheme="minorHAnsi"/>
        </w:rPr>
        <w:t>usługa ppoż., konserwacja i napraw</w:t>
      </w:r>
      <w:r w:rsidR="00D42C7F" w:rsidRPr="00D42C7F">
        <w:rPr>
          <w:rFonts w:asciiTheme="minorHAnsi" w:hAnsiTheme="minorHAnsi" w:cstheme="minorHAnsi"/>
        </w:rPr>
        <w:t>a</w:t>
      </w:r>
      <w:r w:rsidRPr="00D42C7F">
        <w:rPr>
          <w:rFonts w:asciiTheme="minorHAnsi" w:hAnsiTheme="minorHAnsi" w:cstheme="minorHAnsi"/>
        </w:rPr>
        <w:t xml:space="preserve"> dźwigu</w:t>
      </w:r>
      <w:r w:rsidR="00B8641A" w:rsidRPr="00D42C7F">
        <w:rPr>
          <w:rFonts w:asciiTheme="minorHAnsi" w:hAnsiTheme="minorHAnsi" w:cstheme="minorHAnsi"/>
        </w:rPr>
        <w:t xml:space="preserve">, usługa IOD, usługi telefoniczne, konserwacja systemu TV dozorowej, konserwacja </w:t>
      </w:r>
      <w:r w:rsidR="00D42C7F" w:rsidRPr="00D42C7F">
        <w:rPr>
          <w:rFonts w:asciiTheme="minorHAnsi" w:hAnsiTheme="minorHAnsi" w:cstheme="minorHAnsi"/>
        </w:rPr>
        <w:t xml:space="preserve">i naprawa </w:t>
      </w:r>
      <w:r w:rsidR="00B8641A" w:rsidRPr="00D42C7F">
        <w:rPr>
          <w:rFonts w:asciiTheme="minorHAnsi" w:hAnsiTheme="minorHAnsi" w:cstheme="minorHAnsi"/>
        </w:rPr>
        <w:t>kserokopiarki, konserwacja oddymiania, abonament komputerowy, wywóz odpadów stałych, przegląd budynku,</w:t>
      </w:r>
      <w:r w:rsidRPr="00D42C7F">
        <w:rPr>
          <w:rFonts w:asciiTheme="minorHAnsi" w:hAnsiTheme="minorHAnsi" w:cstheme="minorHAnsi"/>
        </w:rPr>
        <w:t xml:space="preserve"> </w:t>
      </w:r>
      <w:r w:rsidR="00B8641A" w:rsidRPr="00D42C7F">
        <w:rPr>
          <w:rFonts w:asciiTheme="minorHAnsi" w:hAnsiTheme="minorHAnsi" w:cstheme="minorHAnsi"/>
        </w:rPr>
        <w:t>podróże służbowe, ubezpieczenie mienia, opłata dla ZNP</w:t>
      </w:r>
      <w:r w:rsidRPr="00D42C7F">
        <w:rPr>
          <w:rFonts w:asciiTheme="minorHAnsi" w:hAnsiTheme="minorHAnsi" w:cstheme="minorHAnsi"/>
        </w:rPr>
        <w:t>,</w:t>
      </w:r>
      <w:r w:rsidR="00B8641A" w:rsidRPr="00D42C7F">
        <w:rPr>
          <w:rFonts w:asciiTheme="minorHAnsi" w:hAnsiTheme="minorHAnsi" w:cstheme="minorHAnsi"/>
        </w:rPr>
        <w:t xml:space="preserve"> </w:t>
      </w:r>
      <w:r w:rsidRPr="00D42C7F">
        <w:rPr>
          <w:rFonts w:asciiTheme="minorHAnsi" w:hAnsiTheme="minorHAnsi" w:cstheme="minorHAnsi"/>
        </w:rPr>
        <w:t xml:space="preserve">opłata za pobór wody i ścieków oraz inne wydatki </w:t>
      </w:r>
      <w:r w:rsidR="00D42C7F" w:rsidRPr="00D42C7F">
        <w:rPr>
          <w:rFonts w:asciiTheme="minorHAnsi" w:hAnsiTheme="minorHAnsi" w:cstheme="minorHAnsi"/>
        </w:rPr>
        <w:t>38.227,92</w:t>
      </w:r>
      <w:r w:rsidR="00B8641A" w:rsidRPr="00D42C7F">
        <w:rPr>
          <w:rFonts w:asciiTheme="minorHAnsi" w:hAnsiTheme="minorHAnsi" w:cstheme="minorHAnsi"/>
        </w:rPr>
        <w:t xml:space="preserve"> zł.</w:t>
      </w:r>
    </w:p>
    <w:p w14:paraId="2FFC7837" w14:textId="77777777" w:rsidR="008A3BC4" w:rsidRPr="00097137" w:rsidRDefault="008A3BC4" w:rsidP="002C5418">
      <w:pPr>
        <w:pStyle w:val="NormalnyWeb"/>
        <w:spacing w:before="0" w:beforeAutospacing="0" w:after="0" w:line="360" w:lineRule="auto"/>
        <w:jc w:val="both"/>
        <w:rPr>
          <w:rFonts w:asciiTheme="minorHAnsi" w:hAnsiTheme="minorHAnsi" w:cstheme="minorHAnsi"/>
          <w:color w:val="FF0000"/>
        </w:rPr>
      </w:pPr>
    </w:p>
    <w:p w14:paraId="1CC01815" w14:textId="77777777" w:rsidR="00B8641A" w:rsidRPr="00451B13" w:rsidRDefault="00B8641A" w:rsidP="00B8641A">
      <w:pPr>
        <w:pStyle w:val="NormalnyWeb"/>
        <w:spacing w:before="0" w:beforeAutospacing="0" w:after="0" w:line="360" w:lineRule="auto"/>
        <w:jc w:val="both"/>
        <w:rPr>
          <w:rFonts w:asciiTheme="minorHAnsi" w:hAnsiTheme="minorHAnsi" w:cstheme="minorHAnsi"/>
        </w:rPr>
      </w:pPr>
      <w:r w:rsidRPr="00451B13">
        <w:rPr>
          <w:rFonts w:asciiTheme="minorHAnsi" w:hAnsiTheme="minorHAnsi" w:cstheme="minorHAnsi"/>
          <w:bCs/>
          <w:i/>
          <w:iCs/>
          <w:u w:val="single"/>
        </w:rPr>
        <w:t>Dokształcanie i doskonalenie nauczycieli</w:t>
      </w:r>
    </w:p>
    <w:p w14:paraId="1B2E1576" w14:textId="1B15178B" w:rsidR="00B8641A" w:rsidRPr="00451B13" w:rsidRDefault="00B8641A" w:rsidP="00822922">
      <w:pPr>
        <w:pStyle w:val="NormalnyWeb"/>
        <w:spacing w:before="0" w:beforeAutospacing="0" w:after="0" w:line="360" w:lineRule="auto"/>
        <w:ind w:firstLine="708"/>
        <w:jc w:val="both"/>
        <w:rPr>
          <w:rFonts w:asciiTheme="minorHAnsi" w:hAnsiTheme="minorHAnsi" w:cstheme="minorHAnsi"/>
        </w:rPr>
      </w:pPr>
      <w:r w:rsidRPr="00451B13">
        <w:rPr>
          <w:rFonts w:asciiTheme="minorHAnsi" w:hAnsiTheme="minorHAnsi" w:cstheme="minorHAnsi"/>
        </w:rPr>
        <w:t xml:space="preserve">Planowane wydatki w tym rozdziale ustalone zostały w kwocie </w:t>
      </w:r>
      <w:r w:rsidR="00451B13" w:rsidRPr="00451B13">
        <w:rPr>
          <w:rFonts w:asciiTheme="minorHAnsi" w:hAnsiTheme="minorHAnsi" w:cstheme="minorHAnsi"/>
        </w:rPr>
        <w:t xml:space="preserve">48.055,00 </w:t>
      </w:r>
      <w:r w:rsidRPr="00451B13">
        <w:rPr>
          <w:rFonts w:asciiTheme="minorHAnsi" w:hAnsiTheme="minorHAnsi" w:cstheme="minorHAnsi"/>
        </w:rPr>
        <w:t>zł. W 202</w:t>
      </w:r>
      <w:r w:rsidR="00451B13" w:rsidRPr="00451B13">
        <w:rPr>
          <w:rFonts w:asciiTheme="minorHAnsi" w:hAnsiTheme="minorHAnsi" w:cstheme="minorHAnsi"/>
        </w:rPr>
        <w:t>3</w:t>
      </w:r>
      <w:r w:rsidRPr="00451B13">
        <w:rPr>
          <w:rFonts w:asciiTheme="minorHAnsi" w:hAnsiTheme="minorHAnsi" w:cstheme="minorHAnsi"/>
        </w:rPr>
        <w:t xml:space="preserve"> roku wydatkowano kwotę </w:t>
      </w:r>
      <w:r w:rsidR="00451B13" w:rsidRPr="00451B13">
        <w:rPr>
          <w:rFonts w:asciiTheme="minorHAnsi" w:hAnsiTheme="minorHAnsi" w:cstheme="minorHAnsi"/>
        </w:rPr>
        <w:t>4.199,00</w:t>
      </w:r>
      <w:r w:rsidRPr="00451B13">
        <w:rPr>
          <w:rFonts w:asciiTheme="minorHAnsi" w:hAnsiTheme="minorHAnsi" w:cstheme="minorHAnsi"/>
        </w:rPr>
        <w:t xml:space="preserve"> zł (na </w:t>
      </w:r>
      <w:r w:rsidR="00822922" w:rsidRPr="00451B13">
        <w:rPr>
          <w:rFonts w:asciiTheme="minorHAnsi" w:hAnsiTheme="minorHAnsi" w:cstheme="minorHAnsi"/>
        </w:rPr>
        <w:t xml:space="preserve">studia podyplomowe, </w:t>
      </w:r>
      <w:r w:rsidRPr="00451B13">
        <w:rPr>
          <w:rFonts w:asciiTheme="minorHAnsi" w:hAnsiTheme="minorHAnsi" w:cstheme="minorHAnsi"/>
        </w:rPr>
        <w:t>kursy i szkolenia nauczycieli).</w:t>
      </w:r>
    </w:p>
    <w:p w14:paraId="58328C6C" w14:textId="77777777" w:rsidR="001C5F2E" w:rsidRPr="00451B13" w:rsidRDefault="001C5F2E" w:rsidP="00451B13">
      <w:pPr>
        <w:pStyle w:val="NormalnyWeb"/>
        <w:spacing w:before="0" w:beforeAutospacing="0" w:after="0" w:line="360" w:lineRule="auto"/>
        <w:jc w:val="both"/>
        <w:rPr>
          <w:rFonts w:asciiTheme="minorHAnsi" w:hAnsiTheme="minorHAnsi" w:cstheme="minorHAnsi"/>
        </w:rPr>
      </w:pPr>
    </w:p>
    <w:p w14:paraId="51FA013F" w14:textId="77777777" w:rsidR="00B8641A" w:rsidRPr="00451B13" w:rsidRDefault="00B8641A" w:rsidP="00B8641A">
      <w:pPr>
        <w:pStyle w:val="NormalnyWeb"/>
        <w:spacing w:before="0" w:beforeAutospacing="0" w:after="0" w:line="360" w:lineRule="auto"/>
        <w:jc w:val="both"/>
        <w:rPr>
          <w:rFonts w:asciiTheme="minorHAnsi" w:hAnsiTheme="minorHAnsi" w:cstheme="minorHAnsi"/>
          <w:i/>
          <w:u w:val="single"/>
        </w:rPr>
      </w:pPr>
      <w:r w:rsidRPr="00451B13">
        <w:rPr>
          <w:rFonts w:asciiTheme="minorHAnsi" w:hAnsiTheme="minorHAnsi" w:cstheme="minorHAnsi"/>
          <w:i/>
          <w:u w:val="single"/>
        </w:rPr>
        <w:t>Stołówki szkolne i przedszkolne</w:t>
      </w:r>
    </w:p>
    <w:p w14:paraId="7F0E9C42" w14:textId="7DADCAA0" w:rsidR="00B8641A" w:rsidRPr="00451B13" w:rsidRDefault="00B8641A" w:rsidP="00B8641A">
      <w:pPr>
        <w:pStyle w:val="NormalnyWeb"/>
        <w:spacing w:before="0" w:beforeAutospacing="0" w:after="0" w:line="360" w:lineRule="auto"/>
        <w:ind w:firstLine="708"/>
        <w:jc w:val="both"/>
        <w:rPr>
          <w:rFonts w:asciiTheme="minorHAnsi" w:hAnsiTheme="minorHAnsi" w:cstheme="minorHAnsi"/>
        </w:rPr>
      </w:pPr>
      <w:r w:rsidRPr="00451B13">
        <w:rPr>
          <w:rFonts w:asciiTheme="minorHAnsi" w:hAnsiTheme="minorHAnsi" w:cstheme="minorHAnsi"/>
        </w:rPr>
        <w:t xml:space="preserve">Planowane wydatki w tym rozdziale wynoszą </w:t>
      </w:r>
      <w:r w:rsidR="00451B13" w:rsidRPr="00451B13">
        <w:rPr>
          <w:rFonts w:asciiTheme="minorHAnsi" w:hAnsiTheme="minorHAnsi" w:cstheme="minorHAnsi"/>
        </w:rPr>
        <w:t>107.700,00</w:t>
      </w:r>
      <w:r w:rsidRPr="00451B13">
        <w:rPr>
          <w:rFonts w:asciiTheme="minorHAnsi" w:hAnsiTheme="minorHAnsi" w:cstheme="minorHAnsi"/>
        </w:rPr>
        <w:t xml:space="preserve"> zł, </w:t>
      </w:r>
      <w:r w:rsidR="00822922" w:rsidRPr="00451B13">
        <w:rPr>
          <w:rFonts w:asciiTheme="minorHAnsi" w:hAnsiTheme="minorHAnsi" w:cstheme="minorHAnsi"/>
        </w:rPr>
        <w:t>w</w:t>
      </w:r>
      <w:r w:rsidRPr="00451B13">
        <w:rPr>
          <w:rFonts w:asciiTheme="minorHAnsi" w:hAnsiTheme="minorHAnsi" w:cstheme="minorHAnsi"/>
        </w:rPr>
        <w:t>ydatki zosta</w:t>
      </w:r>
      <w:r w:rsidR="00822922" w:rsidRPr="00451B13">
        <w:rPr>
          <w:rFonts w:asciiTheme="minorHAnsi" w:hAnsiTheme="minorHAnsi" w:cstheme="minorHAnsi"/>
        </w:rPr>
        <w:t>ły</w:t>
      </w:r>
      <w:r w:rsidRPr="00451B13">
        <w:rPr>
          <w:rFonts w:asciiTheme="minorHAnsi" w:hAnsiTheme="minorHAnsi" w:cstheme="minorHAnsi"/>
        </w:rPr>
        <w:t xml:space="preserve"> poniesione w </w:t>
      </w:r>
      <w:r w:rsidR="00822922" w:rsidRPr="00451B13">
        <w:rPr>
          <w:rFonts w:asciiTheme="minorHAnsi" w:hAnsiTheme="minorHAnsi" w:cstheme="minorHAnsi"/>
        </w:rPr>
        <w:t xml:space="preserve">kwocie </w:t>
      </w:r>
      <w:r w:rsidR="00451B13" w:rsidRPr="00451B13">
        <w:rPr>
          <w:rFonts w:asciiTheme="minorHAnsi" w:hAnsiTheme="minorHAnsi" w:cstheme="minorHAnsi"/>
        </w:rPr>
        <w:t>94.429,67</w:t>
      </w:r>
      <w:r w:rsidR="00822922" w:rsidRPr="00451B13">
        <w:rPr>
          <w:rFonts w:asciiTheme="minorHAnsi" w:hAnsiTheme="minorHAnsi" w:cstheme="minorHAnsi"/>
        </w:rPr>
        <w:t xml:space="preserve"> zł tj.:</w:t>
      </w:r>
    </w:p>
    <w:p w14:paraId="54E28419" w14:textId="4496798F" w:rsidR="00822922" w:rsidRPr="00451B13" w:rsidRDefault="00822922" w:rsidP="00822922">
      <w:pPr>
        <w:pStyle w:val="NormalnyWeb"/>
        <w:spacing w:before="0" w:beforeAutospacing="0" w:after="0" w:line="360" w:lineRule="auto"/>
        <w:jc w:val="both"/>
        <w:rPr>
          <w:rFonts w:asciiTheme="minorHAnsi" w:hAnsiTheme="minorHAnsi" w:cstheme="minorHAnsi"/>
        </w:rPr>
      </w:pPr>
      <w:r w:rsidRPr="00451B13">
        <w:rPr>
          <w:rFonts w:asciiTheme="minorHAnsi" w:hAnsiTheme="minorHAnsi" w:cstheme="minorHAnsi"/>
        </w:rPr>
        <w:t xml:space="preserve">- zakup wyposażenia na stołówkę szkolną w Zespole Placówek Oświatowych w Jednorożcu wydatkowano </w:t>
      </w:r>
      <w:r w:rsidR="00451B13" w:rsidRPr="00451B13">
        <w:rPr>
          <w:rFonts w:asciiTheme="minorHAnsi" w:hAnsiTheme="minorHAnsi" w:cstheme="minorHAnsi"/>
        </w:rPr>
        <w:t>5.158,63</w:t>
      </w:r>
      <w:r w:rsidRPr="00451B13">
        <w:rPr>
          <w:rFonts w:asciiTheme="minorHAnsi" w:hAnsiTheme="minorHAnsi" w:cstheme="minorHAnsi"/>
        </w:rPr>
        <w:t xml:space="preserve"> zł.</w:t>
      </w:r>
      <w:r w:rsidR="00451B13" w:rsidRPr="00451B13">
        <w:rPr>
          <w:rFonts w:asciiTheme="minorHAnsi" w:hAnsiTheme="minorHAnsi" w:cstheme="minorHAnsi"/>
        </w:rPr>
        <w:t xml:space="preserve"> na zakup programu komputerowego, wyposażenia do kuchni, </w:t>
      </w:r>
    </w:p>
    <w:p w14:paraId="2ADE764F" w14:textId="6B346526" w:rsidR="008A3BC4" w:rsidRPr="00451B13" w:rsidRDefault="00822922" w:rsidP="00B8641A">
      <w:pPr>
        <w:pStyle w:val="NormalnyWeb"/>
        <w:spacing w:before="0" w:beforeAutospacing="0" w:after="0" w:line="360" w:lineRule="auto"/>
        <w:jc w:val="both"/>
        <w:rPr>
          <w:rFonts w:asciiTheme="minorHAnsi" w:hAnsiTheme="minorHAnsi" w:cstheme="minorHAnsi"/>
        </w:rPr>
      </w:pPr>
      <w:r w:rsidRPr="00451B13">
        <w:rPr>
          <w:rFonts w:asciiTheme="minorHAnsi" w:hAnsiTheme="minorHAnsi" w:cstheme="minorHAnsi"/>
        </w:rPr>
        <w:t xml:space="preserve">- na zakup środków żywności do przygotowania posiłków dla dzieci w szkołach wydatkowano kwotę </w:t>
      </w:r>
      <w:r w:rsidR="00451B13" w:rsidRPr="00451B13">
        <w:rPr>
          <w:rFonts w:asciiTheme="minorHAnsi" w:hAnsiTheme="minorHAnsi" w:cstheme="minorHAnsi"/>
        </w:rPr>
        <w:t>89.271,04</w:t>
      </w:r>
      <w:r w:rsidRPr="00451B13">
        <w:rPr>
          <w:rFonts w:asciiTheme="minorHAnsi" w:hAnsiTheme="minorHAnsi" w:cstheme="minorHAnsi"/>
        </w:rPr>
        <w:t xml:space="preserve"> zł.</w:t>
      </w:r>
    </w:p>
    <w:p w14:paraId="47DB46B7" w14:textId="77777777" w:rsidR="00B8641A" w:rsidRPr="00451B13" w:rsidRDefault="00B8641A" w:rsidP="00B8641A">
      <w:pPr>
        <w:pStyle w:val="NormalnyWeb"/>
        <w:spacing w:before="0" w:beforeAutospacing="0" w:after="0" w:line="360" w:lineRule="auto"/>
        <w:jc w:val="both"/>
        <w:rPr>
          <w:rFonts w:asciiTheme="minorHAnsi" w:hAnsiTheme="minorHAnsi" w:cstheme="minorHAnsi"/>
          <w:bCs/>
          <w:i/>
          <w:iCs/>
          <w:u w:val="single"/>
        </w:rPr>
      </w:pPr>
      <w:r w:rsidRPr="00451B13">
        <w:rPr>
          <w:rFonts w:asciiTheme="minorHAnsi" w:hAnsiTheme="minorHAnsi" w:cstheme="minorHAnsi"/>
          <w:bCs/>
          <w:i/>
          <w:iCs/>
          <w:u w:val="single"/>
        </w:rPr>
        <w:lastRenderedPageBreak/>
        <w:t>Realizacja zadań wymagających stosowania specjalnej organizacji nauki i metod pracy dla dzieci w przedszkolach, oddziałach przedszkolnych w szkołach podstawowych i innych formach wychowania przedszkolnego</w:t>
      </w:r>
    </w:p>
    <w:p w14:paraId="4234C328" w14:textId="5EBFE8C3" w:rsidR="00B8641A" w:rsidRPr="00451B13" w:rsidRDefault="00B8641A" w:rsidP="00B8641A">
      <w:pPr>
        <w:pStyle w:val="NormalnyWeb"/>
        <w:spacing w:before="0" w:beforeAutospacing="0" w:after="0" w:line="360" w:lineRule="auto"/>
        <w:ind w:firstLine="708"/>
        <w:jc w:val="both"/>
        <w:rPr>
          <w:rFonts w:asciiTheme="minorHAnsi" w:hAnsiTheme="minorHAnsi" w:cstheme="minorHAnsi"/>
          <w:bCs/>
          <w:iCs/>
        </w:rPr>
      </w:pPr>
      <w:r w:rsidRPr="00451B13">
        <w:rPr>
          <w:rFonts w:asciiTheme="minorHAnsi" w:hAnsiTheme="minorHAnsi" w:cstheme="minorHAnsi"/>
          <w:bCs/>
          <w:iCs/>
        </w:rPr>
        <w:t xml:space="preserve">Planowane wydatki w tym rozdziale na wynagrodzenia wraz z pochodnymi nauczycieli </w:t>
      </w:r>
      <w:r w:rsidR="00336D5E" w:rsidRPr="00451B13">
        <w:rPr>
          <w:rFonts w:asciiTheme="minorHAnsi" w:hAnsiTheme="minorHAnsi" w:cstheme="minorHAnsi"/>
          <w:bCs/>
          <w:iCs/>
        </w:rPr>
        <w:t xml:space="preserve">i obsługi </w:t>
      </w:r>
      <w:r w:rsidRPr="00451B13">
        <w:rPr>
          <w:rFonts w:asciiTheme="minorHAnsi" w:hAnsiTheme="minorHAnsi" w:cstheme="minorHAnsi"/>
          <w:bCs/>
          <w:iCs/>
        </w:rPr>
        <w:t xml:space="preserve">wynoszą </w:t>
      </w:r>
      <w:r w:rsidR="00451B13" w:rsidRPr="00451B13">
        <w:rPr>
          <w:rFonts w:asciiTheme="minorHAnsi" w:hAnsiTheme="minorHAnsi" w:cstheme="minorHAnsi"/>
          <w:bCs/>
          <w:iCs/>
        </w:rPr>
        <w:t>184.792,28</w:t>
      </w:r>
      <w:r w:rsidRPr="00451B13">
        <w:rPr>
          <w:rFonts w:asciiTheme="minorHAnsi" w:hAnsiTheme="minorHAnsi" w:cstheme="minorHAnsi"/>
          <w:bCs/>
          <w:iCs/>
        </w:rPr>
        <w:t xml:space="preserve"> zł, wydatkowano kwotę </w:t>
      </w:r>
      <w:r w:rsidR="00451B13" w:rsidRPr="00451B13">
        <w:rPr>
          <w:rFonts w:asciiTheme="minorHAnsi" w:hAnsiTheme="minorHAnsi" w:cstheme="minorHAnsi"/>
          <w:bCs/>
          <w:iCs/>
        </w:rPr>
        <w:t>183.897,55</w:t>
      </w:r>
      <w:r w:rsidRPr="00451B13">
        <w:rPr>
          <w:rFonts w:asciiTheme="minorHAnsi" w:hAnsiTheme="minorHAnsi" w:cstheme="minorHAnsi"/>
          <w:bCs/>
          <w:iCs/>
        </w:rPr>
        <w:t xml:space="preserve"> zł tj. </w:t>
      </w:r>
      <w:r w:rsidR="00A23F33" w:rsidRPr="00451B13">
        <w:rPr>
          <w:rFonts w:asciiTheme="minorHAnsi" w:hAnsiTheme="minorHAnsi" w:cstheme="minorHAnsi"/>
          <w:bCs/>
          <w:iCs/>
        </w:rPr>
        <w:t>9</w:t>
      </w:r>
      <w:r w:rsidR="00451B13" w:rsidRPr="00451B13">
        <w:rPr>
          <w:rFonts w:asciiTheme="minorHAnsi" w:hAnsiTheme="minorHAnsi" w:cstheme="minorHAnsi"/>
          <w:bCs/>
          <w:iCs/>
        </w:rPr>
        <w:t>9.52</w:t>
      </w:r>
      <w:r w:rsidRPr="00451B13">
        <w:rPr>
          <w:rFonts w:asciiTheme="minorHAnsi" w:hAnsiTheme="minorHAnsi" w:cstheme="minorHAnsi"/>
          <w:bCs/>
          <w:iCs/>
        </w:rPr>
        <w:t xml:space="preserve"> % planu.</w:t>
      </w:r>
    </w:p>
    <w:p w14:paraId="7D2FA5DA" w14:textId="146EDB5B" w:rsidR="00B8641A" w:rsidRPr="00451B13" w:rsidRDefault="00B8641A" w:rsidP="00B8641A">
      <w:pPr>
        <w:pStyle w:val="NormalnyWeb"/>
        <w:spacing w:before="0" w:beforeAutospacing="0" w:after="0" w:line="360" w:lineRule="auto"/>
        <w:ind w:firstLine="708"/>
        <w:jc w:val="both"/>
        <w:rPr>
          <w:rFonts w:asciiTheme="minorHAnsi" w:hAnsiTheme="minorHAnsi" w:cstheme="minorHAnsi"/>
          <w:bCs/>
          <w:iCs/>
        </w:rPr>
      </w:pPr>
      <w:r w:rsidRPr="00451B13">
        <w:rPr>
          <w:rFonts w:asciiTheme="minorHAnsi" w:hAnsiTheme="minorHAnsi" w:cstheme="minorHAnsi"/>
          <w:bCs/>
          <w:iCs/>
        </w:rPr>
        <w:t xml:space="preserve">Planowana kwota </w:t>
      </w:r>
      <w:r w:rsidR="00451B13" w:rsidRPr="00451B13">
        <w:rPr>
          <w:rFonts w:asciiTheme="minorHAnsi" w:hAnsiTheme="minorHAnsi" w:cstheme="minorHAnsi"/>
          <w:bCs/>
          <w:iCs/>
        </w:rPr>
        <w:t>161.650,00</w:t>
      </w:r>
      <w:r w:rsidRPr="00451B13">
        <w:rPr>
          <w:rFonts w:asciiTheme="minorHAnsi" w:hAnsiTheme="minorHAnsi" w:cstheme="minorHAnsi"/>
          <w:bCs/>
          <w:iCs/>
        </w:rPr>
        <w:t xml:space="preserve"> zł stanowi dotację dla dzieci niepełnosprawnych uczęszczających do niepublicznego przedszkola, która została przekazana w kwocie </w:t>
      </w:r>
      <w:r w:rsidR="00451B13" w:rsidRPr="00451B13">
        <w:rPr>
          <w:rFonts w:asciiTheme="minorHAnsi" w:hAnsiTheme="minorHAnsi" w:cstheme="minorHAnsi"/>
          <w:bCs/>
          <w:iCs/>
        </w:rPr>
        <w:t>137.368,44</w:t>
      </w:r>
      <w:r w:rsidRPr="00451B13">
        <w:rPr>
          <w:rFonts w:asciiTheme="minorHAnsi" w:hAnsiTheme="minorHAnsi" w:cstheme="minorHAnsi"/>
          <w:bCs/>
          <w:iCs/>
        </w:rPr>
        <w:t xml:space="preserve">  zł tj. </w:t>
      </w:r>
      <w:r w:rsidR="00451B13" w:rsidRPr="00451B13">
        <w:rPr>
          <w:rFonts w:asciiTheme="minorHAnsi" w:hAnsiTheme="minorHAnsi" w:cstheme="minorHAnsi"/>
          <w:bCs/>
          <w:iCs/>
        </w:rPr>
        <w:t>84,98</w:t>
      </w:r>
      <w:r w:rsidRPr="00451B13">
        <w:rPr>
          <w:rFonts w:asciiTheme="minorHAnsi" w:hAnsiTheme="minorHAnsi" w:cstheme="minorHAnsi"/>
          <w:bCs/>
          <w:iCs/>
        </w:rPr>
        <w:t xml:space="preserve"> % planu.</w:t>
      </w:r>
    </w:p>
    <w:p w14:paraId="27FA919C" w14:textId="77777777" w:rsidR="00B8641A" w:rsidRPr="00451B13" w:rsidRDefault="00B8641A" w:rsidP="00B8641A">
      <w:pPr>
        <w:pStyle w:val="NormalnyWeb"/>
        <w:spacing w:before="0" w:beforeAutospacing="0" w:after="0" w:line="360" w:lineRule="auto"/>
        <w:jc w:val="both"/>
        <w:rPr>
          <w:rFonts w:asciiTheme="minorHAnsi" w:hAnsiTheme="minorHAnsi" w:cstheme="minorHAnsi"/>
        </w:rPr>
      </w:pPr>
    </w:p>
    <w:p w14:paraId="52B0D96C" w14:textId="77777777" w:rsidR="00B8641A" w:rsidRPr="00451B13" w:rsidRDefault="00B8641A" w:rsidP="00B8641A">
      <w:pPr>
        <w:pStyle w:val="NormalnyWeb"/>
        <w:spacing w:before="0" w:beforeAutospacing="0" w:after="0" w:line="360" w:lineRule="auto"/>
        <w:jc w:val="both"/>
        <w:rPr>
          <w:rFonts w:asciiTheme="minorHAnsi" w:hAnsiTheme="minorHAnsi" w:cstheme="minorHAnsi"/>
          <w:bCs/>
          <w:i/>
          <w:iCs/>
          <w:u w:val="single"/>
        </w:rPr>
      </w:pPr>
      <w:r w:rsidRPr="00451B13">
        <w:rPr>
          <w:rFonts w:asciiTheme="minorHAnsi" w:hAnsiTheme="minorHAnsi" w:cstheme="minorHAnsi"/>
          <w:bCs/>
          <w:i/>
          <w:iCs/>
          <w:u w:val="single"/>
        </w:rPr>
        <w:t>Realizacja zadań wymagających stosowania specjalnej organizacji nauki i metod pracy dla dzieci i młodzieży w szkołach podstawowych</w:t>
      </w:r>
    </w:p>
    <w:p w14:paraId="6591F693" w14:textId="766529BA" w:rsidR="00B8641A" w:rsidRPr="00451B13" w:rsidRDefault="00B8641A" w:rsidP="00B8641A">
      <w:pPr>
        <w:pStyle w:val="NormalnyWeb"/>
        <w:spacing w:before="0" w:beforeAutospacing="0" w:after="0" w:line="360" w:lineRule="auto"/>
        <w:ind w:firstLine="708"/>
        <w:jc w:val="both"/>
        <w:rPr>
          <w:rFonts w:asciiTheme="minorHAnsi" w:hAnsiTheme="minorHAnsi" w:cstheme="minorHAnsi"/>
          <w:bCs/>
          <w:iCs/>
        </w:rPr>
      </w:pPr>
      <w:r w:rsidRPr="00451B13">
        <w:rPr>
          <w:rFonts w:asciiTheme="minorHAnsi" w:hAnsiTheme="minorHAnsi" w:cstheme="minorHAnsi"/>
          <w:bCs/>
          <w:iCs/>
        </w:rPr>
        <w:t xml:space="preserve">Planowane wydatki w tym rozdziale na wynagrodzenia wraz z pochodnymi nauczycieli wynoszą </w:t>
      </w:r>
      <w:r w:rsidR="00451B13" w:rsidRPr="00451B13">
        <w:rPr>
          <w:rFonts w:asciiTheme="minorHAnsi" w:hAnsiTheme="minorHAnsi" w:cstheme="minorHAnsi"/>
          <w:bCs/>
          <w:iCs/>
        </w:rPr>
        <w:t>659.286,47</w:t>
      </w:r>
      <w:r w:rsidRPr="00451B13">
        <w:rPr>
          <w:rFonts w:asciiTheme="minorHAnsi" w:hAnsiTheme="minorHAnsi" w:cstheme="minorHAnsi"/>
          <w:bCs/>
          <w:iCs/>
        </w:rPr>
        <w:t xml:space="preserve"> zł, wydatkowano kwotę </w:t>
      </w:r>
      <w:r w:rsidR="00451B13" w:rsidRPr="00451B13">
        <w:rPr>
          <w:rFonts w:asciiTheme="minorHAnsi" w:hAnsiTheme="minorHAnsi" w:cstheme="minorHAnsi"/>
          <w:bCs/>
          <w:iCs/>
        </w:rPr>
        <w:t>636.988,82</w:t>
      </w:r>
      <w:r w:rsidRPr="00451B13">
        <w:rPr>
          <w:rFonts w:asciiTheme="minorHAnsi" w:hAnsiTheme="minorHAnsi" w:cstheme="minorHAnsi"/>
          <w:bCs/>
          <w:iCs/>
        </w:rPr>
        <w:t xml:space="preserve"> zł tj. </w:t>
      </w:r>
      <w:r w:rsidR="00451B13" w:rsidRPr="00451B13">
        <w:rPr>
          <w:rFonts w:asciiTheme="minorHAnsi" w:hAnsiTheme="minorHAnsi" w:cstheme="minorHAnsi"/>
          <w:bCs/>
          <w:iCs/>
        </w:rPr>
        <w:t>96,62</w:t>
      </w:r>
      <w:r w:rsidRPr="00451B13">
        <w:rPr>
          <w:rFonts w:asciiTheme="minorHAnsi" w:hAnsiTheme="minorHAnsi" w:cstheme="minorHAnsi"/>
          <w:bCs/>
          <w:iCs/>
        </w:rPr>
        <w:t xml:space="preserve"> % planu.</w:t>
      </w:r>
    </w:p>
    <w:p w14:paraId="2BAD4649" w14:textId="77777777" w:rsidR="00B8641A" w:rsidRPr="00451B13" w:rsidRDefault="00B8641A" w:rsidP="00B8641A">
      <w:pPr>
        <w:pStyle w:val="NormalnyWeb"/>
        <w:spacing w:before="0" w:beforeAutospacing="0" w:after="0" w:line="360" w:lineRule="auto"/>
        <w:ind w:firstLine="708"/>
        <w:jc w:val="both"/>
        <w:rPr>
          <w:rFonts w:asciiTheme="minorHAnsi" w:hAnsiTheme="minorHAnsi" w:cstheme="minorHAnsi"/>
          <w:bCs/>
          <w:iCs/>
        </w:rPr>
      </w:pPr>
    </w:p>
    <w:p w14:paraId="316E330A" w14:textId="77777777" w:rsidR="00B8641A" w:rsidRPr="00451B13" w:rsidRDefault="00B8641A" w:rsidP="00B8641A">
      <w:pPr>
        <w:pStyle w:val="NormalnyWeb"/>
        <w:spacing w:before="0" w:beforeAutospacing="0" w:after="0" w:line="360" w:lineRule="auto"/>
        <w:jc w:val="both"/>
        <w:rPr>
          <w:rFonts w:asciiTheme="minorHAnsi" w:hAnsiTheme="minorHAnsi" w:cstheme="minorHAnsi"/>
          <w:bCs/>
          <w:i/>
          <w:iCs/>
          <w:u w:val="single"/>
        </w:rPr>
      </w:pPr>
      <w:r w:rsidRPr="00451B13">
        <w:rPr>
          <w:rFonts w:asciiTheme="minorHAnsi" w:hAnsiTheme="minorHAnsi" w:cstheme="minorHAnsi"/>
          <w:bCs/>
          <w:i/>
          <w:iCs/>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451B13">
        <w:rPr>
          <w:rFonts w:asciiTheme="minorHAnsi" w:hAnsiTheme="minorHAnsi" w:cstheme="minorHAnsi"/>
          <w:bCs/>
          <w:i/>
          <w:iCs/>
          <w:u w:val="single"/>
        </w:rPr>
        <w:t>i</w:t>
      </w:r>
      <w:proofErr w:type="spellEnd"/>
      <w:r w:rsidRPr="00451B13">
        <w:rPr>
          <w:rFonts w:asciiTheme="minorHAnsi" w:hAnsiTheme="minorHAnsi" w:cstheme="minorHAnsi"/>
          <w:bCs/>
          <w:i/>
          <w:iCs/>
          <w:u w:val="single"/>
        </w:rPr>
        <w:t xml:space="preserve"> II stopnia i klasach dotychczasowej zasadniczej szkoły zawodowej prowadzonych w branżowych szkołach I stopnia oraz szkołach artystycznych</w:t>
      </w:r>
    </w:p>
    <w:p w14:paraId="48175ADF" w14:textId="675A3261" w:rsidR="00B8641A" w:rsidRPr="00A74AFB" w:rsidRDefault="00B8641A" w:rsidP="00B8641A">
      <w:pPr>
        <w:pStyle w:val="NormalnyWeb"/>
        <w:spacing w:before="0" w:beforeAutospacing="0" w:after="0" w:line="360" w:lineRule="auto"/>
        <w:jc w:val="both"/>
        <w:rPr>
          <w:rFonts w:asciiTheme="minorHAnsi" w:hAnsiTheme="minorHAnsi" w:cstheme="minorHAnsi"/>
          <w:bCs/>
          <w:iCs/>
        </w:rPr>
      </w:pPr>
      <w:r w:rsidRPr="00451B13">
        <w:rPr>
          <w:rFonts w:asciiTheme="minorHAnsi" w:hAnsiTheme="minorHAnsi" w:cstheme="minorHAnsi"/>
          <w:bCs/>
          <w:iCs/>
        </w:rPr>
        <w:tab/>
        <w:t xml:space="preserve">Planowane wydatki w tym rozdziale na wynagrodzenia wraz z pochodnymi nauczycieli oraz zakup pomocy dydaktycznych wynoszą </w:t>
      </w:r>
      <w:r w:rsidR="00451B13" w:rsidRPr="00451B13">
        <w:rPr>
          <w:rFonts w:asciiTheme="minorHAnsi" w:hAnsiTheme="minorHAnsi" w:cstheme="minorHAnsi"/>
          <w:bCs/>
          <w:iCs/>
        </w:rPr>
        <w:t>164.941,24</w:t>
      </w:r>
      <w:r w:rsidRPr="00451B13">
        <w:rPr>
          <w:rFonts w:asciiTheme="minorHAnsi" w:hAnsiTheme="minorHAnsi" w:cstheme="minorHAnsi"/>
          <w:bCs/>
          <w:iCs/>
        </w:rPr>
        <w:t xml:space="preserve"> zł, wydatkowano kwotę </w:t>
      </w:r>
      <w:r w:rsidR="00451B13" w:rsidRPr="00451B13">
        <w:rPr>
          <w:rFonts w:asciiTheme="minorHAnsi" w:hAnsiTheme="minorHAnsi" w:cstheme="minorHAnsi"/>
          <w:bCs/>
          <w:iCs/>
        </w:rPr>
        <w:t>163.676,68</w:t>
      </w:r>
      <w:r w:rsidRPr="00451B13">
        <w:rPr>
          <w:rFonts w:asciiTheme="minorHAnsi" w:hAnsiTheme="minorHAnsi" w:cstheme="minorHAnsi"/>
          <w:bCs/>
          <w:iCs/>
        </w:rPr>
        <w:t xml:space="preserve"> zł tj. </w:t>
      </w:r>
      <w:r w:rsidR="00451B13" w:rsidRPr="00451B13">
        <w:rPr>
          <w:rFonts w:asciiTheme="minorHAnsi" w:hAnsiTheme="minorHAnsi" w:cstheme="minorHAnsi"/>
          <w:bCs/>
          <w:iCs/>
        </w:rPr>
        <w:t>99,23</w:t>
      </w:r>
      <w:r w:rsidRPr="00451B13">
        <w:rPr>
          <w:rFonts w:asciiTheme="minorHAnsi" w:hAnsiTheme="minorHAnsi" w:cstheme="minorHAnsi"/>
          <w:bCs/>
          <w:iCs/>
        </w:rPr>
        <w:t xml:space="preserve"> % planu.</w:t>
      </w:r>
    </w:p>
    <w:p w14:paraId="44FCCC3A" w14:textId="77777777" w:rsidR="00CB7DF0" w:rsidRPr="00A74AFB" w:rsidRDefault="00CB7DF0" w:rsidP="00B8641A">
      <w:pPr>
        <w:pStyle w:val="NormalnyWeb"/>
        <w:spacing w:before="0" w:beforeAutospacing="0" w:after="0" w:line="360" w:lineRule="auto"/>
        <w:jc w:val="both"/>
        <w:rPr>
          <w:rFonts w:asciiTheme="minorHAnsi" w:hAnsiTheme="minorHAnsi" w:cstheme="minorHAnsi"/>
          <w:bCs/>
          <w:iCs/>
        </w:rPr>
      </w:pPr>
    </w:p>
    <w:p w14:paraId="4305F727" w14:textId="77777777" w:rsidR="00B8641A" w:rsidRPr="00A74AFB" w:rsidRDefault="00B8641A" w:rsidP="00B8641A">
      <w:pPr>
        <w:pStyle w:val="NormalnyWeb"/>
        <w:spacing w:before="0" w:beforeAutospacing="0" w:after="0" w:line="360" w:lineRule="auto"/>
        <w:jc w:val="both"/>
        <w:rPr>
          <w:rFonts w:asciiTheme="minorHAnsi" w:hAnsiTheme="minorHAnsi" w:cstheme="minorHAnsi"/>
          <w:i/>
          <w:u w:val="single"/>
        </w:rPr>
      </w:pPr>
      <w:r w:rsidRPr="00A74AFB">
        <w:rPr>
          <w:rFonts w:asciiTheme="minorHAnsi" w:hAnsiTheme="minorHAnsi" w:cstheme="minorHAnsi"/>
          <w:i/>
          <w:u w:val="single"/>
        </w:rPr>
        <w:t>Zapewnienie uczniom prawa do bezpłatnego dostępu do podręczników, materiałów edukacyjnych lub materiałów ćwiczeniowych</w:t>
      </w:r>
    </w:p>
    <w:p w14:paraId="56E75A59" w14:textId="49199591" w:rsidR="00B8641A" w:rsidRPr="00A74AFB" w:rsidRDefault="00B8641A" w:rsidP="00B8641A">
      <w:pPr>
        <w:pStyle w:val="NormalnyWeb"/>
        <w:spacing w:before="0" w:beforeAutospacing="0" w:after="0" w:line="360" w:lineRule="auto"/>
        <w:ind w:firstLine="708"/>
        <w:jc w:val="both"/>
        <w:rPr>
          <w:rFonts w:asciiTheme="minorHAnsi" w:hAnsiTheme="minorHAnsi" w:cstheme="minorHAnsi"/>
        </w:rPr>
      </w:pPr>
      <w:r w:rsidRPr="00A74AFB">
        <w:rPr>
          <w:rFonts w:asciiTheme="minorHAnsi" w:hAnsiTheme="minorHAnsi" w:cstheme="minorHAnsi"/>
        </w:rPr>
        <w:t xml:space="preserve">Planowane wydatki w tym rozdziale wynoszą </w:t>
      </w:r>
      <w:r w:rsidR="00451B13" w:rsidRPr="00A74AFB">
        <w:rPr>
          <w:rFonts w:asciiTheme="minorHAnsi" w:hAnsiTheme="minorHAnsi" w:cstheme="minorHAnsi"/>
        </w:rPr>
        <w:t>67.311,31</w:t>
      </w:r>
      <w:r w:rsidRPr="00A74AFB">
        <w:rPr>
          <w:rFonts w:asciiTheme="minorHAnsi" w:hAnsiTheme="minorHAnsi" w:cstheme="minorHAnsi"/>
        </w:rPr>
        <w:t xml:space="preserve"> zł i są w całości pokrywane z dotacji z budżetu państwa</w:t>
      </w:r>
      <w:r w:rsidR="00451B13" w:rsidRPr="00A74AFB">
        <w:rPr>
          <w:rFonts w:asciiTheme="minorHAnsi" w:hAnsiTheme="minorHAnsi" w:cstheme="minorHAnsi"/>
        </w:rPr>
        <w:t xml:space="preserve"> i środkami z Funduszu Pomocy</w:t>
      </w:r>
      <w:r w:rsidRPr="00A74AFB">
        <w:rPr>
          <w:rFonts w:asciiTheme="minorHAnsi" w:hAnsiTheme="minorHAnsi" w:cstheme="minorHAnsi"/>
        </w:rPr>
        <w:t>. Wydatki zosta</w:t>
      </w:r>
      <w:r w:rsidR="00A23F33" w:rsidRPr="00A74AFB">
        <w:rPr>
          <w:rFonts w:asciiTheme="minorHAnsi" w:hAnsiTheme="minorHAnsi" w:cstheme="minorHAnsi"/>
        </w:rPr>
        <w:t>ły</w:t>
      </w:r>
      <w:r w:rsidRPr="00A74AFB">
        <w:rPr>
          <w:rFonts w:asciiTheme="minorHAnsi" w:hAnsiTheme="minorHAnsi" w:cstheme="minorHAnsi"/>
        </w:rPr>
        <w:t xml:space="preserve"> poniesione w </w:t>
      </w:r>
      <w:r w:rsidR="00A23F33" w:rsidRPr="00A74AFB">
        <w:rPr>
          <w:rFonts w:asciiTheme="minorHAnsi" w:hAnsiTheme="minorHAnsi" w:cstheme="minorHAnsi"/>
        </w:rPr>
        <w:t xml:space="preserve">kwocie </w:t>
      </w:r>
      <w:r w:rsidR="00451B13" w:rsidRPr="00A74AFB">
        <w:rPr>
          <w:rFonts w:asciiTheme="minorHAnsi" w:hAnsiTheme="minorHAnsi" w:cstheme="minorHAnsi"/>
        </w:rPr>
        <w:t>65.784,26</w:t>
      </w:r>
      <w:r w:rsidR="00A23F33" w:rsidRPr="00A74AFB">
        <w:rPr>
          <w:rFonts w:asciiTheme="minorHAnsi" w:hAnsiTheme="minorHAnsi" w:cstheme="minorHAnsi"/>
        </w:rPr>
        <w:t xml:space="preserve"> zł tj. </w:t>
      </w:r>
      <w:r w:rsidR="00451B13" w:rsidRPr="00A74AFB">
        <w:rPr>
          <w:rFonts w:asciiTheme="minorHAnsi" w:hAnsiTheme="minorHAnsi" w:cstheme="minorHAnsi"/>
        </w:rPr>
        <w:t>64.980,50</w:t>
      </w:r>
      <w:r w:rsidR="00A23F33" w:rsidRPr="00A74AFB">
        <w:rPr>
          <w:rFonts w:asciiTheme="minorHAnsi" w:hAnsiTheme="minorHAnsi" w:cstheme="minorHAnsi"/>
        </w:rPr>
        <w:t xml:space="preserve"> zł na zakup podręczników i materiałów ćwiczeniowych, </w:t>
      </w:r>
      <w:r w:rsidR="00451B13" w:rsidRPr="00A74AFB">
        <w:rPr>
          <w:rFonts w:asciiTheme="minorHAnsi" w:hAnsiTheme="minorHAnsi" w:cstheme="minorHAnsi"/>
        </w:rPr>
        <w:t>649,78</w:t>
      </w:r>
      <w:r w:rsidR="00A23F33" w:rsidRPr="00A74AFB">
        <w:rPr>
          <w:rFonts w:asciiTheme="minorHAnsi" w:hAnsiTheme="minorHAnsi" w:cstheme="minorHAnsi"/>
        </w:rPr>
        <w:t xml:space="preserve"> zł na zakup artykułów biurowych</w:t>
      </w:r>
      <w:r w:rsidR="00451B13" w:rsidRPr="00A74AFB">
        <w:rPr>
          <w:rFonts w:asciiTheme="minorHAnsi" w:hAnsiTheme="minorHAnsi" w:cstheme="minorHAnsi"/>
        </w:rPr>
        <w:t>,</w:t>
      </w:r>
      <w:r w:rsidR="00A74AFB" w:rsidRPr="00A74AFB">
        <w:rPr>
          <w:rFonts w:asciiTheme="minorHAnsi" w:hAnsiTheme="minorHAnsi" w:cstheme="minorHAnsi"/>
        </w:rPr>
        <w:t xml:space="preserve"> 153,98 zł</w:t>
      </w:r>
      <w:r w:rsidR="00451B13" w:rsidRPr="00A74AFB">
        <w:rPr>
          <w:rFonts w:asciiTheme="minorHAnsi" w:hAnsiTheme="minorHAnsi" w:cstheme="minorHAnsi"/>
        </w:rPr>
        <w:t xml:space="preserve"> na zakup artykułów biurowych i szkolnych dla dzieci z Ukrainy </w:t>
      </w:r>
      <w:r w:rsidR="00A74AFB" w:rsidRPr="00A74AFB">
        <w:rPr>
          <w:rFonts w:asciiTheme="minorHAnsi" w:hAnsiTheme="minorHAnsi" w:cstheme="minorHAnsi"/>
        </w:rPr>
        <w:t>.</w:t>
      </w:r>
    </w:p>
    <w:p w14:paraId="0481F79B" w14:textId="77777777" w:rsidR="00B8641A" w:rsidRDefault="00B8641A" w:rsidP="00B8641A">
      <w:pPr>
        <w:pStyle w:val="NormalnyWeb"/>
        <w:spacing w:before="0" w:beforeAutospacing="0" w:after="0" w:line="360" w:lineRule="auto"/>
        <w:jc w:val="both"/>
        <w:rPr>
          <w:rFonts w:asciiTheme="minorHAnsi" w:hAnsiTheme="minorHAnsi" w:cstheme="minorHAnsi"/>
        </w:rPr>
      </w:pPr>
    </w:p>
    <w:p w14:paraId="67BF71AF" w14:textId="77777777" w:rsidR="002C5418" w:rsidRDefault="002C5418" w:rsidP="00B8641A">
      <w:pPr>
        <w:pStyle w:val="NormalnyWeb"/>
        <w:spacing w:before="0" w:beforeAutospacing="0" w:after="0" w:line="360" w:lineRule="auto"/>
        <w:jc w:val="both"/>
        <w:rPr>
          <w:rFonts w:asciiTheme="minorHAnsi" w:hAnsiTheme="minorHAnsi" w:cstheme="minorHAnsi"/>
        </w:rPr>
      </w:pPr>
    </w:p>
    <w:p w14:paraId="619AE022" w14:textId="77777777" w:rsidR="002C5418" w:rsidRPr="00F07267" w:rsidRDefault="002C5418" w:rsidP="00B8641A">
      <w:pPr>
        <w:pStyle w:val="NormalnyWeb"/>
        <w:spacing w:before="0" w:beforeAutospacing="0" w:after="0" w:line="360" w:lineRule="auto"/>
        <w:jc w:val="both"/>
        <w:rPr>
          <w:rFonts w:asciiTheme="minorHAnsi" w:hAnsiTheme="minorHAnsi" w:cstheme="minorHAnsi"/>
        </w:rPr>
      </w:pPr>
    </w:p>
    <w:p w14:paraId="09049EAC" w14:textId="77777777" w:rsidR="00B8641A" w:rsidRPr="00F07267" w:rsidRDefault="00B8641A" w:rsidP="00B8641A">
      <w:pPr>
        <w:pStyle w:val="NormalnyWeb"/>
        <w:spacing w:before="0" w:beforeAutospacing="0" w:after="0" w:line="360" w:lineRule="auto"/>
        <w:jc w:val="both"/>
        <w:rPr>
          <w:rFonts w:asciiTheme="minorHAnsi" w:hAnsiTheme="minorHAnsi" w:cstheme="minorHAnsi"/>
        </w:rPr>
      </w:pPr>
      <w:r w:rsidRPr="00F07267">
        <w:rPr>
          <w:rFonts w:asciiTheme="minorHAnsi" w:hAnsiTheme="minorHAnsi" w:cstheme="minorHAnsi"/>
          <w:bCs/>
          <w:i/>
          <w:iCs/>
          <w:u w:val="single"/>
        </w:rPr>
        <w:t>Pozostała działalność</w:t>
      </w:r>
    </w:p>
    <w:p w14:paraId="1147EA27" w14:textId="54AB621B" w:rsidR="00B8641A" w:rsidRPr="00F07267" w:rsidRDefault="00B8641A" w:rsidP="00B8641A">
      <w:pPr>
        <w:pStyle w:val="NormalnyWeb"/>
        <w:spacing w:before="0" w:beforeAutospacing="0" w:after="0" w:line="360" w:lineRule="auto"/>
        <w:ind w:firstLine="360"/>
        <w:jc w:val="both"/>
        <w:rPr>
          <w:rFonts w:asciiTheme="minorHAnsi" w:hAnsiTheme="minorHAnsi" w:cstheme="minorHAnsi"/>
        </w:rPr>
      </w:pPr>
      <w:r w:rsidRPr="00F07267">
        <w:rPr>
          <w:rFonts w:asciiTheme="minorHAnsi" w:hAnsiTheme="minorHAnsi" w:cstheme="minorHAnsi"/>
        </w:rPr>
        <w:lastRenderedPageBreak/>
        <w:t xml:space="preserve">Wydatki w tym rozdziale zaplanowano w kwocie </w:t>
      </w:r>
      <w:r w:rsidR="00A74AFB" w:rsidRPr="00F07267">
        <w:rPr>
          <w:rFonts w:asciiTheme="minorHAnsi" w:hAnsiTheme="minorHAnsi" w:cstheme="minorHAnsi"/>
        </w:rPr>
        <w:t>1.294.573,47</w:t>
      </w:r>
      <w:r w:rsidRPr="00F07267">
        <w:rPr>
          <w:rFonts w:asciiTheme="minorHAnsi" w:hAnsiTheme="minorHAnsi" w:cstheme="minorHAnsi"/>
        </w:rPr>
        <w:t xml:space="preserve"> zł. Z planowanej kwoty wydatkowano </w:t>
      </w:r>
      <w:r w:rsidR="00A74AFB" w:rsidRPr="00F07267">
        <w:rPr>
          <w:rFonts w:asciiTheme="minorHAnsi" w:hAnsiTheme="minorHAnsi" w:cstheme="minorHAnsi"/>
        </w:rPr>
        <w:t>1.292.288,20</w:t>
      </w:r>
      <w:r w:rsidRPr="00F07267">
        <w:rPr>
          <w:rFonts w:asciiTheme="minorHAnsi" w:hAnsiTheme="minorHAnsi" w:cstheme="minorHAnsi"/>
        </w:rPr>
        <w:t xml:space="preserve"> zł tj. </w:t>
      </w:r>
    </w:p>
    <w:p w14:paraId="0EEEA074" w14:textId="07A1072F" w:rsidR="00B8641A" w:rsidRPr="00F07267" w:rsidRDefault="00B8641A">
      <w:pPr>
        <w:pStyle w:val="NormalnyWeb"/>
        <w:numPr>
          <w:ilvl w:val="0"/>
          <w:numId w:val="26"/>
        </w:numPr>
        <w:spacing w:before="0" w:beforeAutospacing="0" w:after="0" w:line="360" w:lineRule="auto"/>
        <w:jc w:val="both"/>
        <w:rPr>
          <w:rFonts w:asciiTheme="minorHAnsi" w:hAnsiTheme="minorHAnsi" w:cstheme="minorHAnsi"/>
        </w:rPr>
      </w:pPr>
      <w:r w:rsidRPr="00F07267">
        <w:rPr>
          <w:rFonts w:asciiTheme="minorHAnsi" w:hAnsiTheme="minorHAnsi" w:cstheme="minorHAnsi"/>
        </w:rPr>
        <w:t xml:space="preserve">na zakładowy fundusz świadczeń socjalnych dla emerytów i rencistów nauczycieli szkół podstawowych i przedszkoli kwota </w:t>
      </w:r>
      <w:r w:rsidR="00A74AFB" w:rsidRPr="00F07267">
        <w:rPr>
          <w:rFonts w:asciiTheme="minorHAnsi" w:hAnsiTheme="minorHAnsi" w:cstheme="minorHAnsi"/>
        </w:rPr>
        <w:t>148.007,84</w:t>
      </w:r>
      <w:r w:rsidRPr="00F07267">
        <w:rPr>
          <w:rFonts w:asciiTheme="minorHAnsi" w:hAnsiTheme="minorHAnsi" w:cstheme="minorHAnsi"/>
        </w:rPr>
        <w:t xml:space="preserve"> zł (przekazano </w:t>
      </w:r>
      <w:r w:rsidR="00A23F33" w:rsidRPr="00F07267">
        <w:rPr>
          <w:rFonts w:asciiTheme="minorHAnsi" w:hAnsiTheme="minorHAnsi" w:cstheme="minorHAnsi"/>
        </w:rPr>
        <w:t>100</w:t>
      </w:r>
      <w:r w:rsidRPr="00F07267">
        <w:rPr>
          <w:rFonts w:asciiTheme="minorHAnsi" w:hAnsiTheme="minorHAnsi" w:cstheme="minorHAnsi"/>
        </w:rPr>
        <w:t>% naliczonego funduszu),</w:t>
      </w:r>
    </w:p>
    <w:p w14:paraId="738E4426" w14:textId="40A03D1D" w:rsidR="00B8641A" w:rsidRPr="00F07267" w:rsidRDefault="00B8641A">
      <w:pPr>
        <w:pStyle w:val="NormalnyWeb"/>
        <w:numPr>
          <w:ilvl w:val="0"/>
          <w:numId w:val="26"/>
        </w:numPr>
        <w:spacing w:before="0" w:beforeAutospacing="0" w:after="0" w:line="360" w:lineRule="auto"/>
        <w:jc w:val="both"/>
        <w:rPr>
          <w:rFonts w:asciiTheme="minorHAnsi" w:hAnsiTheme="minorHAnsi" w:cstheme="minorHAnsi"/>
        </w:rPr>
      </w:pPr>
      <w:r w:rsidRPr="00F07267">
        <w:rPr>
          <w:rFonts w:asciiTheme="minorHAnsi" w:hAnsiTheme="minorHAnsi" w:cstheme="minorHAnsi"/>
        </w:rPr>
        <w:t xml:space="preserve">na fundusz zdrowotny nauczycieli w 2022 roku </w:t>
      </w:r>
      <w:r w:rsidR="00A23F33" w:rsidRPr="00F07267">
        <w:rPr>
          <w:rFonts w:asciiTheme="minorHAnsi" w:hAnsiTheme="minorHAnsi" w:cstheme="minorHAnsi"/>
        </w:rPr>
        <w:t>wydatkowano kwotę 14.</w:t>
      </w:r>
      <w:r w:rsidR="00A74AFB" w:rsidRPr="00F07267">
        <w:rPr>
          <w:rFonts w:asciiTheme="minorHAnsi" w:hAnsiTheme="minorHAnsi" w:cstheme="minorHAnsi"/>
        </w:rPr>
        <w:t>960,00</w:t>
      </w:r>
      <w:r w:rsidR="00A23F33" w:rsidRPr="00F07267">
        <w:rPr>
          <w:rFonts w:asciiTheme="minorHAnsi" w:hAnsiTheme="minorHAnsi" w:cstheme="minorHAnsi"/>
        </w:rPr>
        <w:t xml:space="preserve"> zł,</w:t>
      </w:r>
    </w:p>
    <w:p w14:paraId="5BE2F0EF" w14:textId="59A55072" w:rsidR="00A23F33" w:rsidRPr="00F07267" w:rsidRDefault="00B8641A">
      <w:pPr>
        <w:pStyle w:val="NormalnyWeb"/>
        <w:numPr>
          <w:ilvl w:val="0"/>
          <w:numId w:val="26"/>
        </w:numPr>
        <w:spacing w:before="0" w:beforeAutospacing="0" w:after="0" w:line="360" w:lineRule="auto"/>
        <w:jc w:val="both"/>
        <w:rPr>
          <w:rFonts w:asciiTheme="minorHAnsi" w:hAnsiTheme="minorHAnsi" w:cstheme="minorHAnsi"/>
        </w:rPr>
      </w:pPr>
      <w:r w:rsidRPr="00F07267">
        <w:rPr>
          <w:rFonts w:asciiTheme="minorHAnsi" w:hAnsiTheme="minorHAnsi" w:cstheme="minorHAnsi"/>
        </w:rPr>
        <w:t xml:space="preserve">na zadanie </w:t>
      </w:r>
      <w:proofErr w:type="spellStart"/>
      <w:r w:rsidRPr="00F07267">
        <w:rPr>
          <w:rFonts w:asciiTheme="minorHAnsi" w:hAnsiTheme="minorHAnsi" w:cstheme="minorHAnsi"/>
        </w:rPr>
        <w:t>pn</w:t>
      </w:r>
      <w:proofErr w:type="spellEnd"/>
      <w:r w:rsidRPr="00F07267">
        <w:rPr>
          <w:rFonts w:asciiTheme="minorHAnsi" w:hAnsiTheme="minorHAnsi" w:cstheme="minorHAnsi"/>
        </w:rPr>
        <w:t xml:space="preserve"> „Erasmus+” zaplanowana</w:t>
      </w:r>
      <w:r w:rsidR="00A74AFB" w:rsidRPr="00F07267">
        <w:rPr>
          <w:rFonts w:asciiTheme="minorHAnsi" w:hAnsiTheme="minorHAnsi" w:cstheme="minorHAnsi"/>
        </w:rPr>
        <w:t xml:space="preserve"> i wydatkowana</w:t>
      </w:r>
      <w:r w:rsidRPr="00F07267">
        <w:rPr>
          <w:rFonts w:asciiTheme="minorHAnsi" w:hAnsiTheme="minorHAnsi" w:cstheme="minorHAnsi"/>
        </w:rPr>
        <w:t xml:space="preserve"> w kwocie </w:t>
      </w:r>
      <w:r w:rsidR="00A74AFB" w:rsidRPr="00F07267">
        <w:rPr>
          <w:rFonts w:asciiTheme="minorHAnsi" w:hAnsiTheme="minorHAnsi" w:cstheme="minorHAnsi"/>
        </w:rPr>
        <w:t>124.204,54</w:t>
      </w:r>
      <w:r w:rsidRPr="00F07267">
        <w:rPr>
          <w:rFonts w:asciiTheme="minorHAnsi" w:hAnsiTheme="minorHAnsi" w:cstheme="minorHAnsi"/>
        </w:rPr>
        <w:t xml:space="preserve"> zł, </w:t>
      </w:r>
      <w:r w:rsidR="00A23F33" w:rsidRPr="00F07267">
        <w:rPr>
          <w:rFonts w:asciiTheme="minorHAnsi" w:hAnsiTheme="minorHAnsi" w:cstheme="minorHAnsi"/>
        </w:rPr>
        <w:t>na obsługę organizacji kursów języka angielskiego na Malcie dla  nauczycieli i obsługi (</w:t>
      </w:r>
      <w:r w:rsidR="00A74AFB" w:rsidRPr="00F07267">
        <w:rPr>
          <w:rFonts w:asciiTheme="minorHAnsi" w:hAnsiTheme="minorHAnsi" w:cstheme="minorHAnsi"/>
        </w:rPr>
        <w:t>4</w:t>
      </w:r>
      <w:r w:rsidR="00A23F33" w:rsidRPr="00F07267">
        <w:rPr>
          <w:rFonts w:asciiTheme="minorHAnsi" w:hAnsiTheme="minorHAnsi" w:cstheme="minorHAnsi"/>
        </w:rPr>
        <w:t xml:space="preserve"> osób) – </w:t>
      </w:r>
      <w:r w:rsidR="00F07267" w:rsidRPr="00F07267">
        <w:rPr>
          <w:rFonts w:asciiTheme="minorHAnsi" w:hAnsiTheme="minorHAnsi" w:cstheme="minorHAnsi"/>
        </w:rPr>
        <w:t>7.310,88</w:t>
      </w:r>
      <w:r w:rsidR="00A23F33" w:rsidRPr="00F07267">
        <w:rPr>
          <w:rFonts w:asciiTheme="minorHAnsi" w:hAnsiTheme="minorHAnsi" w:cstheme="minorHAnsi"/>
        </w:rPr>
        <w:t xml:space="preserve"> zł, usługa obsługi kursów </w:t>
      </w:r>
      <w:r w:rsidR="00A74AFB" w:rsidRPr="00F07267">
        <w:rPr>
          <w:rFonts w:asciiTheme="minorHAnsi" w:hAnsiTheme="minorHAnsi" w:cstheme="minorHAnsi"/>
        </w:rPr>
        <w:t xml:space="preserve">w projekcie </w:t>
      </w:r>
      <w:r w:rsidR="00A23F33" w:rsidRPr="00F07267">
        <w:rPr>
          <w:rFonts w:asciiTheme="minorHAnsi" w:hAnsiTheme="minorHAnsi" w:cstheme="minorHAnsi"/>
        </w:rPr>
        <w:t xml:space="preserve">– </w:t>
      </w:r>
      <w:r w:rsidR="00A74AFB" w:rsidRPr="00F07267">
        <w:rPr>
          <w:rFonts w:asciiTheme="minorHAnsi" w:hAnsiTheme="minorHAnsi" w:cstheme="minorHAnsi"/>
        </w:rPr>
        <w:t>111.557,64</w:t>
      </w:r>
      <w:r w:rsidR="00A23F33" w:rsidRPr="00F07267">
        <w:rPr>
          <w:rFonts w:asciiTheme="minorHAnsi" w:hAnsiTheme="minorHAnsi" w:cstheme="minorHAnsi"/>
        </w:rPr>
        <w:t xml:space="preserve"> zł.</w:t>
      </w:r>
      <w:r w:rsidR="00A74AFB" w:rsidRPr="00F07267">
        <w:rPr>
          <w:rFonts w:asciiTheme="minorHAnsi" w:hAnsiTheme="minorHAnsi" w:cstheme="minorHAnsi"/>
        </w:rPr>
        <w:t>, organizacja warsztatów dla młodzieży szkolnej – 5.336,02 zł,</w:t>
      </w:r>
    </w:p>
    <w:p w14:paraId="74063256" w14:textId="0CA237E5" w:rsidR="00A74AFB" w:rsidRPr="00F07267" w:rsidRDefault="00A74AFB">
      <w:pPr>
        <w:pStyle w:val="NormalnyWeb"/>
        <w:numPr>
          <w:ilvl w:val="0"/>
          <w:numId w:val="26"/>
        </w:numPr>
        <w:spacing w:before="0" w:beforeAutospacing="0" w:after="0" w:line="360" w:lineRule="auto"/>
        <w:jc w:val="both"/>
        <w:rPr>
          <w:rFonts w:asciiTheme="minorHAnsi" w:hAnsiTheme="minorHAnsi" w:cstheme="minorHAnsi"/>
        </w:rPr>
      </w:pPr>
      <w:r w:rsidRPr="00F07267">
        <w:rPr>
          <w:rFonts w:asciiTheme="minorHAnsi" w:hAnsiTheme="minorHAnsi" w:cstheme="minorHAnsi"/>
        </w:rPr>
        <w:t xml:space="preserve">na zadanie „Poznaj Polskę” wydatkowano 8.771,50 zł na wycieczkę dla uczniów (dofinansowane </w:t>
      </w:r>
      <w:r w:rsidR="00CB0FDA" w:rsidRPr="00F07267">
        <w:rPr>
          <w:rFonts w:ascii="Calibri" w:hAnsi="Calibri" w:cs="Calibri"/>
        </w:rPr>
        <w:t>dotacja z Ministerstwa Edukacji i Nauki – 6.4</w:t>
      </w:r>
      <w:r w:rsidR="00CD5F3C">
        <w:rPr>
          <w:rFonts w:ascii="Calibri" w:hAnsi="Calibri" w:cs="Calibri"/>
        </w:rPr>
        <w:t>3</w:t>
      </w:r>
      <w:r w:rsidR="00CB0FDA" w:rsidRPr="00F07267">
        <w:rPr>
          <w:rFonts w:ascii="Calibri" w:hAnsi="Calibri" w:cs="Calibri"/>
        </w:rPr>
        <w:t>3,74 zł, wpłaty rodziców – 2.337,76 zł)</w:t>
      </w:r>
      <w:r w:rsidR="00F07267" w:rsidRPr="00F07267">
        <w:rPr>
          <w:rFonts w:ascii="Calibri" w:hAnsi="Calibri" w:cs="Calibri"/>
        </w:rPr>
        <w:t>,</w:t>
      </w:r>
    </w:p>
    <w:p w14:paraId="78CCD6A1" w14:textId="7A7CF0CD" w:rsidR="00A23F33" w:rsidRPr="00E20CA6" w:rsidRDefault="00F07267" w:rsidP="00E20CA6">
      <w:pPr>
        <w:pStyle w:val="NormalnyWeb"/>
        <w:spacing w:before="0" w:beforeAutospacing="0" w:after="0" w:line="360" w:lineRule="auto"/>
        <w:ind w:left="360"/>
        <w:jc w:val="both"/>
        <w:rPr>
          <w:rFonts w:asciiTheme="minorHAnsi" w:hAnsiTheme="minorHAnsi" w:cstheme="minorHAnsi"/>
        </w:rPr>
      </w:pPr>
      <w:r w:rsidRPr="00F07267">
        <w:rPr>
          <w:rFonts w:asciiTheme="minorHAnsi" w:hAnsiTheme="minorHAnsi" w:cstheme="minorHAnsi"/>
          <w:b/>
          <w:bCs/>
          <w:i/>
          <w:iCs/>
        </w:rPr>
        <w:t>Wydatki inwestycyjne w tym rozdziale zaplanowane zostały na kwotę 998.397,43 zł, poniesione w kwocie 996.344,32 zł</w:t>
      </w:r>
      <w:r w:rsidRPr="00F07267">
        <w:rPr>
          <w:rFonts w:asciiTheme="minorHAnsi" w:hAnsiTheme="minorHAnsi" w:cstheme="minorHAnsi"/>
          <w:bCs/>
          <w:iCs/>
        </w:rPr>
        <w:t xml:space="preserve"> </w:t>
      </w:r>
      <w:r w:rsidRPr="00F07267">
        <w:rPr>
          <w:rFonts w:asciiTheme="minorHAnsi" w:hAnsiTheme="minorHAnsi" w:cstheme="minorHAnsi"/>
        </w:rPr>
        <w:t xml:space="preserve">w tym 972.497,43 zł ze środków Rządowego Funduszu Polski Ład, </w:t>
      </w:r>
      <w:r w:rsidRPr="00F07267">
        <w:rPr>
          <w:rFonts w:asciiTheme="minorHAnsi" w:hAnsiTheme="minorHAnsi" w:cstheme="minorHAnsi"/>
          <w:bCs/>
          <w:iCs/>
        </w:rPr>
        <w:t xml:space="preserve">na </w:t>
      </w:r>
      <w:r w:rsidRPr="00F07267">
        <w:rPr>
          <w:rFonts w:asciiTheme="minorHAnsi" w:hAnsiTheme="minorHAnsi" w:cstheme="minorHAnsi"/>
        </w:rPr>
        <w:t>zadanie pn.  „Przebudowa i remont pomieszczeń kuchennych w budynku Zespołu Szkół w Jednorożcu w miejscowości Jednorożec, gmina Jednorożec” na trwające roboty budowlane</w:t>
      </w:r>
      <w:r w:rsidRPr="001E3A70">
        <w:rPr>
          <w:rFonts w:asciiTheme="minorHAnsi" w:hAnsiTheme="minorHAnsi" w:cstheme="minorHAnsi"/>
        </w:rPr>
        <w:t>,</w:t>
      </w:r>
      <w:r>
        <w:rPr>
          <w:rFonts w:asciiTheme="minorHAnsi" w:hAnsiTheme="minorHAnsi" w:cstheme="minorHAnsi"/>
        </w:rPr>
        <w:t xml:space="preserve"> wyposażenie oraz nadzór inwestorski.</w:t>
      </w:r>
      <w:r w:rsidRPr="001E3A70">
        <w:rPr>
          <w:rFonts w:asciiTheme="minorHAnsi" w:hAnsiTheme="minorHAnsi" w:cstheme="minorHAnsi"/>
        </w:rPr>
        <w:t xml:space="preserve"> </w:t>
      </w:r>
    </w:p>
    <w:p w14:paraId="2AF9B8C2" w14:textId="77777777" w:rsidR="008A3BC4" w:rsidRPr="00FE61B3" w:rsidRDefault="008A3BC4" w:rsidP="00A23F33">
      <w:pPr>
        <w:pStyle w:val="NormalnyWeb"/>
        <w:spacing w:before="0" w:beforeAutospacing="0" w:after="0" w:line="360" w:lineRule="auto"/>
        <w:ind w:left="720"/>
        <w:jc w:val="both"/>
        <w:rPr>
          <w:rFonts w:asciiTheme="minorHAnsi" w:hAnsiTheme="minorHAnsi" w:cstheme="minorHAnsi"/>
        </w:rPr>
      </w:pPr>
    </w:p>
    <w:p w14:paraId="07A3DC47" w14:textId="2C41F125" w:rsidR="00B8641A" w:rsidRPr="00FE61B3" w:rsidRDefault="00B8641A" w:rsidP="00A23F33">
      <w:pPr>
        <w:pStyle w:val="NormalnyWeb"/>
        <w:spacing w:before="0" w:beforeAutospacing="0" w:after="0" w:line="360" w:lineRule="auto"/>
        <w:ind w:left="720"/>
        <w:jc w:val="both"/>
        <w:rPr>
          <w:rFonts w:asciiTheme="minorHAnsi" w:hAnsiTheme="minorHAnsi" w:cstheme="minorHAnsi"/>
        </w:rPr>
      </w:pPr>
      <w:r w:rsidRPr="00FE61B3">
        <w:rPr>
          <w:rFonts w:asciiTheme="minorHAnsi" w:hAnsiTheme="minorHAnsi" w:cstheme="minorHAnsi"/>
          <w:b/>
          <w:bCs/>
          <w:u w:val="single"/>
        </w:rPr>
        <w:t>Dział 851 – Ochrona zdrowia</w:t>
      </w:r>
    </w:p>
    <w:p w14:paraId="34465421" w14:textId="18D8DF7B" w:rsidR="00B8641A" w:rsidRPr="00FE61B3" w:rsidRDefault="00B8641A" w:rsidP="00B8641A">
      <w:pPr>
        <w:pStyle w:val="NormalnyWeb"/>
        <w:spacing w:before="0" w:beforeAutospacing="0" w:after="0" w:line="360" w:lineRule="auto"/>
        <w:ind w:firstLine="708"/>
        <w:jc w:val="both"/>
        <w:rPr>
          <w:rFonts w:asciiTheme="minorHAnsi" w:hAnsiTheme="minorHAnsi" w:cstheme="minorHAnsi"/>
        </w:rPr>
      </w:pPr>
      <w:r w:rsidRPr="00FE61B3">
        <w:rPr>
          <w:rFonts w:asciiTheme="minorHAnsi" w:hAnsiTheme="minorHAnsi" w:cstheme="minorHAnsi"/>
        </w:rPr>
        <w:t xml:space="preserve">Planowane wydatki w tym dziale ustalone zostały w wysokości </w:t>
      </w:r>
      <w:r w:rsidR="00FE61B3" w:rsidRPr="00FE61B3">
        <w:rPr>
          <w:rFonts w:asciiTheme="minorHAnsi" w:hAnsiTheme="minorHAnsi" w:cstheme="minorHAnsi"/>
        </w:rPr>
        <w:t>175.192,48</w:t>
      </w:r>
      <w:r w:rsidRPr="00FE61B3">
        <w:rPr>
          <w:rFonts w:asciiTheme="minorHAnsi" w:hAnsiTheme="minorHAnsi" w:cstheme="minorHAnsi"/>
        </w:rPr>
        <w:t xml:space="preserve"> zł, a wydatkowano kwotę </w:t>
      </w:r>
      <w:r w:rsidR="00FE61B3" w:rsidRPr="00FE61B3">
        <w:rPr>
          <w:rFonts w:asciiTheme="minorHAnsi" w:hAnsiTheme="minorHAnsi" w:cstheme="minorHAnsi"/>
        </w:rPr>
        <w:t>166.927,44</w:t>
      </w:r>
      <w:r w:rsidRPr="00FE61B3">
        <w:rPr>
          <w:rFonts w:asciiTheme="minorHAnsi" w:hAnsiTheme="minorHAnsi" w:cstheme="minorHAnsi"/>
        </w:rPr>
        <w:t xml:space="preserve"> zł tj. </w:t>
      </w:r>
      <w:r w:rsidR="00FE61B3" w:rsidRPr="00FE61B3">
        <w:rPr>
          <w:rFonts w:asciiTheme="minorHAnsi" w:hAnsiTheme="minorHAnsi" w:cstheme="minorHAnsi"/>
        </w:rPr>
        <w:t>95,28</w:t>
      </w:r>
      <w:r w:rsidRPr="00FE61B3">
        <w:rPr>
          <w:rFonts w:asciiTheme="minorHAnsi" w:hAnsiTheme="minorHAnsi" w:cstheme="minorHAnsi"/>
        </w:rPr>
        <w:t xml:space="preserve"> % planu.</w:t>
      </w:r>
    </w:p>
    <w:p w14:paraId="091642A5" w14:textId="77777777" w:rsidR="00B8641A" w:rsidRPr="00FE61B3" w:rsidRDefault="00B8641A" w:rsidP="00B8641A">
      <w:pPr>
        <w:pStyle w:val="NormalnyWeb"/>
        <w:spacing w:before="0" w:beforeAutospacing="0" w:after="0" w:line="360" w:lineRule="auto"/>
        <w:jc w:val="both"/>
        <w:rPr>
          <w:rFonts w:asciiTheme="minorHAnsi" w:hAnsiTheme="minorHAnsi" w:cstheme="minorHAnsi"/>
        </w:rPr>
      </w:pPr>
      <w:r w:rsidRPr="00FE61B3">
        <w:rPr>
          <w:rFonts w:asciiTheme="minorHAnsi" w:hAnsiTheme="minorHAnsi" w:cstheme="minorHAnsi"/>
        </w:rPr>
        <w:t>Wydatkowana kwota przeznaczona została na:</w:t>
      </w:r>
    </w:p>
    <w:p w14:paraId="3D516093" w14:textId="1BDBEC41" w:rsidR="00185957" w:rsidRPr="00FE61B3" w:rsidRDefault="00185957">
      <w:pPr>
        <w:pStyle w:val="NormalnyWeb"/>
        <w:numPr>
          <w:ilvl w:val="0"/>
          <w:numId w:val="27"/>
        </w:numPr>
        <w:spacing w:before="0" w:beforeAutospacing="0" w:after="0" w:line="360" w:lineRule="auto"/>
        <w:jc w:val="both"/>
        <w:rPr>
          <w:rFonts w:asciiTheme="minorHAnsi" w:hAnsiTheme="minorHAnsi" w:cstheme="minorHAnsi"/>
        </w:rPr>
      </w:pPr>
      <w:r w:rsidRPr="00FE61B3">
        <w:rPr>
          <w:rFonts w:asciiTheme="minorHAnsi" w:hAnsiTheme="minorHAnsi" w:cstheme="minorHAnsi"/>
        </w:rPr>
        <w:t xml:space="preserve">dotacja dla Samodzielnego Publicznego Zespołu Zakładów Opieki Zdrowotnej w Przasnyszu jako dofinansowanie do zakupu </w:t>
      </w:r>
      <w:r w:rsidR="00FE61B3" w:rsidRPr="00FE61B3">
        <w:rPr>
          <w:rFonts w:asciiTheme="minorHAnsi" w:hAnsiTheme="minorHAnsi" w:cstheme="minorHAnsi"/>
        </w:rPr>
        <w:t>aparatu diatermii chirurgicznej</w:t>
      </w:r>
      <w:r w:rsidRPr="00FE61B3">
        <w:rPr>
          <w:rFonts w:asciiTheme="minorHAnsi" w:hAnsiTheme="minorHAnsi" w:cstheme="minorHAnsi"/>
        </w:rPr>
        <w:t xml:space="preserve"> zaplanowana i przekazana w kwocie 10.000,00 zł;</w:t>
      </w:r>
    </w:p>
    <w:p w14:paraId="36076073" w14:textId="35E7C68E" w:rsidR="00B8641A" w:rsidRPr="00FE61B3" w:rsidRDefault="00B8641A">
      <w:pPr>
        <w:pStyle w:val="NormalnyWeb"/>
        <w:numPr>
          <w:ilvl w:val="0"/>
          <w:numId w:val="27"/>
        </w:numPr>
        <w:spacing w:before="0" w:beforeAutospacing="0" w:after="0" w:line="360" w:lineRule="auto"/>
        <w:jc w:val="both"/>
        <w:rPr>
          <w:rFonts w:asciiTheme="minorHAnsi" w:hAnsiTheme="minorHAnsi" w:cstheme="minorHAnsi"/>
        </w:rPr>
      </w:pPr>
      <w:r w:rsidRPr="00FE61B3">
        <w:rPr>
          <w:rFonts w:asciiTheme="minorHAnsi" w:hAnsiTheme="minorHAnsi" w:cstheme="minorHAnsi"/>
        </w:rPr>
        <w:t xml:space="preserve">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materiały biurowe, dofinansowanie imprez promujących przeciwdziałanie alkoholizmowi, wyposażenie, artykuły spożywcze, szkolenia, dofinansowanie wypoczynku dla dzieci i młodzieży z rodzin uzależnionych, warsztaty </w:t>
      </w:r>
      <w:proofErr w:type="spellStart"/>
      <w:r w:rsidRPr="00FE61B3">
        <w:rPr>
          <w:rFonts w:asciiTheme="minorHAnsi" w:hAnsiTheme="minorHAnsi" w:cstheme="minorHAnsi"/>
        </w:rPr>
        <w:t>profilaktyczno</w:t>
      </w:r>
      <w:proofErr w:type="spellEnd"/>
      <w:r w:rsidRPr="00FE61B3">
        <w:rPr>
          <w:rFonts w:asciiTheme="minorHAnsi" w:hAnsiTheme="minorHAnsi" w:cstheme="minorHAnsi"/>
        </w:rPr>
        <w:t xml:space="preserve">–terapeutyczne, przeprowadzenie badania i wydanie opinii w przedmiocie </w:t>
      </w:r>
      <w:r w:rsidRPr="00FE61B3">
        <w:rPr>
          <w:rFonts w:asciiTheme="minorHAnsi" w:hAnsiTheme="minorHAnsi" w:cstheme="minorHAnsi"/>
        </w:rPr>
        <w:lastRenderedPageBreak/>
        <w:t xml:space="preserve">uzależnienia od alkoholu, koszty dojazdu do poradni uzależnień kwota </w:t>
      </w:r>
      <w:r w:rsidR="00FE61B3" w:rsidRPr="00FE61B3">
        <w:rPr>
          <w:rFonts w:asciiTheme="minorHAnsi" w:hAnsiTheme="minorHAnsi" w:cstheme="minorHAnsi"/>
        </w:rPr>
        <w:t>155.927,44</w:t>
      </w:r>
      <w:r w:rsidRPr="00FE61B3">
        <w:rPr>
          <w:rFonts w:asciiTheme="minorHAnsi" w:hAnsiTheme="minorHAnsi" w:cstheme="minorHAnsi"/>
        </w:rPr>
        <w:t xml:space="preserve"> zł na plan </w:t>
      </w:r>
      <w:r w:rsidR="00FE61B3" w:rsidRPr="00FE61B3">
        <w:rPr>
          <w:rFonts w:asciiTheme="minorHAnsi" w:hAnsiTheme="minorHAnsi" w:cstheme="minorHAnsi"/>
        </w:rPr>
        <w:t>164.</w:t>
      </w:r>
      <w:r w:rsidR="00161C60">
        <w:rPr>
          <w:rFonts w:asciiTheme="minorHAnsi" w:hAnsiTheme="minorHAnsi" w:cstheme="minorHAnsi"/>
        </w:rPr>
        <w:t>192,48</w:t>
      </w:r>
      <w:r w:rsidRPr="00FE61B3">
        <w:rPr>
          <w:rFonts w:asciiTheme="minorHAnsi" w:hAnsiTheme="minorHAnsi" w:cstheme="minorHAnsi"/>
        </w:rPr>
        <w:t xml:space="preserve"> zł.</w:t>
      </w:r>
    </w:p>
    <w:p w14:paraId="540BF192" w14:textId="77777777" w:rsidR="00B8641A" w:rsidRPr="00FE61B3" w:rsidRDefault="00B8641A">
      <w:pPr>
        <w:pStyle w:val="NormalnyWeb"/>
        <w:numPr>
          <w:ilvl w:val="0"/>
          <w:numId w:val="27"/>
        </w:numPr>
        <w:spacing w:before="0" w:beforeAutospacing="0" w:after="0" w:line="360" w:lineRule="auto"/>
        <w:jc w:val="both"/>
        <w:rPr>
          <w:rFonts w:asciiTheme="minorHAnsi" w:hAnsiTheme="minorHAnsi" w:cstheme="minorHAnsi"/>
        </w:rPr>
      </w:pPr>
      <w:r w:rsidRPr="00FE61B3">
        <w:rPr>
          <w:rFonts w:asciiTheme="minorHAnsi" w:hAnsiTheme="minorHAnsi" w:cstheme="minorHAnsi"/>
        </w:rPr>
        <w:t>wydatki związane ze zwalczaniem narkomanii zostały zaplanowane i wykonane w kwocie 1.000,00 zł, na przeprowadzenie warsztatów profilaktycznych dla uczniów.</w:t>
      </w:r>
    </w:p>
    <w:p w14:paraId="5128BAA1" w14:textId="77777777" w:rsidR="007557F9" w:rsidRPr="00097137" w:rsidRDefault="007557F9" w:rsidP="00B8641A">
      <w:pPr>
        <w:pStyle w:val="NormalnyWeb"/>
        <w:keepNext/>
        <w:spacing w:before="0" w:beforeAutospacing="0" w:after="0" w:line="360" w:lineRule="auto"/>
        <w:jc w:val="both"/>
        <w:rPr>
          <w:rFonts w:asciiTheme="minorHAnsi" w:hAnsiTheme="minorHAnsi" w:cstheme="minorHAnsi"/>
          <w:b/>
          <w:bCs/>
          <w:color w:val="FF0000"/>
          <w:u w:val="single"/>
        </w:rPr>
      </w:pPr>
    </w:p>
    <w:p w14:paraId="3B95B5D5" w14:textId="2DF9546E" w:rsidR="00B8641A" w:rsidRPr="00FE61B3" w:rsidRDefault="00B8641A" w:rsidP="00B8641A">
      <w:pPr>
        <w:pStyle w:val="NormalnyWeb"/>
        <w:keepNext/>
        <w:spacing w:before="0" w:beforeAutospacing="0" w:after="0" w:line="360" w:lineRule="auto"/>
        <w:jc w:val="both"/>
        <w:rPr>
          <w:rFonts w:asciiTheme="minorHAnsi" w:hAnsiTheme="minorHAnsi" w:cstheme="minorHAnsi"/>
        </w:rPr>
      </w:pPr>
      <w:r w:rsidRPr="00FE61B3">
        <w:rPr>
          <w:rFonts w:asciiTheme="minorHAnsi" w:hAnsiTheme="minorHAnsi" w:cstheme="minorHAnsi"/>
          <w:b/>
          <w:bCs/>
          <w:u w:val="single"/>
        </w:rPr>
        <w:t>Dział 852 – Pomoc społeczna</w:t>
      </w:r>
    </w:p>
    <w:p w14:paraId="796D8CBC" w14:textId="721AB745" w:rsidR="00B8641A" w:rsidRPr="00FE61B3" w:rsidRDefault="00B8641A" w:rsidP="00B8641A">
      <w:pPr>
        <w:pStyle w:val="NormalnyWeb"/>
        <w:spacing w:before="0" w:beforeAutospacing="0" w:after="0" w:line="360" w:lineRule="auto"/>
        <w:ind w:firstLine="708"/>
        <w:jc w:val="both"/>
        <w:rPr>
          <w:rFonts w:asciiTheme="minorHAnsi" w:hAnsiTheme="minorHAnsi" w:cstheme="minorHAnsi"/>
        </w:rPr>
      </w:pPr>
      <w:r w:rsidRPr="00FE61B3">
        <w:rPr>
          <w:rFonts w:asciiTheme="minorHAnsi" w:hAnsiTheme="minorHAnsi" w:cstheme="minorHAnsi"/>
        </w:rPr>
        <w:t xml:space="preserve">Wydatki planowane w tym dziale ustalono na kwotę </w:t>
      </w:r>
      <w:r w:rsidR="00FE61B3" w:rsidRPr="00FE61B3">
        <w:rPr>
          <w:rFonts w:asciiTheme="minorHAnsi" w:hAnsiTheme="minorHAnsi" w:cstheme="minorHAnsi"/>
        </w:rPr>
        <w:t>1.831.975,00</w:t>
      </w:r>
      <w:r w:rsidRPr="00FE61B3">
        <w:rPr>
          <w:rFonts w:asciiTheme="minorHAnsi" w:hAnsiTheme="minorHAnsi" w:cstheme="minorHAnsi"/>
        </w:rPr>
        <w:t xml:space="preserve"> zł, a wykonanie w                             202</w:t>
      </w:r>
      <w:r w:rsidR="003D5D45">
        <w:rPr>
          <w:rFonts w:asciiTheme="minorHAnsi" w:hAnsiTheme="minorHAnsi" w:cstheme="minorHAnsi"/>
        </w:rPr>
        <w:t>3</w:t>
      </w:r>
      <w:r w:rsidRPr="00FE61B3">
        <w:rPr>
          <w:rFonts w:asciiTheme="minorHAnsi" w:hAnsiTheme="minorHAnsi" w:cstheme="minorHAnsi"/>
        </w:rPr>
        <w:t xml:space="preserve"> r. wynosi </w:t>
      </w:r>
      <w:r w:rsidR="00FE61B3" w:rsidRPr="00FE61B3">
        <w:rPr>
          <w:rFonts w:asciiTheme="minorHAnsi" w:hAnsiTheme="minorHAnsi" w:cstheme="minorHAnsi"/>
        </w:rPr>
        <w:t>1.714.706,72</w:t>
      </w:r>
      <w:r w:rsidRPr="00FE61B3">
        <w:rPr>
          <w:rFonts w:asciiTheme="minorHAnsi" w:hAnsiTheme="minorHAnsi" w:cstheme="minorHAnsi"/>
        </w:rPr>
        <w:t xml:space="preserve"> zł tj. </w:t>
      </w:r>
      <w:r w:rsidR="00C37AEC" w:rsidRPr="00FE61B3">
        <w:rPr>
          <w:rFonts w:asciiTheme="minorHAnsi" w:hAnsiTheme="minorHAnsi" w:cstheme="minorHAnsi"/>
        </w:rPr>
        <w:t>9</w:t>
      </w:r>
      <w:r w:rsidR="00FE61B3" w:rsidRPr="00FE61B3">
        <w:rPr>
          <w:rFonts w:asciiTheme="minorHAnsi" w:hAnsiTheme="minorHAnsi" w:cstheme="minorHAnsi"/>
        </w:rPr>
        <w:t>3,60</w:t>
      </w:r>
      <w:r w:rsidRPr="00FE61B3">
        <w:rPr>
          <w:rFonts w:asciiTheme="minorHAnsi" w:hAnsiTheme="minorHAnsi" w:cstheme="minorHAnsi"/>
        </w:rPr>
        <w:t xml:space="preserve"> % planu rocznego, z tego z otrzymanej dotacji na zadania zlecone wydatkowano </w:t>
      </w:r>
      <w:r w:rsidR="00FE61B3" w:rsidRPr="00FE61B3">
        <w:rPr>
          <w:rFonts w:asciiTheme="minorHAnsi" w:hAnsiTheme="minorHAnsi" w:cstheme="minorHAnsi"/>
        </w:rPr>
        <w:t>81.414,35</w:t>
      </w:r>
      <w:r w:rsidRPr="00FE61B3">
        <w:rPr>
          <w:rFonts w:asciiTheme="minorHAnsi" w:hAnsiTheme="minorHAnsi" w:cstheme="minorHAnsi"/>
        </w:rPr>
        <w:t xml:space="preserve"> zł., z dotacji na zadania własne wydatkowano </w:t>
      </w:r>
      <w:r w:rsidR="00FE61B3" w:rsidRPr="00FE61B3">
        <w:rPr>
          <w:rFonts w:asciiTheme="minorHAnsi" w:hAnsiTheme="minorHAnsi" w:cstheme="minorHAnsi"/>
        </w:rPr>
        <w:t>724.105,81</w:t>
      </w:r>
      <w:r w:rsidRPr="00FE61B3">
        <w:rPr>
          <w:rFonts w:asciiTheme="minorHAnsi" w:hAnsiTheme="minorHAnsi" w:cstheme="minorHAnsi"/>
        </w:rPr>
        <w:t xml:space="preserve"> zł</w:t>
      </w:r>
      <w:r w:rsidR="00FE61B3" w:rsidRPr="00FE61B3">
        <w:rPr>
          <w:rFonts w:asciiTheme="minorHAnsi" w:hAnsiTheme="minorHAnsi" w:cstheme="minorHAnsi"/>
        </w:rPr>
        <w:t>.</w:t>
      </w:r>
    </w:p>
    <w:p w14:paraId="7ABCF8C3" w14:textId="77777777" w:rsidR="00B8641A" w:rsidRPr="00FE61B3" w:rsidRDefault="00B8641A" w:rsidP="00B8641A">
      <w:pPr>
        <w:pStyle w:val="NormalnyWeb"/>
        <w:spacing w:before="0" w:beforeAutospacing="0" w:after="0" w:line="360" w:lineRule="auto"/>
        <w:jc w:val="both"/>
        <w:rPr>
          <w:rFonts w:asciiTheme="minorHAnsi" w:hAnsiTheme="minorHAnsi" w:cstheme="minorHAnsi"/>
        </w:rPr>
      </w:pPr>
      <w:r w:rsidRPr="00FE61B3">
        <w:rPr>
          <w:rFonts w:asciiTheme="minorHAnsi" w:hAnsiTheme="minorHAnsi" w:cstheme="minorHAnsi"/>
        </w:rPr>
        <w:t>Realizacja wydatków budżetowych w poszczególnych rozdziałach przedstawia się następująco:</w:t>
      </w:r>
    </w:p>
    <w:p w14:paraId="3EA04368" w14:textId="77777777" w:rsidR="00B8641A" w:rsidRPr="00FE61B3" w:rsidRDefault="00B8641A" w:rsidP="00B8641A">
      <w:pPr>
        <w:pStyle w:val="NormalnyWeb"/>
        <w:spacing w:before="0" w:beforeAutospacing="0" w:after="0" w:line="360" w:lineRule="auto"/>
        <w:jc w:val="both"/>
        <w:rPr>
          <w:rFonts w:asciiTheme="minorHAnsi" w:hAnsiTheme="minorHAnsi" w:cstheme="minorHAnsi"/>
        </w:rPr>
      </w:pPr>
    </w:p>
    <w:p w14:paraId="2546BC48" w14:textId="77777777" w:rsidR="00B8641A" w:rsidRPr="00FE61B3" w:rsidRDefault="00B8641A" w:rsidP="00B8641A">
      <w:pPr>
        <w:pStyle w:val="NormalnyWeb"/>
        <w:spacing w:before="0" w:beforeAutospacing="0" w:after="0" w:line="360" w:lineRule="auto"/>
        <w:jc w:val="both"/>
        <w:rPr>
          <w:rFonts w:asciiTheme="minorHAnsi" w:hAnsiTheme="minorHAnsi" w:cstheme="minorHAnsi"/>
          <w:u w:val="single"/>
        </w:rPr>
      </w:pPr>
      <w:r w:rsidRPr="00FE61B3">
        <w:rPr>
          <w:rFonts w:asciiTheme="minorHAnsi" w:hAnsiTheme="minorHAnsi" w:cstheme="minorHAnsi"/>
          <w:i/>
          <w:iCs/>
          <w:u w:val="single"/>
        </w:rPr>
        <w:t>Domy pomocy społecznej</w:t>
      </w:r>
    </w:p>
    <w:p w14:paraId="25B1E548" w14:textId="5916F659" w:rsidR="00B8641A" w:rsidRPr="00FE61B3" w:rsidRDefault="00B8641A" w:rsidP="00B8641A">
      <w:pPr>
        <w:pStyle w:val="NormalnyWeb"/>
        <w:spacing w:before="0" w:beforeAutospacing="0" w:after="0" w:line="360" w:lineRule="auto"/>
        <w:ind w:firstLine="708"/>
        <w:jc w:val="both"/>
        <w:rPr>
          <w:rFonts w:asciiTheme="minorHAnsi" w:hAnsiTheme="minorHAnsi" w:cstheme="minorHAnsi"/>
        </w:rPr>
      </w:pPr>
      <w:r w:rsidRPr="00FE61B3">
        <w:rPr>
          <w:rFonts w:asciiTheme="minorHAnsi" w:hAnsiTheme="minorHAnsi" w:cstheme="minorHAnsi"/>
        </w:rPr>
        <w:t xml:space="preserve">Wydatki zaplanowane na pobyt osób w domach pomocy społecznej wynoszą </w:t>
      </w:r>
      <w:r w:rsidR="00FE61B3" w:rsidRPr="00FE61B3">
        <w:rPr>
          <w:rFonts w:asciiTheme="minorHAnsi" w:hAnsiTheme="minorHAnsi" w:cstheme="minorHAnsi"/>
        </w:rPr>
        <w:t>250.500,00</w:t>
      </w:r>
      <w:r w:rsidRPr="00FE61B3">
        <w:rPr>
          <w:rFonts w:asciiTheme="minorHAnsi" w:hAnsiTheme="minorHAnsi" w:cstheme="minorHAnsi"/>
        </w:rPr>
        <w:t xml:space="preserve"> zł, wykonanie w </w:t>
      </w:r>
      <w:r w:rsidR="00867FA3" w:rsidRPr="00FE61B3">
        <w:rPr>
          <w:rFonts w:asciiTheme="minorHAnsi" w:hAnsiTheme="minorHAnsi" w:cstheme="minorHAnsi"/>
        </w:rPr>
        <w:t>202</w:t>
      </w:r>
      <w:r w:rsidR="00FE61B3" w:rsidRPr="00FE61B3">
        <w:rPr>
          <w:rFonts w:asciiTheme="minorHAnsi" w:hAnsiTheme="minorHAnsi" w:cstheme="minorHAnsi"/>
        </w:rPr>
        <w:t>3</w:t>
      </w:r>
      <w:r w:rsidR="00867FA3" w:rsidRPr="00FE61B3">
        <w:rPr>
          <w:rFonts w:asciiTheme="minorHAnsi" w:hAnsiTheme="minorHAnsi" w:cstheme="minorHAnsi"/>
        </w:rPr>
        <w:t xml:space="preserve"> roku</w:t>
      </w:r>
      <w:r w:rsidRPr="00FE61B3">
        <w:rPr>
          <w:rFonts w:asciiTheme="minorHAnsi" w:hAnsiTheme="minorHAnsi" w:cstheme="minorHAnsi"/>
        </w:rPr>
        <w:t xml:space="preserve"> wynosi </w:t>
      </w:r>
      <w:r w:rsidR="00FE61B3" w:rsidRPr="00FE61B3">
        <w:rPr>
          <w:rFonts w:asciiTheme="minorHAnsi" w:hAnsiTheme="minorHAnsi" w:cstheme="minorHAnsi"/>
        </w:rPr>
        <w:t>250.325,80</w:t>
      </w:r>
      <w:r w:rsidRPr="00FE61B3">
        <w:rPr>
          <w:rFonts w:asciiTheme="minorHAnsi" w:hAnsiTheme="minorHAnsi" w:cstheme="minorHAnsi"/>
        </w:rPr>
        <w:t xml:space="preserve"> zł (pobyt </w:t>
      </w:r>
      <w:r w:rsidR="00FE61B3" w:rsidRPr="00FE61B3">
        <w:rPr>
          <w:rFonts w:asciiTheme="minorHAnsi" w:hAnsiTheme="minorHAnsi" w:cstheme="minorHAnsi"/>
        </w:rPr>
        <w:t>8</w:t>
      </w:r>
      <w:r w:rsidRPr="00FE61B3">
        <w:rPr>
          <w:rFonts w:asciiTheme="minorHAnsi" w:hAnsiTheme="minorHAnsi" w:cstheme="minorHAnsi"/>
        </w:rPr>
        <w:t xml:space="preserve"> osób w domach pomocy społecznej).</w:t>
      </w:r>
    </w:p>
    <w:p w14:paraId="34B5CDCE" w14:textId="77777777" w:rsidR="00B8641A" w:rsidRPr="00FE61B3" w:rsidRDefault="00B8641A" w:rsidP="00B8641A">
      <w:pPr>
        <w:pStyle w:val="NormalnyWeb"/>
        <w:spacing w:before="0" w:beforeAutospacing="0" w:after="0" w:line="360" w:lineRule="auto"/>
        <w:jc w:val="both"/>
        <w:rPr>
          <w:rFonts w:asciiTheme="minorHAnsi" w:hAnsiTheme="minorHAnsi" w:cstheme="minorHAnsi"/>
        </w:rPr>
      </w:pPr>
    </w:p>
    <w:p w14:paraId="3DA518B9" w14:textId="77777777" w:rsidR="00B8641A" w:rsidRPr="00FE61B3" w:rsidRDefault="00B8641A" w:rsidP="00B8641A">
      <w:pPr>
        <w:pStyle w:val="NormalnyWeb"/>
        <w:spacing w:before="0" w:beforeAutospacing="0" w:after="0" w:line="360" w:lineRule="auto"/>
        <w:jc w:val="both"/>
        <w:rPr>
          <w:rFonts w:asciiTheme="minorHAnsi" w:hAnsiTheme="minorHAnsi" w:cstheme="minorHAnsi"/>
          <w:u w:val="single"/>
        </w:rPr>
      </w:pPr>
      <w:r w:rsidRPr="00FE61B3">
        <w:rPr>
          <w:rFonts w:asciiTheme="minorHAnsi" w:hAnsiTheme="minorHAnsi" w:cstheme="minorHAnsi"/>
          <w:i/>
          <w:iCs/>
          <w:u w:val="single"/>
        </w:rPr>
        <w:t>Zadania w zakresie przeciwdziałania przemocy w rodzinie</w:t>
      </w:r>
    </w:p>
    <w:p w14:paraId="31B0891E" w14:textId="4931B57B" w:rsidR="00B8641A" w:rsidRDefault="00B8641A" w:rsidP="008A3BC4">
      <w:pPr>
        <w:pStyle w:val="NormalnyWeb"/>
        <w:spacing w:before="0" w:beforeAutospacing="0" w:after="0" w:line="360" w:lineRule="auto"/>
        <w:ind w:firstLine="708"/>
        <w:jc w:val="both"/>
        <w:rPr>
          <w:rFonts w:asciiTheme="minorHAnsi" w:hAnsiTheme="minorHAnsi" w:cstheme="minorHAnsi"/>
        </w:rPr>
      </w:pPr>
      <w:r w:rsidRPr="00FE61B3">
        <w:rPr>
          <w:rFonts w:asciiTheme="minorHAnsi" w:hAnsiTheme="minorHAnsi" w:cstheme="minorHAnsi"/>
        </w:rPr>
        <w:t>Wydatki zaplanowane z zakresu przeciwdziałania przemocy w rodzinie wynoszą 1.500,00 zł, w 202</w:t>
      </w:r>
      <w:r w:rsidR="00FE61B3" w:rsidRPr="00FE61B3">
        <w:rPr>
          <w:rFonts w:asciiTheme="minorHAnsi" w:hAnsiTheme="minorHAnsi" w:cstheme="minorHAnsi"/>
        </w:rPr>
        <w:t>3</w:t>
      </w:r>
      <w:r w:rsidRPr="00FE61B3">
        <w:rPr>
          <w:rFonts w:asciiTheme="minorHAnsi" w:hAnsiTheme="minorHAnsi" w:cstheme="minorHAnsi"/>
        </w:rPr>
        <w:t xml:space="preserve"> roku </w:t>
      </w:r>
      <w:r w:rsidR="00C42FFE" w:rsidRPr="00FE61B3">
        <w:rPr>
          <w:rFonts w:asciiTheme="minorHAnsi" w:hAnsiTheme="minorHAnsi" w:cstheme="minorHAnsi"/>
        </w:rPr>
        <w:t xml:space="preserve">wydatkowano </w:t>
      </w:r>
      <w:r w:rsidR="00FE61B3" w:rsidRPr="00FE61B3">
        <w:rPr>
          <w:rFonts w:asciiTheme="minorHAnsi" w:hAnsiTheme="minorHAnsi" w:cstheme="minorHAnsi"/>
        </w:rPr>
        <w:t>1.500,00</w:t>
      </w:r>
      <w:r w:rsidR="00C42FFE" w:rsidRPr="00FE61B3">
        <w:rPr>
          <w:rFonts w:asciiTheme="minorHAnsi" w:hAnsiTheme="minorHAnsi" w:cstheme="minorHAnsi"/>
        </w:rPr>
        <w:t xml:space="preserve"> zł na szkolenie dla członków zespołu.</w:t>
      </w:r>
    </w:p>
    <w:p w14:paraId="36703D1A" w14:textId="77777777" w:rsidR="002C5418" w:rsidRPr="00FE61B3" w:rsidRDefault="002C5418" w:rsidP="008A3BC4">
      <w:pPr>
        <w:pStyle w:val="NormalnyWeb"/>
        <w:spacing w:before="0" w:beforeAutospacing="0" w:after="0" w:line="360" w:lineRule="auto"/>
        <w:ind w:firstLine="708"/>
        <w:jc w:val="both"/>
        <w:rPr>
          <w:rFonts w:asciiTheme="minorHAnsi" w:hAnsiTheme="minorHAnsi" w:cstheme="minorHAnsi"/>
        </w:rPr>
      </w:pPr>
    </w:p>
    <w:p w14:paraId="5C890875" w14:textId="77777777" w:rsidR="00B8641A" w:rsidRPr="00FE61B3" w:rsidRDefault="00B8641A" w:rsidP="00B8641A">
      <w:pPr>
        <w:pStyle w:val="NormalnyWeb"/>
        <w:spacing w:before="0" w:beforeAutospacing="0" w:after="0" w:line="360" w:lineRule="auto"/>
        <w:jc w:val="both"/>
        <w:rPr>
          <w:rFonts w:asciiTheme="minorHAnsi" w:hAnsiTheme="minorHAnsi" w:cstheme="minorHAnsi"/>
        </w:rPr>
      </w:pPr>
      <w:r w:rsidRPr="00FE61B3">
        <w:rPr>
          <w:rFonts w:asciiTheme="minorHAnsi" w:hAnsiTheme="minorHAnsi" w:cstheme="minorHAnsi"/>
          <w:bCs/>
          <w:i/>
          <w:iCs/>
          <w:u w:val="single"/>
        </w:rPr>
        <w:t>Składki na ubezpieczenie zdrowotne opłacane za osoby pobierające niektóre świadczenia z pomocy społecznej oraz za osoby uczestniczące w zajęciach w centrum integracji społecznej</w:t>
      </w:r>
    </w:p>
    <w:p w14:paraId="10166911" w14:textId="627DC28C" w:rsidR="00B8641A" w:rsidRPr="00FE61B3" w:rsidRDefault="00B8641A" w:rsidP="00B8641A">
      <w:pPr>
        <w:pStyle w:val="NormalnyWeb"/>
        <w:spacing w:before="0" w:beforeAutospacing="0" w:after="0" w:line="360" w:lineRule="auto"/>
        <w:ind w:firstLine="708"/>
        <w:jc w:val="both"/>
        <w:rPr>
          <w:rFonts w:asciiTheme="minorHAnsi" w:hAnsiTheme="minorHAnsi" w:cstheme="minorHAnsi"/>
        </w:rPr>
      </w:pPr>
      <w:r w:rsidRPr="00FE61B3">
        <w:rPr>
          <w:rFonts w:asciiTheme="minorHAnsi" w:hAnsiTheme="minorHAnsi" w:cstheme="minorHAnsi"/>
        </w:rPr>
        <w:t>Na odprowadzenie</w:t>
      </w:r>
      <w:r w:rsidR="00C42FFE" w:rsidRPr="00FE61B3">
        <w:rPr>
          <w:rFonts w:asciiTheme="minorHAnsi" w:hAnsiTheme="minorHAnsi" w:cstheme="minorHAnsi"/>
        </w:rPr>
        <w:t xml:space="preserve"> </w:t>
      </w:r>
      <w:r w:rsidRPr="00FE61B3">
        <w:rPr>
          <w:rFonts w:asciiTheme="minorHAnsi" w:hAnsiTheme="minorHAnsi" w:cstheme="minorHAnsi"/>
        </w:rPr>
        <w:t xml:space="preserve">składek ubezpieczenia zdrowotnego za niektóre osoby pobierające </w:t>
      </w:r>
      <w:r w:rsidR="00C42FFE" w:rsidRPr="00FE61B3">
        <w:rPr>
          <w:rFonts w:asciiTheme="minorHAnsi" w:hAnsiTheme="minorHAnsi" w:cstheme="minorHAnsi"/>
        </w:rPr>
        <w:t>zasiłek stały</w:t>
      </w:r>
      <w:r w:rsidRPr="00FE61B3">
        <w:rPr>
          <w:rFonts w:asciiTheme="minorHAnsi" w:hAnsiTheme="minorHAnsi" w:cstheme="minorHAnsi"/>
        </w:rPr>
        <w:t xml:space="preserve"> wydatkowano kwotę </w:t>
      </w:r>
      <w:r w:rsidR="00FE61B3" w:rsidRPr="00FE61B3">
        <w:rPr>
          <w:rFonts w:asciiTheme="minorHAnsi" w:hAnsiTheme="minorHAnsi" w:cstheme="minorHAnsi"/>
        </w:rPr>
        <w:t>22.369,63</w:t>
      </w:r>
      <w:r w:rsidRPr="00FE61B3">
        <w:rPr>
          <w:rFonts w:asciiTheme="minorHAnsi" w:hAnsiTheme="minorHAnsi" w:cstheme="minorHAnsi"/>
        </w:rPr>
        <w:t xml:space="preserve"> zł</w:t>
      </w:r>
      <w:r w:rsidR="00FE61B3" w:rsidRPr="00FE61B3">
        <w:rPr>
          <w:rFonts w:asciiTheme="minorHAnsi" w:hAnsiTheme="minorHAnsi" w:cstheme="minorHAnsi"/>
        </w:rPr>
        <w:t xml:space="preserve">, </w:t>
      </w:r>
      <w:r w:rsidRPr="00FE61B3">
        <w:rPr>
          <w:rFonts w:asciiTheme="minorHAnsi" w:hAnsiTheme="minorHAnsi" w:cstheme="minorHAnsi"/>
        </w:rPr>
        <w:t xml:space="preserve">na plan </w:t>
      </w:r>
      <w:r w:rsidR="00FE61B3" w:rsidRPr="00FE61B3">
        <w:rPr>
          <w:rFonts w:asciiTheme="minorHAnsi" w:hAnsiTheme="minorHAnsi" w:cstheme="minorHAnsi"/>
        </w:rPr>
        <w:t>24.489,00</w:t>
      </w:r>
      <w:r w:rsidRPr="00FE61B3">
        <w:rPr>
          <w:rFonts w:asciiTheme="minorHAnsi" w:hAnsiTheme="minorHAnsi" w:cstheme="minorHAnsi"/>
        </w:rPr>
        <w:t xml:space="preserve"> zł</w:t>
      </w:r>
      <w:r w:rsidR="00FE61B3" w:rsidRPr="00FE61B3">
        <w:rPr>
          <w:rFonts w:asciiTheme="minorHAnsi" w:hAnsiTheme="minorHAnsi" w:cstheme="minorHAnsi"/>
        </w:rPr>
        <w:t xml:space="preserve"> (zapłacono 382 składki)</w:t>
      </w:r>
      <w:r w:rsidRPr="00FE61B3">
        <w:rPr>
          <w:rFonts w:asciiTheme="minorHAnsi" w:hAnsiTheme="minorHAnsi" w:cstheme="minorHAnsi"/>
        </w:rPr>
        <w:t>, całość sfinansowano z  dotacji.</w:t>
      </w:r>
    </w:p>
    <w:p w14:paraId="46C96E9E" w14:textId="77777777" w:rsidR="00B8641A" w:rsidRPr="0009713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38A57B24" w14:textId="77777777" w:rsidR="00B8641A" w:rsidRPr="00EE2D4F" w:rsidRDefault="00B8641A" w:rsidP="00B8641A">
      <w:pPr>
        <w:pStyle w:val="NormalnyWeb"/>
        <w:spacing w:before="0" w:beforeAutospacing="0" w:after="0" w:line="360" w:lineRule="auto"/>
        <w:jc w:val="both"/>
        <w:rPr>
          <w:rFonts w:asciiTheme="minorHAnsi" w:hAnsiTheme="minorHAnsi" w:cstheme="minorHAnsi"/>
        </w:rPr>
      </w:pPr>
      <w:r w:rsidRPr="00EE2D4F">
        <w:rPr>
          <w:rFonts w:asciiTheme="minorHAnsi" w:hAnsiTheme="minorHAnsi" w:cstheme="minorHAnsi"/>
          <w:bCs/>
          <w:i/>
          <w:iCs/>
          <w:u w:val="single"/>
        </w:rPr>
        <w:t>Zasiłki okresowe, celowe i pomoc w naturze oraz składki na ubezpieczenia emerytalne i rentowe</w:t>
      </w:r>
    </w:p>
    <w:p w14:paraId="3F71E274" w14:textId="1C7BFB0D" w:rsidR="00B8641A" w:rsidRPr="00EE2D4F" w:rsidRDefault="00B8641A" w:rsidP="00B8641A">
      <w:pPr>
        <w:pStyle w:val="NormalnyWeb"/>
        <w:spacing w:before="0" w:beforeAutospacing="0" w:after="0" w:line="360" w:lineRule="auto"/>
        <w:ind w:firstLine="708"/>
        <w:jc w:val="both"/>
        <w:rPr>
          <w:rFonts w:asciiTheme="minorHAnsi" w:hAnsiTheme="minorHAnsi" w:cstheme="minorHAnsi"/>
        </w:rPr>
      </w:pPr>
      <w:r w:rsidRPr="00EE2D4F">
        <w:rPr>
          <w:rFonts w:asciiTheme="minorHAnsi" w:hAnsiTheme="minorHAnsi" w:cstheme="minorHAnsi"/>
        </w:rPr>
        <w:t xml:space="preserve">Na wypłatę świadczeń społecznych zaplanowano </w:t>
      </w:r>
      <w:r w:rsidR="00FE61B3" w:rsidRPr="00EE2D4F">
        <w:rPr>
          <w:rFonts w:asciiTheme="minorHAnsi" w:hAnsiTheme="minorHAnsi" w:cstheme="minorHAnsi"/>
        </w:rPr>
        <w:t>115.298,00</w:t>
      </w:r>
      <w:r w:rsidRPr="00EE2D4F">
        <w:rPr>
          <w:rFonts w:asciiTheme="minorHAnsi" w:hAnsiTheme="minorHAnsi" w:cstheme="minorHAnsi"/>
        </w:rPr>
        <w:t xml:space="preserve"> zł, wydatkowano </w:t>
      </w:r>
      <w:r w:rsidR="00FE61B3" w:rsidRPr="00EE2D4F">
        <w:rPr>
          <w:rFonts w:asciiTheme="minorHAnsi" w:hAnsiTheme="minorHAnsi" w:cstheme="minorHAnsi"/>
        </w:rPr>
        <w:t>104.594,</w:t>
      </w:r>
      <w:r w:rsidR="00EE2D4F" w:rsidRPr="00EE2D4F">
        <w:rPr>
          <w:rFonts w:asciiTheme="minorHAnsi" w:hAnsiTheme="minorHAnsi" w:cstheme="minorHAnsi"/>
        </w:rPr>
        <w:t>6</w:t>
      </w:r>
      <w:r w:rsidR="00FE61B3" w:rsidRPr="00EE2D4F">
        <w:rPr>
          <w:rFonts w:asciiTheme="minorHAnsi" w:hAnsiTheme="minorHAnsi" w:cstheme="minorHAnsi"/>
        </w:rPr>
        <w:t>0</w:t>
      </w:r>
      <w:r w:rsidRPr="00EE2D4F">
        <w:rPr>
          <w:rFonts w:asciiTheme="minorHAnsi" w:hAnsiTheme="minorHAnsi" w:cstheme="minorHAnsi"/>
        </w:rPr>
        <w:t xml:space="preserve"> zł, z czego na wypłatę </w:t>
      </w:r>
      <w:r w:rsidR="00C42FFE" w:rsidRPr="00EE2D4F">
        <w:rPr>
          <w:rFonts w:asciiTheme="minorHAnsi" w:hAnsiTheme="minorHAnsi" w:cstheme="minorHAnsi"/>
        </w:rPr>
        <w:t>zasiłków</w:t>
      </w:r>
      <w:r w:rsidRPr="00EE2D4F">
        <w:rPr>
          <w:rFonts w:asciiTheme="minorHAnsi" w:hAnsiTheme="minorHAnsi" w:cstheme="minorHAnsi"/>
        </w:rPr>
        <w:t xml:space="preserve"> </w:t>
      </w:r>
      <w:r w:rsidR="00C42FFE" w:rsidRPr="00EE2D4F">
        <w:rPr>
          <w:rFonts w:asciiTheme="minorHAnsi" w:hAnsiTheme="minorHAnsi" w:cstheme="minorHAnsi"/>
        </w:rPr>
        <w:t xml:space="preserve"> okresowych </w:t>
      </w:r>
      <w:r w:rsidR="00FE61B3" w:rsidRPr="00EE2D4F">
        <w:rPr>
          <w:rFonts w:asciiTheme="minorHAnsi" w:hAnsiTheme="minorHAnsi" w:cstheme="minorHAnsi"/>
        </w:rPr>
        <w:t>70.393,64</w:t>
      </w:r>
      <w:r w:rsidRPr="00EE2D4F">
        <w:rPr>
          <w:rFonts w:asciiTheme="minorHAnsi" w:hAnsiTheme="minorHAnsi" w:cstheme="minorHAnsi"/>
        </w:rPr>
        <w:t xml:space="preserve"> zł (z dotacji celowej </w:t>
      </w:r>
      <w:r w:rsidR="00EE2D4F" w:rsidRPr="00EE2D4F">
        <w:rPr>
          <w:rFonts w:asciiTheme="minorHAnsi" w:hAnsiTheme="minorHAnsi" w:cstheme="minorHAnsi"/>
        </w:rPr>
        <w:t>70.127,38</w:t>
      </w:r>
      <w:r w:rsidRPr="00EE2D4F">
        <w:rPr>
          <w:rFonts w:asciiTheme="minorHAnsi" w:hAnsiTheme="minorHAnsi" w:cstheme="minorHAnsi"/>
        </w:rPr>
        <w:t xml:space="preserve"> zł)</w:t>
      </w:r>
      <w:r w:rsidR="00C42FFE" w:rsidRPr="00EE2D4F">
        <w:rPr>
          <w:rFonts w:asciiTheme="minorHAnsi" w:hAnsiTheme="minorHAnsi" w:cstheme="minorHAnsi"/>
        </w:rPr>
        <w:t xml:space="preserve">, zasiłków celowych wydatkowano </w:t>
      </w:r>
      <w:r w:rsidR="00EE2D4F" w:rsidRPr="00EE2D4F">
        <w:rPr>
          <w:rFonts w:asciiTheme="minorHAnsi" w:hAnsiTheme="minorHAnsi" w:cstheme="minorHAnsi"/>
        </w:rPr>
        <w:t>7.6</w:t>
      </w:r>
      <w:r w:rsidR="00C42FFE" w:rsidRPr="00EE2D4F">
        <w:rPr>
          <w:rFonts w:asciiTheme="minorHAnsi" w:hAnsiTheme="minorHAnsi" w:cstheme="minorHAnsi"/>
        </w:rPr>
        <w:t xml:space="preserve">50,00 zł. oraz </w:t>
      </w:r>
      <w:r w:rsidRPr="00EE2D4F">
        <w:rPr>
          <w:rFonts w:asciiTheme="minorHAnsi" w:hAnsiTheme="minorHAnsi" w:cstheme="minorHAnsi"/>
        </w:rPr>
        <w:t xml:space="preserve"> </w:t>
      </w:r>
      <w:r w:rsidR="00C42FFE" w:rsidRPr="00EE2D4F">
        <w:rPr>
          <w:rFonts w:asciiTheme="minorHAnsi" w:hAnsiTheme="minorHAnsi" w:cstheme="minorHAnsi"/>
        </w:rPr>
        <w:t xml:space="preserve">koszt pobytu </w:t>
      </w:r>
      <w:r w:rsidR="00EE2D4F" w:rsidRPr="00EE2D4F">
        <w:rPr>
          <w:rFonts w:asciiTheme="minorHAnsi" w:hAnsiTheme="minorHAnsi" w:cstheme="minorHAnsi"/>
        </w:rPr>
        <w:t xml:space="preserve">2 </w:t>
      </w:r>
      <w:r w:rsidR="00C42FFE" w:rsidRPr="00EE2D4F">
        <w:rPr>
          <w:rFonts w:asciiTheme="minorHAnsi" w:hAnsiTheme="minorHAnsi" w:cstheme="minorHAnsi"/>
        </w:rPr>
        <w:t>os</w:t>
      </w:r>
      <w:r w:rsidR="00EE2D4F" w:rsidRPr="00EE2D4F">
        <w:rPr>
          <w:rFonts w:asciiTheme="minorHAnsi" w:hAnsiTheme="minorHAnsi" w:cstheme="minorHAnsi"/>
        </w:rPr>
        <w:t>ób</w:t>
      </w:r>
      <w:r w:rsidR="00C42FFE" w:rsidRPr="00EE2D4F">
        <w:rPr>
          <w:rFonts w:asciiTheme="minorHAnsi" w:hAnsiTheme="minorHAnsi" w:cstheme="minorHAnsi"/>
        </w:rPr>
        <w:t xml:space="preserve"> w schronisku dla bezdomnych </w:t>
      </w:r>
      <w:r w:rsidR="00EE2D4F" w:rsidRPr="00EE2D4F">
        <w:rPr>
          <w:rFonts w:asciiTheme="minorHAnsi" w:hAnsiTheme="minorHAnsi" w:cstheme="minorHAnsi"/>
        </w:rPr>
        <w:t>26.550,96</w:t>
      </w:r>
      <w:r w:rsidR="00C42FFE" w:rsidRPr="00EE2D4F">
        <w:rPr>
          <w:rFonts w:asciiTheme="minorHAnsi" w:hAnsiTheme="minorHAnsi" w:cstheme="minorHAnsi"/>
        </w:rPr>
        <w:t xml:space="preserve"> zł.</w:t>
      </w:r>
    </w:p>
    <w:p w14:paraId="130DD61B" w14:textId="77777777" w:rsidR="00A97571" w:rsidRPr="00097137" w:rsidRDefault="00A97571" w:rsidP="00B8641A">
      <w:pPr>
        <w:pStyle w:val="NormalnyWeb"/>
        <w:spacing w:before="0" w:beforeAutospacing="0" w:after="0" w:line="360" w:lineRule="auto"/>
        <w:jc w:val="both"/>
        <w:rPr>
          <w:rFonts w:asciiTheme="minorHAnsi" w:hAnsiTheme="minorHAnsi" w:cstheme="minorHAnsi"/>
          <w:color w:val="FF0000"/>
        </w:rPr>
      </w:pPr>
    </w:p>
    <w:p w14:paraId="742E901C" w14:textId="77777777" w:rsidR="00B8641A" w:rsidRPr="00EE2D4F" w:rsidRDefault="00B8641A" w:rsidP="00B8641A">
      <w:pPr>
        <w:pStyle w:val="NormalnyWeb"/>
        <w:spacing w:before="0" w:beforeAutospacing="0" w:after="0" w:line="360" w:lineRule="auto"/>
        <w:jc w:val="both"/>
        <w:rPr>
          <w:rFonts w:asciiTheme="minorHAnsi" w:hAnsiTheme="minorHAnsi" w:cstheme="minorHAnsi"/>
        </w:rPr>
      </w:pPr>
      <w:r w:rsidRPr="00EE2D4F">
        <w:rPr>
          <w:rFonts w:asciiTheme="minorHAnsi" w:hAnsiTheme="minorHAnsi" w:cstheme="minorHAnsi"/>
          <w:bCs/>
          <w:i/>
          <w:iCs/>
          <w:u w:val="single"/>
        </w:rPr>
        <w:t>Dodatki mieszkaniowe</w:t>
      </w:r>
    </w:p>
    <w:p w14:paraId="395B8A2B" w14:textId="7ED2379C" w:rsidR="00B8641A" w:rsidRPr="00EE2D4F" w:rsidRDefault="00B8641A" w:rsidP="00B8641A">
      <w:pPr>
        <w:pStyle w:val="NormalnyWeb"/>
        <w:spacing w:before="0" w:beforeAutospacing="0" w:after="0" w:line="360" w:lineRule="auto"/>
        <w:ind w:firstLine="708"/>
        <w:jc w:val="both"/>
        <w:rPr>
          <w:rFonts w:asciiTheme="minorHAnsi" w:hAnsiTheme="minorHAnsi" w:cstheme="minorHAnsi"/>
        </w:rPr>
      </w:pPr>
      <w:r w:rsidRPr="00EE2D4F">
        <w:rPr>
          <w:rFonts w:asciiTheme="minorHAnsi" w:hAnsiTheme="minorHAnsi" w:cstheme="minorHAnsi"/>
        </w:rPr>
        <w:lastRenderedPageBreak/>
        <w:t xml:space="preserve">Na wypłatę dodatków mieszkaniowych dla mieszkańców z terenu gminy Jednorożec zaplanowano kwotę </w:t>
      </w:r>
      <w:r w:rsidR="00EE2D4F" w:rsidRPr="00EE2D4F">
        <w:rPr>
          <w:rFonts w:asciiTheme="minorHAnsi" w:hAnsiTheme="minorHAnsi" w:cstheme="minorHAnsi"/>
        </w:rPr>
        <w:t>1.800,00</w:t>
      </w:r>
      <w:r w:rsidRPr="00EE2D4F">
        <w:rPr>
          <w:rFonts w:asciiTheme="minorHAnsi" w:hAnsiTheme="minorHAnsi" w:cstheme="minorHAnsi"/>
        </w:rPr>
        <w:t xml:space="preserve"> zł, a wydatkowano </w:t>
      </w:r>
      <w:r w:rsidR="00EE2D4F" w:rsidRPr="00EE2D4F">
        <w:rPr>
          <w:rFonts w:asciiTheme="minorHAnsi" w:hAnsiTheme="minorHAnsi" w:cstheme="minorHAnsi"/>
        </w:rPr>
        <w:t>524,20</w:t>
      </w:r>
      <w:r w:rsidRPr="00EE2D4F">
        <w:rPr>
          <w:rFonts w:asciiTheme="minorHAnsi" w:hAnsiTheme="minorHAnsi" w:cstheme="minorHAnsi"/>
        </w:rPr>
        <w:t xml:space="preserve"> zł.</w:t>
      </w:r>
      <w:r w:rsidR="00EE2D4F" w:rsidRPr="00EE2D4F">
        <w:rPr>
          <w:rFonts w:asciiTheme="minorHAnsi" w:hAnsiTheme="minorHAnsi" w:cstheme="minorHAnsi"/>
        </w:rPr>
        <w:t xml:space="preserve"> (dodatek dla 1 osoby).</w:t>
      </w:r>
    </w:p>
    <w:p w14:paraId="07D0612D" w14:textId="77777777" w:rsidR="00B8641A" w:rsidRPr="0009713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602CAEBF" w14:textId="77777777" w:rsidR="00B8641A" w:rsidRPr="00EE2D4F" w:rsidRDefault="00B8641A" w:rsidP="00B8641A">
      <w:pPr>
        <w:pStyle w:val="NormalnyWeb"/>
        <w:spacing w:before="0" w:beforeAutospacing="0" w:after="0" w:line="360" w:lineRule="auto"/>
        <w:ind w:hanging="17"/>
        <w:jc w:val="both"/>
        <w:rPr>
          <w:rFonts w:asciiTheme="minorHAnsi" w:hAnsiTheme="minorHAnsi" w:cstheme="minorHAnsi"/>
        </w:rPr>
      </w:pPr>
      <w:r w:rsidRPr="00EE2D4F">
        <w:rPr>
          <w:rFonts w:asciiTheme="minorHAnsi" w:hAnsiTheme="minorHAnsi" w:cstheme="minorHAnsi"/>
          <w:bCs/>
          <w:i/>
          <w:iCs/>
          <w:u w:val="single"/>
        </w:rPr>
        <w:t>Zasiłki stałe</w:t>
      </w:r>
    </w:p>
    <w:p w14:paraId="2D38C674" w14:textId="5FCD6007" w:rsidR="00B8641A" w:rsidRPr="00EE2D4F" w:rsidRDefault="00B8641A" w:rsidP="00B8641A">
      <w:pPr>
        <w:pStyle w:val="NormalnyWeb"/>
        <w:spacing w:before="0" w:beforeAutospacing="0" w:after="0" w:line="360" w:lineRule="auto"/>
        <w:ind w:left="17" w:firstLine="691"/>
        <w:jc w:val="both"/>
        <w:rPr>
          <w:rFonts w:asciiTheme="minorHAnsi" w:hAnsiTheme="minorHAnsi" w:cstheme="minorHAnsi"/>
        </w:rPr>
      </w:pPr>
      <w:r w:rsidRPr="00EE2D4F">
        <w:rPr>
          <w:rFonts w:asciiTheme="minorHAnsi" w:hAnsiTheme="minorHAnsi" w:cstheme="minorHAnsi"/>
        </w:rPr>
        <w:t xml:space="preserve">Na wypłatę zasiłków stałych dla mieszkańców z terenu gminy Jednorożec zaplanowano wydatkować </w:t>
      </w:r>
      <w:r w:rsidR="00EE2D4F" w:rsidRPr="00EE2D4F">
        <w:rPr>
          <w:rFonts w:asciiTheme="minorHAnsi" w:hAnsiTheme="minorHAnsi" w:cstheme="minorHAnsi"/>
        </w:rPr>
        <w:t>276.376,00</w:t>
      </w:r>
      <w:r w:rsidRPr="00EE2D4F">
        <w:rPr>
          <w:rFonts w:asciiTheme="minorHAnsi" w:hAnsiTheme="minorHAnsi" w:cstheme="minorHAnsi"/>
        </w:rPr>
        <w:t xml:space="preserve"> zł, wydatkowano </w:t>
      </w:r>
      <w:r w:rsidR="00EE2D4F" w:rsidRPr="00EE2D4F">
        <w:rPr>
          <w:rFonts w:asciiTheme="minorHAnsi" w:hAnsiTheme="minorHAnsi" w:cstheme="minorHAnsi"/>
        </w:rPr>
        <w:t>258.129,80</w:t>
      </w:r>
      <w:r w:rsidRPr="00EE2D4F">
        <w:rPr>
          <w:rFonts w:asciiTheme="minorHAnsi" w:hAnsiTheme="minorHAnsi" w:cstheme="minorHAnsi"/>
        </w:rPr>
        <w:t xml:space="preserve"> zł</w:t>
      </w:r>
      <w:r w:rsidR="00A97571" w:rsidRPr="00EE2D4F">
        <w:rPr>
          <w:rFonts w:asciiTheme="minorHAnsi" w:hAnsiTheme="minorHAnsi" w:cstheme="minorHAnsi"/>
        </w:rPr>
        <w:t xml:space="preserve">, </w:t>
      </w:r>
      <w:r w:rsidR="00EE2D4F" w:rsidRPr="00EE2D4F">
        <w:rPr>
          <w:rFonts w:asciiTheme="minorHAnsi" w:hAnsiTheme="minorHAnsi" w:cstheme="minorHAnsi"/>
        </w:rPr>
        <w:t>wypłacono 418 świadczeń dla 42 osób. C</w:t>
      </w:r>
      <w:r w:rsidRPr="00EE2D4F">
        <w:rPr>
          <w:rFonts w:asciiTheme="minorHAnsi" w:hAnsiTheme="minorHAnsi" w:cstheme="minorHAnsi"/>
        </w:rPr>
        <w:t>ałość sfinansowana dotacją celową.</w:t>
      </w:r>
    </w:p>
    <w:p w14:paraId="76222DA6" w14:textId="6B1BE0F6" w:rsidR="00B8641A" w:rsidRPr="00EE2D4F" w:rsidRDefault="00B8641A" w:rsidP="00B8641A">
      <w:pPr>
        <w:pStyle w:val="NormalnyWeb"/>
        <w:spacing w:before="0" w:beforeAutospacing="0" w:after="0" w:line="360" w:lineRule="auto"/>
        <w:ind w:firstLine="708"/>
        <w:jc w:val="both"/>
        <w:rPr>
          <w:rFonts w:asciiTheme="minorHAnsi" w:hAnsiTheme="minorHAnsi" w:cstheme="minorHAnsi"/>
        </w:rPr>
      </w:pPr>
      <w:r w:rsidRPr="00EE2D4F">
        <w:rPr>
          <w:rFonts w:asciiTheme="minorHAnsi" w:hAnsiTheme="minorHAnsi" w:cstheme="minorHAnsi"/>
        </w:rPr>
        <w:t xml:space="preserve">Zwrot dotacji z tytułu nienależnie pobranych zasiłków stałych zaplanowany </w:t>
      </w:r>
      <w:r w:rsidR="00EE2D4F" w:rsidRPr="00EE2D4F">
        <w:rPr>
          <w:rFonts w:asciiTheme="minorHAnsi" w:hAnsiTheme="minorHAnsi" w:cstheme="minorHAnsi"/>
        </w:rPr>
        <w:t xml:space="preserve">i przekazany </w:t>
      </w:r>
      <w:r w:rsidRPr="00EE2D4F">
        <w:rPr>
          <w:rFonts w:asciiTheme="minorHAnsi" w:hAnsiTheme="minorHAnsi" w:cstheme="minorHAnsi"/>
        </w:rPr>
        <w:t xml:space="preserve">w kwocie </w:t>
      </w:r>
      <w:r w:rsidR="00EE2D4F" w:rsidRPr="00EE2D4F">
        <w:rPr>
          <w:rFonts w:asciiTheme="minorHAnsi" w:hAnsiTheme="minorHAnsi" w:cstheme="minorHAnsi"/>
        </w:rPr>
        <w:t>600,00 zł.</w:t>
      </w:r>
    </w:p>
    <w:p w14:paraId="183E2D85" w14:textId="77777777" w:rsidR="00B8641A" w:rsidRPr="00DE6ADE" w:rsidRDefault="00B8641A" w:rsidP="00B8641A">
      <w:pPr>
        <w:pStyle w:val="NormalnyWeb"/>
        <w:spacing w:before="0" w:beforeAutospacing="0" w:after="0" w:line="360" w:lineRule="auto"/>
        <w:jc w:val="both"/>
        <w:rPr>
          <w:rFonts w:asciiTheme="minorHAnsi" w:hAnsiTheme="minorHAnsi" w:cstheme="minorHAnsi"/>
        </w:rPr>
      </w:pPr>
    </w:p>
    <w:p w14:paraId="246516AB" w14:textId="77777777" w:rsidR="00B8641A" w:rsidRPr="00DE6ADE" w:rsidRDefault="00B8641A" w:rsidP="00B8641A">
      <w:pPr>
        <w:pStyle w:val="NormalnyWeb"/>
        <w:spacing w:before="0" w:beforeAutospacing="0" w:after="0" w:line="360" w:lineRule="auto"/>
        <w:jc w:val="both"/>
        <w:rPr>
          <w:rFonts w:asciiTheme="minorHAnsi" w:hAnsiTheme="minorHAnsi" w:cstheme="minorHAnsi"/>
        </w:rPr>
      </w:pPr>
      <w:r w:rsidRPr="00DE6ADE">
        <w:rPr>
          <w:rFonts w:asciiTheme="minorHAnsi" w:hAnsiTheme="minorHAnsi" w:cstheme="minorHAnsi"/>
          <w:bCs/>
          <w:i/>
          <w:iCs/>
          <w:u w:val="single"/>
        </w:rPr>
        <w:t>Ośrodki pomocy społecznej</w:t>
      </w:r>
    </w:p>
    <w:p w14:paraId="55235F4F" w14:textId="6196F869" w:rsidR="00B8641A" w:rsidRPr="00DE6ADE" w:rsidRDefault="00B8641A" w:rsidP="00B8641A">
      <w:pPr>
        <w:pStyle w:val="NormalnyWeb"/>
        <w:spacing w:before="0" w:beforeAutospacing="0" w:after="0" w:line="360" w:lineRule="auto"/>
        <w:ind w:firstLine="708"/>
        <w:jc w:val="both"/>
        <w:rPr>
          <w:rFonts w:asciiTheme="minorHAnsi" w:hAnsiTheme="minorHAnsi" w:cstheme="minorHAnsi"/>
        </w:rPr>
      </w:pPr>
      <w:r w:rsidRPr="00DE6ADE">
        <w:rPr>
          <w:rFonts w:asciiTheme="minorHAnsi" w:hAnsiTheme="minorHAnsi" w:cstheme="minorHAnsi"/>
        </w:rPr>
        <w:t xml:space="preserve">Na utrzymanie Ośrodka Pomocy Społecznej zaplanowano </w:t>
      </w:r>
      <w:r w:rsidR="00EE2D4F" w:rsidRPr="00DE6ADE">
        <w:rPr>
          <w:rFonts w:asciiTheme="minorHAnsi" w:hAnsiTheme="minorHAnsi" w:cstheme="minorHAnsi"/>
        </w:rPr>
        <w:t>548.776,00</w:t>
      </w:r>
      <w:r w:rsidRPr="00DE6ADE">
        <w:rPr>
          <w:rFonts w:asciiTheme="minorHAnsi" w:hAnsiTheme="minorHAnsi" w:cstheme="minorHAnsi"/>
        </w:rPr>
        <w:t xml:space="preserve"> zł, z której wydatkowano </w:t>
      </w:r>
      <w:r w:rsidR="00EE2D4F" w:rsidRPr="00DE6ADE">
        <w:rPr>
          <w:rFonts w:asciiTheme="minorHAnsi" w:hAnsiTheme="minorHAnsi" w:cstheme="minorHAnsi"/>
        </w:rPr>
        <w:t>513.327,48</w:t>
      </w:r>
      <w:r w:rsidRPr="00DE6ADE">
        <w:rPr>
          <w:rFonts w:asciiTheme="minorHAnsi" w:hAnsiTheme="minorHAnsi" w:cstheme="minorHAnsi"/>
        </w:rPr>
        <w:t xml:space="preserve"> zł , w tym </w:t>
      </w:r>
      <w:r w:rsidR="00EE2D4F" w:rsidRPr="00DE6ADE">
        <w:rPr>
          <w:rFonts w:asciiTheme="minorHAnsi" w:hAnsiTheme="minorHAnsi" w:cstheme="minorHAnsi"/>
        </w:rPr>
        <w:t>225.612,21</w:t>
      </w:r>
      <w:r w:rsidRPr="00DE6ADE">
        <w:rPr>
          <w:rFonts w:asciiTheme="minorHAnsi" w:hAnsiTheme="minorHAnsi" w:cstheme="minorHAnsi"/>
        </w:rPr>
        <w:t xml:space="preserve"> zł z otrzyman</w:t>
      </w:r>
      <w:r w:rsidR="00EE2D4F" w:rsidRPr="00DE6ADE">
        <w:rPr>
          <w:rFonts w:asciiTheme="minorHAnsi" w:hAnsiTheme="minorHAnsi" w:cstheme="minorHAnsi"/>
        </w:rPr>
        <w:t>ych</w:t>
      </w:r>
      <w:r w:rsidRPr="00DE6ADE">
        <w:rPr>
          <w:rFonts w:asciiTheme="minorHAnsi" w:hAnsiTheme="minorHAnsi" w:cstheme="minorHAnsi"/>
        </w:rPr>
        <w:t xml:space="preserve"> dotacji celow</w:t>
      </w:r>
      <w:r w:rsidR="00EE2D4F" w:rsidRPr="00DE6ADE">
        <w:rPr>
          <w:rFonts w:asciiTheme="minorHAnsi" w:hAnsiTheme="minorHAnsi" w:cstheme="minorHAnsi"/>
        </w:rPr>
        <w:t>ych</w:t>
      </w:r>
      <w:r w:rsidRPr="00DE6ADE">
        <w:rPr>
          <w:rFonts w:asciiTheme="minorHAnsi" w:hAnsiTheme="minorHAnsi" w:cstheme="minorHAnsi"/>
        </w:rPr>
        <w:t xml:space="preserve"> na realizację zadań własnych</w:t>
      </w:r>
      <w:r w:rsidR="00EE2D4F" w:rsidRPr="00DE6ADE">
        <w:rPr>
          <w:rFonts w:asciiTheme="minorHAnsi" w:hAnsiTheme="minorHAnsi" w:cstheme="minorHAnsi"/>
        </w:rPr>
        <w:t xml:space="preserve"> i zleconych</w:t>
      </w:r>
      <w:r w:rsidRPr="00DE6ADE">
        <w:rPr>
          <w:rFonts w:asciiTheme="minorHAnsi" w:hAnsiTheme="minorHAnsi" w:cstheme="minorHAnsi"/>
        </w:rPr>
        <w:t xml:space="preserve">, </w:t>
      </w:r>
      <w:r w:rsidR="00EE2D4F" w:rsidRPr="00DE6ADE">
        <w:rPr>
          <w:rFonts w:asciiTheme="minorHAnsi" w:hAnsiTheme="minorHAnsi" w:cstheme="minorHAnsi"/>
        </w:rPr>
        <w:t>287.715,27</w:t>
      </w:r>
      <w:r w:rsidRPr="00DE6ADE">
        <w:rPr>
          <w:rFonts w:asciiTheme="minorHAnsi" w:hAnsiTheme="minorHAnsi" w:cstheme="minorHAnsi"/>
        </w:rPr>
        <w:t xml:space="preserve"> zł wydatki ze środków własnych.</w:t>
      </w:r>
    </w:p>
    <w:p w14:paraId="490C3496" w14:textId="77777777" w:rsidR="00B8641A" w:rsidRPr="00DE6ADE" w:rsidRDefault="00B8641A" w:rsidP="00B8641A">
      <w:pPr>
        <w:pStyle w:val="NormalnyWeb"/>
        <w:spacing w:before="0" w:beforeAutospacing="0" w:after="0" w:line="360" w:lineRule="auto"/>
        <w:ind w:left="17"/>
        <w:jc w:val="both"/>
        <w:rPr>
          <w:rFonts w:asciiTheme="minorHAnsi" w:hAnsiTheme="minorHAnsi" w:cstheme="minorHAnsi"/>
        </w:rPr>
      </w:pPr>
      <w:r w:rsidRPr="00DE6ADE">
        <w:rPr>
          <w:rFonts w:asciiTheme="minorHAnsi" w:hAnsiTheme="minorHAnsi" w:cstheme="minorHAnsi"/>
        </w:rPr>
        <w:t>Wydatki przedstawiają się następująco:</w:t>
      </w:r>
    </w:p>
    <w:p w14:paraId="744A44FE" w14:textId="3B01CD54" w:rsidR="00B8641A" w:rsidRPr="00DE6ADE" w:rsidRDefault="00B8641A">
      <w:pPr>
        <w:pStyle w:val="NormalnyWeb"/>
        <w:numPr>
          <w:ilvl w:val="0"/>
          <w:numId w:val="28"/>
        </w:numPr>
        <w:spacing w:before="0" w:beforeAutospacing="0" w:after="0" w:line="360" w:lineRule="auto"/>
        <w:jc w:val="both"/>
        <w:rPr>
          <w:rFonts w:asciiTheme="minorHAnsi" w:hAnsiTheme="minorHAnsi" w:cstheme="minorHAnsi"/>
        </w:rPr>
      </w:pPr>
      <w:r w:rsidRPr="00DE6ADE">
        <w:rPr>
          <w:rFonts w:asciiTheme="minorHAnsi" w:hAnsiTheme="minorHAnsi" w:cstheme="minorHAnsi"/>
        </w:rPr>
        <w:t xml:space="preserve">na </w:t>
      </w:r>
      <w:r w:rsidR="00336D5E" w:rsidRPr="00DE6ADE">
        <w:rPr>
          <w:rFonts w:asciiTheme="minorHAnsi" w:hAnsiTheme="minorHAnsi" w:cstheme="minorHAnsi"/>
        </w:rPr>
        <w:t xml:space="preserve">wydatki osobowe niezaliczane do wynagrodzeń, </w:t>
      </w:r>
      <w:r w:rsidRPr="00DE6ADE">
        <w:rPr>
          <w:rFonts w:asciiTheme="minorHAnsi" w:hAnsiTheme="minorHAnsi" w:cstheme="minorHAnsi"/>
        </w:rPr>
        <w:t xml:space="preserve">wynagrodzenia osobowe, dodatkowe wynagrodzenia roczne wydatkowano kwotę </w:t>
      </w:r>
      <w:r w:rsidR="00DE6ADE" w:rsidRPr="00DE6ADE">
        <w:rPr>
          <w:rFonts w:asciiTheme="minorHAnsi" w:hAnsiTheme="minorHAnsi" w:cstheme="minorHAnsi"/>
        </w:rPr>
        <w:t>385.839,35</w:t>
      </w:r>
      <w:r w:rsidRPr="00DE6ADE">
        <w:rPr>
          <w:rFonts w:asciiTheme="minorHAnsi" w:hAnsiTheme="minorHAnsi" w:cstheme="minorHAnsi"/>
        </w:rPr>
        <w:t xml:space="preserve">  zł na plan </w:t>
      </w:r>
      <w:r w:rsidR="00DE6ADE" w:rsidRPr="00DE6ADE">
        <w:rPr>
          <w:rFonts w:asciiTheme="minorHAnsi" w:hAnsiTheme="minorHAnsi" w:cstheme="minorHAnsi"/>
        </w:rPr>
        <w:t>415.293,00</w:t>
      </w:r>
      <w:r w:rsidRPr="00DE6ADE">
        <w:rPr>
          <w:rFonts w:asciiTheme="minorHAnsi" w:hAnsiTheme="minorHAnsi" w:cstheme="minorHAnsi"/>
        </w:rPr>
        <w:t xml:space="preserve"> zł,</w:t>
      </w:r>
    </w:p>
    <w:p w14:paraId="6045B0B1" w14:textId="354A2F98" w:rsidR="00B8641A" w:rsidRPr="00DE6ADE" w:rsidRDefault="00B8641A">
      <w:pPr>
        <w:pStyle w:val="NormalnyWeb"/>
        <w:numPr>
          <w:ilvl w:val="0"/>
          <w:numId w:val="28"/>
        </w:numPr>
        <w:spacing w:before="0" w:beforeAutospacing="0" w:after="0" w:line="360" w:lineRule="auto"/>
        <w:jc w:val="both"/>
        <w:rPr>
          <w:rFonts w:asciiTheme="minorHAnsi" w:hAnsiTheme="minorHAnsi" w:cstheme="minorHAnsi"/>
        </w:rPr>
      </w:pPr>
      <w:r w:rsidRPr="00DE6ADE">
        <w:rPr>
          <w:rFonts w:asciiTheme="minorHAnsi" w:hAnsiTheme="minorHAnsi" w:cstheme="minorHAnsi"/>
        </w:rPr>
        <w:t xml:space="preserve">na pochodne od wynagrodzeń (składki na ubezpieczenia społeczne i fundusz pracy) oraz odpisy na zakładowy fundusz świadczeń socjalnych (przekazano </w:t>
      </w:r>
      <w:r w:rsidR="00A97571" w:rsidRPr="00DE6ADE">
        <w:rPr>
          <w:rFonts w:asciiTheme="minorHAnsi" w:hAnsiTheme="minorHAnsi" w:cstheme="minorHAnsi"/>
        </w:rPr>
        <w:t>100</w:t>
      </w:r>
      <w:r w:rsidRPr="00DE6ADE">
        <w:rPr>
          <w:rFonts w:asciiTheme="minorHAnsi" w:hAnsiTheme="minorHAnsi" w:cstheme="minorHAnsi"/>
        </w:rPr>
        <w:t xml:space="preserve">% naliczonego funduszu) wydatkowano </w:t>
      </w:r>
      <w:r w:rsidR="00DE6ADE" w:rsidRPr="00DE6ADE">
        <w:rPr>
          <w:rFonts w:asciiTheme="minorHAnsi" w:hAnsiTheme="minorHAnsi" w:cstheme="minorHAnsi"/>
        </w:rPr>
        <w:t>82.680,27</w:t>
      </w:r>
      <w:r w:rsidRPr="00DE6ADE">
        <w:rPr>
          <w:rFonts w:asciiTheme="minorHAnsi" w:hAnsiTheme="minorHAnsi" w:cstheme="minorHAnsi"/>
        </w:rPr>
        <w:t xml:space="preserve"> zł na plan </w:t>
      </w:r>
      <w:r w:rsidR="00DE6ADE" w:rsidRPr="00DE6ADE">
        <w:rPr>
          <w:rFonts w:asciiTheme="minorHAnsi" w:hAnsiTheme="minorHAnsi" w:cstheme="minorHAnsi"/>
        </w:rPr>
        <w:t>87.479,00</w:t>
      </w:r>
      <w:r w:rsidRPr="00DE6ADE">
        <w:rPr>
          <w:rFonts w:asciiTheme="minorHAnsi" w:hAnsiTheme="minorHAnsi" w:cstheme="minorHAnsi"/>
        </w:rPr>
        <w:t xml:space="preserve"> zł,</w:t>
      </w:r>
    </w:p>
    <w:p w14:paraId="6ED569BD" w14:textId="0A25B439" w:rsidR="00DE6ADE" w:rsidRPr="00DE6ADE" w:rsidRDefault="00DE6ADE">
      <w:pPr>
        <w:pStyle w:val="NormalnyWeb"/>
        <w:numPr>
          <w:ilvl w:val="0"/>
          <w:numId w:val="28"/>
        </w:numPr>
        <w:spacing w:before="0" w:beforeAutospacing="0" w:after="0" w:line="360" w:lineRule="auto"/>
        <w:jc w:val="both"/>
        <w:rPr>
          <w:rFonts w:asciiTheme="minorHAnsi" w:hAnsiTheme="minorHAnsi" w:cstheme="minorHAnsi"/>
        </w:rPr>
      </w:pPr>
      <w:r w:rsidRPr="00DE6ADE">
        <w:rPr>
          <w:rFonts w:asciiTheme="minorHAnsi" w:hAnsiTheme="minorHAnsi" w:cstheme="minorHAnsi"/>
        </w:rPr>
        <w:t>na świadczenie społeczne za sprawowanie opieki wydatkowano 6.274,21 zł,</w:t>
      </w:r>
    </w:p>
    <w:p w14:paraId="6C987035" w14:textId="3E918309" w:rsidR="00B8641A" w:rsidRPr="005919D8" w:rsidRDefault="00B8641A">
      <w:pPr>
        <w:pStyle w:val="NormalnyWeb"/>
        <w:numPr>
          <w:ilvl w:val="0"/>
          <w:numId w:val="28"/>
        </w:numPr>
        <w:spacing w:before="0" w:beforeAutospacing="0" w:after="0" w:line="360" w:lineRule="auto"/>
        <w:jc w:val="both"/>
        <w:rPr>
          <w:rFonts w:asciiTheme="minorHAnsi" w:hAnsiTheme="minorHAnsi" w:cstheme="minorHAnsi"/>
        </w:rPr>
      </w:pPr>
      <w:r w:rsidRPr="00DE6ADE">
        <w:rPr>
          <w:rFonts w:asciiTheme="minorHAnsi" w:hAnsiTheme="minorHAnsi" w:cstheme="minorHAnsi"/>
        </w:rPr>
        <w:t xml:space="preserve">na wydatki rzeczowe wydatkowano kwotę </w:t>
      </w:r>
      <w:r w:rsidR="00DE6ADE" w:rsidRPr="00DE6ADE">
        <w:rPr>
          <w:rFonts w:asciiTheme="minorHAnsi" w:hAnsiTheme="minorHAnsi" w:cstheme="minorHAnsi"/>
        </w:rPr>
        <w:t>38.533,65</w:t>
      </w:r>
      <w:r w:rsidRPr="00DE6ADE">
        <w:rPr>
          <w:rFonts w:asciiTheme="minorHAnsi" w:hAnsiTheme="minorHAnsi" w:cstheme="minorHAnsi"/>
        </w:rPr>
        <w:t xml:space="preserve"> zł tj. na badania lekarskie, zakup artykułów biurowych, </w:t>
      </w:r>
      <w:r w:rsidR="00A97571" w:rsidRPr="00DE6ADE">
        <w:rPr>
          <w:rFonts w:asciiTheme="minorHAnsi" w:hAnsiTheme="minorHAnsi" w:cstheme="minorHAnsi"/>
        </w:rPr>
        <w:t xml:space="preserve">mebli, </w:t>
      </w:r>
      <w:r w:rsidRPr="00DE6ADE">
        <w:rPr>
          <w:rFonts w:asciiTheme="minorHAnsi" w:hAnsiTheme="minorHAnsi" w:cstheme="minorHAnsi"/>
        </w:rPr>
        <w:t>tonerów,</w:t>
      </w:r>
      <w:r w:rsidR="00DE6ADE" w:rsidRPr="00DE6ADE">
        <w:rPr>
          <w:rFonts w:asciiTheme="minorHAnsi" w:hAnsiTheme="minorHAnsi" w:cstheme="minorHAnsi"/>
        </w:rPr>
        <w:t xml:space="preserve"> odnowienie certyfikatów,</w:t>
      </w:r>
      <w:r w:rsidRPr="00DE6ADE">
        <w:rPr>
          <w:rFonts w:asciiTheme="minorHAnsi" w:hAnsiTheme="minorHAnsi" w:cstheme="minorHAnsi"/>
        </w:rPr>
        <w:t xml:space="preserve"> licencji, usługa IOD, </w:t>
      </w:r>
      <w:r w:rsidR="00A22E6D" w:rsidRPr="00DE6ADE">
        <w:rPr>
          <w:rFonts w:asciiTheme="minorHAnsi" w:hAnsiTheme="minorHAnsi" w:cstheme="minorHAnsi"/>
        </w:rPr>
        <w:t xml:space="preserve">przesyłki, </w:t>
      </w:r>
      <w:r w:rsidRPr="00DE6ADE">
        <w:rPr>
          <w:rFonts w:asciiTheme="minorHAnsi" w:hAnsiTheme="minorHAnsi" w:cstheme="minorHAnsi"/>
        </w:rPr>
        <w:t>podatek, podróże służbowe</w:t>
      </w:r>
      <w:r w:rsidR="00A22E6D" w:rsidRPr="00DE6ADE">
        <w:rPr>
          <w:rFonts w:asciiTheme="minorHAnsi" w:hAnsiTheme="minorHAnsi" w:cstheme="minorHAnsi"/>
        </w:rPr>
        <w:t xml:space="preserve"> i ryczałty na jazdy lokalne</w:t>
      </w:r>
      <w:r w:rsidRPr="00DE6ADE">
        <w:rPr>
          <w:rFonts w:asciiTheme="minorHAnsi" w:hAnsiTheme="minorHAnsi" w:cstheme="minorHAnsi"/>
        </w:rPr>
        <w:t xml:space="preserve">, ubezpieczenie mienia, </w:t>
      </w:r>
      <w:r w:rsidRPr="005919D8">
        <w:rPr>
          <w:rFonts w:asciiTheme="minorHAnsi" w:hAnsiTheme="minorHAnsi" w:cstheme="minorHAnsi"/>
        </w:rPr>
        <w:t>usługi telekomunikacyjne, szkolenia.</w:t>
      </w:r>
    </w:p>
    <w:p w14:paraId="2F158F66" w14:textId="77777777" w:rsidR="00B8641A" w:rsidRPr="005919D8" w:rsidRDefault="00B8641A" w:rsidP="00B8641A">
      <w:pPr>
        <w:pStyle w:val="NormalnyWeb"/>
        <w:spacing w:before="0" w:beforeAutospacing="0" w:after="0" w:line="360" w:lineRule="auto"/>
        <w:jc w:val="both"/>
        <w:rPr>
          <w:rFonts w:asciiTheme="minorHAnsi" w:hAnsiTheme="minorHAnsi" w:cstheme="minorHAnsi"/>
          <w:bCs/>
          <w:i/>
          <w:iCs/>
          <w:u w:val="single"/>
        </w:rPr>
      </w:pPr>
    </w:p>
    <w:p w14:paraId="692B167E" w14:textId="77777777" w:rsidR="00B8641A" w:rsidRPr="005919D8" w:rsidRDefault="00B8641A" w:rsidP="00B8641A">
      <w:pPr>
        <w:pStyle w:val="NormalnyWeb"/>
        <w:spacing w:before="0" w:beforeAutospacing="0" w:after="0" w:line="360" w:lineRule="auto"/>
        <w:jc w:val="both"/>
        <w:rPr>
          <w:rFonts w:asciiTheme="minorHAnsi" w:hAnsiTheme="minorHAnsi" w:cstheme="minorHAnsi"/>
        </w:rPr>
      </w:pPr>
      <w:r w:rsidRPr="005919D8">
        <w:rPr>
          <w:rFonts w:asciiTheme="minorHAnsi" w:hAnsiTheme="minorHAnsi" w:cstheme="minorHAnsi"/>
          <w:bCs/>
          <w:i/>
          <w:iCs/>
          <w:u w:val="single"/>
        </w:rPr>
        <w:t>Usługi opiekuńcze i specjalistyczne usługi opiekuńcze</w:t>
      </w:r>
    </w:p>
    <w:p w14:paraId="350AC2D4" w14:textId="1064AE01" w:rsidR="00B8641A" w:rsidRPr="005919D8" w:rsidRDefault="00B8641A" w:rsidP="00B8641A">
      <w:pPr>
        <w:pStyle w:val="NormalnyWeb"/>
        <w:spacing w:before="0" w:beforeAutospacing="0" w:after="0" w:line="360" w:lineRule="auto"/>
        <w:ind w:firstLine="708"/>
        <w:jc w:val="both"/>
        <w:rPr>
          <w:rFonts w:asciiTheme="minorHAnsi" w:hAnsiTheme="minorHAnsi" w:cstheme="minorHAnsi"/>
        </w:rPr>
      </w:pPr>
      <w:r w:rsidRPr="005919D8">
        <w:rPr>
          <w:rFonts w:asciiTheme="minorHAnsi" w:hAnsiTheme="minorHAnsi" w:cstheme="minorHAnsi"/>
        </w:rPr>
        <w:t xml:space="preserve">Na usługi opiekuńcze i specjalistyczne usługi opiekuńcze wydatkowano kwotę </w:t>
      </w:r>
      <w:r w:rsidR="000C0CE7" w:rsidRPr="005919D8">
        <w:rPr>
          <w:rFonts w:asciiTheme="minorHAnsi" w:hAnsiTheme="minorHAnsi" w:cstheme="minorHAnsi"/>
        </w:rPr>
        <w:t>225.379,13</w:t>
      </w:r>
      <w:r w:rsidRPr="005919D8">
        <w:rPr>
          <w:rFonts w:asciiTheme="minorHAnsi" w:hAnsiTheme="minorHAnsi" w:cstheme="minorHAnsi"/>
        </w:rPr>
        <w:t xml:space="preserve"> zł na plan </w:t>
      </w:r>
      <w:r w:rsidR="000C0CE7" w:rsidRPr="005919D8">
        <w:rPr>
          <w:rFonts w:asciiTheme="minorHAnsi" w:hAnsiTheme="minorHAnsi" w:cstheme="minorHAnsi"/>
        </w:rPr>
        <w:t>226.840,00</w:t>
      </w:r>
      <w:r w:rsidRPr="005919D8">
        <w:rPr>
          <w:rFonts w:asciiTheme="minorHAnsi" w:hAnsiTheme="minorHAnsi" w:cstheme="minorHAnsi"/>
        </w:rPr>
        <w:t xml:space="preserve"> zł tj. </w:t>
      </w:r>
      <w:r w:rsidR="00B50715" w:rsidRPr="005919D8">
        <w:rPr>
          <w:rFonts w:asciiTheme="minorHAnsi" w:hAnsiTheme="minorHAnsi" w:cstheme="minorHAnsi"/>
        </w:rPr>
        <w:t>99,</w:t>
      </w:r>
      <w:r w:rsidR="000C0CE7" w:rsidRPr="005919D8">
        <w:rPr>
          <w:rFonts w:asciiTheme="minorHAnsi" w:hAnsiTheme="minorHAnsi" w:cstheme="minorHAnsi"/>
        </w:rPr>
        <w:t>36</w:t>
      </w:r>
      <w:r w:rsidRPr="005919D8">
        <w:rPr>
          <w:rFonts w:asciiTheme="minorHAnsi" w:hAnsiTheme="minorHAnsi" w:cstheme="minorHAnsi"/>
        </w:rPr>
        <w:t xml:space="preserve"> % planu, w tym </w:t>
      </w:r>
      <w:r w:rsidR="007870F2" w:rsidRPr="005919D8">
        <w:rPr>
          <w:rFonts w:asciiTheme="minorHAnsi" w:hAnsiTheme="minorHAnsi" w:cstheme="minorHAnsi"/>
        </w:rPr>
        <w:t>75.046,14</w:t>
      </w:r>
      <w:r w:rsidRPr="005919D8">
        <w:rPr>
          <w:rFonts w:asciiTheme="minorHAnsi" w:hAnsiTheme="minorHAnsi" w:cstheme="minorHAnsi"/>
        </w:rPr>
        <w:t xml:space="preserve"> zł dotyczy wydatków związanych z zatrudnieniem osoby sprawującej specjalistyczne usługi opiekuńcze i w całości pokrywana jest z budżetu państwa, a </w:t>
      </w:r>
      <w:r w:rsidR="005919D8" w:rsidRPr="005919D8">
        <w:rPr>
          <w:rFonts w:asciiTheme="minorHAnsi" w:hAnsiTheme="minorHAnsi" w:cstheme="minorHAnsi"/>
        </w:rPr>
        <w:t>150.332,99</w:t>
      </w:r>
      <w:r w:rsidRPr="005919D8">
        <w:rPr>
          <w:rFonts w:asciiTheme="minorHAnsi" w:hAnsiTheme="minorHAnsi" w:cstheme="minorHAnsi"/>
        </w:rPr>
        <w:t xml:space="preserve"> zł dotyczy wydatków ze środków własnych (są to wydatki związane z zatrudnieniem 2 opiekunek domowych).</w:t>
      </w:r>
    </w:p>
    <w:p w14:paraId="78E11DCC" w14:textId="77777777" w:rsidR="00B8641A" w:rsidRPr="005919D8" w:rsidRDefault="00B8641A" w:rsidP="00B8641A">
      <w:pPr>
        <w:pStyle w:val="NormalnyWeb"/>
        <w:spacing w:before="0" w:beforeAutospacing="0" w:after="0" w:line="360" w:lineRule="auto"/>
        <w:jc w:val="both"/>
        <w:rPr>
          <w:rFonts w:asciiTheme="minorHAnsi" w:hAnsiTheme="minorHAnsi" w:cstheme="minorHAnsi"/>
        </w:rPr>
      </w:pPr>
      <w:r w:rsidRPr="005919D8">
        <w:rPr>
          <w:rFonts w:asciiTheme="minorHAnsi" w:hAnsiTheme="minorHAnsi" w:cstheme="minorHAnsi"/>
        </w:rPr>
        <w:lastRenderedPageBreak/>
        <w:t>Powyższa kwota została wydatkowana na:</w:t>
      </w:r>
    </w:p>
    <w:p w14:paraId="6F4112B1" w14:textId="392808FA" w:rsidR="00B8641A" w:rsidRPr="005919D8" w:rsidRDefault="00B50715">
      <w:pPr>
        <w:pStyle w:val="NormalnyWeb"/>
        <w:numPr>
          <w:ilvl w:val="0"/>
          <w:numId w:val="29"/>
        </w:numPr>
        <w:spacing w:before="0" w:beforeAutospacing="0" w:after="0" w:line="360" w:lineRule="auto"/>
        <w:jc w:val="both"/>
        <w:rPr>
          <w:rFonts w:asciiTheme="minorHAnsi" w:hAnsiTheme="minorHAnsi" w:cstheme="minorHAnsi"/>
        </w:rPr>
      </w:pPr>
      <w:r w:rsidRPr="005919D8">
        <w:rPr>
          <w:rFonts w:asciiTheme="minorHAnsi" w:hAnsiTheme="minorHAnsi" w:cstheme="minorHAnsi"/>
        </w:rPr>
        <w:t xml:space="preserve">wydatki osobowe niezaliczane do wynagrodzeń, </w:t>
      </w:r>
      <w:r w:rsidR="00B8641A" w:rsidRPr="005919D8">
        <w:rPr>
          <w:rFonts w:asciiTheme="minorHAnsi" w:hAnsiTheme="minorHAnsi" w:cstheme="minorHAnsi"/>
        </w:rPr>
        <w:t xml:space="preserve">wynagrodzenia osobowe, dodatkowe wynagrodzenie roczne kwota </w:t>
      </w:r>
      <w:r w:rsidR="005919D8" w:rsidRPr="005919D8">
        <w:rPr>
          <w:rFonts w:asciiTheme="minorHAnsi" w:hAnsiTheme="minorHAnsi" w:cstheme="minorHAnsi"/>
        </w:rPr>
        <w:t>178.686,54</w:t>
      </w:r>
      <w:r w:rsidR="00B8641A" w:rsidRPr="005919D8">
        <w:rPr>
          <w:rFonts w:asciiTheme="minorHAnsi" w:hAnsiTheme="minorHAnsi" w:cstheme="minorHAnsi"/>
        </w:rPr>
        <w:t xml:space="preserve"> zł na plan </w:t>
      </w:r>
      <w:r w:rsidR="005919D8" w:rsidRPr="005919D8">
        <w:rPr>
          <w:rFonts w:asciiTheme="minorHAnsi" w:hAnsiTheme="minorHAnsi" w:cstheme="minorHAnsi"/>
        </w:rPr>
        <w:t>179.951,00</w:t>
      </w:r>
      <w:r w:rsidR="00B8641A" w:rsidRPr="005919D8">
        <w:rPr>
          <w:rFonts w:asciiTheme="minorHAnsi" w:hAnsiTheme="minorHAnsi" w:cstheme="minorHAnsi"/>
        </w:rPr>
        <w:t xml:space="preserve"> zł, z czego </w:t>
      </w:r>
      <w:r w:rsidR="005919D8" w:rsidRPr="005919D8">
        <w:rPr>
          <w:rFonts w:asciiTheme="minorHAnsi" w:hAnsiTheme="minorHAnsi" w:cstheme="minorHAnsi"/>
        </w:rPr>
        <w:t>58.315,52</w:t>
      </w:r>
      <w:r w:rsidR="00B8641A" w:rsidRPr="005919D8">
        <w:rPr>
          <w:rFonts w:asciiTheme="minorHAnsi" w:hAnsiTheme="minorHAnsi" w:cstheme="minorHAnsi"/>
        </w:rPr>
        <w:t xml:space="preserve"> zł z otrzymanej dotacji na zadania zlecone, </w:t>
      </w:r>
    </w:p>
    <w:p w14:paraId="2E770C9C" w14:textId="1BF8A356" w:rsidR="00B8641A" w:rsidRPr="005919D8" w:rsidRDefault="00B8641A">
      <w:pPr>
        <w:pStyle w:val="NormalnyWeb"/>
        <w:numPr>
          <w:ilvl w:val="0"/>
          <w:numId w:val="29"/>
        </w:numPr>
        <w:spacing w:before="0" w:beforeAutospacing="0" w:after="0" w:line="360" w:lineRule="auto"/>
        <w:jc w:val="both"/>
        <w:rPr>
          <w:rFonts w:asciiTheme="minorHAnsi" w:hAnsiTheme="minorHAnsi" w:cstheme="minorHAnsi"/>
        </w:rPr>
      </w:pPr>
      <w:r w:rsidRPr="005919D8">
        <w:rPr>
          <w:rFonts w:asciiTheme="minorHAnsi" w:hAnsiTheme="minorHAnsi" w:cstheme="minorHAnsi"/>
        </w:rPr>
        <w:t xml:space="preserve">pochodne od wynagrodzeń (składki na ubezpieczenie społeczne i fundusz pracy), odpisy na zakładowy fundusz świadczeń socjalnych (przekazano </w:t>
      </w:r>
      <w:r w:rsidR="00B50715" w:rsidRPr="005919D8">
        <w:rPr>
          <w:rFonts w:asciiTheme="minorHAnsi" w:hAnsiTheme="minorHAnsi" w:cstheme="minorHAnsi"/>
        </w:rPr>
        <w:t>100</w:t>
      </w:r>
      <w:r w:rsidRPr="005919D8">
        <w:rPr>
          <w:rFonts w:asciiTheme="minorHAnsi" w:hAnsiTheme="minorHAnsi" w:cstheme="minorHAnsi"/>
        </w:rPr>
        <w:t xml:space="preserve">% naliczonego funduszu) wydatkowano kwotę </w:t>
      </w:r>
      <w:r w:rsidR="005919D8" w:rsidRPr="005919D8">
        <w:rPr>
          <w:rFonts w:asciiTheme="minorHAnsi" w:hAnsiTheme="minorHAnsi" w:cstheme="minorHAnsi"/>
        </w:rPr>
        <w:t>35.887,78</w:t>
      </w:r>
      <w:r w:rsidRPr="005919D8">
        <w:rPr>
          <w:rFonts w:asciiTheme="minorHAnsi" w:hAnsiTheme="minorHAnsi" w:cstheme="minorHAnsi"/>
        </w:rPr>
        <w:t xml:space="preserve"> zł na plan </w:t>
      </w:r>
      <w:r w:rsidR="005919D8" w:rsidRPr="005919D8">
        <w:rPr>
          <w:rFonts w:asciiTheme="minorHAnsi" w:hAnsiTheme="minorHAnsi" w:cstheme="minorHAnsi"/>
        </w:rPr>
        <w:t>35.889,00</w:t>
      </w:r>
      <w:r w:rsidRPr="005919D8">
        <w:rPr>
          <w:rFonts w:asciiTheme="minorHAnsi" w:hAnsiTheme="minorHAnsi" w:cstheme="minorHAnsi"/>
        </w:rPr>
        <w:t xml:space="preserve"> zł, z czego </w:t>
      </w:r>
      <w:r w:rsidR="005919D8" w:rsidRPr="005919D8">
        <w:rPr>
          <w:rFonts w:asciiTheme="minorHAnsi" w:hAnsiTheme="minorHAnsi" w:cstheme="minorHAnsi"/>
        </w:rPr>
        <w:t>13.139,47</w:t>
      </w:r>
      <w:r w:rsidRPr="005919D8">
        <w:rPr>
          <w:rFonts w:asciiTheme="minorHAnsi" w:hAnsiTheme="minorHAnsi" w:cstheme="minorHAnsi"/>
        </w:rPr>
        <w:t xml:space="preserve"> zł z otrzymanej dotacji na zadania zlecone,</w:t>
      </w:r>
    </w:p>
    <w:p w14:paraId="282B7D56" w14:textId="23B825F3" w:rsidR="00B8641A" w:rsidRPr="005919D8" w:rsidRDefault="00B8641A">
      <w:pPr>
        <w:pStyle w:val="NormalnyWeb"/>
        <w:numPr>
          <w:ilvl w:val="0"/>
          <w:numId w:val="29"/>
        </w:numPr>
        <w:spacing w:before="0" w:beforeAutospacing="0" w:after="0" w:line="360" w:lineRule="auto"/>
        <w:jc w:val="both"/>
        <w:rPr>
          <w:rFonts w:asciiTheme="minorHAnsi" w:hAnsiTheme="minorHAnsi" w:cstheme="minorHAnsi"/>
        </w:rPr>
      </w:pPr>
      <w:r w:rsidRPr="005919D8">
        <w:rPr>
          <w:rFonts w:asciiTheme="minorHAnsi" w:hAnsiTheme="minorHAnsi" w:cstheme="minorHAnsi"/>
        </w:rPr>
        <w:t xml:space="preserve">na podróże służbowe wydatkowano kwotę </w:t>
      </w:r>
      <w:r w:rsidR="005919D8" w:rsidRPr="005919D8">
        <w:rPr>
          <w:rFonts w:asciiTheme="minorHAnsi" w:hAnsiTheme="minorHAnsi" w:cstheme="minorHAnsi"/>
        </w:rPr>
        <w:t>10.804,81</w:t>
      </w:r>
      <w:r w:rsidRPr="005919D8">
        <w:rPr>
          <w:rFonts w:asciiTheme="minorHAnsi" w:hAnsiTheme="minorHAnsi" w:cstheme="minorHAnsi"/>
        </w:rPr>
        <w:t xml:space="preserve"> zł na plan </w:t>
      </w:r>
      <w:r w:rsidR="005919D8" w:rsidRPr="005919D8">
        <w:rPr>
          <w:rFonts w:asciiTheme="minorHAnsi" w:hAnsiTheme="minorHAnsi" w:cstheme="minorHAnsi"/>
        </w:rPr>
        <w:t xml:space="preserve">11.000,00 </w:t>
      </w:r>
      <w:r w:rsidRPr="005919D8">
        <w:rPr>
          <w:rFonts w:asciiTheme="minorHAnsi" w:hAnsiTheme="minorHAnsi" w:cstheme="minorHAnsi"/>
        </w:rPr>
        <w:t xml:space="preserve">zł, z czego </w:t>
      </w:r>
      <w:r w:rsidR="005919D8" w:rsidRPr="005919D8">
        <w:rPr>
          <w:rFonts w:asciiTheme="minorHAnsi" w:hAnsiTheme="minorHAnsi" w:cstheme="minorHAnsi"/>
        </w:rPr>
        <w:t>3.591,15</w:t>
      </w:r>
      <w:r w:rsidRPr="005919D8">
        <w:rPr>
          <w:rFonts w:asciiTheme="minorHAnsi" w:hAnsiTheme="minorHAnsi" w:cstheme="minorHAnsi"/>
        </w:rPr>
        <w:t xml:space="preserve"> zł sfinansowana z otrzymanej dotacji na zadania zlecone. </w:t>
      </w:r>
    </w:p>
    <w:p w14:paraId="117EA139" w14:textId="77777777" w:rsidR="00B50715" w:rsidRPr="00097137" w:rsidRDefault="00B50715" w:rsidP="00B50715">
      <w:pPr>
        <w:pStyle w:val="NormalnyWeb"/>
        <w:spacing w:before="0" w:beforeAutospacing="0" w:after="0" w:line="360" w:lineRule="auto"/>
        <w:ind w:left="720"/>
        <w:jc w:val="both"/>
        <w:rPr>
          <w:rFonts w:asciiTheme="minorHAnsi" w:hAnsiTheme="minorHAnsi" w:cstheme="minorHAnsi"/>
          <w:color w:val="FF0000"/>
        </w:rPr>
      </w:pPr>
    </w:p>
    <w:p w14:paraId="27741CB8" w14:textId="77777777" w:rsidR="00B8641A" w:rsidRPr="005919D8" w:rsidRDefault="00B8641A" w:rsidP="00B8641A">
      <w:pPr>
        <w:pStyle w:val="NormalnyWeb"/>
        <w:spacing w:before="0" w:beforeAutospacing="0" w:after="0" w:line="360" w:lineRule="auto"/>
        <w:jc w:val="both"/>
        <w:rPr>
          <w:rFonts w:asciiTheme="minorHAnsi" w:hAnsiTheme="minorHAnsi" w:cstheme="minorHAnsi"/>
          <w:bCs/>
          <w:i/>
          <w:iCs/>
          <w:u w:val="single"/>
        </w:rPr>
      </w:pPr>
      <w:r w:rsidRPr="005919D8">
        <w:rPr>
          <w:rFonts w:asciiTheme="minorHAnsi" w:hAnsiTheme="minorHAnsi" w:cstheme="minorHAnsi"/>
          <w:bCs/>
          <w:i/>
          <w:iCs/>
          <w:u w:val="single"/>
        </w:rPr>
        <w:t>Pomoc w zakresie dożywiania</w:t>
      </w:r>
    </w:p>
    <w:p w14:paraId="2C7E7578" w14:textId="5BE392B6" w:rsidR="00B8641A" w:rsidRPr="005919D8" w:rsidRDefault="00B8641A" w:rsidP="00B8641A">
      <w:pPr>
        <w:pStyle w:val="NormalnyWeb"/>
        <w:spacing w:before="0" w:beforeAutospacing="0" w:after="0" w:line="360" w:lineRule="auto"/>
        <w:ind w:firstLine="708"/>
        <w:jc w:val="both"/>
        <w:rPr>
          <w:rFonts w:asciiTheme="minorHAnsi" w:hAnsiTheme="minorHAnsi" w:cstheme="minorHAnsi"/>
        </w:rPr>
      </w:pPr>
      <w:r w:rsidRPr="005919D8">
        <w:rPr>
          <w:rFonts w:asciiTheme="minorHAnsi" w:hAnsiTheme="minorHAnsi" w:cstheme="minorHAnsi"/>
          <w:bCs/>
          <w:iCs/>
        </w:rPr>
        <w:t xml:space="preserve">Na świadczenia społeczne w zakresie dożywiania zaplanowano </w:t>
      </w:r>
      <w:r w:rsidR="005919D8" w:rsidRPr="005919D8">
        <w:rPr>
          <w:rFonts w:asciiTheme="minorHAnsi" w:hAnsiTheme="minorHAnsi" w:cstheme="minorHAnsi"/>
          <w:bCs/>
          <w:iCs/>
        </w:rPr>
        <w:t>221.235,00</w:t>
      </w:r>
      <w:r w:rsidRPr="005919D8">
        <w:rPr>
          <w:rFonts w:asciiTheme="minorHAnsi" w:hAnsiTheme="minorHAnsi" w:cstheme="minorHAnsi"/>
          <w:bCs/>
          <w:iCs/>
        </w:rPr>
        <w:t xml:space="preserve"> zł, wydatkowano na dożywianie w szkołach</w:t>
      </w:r>
      <w:r w:rsidR="009B4F67" w:rsidRPr="005919D8">
        <w:rPr>
          <w:rFonts w:asciiTheme="minorHAnsi" w:hAnsiTheme="minorHAnsi" w:cstheme="minorHAnsi"/>
          <w:bCs/>
          <w:iCs/>
        </w:rPr>
        <w:t xml:space="preserve">, </w:t>
      </w:r>
      <w:r w:rsidRPr="005919D8">
        <w:rPr>
          <w:rFonts w:asciiTheme="minorHAnsi" w:hAnsiTheme="minorHAnsi" w:cstheme="minorHAnsi"/>
          <w:bCs/>
          <w:iCs/>
        </w:rPr>
        <w:t>na zasiłki celowe na żywność</w:t>
      </w:r>
      <w:r w:rsidR="009B4F67" w:rsidRPr="005919D8">
        <w:rPr>
          <w:rFonts w:asciiTheme="minorHAnsi" w:hAnsiTheme="minorHAnsi" w:cstheme="minorHAnsi"/>
          <w:bCs/>
          <w:iCs/>
        </w:rPr>
        <w:t xml:space="preserve"> oraz wyżywienie osoby w Monarze</w:t>
      </w:r>
      <w:r w:rsidRPr="005919D8">
        <w:rPr>
          <w:rFonts w:asciiTheme="minorHAnsi" w:hAnsiTheme="minorHAnsi" w:cstheme="minorHAnsi"/>
          <w:bCs/>
          <w:iCs/>
        </w:rPr>
        <w:t xml:space="preserve"> </w:t>
      </w:r>
      <w:r w:rsidR="005919D8" w:rsidRPr="005919D8">
        <w:rPr>
          <w:rFonts w:asciiTheme="minorHAnsi" w:hAnsiTheme="minorHAnsi" w:cstheme="minorHAnsi"/>
          <w:bCs/>
          <w:iCs/>
        </w:rPr>
        <w:t>193.940,66</w:t>
      </w:r>
      <w:r w:rsidRPr="005919D8">
        <w:rPr>
          <w:rFonts w:asciiTheme="minorHAnsi" w:hAnsiTheme="minorHAnsi" w:cstheme="minorHAnsi"/>
          <w:bCs/>
          <w:iCs/>
        </w:rPr>
        <w:t xml:space="preserve"> zł </w:t>
      </w:r>
      <w:r w:rsidRPr="005919D8">
        <w:rPr>
          <w:rFonts w:asciiTheme="minorHAnsi" w:hAnsiTheme="minorHAnsi" w:cstheme="minorHAnsi"/>
        </w:rPr>
        <w:t xml:space="preserve">( w tym </w:t>
      </w:r>
      <w:r w:rsidR="005919D8" w:rsidRPr="005919D8">
        <w:rPr>
          <w:rFonts w:asciiTheme="minorHAnsi" w:hAnsiTheme="minorHAnsi" w:cstheme="minorHAnsi"/>
        </w:rPr>
        <w:t>154.235,00</w:t>
      </w:r>
      <w:r w:rsidRPr="005919D8">
        <w:rPr>
          <w:rFonts w:asciiTheme="minorHAnsi" w:hAnsiTheme="minorHAnsi" w:cstheme="minorHAnsi"/>
        </w:rPr>
        <w:t xml:space="preserve"> zł z dotacji).</w:t>
      </w:r>
    </w:p>
    <w:p w14:paraId="4ED0971F" w14:textId="77777777" w:rsidR="008A3BC4" w:rsidRPr="00097137" w:rsidRDefault="008A3BC4" w:rsidP="00B8641A">
      <w:pPr>
        <w:pStyle w:val="NormalnyWeb"/>
        <w:spacing w:before="0" w:beforeAutospacing="0" w:after="0" w:line="360" w:lineRule="auto"/>
        <w:jc w:val="both"/>
        <w:rPr>
          <w:rFonts w:asciiTheme="minorHAnsi" w:hAnsiTheme="minorHAnsi" w:cstheme="minorHAnsi"/>
          <w:color w:val="FF0000"/>
        </w:rPr>
      </w:pPr>
    </w:p>
    <w:p w14:paraId="1C3E38AB" w14:textId="77777777" w:rsidR="00B8641A" w:rsidRPr="00B24E61" w:rsidRDefault="00B8641A" w:rsidP="00B8641A">
      <w:pPr>
        <w:pStyle w:val="NormalnyWeb"/>
        <w:spacing w:before="0" w:beforeAutospacing="0" w:after="0" w:line="360" w:lineRule="auto"/>
        <w:jc w:val="both"/>
        <w:rPr>
          <w:rFonts w:asciiTheme="minorHAnsi" w:hAnsiTheme="minorHAnsi" w:cstheme="minorHAnsi"/>
        </w:rPr>
      </w:pPr>
      <w:r w:rsidRPr="00B24E61">
        <w:rPr>
          <w:rFonts w:asciiTheme="minorHAnsi" w:hAnsiTheme="minorHAnsi" w:cstheme="minorHAnsi"/>
          <w:bCs/>
          <w:i/>
          <w:iCs/>
          <w:u w:val="single"/>
        </w:rPr>
        <w:t>Pozostała działalność</w:t>
      </w:r>
    </w:p>
    <w:p w14:paraId="1A10AFB8" w14:textId="4993727B" w:rsidR="00B8641A" w:rsidRPr="00B24E61" w:rsidRDefault="00B8641A" w:rsidP="00B8641A">
      <w:pPr>
        <w:pStyle w:val="NormalnyWeb"/>
        <w:spacing w:before="0" w:beforeAutospacing="0" w:after="0" w:line="360" w:lineRule="auto"/>
        <w:ind w:firstLine="360"/>
        <w:jc w:val="both"/>
        <w:rPr>
          <w:rFonts w:asciiTheme="minorHAnsi" w:hAnsiTheme="minorHAnsi" w:cstheme="minorHAnsi"/>
        </w:rPr>
      </w:pPr>
      <w:r w:rsidRPr="00B24E61">
        <w:rPr>
          <w:rFonts w:asciiTheme="minorHAnsi" w:hAnsiTheme="minorHAnsi" w:cstheme="minorHAnsi"/>
        </w:rPr>
        <w:t xml:space="preserve">Wydatki w tym rozdziale zaplanowane zostały w wysokości </w:t>
      </w:r>
      <w:r w:rsidR="005919D8" w:rsidRPr="00B24E61">
        <w:rPr>
          <w:rFonts w:asciiTheme="minorHAnsi" w:hAnsiTheme="minorHAnsi" w:cstheme="minorHAnsi"/>
        </w:rPr>
        <w:t>164.561,00</w:t>
      </w:r>
      <w:r w:rsidRPr="00B24E61">
        <w:rPr>
          <w:rFonts w:asciiTheme="minorHAnsi" w:hAnsiTheme="minorHAnsi" w:cstheme="minorHAnsi"/>
        </w:rPr>
        <w:t xml:space="preserve"> zł, a wydatkowano </w:t>
      </w:r>
      <w:r w:rsidR="005919D8" w:rsidRPr="00B24E61">
        <w:rPr>
          <w:rFonts w:asciiTheme="minorHAnsi" w:hAnsiTheme="minorHAnsi" w:cstheme="minorHAnsi"/>
        </w:rPr>
        <w:t>144.015,42</w:t>
      </w:r>
      <w:r w:rsidRPr="00B24E61">
        <w:rPr>
          <w:rFonts w:asciiTheme="minorHAnsi" w:hAnsiTheme="minorHAnsi" w:cstheme="minorHAnsi"/>
        </w:rPr>
        <w:t xml:space="preserve"> zł w tym:</w:t>
      </w:r>
    </w:p>
    <w:p w14:paraId="21293AE8" w14:textId="134970D2" w:rsidR="00B8641A" w:rsidRPr="00B24E61" w:rsidRDefault="00B8641A">
      <w:pPr>
        <w:pStyle w:val="NormalnyWeb"/>
        <w:numPr>
          <w:ilvl w:val="0"/>
          <w:numId w:val="30"/>
        </w:numPr>
        <w:spacing w:before="0" w:beforeAutospacing="0" w:after="0" w:line="360" w:lineRule="auto"/>
        <w:jc w:val="both"/>
        <w:rPr>
          <w:rFonts w:asciiTheme="minorHAnsi" w:hAnsiTheme="minorHAnsi" w:cstheme="minorHAnsi"/>
        </w:rPr>
      </w:pPr>
      <w:r w:rsidRPr="00B24E61">
        <w:rPr>
          <w:rFonts w:asciiTheme="minorHAnsi" w:hAnsiTheme="minorHAnsi" w:cstheme="minorHAnsi"/>
        </w:rPr>
        <w:t xml:space="preserve">wynagrodzenie w wysokości </w:t>
      </w:r>
      <w:r w:rsidR="005919D8" w:rsidRPr="00B24E61">
        <w:rPr>
          <w:rFonts w:asciiTheme="minorHAnsi" w:hAnsiTheme="minorHAnsi" w:cstheme="minorHAnsi"/>
        </w:rPr>
        <w:t>25.533,52</w:t>
      </w:r>
      <w:r w:rsidRPr="00B24E61">
        <w:rPr>
          <w:rFonts w:asciiTheme="minorHAnsi" w:hAnsiTheme="minorHAnsi" w:cstheme="minorHAnsi"/>
        </w:rPr>
        <w:t xml:space="preserve"> zł dla 15 osób bezrobotnych wykonujących prace w ramach prac społecznie użytecznych. Wydatek w 60% refundowany przez Powiatowy Urząd Pracy,</w:t>
      </w:r>
    </w:p>
    <w:p w14:paraId="0EA6DAE6" w14:textId="266CB8C1" w:rsidR="00F76418" w:rsidRPr="00B24E61" w:rsidRDefault="005919D8">
      <w:pPr>
        <w:pStyle w:val="NormalnyWeb"/>
        <w:numPr>
          <w:ilvl w:val="0"/>
          <w:numId w:val="30"/>
        </w:numPr>
        <w:spacing w:before="0" w:beforeAutospacing="0" w:after="0" w:line="360" w:lineRule="auto"/>
        <w:jc w:val="both"/>
        <w:rPr>
          <w:rFonts w:asciiTheme="minorHAnsi" w:hAnsiTheme="minorHAnsi" w:cstheme="minorHAnsi"/>
        </w:rPr>
      </w:pPr>
      <w:r w:rsidRPr="00B24E61">
        <w:rPr>
          <w:rFonts w:asciiTheme="minorHAnsi" w:hAnsiTheme="minorHAnsi" w:cstheme="minorHAnsi"/>
        </w:rPr>
        <w:t>2.500,00</w:t>
      </w:r>
      <w:r w:rsidR="00B8641A" w:rsidRPr="00B24E61">
        <w:rPr>
          <w:rFonts w:asciiTheme="minorHAnsi" w:hAnsiTheme="minorHAnsi" w:cstheme="minorHAnsi"/>
        </w:rPr>
        <w:t xml:space="preserve"> zł opłata do banku żywności celem otrzymania darów żywnościowych dla mieszkańców, </w:t>
      </w:r>
    </w:p>
    <w:p w14:paraId="46D262AF" w14:textId="0AAD8AC5" w:rsidR="00B8641A" w:rsidRPr="00B24E61" w:rsidRDefault="00B8641A">
      <w:pPr>
        <w:pStyle w:val="NormalnyWeb"/>
        <w:numPr>
          <w:ilvl w:val="0"/>
          <w:numId w:val="30"/>
        </w:numPr>
        <w:spacing w:before="0" w:beforeAutospacing="0" w:after="0" w:line="360" w:lineRule="auto"/>
        <w:jc w:val="both"/>
        <w:rPr>
          <w:rFonts w:asciiTheme="minorHAnsi" w:hAnsiTheme="minorHAnsi" w:cstheme="minorHAnsi"/>
        </w:rPr>
      </w:pPr>
      <w:r w:rsidRPr="00B24E61">
        <w:rPr>
          <w:rFonts w:asciiTheme="minorHAnsi" w:hAnsiTheme="minorHAnsi" w:cstheme="minorHAnsi"/>
        </w:rPr>
        <w:t>planowane wydatki Gminnego Klubu Seniora w Jednorożcu w 202</w:t>
      </w:r>
      <w:r w:rsidR="005919D8" w:rsidRPr="00B24E61">
        <w:rPr>
          <w:rFonts w:asciiTheme="minorHAnsi" w:hAnsiTheme="minorHAnsi" w:cstheme="minorHAnsi"/>
        </w:rPr>
        <w:t>3</w:t>
      </w:r>
      <w:r w:rsidRPr="00B24E61">
        <w:rPr>
          <w:rFonts w:asciiTheme="minorHAnsi" w:hAnsiTheme="minorHAnsi" w:cstheme="minorHAnsi"/>
        </w:rPr>
        <w:t xml:space="preserve"> roku poniesione zostały w kwocie </w:t>
      </w:r>
      <w:r w:rsidR="005919D8" w:rsidRPr="00B24E61">
        <w:rPr>
          <w:rFonts w:asciiTheme="minorHAnsi" w:hAnsiTheme="minorHAnsi" w:cstheme="minorHAnsi"/>
        </w:rPr>
        <w:t>115.981,90</w:t>
      </w:r>
      <w:r w:rsidRPr="00B24E61">
        <w:rPr>
          <w:rFonts w:asciiTheme="minorHAnsi" w:hAnsiTheme="minorHAnsi" w:cstheme="minorHAnsi"/>
        </w:rPr>
        <w:t xml:space="preserve"> tj.:</w:t>
      </w:r>
    </w:p>
    <w:p w14:paraId="10209EBB" w14:textId="25D3083F" w:rsidR="00B8641A" w:rsidRPr="00B24E61" w:rsidRDefault="00B8641A" w:rsidP="00B8641A">
      <w:pPr>
        <w:pStyle w:val="NormalnyWeb"/>
        <w:spacing w:before="0" w:beforeAutospacing="0" w:after="0" w:line="360" w:lineRule="auto"/>
        <w:ind w:left="720"/>
        <w:jc w:val="both"/>
        <w:rPr>
          <w:rFonts w:asciiTheme="minorHAnsi" w:hAnsiTheme="minorHAnsi" w:cstheme="minorHAnsi"/>
        </w:rPr>
      </w:pPr>
      <w:r w:rsidRPr="00B24E61">
        <w:rPr>
          <w:rFonts w:asciiTheme="minorHAnsi" w:hAnsiTheme="minorHAnsi" w:cstheme="minorHAnsi"/>
        </w:rPr>
        <w:t xml:space="preserve">- na wynagrodzenia osobowe, bezosobowe, dodatkowe wynagrodzenie roczne wraz z pochodnymi oraz ZFŚS (przekazano </w:t>
      </w:r>
      <w:r w:rsidR="008C393F" w:rsidRPr="00B24E61">
        <w:rPr>
          <w:rFonts w:asciiTheme="minorHAnsi" w:hAnsiTheme="minorHAnsi" w:cstheme="minorHAnsi"/>
        </w:rPr>
        <w:t>100</w:t>
      </w:r>
      <w:r w:rsidRPr="00B24E61">
        <w:rPr>
          <w:rFonts w:asciiTheme="minorHAnsi" w:hAnsiTheme="minorHAnsi" w:cstheme="minorHAnsi"/>
        </w:rPr>
        <w:t xml:space="preserve">% naliczonego funduszu) kwota </w:t>
      </w:r>
      <w:r w:rsidR="00B24E61" w:rsidRPr="00B24E61">
        <w:rPr>
          <w:rFonts w:asciiTheme="minorHAnsi" w:hAnsiTheme="minorHAnsi" w:cstheme="minorHAnsi"/>
        </w:rPr>
        <w:t>103.108,48</w:t>
      </w:r>
      <w:r w:rsidRPr="00B24E61">
        <w:rPr>
          <w:rFonts w:asciiTheme="minorHAnsi" w:hAnsiTheme="minorHAnsi" w:cstheme="minorHAnsi"/>
        </w:rPr>
        <w:t xml:space="preserve"> zł,</w:t>
      </w:r>
    </w:p>
    <w:p w14:paraId="4E762687" w14:textId="79C8D859" w:rsidR="00B8641A" w:rsidRPr="00B24E61" w:rsidRDefault="00B8641A" w:rsidP="00B8641A">
      <w:pPr>
        <w:pStyle w:val="NormalnyWeb"/>
        <w:spacing w:before="0" w:beforeAutospacing="0" w:after="0" w:line="360" w:lineRule="auto"/>
        <w:ind w:left="720"/>
        <w:jc w:val="both"/>
        <w:rPr>
          <w:rFonts w:asciiTheme="minorHAnsi" w:hAnsiTheme="minorHAnsi" w:cstheme="minorHAnsi"/>
        </w:rPr>
      </w:pPr>
      <w:r w:rsidRPr="00B24E61">
        <w:rPr>
          <w:rFonts w:asciiTheme="minorHAnsi" w:hAnsiTheme="minorHAnsi" w:cstheme="minorHAnsi"/>
        </w:rPr>
        <w:t xml:space="preserve">- zakup </w:t>
      </w:r>
      <w:r w:rsidR="008C393F" w:rsidRPr="00B24E61">
        <w:rPr>
          <w:rFonts w:asciiTheme="minorHAnsi" w:hAnsiTheme="minorHAnsi" w:cstheme="minorHAnsi"/>
        </w:rPr>
        <w:t>środków czystości</w:t>
      </w:r>
      <w:r w:rsidRPr="00B24E61">
        <w:rPr>
          <w:rFonts w:asciiTheme="minorHAnsi" w:hAnsiTheme="minorHAnsi" w:cstheme="minorHAnsi"/>
        </w:rPr>
        <w:t xml:space="preserve"> kwota </w:t>
      </w:r>
      <w:r w:rsidR="00B24E61" w:rsidRPr="00B24E61">
        <w:rPr>
          <w:rFonts w:asciiTheme="minorHAnsi" w:hAnsiTheme="minorHAnsi" w:cstheme="minorHAnsi"/>
        </w:rPr>
        <w:t>478,95</w:t>
      </w:r>
      <w:r w:rsidRPr="00B24E61">
        <w:rPr>
          <w:rFonts w:asciiTheme="minorHAnsi" w:hAnsiTheme="minorHAnsi" w:cstheme="minorHAnsi"/>
        </w:rPr>
        <w:t xml:space="preserve"> zł,</w:t>
      </w:r>
    </w:p>
    <w:p w14:paraId="25B0E488" w14:textId="491D4198" w:rsidR="00B8641A" w:rsidRPr="00B24E61" w:rsidRDefault="00B8641A" w:rsidP="00B8641A">
      <w:pPr>
        <w:pStyle w:val="NormalnyWeb"/>
        <w:spacing w:before="0" w:beforeAutospacing="0" w:after="0" w:line="360" w:lineRule="auto"/>
        <w:ind w:left="720"/>
        <w:jc w:val="both"/>
        <w:rPr>
          <w:rFonts w:asciiTheme="minorHAnsi" w:hAnsiTheme="minorHAnsi" w:cstheme="minorHAnsi"/>
        </w:rPr>
      </w:pPr>
      <w:r w:rsidRPr="00B24E61">
        <w:rPr>
          <w:rFonts w:asciiTheme="minorHAnsi" w:hAnsiTheme="minorHAnsi" w:cstheme="minorHAnsi"/>
        </w:rPr>
        <w:t xml:space="preserve">- zakup środków żywności kwota </w:t>
      </w:r>
      <w:r w:rsidR="00B24E61" w:rsidRPr="00B24E61">
        <w:rPr>
          <w:rFonts w:asciiTheme="minorHAnsi" w:hAnsiTheme="minorHAnsi" w:cstheme="minorHAnsi"/>
        </w:rPr>
        <w:t>1.628,69</w:t>
      </w:r>
      <w:r w:rsidRPr="00B24E61">
        <w:rPr>
          <w:rFonts w:asciiTheme="minorHAnsi" w:hAnsiTheme="minorHAnsi" w:cstheme="minorHAnsi"/>
        </w:rPr>
        <w:t xml:space="preserve"> zł,</w:t>
      </w:r>
    </w:p>
    <w:p w14:paraId="0E3C06EE" w14:textId="35A6F071" w:rsidR="00B8641A" w:rsidRPr="00B24E61" w:rsidRDefault="00B8641A" w:rsidP="00B8641A">
      <w:pPr>
        <w:pStyle w:val="NormalnyWeb"/>
        <w:spacing w:before="0" w:beforeAutospacing="0" w:after="0" w:line="360" w:lineRule="auto"/>
        <w:ind w:left="720"/>
        <w:jc w:val="both"/>
        <w:rPr>
          <w:rFonts w:asciiTheme="minorHAnsi" w:hAnsiTheme="minorHAnsi" w:cstheme="minorHAnsi"/>
        </w:rPr>
      </w:pPr>
      <w:r w:rsidRPr="00B24E61">
        <w:rPr>
          <w:rFonts w:asciiTheme="minorHAnsi" w:hAnsiTheme="minorHAnsi" w:cstheme="minorHAnsi"/>
        </w:rPr>
        <w:t xml:space="preserve">- zakup energii elektrycznej i gazu do ogrzewania kwota </w:t>
      </w:r>
      <w:r w:rsidR="00B24E61" w:rsidRPr="00B24E61">
        <w:rPr>
          <w:rFonts w:asciiTheme="minorHAnsi" w:hAnsiTheme="minorHAnsi" w:cstheme="minorHAnsi"/>
        </w:rPr>
        <w:t>8.470,23</w:t>
      </w:r>
      <w:r w:rsidRPr="00B24E61">
        <w:rPr>
          <w:rFonts w:asciiTheme="minorHAnsi" w:hAnsiTheme="minorHAnsi" w:cstheme="minorHAnsi"/>
        </w:rPr>
        <w:t xml:space="preserve"> zł,</w:t>
      </w:r>
    </w:p>
    <w:p w14:paraId="063AD552" w14:textId="639A96D4" w:rsidR="007557F9" w:rsidRPr="006365A6" w:rsidRDefault="00B8641A" w:rsidP="006365A6">
      <w:pPr>
        <w:pStyle w:val="NormalnyWeb"/>
        <w:spacing w:before="0" w:beforeAutospacing="0" w:after="0" w:line="360" w:lineRule="auto"/>
        <w:ind w:left="720"/>
        <w:jc w:val="both"/>
        <w:rPr>
          <w:rFonts w:asciiTheme="minorHAnsi" w:hAnsiTheme="minorHAnsi" w:cstheme="minorHAnsi"/>
        </w:rPr>
      </w:pPr>
      <w:r w:rsidRPr="00B24E61">
        <w:rPr>
          <w:rFonts w:asciiTheme="minorHAnsi" w:hAnsiTheme="minorHAnsi" w:cstheme="minorHAnsi"/>
        </w:rPr>
        <w:lastRenderedPageBreak/>
        <w:t xml:space="preserve">- </w:t>
      </w:r>
      <w:r w:rsidR="00B24E61" w:rsidRPr="00B24E61">
        <w:rPr>
          <w:rFonts w:asciiTheme="minorHAnsi" w:hAnsiTheme="minorHAnsi" w:cstheme="minorHAnsi"/>
        </w:rPr>
        <w:t>koszt licencji,</w:t>
      </w:r>
      <w:r w:rsidRPr="00B24E61">
        <w:rPr>
          <w:rFonts w:asciiTheme="minorHAnsi" w:hAnsiTheme="minorHAnsi" w:cstheme="minorHAnsi"/>
        </w:rPr>
        <w:t xml:space="preserve"> ubezpieczenie budynku</w:t>
      </w:r>
      <w:r w:rsidR="00B24E61" w:rsidRPr="00B24E61">
        <w:rPr>
          <w:rFonts w:asciiTheme="minorHAnsi" w:hAnsiTheme="minorHAnsi" w:cstheme="minorHAnsi"/>
        </w:rPr>
        <w:t xml:space="preserve">, opłata za wodę i ścieki, </w:t>
      </w:r>
      <w:r w:rsidRPr="00B24E61">
        <w:rPr>
          <w:rFonts w:asciiTheme="minorHAnsi" w:hAnsiTheme="minorHAnsi" w:cstheme="minorHAnsi"/>
        </w:rPr>
        <w:t xml:space="preserve">podatek od nieruchomości oraz opłaty telekomunikacyjne kwota </w:t>
      </w:r>
      <w:r w:rsidR="00B24E61" w:rsidRPr="00B24E61">
        <w:rPr>
          <w:rFonts w:asciiTheme="minorHAnsi" w:hAnsiTheme="minorHAnsi" w:cstheme="minorHAnsi"/>
        </w:rPr>
        <w:t>2.295,55</w:t>
      </w:r>
      <w:r w:rsidRPr="00B24E61">
        <w:rPr>
          <w:rFonts w:asciiTheme="minorHAnsi" w:hAnsiTheme="minorHAnsi" w:cstheme="minorHAnsi"/>
        </w:rPr>
        <w:t xml:space="preserve"> zł.</w:t>
      </w:r>
    </w:p>
    <w:p w14:paraId="4B8F9D03" w14:textId="77777777" w:rsidR="007557F9" w:rsidRPr="00097137" w:rsidRDefault="007557F9" w:rsidP="00B8641A">
      <w:pPr>
        <w:pStyle w:val="NormalnyWeb"/>
        <w:spacing w:before="0" w:beforeAutospacing="0" w:after="0" w:line="360" w:lineRule="auto"/>
        <w:jc w:val="both"/>
        <w:rPr>
          <w:rFonts w:asciiTheme="minorHAnsi" w:hAnsiTheme="minorHAnsi" w:cstheme="minorHAnsi"/>
          <w:b/>
          <w:bCs/>
          <w:color w:val="FF0000"/>
          <w:u w:val="single"/>
        </w:rPr>
      </w:pPr>
    </w:p>
    <w:p w14:paraId="2018F953" w14:textId="77777777" w:rsidR="00B8641A" w:rsidRPr="004C4FBB" w:rsidRDefault="00B8641A" w:rsidP="00B8641A">
      <w:pPr>
        <w:pStyle w:val="NormalnyWeb"/>
        <w:spacing w:before="0" w:beforeAutospacing="0" w:after="0" w:line="360" w:lineRule="auto"/>
        <w:jc w:val="both"/>
        <w:rPr>
          <w:rFonts w:asciiTheme="minorHAnsi" w:hAnsiTheme="minorHAnsi" w:cstheme="minorHAnsi"/>
        </w:rPr>
      </w:pPr>
      <w:r w:rsidRPr="004C4FBB">
        <w:rPr>
          <w:rFonts w:asciiTheme="minorHAnsi" w:hAnsiTheme="minorHAnsi" w:cstheme="minorHAnsi"/>
          <w:b/>
          <w:bCs/>
          <w:u w:val="single"/>
        </w:rPr>
        <w:t>Dział 853 – Pozostałe zadania w zakresie polityki społecznej</w:t>
      </w:r>
    </w:p>
    <w:p w14:paraId="7921B82B" w14:textId="00124763" w:rsidR="00B8641A" w:rsidRPr="004C4FBB" w:rsidRDefault="00B8641A" w:rsidP="00B8641A">
      <w:pPr>
        <w:pStyle w:val="NormalnyWeb"/>
        <w:spacing w:before="0" w:beforeAutospacing="0" w:after="0" w:line="360" w:lineRule="auto"/>
        <w:ind w:firstLine="360"/>
        <w:jc w:val="both"/>
        <w:rPr>
          <w:rFonts w:asciiTheme="minorHAnsi" w:hAnsiTheme="minorHAnsi" w:cstheme="minorHAnsi"/>
        </w:rPr>
      </w:pPr>
      <w:r w:rsidRPr="004C4FBB">
        <w:rPr>
          <w:rFonts w:asciiTheme="minorHAnsi" w:hAnsiTheme="minorHAnsi" w:cstheme="minorHAnsi"/>
        </w:rPr>
        <w:t>Planowana kwota wydatków w tym dziale na 202</w:t>
      </w:r>
      <w:r w:rsidR="00B63114" w:rsidRPr="004C4FBB">
        <w:rPr>
          <w:rFonts w:asciiTheme="minorHAnsi" w:hAnsiTheme="minorHAnsi" w:cstheme="minorHAnsi"/>
        </w:rPr>
        <w:t>3</w:t>
      </w:r>
      <w:r w:rsidRPr="004C4FBB">
        <w:rPr>
          <w:rFonts w:asciiTheme="minorHAnsi" w:hAnsiTheme="minorHAnsi" w:cstheme="minorHAnsi"/>
        </w:rPr>
        <w:t xml:space="preserve"> r. wynosi </w:t>
      </w:r>
      <w:r w:rsidR="00B63114" w:rsidRPr="004C4FBB">
        <w:rPr>
          <w:rFonts w:asciiTheme="minorHAnsi" w:hAnsiTheme="minorHAnsi" w:cstheme="minorHAnsi"/>
        </w:rPr>
        <w:t>51.690,00</w:t>
      </w:r>
      <w:r w:rsidRPr="004C4FBB">
        <w:rPr>
          <w:rFonts w:asciiTheme="minorHAnsi" w:hAnsiTheme="minorHAnsi" w:cstheme="minorHAnsi"/>
        </w:rPr>
        <w:t xml:space="preserve"> zł, wydatkowano </w:t>
      </w:r>
      <w:r w:rsidR="00B63114" w:rsidRPr="004C4FBB">
        <w:rPr>
          <w:rFonts w:asciiTheme="minorHAnsi" w:hAnsiTheme="minorHAnsi" w:cstheme="minorHAnsi"/>
        </w:rPr>
        <w:t>38.842,63</w:t>
      </w:r>
      <w:r w:rsidRPr="004C4FBB">
        <w:rPr>
          <w:rFonts w:asciiTheme="minorHAnsi" w:hAnsiTheme="minorHAnsi" w:cstheme="minorHAnsi"/>
        </w:rPr>
        <w:t xml:space="preserve"> zł tj. </w:t>
      </w:r>
    </w:p>
    <w:p w14:paraId="1DA353B7" w14:textId="02698CDD" w:rsidR="00B8641A" w:rsidRPr="004C4FBB"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4C4FBB">
        <w:rPr>
          <w:rFonts w:asciiTheme="minorHAnsi" w:hAnsiTheme="minorHAnsi" w:cstheme="minorHAnsi"/>
          <w:bCs/>
          <w:iCs/>
        </w:rPr>
        <w:t>na zakup paliwa i materiałów do samochodu do przewozu dzieci niepełnosprawnych</w:t>
      </w:r>
      <w:r w:rsidR="00B63114" w:rsidRPr="004C4FBB">
        <w:rPr>
          <w:rFonts w:asciiTheme="minorHAnsi" w:hAnsiTheme="minorHAnsi" w:cstheme="minorHAnsi"/>
          <w:bCs/>
          <w:iCs/>
        </w:rPr>
        <w:t xml:space="preserve"> </w:t>
      </w:r>
      <w:r w:rsidRPr="004C4FBB">
        <w:rPr>
          <w:rFonts w:asciiTheme="minorHAnsi" w:hAnsiTheme="minorHAnsi" w:cstheme="minorHAnsi"/>
          <w:bCs/>
          <w:iCs/>
        </w:rPr>
        <w:t xml:space="preserve">kwotę </w:t>
      </w:r>
      <w:r w:rsidR="00B63114" w:rsidRPr="004C4FBB">
        <w:rPr>
          <w:rFonts w:asciiTheme="minorHAnsi" w:hAnsiTheme="minorHAnsi" w:cstheme="minorHAnsi"/>
          <w:bCs/>
          <w:iCs/>
        </w:rPr>
        <w:t>23.202,63</w:t>
      </w:r>
      <w:r w:rsidRPr="004C4FBB">
        <w:rPr>
          <w:rFonts w:asciiTheme="minorHAnsi" w:hAnsiTheme="minorHAnsi" w:cstheme="minorHAnsi"/>
          <w:bCs/>
          <w:iCs/>
        </w:rPr>
        <w:t xml:space="preserve"> zł,</w:t>
      </w:r>
    </w:p>
    <w:p w14:paraId="1DCF6455" w14:textId="148ACCEF" w:rsidR="00B8641A" w:rsidRPr="004C4FBB"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4C4FBB">
        <w:rPr>
          <w:rFonts w:asciiTheme="minorHAnsi" w:hAnsiTheme="minorHAnsi" w:cstheme="minorHAnsi"/>
          <w:bCs/>
          <w:iCs/>
        </w:rPr>
        <w:t xml:space="preserve">badania techniczne, </w:t>
      </w:r>
      <w:r w:rsidR="00650C90" w:rsidRPr="004C4FBB">
        <w:rPr>
          <w:rFonts w:asciiTheme="minorHAnsi" w:hAnsiTheme="minorHAnsi" w:cstheme="minorHAnsi"/>
          <w:bCs/>
          <w:iCs/>
        </w:rPr>
        <w:t>wymianę klocków hamulcowych, olejów i filtrów, opon, koszty naprawy</w:t>
      </w:r>
      <w:r w:rsidR="00B63114" w:rsidRPr="004C4FBB">
        <w:rPr>
          <w:rFonts w:asciiTheme="minorHAnsi" w:hAnsiTheme="minorHAnsi" w:cstheme="minorHAnsi"/>
          <w:bCs/>
          <w:iCs/>
        </w:rPr>
        <w:t xml:space="preserve"> </w:t>
      </w:r>
      <w:r w:rsidR="00650C90" w:rsidRPr="004C4FBB">
        <w:rPr>
          <w:rFonts w:asciiTheme="minorHAnsi" w:hAnsiTheme="minorHAnsi" w:cstheme="minorHAnsi"/>
          <w:bCs/>
          <w:iCs/>
        </w:rPr>
        <w:t xml:space="preserve">samochodu do przewozu dzieci niepełnosprawnych </w:t>
      </w:r>
      <w:r w:rsidRPr="004C4FBB">
        <w:rPr>
          <w:rFonts w:asciiTheme="minorHAnsi" w:hAnsiTheme="minorHAnsi" w:cstheme="minorHAnsi"/>
          <w:bCs/>
          <w:iCs/>
        </w:rPr>
        <w:t xml:space="preserve">wydatkowano kwotę </w:t>
      </w:r>
      <w:r w:rsidR="004C4FBB" w:rsidRPr="004C4FBB">
        <w:rPr>
          <w:rFonts w:asciiTheme="minorHAnsi" w:hAnsiTheme="minorHAnsi" w:cstheme="minorHAnsi"/>
          <w:bCs/>
          <w:iCs/>
        </w:rPr>
        <w:t>1.886,00</w:t>
      </w:r>
      <w:r w:rsidRPr="004C4FBB">
        <w:rPr>
          <w:rFonts w:asciiTheme="minorHAnsi" w:hAnsiTheme="minorHAnsi" w:cstheme="minorHAnsi"/>
          <w:bCs/>
          <w:iCs/>
        </w:rPr>
        <w:t xml:space="preserve"> zł,</w:t>
      </w:r>
    </w:p>
    <w:p w14:paraId="3848C3FB" w14:textId="5A270A93" w:rsidR="00B8641A" w:rsidRPr="004C4FBB" w:rsidRDefault="00B8641A">
      <w:pPr>
        <w:pStyle w:val="NormalnyWeb"/>
        <w:numPr>
          <w:ilvl w:val="0"/>
          <w:numId w:val="31"/>
        </w:numPr>
        <w:spacing w:before="0" w:beforeAutospacing="0" w:after="0" w:line="360" w:lineRule="auto"/>
        <w:jc w:val="both"/>
        <w:rPr>
          <w:rFonts w:asciiTheme="minorHAnsi" w:hAnsiTheme="minorHAnsi" w:cstheme="minorHAnsi"/>
          <w:bCs/>
          <w:iCs/>
        </w:rPr>
      </w:pPr>
      <w:r w:rsidRPr="004C4FBB">
        <w:rPr>
          <w:rFonts w:asciiTheme="minorHAnsi" w:hAnsiTheme="minorHAnsi" w:cstheme="minorHAnsi"/>
          <w:bCs/>
          <w:iCs/>
        </w:rPr>
        <w:t>na ubezpieczenie samochodu do przewozu dzieci niepełnosprawnych</w:t>
      </w:r>
      <w:r w:rsidR="004C4FBB" w:rsidRPr="004C4FBB">
        <w:rPr>
          <w:rFonts w:asciiTheme="minorHAnsi" w:hAnsiTheme="minorHAnsi" w:cstheme="minorHAnsi"/>
          <w:bCs/>
          <w:iCs/>
        </w:rPr>
        <w:t>, opłata parkingowa</w:t>
      </w:r>
      <w:r w:rsidRPr="004C4FBB">
        <w:rPr>
          <w:rFonts w:asciiTheme="minorHAnsi" w:hAnsiTheme="minorHAnsi" w:cstheme="minorHAnsi"/>
          <w:bCs/>
          <w:iCs/>
        </w:rPr>
        <w:t xml:space="preserve"> wydatkowano </w:t>
      </w:r>
      <w:r w:rsidR="004C4FBB" w:rsidRPr="004C4FBB">
        <w:rPr>
          <w:rFonts w:asciiTheme="minorHAnsi" w:hAnsiTheme="minorHAnsi" w:cstheme="minorHAnsi"/>
          <w:bCs/>
          <w:iCs/>
        </w:rPr>
        <w:t xml:space="preserve">5.084,00 </w:t>
      </w:r>
      <w:r w:rsidRPr="004C4FBB">
        <w:rPr>
          <w:rFonts w:asciiTheme="minorHAnsi" w:hAnsiTheme="minorHAnsi" w:cstheme="minorHAnsi"/>
          <w:bCs/>
          <w:iCs/>
        </w:rPr>
        <w:t>zł.,</w:t>
      </w:r>
    </w:p>
    <w:p w14:paraId="47802004" w14:textId="2590EF29" w:rsidR="002F0D64" w:rsidRPr="004C4FBB" w:rsidRDefault="00B63114">
      <w:pPr>
        <w:pStyle w:val="NormalnyWeb"/>
        <w:numPr>
          <w:ilvl w:val="0"/>
          <w:numId w:val="31"/>
        </w:numPr>
        <w:spacing w:before="0" w:beforeAutospacing="0" w:after="0" w:line="360" w:lineRule="auto"/>
        <w:jc w:val="both"/>
        <w:rPr>
          <w:rFonts w:asciiTheme="minorHAnsi" w:hAnsiTheme="minorHAnsi" w:cstheme="minorHAnsi"/>
          <w:bCs/>
          <w:iCs/>
        </w:rPr>
      </w:pPr>
      <w:r w:rsidRPr="004C4FBB">
        <w:rPr>
          <w:rFonts w:asciiTheme="minorHAnsi" w:hAnsiTheme="minorHAnsi" w:cstheme="minorHAnsi"/>
          <w:bCs/>
          <w:iCs/>
        </w:rPr>
        <w:t xml:space="preserve">na 5 </w:t>
      </w:r>
      <w:r w:rsidR="002F0D64" w:rsidRPr="004C4FBB">
        <w:rPr>
          <w:rFonts w:asciiTheme="minorHAnsi" w:hAnsiTheme="minorHAnsi" w:cstheme="minorHAnsi"/>
          <w:bCs/>
          <w:iCs/>
        </w:rPr>
        <w:t>dodatk</w:t>
      </w:r>
      <w:r w:rsidRPr="004C4FBB">
        <w:rPr>
          <w:rFonts w:asciiTheme="minorHAnsi" w:hAnsiTheme="minorHAnsi" w:cstheme="minorHAnsi"/>
          <w:bCs/>
          <w:iCs/>
        </w:rPr>
        <w:t>ów</w:t>
      </w:r>
      <w:r w:rsidR="00E05643" w:rsidRPr="004C4FBB">
        <w:rPr>
          <w:rFonts w:asciiTheme="minorHAnsi" w:hAnsiTheme="minorHAnsi" w:cstheme="minorHAnsi"/>
          <w:bCs/>
          <w:iCs/>
        </w:rPr>
        <w:t xml:space="preserve"> </w:t>
      </w:r>
      <w:r w:rsidRPr="004C4FBB">
        <w:rPr>
          <w:rFonts w:asciiTheme="minorHAnsi" w:hAnsiTheme="minorHAnsi" w:cstheme="minorHAnsi"/>
          <w:bCs/>
          <w:iCs/>
        </w:rPr>
        <w:t xml:space="preserve">elektrycznych i 1 dodatek węglowy </w:t>
      </w:r>
      <w:r w:rsidR="002F0D64" w:rsidRPr="004C4FBB">
        <w:rPr>
          <w:rFonts w:asciiTheme="minorHAnsi" w:hAnsiTheme="minorHAnsi" w:cstheme="minorHAnsi"/>
          <w:bCs/>
          <w:iCs/>
        </w:rPr>
        <w:t xml:space="preserve"> </w:t>
      </w:r>
      <w:r w:rsidRPr="004C4FBB">
        <w:rPr>
          <w:rFonts w:asciiTheme="minorHAnsi" w:hAnsiTheme="minorHAnsi" w:cstheme="minorHAnsi"/>
          <w:bCs/>
          <w:iCs/>
        </w:rPr>
        <w:t>wydatkowano kwotę 8.500,00 zł, na  obsługę zadania tj. zakup materiałów i usług wydatkowano 170,00 zł (całość sfinansowana ze środków przeciwdziałania COVID-19)</w:t>
      </w:r>
    </w:p>
    <w:p w14:paraId="5383985D" w14:textId="77777777" w:rsidR="00B8641A" w:rsidRPr="00097137" w:rsidRDefault="00B8641A" w:rsidP="00B8641A">
      <w:pPr>
        <w:pStyle w:val="NormalnyWeb"/>
        <w:spacing w:before="0" w:beforeAutospacing="0" w:after="0" w:line="360" w:lineRule="auto"/>
        <w:jc w:val="both"/>
        <w:rPr>
          <w:rFonts w:asciiTheme="minorHAnsi" w:hAnsiTheme="minorHAnsi" w:cstheme="minorHAnsi"/>
          <w:bCs/>
          <w:iCs/>
          <w:color w:val="FF0000"/>
        </w:rPr>
      </w:pPr>
    </w:p>
    <w:p w14:paraId="7A790524" w14:textId="77777777" w:rsidR="00B8641A" w:rsidRPr="004C4FBB" w:rsidRDefault="00B8641A" w:rsidP="00B8641A">
      <w:pPr>
        <w:pStyle w:val="NormalnyWeb"/>
        <w:keepNext/>
        <w:spacing w:before="0" w:beforeAutospacing="0" w:after="0" w:line="360" w:lineRule="auto"/>
        <w:jc w:val="both"/>
        <w:rPr>
          <w:rFonts w:asciiTheme="minorHAnsi" w:hAnsiTheme="minorHAnsi" w:cstheme="minorHAnsi"/>
        </w:rPr>
      </w:pPr>
      <w:r w:rsidRPr="004C4FBB">
        <w:rPr>
          <w:rFonts w:asciiTheme="minorHAnsi" w:hAnsiTheme="minorHAnsi" w:cstheme="minorHAnsi"/>
          <w:b/>
          <w:bCs/>
          <w:u w:val="single"/>
        </w:rPr>
        <w:t>Dział 854 – Edukacyjna opieka wychowawcza</w:t>
      </w:r>
    </w:p>
    <w:p w14:paraId="0FC742B9" w14:textId="44725CED" w:rsidR="00B8641A" w:rsidRPr="004C4FBB" w:rsidRDefault="00B8641A" w:rsidP="00B8641A">
      <w:pPr>
        <w:pStyle w:val="NormalnyWeb"/>
        <w:spacing w:before="0" w:beforeAutospacing="0" w:after="0" w:line="360" w:lineRule="auto"/>
        <w:ind w:firstLine="708"/>
        <w:jc w:val="both"/>
        <w:rPr>
          <w:rFonts w:asciiTheme="minorHAnsi" w:hAnsiTheme="minorHAnsi" w:cstheme="minorHAnsi"/>
        </w:rPr>
      </w:pPr>
      <w:r w:rsidRPr="004C4FBB">
        <w:rPr>
          <w:rFonts w:asciiTheme="minorHAnsi" w:hAnsiTheme="minorHAnsi" w:cstheme="minorHAnsi"/>
        </w:rPr>
        <w:t xml:space="preserve">Plan wydatków w tym dziale ustalony został w wysokości </w:t>
      </w:r>
      <w:r w:rsidR="004C4FBB" w:rsidRPr="004C4FBB">
        <w:rPr>
          <w:rFonts w:asciiTheme="minorHAnsi" w:hAnsiTheme="minorHAnsi" w:cstheme="minorHAnsi"/>
        </w:rPr>
        <w:t>111.584,71</w:t>
      </w:r>
      <w:r w:rsidRPr="004C4FBB">
        <w:rPr>
          <w:rFonts w:asciiTheme="minorHAnsi" w:hAnsiTheme="minorHAnsi" w:cstheme="minorHAnsi"/>
        </w:rPr>
        <w:t xml:space="preserve"> zł, a wydatkowano kwotę </w:t>
      </w:r>
      <w:r w:rsidR="004C4FBB" w:rsidRPr="004C4FBB">
        <w:rPr>
          <w:rFonts w:asciiTheme="minorHAnsi" w:hAnsiTheme="minorHAnsi" w:cstheme="minorHAnsi"/>
        </w:rPr>
        <w:t>108.579,71</w:t>
      </w:r>
      <w:r w:rsidRPr="004C4FBB">
        <w:rPr>
          <w:rFonts w:asciiTheme="minorHAnsi" w:hAnsiTheme="minorHAnsi" w:cstheme="minorHAnsi"/>
        </w:rPr>
        <w:t xml:space="preserve"> zł, tj. </w:t>
      </w:r>
      <w:r w:rsidR="004166D6" w:rsidRPr="004C4FBB">
        <w:rPr>
          <w:rFonts w:asciiTheme="minorHAnsi" w:hAnsiTheme="minorHAnsi" w:cstheme="minorHAnsi"/>
        </w:rPr>
        <w:t>9</w:t>
      </w:r>
      <w:r w:rsidR="004C4FBB" w:rsidRPr="004C4FBB">
        <w:rPr>
          <w:rFonts w:asciiTheme="minorHAnsi" w:hAnsiTheme="minorHAnsi" w:cstheme="minorHAnsi"/>
        </w:rPr>
        <w:t>7,31</w:t>
      </w:r>
      <w:r w:rsidRPr="004C4FBB">
        <w:rPr>
          <w:rFonts w:asciiTheme="minorHAnsi" w:hAnsiTheme="minorHAnsi" w:cstheme="minorHAnsi"/>
        </w:rPr>
        <w:t xml:space="preserve"> % planu w tym rozdziale .</w:t>
      </w:r>
    </w:p>
    <w:p w14:paraId="6A57646F" w14:textId="77777777" w:rsidR="00B8641A" w:rsidRPr="004C4FBB" w:rsidRDefault="00B8641A" w:rsidP="00B8641A">
      <w:pPr>
        <w:pStyle w:val="NormalnyWeb"/>
        <w:spacing w:before="0" w:beforeAutospacing="0" w:after="0" w:line="360" w:lineRule="auto"/>
        <w:jc w:val="both"/>
        <w:rPr>
          <w:rFonts w:asciiTheme="minorHAnsi" w:hAnsiTheme="minorHAnsi" w:cstheme="minorHAnsi"/>
        </w:rPr>
      </w:pPr>
      <w:r w:rsidRPr="004C4FBB">
        <w:rPr>
          <w:rFonts w:asciiTheme="minorHAnsi" w:hAnsiTheme="minorHAnsi" w:cstheme="minorHAnsi"/>
        </w:rPr>
        <w:t>Realizacja wydatków w tym dziale przedstawia się następująco:</w:t>
      </w:r>
    </w:p>
    <w:p w14:paraId="35B4DD20" w14:textId="2C331267" w:rsidR="00B8641A" w:rsidRPr="004C4FBB" w:rsidRDefault="00B8641A">
      <w:pPr>
        <w:pStyle w:val="NormalnyWeb"/>
        <w:numPr>
          <w:ilvl w:val="0"/>
          <w:numId w:val="32"/>
        </w:numPr>
        <w:spacing w:before="0" w:beforeAutospacing="0" w:after="0" w:line="360" w:lineRule="auto"/>
        <w:jc w:val="both"/>
        <w:rPr>
          <w:rFonts w:asciiTheme="minorHAnsi" w:hAnsiTheme="minorHAnsi" w:cstheme="minorHAnsi"/>
        </w:rPr>
      </w:pPr>
      <w:r w:rsidRPr="004C4FBB">
        <w:rPr>
          <w:rFonts w:asciiTheme="minorHAnsi" w:hAnsiTheme="minorHAnsi" w:cstheme="minorHAnsi"/>
        </w:rPr>
        <w:t xml:space="preserve">na </w:t>
      </w:r>
      <w:r w:rsidR="004166D6" w:rsidRPr="004C4FBB">
        <w:rPr>
          <w:rFonts w:asciiTheme="minorHAnsi" w:hAnsiTheme="minorHAnsi" w:cstheme="minorHAnsi"/>
        </w:rPr>
        <w:t xml:space="preserve">wypłatę </w:t>
      </w:r>
      <w:r w:rsidR="004C4FBB" w:rsidRPr="004C4FBB">
        <w:rPr>
          <w:rFonts w:asciiTheme="minorHAnsi" w:hAnsiTheme="minorHAnsi" w:cstheme="minorHAnsi"/>
        </w:rPr>
        <w:t>268</w:t>
      </w:r>
      <w:r w:rsidR="004166D6" w:rsidRPr="004C4FBB">
        <w:rPr>
          <w:rFonts w:asciiTheme="minorHAnsi" w:hAnsiTheme="minorHAnsi" w:cstheme="minorHAnsi"/>
        </w:rPr>
        <w:t xml:space="preserve"> </w:t>
      </w:r>
      <w:r w:rsidRPr="004C4FBB">
        <w:rPr>
          <w:rFonts w:asciiTheme="minorHAnsi" w:hAnsiTheme="minorHAnsi" w:cstheme="minorHAnsi"/>
        </w:rPr>
        <w:t>stypend</w:t>
      </w:r>
      <w:r w:rsidR="004166D6" w:rsidRPr="004C4FBB">
        <w:rPr>
          <w:rFonts w:asciiTheme="minorHAnsi" w:hAnsiTheme="minorHAnsi" w:cstheme="minorHAnsi"/>
        </w:rPr>
        <w:t>iów</w:t>
      </w:r>
      <w:r w:rsidRPr="004C4FBB">
        <w:rPr>
          <w:rFonts w:asciiTheme="minorHAnsi" w:hAnsiTheme="minorHAnsi" w:cstheme="minorHAnsi"/>
        </w:rPr>
        <w:t xml:space="preserve"> dla uczniów o charakterze socjalnym wydano kwotę </w:t>
      </w:r>
      <w:r w:rsidR="004C4FBB" w:rsidRPr="004C4FBB">
        <w:rPr>
          <w:rFonts w:asciiTheme="minorHAnsi" w:hAnsiTheme="minorHAnsi" w:cstheme="minorHAnsi"/>
        </w:rPr>
        <w:t>80.400,00</w:t>
      </w:r>
      <w:r w:rsidRPr="004C4FBB">
        <w:rPr>
          <w:rFonts w:asciiTheme="minorHAnsi" w:hAnsiTheme="minorHAnsi" w:cstheme="minorHAnsi"/>
        </w:rPr>
        <w:t xml:space="preserve"> zł (</w:t>
      </w:r>
      <w:r w:rsidR="004C4FBB" w:rsidRPr="004C4FBB">
        <w:rPr>
          <w:rFonts w:asciiTheme="minorHAnsi" w:hAnsiTheme="minorHAnsi" w:cstheme="minorHAnsi"/>
        </w:rPr>
        <w:t>76.380,00</w:t>
      </w:r>
      <w:r w:rsidRPr="004C4FBB">
        <w:rPr>
          <w:rFonts w:asciiTheme="minorHAnsi" w:hAnsiTheme="minorHAnsi" w:cstheme="minorHAnsi"/>
        </w:rPr>
        <w:t xml:space="preserve"> zł z przyznanej dotacji),</w:t>
      </w:r>
    </w:p>
    <w:p w14:paraId="1063D628" w14:textId="6EE068CA" w:rsidR="004166D6" w:rsidRPr="004C4FBB" w:rsidRDefault="004166D6">
      <w:pPr>
        <w:pStyle w:val="NormalnyWeb"/>
        <w:numPr>
          <w:ilvl w:val="0"/>
          <w:numId w:val="32"/>
        </w:numPr>
        <w:spacing w:before="0" w:beforeAutospacing="0" w:after="0" w:line="360" w:lineRule="auto"/>
        <w:jc w:val="both"/>
        <w:rPr>
          <w:rFonts w:asciiTheme="minorHAnsi" w:hAnsiTheme="minorHAnsi" w:cstheme="minorHAnsi"/>
        </w:rPr>
      </w:pPr>
      <w:r w:rsidRPr="004C4FBB">
        <w:rPr>
          <w:rFonts w:asciiTheme="minorHAnsi" w:hAnsiTheme="minorHAnsi" w:cstheme="minorHAnsi"/>
        </w:rPr>
        <w:t xml:space="preserve">na wyprawkę szkolną dla uczniów wydatkowano kwotę </w:t>
      </w:r>
      <w:r w:rsidR="004C4FBB" w:rsidRPr="004C4FBB">
        <w:rPr>
          <w:rFonts w:asciiTheme="minorHAnsi" w:hAnsiTheme="minorHAnsi" w:cstheme="minorHAnsi"/>
        </w:rPr>
        <w:t>704,71</w:t>
      </w:r>
      <w:r w:rsidRPr="004C4FBB">
        <w:rPr>
          <w:rFonts w:asciiTheme="minorHAnsi" w:hAnsiTheme="minorHAnsi" w:cstheme="minorHAnsi"/>
        </w:rPr>
        <w:t xml:space="preserve"> zł</w:t>
      </w:r>
      <w:r w:rsidR="00336D5E" w:rsidRPr="004C4FBB">
        <w:rPr>
          <w:rFonts w:asciiTheme="minorHAnsi" w:hAnsiTheme="minorHAnsi" w:cstheme="minorHAnsi"/>
        </w:rPr>
        <w:t xml:space="preserve"> (całość sfinansowana dotacją),</w:t>
      </w:r>
    </w:p>
    <w:p w14:paraId="3EFD3334" w14:textId="6A21CB08" w:rsidR="004166D6" w:rsidRPr="004C4FBB" w:rsidRDefault="00B8641A">
      <w:pPr>
        <w:pStyle w:val="NormalnyWeb"/>
        <w:numPr>
          <w:ilvl w:val="0"/>
          <w:numId w:val="32"/>
        </w:numPr>
        <w:spacing w:before="0" w:beforeAutospacing="0" w:after="0" w:line="360" w:lineRule="auto"/>
        <w:jc w:val="both"/>
        <w:rPr>
          <w:rFonts w:asciiTheme="minorHAnsi" w:hAnsiTheme="minorHAnsi" w:cstheme="minorHAnsi"/>
        </w:rPr>
      </w:pPr>
      <w:r w:rsidRPr="004C4FBB">
        <w:rPr>
          <w:rFonts w:asciiTheme="minorHAnsi" w:hAnsiTheme="minorHAnsi" w:cstheme="minorHAnsi"/>
        </w:rPr>
        <w:t>planowana kwota 2</w:t>
      </w:r>
      <w:r w:rsidR="004166D6" w:rsidRPr="004C4FBB">
        <w:rPr>
          <w:rFonts w:asciiTheme="minorHAnsi" w:hAnsiTheme="minorHAnsi" w:cstheme="minorHAnsi"/>
        </w:rPr>
        <w:t>6</w:t>
      </w:r>
      <w:r w:rsidRPr="004C4FBB">
        <w:rPr>
          <w:rFonts w:asciiTheme="minorHAnsi" w:hAnsiTheme="minorHAnsi" w:cstheme="minorHAnsi"/>
        </w:rPr>
        <w:t>.500,00 zł przeznaczona na stypendia o charakterze motywacyjnym</w:t>
      </w:r>
      <w:r w:rsidR="004166D6" w:rsidRPr="004C4FBB">
        <w:rPr>
          <w:rFonts w:asciiTheme="minorHAnsi" w:hAnsiTheme="minorHAnsi" w:cstheme="minorHAnsi"/>
        </w:rPr>
        <w:t xml:space="preserve"> została wydatkowana w wysokości 26.</w:t>
      </w:r>
      <w:r w:rsidR="004C4FBB" w:rsidRPr="004C4FBB">
        <w:rPr>
          <w:rFonts w:asciiTheme="minorHAnsi" w:hAnsiTheme="minorHAnsi" w:cstheme="minorHAnsi"/>
        </w:rPr>
        <w:t>475,00</w:t>
      </w:r>
      <w:r w:rsidR="004166D6" w:rsidRPr="004C4FBB">
        <w:rPr>
          <w:rFonts w:asciiTheme="minorHAnsi" w:hAnsiTheme="minorHAnsi" w:cstheme="minorHAnsi"/>
        </w:rPr>
        <w:t xml:space="preserve"> zł,</w:t>
      </w:r>
    </w:p>
    <w:p w14:paraId="7693F68E" w14:textId="6E52481B" w:rsidR="00B8641A" w:rsidRPr="004C4FBB" w:rsidRDefault="00B8641A">
      <w:pPr>
        <w:pStyle w:val="NormalnyWeb"/>
        <w:numPr>
          <w:ilvl w:val="0"/>
          <w:numId w:val="32"/>
        </w:numPr>
        <w:spacing w:before="0" w:beforeAutospacing="0" w:after="0" w:line="360" w:lineRule="auto"/>
        <w:jc w:val="both"/>
        <w:rPr>
          <w:rFonts w:asciiTheme="minorHAnsi" w:hAnsiTheme="minorHAnsi" w:cstheme="minorHAnsi"/>
        </w:rPr>
      </w:pPr>
      <w:r w:rsidRPr="004C4FBB">
        <w:rPr>
          <w:rFonts w:asciiTheme="minorHAnsi" w:hAnsiTheme="minorHAnsi" w:cstheme="minorHAnsi"/>
        </w:rPr>
        <w:t xml:space="preserve"> </w:t>
      </w:r>
      <w:r w:rsidR="004166D6" w:rsidRPr="004C4FBB">
        <w:rPr>
          <w:rFonts w:asciiTheme="minorHAnsi" w:hAnsiTheme="minorHAnsi" w:cstheme="minorHAnsi"/>
        </w:rPr>
        <w:t>na</w:t>
      </w:r>
      <w:r w:rsidRPr="004C4FBB">
        <w:rPr>
          <w:rFonts w:asciiTheme="minorHAnsi" w:hAnsiTheme="minorHAnsi" w:cstheme="minorHAnsi"/>
        </w:rPr>
        <w:t xml:space="preserve"> inną formę pomocy dla uczniów </w:t>
      </w:r>
      <w:r w:rsidR="00F34F09" w:rsidRPr="004C4FBB">
        <w:rPr>
          <w:rFonts w:asciiTheme="minorHAnsi" w:hAnsiTheme="minorHAnsi" w:cstheme="minorHAnsi"/>
        </w:rPr>
        <w:t xml:space="preserve">(nagroda dla najlepszego maturzysty) </w:t>
      </w:r>
      <w:r w:rsidR="004166D6" w:rsidRPr="004C4FBB">
        <w:rPr>
          <w:rFonts w:asciiTheme="minorHAnsi" w:hAnsiTheme="minorHAnsi" w:cstheme="minorHAnsi"/>
        </w:rPr>
        <w:t>zaplanowano i wydatkowano 1.000,00 zł.</w:t>
      </w:r>
    </w:p>
    <w:p w14:paraId="16D19EA0" w14:textId="77777777" w:rsidR="004C4FBB" w:rsidRDefault="004C4FBB" w:rsidP="00B8641A">
      <w:pPr>
        <w:pStyle w:val="NormalnyWeb"/>
        <w:spacing w:before="0" w:beforeAutospacing="0" w:after="0" w:line="360" w:lineRule="auto"/>
        <w:jc w:val="both"/>
        <w:rPr>
          <w:rFonts w:asciiTheme="minorHAnsi" w:hAnsiTheme="minorHAnsi" w:cstheme="minorHAnsi"/>
          <w:color w:val="FF0000"/>
        </w:rPr>
      </w:pPr>
    </w:p>
    <w:p w14:paraId="074351A4" w14:textId="77777777" w:rsidR="002C5418" w:rsidRPr="00097137" w:rsidRDefault="002C5418" w:rsidP="00B8641A">
      <w:pPr>
        <w:pStyle w:val="NormalnyWeb"/>
        <w:spacing w:before="0" w:beforeAutospacing="0" w:after="0" w:line="360" w:lineRule="auto"/>
        <w:jc w:val="both"/>
        <w:rPr>
          <w:rFonts w:asciiTheme="minorHAnsi" w:hAnsiTheme="minorHAnsi" w:cstheme="minorHAnsi"/>
          <w:color w:val="FF0000"/>
        </w:rPr>
      </w:pPr>
    </w:p>
    <w:p w14:paraId="250DF77A" w14:textId="77777777" w:rsidR="00B8641A" w:rsidRPr="00FB24CD" w:rsidRDefault="00B8641A" w:rsidP="00B8641A">
      <w:pPr>
        <w:pStyle w:val="NormalnyWeb"/>
        <w:spacing w:before="0" w:beforeAutospacing="0" w:after="0" w:line="360" w:lineRule="auto"/>
        <w:jc w:val="both"/>
        <w:rPr>
          <w:rFonts w:asciiTheme="minorHAnsi" w:hAnsiTheme="minorHAnsi" w:cstheme="minorHAnsi"/>
        </w:rPr>
      </w:pPr>
      <w:r w:rsidRPr="00FB24CD">
        <w:rPr>
          <w:rFonts w:asciiTheme="minorHAnsi" w:hAnsiTheme="minorHAnsi" w:cstheme="minorHAnsi"/>
          <w:b/>
          <w:bCs/>
          <w:u w:val="single"/>
        </w:rPr>
        <w:t>Dział 855 - Rodzina</w:t>
      </w:r>
    </w:p>
    <w:p w14:paraId="23DBC14A" w14:textId="14F8F375" w:rsidR="00B8641A" w:rsidRPr="00FB24CD" w:rsidRDefault="00B8641A" w:rsidP="00B8641A">
      <w:pPr>
        <w:pStyle w:val="NormalnyWeb"/>
        <w:spacing w:before="0" w:beforeAutospacing="0" w:after="0" w:line="360" w:lineRule="auto"/>
        <w:ind w:firstLine="708"/>
        <w:jc w:val="both"/>
        <w:rPr>
          <w:rFonts w:asciiTheme="minorHAnsi" w:hAnsiTheme="minorHAnsi" w:cstheme="minorHAnsi"/>
        </w:rPr>
      </w:pPr>
      <w:r w:rsidRPr="00FB24CD">
        <w:rPr>
          <w:rFonts w:asciiTheme="minorHAnsi" w:hAnsiTheme="minorHAnsi" w:cstheme="minorHAnsi"/>
        </w:rPr>
        <w:lastRenderedPageBreak/>
        <w:t xml:space="preserve">Wydatki planowane w tym dziale ustalono na kwotę </w:t>
      </w:r>
      <w:r w:rsidR="004C4FBB" w:rsidRPr="00FB24CD">
        <w:rPr>
          <w:rFonts w:asciiTheme="minorHAnsi" w:hAnsiTheme="minorHAnsi" w:cstheme="minorHAnsi"/>
        </w:rPr>
        <w:t>6.033.192,86</w:t>
      </w:r>
      <w:r w:rsidRPr="00FB24CD">
        <w:rPr>
          <w:rFonts w:asciiTheme="minorHAnsi" w:hAnsiTheme="minorHAnsi" w:cstheme="minorHAnsi"/>
        </w:rPr>
        <w:t xml:space="preserve"> zł, a wykonanie                                w 202</w:t>
      </w:r>
      <w:r w:rsidR="004C4FBB" w:rsidRPr="00FB24CD">
        <w:rPr>
          <w:rFonts w:asciiTheme="minorHAnsi" w:hAnsiTheme="minorHAnsi" w:cstheme="minorHAnsi"/>
        </w:rPr>
        <w:t>3</w:t>
      </w:r>
      <w:r w:rsidRPr="00FB24CD">
        <w:rPr>
          <w:rFonts w:asciiTheme="minorHAnsi" w:hAnsiTheme="minorHAnsi" w:cstheme="minorHAnsi"/>
        </w:rPr>
        <w:t xml:space="preserve"> r. wynosi </w:t>
      </w:r>
      <w:r w:rsidR="004C4FBB" w:rsidRPr="00FB24CD">
        <w:rPr>
          <w:rFonts w:asciiTheme="minorHAnsi" w:hAnsiTheme="minorHAnsi" w:cstheme="minorHAnsi"/>
        </w:rPr>
        <w:t>5.982.575,75</w:t>
      </w:r>
      <w:r w:rsidRPr="00FB24CD">
        <w:rPr>
          <w:rFonts w:asciiTheme="minorHAnsi" w:hAnsiTheme="minorHAnsi" w:cstheme="minorHAnsi"/>
        </w:rPr>
        <w:t xml:space="preserve"> zł tj. </w:t>
      </w:r>
      <w:r w:rsidR="00D00A53" w:rsidRPr="00FB24CD">
        <w:rPr>
          <w:rFonts w:asciiTheme="minorHAnsi" w:hAnsiTheme="minorHAnsi" w:cstheme="minorHAnsi"/>
        </w:rPr>
        <w:t>99,</w:t>
      </w:r>
      <w:r w:rsidR="004C4FBB" w:rsidRPr="00FB24CD">
        <w:rPr>
          <w:rFonts w:asciiTheme="minorHAnsi" w:hAnsiTheme="minorHAnsi" w:cstheme="minorHAnsi"/>
        </w:rPr>
        <w:t>16</w:t>
      </w:r>
      <w:r w:rsidRPr="00FB24CD">
        <w:rPr>
          <w:rFonts w:asciiTheme="minorHAnsi" w:hAnsiTheme="minorHAnsi" w:cstheme="minorHAnsi"/>
        </w:rPr>
        <w:t xml:space="preserve"> % planu rocznego, sfinansowane w z otrzymanej dotacji na zadania zlecone w kwocie </w:t>
      </w:r>
      <w:r w:rsidR="004C4FBB" w:rsidRPr="00FB24CD">
        <w:rPr>
          <w:rFonts w:asciiTheme="minorHAnsi" w:hAnsiTheme="minorHAnsi" w:cstheme="minorHAnsi"/>
        </w:rPr>
        <w:t xml:space="preserve">5.389.356,42 </w:t>
      </w:r>
      <w:r w:rsidRPr="00FB24CD">
        <w:rPr>
          <w:rFonts w:asciiTheme="minorHAnsi" w:hAnsiTheme="minorHAnsi" w:cstheme="minorHAnsi"/>
        </w:rPr>
        <w:t>zł.</w:t>
      </w:r>
      <w:r w:rsidR="00D00A53" w:rsidRPr="00FB24CD">
        <w:rPr>
          <w:rFonts w:asciiTheme="minorHAnsi" w:hAnsiTheme="minorHAnsi" w:cstheme="minorHAnsi"/>
        </w:rPr>
        <w:t xml:space="preserve">, ze środków Funduszu Pracy w kwocie </w:t>
      </w:r>
      <w:r w:rsidR="004C4FBB" w:rsidRPr="00FB24CD">
        <w:rPr>
          <w:rFonts w:asciiTheme="minorHAnsi" w:hAnsiTheme="minorHAnsi" w:cstheme="minorHAnsi"/>
        </w:rPr>
        <w:t xml:space="preserve">10.557,86 </w:t>
      </w:r>
      <w:r w:rsidR="00D00A53" w:rsidRPr="00FB24CD">
        <w:rPr>
          <w:rFonts w:asciiTheme="minorHAnsi" w:hAnsiTheme="minorHAnsi" w:cstheme="minorHAnsi"/>
        </w:rPr>
        <w:t xml:space="preserve">zł, </w:t>
      </w:r>
      <w:r w:rsidR="00E33278" w:rsidRPr="00FB24CD">
        <w:rPr>
          <w:rFonts w:asciiTheme="minorHAnsi" w:hAnsiTheme="minorHAnsi" w:cstheme="minorHAnsi"/>
        </w:rPr>
        <w:t>ze środków Funduszu Pomocy w kwocie 7.</w:t>
      </w:r>
      <w:r w:rsidR="004C4FBB" w:rsidRPr="00FB24CD">
        <w:rPr>
          <w:rFonts w:asciiTheme="minorHAnsi" w:hAnsiTheme="minorHAnsi" w:cstheme="minorHAnsi"/>
        </w:rPr>
        <w:t>607,00</w:t>
      </w:r>
      <w:r w:rsidR="00E33278" w:rsidRPr="00FB24CD">
        <w:rPr>
          <w:rFonts w:asciiTheme="minorHAnsi" w:hAnsiTheme="minorHAnsi" w:cstheme="minorHAnsi"/>
        </w:rPr>
        <w:t xml:space="preserve"> zł, ze środków ZUS 39.</w:t>
      </w:r>
      <w:r w:rsidR="0051266A">
        <w:rPr>
          <w:rFonts w:asciiTheme="minorHAnsi" w:hAnsiTheme="minorHAnsi" w:cstheme="minorHAnsi"/>
        </w:rPr>
        <w:t>814,</w:t>
      </w:r>
      <w:r w:rsidR="00E33278" w:rsidRPr="00FB24CD">
        <w:rPr>
          <w:rFonts w:asciiTheme="minorHAnsi" w:hAnsiTheme="minorHAnsi" w:cstheme="minorHAnsi"/>
        </w:rPr>
        <w:t>00 zł.</w:t>
      </w:r>
    </w:p>
    <w:p w14:paraId="4092EFAD" w14:textId="77777777" w:rsidR="00B8641A" w:rsidRPr="00FB24CD" w:rsidRDefault="00B8641A" w:rsidP="00B8641A">
      <w:pPr>
        <w:pStyle w:val="NormalnyWeb"/>
        <w:spacing w:before="0" w:beforeAutospacing="0" w:after="0" w:line="360" w:lineRule="auto"/>
        <w:jc w:val="both"/>
        <w:rPr>
          <w:rFonts w:asciiTheme="minorHAnsi" w:hAnsiTheme="minorHAnsi" w:cstheme="minorHAnsi"/>
        </w:rPr>
      </w:pPr>
      <w:r w:rsidRPr="00FB24CD">
        <w:rPr>
          <w:rFonts w:asciiTheme="minorHAnsi" w:hAnsiTheme="minorHAnsi" w:cstheme="minorHAnsi"/>
        </w:rPr>
        <w:t>Realizacja wydatków budżetowych w poszczególnych rozdziałach przedstawia się następująco:</w:t>
      </w:r>
    </w:p>
    <w:p w14:paraId="600197BD" w14:textId="77777777" w:rsidR="00B8641A" w:rsidRPr="00FB24CD" w:rsidRDefault="00B8641A" w:rsidP="00B8641A">
      <w:pPr>
        <w:pStyle w:val="NormalnyWeb"/>
        <w:spacing w:before="0" w:beforeAutospacing="0" w:after="0" w:line="360" w:lineRule="auto"/>
        <w:ind w:left="720"/>
        <w:jc w:val="both"/>
        <w:rPr>
          <w:rFonts w:asciiTheme="minorHAnsi" w:hAnsiTheme="minorHAnsi" w:cstheme="minorHAnsi"/>
        </w:rPr>
      </w:pPr>
    </w:p>
    <w:p w14:paraId="382709F9" w14:textId="77777777" w:rsidR="00B8641A" w:rsidRPr="00FB24CD" w:rsidRDefault="00B8641A" w:rsidP="00B8641A">
      <w:pPr>
        <w:pStyle w:val="Nagwek5"/>
        <w:spacing w:before="0" w:beforeAutospacing="0" w:after="0" w:afterAutospacing="0" w:line="360" w:lineRule="auto"/>
        <w:jc w:val="both"/>
        <w:rPr>
          <w:rFonts w:asciiTheme="minorHAnsi" w:hAnsiTheme="minorHAnsi" w:cstheme="minorHAnsi"/>
          <w:b w:val="0"/>
          <w:sz w:val="24"/>
          <w:szCs w:val="24"/>
        </w:rPr>
      </w:pPr>
      <w:r w:rsidRPr="00FB24CD">
        <w:rPr>
          <w:rFonts w:asciiTheme="minorHAnsi" w:hAnsiTheme="minorHAnsi" w:cstheme="minorHAnsi"/>
          <w:b w:val="0"/>
          <w:i/>
          <w:iCs/>
          <w:sz w:val="24"/>
          <w:szCs w:val="24"/>
        </w:rPr>
        <w:t>Świadczenia wychowawcze</w:t>
      </w:r>
    </w:p>
    <w:p w14:paraId="0C9696C5" w14:textId="40D3B2BD" w:rsidR="00B8641A" w:rsidRPr="00FB24CD" w:rsidRDefault="00B8641A" w:rsidP="00E04E19">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FB24CD">
        <w:rPr>
          <w:rFonts w:asciiTheme="minorHAnsi" w:hAnsiTheme="minorHAnsi" w:cstheme="minorHAnsi"/>
          <w:b w:val="0"/>
          <w:sz w:val="24"/>
          <w:szCs w:val="24"/>
          <w:u w:val="none"/>
        </w:rPr>
        <w:t xml:space="preserve">Zaplanowane wydatki </w:t>
      </w:r>
      <w:r w:rsidR="00E04E19" w:rsidRPr="00FB24CD">
        <w:rPr>
          <w:rFonts w:asciiTheme="minorHAnsi" w:hAnsiTheme="minorHAnsi" w:cstheme="minorHAnsi"/>
          <w:b w:val="0"/>
          <w:sz w:val="24"/>
          <w:szCs w:val="24"/>
          <w:u w:val="none"/>
        </w:rPr>
        <w:t>w tym rozdziale dotyczą z</w:t>
      </w:r>
      <w:r w:rsidRPr="00FB24CD">
        <w:rPr>
          <w:rFonts w:asciiTheme="minorHAnsi" w:hAnsiTheme="minorHAnsi" w:cstheme="minorHAnsi"/>
          <w:b w:val="0"/>
          <w:sz w:val="24"/>
          <w:szCs w:val="24"/>
          <w:u w:val="none"/>
        </w:rPr>
        <w:t>wrot</w:t>
      </w:r>
      <w:r w:rsidR="00E04E19" w:rsidRPr="00FB24CD">
        <w:rPr>
          <w:rFonts w:asciiTheme="minorHAnsi" w:hAnsiTheme="minorHAnsi" w:cstheme="minorHAnsi"/>
          <w:b w:val="0"/>
          <w:sz w:val="24"/>
          <w:szCs w:val="24"/>
          <w:u w:val="none"/>
        </w:rPr>
        <w:t>u</w:t>
      </w:r>
      <w:r w:rsidRPr="00FB24CD">
        <w:rPr>
          <w:rFonts w:asciiTheme="minorHAnsi" w:hAnsiTheme="minorHAnsi" w:cstheme="minorHAnsi"/>
          <w:b w:val="0"/>
          <w:sz w:val="24"/>
          <w:szCs w:val="24"/>
          <w:u w:val="none"/>
        </w:rPr>
        <w:t xml:space="preserve"> dotacji z tytułu świadczeń nienależnie pobranych </w:t>
      </w:r>
      <w:r w:rsidR="00E04E19" w:rsidRPr="00FB24CD">
        <w:rPr>
          <w:rFonts w:asciiTheme="minorHAnsi" w:hAnsiTheme="minorHAnsi" w:cstheme="minorHAnsi"/>
          <w:b w:val="0"/>
          <w:sz w:val="24"/>
          <w:szCs w:val="24"/>
          <w:u w:val="none"/>
        </w:rPr>
        <w:t xml:space="preserve">(500+) </w:t>
      </w:r>
      <w:r w:rsidRPr="00FB24CD">
        <w:rPr>
          <w:rFonts w:asciiTheme="minorHAnsi" w:hAnsiTheme="minorHAnsi" w:cstheme="minorHAnsi"/>
          <w:b w:val="0"/>
          <w:sz w:val="24"/>
          <w:szCs w:val="24"/>
          <w:u w:val="none"/>
        </w:rPr>
        <w:t>wraz z odsetkami od zaległości zaplanowan</w:t>
      </w:r>
      <w:r w:rsidR="00E04E19" w:rsidRPr="00FB24CD">
        <w:rPr>
          <w:rFonts w:asciiTheme="minorHAnsi" w:hAnsiTheme="minorHAnsi" w:cstheme="minorHAnsi"/>
          <w:b w:val="0"/>
          <w:sz w:val="24"/>
          <w:szCs w:val="24"/>
          <w:u w:val="none"/>
        </w:rPr>
        <w:t>e</w:t>
      </w:r>
      <w:r w:rsidRPr="00FB24CD">
        <w:rPr>
          <w:rFonts w:asciiTheme="minorHAnsi" w:hAnsiTheme="minorHAnsi" w:cstheme="minorHAnsi"/>
          <w:b w:val="0"/>
          <w:sz w:val="24"/>
          <w:szCs w:val="24"/>
          <w:u w:val="none"/>
        </w:rPr>
        <w:t xml:space="preserve"> w kwocie </w:t>
      </w:r>
      <w:r w:rsidR="00E04E19" w:rsidRPr="00FB24CD">
        <w:rPr>
          <w:rFonts w:asciiTheme="minorHAnsi" w:hAnsiTheme="minorHAnsi" w:cstheme="minorHAnsi"/>
          <w:b w:val="0"/>
          <w:sz w:val="24"/>
          <w:szCs w:val="24"/>
          <w:u w:val="none"/>
        </w:rPr>
        <w:t>19.000,00</w:t>
      </w:r>
      <w:r w:rsidRPr="00FB24CD">
        <w:rPr>
          <w:rFonts w:asciiTheme="minorHAnsi" w:hAnsiTheme="minorHAnsi" w:cstheme="minorHAnsi"/>
          <w:b w:val="0"/>
          <w:sz w:val="24"/>
          <w:szCs w:val="24"/>
          <w:u w:val="none"/>
        </w:rPr>
        <w:t xml:space="preserve"> zł,  wydatkowan</w:t>
      </w:r>
      <w:r w:rsidR="00E04E19" w:rsidRPr="00FB24CD">
        <w:rPr>
          <w:rFonts w:asciiTheme="minorHAnsi" w:hAnsiTheme="minorHAnsi" w:cstheme="minorHAnsi"/>
          <w:b w:val="0"/>
          <w:sz w:val="24"/>
          <w:szCs w:val="24"/>
          <w:u w:val="none"/>
        </w:rPr>
        <w:t>e</w:t>
      </w:r>
      <w:r w:rsidRPr="00FB24CD">
        <w:rPr>
          <w:rFonts w:asciiTheme="minorHAnsi" w:hAnsiTheme="minorHAnsi" w:cstheme="minorHAnsi"/>
          <w:b w:val="0"/>
          <w:sz w:val="24"/>
          <w:szCs w:val="24"/>
          <w:u w:val="none"/>
        </w:rPr>
        <w:t xml:space="preserve"> w kwocie </w:t>
      </w:r>
      <w:r w:rsidR="00E04E19" w:rsidRPr="00FB24CD">
        <w:rPr>
          <w:rFonts w:asciiTheme="minorHAnsi" w:hAnsiTheme="minorHAnsi" w:cstheme="minorHAnsi"/>
          <w:b w:val="0"/>
          <w:sz w:val="24"/>
          <w:szCs w:val="24"/>
          <w:u w:val="none"/>
        </w:rPr>
        <w:t>12.759,88</w:t>
      </w:r>
      <w:r w:rsidRPr="00FB24CD">
        <w:rPr>
          <w:rFonts w:asciiTheme="minorHAnsi" w:hAnsiTheme="minorHAnsi" w:cstheme="minorHAnsi"/>
          <w:b w:val="0"/>
          <w:sz w:val="24"/>
          <w:szCs w:val="24"/>
          <w:u w:val="none"/>
        </w:rPr>
        <w:t xml:space="preserve"> zł,</w:t>
      </w:r>
    </w:p>
    <w:p w14:paraId="20E788D8" w14:textId="77777777" w:rsidR="00B8641A" w:rsidRPr="00FB24CD" w:rsidRDefault="00B8641A" w:rsidP="00B8641A">
      <w:pPr>
        <w:pStyle w:val="NormalnyWeb"/>
        <w:spacing w:before="0" w:beforeAutospacing="0" w:after="0" w:line="360" w:lineRule="auto"/>
        <w:ind w:left="720"/>
        <w:jc w:val="both"/>
        <w:rPr>
          <w:rFonts w:asciiTheme="minorHAnsi" w:hAnsiTheme="minorHAnsi" w:cstheme="minorHAnsi"/>
        </w:rPr>
      </w:pPr>
    </w:p>
    <w:p w14:paraId="6D799584" w14:textId="77777777" w:rsidR="00B8641A" w:rsidRPr="00FB24CD" w:rsidRDefault="00B8641A" w:rsidP="00B8641A">
      <w:pPr>
        <w:pStyle w:val="Nagwek5"/>
        <w:spacing w:before="0" w:beforeAutospacing="0" w:after="0" w:afterAutospacing="0" w:line="360" w:lineRule="auto"/>
        <w:jc w:val="both"/>
        <w:rPr>
          <w:rFonts w:asciiTheme="minorHAnsi" w:hAnsiTheme="minorHAnsi" w:cstheme="minorHAnsi"/>
          <w:b w:val="0"/>
          <w:sz w:val="24"/>
          <w:szCs w:val="24"/>
        </w:rPr>
      </w:pPr>
      <w:r w:rsidRPr="00FB24CD">
        <w:rPr>
          <w:rFonts w:asciiTheme="minorHAnsi" w:hAnsiTheme="minorHAnsi" w:cstheme="minorHAnsi"/>
          <w:b w:val="0"/>
          <w:i/>
          <w:iCs/>
          <w:sz w:val="24"/>
          <w:szCs w:val="24"/>
        </w:rPr>
        <w:t>Świadczenia rodzinne, świadczenie z funduszu alimentacyjnego oraz składki na ubezpieczenie emerytalne i rentowe z ubezpieczenia społecznego</w:t>
      </w:r>
    </w:p>
    <w:p w14:paraId="6C69DAFE" w14:textId="413B4464" w:rsidR="00B8641A" w:rsidRPr="00FB24CD" w:rsidRDefault="00B8641A" w:rsidP="00B8641A">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FB24CD">
        <w:rPr>
          <w:rFonts w:asciiTheme="minorHAnsi" w:hAnsiTheme="minorHAnsi" w:cstheme="minorHAnsi"/>
          <w:b w:val="0"/>
          <w:sz w:val="24"/>
          <w:szCs w:val="24"/>
          <w:u w:val="none"/>
        </w:rPr>
        <w:t xml:space="preserve">Zaplanowane wydatki na zadania związane ze świadczeniami rodzinnymi, zaliczkami alimentacyjnymi wynoszą </w:t>
      </w:r>
      <w:r w:rsidR="00E04E19" w:rsidRPr="00FB24CD">
        <w:rPr>
          <w:rFonts w:asciiTheme="minorHAnsi" w:hAnsiTheme="minorHAnsi" w:cstheme="minorHAnsi"/>
          <w:b w:val="0"/>
          <w:sz w:val="24"/>
          <w:szCs w:val="24"/>
          <w:u w:val="none"/>
        </w:rPr>
        <w:t>5.303.534,00</w:t>
      </w:r>
      <w:r w:rsidRPr="00FB24CD">
        <w:rPr>
          <w:rFonts w:asciiTheme="minorHAnsi" w:hAnsiTheme="minorHAnsi" w:cstheme="minorHAnsi"/>
          <w:b w:val="0"/>
          <w:sz w:val="24"/>
          <w:szCs w:val="24"/>
          <w:u w:val="none"/>
        </w:rPr>
        <w:t xml:space="preserve"> zł, w  tym z dotacji z budżetu państwa w kwocie </w:t>
      </w:r>
      <w:r w:rsidR="00E04E19" w:rsidRPr="00FB24CD">
        <w:rPr>
          <w:rFonts w:asciiTheme="minorHAnsi" w:hAnsiTheme="minorHAnsi" w:cstheme="minorHAnsi"/>
          <w:b w:val="0"/>
          <w:sz w:val="24"/>
          <w:szCs w:val="24"/>
          <w:u w:val="none"/>
        </w:rPr>
        <w:t>5.279.963,12</w:t>
      </w:r>
      <w:r w:rsidRPr="00FB24CD">
        <w:rPr>
          <w:rFonts w:asciiTheme="minorHAnsi" w:hAnsiTheme="minorHAnsi" w:cstheme="minorHAnsi"/>
          <w:b w:val="0"/>
          <w:sz w:val="24"/>
          <w:szCs w:val="24"/>
          <w:u w:val="none"/>
        </w:rPr>
        <w:t xml:space="preserve"> zł. W 202</w:t>
      </w:r>
      <w:r w:rsidR="00E04E19" w:rsidRPr="00FB24CD">
        <w:rPr>
          <w:rFonts w:asciiTheme="minorHAnsi" w:hAnsiTheme="minorHAnsi" w:cstheme="minorHAnsi"/>
          <w:b w:val="0"/>
          <w:sz w:val="24"/>
          <w:szCs w:val="24"/>
          <w:u w:val="none"/>
        </w:rPr>
        <w:t>3</w:t>
      </w:r>
      <w:r w:rsidRPr="00FB24CD">
        <w:rPr>
          <w:rFonts w:asciiTheme="minorHAnsi" w:hAnsiTheme="minorHAnsi" w:cstheme="minorHAnsi"/>
          <w:b w:val="0"/>
          <w:sz w:val="24"/>
          <w:szCs w:val="24"/>
          <w:u w:val="none"/>
        </w:rPr>
        <w:t xml:space="preserve"> r. wydatkowano kwotę </w:t>
      </w:r>
      <w:r w:rsidR="00E04E19" w:rsidRPr="00FB24CD">
        <w:rPr>
          <w:rFonts w:asciiTheme="minorHAnsi" w:hAnsiTheme="minorHAnsi" w:cstheme="minorHAnsi"/>
          <w:b w:val="0"/>
          <w:sz w:val="24"/>
          <w:szCs w:val="24"/>
          <w:u w:val="none"/>
        </w:rPr>
        <w:t>5.289.918,10</w:t>
      </w:r>
      <w:r w:rsidRPr="00FB24CD">
        <w:rPr>
          <w:rFonts w:asciiTheme="minorHAnsi" w:hAnsiTheme="minorHAnsi" w:cstheme="minorHAnsi"/>
          <w:b w:val="0"/>
          <w:sz w:val="24"/>
          <w:szCs w:val="24"/>
          <w:u w:val="none"/>
        </w:rPr>
        <w:t xml:space="preserve"> zł, </w:t>
      </w:r>
      <w:r w:rsidR="00336D5E" w:rsidRPr="00FB24CD">
        <w:rPr>
          <w:rFonts w:asciiTheme="minorHAnsi" w:hAnsiTheme="minorHAnsi" w:cstheme="minorHAnsi"/>
          <w:b w:val="0"/>
          <w:sz w:val="24"/>
          <w:szCs w:val="24"/>
          <w:u w:val="none"/>
        </w:rPr>
        <w:t>Wydatki zostały poniesione na</w:t>
      </w:r>
      <w:r w:rsidRPr="00FB24CD">
        <w:rPr>
          <w:rFonts w:asciiTheme="minorHAnsi" w:hAnsiTheme="minorHAnsi" w:cstheme="minorHAnsi"/>
          <w:b w:val="0"/>
          <w:sz w:val="24"/>
          <w:szCs w:val="24"/>
          <w:u w:val="none"/>
        </w:rPr>
        <w:t xml:space="preserve">: </w:t>
      </w:r>
    </w:p>
    <w:p w14:paraId="34032DCC" w14:textId="01A17E6F"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 xml:space="preserve">zwrot dotacji z tytułu świadczeń nienależnie pobranych wraz z odsetkami od zaległości zaplanowany w kwocie </w:t>
      </w:r>
      <w:r w:rsidR="00E04E19" w:rsidRPr="00FB24CD">
        <w:rPr>
          <w:rFonts w:asciiTheme="minorHAnsi" w:hAnsiTheme="minorHAnsi" w:cstheme="minorHAnsi"/>
        </w:rPr>
        <w:t>14.000,00</w:t>
      </w:r>
      <w:r w:rsidRPr="00FB24CD">
        <w:rPr>
          <w:rFonts w:asciiTheme="minorHAnsi" w:hAnsiTheme="minorHAnsi" w:cstheme="minorHAnsi"/>
        </w:rPr>
        <w:t xml:space="preserve"> zł,  wydatkowany w kwocie </w:t>
      </w:r>
      <w:r w:rsidR="00E04E19" w:rsidRPr="00FB24CD">
        <w:rPr>
          <w:rFonts w:asciiTheme="minorHAnsi" w:hAnsiTheme="minorHAnsi" w:cstheme="minorHAnsi"/>
        </w:rPr>
        <w:t>9.954,98</w:t>
      </w:r>
      <w:r w:rsidRPr="00FB24CD">
        <w:rPr>
          <w:rFonts w:asciiTheme="minorHAnsi" w:hAnsiTheme="minorHAnsi" w:cstheme="minorHAnsi"/>
        </w:rPr>
        <w:t xml:space="preserve"> zł,</w:t>
      </w:r>
    </w:p>
    <w:p w14:paraId="7900B7C2" w14:textId="56575BC5"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w:t>
      </w:r>
      <w:r w:rsidR="00E04E19" w:rsidRPr="00FB24CD">
        <w:rPr>
          <w:rFonts w:asciiTheme="minorHAnsi" w:hAnsiTheme="minorHAnsi" w:cstheme="minorHAnsi"/>
        </w:rPr>
        <w:t>, świadczenia wychowawcze z koordynacji wypłacane za lata poprzednie</w:t>
      </w:r>
      <w:r w:rsidRPr="00FB24CD">
        <w:rPr>
          <w:rFonts w:asciiTheme="minorHAnsi" w:hAnsiTheme="minorHAnsi" w:cstheme="minorHAnsi"/>
        </w:rPr>
        <w:t xml:space="preserve"> wydatkowano </w:t>
      </w:r>
      <w:r w:rsidR="00E33278" w:rsidRPr="00FB24CD">
        <w:rPr>
          <w:rFonts w:asciiTheme="minorHAnsi" w:hAnsiTheme="minorHAnsi" w:cstheme="minorHAnsi"/>
        </w:rPr>
        <w:t>4.</w:t>
      </w:r>
      <w:r w:rsidR="00E04E19" w:rsidRPr="00FB24CD">
        <w:rPr>
          <w:rFonts w:asciiTheme="minorHAnsi" w:hAnsiTheme="minorHAnsi" w:cstheme="minorHAnsi"/>
        </w:rPr>
        <w:t>593.314,66</w:t>
      </w:r>
      <w:r w:rsidRPr="00FB24CD">
        <w:rPr>
          <w:rFonts w:asciiTheme="minorHAnsi" w:hAnsiTheme="minorHAnsi" w:cstheme="minorHAnsi"/>
        </w:rPr>
        <w:t xml:space="preserve"> zł, </w:t>
      </w:r>
    </w:p>
    <w:p w14:paraId="2B9686B6" w14:textId="7BD79776"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 xml:space="preserve">na ubezpieczenie społeczne osób otrzymujących świadczenie pielęgnacyjne, specjalne zasiłki </w:t>
      </w:r>
      <w:r w:rsidR="00E04E19" w:rsidRPr="00FB24CD">
        <w:rPr>
          <w:rFonts w:asciiTheme="minorHAnsi" w:hAnsiTheme="minorHAnsi" w:cstheme="minorHAnsi"/>
        </w:rPr>
        <w:t xml:space="preserve">opiekuńcze </w:t>
      </w:r>
      <w:r w:rsidRPr="00FB24CD">
        <w:rPr>
          <w:rFonts w:asciiTheme="minorHAnsi" w:hAnsiTheme="minorHAnsi" w:cstheme="minorHAnsi"/>
        </w:rPr>
        <w:t xml:space="preserve"> kwota </w:t>
      </w:r>
      <w:r w:rsidR="00E04E19" w:rsidRPr="00FB24CD">
        <w:rPr>
          <w:rFonts w:asciiTheme="minorHAnsi" w:hAnsiTheme="minorHAnsi" w:cstheme="minorHAnsi"/>
        </w:rPr>
        <w:t>534.625,01</w:t>
      </w:r>
      <w:r w:rsidRPr="00FB24CD">
        <w:rPr>
          <w:rFonts w:asciiTheme="minorHAnsi" w:hAnsiTheme="minorHAnsi" w:cstheme="minorHAnsi"/>
        </w:rPr>
        <w:t xml:space="preserve"> zł,</w:t>
      </w:r>
    </w:p>
    <w:p w14:paraId="48BACA0F" w14:textId="6A6596E5"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 xml:space="preserve">na wynagrodzenia i dodatkowe wynagrodzenie roczne dla pracowników zajmujących się świadczeniami rodzinnymi wydano </w:t>
      </w:r>
      <w:r w:rsidR="00E04E19" w:rsidRPr="00FB24CD">
        <w:rPr>
          <w:rFonts w:asciiTheme="minorHAnsi" w:hAnsiTheme="minorHAnsi" w:cstheme="minorHAnsi"/>
        </w:rPr>
        <w:t>110.940,22</w:t>
      </w:r>
      <w:r w:rsidRPr="00FB24CD">
        <w:rPr>
          <w:rFonts w:asciiTheme="minorHAnsi" w:hAnsiTheme="minorHAnsi" w:cstheme="minorHAnsi"/>
        </w:rPr>
        <w:t xml:space="preserve"> zł</w:t>
      </w:r>
    </w:p>
    <w:p w14:paraId="40E68867" w14:textId="6CB7A343"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 xml:space="preserve">składki ubezpieczenia społecznego i Fundusz Pracy od wynagrodzeń </w:t>
      </w:r>
      <w:r w:rsidR="00E04E19" w:rsidRPr="00FB24CD">
        <w:rPr>
          <w:rFonts w:asciiTheme="minorHAnsi" w:hAnsiTheme="minorHAnsi" w:cstheme="minorHAnsi"/>
        </w:rPr>
        <w:t>20.418,49</w:t>
      </w:r>
      <w:r w:rsidRPr="00FB24CD">
        <w:rPr>
          <w:rFonts w:asciiTheme="minorHAnsi" w:hAnsiTheme="minorHAnsi" w:cstheme="minorHAnsi"/>
        </w:rPr>
        <w:t xml:space="preserve"> zł,</w:t>
      </w:r>
    </w:p>
    <w:p w14:paraId="670BA0EC" w14:textId="0E4C5CBB"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 xml:space="preserve">odpisy na zakładowy fundusz świadczeń socjalnych </w:t>
      </w:r>
      <w:r w:rsidR="00E33278" w:rsidRPr="00FB24CD">
        <w:rPr>
          <w:rFonts w:asciiTheme="minorHAnsi" w:hAnsiTheme="minorHAnsi" w:cstheme="minorHAnsi"/>
        </w:rPr>
        <w:t>3.</w:t>
      </w:r>
      <w:r w:rsidR="00FB24CD" w:rsidRPr="00FB24CD">
        <w:rPr>
          <w:rFonts w:asciiTheme="minorHAnsi" w:hAnsiTheme="minorHAnsi" w:cstheme="minorHAnsi"/>
        </w:rPr>
        <w:t>875,42</w:t>
      </w:r>
      <w:r w:rsidRPr="00FB24CD">
        <w:rPr>
          <w:rFonts w:asciiTheme="minorHAnsi" w:hAnsiTheme="minorHAnsi" w:cstheme="minorHAnsi"/>
        </w:rPr>
        <w:t xml:space="preserve"> zł (przekazano </w:t>
      </w:r>
      <w:r w:rsidR="00E33278" w:rsidRPr="00FB24CD">
        <w:rPr>
          <w:rFonts w:asciiTheme="minorHAnsi" w:hAnsiTheme="minorHAnsi" w:cstheme="minorHAnsi"/>
        </w:rPr>
        <w:t>100</w:t>
      </w:r>
      <w:r w:rsidRPr="00FB24CD">
        <w:rPr>
          <w:rFonts w:asciiTheme="minorHAnsi" w:hAnsiTheme="minorHAnsi" w:cstheme="minorHAnsi"/>
        </w:rPr>
        <w:t xml:space="preserve"> % naliczonego funduszu),</w:t>
      </w:r>
    </w:p>
    <w:p w14:paraId="44295ED7" w14:textId="7EA366ED" w:rsidR="00B8641A" w:rsidRPr="00FB24CD" w:rsidRDefault="00B8641A">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lastRenderedPageBreak/>
        <w:t>na zakup materiałów biurowych, druków, tonerów, nadzór nad programami komputerowymi, przesyłki listowe, rozmowy telefoniczne</w:t>
      </w:r>
      <w:r w:rsidR="00E33278" w:rsidRPr="00FB24CD">
        <w:rPr>
          <w:rFonts w:asciiTheme="minorHAnsi" w:hAnsiTheme="minorHAnsi" w:cstheme="minorHAnsi"/>
        </w:rPr>
        <w:t xml:space="preserve">, szkolenia, </w:t>
      </w:r>
      <w:r w:rsidR="00FB24CD" w:rsidRPr="00FB24CD">
        <w:rPr>
          <w:rFonts w:asciiTheme="minorHAnsi" w:hAnsiTheme="minorHAnsi" w:cstheme="minorHAnsi"/>
        </w:rPr>
        <w:t>podróże służbowe</w:t>
      </w:r>
      <w:r w:rsidRPr="00FB24CD">
        <w:rPr>
          <w:rFonts w:asciiTheme="minorHAnsi" w:hAnsiTheme="minorHAnsi" w:cstheme="minorHAnsi"/>
        </w:rPr>
        <w:t xml:space="preserve"> kwota </w:t>
      </w:r>
      <w:r w:rsidR="00FB24CD" w:rsidRPr="00FB24CD">
        <w:rPr>
          <w:rFonts w:asciiTheme="minorHAnsi" w:hAnsiTheme="minorHAnsi" w:cstheme="minorHAnsi"/>
        </w:rPr>
        <w:t>16.789,32</w:t>
      </w:r>
      <w:r w:rsidRPr="00FB24CD">
        <w:rPr>
          <w:rFonts w:asciiTheme="minorHAnsi" w:hAnsiTheme="minorHAnsi" w:cstheme="minorHAnsi"/>
        </w:rPr>
        <w:t xml:space="preserve"> zł.</w:t>
      </w:r>
    </w:p>
    <w:p w14:paraId="02284789" w14:textId="77777777" w:rsidR="00B8641A" w:rsidRPr="00FB24CD" w:rsidRDefault="00B8641A" w:rsidP="00B8641A">
      <w:pPr>
        <w:pStyle w:val="NormalnyWeb"/>
        <w:spacing w:before="0" w:beforeAutospacing="0" w:after="0" w:line="360" w:lineRule="auto"/>
        <w:ind w:left="720"/>
        <w:jc w:val="both"/>
        <w:rPr>
          <w:rFonts w:asciiTheme="minorHAnsi" w:hAnsiTheme="minorHAnsi" w:cstheme="minorHAnsi"/>
          <w:i/>
          <w:iCs/>
          <w:u w:val="single"/>
        </w:rPr>
      </w:pPr>
    </w:p>
    <w:p w14:paraId="5E4CF5AF" w14:textId="77777777" w:rsidR="00B8641A" w:rsidRPr="00FB24CD" w:rsidRDefault="00B8641A" w:rsidP="00B8641A">
      <w:pPr>
        <w:pStyle w:val="NormalnyWeb"/>
        <w:spacing w:before="0" w:beforeAutospacing="0" w:after="0" w:line="360" w:lineRule="auto"/>
        <w:jc w:val="both"/>
        <w:rPr>
          <w:rFonts w:asciiTheme="minorHAnsi" w:hAnsiTheme="minorHAnsi" w:cstheme="minorHAnsi"/>
          <w:i/>
          <w:iCs/>
          <w:u w:val="single"/>
        </w:rPr>
      </w:pPr>
      <w:r w:rsidRPr="00FB24CD">
        <w:rPr>
          <w:rFonts w:asciiTheme="minorHAnsi" w:hAnsiTheme="minorHAnsi" w:cstheme="minorHAnsi"/>
          <w:i/>
          <w:iCs/>
          <w:u w:val="single"/>
        </w:rPr>
        <w:t>Karta Dużej Rodziny</w:t>
      </w:r>
    </w:p>
    <w:p w14:paraId="497A2D24" w14:textId="3AFEB432" w:rsidR="00B8641A" w:rsidRPr="00FB24CD" w:rsidRDefault="00B8641A" w:rsidP="00B8641A">
      <w:pPr>
        <w:pStyle w:val="NormalnyWeb"/>
        <w:spacing w:before="0" w:beforeAutospacing="0" w:after="0" w:line="360" w:lineRule="auto"/>
        <w:jc w:val="both"/>
        <w:rPr>
          <w:rFonts w:asciiTheme="minorHAnsi" w:hAnsiTheme="minorHAnsi" w:cstheme="minorHAnsi"/>
          <w:iCs/>
        </w:rPr>
      </w:pPr>
      <w:r w:rsidRPr="00FB24CD">
        <w:rPr>
          <w:rFonts w:asciiTheme="minorHAnsi" w:hAnsiTheme="minorHAnsi" w:cstheme="minorHAnsi"/>
          <w:iCs/>
        </w:rPr>
        <w:tab/>
        <w:t xml:space="preserve">Wydatki na realizację Karty Dużej Rodziny zaplanowane zostały w kwocie </w:t>
      </w:r>
      <w:r w:rsidR="00C65C17" w:rsidRPr="00FB24CD">
        <w:rPr>
          <w:rFonts w:asciiTheme="minorHAnsi" w:hAnsiTheme="minorHAnsi" w:cstheme="minorHAnsi"/>
          <w:iCs/>
        </w:rPr>
        <w:t>1.</w:t>
      </w:r>
      <w:r w:rsidR="00FB24CD" w:rsidRPr="00FB24CD">
        <w:rPr>
          <w:rFonts w:asciiTheme="minorHAnsi" w:hAnsiTheme="minorHAnsi" w:cstheme="minorHAnsi"/>
          <w:iCs/>
        </w:rPr>
        <w:t>747,00</w:t>
      </w:r>
      <w:r w:rsidRPr="00FB24CD">
        <w:rPr>
          <w:rFonts w:asciiTheme="minorHAnsi" w:hAnsiTheme="minorHAnsi" w:cstheme="minorHAnsi"/>
          <w:iCs/>
        </w:rPr>
        <w:t xml:space="preserve"> zł, wydatki zosta</w:t>
      </w:r>
      <w:r w:rsidR="00C65C17" w:rsidRPr="00FB24CD">
        <w:rPr>
          <w:rFonts w:asciiTheme="minorHAnsi" w:hAnsiTheme="minorHAnsi" w:cstheme="minorHAnsi"/>
          <w:iCs/>
        </w:rPr>
        <w:t>ły</w:t>
      </w:r>
      <w:r w:rsidRPr="00FB24CD">
        <w:rPr>
          <w:rFonts w:asciiTheme="minorHAnsi" w:hAnsiTheme="minorHAnsi" w:cstheme="minorHAnsi"/>
          <w:iCs/>
        </w:rPr>
        <w:t xml:space="preserve"> poniesione w 202</w:t>
      </w:r>
      <w:r w:rsidR="00FB24CD" w:rsidRPr="00FB24CD">
        <w:rPr>
          <w:rFonts w:asciiTheme="minorHAnsi" w:hAnsiTheme="minorHAnsi" w:cstheme="minorHAnsi"/>
          <w:iCs/>
        </w:rPr>
        <w:t>3</w:t>
      </w:r>
      <w:r w:rsidRPr="00FB24CD">
        <w:rPr>
          <w:rFonts w:asciiTheme="minorHAnsi" w:hAnsiTheme="minorHAnsi" w:cstheme="minorHAnsi"/>
          <w:iCs/>
        </w:rPr>
        <w:t xml:space="preserve"> r. </w:t>
      </w:r>
      <w:r w:rsidR="00C65C17" w:rsidRPr="00FB24CD">
        <w:rPr>
          <w:rFonts w:asciiTheme="minorHAnsi" w:hAnsiTheme="minorHAnsi" w:cstheme="minorHAnsi"/>
          <w:iCs/>
        </w:rPr>
        <w:t xml:space="preserve">w </w:t>
      </w:r>
      <w:r w:rsidR="00FB24CD" w:rsidRPr="00FB24CD">
        <w:rPr>
          <w:rFonts w:asciiTheme="minorHAnsi" w:hAnsiTheme="minorHAnsi" w:cstheme="minorHAnsi"/>
          <w:iCs/>
        </w:rPr>
        <w:t>pełnej wysokości</w:t>
      </w:r>
      <w:r w:rsidR="00C65C17" w:rsidRPr="00FB24CD">
        <w:rPr>
          <w:rFonts w:asciiTheme="minorHAnsi" w:hAnsiTheme="minorHAnsi" w:cstheme="minorHAnsi"/>
          <w:iCs/>
        </w:rPr>
        <w:t xml:space="preserve"> na wynagrodzenia wraz z pochodnymi oraz zakup materiałów. </w:t>
      </w:r>
      <w:r w:rsidRPr="00FB24CD">
        <w:rPr>
          <w:rFonts w:asciiTheme="minorHAnsi" w:hAnsiTheme="minorHAnsi" w:cstheme="minorHAnsi"/>
          <w:iCs/>
        </w:rPr>
        <w:t>Zadanie finansowane z dotacji z budżetu państwa.</w:t>
      </w:r>
    </w:p>
    <w:p w14:paraId="6F22A481" w14:textId="77777777" w:rsidR="00B8641A" w:rsidRPr="005D3BE8" w:rsidRDefault="00B8641A" w:rsidP="00B8641A">
      <w:pPr>
        <w:pStyle w:val="NormalnyWeb"/>
        <w:spacing w:before="0" w:beforeAutospacing="0" w:after="0" w:line="360" w:lineRule="auto"/>
        <w:jc w:val="both"/>
        <w:rPr>
          <w:rFonts w:asciiTheme="minorHAnsi" w:hAnsiTheme="minorHAnsi" w:cstheme="minorHAnsi"/>
          <w:iCs/>
        </w:rPr>
      </w:pPr>
    </w:p>
    <w:p w14:paraId="1F0DCE52" w14:textId="77777777" w:rsidR="00B8641A" w:rsidRPr="005D3BE8" w:rsidRDefault="00B8641A" w:rsidP="00B8641A">
      <w:pPr>
        <w:pStyle w:val="NormalnyWeb"/>
        <w:spacing w:before="0" w:beforeAutospacing="0" w:after="0" w:line="360" w:lineRule="auto"/>
        <w:jc w:val="both"/>
        <w:rPr>
          <w:rFonts w:asciiTheme="minorHAnsi" w:hAnsiTheme="minorHAnsi" w:cstheme="minorHAnsi"/>
          <w:i/>
          <w:iCs/>
          <w:u w:val="single"/>
        </w:rPr>
      </w:pPr>
      <w:r w:rsidRPr="005D3BE8">
        <w:rPr>
          <w:rFonts w:asciiTheme="minorHAnsi" w:hAnsiTheme="minorHAnsi" w:cstheme="minorHAnsi"/>
          <w:i/>
          <w:iCs/>
          <w:u w:val="single"/>
        </w:rPr>
        <w:t>Wspieranie rodziny</w:t>
      </w:r>
    </w:p>
    <w:p w14:paraId="6FB0D12A" w14:textId="751E3BDB" w:rsidR="00B8641A" w:rsidRPr="005D3BE8" w:rsidRDefault="00B8641A" w:rsidP="00B8641A">
      <w:pPr>
        <w:pStyle w:val="NormalnyWeb"/>
        <w:spacing w:before="0" w:beforeAutospacing="0" w:after="0" w:line="360" w:lineRule="auto"/>
        <w:ind w:firstLine="708"/>
        <w:jc w:val="both"/>
        <w:rPr>
          <w:rFonts w:asciiTheme="minorHAnsi" w:hAnsiTheme="minorHAnsi" w:cstheme="minorHAnsi"/>
        </w:rPr>
      </w:pPr>
      <w:r w:rsidRPr="005D3BE8">
        <w:rPr>
          <w:rFonts w:asciiTheme="minorHAnsi" w:hAnsiTheme="minorHAnsi" w:cstheme="minorHAnsi"/>
        </w:rPr>
        <w:t xml:space="preserve">Kwota </w:t>
      </w:r>
      <w:r w:rsidR="005D3BE8" w:rsidRPr="005D3BE8">
        <w:rPr>
          <w:rFonts w:asciiTheme="minorHAnsi" w:hAnsiTheme="minorHAnsi" w:cstheme="minorHAnsi"/>
        </w:rPr>
        <w:t>83.884,86</w:t>
      </w:r>
      <w:r w:rsidRPr="005D3BE8">
        <w:rPr>
          <w:rFonts w:asciiTheme="minorHAnsi" w:hAnsiTheme="minorHAnsi" w:cstheme="minorHAnsi"/>
        </w:rPr>
        <w:t xml:space="preserve"> zł przeznaczona na zatrudnienie asystenta rodziny. Wydatki zostały poniesione w kwocie </w:t>
      </w:r>
      <w:r w:rsidR="005D3BE8" w:rsidRPr="005D3BE8">
        <w:rPr>
          <w:rFonts w:asciiTheme="minorHAnsi" w:hAnsiTheme="minorHAnsi" w:cstheme="minorHAnsi"/>
        </w:rPr>
        <w:t xml:space="preserve">74.654,96 </w:t>
      </w:r>
      <w:r w:rsidRPr="005D3BE8">
        <w:rPr>
          <w:rFonts w:asciiTheme="minorHAnsi" w:hAnsiTheme="minorHAnsi" w:cstheme="minorHAnsi"/>
        </w:rPr>
        <w:t xml:space="preserve">zł na wynagrodzenia wraz z pochodnymi, ZFŚS (przekazano </w:t>
      </w:r>
      <w:r w:rsidR="00C65C17" w:rsidRPr="005D3BE8">
        <w:rPr>
          <w:rFonts w:asciiTheme="minorHAnsi" w:hAnsiTheme="minorHAnsi" w:cstheme="minorHAnsi"/>
        </w:rPr>
        <w:t>100</w:t>
      </w:r>
      <w:r w:rsidRPr="005D3BE8">
        <w:rPr>
          <w:rFonts w:asciiTheme="minorHAnsi" w:hAnsiTheme="minorHAnsi" w:cstheme="minorHAnsi"/>
        </w:rPr>
        <w:t xml:space="preserve"> % naliczonego funduszu)</w:t>
      </w:r>
      <w:r w:rsidR="00C65C17" w:rsidRPr="005D3BE8">
        <w:rPr>
          <w:rFonts w:asciiTheme="minorHAnsi" w:hAnsiTheme="minorHAnsi" w:cstheme="minorHAnsi"/>
        </w:rPr>
        <w:t>, wydatki osobowe niezaliczane do wynagrodzeń</w:t>
      </w:r>
      <w:r w:rsidRPr="005D3BE8">
        <w:rPr>
          <w:rFonts w:asciiTheme="minorHAnsi" w:hAnsiTheme="minorHAnsi" w:cstheme="minorHAnsi"/>
        </w:rPr>
        <w:t xml:space="preserve"> oraz ryczałt na jazdy lokalne.</w:t>
      </w:r>
      <w:r w:rsidR="00C65C17" w:rsidRPr="005D3BE8">
        <w:rPr>
          <w:rFonts w:asciiTheme="minorHAnsi" w:hAnsiTheme="minorHAnsi" w:cstheme="minorHAnsi"/>
          <w:iCs/>
        </w:rPr>
        <w:t xml:space="preserve"> Zadanie finansowane ze środków Funduszu Pracy w kwocie </w:t>
      </w:r>
      <w:r w:rsidR="005D3BE8" w:rsidRPr="005D3BE8">
        <w:rPr>
          <w:rFonts w:asciiTheme="minorHAnsi" w:hAnsiTheme="minorHAnsi" w:cstheme="minorHAnsi"/>
          <w:iCs/>
        </w:rPr>
        <w:t>10.557,86</w:t>
      </w:r>
      <w:r w:rsidR="00C65C17" w:rsidRPr="005D3BE8">
        <w:rPr>
          <w:rFonts w:asciiTheme="minorHAnsi" w:hAnsiTheme="minorHAnsi" w:cstheme="minorHAnsi"/>
          <w:iCs/>
        </w:rPr>
        <w:t xml:space="preserve"> zł.</w:t>
      </w:r>
    </w:p>
    <w:p w14:paraId="6D552CFE"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77AC0C79" w14:textId="77777777" w:rsidR="00B8641A" w:rsidRPr="00F55B67" w:rsidRDefault="00B8641A" w:rsidP="00B8641A">
      <w:pPr>
        <w:pStyle w:val="NormalnyWeb"/>
        <w:spacing w:before="0" w:beforeAutospacing="0" w:after="0" w:line="360" w:lineRule="auto"/>
        <w:jc w:val="both"/>
        <w:rPr>
          <w:rFonts w:asciiTheme="minorHAnsi" w:hAnsiTheme="minorHAnsi" w:cstheme="minorHAnsi"/>
          <w:i/>
          <w:u w:val="single"/>
        </w:rPr>
      </w:pPr>
      <w:r w:rsidRPr="00F55B67">
        <w:rPr>
          <w:rFonts w:asciiTheme="minorHAnsi" w:hAnsiTheme="minorHAnsi" w:cstheme="minorHAnsi"/>
          <w:i/>
          <w:u w:val="single"/>
        </w:rPr>
        <w:t>Rodziny zastępcze</w:t>
      </w:r>
    </w:p>
    <w:p w14:paraId="2DC6A1E3" w14:textId="33425109" w:rsidR="007557F9" w:rsidRPr="008A3BC4" w:rsidRDefault="00B8641A" w:rsidP="008A3BC4">
      <w:pPr>
        <w:pStyle w:val="NormalnyWeb"/>
        <w:spacing w:before="0" w:beforeAutospacing="0" w:after="0" w:line="360" w:lineRule="auto"/>
        <w:ind w:firstLine="708"/>
        <w:jc w:val="both"/>
        <w:rPr>
          <w:rFonts w:asciiTheme="minorHAnsi" w:hAnsiTheme="minorHAnsi" w:cstheme="minorHAnsi"/>
        </w:rPr>
      </w:pPr>
      <w:r w:rsidRPr="00F55B67">
        <w:rPr>
          <w:rFonts w:asciiTheme="minorHAnsi" w:hAnsiTheme="minorHAnsi" w:cstheme="minorHAnsi"/>
        </w:rPr>
        <w:t xml:space="preserve">Planowane wydatki w kwocie </w:t>
      </w:r>
      <w:r w:rsidR="00F55B67" w:rsidRPr="00F55B67">
        <w:rPr>
          <w:rFonts w:asciiTheme="minorHAnsi" w:hAnsiTheme="minorHAnsi" w:cstheme="minorHAnsi"/>
        </w:rPr>
        <w:t>130.000,00</w:t>
      </w:r>
      <w:r w:rsidRPr="00F55B67">
        <w:rPr>
          <w:rFonts w:asciiTheme="minorHAnsi" w:hAnsiTheme="minorHAnsi" w:cstheme="minorHAnsi"/>
        </w:rPr>
        <w:t xml:space="preserve"> zł zostały poniesione w wysokości </w:t>
      </w:r>
      <w:r w:rsidR="00F55B67" w:rsidRPr="00F55B67">
        <w:rPr>
          <w:rFonts w:asciiTheme="minorHAnsi" w:hAnsiTheme="minorHAnsi" w:cstheme="minorHAnsi"/>
        </w:rPr>
        <w:t xml:space="preserve">127.500,98 </w:t>
      </w:r>
      <w:r w:rsidRPr="00F55B67">
        <w:rPr>
          <w:rFonts w:asciiTheme="minorHAnsi" w:hAnsiTheme="minorHAnsi" w:cstheme="minorHAnsi"/>
        </w:rPr>
        <w:t>zł, jest część kosztu pobytu 8 dzieci w rodzinie zastępczej.</w:t>
      </w:r>
    </w:p>
    <w:p w14:paraId="052013C0" w14:textId="720E685D" w:rsidR="00B8641A" w:rsidRPr="00F55B67" w:rsidRDefault="00B8641A" w:rsidP="00B8641A">
      <w:pPr>
        <w:pStyle w:val="NormalnyWeb"/>
        <w:spacing w:before="0" w:beforeAutospacing="0" w:after="0" w:line="360" w:lineRule="auto"/>
        <w:jc w:val="both"/>
        <w:rPr>
          <w:rFonts w:asciiTheme="minorHAnsi" w:hAnsiTheme="minorHAnsi" w:cstheme="minorHAnsi"/>
        </w:rPr>
      </w:pPr>
      <w:r w:rsidRPr="00F55B67">
        <w:rPr>
          <w:rFonts w:asciiTheme="minorHAnsi" w:hAnsiTheme="minorHAnsi" w:cstheme="minorHAnsi"/>
          <w:bCs/>
          <w:i/>
          <w:iCs/>
          <w:u w:val="single"/>
        </w:rPr>
        <w:t>Składki na ubezpieczenie zdrowotne opłacane za osoby pobierające niektóre świadczenia rodzinne, oraz za osoby pobierające zasiłki dla opiekunów</w:t>
      </w:r>
    </w:p>
    <w:p w14:paraId="3AA24E65" w14:textId="6E8181E8" w:rsidR="00B8641A" w:rsidRPr="00F55B67" w:rsidRDefault="00B8641A" w:rsidP="00B8641A">
      <w:pPr>
        <w:pStyle w:val="NormalnyWeb"/>
        <w:spacing w:before="0" w:beforeAutospacing="0" w:after="0" w:line="360" w:lineRule="auto"/>
        <w:ind w:firstLine="708"/>
        <w:jc w:val="both"/>
        <w:rPr>
          <w:rFonts w:asciiTheme="minorHAnsi" w:hAnsiTheme="minorHAnsi" w:cstheme="minorHAnsi"/>
        </w:rPr>
      </w:pPr>
      <w:r w:rsidRPr="00F55B67">
        <w:rPr>
          <w:rFonts w:asciiTheme="minorHAnsi" w:hAnsiTheme="minorHAnsi" w:cstheme="minorHAnsi"/>
        </w:rPr>
        <w:t xml:space="preserve">Planowane wydatki w kwocie </w:t>
      </w:r>
      <w:r w:rsidR="00F55B67" w:rsidRPr="00F55B67">
        <w:rPr>
          <w:rFonts w:asciiTheme="minorHAnsi" w:hAnsiTheme="minorHAnsi" w:cstheme="minorHAnsi"/>
        </w:rPr>
        <w:t>107.920,00</w:t>
      </w:r>
      <w:r w:rsidRPr="00F55B67">
        <w:rPr>
          <w:rFonts w:asciiTheme="minorHAnsi" w:hAnsiTheme="minorHAnsi" w:cstheme="minorHAnsi"/>
        </w:rPr>
        <w:t xml:space="preserve"> zł zostały poniesione w wysokości </w:t>
      </w:r>
      <w:r w:rsidR="00F55B67" w:rsidRPr="00F55B67">
        <w:rPr>
          <w:rFonts w:asciiTheme="minorHAnsi" w:hAnsiTheme="minorHAnsi" w:cstheme="minorHAnsi"/>
        </w:rPr>
        <w:t>107.646,30</w:t>
      </w:r>
      <w:r w:rsidRPr="00F55B67">
        <w:rPr>
          <w:rFonts w:asciiTheme="minorHAnsi" w:hAnsiTheme="minorHAnsi" w:cstheme="minorHAnsi"/>
        </w:rPr>
        <w:t xml:space="preserve"> zł, są to koszty opłaconych składek za niektóre osoby pobierające świadczenia pielęgnacyjne, specjalne zasiłki opiekuńcze oraz zasiłki dla opiekunów. Całość sfinansowane z dotacji z budżetu państwa.</w:t>
      </w:r>
    </w:p>
    <w:p w14:paraId="78E7BD73" w14:textId="77777777" w:rsidR="00673DE5" w:rsidRPr="008F5DE7" w:rsidRDefault="00673DE5" w:rsidP="00342734">
      <w:pPr>
        <w:pStyle w:val="NormalnyWeb"/>
        <w:spacing w:before="0" w:beforeAutospacing="0" w:after="0" w:line="360" w:lineRule="auto"/>
        <w:jc w:val="both"/>
        <w:rPr>
          <w:rFonts w:asciiTheme="minorHAnsi" w:hAnsiTheme="minorHAnsi" w:cstheme="minorHAnsi"/>
        </w:rPr>
      </w:pPr>
    </w:p>
    <w:p w14:paraId="7E08F7DE" w14:textId="77777777" w:rsidR="00B8641A" w:rsidRPr="008F5DE7" w:rsidRDefault="00B8641A" w:rsidP="00B8641A">
      <w:pPr>
        <w:pStyle w:val="NormalnyWeb"/>
        <w:spacing w:before="0" w:beforeAutospacing="0" w:after="0" w:line="360" w:lineRule="auto"/>
        <w:jc w:val="both"/>
        <w:rPr>
          <w:rFonts w:asciiTheme="minorHAnsi" w:hAnsiTheme="minorHAnsi" w:cstheme="minorHAnsi"/>
          <w:i/>
          <w:u w:val="single"/>
        </w:rPr>
      </w:pPr>
      <w:r w:rsidRPr="008F5DE7">
        <w:rPr>
          <w:rFonts w:asciiTheme="minorHAnsi" w:hAnsiTheme="minorHAnsi" w:cstheme="minorHAnsi"/>
          <w:i/>
          <w:u w:val="single"/>
        </w:rPr>
        <w:t>System opieki nad dziećmi w wieku do lat 3</w:t>
      </w:r>
    </w:p>
    <w:p w14:paraId="3919F67C" w14:textId="7A54CBDD" w:rsidR="00B8641A" w:rsidRPr="008F5DE7" w:rsidRDefault="00B8641A" w:rsidP="00B8641A">
      <w:pPr>
        <w:pStyle w:val="NormalnyWeb"/>
        <w:spacing w:before="0" w:beforeAutospacing="0" w:after="0" w:line="360" w:lineRule="auto"/>
        <w:ind w:firstLine="708"/>
        <w:jc w:val="both"/>
        <w:rPr>
          <w:rFonts w:asciiTheme="minorHAnsi" w:hAnsiTheme="minorHAnsi" w:cstheme="minorHAnsi"/>
        </w:rPr>
      </w:pPr>
      <w:r w:rsidRPr="008F5DE7">
        <w:rPr>
          <w:rFonts w:asciiTheme="minorHAnsi" w:hAnsiTheme="minorHAnsi" w:cstheme="minorHAnsi"/>
        </w:rPr>
        <w:t xml:space="preserve">Planowane wydatki w kwocie </w:t>
      </w:r>
      <w:r w:rsidR="00F55B67" w:rsidRPr="008F5DE7">
        <w:rPr>
          <w:rFonts w:asciiTheme="minorHAnsi" w:hAnsiTheme="minorHAnsi" w:cstheme="minorHAnsi"/>
        </w:rPr>
        <w:t>379.500,00</w:t>
      </w:r>
      <w:r w:rsidRPr="008F5DE7">
        <w:rPr>
          <w:rFonts w:asciiTheme="minorHAnsi" w:hAnsiTheme="minorHAnsi" w:cstheme="minorHAnsi"/>
        </w:rPr>
        <w:t xml:space="preserve"> zł przeznaczone na funkcjonowanie żłobka w Jednorożcu. W 202</w:t>
      </w:r>
      <w:r w:rsidR="00F55B67" w:rsidRPr="008F5DE7">
        <w:rPr>
          <w:rFonts w:asciiTheme="minorHAnsi" w:hAnsiTheme="minorHAnsi" w:cstheme="minorHAnsi"/>
        </w:rPr>
        <w:t>3</w:t>
      </w:r>
      <w:r w:rsidRPr="008F5DE7">
        <w:rPr>
          <w:rFonts w:asciiTheme="minorHAnsi" w:hAnsiTheme="minorHAnsi" w:cstheme="minorHAnsi"/>
        </w:rPr>
        <w:t xml:space="preserve"> wydatki zostały poniesione w kwocie </w:t>
      </w:r>
      <w:r w:rsidR="00F55B67" w:rsidRPr="008F5DE7">
        <w:rPr>
          <w:rFonts w:asciiTheme="minorHAnsi" w:hAnsiTheme="minorHAnsi" w:cstheme="minorHAnsi"/>
        </w:rPr>
        <w:t>360.741,53</w:t>
      </w:r>
      <w:r w:rsidRPr="008F5DE7">
        <w:rPr>
          <w:rFonts w:asciiTheme="minorHAnsi" w:hAnsiTheme="minorHAnsi" w:cstheme="minorHAnsi"/>
        </w:rPr>
        <w:t xml:space="preserve"> zł</w:t>
      </w:r>
      <w:r w:rsidR="00F55B67" w:rsidRPr="008F5DE7">
        <w:rPr>
          <w:rFonts w:asciiTheme="minorHAnsi" w:hAnsiTheme="minorHAnsi" w:cstheme="minorHAnsi"/>
        </w:rPr>
        <w:t>, w tym ze środków ZUS - 39.</w:t>
      </w:r>
      <w:r w:rsidR="0051266A" w:rsidRPr="008F5DE7">
        <w:rPr>
          <w:rFonts w:asciiTheme="minorHAnsi" w:hAnsiTheme="minorHAnsi" w:cstheme="minorHAnsi"/>
        </w:rPr>
        <w:t>81</w:t>
      </w:r>
      <w:r w:rsidR="00F55B67" w:rsidRPr="008F5DE7">
        <w:rPr>
          <w:rFonts w:asciiTheme="minorHAnsi" w:hAnsiTheme="minorHAnsi" w:cstheme="minorHAnsi"/>
        </w:rPr>
        <w:t xml:space="preserve">4,00 zł., z wpłat rodziców </w:t>
      </w:r>
      <w:r w:rsidR="0051266A" w:rsidRPr="008F5DE7">
        <w:rPr>
          <w:rFonts w:asciiTheme="minorHAnsi" w:hAnsiTheme="minorHAnsi" w:cstheme="minorHAnsi"/>
        </w:rPr>
        <w:t>–</w:t>
      </w:r>
      <w:r w:rsidR="00F55B67" w:rsidRPr="008F5DE7">
        <w:rPr>
          <w:rFonts w:asciiTheme="minorHAnsi" w:hAnsiTheme="minorHAnsi" w:cstheme="minorHAnsi"/>
        </w:rPr>
        <w:t xml:space="preserve"> </w:t>
      </w:r>
      <w:r w:rsidR="0051266A" w:rsidRPr="008F5DE7">
        <w:rPr>
          <w:rFonts w:asciiTheme="minorHAnsi" w:hAnsiTheme="minorHAnsi" w:cstheme="minorHAnsi"/>
        </w:rPr>
        <w:t xml:space="preserve">58.280,00 zł </w:t>
      </w:r>
      <w:r w:rsidRPr="008F5DE7">
        <w:rPr>
          <w:rFonts w:asciiTheme="minorHAnsi" w:hAnsiTheme="minorHAnsi" w:cstheme="minorHAnsi"/>
        </w:rPr>
        <w:t>na:</w:t>
      </w:r>
    </w:p>
    <w:p w14:paraId="3411D02F" w14:textId="21CA6D63" w:rsidR="00B8641A" w:rsidRPr="008F5DE7" w:rsidRDefault="00B8641A">
      <w:pPr>
        <w:pStyle w:val="NormalnyWeb"/>
        <w:numPr>
          <w:ilvl w:val="0"/>
          <w:numId w:val="33"/>
        </w:numPr>
        <w:spacing w:before="0" w:beforeAutospacing="0" w:after="0" w:line="360" w:lineRule="auto"/>
        <w:jc w:val="both"/>
        <w:rPr>
          <w:rFonts w:asciiTheme="minorHAnsi" w:hAnsiTheme="minorHAnsi" w:cstheme="minorHAnsi"/>
        </w:rPr>
      </w:pPr>
      <w:r w:rsidRPr="008F5DE7">
        <w:rPr>
          <w:rFonts w:asciiTheme="minorHAnsi" w:hAnsiTheme="minorHAnsi" w:cstheme="minorHAnsi"/>
        </w:rPr>
        <w:t xml:space="preserve">wynagrodzenia osobowe, dodatkowe wynagrodzenie roczne kwota </w:t>
      </w:r>
      <w:r w:rsidR="0051266A" w:rsidRPr="008F5DE7">
        <w:rPr>
          <w:rFonts w:asciiTheme="minorHAnsi" w:hAnsiTheme="minorHAnsi" w:cstheme="minorHAnsi"/>
        </w:rPr>
        <w:t>251.750,79</w:t>
      </w:r>
      <w:r w:rsidRPr="008F5DE7">
        <w:rPr>
          <w:rFonts w:asciiTheme="minorHAnsi" w:hAnsiTheme="minorHAnsi" w:cstheme="minorHAnsi"/>
        </w:rPr>
        <w:t xml:space="preserve"> zł na plan </w:t>
      </w:r>
      <w:r w:rsidR="0051266A" w:rsidRPr="008F5DE7">
        <w:rPr>
          <w:rFonts w:asciiTheme="minorHAnsi" w:hAnsiTheme="minorHAnsi" w:cstheme="minorHAnsi"/>
        </w:rPr>
        <w:t>252.500,00</w:t>
      </w:r>
      <w:r w:rsidRPr="008F5DE7">
        <w:rPr>
          <w:rFonts w:asciiTheme="minorHAnsi" w:hAnsiTheme="minorHAnsi" w:cstheme="minorHAnsi"/>
        </w:rPr>
        <w:t xml:space="preserve"> zł, </w:t>
      </w:r>
    </w:p>
    <w:p w14:paraId="2A6C6C73" w14:textId="0D41A5ED" w:rsidR="00B8641A" w:rsidRPr="008F5DE7" w:rsidRDefault="00B8641A">
      <w:pPr>
        <w:pStyle w:val="NormalnyWeb"/>
        <w:numPr>
          <w:ilvl w:val="0"/>
          <w:numId w:val="33"/>
        </w:numPr>
        <w:spacing w:before="0" w:beforeAutospacing="0" w:after="0" w:line="360" w:lineRule="auto"/>
        <w:jc w:val="both"/>
        <w:rPr>
          <w:rFonts w:asciiTheme="minorHAnsi" w:hAnsiTheme="minorHAnsi" w:cstheme="minorHAnsi"/>
        </w:rPr>
      </w:pPr>
      <w:r w:rsidRPr="008F5DE7">
        <w:rPr>
          <w:rFonts w:asciiTheme="minorHAnsi" w:hAnsiTheme="minorHAnsi" w:cstheme="minorHAnsi"/>
        </w:rPr>
        <w:t xml:space="preserve">pochodne od wynagrodzeń (składki na ubezpieczenie społeczne i fundusz pracy), odpisy na zakładowy fundusz świadczeń socjalnych (przekazano </w:t>
      </w:r>
      <w:r w:rsidR="0033080F" w:rsidRPr="008F5DE7">
        <w:rPr>
          <w:rFonts w:asciiTheme="minorHAnsi" w:hAnsiTheme="minorHAnsi" w:cstheme="minorHAnsi"/>
        </w:rPr>
        <w:t>100</w:t>
      </w:r>
      <w:r w:rsidRPr="008F5DE7">
        <w:rPr>
          <w:rFonts w:asciiTheme="minorHAnsi" w:hAnsiTheme="minorHAnsi" w:cstheme="minorHAnsi"/>
        </w:rPr>
        <w:t xml:space="preserve">% naliczonego funduszu) wydatkowano kwotę </w:t>
      </w:r>
      <w:r w:rsidR="0051266A" w:rsidRPr="008F5DE7">
        <w:rPr>
          <w:rFonts w:asciiTheme="minorHAnsi" w:hAnsiTheme="minorHAnsi" w:cstheme="minorHAnsi"/>
        </w:rPr>
        <w:t>57.978,31</w:t>
      </w:r>
      <w:r w:rsidRPr="008F5DE7">
        <w:rPr>
          <w:rFonts w:asciiTheme="minorHAnsi" w:hAnsiTheme="minorHAnsi" w:cstheme="minorHAnsi"/>
        </w:rPr>
        <w:t xml:space="preserve"> zł na plan </w:t>
      </w:r>
      <w:r w:rsidR="0051266A" w:rsidRPr="008F5DE7">
        <w:rPr>
          <w:rFonts w:asciiTheme="minorHAnsi" w:hAnsiTheme="minorHAnsi" w:cstheme="minorHAnsi"/>
        </w:rPr>
        <w:t>58.460,00</w:t>
      </w:r>
      <w:r w:rsidRPr="008F5DE7">
        <w:rPr>
          <w:rFonts w:asciiTheme="minorHAnsi" w:hAnsiTheme="minorHAnsi" w:cstheme="minorHAnsi"/>
        </w:rPr>
        <w:t xml:space="preserve"> zł,</w:t>
      </w:r>
    </w:p>
    <w:p w14:paraId="1C89354C" w14:textId="5C237542" w:rsidR="00B8641A" w:rsidRPr="008F5DE7" w:rsidRDefault="00B8641A">
      <w:pPr>
        <w:pStyle w:val="NormalnyWeb"/>
        <w:numPr>
          <w:ilvl w:val="0"/>
          <w:numId w:val="33"/>
        </w:numPr>
        <w:spacing w:before="0" w:beforeAutospacing="0" w:after="0" w:line="360" w:lineRule="auto"/>
        <w:jc w:val="both"/>
        <w:rPr>
          <w:rFonts w:asciiTheme="minorHAnsi" w:hAnsiTheme="minorHAnsi" w:cstheme="minorHAnsi"/>
        </w:rPr>
      </w:pPr>
      <w:r w:rsidRPr="008F5DE7">
        <w:rPr>
          <w:rFonts w:asciiTheme="minorHAnsi" w:hAnsiTheme="minorHAnsi" w:cstheme="minorHAnsi"/>
        </w:rPr>
        <w:lastRenderedPageBreak/>
        <w:t xml:space="preserve">zakup </w:t>
      </w:r>
      <w:r w:rsidR="0051266A" w:rsidRPr="008F5DE7">
        <w:rPr>
          <w:rFonts w:asciiTheme="minorHAnsi" w:hAnsiTheme="minorHAnsi" w:cstheme="minorHAnsi"/>
        </w:rPr>
        <w:t>licencji, wyposażenia, druków, środków czystości,</w:t>
      </w:r>
      <w:r w:rsidR="0033080F" w:rsidRPr="008F5DE7">
        <w:rPr>
          <w:rFonts w:asciiTheme="minorHAnsi" w:hAnsiTheme="minorHAnsi" w:cstheme="minorHAnsi"/>
        </w:rPr>
        <w:t xml:space="preserve"> oleju opałowego</w:t>
      </w:r>
      <w:r w:rsidRPr="008F5DE7">
        <w:rPr>
          <w:rFonts w:asciiTheme="minorHAnsi" w:hAnsiTheme="minorHAnsi" w:cstheme="minorHAnsi"/>
        </w:rPr>
        <w:t xml:space="preserve"> kwota </w:t>
      </w:r>
      <w:r w:rsidR="0051266A" w:rsidRPr="008F5DE7">
        <w:rPr>
          <w:rFonts w:asciiTheme="minorHAnsi" w:hAnsiTheme="minorHAnsi" w:cstheme="minorHAnsi"/>
        </w:rPr>
        <w:t>15.548,39</w:t>
      </w:r>
      <w:r w:rsidRPr="008F5DE7">
        <w:rPr>
          <w:rFonts w:asciiTheme="minorHAnsi" w:hAnsiTheme="minorHAnsi" w:cstheme="minorHAnsi"/>
        </w:rPr>
        <w:t xml:space="preserve"> zł,</w:t>
      </w:r>
    </w:p>
    <w:p w14:paraId="55AED11E" w14:textId="1D090D59" w:rsidR="0033080F" w:rsidRPr="008F5DE7" w:rsidRDefault="0033080F">
      <w:pPr>
        <w:pStyle w:val="NormalnyWeb"/>
        <w:numPr>
          <w:ilvl w:val="0"/>
          <w:numId w:val="33"/>
        </w:numPr>
        <w:spacing w:before="0" w:beforeAutospacing="0" w:after="0" w:line="360" w:lineRule="auto"/>
        <w:jc w:val="both"/>
        <w:rPr>
          <w:rFonts w:asciiTheme="minorHAnsi" w:hAnsiTheme="minorHAnsi" w:cstheme="minorHAnsi"/>
        </w:rPr>
      </w:pPr>
      <w:r w:rsidRPr="008F5DE7">
        <w:rPr>
          <w:rFonts w:asciiTheme="minorHAnsi" w:hAnsiTheme="minorHAnsi" w:cstheme="minorHAnsi"/>
        </w:rPr>
        <w:t xml:space="preserve">zakup energii elektrycznej kwota </w:t>
      </w:r>
      <w:r w:rsidR="0051266A" w:rsidRPr="008F5DE7">
        <w:rPr>
          <w:rFonts w:asciiTheme="minorHAnsi" w:hAnsiTheme="minorHAnsi" w:cstheme="minorHAnsi"/>
        </w:rPr>
        <w:t>3.792,61</w:t>
      </w:r>
      <w:r w:rsidRPr="008F5DE7">
        <w:rPr>
          <w:rFonts w:asciiTheme="minorHAnsi" w:hAnsiTheme="minorHAnsi" w:cstheme="minorHAnsi"/>
        </w:rPr>
        <w:t xml:space="preserve"> zł,</w:t>
      </w:r>
    </w:p>
    <w:p w14:paraId="45D0ED42" w14:textId="7A62DEC6" w:rsidR="00B8641A" w:rsidRPr="008F5DE7" w:rsidRDefault="001F2E3B">
      <w:pPr>
        <w:pStyle w:val="NormalnyWeb"/>
        <w:numPr>
          <w:ilvl w:val="0"/>
          <w:numId w:val="33"/>
        </w:numPr>
        <w:spacing w:before="0" w:beforeAutospacing="0" w:after="0" w:line="360" w:lineRule="auto"/>
        <w:jc w:val="both"/>
        <w:rPr>
          <w:rFonts w:asciiTheme="minorHAnsi" w:hAnsiTheme="minorHAnsi" w:cstheme="minorHAnsi"/>
        </w:rPr>
      </w:pPr>
      <w:r w:rsidRPr="008F5DE7">
        <w:rPr>
          <w:rFonts w:asciiTheme="minorHAnsi" w:hAnsiTheme="minorHAnsi" w:cstheme="minorHAnsi"/>
        </w:rPr>
        <w:t xml:space="preserve">badania lekarskie, wyż wyżywienie dzieci, </w:t>
      </w:r>
      <w:r w:rsidR="00B8641A" w:rsidRPr="008F5DE7">
        <w:rPr>
          <w:rFonts w:asciiTheme="minorHAnsi" w:hAnsiTheme="minorHAnsi" w:cstheme="minorHAnsi"/>
        </w:rPr>
        <w:t>szkolenie BHP,</w:t>
      </w:r>
      <w:r w:rsidRPr="008F5DE7">
        <w:rPr>
          <w:rFonts w:asciiTheme="minorHAnsi" w:hAnsiTheme="minorHAnsi" w:cstheme="minorHAnsi"/>
        </w:rPr>
        <w:t xml:space="preserve"> usługi pocztowe, </w:t>
      </w:r>
      <w:r w:rsidR="00B8641A" w:rsidRPr="008F5DE7">
        <w:rPr>
          <w:rFonts w:asciiTheme="minorHAnsi" w:hAnsiTheme="minorHAnsi" w:cstheme="minorHAnsi"/>
        </w:rPr>
        <w:t xml:space="preserve"> wywóz odpadów, usługa IOD, abonament</w:t>
      </w:r>
      <w:r w:rsidRPr="008F5DE7">
        <w:rPr>
          <w:rFonts w:asciiTheme="minorHAnsi" w:hAnsiTheme="minorHAnsi" w:cstheme="minorHAnsi"/>
        </w:rPr>
        <w:t>y</w:t>
      </w:r>
      <w:r w:rsidR="00B8641A" w:rsidRPr="008F5DE7">
        <w:rPr>
          <w:rFonts w:asciiTheme="minorHAnsi" w:hAnsiTheme="minorHAnsi" w:cstheme="minorHAnsi"/>
        </w:rPr>
        <w:t xml:space="preserve">, </w:t>
      </w:r>
      <w:r w:rsidR="0033080F" w:rsidRPr="008F5DE7">
        <w:rPr>
          <w:rFonts w:asciiTheme="minorHAnsi" w:hAnsiTheme="minorHAnsi" w:cstheme="minorHAnsi"/>
        </w:rPr>
        <w:t>konserwacja kotłowni olejowej i systemu oddymiania,</w:t>
      </w:r>
      <w:r w:rsidRPr="008F5DE7">
        <w:rPr>
          <w:rFonts w:asciiTheme="minorHAnsi" w:hAnsiTheme="minorHAnsi" w:cstheme="minorHAnsi"/>
        </w:rPr>
        <w:t xml:space="preserve"> usługa </w:t>
      </w:r>
      <w:proofErr w:type="spellStart"/>
      <w:r w:rsidRPr="008F5DE7">
        <w:rPr>
          <w:rFonts w:asciiTheme="minorHAnsi" w:hAnsiTheme="minorHAnsi" w:cstheme="minorHAnsi"/>
        </w:rPr>
        <w:t>ppoż</w:t>
      </w:r>
      <w:proofErr w:type="spellEnd"/>
      <w:r w:rsidRPr="008F5DE7">
        <w:rPr>
          <w:rFonts w:asciiTheme="minorHAnsi" w:hAnsiTheme="minorHAnsi" w:cstheme="minorHAnsi"/>
        </w:rPr>
        <w:t>,</w:t>
      </w:r>
      <w:r w:rsidR="0033080F" w:rsidRPr="008F5DE7">
        <w:rPr>
          <w:rFonts w:asciiTheme="minorHAnsi" w:hAnsiTheme="minorHAnsi" w:cstheme="minorHAnsi"/>
        </w:rPr>
        <w:t xml:space="preserve"> przegląd kominiarski, przegląd budynku</w:t>
      </w:r>
      <w:r w:rsidRPr="008F5DE7">
        <w:rPr>
          <w:rFonts w:asciiTheme="minorHAnsi" w:hAnsiTheme="minorHAnsi" w:cstheme="minorHAnsi"/>
        </w:rPr>
        <w:t xml:space="preserve"> i placu zabaw</w:t>
      </w:r>
      <w:r w:rsidR="0033080F" w:rsidRPr="008F5DE7">
        <w:rPr>
          <w:rFonts w:asciiTheme="minorHAnsi" w:hAnsiTheme="minorHAnsi" w:cstheme="minorHAnsi"/>
        </w:rPr>
        <w:t xml:space="preserve">, </w:t>
      </w:r>
      <w:r w:rsidR="008F5DE7" w:rsidRPr="008F5DE7">
        <w:rPr>
          <w:rFonts w:asciiTheme="minorHAnsi" w:hAnsiTheme="minorHAnsi" w:cstheme="minorHAnsi"/>
        </w:rPr>
        <w:t xml:space="preserve">podróże służbowe, opłata za wodę i ścieki, </w:t>
      </w:r>
      <w:r w:rsidR="00B8641A" w:rsidRPr="008F5DE7">
        <w:rPr>
          <w:rFonts w:asciiTheme="minorHAnsi" w:hAnsiTheme="minorHAnsi" w:cstheme="minorHAnsi"/>
        </w:rPr>
        <w:t>usługi telekomunikacyjne</w:t>
      </w:r>
      <w:r w:rsidR="007B7871" w:rsidRPr="008F5DE7">
        <w:rPr>
          <w:rFonts w:asciiTheme="minorHAnsi" w:hAnsiTheme="minorHAnsi" w:cstheme="minorHAnsi"/>
        </w:rPr>
        <w:t xml:space="preserve">, </w:t>
      </w:r>
      <w:r w:rsidR="008F5DE7" w:rsidRPr="008F5DE7">
        <w:rPr>
          <w:rFonts w:asciiTheme="minorHAnsi" w:hAnsiTheme="minorHAnsi" w:cstheme="minorHAnsi"/>
        </w:rPr>
        <w:t>szkolenia</w:t>
      </w:r>
      <w:r w:rsidR="00B8641A" w:rsidRPr="008F5DE7">
        <w:rPr>
          <w:rFonts w:asciiTheme="minorHAnsi" w:hAnsiTheme="minorHAnsi" w:cstheme="minorHAnsi"/>
        </w:rPr>
        <w:t xml:space="preserve">  kwota </w:t>
      </w:r>
      <w:r w:rsidRPr="008F5DE7">
        <w:rPr>
          <w:rFonts w:asciiTheme="minorHAnsi" w:hAnsiTheme="minorHAnsi" w:cstheme="minorHAnsi"/>
        </w:rPr>
        <w:t>31.671,43</w:t>
      </w:r>
      <w:r w:rsidR="00B8641A" w:rsidRPr="008F5DE7">
        <w:rPr>
          <w:rFonts w:asciiTheme="minorHAnsi" w:hAnsiTheme="minorHAnsi" w:cstheme="minorHAnsi"/>
        </w:rPr>
        <w:t xml:space="preserve"> zł.</w:t>
      </w:r>
    </w:p>
    <w:p w14:paraId="7B2AD709"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35888136" w14:textId="77777777" w:rsidR="00B8641A" w:rsidRPr="008F5DE7" w:rsidRDefault="00B8641A" w:rsidP="00B8641A">
      <w:pPr>
        <w:pStyle w:val="NormalnyWeb"/>
        <w:spacing w:before="0" w:beforeAutospacing="0" w:after="0" w:line="360" w:lineRule="auto"/>
        <w:jc w:val="both"/>
        <w:rPr>
          <w:rFonts w:asciiTheme="minorHAnsi" w:hAnsiTheme="minorHAnsi" w:cstheme="minorHAnsi"/>
          <w:i/>
          <w:iCs/>
          <w:u w:val="single"/>
        </w:rPr>
      </w:pPr>
      <w:r w:rsidRPr="008F5DE7">
        <w:rPr>
          <w:rFonts w:asciiTheme="minorHAnsi" w:hAnsiTheme="minorHAnsi" w:cstheme="minorHAnsi"/>
          <w:i/>
          <w:iCs/>
          <w:u w:val="single"/>
        </w:rPr>
        <w:t>Pozostała działalność</w:t>
      </w:r>
    </w:p>
    <w:p w14:paraId="50D1C1B8" w14:textId="002CB122" w:rsidR="00B8641A" w:rsidRPr="008F5DE7" w:rsidRDefault="00B8641A" w:rsidP="00A6272C">
      <w:pPr>
        <w:pStyle w:val="NormalnyWeb"/>
        <w:spacing w:before="0" w:beforeAutospacing="0" w:after="0" w:line="360" w:lineRule="auto"/>
        <w:ind w:firstLine="708"/>
        <w:jc w:val="both"/>
        <w:rPr>
          <w:rFonts w:asciiTheme="minorHAnsi" w:hAnsiTheme="minorHAnsi" w:cstheme="minorHAnsi"/>
        </w:rPr>
      </w:pPr>
      <w:r w:rsidRPr="008F5DE7">
        <w:rPr>
          <w:rFonts w:asciiTheme="minorHAnsi" w:hAnsiTheme="minorHAnsi" w:cstheme="minorHAnsi"/>
        </w:rPr>
        <w:t xml:space="preserve">Planowane </w:t>
      </w:r>
      <w:r w:rsidR="00A6272C" w:rsidRPr="008F5DE7">
        <w:rPr>
          <w:rFonts w:asciiTheme="minorHAnsi" w:hAnsiTheme="minorHAnsi" w:cstheme="minorHAnsi"/>
        </w:rPr>
        <w:t xml:space="preserve">i wykonane </w:t>
      </w:r>
      <w:r w:rsidRPr="008F5DE7">
        <w:rPr>
          <w:rFonts w:asciiTheme="minorHAnsi" w:hAnsiTheme="minorHAnsi" w:cstheme="minorHAnsi"/>
        </w:rPr>
        <w:t xml:space="preserve">wydatki w kwocie </w:t>
      </w:r>
      <w:r w:rsidR="008F5DE7" w:rsidRPr="008F5DE7">
        <w:rPr>
          <w:rFonts w:asciiTheme="minorHAnsi" w:hAnsiTheme="minorHAnsi" w:cstheme="minorHAnsi"/>
        </w:rPr>
        <w:t xml:space="preserve">7.607,00 </w:t>
      </w:r>
      <w:r w:rsidRPr="008F5DE7">
        <w:rPr>
          <w:rFonts w:asciiTheme="minorHAnsi" w:hAnsiTheme="minorHAnsi" w:cstheme="minorHAnsi"/>
        </w:rPr>
        <w:t xml:space="preserve">zł ze środki z Funduszu Pomocy w związku z konfliktem zbrojnym na Ukrainie, zostały poniesione na świadczenia </w:t>
      </w:r>
      <w:r w:rsidR="00A6272C" w:rsidRPr="008F5DE7">
        <w:rPr>
          <w:rFonts w:asciiTheme="minorHAnsi" w:hAnsiTheme="minorHAnsi" w:cstheme="minorHAnsi"/>
        </w:rPr>
        <w:t xml:space="preserve">rodzinne </w:t>
      </w:r>
      <w:r w:rsidRPr="008F5DE7">
        <w:rPr>
          <w:rFonts w:asciiTheme="minorHAnsi" w:hAnsiTheme="minorHAnsi" w:cstheme="minorHAnsi"/>
        </w:rPr>
        <w:t xml:space="preserve">dla </w:t>
      </w:r>
      <w:r w:rsidR="00A6272C" w:rsidRPr="008F5DE7">
        <w:rPr>
          <w:rFonts w:asciiTheme="minorHAnsi" w:hAnsiTheme="minorHAnsi" w:cstheme="minorHAnsi"/>
        </w:rPr>
        <w:t>obywateli</w:t>
      </w:r>
      <w:r w:rsidRPr="008F5DE7">
        <w:rPr>
          <w:rFonts w:asciiTheme="minorHAnsi" w:hAnsiTheme="minorHAnsi" w:cstheme="minorHAnsi"/>
        </w:rPr>
        <w:t xml:space="preserve"> z Ukrainy.</w:t>
      </w:r>
    </w:p>
    <w:p w14:paraId="1A01862A" w14:textId="77777777" w:rsidR="00B8641A" w:rsidRPr="005B0942" w:rsidRDefault="00B8641A" w:rsidP="00B8641A">
      <w:pPr>
        <w:pStyle w:val="NormalnyWeb"/>
        <w:spacing w:before="0" w:beforeAutospacing="0" w:after="0" w:line="360" w:lineRule="auto"/>
        <w:jc w:val="both"/>
        <w:rPr>
          <w:rFonts w:asciiTheme="minorHAnsi" w:hAnsiTheme="minorHAnsi" w:cstheme="minorHAnsi"/>
          <w:i/>
          <w:iCs/>
          <w:u w:val="single"/>
        </w:rPr>
      </w:pPr>
    </w:p>
    <w:p w14:paraId="4784B653" w14:textId="77777777" w:rsidR="00B8641A" w:rsidRPr="005B0942" w:rsidRDefault="00B8641A" w:rsidP="00B8641A">
      <w:pPr>
        <w:pStyle w:val="NormalnyWeb"/>
        <w:keepNext/>
        <w:spacing w:before="0" w:beforeAutospacing="0" w:after="0" w:line="360" w:lineRule="auto"/>
        <w:jc w:val="both"/>
        <w:rPr>
          <w:rFonts w:asciiTheme="minorHAnsi" w:hAnsiTheme="minorHAnsi" w:cstheme="minorHAnsi"/>
        </w:rPr>
      </w:pPr>
      <w:r w:rsidRPr="005B0942">
        <w:rPr>
          <w:rFonts w:asciiTheme="minorHAnsi" w:hAnsiTheme="minorHAnsi" w:cstheme="minorHAnsi"/>
          <w:b/>
          <w:bCs/>
          <w:u w:val="single"/>
        </w:rPr>
        <w:t>Dział 900 – Gospodarka komunalna i ochrona środowiska</w:t>
      </w:r>
    </w:p>
    <w:p w14:paraId="4953696A" w14:textId="3A40600D" w:rsidR="00B8641A" w:rsidRPr="005B0942" w:rsidRDefault="00B8641A" w:rsidP="00B8641A">
      <w:pPr>
        <w:pStyle w:val="NormalnyWeb"/>
        <w:spacing w:before="0" w:beforeAutospacing="0" w:after="0" w:line="360" w:lineRule="auto"/>
        <w:ind w:firstLine="708"/>
        <w:jc w:val="both"/>
        <w:rPr>
          <w:rFonts w:asciiTheme="minorHAnsi" w:hAnsiTheme="minorHAnsi" w:cstheme="minorHAnsi"/>
        </w:rPr>
      </w:pPr>
      <w:r w:rsidRPr="005B0942">
        <w:rPr>
          <w:rFonts w:asciiTheme="minorHAnsi" w:hAnsiTheme="minorHAnsi" w:cstheme="minorHAnsi"/>
        </w:rPr>
        <w:t xml:space="preserve">Wydatki w tym dziale zaplanowane zostały na kwotę </w:t>
      </w:r>
      <w:r w:rsidR="009E5CA5" w:rsidRPr="005B0942">
        <w:rPr>
          <w:rFonts w:asciiTheme="minorHAnsi" w:hAnsiTheme="minorHAnsi" w:cstheme="minorHAnsi"/>
        </w:rPr>
        <w:t>5.503.648,36</w:t>
      </w:r>
      <w:r w:rsidRPr="005B0942">
        <w:rPr>
          <w:rFonts w:asciiTheme="minorHAnsi" w:hAnsiTheme="minorHAnsi" w:cstheme="minorHAnsi"/>
        </w:rPr>
        <w:t xml:space="preserve"> zł, a wydatkowano </w:t>
      </w:r>
      <w:r w:rsidR="006459C3" w:rsidRPr="005B0942">
        <w:rPr>
          <w:rFonts w:asciiTheme="minorHAnsi" w:hAnsiTheme="minorHAnsi" w:cstheme="minorHAnsi"/>
        </w:rPr>
        <w:t>4.</w:t>
      </w:r>
      <w:r w:rsidR="009E5CA5" w:rsidRPr="005B0942">
        <w:rPr>
          <w:rFonts w:asciiTheme="minorHAnsi" w:hAnsiTheme="minorHAnsi" w:cstheme="minorHAnsi"/>
        </w:rPr>
        <w:t>812.202,41</w:t>
      </w:r>
      <w:r w:rsidRPr="005B0942">
        <w:rPr>
          <w:rFonts w:asciiTheme="minorHAnsi" w:hAnsiTheme="minorHAnsi" w:cstheme="minorHAnsi"/>
        </w:rPr>
        <w:t xml:space="preserve"> zł tj. </w:t>
      </w:r>
      <w:r w:rsidR="009E5CA5" w:rsidRPr="005B0942">
        <w:rPr>
          <w:rFonts w:asciiTheme="minorHAnsi" w:hAnsiTheme="minorHAnsi" w:cstheme="minorHAnsi"/>
        </w:rPr>
        <w:t>87,44</w:t>
      </w:r>
      <w:r w:rsidRPr="005B0942">
        <w:rPr>
          <w:rFonts w:asciiTheme="minorHAnsi" w:hAnsiTheme="minorHAnsi" w:cstheme="minorHAnsi"/>
        </w:rPr>
        <w:t xml:space="preserve"> % planu rocznego.</w:t>
      </w:r>
    </w:p>
    <w:p w14:paraId="70514219" w14:textId="122B98C5" w:rsidR="00673DE5" w:rsidRDefault="00B8641A" w:rsidP="00B8641A">
      <w:pPr>
        <w:pStyle w:val="NormalnyWeb"/>
        <w:spacing w:before="0" w:beforeAutospacing="0" w:after="0" w:line="360" w:lineRule="auto"/>
        <w:jc w:val="both"/>
        <w:rPr>
          <w:rFonts w:asciiTheme="minorHAnsi" w:hAnsiTheme="minorHAnsi" w:cstheme="minorHAnsi"/>
        </w:rPr>
      </w:pPr>
      <w:r w:rsidRPr="005B0942">
        <w:rPr>
          <w:rFonts w:asciiTheme="minorHAnsi" w:hAnsiTheme="minorHAnsi" w:cstheme="minorHAnsi"/>
        </w:rPr>
        <w:t>Realizacja wydatków w poszczególnych rozdziałach:</w:t>
      </w:r>
    </w:p>
    <w:p w14:paraId="545E3F2E" w14:textId="77777777" w:rsidR="002C5418" w:rsidRPr="005B0942" w:rsidRDefault="002C5418" w:rsidP="00B8641A">
      <w:pPr>
        <w:pStyle w:val="NormalnyWeb"/>
        <w:spacing w:before="0" w:beforeAutospacing="0" w:after="0" w:line="360" w:lineRule="auto"/>
        <w:jc w:val="both"/>
        <w:rPr>
          <w:rFonts w:asciiTheme="minorHAnsi" w:hAnsiTheme="minorHAnsi" w:cstheme="minorHAnsi"/>
        </w:rPr>
      </w:pPr>
    </w:p>
    <w:p w14:paraId="4B10A76A" w14:textId="77777777" w:rsidR="00B8641A" w:rsidRPr="005B0942" w:rsidRDefault="00B8641A" w:rsidP="00B8641A">
      <w:pPr>
        <w:pStyle w:val="NormalnyWeb"/>
        <w:spacing w:before="0" w:beforeAutospacing="0" w:after="0" w:line="360" w:lineRule="auto"/>
        <w:jc w:val="both"/>
        <w:rPr>
          <w:rFonts w:asciiTheme="minorHAnsi" w:hAnsiTheme="minorHAnsi" w:cstheme="minorHAnsi"/>
        </w:rPr>
      </w:pPr>
      <w:r w:rsidRPr="005B0942">
        <w:rPr>
          <w:rFonts w:asciiTheme="minorHAnsi" w:hAnsiTheme="minorHAnsi" w:cstheme="minorHAnsi"/>
          <w:bCs/>
          <w:i/>
          <w:iCs/>
          <w:u w:val="single"/>
        </w:rPr>
        <w:t>Gospodarka odpadami komunalnymi</w:t>
      </w:r>
    </w:p>
    <w:p w14:paraId="58F36313" w14:textId="2E4A9686" w:rsidR="00B8641A" w:rsidRPr="005B0942" w:rsidRDefault="00B8641A" w:rsidP="00B8641A">
      <w:pPr>
        <w:pStyle w:val="NormalnyWeb"/>
        <w:spacing w:before="0" w:beforeAutospacing="0" w:after="0" w:line="360" w:lineRule="auto"/>
        <w:ind w:firstLine="360"/>
        <w:jc w:val="both"/>
        <w:rPr>
          <w:rFonts w:asciiTheme="minorHAnsi" w:hAnsiTheme="minorHAnsi" w:cstheme="minorHAnsi"/>
        </w:rPr>
      </w:pPr>
      <w:r w:rsidRPr="005B0942">
        <w:rPr>
          <w:rFonts w:asciiTheme="minorHAnsi" w:hAnsiTheme="minorHAnsi" w:cstheme="minorHAnsi"/>
        </w:rPr>
        <w:t>Z ogólnej kwoty w wysokości 1.</w:t>
      </w:r>
      <w:r w:rsidR="009E5CA5" w:rsidRPr="005B0942">
        <w:rPr>
          <w:rFonts w:asciiTheme="minorHAnsi" w:hAnsiTheme="minorHAnsi" w:cstheme="minorHAnsi"/>
        </w:rPr>
        <w:t>270.644,00</w:t>
      </w:r>
      <w:r w:rsidRPr="005B0942">
        <w:rPr>
          <w:rFonts w:asciiTheme="minorHAnsi" w:hAnsiTheme="minorHAnsi" w:cstheme="minorHAnsi"/>
        </w:rPr>
        <w:t xml:space="preserve"> zł zaplanowanej na wydatki w rozdziale gospodarka odpadami wydatkowano </w:t>
      </w:r>
      <w:r w:rsidR="007F2E65" w:rsidRPr="005B0942">
        <w:rPr>
          <w:rFonts w:asciiTheme="minorHAnsi" w:hAnsiTheme="minorHAnsi" w:cstheme="minorHAnsi"/>
        </w:rPr>
        <w:t>1.</w:t>
      </w:r>
      <w:r w:rsidR="009E5CA5" w:rsidRPr="005B0942">
        <w:rPr>
          <w:rFonts w:asciiTheme="minorHAnsi" w:hAnsiTheme="minorHAnsi" w:cstheme="minorHAnsi"/>
        </w:rPr>
        <w:t>174.110,83</w:t>
      </w:r>
      <w:r w:rsidRPr="005B0942">
        <w:rPr>
          <w:rFonts w:asciiTheme="minorHAnsi" w:hAnsiTheme="minorHAnsi" w:cstheme="minorHAnsi"/>
        </w:rPr>
        <w:t xml:space="preserve"> zł.</w:t>
      </w:r>
    </w:p>
    <w:p w14:paraId="7BF54D95" w14:textId="2D1E1CB7" w:rsidR="00967FE0" w:rsidRPr="005B0942" w:rsidRDefault="00967FE0" w:rsidP="00967FE0">
      <w:pPr>
        <w:pStyle w:val="NormalnyWeb"/>
        <w:spacing w:before="0" w:beforeAutospacing="0" w:after="0" w:line="360" w:lineRule="auto"/>
        <w:ind w:firstLine="360"/>
        <w:jc w:val="both"/>
        <w:rPr>
          <w:rFonts w:asciiTheme="minorHAnsi" w:hAnsiTheme="minorHAnsi" w:cstheme="minorHAnsi"/>
        </w:rPr>
      </w:pPr>
      <w:r w:rsidRPr="005B0942">
        <w:rPr>
          <w:rFonts w:asciiTheme="minorHAnsi" w:hAnsiTheme="minorHAnsi" w:cstheme="minorHAnsi"/>
        </w:rPr>
        <w:t>Środki z opłat za gospodarowanie odpadami komunalnymi w 202</w:t>
      </w:r>
      <w:r w:rsidR="009E5CA5" w:rsidRPr="005B0942">
        <w:rPr>
          <w:rFonts w:asciiTheme="minorHAnsi" w:hAnsiTheme="minorHAnsi" w:cstheme="minorHAnsi"/>
        </w:rPr>
        <w:t>3</w:t>
      </w:r>
      <w:r w:rsidRPr="005B0942">
        <w:rPr>
          <w:rFonts w:asciiTheme="minorHAnsi" w:hAnsiTheme="minorHAnsi" w:cstheme="minorHAnsi"/>
        </w:rPr>
        <w:t xml:space="preserve"> roku zrealizowane w kwocie 1.</w:t>
      </w:r>
      <w:r w:rsidR="009E5CA5" w:rsidRPr="005B0942">
        <w:rPr>
          <w:rFonts w:asciiTheme="minorHAnsi" w:hAnsiTheme="minorHAnsi" w:cstheme="minorHAnsi"/>
        </w:rPr>
        <w:t>090.691,92</w:t>
      </w:r>
      <w:r w:rsidRPr="005B0942">
        <w:rPr>
          <w:rFonts w:asciiTheme="minorHAnsi" w:hAnsiTheme="minorHAnsi" w:cstheme="minorHAnsi"/>
        </w:rPr>
        <w:t xml:space="preserve"> zł</w:t>
      </w:r>
      <w:r w:rsidR="009E5CA5" w:rsidRPr="005B0942">
        <w:rPr>
          <w:rFonts w:asciiTheme="minorHAnsi" w:hAnsiTheme="minorHAnsi" w:cstheme="minorHAnsi"/>
        </w:rPr>
        <w:t xml:space="preserve">. </w:t>
      </w:r>
      <w:r w:rsidRPr="005B0942">
        <w:rPr>
          <w:rFonts w:asciiTheme="minorHAnsi" w:hAnsiTheme="minorHAnsi" w:cstheme="minorHAnsi"/>
        </w:rPr>
        <w:t xml:space="preserve">w całości zostały przeznaczone na pokrycie kosztów funkcjonowania systemu gospodarowania odpadami komunalnymi. W/w system Gmina Jednorożec dofinansowała ze środków własnych w kwocie </w:t>
      </w:r>
      <w:r w:rsidR="009E5CA5" w:rsidRPr="005B0942">
        <w:rPr>
          <w:rFonts w:asciiTheme="minorHAnsi" w:hAnsiTheme="minorHAnsi" w:cstheme="minorHAnsi"/>
        </w:rPr>
        <w:t>83.418,91</w:t>
      </w:r>
      <w:r w:rsidRPr="005B0942">
        <w:rPr>
          <w:rFonts w:asciiTheme="minorHAnsi" w:hAnsiTheme="minorHAnsi" w:cstheme="minorHAnsi"/>
        </w:rPr>
        <w:t xml:space="preserve"> zł. Wydatki całego systemu gospodarowania odpadami komunalnymi poniesione zostały na:</w:t>
      </w:r>
    </w:p>
    <w:p w14:paraId="2AF6D2FD" w14:textId="77777777" w:rsidR="00B8641A" w:rsidRPr="005B0942" w:rsidRDefault="00B8641A" w:rsidP="00B8641A">
      <w:pPr>
        <w:pStyle w:val="NormalnyWeb"/>
        <w:spacing w:before="0" w:beforeAutospacing="0" w:after="0" w:line="360" w:lineRule="auto"/>
        <w:jc w:val="both"/>
        <w:rPr>
          <w:rFonts w:asciiTheme="minorHAnsi" w:hAnsiTheme="minorHAnsi" w:cstheme="minorHAnsi"/>
        </w:rPr>
      </w:pPr>
      <w:r w:rsidRPr="005B0942">
        <w:rPr>
          <w:rFonts w:asciiTheme="minorHAnsi" w:hAnsiTheme="minorHAnsi" w:cstheme="minorHAnsi"/>
        </w:rPr>
        <w:t>Wydatki całego systemu gospodarowania odpadami komunalnymi poniesione zostały na:</w:t>
      </w:r>
    </w:p>
    <w:p w14:paraId="5A08ECC8" w14:textId="0A5F96E2"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 xml:space="preserve">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w:t>
      </w:r>
      <w:r w:rsidR="009E5CA5" w:rsidRPr="005B0942">
        <w:rPr>
          <w:rFonts w:asciiTheme="minorHAnsi" w:hAnsiTheme="minorHAnsi" w:cstheme="minorHAnsi"/>
        </w:rPr>
        <w:t xml:space="preserve">papier ksero, toner, </w:t>
      </w:r>
      <w:r w:rsidR="003A457C" w:rsidRPr="005B0942">
        <w:rPr>
          <w:rFonts w:asciiTheme="minorHAnsi" w:hAnsiTheme="minorHAnsi" w:cstheme="minorHAnsi"/>
        </w:rPr>
        <w:t xml:space="preserve"> aktualiz</w:t>
      </w:r>
      <w:r w:rsidR="009E5CA5" w:rsidRPr="005B0942">
        <w:rPr>
          <w:rFonts w:asciiTheme="minorHAnsi" w:hAnsiTheme="minorHAnsi" w:cstheme="minorHAnsi"/>
        </w:rPr>
        <w:t>acja</w:t>
      </w:r>
      <w:r w:rsidR="003A457C" w:rsidRPr="005B0942">
        <w:rPr>
          <w:rFonts w:asciiTheme="minorHAnsi" w:hAnsiTheme="minorHAnsi" w:cstheme="minorHAnsi"/>
        </w:rPr>
        <w:t xml:space="preserve"> </w:t>
      </w:r>
      <w:r w:rsidRPr="005B0942">
        <w:rPr>
          <w:rFonts w:asciiTheme="minorHAnsi" w:hAnsiTheme="minorHAnsi" w:cstheme="minorHAnsi"/>
        </w:rPr>
        <w:t>oprogramowania</w:t>
      </w:r>
      <w:r w:rsidR="009E5CA5" w:rsidRPr="005B0942">
        <w:rPr>
          <w:rFonts w:asciiTheme="minorHAnsi" w:hAnsiTheme="minorHAnsi" w:cstheme="minorHAnsi"/>
        </w:rPr>
        <w:t xml:space="preserve"> </w:t>
      </w:r>
      <w:r w:rsidRPr="005B0942">
        <w:rPr>
          <w:rFonts w:asciiTheme="minorHAnsi" w:hAnsiTheme="minorHAnsi" w:cstheme="minorHAnsi"/>
        </w:rPr>
        <w:t xml:space="preserve">wydatkowano </w:t>
      </w:r>
      <w:r w:rsidR="009E5CA5" w:rsidRPr="005B0942">
        <w:rPr>
          <w:rFonts w:asciiTheme="minorHAnsi" w:hAnsiTheme="minorHAnsi" w:cstheme="minorHAnsi"/>
        </w:rPr>
        <w:t>156.122,95</w:t>
      </w:r>
      <w:r w:rsidRPr="005B0942">
        <w:rPr>
          <w:rFonts w:asciiTheme="minorHAnsi" w:hAnsiTheme="minorHAnsi" w:cstheme="minorHAnsi"/>
        </w:rPr>
        <w:t xml:space="preserve"> zł,</w:t>
      </w:r>
    </w:p>
    <w:p w14:paraId="23708954" w14:textId="046B9D37"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lastRenderedPageBreak/>
        <w:t>koszty tworzenia i ut</w:t>
      </w:r>
      <w:r w:rsidR="005B0942" w:rsidRPr="005B0942">
        <w:rPr>
          <w:rFonts w:asciiTheme="minorHAnsi" w:hAnsiTheme="minorHAnsi" w:cstheme="minorHAnsi"/>
        </w:rPr>
        <w:t>rzymania</w:t>
      </w:r>
      <w:r w:rsidRPr="005B0942">
        <w:rPr>
          <w:rFonts w:asciiTheme="minorHAnsi" w:hAnsiTheme="minorHAnsi" w:cstheme="minorHAnsi"/>
        </w:rPr>
        <w:t xml:space="preserve"> punktów selektywnego zbierania odpadów – </w:t>
      </w:r>
      <w:r w:rsidR="005B0942" w:rsidRPr="005B0942">
        <w:rPr>
          <w:rFonts w:asciiTheme="minorHAnsi" w:hAnsiTheme="minorHAnsi" w:cstheme="minorHAnsi"/>
        </w:rPr>
        <w:t>wydatkowano 155,21 zł (zakup materiałów),</w:t>
      </w:r>
    </w:p>
    <w:p w14:paraId="2F5118BC" w14:textId="1FF2DDBD"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 xml:space="preserve">koszty odbierania, transportu, zbierania, odzysku i unieszkodliwiania odpadów komunalnych (odbiór i zagospodarowanie odpadów, koszty paliwa, ważenie samochodu do transportu odpadów, ubezpieczenie, zakup części zamiennych do śmieciarki, </w:t>
      </w:r>
      <w:r w:rsidR="009E5CA5" w:rsidRPr="005B0942">
        <w:rPr>
          <w:rFonts w:asciiTheme="minorHAnsi" w:hAnsiTheme="minorHAnsi" w:cstheme="minorHAnsi"/>
        </w:rPr>
        <w:t xml:space="preserve">wynajem kruszarki, badania techniczne samochodu </w:t>
      </w:r>
      <w:r w:rsidRPr="005B0942">
        <w:rPr>
          <w:rFonts w:asciiTheme="minorHAnsi" w:hAnsiTheme="minorHAnsi" w:cstheme="minorHAnsi"/>
        </w:rPr>
        <w:t xml:space="preserve">) kwota </w:t>
      </w:r>
      <w:r w:rsidR="003A457C" w:rsidRPr="005B0942">
        <w:rPr>
          <w:rFonts w:asciiTheme="minorHAnsi" w:hAnsiTheme="minorHAnsi" w:cstheme="minorHAnsi"/>
        </w:rPr>
        <w:t>1.</w:t>
      </w:r>
      <w:r w:rsidR="00974BC6" w:rsidRPr="005B0942">
        <w:rPr>
          <w:rFonts w:asciiTheme="minorHAnsi" w:hAnsiTheme="minorHAnsi" w:cstheme="minorHAnsi"/>
        </w:rPr>
        <w:t>010.832,68</w:t>
      </w:r>
      <w:r w:rsidRPr="005B0942">
        <w:rPr>
          <w:rFonts w:asciiTheme="minorHAnsi" w:hAnsiTheme="minorHAnsi" w:cstheme="minorHAnsi"/>
        </w:rPr>
        <w:t xml:space="preserve"> zł,</w:t>
      </w:r>
    </w:p>
    <w:p w14:paraId="552EA722" w14:textId="05702E62"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edukacji w zakresie prawidłowego postępowania z odpadami komunalnymi (</w:t>
      </w:r>
      <w:proofErr w:type="spellStart"/>
      <w:r w:rsidRPr="005B0942">
        <w:rPr>
          <w:rFonts w:asciiTheme="minorHAnsi" w:hAnsiTheme="minorHAnsi" w:cstheme="minorHAnsi"/>
        </w:rPr>
        <w:t>ekoharmonogram</w:t>
      </w:r>
      <w:proofErr w:type="spellEnd"/>
      <w:r w:rsidRPr="005B0942">
        <w:rPr>
          <w:rFonts w:asciiTheme="minorHAnsi" w:hAnsiTheme="minorHAnsi" w:cstheme="minorHAnsi"/>
        </w:rPr>
        <w:t xml:space="preserve">) kwota </w:t>
      </w:r>
      <w:r w:rsidR="003A457C" w:rsidRPr="005B0942">
        <w:rPr>
          <w:rFonts w:asciiTheme="minorHAnsi" w:hAnsiTheme="minorHAnsi" w:cstheme="minorHAnsi"/>
        </w:rPr>
        <w:t>2</w:t>
      </w:r>
      <w:r w:rsidR="009E5CA5" w:rsidRPr="005B0942">
        <w:rPr>
          <w:rFonts w:asciiTheme="minorHAnsi" w:hAnsiTheme="minorHAnsi" w:cstheme="minorHAnsi"/>
        </w:rPr>
        <w:t xml:space="preserve">.780,70 </w:t>
      </w:r>
      <w:r w:rsidRPr="005B0942">
        <w:rPr>
          <w:rFonts w:asciiTheme="minorHAnsi" w:hAnsiTheme="minorHAnsi" w:cstheme="minorHAnsi"/>
        </w:rPr>
        <w:t>zł,</w:t>
      </w:r>
    </w:p>
    <w:p w14:paraId="79CE9E16" w14:textId="0D7DEE02"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 xml:space="preserve">koszty wyposażenia nieruchomości w pojemniki lub worki do zbierania odpadów komunalnych oraz koszty utrzymania pojemników w odpowiednim stanie sanitarnym, porządkowym i technicznym (zakup worków) kwota </w:t>
      </w:r>
      <w:r w:rsidR="009E5CA5" w:rsidRPr="005B0942">
        <w:rPr>
          <w:rFonts w:asciiTheme="minorHAnsi" w:hAnsiTheme="minorHAnsi" w:cstheme="minorHAnsi"/>
        </w:rPr>
        <w:t>4.219,29</w:t>
      </w:r>
      <w:r w:rsidRPr="005B0942">
        <w:rPr>
          <w:rFonts w:asciiTheme="minorHAnsi" w:hAnsiTheme="minorHAnsi" w:cstheme="minorHAnsi"/>
        </w:rPr>
        <w:t xml:space="preserve"> zł;</w:t>
      </w:r>
    </w:p>
    <w:p w14:paraId="0693B0ED" w14:textId="77777777" w:rsidR="00B8641A" w:rsidRPr="005B0942" w:rsidRDefault="00B8641A">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44C6DBD8" w14:textId="77777777" w:rsidR="008A3BC4" w:rsidRPr="00210CB7" w:rsidRDefault="008A3BC4" w:rsidP="00B8641A">
      <w:pPr>
        <w:pStyle w:val="NormalnyWeb"/>
        <w:spacing w:before="0" w:beforeAutospacing="0" w:after="0" w:line="360" w:lineRule="auto"/>
        <w:ind w:left="360"/>
        <w:jc w:val="both"/>
        <w:rPr>
          <w:rFonts w:asciiTheme="minorHAnsi" w:hAnsiTheme="minorHAnsi" w:cstheme="minorHAnsi"/>
        </w:rPr>
      </w:pPr>
    </w:p>
    <w:p w14:paraId="250117BC" w14:textId="77777777" w:rsidR="00B8641A" w:rsidRPr="00210CB7" w:rsidRDefault="00B8641A" w:rsidP="00B8641A">
      <w:pPr>
        <w:pStyle w:val="NormalnyWeb"/>
        <w:spacing w:before="0" w:beforeAutospacing="0" w:after="0" w:line="360" w:lineRule="auto"/>
        <w:jc w:val="both"/>
        <w:rPr>
          <w:rFonts w:asciiTheme="minorHAnsi" w:hAnsiTheme="minorHAnsi" w:cstheme="minorHAnsi"/>
        </w:rPr>
      </w:pPr>
      <w:r w:rsidRPr="00210CB7">
        <w:rPr>
          <w:rFonts w:asciiTheme="minorHAnsi" w:hAnsiTheme="minorHAnsi" w:cstheme="minorHAnsi"/>
          <w:bCs/>
          <w:i/>
          <w:iCs/>
          <w:u w:val="single"/>
        </w:rPr>
        <w:t>Oczyszczanie miast i wsi</w:t>
      </w:r>
    </w:p>
    <w:p w14:paraId="35F84710" w14:textId="3BFBDFB1" w:rsidR="00B8641A" w:rsidRPr="00210CB7" w:rsidRDefault="00B8641A" w:rsidP="00B8641A">
      <w:pPr>
        <w:pStyle w:val="NormalnyWeb"/>
        <w:spacing w:before="0" w:beforeAutospacing="0" w:after="0" w:line="360" w:lineRule="auto"/>
        <w:ind w:firstLine="708"/>
        <w:jc w:val="both"/>
        <w:rPr>
          <w:rFonts w:asciiTheme="minorHAnsi" w:hAnsiTheme="minorHAnsi" w:cstheme="minorHAnsi"/>
        </w:rPr>
      </w:pPr>
      <w:r w:rsidRPr="00210CB7">
        <w:rPr>
          <w:rFonts w:asciiTheme="minorHAnsi" w:hAnsiTheme="minorHAnsi" w:cstheme="minorHAnsi"/>
        </w:rPr>
        <w:t xml:space="preserve">Z planowanej kwoty w wysokości </w:t>
      </w:r>
      <w:r w:rsidR="00210CB7" w:rsidRPr="00210CB7">
        <w:rPr>
          <w:rFonts w:asciiTheme="minorHAnsi" w:hAnsiTheme="minorHAnsi" w:cstheme="minorHAnsi"/>
        </w:rPr>
        <w:t>19.400,00</w:t>
      </w:r>
      <w:r w:rsidRPr="00210CB7">
        <w:rPr>
          <w:rFonts w:asciiTheme="minorHAnsi" w:hAnsiTheme="minorHAnsi" w:cstheme="minorHAnsi"/>
        </w:rPr>
        <w:t xml:space="preserve"> zł na oczyszczanie miast i wsi w 202</w:t>
      </w:r>
      <w:r w:rsidR="00210CB7" w:rsidRPr="00210CB7">
        <w:rPr>
          <w:rFonts w:asciiTheme="minorHAnsi" w:hAnsiTheme="minorHAnsi" w:cstheme="minorHAnsi"/>
        </w:rPr>
        <w:t>3</w:t>
      </w:r>
      <w:r w:rsidRPr="00210CB7">
        <w:rPr>
          <w:rFonts w:asciiTheme="minorHAnsi" w:hAnsiTheme="minorHAnsi" w:cstheme="minorHAnsi"/>
        </w:rPr>
        <w:t xml:space="preserve"> roku wydatkowano </w:t>
      </w:r>
      <w:r w:rsidR="00210CB7" w:rsidRPr="00210CB7">
        <w:rPr>
          <w:rFonts w:asciiTheme="minorHAnsi" w:hAnsiTheme="minorHAnsi" w:cstheme="minorHAnsi"/>
        </w:rPr>
        <w:t>15.601,04</w:t>
      </w:r>
      <w:r w:rsidRPr="00210CB7">
        <w:rPr>
          <w:rFonts w:asciiTheme="minorHAnsi" w:hAnsiTheme="minorHAnsi" w:cstheme="minorHAnsi"/>
        </w:rPr>
        <w:t xml:space="preserve"> zł na zakup materiałów i </w:t>
      </w:r>
      <w:r w:rsidR="00210CB7" w:rsidRPr="00210CB7">
        <w:rPr>
          <w:rFonts w:asciiTheme="minorHAnsi" w:hAnsiTheme="minorHAnsi" w:cstheme="minorHAnsi"/>
        </w:rPr>
        <w:t xml:space="preserve">usług oraz </w:t>
      </w:r>
      <w:r w:rsidRPr="00210CB7">
        <w:rPr>
          <w:rFonts w:asciiTheme="minorHAnsi" w:hAnsiTheme="minorHAnsi" w:cstheme="minorHAnsi"/>
        </w:rPr>
        <w:t xml:space="preserve">koszy na śmieci w ramach funduszu sołeckiego sołectwa Jednorożec i Stegna. </w:t>
      </w:r>
    </w:p>
    <w:p w14:paraId="10CAFA65" w14:textId="77777777" w:rsidR="00B8641A" w:rsidRPr="00097137" w:rsidRDefault="00B8641A" w:rsidP="00B8641A">
      <w:pPr>
        <w:pStyle w:val="NormalnyWeb"/>
        <w:spacing w:before="0" w:beforeAutospacing="0" w:after="0" w:line="360" w:lineRule="auto"/>
        <w:jc w:val="both"/>
        <w:rPr>
          <w:rFonts w:asciiTheme="minorHAnsi" w:hAnsiTheme="minorHAnsi" w:cstheme="minorHAnsi"/>
          <w:color w:val="FF0000"/>
        </w:rPr>
      </w:pPr>
    </w:p>
    <w:p w14:paraId="55F4B667" w14:textId="77777777" w:rsidR="00B8641A" w:rsidRPr="00402861" w:rsidRDefault="00B8641A" w:rsidP="00B8641A">
      <w:pPr>
        <w:pStyle w:val="NormalnyWeb"/>
        <w:spacing w:before="0" w:beforeAutospacing="0" w:after="0" w:line="360" w:lineRule="auto"/>
        <w:jc w:val="both"/>
        <w:rPr>
          <w:rFonts w:asciiTheme="minorHAnsi" w:hAnsiTheme="minorHAnsi" w:cstheme="minorHAnsi"/>
        </w:rPr>
      </w:pPr>
      <w:r w:rsidRPr="00402861">
        <w:rPr>
          <w:rFonts w:asciiTheme="minorHAnsi" w:hAnsiTheme="minorHAnsi" w:cstheme="minorHAnsi"/>
          <w:bCs/>
          <w:i/>
          <w:iCs/>
          <w:u w:val="single"/>
        </w:rPr>
        <w:t>Utrzymanie zieleni w miastach i gminach</w:t>
      </w:r>
    </w:p>
    <w:p w14:paraId="280672B9" w14:textId="34D4986B" w:rsidR="00B8641A" w:rsidRPr="00402861" w:rsidRDefault="00B8641A" w:rsidP="00B8641A">
      <w:pPr>
        <w:pStyle w:val="NormalnyWeb"/>
        <w:spacing w:before="0" w:beforeAutospacing="0" w:after="0" w:line="360" w:lineRule="auto"/>
        <w:ind w:firstLine="708"/>
        <w:jc w:val="both"/>
        <w:rPr>
          <w:rFonts w:asciiTheme="minorHAnsi" w:hAnsiTheme="minorHAnsi" w:cstheme="minorHAnsi"/>
        </w:rPr>
      </w:pPr>
      <w:r w:rsidRPr="00402861">
        <w:rPr>
          <w:rFonts w:asciiTheme="minorHAnsi" w:hAnsiTheme="minorHAnsi" w:cstheme="minorHAnsi"/>
        </w:rPr>
        <w:t xml:space="preserve">Na utrzymanie zieleni na terenie gminy z planowanej kwoty </w:t>
      </w:r>
      <w:r w:rsidR="00402861" w:rsidRPr="00402861">
        <w:rPr>
          <w:rFonts w:asciiTheme="minorHAnsi" w:hAnsiTheme="minorHAnsi" w:cstheme="minorHAnsi"/>
        </w:rPr>
        <w:t>14.000,00</w:t>
      </w:r>
      <w:r w:rsidRPr="00402861">
        <w:rPr>
          <w:rFonts w:asciiTheme="minorHAnsi" w:hAnsiTheme="minorHAnsi" w:cstheme="minorHAnsi"/>
        </w:rPr>
        <w:t xml:space="preserve"> zł wydatkowano kwotę </w:t>
      </w:r>
      <w:r w:rsidR="00402861" w:rsidRPr="00402861">
        <w:rPr>
          <w:rFonts w:asciiTheme="minorHAnsi" w:hAnsiTheme="minorHAnsi" w:cstheme="minorHAnsi"/>
        </w:rPr>
        <w:t>11.928,</w:t>
      </w:r>
      <w:r w:rsidR="00C11952">
        <w:rPr>
          <w:rFonts w:asciiTheme="minorHAnsi" w:hAnsiTheme="minorHAnsi" w:cstheme="minorHAnsi"/>
        </w:rPr>
        <w:t>71</w:t>
      </w:r>
      <w:r w:rsidRPr="00402861">
        <w:rPr>
          <w:rFonts w:asciiTheme="minorHAnsi" w:hAnsiTheme="minorHAnsi" w:cstheme="minorHAnsi"/>
        </w:rPr>
        <w:t xml:space="preserve"> zł na zakup kwiatów na rabaty, drzewek, materiałów do pielęgnacji i utrzymania zieleni</w:t>
      </w:r>
      <w:r w:rsidR="00967FE0" w:rsidRPr="00402861">
        <w:rPr>
          <w:rFonts w:asciiTheme="minorHAnsi" w:hAnsiTheme="minorHAnsi" w:cstheme="minorHAnsi"/>
        </w:rPr>
        <w:t xml:space="preserve"> oraz </w:t>
      </w:r>
      <w:r w:rsidR="00402861" w:rsidRPr="00402861">
        <w:rPr>
          <w:rFonts w:asciiTheme="minorHAnsi" w:hAnsiTheme="minorHAnsi" w:cstheme="minorHAnsi"/>
        </w:rPr>
        <w:t>zakup kosiarki spalinowej dla Sołectwa Kobylaki-Wólka.</w:t>
      </w:r>
    </w:p>
    <w:p w14:paraId="518471CF" w14:textId="77777777" w:rsidR="003909DA" w:rsidRPr="00097137" w:rsidRDefault="003909DA" w:rsidP="00B8641A">
      <w:pPr>
        <w:pStyle w:val="NormalnyWeb"/>
        <w:spacing w:before="0" w:beforeAutospacing="0" w:after="0" w:line="360" w:lineRule="auto"/>
        <w:ind w:firstLine="708"/>
        <w:jc w:val="both"/>
        <w:rPr>
          <w:rFonts w:asciiTheme="minorHAnsi" w:hAnsiTheme="minorHAnsi" w:cstheme="minorHAnsi"/>
          <w:color w:val="FF0000"/>
        </w:rPr>
      </w:pPr>
    </w:p>
    <w:p w14:paraId="396AA2F7" w14:textId="77777777" w:rsidR="00B8641A" w:rsidRPr="003909DA" w:rsidRDefault="00B8641A" w:rsidP="00B8641A">
      <w:pPr>
        <w:pStyle w:val="NormalnyWeb"/>
        <w:spacing w:before="0" w:beforeAutospacing="0" w:after="0" w:line="360" w:lineRule="auto"/>
        <w:jc w:val="both"/>
        <w:rPr>
          <w:rFonts w:asciiTheme="minorHAnsi" w:hAnsiTheme="minorHAnsi" w:cstheme="minorHAnsi"/>
          <w:i/>
          <w:iCs/>
          <w:u w:val="single"/>
        </w:rPr>
      </w:pPr>
      <w:r w:rsidRPr="003909DA">
        <w:rPr>
          <w:rFonts w:asciiTheme="minorHAnsi" w:hAnsiTheme="minorHAnsi" w:cstheme="minorHAnsi"/>
          <w:i/>
          <w:iCs/>
          <w:u w:val="single"/>
        </w:rPr>
        <w:t>Ochrona powietrza atmosferycznego i klimatu</w:t>
      </w:r>
    </w:p>
    <w:p w14:paraId="4D1F6483" w14:textId="40EB1288" w:rsidR="00402861" w:rsidRPr="003909DA" w:rsidRDefault="00B8641A" w:rsidP="006E69FF">
      <w:pPr>
        <w:pStyle w:val="NormalnyWeb"/>
        <w:spacing w:before="0" w:beforeAutospacing="0" w:after="0" w:line="360" w:lineRule="auto"/>
        <w:ind w:firstLine="708"/>
        <w:jc w:val="both"/>
        <w:rPr>
          <w:rFonts w:asciiTheme="minorHAnsi" w:hAnsiTheme="minorHAnsi" w:cstheme="minorHAnsi"/>
        </w:rPr>
      </w:pPr>
      <w:r w:rsidRPr="003909DA">
        <w:rPr>
          <w:rFonts w:asciiTheme="minorHAnsi" w:hAnsiTheme="minorHAnsi" w:cstheme="minorHAnsi"/>
        </w:rPr>
        <w:t>Planowane wydatki w</w:t>
      </w:r>
      <w:r w:rsidR="00402861" w:rsidRPr="003909DA">
        <w:rPr>
          <w:rFonts w:asciiTheme="minorHAnsi" w:hAnsiTheme="minorHAnsi" w:cstheme="minorHAnsi"/>
        </w:rPr>
        <w:t xml:space="preserve"> rozdziale</w:t>
      </w:r>
      <w:r w:rsidRPr="003909DA">
        <w:rPr>
          <w:rFonts w:asciiTheme="minorHAnsi" w:hAnsiTheme="minorHAnsi" w:cstheme="minorHAnsi"/>
        </w:rPr>
        <w:t xml:space="preserve"> kwocie </w:t>
      </w:r>
      <w:r w:rsidR="00402861" w:rsidRPr="003909DA">
        <w:rPr>
          <w:rFonts w:asciiTheme="minorHAnsi" w:hAnsiTheme="minorHAnsi" w:cstheme="minorHAnsi"/>
        </w:rPr>
        <w:t>121.021,00</w:t>
      </w:r>
      <w:r w:rsidRPr="003909DA">
        <w:rPr>
          <w:rFonts w:asciiTheme="minorHAnsi" w:hAnsiTheme="minorHAnsi" w:cstheme="minorHAnsi"/>
        </w:rPr>
        <w:t xml:space="preserve"> zł w 202</w:t>
      </w:r>
      <w:r w:rsidR="00402861" w:rsidRPr="003909DA">
        <w:rPr>
          <w:rFonts w:asciiTheme="minorHAnsi" w:hAnsiTheme="minorHAnsi" w:cstheme="minorHAnsi"/>
        </w:rPr>
        <w:t>3</w:t>
      </w:r>
      <w:r w:rsidRPr="003909DA">
        <w:rPr>
          <w:rFonts w:asciiTheme="minorHAnsi" w:hAnsiTheme="minorHAnsi" w:cstheme="minorHAnsi"/>
        </w:rPr>
        <w:t xml:space="preserve"> roku zostały poniesione w kwocie </w:t>
      </w:r>
      <w:r w:rsidR="00402861" w:rsidRPr="003909DA">
        <w:rPr>
          <w:rFonts w:asciiTheme="minorHAnsi" w:hAnsiTheme="minorHAnsi" w:cstheme="minorHAnsi"/>
        </w:rPr>
        <w:t>107.428,28</w:t>
      </w:r>
      <w:r w:rsidRPr="003909DA">
        <w:rPr>
          <w:rFonts w:asciiTheme="minorHAnsi" w:hAnsiTheme="minorHAnsi" w:cstheme="minorHAnsi"/>
        </w:rPr>
        <w:t xml:space="preserve"> zł. </w:t>
      </w:r>
    </w:p>
    <w:p w14:paraId="1B9521E4" w14:textId="1DA14A4D" w:rsidR="00673DE5" w:rsidRPr="003909DA" w:rsidRDefault="00B8641A" w:rsidP="006E69FF">
      <w:pPr>
        <w:pStyle w:val="NormalnyWeb"/>
        <w:spacing w:before="0" w:beforeAutospacing="0" w:after="0" w:line="360" w:lineRule="auto"/>
        <w:ind w:firstLine="708"/>
        <w:jc w:val="both"/>
        <w:rPr>
          <w:rFonts w:asciiTheme="minorHAnsi" w:hAnsiTheme="minorHAnsi" w:cstheme="minorHAnsi"/>
        </w:rPr>
      </w:pPr>
      <w:r w:rsidRPr="003909DA">
        <w:rPr>
          <w:rFonts w:asciiTheme="minorHAnsi" w:hAnsiTheme="minorHAnsi" w:cstheme="minorHAnsi"/>
        </w:rPr>
        <w:t xml:space="preserve">Wydatki </w:t>
      </w:r>
      <w:r w:rsidR="00402861" w:rsidRPr="003909DA">
        <w:rPr>
          <w:rFonts w:asciiTheme="minorHAnsi" w:hAnsiTheme="minorHAnsi" w:cstheme="minorHAnsi"/>
        </w:rPr>
        <w:t xml:space="preserve">bieżące </w:t>
      </w:r>
      <w:r w:rsidR="006E69FF" w:rsidRPr="003909DA">
        <w:rPr>
          <w:rFonts w:asciiTheme="minorHAnsi" w:hAnsiTheme="minorHAnsi" w:cstheme="minorHAnsi"/>
        </w:rPr>
        <w:t xml:space="preserve">w ramach </w:t>
      </w:r>
      <w:r w:rsidRPr="003909DA">
        <w:rPr>
          <w:rFonts w:asciiTheme="minorHAnsi" w:hAnsiTheme="minorHAnsi" w:cstheme="minorHAnsi"/>
        </w:rPr>
        <w:t xml:space="preserve">Programu „Czyste Powietrze” na który zostało przyznane dofinansowanie z </w:t>
      </w:r>
      <w:proofErr w:type="spellStart"/>
      <w:r w:rsidRPr="003909DA">
        <w:rPr>
          <w:rFonts w:asciiTheme="minorHAnsi" w:hAnsiTheme="minorHAnsi" w:cstheme="minorHAnsi"/>
        </w:rPr>
        <w:t>WFOŚiGW</w:t>
      </w:r>
      <w:proofErr w:type="spellEnd"/>
      <w:r w:rsidRPr="003909DA">
        <w:rPr>
          <w:rFonts w:asciiTheme="minorHAnsi" w:hAnsiTheme="minorHAnsi" w:cstheme="minorHAnsi"/>
        </w:rPr>
        <w:t xml:space="preserve"> w Warszawie</w:t>
      </w:r>
      <w:r w:rsidR="006E69FF" w:rsidRPr="003909DA">
        <w:rPr>
          <w:rFonts w:asciiTheme="minorHAnsi" w:hAnsiTheme="minorHAnsi" w:cstheme="minorHAnsi"/>
        </w:rPr>
        <w:t xml:space="preserve"> zostały poniesione </w:t>
      </w:r>
      <w:r w:rsidR="00402861" w:rsidRPr="003909DA">
        <w:rPr>
          <w:rFonts w:asciiTheme="minorHAnsi" w:hAnsiTheme="minorHAnsi" w:cstheme="minorHAnsi"/>
        </w:rPr>
        <w:t xml:space="preserve">w kwocie 32.977,84 zł </w:t>
      </w:r>
      <w:r w:rsidRPr="003909DA">
        <w:rPr>
          <w:rFonts w:asciiTheme="minorHAnsi" w:hAnsiTheme="minorHAnsi" w:cstheme="minorHAnsi"/>
        </w:rPr>
        <w:t>na wynagrodzenia wraz z pochodnymi</w:t>
      </w:r>
      <w:r w:rsidR="00402861" w:rsidRPr="003909DA">
        <w:rPr>
          <w:rFonts w:asciiTheme="minorHAnsi" w:hAnsiTheme="minorHAnsi" w:cstheme="minorHAnsi"/>
        </w:rPr>
        <w:t xml:space="preserve">, </w:t>
      </w:r>
      <w:r w:rsidRPr="003909DA">
        <w:rPr>
          <w:rFonts w:asciiTheme="minorHAnsi" w:hAnsiTheme="minorHAnsi" w:cstheme="minorHAnsi"/>
        </w:rPr>
        <w:t>na materiały promocyjne</w:t>
      </w:r>
      <w:r w:rsidR="00402861" w:rsidRPr="003909DA">
        <w:rPr>
          <w:rFonts w:asciiTheme="minorHAnsi" w:hAnsiTheme="minorHAnsi" w:cstheme="minorHAnsi"/>
        </w:rPr>
        <w:t xml:space="preserve">, zakup pyłomierza, tablicy świetlnej. </w:t>
      </w:r>
    </w:p>
    <w:p w14:paraId="1167FB8A" w14:textId="73C24166" w:rsidR="00402861" w:rsidRPr="003909DA" w:rsidRDefault="00402861" w:rsidP="006E69FF">
      <w:pPr>
        <w:pStyle w:val="NormalnyWeb"/>
        <w:spacing w:before="0" w:beforeAutospacing="0" w:after="0" w:line="360" w:lineRule="auto"/>
        <w:ind w:firstLine="708"/>
        <w:jc w:val="both"/>
        <w:rPr>
          <w:rFonts w:asciiTheme="minorHAnsi" w:hAnsiTheme="minorHAnsi" w:cstheme="minorHAnsi"/>
        </w:rPr>
      </w:pPr>
      <w:r w:rsidRPr="003909DA">
        <w:rPr>
          <w:rFonts w:asciiTheme="minorHAnsi" w:hAnsiTheme="minorHAnsi" w:cstheme="minorHAnsi"/>
        </w:rPr>
        <w:lastRenderedPageBreak/>
        <w:t xml:space="preserve">Zakupy inwestycyjne w ramach Programu „Czyste Powietrze” na który zostało przyznane dofinansowanie z </w:t>
      </w:r>
      <w:proofErr w:type="spellStart"/>
      <w:r w:rsidRPr="003909DA">
        <w:rPr>
          <w:rFonts w:asciiTheme="minorHAnsi" w:hAnsiTheme="minorHAnsi" w:cstheme="minorHAnsi"/>
        </w:rPr>
        <w:t>WFOŚiGW</w:t>
      </w:r>
      <w:proofErr w:type="spellEnd"/>
      <w:r w:rsidRPr="003909DA">
        <w:rPr>
          <w:rFonts w:asciiTheme="minorHAnsi" w:hAnsiTheme="minorHAnsi" w:cstheme="minorHAnsi"/>
        </w:rPr>
        <w:t xml:space="preserve"> w Warszawie zostały poniesione w kwocie 28.880,16 zł na zakup stacji meteo zamontowanej na świetlicy wiejskiej w Żelaznej Rządowej.</w:t>
      </w:r>
    </w:p>
    <w:p w14:paraId="551801CA" w14:textId="6E853085" w:rsidR="00B8641A" w:rsidRPr="003909DA" w:rsidRDefault="006E69FF" w:rsidP="00402861">
      <w:pPr>
        <w:pStyle w:val="NormalnyWeb"/>
        <w:spacing w:before="0" w:beforeAutospacing="0" w:after="0" w:line="360" w:lineRule="auto"/>
        <w:ind w:firstLine="708"/>
        <w:jc w:val="both"/>
        <w:rPr>
          <w:rFonts w:asciiTheme="minorHAnsi" w:hAnsiTheme="minorHAnsi" w:cstheme="minorHAnsi"/>
        </w:rPr>
      </w:pPr>
      <w:r w:rsidRPr="003909DA">
        <w:rPr>
          <w:rFonts w:asciiTheme="minorHAnsi" w:hAnsiTheme="minorHAnsi" w:cstheme="minorHAnsi"/>
        </w:rPr>
        <w:t xml:space="preserve">Wydatki w kwocie </w:t>
      </w:r>
      <w:r w:rsidR="00402861" w:rsidRPr="003909DA">
        <w:rPr>
          <w:rFonts w:asciiTheme="minorHAnsi" w:hAnsiTheme="minorHAnsi" w:cstheme="minorHAnsi"/>
        </w:rPr>
        <w:t>306,28</w:t>
      </w:r>
      <w:r w:rsidRPr="003909DA">
        <w:rPr>
          <w:rFonts w:asciiTheme="minorHAnsi" w:hAnsiTheme="minorHAnsi" w:cstheme="minorHAnsi"/>
        </w:rPr>
        <w:t xml:space="preserve"> zł zostały poniesione </w:t>
      </w:r>
      <w:r w:rsidR="00673DE5" w:rsidRPr="003909DA">
        <w:rPr>
          <w:rFonts w:asciiTheme="minorHAnsi" w:hAnsiTheme="minorHAnsi" w:cstheme="minorHAnsi"/>
        </w:rPr>
        <w:t xml:space="preserve">ze środków własnych </w:t>
      </w:r>
      <w:r w:rsidRPr="003909DA">
        <w:rPr>
          <w:rFonts w:asciiTheme="minorHAnsi" w:hAnsiTheme="minorHAnsi" w:cstheme="minorHAnsi"/>
        </w:rPr>
        <w:t xml:space="preserve">na </w:t>
      </w:r>
      <w:r w:rsidR="00B8641A" w:rsidRPr="003909DA">
        <w:rPr>
          <w:rFonts w:asciiTheme="minorHAnsi" w:hAnsiTheme="minorHAnsi" w:cstheme="minorHAnsi"/>
        </w:rPr>
        <w:t>licencj</w:t>
      </w:r>
      <w:r w:rsidR="00402861" w:rsidRPr="003909DA">
        <w:rPr>
          <w:rFonts w:asciiTheme="minorHAnsi" w:hAnsiTheme="minorHAnsi" w:cstheme="minorHAnsi"/>
        </w:rPr>
        <w:t>ę</w:t>
      </w:r>
      <w:r w:rsidR="00B8641A" w:rsidRPr="003909DA">
        <w:rPr>
          <w:rFonts w:asciiTheme="minorHAnsi" w:hAnsiTheme="minorHAnsi" w:cstheme="minorHAnsi"/>
        </w:rPr>
        <w:t xml:space="preserve"> programu komputerowego</w:t>
      </w:r>
      <w:r w:rsidRPr="003909DA">
        <w:rPr>
          <w:rFonts w:asciiTheme="minorHAnsi" w:hAnsiTheme="minorHAnsi" w:cstheme="minorHAnsi"/>
        </w:rPr>
        <w:t xml:space="preserve"> </w:t>
      </w:r>
      <w:r w:rsidR="00673DE5" w:rsidRPr="003909DA">
        <w:rPr>
          <w:rFonts w:asciiTheme="minorHAnsi" w:hAnsiTheme="minorHAnsi" w:cstheme="minorHAnsi"/>
        </w:rPr>
        <w:t>w</w:t>
      </w:r>
      <w:r w:rsidRPr="003909DA">
        <w:rPr>
          <w:rFonts w:asciiTheme="minorHAnsi" w:hAnsiTheme="minorHAnsi" w:cstheme="minorHAnsi"/>
        </w:rPr>
        <w:t xml:space="preserve"> celu wydawania zaświadczeń.</w:t>
      </w:r>
    </w:p>
    <w:p w14:paraId="4065F46B" w14:textId="42305326" w:rsidR="00402861" w:rsidRPr="003909DA" w:rsidRDefault="00402861" w:rsidP="00402861">
      <w:pPr>
        <w:pStyle w:val="NormalnyWeb"/>
        <w:spacing w:before="0" w:beforeAutospacing="0" w:after="0" w:line="360" w:lineRule="auto"/>
        <w:ind w:firstLine="708"/>
        <w:jc w:val="both"/>
        <w:rPr>
          <w:rFonts w:asciiTheme="minorHAnsi" w:hAnsiTheme="minorHAnsi" w:cstheme="minorHAnsi"/>
        </w:rPr>
      </w:pPr>
      <w:r w:rsidRPr="003909DA">
        <w:rPr>
          <w:rFonts w:asciiTheme="minorHAnsi" w:hAnsiTheme="minorHAnsi" w:cstheme="minorHAnsi"/>
        </w:rPr>
        <w:t xml:space="preserve">Wydatki w kwocie 45.264,00 zł zostały poniesione </w:t>
      </w:r>
      <w:r w:rsidR="00751C35">
        <w:rPr>
          <w:rFonts w:asciiTheme="minorHAnsi" w:hAnsiTheme="minorHAnsi" w:cstheme="minorHAnsi"/>
        </w:rPr>
        <w:t xml:space="preserve">na zakup tablicy informacyjnej,                              </w:t>
      </w:r>
      <w:r w:rsidR="00C94463" w:rsidRPr="003909DA">
        <w:rPr>
          <w:rFonts w:asciiTheme="minorHAnsi" w:hAnsiTheme="minorHAnsi" w:cstheme="minorHAnsi"/>
        </w:rPr>
        <w:t xml:space="preserve">na opracowanie bazy danych zawierającej inwentaryzację emisję gazów cieplarnianych, opracowanie planu gospodarki niskoemisyjnej, sporządzenie dokumentacji dotyczącej przeprowadzenia oceny oddziaływania na środowisko, opracowanie analizy ubóstwa energetycznego </w:t>
      </w:r>
      <w:r w:rsidR="003909DA" w:rsidRPr="003909DA">
        <w:rPr>
          <w:rFonts w:asciiTheme="minorHAnsi" w:hAnsiTheme="minorHAnsi" w:cstheme="minorHAnsi"/>
        </w:rPr>
        <w:t>(zadanie dofinansowane dotacją z Urzędu Marszałkowskiego w kwocie 33.855,00 zł).</w:t>
      </w:r>
    </w:p>
    <w:p w14:paraId="2FD774BE" w14:textId="77777777" w:rsidR="00271D6C" w:rsidRPr="003909DA" w:rsidRDefault="00271D6C" w:rsidP="00271D6C">
      <w:pPr>
        <w:pStyle w:val="NormalnyWeb"/>
        <w:spacing w:before="0" w:beforeAutospacing="0" w:after="0" w:line="360" w:lineRule="auto"/>
        <w:ind w:firstLine="708"/>
        <w:jc w:val="both"/>
        <w:rPr>
          <w:rFonts w:asciiTheme="minorHAnsi" w:hAnsiTheme="minorHAnsi" w:cstheme="minorHAnsi"/>
        </w:rPr>
      </w:pPr>
    </w:p>
    <w:p w14:paraId="15099553" w14:textId="77777777" w:rsidR="00B8641A" w:rsidRPr="00FF77BB" w:rsidRDefault="00B8641A" w:rsidP="00B8641A">
      <w:pPr>
        <w:pStyle w:val="NormalnyWeb"/>
        <w:spacing w:before="0" w:beforeAutospacing="0" w:after="0" w:line="360" w:lineRule="auto"/>
        <w:ind w:left="17"/>
        <w:jc w:val="both"/>
        <w:rPr>
          <w:rFonts w:asciiTheme="minorHAnsi" w:hAnsiTheme="minorHAnsi" w:cstheme="minorHAnsi"/>
          <w:i/>
          <w:iCs/>
          <w:u w:val="single"/>
        </w:rPr>
      </w:pPr>
      <w:r w:rsidRPr="00FF77BB">
        <w:rPr>
          <w:rFonts w:asciiTheme="minorHAnsi" w:hAnsiTheme="minorHAnsi" w:cstheme="minorHAnsi"/>
          <w:i/>
          <w:iCs/>
          <w:u w:val="single"/>
        </w:rPr>
        <w:t>Schroniska dla zwierząt</w:t>
      </w:r>
    </w:p>
    <w:p w14:paraId="2BB25D0E" w14:textId="0D589386" w:rsidR="00B8641A" w:rsidRPr="00FF77BB" w:rsidRDefault="00B8641A" w:rsidP="00B8641A">
      <w:pPr>
        <w:pStyle w:val="NormalnyWeb"/>
        <w:spacing w:before="0" w:beforeAutospacing="0" w:after="0" w:line="360" w:lineRule="auto"/>
        <w:ind w:firstLine="708"/>
        <w:jc w:val="both"/>
        <w:rPr>
          <w:rFonts w:asciiTheme="minorHAnsi" w:hAnsiTheme="minorHAnsi" w:cstheme="minorHAnsi"/>
        </w:rPr>
      </w:pPr>
      <w:r w:rsidRPr="00FF77BB">
        <w:rPr>
          <w:rFonts w:asciiTheme="minorHAnsi" w:hAnsiTheme="minorHAnsi" w:cstheme="minorHAnsi"/>
        </w:rPr>
        <w:t xml:space="preserve">Planowane wydatki w kwocie </w:t>
      </w:r>
      <w:r w:rsidR="00FF77BB" w:rsidRPr="00FF77BB">
        <w:rPr>
          <w:rFonts w:asciiTheme="minorHAnsi" w:hAnsiTheme="minorHAnsi" w:cstheme="minorHAnsi"/>
        </w:rPr>
        <w:t>42</w:t>
      </w:r>
      <w:r w:rsidRPr="00FF77BB">
        <w:rPr>
          <w:rFonts w:asciiTheme="minorHAnsi" w:hAnsiTheme="minorHAnsi" w:cstheme="minorHAnsi"/>
        </w:rPr>
        <w:t xml:space="preserve">.000,00 zł zostały poniesione w kwocie </w:t>
      </w:r>
      <w:r w:rsidR="00FF77BB" w:rsidRPr="00FF77BB">
        <w:rPr>
          <w:rFonts w:asciiTheme="minorHAnsi" w:hAnsiTheme="minorHAnsi" w:cstheme="minorHAnsi"/>
        </w:rPr>
        <w:t>39.606,00</w:t>
      </w:r>
      <w:r w:rsidRPr="00FF77BB">
        <w:rPr>
          <w:rFonts w:asciiTheme="minorHAnsi" w:hAnsiTheme="minorHAnsi" w:cstheme="minorHAnsi"/>
        </w:rPr>
        <w:t xml:space="preserve"> zł jako ryczałt za gotowość i realizację świadczenia usług oraz odłowienie i przyjęcie ps</w:t>
      </w:r>
      <w:r w:rsidR="00271D6C" w:rsidRPr="00FF77BB">
        <w:rPr>
          <w:rFonts w:asciiTheme="minorHAnsi" w:hAnsiTheme="minorHAnsi" w:cstheme="minorHAnsi"/>
        </w:rPr>
        <w:t>ów do schroniska.</w:t>
      </w:r>
    </w:p>
    <w:p w14:paraId="74A8BBFF" w14:textId="77777777" w:rsidR="00B8641A" w:rsidRPr="00097137" w:rsidRDefault="00B8641A" w:rsidP="00B8641A">
      <w:pPr>
        <w:pStyle w:val="NormalnyWeb"/>
        <w:spacing w:before="0" w:beforeAutospacing="0" w:after="0" w:line="360" w:lineRule="auto"/>
        <w:ind w:firstLine="708"/>
        <w:jc w:val="both"/>
        <w:rPr>
          <w:rFonts w:asciiTheme="minorHAnsi" w:hAnsiTheme="minorHAnsi" w:cstheme="minorHAnsi"/>
          <w:color w:val="FF0000"/>
        </w:rPr>
      </w:pPr>
    </w:p>
    <w:p w14:paraId="084124A5" w14:textId="77777777" w:rsidR="00B8641A" w:rsidRPr="0031394A" w:rsidRDefault="00B8641A" w:rsidP="00B8641A">
      <w:pPr>
        <w:pStyle w:val="NormalnyWeb"/>
        <w:spacing w:before="0" w:beforeAutospacing="0" w:after="0" w:line="360" w:lineRule="auto"/>
        <w:jc w:val="both"/>
        <w:rPr>
          <w:rFonts w:asciiTheme="minorHAnsi" w:hAnsiTheme="minorHAnsi" w:cstheme="minorHAnsi"/>
        </w:rPr>
      </w:pPr>
      <w:r w:rsidRPr="0031394A">
        <w:rPr>
          <w:rFonts w:asciiTheme="minorHAnsi" w:hAnsiTheme="minorHAnsi" w:cstheme="minorHAnsi"/>
          <w:bCs/>
          <w:i/>
          <w:iCs/>
          <w:u w:val="single"/>
        </w:rPr>
        <w:t>Oświetlenie ulic, placów i dróg</w:t>
      </w:r>
    </w:p>
    <w:p w14:paraId="46277CEC" w14:textId="034E22EA" w:rsidR="00B8641A" w:rsidRPr="0031394A" w:rsidRDefault="00B8641A" w:rsidP="00B8641A">
      <w:pPr>
        <w:pStyle w:val="NormalnyWeb"/>
        <w:spacing w:before="0" w:beforeAutospacing="0" w:after="0" w:line="360" w:lineRule="auto"/>
        <w:ind w:firstLine="360"/>
        <w:jc w:val="both"/>
        <w:rPr>
          <w:rFonts w:asciiTheme="minorHAnsi" w:hAnsiTheme="minorHAnsi" w:cstheme="minorHAnsi"/>
        </w:rPr>
      </w:pPr>
      <w:r w:rsidRPr="0031394A">
        <w:rPr>
          <w:rFonts w:asciiTheme="minorHAnsi" w:hAnsiTheme="minorHAnsi" w:cstheme="minorHAnsi"/>
        </w:rPr>
        <w:t xml:space="preserve">Na oświetlenie ulic zaplanowano kwotę </w:t>
      </w:r>
      <w:r w:rsidR="001E5041" w:rsidRPr="0031394A">
        <w:rPr>
          <w:rFonts w:asciiTheme="minorHAnsi" w:hAnsiTheme="minorHAnsi" w:cstheme="minorHAnsi"/>
        </w:rPr>
        <w:t>955.538,00</w:t>
      </w:r>
      <w:r w:rsidRPr="0031394A">
        <w:rPr>
          <w:rFonts w:asciiTheme="minorHAnsi" w:hAnsiTheme="minorHAnsi" w:cstheme="minorHAnsi"/>
        </w:rPr>
        <w:t xml:space="preserve"> zł, wydatkowano kwotę </w:t>
      </w:r>
      <w:r w:rsidR="001E5041" w:rsidRPr="0031394A">
        <w:rPr>
          <w:rFonts w:asciiTheme="minorHAnsi" w:hAnsiTheme="minorHAnsi" w:cstheme="minorHAnsi"/>
        </w:rPr>
        <w:t>761.853,64</w:t>
      </w:r>
      <w:r w:rsidRPr="0031394A">
        <w:rPr>
          <w:rFonts w:asciiTheme="minorHAnsi" w:hAnsiTheme="minorHAnsi" w:cstheme="minorHAnsi"/>
        </w:rPr>
        <w:t xml:space="preserve"> zł w tym:</w:t>
      </w:r>
    </w:p>
    <w:p w14:paraId="458AC3DD" w14:textId="13141BBE" w:rsidR="001E5041" w:rsidRPr="0031394A" w:rsidRDefault="001E5041">
      <w:pPr>
        <w:pStyle w:val="NormalnyWeb"/>
        <w:numPr>
          <w:ilvl w:val="0"/>
          <w:numId w:val="35"/>
        </w:numPr>
        <w:spacing w:before="0" w:beforeAutospacing="0" w:after="0" w:line="360" w:lineRule="auto"/>
        <w:jc w:val="both"/>
        <w:rPr>
          <w:rFonts w:asciiTheme="minorHAnsi" w:hAnsiTheme="minorHAnsi" w:cstheme="minorHAnsi"/>
        </w:rPr>
      </w:pPr>
      <w:r w:rsidRPr="0031394A">
        <w:rPr>
          <w:rFonts w:asciiTheme="minorHAnsi" w:hAnsiTheme="minorHAnsi" w:cstheme="minorHAnsi"/>
        </w:rPr>
        <w:t xml:space="preserve">na zakup materiałów oświetleniowych, lamp solarnych dla sołectwa Żelazna Prywatna </w:t>
      </w:r>
      <w:r w:rsidR="00751C35" w:rsidRPr="0031394A">
        <w:rPr>
          <w:rFonts w:asciiTheme="minorHAnsi" w:hAnsiTheme="minorHAnsi" w:cstheme="minorHAnsi"/>
        </w:rPr>
        <w:t>i Żelazna Rządowa kwota 5.847,97 zł,</w:t>
      </w:r>
    </w:p>
    <w:p w14:paraId="73F03F4D" w14:textId="057DC8BE" w:rsidR="00B8641A" w:rsidRPr="0031394A" w:rsidRDefault="00B8641A">
      <w:pPr>
        <w:pStyle w:val="NormalnyWeb"/>
        <w:numPr>
          <w:ilvl w:val="0"/>
          <w:numId w:val="35"/>
        </w:numPr>
        <w:spacing w:before="0" w:beforeAutospacing="0" w:after="0" w:line="360" w:lineRule="auto"/>
        <w:jc w:val="both"/>
        <w:rPr>
          <w:rFonts w:asciiTheme="minorHAnsi" w:hAnsiTheme="minorHAnsi" w:cstheme="minorHAnsi"/>
        </w:rPr>
      </w:pPr>
      <w:r w:rsidRPr="0031394A">
        <w:rPr>
          <w:rFonts w:asciiTheme="minorHAnsi" w:hAnsiTheme="minorHAnsi" w:cstheme="minorHAnsi"/>
        </w:rPr>
        <w:t xml:space="preserve">za energię elektryczną na oświetlenie ulic wydano kwotę </w:t>
      </w:r>
      <w:r w:rsidR="00271D6C" w:rsidRPr="0031394A">
        <w:rPr>
          <w:rFonts w:asciiTheme="minorHAnsi" w:hAnsiTheme="minorHAnsi" w:cstheme="minorHAnsi"/>
        </w:rPr>
        <w:t>276.42</w:t>
      </w:r>
      <w:r w:rsidR="001E5041" w:rsidRPr="0031394A">
        <w:rPr>
          <w:rFonts w:asciiTheme="minorHAnsi" w:hAnsiTheme="minorHAnsi" w:cstheme="minorHAnsi"/>
        </w:rPr>
        <w:t>6,47</w:t>
      </w:r>
      <w:r w:rsidRPr="0031394A">
        <w:rPr>
          <w:rFonts w:asciiTheme="minorHAnsi" w:hAnsiTheme="minorHAnsi" w:cstheme="minorHAnsi"/>
        </w:rPr>
        <w:t xml:space="preserve"> zł, na plan 4</w:t>
      </w:r>
      <w:r w:rsidR="001E5041" w:rsidRPr="0031394A">
        <w:rPr>
          <w:rFonts w:asciiTheme="minorHAnsi" w:hAnsiTheme="minorHAnsi" w:cstheme="minorHAnsi"/>
        </w:rPr>
        <w:t>4</w:t>
      </w:r>
      <w:r w:rsidRPr="0031394A">
        <w:rPr>
          <w:rFonts w:asciiTheme="minorHAnsi" w:hAnsiTheme="minorHAnsi" w:cstheme="minorHAnsi"/>
        </w:rPr>
        <w:t>0.000,00 zł,</w:t>
      </w:r>
    </w:p>
    <w:p w14:paraId="62B95772" w14:textId="60F3D6A1" w:rsidR="00B8641A" w:rsidRPr="0031394A" w:rsidRDefault="00B8641A">
      <w:pPr>
        <w:pStyle w:val="NormalnyWeb"/>
        <w:numPr>
          <w:ilvl w:val="0"/>
          <w:numId w:val="35"/>
        </w:numPr>
        <w:spacing w:before="0" w:beforeAutospacing="0" w:after="0" w:line="360" w:lineRule="auto"/>
        <w:jc w:val="both"/>
        <w:rPr>
          <w:rFonts w:asciiTheme="minorHAnsi" w:hAnsiTheme="minorHAnsi" w:cstheme="minorHAnsi"/>
        </w:rPr>
      </w:pPr>
      <w:r w:rsidRPr="0031394A">
        <w:rPr>
          <w:rFonts w:asciiTheme="minorHAnsi" w:hAnsiTheme="minorHAnsi" w:cstheme="minorHAnsi"/>
        </w:rPr>
        <w:t xml:space="preserve">konserwacja oświetlenia ulicznego kwota </w:t>
      </w:r>
      <w:r w:rsidR="001E5041" w:rsidRPr="0031394A">
        <w:rPr>
          <w:rFonts w:asciiTheme="minorHAnsi" w:hAnsiTheme="minorHAnsi" w:cstheme="minorHAnsi"/>
        </w:rPr>
        <w:t>96.391,66</w:t>
      </w:r>
      <w:r w:rsidRPr="0031394A">
        <w:rPr>
          <w:rFonts w:asciiTheme="minorHAnsi" w:hAnsiTheme="minorHAnsi" w:cstheme="minorHAnsi"/>
        </w:rPr>
        <w:t xml:space="preserve"> zł,</w:t>
      </w:r>
    </w:p>
    <w:p w14:paraId="7B5C8E98" w14:textId="22C40228" w:rsidR="00B8641A" w:rsidRPr="0031394A" w:rsidRDefault="00B8641A">
      <w:pPr>
        <w:pStyle w:val="NormalnyWeb"/>
        <w:numPr>
          <w:ilvl w:val="0"/>
          <w:numId w:val="35"/>
        </w:numPr>
        <w:spacing w:before="0" w:beforeAutospacing="0" w:after="0" w:line="360" w:lineRule="auto"/>
        <w:jc w:val="both"/>
        <w:rPr>
          <w:rFonts w:asciiTheme="minorHAnsi" w:hAnsiTheme="minorHAnsi" w:cstheme="minorHAnsi"/>
        </w:rPr>
      </w:pPr>
      <w:r w:rsidRPr="0031394A">
        <w:rPr>
          <w:rFonts w:asciiTheme="minorHAnsi" w:hAnsiTheme="minorHAnsi" w:cstheme="minorHAnsi"/>
        </w:rPr>
        <w:t xml:space="preserve">wykonanie </w:t>
      </w:r>
      <w:r w:rsidR="00751C35" w:rsidRPr="0031394A">
        <w:rPr>
          <w:rFonts w:asciiTheme="minorHAnsi" w:hAnsiTheme="minorHAnsi" w:cstheme="minorHAnsi"/>
        </w:rPr>
        <w:t>kosztorysu inwestorskiego na wymianę oświetlenia ulicznego oraz wykonanie tablicy informacyjnej, opłata za udostępnienie słupów napowietrznych</w:t>
      </w:r>
      <w:r w:rsidRPr="0031394A">
        <w:rPr>
          <w:rFonts w:asciiTheme="minorHAnsi" w:hAnsiTheme="minorHAnsi" w:cstheme="minorHAnsi"/>
        </w:rPr>
        <w:t xml:space="preserve"> w kwocie </w:t>
      </w:r>
      <w:r w:rsidR="00751C35" w:rsidRPr="0031394A">
        <w:rPr>
          <w:rFonts w:asciiTheme="minorHAnsi" w:hAnsiTheme="minorHAnsi" w:cstheme="minorHAnsi"/>
        </w:rPr>
        <w:t>7.859,66</w:t>
      </w:r>
      <w:r w:rsidRPr="0031394A">
        <w:rPr>
          <w:rFonts w:asciiTheme="minorHAnsi" w:hAnsiTheme="minorHAnsi" w:cstheme="minorHAnsi"/>
        </w:rPr>
        <w:t xml:space="preserve"> zł.</w:t>
      </w:r>
    </w:p>
    <w:p w14:paraId="28D769C9" w14:textId="77777777" w:rsidR="00B8641A" w:rsidRDefault="00B8641A" w:rsidP="00B8641A">
      <w:pPr>
        <w:pStyle w:val="NormalnyWeb"/>
        <w:spacing w:before="0" w:beforeAutospacing="0" w:after="0" w:line="360" w:lineRule="auto"/>
        <w:ind w:left="360"/>
        <w:jc w:val="both"/>
        <w:rPr>
          <w:rFonts w:asciiTheme="minorHAnsi" w:hAnsiTheme="minorHAnsi" w:cstheme="minorHAnsi"/>
        </w:rPr>
      </w:pPr>
    </w:p>
    <w:p w14:paraId="36A4E620" w14:textId="77777777" w:rsidR="002C5418" w:rsidRPr="0031394A" w:rsidRDefault="002C5418" w:rsidP="00B8641A">
      <w:pPr>
        <w:pStyle w:val="NormalnyWeb"/>
        <w:spacing w:before="0" w:beforeAutospacing="0" w:after="0" w:line="360" w:lineRule="auto"/>
        <w:ind w:left="360"/>
        <w:jc w:val="both"/>
        <w:rPr>
          <w:rFonts w:asciiTheme="minorHAnsi" w:hAnsiTheme="minorHAnsi" w:cstheme="minorHAnsi"/>
        </w:rPr>
      </w:pPr>
    </w:p>
    <w:p w14:paraId="6B021491" w14:textId="37846781" w:rsidR="00B8641A" w:rsidRPr="0031394A" w:rsidRDefault="00B8641A" w:rsidP="00B8641A">
      <w:pPr>
        <w:pStyle w:val="NormalnyWeb"/>
        <w:spacing w:before="0" w:beforeAutospacing="0" w:after="0" w:line="360" w:lineRule="auto"/>
        <w:jc w:val="both"/>
        <w:rPr>
          <w:rFonts w:asciiTheme="minorHAnsi" w:hAnsiTheme="minorHAnsi" w:cstheme="minorHAnsi"/>
          <w:b/>
          <w:bCs/>
          <w:i/>
          <w:iCs/>
        </w:rPr>
      </w:pPr>
      <w:r w:rsidRPr="0031394A">
        <w:rPr>
          <w:rFonts w:asciiTheme="minorHAnsi" w:hAnsiTheme="minorHAnsi" w:cstheme="minorHAnsi"/>
          <w:b/>
          <w:bCs/>
          <w:i/>
          <w:iCs/>
        </w:rPr>
        <w:t>wydatki</w:t>
      </w:r>
      <w:r w:rsidR="00271D6C" w:rsidRPr="0031394A">
        <w:rPr>
          <w:rFonts w:asciiTheme="minorHAnsi" w:hAnsiTheme="minorHAnsi" w:cstheme="minorHAnsi"/>
          <w:b/>
          <w:bCs/>
          <w:i/>
          <w:iCs/>
        </w:rPr>
        <w:t xml:space="preserve"> </w:t>
      </w:r>
      <w:r w:rsidRPr="0031394A">
        <w:rPr>
          <w:rFonts w:asciiTheme="minorHAnsi" w:hAnsiTheme="minorHAnsi" w:cstheme="minorHAnsi"/>
          <w:b/>
          <w:bCs/>
          <w:i/>
          <w:iCs/>
        </w:rPr>
        <w:t xml:space="preserve">inwestycyjne w tym rozdziale zaplanowane w kwocie </w:t>
      </w:r>
      <w:r w:rsidR="00751C35" w:rsidRPr="0031394A">
        <w:rPr>
          <w:rFonts w:asciiTheme="minorHAnsi" w:hAnsiTheme="minorHAnsi" w:cstheme="minorHAnsi"/>
          <w:b/>
          <w:bCs/>
          <w:i/>
          <w:iCs/>
        </w:rPr>
        <w:t>380.050,00</w:t>
      </w:r>
      <w:r w:rsidRPr="0031394A">
        <w:rPr>
          <w:rFonts w:asciiTheme="minorHAnsi" w:hAnsiTheme="minorHAnsi" w:cstheme="minorHAnsi"/>
          <w:b/>
          <w:bCs/>
          <w:i/>
          <w:iCs/>
        </w:rPr>
        <w:t xml:space="preserve"> zł</w:t>
      </w:r>
      <w:r w:rsidR="00751C35" w:rsidRPr="0031394A">
        <w:rPr>
          <w:rFonts w:asciiTheme="minorHAnsi" w:hAnsiTheme="minorHAnsi" w:cstheme="minorHAnsi"/>
          <w:b/>
          <w:bCs/>
          <w:i/>
          <w:iCs/>
        </w:rPr>
        <w:t>,</w:t>
      </w:r>
      <w:r w:rsidRPr="0031394A">
        <w:rPr>
          <w:rFonts w:asciiTheme="minorHAnsi" w:hAnsiTheme="minorHAnsi" w:cstheme="minorHAnsi"/>
          <w:b/>
          <w:bCs/>
          <w:i/>
          <w:iCs/>
        </w:rPr>
        <w:t xml:space="preserve"> w 202</w:t>
      </w:r>
      <w:r w:rsidR="00751C35" w:rsidRPr="0031394A">
        <w:rPr>
          <w:rFonts w:asciiTheme="minorHAnsi" w:hAnsiTheme="minorHAnsi" w:cstheme="minorHAnsi"/>
          <w:b/>
          <w:bCs/>
          <w:i/>
          <w:iCs/>
        </w:rPr>
        <w:t>3</w:t>
      </w:r>
      <w:r w:rsidRPr="0031394A">
        <w:rPr>
          <w:rFonts w:asciiTheme="minorHAnsi" w:hAnsiTheme="minorHAnsi" w:cstheme="minorHAnsi"/>
          <w:b/>
          <w:bCs/>
          <w:i/>
          <w:iCs/>
        </w:rPr>
        <w:t xml:space="preserve"> roku zostały poniesione </w:t>
      </w:r>
      <w:r w:rsidR="00271D6C" w:rsidRPr="0031394A">
        <w:rPr>
          <w:rFonts w:asciiTheme="minorHAnsi" w:hAnsiTheme="minorHAnsi" w:cstheme="minorHAnsi"/>
          <w:b/>
          <w:bCs/>
          <w:i/>
          <w:iCs/>
        </w:rPr>
        <w:t xml:space="preserve">w kwocie </w:t>
      </w:r>
      <w:r w:rsidR="00751C35" w:rsidRPr="0031394A">
        <w:rPr>
          <w:rFonts w:asciiTheme="minorHAnsi" w:hAnsiTheme="minorHAnsi" w:cstheme="minorHAnsi"/>
          <w:b/>
          <w:bCs/>
          <w:i/>
          <w:iCs/>
        </w:rPr>
        <w:t>375.327,88</w:t>
      </w:r>
      <w:r w:rsidR="00271D6C" w:rsidRPr="0031394A">
        <w:rPr>
          <w:rFonts w:asciiTheme="minorHAnsi" w:hAnsiTheme="minorHAnsi" w:cstheme="minorHAnsi"/>
          <w:b/>
          <w:bCs/>
          <w:i/>
          <w:iCs/>
        </w:rPr>
        <w:t xml:space="preserve"> zł </w:t>
      </w:r>
      <w:r w:rsidRPr="0031394A">
        <w:rPr>
          <w:rFonts w:asciiTheme="minorHAnsi" w:hAnsiTheme="minorHAnsi" w:cstheme="minorHAnsi"/>
          <w:b/>
          <w:bCs/>
          <w:i/>
          <w:iCs/>
        </w:rPr>
        <w:t>tj. na zadania pn.:</w:t>
      </w:r>
    </w:p>
    <w:p w14:paraId="49DBE2A1" w14:textId="2770FB25" w:rsidR="00B8641A" w:rsidRPr="0031394A" w:rsidRDefault="00B8641A" w:rsidP="00B8641A">
      <w:pPr>
        <w:pStyle w:val="NormalnyWeb"/>
        <w:spacing w:before="0" w:beforeAutospacing="0" w:after="0" w:line="360" w:lineRule="auto"/>
        <w:jc w:val="both"/>
        <w:rPr>
          <w:rFonts w:asciiTheme="minorHAnsi" w:hAnsiTheme="minorHAnsi" w:cstheme="minorHAnsi"/>
          <w:bCs/>
          <w:iCs/>
        </w:rPr>
      </w:pPr>
      <w:r w:rsidRPr="0031394A">
        <w:rPr>
          <w:rFonts w:asciiTheme="minorHAnsi" w:hAnsiTheme="minorHAnsi" w:cstheme="minorHAnsi"/>
          <w:bCs/>
          <w:iCs/>
        </w:rPr>
        <w:t xml:space="preserve">- </w:t>
      </w:r>
      <w:r w:rsidRPr="0031394A">
        <w:rPr>
          <w:rFonts w:asciiTheme="minorHAnsi" w:hAnsiTheme="minorHAnsi" w:cstheme="minorHAnsi"/>
        </w:rPr>
        <w:t>„</w:t>
      </w:r>
      <w:r w:rsidR="00751C35" w:rsidRPr="0031394A">
        <w:rPr>
          <w:rFonts w:asciiTheme="minorHAnsi" w:hAnsiTheme="minorHAnsi" w:cstheme="minorHAnsi"/>
        </w:rPr>
        <w:t xml:space="preserve">Wymiana </w:t>
      </w:r>
      <w:r w:rsidRPr="0031394A">
        <w:rPr>
          <w:rFonts w:asciiTheme="minorHAnsi" w:hAnsiTheme="minorHAnsi" w:cstheme="minorHAnsi"/>
        </w:rPr>
        <w:t xml:space="preserve">oświetlenia ulicznego na terenie Gminy Jednorożec” - </w:t>
      </w:r>
      <w:r w:rsidRPr="0031394A">
        <w:rPr>
          <w:rFonts w:asciiTheme="minorHAnsi" w:hAnsiTheme="minorHAnsi" w:cstheme="minorHAnsi"/>
          <w:bCs/>
          <w:iCs/>
        </w:rPr>
        <w:t xml:space="preserve"> </w:t>
      </w:r>
      <w:r w:rsidR="00271D6C" w:rsidRPr="0031394A">
        <w:rPr>
          <w:rFonts w:asciiTheme="minorHAnsi" w:hAnsiTheme="minorHAnsi" w:cstheme="minorHAnsi"/>
          <w:bCs/>
          <w:iCs/>
        </w:rPr>
        <w:t xml:space="preserve">z planowanej kwoty </w:t>
      </w:r>
      <w:r w:rsidR="00751C35" w:rsidRPr="0031394A">
        <w:rPr>
          <w:rFonts w:asciiTheme="minorHAnsi" w:hAnsiTheme="minorHAnsi" w:cstheme="minorHAnsi"/>
          <w:bCs/>
          <w:iCs/>
        </w:rPr>
        <w:t>342.050,00</w:t>
      </w:r>
      <w:r w:rsidRPr="0031394A">
        <w:rPr>
          <w:rFonts w:asciiTheme="minorHAnsi" w:hAnsiTheme="minorHAnsi" w:cstheme="minorHAnsi"/>
          <w:bCs/>
          <w:iCs/>
        </w:rPr>
        <w:t xml:space="preserve"> zł.</w:t>
      </w:r>
      <w:r w:rsidR="00B60F7C" w:rsidRPr="0031394A">
        <w:rPr>
          <w:rFonts w:asciiTheme="minorHAnsi" w:hAnsiTheme="minorHAnsi" w:cstheme="minorHAnsi"/>
          <w:bCs/>
          <w:iCs/>
        </w:rPr>
        <w:t xml:space="preserve">, wydatkowano </w:t>
      </w:r>
      <w:r w:rsidR="00751C35" w:rsidRPr="0031394A">
        <w:rPr>
          <w:rFonts w:asciiTheme="minorHAnsi" w:hAnsiTheme="minorHAnsi" w:cstheme="minorHAnsi"/>
          <w:bCs/>
          <w:iCs/>
        </w:rPr>
        <w:t>342.033,88</w:t>
      </w:r>
      <w:r w:rsidR="00B60F7C" w:rsidRPr="0031394A">
        <w:rPr>
          <w:rFonts w:asciiTheme="minorHAnsi" w:hAnsiTheme="minorHAnsi" w:cstheme="minorHAnsi"/>
          <w:bCs/>
          <w:iCs/>
        </w:rPr>
        <w:t xml:space="preserve"> zł na </w:t>
      </w:r>
      <w:r w:rsidR="00751C35" w:rsidRPr="0031394A">
        <w:rPr>
          <w:rFonts w:asciiTheme="minorHAnsi" w:hAnsiTheme="minorHAnsi" w:cstheme="minorHAnsi"/>
          <w:bCs/>
          <w:iCs/>
        </w:rPr>
        <w:t xml:space="preserve">wykonanie kosztorysu inwestorskiego oraz wymianę oświetlenia ulicznego </w:t>
      </w:r>
      <w:r w:rsidR="0031394A" w:rsidRPr="0031394A">
        <w:rPr>
          <w:rFonts w:asciiTheme="minorHAnsi" w:hAnsiTheme="minorHAnsi" w:cstheme="minorHAnsi"/>
          <w:bCs/>
          <w:iCs/>
        </w:rPr>
        <w:t xml:space="preserve">w miejscowościach: Nakieł, Ulatowo-Pogorzel, </w:t>
      </w:r>
      <w:proofErr w:type="spellStart"/>
      <w:r w:rsidR="0031394A" w:rsidRPr="0031394A">
        <w:rPr>
          <w:rFonts w:asciiTheme="minorHAnsi" w:hAnsiTheme="minorHAnsi" w:cstheme="minorHAnsi"/>
          <w:bCs/>
          <w:iCs/>
        </w:rPr>
        <w:t>Połoń</w:t>
      </w:r>
      <w:proofErr w:type="spellEnd"/>
      <w:r w:rsidR="0031394A" w:rsidRPr="0031394A">
        <w:rPr>
          <w:rFonts w:asciiTheme="minorHAnsi" w:hAnsiTheme="minorHAnsi" w:cstheme="minorHAnsi"/>
          <w:bCs/>
          <w:iCs/>
        </w:rPr>
        <w:t xml:space="preserve">, Budy Rządowe, Żelazna Rządowa i Prywatna, Lipa, </w:t>
      </w:r>
      <w:proofErr w:type="spellStart"/>
      <w:r w:rsidR="0031394A" w:rsidRPr="0031394A">
        <w:rPr>
          <w:rFonts w:asciiTheme="minorHAnsi" w:hAnsiTheme="minorHAnsi" w:cstheme="minorHAnsi"/>
          <w:bCs/>
          <w:iCs/>
        </w:rPr>
        <w:t>Małowidz</w:t>
      </w:r>
      <w:proofErr w:type="spellEnd"/>
      <w:r w:rsidR="0031394A" w:rsidRPr="0031394A">
        <w:rPr>
          <w:rFonts w:asciiTheme="minorHAnsi" w:hAnsiTheme="minorHAnsi" w:cstheme="minorHAnsi"/>
          <w:bCs/>
          <w:iCs/>
        </w:rPr>
        <w:t xml:space="preserve">, Parciaki, Stegna ul. Kwiatowa, Kazimierza Wielkiego, Jaśminowa, </w:t>
      </w:r>
      <w:r w:rsidR="0031394A" w:rsidRPr="0031394A">
        <w:rPr>
          <w:rFonts w:asciiTheme="minorHAnsi" w:hAnsiTheme="minorHAnsi" w:cstheme="minorHAnsi"/>
          <w:bCs/>
          <w:iCs/>
        </w:rPr>
        <w:lastRenderedPageBreak/>
        <w:t xml:space="preserve">Konwaliowa, Lawendowa, Wolności, Krótka, Zdrojowa, Jednorożec Ul. Mazowiecka, Zielona i Strażacka. </w:t>
      </w:r>
      <w:r w:rsidR="009D3F18" w:rsidRPr="0031394A">
        <w:rPr>
          <w:rFonts w:asciiTheme="minorHAnsi" w:hAnsiTheme="minorHAnsi" w:cstheme="minorHAnsi"/>
          <w:bCs/>
          <w:iCs/>
        </w:rPr>
        <w:t xml:space="preserve">Zadanie dofinansowane środkami z </w:t>
      </w:r>
      <w:proofErr w:type="spellStart"/>
      <w:r w:rsidR="009D3F18" w:rsidRPr="0031394A">
        <w:rPr>
          <w:rFonts w:asciiTheme="minorHAnsi" w:hAnsiTheme="minorHAnsi" w:cstheme="minorHAnsi"/>
          <w:bCs/>
          <w:iCs/>
        </w:rPr>
        <w:t>WFOŚiGW</w:t>
      </w:r>
      <w:proofErr w:type="spellEnd"/>
      <w:r w:rsidR="009D3F18" w:rsidRPr="0031394A">
        <w:rPr>
          <w:rFonts w:asciiTheme="minorHAnsi" w:hAnsiTheme="minorHAnsi" w:cstheme="minorHAnsi"/>
          <w:bCs/>
          <w:iCs/>
        </w:rPr>
        <w:t xml:space="preserve"> w Warszawie w kwocie 300.000,00 zł,</w:t>
      </w:r>
    </w:p>
    <w:p w14:paraId="13922052" w14:textId="54DE7247" w:rsidR="00B8641A" w:rsidRPr="0031394A" w:rsidRDefault="00B8641A" w:rsidP="00B8641A">
      <w:pPr>
        <w:pStyle w:val="NormalnyWeb"/>
        <w:spacing w:before="0" w:beforeAutospacing="0" w:after="0" w:line="360" w:lineRule="auto"/>
        <w:jc w:val="both"/>
        <w:rPr>
          <w:rFonts w:asciiTheme="minorHAnsi" w:hAnsiTheme="minorHAnsi" w:cstheme="minorHAnsi"/>
          <w:bCs/>
          <w:iCs/>
        </w:rPr>
      </w:pPr>
      <w:r w:rsidRPr="0031394A">
        <w:rPr>
          <w:rFonts w:asciiTheme="minorHAnsi" w:hAnsiTheme="minorHAnsi" w:cstheme="minorHAnsi"/>
          <w:bCs/>
          <w:iCs/>
        </w:rPr>
        <w:t>- „</w:t>
      </w:r>
      <w:r w:rsidR="0031394A" w:rsidRPr="0031394A">
        <w:rPr>
          <w:rFonts w:asciiTheme="minorHAnsi" w:hAnsiTheme="minorHAnsi" w:cstheme="minorHAnsi"/>
          <w:bCs/>
          <w:iCs/>
        </w:rPr>
        <w:t>Rozbudowa</w:t>
      </w:r>
      <w:r w:rsidRPr="0031394A">
        <w:rPr>
          <w:rFonts w:asciiTheme="minorHAnsi" w:hAnsiTheme="minorHAnsi" w:cstheme="minorHAnsi"/>
          <w:bCs/>
          <w:iCs/>
        </w:rPr>
        <w:t xml:space="preserve"> oświetlenia ulicznego </w:t>
      </w:r>
      <w:r w:rsidR="0031394A" w:rsidRPr="0031394A">
        <w:rPr>
          <w:rFonts w:asciiTheme="minorHAnsi" w:hAnsiTheme="minorHAnsi" w:cstheme="minorHAnsi"/>
          <w:bCs/>
          <w:iCs/>
        </w:rPr>
        <w:t xml:space="preserve">ul. Kwiatowa w </w:t>
      </w:r>
      <w:proofErr w:type="spellStart"/>
      <w:r w:rsidR="0031394A" w:rsidRPr="0031394A">
        <w:rPr>
          <w:rFonts w:asciiTheme="minorHAnsi" w:hAnsiTheme="minorHAnsi" w:cstheme="minorHAnsi"/>
          <w:bCs/>
          <w:iCs/>
        </w:rPr>
        <w:t>msc</w:t>
      </w:r>
      <w:proofErr w:type="spellEnd"/>
      <w:r w:rsidR="0031394A" w:rsidRPr="0031394A">
        <w:rPr>
          <w:rFonts w:asciiTheme="minorHAnsi" w:hAnsiTheme="minorHAnsi" w:cstheme="minorHAnsi"/>
          <w:bCs/>
          <w:iCs/>
        </w:rPr>
        <w:t>. Stegna</w:t>
      </w:r>
      <w:r w:rsidRPr="0031394A">
        <w:rPr>
          <w:rFonts w:asciiTheme="minorHAnsi" w:hAnsiTheme="minorHAnsi" w:cstheme="minorHAnsi"/>
          <w:bCs/>
          <w:iCs/>
        </w:rPr>
        <w:t xml:space="preserve">” </w:t>
      </w:r>
      <w:r w:rsidR="00B60F7C" w:rsidRPr="0031394A">
        <w:rPr>
          <w:rFonts w:asciiTheme="minorHAnsi" w:hAnsiTheme="minorHAnsi" w:cstheme="minorHAnsi"/>
          <w:bCs/>
          <w:iCs/>
        </w:rPr>
        <w:t>–</w:t>
      </w:r>
      <w:r w:rsidRPr="0031394A">
        <w:rPr>
          <w:rFonts w:asciiTheme="minorHAnsi" w:hAnsiTheme="minorHAnsi" w:cstheme="minorHAnsi"/>
          <w:bCs/>
          <w:iCs/>
        </w:rPr>
        <w:t xml:space="preserve"> </w:t>
      </w:r>
      <w:r w:rsidR="00B60F7C" w:rsidRPr="0031394A">
        <w:rPr>
          <w:rFonts w:asciiTheme="minorHAnsi" w:hAnsiTheme="minorHAnsi" w:cstheme="minorHAnsi"/>
          <w:bCs/>
          <w:iCs/>
        </w:rPr>
        <w:t xml:space="preserve">z planowanej kwoty </w:t>
      </w:r>
      <w:r w:rsidR="0031394A" w:rsidRPr="0031394A">
        <w:rPr>
          <w:rFonts w:asciiTheme="minorHAnsi" w:hAnsiTheme="minorHAnsi" w:cstheme="minorHAnsi"/>
          <w:bCs/>
          <w:iCs/>
        </w:rPr>
        <w:t>38.000,300</w:t>
      </w:r>
      <w:r w:rsidR="00B60F7C" w:rsidRPr="0031394A">
        <w:rPr>
          <w:rFonts w:asciiTheme="minorHAnsi" w:hAnsiTheme="minorHAnsi" w:cstheme="minorHAnsi"/>
          <w:bCs/>
          <w:iCs/>
        </w:rPr>
        <w:t xml:space="preserve"> zł wydatkowano </w:t>
      </w:r>
      <w:r w:rsidR="0031394A" w:rsidRPr="0031394A">
        <w:rPr>
          <w:rFonts w:asciiTheme="minorHAnsi" w:hAnsiTheme="minorHAnsi" w:cstheme="minorHAnsi"/>
          <w:bCs/>
          <w:iCs/>
        </w:rPr>
        <w:t>33.294,00</w:t>
      </w:r>
      <w:r w:rsidR="00B60F7C" w:rsidRPr="0031394A">
        <w:rPr>
          <w:rFonts w:asciiTheme="minorHAnsi" w:hAnsiTheme="minorHAnsi" w:cstheme="minorHAnsi"/>
          <w:bCs/>
          <w:iCs/>
        </w:rPr>
        <w:t xml:space="preserve"> zł na </w:t>
      </w:r>
      <w:r w:rsidR="0031394A" w:rsidRPr="0031394A">
        <w:rPr>
          <w:rFonts w:asciiTheme="minorHAnsi" w:hAnsiTheme="minorHAnsi" w:cstheme="minorHAnsi"/>
          <w:bCs/>
          <w:iCs/>
        </w:rPr>
        <w:t>opracowanie dokumentacji oraz roboty budowlane.</w:t>
      </w:r>
    </w:p>
    <w:p w14:paraId="18D761B0" w14:textId="77777777" w:rsidR="00B8641A" w:rsidRPr="00524935" w:rsidRDefault="00B8641A" w:rsidP="00B8641A">
      <w:pPr>
        <w:pStyle w:val="NormalnyWeb"/>
        <w:spacing w:before="0" w:beforeAutospacing="0" w:after="0" w:line="360" w:lineRule="auto"/>
        <w:ind w:left="17"/>
        <w:jc w:val="both"/>
        <w:rPr>
          <w:rFonts w:asciiTheme="minorHAnsi" w:hAnsiTheme="minorHAnsi" w:cstheme="minorHAnsi"/>
        </w:rPr>
      </w:pPr>
    </w:p>
    <w:p w14:paraId="19CB4E51" w14:textId="77777777" w:rsidR="00B8641A" w:rsidRPr="00524935" w:rsidRDefault="00B8641A" w:rsidP="00B8641A">
      <w:pPr>
        <w:pStyle w:val="NormalnyWeb"/>
        <w:spacing w:before="0" w:beforeAutospacing="0" w:after="0" w:line="360" w:lineRule="auto"/>
        <w:ind w:left="17"/>
        <w:jc w:val="both"/>
        <w:rPr>
          <w:rFonts w:asciiTheme="minorHAnsi" w:hAnsiTheme="minorHAnsi" w:cstheme="minorHAnsi"/>
          <w:i/>
          <w:u w:val="single"/>
        </w:rPr>
      </w:pPr>
      <w:r w:rsidRPr="00524935">
        <w:rPr>
          <w:rFonts w:asciiTheme="minorHAnsi" w:hAnsiTheme="minorHAnsi" w:cstheme="minorHAnsi"/>
          <w:i/>
          <w:u w:val="single"/>
        </w:rPr>
        <w:t>Pozostałe działania związane z gospodarką odpadami</w:t>
      </w:r>
    </w:p>
    <w:p w14:paraId="2C1FF50B" w14:textId="10B3D89F" w:rsidR="000C131B" w:rsidRPr="00524935" w:rsidRDefault="00B8641A" w:rsidP="00B8641A">
      <w:pPr>
        <w:pStyle w:val="NormalnyWeb"/>
        <w:spacing w:before="0" w:beforeAutospacing="0" w:after="0" w:line="360" w:lineRule="auto"/>
        <w:ind w:left="17" w:firstLine="691"/>
        <w:jc w:val="both"/>
        <w:rPr>
          <w:rFonts w:asciiTheme="minorHAnsi" w:hAnsiTheme="minorHAnsi" w:cstheme="minorHAnsi"/>
        </w:rPr>
      </w:pPr>
      <w:r w:rsidRPr="00524935">
        <w:rPr>
          <w:rFonts w:asciiTheme="minorHAnsi" w:hAnsiTheme="minorHAnsi" w:cstheme="minorHAnsi"/>
        </w:rPr>
        <w:t xml:space="preserve">Planowane wydatki w kwocie </w:t>
      </w:r>
      <w:r w:rsidR="0031394A" w:rsidRPr="00524935">
        <w:rPr>
          <w:rFonts w:asciiTheme="minorHAnsi" w:hAnsiTheme="minorHAnsi" w:cstheme="minorHAnsi"/>
        </w:rPr>
        <w:t>169.391,00</w:t>
      </w:r>
      <w:r w:rsidRPr="00524935">
        <w:rPr>
          <w:rFonts w:asciiTheme="minorHAnsi" w:hAnsiTheme="minorHAnsi" w:cstheme="minorHAnsi"/>
        </w:rPr>
        <w:t xml:space="preserve"> zł zostały poniesione w kwocie</w:t>
      </w:r>
      <w:r w:rsidR="000C131B" w:rsidRPr="00524935">
        <w:rPr>
          <w:rFonts w:asciiTheme="minorHAnsi" w:hAnsiTheme="minorHAnsi" w:cstheme="minorHAnsi"/>
        </w:rPr>
        <w:t xml:space="preserve"> </w:t>
      </w:r>
      <w:r w:rsidR="0031394A" w:rsidRPr="00524935">
        <w:rPr>
          <w:rFonts w:asciiTheme="minorHAnsi" w:hAnsiTheme="minorHAnsi" w:cstheme="minorHAnsi"/>
        </w:rPr>
        <w:t>159.105,29</w:t>
      </w:r>
      <w:r w:rsidR="000C131B" w:rsidRPr="00524935">
        <w:rPr>
          <w:rFonts w:asciiTheme="minorHAnsi" w:hAnsiTheme="minorHAnsi" w:cstheme="minorHAnsi"/>
        </w:rPr>
        <w:t xml:space="preserve"> zł tj.:</w:t>
      </w:r>
    </w:p>
    <w:p w14:paraId="55EEDE95" w14:textId="7621C8FE" w:rsidR="00BF3671" w:rsidRPr="00524935" w:rsidRDefault="00BF3671" w:rsidP="00BF3671">
      <w:pPr>
        <w:pStyle w:val="NormalnyWeb"/>
        <w:spacing w:before="0" w:beforeAutospacing="0" w:after="0" w:line="360" w:lineRule="auto"/>
        <w:jc w:val="both"/>
        <w:rPr>
          <w:rFonts w:asciiTheme="minorHAnsi" w:hAnsiTheme="minorHAnsi" w:cstheme="minorHAnsi"/>
        </w:rPr>
      </w:pPr>
      <w:r w:rsidRPr="00524935">
        <w:rPr>
          <w:rFonts w:asciiTheme="minorHAnsi" w:hAnsiTheme="minorHAnsi" w:cstheme="minorHAnsi"/>
        </w:rPr>
        <w:t xml:space="preserve">- </w:t>
      </w:r>
      <w:r w:rsidR="00524935" w:rsidRPr="00524935">
        <w:rPr>
          <w:rFonts w:asciiTheme="minorHAnsi" w:hAnsiTheme="minorHAnsi" w:cstheme="minorHAnsi"/>
        </w:rPr>
        <w:t>4.985,24</w:t>
      </w:r>
      <w:r w:rsidRPr="00524935">
        <w:rPr>
          <w:rFonts w:asciiTheme="minorHAnsi" w:hAnsiTheme="minorHAnsi" w:cstheme="minorHAnsi"/>
        </w:rPr>
        <w:t xml:space="preserve"> zł na badania laboratoryjne</w:t>
      </w:r>
      <w:r w:rsidR="00524935" w:rsidRPr="00524935">
        <w:rPr>
          <w:rFonts w:asciiTheme="minorHAnsi" w:hAnsiTheme="minorHAnsi" w:cstheme="minorHAnsi"/>
        </w:rPr>
        <w:t xml:space="preserve">, </w:t>
      </w:r>
      <w:r w:rsidRPr="00524935">
        <w:rPr>
          <w:rFonts w:asciiTheme="minorHAnsi" w:hAnsiTheme="minorHAnsi" w:cstheme="minorHAnsi"/>
        </w:rPr>
        <w:t>raport roczny nieczynnego składowiska odpadów,</w:t>
      </w:r>
      <w:r w:rsidR="00524935" w:rsidRPr="00524935">
        <w:rPr>
          <w:rFonts w:asciiTheme="minorHAnsi" w:hAnsiTheme="minorHAnsi" w:cstheme="minorHAnsi"/>
        </w:rPr>
        <w:t xml:space="preserve"> monitoring nieczynnego składowiska w zakresie osiadania i stateczności, wykonanie tablic informacyjnych,</w:t>
      </w:r>
    </w:p>
    <w:p w14:paraId="7C9F04D6" w14:textId="5F8E714D" w:rsidR="000C131B" w:rsidRPr="00524935" w:rsidRDefault="000C131B" w:rsidP="000C131B">
      <w:pPr>
        <w:pStyle w:val="NormalnyWeb"/>
        <w:spacing w:before="0" w:beforeAutospacing="0" w:after="0" w:line="360" w:lineRule="auto"/>
        <w:ind w:left="17"/>
        <w:jc w:val="both"/>
        <w:rPr>
          <w:rFonts w:asciiTheme="minorHAnsi" w:hAnsiTheme="minorHAnsi" w:cstheme="minorHAnsi"/>
        </w:rPr>
      </w:pPr>
      <w:r w:rsidRPr="00524935">
        <w:rPr>
          <w:rFonts w:asciiTheme="minorHAnsi" w:hAnsiTheme="minorHAnsi" w:cstheme="minorHAnsi"/>
        </w:rPr>
        <w:t>-</w:t>
      </w:r>
      <w:r w:rsidR="00B8641A" w:rsidRPr="00524935">
        <w:rPr>
          <w:rFonts w:asciiTheme="minorHAnsi" w:hAnsiTheme="minorHAnsi" w:cstheme="minorHAnsi"/>
        </w:rPr>
        <w:t xml:space="preserve"> </w:t>
      </w:r>
      <w:r w:rsidR="00524935" w:rsidRPr="00524935">
        <w:rPr>
          <w:rFonts w:asciiTheme="minorHAnsi" w:hAnsiTheme="minorHAnsi" w:cstheme="minorHAnsi"/>
        </w:rPr>
        <w:t>79.393,05</w:t>
      </w:r>
      <w:r w:rsidR="00B8641A" w:rsidRPr="00524935">
        <w:rPr>
          <w:rFonts w:asciiTheme="minorHAnsi" w:hAnsiTheme="minorHAnsi" w:cstheme="minorHAnsi"/>
        </w:rPr>
        <w:t xml:space="preserve"> zł na usunięcie foli rolniczych z terenu gminy</w:t>
      </w:r>
      <w:r w:rsidRPr="00524935">
        <w:rPr>
          <w:rFonts w:asciiTheme="minorHAnsi" w:hAnsiTheme="minorHAnsi" w:cstheme="minorHAnsi"/>
        </w:rPr>
        <w:t>,</w:t>
      </w:r>
    </w:p>
    <w:p w14:paraId="67AD722C" w14:textId="5F9A122E" w:rsidR="000C131B" w:rsidRPr="00524935" w:rsidRDefault="000C131B" w:rsidP="000C131B">
      <w:pPr>
        <w:pStyle w:val="NormalnyWeb"/>
        <w:spacing w:before="0" w:beforeAutospacing="0" w:after="0" w:line="360" w:lineRule="auto"/>
        <w:ind w:left="17"/>
        <w:jc w:val="both"/>
        <w:rPr>
          <w:rFonts w:asciiTheme="minorHAnsi" w:hAnsiTheme="minorHAnsi" w:cstheme="minorHAnsi"/>
        </w:rPr>
      </w:pPr>
      <w:r w:rsidRPr="00524935">
        <w:rPr>
          <w:rFonts w:asciiTheme="minorHAnsi" w:hAnsiTheme="minorHAnsi" w:cstheme="minorHAnsi"/>
        </w:rPr>
        <w:t xml:space="preserve">- </w:t>
      </w:r>
      <w:r w:rsidR="00524935" w:rsidRPr="00524935">
        <w:rPr>
          <w:rFonts w:asciiTheme="minorHAnsi" w:hAnsiTheme="minorHAnsi" w:cstheme="minorHAnsi"/>
        </w:rPr>
        <w:t>74.727,00</w:t>
      </w:r>
      <w:r w:rsidRPr="00524935">
        <w:rPr>
          <w:rFonts w:asciiTheme="minorHAnsi" w:hAnsiTheme="minorHAnsi" w:cstheme="minorHAnsi"/>
        </w:rPr>
        <w:t xml:space="preserve"> zł na transport i utylizację wyrobów zawierających azbest.</w:t>
      </w:r>
    </w:p>
    <w:p w14:paraId="278847CD" w14:textId="50FA593B" w:rsidR="00B8641A" w:rsidRPr="00524935" w:rsidRDefault="00B8641A" w:rsidP="000C131B">
      <w:pPr>
        <w:pStyle w:val="NormalnyWeb"/>
        <w:spacing w:before="0" w:beforeAutospacing="0" w:after="0" w:line="360" w:lineRule="auto"/>
        <w:ind w:left="17"/>
        <w:jc w:val="both"/>
        <w:rPr>
          <w:rFonts w:asciiTheme="minorHAnsi" w:hAnsiTheme="minorHAnsi" w:cstheme="minorHAnsi"/>
        </w:rPr>
      </w:pPr>
      <w:r w:rsidRPr="00524935">
        <w:rPr>
          <w:rFonts w:asciiTheme="minorHAnsi" w:hAnsiTheme="minorHAnsi" w:cstheme="minorHAnsi"/>
        </w:rPr>
        <w:t xml:space="preserve"> Zadanie sfinansowane ze środków </w:t>
      </w:r>
      <w:proofErr w:type="spellStart"/>
      <w:r w:rsidRPr="00524935">
        <w:rPr>
          <w:rFonts w:asciiTheme="minorHAnsi" w:hAnsiTheme="minorHAnsi" w:cstheme="minorHAnsi"/>
        </w:rPr>
        <w:t>WFOŚiGW</w:t>
      </w:r>
      <w:proofErr w:type="spellEnd"/>
      <w:r w:rsidRPr="00524935">
        <w:rPr>
          <w:rFonts w:asciiTheme="minorHAnsi" w:hAnsiTheme="minorHAnsi" w:cstheme="minorHAnsi"/>
        </w:rPr>
        <w:t xml:space="preserve"> w Warszawie w kwocie </w:t>
      </w:r>
      <w:r w:rsidR="00524935" w:rsidRPr="00524935">
        <w:rPr>
          <w:rFonts w:asciiTheme="minorHAnsi" w:hAnsiTheme="minorHAnsi" w:cstheme="minorHAnsi"/>
        </w:rPr>
        <w:t>145.439,08</w:t>
      </w:r>
      <w:r w:rsidRPr="00524935">
        <w:rPr>
          <w:rFonts w:asciiTheme="minorHAnsi" w:hAnsiTheme="minorHAnsi" w:cstheme="minorHAnsi"/>
        </w:rPr>
        <w:t xml:space="preserve"> zł.</w:t>
      </w:r>
    </w:p>
    <w:p w14:paraId="64C0FDB7" w14:textId="77777777" w:rsidR="008A3BC4" w:rsidRPr="00097137" w:rsidRDefault="008A3BC4" w:rsidP="00BF3671">
      <w:pPr>
        <w:pStyle w:val="NormalnyWeb"/>
        <w:spacing w:before="0" w:beforeAutospacing="0" w:after="0" w:line="360" w:lineRule="auto"/>
        <w:jc w:val="both"/>
        <w:rPr>
          <w:rFonts w:asciiTheme="minorHAnsi" w:hAnsiTheme="minorHAnsi" w:cstheme="minorHAnsi"/>
          <w:color w:val="FF0000"/>
        </w:rPr>
      </w:pPr>
    </w:p>
    <w:p w14:paraId="2AD0FE6C" w14:textId="77777777" w:rsidR="00B8641A" w:rsidRPr="0032310D" w:rsidRDefault="00B8641A" w:rsidP="00B8641A">
      <w:pPr>
        <w:pStyle w:val="NormalnyWeb"/>
        <w:spacing w:before="0" w:beforeAutospacing="0" w:after="0" w:line="360" w:lineRule="auto"/>
        <w:ind w:left="17"/>
        <w:jc w:val="both"/>
        <w:rPr>
          <w:rFonts w:asciiTheme="minorHAnsi" w:hAnsiTheme="minorHAnsi" w:cstheme="minorHAnsi"/>
        </w:rPr>
      </w:pPr>
      <w:r w:rsidRPr="0032310D">
        <w:rPr>
          <w:rFonts w:asciiTheme="minorHAnsi" w:hAnsiTheme="minorHAnsi" w:cstheme="minorHAnsi"/>
          <w:bCs/>
          <w:i/>
          <w:iCs/>
          <w:u w:val="single"/>
        </w:rPr>
        <w:t>Pozostała działalność</w:t>
      </w:r>
    </w:p>
    <w:p w14:paraId="2EBD51FF" w14:textId="7648BB3B" w:rsidR="00B8641A" w:rsidRPr="0032310D" w:rsidRDefault="00B8641A" w:rsidP="00B8641A">
      <w:pPr>
        <w:pStyle w:val="Nagwek2"/>
        <w:spacing w:before="0" w:beforeAutospacing="0" w:after="0" w:afterAutospacing="0" w:line="360" w:lineRule="auto"/>
        <w:ind w:firstLine="360"/>
        <w:jc w:val="both"/>
        <w:rPr>
          <w:rFonts w:asciiTheme="minorHAnsi" w:hAnsiTheme="minorHAnsi" w:cstheme="minorHAnsi"/>
          <w:b w:val="0"/>
          <w:sz w:val="24"/>
          <w:szCs w:val="24"/>
        </w:rPr>
      </w:pPr>
      <w:r w:rsidRPr="0032310D">
        <w:rPr>
          <w:rFonts w:asciiTheme="minorHAnsi" w:hAnsiTheme="minorHAnsi" w:cstheme="minorHAnsi"/>
          <w:b w:val="0"/>
          <w:sz w:val="24"/>
          <w:szCs w:val="24"/>
        </w:rPr>
        <w:t>W ramach pozostałej działalności komunalnej ogółem wydatkowano w 202</w:t>
      </w:r>
      <w:r w:rsidR="00524935" w:rsidRPr="0032310D">
        <w:rPr>
          <w:rFonts w:asciiTheme="minorHAnsi" w:hAnsiTheme="minorHAnsi" w:cstheme="minorHAnsi"/>
          <w:b w:val="0"/>
          <w:sz w:val="24"/>
          <w:szCs w:val="24"/>
        </w:rPr>
        <w:t>3</w:t>
      </w:r>
      <w:r w:rsidRPr="0032310D">
        <w:rPr>
          <w:rFonts w:asciiTheme="minorHAnsi" w:hAnsiTheme="minorHAnsi" w:cstheme="minorHAnsi"/>
          <w:b w:val="0"/>
          <w:sz w:val="24"/>
          <w:szCs w:val="24"/>
        </w:rPr>
        <w:t xml:space="preserve"> roku </w:t>
      </w:r>
      <w:r w:rsidR="00BF3671" w:rsidRPr="0032310D">
        <w:rPr>
          <w:rFonts w:asciiTheme="minorHAnsi" w:hAnsiTheme="minorHAnsi" w:cstheme="minorHAnsi"/>
          <w:b w:val="0"/>
          <w:sz w:val="24"/>
          <w:szCs w:val="24"/>
        </w:rPr>
        <w:t>2.</w:t>
      </w:r>
      <w:r w:rsidR="00524935" w:rsidRPr="0032310D">
        <w:rPr>
          <w:rFonts w:asciiTheme="minorHAnsi" w:hAnsiTheme="minorHAnsi" w:cstheme="minorHAnsi"/>
          <w:b w:val="0"/>
          <w:sz w:val="24"/>
          <w:szCs w:val="24"/>
        </w:rPr>
        <w:t>542.568,62</w:t>
      </w:r>
      <w:r w:rsidRPr="0032310D">
        <w:rPr>
          <w:rFonts w:asciiTheme="minorHAnsi" w:hAnsiTheme="minorHAnsi" w:cstheme="minorHAnsi"/>
          <w:b w:val="0"/>
          <w:sz w:val="24"/>
          <w:szCs w:val="24"/>
        </w:rPr>
        <w:t xml:space="preserve"> zł na plan </w:t>
      </w:r>
      <w:r w:rsidR="00BF3671" w:rsidRPr="0032310D">
        <w:rPr>
          <w:rFonts w:asciiTheme="minorHAnsi" w:hAnsiTheme="minorHAnsi" w:cstheme="minorHAnsi"/>
          <w:b w:val="0"/>
          <w:sz w:val="24"/>
          <w:szCs w:val="24"/>
        </w:rPr>
        <w:t>2.</w:t>
      </w:r>
      <w:r w:rsidR="00524935" w:rsidRPr="0032310D">
        <w:rPr>
          <w:rFonts w:asciiTheme="minorHAnsi" w:hAnsiTheme="minorHAnsi" w:cstheme="minorHAnsi"/>
          <w:b w:val="0"/>
          <w:sz w:val="24"/>
          <w:szCs w:val="24"/>
        </w:rPr>
        <w:t>911.654,36</w:t>
      </w:r>
      <w:r w:rsidRPr="0032310D">
        <w:rPr>
          <w:rFonts w:asciiTheme="minorHAnsi" w:hAnsiTheme="minorHAnsi" w:cstheme="minorHAnsi"/>
          <w:b w:val="0"/>
          <w:sz w:val="24"/>
          <w:szCs w:val="24"/>
        </w:rPr>
        <w:t xml:space="preserve"> zł</w:t>
      </w:r>
      <w:r w:rsidR="00524935" w:rsidRPr="0032310D">
        <w:rPr>
          <w:rFonts w:asciiTheme="minorHAnsi" w:hAnsiTheme="minorHAnsi" w:cstheme="minorHAnsi"/>
          <w:b w:val="0"/>
          <w:sz w:val="24"/>
          <w:szCs w:val="24"/>
        </w:rPr>
        <w:t xml:space="preserve">. </w:t>
      </w:r>
      <w:r w:rsidRPr="0032310D">
        <w:rPr>
          <w:rFonts w:asciiTheme="minorHAnsi" w:hAnsiTheme="minorHAnsi" w:cstheme="minorHAnsi"/>
          <w:b w:val="0"/>
          <w:sz w:val="24"/>
          <w:szCs w:val="24"/>
        </w:rPr>
        <w:t>Wydatki został poniesione na:</w:t>
      </w:r>
    </w:p>
    <w:p w14:paraId="2FFF7888" w14:textId="225DC16C"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na wynagrodzenia osobowe, </w:t>
      </w:r>
      <w:r w:rsidR="00BF3671" w:rsidRPr="0032310D">
        <w:rPr>
          <w:rFonts w:asciiTheme="minorHAnsi" w:hAnsiTheme="minorHAnsi" w:cstheme="minorHAnsi"/>
        </w:rPr>
        <w:t xml:space="preserve">bezosobowe, </w:t>
      </w:r>
      <w:r w:rsidRPr="0032310D">
        <w:rPr>
          <w:rFonts w:asciiTheme="minorHAnsi" w:hAnsiTheme="minorHAnsi" w:cstheme="minorHAnsi"/>
        </w:rPr>
        <w:t xml:space="preserve">dodatkowe wynagrodzenia roczne, wydatki osobowe niezaliczane do wynagrodzeń dla pracowników gospodarczych i administracyjnych wydatkowano kwotę </w:t>
      </w:r>
      <w:r w:rsidR="00524935" w:rsidRPr="0032310D">
        <w:rPr>
          <w:rFonts w:asciiTheme="minorHAnsi" w:hAnsiTheme="minorHAnsi" w:cstheme="minorHAnsi"/>
        </w:rPr>
        <w:t>1.772.937,04</w:t>
      </w:r>
      <w:r w:rsidRPr="0032310D">
        <w:rPr>
          <w:rFonts w:asciiTheme="minorHAnsi" w:hAnsiTheme="minorHAnsi" w:cstheme="minorHAnsi"/>
        </w:rPr>
        <w:t xml:space="preserve"> zł na plan </w:t>
      </w:r>
      <w:r w:rsidR="00524935" w:rsidRPr="0032310D">
        <w:rPr>
          <w:rFonts w:asciiTheme="minorHAnsi" w:hAnsiTheme="minorHAnsi" w:cstheme="minorHAnsi"/>
        </w:rPr>
        <w:t>2.013.143,00</w:t>
      </w:r>
      <w:r w:rsidRPr="0032310D">
        <w:rPr>
          <w:rFonts w:asciiTheme="minorHAnsi" w:hAnsiTheme="minorHAnsi" w:cstheme="minorHAnsi"/>
        </w:rPr>
        <w:t xml:space="preserve"> zł tj. </w:t>
      </w:r>
      <w:r w:rsidR="00524935" w:rsidRPr="0032310D">
        <w:rPr>
          <w:rFonts w:asciiTheme="minorHAnsi" w:hAnsiTheme="minorHAnsi" w:cstheme="minorHAnsi"/>
        </w:rPr>
        <w:t xml:space="preserve">88,07 </w:t>
      </w:r>
      <w:r w:rsidRPr="0032310D">
        <w:rPr>
          <w:rFonts w:asciiTheme="minorHAnsi" w:hAnsiTheme="minorHAnsi" w:cstheme="minorHAnsi"/>
        </w:rPr>
        <w:t>% planu rocznego;</w:t>
      </w:r>
    </w:p>
    <w:p w14:paraId="76BFCB86" w14:textId="7AD73F2F"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pochodne od wynagrodzeń (składki na ubezpieczenia społeczne i fundusz pracy, PPK) oraz odpisy na zakładowy fundusz świadczeń socjalnych (przekazano 100 % naliczenia funduszu) wydatkowano kwotę </w:t>
      </w:r>
      <w:r w:rsidR="00524935" w:rsidRPr="0032310D">
        <w:rPr>
          <w:rFonts w:asciiTheme="minorHAnsi" w:hAnsiTheme="minorHAnsi" w:cstheme="minorHAnsi"/>
        </w:rPr>
        <w:t>360.756,54</w:t>
      </w:r>
      <w:r w:rsidRPr="0032310D">
        <w:rPr>
          <w:rFonts w:asciiTheme="minorHAnsi" w:hAnsiTheme="minorHAnsi" w:cstheme="minorHAnsi"/>
        </w:rPr>
        <w:t xml:space="preserve"> zł, na plan </w:t>
      </w:r>
      <w:r w:rsidR="00524935" w:rsidRPr="0032310D">
        <w:rPr>
          <w:rFonts w:asciiTheme="minorHAnsi" w:hAnsiTheme="minorHAnsi" w:cstheme="minorHAnsi"/>
        </w:rPr>
        <w:t>414.529,00</w:t>
      </w:r>
      <w:r w:rsidRPr="0032310D">
        <w:rPr>
          <w:rFonts w:asciiTheme="minorHAnsi" w:hAnsiTheme="minorHAnsi" w:cstheme="minorHAnsi"/>
        </w:rPr>
        <w:t xml:space="preserve"> zł,</w:t>
      </w:r>
    </w:p>
    <w:p w14:paraId="36EFD6E1" w14:textId="0CD2C25B"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planowana wpłata na PFRON w kwocie </w:t>
      </w:r>
      <w:r w:rsidR="00BD20B5" w:rsidRPr="0032310D">
        <w:rPr>
          <w:rFonts w:asciiTheme="minorHAnsi" w:hAnsiTheme="minorHAnsi" w:cstheme="minorHAnsi"/>
        </w:rPr>
        <w:t>8.1</w:t>
      </w:r>
      <w:r w:rsidR="00BF3671" w:rsidRPr="0032310D">
        <w:rPr>
          <w:rFonts w:asciiTheme="minorHAnsi" w:hAnsiTheme="minorHAnsi" w:cstheme="minorHAnsi"/>
        </w:rPr>
        <w:t>00,00</w:t>
      </w:r>
      <w:r w:rsidRPr="0032310D">
        <w:rPr>
          <w:rFonts w:asciiTheme="minorHAnsi" w:hAnsiTheme="minorHAnsi" w:cstheme="minorHAnsi"/>
        </w:rPr>
        <w:t xml:space="preserve"> zł</w:t>
      </w:r>
      <w:r w:rsidR="00BF3671" w:rsidRPr="0032310D">
        <w:rPr>
          <w:rFonts w:asciiTheme="minorHAnsi" w:hAnsiTheme="minorHAnsi" w:cstheme="minorHAnsi"/>
        </w:rPr>
        <w:t>,</w:t>
      </w:r>
      <w:r w:rsidRPr="0032310D">
        <w:rPr>
          <w:rFonts w:asciiTheme="minorHAnsi" w:hAnsiTheme="minorHAnsi" w:cstheme="minorHAnsi"/>
        </w:rPr>
        <w:t xml:space="preserve"> </w:t>
      </w:r>
      <w:r w:rsidR="00BF3671" w:rsidRPr="0032310D">
        <w:rPr>
          <w:rFonts w:asciiTheme="minorHAnsi" w:hAnsiTheme="minorHAnsi" w:cstheme="minorHAnsi"/>
        </w:rPr>
        <w:t>w</w:t>
      </w:r>
      <w:r w:rsidRPr="0032310D">
        <w:rPr>
          <w:rFonts w:asciiTheme="minorHAnsi" w:hAnsiTheme="minorHAnsi" w:cstheme="minorHAnsi"/>
        </w:rPr>
        <w:t xml:space="preserve"> 202</w:t>
      </w:r>
      <w:r w:rsidR="00BD20B5" w:rsidRPr="0032310D">
        <w:rPr>
          <w:rFonts w:asciiTheme="minorHAnsi" w:hAnsiTheme="minorHAnsi" w:cstheme="minorHAnsi"/>
        </w:rPr>
        <w:t>3</w:t>
      </w:r>
      <w:r w:rsidRPr="0032310D">
        <w:rPr>
          <w:rFonts w:asciiTheme="minorHAnsi" w:hAnsiTheme="minorHAnsi" w:cstheme="minorHAnsi"/>
        </w:rPr>
        <w:t xml:space="preserve"> r. została wydatkowana w kwocie </w:t>
      </w:r>
      <w:r w:rsidR="00BD20B5" w:rsidRPr="0032310D">
        <w:rPr>
          <w:rFonts w:asciiTheme="minorHAnsi" w:hAnsiTheme="minorHAnsi" w:cstheme="minorHAnsi"/>
        </w:rPr>
        <w:t>5.392,67</w:t>
      </w:r>
      <w:r w:rsidR="00BF3671" w:rsidRPr="0032310D">
        <w:rPr>
          <w:rFonts w:asciiTheme="minorHAnsi" w:hAnsiTheme="minorHAnsi" w:cstheme="minorHAnsi"/>
        </w:rPr>
        <w:t xml:space="preserve"> zł,</w:t>
      </w:r>
    </w:p>
    <w:p w14:paraId="2A1351AD" w14:textId="1AFBCA64"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wynagrodzenie z tytułu poboru opłaty targowej w kwocie</w:t>
      </w:r>
      <w:r w:rsidR="00BD20B5" w:rsidRPr="0032310D">
        <w:rPr>
          <w:rFonts w:asciiTheme="minorHAnsi" w:hAnsiTheme="minorHAnsi" w:cstheme="minorHAnsi"/>
        </w:rPr>
        <w:t xml:space="preserve"> 2.913,00 </w:t>
      </w:r>
      <w:r w:rsidRPr="0032310D">
        <w:rPr>
          <w:rFonts w:asciiTheme="minorHAnsi" w:hAnsiTheme="minorHAnsi" w:cstheme="minorHAnsi"/>
        </w:rPr>
        <w:t>zł,</w:t>
      </w:r>
    </w:p>
    <w:p w14:paraId="5A07DD82" w14:textId="0C99C8D4" w:rsidR="00BD20B5" w:rsidRPr="0032310D" w:rsidRDefault="00BD20B5">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zakup nagrody w ramach konkursu bezpiecznie na wsi w kwocie 400,00 zł,</w:t>
      </w:r>
    </w:p>
    <w:p w14:paraId="42312ED1" w14:textId="14237A56"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na zakup oleju napędowego, materiałów, części zamiennych, wyposażenia, </w:t>
      </w:r>
      <w:r w:rsidR="00BD20B5" w:rsidRPr="0032310D">
        <w:rPr>
          <w:rFonts w:asciiTheme="minorHAnsi" w:hAnsiTheme="minorHAnsi" w:cstheme="minorHAnsi"/>
        </w:rPr>
        <w:t>opon do</w:t>
      </w:r>
      <w:r w:rsidRPr="0032310D">
        <w:rPr>
          <w:rFonts w:asciiTheme="minorHAnsi" w:hAnsiTheme="minorHAnsi" w:cstheme="minorHAnsi"/>
        </w:rPr>
        <w:t xml:space="preserve"> koparko-ładowarki,</w:t>
      </w:r>
      <w:r w:rsidR="00BF3671" w:rsidRPr="0032310D">
        <w:rPr>
          <w:rFonts w:asciiTheme="minorHAnsi" w:hAnsiTheme="minorHAnsi" w:cstheme="minorHAnsi"/>
        </w:rPr>
        <w:t xml:space="preserve"> </w:t>
      </w:r>
      <w:r w:rsidR="00BD20B5" w:rsidRPr="0032310D">
        <w:rPr>
          <w:rFonts w:asciiTheme="minorHAnsi" w:hAnsiTheme="minorHAnsi" w:cstheme="minorHAnsi"/>
        </w:rPr>
        <w:t>tablic informacyjnych, węgla kamiennego, zakup namiotu, zestawu mebli, koszty do segregacji, materiałów, roślin</w:t>
      </w:r>
      <w:r w:rsidR="00F10A61" w:rsidRPr="0032310D">
        <w:rPr>
          <w:rFonts w:asciiTheme="minorHAnsi" w:hAnsiTheme="minorHAnsi" w:cstheme="minorHAnsi"/>
        </w:rPr>
        <w:t xml:space="preserve"> d</w:t>
      </w:r>
      <w:r w:rsidR="00BD20B5" w:rsidRPr="0032310D">
        <w:rPr>
          <w:rFonts w:asciiTheme="minorHAnsi" w:hAnsiTheme="minorHAnsi" w:cstheme="minorHAnsi"/>
        </w:rPr>
        <w:t>la</w:t>
      </w:r>
      <w:r w:rsidR="00F10A61" w:rsidRPr="0032310D">
        <w:rPr>
          <w:rFonts w:asciiTheme="minorHAnsi" w:hAnsiTheme="minorHAnsi" w:cstheme="minorHAnsi"/>
        </w:rPr>
        <w:t xml:space="preserve"> sołectwa </w:t>
      </w:r>
      <w:r w:rsidR="00BD20B5" w:rsidRPr="0032310D">
        <w:rPr>
          <w:rFonts w:asciiTheme="minorHAnsi" w:hAnsiTheme="minorHAnsi" w:cstheme="minorHAnsi"/>
        </w:rPr>
        <w:t>Stegna, zakup namiotów</w:t>
      </w:r>
      <w:r w:rsidR="00A40AA6" w:rsidRPr="0032310D">
        <w:rPr>
          <w:rFonts w:asciiTheme="minorHAnsi" w:hAnsiTheme="minorHAnsi" w:cstheme="minorHAnsi"/>
        </w:rPr>
        <w:t xml:space="preserve"> i materiałów do odnowienia ogrodzenia</w:t>
      </w:r>
      <w:r w:rsidR="00BD20B5" w:rsidRPr="0032310D">
        <w:rPr>
          <w:rFonts w:asciiTheme="minorHAnsi" w:hAnsiTheme="minorHAnsi" w:cstheme="minorHAnsi"/>
        </w:rPr>
        <w:t xml:space="preserve"> dla Sołectwa Olszewka, zakup kostki brukowej, materiałów i wyposażenia do altany dla Sołectwa Parciaki, zakup materiałów i bramy garażowej dla Sołectwa </w:t>
      </w:r>
      <w:r w:rsidR="00BD20B5" w:rsidRPr="0032310D">
        <w:rPr>
          <w:rFonts w:asciiTheme="minorHAnsi" w:hAnsiTheme="minorHAnsi" w:cstheme="minorHAnsi"/>
        </w:rPr>
        <w:lastRenderedPageBreak/>
        <w:t>Kobylaki-</w:t>
      </w:r>
      <w:proofErr w:type="spellStart"/>
      <w:r w:rsidR="00BD20B5" w:rsidRPr="0032310D">
        <w:rPr>
          <w:rFonts w:asciiTheme="minorHAnsi" w:hAnsiTheme="minorHAnsi" w:cstheme="minorHAnsi"/>
        </w:rPr>
        <w:t>Korysze</w:t>
      </w:r>
      <w:proofErr w:type="spellEnd"/>
      <w:r w:rsidR="00BD20B5" w:rsidRPr="0032310D">
        <w:rPr>
          <w:rFonts w:asciiTheme="minorHAnsi" w:hAnsiTheme="minorHAnsi" w:cstheme="minorHAnsi"/>
        </w:rPr>
        <w:t xml:space="preserve">, </w:t>
      </w:r>
      <w:r w:rsidR="00A40AA6" w:rsidRPr="0032310D">
        <w:rPr>
          <w:rFonts w:asciiTheme="minorHAnsi" w:hAnsiTheme="minorHAnsi" w:cstheme="minorHAnsi"/>
        </w:rPr>
        <w:t xml:space="preserve">zakup materiałów na pokrycie wiaty rekreacyjnej oraz kotar w Sołectwie Kobylaki-Wólka, zakup znaków informacyjnych w </w:t>
      </w:r>
      <w:proofErr w:type="spellStart"/>
      <w:r w:rsidR="00A40AA6" w:rsidRPr="0032310D">
        <w:rPr>
          <w:rFonts w:asciiTheme="minorHAnsi" w:hAnsiTheme="minorHAnsi" w:cstheme="minorHAnsi"/>
        </w:rPr>
        <w:t>Sołctwie</w:t>
      </w:r>
      <w:proofErr w:type="spellEnd"/>
      <w:r w:rsidR="00A40AA6" w:rsidRPr="0032310D">
        <w:rPr>
          <w:rFonts w:asciiTheme="minorHAnsi" w:hAnsiTheme="minorHAnsi" w:cstheme="minorHAnsi"/>
        </w:rPr>
        <w:t xml:space="preserve"> </w:t>
      </w:r>
      <w:proofErr w:type="spellStart"/>
      <w:r w:rsidR="00A40AA6" w:rsidRPr="0032310D">
        <w:rPr>
          <w:rFonts w:asciiTheme="minorHAnsi" w:hAnsiTheme="minorHAnsi" w:cstheme="minorHAnsi"/>
        </w:rPr>
        <w:t>Połoń</w:t>
      </w:r>
      <w:proofErr w:type="spellEnd"/>
      <w:r w:rsidRPr="0032310D">
        <w:rPr>
          <w:rFonts w:asciiTheme="minorHAnsi" w:hAnsiTheme="minorHAnsi" w:cstheme="minorHAnsi"/>
        </w:rPr>
        <w:t xml:space="preserve"> – kwota </w:t>
      </w:r>
      <w:r w:rsidR="00BD20B5" w:rsidRPr="0032310D">
        <w:rPr>
          <w:rFonts w:asciiTheme="minorHAnsi" w:hAnsiTheme="minorHAnsi" w:cstheme="minorHAnsi"/>
        </w:rPr>
        <w:t>254.112,26</w:t>
      </w:r>
      <w:r w:rsidRPr="0032310D">
        <w:rPr>
          <w:rFonts w:asciiTheme="minorHAnsi" w:hAnsiTheme="minorHAnsi" w:cstheme="minorHAnsi"/>
        </w:rPr>
        <w:t xml:space="preserve"> zł;</w:t>
      </w:r>
    </w:p>
    <w:p w14:paraId="73DDE103" w14:textId="6484DA48"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zakup energii elektrycznej kwota </w:t>
      </w:r>
      <w:r w:rsidR="00A40AA6" w:rsidRPr="0032310D">
        <w:rPr>
          <w:rFonts w:asciiTheme="minorHAnsi" w:hAnsiTheme="minorHAnsi" w:cstheme="minorHAnsi"/>
        </w:rPr>
        <w:t>21.754,75</w:t>
      </w:r>
      <w:r w:rsidRPr="0032310D">
        <w:rPr>
          <w:rFonts w:asciiTheme="minorHAnsi" w:hAnsiTheme="minorHAnsi" w:cstheme="minorHAnsi"/>
        </w:rPr>
        <w:t xml:space="preserve"> zł;</w:t>
      </w:r>
    </w:p>
    <w:p w14:paraId="220E2F2C" w14:textId="40F017F7"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badania lekarskie, naprawa samochodu</w:t>
      </w:r>
      <w:r w:rsidR="00A40AA6" w:rsidRPr="0032310D">
        <w:rPr>
          <w:rFonts w:asciiTheme="minorHAnsi" w:hAnsiTheme="minorHAnsi" w:cstheme="minorHAnsi"/>
        </w:rPr>
        <w:t xml:space="preserve">, ciągnika i </w:t>
      </w:r>
      <w:r w:rsidRPr="0032310D">
        <w:rPr>
          <w:rFonts w:asciiTheme="minorHAnsi" w:hAnsiTheme="minorHAnsi" w:cstheme="minorHAnsi"/>
        </w:rPr>
        <w:t xml:space="preserve">koparki, odnowienie licencji oprogramowania, usługa weterynaryjna, </w:t>
      </w:r>
      <w:r w:rsidR="00A40AA6" w:rsidRPr="0032310D">
        <w:rPr>
          <w:rFonts w:asciiTheme="minorHAnsi" w:hAnsiTheme="minorHAnsi" w:cstheme="minorHAnsi"/>
        </w:rPr>
        <w:t>naprawa pompy fontanny</w:t>
      </w:r>
      <w:r w:rsidRPr="0032310D">
        <w:rPr>
          <w:rFonts w:asciiTheme="minorHAnsi" w:hAnsiTheme="minorHAnsi" w:cstheme="minorHAnsi"/>
        </w:rPr>
        <w:t xml:space="preserve">, naprawa kół, </w:t>
      </w:r>
      <w:r w:rsidR="00A40AA6" w:rsidRPr="0032310D">
        <w:rPr>
          <w:rFonts w:asciiTheme="minorHAnsi" w:hAnsiTheme="minorHAnsi" w:cstheme="minorHAnsi"/>
        </w:rPr>
        <w:t xml:space="preserve">przegląd i czyszczenie przewodów kominowych, </w:t>
      </w:r>
      <w:r w:rsidR="003229CA" w:rsidRPr="0032310D">
        <w:rPr>
          <w:rFonts w:asciiTheme="minorHAnsi" w:hAnsiTheme="minorHAnsi" w:cstheme="minorHAnsi"/>
        </w:rPr>
        <w:t xml:space="preserve">odnowienie kwalifikacji zawodowej kierowcy, przegląd i naprawa gaśnic, serwis stacji Meteo, </w:t>
      </w:r>
      <w:r w:rsidRPr="0032310D">
        <w:rPr>
          <w:rFonts w:asciiTheme="minorHAnsi" w:hAnsiTheme="minorHAnsi" w:cstheme="minorHAnsi"/>
        </w:rPr>
        <w:t>monitorowanie obiektu GZUK,  badania okresowe pojazdów, abonament GPS, dzierżawa zbiornika na olej napędowy</w:t>
      </w:r>
      <w:r w:rsidR="009A7735" w:rsidRPr="0032310D">
        <w:rPr>
          <w:rFonts w:asciiTheme="minorHAnsi" w:hAnsiTheme="minorHAnsi" w:cstheme="minorHAnsi"/>
        </w:rPr>
        <w:t>,</w:t>
      </w:r>
      <w:r w:rsidR="00A40AA6" w:rsidRPr="0032310D">
        <w:rPr>
          <w:rFonts w:asciiTheme="minorHAnsi" w:hAnsiTheme="minorHAnsi" w:cstheme="minorHAnsi"/>
        </w:rPr>
        <w:t xml:space="preserve"> sterylizacja suk, usługa tartaczna, odbiór padłych zwierząt,</w:t>
      </w:r>
      <w:r w:rsidR="003229CA" w:rsidRPr="0032310D">
        <w:rPr>
          <w:rFonts w:asciiTheme="minorHAnsi" w:hAnsiTheme="minorHAnsi" w:cstheme="minorHAnsi"/>
        </w:rPr>
        <w:t xml:space="preserve"> wywóz odpadów,</w:t>
      </w:r>
      <w:r w:rsidR="00A40AA6" w:rsidRPr="0032310D">
        <w:rPr>
          <w:rFonts w:asciiTheme="minorHAnsi" w:hAnsiTheme="minorHAnsi" w:cstheme="minorHAnsi"/>
        </w:rPr>
        <w:t xml:space="preserve"> </w:t>
      </w:r>
      <w:r w:rsidR="009A7735" w:rsidRPr="0032310D">
        <w:rPr>
          <w:rFonts w:asciiTheme="minorHAnsi" w:hAnsiTheme="minorHAnsi" w:cstheme="minorHAnsi"/>
        </w:rPr>
        <w:t xml:space="preserve"> </w:t>
      </w:r>
      <w:r w:rsidR="003229CA" w:rsidRPr="0032310D">
        <w:rPr>
          <w:rFonts w:asciiTheme="minorHAnsi" w:hAnsiTheme="minorHAnsi" w:cstheme="minorHAnsi"/>
        </w:rPr>
        <w:t>wykonanie odnowienia ogrodzenia w Sołectwie Olszewka, usługa dekarska w Sołectwie Kobylaki-Wólka</w:t>
      </w:r>
      <w:r w:rsidRPr="0032310D">
        <w:rPr>
          <w:rFonts w:asciiTheme="minorHAnsi" w:hAnsiTheme="minorHAnsi" w:cstheme="minorHAnsi"/>
        </w:rPr>
        <w:t xml:space="preserve"> i inne w kwocie </w:t>
      </w:r>
      <w:r w:rsidR="003229CA" w:rsidRPr="0032310D">
        <w:rPr>
          <w:rFonts w:asciiTheme="minorHAnsi" w:hAnsiTheme="minorHAnsi" w:cstheme="minorHAnsi"/>
        </w:rPr>
        <w:t>41.844,60</w:t>
      </w:r>
      <w:r w:rsidRPr="0032310D">
        <w:rPr>
          <w:rFonts w:asciiTheme="minorHAnsi" w:hAnsiTheme="minorHAnsi" w:cstheme="minorHAnsi"/>
        </w:rPr>
        <w:t xml:space="preserve"> zł,</w:t>
      </w:r>
    </w:p>
    <w:p w14:paraId="1214DB2F" w14:textId="7BD0D0CC" w:rsidR="003229CA" w:rsidRPr="0032310D" w:rsidRDefault="003229C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usługa weterynaryjna dotycząca zapobiegania bezdomności zwierząt kwota 17.900,00 zł, w tym 8.950,00 zł z dotacji Urzędu Marszałkowskiego w Warszawie,</w:t>
      </w:r>
    </w:p>
    <w:p w14:paraId="23042F27" w14:textId="5B8D90BF" w:rsidR="003229CA" w:rsidRPr="0032310D" w:rsidRDefault="003229C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zorganizowanie pikniku ekologicznego kwota 30.000,00 zł, w całości sfinansowana środkami </w:t>
      </w:r>
      <w:proofErr w:type="spellStart"/>
      <w:r w:rsidRPr="0032310D">
        <w:rPr>
          <w:rFonts w:asciiTheme="minorHAnsi" w:hAnsiTheme="minorHAnsi" w:cstheme="minorHAnsi"/>
        </w:rPr>
        <w:t>WFOŚiGW</w:t>
      </w:r>
      <w:proofErr w:type="spellEnd"/>
      <w:r w:rsidRPr="0032310D">
        <w:rPr>
          <w:rFonts w:asciiTheme="minorHAnsi" w:hAnsiTheme="minorHAnsi" w:cstheme="minorHAnsi"/>
        </w:rPr>
        <w:t>,</w:t>
      </w:r>
    </w:p>
    <w:p w14:paraId="153460DC" w14:textId="39B8ED08"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zakup usług telefonicznych w kwocie </w:t>
      </w:r>
      <w:r w:rsidR="003229CA" w:rsidRPr="0032310D">
        <w:rPr>
          <w:rFonts w:asciiTheme="minorHAnsi" w:hAnsiTheme="minorHAnsi" w:cstheme="minorHAnsi"/>
        </w:rPr>
        <w:t>4.063,72</w:t>
      </w:r>
      <w:r w:rsidRPr="0032310D">
        <w:rPr>
          <w:rFonts w:asciiTheme="minorHAnsi" w:hAnsiTheme="minorHAnsi" w:cstheme="minorHAnsi"/>
        </w:rPr>
        <w:t xml:space="preserve"> zł,</w:t>
      </w:r>
    </w:p>
    <w:p w14:paraId="1574A267" w14:textId="72AA6374"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 xml:space="preserve">na podróże służbowe i ryczałty kwota </w:t>
      </w:r>
      <w:r w:rsidR="003229CA" w:rsidRPr="0032310D">
        <w:rPr>
          <w:rFonts w:asciiTheme="minorHAnsi" w:hAnsiTheme="minorHAnsi" w:cstheme="minorHAnsi"/>
        </w:rPr>
        <w:t>17.726,25</w:t>
      </w:r>
      <w:r w:rsidRPr="0032310D">
        <w:rPr>
          <w:rFonts w:asciiTheme="minorHAnsi" w:hAnsiTheme="minorHAnsi" w:cstheme="minorHAnsi"/>
        </w:rPr>
        <w:t xml:space="preserve"> zł,</w:t>
      </w:r>
    </w:p>
    <w:p w14:paraId="36871206" w14:textId="6862501B" w:rsidR="00B8641A" w:rsidRPr="0032310D" w:rsidRDefault="00B8641A">
      <w:pPr>
        <w:pStyle w:val="NormalnyWeb"/>
        <w:numPr>
          <w:ilvl w:val="0"/>
          <w:numId w:val="36"/>
        </w:numPr>
        <w:spacing w:before="0" w:beforeAutospacing="0" w:after="0" w:line="360" w:lineRule="auto"/>
        <w:jc w:val="both"/>
        <w:rPr>
          <w:rFonts w:asciiTheme="minorHAnsi" w:hAnsiTheme="minorHAnsi" w:cstheme="minorHAnsi"/>
        </w:rPr>
      </w:pPr>
      <w:r w:rsidRPr="0032310D">
        <w:rPr>
          <w:rFonts w:asciiTheme="minorHAnsi" w:hAnsiTheme="minorHAnsi" w:cstheme="minorHAnsi"/>
        </w:rPr>
        <w:t>ubezpieczenie mienia, opłata za korzystanie ze środowiska</w:t>
      </w:r>
      <w:r w:rsidR="003229CA" w:rsidRPr="0032310D">
        <w:rPr>
          <w:rFonts w:asciiTheme="minorHAnsi" w:hAnsiTheme="minorHAnsi" w:cstheme="minorHAnsi"/>
        </w:rPr>
        <w:t xml:space="preserve">, opłata za przegon dla bydła, opłata za zgodę wodnoprawną, </w:t>
      </w:r>
      <w:r w:rsidRPr="0032310D">
        <w:rPr>
          <w:rFonts w:asciiTheme="minorHAnsi" w:hAnsiTheme="minorHAnsi" w:cstheme="minorHAnsi"/>
        </w:rPr>
        <w:t xml:space="preserve"> w kwocie </w:t>
      </w:r>
      <w:r w:rsidR="003229CA" w:rsidRPr="0032310D">
        <w:rPr>
          <w:rFonts w:asciiTheme="minorHAnsi" w:hAnsiTheme="minorHAnsi" w:cstheme="minorHAnsi"/>
        </w:rPr>
        <w:t>8.767,79</w:t>
      </w:r>
      <w:r w:rsidRPr="0032310D">
        <w:rPr>
          <w:rFonts w:asciiTheme="minorHAnsi" w:hAnsiTheme="minorHAnsi" w:cstheme="minorHAnsi"/>
        </w:rPr>
        <w:t xml:space="preserve"> zł,</w:t>
      </w:r>
    </w:p>
    <w:p w14:paraId="76CB4A64" w14:textId="77777777" w:rsidR="00B8641A" w:rsidRPr="0032310D" w:rsidRDefault="00B8641A" w:rsidP="00B8641A">
      <w:pPr>
        <w:pStyle w:val="NormalnyWeb"/>
        <w:spacing w:before="0" w:beforeAutospacing="0" w:after="0" w:line="360" w:lineRule="auto"/>
        <w:jc w:val="both"/>
        <w:rPr>
          <w:rFonts w:asciiTheme="minorHAnsi" w:hAnsiTheme="minorHAnsi" w:cstheme="minorHAnsi"/>
        </w:rPr>
      </w:pPr>
    </w:p>
    <w:p w14:paraId="489906A8" w14:textId="25F7AC56" w:rsidR="00B8641A" w:rsidRDefault="00B8641A" w:rsidP="0032310D">
      <w:pPr>
        <w:pStyle w:val="NormalnyWeb"/>
        <w:spacing w:before="0" w:beforeAutospacing="0" w:after="0" w:line="360" w:lineRule="auto"/>
        <w:ind w:left="360"/>
        <w:jc w:val="both"/>
        <w:rPr>
          <w:rFonts w:asciiTheme="minorHAnsi" w:hAnsiTheme="minorHAnsi" w:cstheme="minorHAnsi"/>
          <w:bCs/>
          <w:iCs/>
        </w:rPr>
      </w:pPr>
      <w:r w:rsidRPr="0032310D">
        <w:rPr>
          <w:rFonts w:asciiTheme="minorHAnsi" w:hAnsiTheme="minorHAnsi" w:cstheme="minorHAnsi"/>
          <w:b/>
          <w:bCs/>
          <w:i/>
          <w:iCs/>
        </w:rPr>
        <w:t xml:space="preserve">wydatki na zakupy inwestycyjne </w:t>
      </w:r>
      <w:r w:rsidRPr="0032310D">
        <w:rPr>
          <w:rFonts w:asciiTheme="minorHAnsi" w:hAnsiTheme="minorHAnsi" w:cstheme="minorHAnsi"/>
          <w:bCs/>
          <w:iCs/>
        </w:rPr>
        <w:t xml:space="preserve">w tym rozdziale w ramach funduszu sołeckiego </w:t>
      </w:r>
      <w:r w:rsidR="0032310D" w:rsidRPr="0032310D">
        <w:rPr>
          <w:rFonts w:asciiTheme="minorHAnsi" w:hAnsiTheme="minorHAnsi" w:cstheme="minorHAnsi"/>
          <w:bCs/>
          <w:iCs/>
        </w:rPr>
        <w:t xml:space="preserve">Sołectwa Parciaki </w:t>
      </w:r>
      <w:r w:rsidRPr="0032310D">
        <w:rPr>
          <w:rFonts w:asciiTheme="minorHAnsi" w:hAnsiTheme="minorHAnsi" w:cstheme="minorHAnsi"/>
          <w:bCs/>
          <w:iCs/>
        </w:rPr>
        <w:t>zaplanowane</w:t>
      </w:r>
      <w:r w:rsidR="009A7735" w:rsidRPr="0032310D">
        <w:rPr>
          <w:rFonts w:asciiTheme="minorHAnsi" w:hAnsiTheme="minorHAnsi" w:cstheme="minorHAnsi"/>
          <w:bCs/>
          <w:iCs/>
        </w:rPr>
        <w:t xml:space="preserve"> </w:t>
      </w:r>
      <w:r w:rsidR="0032310D" w:rsidRPr="0032310D">
        <w:rPr>
          <w:rFonts w:asciiTheme="minorHAnsi" w:hAnsiTheme="minorHAnsi" w:cstheme="minorHAnsi"/>
          <w:bCs/>
          <w:iCs/>
        </w:rPr>
        <w:t>i wydatkowane w kwocie 4.000,00 zł na opracowanie dokumentacji wiaty rekreacyjno-wypoczynkowej</w:t>
      </w:r>
      <w:r w:rsidR="00C11952">
        <w:rPr>
          <w:rFonts w:asciiTheme="minorHAnsi" w:hAnsiTheme="minorHAnsi" w:cstheme="minorHAnsi"/>
          <w:bCs/>
          <w:iCs/>
        </w:rPr>
        <w:t xml:space="preserve"> w miejscowości Parciaki.</w:t>
      </w:r>
    </w:p>
    <w:p w14:paraId="4FC6C7EC" w14:textId="77777777" w:rsidR="008A3BC4" w:rsidRPr="0032310D" w:rsidRDefault="008A3BC4" w:rsidP="0032310D">
      <w:pPr>
        <w:pStyle w:val="NormalnyWeb"/>
        <w:spacing w:before="0" w:beforeAutospacing="0" w:after="0" w:line="360" w:lineRule="auto"/>
        <w:ind w:left="360"/>
        <w:jc w:val="both"/>
        <w:rPr>
          <w:rFonts w:asciiTheme="minorHAnsi" w:hAnsiTheme="minorHAnsi" w:cstheme="minorHAnsi"/>
          <w:bCs/>
          <w:iCs/>
        </w:rPr>
      </w:pPr>
    </w:p>
    <w:p w14:paraId="31A13E63" w14:textId="77777777" w:rsidR="00B8641A" w:rsidRPr="00C554D6" w:rsidRDefault="00B8641A" w:rsidP="00B8641A">
      <w:pPr>
        <w:pStyle w:val="NormalnyWeb"/>
        <w:keepNext/>
        <w:spacing w:before="0" w:beforeAutospacing="0" w:after="0" w:line="360" w:lineRule="auto"/>
        <w:jc w:val="both"/>
        <w:rPr>
          <w:rFonts w:asciiTheme="minorHAnsi" w:hAnsiTheme="minorHAnsi" w:cstheme="minorHAnsi"/>
        </w:rPr>
      </w:pPr>
      <w:r w:rsidRPr="00C554D6">
        <w:rPr>
          <w:rFonts w:asciiTheme="minorHAnsi" w:hAnsiTheme="minorHAnsi" w:cstheme="minorHAnsi"/>
          <w:b/>
          <w:bCs/>
          <w:u w:val="single"/>
        </w:rPr>
        <w:t>Dział 921 – Kultura i ochrona dziedzictwa narodowego</w:t>
      </w:r>
    </w:p>
    <w:p w14:paraId="11E33043" w14:textId="06CCA025" w:rsidR="00B8641A" w:rsidRPr="00C554D6" w:rsidRDefault="00B8641A" w:rsidP="00B8641A">
      <w:pPr>
        <w:pStyle w:val="NormalnyWeb"/>
        <w:spacing w:before="0" w:beforeAutospacing="0" w:after="0" w:line="360" w:lineRule="auto"/>
        <w:ind w:firstLine="708"/>
        <w:jc w:val="both"/>
        <w:rPr>
          <w:rFonts w:asciiTheme="minorHAnsi" w:hAnsiTheme="minorHAnsi" w:cstheme="minorHAnsi"/>
        </w:rPr>
      </w:pPr>
      <w:r w:rsidRPr="00C554D6">
        <w:rPr>
          <w:rFonts w:asciiTheme="minorHAnsi" w:hAnsiTheme="minorHAnsi" w:cstheme="minorHAnsi"/>
        </w:rPr>
        <w:t>Planowane wydatki w tym dziale ustalone zostały na kwotę 1.</w:t>
      </w:r>
      <w:r w:rsidR="00C554D6" w:rsidRPr="00C554D6">
        <w:rPr>
          <w:rFonts w:asciiTheme="minorHAnsi" w:hAnsiTheme="minorHAnsi" w:cstheme="minorHAnsi"/>
        </w:rPr>
        <w:t>907.775,89</w:t>
      </w:r>
      <w:r w:rsidRPr="00C554D6">
        <w:rPr>
          <w:rFonts w:asciiTheme="minorHAnsi" w:hAnsiTheme="minorHAnsi" w:cstheme="minorHAnsi"/>
        </w:rPr>
        <w:t xml:space="preserve"> zł, a wydatkowano </w:t>
      </w:r>
      <w:r w:rsidR="00C554D6" w:rsidRPr="00C554D6">
        <w:rPr>
          <w:rFonts w:asciiTheme="minorHAnsi" w:hAnsiTheme="minorHAnsi" w:cstheme="minorHAnsi"/>
        </w:rPr>
        <w:t>1.685.414,76</w:t>
      </w:r>
      <w:r w:rsidRPr="00C554D6">
        <w:rPr>
          <w:rFonts w:asciiTheme="minorHAnsi" w:hAnsiTheme="minorHAnsi" w:cstheme="minorHAnsi"/>
        </w:rPr>
        <w:t xml:space="preserve"> zł, tj. </w:t>
      </w:r>
      <w:r w:rsidR="00C554D6" w:rsidRPr="00C554D6">
        <w:rPr>
          <w:rFonts w:asciiTheme="minorHAnsi" w:hAnsiTheme="minorHAnsi" w:cstheme="minorHAnsi"/>
        </w:rPr>
        <w:t>88,86</w:t>
      </w:r>
      <w:r w:rsidRPr="00C554D6">
        <w:rPr>
          <w:rFonts w:asciiTheme="minorHAnsi" w:hAnsiTheme="minorHAnsi" w:cstheme="minorHAnsi"/>
        </w:rPr>
        <w:t xml:space="preserve"> % planu rocznego.</w:t>
      </w:r>
    </w:p>
    <w:p w14:paraId="53BF3B14" w14:textId="77777777" w:rsidR="00B8641A" w:rsidRPr="00C554D6" w:rsidRDefault="00B8641A" w:rsidP="00B8641A">
      <w:pPr>
        <w:pStyle w:val="NormalnyWeb"/>
        <w:spacing w:before="0" w:beforeAutospacing="0" w:after="0" w:line="360" w:lineRule="auto"/>
        <w:ind w:firstLine="708"/>
        <w:jc w:val="both"/>
        <w:rPr>
          <w:rFonts w:asciiTheme="minorHAnsi" w:hAnsiTheme="minorHAnsi" w:cstheme="minorHAnsi"/>
        </w:rPr>
      </w:pPr>
    </w:p>
    <w:p w14:paraId="6A4A45B4" w14:textId="77777777" w:rsidR="00B8641A" w:rsidRPr="00C554D6" w:rsidRDefault="00B8641A" w:rsidP="00B8641A">
      <w:pPr>
        <w:pStyle w:val="NormalnyWeb"/>
        <w:spacing w:before="0" w:beforeAutospacing="0" w:after="0" w:line="360" w:lineRule="auto"/>
        <w:jc w:val="both"/>
        <w:rPr>
          <w:rFonts w:asciiTheme="minorHAnsi" w:hAnsiTheme="minorHAnsi" w:cstheme="minorHAnsi"/>
        </w:rPr>
      </w:pPr>
      <w:r w:rsidRPr="00C554D6">
        <w:rPr>
          <w:rFonts w:asciiTheme="minorHAnsi" w:hAnsiTheme="minorHAnsi" w:cstheme="minorHAnsi"/>
          <w:bCs/>
          <w:i/>
          <w:iCs/>
          <w:u w:val="single"/>
        </w:rPr>
        <w:t>Biblioteki</w:t>
      </w:r>
    </w:p>
    <w:p w14:paraId="3E61099F" w14:textId="0D53B077" w:rsidR="00B8641A" w:rsidRPr="00DF1A1F" w:rsidRDefault="00B8641A" w:rsidP="00B8641A">
      <w:pPr>
        <w:pStyle w:val="NormalnyWeb"/>
        <w:spacing w:before="0" w:beforeAutospacing="0" w:after="0" w:line="360" w:lineRule="auto"/>
        <w:ind w:firstLine="708"/>
        <w:jc w:val="both"/>
        <w:rPr>
          <w:rFonts w:asciiTheme="minorHAnsi" w:hAnsiTheme="minorHAnsi" w:cstheme="minorHAnsi"/>
        </w:rPr>
      </w:pPr>
      <w:r w:rsidRPr="00C554D6">
        <w:rPr>
          <w:rFonts w:asciiTheme="minorHAnsi" w:hAnsiTheme="minorHAnsi" w:cstheme="minorHAnsi"/>
        </w:rPr>
        <w:t xml:space="preserve">Dotacja podmiotowa dla Publicznej Biblioteki w Jednorożcu zaplanowana w wysokości </w:t>
      </w:r>
      <w:r w:rsidR="00C554D6" w:rsidRPr="00DF1A1F">
        <w:rPr>
          <w:rFonts w:asciiTheme="minorHAnsi" w:hAnsiTheme="minorHAnsi" w:cstheme="minorHAnsi"/>
        </w:rPr>
        <w:t>60</w:t>
      </w:r>
      <w:r w:rsidRPr="00DF1A1F">
        <w:rPr>
          <w:rFonts w:asciiTheme="minorHAnsi" w:hAnsiTheme="minorHAnsi" w:cstheme="minorHAnsi"/>
        </w:rPr>
        <w:t xml:space="preserve">0.000,00 zł, przekazano </w:t>
      </w:r>
      <w:r w:rsidR="00C554D6" w:rsidRPr="00DF1A1F">
        <w:rPr>
          <w:rFonts w:asciiTheme="minorHAnsi" w:hAnsiTheme="minorHAnsi" w:cstheme="minorHAnsi"/>
        </w:rPr>
        <w:t>533.151,98</w:t>
      </w:r>
      <w:r w:rsidRPr="00DF1A1F">
        <w:rPr>
          <w:rFonts w:asciiTheme="minorHAnsi" w:hAnsiTheme="minorHAnsi" w:cstheme="minorHAnsi"/>
        </w:rPr>
        <w:t xml:space="preserve"> zł tj. </w:t>
      </w:r>
      <w:r w:rsidR="00C554D6" w:rsidRPr="00DF1A1F">
        <w:rPr>
          <w:rFonts w:asciiTheme="minorHAnsi" w:hAnsiTheme="minorHAnsi" w:cstheme="minorHAnsi"/>
        </w:rPr>
        <w:t>88,86</w:t>
      </w:r>
      <w:r w:rsidRPr="00DF1A1F">
        <w:rPr>
          <w:rFonts w:asciiTheme="minorHAnsi" w:hAnsiTheme="minorHAnsi" w:cstheme="minorHAnsi"/>
        </w:rPr>
        <w:t xml:space="preserve"> % planu. Dotacja przeznaczona jest na bieżącą działalność bibliotek na terenie gminy.</w:t>
      </w:r>
    </w:p>
    <w:p w14:paraId="3AACB5A4" w14:textId="77777777" w:rsidR="00B8641A" w:rsidRPr="00DF1A1F" w:rsidRDefault="00B8641A" w:rsidP="00B8641A">
      <w:pPr>
        <w:pStyle w:val="NormalnyWeb"/>
        <w:spacing w:before="0" w:beforeAutospacing="0" w:after="0" w:line="360" w:lineRule="auto"/>
        <w:jc w:val="both"/>
        <w:rPr>
          <w:rFonts w:asciiTheme="minorHAnsi" w:hAnsiTheme="minorHAnsi" w:cstheme="minorHAnsi"/>
        </w:rPr>
      </w:pPr>
    </w:p>
    <w:p w14:paraId="0EC11DF0" w14:textId="77777777" w:rsidR="00B8641A" w:rsidRPr="00DF1A1F" w:rsidRDefault="00B8641A" w:rsidP="00B8641A">
      <w:pPr>
        <w:pStyle w:val="NormalnyWeb"/>
        <w:spacing w:before="0" w:beforeAutospacing="0" w:after="0" w:line="360" w:lineRule="auto"/>
        <w:jc w:val="both"/>
        <w:rPr>
          <w:rFonts w:asciiTheme="minorHAnsi" w:hAnsiTheme="minorHAnsi" w:cstheme="minorHAnsi"/>
        </w:rPr>
      </w:pPr>
      <w:r w:rsidRPr="00DF1A1F">
        <w:rPr>
          <w:rFonts w:asciiTheme="minorHAnsi" w:hAnsiTheme="minorHAnsi" w:cstheme="minorHAnsi"/>
          <w:bCs/>
          <w:i/>
          <w:iCs/>
          <w:u w:val="single"/>
        </w:rPr>
        <w:lastRenderedPageBreak/>
        <w:t>Pozostała działalność</w:t>
      </w:r>
    </w:p>
    <w:p w14:paraId="21A62CFF" w14:textId="66FFF882" w:rsidR="00B8641A" w:rsidRPr="00DF1A1F" w:rsidRDefault="00B8641A" w:rsidP="00B8641A">
      <w:pPr>
        <w:pStyle w:val="NormalnyWeb"/>
        <w:spacing w:before="0" w:beforeAutospacing="0" w:after="0" w:line="360" w:lineRule="auto"/>
        <w:ind w:firstLine="708"/>
        <w:jc w:val="both"/>
        <w:rPr>
          <w:rFonts w:asciiTheme="minorHAnsi" w:hAnsiTheme="minorHAnsi" w:cstheme="minorHAnsi"/>
        </w:rPr>
      </w:pPr>
      <w:r w:rsidRPr="00DF1A1F">
        <w:rPr>
          <w:rFonts w:asciiTheme="minorHAnsi" w:hAnsiTheme="minorHAnsi" w:cstheme="minorHAnsi"/>
        </w:rPr>
        <w:t xml:space="preserve">Z planowanej kwoty wydatków w tym rozdziale w wysokości </w:t>
      </w:r>
      <w:r w:rsidR="00C554D6" w:rsidRPr="00DF1A1F">
        <w:rPr>
          <w:rFonts w:asciiTheme="minorHAnsi" w:hAnsiTheme="minorHAnsi" w:cstheme="minorHAnsi"/>
        </w:rPr>
        <w:t>1.307.775,89</w:t>
      </w:r>
      <w:r w:rsidRPr="00DF1A1F">
        <w:rPr>
          <w:rFonts w:asciiTheme="minorHAnsi" w:hAnsiTheme="minorHAnsi" w:cstheme="minorHAnsi"/>
        </w:rPr>
        <w:t xml:space="preserve"> zł wydatkowano </w:t>
      </w:r>
      <w:r w:rsidR="00C554D6" w:rsidRPr="00DF1A1F">
        <w:rPr>
          <w:rFonts w:asciiTheme="minorHAnsi" w:hAnsiTheme="minorHAnsi" w:cstheme="minorHAnsi"/>
        </w:rPr>
        <w:t>1.152.262,78</w:t>
      </w:r>
      <w:r w:rsidRPr="00DF1A1F">
        <w:rPr>
          <w:rFonts w:asciiTheme="minorHAnsi" w:hAnsiTheme="minorHAnsi" w:cstheme="minorHAnsi"/>
        </w:rPr>
        <w:t xml:space="preserve">  zł tj. </w:t>
      </w:r>
      <w:r w:rsidR="00C554D6" w:rsidRPr="00DF1A1F">
        <w:rPr>
          <w:rFonts w:asciiTheme="minorHAnsi" w:hAnsiTheme="minorHAnsi" w:cstheme="minorHAnsi"/>
        </w:rPr>
        <w:t>88,11</w:t>
      </w:r>
      <w:r w:rsidRPr="00DF1A1F">
        <w:rPr>
          <w:rFonts w:asciiTheme="minorHAnsi" w:hAnsiTheme="minorHAnsi" w:cstheme="minorHAnsi"/>
        </w:rPr>
        <w:t xml:space="preserve"> % planu.</w:t>
      </w:r>
    </w:p>
    <w:p w14:paraId="7F18FDF0" w14:textId="1862C9F8" w:rsidR="00B8641A" w:rsidRPr="00DF1A1F" w:rsidRDefault="00B8641A" w:rsidP="00B8641A">
      <w:pPr>
        <w:pStyle w:val="NormalnyWeb"/>
        <w:spacing w:before="0" w:beforeAutospacing="0" w:after="0" w:line="360" w:lineRule="auto"/>
        <w:ind w:firstLine="708"/>
        <w:jc w:val="both"/>
        <w:rPr>
          <w:rFonts w:asciiTheme="minorHAnsi" w:hAnsiTheme="minorHAnsi" w:cstheme="minorHAnsi"/>
        </w:rPr>
      </w:pPr>
      <w:r w:rsidRPr="00DF1A1F">
        <w:rPr>
          <w:rFonts w:asciiTheme="minorHAnsi" w:hAnsiTheme="minorHAnsi" w:cstheme="minorHAnsi"/>
        </w:rPr>
        <w:t xml:space="preserve">Dotacja na finansowanie lub dofinansowanie zadań zleconych do realizacji stowarzyszeń zaplanowana </w:t>
      </w:r>
      <w:r w:rsidR="00C554D6" w:rsidRPr="00DF1A1F">
        <w:rPr>
          <w:rFonts w:asciiTheme="minorHAnsi" w:hAnsiTheme="minorHAnsi" w:cstheme="minorHAnsi"/>
        </w:rPr>
        <w:t>i przekazana w kwocie 34.000,00 zł.</w:t>
      </w:r>
    </w:p>
    <w:p w14:paraId="03FC1E15" w14:textId="3A097A58" w:rsidR="00C56EE9" w:rsidRPr="00DF1A1F" w:rsidRDefault="00B8641A" w:rsidP="00B8641A">
      <w:pPr>
        <w:pStyle w:val="NormalnyWeb"/>
        <w:spacing w:before="0" w:beforeAutospacing="0" w:after="0" w:line="360" w:lineRule="auto"/>
        <w:ind w:firstLine="708"/>
        <w:jc w:val="both"/>
        <w:rPr>
          <w:rFonts w:asciiTheme="minorHAnsi" w:hAnsiTheme="minorHAnsi" w:cstheme="minorHAnsi"/>
        </w:rPr>
      </w:pPr>
      <w:r w:rsidRPr="00DF1A1F">
        <w:rPr>
          <w:rFonts w:asciiTheme="minorHAnsi" w:hAnsiTheme="minorHAnsi" w:cstheme="minorHAnsi"/>
        </w:rPr>
        <w:t xml:space="preserve">Planowane wydatki </w:t>
      </w:r>
      <w:r w:rsidR="00042905">
        <w:rPr>
          <w:rFonts w:asciiTheme="minorHAnsi" w:hAnsiTheme="minorHAnsi" w:cstheme="minorHAnsi"/>
        </w:rPr>
        <w:t xml:space="preserve">bieżące </w:t>
      </w:r>
      <w:r w:rsidRPr="00DF1A1F">
        <w:rPr>
          <w:rFonts w:asciiTheme="minorHAnsi" w:hAnsiTheme="minorHAnsi" w:cstheme="minorHAnsi"/>
        </w:rPr>
        <w:t xml:space="preserve">w kwocie </w:t>
      </w:r>
      <w:r w:rsidR="00042905">
        <w:rPr>
          <w:rFonts w:asciiTheme="minorHAnsi" w:hAnsiTheme="minorHAnsi" w:cstheme="minorHAnsi"/>
        </w:rPr>
        <w:t>419.531,64</w:t>
      </w:r>
      <w:r w:rsidRPr="00DF1A1F">
        <w:rPr>
          <w:rFonts w:asciiTheme="minorHAnsi" w:hAnsiTheme="minorHAnsi" w:cstheme="minorHAnsi"/>
        </w:rPr>
        <w:t xml:space="preserve"> zł</w:t>
      </w:r>
      <w:r w:rsidR="00042905">
        <w:rPr>
          <w:rFonts w:asciiTheme="minorHAnsi" w:hAnsiTheme="minorHAnsi" w:cstheme="minorHAnsi"/>
        </w:rPr>
        <w:t>, w tym 131.531,64 zł w ramach funduszu sołeckiego</w:t>
      </w:r>
      <w:r w:rsidRPr="00DF1A1F">
        <w:rPr>
          <w:rFonts w:asciiTheme="minorHAnsi" w:hAnsiTheme="minorHAnsi" w:cstheme="minorHAnsi"/>
        </w:rPr>
        <w:t xml:space="preserve"> przeznaczone na świetlice wiejskie zostały poniesione w kwocie </w:t>
      </w:r>
      <w:r w:rsidR="00C554D6" w:rsidRPr="00DF1A1F">
        <w:rPr>
          <w:rFonts w:asciiTheme="minorHAnsi" w:hAnsiTheme="minorHAnsi" w:cstheme="minorHAnsi"/>
        </w:rPr>
        <w:t xml:space="preserve">275.894,05 </w:t>
      </w:r>
      <w:r w:rsidRPr="00DF1A1F">
        <w:rPr>
          <w:rFonts w:asciiTheme="minorHAnsi" w:hAnsiTheme="minorHAnsi" w:cstheme="minorHAnsi"/>
        </w:rPr>
        <w:t>zł</w:t>
      </w:r>
      <w:r w:rsidR="00C56EE9" w:rsidRPr="00DF1A1F">
        <w:rPr>
          <w:rFonts w:asciiTheme="minorHAnsi" w:hAnsiTheme="minorHAnsi" w:cstheme="minorHAnsi"/>
        </w:rPr>
        <w:t>.</w:t>
      </w:r>
      <w:r w:rsidRPr="00DF1A1F">
        <w:rPr>
          <w:rFonts w:asciiTheme="minorHAnsi" w:hAnsiTheme="minorHAnsi" w:cstheme="minorHAnsi"/>
        </w:rPr>
        <w:t xml:space="preserve"> tj.</w:t>
      </w:r>
      <w:r w:rsidR="00C56EE9" w:rsidRPr="00DF1A1F">
        <w:rPr>
          <w:rFonts w:asciiTheme="minorHAnsi" w:hAnsiTheme="minorHAnsi" w:cstheme="minorHAnsi"/>
        </w:rPr>
        <w:t>:</w:t>
      </w:r>
    </w:p>
    <w:p w14:paraId="0EB37C34" w14:textId="0288293F" w:rsidR="00C56EE9" w:rsidRPr="00DF1A1F" w:rsidRDefault="00B8641A" w:rsidP="00C56EE9">
      <w:pPr>
        <w:pStyle w:val="NormalnyWeb"/>
        <w:numPr>
          <w:ilvl w:val="0"/>
          <w:numId w:val="48"/>
        </w:numPr>
        <w:spacing w:before="0" w:beforeAutospacing="0" w:after="0" w:line="360" w:lineRule="auto"/>
        <w:jc w:val="both"/>
        <w:rPr>
          <w:rFonts w:asciiTheme="minorHAnsi" w:hAnsiTheme="minorHAnsi" w:cstheme="minorHAnsi"/>
        </w:rPr>
      </w:pPr>
      <w:r w:rsidRPr="00DF1A1F">
        <w:rPr>
          <w:rFonts w:asciiTheme="minorHAnsi" w:hAnsiTheme="minorHAnsi" w:cstheme="minorHAnsi"/>
        </w:rPr>
        <w:t xml:space="preserve">na zakup materiałów do świetlic wiejskich, oleju opałowego, </w:t>
      </w:r>
      <w:r w:rsidR="00C554D6" w:rsidRPr="00DF1A1F">
        <w:rPr>
          <w:rFonts w:asciiTheme="minorHAnsi" w:hAnsiTheme="minorHAnsi" w:cstheme="minorHAnsi"/>
        </w:rPr>
        <w:t xml:space="preserve">węgla kamiennego, konserwacja kotła w świetlicy w Ulatowie-Pogorzeli, montaż klimatyzacji w świetlicy w Żelaznej Rządowej, </w:t>
      </w:r>
      <w:r w:rsidR="00C56EE9" w:rsidRPr="00DF1A1F">
        <w:rPr>
          <w:rFonts w:asciiTheme="minorHAnsi" w:hAnsiTheme="minorHAnsi" w:cstheme="minorHAnsi"/>
        </w:rPr>
        <w:t>zakup zastawy stołowej oraz chłodziarko-zamrażalki do świetlicy w Lipie, zakup mebli do świetlicy w Budach Rządowych kwota</w:t>
      </w:r>
      <w:r w:rsidR="00EE6B99" w:rsidRPr="00DF1A1F">
        <w:rPr>
          <w:rFonts w:asciiTheme="minorHAnsi" w:hAnsiTheme="minorHAnsi" w:cstheme="minorHAnsi"/>
        </w:rPr>
        <w:t xml:space="preserve"> 63.273,23 zł,</w:t>
      </w:r>
    </w:p>
    <w:p w14:paraId="26CABB80" w14:textId="0497BE40" w:rsidR="00C56EE9" w:rsidRDefault="00C56EE9" w:rsidP="00C56EE9">
      <w:pPr>
        <w:pStyle w:val="NormalnyWeb"/>
        <w:numPr>
          <w:ilvl w:val="0"/>
          <w:numId w:val="48"/>
        </w:numPr>
        <w:spacing w:before="0" w:beforeAutospacing="0" w:after="0" w:line="360" w:lineRule="auto"/>
        <w:jc w:val="both"/>
        <w:rPr>
          <w:rFonts w:asciiTheme="minorHAnsi" w:hAnsiTheme="minorHAnsi" w:cstheme="minorHAnsi"/>
        </w:rPr>
      </w:pPr>
      <w:r w:rsidRPr="00C554D6">
        <w:rPr>
          <w:rFonts w:asciiTheme="minorHAnsi" w:hAnsiTheme="minorHAnsi" w:cstheme="minorHAnsi"/>
        </w:rPr>
        <w:t>w ramach funduszu sołeckiego</w:t>
      </w:r>
      <w:r>
        <w:rPr>
          <w:rFonts w:asciiTheme="minorHAnsi" w:hAnsiTheme="minorHAnsi" w:cstheme="minorHAnsi"/>
        </w:rPr>
        <w:t xml:space="preserve"> na </w:t>
      </w:r>
      <w:r w:rsidRPr="00C56EE9">
        <w:rPr>
          <w:rFonts w:asciiTheme="minorHAnsi" w:hAnsiTheme="minorHAnsi" w:cstheme="minorHAnsi"/>
        </w:rPr>
        <w:t>zakup sprzętu AGD do świetlicy w Jednorożcu</w:t>
      </w:r>
      <w:r>
        <w:rPr>
          <w:rFonts w:asciiTheme="minorHAnsi" w:hAnsiTheme="minorHAnsi" w:cstheme="minorHAnsi"/>
        </w:rPr>
        <w:t xml:space="preserve">, zakup zmywarki i materiałów do remontu świetlicy wiejskiej oraz budynku gospodarczego w Drążdżewie Nowym, zakup mebli do świetlicy w Żelaznej Rządowej, zakup </w:t>
      </w:r>
      <w:r w:rsidR="00EE6B99">
        <w:rPr>
          <w:rFonts w:asciiTheme="minorHAnsi" w:hAnsiTheme="minorHAnsi" w:cstheme="minorHAnsi"/>
        </w:rPr>
        <w:t xml:space="preserve">materiałów i do remontu oraz </w:t>
      </w:r>
      <w:r>
        <w:rPr>
          <w:rFonts w:asciiTheme="minorHAnsi" w:hAnsiTheme="minorHAnsi" w:cstheme="minorHAnsi"/>
        </w:rPr>
        <w:t>mebli do świetlicy w Budach Rządowych, zakup rolet, ławek, koszy, stojaków rowerowych, mebli do świetlicy w Olszewce, zakup rolet do świetlicy w Lipie</w:t>
      </w:r>
      <w:r w:rsidR="00EE6B99">
        <w:rPr>
          <w:rFonts w:asciiTheme="minorHAnsi" w:hAnsiTheme="minorHAnsi" w:cstheme="minorHAnsi"/>
        </w:rPr>
        <w:t>, zakup artykułów spożywczych na spotkania integracyjne w miejscowościach Jednorożec, Stegna, Drążdżewo Nowe, Żelazna Rządowa, Parciaki, Olszewka, Ulatowo-Pogorzel</w:t>
      </w:r>
      <w:r w:rsidR="000A5E51">
        <w:rPr>
          <w:rFonts w:asciiTheme="minorHAnsi" w:hAnsiTheme="minorHAnsi" w:cstheme="minorHAnsi"/>
        </w:rPr>
        <w:t xml:space="preserve">, instalacja nagłośnienia oraz usługa animacyjna na spotkaniu mikołajkowym w Jednorożcu, usługa animacyjna oraz koncert i obsługa pikniku w Stegnie, wykonanie przyłącza elektrycznego placu w Stegnie, modernizacja oświetlenia oraz usługa dekarska w świetlicy w Drążdżewie, koncert i obsługa pikniku w Parciakach, usługa gastronomiczna oraz wynajem zespołu w </w:t>
      </w:r>
      <w:proofErr w:type="spellStart"/>
      <w:r w:rsidR="000A5E51">
        <w:rPr>
          <w:rFonts w:asciiTheme="minorHAnsi" w:hAnsiTheme="minorHAnsi" w:cstheme="minorHAnsi"/>
        </w:rPr>
        <w:t>Połoni</w:t>
      </w:r>
      <w:proofErr w:type="spellEnd"/>
      <w:r w:rsidR="000A5E51">
        <w:rPr>
          <w:rFonts w:asciiTheme="minorHAnsi" w:hAnsiTheme="minorHAnsi" w:cstheme="minorHAnsi"/>
        </w:rPr>
        <w:t xml:space="preserve">, </w:t>
      </w:r>
      <w:r w:rsidR="00EE6B99">
        <w:rPr>
          <w:rFonts w:asciiTheme="minorHAnsi" w:hAnsiTheme="minorHAnsi" w:cstheme="minorHAnsi"/>
        </w:rPr>
        <w:t xml:space="preserve"> </w:t>
      </w:r>
      <w:r w:rsidR="000A5E51">
        <w:rPr>
          <w:rFonts w:asciiTheme="minorHAnsi" w:hAnsiTheme="minorHAnsi" w:cstheme="minorHAnsi"/>
        </w:rPr>
        <w:t xml:space="preserve">animacje dla dzieci w Olszewce </w:t>
      </w:r>
      <w:r w:rsidR="00EE6B99">
        <w:rPr>
          <w:rFonts w:asciiTheme="minorHAnsi" w:hAnsiTheme="minorHAnsi" w:cstheme="minorHAnsi"/>
        </w:rPr>
        <w:t>kwota 131.127,66 zł,</w:t>
      </w:r>
      <w:r w:rsidR="00042905">
        <w:rPr>
          <w:rFonts w:asciiTheme="minorHAnsi" w:hAnsiTheme="minorHAnsi" w:cstheme="minorHAnsi"/>
        </w:rPr>
        <w:t xml:space="preserve"> </w:t>
      </w:r>
    </w:p>
    <w:p w14:paraId="59B680D9" w14:textId="58235F85" w:rsidR="00EE6B99" w:rsidRPr="00EE6B99" w:rsidRDefault="00DA369E" w:rsidP="00EE6B99">
      <w:pPr>
        <w:pStyle w:val="NormalnyWeb"/>
        <w:numPr>
          <w:ilvl w:val="0"/>
          <w:numId w:val="48"/>
        </w:numPr>
        <w:spacing w:before="0" w:beforeAutospacing="0" w:after="0" w:line="360" w:lineRule="auto"/>
        <w:jc w:val="both"/>
        <w:rPr>
          <w:rFonts w:asciiTheme="minorHAnsi" w:hAnsiTheme="minorHAnsi" w:cstheme="minorHAnsi"/>
        </w:rPr>
      </w:pPr>
      <w:r w:rsidRPr="00EE6B99">
        <w:rPr>
          <w:rFonts w:asciiTheme="minorHAnsi" w:hAnsiTheme="minorHAnsi" w:cstheme="minorHAnsi"/>
        </w:rPr>
        <w:t>zakup energii elektrycznej</w:t>
      </w:r>
      <w:r w:rsidR="00EE6B99">
        <w:rPr>
          <w:rFonts w:asciiTheme="minorHAnsi" w:hAnsiTheme="minorHAnsi" w:cstheme="minorHAnsi"/>
        </w:rPr>
        <w:t xml:space="preserve"> i gazu</w:t>
      </w:r>
      <w:r w:rsidRPr="00EE6B99">
        <w:rPr>
          <w:rFonts w:asciiTheme="minorHAnsi" w:hAnsiTheme="minorHAnsi" w:cstheme="minorHAnsi"/>
        </w:rPr>
        <w:t xml:space="preserve"> </w:t>
      </w:r>
      <w:r w:rsidR="00EE6B99" w:rsidRPr="00EE6B99">
        <w:rPr>
          <w:rFonts w:asciiTheme="minorHAnsi" w:hAnsiTheme="minorHAnsi" w:cstheme="minorHAnsi"/>
        </w:rPr>
        <w:t>zużywan</w:t>
      </w:r>
      <w:r w:rsidR="00EE6B99">
        <w:rPr>
          <w:rFonts w:asciiTheme="minorHAnsi" w:hAnsiTheme="minorHAnsi" w:cstheme="minorHAnsi"/>
        </w:rPr>
        <w:t xml:space="preserve">ych </w:t>
      </w:r>
      <w:r w:rsidR="00EE6B99" w:rsidRPr="00EE6B99">
        <w:rPr>
          <w:rFonts w:asciiTheme="minorHAnsi" w:hAnsiTheme="minorHAnsi" w:cstheme="minorHAnsi"/>
        </w:rPr>
        <w:t>w świetlicach wiejskich kwota 62.358,20 zł,</w:t>
      </w:r>
    </w:p>
    <w:p w14:paraId="7CD2CF14" w14:textId="50B01722" w:rsidR="00B8641A" w:rsidRDefault="000A5E51" w:rsidP="00EE6B99">
      <w:pPr>
        <w:pStyle w:val="NormalnyWeb"/>
        <w:numPr>
          <w:ilvl w:val="0"/>
          <w:numId w:val="48"/>
        </w:numPr>
        <w:spacing w:before="0" w:beforeAutospacing="0" w:after="0" w:line="360" w:lineRule="auto"/>
        <w:jc w:val="both"/>
        <w:rPr>
          <w:rFonts w:asciiTheme="minorHAnsi" w:hAnsiTheme="minorHAnsi" w:cstheme="minorHAnsi"/>
        </w:rPr>
      </w:pPr>
      <w:r w:rsidRPr="000A5E51">
        <w:rPr>
          <w:rFonts w:asciiTheme="minorHAnsi" w:hAnsiTheme="minorHAnsi" w:cstheme="minorHAnsi"/>
        </w:rPr>
        <w:t>przegląd i czyszczenie</w:t>
      </w:r>
      <w:r w:rsidR="00EE6B99" w:rsidRPr="000A5E51">
        <w:rPr>
          <w:rFonts w:asciiTheme="minorHAnsi" w:hAnsiTheme="minorHAnsi" w:cstheme="minorHAnsi"/>
        </w:rPr>
        <w:t xml:space="preserve"> </w:t>
      </w:r>
      <w:r w:rsidRPr="000A5E51">
        <w:rPr>
          <w:rFonts w:asciiTheme="minorHAnsi" w:hAnsiTheme="minorHAnsi" w:cstheme="minorHAnsi"/>
        </w:rPr>
        <w:t xml:space="preserve">kotłów, montaż klimatyzacji w Żelaznej  Rządowej, </w:t>
      </w:r>
      <w:r w:rsidR="00EE6B99" w:rsidRPr="000A5E51">
        <w:rPr>
          <w:rFonts w:asciiTheme="minorHAnsi" w:hAnsiTheme="minorHAnsi" w:cstheme="minorHAnsi"/>
        </w:rPr>
        <w:t xml:space="preserve"> </w:t>
      </w:r>
      <w:r w:rsidRPr="000A5E51">
        <w:rPr>
          <w:rFonts w:asciiTheme="minorHAnsi" w:hAnsiTheme="minorHAnsi" w:cstheme="minorHAnsi"/>
        </w:rPr>
        <w:t>przegląd przewodów kominowych, opłaty telekomunikacyjne kwota 12.393,07 zł,</w:t>
      </w:r>
    </w:p>
    <w:p w14:paraId="6DB52389" w14:textId="7C8DD12A" w:rsidR="000A5E51" w:rsidRPr="000A5E51" w:rsidRDefault="000A5E51" w:rsidP="00EE6B99">
      <w:pPr>
        <w:pStyle w:val="NormalnyWeb"/>
        <w:numPr>
          <w:ilvl w:val="0"/>
          <w:numId w:val="48"/>
        </w:numPr>
        <w:spacing w:before="0" w:beforeAutospacing="0" w:after="0" w:line="360" w:lineRule="auto"/>
        <w:jc w:val="both"/>
        <w:rPr>
          <w:rFonts w:asciiTheme="minorHAnsi" w:hAnsiTheme="minorHAnsi" w:cstheme="minorHAnsi"/>
        </w:rPr>
      </w:pPr>
      <w:r>
        <w:rPr>
          <w:rFonts w:asciiTheme="minorHAnsi" w:hAnsiTheme="minorHAnsi" w:cstheme="minorHAnsi"/>
        </w:rPr>
        <w:t xml:space="preserve">ubezpieczenie majątku, </w:t>
      </w:r>
      <w:r w:rsidR="001834A1">
        <w:rPr>
          <w:rFonts w:asciiTheme="minorHAnsi" w:hAnsiTheme="minorHAnsi" w:cstheme="minorHAnsi"/>
        </w:rPr>
        <w:t>opłata przyłączeniowa świetlicy w Dynaku, opłata za pobór wody i ścieków kwota 6.741,89 zł.</w:t>
      </w:r>
    </w:p>
    <w:p w14:paraId="667B8E12" w14:textId="77777777" w:rsidR="007557F9" w:rsidRPr="00097137" w:rsidRDefault="007557F9" w:rsidP="00B8641A">
      <w:pPr>
        <w:pStyle w:val="NormalnyWeb"/>
        <w:spacing w:before="0" w:beforeAutospacing="0" w:after="0" w:line="360" w:lineRule="auto"/>
        <w:jc w:val="both"/>
        <w:rPr>
          <w:rFonts w:asciiTheme="minorHAnsi" w:hAnsiTheme="minorHAnsi" w:cstheme="minorHAnsi"/>
          <w:color w:val="FF0000"/>
        </w:rPr>
      </w:pPr>
    </w:p>
    <w:p w14:paraId="642302B8" w14:textId="77777777" w:rsidR="00B8641A" w:rsidRPr="001C4552" w:rsidRDefault="00B8641A" w:rsidP="00B8641A">
      <w:pPr>
        <w:pStyle w:val="NormalnyWeb"/>
        <w:spacing w:before="0" w:beforeAutospacing="0" w:after="0" w:line="360" w:lineRule="auto"/>
        <w:jc w:val="both"/>
        <w:rPr>
          <w:rFonts w:asciiTheme="minorHAnsi" w:hAnsiTheme="minorHAnsi" w:cstheme="minorHAnsi"/>
        </w:rPr>
      </w:pPr>
      <w:r w:rsidRPr="001C4552">
        <w:rPr>
          <w:rFonts w:asciiTheme="minorHAnsi" w:hAnsiTheme="minorHAnsi" w:cstheme="minorHAnsi"/>
          <w:b/>
          <w:bCs/>
          <w:i/>
          <w:iCs/>
        </w:rPr>
        <w:t>Wydatki inwestycyjne</w:t>
      </w:r>
    </w:p>
    <w:p w14:paraId="2E2C3E96" w14:textId="6873BCBB" w:rsidR="00B8641A" w:rsidRPr="001C4552" w:rsidRDefault="00B8641A" w:rsidP="00B8641A">
      <w:pPr>
        <w:pStyle w:val="NormalnyWeb"/>
        <w:spacing w:before="0" w:beforeAutospacing="0" w:after="0" w:line="360" w:lineRule="auto"/>
        <w:jc w:val="both"/>
        <w:rPr>
          <w:rFonts w:asciiTheme="minorHAnsi" w:hAnsiTheme="minorHAnsi" w:cstheme="minorHAnsi"/>
        </w:rPr>
      </w:pPr>
      <w:r w:rsidRPr="001C4552">
        <w:rPr>
          <w:rFonts w:asciiTheme="minorHAnsi" w:hAnsiTheme="minorHAnsi" w:cstheme="minorHAnsi"/>
        </w:rPr>
        <w:t xml:space="preserve">Wydatki w tym rozdziale zostały zaplanowane w kwocie </w:t>
      </w:r>
      <w:r w:rsidR="001C4552" w:rsidRPr="001C4552">
        <w:rPr>
          <w:rFonts w:asciiTheme="minorHAnsi" w:hAnsiTheme="minorHAnsi" w:cstheme="minorHAnsi"/>
        </w:rPr>
        <w:t>854.244,25</w:t>
      </w:r>
      <w:r w:rsidRPr="001C4552">
        <w:rPr>
          <w:rFonts w:asciiTheme="minorHAnsi" w:hAnsiTheme="minorHAnsi" w:cstheme="minorHAnsi"/>
        </w:rPr>
        <w:t xml:space="preserve"> zł., wydatkowano kwotę </w:t>
      </w:r>
      <w:r w:rsidR="001C4552" w:rsidRPr="001C4552">
        <w:rPr>
          <w:rFonts w:asciiTheme="minorHAnsi" w:hAnsiTheme="minorHAnsi" w:cstheme="minorHAnsi"/>
        </w:rPr>
        <w:t>842.368,73</w:t>
      </w:r>
      <w:r w:rsidRPr="001C4552">
        <w:rPr>
          <w:rFonts w:asciiTheme="minorHAnsi" w:hAnsiTheme="minorHAnsi" w:cstheme="minorHAnsi"/>
        </w:rPr>
        <w:t xml:space="preserve"> zł na zadania inwestycyjne pn.:</w:t>
      </w:r>
    </w:p>
    <w:p w14:paraId="5999071A" w14:textId="30A6B878" w:rsidR="001C4552" w:rsidRPr="001C4552" w:rsidRDefault="001C4552" w:rsidP="001C4552">
      <w:pPr>
        <w:pStyle w:val="NormalnyWeb"/>
        <w:spacing w:before="0" w:beforeAutospacing="0" w:after="0" w:line="360" w:lineRule="auto"/>
        <w:jc w:val="both"/>
        <w:rPr>
          <w:rFonts w:asciiTheme="minorHAnsi" w:hAnsiTheme="minorHAnsi" w:cstheme="minorHAnsi"/>
        </w:rPr>
      </w:pPr>
      <w:r w:rsidRPr="001C4552">
        <w:rPr>
          <w:rFonts w:asciiTheme="minorHAnsi" w:hAnsiTheme="minorHAnsi" w:cstheme="minorHAnsi"/>
        </w:rPr>
        <w:lastRenderedPageBreak/>
        <w:t>- „Remont świetlicy wiejskiej w Ulatowie-</w:t>
      </w:r>
      <w:proofErr w:type="spellStart"/>
      <w:r w:rsidRPr="001C4552">
        <w:rPr>
          <w:rFonts w:asciiTheme="minorHAnsi" w:hAnsiTheme="minorHAnsi" w:cstheme="minorHAnsi"/>
        </w:rPr>
        <w:t>Słabogórze</w:t>
      </w:r>
      <w:proofErr w:type="spellEnd"/>
      <w:r w:rsidRPr="001C4552">
        <w:rPr>
          <w:rFonts w:asciiTheme="minorHAnsi" w:hAnsiTheme="minorHAnsi" w:cstheme="minorHAnsi"/>
        </w:rPr>
        <w:t>” – planowane wydatki w ramach funduszu sołeckiego w kwocie 15.878,95 zł, zostały poniesione w kwocie 15.878,08 zł na zakup materiałów budowlanych, tarcicy, okien i kostki brukowej;</w:t>
      </w:r>
    </w:p>
    <w:p w14:paraId="605D1265" w14:textId="312396F7" w:rsidR="00B8641A" w:rsidRPr="001C4552" w:rsidRDefault="00B8641A" w:rsidP="00B8641A">
      <w:pPr>
        <w:pStyle w:val="NormalnyWeb"/>
        <w:spacing w:before="0" w:beforeAutospacing="0" w:after="0" w:line="360" w:lineRule="auto"/>
        <w:jc w:val="both"/>
        <w:rPr>
          <w:rFonts w:asciiTheme="minorHAnsi" w:hAnsiTheme="minorHAnsi" w:cstheme="minorHAnsi"/>
        </w:rPr>
      </w:pPr>
      <w:r w:rsidRPr="001C4552">
        <w:rPr>
          <w:rFonts w:asciiTheme="minorHAnsi" w:hAnsiTheme="minorHAnsi" w:cstheme="minorHAnsi"/>
        </w:rPr>
        <w:t>- „Remont budynku świetlicy wiejskiej w miejscowości Kobylaki-</w:t>
      </w:r>
      <w:proofErr w:type="spellStart"/>
      <w:r w:rsidRPr="001C4552">
        <w:rPr>
          <w:rFonts w:asciiTheme="minorHAnsi" w:hAnsiTheme="minorHAnsi" w:cstheme="minorHAnsi"/>
        </w:rPr>
        <w:t>Korysze</w:t>
      </w:r>
      <w:proofErr w:type="spellEnd"/>
      <w:r w:rsidRPr="001C4552">
        <w:rPr>
          <w:rFonts w:asciiTheme="minorHAnsi" w:hAnsiTheme="minorHAnsi" w:cstheme="minorHAnsi"/>
        </w:rPr>
        <w:t xml:space="preserve">” – planowane wydatki w kwocie </w:t>
      </w:r>
      <w:r w:rsidR="001C4552" w:rsidRPr="001C4552">
        <w:rPr>
          <w:rFonts w:asciiTheme="minorHAnsi" w:hAnsiTheme="minorHAnsi" w:cstheme="minorHAnsi"/>
        </w:rPr>
        <w:t>38.075,00</w:t>
      </w:r>
      <w:r w:rsidRPr="001C4552">
        <w:rPr>
          <w:rFonts w:asciiTheme="minorHAnsi" w:hAnsiTheme="minorHAnsi" w:cstheme="minorHAnsi"/>
        </w:rPr>
        <w:t xml:space="preserve"> zł, w tym w ramach funduszu sołeckiego w kwocie </w:t>
      </w:r>
      <w:r w:rsidR="001C4552" w:rsidRPr="001C4552">
        <w:rPr>
          <w:rFonts w:asciiTheme="minorHAnsi" w:hAnsiTheme="minorHAnsi" w:cstheme="minorHAnsi"/>
        </w:rPr>
        <w:t>12.000,00</w:t>
      </w:r>
      <w:r w:rsidRPr="001C4552">
        <w:rPr>
          <w:rFonts w:asciiTheme="minorHAnsi" w:hAnsiTheme="minorHAnsi" w:cstheme="minorHAnsi"/>
        </w:rPr>
        <w:t xml:space="preserve"> zł, zostały poniesione w kwocie </w:t>
      </w:r>
      <w:r w:rsidR="001C4552" w:rsidRPr="001C4552">
        <w:rPr>
          <w:rFonts w:asciiTheme="minorHAnsi" w:hAnsiTheme="minorHAnsi" w:cstheme="minorHAnsi"/>
        </w:rPr>
        <w:t>31.477,80</w:t>
      </w:r>
      <w:r w:rsidRPr="001C4552">
        <w:rPr>
          <w:rFonts w:asciiTheme="minorHAnsi" w:hAnsiTheme="minorHAnsi" w:cstheme="minorHAnsi"/>
        </w:rPr>
        <w:t xml:space="preserve"> zł na zakup materiałów budowlanych</w:t>
      </w:r>
      <w:r w:rsidR="001C4552" w:rsidRPr="001C4552">
        <w:rPr>
          <w:rFonts w:asciiTheme="minorHAnsi" w:hAnsiTheme="minorHAnsi" w:cstheme="minorHAnsi"/>
        </w:rPr>
        <w:t>, tarcicy, piasku, kostki brukowej, wykonanie przyłącza elektrycznego, konwektor elektryczny;</w:t>
      </w:r>
    </w:p>
    <w:p w14:paraId="6D97A5B3" w14:textId="02C5F0F7" w:rsidR="00B8641A" w:rsidRPr="00DF1A1F" w:rsidRDefault="00B8641A" w:rsidP="00B8641A">
      <w:pPr>
        <w:pStyle w:val="NormalnyWeb"/>
        <w:spacing w:before="0" w:beforeAutospacing="0" w:after="0" w:line="360" w:lineRule="auto"/>
        <w:jc w:val="both"/>
        <w:rPr>
          <w:rFonts w:asciiTheme="minorHAnsi" w:hAnsiTheme="minorHAnsi" w:cstheme="minorHAnsi"/>
        </w:rPr>
      </w:pPr>
      <w:r w:rsidRPr="001C4552">
        <w:rPr>
          <w:rFonts w:asciiTheme="minorHAnsi" w:hAnsiTheme="minorHAnsi" w:cstheme="minorHAnsi"/>
        </w:rPr>
        <w:t xml:space="preserve">- </w:t>
      </w:r>
      <w:r w:rsidRPr="00DF1A1F">
        <w:rPr>
          <w:rFonts w:asciiTheme="minorHAnsi" w:hAnsiTheme="minorHAnsi" w:cstheme="minorHAnsi"/>
        </w:rPr>
        <w:t xml:space="preserve">„Wykonanie </w:t>
      </w:r>
      <w:r w:rsidR="001C4552" w:rsidRPr="00DF1A1F">
        <w:rPr>
          <w:rFonts w:asciiTheme="minorHAnsi" w:hAnsiTheme="minorHAnsi" w:cstheme="minorHAnsi"/>
        </w:rPr>
        <w:t xml:space="preserve">klimatyzacji w </w:t>
      </w:r>
      <w:r w:rsidRPr="00DF1A1F">
        <w:rPr>
          <w:rFonts w:asciiTheme="minorHAnsi" w:hAnsiTheme="minorHAnsi" w:cstheme="minorHAnsi"/>
        </w:rPr>
        <w:t xml:space="preserve">budynku świetlicy wiejskiej w Obórkach” – planowane wydatki w ramach funduszu sołeckiego w kwocie </w:t>
      </w:r>
      <w:r w:rsidR="001C4552" w:rsidRPr="00DF1A1F">
        <w:rPr>
          <w:rFonts w:asciiTheme="minorHAnsi" w:hAnsiTheme="minorHAnsi" w:cstheme="minorHAnsi"/>
        </w:rPr>
        <w:t>19.543,32</w:t>
      </w:r>
      <w:r w:rsidRPr="00DF1A1F">
        <w:rPr>
          <w:rFonts w:asciiTheme="minorHAnsi" w:hAnsiTheme="minorHAnsi" w:cstheme="minorHAnsi"/>
        </w:rPr>
        <w:t xml:space="preserve"> zł, w 202</w:t>
      </w:r>
      <w:r w:rsidR="001C4552" w:rsidRPr="00DF1A1F">
        <w:rPr>
          <w:rFonts w:asciiTheme="minorHAnsi" w:hAnsiTheme="minorHAnsi" w:cstheme="minorHAnsi"/>
        </w:rPr>
        <w:t>3</w:t>
      </w:r>
      <w:r w:rsidRPr="00DF1A1F">
        <w:rPr>
          <w:rFonts w:asciiTheme="minorHAnsi" w:hAnsiTheme="minorHAnsi" w:cstheme="minorHAnsi"/>
        </w:rPr>
        <w:t xml:space="preserve"> roku zostały poniesione</w:t>
      </w:r>
      <w:r w:rsidR="00FF5F7A" w:rsidRPr="00DF1A1F">
        <w:rPr>
          <w:rFonts w:asciiTheme="minorHAnsi" w:hAnsiTheme="minorHAnsi" w:cstheme="minorHAnsi"/>
        </w:rPr>
        <w:t xml:space="preserve"> w kwocie </w:t>
      </w:r>
      <w:r w:rsidR="001C4552" w:rsidRPr="00DF1A1F">
        <w:rPr>
          <w:rFonts w:asciiTheme="minorHAnsi" w:hAnsiTheme="minorHAnsi" w:cstheme="minorHAnsi"/>
        </w:rPr>
        <w:t>18.136,35</w:t>
      </w:r>
      <w:r w:rsidR="00B22D59" w:rsidRPr="00DF1A1F">
        <w:rPr>
          <w:rFonts w:asciiTheme="minorHAnsi" w:hAnsiTheme="minorHAnsi" w:cstheme="minorHAnsi"/>
        </w:rPr>
        <w:t xml:space="preserve"> zł</w:t>
      </w:r>
      <w:r w:rsidR="00FF5F7A" w:rsidRPr="00DF1A1F">
        <w:rPr>
          <w:rFonts w:asciiTheme="minorHAnsi" w:hAnsiTheme="minorHAnsi" w:cstheme="minorHAnsi"/>
        </w:rPr>
        <w:t xml:space="preserve"> na </w:t>
      </w:r>
      <w:r w:rsidR="001C4552" w:rsidRPr="00DF1A1F">
        <w:rPr>
          <w:rFonts w:asciiTheme="minorHAnsi" w:hAnsiTheme="minorHAnsi" w:cstheme="minorHAnsi"/>
        </w:rPr>
        <w:t>montaż klimatyzacji;</w:t>
      </w:r>
    </w:p>
    <w:p w14:paraId="773169C9" w14:textId="434D4388" w:rsidR="001C4552" w:rsidRPr="00DF1A1F" w:rsidRDefault="00B8641A" w:rsidP="001C4552">
      <w:pPr>
        <w:pStyle w:val="NormalnyWeb"/>
        <w:spacing w:before="0" w:beforeAutospacing="0" w:after="0" w:line="360" w:lineRule="auto"/>
        <w:jc w:val="both"/>
        <w:rPr>
          <w:rFonts w:asciiTheme="minorHAnsi" w:hAnsiTheme="minorHAnsi" w:cstheme="minorHAnsi"/>
        </w:rPr>
      </w:pPr>
      <w:r w:rsidRPr="00DF1A1F">
        <w:rPr>
          <w:rFonts w:asciiTheme="minorHAnsi" w:hAnsiTheme="minorHAnsi" w:cstheme="minorHAnsi"/>
        </w:rPr>
        <w:t xml:space="preserve">- „Zagospodarowanie placu </w:t>
      </w:r>
      <w:r w:rsidR="001C4552" w:rsidRPr="00DF1A1F">
        <w:rPr>
          <w:rFonts w:asciiTheme="minorHAnsi" w:hAnsiTheme="minorHAnsi" w:cstheme="minorHAnsi"/>
        </w:rPr>
        <w:t xml:space="preserve">wokół remizy w </w:t>
      </w:r>
      <w:proofErr w:type="spellStart"/>
      <w:r w:rsidR="001C4552" w:rsidRPr="00DF1A1F">
        <w:rPr>
          <w:rFonts w:asciiTheme="minorHAnsi" w:hAnsiTheme="minorHAnsi" w:cstheme="minorHAnsi"/>
        </w:rPr>
        <w:t>Małowidzu</w:t>
      </w:r>
      <w:proofErr w:type="spellEnd"/>
      <w:r w:rsidRPr="00DF1A1F">
        <w:rPr>
          <w:rFonts w:asciiTheme="minorHAnsi" w:hAnsiTheme="minorHAnsi" w:cstheme="minorHAnsi"/>
        </w:rPr>
        <w:t xml:space="preserve">” – </w:t>
      </w:r>
      <w:r w:rsidR="001C4552" w:rsidRPr="00DF1A1F">
        <w:rPr>
          <w:rFonts w:asciiTheme="minorHAnsi" w:hAnsiTheme="minorHAnsi" w:cstheme="minorHAnsi"/>
        </w:rPr>
        <w:t xml:space="preserve">planowane wydatki w ramach funduszu sołeckiego w kwocie 28.459,96 zł, w 2023 roku zostały poniesione w kwocie </w:t>
      </w:r>
      <w:r w:rsidR="00227EAD" w:rsidRPr="00DF1A1F">
        <w:rPr>
          <w:rFonts w:asciiTheme="minorHAnsi" w:hAnsiTheme="minorHAnsi" w:cstheme="minorHAnsi"/>
        </w:rPr>
        <w:t>28.402,43</w:t>
      </w:r>
      <w:r w:rsidR="001C4552" w:rsidRPr="00DF1A1F">
        <w:rPr>
          <w:rFonts w:asciiTheme="minorHAnsi" w:hAnsiTheme="minorHAnsi" w:cstheme="minorHAnsi"/>
        </w:rPr>
        <w:t xml:space="preserve"> zł na </w:t>
      </w:r>
      <w:r w:rsidR="00227EAD" w:rsidRPr="00DF1A1F">
        <w:rPr>
          <w:rFonts w:asciiTheme="minorHAnsi" w:hAnsiTheme="minorHAnsi" w:cstheme="minorHAnsi"/>
        </w:rPr>
        <w:t>zakup kostki brukowej oraz materiałów budowlanych;</w:t>
      </w:r>
    </w:p>
    <w:p w14:paraId="6DBCAB47" w14:textId="4F32B214" w:rsidR="00B8641A" w:rsidRDefault="00227EAD" w:rsidP="00B8641A">
      <w:pPr>
        <w:pStyle w:val="NormalnyWeb"/>
        <w:spacing w:before="0" w:beforeAutospacing="0" w:after="0" w:line="360" w:lineRule="auto"/>
        <w:jc w:val="both"/>
        <w:rPr>
          <w:rFonts w:asciiTheme="minorHAnsi" w:hAnsiTheme="minorHAnsi" w:cstheme="minorHAnsi"/>
        </w:rPr>
      </w:pPr>
      <w:r w:rsidRPr="00DF1A1F">
        <w:rPr>
          <w:rFonts w:asciiTheme="minorHAnsi" w:hAnsiTheme="minorHAnsi" w:cstheme="minorHAnsi"/>
        </w:rPr>
        <w:t xml:space="preserve">- „Zakup instalacji fotowoltaicznej do budynku świetlicy wiejskiej w Lipie” – planowane wydatki w ramach funduszu sołeckiego w kwocie 32.250,00 zł, w 2023 roku zostały poniesione w kwocie 32.226,00 zł na montaż </w:t>
      </w:r>
      <w:r>
        <w:rPr>
          <w:rFonts w:asciiTheme="minorHAnsi" w:hAnsiTheme="minorHAnsi" w:cstheme="minorHAnsi"/>
        </w:rPr>
        <w:t>paneli fotowoltaicznych oraz nadzór inwestorski;</w:t>
      </w:r>
    </w:p>
    <w:p w14:paraId="33BC3A6E" w14:textId="040618AE" w:rsidR="00227EAD" w:rsidRDefault="00227EAD" w:rsidP="00B8641A">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xml:space="preserve">- „Zakup pierwszego wyposażenia do świetlicy wiejskiej w </w:t>
      </w:r>
      <w:proofErr w:type="spellStart"/>
      <w:r>
        <w:rPr>
          <w:rFonts w:asciiTheme="minorHAnsi" w:hAnsiTheme="minorHAnsi" w:cstheme="minorHAnsi"/>
        </w:rPr>
        <w:t>Małowidzu</w:t>
      </w:r>
      <w:proofErr w:type="spellEnd"/>
      <w:r>
        <w:rPr>
          <w:rFonts w:asciiTheme="minorHAnsi" w:hAnsiTheme="minorHAnsi" w:cstheme="minorHAnsi"/>
        </w:rPr>
        <w:t>” – z planowanej kwoty 30.000,00 zł wydatkowano 26.427,53 zł na zakup stołów i krzeseł,</w:t>
      </w:r>
    </w:p>
    <w:p w14:paraId="4C9D3B07" w14:textId="17F081AD" w:rsidR="00227EAD" w:rsidRPr="008A3BC4" w:rsidRDefault="00227EAD" w:rsidP="00B8641A">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„Zakup pierwszego wyposażenia do świetlicy wiejskiej we wsi Kobylaki-</w:t>
      </w:r>
      <w:proofErr w:type="spellStart"/>
      <w:r>
        <w:rPr>
          <w:rFonts w:asciiTheme="minorHAnsi" w:hAnsiTheme="minorHAnsi" w:cstheme="minorHAnsi"/>
        </w:rPr>
        <w:t>Korysze</w:t>
      </w:r>
      <w:proofErr w:type="spellEnd"/>
      <w:r>
        <w:rPr>
          <w:rFonts w:asciiTheme="minorHAnsi" w:hAnsiTheme="minorHAnsi" w:cstheme="minorHAnsi"/>
        </w:rPr>
        <w:t xml:space="preserve">” – z planowanej kwoty 20.000,00 zł wydatkowano 19.999,50 zł na zakup stołów i krzeseł, zestawu ogrodniczego, </w:t>
      </w:r>
      <w:r w:rsidR="00DF1A1F">
        <w:rPr>
          <w:rFonts w:asciiTheme="minorHAnsi" w:hAnsiTheme="minorHAnsi" w:cstheme="minorHAnsi"/>
        </w:rPr>
        <w:t>stołowizny,</w:t>
      </w:r>
    </w:p>
    <w:p w14:paraId="3C0BB055" w14:textId="10C39BE9" w:rsidR="00193F83" w:rsidRPr="00DF1A1F" w:rsidRDefault="00B8641A" w:rsidP="00193F83">
      <w:pPr>
        <w:spacing w:line="360" w:lineRule="auto"/>
        <w:jc w:val="both"/>
        <w:rPr>
          <w:rFonts w:asciiTheme="minorHAnsi" w:hAnsiTheme="minorHAnsi" w:cstheme="minorHAnsi"/>
        </w:rPr>
      </w:pPr>
      <w:r w:rsidRPr="00DF1A1F">
        <w:rPr>
          <w:rFonts w:asciiTheme="minorHAnsi" w:hAnsiTheme="minorHAnsi" w:cstheme="minorHAnsi"/>
        </w:rPr>
        <w:t>- „</w:t>
      </w:r>
      <w:r w:rsidR="00DF1A1F" w:rsidRPr="00DF1A1F">
        <w:rPr>
          <w:rFonts w:asciiTheme="minorHAnsi" w:hAnsiTheme="minorHAnsi" w:cstheme="minorHAnsi"/>
        </w:rPr>
        <w:t>Remont, przebudowa i k</w:t>
      </w:r>
      <w:r w:rsidRPr="00DF1A1F">
        <w:rPr>
          <w:rFonts w:asciiTheme="minorHAnsi" w:hAnsiTheme="minorHAnsi" w:cstheme="minorHAnsi"/>
        </w:rPr>
        <w:t xml:space="preserve">ompleksowa termomodernizacja budynku remizy OSP w </w:t>
      </w:r>
      <w:proofErr w:type="spellStart"/>
      <w:r w:rsidRPr="00DF1A1F">
        <w:rPr>
          <w:rFonts w:asciiTheme="minorHAnsi" w:hAnsiTheme="minorHAnsi" w:cstheme="minorHAnsi"/>
        </w:rPr>
        <w:t>Małowidz</w:t>
      </w:r>
      <w:r w:rsidR="00DF1A1F" w:rsidRPr="00DF1A1F">
        <w:rPr>
          <w:rFonts w:asciiTheme="minorHAnsi" w:hAnsiTheme="minorHAnsi" w:cstheme="minorHAnsi"/>
        </w:rPr>
        <w:t>u</w:t>
      </w:r>
      <w:proofErr w:type="spellEnd"/>
      <w:r w:rsidRPr="00DF1A1F">
        <w:rPr>
          <w:rFonts w:asciiTheme="minorHAnsi" w:hAnsiTheme="minorHAnsi" w:cstheme="minorHAnsi"/>
        </w:rPr>
        <w:t xml:space="preserve"> w gminie Jednorożec” – planowane wydatki w kwocie </w:t>
      </w:r>
      <w:r w:rsidR="00DF1A1F" w:rsidRPr="00DF1A1F">
        <w:rPr>
          <w:rFonts w:asciiTheme="minorHAnsi" w:hAnsiTheme="minorHAnsi" w:cstheme="minorHAnsi"/>
        </w:rPr>
        <w:t>670.037,02</w:t>
      </w:r>
      <w:r w:rsidRPr="00DF1A1F">
        <w:rPr>
          <w:rFonts w:asciiTheme="minorHAnsi" w:hAnsiTheme="minorHAnsi" w:cstheme="minorHAnsi"/>
        </w:rPr>
        <w:t xml:space="preserve"> zł, </w:t>
      </w:r>
      <w:r w:rsidR="00FF5F7A" w:rsidRPr="00DF1A1F">
        <w:rPr>
          <w:rFonts w:asciiTheme="minorHAnsi" w:hAnsiTheme="minorHAnsi" w:cstheme="minorHAnsi"/>
        </w:rPr>
        <w:t>w</w:t>
      </w:r>
      <w:r w:rsidRPr="00DF1A1F">
        <w:rPr>
          <w:rFonts w:asciiTheme="minorHAnsi" w:hAnsiTheme="minorHAnsi" w:cstheme="minorHAnsi"/>
        </w:rPr>
        <w:t xml:space="preserve"> 202</w:t>
      </w:r>
      <w:r w:rsidR="00DF1A1F" w:rsidRPr="00DF1A1F">
        <w:rPr>
          <w:rFonts w:asciiTheme="minorHAnsi" w:hAnsiTheme="minorHAnsi" w:cstheme="minorHAnsi"/>
        </w:rPr>
        <w:t>3</w:t>
      </w:r>
      <w:r w:rsidRPr="00DF1A1F">
        <w:rPr>
          <w:rFonts w:asciiTheme="minorHAnsi" w:hAnsiTheme="minorHAnsi" w:cstheme="minorHAnsi"/>
        </w:rPr>
        <w:t xml:space="preserve"> roku zostały poniesione</w:t>
      </w:r>
      <w:r w:rsidR="00DF1A1F" w:rsidRPr="00DF1A1F">
        <w:rPr>
          <w:rFonts w:asciiTheme="minorHAnsi" w:hAnsiTheme="minorHAnsi" w:cstheme="minorHAnsi"/>
        </w:rPr>
        <w:t xml:space="preserve"> w kwocie 669.821,04 zł na roboty budowlane, nadzór inwestorski , charakterystykę energetyczną, audyt budynku oraz zakup tablicy informacyjnej. Zadanie dotacją z Urzędu Marszałkow</w:t>
      </w:r>
      <w:r w:rsidR="008B179D">
        <w:rPr>
          <w:rFonts w:asciiTheme="minorHAnsi" w:hAnsiTheme="minorHAnsi" w:cstheme="minorHAnsi"/>
        </w:rPr>
        <w:t>s</w:t>
      </w:r>
      <w:r w:rsidR="00DF1A1F" w:rsidRPr="00DF1A1F">
        <w:rPr>
          <w:rFonts w:asciiTheme="minorHAnsi" w:hAnsiTheme="minorHAnsi" w:cstheme="minorHAnsi"/>
        </w:rPr>
        <w:t>kiego w kwocie 395.990,00 zł</w:t>
      </w:r>
      <w:r w:rsidR="00193F83" w:rsidRPr="00DF1A1F">
        <w:rPr>
          <w:rFonts w:asciiTheme="minorHAnsi" w:hAnsiTheme="minorHAnsi" w:cstheme="minorHAnsi"/>
        </w:rPr>
        <w:t xml:space="preserve"> oraz </w:t>
      </w:r>
      <w:r w:rsidR="00DF1A1F" w:rsidRPr="00DF1A1F">
        <w:rPr>
          <w:rFonts w:asciiTheme="minorHAnsi" w:hAnsiTheme="minorHAnsi" w:cstheme="minorHAnsi"/>
        </w:rPr>
        <w:t>dotacją RPO WM w kwocie 173.547,02 zł.</w:t>
      </w:r>
    </w:p>
    <w:p w14:paraId="795D306C" w14:textId="77777777" w:rsidR="00B8641A" w:rsidRPr="006F25D8" w:rsidRDefault="00B8641A" w:rsidP="00B8641A">
      <w:pPr>
        <w:pStyle w:val="NormalnyWeb"/>
        <w:keepNext/>
        <w:spacing w:before="0" w:beforeAutospacing="0" w:after="0" w:line="360" w:lineRule="auto"/>
        <w:jc w:val="both"/>
        <w:rPr>
          <w:rFonts w:asciiTheme="minorHAnsi" w:hAnsiTheme="minorHAnsi" w:cstheme="minorHAnsi"/>
          <w:b/>
          <w:bCs/>
          <w:u w:val="single"/>
        </w:rPr>
      </w:pPr>
    </w:p>
    <w:p w14:paraId="071788F6" w14:textId="77777777" w:rsidR="00B8641A" w:rsidRPr="006F25D8" w:rsidRDefault="00B8641A" w:rsidP="00B8641A">
      <w:pPr>
        <w:pStyle w:val="NormalnyWeb"/>
        <w:keepNext/>
        <w:spacing w:before="0" w:beforeAutospacing="0" w:after="0" w:line="360" w:lineRule="auto"/>
        <w:jc w:val="both"/>
        <w:rPr>
          <w:rFonts w:asciiTheme="minorHAnsi" w:hAnsiTheme="minorHAnsi" w:cstheme="minorHAnsi"/>
        </w:rPr>
      </w:pPr>
      <w:r w:rsidRPr="006F25D8">
        <w:rPr>
          <w:rFonts w:asciiTheme="minorHAnsi" w:hAnsiTheme="minorHAnsi" w:cstheme="minorHAnsi"/>
          <w:b/>
          <w:bCs/>
          <w:u w:val="single"/>
        </w:rPr>
        <w:t xml:space="preserve">Dział 926 –Kultura fizyczna </w:t>
      </w:r>
    </w:p>
    <w:p w14:paraId="2CEE043C" w14:textId="3F5C23F2" w:rsidR="00B8641A" w:rsidRPr="006F25D8" w:rsidRDefault="00B8641A" w:rsidP="00B8641A">
      <w:pPr>
        <w:pStyle w:val="NormalnyWeb"/>
        <w:spacing w:before="0" w:beforeAutospacing="0" w:after="0" w:line="360" w:lineRule="auto"/>
        <w:ind w:firstLine="708"/>
        <w:jc w:val="both"/>
        <w:rPr>
          <w:rFonts w:asciiTheme="minorHAnsi" w:hAnsiTheme="minorHAnsi" w:cstheme="minorHAnsi"/>
        </w:rPr>
      </w:pPr>
      <w:r w:rsidRPr="006F25D8">
        <w:rPr>
          <w:rFonts w:asciiTheme="minorHAnsi" w:hAnsiTheme="minorHAnsi" w:cstheme="minorHAnsi"/>
        </w:rPr>
        <w:t xml:space="preserve">Wydatki w tym dziale na utrzymanie stadionu, hali sportowej  i kulturę fizyczną zaplanowano w kwocie </w:t>
      </w:r>
      <w:r w:rsidR="00DF1A1F" w:rsidRPr="006F25D8">
        <w:rPr>
          <w:rFonts w:asciiTheme="minorHAnsi" w:hAnsiTheme="minorHAnsi" w:cstheme="minorHAnsi"/>
        </w:rPr>
        <w:t>1.253.983,84 zł</w:t>
      </w:r>
      <w:r w:rsidRPr="006F25D8">
        <w:rPr>
          <w:rFonts w:asciiTheme="minorHAnsi" w:hAnsiTheme="minorHAnsi" w:cstheme="minorHAnsi"/>
        </w:rPr>
        <w:t xml:space="preserve">, a wydatkowano kwotę </w:t>
      </w:r>
      <w:r w:rsidR="00DF1A1F" w:rsidRPr="006F25D8">
        <w:rPr>
          <w:rFonts w:asciiTheme="minorHAnsi" w:hAnsiTheme="minorHAnsi" w:cstheme="minorHAnsi"/>
        </w:rPr>
        <w:t>1.229.9</w:t>
      </w:r>
      <w:r w:rsidR="003F3175">
        <w:rPr>
          <w:rFonts w:asciiTheme="minorHAnsi" w:hAnsiTheme="minorHAnsi" w:cstheme="minorHAnsi"/>
        </w:rPr>
        <w:t>6</w:t>
      </w:r>
      <w:r w:rsidR="00DF1A1F" w:rsidRPr="006F25D8">
        <w:rPr>
          <w:rFonts w:asciiTheme="minorHAnsi" w:hAnsiTheme="minorHAnsi" w:cstheme="minorHAnsi"/>
        </w:rPr>
        <w:t>9,01</w:t>
      </w:r>
      <w:r w:rsidRPr="006F25D8">
        <w:rPr>
          <w:rFonts w:asciiTheme="minorHAnsi" w:hAnsiTheme="minorHAnsi" w:cstheme="minorHAnsi"/>
        </w:rPr>
        <w:t xml:space="preserve"> zł, tj. </w:t>
      </w:r>
      <w:r w:rsidR="00CF4B1D" w:rsidRPr="006F25D8">
        <w:rPr>
          <w:rFonts w:asciiTheme="minorHAnsi" w:hAnsiTheme="minorHAnsi" w:cstheme="minorHAnsi"/>
        </w:rPr>
        <w:t>9</w:t>
      </w:r>
      <w:r w:rsidR="00DF1A1F" w:rsidRPr="006F25D8">
        <w:rPr>
          <w:rFonts w:asciiTheme="minorHAnsi" w:hAnsiTheme="minorHAnsi" w:cstheme="minorHAnsi"/>
        </w:rPr>
        <w:t>8,08</w:t>
      </w:r>
      <w:r w:rsidRPr="006F25D8">
        <w:rPr>
          <w:rFonts w:asciiTheme="minorHAnsi" w:hAnsiTheme="minorHAnsi" w:cstheme="minorHAnsi"/>
        </w:rPr>
        <w:t xml:space="preserve"> % planu rocznego.</w:t>
      </w:r>
    </w:p>
    <w:p w14:paraId="4225347C" w14:textId="77777777" w:rsidR="00B8641A" w:rsidRPr="006F25D8" w:rsidRDefault="00B8641A" w:rsidP="00B8641A">
      <w:pPr>
        <w:pStyle w:val="NormalnyWeb"/>
        <w:spacing w:before="0" w:beforeAutospacing="0" w:after="0" w:line="360" w:lineRule="auto"/>
        <w:ind w:firstLine="708"/>
        <w:jc w:val="both"/>
        <w:rPr>
          <w:rFonts w:asciiTheme="minorHAnsi" w:hAnsiTheme="minorHAnsi" w:cstheme="minorHAnsi"/>
        </w:rPr>
      </w:pPr>
    </w:p>
    <w:p w14:paraId="285B45DA" w14:textId="77777777" w:rsidR="00B8641A" w:rsidRPr="006F25D8" w:rsidRDefault="00B8641A" w:rsidP="00B8641A">
      <w:pPr>
        <w:pStyle w:val="NormalnyWeb"/>
        <w:spacing w:before="0" w:beforeAutospacing="0" w:after="0" w:line="360" w:lineRule="auto"/>
        <w:jc w:val="both"/>
        <w:rPr>
          <w:rFonts w:asciiTheme="minorHAnsi" w:hAnsiTheme="minorHAnsi" w:cstheme="minorHAnsi"/>
          <w:bCs/>
          <w:i/>
          <w:iCs/>
          <w:u w:val="single"/>
        </w:rPr>
      </w:pPr>
      <w:r w:rsidRPr="006F25D8">
        <w:rPr>
          <w:rFonts w:asciiTheme="minorHAnsi" w:hAnsiTheme="minorHAnsi" w:cstheme="minorHAnsi"/>
          <w:bCs/>
          <w:i/>
          <w:iCs/>
          <w:u w:val="single"/>
        </w:rPr>
        <w:t>Obiekty sportowe</w:t>
      </w:r>
    </w:p>
    <w:p w14:paraId="509376A4" w14:textId="4CDBD61A" w:rsidR="00B8641A" w:rsidRPr="006F25D8" w:rsidRDefault="00B8641A" w:rsidP="00B8641A">
      <w:pPr>
        <w:pStyle w:val="NormalnyWeb"/>
        <w:spacing w:before="0" w:beforeAutospacing="0" w:after="0" w:line="360" w:lineRule="auto"/>
        <w:ind w:firstLine="360"/>
        <w:jc w:val="both"/>
        <w:rPr>
          <w:rFonts w:asciiTheme="minorHAnsi" w:hAnsiTheme="minorHAnsi" w:cstheme="minorHAnsi"/>
          <w:bCs/>
          <w:iCs/>
        </w:rPr>
      </w:pPr>
      <w:r w:rsidRPr="006F25D8">
        <w:rPr>
          <w:rFonts w:asciiTheme="minorHAnsi" w:hAnsiTheme="minorHAnsi" w:cstheme="minorHAnsi"/>
          <w:bCs/>
          <w:iCs/>
        </w:rPr>
        <w:lastRenderedPageBreak/>
        <w:t xml:space="preserve">Na utrzymanie </w:t>
      </w:r>
      <w:r w:rsidR="00CF4B1D" w:rsidRPr="006F25D8">
        <w:rPr>
          <w:rFonts w:asciiTheme="minorHAnsi" w:hAnsiTheme="minorHAnsi" w:cstheme="minorHAnsi"/>
          <w:bCs/>
          <w:iCs/>
        </w:rPr>
        <w:t>stadionu sportowego</w:t>
      </w:r>
      <w:r w:rsidR="001229AC" w:rsidRPr="006F25D8">
        <w:rPr>
          <w:rFonts w:asciiTheme="minorHAnsi" w:hAnsiTheme="minorHAnsi" w:cstheme="minorHAnsi"/>
          <w:bCs/>
          <w:iCs/>
        </w:rPr>
        <w:t>, hali sportowej oraz wymianę dachu na hali sportowej</w:t>
      </w:r>
      <w:r w:rsidR="00CF4B1D" w:rsidRPr="006F25D8">
        <w:rPr>
          <w:rFonts w:asciiTheme="minorHAnsi" w:hAnsiTheme="minorHAnsi" w:cstheme="minorHAnsi"/>
          <w:bCs/>
          <w:iCs/>
        </w:rPr>
        <w:t xml:space="preserve"> </w:t>
      </w:r>
      <w:r w:rsidRPr="006F25D8">
        <w:rPr>
          <w:rFonts w:asciiTheme="minorHAnsi" w:hAnsiTheme="minorHAnsi" w:cstheme="minorHAnsi"/>
          <w:bCs/>
          <w:iCs/>
        </w:rPr>
        <w:t xml:space="preserve">zaplanowano wydatki w kwocie </w:t>
      </w:r>
      <w:r w:rsidR="001229AC" w:rsidRPr="006F25D8">
        <w:rPr>
          <w:rFonts w:asciiTheme="minorHAnsi" w:hAnsiTheme="minorHAnsi" w:cstheme="minorHAnsi"/>
          <w:bCs/>
          <w:iCs/>
        </w:rPr>
        <w:t xml:space="preserve">1.187.983,84 </w:t>
      </w:r>
      <w:r w:rsidRPr="006F25D8">
        <w:rPr>
          <w:rFonts w:asciiTheme="minorHAnsi" w:hAnsiTheme="minorHAnsi" w:cstheme="minorHAnsi"/>
          <w:bCs/>
          <w:iCs/>
        </w:rPr>
        <w:t xml:space="preserve">zł, wydatkowano kwotę </w:t>
      </w:r>
      <w:r w:rsidR="001229AC" w:rsidRPr="006F25D8">
        <w:rPr>
          <w:rFonts w:asciiTheme="minorHAnsi" w:hAnsiTheme="minorHAnsi" w:cstheme="minorHAnsi"/>
          <w:bCs/>
          <w:iCs/>
        </w:rPr>
        <w:t>1.163.969,01</w:t>
      </w:r>
      <w:r w:rsidRPr="006F25D8">
        <w:rPr>
          <w:rFonts w:asciiTheme="minorHAnsi" w:hAnsiTheme="minorHAnsi" w:cstheme="minorHAnsi"/>
          <w:bCs/>
          <w:iCs/>
        </w:rPr>
        <w:t xml:space="preserve"> zł tj.:</w:t>
      </w:r>
    </w:p>
    <w:p w14:paraId="443B3F21" w14:textId="2B49CD55"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na wynagrodzenia</w:t>
      </w:r>
      <w:r w:rsidR="00CF4B1D" w:rsidRPr="006F25D8">
        <w:rPr>
          <w:rFonts w:asciiTheme="minorHAnsi" w:hAnsiTheme="minorHAnsi" w:cstheme="minorHAnsi"/>
          <w:bCs/>
          <w:iCs/>
        </w:rPr>
        <w:t>, dodatkowe wynagrodzenia roczne</w:t>
      </w:r>
      <w:r w:rsidRPr="006F25D8">
        <w:rPr>
          <w:rFonts w:asciiTheme="minorHAnsi" w:hAnsiTheme="minorHAnsi" w:cstheme="minorHAnsi"/>
          <w:bCs/>
          <w:iCs/>
        </w:rPr>
        <w:t xml:space="preserve"> wraz z pochodnymi oraz ZFŚS (przekazano </w:t>
      </w:r>
      <w:r w:rsidR="00CF4B1D" w:rsidRPr="006F25D8">
        <w:rPr>
          <w:rFonts w:asciiTheme="minorHAnsi" w:hAnsiTheme="minorHAnsi" w:cstheme="minorHAnsi"/>
          <w:bCs/>
          <w:iCs/>
        </w:rPr>
        <w:t>100</w:t>
      </w:r>
      <w:r w:rsidRPr="006F25D8">
        <w:rPr>
          <w:rFonts w:asciiTheme="minorHAnsi" w:hAnsiTheme="minorHAnsi" w:cstheme="minorHAnsi"/>
          <w:bCs/>
          <w:iCs/>
        </w:rPr>
        <w:t xml:space="preserve">% naliczenia) wydatkowano kwotę </w:t>
      </w:r>
      <w:r w:rsidR="001229AC" w:rsidRPr="006F25D8">
        <w:rPr>
          <w:rFonts w:asciiTheme="minorHAnsi" w:hAnsiTheme="minorHAnsi" w:cstheme="minorHAnsi"/>
          <w:bCs/>
          <w:iCs/>
        </w:rPr>
        <w:t>113.375,23</w:t>
      </w:r>
      <w:r w:rsidRPr="006F25D8">
        <w:rPr>
          <w:rFonts w:asciiTheme="minorHAnsi" w:hAnsiTheme="minorHAnsi" w:cstheme="minorHAnsi"/>
          <w:bCs/>
          <w:iCs/>
        </w:rPr>
        <w:t xml:space="preserve"> zł,</w:t>
      </w:r>
    </w:p>
    <w:p w14:paraId="2FF1AEC1" w14:textId="0F320956"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 xml:space="preserve">na </w:t>
      </w:r>
      <w:r w:rsidR="00CF4B1D" w:rsidRPr="006F25D8">
        <w:rPr>
          <w:rFonts w:asciiTheme="minorHAnsi" w:hAnsiTheme="minorHAnsi" w:cstheme="minorHAnsi"/>
          <w:bCs/>
          <w:iCs/>
        </w:rPr>
        <w:t xml:space="preserve">zakup materiałów, </w:t>
      </w:r>
      <w:r w:rsidRPr="006F25D8">
        <w:rPr>
          <w:rFonts w:asciiTheme="minorHAnsi" w:hAnsiTheme="minorHAnsi" w:cstheme="minorHAnsi"/>
          <w:bCs/>
          <w:iCs/>
        </w:rPr>
        <w:t>wyposażeni</w:t>
      </w:r>
      <w:r w:rsidR="00CF4B1D" w:rsidRPr="006F25D8">
        <w:rPr>
          <w:rFonts w:asciiTheme="minorHAnsi" w:hAnsiTheme="minorHAnsi" w:cstheme="minorHAnsi"/>
          <w:bCs/>
          <w:iCs/>
        </w:rPr>
        <w:t>a,</w:t>
      </w:r>
      <w:r w:rsidR="001229AC" w:rsidRPr="006F25D8">
        <w:rPr>
          <w:rFonts w:asciiTheme="minorHAnsi" w:hAnsiTheme="minorHAnsi" w:cstheme="minorHAnsi"/>
          <w:bCs/>
          <w:iCs/>
        </w:rPr>
        <w:t xml:space="preserve"> kosiarki spalinowej, baterii natryskowej,</w:t>
      </w:r>
      <w:r w:rsidR="00CF4B1D" w:rsidRPr="006F25D8">
        <w:rPr>
          <w:rFonts w:asciiTheme="minorHAnsi" w:hAnsiTheme="minorHAnsi" w:cstheme="minorHAnsi"/>
          <w:bCs/>
          <w:iCs/>
        </w:rPr>
        <w:t xml:space="preserve"> artykułów remontowych, chemicznych, </w:t>
      </w:r>
      <w:r w:rsidRPr="006F25D8">
        <w:rPr>
          <w:rFonts w:asciiTheme="minorHAnsi" w:hAnsiTheme="minorHAnsi" w:cstheme="minorHAnsi"/>
          <w:bCs/>
          <w:iCs/>
        </w:rPr>
        <w:t xml:space="preserve">wydatkowano </w:t>
      </w:r>
      <w:r w:rsidR="001229AC" w:rsidRPr="006F25D8">
        <w:rPr>
          <w:rFonts w:asciiTheme="minorHAnsi" w:hAnsiTheme="minorHAnsi" w:cstheme="minorHAnsi"/>
          <w:bCs/>
          <w:iCs/>
        </w:rPr>
        <w:t>15.166,07</w:t>
      </w:r>
      <w:r w:rsidRPr="006F25D8">
        <w:rPr>
          <w:rFonts w:asciiTheme="minorHAnsi" w:hAnsiTheme="minorHAnsi" w:cstheme="minorHAnsi"/>
          <w:bCs/>
          <w:iCs/>
        </w:rPr>
        <w:t xml:space="preserve"> zł,</w:t>
      </w:r>
    </w:p>
    <w:p w14:paraId="65C9ECD1" w14:textId="664F302E"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 xml:space="preserve">zakup energii elektrycznej </w:t>
      </w:r>
      <w:r w:rsidR="00CF4B1D" w:rsidRPr="006F25D8">
        <w:rPr>
          <w:rFonts w:asciiTheme="minorHAnsi" w:hAnsiTheme="minorHAnsi" w:cstheme="minorHAnsi"/>
          <w:bCs/>
          <w:iCs/>
        </w:rPr>
        <w:t xml:space="preserve">zużywanej na hali i stadionie sportowym </w:t>
      </w:r>
      <w:r w:rsidRPr="006F25D8">
        <w:rPr>
          <w:rFonts w:asciiTheme="minorHAnsi" w:hAnsiTheme="minorHAnsi" w:cstheme="minorHAnsi"/>
          <w:bCs/>
          <w:iCs/>
        </w:rPr>
        <w:t xml:space="preserve">wydatkowano </w:t>
      </w:r>
      <w:r w:rsidR="001229AC" w:rsidRPr="006F25D8">
        <w:rPr>
          <w:rFonts w:asciiTheme="minorHAnsi" w:hAnsiTheme="minorHAnsi" w:cstheme="minorHAnsi"/>
          <w:bCs/>
          <w:iCs/>
        </w:rPr>
        <w:t>89.073,47</w:t>
      </w:r>
      <w:r w:rsidRPr="006F25D8">
        <w:rPr>
          <w:rFonts w:asciiTheme="minorHAnsi" w:hAnsiTheme="minorHAnsi" w:cstheme="minorHAnsi"/>
          <w:bCs/>
          <w:iCs/>
        </w:rPr>
        <w:t xml:space="preserve"> zł,</w:t>
      </w:r>
    </w:p>
    <w:p w14:paraId="0E8EEB71" w14:textId="153C78E6"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 xml:space="preserve">zakup gazu do ogrzewania wydatkowano </w:t>
      </w:r>
      <w:r w:rsidR="001229AC" w:rsidRPr="006F25D8">
        <w:rPr>
          <w:rFonts w:asciiTheme="minorHAnsi" w:hAnsiTheme="minorHAnsi" w:cstheme="minorHAnsi"/>
          <w:bCs/>
          <w:iCs/>
        </w:rPr>
        <w:t>37.281,28</w:t>
      </w:r>
      <w:r w:rsidRPr="006F25D8">
        <w:rPr>
          <w:rFonts w:asciiTheme="minorHAnsi" w:hAnsiTheme="minorHAnsi" w:cstheme="minorHAnsi"/>
          <w:bCs/>
          <w:iCs/>
        </w:rPr>
        <w:t xml:space="preserve"> zł</w:t>
      </w:r>
    </w:p>
    <w:p w14:paraId="1BEAF58A" w14:textId="7B56AB34"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na konserwacj</w:t>
      </w:r>
      <w:r w:rsidR="007D12A9" w:rsidRPr="006F25D8">
        <w:rPr>
          <w:rFonts w:asciiTheme="minorHAnsi" w:hAnsiTheme="minorHAnsi" w:cstheme="minorHAnsi"/>
          <w:bCs/>
          <w:iCs/>
        </w:rPr>
        <w:t>ę</w:t>
      </w:r>
      <w:r w:rsidRPr="006F25D8">
        <w:rPr>
          <w:rFonts w:asciiTheme="minorHAnsi" w:hAnsiTheme="minorHAnsi" w:cstheme="minorHAnsi"/>
          <w:bCs/>
          <w:iCs/>
        </w:rPr>
        <w:t xml:space="preserve"> CO, usługa </w:t>
      </w:r>
      <w:proofErr w:type="spellStart"/>
      <w:r w:rsidRPr="006F25D8">
        <w:rPr>
          <w:rFonts w:asciiTheme="minorHAnsi" w:hAnsiTheme="minorHAnsi" w:cstheme="minorHAnsi"/>
          <w:bCs/>
          <w:iCs/>
        </w:rPr>
        <w:t>ppoż</w:t>
      </w:r>
      <w:proofErr w:type="spellEnd"/>
      <w:r w:rsidRPr="006F25D8">
        <w:rPr>
          <w:rFonts w:asciiTheme="minorHAnsi" w:hAnsiTheme="minorHAnsi" w:cstheme="minorHAnsi"/>
          <w:bCs/>
          <w:iCs/>
        </w:rPr>
        <w:t>, hydrauliczna, przegląd budynku</w:t>
      </w:r>
      <w:r w:rsidR="007D12A9" w:rsidRPr="006F25D8">
        <w:rPr>
          <w:rFonts w:asciiTheme="minorHAnsi" w:hAnsiTheme="minorHAnsi" w:cstheme="minorHAnsi"/>
          <w:bCs/>
          <w:iCs/>
        </w:rPr>
        <w:t>, monitoring, pielęgnacja nawierzchni murawy boiska piłkarskiego</w:t>
      </w:r>
      <w:r w:rsidRPr="006F25D8">
        <w:rPr>
          <w:rFonts w:asciiTheme="minorHAnsi" w:hAnsiTheme="minorHAnsi" w:cstheme="minorHAnsi"/>
          <w:bCs/>
          <w:iCs/>
        </w:rPr>
        <w:t xml:space="preserve"> wydatkowano </w:t>
      </w:r>
      <w:r w:rsidR="001229AC" w:rsidRPr="006F25D8">
        <w:rPr>
          <w:rFonts w:asciiTheme="minorHAnsi" w:hAnsiTheme="minorHAnsi" w:cstheme="minorHAnsi"/>
          <w:bCs/>
          <w:iCs/>
        </w:rPr>
        <w:t>38.347,78</w:t>
      </w:r>
      <w:r w:rsidRPr="006F25D8">
        <w:rPr>
          <w:rFonts w:asciiTheme="minorHAnsi" w:hAnsiTheme="minorHAnsi" w:cstheme="minorHAnsi"/>
          <w:bCs/>
          <w:iCs/>
        </w:rPr>
        <w:t xml:space="preserve"> zł,</w:t>
      </w:r>
    </w:p>
    <w:p w14:paraId="1FDA7E69" w14:textId="6EA39B29" w:rsidR="00B8641A" w:rsidRPr="006F25D8" w:rsidRDefault="00B8641A">
      <w:pPr>
        <w:pStyle w:val="NormalnyWeb"/>
        <w:numPr>
          <w:ilvl w:val="0"/>
          <w:numId w:val="37"/>
        </w:numPr>
        <w:spacing w:before="0" w:beforeAutospacing="0" w:after="0" w:line="360" w:lineRule="auto"/>
        <w:jc w:val="both"/>
        <w:rPr>
          <w:rFonts w:asciiTheme="minorHAnsi" w:hAnsiTheme="minorHAnsi" w:cstheme="minorHAnsi"/>
          <w:bCs/>
          <w:iCs/>
        </w:rPr>
      </w:pPr>
      <w:r w:rsidRPr="006F25D8">
        <w:rPr>
          <w:rFonts w:asciiTheme="minorHAnsi" w:hAnsiTheme="minorHAnsi" w:cstheme="minorHAnsi"/>
          <w:bCs/>
          <w:iCs/>
        </w:rPr>
        <w:t>na ubezpieczenie majątku</w:t>
      </w:r>
      <w:r w:rsidR="007D12A9" w:rsidRPr="006F25D8">
        <w:rPr>
          <w:rFonts w:asciiTheme="minorHAnsi" w:hAnsiTheme="minorHAnsi" w:cstheme="minorHAnsi"/>
          <w:bCs/>
          <w:iCs/>
        </w:rPr>
        <w:t xml:space="preserve"> oraz opłatę za pobór wody</w:t>
      </w:r>
      <w:r w:rsidR="001229AC" w:rsidRPr="006F25D8">
        <w:rPr>
          <w:rFonts w:asciiTheme="minorHAnsi" w:hAnsiTheme="minorHAnsi" w:cstheme="minorHAnsi"/>
          <w:bCs/>
          <w:iCs/>
        </w:rPr>
        <w:t xml:space="preserve">, opłata sanepidu </w:t>
      </w:r>
      <w:r w:rsidRPr="006F25D8">
        <w:rPr>
          <w:rFonts w:asciiTheme="minorHAnsi" w:hAnsiTheme="minorHAnsi" w:cstheme="minorHAnsi"/>
          <w:bCs/>
          <w:iCs/>
        </w:rPr>
        <w:t xml:space="preserve">kwotę </w:t>
      </w:r>
      <w:r w:rsidR="001229AC" w:rsidRPr="006F25D8">
        <w:rPr>
          <w:rFonts w:asciiTheme="minorHAnsi" w:hAnsiTheme="minorHAnsi" w:cstheme="minorHAnsi"/>
          <w:bCs/>
          <w:iCs/>
        </w:rPr>
        <w:t>3.015,34</w:t>
      </w:r>
      <w:r w:rsidRPr="006F25D8">
        <w:rPr>
          <w:rFonts w:asciiTheme="minorHAnsi" w:hAnsiTheme="minorHAnsi" w:cstheme="minorHAnsi"/>
          <w:bCs/>
          <w:iCs/>
        </w:rPr>
        <w:t xml:space="preserve"> zł.</w:t>
      </w:r>
    </w:p>
    <w:p w14:paraId="1C303C5E" w14:textId="77777777" w:rsidR="00B8641A" w:rsidRPr="006F25D8" w:rsidRDefault="00B8641A" w:rsidP="00B8641A">
      <w:pPr>
        <w:pStyle w:val="NormalnyWeb"/>
        <w:spacing w:before="0" w:beforeAutospacing="0" w:after="0" w:line="360" w:lineRule="auto"/>
        <w:ind w:left="360"/>
        <w:jc w:val="both"/>
        <w:rPr>
          <w:rFonts w:asciiTheme="minorHAnsi" w:hAnsiTheme="minorHAnsi" w:cstheme="minorHAnsi"/>
          <w:b/>
          <w:bCs/>
          <w:i/>
          <w:iCs/>
        </w:rPr>
      </w:pPr>
    </w:p>
    <w:p w14:paraId="70A743DF" w14:textId="729E2BDC" w:rsidR="00B8641A" w:rsidRPr="006F25D8" w:rsidRDefault="00B8641A" w:rsidP="00B8641A">
      <w:pPr>
        <w:pStyle w:val="NormalnyWeb"/>
        <w:spacing w:before="0" w:beforeAutospacing="0" w:after="0" w:line="360" w:lineRule="auto"/>
        <w:jc w:val="both"/>
        <w:rPr>
          <w:rFonts w:asciiTheme="minorHAnsi" w:hAnsiTheme="minorHAnsi" w:cstheme="minorHAnsi"/>
        </w:rPr>
      </w:pPr>
      <w:r w:rsidRPr="006F25D8">
        <w:rPr>
          <w:rFonts w:asciiTheme="minorHAnsi" w:hAnsiTheme="minorHAnsi" w:cstheme="minorHAnsi"/>
          <w:b/>
          <w:bCs/>
          <w:i/>
          <w:iCs/>
        </w:rPr>
        <w:t>Wydatki inwestycyjne</w:t>
      </w:r>
      <w:r w:rsidR="001229AC" w:rsidRPr="006F25D8">
        <w:rPr>
          <w:rFonts w:asciiTheme="minorHAnsi" w:hAnsiTheme="minorHAnsi" w:cstheme="minorHAnsi"/>
        </w:rPr>
        <w:t xml:space="preserve"> </w:t>
      </w:r>
      <w:r w:rsidRPr="006F25D8">
        <w:rPr>
          <w:rFonts w:asciiTheme="minorHAnsi" w:hAnsiTheme="minorHAnsi" w:cstheme="minorHAnsi"/>
        </w:rPr>
        <w:t xml:space="preserve">w tym rozdziale zostały zaplanowane w kwocie </w:t>
      </w:r>
      <w:r w:rsidR="001229AC" w:rsidRPr="006F25D8">
        <w:rPr>
          <w:rFonts w:asciiTheme="minorHAnsi" w:hAnsiTheme="minorHAnsi" w:cstheme="minorHAnsi"/>
        </w:rPr>
        <w:t>870.209,84</w:t>
      </w:r>
      <w:r w:rsidRPr="006F25D8">
        <w:rPr>
          <w:rFonts w:asciiTheme="minorHAnsi" w:hAnsiTheme="minorHAnsi" w:cstheme="minorHAnsi"/>
        </w:rPr>
        <w:t xml:space="preserve"> zł na zadani</w:t>
      </w:r>
      <w:r w:rsidR="001229AC" w:rsidRPr="006F25D8">
        <w:rPr>
          <w:rFonts w:asciiTheme="minorHAnsi" w:hAnsiTheme="minorHAnsi" w:cstheme="minorHAnsi"/>
        </w:rPr>
        <w:t>e</w:t>
      </w:r>
      <w:r w:rsidRPr="006F25D8">
        <w:rPr>
          <w:rFonts w:asciiTheme="minorHAnsi" w:hAnsiTheme="minorHAnsi" w:cstheme="minorHAnsi"/>
        </w:rPr>
        <w:t xml:space="preserve"> inwestycyjne pn.</w:t>
      </w:r>
      <w:r w:rsidR="001229AC" w:rsidRPr="006F25D8">
        <w:rPr>
          <w:rFonts w:asciiTheme="minorHAnsi" w:hAnsiTheme="minorHAnsi" w:cstheme="minorHAnsi"/>
        </w:rPr>
        <w:t xml:space="preserve"> „Remont pokrycia dachowego na budynku hali widowiskowo-sportowej w miejscowości Jednorożec, gmina Jednorożec”, wydatkowano kwotę 867.709,84 zł na </w:t>
      </w:r>
      <w:r w:rsidR="00E7655A" w:rsidRPr="006F25D8">
        <w:rPr>
          <w:rFonts w:asciiTheme="minorHAnsi" w:hAnsiTheme="minorHAnsi" w:cstheme="minorHAnsi"/>
        </w:rPr>
        <w:t xml:space="preserve">roboty budowlane oraz nadzór inwestorski. </w:t>
      </w:r>
      <w:r w:rsidR="006F25D8" w:rsidRPr="006F25D8">
        <w:rPr>
          <w:rFonts w:asciiTheme="minorHAnsi" w:hAnsiTheme="minorHAnsi" w:cstheme="minorHAnsi"/>
        </w:rPr>
        <w:t>Zadanie dofinansowane ze środków Rządowego Funduszu Polski Ład w kwocie 840.065,64 zł.</w:t>
      </w:r>
    </w:p>
    <w:p w14:paraId="305BAEC1" w14:textId="77777777" w:rsidR="00B8641A" w:rsidRPr="006F25D8" w:rsidRDefault="00B8641A" w:rsidP="00B8641A">
      <w:pPr>
        <w:pStyle w:val="NormalnyWeb"/>
        <w:spacing w:before="0" w:beforeAutospacing="0" w:after="0" w:line="360" w:lineRule="auto"/>
        <w:jc w:val="both"/>
        <w:rPr>
          <w:rFonts w:asciiTheme="minorHAnsi" w:hAnsiTheme="minorHAnsi" w:cstheme="minorHAnsi"/>
        </w:rPr>
      </w:pPr>
    </w:p>
    <w:p w14:paraId="484BFE0D" w14:textId="77777777" w:rsidR="00B8641A" w:rsidRPr="006F25D8" w:rsidRDefault="00B8641A" w:rsidP="00B8641A">
      <w:pPr>
        <w:pStyle w:val="NormalnyWeb"/>
        <w:spacing w:before="0" w:beforeAutospacing="0" w:after="0" w:line="360" w:lineRule="auto"/>
        <w:jc w:val="both"/>
        <w:rPr>
          <w:rFonts w:asciiTheme="minorHAnsi" w:hAnsiTheme="minorHAnsi" w:cstheme="minorHAnsi"/>
        </w:rPr>
      </w:pPr>
      <w:r w:rsidRPr="006F25D8">
        <w:rPr>
          <w:rFonts w:asciiTheme="minorHAnsi" w:hAnsiTheme="minorHAnsi" w:cstheme="minorHAnsi"/>
          <w:bCs/>
          <w:i/>
          <w:iCs/>
          <w:u w:val="single"/>
        </w:rPr>
        <w:t>Pozostała działalność</w:t>
      </w:r>
    </w:p>
    <w:p w14:paraId="697BC1F8" w14:textId="6F1D1843" w:rsidR="008A3BC4" w:rsidRPr="002C5418" w:rsidRDefault="00B8641A" w:rsidP="002C5418">
      <w:pPr>
        <w:pStyle w:val="NormalnyWeb"/>
        <w:spacing w:before="0" w:beforeAutospacing="0" w:after="0" w:line="360" w:lineRule="auto"/>
        <w:ind w:firstLine="708"/>
        <w:jc w:val="both"/>
        <w:rPr>
          <w:rFonts w:asciiTheme="minorHAnsi" w:hAnsiTheme="minorHAnsi" w:cstheme="minorHAnsi"/>
        </w:rPr>
      </w:pPr>
      <w:r w:rsidRPr="006F25D8">
        <w:rPr>
          <w:rFonts w:asciiTheme="minorHAnsi" w:hAnsiTheme="minorHAnsi" w:cstheme="minorHAnsi"/>
        </w:rPr>
        <w:t>Dotacja na finansowanie lub dofinansowanie zadań zleconych do realizacji stowarzyszeń zaplanowana</w:t>
      </w:r>
      <w:r w:rsidR="005C6EB0" w:rsidRPr="006F25D8">
        <w:rPr>
          <w:rFonts w:asciiTheme="minorHAnsi" w:hAnsiTheme="minorHAnsi" w:cstheme="minorHAnsi"/>
        </w:rPr>
        <w:t xml:space="preserve"> i przekazana</w:t>
      </w:r>
      <w:r w:rsidRPr="006F25D8">
        <w:rPr>
          <w:rFonts w:asciiTheme="minorHAnsi" w:hAnsiTheme="minorHAnsi" w:cstheme="minorHAnsi"/>
        </w:rPr>
        <w:t xml:space="preserve"> w kwocie </w:t>
      </w:r>
      <w:r w:rsidR="006F25D8" w:rsidRPr="006F25D8">
        <w:rPr>
          <w:rFonts w:asciiTheme="minorHAnsi" w:hAnsiTheme="minorHAnsi" w:cstheme="minorHAnsi"/>
        </w:rPr>
        <w:t>6</w:t>
      </w:r>
      <w:r w:rsidRPr="006F25D8">
        <w:rPr>
          <w:rFonts w:asciiTheme="minorHAnsi" w:hAnsiTheme="minorHAnsi" w:cstheme="minorHAnsi"/>
        </w:rPr>
        <w:t xml:space="preserve">6.000,00 zł, </w:t>
      </w:r>
      <w:r w:rsidR="005C6EB0" w:rsidRPr="006F25D8">
        <w:rPr>
          <w:rFonts w:asciiTheme="minorHAnsi" w:hAnsiTheme="minorHAnsi" w:cstheme="minorHAnsi"/>
        </w:rPr>
        <w:t xml:space="preserve">- </w:t>
      </w:r>
      <w:r w:rsidRPr="006F25D8">
        <w:rPr>
          <w:rFonts w:asciiTheme="minorHAnsi" w:hAnsiTheme="minorHAnsi" w:cstheme="minorHAnsi"/>
        </w:rPr>
        <w:t>jest to dotacja dla klubów stowarzyszeń prowadzących działalność sportową z terenu gminy Jednorożec</w:t>
      </w:r>
      <w:r w:rsidR="007557F9" w:rsidRPr="006F25D8">
        <w:rPr>
          <w:rFonts w:asciiTheme="minorHAnsi" w:hAnsiTheme="minorHAnsi" w:cstheme="minorHAnsi"/>
        </w:rPr>
        <w:t>.</w:t>
      </w:r>
    </w:p>
    <w:p w14:paraId="181C2858" w14:textId="77777777" w:rsidR="00B8641A" w:rsidRPr="00CA073A" w:rsidRDefault="00B8641A" w:rsidP="00B8641A">
      <w:pPr>
        <w:pStyle w:val="NormalnyWeb"/>
        <w:spacing w:before="0" w:beforeAutospacing="0" w:after="0" w:line="360" w:lineRule="auto"/>
        <w:jc w:val="both"/>
        <w:rPr>
          <w:rFonts w:asciiTheme="minorHAnsi" w:hAnsiTheme="minorHAnsi" w:cstheme="minorHAnsi"/>
        </w:rPr>
      </w:pPr>
      <w:r w:rsidRPr="00CA073A">
        <w:rPr>
          <w:rFonts w:asciiTheme="minorHAnsi" w:hAnsiTheme="minorHAnsi" w:cstheme="minorHAnsi"/>
          <w:b/>
          <w:bCs/>
          <w:i/>
          <w:iCs/>
          <w:u w:val="single"/>
        </w:rPr>
        <w:t>PRZYCHODY I ROZCHODY</w:t>
      </w:r>
    </w:p>
    <w:p w14:paraId="0B447869" w14:textId="5133C552" w:rsidR="00B8641A" w:rsidRPr="00CA073A" w:rsidRDefault="00B8641A" w:rsidP="00B8641A">
      <w:pPr>
        <w:pStyle w:val="NormalnyWeb"/>
        <w:spacing w:before="0" w:beforeAutospacing="0" w:after="0" w:line="360" w:lineRule="auto"/>
        <w:ind w:firstLine="360"/>
        <w:jc w:val="both"/>
        <w:rPr>
          <w:rFonts w:asciiTheme="minorHAnsi" w:hAnsiTheme="minorHAnsi" w:cstheme="minorHAnsi"/>
        </w:rPr>
      </w:pPr>
      <w:r w:rsidRPr="00CA073A">
        <w:rPr>
          <w:rFonts w:asciiTheme="minorHAnsi" w:hAnsiTheme="minorHAnsi" w:cstheme="minorHAnsi"/>
        </w:rPr>
        <w:t xml:space="preserve">Planowane przychody na dzień </w:t>
      </w:r>
      <w:r w:rsidR="00CC66E4" w:rsidRPr="00CA073A">
        <w:rPr>
          <w:rFonts w:asciiTheme="minorHAnsi" w:hAnsiTheme="minorHAnsi" w:cstheme="minorHAnsi"/>
        </w:rPr>
        <w:t>31.12</w:t>
      </w:r>
      <w:r w:rsidRPr="00CA073A">
        <w:rPr>
          <w:rFonts w:asciiTheme="minorHAnsi" w:hAnsiTheme="minorHAnsi" w:cstheme="minorHAnsi"/>
        </w:rPr>
        <w:t>.202</w:t>
      </w:r>
      <w:r w:rsidR="00CA073A" w:rsidRPr="00CA073A">
        <w:rPr>
          <w:rFonts w:asciiTheme="minorHAnsi" w:hAnsiTheme="minorHAnsi" w:cstheme="minorHAnsi"/>
        </w:rPr>
        <w:t>3</w:t>
      </w:r>
      <w:r w:rsidRPr="00CA073A">
        <w:rPr>
          <w:rFonts w:asciiTheme="minorHAnsi" w:hAnsiTheme="minorHAnsi" w:cstheme="minorHAnsi"/>
        </w:rPr>
        <w:t xml:space="preserve"> rok wynoszą </w:t>
      </w:r>
      <w:r w:rsidR="00CA073A" w:rsidRPr="00CA073A">
        <w:rPr>
          <w:rFonts w:asciiTheme="minorHAnsi" w:hAnsiTheme="minorHAnsi" w:cstheme="minorHAnsi"/>
        </w:rPr>
        <w:t xml:space="preserve">9.177.468,02 </w:t>
      </w:r>
      <w:r w:rsidRPr="00CA073A">
        <w:rPr>
          <w:rFonts w:asciiTheme="minorHAnsi" w:hAnsiTheme="minorHAnsi" w:cstheme="minorHAnsi"/>
        </w:rPr>
        <w:t xml:space="preserve">zł, wykonane w kwocie </w:t>
      </w:r>
      <w:r w:rsidR="00CA073A" w:rsidRPr="00CA073A">
        <w:rPr>
          <w:rFonts w:asciiTheme="minorHAnsi" w:hAnsiTheme="minorHAnsi" w:cstheme="minorHAnsi"/>
        </w:rPr>
        <w:t>9.823.802,85</w:t>
      </w:r>
      <w:r w:rsidRPr="00CA073A">
        <w:rPr>
          <w:rFonts w:asciiTheme="minorHAnsi" w:hAnsiTheme="minorHAnsi" w:cstheme="minorHAnsi"/>
        </w:rPr>
        <w:t xml:space="preserve"> zł tj.:</w:t>
      </w:r>
    </w:p>
    <w:p w14:paraId="076B6A8F" w14:textId="483F8DC0" w:rsidR="00CA073A" w:rsidRPr="00CA073A" w:rsidRDefault="00CA073A" w:rsidP="00CA073A">
      <w:pPr>
        <w:pStyle w:val="NormalnyWeb"/>
        <w:spacing w:before="0" w:beforeAutospacing="0" w:after="0" w:line="360" w:lineRule="auto"/>
        <w:jc w:val="both"/>
        <w:rPr>
          <w:rFonts w:asciiTheme="minorHAnsi" w:hAnsiTheme="minorHAnsi" w:cstheme="minorHAnsi"/>
        </w:rPr>
      </w:pPr>
      <w:r w:rsidRPr="00CA073A">
        <w:rPr>
          <w:rFonts w:asciiTheme="minorHAnsi" w:hAnsiTheme="minorHAnsi" w:cstheme="minorHAnsi"/>
        </w:rPr>
        <w:t>- planowana emisja obligacji komunalnych w kwocie 3.000.000,00 zł w 2023 roku nie została uruchomiona,</w:t>
      </w:r>
    </w:p>
    <w:p w14:paraId="1B83A278" w14:textId="26936B43" w:rsidR="00B8641A" w:rsidRPr="00CA073A" w:rsidRDefault="00B8641A" w:rsidP="00B8641A">
      <w:pPr>
        <w:pStyle w:val="NormalnyWeb"/>
        <w:spacing w:before="0" w:beforeAutospacing="0" w:after="0" w:line="360" w:lineRule="auto"/>
        <w:jc w:val="both"/>
        <w:rPr>
          <w:rFonts w:asciiTheme="minorHAnsi" w:hAnsiTheme="minorHAnsi" w:cstheme="minorHAnsi"/>
        </w:rPr>
      </w:pPr>
      <w:r w:rsidRPr="00CA073A">
        <w:rPr>
          <w:rFonts w:asciiTheme="minorHAnsi" w:hAnsiTheme="minorHAnsi" w:cstheme="minorHAnsi"/>
        </w:rPr>
        <w:t xml:space="preserve">- pochodzące z wolnych środków, o których mowa w art. 217 ust. 2 pkt 6 ustawy wynoszą  </w:t>
      </w:r>
      <w:r w:rsidR="00CA073A" w:rsidRPr="00CA073A">
        <w:rPr>
          <w:rFonts w:asciiTheme="minorHAnsi" w:hAnsiTheme="minorHAnsi" w:cstheme="minorHAnsi"/>
        </w:rPr>
        <w:t>6.000.000,00</w:t>
      </w:r>
      <w:r w:rsidRPr="00CA073A">
        <w:rPr>
          <w:rFonts w:asciiTheme="minorHAnsi" w:hAnsiTheme="minorHAnsi" w:cstheme="minorHAnsi"/>
        </w:rPr>
        <w:t xml:space="preserve"> zł, zostały uruchomione w kwocie </w:t>
      </w:r>
      <w:r w:rsidR="00CA073A" w:rsidRPr="00CA073A">
        <w:rPr>
          <w:rFonts w:asciiTheme="minorHAnsi" w:hAnsiTheme="minorHAnsi" w:cstheme="minorHAnsi"/>
        </w:rPr>
        <w:t>2.353.665,17</w:t>
      </w:r>
      <w:r w:rsidRPr="00CA073A">
        <w:rPr>
          <w:rFonts w:asciiTheme="minorHAnsi" w:hAnsiTheme="minorHAnsi" w:cstheme="minorHAnsi"/>
        </w:rPr>
        <w:t xml:space="preserve"> zł,</w:t>
      </w:r>
    </w:p>
    <w:p w14:paraId="47C7A943" w14:textId="5D56EACF" w:rsidR="00CA073A" w:rsidRPr="00CA073A" w:rsidRDefault="00CA073A" w:rsidP="00B8641A">
      <w:pPr>
        <w:pStyle w:val="NormalnyWeb"/>
        <w:spacing w:before="0" w:beforeAutospacing="0" w:after="0" w:line="360" w:lineRule="auto"/>
        <w:jc w:val="both"/>
        <w:rPr>
          <w:rFonts w:asciiTheme="minorHAnsi" w:hAnsiTheme="minorHAnsi" w:cstheme="minorHAnsi"/>
        </w:rPr>
      </w:pPr>
      <w:r w:rsidRPr="00CA073A">
        <w:rPr>
          <w:rFonts w:asciiTheme="minorHAnsi" w:hAnsiTheme="minorHAnsi" w:cstheme="minorHAnsi"/>
        </w:rPr>
        <w:t>- nadwyżki z lat ubiegłych zaplanowane i wykonane w kwocie 1.616.978,20 zł,</w:t>
      </w:r>
    </w:p>
    <w:p w14:paraId="23FC97E8" w14:textId="0AC0BF37" w:rsidR="00B8641A" w:rsidRPr="00CA073A" w:rsidRDefault="00B8641A" w:rsidP="00B8641A">
      <w:pPr>
        <w:pStyle w:val="NormalnyWeb"/>
        <w:spacing w:before="0" w:beforeAutospacing="0" w:after="0" w:line="360" w:lineRule="auto"/>
        <w:jc w:val="both"/>
        <w:rPr>
          <w:rFonts w:ascii="Calibri" w:hAnsi="Calibri" w:cs="Calibri"/>
        </w:rPr>
      </w:pPr>
      <w:r w:rsidRPr="00CA073A">
        <w:rPr>
          <w:rFonts w:asciiTheme="minorHAnsi" w:hAnsiTheme="minorHAnsi" w:cstheme="minorHAnsi"/>
        </w:rPr>
        <w:lastRenderedPageBreak/>
        <w:t xml:space="preserve">- przychody z tytułu rozliczenia dochodów i wydatków nimi finansowanych związanych ze szczególnymi zasadami wykonania budżetu określonymi w odrębnych ustawach planowane w i wykonane w kwocie </w:t>
      </w:r>
      <w:r w:rsidR="00CA073A" w:rsidRPr="00CA073A">
        <w:rPr>
          <w:rFonts w:asciiTheme="minorHAnsi" w:hAnsiTheme="minorHAnsi" w:cstheme="minorHAnsi"/>
        </w:rPr>
        <w:t>1.940.510,48</w:t>
      </w:r>
      <w:r w:rsidRPr="00CA073A">
        <w:rPr>
          <w:rFonts w:asciiTheme="minorHAnsi" w:hAnsiTheme="minorHAnsi" w:cstheme="minorHAnsi"/>
        </w:rPr>
        <w:t xml:space="preserve"> zł (</w:t>
      </w:r>
      <w:r w:rsidRPr="00CA073A">
        <w:rPr>
          <w:rFonts w:asciiTheme="minorHAnsi" w:hAnsiTheme="minorHAnsi" w:cstheme="minorHAnsi"/>
          <w:bCs/>
        </w:rPr>
        <w:t xml:space="preserve">dochody z tytułu opłat za zezwolenia na sprzedaż napojów alkoholowych </w:t>
      </w:r>
      <w:r w:rsidR="00CA073A" w:rsidRPr="00CA073A">
        <w:rPr>
          <w:rFonts w:asciiTheme="minorHAnsi" w:hAnsiTheme="minorHAnsi" w:cstheme="minorHAnsi"/>
          <w:bCs/>
        </w:rPr>
        <w:t xml:space="preserve">i </w:t>
      </w:r>
      <w:r w:rsidRPr="00CA073A">
        <w:rPr>
          <w:rFonts w:ascii="Calibri" w:hAnsi="Calibri" w:cs="Calibri"/>
          <w:bCs/>
        </w:rPr>
        <w:t xml:space="preserve">dochody z </w:t>
      </w:r>
      <w:r w:rsidRPr="00CA073A">
        <w:rPr>
          <w:rFonts w:ascii="Calibri" w:hAnsi="Calibri" w:cs="Calibri"/>
        </w:rPr>
        <w:t xml:space="preserve">tytułu wpływów za zezwolenia na sprzedaż napojów alkoholowych w obrocie hurtowym – </w:t>
      </w:r>
      <w:r w:rsidR="00CA073A" w:rsidRPr="00CA073A">
        <w:rPr>
          <w:rFonts w:ascii="Calibri" w:hAnsi="Calibri" w:cs="Calibri"/>
        </w:rPr>
        <w:t>14.192,48</w:t>
      </w:r>
      <w:r w:rsidRPr="00CA073A">
        <w:rPr>
          <w:rFonts w:ascii="Calibri" w:hAnsi="Calibri" w:cs="Calibri"/>
        </w:rPr>
        <w:t xml:space="preserve"> zł,</w:t>
      </w:r>
      <w:r w:rsidRPr="00CA073A">
        <w:rPr>
          <w:rFonts w:asciiTheme="minorHAnsi" w:hAnsiTheme="minorHAnsi" w:cstheme="minorHAnsi"/>
          <w:bCs/>
        </w:rPr>
        <w:t xml:space="preserve"> </w:t>
      </w:r>
      <w:r w:rsidRPr="00CA073A">
        <w:rPr>
          <w:rFonts w:ascii="Calibri" w:hAnsi="Calibri" w:cs="Calibri"/>
        </w:rPr>
        <w:t>uzupełniająca subwencja ogólna z przeznaczeniem na wsparcie finansowe inwestycji w zakresie kanalizacji - 1.926.318,00 zł.</w:t>
      </w:r>
      <w:r w:rsidRPr="00CA073A">
        <w:rPr>
          <w:rFonts w:asciiTheme="minorHAnsi" w:hAnsiTheme="minorHAnsi" w:cstheme="minorHAnsi"/>
          <w:bCs/>
        </w:rPr>
        <w:t>)</w:t>
      </w:r>
      <w:r w:rsidRPr="00CA073A">
        <w:rPr>
          <w:rFonts w:asciiTheme="minorHAnsi" w:hAnsiTheme="minorHAnsi" w:cstheme="minorHAnsi"/>
        </w:rPr>
        <w:t>,</w:t>
      </w:r>
    </w:p>
    <w:p w14:paraId="2C5C6F9B" w14:textId="0DA484E0" w:rsidR="00B8641A" w:rsidRPr="00CA073A" w:rsidRDefault="00B8641A" w:rsidP="00B8641A">
      <w:pPr>
        <w:pStyle w:val="NormalnyWeb"/>
        <w:spacing w:before="0" w:beforeAutospacing="0" w:after="0" w:line="360" w:lineRule="auto"/>
        <w:jc w:val="both"/>
        <w:rPr>
          <w:rFonts w:asciiTheme="minorHAnsi" w:hAnsiTheme="minorHAnsi" w:cstheme="minorHAnsi"/>
          <w:bCs/>
        </w:rPr>
      </w:pPr>
      <w:r w:rsidRPr="00CA073A">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w:t>
      </w:r>
      <w:r w:rsidR="00CA073A" w:rsidRPr="00CA073A">
        <w:rPr>
          <w:rFonts w:asciiTheme="minorHAnsi" w:hAnsiTheme="minorHAnsi" w:cstheme="minorHAnsi"/>
        </w:rPr>
        <w:t>266.314,17</w:t>
      </w:r>
      <w:r w:rsidRPr="00CA073A">
        <w:rPr>
          <w:rFonts w:asciiTheme="minorHAnsi" w:hAnsiTheme="minorHAnsi" w:cstheme="minorHAnsi"/>
        </w:rPr>
        <w:t xml:space="preserve"> zł (</w:t>
      </w:r>
      <w:r w:rsidRPr="00CA073A">
        <w:rPr>
          <w:rFonts w:asciiTheme="minorHAnsi" w:hAnsiTheme="minorHAnsi" w:cstheme="minorHAnsi"/>
          <w:bCs/>
        </w:rPr>
        <w:t>Erasmus+</w:t>
      </w:r>
      <w:r w:rsidR="00CA073A" w:rsidRPr="00CA073A">
        <w:rPr>
          <w:rFonts w:asciiTheme="minorHAnsi" w:hAnsiTheme="minorHAnsi" w:cstheme="minorHAnsi"/>
          <w:bCs/>
        </w:rPr>
        <w:t xml:space="preserve"> - 75.964,17 zł., Cyfrowa Gmina – 190.350,00 zł</w:t>
      </w:r>
      <w:r w:rsidRPr="00CA073A">
        <w:rPr>
          <w:rFonts w:asciiTheme="minorHAnsi" w:hAnsiTheme="minorHAnsi" w:cstheme="minorHAnsi"/>
          <w:bCs/>
        </w:rPr>
        <w:t>).</w:t>
      </w:r>
    </w:p>
    <w:p w14:paraId="71325C5B" w14:textId="7F5AEFE2" w:rsidR="00B8641A" w:rsidRPr="00CA073A" w:rsidRDefault="00B8641A" w:rsidP="00B8641A">
      <w:pPr>
        <w:pStyle w:val="NormalnyWeb"/>
        <w:spacing w:before="0" w:beforeAutospacing="0" w:after="0" w:line="360" w:lineRule="auto"/>
        <w:ind w:firstLine="708"/>
        <w:jc w:val="both"/>
        <w:rPr>
          <w:rFonts w:asciiTheme="minorHAnsi" w:hAnsiTheme="minorHAnsi" w:cstheme="minorHAnsi"/>
          <w:b/>
          <w:bCs/>
          <w:u w:val="single"/>
        </w:rPr>
      </w:pPr>
      <w:r w:rsidRPr="00CA073A">
        <w:rPr>
          <w:rFonts w:asciiTheme="minorHAnsi" w:hAnsiTheme="minorHAnsi" w:cstheme="minorHAnsi"/>
        </w:rPr>
        <w:t>W 202</w:t>
      </w:r>
      <w:r w:rsidR="00CA073A" w:rsidRPr="00CA073A">
        <w:rPr>
          <w:rFonts w:asciiTheme="minorHAnsi" w:hAnsiTheme="minorHAnsi" w:cstheme="minorHAnsi"/>
        </w:rPr>
        <w:t>3</w:t>
      </w:r>
      <w:r w:rsidRPr="00CA073A">
        <w:rPr>
          <w:rFonts w:asciiTheme="minorHAnsi" w:hAnsiTheme="minorHAnsi" w:cstheme="minorHAnsi"/>
        </w:rPr>
        <w:t xml:space="preserve"> roku dokonano wykupu obligacji komunalnych w kwocie 1.100.000,00 zł, zaplanowanych w kwocie 1.100.000,00 zł. </w:t>
      </w:r>
    </w:p>
    <w:p w14:paraId="1FDBA64A" w14:textId="77777777" w:rsidR="00377F63" w:rsidRPr="00CA073A" w:rsidRDefault="00377F63" w:rsidP="00377F63">
      <w:pPr>
        <w:pStyle w:val="NormalnyWeb"/>
        <w:spacing w:before="0" w:beforeAutospacing="0" w:after="0" w:line="360" w:lineRule="auto"/>
        <w:ind w:left="1066"/>
        <w:jc w:val="center"/>
        <w:rPr>
          <w:rFonts w:asciiTheme="minorHAnsi" w:hAnsiTheme="minorHAnsi" w:cstheme="minorHAnsi"/>
          <w:b/>
          <w:bCs/>
          <w:u w:val="single"/>
        </w:rPr>
      </w:pPr>
    </w:p>
    <w:p w14:paraId="48872971" w14:textId="77777777" w:rsidR="00377F63" w:rsidRPr="00097137"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044DB59D" w14:textId="77777777" w:rsidR="00377F63" w:rsidRPr="00097137"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722C05EF" w14:textId="3AF712C1" w:rsidR="00377F63" w:rsidRPr="00097137" w:rsidRDefault="00377F63" w:rsidP="00CD7728">
      <w:pPr>
        <w:pStyle w:val="NormalnyWeb"/>
        <w:spacing w:before="0" w:beforeAutospacing="0" w:after="0" w:line="360" w:lineRule="auto"/>
        <w:rPr>
          <w:b/>
          <w:bCs/>
          <w:color w:val="FF0000"/>
          <w:u w:val="single"/>
        </w:rPr>
      </w:pPr>
    </w:p>
    <w:p w14:paraId="33973847" w14:textId="77777777" w:rsidR="00CD7728" w:rsidRPr="00097137" w:rsidRDefault="00CD7728" w:rsidP="00CD7728">
      <w:pPr>
        <w:pStyle w:val="NormalnyWeb"/>
        <w:spacing w:before="0" w:beforeAutospacing="0" w:after="0" w:line="360" w:lineRule="auto"/>
        <w:rPr>
          <w:b/>
          <w:bCs/>
          <w:color w:val="FF0000"/>
          <w:u w:val="single"/>
        </w:rPr>
      </w:pPr>
    </w:p>
    <w:p w14:paraId="1DECA8D9" w14:textId="39521684" w:rsidR="00377F63" w:rsidRPr="00097137" w:rsidRDefault="00377F63" w:rsidP="00377F63">
      <w:pPr>
        <w:pStyle w:val="NormalnyWeb"/>
        <w:spacing w:before="0" w:beforeAutospacing="0" w:after="0" w:line="360" w:lineRule="auto"/>
        <w:ind w:left="1066"/>
        <w:jc w:val="center"/>
        <w:rPr>
          <w:b/>
          <w:bCs/>
          <w:color w:val="FF0000"/>
          <w:u w:val="single"/>
        </w:rPr>
      </w:pPr>
    </w:p>
    <w:p w14:paraId="3182B704" w14:textId="7EB3D63D" w:rsidR="00CC66E4" w:rsidRDefault="00CC66E4" w:rsidP="00F46336">
      <w:pPr>
        <w:pStyle w:val="NormalnyWeb"/>
        <w:spacing w:before="0" w:beforeAutospacing="0" w:after="0" w:line="360" w:lineRule="auto"/>
        <w:rPr>
          <w:b/>
          <w:bCs/>
          <w:color w:val="FF0000"/>
          <w:u w:val="single"/>
        </w:rPr>
      </w:pPr>
    </w:p>
    <w:p w14:paraId="4F1CA5BE" w14:textId="77777777" w:rsidR="00F46336" w:rsidRDefault="00F46336" w:rsidP="00F46336">
      <w:pPr>
        <w:pStyle w:val="NormalnyWeb"/>
        <w:spacing w:before="0" w:beforeAutospacing="0" w:after="0" w:line="360" w:lineRule="auto"/>
        <w:rPr>
          <w:b/>
          <w:bCs/>
          <w:color w:val="FF0000"/>
          <w:u w:val="single"/>
        </w:rPr>
      </w:pPr>
    </w:p>
    <w:p w14:paraId="18809679" w14:textId="77777777" w:rsidR="008A3BC4" w:rsidRDefault="008A3BC4" w:rsidP="00F46336">
      <w:pPr>
        <w:pStyle w:val="NormalnyWeb"/>
        <w:spacing w:before="0" w:beforeAutospacing="0" w:after="0" w:line="360" w:lineRule="auto"/>
        <w:rPr>
          <w:b/>
          <w:bCs/>
          <w:color w:val="FF0000"/>
          <w:u w:val="single"/>
        </w:rPr>
      </w:pPr>
    </w:p>
    <w:p w14:paraId="1E9FBB21" w14:textId="77777777" w:rsidR="008A3BC4" w:rsidRDefault="008A3BC4" w:rsidP="00F46336">
      <w:pPr>
        <w:pStyle w:val="NormalnyWeb"/>
        <w:spacing w:before="0" w:beforeAutospacing="0" w:after="0" w:line="360" w:lineRule="auto"/>
        <w:rPr>
          <w:b/>
          <w:bCs/>
          <w:color w:val="FF0000"/>
          <w:u w:val="single"/>
        </w:rPr>
      </w:pPr>
    </w:p>
    <w:p w14:paraId="0D0B4492" w14:textId="77777777" w:rsidR="008A3BC4" w:rsidRDefault="008A3BC4" w:rsidP="00F46336">
      <w:pPr>
        <w:pStyle w:val="NormalnyWeb"/>
        <w:spacing w:before="0" w:beforeAutospacing="0" w:after="0" w:line="360" w:lineRule="auto"/>
        <w:rPr>
          <w:b/>
          <w:bCs/>
          <w:color w:val="FF0000"/>
          <w:u w:val="single"/>
        </w:rPr>
      </w:pPr>
    </w:p>
    <w:p w14:paraId="08DFBCBE" w14:textId="77777777" w:rsidR="00C07A3E" w:rsidRDefault="00C07A3E" w:rsidP="00F46336">
      <w:pPr>
        <w:pStyle w:val="NormalnyWeb"/>
        <w:spacing w:before="0" w:beforeAutospacing="0" w:after="0" w:line="360" w:lineRule="auto"/>
        <w:rPr>
          <w:b/>
          <w:bCs/>
          <w:color w:val="FF0000"/>
          <w:u w:val="single"/>
        </w:rPr>
      </w:pPr>
    </w:p>
    <w:p w14:paraId="7C9574E1" w14:textId="77777777" w:rsidR="00C07A3E" w:rsidRDefault="00C07A3E" w:rsidP="00F46336">
      <w:pPr>
        <w:pStyle w:val="NormalnyWeb"/>
        <w:spacing w:before="0" w:beforeAutospacing="0" w:after="0" w:line="360" w:lineRule="auto"/>
        <w:rPr>
          <w:b/>
          <w:bCs/>
          <w:color w:val="FF0000"/>
          <w:u w:val="single"/>
        </w:rPr>
      </w:pPr>
    </w:p>
    <w:p w14:paraId="1D5E092A" w14:textId="77777777" w:rsidR="00C07A3E" w:rsidRDefault="00C07A3E" w:rsidP="00F46336">
      <w:pPr>
        <w:pStyle w:val="NormalnyWeb"/>
        <w:spacing w:before="0" w:beforeAutospacing="0" w:after="0" w:line="360" w:lineRule="auto"/>
        <w:rPr>
          <w:b/>
          <w:bCs/>
          <w:color w:val="FF0000"/>
          <w:u w:val="single"/>
        </w:rPr>
      </w:pPr>
    </w:p>
    <w:p w14:paraId="7659E82A" w14:textId="77777777" w:rsidR="00C07A3E" w:rsidRDefault="00C07A3E" w:rsidP="00F46336">
      <w:pPr>
        <w:pStyle w:val="NormalnyWeb"/>
        <w:spacing w:before="0" w:beforeAutospacing="0" w:after="0" w:line="360" w:lineRule="auto"/>
        <w:rPr>
          <w:b/>
          <w:bCs/>
          <w:color w:val="FF0000"/>
          <w:u w:val="single"/>
        </w:rPr>
      </w:pPr>
    </w:p>
    <w:p w14:paraId="2F6A7259" w14:textId="77777777" w:rsidR="00C07A3E" w:rsidRDefault="00C07A3E" w:rsidP="00F46336">
      <w:pPr>
        <w:pStyle w:val="NormalnyWeb"/>
        <w:spacing w:before="0" w:beforeAutospacing="0" w:after="0" w:line="360" w:lineRule="auto"/>
        <w:rPr>
          <w:b/>
          <w:bCs/>
          <w:color w:val="FF0000"/>
          <w:u w:val="single"/>
        </w:rPr>
      </w:pPr>
    </w:p>
    <w:p w14:paraId="32D979A9" w14:textId="77777777" w:rsidR="00C07A3E" w:rsidRDefault="00C07A3E" w:rsidP="00F46336">
      <w:pPr>
        <w:pStyle w:val="NormalnyWeb"/>
        <w:spacing w:before="0" w:beforeAutospacing="0" w:after="0" w:line="360" w:lineRule="auto"/>
        <w:rPr>
          <w:b/>
          <w:bCs/>
          <w:color w:val="FF0000"/>
          <w:u w:val="single"/>
        </w:rPr>
      </w:pPr>
    </w:p>
    <w:p w14:paraId="6432EF6A" w14:textId="77777777" w:rsidR="00C07A3E" w:rsidRDefault="00C07A3E" w:rsidP="00F46336">
      <w:pPr>
        <w:pStyle w:val="NormalnyWeb"/>
        <w:spacing w:before="0" w:beforeAutospacing="0" w:after="0" w:line="360" w:lineRule="auto"/>
        <w:rPr>
          <w:b/>
          <w:bCs/>
          <w:color w:val="FF0000"/>
          <w:u w:val="single"/>
        </w:rPr>
      </w:pPr>
    </w:p>
    <w:p w14:paraId="553B5D72" w14:textId="77777777" w:rsidR="00C07A3E" w:rsidRDefault="00C07A3E" w:rsidP="00F46336">
      <w:pPr>
        <w:pStyle w:val="NormalnyWeb"/>
        <w:spacing w:before="0" w:beforeAutospacing="0" w:after="0" w:line="360" w:lineRule="auto"/>
        <w:rPr>
          <w:b/>
          <w:bCs/>
          <w:color w:val="FF0000"/>
          <w:u w:val="single"/>
        </w:rPr>
      </w:pPr>
    </w:p>
    <w:p w14:paraId="07E0B0DC" w14:textId="77777777" w:rsidR="00C07A3E" w:rsidRDefault="00C07A3E" w:rsidP="00F46336">
      <w:pPr>
        <w:pStyle w:val="NormalnyWeb"/>
        <w:spacing w:before="0" w:beforeAutospacing="0" w:after="0" w:line="360" w:lineRule="auto"/>
        <w:rPr>
          <w:b/>
          <w:bCs/>
          <w:color w:val="FF0000"/>
          <w:u w:val="single"/>
        </w:rPr>
      </w:pPr>
    </w:p>
    <w:p w14:paraId="622253BB" w14:textId="77777777" w:rsidR="008A3BC4" w:rsidRPr="00097137" w:rsidRDefault="008A3BC4" w:rsidP="00F46336">
      <w:pPr>
        <w:pStyle w:val="NormalnyWeb"/>
        <w:spacing w:before="0" w:beforeAutospacing="0" w:after="0" w:line="360" w:lineRule="auto"/>
        <w:rPr>
          <w:b/>
          <w:bCs/>
          <w:color w:val="FF0000"/>
          <w:u w:val="single"/>
        </w:rPr>
      </w:pPr>
    </w:p>
    <w:p w14:paraId="2AFEC9D9" w14:textId="77777777" w:rsidR="00CC66E4" w:rsidRDefault="00CC66E4" w:rsidP="00166ECE">
      <w:pPr>
        <w:pStyle w:val="NormalnyWeb"/>
        <w:spacing w:before="0" w:beforeAutospacing="0" w:after="0" w:line="360" w:lineRule="auto"/>
        <w:rPr>
          <w:b/>
          <w:bCs/>
          <w:color w:val="FF0000"/>
          <w:u w:val="single"/>
        </w:rPr>
      </w:pPr>
    </w:p>
    <w:p w14:paraId="1B164C9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rPr>
      </w:pPr>
      <w:r w:rsidRPr="00C267B4">
        <w:rPr>
          <w:rFonts w:asciiTheme="minorHAnsi" w:hAnsiTheme="minorHAnsi" w:cstheme="minorHAnsi"/>
          <w:b/>
          <w:bCs/>
          <w:u w:val="single"/>
        </w:rPr>
        <w:lastRenderedPageBreak/>
        <w:t>Wykonanie zadań inwestycyjnych i zakupów inwestycyjnych</w:t>
      </w:r>
    </w:p>
    <w:p w14:paraId="41855329" w14:textId="7372757C" w:rsidR="00377F63" w:rsidRPr="00C267B4" w:rsidRDefault="00377F63" w:rsidP="00377F63">
      <w:pPr>
        <w:pStyle w:val="NormalnyWeb"/>
        <w:spacing w:before="0" w:beforeAutospacing="0" w:after="0" w:line="360" w:lineRule="auto"/>
        <w:ind w:left="1066"/>
        <w:jc w:val="center"/>
        <w:rPr>
          <w:rFonts w:asciiTheme="minorHAnsi" w:hAnsiTheme="minorHAnsi" w:cstheme="minorHAnsi"/>
          <w:b/>
          <w:bCs/>
          <w:u w:val="single"/>
        </w:rPr>
      </w:pPr>
      <w:r w:rsidRPr="00C267B4">
        <w:rPr>
          <w:rFonts w:asciiTheme="minorHAnsi" w:hAnsiTheme="minorHAnsi" w:cstheme="minorHAnsi"/>
          <w:b/>
          <w:bCs/>
          <w:u w:val="single"/>
        </w:rPr>
        <w:t>za 202</w:t>
      </w:r>
      <w:r w:rsidR="00166ECE">
        <w:rPr>
          <w:rFonts w:asciiTheme="minorHAnsi" w:hAnsiTheme="minorHAnsi" w:cstheme="minorHAnsi"/>
          <w:b/>
          <w:bCs/>
          <w:u w:val="single"/>
        </w:rPr>
        <w:t>3</w:t>
      </w:r>
      <w:r w:rsidRPr="00C267B4">
        <w:rPr>
          <w:rFonts w:asciiTheme="minorHAnsi" w:hAnsiTheme="minorHAnsi" w:cstheme="minorHAnsi"/>
          <w:b/>
          <w:bCs/>
          <w:u w:val="single"/>
        </w:rPr>
        <w:t xml:space="preserve"> roku</w:t>
      </w:r>
    </w:p>
    <w:p w14:paraId="32D433F9" w14:textId="77777777" w:rsidR="00377F63" w:rsidRPr="00C267B4" w:rsidRDefault="00377F63" w:rsidP="00377F63">
      <w:pPr>
        <w:pStyle w:val="NormalnyWeb"/>
        <w:spacing w:before="0" w:beforeAutospacing="0" w:after="0"/>
        <w:ind w:left="1066"/>
        <w:jc w:val="center"/>
        <w:rPr>
          <w:rFonts w:asciiTheme="minorHAnsi" w:hAnsiTheme="minorHAnsi" w:cstheme="minorHAnsi"/>
        </w:rPr>
      </w:pPr>
    </w:p>
    <w:tbl>
      <w:tblPr>
        <w:tblW w:w="9773"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475"/>
        <w:gridCol w:w="828"/>
        <w:gridCol w:w="4076"/>
        <w:gridCol w:w="1701"/>
        <w:gridCol w:w="1701"/>
        <w:gridCol w:w="992"/>
      </w:tblGrid>
      <w:tr w:rsidR="00377F63" w:rsidRPr="00682F04" w14:paraId="60D415F5" w14:textId="77777777" w:rsidTr="00682F04">
        <w:trPr>
          <w:trHeight w:val="780"/>
          <w:tblCellSpacing w:w="0" w:type="dxa"/>
        </w:trPr>
        <w:tc>
          <w:tcPr>
            <w:tcW w:w="475" w:type="dxa"/>
            <w:tcBorders>
              <w:top w:val="outset" w:sz="6" w:space="0" w:color="000000"/>
              <w:left w:val="outset" w:sz="6" w:space="0" w:color="000000"/>
              <w:bottom w:val="outset" w:sz="6" w:space="0" w:color="000000"/>
              <w:right w:val="outset" w:sz="6" w:space="0" w:color="000000"/>
            </w:tcBorders>
            <w:hideMark/>
          </w:tcPr>
          <w:p w14:paraId="11DA9666" w14:textId="77777777" w:rsidR="00377F63" w:rsidRPr="00682F04" w:rsidRDefault="00377F63">
            <w:pPr>
              <w:pStyle w:val="NormalnyWeb"/>
              <w:rPr>
                <w:rFonts w:asciiTheme="minorHAnsi" w:hAnsiTheme="minorHAnsi" w:cstheme="minorHAnsi"/>
                <w:b/>
                <w:sz w:val="22"/>
                <w:szCs w:val="22"/>
              </w:rPr>
            </w:pPr>
            <w:r w:rsidRPr="00682F04">
              <w:rPr>
                <w:rFonts w:asciiTheme="minorHAnsi" w:hAnsiTheme="minorHAnsi" w:cstheme="minorHAnsi"/>
                <w:b/>
                <w:sz w:val="22"/>
                <w:szCs w:val="22"/>
              </w:rPr>
              <w:t>Lp.</w:t>
            </w:r>
          </w:p>
        </w:tc>
        <w:tc>
          <w:tcPr>
            <w:tcW w:w="828" w:type="dxa"/>
            <w:tcBorders>
              <w:top w:val="outset" w:sz="6" w:space="0" w:color="000000"/>
              <w:left w:val="outset" w:sz="6" w:space="0" w:color="000000"/>
              <w:bottom w:val="outset" w:sz="6" w:space="0" w:color="000000"/>
              <w:right w:val="outset" w:sz="6" w:space="0" w:color="000000"/>
            </w:tcBorders>
            <w:hideMark/>
          </w:tcPr>
          <w:p w14:paraId="09C890B6" w14:textId="77777777" w:rsidR="00377F63" w:rsidRPr="00682F04" w:rsidRDefault="00377F63">
            <w:pPr>
              <w:pStyle w:val="NormalnyWeb"/>
              <w:spacing w:after="0"/>
              <w:jc w:val="center"/>
              <w:rPr>
                <w:rFonts w:asciiTheme="minorHAnsi" w:hAnsiTheme="minorHAnsi" w:cstheme="minorHAnsi"/>
                <w:b/>
                <w:sz w:val="22"/>
                <w:szCs w:val="22"/>
              </w:rPr>
            </w:pPr>
            <w:r w:rsidRPr="00682F04">
              <w:rPr>
                <w:rFonts w:asciiTheme="minorHAnsi" w:hAnsiTheme="minorHAnsi" w:cstheme="minorHAnsi"/>
                <w:b/>
                <w:sz w:val="22"/>
                <w:szCs w:val="22"/>
              </w:rPr>
              <w:t>Dział</w:t>
            </w:r>
          </w:p>
          <w:p w14:paraId="6E645ECC" w14:textId="77777777" w:rsidR="00377F63" w:rsidRPr="00682F04" w:rsidRDefault="00377F6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Rozdz.</w:t>
            </w:r>
          </w:p>
        </w:tc>
        <w:tc>
          <w:tcPr>
            <w:tcW w:w="4076" w:type="dxa"/>
            <w:tcBorders>
              <w:top w:val="outset" w:sz="6" w:space="0" w:color="000000"/>
              <w:left w:val="outset" w:sz="6" w:space="0" w:color="000000"/>
              <w:bottom w:val="outset" w:sz="6" w:space="0" w:color="000000"/>
              <w:right w:val="outset" w:sz="6" w:space="0" w:color="000000"/>
            </w:tcBorders>
            <w:vAlign w:val="center"/>
            <w:hideMark/>
          </w:tcPr>
          <w:p w14:paraId="1B95994B" w14:textId="77777777" w:rsidR="00377F63" w:rsidRPr="00682F04" w:rsidRDefault="00377F63">
            <w:pPr>
              <w:pStyle w:val="Nagwek3"/>
              <w:rPr>
                <w:rFonts w:asciiTheme="minorHAnsi" w:hAnsiTheme="minorHAnsi" w:cstheme="minorHAnsi"/>
                <w:sz w:val="22"/>
                <w:szCs w:val="22"/>
              </w:rPr>
            </w:pPr>
            <w:r w:rsidRPr="00682F04">
              <w:rPr>
                <w:rFonts w:asciiTheme="minorHAnsi" w:hAnsiTheme="minorHAnsi" w:cstheme="minorHAnsi"/>
                <w:sz w:val="22"/>
                <w:szCs w:val="22"/>
              </w:rPr>
              <w:t>Nazwa zadania</w:t>
            </w:r>
          </w:p>
        </w:tc>
        <w:tc>
          <w:tcPr>
            <w:tcW w:w="1701" w:type="dxa"/>
            <w:tcBorders>
              <w:top w:val="outset" w:sz="6" w:space="0" w:color="000000"/>
              <w:left w:val="outset" w:sz="6" w:space="0" w:color="000000"/>
              <w:bottom w:val="outset" w:sz="6" w:space="0" w:color="000000"/>
              <w:right w:val="outset" w:sz="6" w:space="0" w:color="000000"/>
            </w:tcBorders>
            <w:hideMark/>
          </w:tcPr>
          <w:p w14:paraId="55269C59" w14:textId="77777777" w:rsidR="00377F63" w:rsidRPr="00682F04" w:rsidRDefault="00377F63">
            <w:pPr>
              <w:pStyle w:val="Nagwek3"/>
              <w:rPr>
                <w:rFonts w:asciiTheme="minorHAnsi" w:hAnsiTheme="minorHAnsi" w:cstheme="minorHAnsi"/>
                <w:sz w:val="22"/>
                <w:szCs w:val="22"/>
              </w:rPr>
            </w:pPr>
            <w:r w:rsidRPr="00682F04">
              <w:rPr>
                <w:rFonts w:asciiTheme="minorHAnsi" w:hAnsiTheme="minorHAnsi" w:cstheme="minorHAnsi"/>
                <w:sz w:val="22"/>
                <w:szCs w:val="22"/>
              </w:rPr>
              <w:t>Plan</w:t>
            </w:r>
          </w:p>
          <w:p w14:paraId="4548F4D3" w14:textId="11A53859" w:rsidR="00377F63" w:rsidRPr="00682F04" w:rsidRDefault="00377F6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na 202</w:t>
            </w:r>
            <w:r w:rsidR="00166ECE" w:rsidRPr="00682F04">
              <w:rPr>
                <w:rFonts w:asciiTheme="minorHAnsi" w:hAnsiTheme="minorHAnsi" w:cstheme="minorHAnsi"/>
                <w:b/>
                <w:sz w:val="22"/>
                <w:szCs w:val="22"/>
              </w:rPr>
              <w:t>3</w:t>
            </w:r>
            <w:r w:rsidRPr="00682F04">
              <w:rPr>
                <w:rFonts w:asciiTheme="minorHAnsi" w:hAnsiTheme="minorHAnsi" w:cstheme="minorHAnsi"/>
                <w:b/>
                <w:sz w:val="22"/>
                <w:szCs w:val="22"/>
              </w:rPr>
              <w:t xml:space="preserve"> r.</w:t>
            </w:r>
          </w:p>
        </w:tc>
        <w:tc>
          <w:tcPr>
            <w:tcW w:w="1701" w:type="dxa"/>
            <w:tcBorders>
              <w:top w:val="outset" w:sz="6" w:space="0" w:color="000000"/>
              <w:left w:val="outset" w:sz="6" w:space="0" w:color="000000"/>
              <w:bottom w:val="outset" w:sz="6" w:space="0" w:color="000000"/>
              <w:right w:val="outset" w:sz="6" w:space="0" w:color="000000"/>
            </w:tcBorders>
            <w:hideMark/>
          </w:tcPr>
          <w:p w14:paraId="1AE50B1C" w14:textId="77777777" w:rsidR="00377F63" w:rsidRPr="00682F04" w:rsidRDefault="00377F63">
            <w:pPr>
              <w:pStyle w:val="Nagwek3"/>
              <w:rPr>
                <w:rFonts w:asciiTheme="minorHAnsi" w:hAnsiTheme="minorHAnsi" w:cstheme="minorHAnsi"/>
                <w:sz w:val="22"/>
                <w:szCs w:val="22"/>
              </w:rPr>
            </w:pPr>
            <w:r w:rsidRPr="00682F04">
              <w:rPr>
                <w:rFonts w:asciiTheme="minorHAnsi" w:hAnsiTheme="minorHAnsi" w:cstheme="minorHAnsi"/>
                <w:sz w:val="22"/>
                <w:szCs w:val="22"/>
              </w:rPr>
              <w:t>Wykonanie</w:t>
            </w:r>
          </w:p>
          <w:p w14:paraId="5FE7FD72" w14:textId="6FA32160" w:rsidR="00377F63" w:rsidRPr="00682F04" w:rsidRDefault="00377F6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za 202</w:t>
            </w:r>
            <w:r w:rsidR="00166ECE" w:rsidRPr="00682F04">
              <w:rPr>
                <w:rFonts w:asciiTheme="minorHAnsi" w:hAnsiTheme="minorHAnsi" w:cstheme="minorHAnsi"/>
                <w:b/>
                <w:sz w:val="22"/>
                <w:szCs w:val="22"/>
              </w:rPr>
              <w:t>3</w:t>
            </w:r>
            <w:r w:rsidRPr="00682F04">
              <w:rPr>
                <w:rFonts w:asciiTheme="minorHAnsi" w:hAnsiTheme="minorHAnsi" w:cstheme="minorHAnsi"/>
                <w:b/>
                <w:sz w:val="22"/>
                <w:szCs w:val="22"/>
              </w:rPr>
              <w:t xml:space="preserve"> r.</w:t>
            </w:r>
          </w:p>
        </w:tc>
        <w:tc>
          <w:tcPr>
            <w:tcW w:w="992" w:type="dxa"/>
            <w:tcBorders>
              <w:top w:val="outset" w:sz="6" w:space="0" w:color="000000"/>
              <w:left w:val="outset" w:sz="6" w:space="0" w:color="000000"/>
              <w:bottom w:val="outset" w:sz="6" w:space="0" w:color="000000"/>
              <w:right w:val="outset" w:sz="6" w:space="0" w:color="000000"/>
            </w:tcBorders>
            <w:hideMark/>
          </w:tcPr>
          <w:p w14:paraId="61F2FB2B" w14:textId="77777777" w:rsidR="00377F63" w:rsidRPr="00682F04" w:rsidRDefault="00377F63">
            <w:pPr>
              <w:pStyle w:val="NormalnyWeb"/>
              <w:spacing w:after="0"/>
              <w:jc w:val="center"/>
              <w:rPr>
                <w:rFonts w:asciiTheme="minorHAnsi" w:hAnsiTheme="minorHAnsi" w:cstheme="minorHAnsi"/>
                <w:b/>
                <w:sz w:val="22"/>
                <w:szCs w:val="22"/>
              </w:rPr>
            </w:pPr>
            <w:r w:rsidRPr="00682F04">
              <w:rPr>
                <w:rFonts w:asciiTheme="minorHAnsi" w:hAnsiTheme="minorHAnsi" w:cstheme="minorHAnsi"/>
                <w:b/>
                <w:sz w:val="22"/>
                <w:szCs w:val="22"/>
              </w:rPr>
              <w:t>%</w:t>
            </w:r>
          </w:p>
          <w:p w14:paraId="419A8B05" w14:textId="77777777" w:rsidR="00377F63" w:rsidRPr="00682F04" w:rsidRDefault="00377F63">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realizacji</w:t>
            </w:r>
          </w:p>
        </w:tc>
      </w:tr>
      <w:tr w:rsidR="00BB2C79" w:rsidRPr="00682F04" w14:paraId="6A889A61"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268AC6C" w14:textId="750A9BA8" w:rsidR="00BB2C79" w:rsidRPr="00682F04" w:rsidRDefault="00B66FA1" w:rsidP="00BB2C7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p>
        </w:tc>
        <w:tc>
          <w:tcPr>
            <w:tcW w:w="828" w:type="dxa"/>
            <w:tcBorders>
              <w:top w:val="outset" w:sz="6" w:space="0" w:color="000000"/>
              <w:left w:val="outset" w:sz="6" w:space="0" w:color="000000"/>
              <w:bottom w:val="outset" w:sz="6" w:space="0" w:color="000000"/>
              <w:right w:val="outset" w:sz="6" w:space="0" w:color="000000"/>
            </w:tcBorders>
            <w:hideMark/>
          </w:tcPr>
          <w:p w14:paraId="74AB6EAB" w14:textId="77777777" w:rsidR="00BB2C79" w:rsidRPr="00682F04" w:rsidRDefault="00BB2C79" w:rsidP="00BB2C79">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6FC1823D" w14:textId="77777777" w:rsidR="00BB2C79" w:rsidRPr="00682F04" w:rsidRDefault="00BB2C79" w:rsidP="00BB2C79">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01042</w:t>
            </w:r>
          </w:p>
        </w:tc>
        <w:tc>
          <w:tcPr>
            <w:tcW w:w="4076" w:type="dxa"/>
            <w:tcBorders>
              <w:top w:val="outset" w:sz="6" w:space="0" w:color="000000"/>
              <w:left w:val="outset" w:sz="6" w:space="0" w:color="000000"/>
              <w:bottom w:val="outset" w:sz="6" w:space="0" w:color="000000"/>
              <w:right w:val="outset" w:sz="6" w:space="0" w:color="000000"/>
            </w:tcBorders>
            <w:hideMark/>
          </w:tcPr>
          <w:p w14:paraId="6DAE628E" w14:textId="4CCD8FCD" w:rsidR="00BB2C79" w:rsidRPr="00682F04" w:rsidRDefault="00166ECE" w:rsidP="00BB2C79">
            <w:pPr>
              <w:pStyle w:val="NormalnyWeb"/>
              <w:jc w:val="both"/>
              <w:rPr>
                <w:rFonts w:asciiTheme="minorHAnsi" w:hAnsiTheme="minorHAnsi" w:cstheme="minorHAnsi"/>
                <w:sz w:val="22"/>
                <w:szCs w:val="22"/>
              </w:rPr>
            </w:pPr>
            <w:r w:rsidRPr="00682F04">
              <w:rPr>
                <w:rFonts w:asciiTheme="minorHAnsi" w:hAnsiTheme="minorHAnsi" w:cstheme="minorHAnsi"/>
                <w:sz w:val="22"/>
                <w:szCs w:val="22"/>
              </w:rPr>
              <w:t>B</w:t>
            </w:r>
            <w:r w:rsidR="00BB2C79" w:rsidRPr="00682F04">
              <w:rPr>
                <w:rFonts w:asciiTheme="minorHAnsi" w:hAnsiTheme="minorHAnsi" w:cstheme="minorHAnsi"/>
                <w:sz w:val="22"/>
                <w:szCs w:val="22"/>
              </w:rPr>
              <w:t xml:space="preserve">udowa drogi </w:t>
            </w:r>
            <w:r w:rsidRPr="00682F04">
              <w:rPr>
                <w:rFonts w:asciiTheme="minorHAnsi" w:hAnsiTheme="minorHAnsi" w:cstheme="minorHAnsi"/>
                <w:sz w:val="22"/>
                <w:szCs w:val="22"/>
              </w:rPr>
              <w:t>gminnej w miejscowości Drążdżewo Nowe, gm. Jednorożec</w:t>
            </w:r>
          </w:p>
        </w:tc>
        <w:tc>
          <w:tcPr>
            <w:tcW w:w="1701" w:type="dxa"/>
            <w:tcBorders>
              <w:top w:val="outset" w:sz="6" w:space="0" w:color="000000"/>
              <w:left w:val="outset" w:sz="6" w:space="0" w:color="000000"/>
              <w:bottom w:val="outset" w:sz="6" w:space="0" w:color="000000"/>
              <w:right w:val="outset" w:sz="6" w:space="0" w:color="000000"/>
            </w:tcBorders>
          </w:tcPr>
          <w:p w14:paraId="5607E04A" w14:textId="28C38412" w:rsidR="00BB2C79" w:rsidRPr="00682F04" w:rsidRDefault="00166ECE" w:rsidP="00BB2C7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337.832,91</w:t>
            </w:r>
          </w:p>
        </w:tc>
        <w:tc>
          <w:tcPr>
            <w:tcW w:w="1701" w:type="dxa"/>
            <w:tcBorders>
              <w:top w:val="outset" w:sz="6" w:space="0" w:color="000000"/>
              <w:left w:val="outset" w:sz="6" w:space="0" w:color="000000"/>
              <w:bottom w:val="outset" w:sz="6" w:space="0" w:color="000000"/>
              <w:right w:val="outset" w:sz="6" w:space="0" w:color="000000"/>
            </w:tcBorders>
          </w:tcPr>
          <w:p w14:paraId="073456B8" w14:textId="205DF1C5" w:rsidR="00BB2C79" w:rsidRPr="00682F04" w:rsidRDefault="00770DCE" w:rsidP="00BB2C7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319.649,99</w:t>
            </w:r>
          </w:p>
        </w:tc>
        <w:tc>
          <w:tcPr>
            <w:tcW w:w="992" w:type="dxa"/>
            <w:tcBorders>
              <w:top w:val="outset" w:sz="6" w:space="0" w:color="000000"/>
              <w:left w:val="outset" w:sz="6" w:space="0" w:color="000000"/>
              <w:bottom w:val="outset" w:sz="6" w:space="0" w:color="000000"/>
              <w:right w:val="outset" w:sz="6" w:space="0" w:color="000000"/>
            </w:tcBorders>
          </w:tcPr>
          <w:p w14:paraId="7DEF9088" w14:textId="68EFD618" w:rsidR="00BB2C79" w:rsidRPr="00682F04" w:rsidRDefault="00770DCE" w:rsidP="00BB2C79">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94,62</w:t>
            </w:r>
          </w:p>
        </w:tc>
      </w:tr>
      <w:tr w:rsidR="00770DCE" w:rsidRPr="00682F04" w14:paraId="295B8D66"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5976783"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6C6AD21F" w14:textId="77777777" w:rsidR="00770DCE" w:rsidRPr="00682F04" w:rsidRDefault="00770DCE" w:rsidP="00770DCE">
            <w:pPr>
              <w:pStyle w:val="NormalnyWeb"/>
              <w:spacing w:after="0"/>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590BDEAE"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01042</w:t>
            </w:r>
          </w:p>
        </w:tc>
        <w:tc>
          <w:tcPr>
            <w:tcW w:w="1701" w:type="dxa"/>
            <w:tcBorders>
              <w:top w:val="outset" w:sz="6" w:space="0" w:color="000000"/>
              <w:left w:val="outset" w:sz="6" w:space="0" w:color="000000"/>
              <w:bottom w:val="outset" w:sz="6" w:space="0" w:color="000000"/>
              <w:right w:val="outset" w:sz="6" w:space="0" w:color="000000"/>
            </w:tcBorders>
          </w:tcPr>
          <w:p w14:paraId="376A96F2" w14:textId="10248D18"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337.832,91</w:t>
            </w:r>
          </w:p>
        </w:tc>
        <w:tc>
          <w:tcPr>
            <w:tcW w:w="1701" w:type="dxa"/>
            <w:tcBorders>
              <w:top w:val="outset" w:sz="6" w:space="0" w:color="000000"/>
              <w:left w:val="outset" w:sz="6" w:space="0" w:color="000000"/>
              <w:bottom w:val="outset" w:sz="6" w:space="0" w:color="000000"/>
              <w:right w:val="outset" w:sz="6" w:space="0" w:color="000000"/>
            </w:tcBorders>
          </w:tcPr>
          <w:p w14:paraId="0F2DA4AC" w14:textId="602859D3"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319.649,99</w:t>
            </w:r>
          </w:p>
        </w:tc>
        <w:tc>
          <w:tcPr>
            <w:tcW w:w="992" w:type="dxa"/>
            <w:tcBorders>
              <w:top w:val="outset" w:sz="6" w:space="0" w:color="000000"/>
              <w:left w:val="outset" w:sz="6" w:space="0" w:color="000000"/>
              <w:bottom w:val="outset" w:sz="6" w:space="0" w:color="000000"/>
              <w:right w:val="outset" w:sz="6" w:space="0" w:color="000000"/>
            </w:tcBorders>
          </w:tcPr>
          <w:p w14:paraId="65131D65" w14:textId="070AD031"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94,62</w:t>
            </w:r>
          </w:p>
        </w:tc>
      </w:tr>
      <w:tr w:rsidR="00770DCE" w:rsidRPr="00682F04" w14:paraId="0BA6BFBB"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84C5680" w14:textId="33027B3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p>
        </w:tc>
        <w:tc>
          <w:tcPr>
            <w:tcW w:w="828" w:type="dxa"/>
            <w:tcBorders>
              <w:top w:val="outset" w:sz="6" w:space="0" w:color="000000"/>
              <w:left w:val="outset" w:sz="6" w:space="0" w:color="000000"/>
              <w:bottom w:val="outset" w:sz="6" w:space="0" w:color="000000"/>
              <w:right w:val="outset" w:sz="6" w:space="0" w:color="000000"/>
            </w:tcBorders>
          </w:tcPr>
          <w:p w14:paraId="1499AC61"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6EADFC8B" w14:textId="2A86706D"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01043</w:t>
            </w:r>
          </w:p>
        </w:tc>
        <w:tc>
          <w:tcPr>
            <w:tcW w:w="4076" w:type="dxa"/>
            <w:tcBorders>
              <w:top w:val="outset" w:sz="6" w:space="0" w:color="000000"/>
              <w:left w:val="outset" w:sz="6" w:space="0" w:color="000000"/>
              <w:bottom w:val="outset" w:sz="6" w:space="0" w:color="000000"/>
              <w:right w:val="outset" w:sz="6" w:space="0" w:color="000000"/>
            </w:tcBorders>
          </w:tcPr>
          <w:p w14:paraId="23BE607A" w14:textId="47FD33CA"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Budowa sieci wodociągowej </w:t>
            </w:r>
            <w:proofErr w:type="spellStart"/>
            <w:r w:rsidRPr="00682F04">
              <w:rPr>
                <w:rFonts w:asciiTheme="minorHAnsi" w:hAnsiTheme="minorHAnsi" w:cstheme="minorHAnsi"/>
                <w:sz w:val="22"/>
                <w:szCs w:val="22"/>
              </w:rPr>
              <w:t>Połoń</w:t>
            </w:r>
            <w:proofErr w:type="spellEnd"/>
            <w:r w:rsidRPr="00682F04">
              <w:rPr>
                <w:rFonts w:asciiTheme="minorHAnsi" w:hAnsiTheme="minorHAnsi" w:cstheme="minorHAnsi"/>
                <w:sz w:val="22"/>
                <w:szCs w:val="22"/>
              </w:rPr>
              <w:t xml:space="preserve"> - </w:t>
            </w:r>
            <w:proofErr w:type="spellStart"/>
            <w:r w:rsidRPr="00682F04">
              <w:rPr>
                <w:rFonts w:asciiTheme="minorHAnsi" w:hAnsiTheme="minorHAnsi" w:cstheme="minorHAnsi"/>
                <w:sz w:val="22"/>
                <w:szCs w:val="22"/>
              </w:rPr>
              <w:t>Małowidz</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5987E516" w14:textId="187894F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1.206.500,00</w:t>
            </w:r>
          </w:p>
        </w:tc>
        <w:tc>
          <w:tcPr>
            <w:tcW w:w="1701" w:type="dxa"/>
            <w:tcBorders>
              <w:top w:val="outset" w:sz="6" w:space="0" w:color="000000"/>
              <w:left w:val="outset" w:sz="6" w:space="0" w:color="000000"/>
              <w:bottom w:val="outset" w:sz="6" w:space="0" w:color="000000"/>
              <w:right w:val="outset" w:sz="6" w:space="0" w:color="000000"/>
            </w:tcBorders>
          </w:tcPr>
          <w:p w14:paraId="4D6C62BF" w14:textId="1928B1BD"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985.822,43</w:t>
            </w:r>
          </w:p>
        </w:tc>
        <w:tc>
          <w:tcPr>
            <w:tcW w:w="992" w:type="dxa"/>
            <w:tcBorders>
              <w:top w:val="outset" w:sz="6" w:space="0" w:color="000000"/>
              <w:left w:val="outset" w:sz="6" w:space="0" w:color="000000"/>
              <w:bottom w:val="outset" w:sz="6" w:space="0" w:color="000000"/>
              <w:right w:val="outset" w:sz="6" w:space="0" w:color="000000"/>
            </w:tcBorders>
          </w:tcPr>
          <w:p w14:paraId="5215067D" w14:textId="5EBBE81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81,71</w:t>
            </w:r>
          </w:p>
        </w:tc>
      </w:tr>
      <w:tr w:rsidR="00770DCE" w:rsidRPr="00682F04" w14:paraId="2FD4B29B"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49AF406" w14:textId="77A27FCB"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w:t>
            </w:r>
          </w:p>
        </w:tc>
        <w:tc>
          <w:tcPr>
            <w:tcW w:w="828" w:type="dxa"/>
            <w:tcBorders>
              <w:top w:val="outset" w:sz="6" w:space="0" w:color="000000"/>
              <w:left w:val="outset" w:sz="6" w:space="0" w:color="000000"/>
              <w:bottom w:val="outset" w:sz="6" w:space="0" w:color="000000"/>
              <w:right w:val="outset" w:sz="6" w:space="0" w:color="000000"/>
            </w:tcBorders>
          </w:tcPr>
          <w:p w14:paraId="5D6F2F19"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179033FE" w14:textId="0D6EBB6F"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01043</w:t>
            </w:r>
          </w:p>
        </w:tc>
        <w:tc>
          <w:tcPr>
            <w:tcW w:w="4076" w:type="dxa"/>
            <w:tcBorders>
              <w:top w:val="outset" w:sz="6" w:space="0" w:color="000000"/>
              <w:left w:val="outset" w:sz="6" w:space="0" w:color="000000"/>
              <w:bottom w:val="outset" w:sz="6" w:space="0" w:color="000000"/>
              <w:right w:val="outset" w:sz="6" w:space="0" w:color="000000"/>
            </w:tcBorders>
          </w:tcPr>
          <w:p w14:paraId="12275864" w14:textId="2F97CAC1"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Przebudowa i modernizacja stacji uzdatniania wody i ujęcia wody w miejscowości </w:t>
            </w:r>
            <w:proofErr w:type="spellStart"/>
            <w:r w:rsidRPr="00682F04">
              <w:rPr>
                <w:rFonts w:asciiTheme="minorHAnsi" w:hAnsiTheme="minorHAnsi" w:cstheme="minorHAnsi"/>
                <w:sz w:val="22"/>
                <w:szCs w:val="22"/>
              </w:rPr>
              <w:t>Małowidz</w:t>
            </w:r>
            <w:proofErr w:type="spellEnd"/>
            <w:r w:rsidRPr="00682F04">
              <w:rPr>
                <w:rFonts w:asciiTheme="minorHAnsi" w:hAnsiTheme="minorHAnsi" w:cstheme="minorHAnsi"/>
                <w:sz w:val="22"/>
                <w:szCs w:val="22"/>
              </w:rPr>
              <w:t>, gmina Jednorożec</w:t>
            </w:r>
          </w:p>
        </w:tc>
        <w:tc>
          <w:tcPr>
            <w:tcW w:w="1701" w:type="dxa"/>
            <w:tcBorders>
              <w:top w:val="outset" w:sz="6" w:space="0" w:color="000000"/>
              <w:left w:val="outset" w:sz="6" w:space="0" w:color="000000"/>
              <w:bottom w:val="outset" w:sz="6" w:space="0" w:color="000000"/>
              <w:right w:val="outset" w:sz="6" w:space="0" w:color="000000"/>
            </w:tcBorders>
          </w:tcPr>
          <w:p w14:paraId="0A76A1E3" w14:textId="6C3C712C"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30.750,00</w:t>
            </w:r>
          </w:p>
        </w:tc>
        <w:tc>
          <w:tcPr>
            <w:tcW w:w="1701" w:type="dxa"/>
            <w:tcBorders>
              <w:top w:val="outset" w:sz="6" w:space="0" w:color="000000"/>
              <w:left w:val="outset" w:sz="6" w:space="0" w:color="000000"/>
              <w:bottom w:val="outset" w:sz="6" w:space="0" w:color="000000"/>
              <w:right w:val="outset" w:sz="6" w:space="0" w:color="000000"/>
            </w:tcBorders>
          </w:tcPr>
          <w:p w14:paraId="042D45BA" w14:textId="24301C29"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992" w:type="dxa"/>
            <w:tcBorders>
              <w:top w:val="outset" w:sz="6" w:space="0" w:color="000000"/>
              <w:left w:val="outset" w:sz="6" w:space="0" w:color="000000"/>
              <w:bottom w:val="outset" w:sz="6" w:space="0" w:color="000000"/>
              <w:right w:val="outset" w:sz="6" w:space="0" w:color="000000"/>
            </w:tcBorders>
          </w:tcPr>
          <w:p w14:paraId="57D8B641" w14:textId="13E8F608"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770DCE" w:rsidRPr="00682F04" w14:paraId="755A0FA7"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385F0D5" w14:textId="300D86EF"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w:t>
            </w:r>
          </w:p>
        </w:tc>
        <w:tc>
          <w:tcPr>
            <w:tcW w:w="828" w:type="dxa"/>
            <w:tcBorders>
              <w:top w:val="outset" w:sz="6" w:space="0" w:color="000000"/>
              <w:left w:val="outset" w:sz="6" w:space="0" w:color="000000"/>
              <w:bottom w:val="outset" w:sz="6" w:space="0" w:color="000000"/>
              <w:right w:val="outset" w:sz="6" w:space="0" w:color="000000"/>
            </w:tcBorders>
          </w:tcPr>
          <w:p w14:paraId="6C1953A2"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4474C51D" w14:textId="22AA648A"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01043</w:t>
            </w:r>
          </w:p>
        </w:tc>
        <w:tc>
          <w:tcPr>
            <w:tcW w:w="4076" w:type="dxa"/>
            <w:tcBorders>
              <w:top w:val="outset" w:sz="6" w:space="0" w:color="000000"/>
              <w:left w:val="outset" w:sz="6" w:space="0" w:color="000000"/>
              <w:bottom w:val="outset" w:sz="6" w:space="0" w:color="000000"/>
              <w:right w:val="outset" w:sz="6" w:space="0" w:color="000000"/>
            </w:tcBorders>
          </w:tcPr>
          <w:p w14:paraId="4EBACA0B" w14:textId="34A4E10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Rozbudowa sieci wodociągowej na terenie Gminy Jednorożec</w:t>
            </w:r>
          </w:p>
        </w:tc>
        <w:tc>
          <w:tcPr>
            <w:tcW w:w="1701" w:type="dxa"/>
            <w:tcBorders>
              <w:top w:val="outset" w:sz="6" w:space="0" w:color="000000"/>
              <w:left w:val="outset" w:sz="6" w:space="0" w:color="000000"/>
              <w:bottom w:val="outset" w:sz="6" w:space="0" w:color="000000"/>
              <w:right w:val="outset" w:sz="6" w:space="0" w:color="000000"/>
            </w:tcBorders>
          </w:tcPr>
          <w:p w14:paraId="6EE5E009" w14:textId="084C871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96.000,00</w:t>
            </w:r>
          </w:p>
        </w:tc>
        <w:tc>
          <w:tcPr>
            <w:tcW w:w="1701" w:type="dxa"/>
            <w:tcBorders>
              <w:top w:val="outset" w:sz="6" w:space="0" w:color="000000"/>
              <w:left w:val="outset" w:sz="6" w:space="0" w:color="000000"/>
              <w:bottom w:val="outset" w:sz="6" w:space="0" w:color="000000"/>
              <w:right w:val="outset" w:sz="6" w:space="0" w:color="000000"/>
            </w:tcBorders>
          </w:tcPr>
          <w:p w14:paraId="03D0A386" w14:textId="5A10F42F"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71.517,19</w:t>
            </w:r>
          </w:p>
        </w:tc>
        <w:tc>
          <w:tcPr>
            <w:tcW w:w="992" w:type="dxa"/>
            <w:tcBorders>
              <w:top w:val="outset" w:sz="6" w:space="0" w:color="000000"/>
              <w:left w:val="outset" w:sz="6" w:space="0" w:color="000000"/>
              <w:bottom w:val="outset" w:sz="6" w:space="0" w:color="000000"/>
              <w:right w:val="outset" w:sz="6" w:space="0" w:color="000000"/>
            </w:tcBorders>
          </w:tcPr>
          <w:p w14:paraId="761DEEAB" w14:textId="5670721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74,50</w:t>
            </w:r>
          </w:p>
        </w:tc>
      </w:tr>
      <w:tr w:rsidR="00770DCE" w:rsidRPr="00682F04" w14:paraId="305F3663"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5FD54E05" w14:textId="61E1EE5D"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w:t>
            </w:r>
          </w:p>
        </w:tc>
        <w:tc>
          <w:tcPr>
            <w:tcW w:w="828" w:type="dxa"/>
            <w:tcBorders>
              <w:top w:val="outset" w:sz="6" w:space="0" w:color="000000"/>
              <w:left w:val="outset" w:sz="6" w:space="0" w:color="000000"/>
              <w:bottom w:val="outset" w:sz="6" w:space="0" w:color="000000"/>
              <w:right w:val="outset" w:sz="6" w:space="0" w:color="000000"/>
            </w:tcBorders>
          </w:tcPr>
          <w:p w14:paraId="43E3DDA0"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151EF162" w14:textId="44520E85"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01043</w:t>
            </w:r>
          </w:p>
        </w:tc>
        <w:tc>
          <w:tcPr>
            <w:tcW w:w="4076" w:type="dxa"/>
            <w:tcBorders>
              <w:top w:val="outset" w:sz="6" w:space="0" w:color="000000"/>
              <w:left w:val="outset" w:sz="6" w:space="0" w:color="000000"/>
              <w:bottom w:val="outset" w:sz="6" w:space="0" w:color="000000"/>
              <w:right w:val="outset" w:sz="6" w:space="0" w:color="000000"/>
            </w:tcBorders>
          </w:tcPr>
          <w:p w14:paraId="5F1EEEBA" w14:textId="31A1B759"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Rozbudowa stacji uzdatniania wody i ujęcia wody w miejscowości Jednorożec, gm. Jednorożec</w:t>
            </w:r>
          </w:p>
        </w:tc>
        <w:tc>
          <w:tcPr>
            <w:tcW w:w="1701" w:type="dxa"/>
            <w:tcBorders>
              <w:top w:val="outset" w:sz="6" w:space="0" w:color="000000"/>
              <w:left w:val="outset" w:sz="6" w:space="0" w:color="000000"/>
              <w:bottom w:val="outset" w:sz="6" w:space="0" w:color="000000"/>
              <w:right w:val="outset" w:sz="6" w:space="0" w:color="000000"/>
            </w:tcBorders>
          </w:tcPr>
          <w:p w14:paraId="40B94344" w14:textId="4B7A9ACC"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1.954.347,40</w:t>
            </w:r>
          </w:p>
        </w:tc>
        <w:tc>
          <w:tcPr>
            <w:tcW w:w="1701" w:type="dxa"/>
            <w:tcBorders>
              <w:top w:val="outset" w:sz="6" w:space="0" w:color="000000"/>
              <w:left w:val="outset" w:sz="6" w:space="0" w:color="000000"/>
              <w:bottom w:val="outset" w:sz="6" w:space="0" w:color="000000"/>
              <w:right w:val="outset" w:sz="6" w:space="0" w:color="000000"/>
            </w:tcBorders>
          </w:tcPr>
          <w:p w14:paraId="1E565E8C" w14:textId="273B4B6F"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1.621.921,86</w:t>
            </w:r>
          </w:p>
        </w:tc>
        <w:tc>
          <w:tcPr>
            <w:tcW w:w="992" w:type="dxa"/>
            <w:tcBorders>
              <w:top w:val="outset" w:sz="6" w:space="0" w:color="000000"/>
              <w:left w:val="outset" w:sz="6" w:space="0" w:color="000000"/>
              <w:bottom w:val="outset" w:sz="6" w:space="0" w:color="000000"/>
              <w:right w:val="outset" w:sz="6" w:space="0" w:color="000000"/>
            </w:tcBorders>
          </w:tcPr>
          <w:p w14:paraId="7275E857" w14:textId="316150C2"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82,99</w:t>
            </w:r>
          </w:p>
        </w:tc>
      </w:tr>
      <w:tr w:rsidR="00770DCE" w:rsidRPr="00682F04" w14:paraId="6325A5D2"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6F8B0AB" w14:textId="2A8FC39B"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w:t>
            </w:r>
          </w:p>
        </w:tc>
        <w:tc>
          <w:tcPr>
            <w:tcW w:w="828" w:type="dxa"/>
            <w:tcBorders>
              <w:top w:val="outset" w:sz="6" w:space="0" w:color="000000"/>
              <w:left w:val="outset" w:sz="6" w:space="0" w:color="000000"/>
              <w:bottom w:val="outset" w:sz="6" w:space="0" w:color="000000"/>
              <w:right w:val="outset" w:sz="6" w:space="0" w:color="000000"/>
            </w:tcBorders>
          </w:tcPr>
          <w:p w14:paraId="2CA63238"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5D9E3EA6" w14:textId="7EE14F9A"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01043</w:t>
            </w:r>
          </w:p>
        </w:tc>
        <w:tc>
          <w:tcPr>
            <w:tcW w:w="4076" w:type="dxa"/>
            <w:tcBorders>
              <w:top w:val="outset" w:sz="6" w:space="0" w:color="000000"/>
              <w:left w:val="outset" w:sz="6" w:space="0" w:color="000000"/>
              <w:bottom w:val="outset" w:sz="6" w:space="0" w:color="000000"/>
              <w:right w:val="outset" w:sz="6" w:space="0" w:color="000000"/>
            </w:tcBorders>
          </w:tcPr>
          <w:p w14:paraId="1AD65ECB" w14:textId="5BECEEE6"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Rozbudowa stacji uzdatniania wody i ujęcia wody w miejscowości Żelazna Prywatna, gm. Jednorożec</w:t>
            </w:r>
          </w:p>
        </w:tc>
        <w:tc>
          <w:tcPr>
            <w:tcW w:w="1701" w:type="dxa"/>
            <w:tcBorders>
              <w:top w:val="outset" w:sz="6" w:space="0" w:color="000000"/>
              <w:left w:val="outset" w:sz="6" w:space="0" w:color="000000"/>
              <w:bottom w:val="outset" w:sz="6" w:space="0" w:color="000000"/>
              <w:right w:val="outset" w:sz="6" w:space="0" w:color="000000"/>
            </w:tcBorders>
          </w:tcPr>
          <w:p w14:paraId="2CFF4838" w14:textId="0156BD4B"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1.304.046,00</w:t>
            </w:r>
          </w:p>
        </w:tc>
        <w:tc>
          <w:tcPr>
            <w:tcW w:w="1701" w:type="dxa"/>
            <w:tcBorders>
              <w:top w:val="outset" w:sz="6" w:space="0" w:color="000000"/>
              <w:left w:val="outset" w:sz="6" w:space="0" w:color="000000"/>
              <w:bottom w:val="outset" w:sz="6" w:space="0" w:color="000000"/>
              <w:right w:val="outset" w:sz="6" w:space="0" w:color="000000"/>
            </w:tcBorders>
          </w:tcPr>
          <w:p w14:paraId="58826834" w14:textId="6AB75AC7"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1.062.638,46</w:t>
            </w:r>
          </w:p>
        </w:tc>
        <w:tc>
          <w:tcPr>
            <w:tcW w:w="992" w:type="dxa"/>
            <w:tcBorders>
              <w:top w:val="outset" w:sz="6" w:space="0" w:color="000000"/>
              <w:left w:val="outset" w:sz="6" w:space="0" w:color="000000"/>
              <w:bottom w:val="outset" w:sz="6" w:space="0" w:color="000000"/>
              <w:right w:val="outset" w:sz="6" w:space="0" w:color="000000"/>
            </w:tcBorders>
          </w:tcPr>
          <w:p w14:paraId="1DE48742" w14:textId="10E29E07"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81,49</w:t>
            </w:r>
          </w:p>
        </w:tc>
      </w:tr>
      <w:tr w:rsidR="00770DCE" w:rsidRPr="00682F04" w14:paraId="5CFE3245"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7162601"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47BCA943" w14:textId="77777777" w:rsidR="00770DCE" w:rsidRPr="00682F04" w:rsidRDefault="00770DCE" w:rsidP="00770DCE">
            <w:pPr>
              <w:pStyle w:val="NormalnyWeb"/>
              <w:spacing w:after="0"/>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2BB65252" w14:textId="0F34BA9A"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01043</w:t>
            </w:r>
          </w:p>
        </w:tc>
        <w:tc>
          <w:tcPr>
            <w:tcW w:w="1701" w:type="dxa"/>
            <w:tcBorders>
              <w:top w:val="outset" w:sz="6" w:space="0" w:color="000000"/>
              <w:left w:val="outset" w:sz="6" w:space="0" w:color="000000"/>
              <w:bottom w:val="outset" w:sz="6" w:space="0" w:color="000000"/>
              <w:right w:val="outset" w:sz="6" w:space="0" w:color="000000"/>
            </w:tcBorders>
          </w:tcPr>
          <w:p w14:paraId="0C80EB9C" w14:textId="17791DBF"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4.591.643,40</w:t>
            </w:r>
          </w:p>
        </w:tc>
        <w:tc>
          <w:tcPr>
            <w:tcW w:w="1701" w:type="dxa"/>
            <w:tcBorders>
              <w:top w:val="outset" w:sz="6" w:space="0" w:color="000000"/>
              <w:left w:val="outset" w:sz="6" w:space="0" w:color="000000"/>
              <w:bottom w:val="outset" w:sz="6" w:space="0" w:color="000000"/>
              <w:right w:val="outset" w:sz="6" w:space="0" w:color="000000"/>
            </w:tcBorders>
          </w:tcPr>
          <w:p w14:paraId="48DB6EA7" w14:textId="35714B6F" w:rsidR="00770DCE" w:rsidRPr="00682F04" w:rsidRDefault="00D12348"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3.741.899,94</w:t>
            </w:r>
          </w:p>
        </w:tc>
        <w:tc>
          <w:tcPr>
            <w:tcW w:w="992" w:type="dxa"/>
            <w:tcBorders>
              <w:top w:val="outset" w:sz="6" w:space="0" w:color="000000"/>
              <w:left w:val="outset" w:sz="6" w:space="0" w:color="000000"/>
              <w:bottom w:val="outset" w:sz="6" w:space="0" w:color="000000"/>
              <w:right w:val="outset" w:sz="6" w:space="0" w:color="000000"/>
            </w:tcBorders>
          </w:tcPr>
          <w:p w14:paraId="2530D23D" w14:textId="7B671230" w:rsidR="00770DCE" w:rsidRPr="00682F04" w:rsidRDefault="00D12348"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81,49</w:t>
            </w:r>
          </w:p>
        </w:tc>
      </w:tr>
      <w:tr w:rsidR="00770DCE" w:rsidRPr="00682F04" w14:paraId="06B789F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2CF7262" w14:textId="57DE1D73"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w:t>
            </w:r>
          </w:p>
        </w:tc>
        <w:tc>
          <w:tcPr>
            <w:tcW w:w="828" w:type="dxa"/>
            <w:tcBorders>
              <w:top w:val="outset" w:sz="6" w:space="0" w:color="000000"/>
              <w:left w:val="outset" w:sz="6" w:space="0" w:color="000000"/>
              <w:bottom w:val="outset" w:sz="6" w:space="0" w:color="000000"/>
              <w:right w:val="outset" w:sz="6" w:space="0" w:color="000000"/>
            </w:tcBorders>
          </w:tcPr>
          <w:p w14:paraId="5650872E"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1B640D12" w14:textId="55629EC6"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01044</w:t>
            </w:r>
          </w:p>
        </w:tc>
        <w:tc>
          <w:tcPr>
            <w:tcW w:w="4076" w:type="dxa"/>
            <w:tcBorders>
              <w:top w:val="outset" w:sz="6" w:space="0" w:color="000000"/>
              <w:left w:val="outset" w:sz="6" w:space="0" w:color="000000"/>
              <w:bottom w:val="outset" w:sz="6" w:space="0" w:color="000000"/>
              <w:right w:val="outset" w:sz="6" w:space="0" w:color="000000"/>
            </w:tcBorders>
          </w:tcPr>
          <w:p w14:paraId="68561B91" w14:textId="4A9AC793"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Budowa instalacji fotowoltaicznej zasilającej oczyszczalnię ścieków w Jednorożcu</w:t>
            </w:r>
          </w:p>
        </w:tc>
        <w:tc>
          <w:tcPr>
            <w:tcW w:w="1701" w:type="dxa"/>
            <w:tcBorders>
              <w:top w:val="outset" w:sz="6" w:space="0" w:color="000000"/>
              <w:left w:val="outset" w:sz="6" w:space="0" w:color="000000"/>
              <w:bottom w:val="outset" w:sz="6" w:space="0" w:color="000000"/>
              <w:right w:val="outset" w:sz="6" w:space="0" w:color="000000"/>
            </w:tcBorders>
          </w:tcPr>
          <w:p w14:paraId="4A6C7413" w14:textId="6A619D2E"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14.145,00</w:t>
            </w:r>
          </w:p>
        </w:tc>
        <w:tc>
          <w:tcPr>
            <w:tcW w:w="1701" w:type="dxa"/>
            <w:tcBorders>
              <w:top w:val="outset" w:sz="6" w:space="0" w:color="000000"/>
              <w:left w:val="outset" w:sz="6" w:space="0" w:color="000000"/>
              <w:bottom w:val="outset" w:sz="6" w:space="0" w:color="000000"/>
              <w:right w:val="outset" w:sz="6" w:space="0" w:color="000000"/>
            </w:tcBorders>
          </w:tcPr>
          <w:p w14:paraId="3DADD40B" w14:textId="5BE7717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11.552,90</w:t>
            </w:r>
          </w:p>
        </w:tc>
        <w:tc>
          <w:tcPr>
            <w:tcW w:w="992" w:type="dxa"/>
            <w:tcBorders>
              <w:top w:val="outset" w:sz="6" w:space="0" w:color="000000"/>
              <w:left w:val="outset" w:sz="6" w:space="0" w:color="000000"/>
              <w:bottom w:val="outset" w:sz="6" w:space="0" w:color="000000"/>
              <w:right w:val="outset" w:sz="6" w:space="0" w:color="000000"/>
            </w:tcBorders>
          </w:tcPr>
          <w:p w14:paraId="50AC8D5A" w14:textId="3AE28A92"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81,67</w:t>
            </w:r>
          </w:p>
        </w:tc>
      </w:tr>
      <w:tr w:rsidR="00770DCE" w:rsidRPr="00682F04" w14:paraId="22603148"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C68F749" w14:textId="07D5A6E2"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w:t>
            </w:r>
          </w:p>
        </w:tc>
        <w:tc>
          <w:tcPr>
            <w:tcW w:w="828" w:type="dxa"/>
            <w:tcBorders>
              <w:top w:val="outset" w:sz="6" w:space="0" w:color="000000"/>
              <w:left w:val="outset" w:sz="6" w:space="0" w:color="000000"/>
              <w:bottom w:val="outset" w:sz="6" w:space="0" w:color="000000"/>
              <w:right w:val="outset" w:sz="6" w:space="0" w:color="000000"/>
            </w:tcBorders>
          </w:tcPr>
          <w:p w14:paraId="55AE4E2D"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71E38308" w14:textId="1AF9EE6B"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01044</w:t>
            </w:r>
          </w:p>
        </w:tc>
        <w:tc>
          <w:tcPr>
            <w:tcW w:w="4076" w:type="dxa"/>
            <w:tcBorders>
              <w:top w:val="outset" w:sz="6" w:space="0" w:color="000000"/>
              <w:left w:val="outset" w:sz="6" w:space="0" w:color="000000"/>
              <w:bottom w:val="outset" w:sz="6" w:space="0" w:color="000000"/>
              <w:right w:val="outset" w:sz="6" w:space="0" w:color="000000"/>
            </w:tcBorders>
          </w:tcPr>
          <w:p w14:paraId="4026D01A" w14:textId="67FFD016"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Przebudowa i modernizacja oczyszczalni ścieków w miejscowości Jednorożec, gmina Jednorożec </w:t>
            </w:r>
          </w:p>
        </w:tc>
        <w:tc>
          <w:tcPr>
            <w:tcW w:w="1701" w:type="dxa"/>
            <w:tcBorders>
              <w:top w:val="outset" w:sz="6" w:space="0" w:color="000000"/>
              <w:left w:val="outset" w:sz="6" w:space="0" w:color="000000"/>
              <w:bottom w:val="outset" w:sz="6" w:space="0" w:color="000000"/>
              <w:right w:val="outset" w:sz="6" w:space="0" w:color="000000"/>
            </w:tcBorders>
          </w:tcPr>
          <w:p w14:paraId="2C0A5B93" w14:textId="28ABF29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838.000,00</w:t>
            </w:r>
          </w:p>
        </w:tc>
        <w:tc>
          <w:tcPr>
            <w:tcW w:w="1701" w:type="dxa"/>
            <w:tcBorders>
              <w:top w:val="outset" w:sz="6" w:space="0" w:color="000000"/>
              <w:left w:val="outset" w:sz="6" w:space="0" w:color="000000"/>
              <w:bottom w:val="outset" w:sz="6" w:space="0" w:color="000000"/>
              <w:right w:val="outset" w:sz="6" w:space="0" w:color="000000"/>
            </w:tcBorders>
          </w:tcPr>
          <w:p w14:paraId="2467DFFC" w14:textId="652D6DF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15.941,22</w:t>
            </w:r>
          </w:p>
        </w:tc>
        <w:tc>
          <w:tcPr>
            <w:tcW w:w="992" w:type="dxa"/>
            <w:tcBorders>
              <w:top w:val="outset" w:sz="6" w:space="0" w:color="000000"/>
              <w:left w:val="outset" w:sz="6" w:space="0" w:color="000000"/>
              <w:bottom w:val="outset" w:sz="6" w:space="0" w:color="000000"/>
              <w:right w:val="outset" w:sz="6" w:space="0" w:color="000000"/>
            </w:tcBorders>
          </w:tcPr>
          <w:p w14:paraId="40088842" w14:textId="6A0E899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1,90</w:t>
            </w:r>
          </w:p>
        </w:tc>
      </w:tr>
      <w:tr w:rsidR="00770DCE" w:rsidRPr="00682F04" w14:paraId="5AAEDE2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4E17DEF" w14:textId="23B561D9"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w:t>
            </w:r>
          </w:p>
        </w:tc>
        <w:tc>
          <w:tcPr>
            <w:tcW w:w="828" w:type="dxa"/>
            <w:tcBorders>
              <w:top w:val="outset" w:sz="6" w:space="0" w:color="000000"/>
              <w:left w:val="outset" w:sz="6" w:space="0" w:color="000000"/>
              <w:bottom w:val="outset" w:sz="6" w:space="0" w:color="000000"/>
              <w:right w:val="outset" w:sz="6" w:space="0" w:color="000000"/>
            </w:tcBorders>
          </w:tcPr>
          <w:p w14:paraId="013C2FBA"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w:t>
            </w:r>
          </w:p>
          <w:p w14:paraId="49A90BA5" w14:textId="7CFFB68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01044</w:t>
            </w:r>
          </w:p>
        </w:tc>
        <w:tc>
          <w:tcPr>
            <w:tcW w:w="4076" w:type="dxa"/>
            <w:tcBorders>
              <w:top w:val="outset" w:sz="6" w:space="0" w:color="000000"/>
              <w:left w:val="outset" w:sz="6" w:space="0" w:color="000000"/>
              <w:bottom w:val="outset" w:sz="6" w:space="0" w:color="000000"/>
              <w:right w:val="outset" w:sz="6" w:space="0" w:color="000000"/>
            </w:tcBorders>
          </w:tcPr>
          <w:p w14:paraId="7530A044" w14:textId="1CCAE48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Rozbudowa sieci kanalizacyjnej na terenie Gminy Jednorożec</w:t>
            </w:r>
          </w:p>
        </w:tc>
        <w:tc>
          <w:tcPr>
            <w:tcW w:w="1701" w:type="dxa"/>
            <w:tcBorders>
              <w:top w:val="outset" w:sz="6" w:space="0" w:color="000000"/>
              <w:left w:val="outset" w:sz="6" w:space="0" w:color="000000"/>
              <w:bottom w:val="outset" w:sz="6" w:space="0" w:color="000000"/>
              <w:right w:val="outset" w:sz="6" w:space="0" w:color="000000"/>
            </w:tcBorders>
          </w:tcPr>
          <w:p w14:paraId="65813D0C" w14:textId="6FB17F4E"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14.100,00</w:t>
            </w:r>
          </w:p>
        </w:tc>
        <w:tc>
          <w:tcPr>
            <w:tcW w:w="1701" w:type="dxa"/>
            <w:tcBorders>
              <w:top w:val="outset" w:sz="6" w:space="0" w:color="000000"/>
              <w:left w:val="outset" w:sz="6" w:space="0" w:color="000000"/>
              <w:bottom w:val="outset" w:sz="6" w:space="0" w:color="000000"/>
              <w:right w:val="outset" w:sz="6" w:space="0" w:color="000000"/>
            </w:tcBorders>
          </w:tcPr>
          <w:p w14:paraId="2A0FE860" w14:textId="78C7E359"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c>
          <w:tcPr>
            <w:tcW w:w="992" w:type="dxa"/>
            <w:tcBorders>
              <w:top w:val="outset" w:sz="6" w:space="0" w:color="000000"/>
              <w:left w:val="outset" w:sz="6" w:space="0" w:color="000000"/>
              <w:bottom w:val="outset" w:sz="6" w:space="0" w:color="000000"/>
              <w:right w:val="outset" w:sz="6" w:space="0" w:color="000000"/>
            </w:tcBorders>
          </w:tcPr>
          <w:p w14:paraId="3F527DBF" w14:textId="138ECE0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0,00</w:t>
            </w:r>
          </w:p>
        </w:tc>
      </w:tr>
      <w:tr w:rsidR="00770DCE" w:rsidRPr="00682F04" w14:paraId="5CAAC798"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F423E56"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7B5E348B" w14:textId="77777777" w:rsidR="00770DCE" w:rsidRPr="00682F04" w:rsidRDefault="00770DCE" w:rsidP="00770DCE">
            <w:pPr>
              <w:pStyle w:val="NormalnyWeb"/>
              <w:spacing w:after="0"/>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6812A763" w14:textId="64C3A30E"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01044</w:t>
            </w:r>
          </w:p>
        </w:tc>
        <w:tc>
          <w:tcPr>
            <w:tcW w:w="1701" w:type="dxa"/>
            <w:tcBorders>
              <w:top w:val="outset" w:sz="6" w:space="0" w:color="000000"/>
              <w:left w:val="outset" w:sz="6" w:space="0" w:color="000000"/>
              <w:bottom w:val="outset" w:sz="6" w:space="0" w:color="000000"/>
              <w:right w:val="outset" w:sz="6" w:space="0" w:color="000000"/>
            </w:tcBorders>
          </w:tcPr>
          <w:p w14:paraId="2EAC7A93" w14:textId="2AA80780"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866.245,00</w:t>
            </w:r>
          </w:p>
        </w:tc>
        <w:tc>
          <w:tcPr>
            <w:tcW w:w="1701" w:type="dxa"/>
            <w:tcBorders>
              <w:top w:val="outset" w:sz="6" w:space="0" w:color="000000"/>
              <w:left w:val="outset" w:sz="6" w:space="0" w:color="000000"/>
              <w:bottom w:val="outset" w:sz="6" w:space="0" w:color="000000"/>
              <w:right w:val="outset" w:sz="6" w:space="0" w:color="000000"/>
            </w:tcBorders>
          </w:tcPr>
          <w:p w14:paraId="29E72BAD" w14:textId="6AD9C021"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27.494,12</w:t>
            </w:r>
          </w:p>
        </w:tc>
        <w:tc>
          <w:tcPr>
            <w:tcW w:w="992" w:type="dxa"/>
            <w:tcBorders>
              <w:top w:val="outset" w:sz="6" w:space="0" w:color="000000"/>
              <w:left w:val="outset" w:sz="6" w:space="0" w:color="000000"/>
              <w:bottom w:val="outset" w:sz="6" w:space="0" w:color="000000"/>
              <w:right w:val="outset" w:sz="6" w:space="0" w:color="000000"/>
            </w:tcBorders>
          </w:tcPr>
          <w:p w14:paraId="24835042" w14:textId="3C59A9E2"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3,17</w:t>
            </w:r>
          </w:p>
        </w:tc>
      </w:tr>
      <w:tr w:rsidR="00770DCE" w:rsidRPr="00682F04" w14:paraId="667B620C"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7010262" w14:textId="07232C97"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10</w:t>
            </w:r>
          </w:p>
        </w:tc>
        <w:tc>
          <w:tcPr>
            <w:tcW w:w="828" w:type="dxa"/>
            <w:tcBorders>
              <w:top w:val="outset" w:sz="6" w:space="0" w:color="000000"/>
              <w:left w:val="outset" w:sz="6" w:space="0" w:color="000000"/>
              <w:bottom w:val="outset" w:sz="6" w:space="0" w:color="000000"/>
              <w:right w:val="outset" w:sz="6" w:space="0" w:color="000000"/>
            </w:tcBorders>
          </w:tcPr>
          <w:p w14:paraId="2ED9E593"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4CC513A3" w14:textId="0E303E32"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60014</w:t>
            </w:r>
          </w:p>
        </w:tc>
        <w:tc>
          <w:tcPr>
            <w:tcW w:w="4076" w:type="dxa"/>
            <w:tcBorders>
              <w:top w:val="outset" w:sz="6" w:space="0" w:color="000000"/>
              <w:left w:val="outset" w:sz="6" w:space="0" w:color="000000"/>
              <w:bottom w:val="outset" w:sz="6" w:space="0" w:color="000000"/>
              <w:right w:val="outset" w:sz="6" w:space="0" w:color="000000"/>
            </w:tcBorders>
          </w:tcPr>
          <w:p w14:paraId="3F8F2A3C" w14:textId="50BDAFA0"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Kompleksowa rozbudowa dróg powiatowych: DP3227W Przasnysz-Baranowo oraz DP3234W Stara Wieś-Chorzele-Krasnosielc</w:t>
            </w:r>
          </w:p>
        </w:tc>
        <w:tc>
          <w:tcPr>
            <w:tcW w:w="1701" w:type="dxa"/>
            <w:tcBorders>
              <w:top w:val="outset" w:sz="6" w:space="0" w:color="000000"/>
              <w:left w:val="outset" w:sz="6" w:space="0" w:color="000000"/>
              <w:bottom w:val="outset" w:sz="6" w:space="0" w:color="000000"/>
              <w:right w:val="outset" w:sz="6" w:space="0" w:color="000000"/>
            </w:tcBorders>
          </w:tcPr>
          <w:p w14:paraId="7254075A" w14:textId="4D59373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1701" w:type="dxa"/>
            <w:tcBorders>
              <w:top w:val="outset" w:sz="6" w:space="0" w:color="000000"/>
              <w:left w:val="outset" w:sz="6" w:space="0" w:color="000000"/>
              <w:bottom w:val="outset" w:sz="6" w:space="0" w:color="000000"/>
              <w:right w:val="outset" w:sz="6" w:space="0" w:color="000000"/>
            </w:tcBorders>
          </w:tcPr>
          <w:p w14:paraId="1CAAF372" w14:textId="5726544B"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300.000,00</w:t>
            </w:r>
          </w:p>
        </w:tc>
        <w:tc>
          <w:tcPr>
            <w:tcW w:w="992" w:type="dxa"/>
            <w:tcBorders>
              <w:top w:val="outset" w:sz="6" w:space="0" w:color="000000"/>
              <w:left w:val="outset" w:sz="6" w:space="0" w:color="000000"/>
              <w:bottom w:val="outset" w:sz="6" w:space="0" w:color="000000"/>
              <w:right w:val="outset" w:sz="6" w:space="0" w:color="000000"/>
            </w:tcBorders>
          </w:tcPr>
          <w:p w14:paraId="654A17AE" w14:textId="45EA300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70DCE" w:rsidRPr="00682F04" w14:paraId="254F7A48"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8414F86"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2C94AA36" w14:textId="77777777" w:rsidR="00770DCE" w:rsidRPr="00682F04" w:rsidRDefault="00770DCE" w:rsidP="00770DCE">
            <w:pPr>
              <w:pStyle w:val="NormalnyWeb"/>
              <w:spacing w:after="0"/>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5E52ADFC" w14:textId="51985E3E"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60014</w:t>
            </w:r>
          </w:p>
        </w:tc>
        <w:tc>
          <w:tcPr>
            <w:tcW w:w="1701" w:type="dxa"/>
            <w:tcBorders>
              <w:top w:val="outset" w:sz="6" w:space="0" w:color="000000"/>
              <w:left w:val="outset" w:sz="6" w:space="0" w:color="000000"/>
              <w:bottom w:val="outset" w:sz="6" w:space="0" w:color="000000"/>
              <w:right w:val="outset" w:sz="6" w:space="0" w:color="000000"/>
            </w:tcBorders>
          </w:tcPr>
          <w:p w14:paraId="24E98A9E" w14:textId="78402DA6"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300.000,00</w:t>
            </w:r>
          </w:p>
        </w:tc>
        <w:tc>
          <w:tcPr>
            <w:tcW w:w="1701" w:type="dxa"/>
            <w:tcBorders>
              <w:top w:val="outset" w:sz="6" w:space="0" w:color="000000"/>
              <w:left w:val="outset" w:sz="6" w:space="0" w:color="000000"/>
              <w:bottom w:val="outset" w:sz="6" w:space="0" w:color="000000"/>
              <w:right w:val="outset" w:sz="6" w:space="0" w:color="000000"/>
            </w:tcBorders>
          </w:tcPr>
          <w:p w14:paraId="2E77A2B8" w14:textId="51243B28"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300.000,00</w:t>
            </w:r>
          </w:p>
        </w:tc>
        <w:tc>
          <w:tcPr>
            <w:tcW w:w="992" w:type="dxa"/>
            <w:tcBorders>
              <w:top w:val="outset" w:sz="6" w:space="0" w:color="000000"/>
              <w:left w:val="outset" w:sz="6" w:space="0" w:color="000000"/>
              <w:bottom w:val="outset" w:sz="6" w:space="0" w:color="000000"/>
              <w:right w:val="outset" w:sz="6" w:space="0" w:color="000000"/>
            </w:tcBorders>
          </w:tcPr>
          <w:p w14:paraId="3EAA4615" w14:textId="75FE3F20"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w:t>
            </w:r>
          </w:p>
        </w:tc>
      </w:tr>
      <w:tr w:rsidR="00770DCE" w:rsidRPr="00682F04" w14:paraId="68C60B41"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EDB5F2E" w14:textId="787280CE"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w:t>
            </w:r>
          </w:p>
        </w:tc>
        <w:tc>
          <w:tcPr>
            <w:tcW w:w="828" w:type="dxa"/>
            <w:tcBorders>
              <w:top w:val="outset" w:sz="6" w:space="0" w:color="000000"/>
              <w:left w:val="outset" w:sz="6" w:space="0" w:color="000000"/>
              <w:bottom w:val="outset" w:sz="6" w:space="0" w:color="000000"/>
              <w:right w:val="outset" w:sz="6" w:space="0" w:color="000000"/>
            </w:tcBorders>
            <w:hideMark/>
          </w:tcPr>
          <w:p w14:paraId="60DF2094"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6AF1C8CC"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58B11DB0" w14:textId="19F6468F" w:rsidR="00770DCE" w:rsidRPr="00682F04" w:rsidRDefault="006A6B15"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Przeb</w:t>
            </w:r>
            <w:r w:rsidR="00770DCE" w:rsidRPr="00682F04">
              <w:rPr>
                <w:rFonts w:asciiTheme="minorHAnsi" w:hAnsiTheme="minorHAnsi" w:cstheme="minorHAnsi"/>
                <w:sz w:val="22"/>
                <w:szCs w:val="22"/>
              </w:rPr>
              <w:t>udowa drogi gminnej nr 320331W w miejscowości Jednorożec (ul. Hallera)</w:t>
            </w:r>
          </w:p>
        </w:tc>
        <w:tc>
          <w:tcPr>
            <w:tcW w:w="1701" w:type="dxa"/>
            <w:tcBorders>
              <w:top w:val="outset" w:sz="6" w:space="0" w:color="000000"/>
              <w:left w:val="outset" w:sz="6" w:space="0" w:color="000000"/>
              <w:bottom w:val="outset" w:sz="6" w:space="0" w:color="000000"/>
              <w:right w:val="outset" w:sz="6" w:space="0" w:color="000000"/>
            </w:tcBorders>
          </w:tcPr>
          <w:p w14:paraId="1DCCD237" w14:textId="5516A38F"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2.150.000,00</w:t>
            </w:r>
          </w:p>
        </w:tc>
        <w:tc>
          <w:tcPr>
            <w:tcW w:w="1701" w:type="dxa"/>
            <w:tcBorders>
              <w:top w:val="outset" w:sz="6" w:space="0" w:color="000000"/>
              <w:left w:val="outset" w:sz="6" w:space="0" w:color="000000"/>
              <w:bottom w:val="outset" w:sz="6" w:space="0" w:color="000000"/>
              <w:right w:val="outset" w:sz="6" w:space="0" w:color="000000"/>
            </w:tcBorders>
          </w:tcPr>
          <w:p w14:paraId="55A94353" w14:textId="41AE219D"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2.108.344,84</w:t>
            </w:r>
          </w:p>
        </w:tc>
        <w:tc>
          <w:tcPr>
            <w:tcW w:w="992" w:type="dxa"/>
            <w:tcBorders>
              <w:top w:val="outset" w:sz="6" w:space="0" w:color="000000"/>
              <w:left w:val="outset" w:sz="6" w:space="0" w:color="000000"/>
              <w:bottom w:val="outset" w:sz="6" w:space="0" w:color="000000"/>
              <w:right w:val="outset" w:sz="6" w:space="0" w:color="000000"/>
            </w:tcBorders>
          </w:tcPr>
          <w:p w14:paraId="59889B98" w14:textId="5AB5932B"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98,06</w:t>
            </w:r>
          </w:p>
        </w:tc>
      </w:tr>
      <w:tr w:rsidR="00770DCE" w:rsidRPr="00682F04" w14:paraId="2DA515D7"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0AAB22E" w14:textId="1656C1A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2</w:t>
            </w:r>
          </w:p>
        </w:tc>
        <w:tc>
          <w:tcPr>
            <w:tcW w:w="828" w:type="dxa"/>
            <w:tcBorders>
              <w:top w:val="outset" w:sz="6" w:space="0" w:color="000000"/>
              <w:left w:val="outset" w:sz="6" w:space="0" w:color="000000"/>
              <w:bottom w:val="outset" w:sz="6" w:space="0" w:color="000000"/>
              <w:right w:val="outset" w:sz="6" w:space="0" w:color="000000"/>
            </w:tcBorders>
            <w:hideMark/>
          </w:tcPr>
          <w:p w14:paraId="7F8241F5"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43295D7F"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24F4B6F7" w14:textId="73160F7C"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Budowa drogi gminnej ul. Kwiatowej w miejscowości Stegna wraz z poprawą bezpieczeństwa na skrzyżowaniach z drogami powiatowymi ul Warszawską i Piastowską</w:t>
            </w:r>
          </w:p>
        </w:tc>
        <w:tc>
          <w:tcPr>
            <w:tcW w:w="1701" w:type="dxa"/>
            <w:tcBorders>
              <w:top w:val="outset" w:sz="6" w:space="0" w:color="000000"/>
              <w:left w:val="outset" w:sz="6" w:space="0" w:color="000000"/>
              <w:bottom w:val="outset" w:sz="6" w:space="0" w:color="000000"/>
              <w:right w:val="outset" w:sz="6" w:space="0" w:color="000000"/>
            </w:tcBorders>
          </w:tcPr>
          <w:p w14:paraId="5B1BF5CC" w14:textId="6424AD7C"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6.026.200,00</w:t>
            </w:r>
          </w:p>
        </w:tc>
        <w:tc>
          <w:tcPr>
            <w:tcW w:w="1701" w:type="dxa"/>
            <w:tcBorders>
              <w:top w:val="outset" w:sz="6" w:space="0" w:color="000000"/>
              <w:left w:val="outset" w:sz="6" w:space="0" w:color="000000"/>
              <w:bottom w:val="outset" w:sz="6" w:space="0" w:color="000000"/>
              <w:right w:val="outset" w:sz="6" w:space="0" w:color="000000"/>
            </w:tcBorders>
          </w:tcPr>
          <w:p w14:paraId="5AB18BAB" w14:textId="54F85F74"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6.020.660,85</w:t>
            </w:r>
          </w:p>
        </w:tc>
        <w:tc>
          <w:tcPr>
            <w:tcW w:w="992" w:type="dxa"/>
            <w:tcBorders>
              <w:top w:val="outset" w:sz="6" w:space="0" w:color="000000"/>
              <w:left w:val="outset" w:sz="6" w:space="0" w:color="000000"/>
              <w:bottom w:val="outset" w:sz="6" w:space="0" w:color="000000"/>
              <w:right w:val="outset" w:sz="6" w:space="0" w:color="000000"/>
            </w:tcBorders>
          </w:tcPr>
          <w:p w14:paraId="684802EC" w14:textId="46F24BCB"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99,91</w:t>
            </w:r>
          </w:p>
        </w:tc>
      </w:tr>
      <w:tr w:rsidR="00770DCE" w:rsidRPr="00682F04" w14:paraId="27583006"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143A77B" w14:textId="04CCA1E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3</w:t>
            </w:r>
          </w:p>
        </w:tc>
        <w:tc>
          <w:tcPr>
            <w:tcW w:w="828" w:type="dxa"/>
            <w:tcBorders>
              <w:top w:val="outset" w:sz="6" w:space="0" w:color="000000"/>
              <w:left w:val="outset" w:sz="6" w:space="0" w:color="000000"/>
              <w:bottom w:val="outset" w:sz="6" w:space="0" w:color="000000"/>
              <w:right w:val="outset" w:sz="6" w:space="0" w:color="000000"/>
            </w:tcBorders>
            <w:hideMark/>
          </w:tcPr>
          <w:p w14:paraId="0B7CF360"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53916D9C"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0D26DB4F" w14:textId="17455629"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Budowa dróg gminnych w miejscowości Stegna, gm. Jednorożec</w:t>
            </w:r>
          </w:p>
        </w:tc>
        <w:tc>
          <w:tcPr>
            <w:tcW w:w="1701" w:type="dxa"/>
            <w:tcBorders>
              <w:top w:val="outset" w:sz="6" w:space="0" w:color="000000"/>
              <w:left w:val="outset" w:sz="6" w:space="0" w:color="000000"/>
              <w:bottom w:val="outset" w:sz="6" w:space="0" w:color="000000"/>
              <w:right w:val="outset" w:sz="6" w:space="0" w:color="000000"/>
            </w:tcBorders>
          </w:tcPr>
          <w:p w14:paraId="26B80CD0" w14:textId="6D85CA2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2.698.500,00</w:t>
            </w:r>
          </w:p>
        </w:tc>
        <w:tc>
          <w:tcPr>
            <w:tcW w:w="1701" w:type="dxa"/>
            <w:tcBorders>
              <w:top w:val="outset" w:sz="6" w:space="0" w:color="000000"/>
              <w:left w:val="outset" w:sz="6" w:space="0" w:color="000000"/>
              <w:bottom w:val="outset" w:sz="6" w:space="0" w:color="000000"/>
              <w:right w:val="outset" w:sz="6" w:space="0" w:color="000000"/>
            </w:tcBorders>
          </w:tcPr>
          <w:p w14:paraId="7DD05A5B" w14:textId="4BBC4683"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2.698.178,43</w:t>
            </w:r>
          </w:p>
        </w:tc>
        <w:tc>
          <w:tcPr>
            <w:tcW w:w="992" w:type="dxa"/>
            <w:tcBorders>
              <w:top w:val="outset" w:sz="6" w:space="0" w:color="000000"/>
              <w:left w:val="outset" w:sz="6" w:space="0" w:color="000000"/>
              <w:bottom w:val="outset" w:sz="6" w:space="0" w:color="000000"/>
              <w:right w:val="outset" w:sz="6" w:space="0" w:color="000000"/>
            </w:tcBorders>
          </w:tcPr>
          <w:p w14:paraId="3D274A3F" w14:textId="79D6CFCA"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r>
      <w:tr w:rsidR="00770DCE" w:rsidRPr="00682F04" w14:paraId="1D43976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D37278C" w14:textId="099A5DE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4</w:t>
            </w:r>
          </w:p>
        </w:tc>
        <w:tc>
          <w:tcPr>
            <w:tcW w:w="828" w:type="dxa"/>
            <w:tcBorders>
              <w:top w:val="outset" w:sz="6" w:space="0" w:color="000000"/>
              <w:left w:val="outset" w:sz="6" w:space="0" w:color="000000"/>
              <w:bottom w:val="outset" w:sz="6" w:space="0" w:color="000000"/>
              <w:right w:val="outset" w:sz="6" w:space="0" w:color="000000"/>
            </w:tcBorders>
            <w:hideMark/>
          </w:tcPr>
          <w:p w14:paraId="47F5301A"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2443343B"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41378CA8" w14:textId="5B78165E"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Przebudowa drogi gminnej w miejscowości Olszewka i Kobylaki-Konopki, gm. Jednorożec</w:t>
            </w:r>
          </w:p>
        </w:tc>
        <w:tc>
          <w:tcPr>
            <w:tcW w:w="1701" w:type="dxa"/>
            <w:tcBorders>
              <w:top w:val="outset" w:sz="6" w:space="0" w:color="000000"/>
              <w:left w:val="outset" w:sz="6" w:space="0" w:color="000000"/>
              <w:bottom w:val="outset" w:sz="6" w:space="0" w:color="000000"/>
              <w:right w:val="outset" w:sz="6" w:space="0" w:color="000000"/>
            </w:tcBorders>
          </w:tcPr>
          <w:p w14:paraId="0B1BDEFA" w14:textId="1F45CBA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2.951.000,00</w:t>
            </w:r>
          </w:p>
        </w:tc>
        <w:tc>
          <w:tcPr>
            <w:tcW w:w="1701" w:type="dxa"/>
            <w:tcBorders>
              <w:top w:val="outset" w:sz="6" w:space="0" w:color="000000"/>
              <w:left w:val="outset" w:sz="6" w:space="0" w:color="000000"/>
              <w:bottom w:val="outset" w:sz="6" w:space="0" w:color="000000"/>
              <w:right w:val="outset" w:sz="6" w:space="0" w:color="000000"/>
            </w:tcBorders>
          </w:tcPr>
          <w:p w14:paraId="4745DD69" w14:textId="676A917E"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2.950.591,40</w:t>
            </w:r>
          </w:p>
        </w:tc>
        <w:tc>
          <w:tcPr>
            <w:tcW w:w="992" w:type="dxa"/>
            <w:tcBorders>
              <w:top w:val="outset" w:sz="6" w:space="0" w:color="000000"/>
              <w:left w:val="outset" w:sz="6" w:space="0" w:color="000000"/>
              <w:bottom w:val="outset" w:sz="6" w:space="0" w:color="000000"/>
              <w:right w:val="outset" w:sz="6" w:space="0" w:color="000000"/>
            </w:tcBorders>
          </w:tcPr>
          <w:p w14:paraId="5E4BCEA6" w14:textId="4669F010"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r>
      <w:tr w:rsidR="00770DCE" w:rsidRPr="00682F04" w14:paraId="2A37B629"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5148092" w14:textId="66117C2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5</w:t>
            </w:r>
          </w:p>
        </w:tc>
        <w:tc>
          <w:tcPr>
            <w:tcW w:w="828" w:type="dxa"/>
            <w:tcBorders>
              <w:top w:val="outset" w:sz="6" w:space="0" w:color="000000"/>
              <w:left w:val="outset" w:sz="6" w:space="0" w:color="000000"/>
              <w:bottom w:val="outset" w:sz="6" w:space="0" w:color="000000"/>
              <w:right w:val="outset" w:sz="6" w:space="0" w:color="000000"/>
            </w:tcBorders>
            <w:hideMark/>
          </w:tcPr>
          <w:p w14:paraId="3E952A52"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7B8557FD"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458D7AB3" w14:textId="3F40C33C"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Przebudowa ulicy Piłsudskiego w Jednorożcu</w:t>
            </w:r>
          </w:p>
        </w:tc>
        <w:tc>
          <w:tcPr>
            <w:tcW w:w="1701" w:type="dxa"/>
            <w:tcBorders>
              <w:top w:val="outset" w:sz="6" w:space="0" w:color="000000"/>
              <w:left w:val="outset" w:sz="6" w:space="0" w:color="000000"/>
              <w:bottom w:val="outset" w:sz="6" w:space="0" w:color="000000"/>
              <w:right w:val="outset" w:sz="6" w:space="0" w:color="000000"/>
            </w:tcBorders>
          </w:tcPr>
          <w:p w14:paraId="5FA8ED2F" w14:textId="3E399E3F"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124.500,00</w:t>
            </w:r>
          </w:p>
        </w:tc>
        <w:tc>
          <w:tcPr>
            <w:tcW w:w="1701" w:type="dxa"/>
            <w:tcBorders>
              <w:top w:val="outset" w:sz="6" w:space="0" w:color="000000"/>
              <w:left w:val="outset" w:sz="6" w:space="0" w:color="000000"/>
              <w:bottom w:val="outset" w:sz="6" w:space="0" w:color="000000"/>
              <w:right w:val="outset" w:sz="6" w:space="0" w:color="000000"/>
            </w:tcBorders>
          </w:tcPr>
          <w:p w14:paraId="6E9FFAD7" w14:textId="461E396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124.453,70</w:t>
            </w:r>
          </w:p>
        </w:tc>
        <w:tc>
          <w:tcPr>
            <w:tcW w:w="992" w:type="dxa"/>
            <w:tcBorders>
              <w:top w:val="outset" w:sz="6" w:space="0" w:color="000000"/>
              <w:left w:val="outset" w:sz="6" w:space="0" w:color="000000"/>
              <w:bottom w:val="outset" w:sz="6" w:space="0" w:color="000000"/>
              <w:right w:val="outset" w:sz="6" w:space="0" w:color="000000"/>
            </w:tcBorders>
          </w:tcPr>
          <w:p w14:paraId="0A66F0FC" w14:textId="6D73A9E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99,96</w:t>
            </w:r>
          </w:p>
        </w:tc>
      </w:tr>
      <w:tr w:rsidR="00770DCE" w:rsidRPr="00682F04" w14:paraId="745E123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65408BB" w14:textId="3EED7E98"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6</w:t>
            </w:r>
          </w:p>
        </w:tc>
        <w:tc>
          <w:tcPr>
            <w:tcW w:w="828" w:type="dxa"/>
            <w:tcBorders>
              <w:top w:val="outset" w:sz="6" w:space="0" w:color="000000"/>
              <w:left w:val="outset" w:sz="6" w:space="0" w:color="000000"/>
              <w:bottom w:val="outset" w:sz="6" w:space="0" w:color="000000"/>
              <w:right w:val="outset" w:sz="6" w:space="0" w:color="000000"/>
            </w:tcBorders>
            <w:hideMark/>
          </w:tcPr>
          <w:p w14:paraId="50DFAC7F"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2FE977AD"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2AA10523" w14:textId="27CF105D"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Przebudowa dróg gminnych w miejscowości Ulatowo-Pogorzel, gm. Jednorożec</w:t>
            </w:r>
          </w:p>
        </w:tc>
        <w:tc>
          <w:tcPr>
            <w:tcW w:w="1701" w:type="dxa"/>
            <w:tcBorders>
              <w:top w:val="outset" w:sz="6" w:space="0" w:color="000000"/>
              <w:left w:val="outset" w:sz="6" w:space="0" w:color="000000"/>
              <w:bottom w:val="outset" w:sz="6" w:space="0" w:color="000000"/>
              <w:right w:val="outset" w:sz="6" w:space="0" w:color="000000"/>
            </w:tcBorders>
          </w:tcPr>
          <w:p w14:paraId="7E4EC8A8" w14:textId="66AA39A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2.074.430,00</w:t>
            </w:r>
          </w:p>
        </w:tc>
        <w:tc>
          <w:tcPr>
            <w:tcW w:w="1701" w:type="dxa"/>
            <w:tcBorders>
              <w:top w:val="outset" w:sz="6" w:space="0" w:color="000000"/>
              <w:left w:val="outset" w:sz="6" w:space="0" w:color="000000"/>
              <w:bottom w:val="outset" w:sz="6" w:space="0" w:color="000000"/>
              <w:right w:val="outset" w:sz="6" w:space="0" w:color="000000"/>
            </w:tcBorders>
          </w:tcPr>
          <w:p w14:paraId="2F74D708" w14:textId="0DF47A01"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2.074.423,91</w:t>
            </w:r>
          </w:p>
        </w:tc>
        <w:tc>
          <w:tcPr>
            <w:tcW w:w="992" w:type="dxa"/>
            <w:tcBorders>
              <w:top w:val="outset" w:sz="6" w:space="0" w:color="000000"/>
              <w:left w:val="outset" w:sz="6" w:space="0" w:color="000000"/>
              <w:bottom w:val="outset" w:sz="6" w:space="0" w:color="000000"/>
              <w:right w:val="outset" w:sz="6" w:space="0" w:color="000000"/>
            </w:tcBorders>
          </w:tcPr>
          <w:p w14:paraId="306A2D71" w14:textId="7DF2B6F0" w:rsidR="00770DCE" w:rsidRPr="00682F04" w:rsidRDefault="00D12348"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70DCE" w:rsidRPr="00682F04" w14:paraId="0557993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57EE3487" w14:textId="0239328E"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7</w:t>
            </w:r>
          </w:p>
        </w:tc>
        <w:tc>
          <w:tcPr>
            <w:tcW w:w="828" w:type="dxa"/>
            <w:tcBorders>
              <w:top w:val="outset" w:sz="6" w:space="0" w:color="000000"/>
              <w:left w:val="outset" w:sz="6" w:space="0" w:color="000000"/>
              <w:bottom w:val="outset" w:sz="6" w:space="0" w:color="000000"/>
              <w:right w:val="outset" w:sz="6" w:space="0" w:color="000000"/>
            </w:tcBorders>
            <w:hideMark/>
          </w:tcPr>
          <w:p w14:paraId="686209D0"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w:t>
            </w:r>
          </w:p>
          <w:p w14:paraId="141F6A8C"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60016</w:t>
            </w:r>
          </w:p>
        </w:tc>
        <w:tc>
          <w:tcPr>
            <w:tcW w:w="4076" w:type="dxa"/>
            <w:tcBorders>
              <w:top w:val="outset" w:sz="6" w:space="0" w:color="000000"/>
              <w:left w:val="outset" w:sz="6" w:space="0" w:color="000000"/>
              <w:bottom w:val="outset" w:sz="6" w:space="0" w:color="000000"/>
              <w:right w:val="outset" w:sz="6" w:space="0" w:color="000000"/>
            </w:tcBorders>
            <w:hideMark/>
          </w:tcPr>
          <w:p w14:paraId="14474B9D"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Przebudowa dróg gminnych na terenie Gminy Jednorożec</w:t>
            </w:r>
          </w:p>
        </w:tc>
        <w:tc>
          <w:tcPr>
            <w:tcW w:w="1701" w:type="dxa"/>
            <w:tcBorders>
              <w:top w:val="outset" w:sz="6" w:space="0" w:color="000000"/>
              <w:left w:val="outset" w:sz="6" w:space="0" w:color="000000"/>
              <w:bottom w:val="outset" w:sz="6" w:space="0" w:color="000000"/>
              <w:right w:val="outset" w:sz="6" w:space="0" w:color="000000"/>
            </w:tcBorders>
          </w:tcPr>
          <w:p w14:paraId="0E2C75D8" w14:textId="0390BECB"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46.000,00</w:t>
            </w:r>
          </w:p>
        </w:tc>
        <w:tc>
          <w:tcPr>
            <w:tcW w:w="1701" w:type="dxa"/>
            <w:tcBorders>
              <w:top w:val="outset" w:sz="6" w:space="0" w:color="000000"/>
              <w:left w:val="outset" w:sz="6" w:space="0" w:color="000000"/>
              <w:bottom w:val="outset" w:sz="6" w:space="0" w:color="000000"/>
              <w:right w:val="outset" w:sz="6" w:space="0" w:color="000000"/>
            </w:tcBorders>
          </w:tcPr>
          <w:p w14:paraId="5AB18E99" w14:textId="6AA86882"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37.260,00</w:t>
            </w:r>
          </w:p>
        </w:tc>
        <w:tc>
          <w:tcPr>
            <w:tcW w:w="992" w:type="dxa"/>
            <w:tcBorders>
              <w:top w:val="outset" w:sz="6" w:space="0" w:color="000000"/>
              <w:left w:val="outset" w:sz="6" w:space="0" w:color="000000"/>
              <w:bottom w:val="outset" w:sz="6" w:space="0" w:color="000000"/>
              <w:right w:val="outset" w:sz="6" w:space="0" w:color="000000"/>
            </w:tcBorders>
          </w:tcPr>
          <w:p w14:paraId="68B86716" w14:textId="2C8523A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81,00</w:t>
            </w:r>
          </w:p>
        </w:tc>
      </w:tr>
      <w:tr w:rsidR="00770DCE" w:rsidRPr="00682F04" w14:paraId="6B1EDC60"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59EBFC3"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062F4701" w14:textId="77777777" w:rsidR="00770DCE" w:rsidRPr="00682F04" w:rsidRDefault="00770DCE" w:rsidP="00770DCE">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5EC39674"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60016</w:t>
            </w:r>
          </w:p>
        </w:tc>
        <w:tc>
          <w:tcPr>
            <w:tcW w:w="1701" w:type="dxa"/>
            <w:tcBorders>
              <w:top w:val="outset" w:sz="6" w:space="0" w:color="000000"/>
              <w:left w:val="outset" w:sz="6" w:space="0" w:color="000000"/>
              <w:bottom w:val="outset" w:sz="6" w:space="0" w:color="000000"/>
              <w:right w:val="outset" w:sz="6" w:space="0" w:color="000000"/>
            </w:tcBorders>
          </w:tcPr>
          <w:p w14:paraId="106FB69C" w14:textId="313FF8C4" w:rsidR="00770DCE" w:rsidRPr="00682F04" w:rsidRDefault="00770DCE" w:rsidP="00770DCE">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16.070.630,00</w:t>
            </w:r>
          </w:p>
        </w:tc>
        <w:tc>
          <w:tcPr>
            <w:tcW w:w="1701" w:type="dxa"/>
            <w:tcBorders>
              <w:top w:val="outset" w:sz="6" w:space="0" w:color="000000"/>
              <w:left w:val="outset" w:sz="6" w:space="0" w:color="000000"/>
              <w:bottom w:val="outset" w:sz="6" w:space="0" w:color="000000"/>
              <w:right w:val="outset" w:sz="6" w:space="0" w:color="000000"/>
            </w:tcBorders>
          </w:tcPr>
          <w:p w14:paraId="28BD49AD" w14:textId="1FE1E061" w:rsidR="00770DCE" w:rsidRPr="00682F04" w:rsidRDefault="00D12348" w:rsidP="00770DCE">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16.013.913,13</w:t>
            </w:r>
          </w:p>
        </w:tc>
        <w:tc>
          <w:tcPr>
            <w:tcW w:w="992" w:type="dxa"/>
            <w:tcBorders>
              <w:top w:val="outset" w:sz="6" w:space="0" w:color="000000"/>
              <w:left w:val="outset" w:sz="6" w:space="0" w:color="000000"/>
              <w:bottom w:val="outset" w:sz="6" w:space="0" w:color="000000"/>
              <w:right w:val="outset" w:sz="6" w:space="0" w:color="000000"/>
            </w:tcBorders>
          </w:tcPr>
          <w:p w14:paraId="00C044DF" w14:textId="6D6DFAC2" w:rsidR="00770DCE" w:rsidRPr="00682F04" w:rsidRDefault="00D12348" w:rsidP="00770DCE">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99,65</w:t>
            </w:r>
          </w:p>
        </w:tc>
      </w:tr>
      <w:tr w:rsidR="00770DCE" w:rsidRPr="00682F04" w14:paraId="05AD7073"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547C947" w14:textId="48B525E6"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8</w:t>
            </w:r>
          </w:p>
        </w:tc>
        <w:tc>
          <w:tcPr>
            <w:tcW w:w="828" w:type="dxa"/>
            <w:tcBorders>
              <w:top w:val="outset" w:sz="6" w:space="0" w:color="000000"/>
              <w:left w:val="outset" w:sz="6" w:space="0" w:color="000000"/>
              <w:bottom w:val="outset" w:sz="6" w:space="0" w:color="000000"/>
              <w:right w:val="outset" w:sz="6" w:space="0" w:color="000000"/>
            </w:tcBorders>
            <w:hideMark/>
          </w:tcPr>
          <w:p w14:paraId="5E019FC7"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w:t>
            </w:r>
          </w:p>
          <w:p w14:paraId="7F5B8036"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70005</w:t>
            </w:r>
          </w:p>
        </w:tc>
        <w:tc>
          <w:tcPr>
            <w:tcW w:w="4076" w:type="dxa"/>
            <w:tcBorders>
              <w:top w:val="outset" w:sz="6" w:space="0" w:color="000000"/>
              <w:left w:val="outset" w:sz="6" w:space="0" w:color="000000"/>
              <w:bottom w:val="outset" w:sz="6" w:space="0" w:color="000000"/>
              <w:right w:val="outset" w:sz="6" w:space="0" w:color="000000"/>
            </w:tcBorders>
          </w:tcPr>
          <w:p w14:paraId="74529F89" w14:textId="0FE2EFC0"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Zakup gruntu pod plac wiejski we wsi Nakieł</w:t>
            </w:r>
          </w:p>
        </w:tc>
        <w:tc>
          <w:tcPr>
            <w:tcW w:w="1701" w:type="dxa"/>
            <w:tcBorders>
              <w:top w:val="outset" w:sz="6" w:space="0" w:color="000000"/>
              <w:left w:val="outset" w:sz="6" w:space="0" w:color="000000"/>
              <w:bottom w:val="outset" w:sz="6" w:space="0" w:color="000000"/>
              <w:right w:val="outset" w:sz="6" w:space="0" w:color="000000"/>
            </w:tcBorders>
          </w:tcPr>
          <w:p w14:paraId="20BF37CB" w14:textId="51A7356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2.700,00</w:t>
            </w:r>
          </w:p>
        </w:tc>
        <w:tc>
          <w:tcPr>
            <w:tcW w:w="1701" w:type="dxa"/>
            <w:tcBorders>
              <w:top w:val="outset" w:sz="6" w:space="0" w:color="000000"/>
              <w:left w:val="outset" w:sz="6" w:space="0" w:color="000000"/>
              <w:bottom w:val="outset" w:sz="6" w:space="0" w:color="000000"/>
              <w:right w:val="outset" w:sz="6" w:space="0" w:color="000000"/>
            </w:tcBorders>
          </w:tcPr>
          <w:p w14:paraId="62CC254F" w14:textId="4BB0DFD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2.678,96</w:t>
            </w:r>
          </w:p>
        </w:tc>
        <w:tc>
          <w:tcPr>
            <w:tcW w:w="992" w:type="dxa"/>
            <w:tcBorders>
              <w:top w:val="outset" w:sz="6" w:space="0" w:color="000000"/>
              <w:left w:val="outset" w:sz="6" w:space="0" w:color="000000"/>
              <w:bottom w:val="outset" w:sz="6" w:space="0" w:color="000000"/>
              <w:right w:val="outset" w:sz="6" w:space="0" w:color="000000"/>
            </w:tcBorders>
          </w:tcPr>
          <w:p w14:paraId="4CC03B3D" w14:textId="327631D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99,22</w:t>
            </w:r>
          </w:p>
        </w:tc>
      </w:tr>
      <w:tr w:rsidR="00770DCE" w:rsidRPr="00682F04" w14:paraId="1222EA08"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5DCFD15B" w14:textId="7164314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w:t>
            </w:r>
            <w:r w:rsidR="00BC666B" w:rsidRPr="00682F04">
              <w:rPr>
                <w:rFonts w:asciiTheme="minorHAnsi" w:hAnsiTheme="minorHAnsi" w:cstheme="minorHAnsi"/>
                <w:sz w:val="22"/>
                <w:szCs w:val="22"/>
              </w:rPr>
              <w:t>9</w:t>
            </w:r>
          </w:p>
        </w:tc>
        <w:tc>
          <w:tcPr>
            <w:tcW w:w="828" w:type="dxa"/>
            <w:tcBorders>
              <w:top w:val="outset" w:sz="6" w:space="0" w:color="000000"/>
              <w:left w:val="outset" w:sz="6" w:space="0" w:color="000000"/>
              <w:bottom w:val="outset" w:sz="6" w:space="0" w:color="000000"/>
              <w:right w:val="outset" w:sz="6" w:space="0" w:color="000000"/>
            </w:tcBorders>
            <w:hideMark/>
          </w:tcPr>
          <w:p w14:paraId="089F7E6F"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w:t>
            </w:r>
          </w:p>
          <w:p w14:paraId="69C20ACA"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70005</w:t>
            </w:r>
          </w:p>
        </w:tc>
        <w:tc>
          <w:tcPr>
            <w:tcW w:w="4076" w:type="dxa"/>
            <w:tcBorders>
              <w:top w:val="outset" w:sz="6" w:space="0" w:color="000000"/>
              <w:left w:val="outset" w:sz="6" w:space="0" w:color="000000"/>
              <w:bottom w:val="outset" w:sz="6" w:space="0" w:color="000000"/>
              <w:right w:val="outset" w:sz="6" w:space="0" w:color="000000"/>
            </w:tcBorders>
            <w:hideMark/>
          </w:tcPr>
          <w:p w14:paraId="5424D680"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Zakup gruntów</w:t>
            </w:r>
          </w:p>
        </w:tc>
        <w:tc>
          <w:tcPr>
            <w:tcW w:w="1701" w:type="dxa"/>
            <w:tcBorders>
              <w:top w:val="outset" w:sz="6" w:space="0" w:color="000000"/>
              <w:left w:val="outset" w:sz="6" w:space="0" w:color="000000"/>
              <w:bottom w:val="outset" w:sz="6" w:space="0" w:color="000000"/>
              <w:right w:val="outset" w:sz="6" w:space="0" w:color="000000"/>
            </w:tcBorders>
          </w:tcPr>
          <w:p w14:paraId="2445D4A7" w14:textId="5933E6C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20.000,00</w:t>
            </w:r>
          </w:p>
        </w:tc>
        <w:tc>
          <w:tcPr>
            <w:tcW w:w="1701" w:type="dxa"/>
            <w:tcBorders>
              <w:top w:val="outset" w:sz="6" w:space="0" w:color="000000"/>
              <w:left w:val="outset" w:sz="6" w:space="0" w:color="000000"/>
              <w:bottom w:val="outset" w:sz="6" w:space="0" w:color="000000"/>
              <w:right w:val="outset" w:sz="6" w:space="0" w:color="000000"/>
            </w:tcBorders>
          </w:tcPr>
          <w:p w14:paraId="25FBD094" w14:textId="13CF8B16"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6.873,37</w:t>
            </w:r>
          </w:p>
        </w:tc>
        <w:tc>
          <w:tcPr>
            <w:tcW w:w="992" w:type="dxa"/>
            <w:tcBorders>
              <w:top w:val="outset" w:sz="6" w:space="0" w:color="000000"/>
              <w:left w:val="outset" w:sz="6" w:space="0" w:color="000000"/>
              <w:bottom w:val="outset" w:sz="6" w:space="0" w:color="000000"/>
              <w:right w:val="outset" w:sz="6" w:space="0" w:color="000000"/>
            </w:tcBorders>
          </w:tcPr>
          <w:p w14:paraId="487D834D" w14:textId="5F79B70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34,37</w:t>
            </w:r>
          </w:p>
        </w:tc>
      </w:tr>
      <w:tr w:rsidR="00770DCE" w:rsidRPr="00682F04" w14:paraId="121C1076"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1E4A067" w14:textId="6BC86D58"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w:t>
            </w:r>
          </w:p>
        </w:tc>
        <w:tc>
          <w:tcPr>
            <w:tcW w:w="828" w:type="dxa"/>
            <w:tcBorders>
              <w:top w:val="outset" w:sz="6" w:space="0" w:color="000000"/>
              <w:left w:val="outset" w:sz="6" w:space="0" w:color="000000"/>
              <w:bottom w:val="outset" w:sz="6" w:space="0" w:color="000000"/>
              <w:right w:val="outset" w:sz="6" w:space="0" w:color="000000"/>
            </w:tcBorders>
          </w:tcPr>
          <w:p w14:paraId="6EA612F0"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w:t>
            </w:r>
          </w:p>
          <w:p w14:paraId="2AEA6C2E" w14:textId="743160A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70005</w:t>
            </w:r>
          </w:p>
        </w:tc>
        <w:tc>
          <w:tcPr>
            <w:tcW w:w="4076" w:type="dxa"/>
            <w:tcBorders>
              <w:top w:val="outset" w:sz="6" w:space="0" w:color="000000"/>
              <w:left w:val="outset" w:sz="6" w:space="0" w:color="000000"/>
              <w:bottom w:val="outset" w:sz="6" w:space="0" w:color="000000"/>
              <w:right w:val="outset" w:sz="6" w:space="0" w:color="000000"/>
            </w:tcBorders>
          </w:tcPr>
          <w:p w14:paraId="7E44F59A" w14:textId="3B21BF61"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Zakup unitu stomatologicznego</w:t>
            </w:r>
          </w:p>
        </w:tc>
        <w:tc>
          <w:tcPr>
            <w:tcW w:w="1701" w:type="dxa"/>
            <w:tcBorders>
              <w:top w:val="outset" w:sz="6" w:space="0" w:color="000000"/>
              <w:left w:val="outset" w:sz="6" w:space="0" w:color="000000"/>
              <w:bottom w:val="outset" w:sz="6" w:space="0" w:color="000000"/>
              <w:right w:val="outset" w:sz="6" w:space="0" w:color="000000"/>
            </w:tcBorders>
          </w:tcPr>
          <w:p w14:paraId="368F0D6E" w14:textId="5134F1AD"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60.000,00</w:t>
            </w:r>
          </w:p>
        </w:tc>
        <w:tc>
          <w:tcPr>
            <w:tcW w:w="1701" w:type="dxa"/>
            <w:tcBorders>
              <w:top w:val="outset" w:sz="6" w:space="0" w:color="000000"/>
              <w:left w:val="outset" w:sz="6" w:space="0" w:color="000000"/>
              <w:bottom w:val="outset" w:sz="6" w:space="0" w:color="000000"/>
              <w:right w:val="outset" w:sz="6" w:space="0" w:color="000000"/>
            </w:tcBorders>
          </w:tcPr>
          <w:p w14:paraId="290311CC" w14:textId="2B6F3BC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59.871,00</w:t>
            </w:r>
          </w:p>
        </w:tc>
        <w:tc>
          <w:tcPr>
            <w:tcW w:w="992" w:type="dxa"/>
            <w:tcBorders>
              <w:top w:val="outset" w:sz="6" w:space="0" w:color="000000"/>
              <w:left w:val="outset" w:sz="6" w:space="0" w:color="000000"/>
              <w:bottom w:val="outset" w:sz="6" w:space="0" w:color="000000"/>
              <w:right w:val="outset" w:sz="6" w:space="0" w:color="000000"/>
            </w:tcBorders>
          </w:tcPr>
          <w:p w14:paraId="75CE9AF8" w14:textId="59739C8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99,78</w:t>
            </w:r>
          </w:p>
        </w:tc>
      </w:tr>
      <w:tr w:rsidR="00770DCE" w:rsidRPr="00682F04" w14:paraId="2C836170"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078EC34" w14:textId="77777777" w:rsidR="00770DCE" w:rsidRPr="00682F04" w:rsidRDefault="00770DCE" w:rsidP="00770DCE">
            <w:pPr>
              <w:pStyle w:val="NormalnyWeb"/>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1A0A62AE" w14:textId="77777777" w:rsidR="00770DCE" w:rsidRPr="00682F04" w:rsidRDefault="00770DCE" w:rsidP="00770DCE">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1B78743F"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70005</w:t>
            </w:r>
          </w:p>
        </w:tc>
        <w:tc>
          <w:tcPr>
            <w:tcW w:w="1701" w:type="dxa"/>
            <w:tcBorders>
              <w:top w:val="outset" w:sz="6" w:space="0" w:color="000000"/>
              <w:left w:val="outset" w:sz="6" w:space="0" w:color="000000"/>
              <w:bottom w:val="outset" w:sz="6" w:space="0" w:color="000000"/>
              <w:right w:val="outset" w:sz="6" w:space="0" w:color="000000"/>
            </w:tcBorders>
          </w:tcPr>
          <w:p w14:paraId="77104FDA" w14:textId="1429B144" w:rsidR="00770DCE" w:rsidRPr="00682F04" w:rsidRDefault="00770DCE" w:rsidP="00770DCE">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82.700,00</w:t>
            </w:r>
          </w:p>
        </w:tc>
        <w:tc>
          <w:tcPr>
            <w:tcW w:w="1701" w:type="dxa"/>
            <w:tcBorders>
              <w:top w:val="outset" w:sz="6" w:space="0" w:color="000000"/>
              <w:left w:val="outset" w:sz="6" w:space="0" w:color="000000"/>
              <w:bottom w:val="outset" w:sz="6" w:space="0" w:color="000000"/>
              <w:right w:val="outset" w:sz="6" w:space="0" w:color="000000"/>
            </w:tcBorders>
          </w:tcPr>
          <w:p w14:paraId="47D45C86" w14:textId="2B41ED64"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69.423,33</w:t>
            </w:r>
          </w:p>
        </w:tc>
        <w:tc>
          <w:tcPr>
            <w:tcW w:w="992" w:type="dxa"/>
            <w:tcBorders>
              <w:top w:val="outset" w:sz="6" w:space="0" w:color="000000"/>
              <w:left w:val="outset" w:sz="6" w:space="0" w:color="000000"/>
              <w:bottom w:val="outset" w:sz="6" w:space="0" w:color="000000"/>
              <w:right w:val="outset" w:sz="6" w:space="0" w:color="000000"/>
            </w:tcBorders>
          </w:tcPr>
          <w:p w14:paraId="38EE641C" w14:textId="668AB82C"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83,95</w:t>
            </w:r>
          </w:p>
        </w:tc>
      </w:tr>
      <w:tr w:rsidR="00770DCE" w:rsidRPr="00682F04" w14:paraId="3E6D9573"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41A73AD" w14:textId="3EC4BA6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r w:rsidR="00BC666B" w:rsidRPr="00682F04">
              <w:rPr>
                <w:rFonts w:asciiTheme="minorHAnsi" w:hAnsiTheme="minorHAnsi" w:cstheme="minorHAnsi"/>
                <w:sz w:val="22"/>
                <w:szCs w:val="22"/>
              </w:rPr>
              <w:t>1</w:t>
            </w:r>
          </w:p>
        </w:tc>
        <w:tc>
          <w:tcPr>
            <w:tcW w:w="828" w:type="dxa"/>
            <w:tcBorders>
              <w:top w:val="outset" w:sz="6" w:space="0" w:color="000000"/>
              <w:left w:val="outset" w:sz="6" w:space="0" w:color="000000"/>
              <w:bottom w:val="outset" w:sz="6" w:space="0" w:color="000000"/>
              <w:right w:val="outset" w:sz="6" w:space="0" w:color="000000"/>
            </w:tcBorders>
          </w:tcPr>
          <w:p w14:paraId="67E6169F" w14:textId="7777777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750</w:t>
            </w:r>
          </w:p>
          <w:p w14:paraId="45D48BBD" w14:textId="00FEC7C7" w:rsidR="00770DCE" w:rsidRPr="00682F04" w:rsidRDefault="00770DCE" w:rsidP="00770DCE">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75023</w:t>
            </w:r>
          </w:p>
        </w:tc>
        <w:tc>
          <w:tcPr>
            <w:tcW w:w="4076" w:type="dxa"/>
            <w:tcBorders>
              <w:top w:val="outset" w:sz="6" w:space="0" w:color="000000"/>
              <w:left w:val="outset" w:sz="6" w:space="0" w:color="000000"/>
              <w:bottom w:val="outset" w:sz="6" w:space="0" w:color="000000"/>
              <w:right w:val="outset" w:sz="6" w:space="0" w:color="000000"/>
            </w:tcBorders>
          </w:tcPr>
          <w:p w14:paraId="0601ADFA" w14:textId="71AD6F22"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Cyfrowa Gmina</w:t>
            </w:r>
          </w:p>
        </w:tc>
        <w:tc>
          <w:tcPr>
            <w:tcW w:w="1701" w:type="dxa"/>
            <w:tcBorders>
              <w:top w:val="outset" w:sz="6" w:space="0" w:color="000000"/>
              <w:left w:val="outset" w:sz="6" w:space="0" w:color="000000"/>
              <w:bottom w:val="outset" w:sz="6" w:space="0" w:color="000000"/>
              <w:right w:val="outset" w:sz="6" w:space="0" w:color="000000"/>
            </w:tcBorders>
          </w:tcPr>
          <w:p w14:paraId="097BFAE8" w14:textId="15B3ED9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c>
          <w:tcPr>
            <w:tcW w:w="1701" w:type="dxa"/>
            <w:tcBorders>
              <w:top w:val="outset" w:sz="6" w:space="0" w:color="000000"/>
              <w:left w:val="outset" w:sz="6" w:space="0" w:color="000000"/>
              <w:bottom w:val="outset" w:sz="6" w:space="0" w:color="000000"/>
              <w:right w:val="outset" w:sz="6" w:space="0" w:color="000000"/>
            </w:tcBorders>
          </w:tcPr>
          <w:p w14:paraId="74555AC3" w14:textId="2387AF92" w:rsidR="00770DCE" w:rsidRPr="00682F04" w:rsidRDefault="004B4651"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125.888,04</w:t>
            </w:r>
          </w:p>
        </w:tc>
        <w:tc>
          <w:tcPr>
            <w:tcW w:w="992" w:type="dxa"/>
            <w:tcBorders>
              <w:top w:val="outset" w:sz="6" w:space="0" w:color="000000"/>
              <w:left w:val="outset" w:sz="6" w:space="0" w:color="000000"/>
              <w:bottom w:val="outset" w:sz="6" w:space="0" w:color="000000"/>
              <w:right w:val="outset" w:sz="6" w:space="0" w:color="000000"/>
            </w:tcBorders>
          </w:tcPr>
          <w:p w14:paraId="0987EBCC" w14:textId="3725EA74" w:rsidR="00770DCE" w:rsidRPr="00682F04" w:rsidRDefault="004B4651"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70DCE" w:rsidRPr="00682F04" w14:paraId="5B54102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1F72B2C"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6240202F" w14:textId="77777777" w:rsidR="00770DCE" w:rsidRPr="00682F04" w:rsidRDefault="00770DCE" w:rsidP="00770DCE">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511F85D0"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75023</w:t>
            </w:r>
          </w:p>
        </w:tc>
        <w:tc>
          <w:tcPr>
            <w:tcW w:w="1701" w:type="dxa"/>
            <w:tcBorders>
              <w:top w:val="outset" w:sz="6" w:space="0" w:color="000000"/>
              <w:left w:val="outset" w:sz="6" w:space="0" w:color="000000"/>
              <w:bottom w:val="outset" w:sz="6" w:space="0" w:color="000000"/>
              <w:right w:val="outset" w:sz="6" w:space="0" w:color="000000"/>
            </w:tcBorders>
          </w:tcPr>
          <w:p w14:paraId="415D5521" w14:textId="38985D85" w:rsidR="00770DCE" w:rsidRPr="00682F04" w:rsidRDefault="00770DCE" w:rsidP="00770DCE">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125.888,04</w:t>
            </w:r>
          </w:p>
        </w:tc>
        <w:tc>
          <w:tcPr>
            <w:tcW w:w="1701" w:type="dxa"/>
            <w:tcBorders>
              <w:top w:val="outset" w:sz="6" w:space="0" w:color="000000"/>
              <w:left w:val="outset" w:sz="6" w:space="0" w:color="000000"/>
              <w:bottom w:val="outset" w:sz="6" w:space="0" w:color="000000"/>
              <w:right w:val="outset" w:sz="6" w:space="0" w:color="000000"/>
            </w:tcBorders>
          </w:tcPr>
          <w:p w14:paraId="3497A14A" w14:textId="26F09CF6" w:rsidR="00770DCE" w:rsidRPr="00682F04" w:rsidRDefault="004B4651"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125.888,04</w:t>
            </w:r>
          </w:p>
        </w:tc>
        <w:tc>
          <w:tcPr>
            <w:tcW w:w="992" w:type="dxa"/>
            <w:tcBorders>
              <w:top w:val="outset" w:sz="6" w:space="0" w:color="000000"/>
              <w:left w:val="outset" w:sz="6" w:space="0" w:color="000000"/>
              <w:bottom w:val="outset" w:sz="6" w:space="0" w:color="000000"/>
              <w:right w:val="outset" w:sz="6" w:space="0" w:color="000000"/>
            </w:tcBorders>
          </w:tcPr>
          <w:p w14:paraId="3813669B" w14:textId="3F50C042" w:rsidR="00770DCE" w:rsidRPr="00682F04" w:rsidRDefault="004B4651"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w:t>
            </w:r>
          </w:p>
        </w:tc>
      </w:tr>
      <w:tr w:rsidR="00770DCE" w:rsidRPr="00682F04" w14:paraId="7CE2DED7"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2FCFC84" w14:textId="5F29DFE9"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r w:rsidR="00BC666B" w:rsidRPr="00682F04">
              <w:rPr>
                <w:rFonts w:asciiTheme="minorHAnsi" w:hAnsiTheme="minorHAnsi" w:cstheme="minorHAnsi"/>
                <w:sz w:val="22"/>
                <w:szCs w:val="22"/>
              </w:rPr>
              <w:t>2</w:t>
            </w:r>
          </w:p>
        </w:tc>
        <w:tc>
          <w:tcPr>
            <w:tcW w:w="828" w:type="dxa"/>
            <w:tcBorders>
              <w:top w:val="outset" w:sz="6" w:space="0" w:color="000000"/>
              <w:left w:val="outset" w:sz="6" w:space="0" w:color="000000"/>
              <w:bottom w:val="outset" w:sz="6" w:space="0" w:color="000000"/>
              <w:right w:val="outset" w:sz="6" w:space="0" w:color="000000"/>
            </w:tcBorders>
            <w:hideMark/>
          </w:tcPr>
          <w:p w14:paraId="40CE8436"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w:t>
            </w:r>
          </w:p>
          <w:p w14:paraId="2F4665AE" w14:textId="1DCA6D2F"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75095</w:t>
            </w:r>
          </w:p>
        </w:tc>
        <w:tc>
          <w:tcPr>
            <w:tcW w:w="4076" w:type="dxa"/>
            <w:tcBorders>
              <w:top w:val="outset" w:sz="6" w:space="0" w:color="000000"/>
              <w:left w:val="outset" w:sz="6" w:space="0" w:color="000000"/>
              <w:bottom w:val="outset" w:sz="6" w:space="0" w:color="000000"/>
              <w:right w:val="outset" w:sz="6" w:space="0" w:color="000000"/>
            </w:tcBorders>
            <w:hideMark/>
          </w:tcPr>
          <w:p w14:paraId="3AB7912A" w14:textId="4B6954BC" w:rsidR="00770DCE" w:rsidRPr="00682F04" w:rsidRDefault="00770DCE" w:rsidP="00770DCE">
            <w:pPr>
              <w:pStyle w:val="NormalnyWeb"/>
              <w:rPr>
                <w:rFonts w:asciiTheme="minorHAnsi" w:hAnsiTheme="minorHAnsi" w:cstheme="minorHAnsi"/>
                <w:sz w:val="22"/>
                <w:szCs w:val="22"/>
              </w:rPr>
            </w:pPr>
            <w:proofErr w:type="spellStart"/>
            <w:r w:rsidRPr="00682F04">
              <w:rPr>
                <w:rFonts w:asciiTheme="minorHAnsi" w:hAnsiTheme="minorHAnsi" w:cstheme="minorHAnsi"/>
                <w:sz w:val="22"/>
                <w:szCs w:val="22"/>
              </w:rPr>
              <w:t>Mikroinstalacja</w:t>
            </w:r>
            <w:proofErr w:type="spellEnd"/>
            <w:r w:rsidRPr="00682F04">
              <w:rPr>
                <w:rFonts w:asciiTheme="minorHAnsi" w:hAnsiTheme="minorHAnsi" w:cstheme="minorHAnsi"/>
                <w:sz w:val="22"/>
                <w:szCs w:val="22"/>
              </w:rPr>
              <w:t xml:space="preserve"> fotowoltaiczna na budynku Urzędu Gminy w Jednorożcu</w:t>
            </w:r>
          </w:p>
        </w:tc>
        <w:tc>
          <w:tcPr>
            <w:tcW w:w="1701" w:type="dxa"/>
            <w:tcBorders>
              <w:top w:val="outset" w:sz="6" w:space="0" w:color="000000"/>
              <w:left w:val="outset" w:sz="6" w:space="0" w:color="000000"/>
              <w:bottom w:val="outset" w:sz="6" w:space="0" w:color="000000"/>
              <w:right w:val="outset" w:sz="6" w:space="0" w:color="000000"/>
            </w:tcBorders>
          </w:tcPr>
          <w:p w14:paraId="2F48C0A4" w14:textId="588F71A8"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110.000,00</w:t>
            </w:r>
          </w:p>
        </w:tc>
        <w:tc>
          <w:tcPr>
            <w:tcW w:w="1701" w:type="dxa"/>
            <w:tcBorders>
              <w:top w:val="outset" w:sz="6" w:space="0" w:color="000000"/>
              <w:left w:val="outset" w:sz="6" w:space="0" w:color="000000"/>
              <w:bottom w:val="outset" w:sz="6" w:space="0" w:color="000000"/>
              <w:right w:val="outset" w:sz="6" w:space="0" w:color="000000"/>
            </w:tcBorders>
          </w:tcPr>
          <w:p w14:paraId="151318E4" w14:textId="61057C2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98.400,00</w:t>
            </w:r>
          </w:p>
        </w:tc>
        <w:tc>
          <w:tcPr>
            <w:tcW w:w="992" w:type="dxa"/>
            <w:tcBorders>
              <w:top w:val="outset" w:sz="6" w:space="0" w:color="000000"/>
              <w:left w:val="outset" w:sz="6" w:space="0" w:color="000000"/>
              <w:bottom w:val="outset" w:sz="6" w:space="0" w:color="000000"/>
              <w:right w:val="outset" w:sz="6" w:space="0" w:color="000000"/>
            </w:tcBorders>
          </w:tcPr>
          <w:p w14:paraId="18AE96FB" w14:textId="081C6EC6"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89,45</w:t>
            </w:r>
          </w:p>
        </w:tc>
      </w:tr>
      <w:tr w:rsidR="00770DCE" w:rsidRPr="00682F04" w14:paraId="149E55A4"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C34B964" w14:textId="171A1A71"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23</w:t>
            </w:r>
          </w:p>
        </w:tc>
        <w:tc>
          <w:tcPr>
            <w:tcW w:w="828" w:type="dxa"/>
            <w:tcBorders>
              <w:top w:val="outset" w:sz="6" w:space="0" w:color="000000"/>
              <w:left w:val="outset" w:sz="6" w:space="0" w:color="000000"/>
              <w:bottom w:val="outset" w:sz="6" w:space="0" w:color="000000"/>
              <w:right w:val="outset" w:sz="6" w:space="0" w:color="000000"/>
            </w:tcBorders>
          </w:tcPr>
          <w:p w14:paraId="1364868D"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w:t>
            </w:r>
          </w:p>
          <w:p w14:paraId="0DB9398D" w14:textId="128A973B"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75095</w:t>
            </w:r>
          </w:p>
        </w:tc>
        <w:tc>
          <w:tcPr>
            <w:tcW w:w="4076" w:type="dxa"/>
            <w:tcBorders>
              <w:top w:val="outset" w:sz="6" w:space="0" w:color="000000"/>
              <w:left w:val="outset" w:sz="6" w:space="0" w:color="000000"/>
              <w:bottom w:val="outset" w:sz="6" w:space="0" w:color="000000"/>
              <w:right w:val="outset" w:sz="6" w:space="0" w:color="000000"/>
            </w:tcBorders>
          </w:tcPr>
          <w:p w14:paraId="15E19265" w14:textId="4B2F147D"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Wykonanie klimatyzacji w Urzędzie Gminy w Jednorożcu</w:t>
            </w:r>
          </w:p>
        </w:tc>
        <w:tc>
          <w:tcPr>
            <w:tcW w:w="1701" w:type="dxa"/>
            <w:tcBorders>
              <w:top w:val="outset" w:sz="6" w:space="0" w:color="000000"/>
              <w:left w:val="outset" w:sz="6" w:space="0" w:color="000000"/>
              <w:bottom w:val="outset" w:sz="6" w:space="0" w:color="000000"/>
              <w:right w:val="outset" w:sz="6" w:space="0" w:color="000000"/>
            </w:tcBorders>
          </w:tcPr>
          <w:p w14:paraId="09B9DAB3" w14:textId="63B74B2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6.500,00</w:t>
            </w:r>
          </w:p>
        </w:tc>
        <w:tc>
          <w:tcPr>
            <w:tcW w:w="1701" w:type="dxa"/>
            <w:tcBorders>
              <w:top w:val="outset" w:sz="6" w:space="0" w:color="000000"/>
              <w:left w:val="outset" w:sz="6" w:space="0" w:color="000000"/>
              <w:bottom w:val="outset" w:sz="6" w:space="0" w:color="000000"/>
              <w:right w:val="outset" w:sz="6" w:space="0" w:color="000000"/>
            </w:tcBorders>
          </w:tcPr>
          <w:p w14:paraId="3A07CCBC" w14:textId="2420C5C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6.457,50</w:t>
            </w:r>
          </w:p>
        </w:tc>
        <w:tc>
          <w:tcPr>
            <w:tcW w:w="992" w:type="dxa"/>
            <w:tcBorders>
              <w:top w:val="outset" w:sz="6" w:space="0" w:color="000000"/>
              <w:left w:val="outset" w:sz="6" w:space="0" w:color="000000"/>
              <w:bottom w:val="outset" w:sz="6" w:space="0" w:color="000000"/>
              <w:right w:val="outset" w:sz="6" w:space="0" w:color="000000"/>
            </w:tcBorders>
          </w:tcPr>
          <w:p w14:paraId="58461B9E" w14:textId="6403D5E9"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99,35</w:t>
            </w:r>
          </w:p>
        </w:tc>
      </w:tr>
      <w:tr w:rsidR="00770DCE" w:rsidRPr="00682F04" w14:paraId="654A2DC4"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68BDF22"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5EFBED19" w14:textId="77777777" w:rsidR="00770DCE" w:rsidRPr="00682F04" w:rsidRDefault="00770DCE" w:rsidP="00770DCE">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01C3B872" w14:textId="0D9506F1"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75095</w:t>
            </w:r>
          </w:p>
        </w:tc>
        <w:tc>
          <w:tcPr>
            <w:tcW w:w="1701" w:type="dxa"/>
            <w:tcBorders>
              <w:top w:val="outset" w:sz="6" w:space="0" w:color="000000"/>
              <w:left w:val="outset" w:sz="6" w:space="0" w:color="000000"/>
              <w:bottom w:val="outset" w:sz="6" w:space="0" w:color="000000"/>
              <w:right w:val="outset" w:sz="6" w:space="0" w:color="000000"/>
            </w:tcBorders>
          </w:tcPr>
          <w:p w14:paraId="4C879128" w14:textId="4D85E83A"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116.500,00</w:t>
            </w:r>
          </w:p>
        </w:tc>
        <w:tc>
          <w:tcPr>
            <w:tcW w:w="1701" w:type="dxa"/>
            <w:tcBorders>
              <w:top w:val="outset" w:sz="6" w:space="0" w:color="000000"/>
              <w:left w:val="outset" w:sz="6" w:space="0" w:color="000000"/>
              <w:bottom w:val="outset" w:sz="6" w:space="0" w:color="000000"/>
              <w:right w:val="outset" w:sz="6" w:space="0" w:color="000000"/>
            </w:tcBorders>
          </w:tcPr>
          <w:p w14:paraId="07D877AA" w14:textId="7F3ED147"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104.857,50</w:t>
            </w:r>
          </w:p>
        </w:tc>
        <w:tc>
          <w:tcPr>
            <w:tcW w:w="992" w:type="dxa"/>
            <w:tcBorders>
              <w:top w:val="outset" w:sz="6" w:space="0" w:color="000000"/>
              <w:left w:val="outset" w:sz="6" w:space="0" w:color="000000"/>
              <w:bottom w:val="outset" w:sz="6" w:space="0" w:color="000000"/>
              <w:right w:val="outset" w:sz="6" w:space="0" w:color="000000"/>
            </w:tcBorders>
          </w:tcPr>
          <w:p w14:paraId="16736DDB" w14:textId="0EC3F006"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90,01</w:t>
            </w:r>
          </w:p>
        </w:tc>
      </w:tr>
      <w:tr w:rsidR="00770DCE" w:rsidRPr="00682F04" w14:paraId="2F54C1A1"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9CAB5C8" w14:textId="2D61658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r w:rsidR="00BC666B" w:rsidRPr="00682F04">
              <w:rPr>
                <w:rFonts w:asciiTheme="minorHAnsi" w:hAnsiTheme="minorHAnsi" w:cstheme="minorHAnsi"/>
                <w:sz w:val="22"/>
                <w:szCs w:val="22"/>
              </w:rPr>
              <w:t>4</w:t>
            </w:r>
          </w:p>
        </w:tc>
        <w:tc>
          <w:tcPr>
            <w:tcW w:w="828" w:type="dxa"/>
            <w:tcBorders>
              <w:top w:val="outset" w:sz="6" w:space="0" w:color="000000"/>
              <w:left w:val="outset" w:sz="6" w:space="0" w:color="000000"/>
              <w:bottom w:val="outset" w:sz="6" w:space="0" w:color="000000"/>
              <w:right w:val="outset" w:sz="6" w:space="0" w:color="000000"/>
            </w:tcBorders>
            <w:hideMark/>
          </w:tcPr>
          <w:p w14:paraId="20ACA3FB"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w:t>
            </w:r>
          </w:p>
          <w:p w14:paraId="1A1BA45C"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75412</w:t>
            </w:r>
          </w:p>
        </w:tc>
        <w:tc>
          <w:tcPr>
            <w:tcW w:w="4076" w:type="dxa"/>
            <w:tcBorders>
              <w:top w:val="outset" w:sz="6" w:space="0" w:color="000000"/>
              <w:left w:val="outset" w:sz="6" w:space="0" w:color="000000"/>
              <w:bottom w:val="outset" w:sz="6" w:space="0" w:color="000000"/>
              <w:right w:val="outset" w:sz="6" w:space="0" w:color="000000"/>
            </w:tcBorders>
            <w:hideMark/>
          </w:tcPr>
          <w:p w14:paraId="317D1E89"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Modernizacja strażnicy OSP Parciaki</w:t>
            </w:r>
          </w:p>
        </w:tc>
        <w:tc>
          <w:tcPr>
            <w:tcW w:w="1701" w:type="dxa"/>
            <w:tcBorders>
              <w:top w:val="outset" w:sz="6" w:space="0" w:color="000000"/>
              <w:left w:val="outset" w:sz="6" w:space="0" w:color="000000"/>
              <w:bottom w:val="outset" w:sz="6" w:space="0" w:color="000000"/>
              <w:right w:val="outset" w:sz="6" w:space="0" w:color="000000"/>
            </w:tcBorders>
          </w:tcPr>
          <w:p w14:paraId="280941B1" w14:textId="0150B3B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31.000,00</w:t>
            </w:r>
          </w:p>
        </w:tc>
        <w:tc>
          <w:tcPr>
            <w:tcW w:w="1701" w:type="dxa"/>
            <w:tcBorders>
              <w:top w:val="outset" w:sz="6" w:space="0" w:color="000000"/>
              <w:left w:val="outset" w:sz="6" w:space="0" w:color="000000"/>
              <w:bottom w:val="outset" w:sz="6" w:space="0" w:color="000000"/>
              <w:right w:val="outset" w:sz="6" w:space="0" w:color="000000"/>
            </w:tcBorders>
          </w:tcPr>
          <w:p w14:paraId="0629E790" w14:textId="16F6360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30.381,00</w:t>
            </w:r>
          </w:p>
        </w:tc>
        <w:tc>
          <w:tcPr>
            <w:tcW w:w="992" w:type="dxa"/>
            <w:tcBorders>
              <w:top w:val="outset" w:sz="6" w:space="0" w:color="000000"/>
              <w:left w:val="outset" w:sz="6" w:space="0" w:color="000000"/>
              <w:bottom w:val="outset" w:sz="6" w:space="0" w:color="000000"/>
              <w:right w:val="outset" w:sz="6" w:space="0" w:color="000000"/>
            </w:tcBorders>
          </w:tcPr>
          <w:p w14:paraId="10A54500" w14:textId="143B220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98,00</w:t>
            </w:r>
          </w:p>
        </w:tc>
      </w:tr>
      <w:tr w:rsidR="00770DCE" w:rsidRPr="00682F04" w14:paraId="6E30A3EB"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8A54DA6" w14:textId="3855BDF6"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r w:rsidR="00BC666B" w:rsidRPr="00682F04">
              <w:rPr>
                <w:rFonts w:asciiTheme="minorHAnsi" w:hAnsiTheme="minorHAnsi" w:cstheme="minorHAnsi"/>
                <w:sz w:val="22"/>
                <w:szCs w:val="22"/>
              </w:rPr>
              <w:t>5</w:t>
            </w:r>
          </w:p>
        </w:tc>
        <w:tc>
          <w:tcPr>
            <w:tcW w:w="828" w:type="dxa"/>
            <w:tcBorders>
              <w:top w:val="outset" w:sz="6" w:space="0" w:color="000000"/>
              <w:left w:val="outset" w:sz="6" w:space="0" w:color="000000"/>
              <w:bottom w:val="outset" w:sz="6" w:space="0" w:color="000000"/>
              <w:right w:val="outset" w:sz="6" w:space="0" w:color="000000"/>
            </w:tcBorders>
          </w:tcPr>
          <w:p w14:paraId="4105EA58"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w:t>
            </w:r>
          </w:p>
          <w:p w14:paraId="78A0C799" w14:textId="1AFC04B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75412</w:t>
            </w:r>
          </w:p>
        </w:tc>
        <w:tc>
          <w:tcPr>
            <w:tcW w:w="4076" w:type="dxa"/>
            <w:tcBorders>
              <w:top w:val="outset" w:sz="6" w:space="0" w:color="000000"/>
              <w:left w:val="outset" w:sz="6" w:space="0" w:color="000000"/>
              <w:bottom w:val="outset" w:sz="6" w:space="0" w:color="000000"/>
              <w:right w:val="outset" w:sz="6" w:space="0" w:color="000000"/>
            </w:tcBorders>
          </w:tcPr>
          <w:p w14:paraId="4B1620CF" w14:textId="4A01BFDB"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Modernizacja budynku OSP w Jednorożcu w zakresie instalacji elektrycznej i cieplnej</w:t>
            </w:r>
          </w:p>
        </w:tc>
        <w:tc>
          <w:tcPr>
            <w:tcW w:w="1701" w:type="dxa"/>
            <w:tcBorders>
              <w:top w:val="outset" w:sz="6" w:space="0" w:color="000000"/>
              <w:left w:val="outset" w:sz="6" w:space="0" w:color="000000"/>
              <w:bottom w:val="outset" w:sz="6" w:space="0" w:color="000000"/>
              <w:right w:val="outset" w:sz="6" w:space="0" w:color="000000"/>
            </w:tcBorders>
          </w:tcPr>
          <w:p w14:paraId="2AF57227" w14:textId="5764576C"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50.000,00</w:t>
            </w:r>
          </w:p>
        </w:tc>
        <w:tc>
          <w:tcPr>
            <w:tcW w:w="1701" w:type="dxa"/>
            <w:tcBorders>
              <w:top w:val="outset" w:sz="6" w:space="0" w:color="000000"/>
              <w:left w:val="outset" w:sz="6" w:space="0" w:color="000000"/>
              <w:bottom w:val="outset" w:sz="6" w:space="0" w:color="000000"/>
              <w:right w:val="outset" w:sz="6" w:space="0" w:color="000000"/>
            </w:tcBorders>
          </w:tcPr>
          <w:p w14:paraId="25290A8D" w14:textId="12481676"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47.874,00</w:t>
            </w:r>
          </w:p>
        </w:tc>
        <w:tc>
          <w:tcPr>
            <w:tcW w:w="992" w:type="dxa"/>
            <w:tcBorders>
              <w:top w:val="outset" w:sz="6" w:space="0" w:color="000000"/>
              <w:left w:val="outset" w:sz="6" w:space="0" w:color="000000"/>
              <w:bottom w:val="outset" w:sz="6" w:space="0" w:color="000000"/>
              <w:right w:val="outset" w:sz="6" w:space="0" w:color="000000"/>
            </w:tcBorders>
          </w:tcPr>
          <w:p w14:paraId="32868888" w14:textId="3338774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95,75</w:t>
            </w:r>
          </w:p>
        </w:tc>
      </w:tr>
      <w:tr w:rsidR="00770DCE" w:rsidRPr="00682F04" w14:paraId="180BDF99"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65FB99D" w14:textId="680064BC"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w:t>
            </w:r>
          </w:p>
        </w:tc>
        <w:tc>
          <w:tcPr>
            <w:tcW w:w="828" w:type="dxa"/>
            <w:tcBorders>
              <w:top w:val="outset" w:sz="6" w:space="0" w:color="000000"/>
              <w:left w:val="outset" w:sz="6" w:space="0" w:color="000000"/>
              <w:bottom w:val="outset" w:sz="6" w:space="0" w:color="000000"/>
              <w:right w:val="outset" w:sz="6" w:space="0" w:color="000000"/>
            </w:tcBorders>
          </w:tcPr>
          <w:p w14:paraId="5665DABD"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w:t>
            </w:r>
          </w:p>
          <w:p w14:paraId="5160BD23" w14:textId="1C8579ED"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75412</w:t>
            </w:r>
          </w:p>
        </w:tc>
        <w:tc>
          <w:tcPr>
            <w:tcW w:w="4076" w:type="dxa"/>
            <w:tcBorders>
              <w:top w:val="outset" w:sz="6" w:space="0" w:color="000000"/>
              <w:left w:val="outset" w:sz="6" w:space="0" w:color="000000"/>
              <w:bottom w:val="outset" w:sz="6" w:space="0" w:color="000000"/>
              <w:right w:val="outset" w:sz="6" w:space="0" w:color="000000"/>
            </w:tcBorders>
          </w:tcPr>
          <w:p w14:paraId="0744C05C" w14:textId="2C374310"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Modernizacja posadzki w garażu OSP w Jednorożcu</w:t>
            </w:r>
          </w:p>
        </w:tc>
        <w:tc>
          <w:tcPr>
            <w:tcW w:w="1701" w:type="dxa"/>
            <w:tcBorders>
              <w:top w:val="outset" w:sz="6" w:space="0" w:color="000000"/>
              <w:left w:val="outset" w:sz="6" w:space="0" w:color="000000"/>
              <w:bottom w:val="outset" w:sz="6" w:space="0" w:color="000000"/>
              <w:right w:val="outset" w:sz="6" w:space="0" w:color="000000"/>
            </w:tcBorders>
          </w:tcPr>
          <w:p w14:paraId="73943853" w14:textId="194E4055"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w:t>
            </w:r>
          </w:p>
        </w:tc>
        <w:tc>
          <w:tcPr>
            <w:tcW w:w="1701" w:type="dxa"/>
            <w:tcBorders>
              <w:top w:val="outset" w:sz="6" w:space="0" w:color="000000"/>
              <w:left w:val="outset" w:sz="6" w:space="0" w:color="000000"/>
              <w:bottom w:val="outset" w:sz="6" w:space="0" w:color="000000"/>
              <w:right w:val="outset" w:sz="6" w:space="0" w:color="000000"/>
            </w:tcBorders>
          </w:tcPr>
          <w:p w14:paraId="1841BD1E" w14:textId="352D7EB0"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12.000,00</w:t>
            </w:r>
          </w:p>
        </w:tc>
        <w:tc>
          <w:tcPr>
            <w:tcW w:w="992" w:type="dxa"/>
            <w:tcBorders>
              <w:top w:val="outset" w:sz="6" w:space="0" w:color="000000"/>
              <w:left w:val="outset" w:sz="6" w:space="0" w:color="000000"/>
              <w:bottom w:val="outset" w:sz="6" w:space="0" w:color="000000"/>
              <w:right w:val="outset" w:sz="6" w:space="0" w:color="000000"/>
            </w:tcBorders>
          </w:tcPr>
          <w:p w14:paraId="2D00F035" w14:textId="6F979E7A"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70DCE" w:rsidRPr="00682F04" w14:paraId="7F7B6CB9"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2AD7E77" w14:textId="20D421CC"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w:t>
            </w:r>
            <w:r w:rsidR="00BC666B" w:rsidRPr="00682F04">
              <w:rPr>
                <w:rFonts w:asciiTheme="minorHAnsi" w:hAnsiTheme="minorHAnsi" w:cstheme="minorHAnsi"/>
                <w:sz w:val="22"/>
                <w:szCs w:val="22"/>
              </w:rPr>
              <w:t>7</w:t>
            </w:r>
          </w:p>
        </w:tc>
        <w:tc>
          <w:tcPr>
            <w:tcW w:w="828" w:type="dxa"/>
            <w:tcBorders>
              <w:top w:val="outset" w:sz="6" w:space="0" w:color="000000"/>
              <w:left w:val="outset" w:sz="6" w:space="0" w:color="000000"/>
              <w:bottom w:val="outset" w:sz="6" w:space="0" w:color="000000"/>
              <w:right w:val="outset" w:sz="6" w:space="0" w:color="000000"/>
            </w:tcBorders>
          </w:tcPr>
          <w:p w14:paraId="514CC228"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w:t>
            </w:r>
          </w:p>
          <w:p w14:paraId="44D959CC" w14:textId="08C159CB"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75412</w:t>
            </w:r>
          </w:p>
        </w:tc>
        <w:tc>
          <w:tcPr>
            <w:tcW w:w="4076" w:type="dxa"/>
            <w:tcBorders>
              <w:top w:val="outset" w:sz="6" w:space="0" w:color="000000"/>
              <w:left w:val="outset" w:sz="6" w:space="0" w:color="000000"/>
              <w:bottom w:val="outset" w:sz="6" w:space="0" w:color="000000"/>
              <w:right w:val="outset" w:sz="6" w:space="0" w:color="000000"/>
            </w:tcBorders>
          </w:tcPr>
          <w:p w14:paraId="6156B449" w14:textId="13B81688"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Dofinansowanie zakupu samochodu dla OSP </w:t>
            </w:r>
            <w:proofErr w:type="spellStart"/>
            <w:r w:rsidRPr="00682F04">
              <w:rPr>
                <w:rFonts w:asciiTheme="minorHAnsi" w:hAnsiTheme="minorHAnsi" w:cstheme="minorHAnsi"/>
                <w:sz w:val="22"/>
                <w:szCs w:val="22"/>
              </w:rPr>
              <w:t>Połoń</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564F31CE" w14:textId="656EC3A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1701" w:type="dxa"/>
            <w:tcBorders>
              <w:top w:val="outset" w:sz="6" w:space="0" w:color="000000"/>
              <w:left w:val="outset" w:sz="6" w:space="0" w:color="000000"/>
              <w:bottom w:val="outset" w:sz="6" w:space="0" w:color="000000"/>
              <w:right w:val="outset" w:sz="6" w:space="0" w:color="000000"/>
            </w:tcBorders>
          </w:tcPr>
          <w:p w14:paraId="37368B25" w14:textId="6EA4D194"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5.000,00</w:t>
            </w:r>
          </w:p>
        </w:tc>
        <w:tc>
          <w:tcPr>
            <w:tcW w:w="992" w:type="dxa"/>
            <w:tcBorders>
              <w:top w:val="outset" w:sz="6" w:space="0" w:color="000000"/>
              <w:left w:val="outset" w:sz="6" w:space="0" w:color="000000"/>
              <w:bottom w:val="outset" w:sz="6" w:space="0" w:color="000000"/>
              <w:right w:val="outset" w:sz="6" w:space="0" w:color="000000"/>
            </w:tcBorders>
          </w:tcPr>
          <w:p w14:paraId="4284E614" w14:textId="3045F5B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770DCE" w:rsidRPr="00682F04" w14:paraId="07324657"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19512E8" w14:textId="77777777" w:rsidR="00770DCE" w:rsidRPr="00682F04" w:rsidRDefault="00770DCE" w:rsidP="00770DCE">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2F032AD2" w14:textId="77777777" w:rsidR="00770DCE" w:rsidRPr="00682F04" w:rsidRDefault="00770DCE" w:rsidP="00770DCE">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278E7A48" w14:textId="77777777" w:rsidR="00770DCE" w:rsidRPr="00682F04" w:rsidRDefault="00770DCE" w:rsidP="00770DCE">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75412</w:t>
            </w:r>
          </w:p>
        </w:tc>
        <w:tc>
          <w:tcPr>
            <w:tcW w:w="1701" w:type="dxa"/>
            <w:tcBorders>
              <w:top w:val="outset" w:sz="6" w:space="0" w:color="000000"/>
              <w:left w:val="outset" w:sz="6" w:space="0" w:color="000000"/>
              <w:bottom w:val="outset" w:sz="6" w:space="0" w:color="000000"/>
              <w:right w:val="outset" w:sz="6" w:space="0" w:color="000000"/>
            </w:tcBorders>
          </w:tcPr>
          <w:p w14:paraId="1FF5D448" w14:textId="1D6009CB"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98.000,00</w:t>
            </w:r>
          </w:p>
        </w:tc>
        <w:tc>
          <w:tcPr>
            <w:tcW w:w="1701" w:type="dxa"/>
            <w:tcBorders>
              <w:top w:val="outset" w:sz="6" w:space="0" w:color="000000"/>
              <w:left w:val="outset" w:sz="6" w:space="0" w:color="000000"/>
              <w:bottom w:val="outset" w:sz="6" w:space="0" w:color="000000"/>
              <w:right w:val="outset" w:sz="6" w:space="0" w:color="000000"/>
            </w:tcBorders>
          </w:tcPr>
          <w:p w14:paraId="34DD8382" w14:textId="0E1A2518"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95.255,00</w:t>
            </w:r>
          </w:p>
        </w:tc>
        <w:tc>
          <w:tcPr>
            <w:tcW w:w="992" w:type="dxa"/>
            <w:tcBorders>
              <w:top w:val="outset" w:sz="6" w:space="0" w:color="000000"/>
              <w:left w:val="outset" w:sz="6" w:space="0" w:color="000000"/>
              <w:bottom w:val="outset" w:sz="6" w:space="0" w:color="000000"/>
              <w:right w:val="outset" w:sz="6" w:space="0" w:color="000000"/>
            </w:tcBorders>
          </w:tcPr>
          <w:p w14:paraId="310AD24B" w14:textId="4CBA088B" w:rsidR="00770DCE" w:rsidRPr="00682F04" w:rsidRDefault="00770DCE" w:rsidP="00770DCE">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97,20</w:t>
            </w:r>
          </w:p>
        </w:tc>
      </w:tr>
      <w:tr w:rsidR="00770DCE" w:rsidRPr="00682F04" w14:paraId="62C88F5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6ACCE02" w14:textId="6A2E984F" w:rsidR="00770DCE" w:rsidRPr="00682F04" w:rsidRDefault="00BC666B"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w:t>
            </w:r>
          </w:p>
        </w:tc>
        <w:tc>
          <w:tcPr>
            <w:tcW w:w="828" w:type="dxa"/>
            <w:tcBorders>
              <w:top w:val="outset" w:sz="6" w:space="0" w:color="000000"/>
              <w:left w:val="outset" w:sz="6" w:space="0" w:color="000000"/>
              <w:bottom w:val="outset" w:sz="6" w:space="0" w:color="000000"/>
              <w:right w:val="outset" w:sz="6" w:space="0" w:color="000000"/>
            </w:tcBorders>
          </w:tcPr>
          <w:p w14:paraId="0A265185" w14:textId="77777777"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801</w:t>
            </w:r>
          </w:p>
          <w:p w14:paraId="1E67ED35" w14:textId="1C2FDE41"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80195</w:t>
            </w:r>
          </w:p>
        </w:tc>
        <w:tc>
          <w:tcPr>
            <w:tcW w:w="4076" w:type="dxa"/>
            <w:tcBorders>
              <w:top w:val="outset" w:sz="6" w:space="0" w:color="000000"/>
              <w:left w:val="outset" w:sz="6" w:space="0" w:color="000000"/>
              <w:bottom w:val="outset" w:sz="6" w:space="0" w:color="000000"/>
              <w:right w:val="outset" w:sz="6" w:space="0" w:color="000000"/>
            </w:tcBorders>
          </w:tcPr>
          <w:p w14:paraId="1403D2DD" w14:textId="6F88D464" w:rsidR="00770DCE" w:rsidRPr="00682F04" w:rsidRDefault="00770DCE" w:rsidP="00770DCE">
            <w:pPr>
              <w:pStyle w:val="NormalnyWeb"/>
              <w:rPr>
                <w:rFonts w:asciiTheme="minorHAnsi" w:hAnsiTheme="minorHAnsi" w:cstheme="minorHAnsi"/>
                <w:b/>
                <w:bCs/>
                <w:i/>
                <w:iCs/>
                <w:sz w:val="22"/>
                <w:szCs w:val="22"/>
              </w:rPr>
            </w:pPr>
            <w:r w:rsidRPr="00682F04">
              <w:rPr>
                <w:rFonts w:asciiTheme="minorHAnsi" w:hAnsiTheme="minorHAnsi" w:cstheme="minorHAnsi"/>
                <w:sz w:val="22"/>
                <w:szCs w:val="22"/>
              </w:rPr>
              <w:t>Przebudowa i remont pomieszczeń kuchennych w budynku Zespołu Szkół w Jednorożcu w miejscowości Jednorożec, gmina Jednorożec</w:t>
            </w:r>
          </w:p>
        </w:tc>
        <w:tc>
          <w:tcPr>
            <w:tcW w:w="1701" w:type="dxa"/>
            <w:tcBorders>
              <w:top w:val="outset" w:sz="6" w:space="0" w:color="000000"/>
              <w:left w:val="outset" w:sz="6" w:space="0" w:color="000000"/>
              <w:bottom w:val="outset" w:sz="6" w:space="0" w:color="000000"/>
              <w:right w:val="outset" w:sz="6" w:space="0" w:color="000000"/>
            </w:tcBorders>
          </w:tcPr>
          <w:p w14:paraId="71BD1C22" w14:textId="5BD4E233" w:rsidR="00770DCE" w:rsidRPr="00682F04" w:rsidRDefault="00770DCE"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998.397,43</w:t>
            </w:r>
          </w:p>
        </w:tc>
        <w:tc>
          <w:tcPr>
            <w:tcW w:w="1701" w:type="dxa"/>
            <w:tcBorders>
              <w:top w:val="outset" w:sz="6" w:space="0" w:color="000000"/>
              <w:left w:val="outset" w:sz="6" w:space="0" w:color="000000"/>
              <w:bottom w:val="outset" w:sz="6" w:space="0" w:color="000000"/>
              <w:right w:val="outset" w:sz="6" w:space="0" w:color="000000"/>
            </w:tcBorders>
          </w:tcPr>
          <w:p w14:paraId="7EED38DD" w14:textId="09B80951" w:rsidR="00770DCE" w:rsidRPr="00682F04" w:rsidRDefault="004B4651"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996.344,32</w:t>
            </w:r>
          </w:p>
        </w:tc>
        <w:tc>
          <w:tcPr>
            <w:tcW w:w="992" w:type="dxa"/>
            <w:tcBorders>
              <w:top w:val="outset" w:sz="6" w:space="0" w:color="000000"/>
              <w:left w:val="outset" w:sz="6" w:space="0" w:color="000000"/>
              <w:bottom w:val="outset" w:sz="6" w:space="0" w:color="000000"/>
              <w:right w:val="outset" w:sz="6" w:space="0" w:color="000000"/>
            </w:tcBorders>
          </w:tcPr>
          <w:p w14:paraId="6DAB6181" w14:textId="37111C6C" w:rsidR="00770DCE" w:rsidRPr="00682F04" w:rsidRDefault="004B4651" w:rsidP="00770DCE">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99,79</w:t>
            </w:r>
          </w:p>
        </w:tc>
      </w:tr>
      <w:tr w:rsidR="004B4651" w:rsidRPr="00682F04" w14:paraId="33271924"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8038A83"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4AE59796"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64F520B8" w14:textId="10814043"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80195</w:t>
            </w:r>
          </w:p>
        </w:tc>
        <w:tc>
          <w:tcPr>
            <w:tcW w:w="1701" w:type="dxa"/>
            <w:tcBorders>
              <w:top w:val="outset" w:sz="6" w:space="0" w:color="000000"/>
              <w:left w:val="outset" w:sz="6" w:space="0" w:color="000000"/>
              <w:bottom w:val="outset" w:sz="6" w:space="0" w:color="000000"/>
              <w:right w:val="outset" w:sz="6" w:space="0" w:color="000000"/>
            </w:tcBorders>
          </w:tcPr>
          <w:p w14:paraId="2AF51AC5" w14:textId="26F99D90"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998.397,43</w:t>
            </w:r>
          </w:p>
        </w:tc>
        <w:tc>
          <w:tcPr>
            <w:tcW w:w="1701" w:type="dxa"/>
            <w:tcBorders>
              <w:top w:val="outset" w:sz="6" w:space="0" w:color="000000"/>
              <w:left w:val="outset" w:sz="6" w:space="0" w:color="000000"/>
              <w:bottom w:val="outset" w:sz="6" w:space="0" w:color="000000"/>
              <w:right w:val="outset" w:sz="6" w:space="0" w:color="000000"/>
            </w:tcBorders>
          </w:tcPr>
          <w:p w14:paraId="1810CEF0" w14:textId="0ABD04D0"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996.344,32</w:t>
            </w:r>
          </w:p>
        </w:tc>
        <w:tc>
          <w:tcPr>
            <w:tcW w:w="992" w:type="dxa"/>
            <w:tcBorders>
              <w:top w:val="outset" w:sz="6" w:space="0" w:color="000000"/>
              <w:left w:val="outset" w:sz="6" w:space="0" w:color="000000"/>
              <w:bottom w:val="outset" w:sz="6" w:space="0" w:color="000000"/>
              <w:right w:val="outset" w:sz="6" w:space="0" w:color="000000"/>
            </w:tcBorders>
          </w:tcPr>
          <w:p w14:paraId="57DF78B8" w14:textId="106E4A33"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99,79</w:t>
            </w:r>
          </w:p>
        </w:tc>
      </w:tr>
      <w:tr w:rsidR="004B4651" w:rsidRPr="00682F04" w14:paraId="0C6127A3"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721E1C2" w14:textId="45BE98C9"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29</w:t>
            </w:r>
          </w:p>
        </w:tc>
        <w:tc>
          <w:tcPr>
            <w:tcW w:w="828" w:type="dxa"/>
            <w:tcBorders>
              <w:top w:val="outset" w:sz="6" w:space="0" w:color="000000"/>
              <w:left w:val="outset" w:sz="6" w:space="0" w:color="000000"/>
              <w:bottom w:val="outset" w:sz="6" w:space="0" w:color="000000"/>
              <w:right w:val="outset" w:sz="6" w:space="0" w:color="000000"/>
            </w:tcBorders>
          </w:tcPr>
          <w:p w14:paraId="6628C6CE"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851</w:t>
            </w:r>
          </w:p>
          <w:p w14:paraId="69DEC09E" w14:textId="035875E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85111</w:t>
            </w:r>
          </w:p>
        </w:tc>
        <w:tc>
          <w:tcPr>
            <w:tcW w:w="4076" w:type="dxa"/>
            <w:tcBorders>
              <w:top w:val="outset" w:sz="6" w:space="0" w:color="000000"/>
              <w:left w:val="outset" w:sz="6" w:space="0" w:color="000000"/>
              <w:bottom w:val="outset" w:sz="6" w:space="0" w:color="000000"/>
              <w:right w:val="outset" w:sz="6" w:space="0" w:color="000000"/>
            </w:tcBorders>
          </w:tcPr>
          <w:p w14:paraId="21905208" w14:textId="4344FB75"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Zakup aparatu diatermii chirurgicznej</w:t>
            </w:r>
          </w:p>
        </w:tc>
        <w:tc>
          <w:tcPr>
            <w:tcW w:w="1701" w:type="dxa"/>
            <w:tcBorders>
              <w:top w:val="outset" w:sz="6" w:space="0" w:color="000000"/>
              <w:left w:val="outset" w:sz="6" w:space="0" w:color="000000"/>
              <w:bottom w:val="outset" w:sz="6" w:space="0" w:color="000000"/>
              <w:right w:val="outset" w:sz="6" w:space="0" w:color="000000"/>
            </w:tcBorders>
          </w:tcPr>
          <w:p w14:paraId="38A7AE36" w14:textId="2366B8B5"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1701" w:type="dxa"/>
            <w:tcBorders>
              <w:top w:val="outset" w:sz="6" w:space="0" w:color="000000"/>
              <w:left w:val="outset" w:sz="6" w:space="0" w:color="000000"/>
              <w:bottom w:val="outset" w:sz="6" w:space="0" w:color="000000"/>
              <w:right w:val="outset" w:sz="6" w:space="0" w:color="000000"/>
            </w:tcBorders>
          </w:tcPr>
          <w:p w14:paraId="13D31507" w14:textId="3C2108C6"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10.000,00</w:t>
            </w:r>
          </w:p>
        </w:tc>
        <w:tc>
          <w:tcPr>
            <w:tcW w:w="992" w:type="dxa"/>
            <w:tcBorders>
              <w:top w:val="outset" w:sz="6" w:space="0" w:color="000000"/>
              <w:left w:val="outset" w:sz="6" w:space="0" w:color="000000"/>
              <w:bottom w:val="outset" w:sz="6" w:space="0" w:color="000000"/>
              <w:right w:val="outset" w:sz="6" w:space="0" w:color="000000"/>
            </w:tcBorders>
          </w:tcPr>
          <w:p w14:paraId="23DA64FE" w14:textId="3C27ABDD"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B4651" w:rsidRPr="00682F04" w14:paraId="1529FA1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1F22D913"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16EE72C4"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54B579E8" w14:textId="20A242CE"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85111</w:t>
            </w:r>
          </w:p>
        </w:tc>
        <w:tc>
          <w:tcPr>
            <w:tcW w:w="1701" w:type="dxa"/>
            <w:tcBorders>
              <w:top w:val="outset" w:sz="6" w:space="0" w:color="000000"/>
              <w:left w:val="outset" w:sz="6" w:space="0" w:color="000000"/>
              <w:bottom w:val="outset" w:sz="6" w:space="0" w:color="000000"/>
              <w:right w:val="outset" w:sz="6" w:space="0" w:color="000000"/>
            </w:tcBorders>
          </w:tcPr>
          <w:p w14:paraId="511295AB" w14:textId="13904673"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10.000,00</w:t>
            </w:r>
          </w:p>
        </w:tc>
        <w:tc>
          <w:tcPr>
            <w:tcW w:w="1701" w:type="dxa"/>
            <w:tcBorders>
              <w:top w:val="outset" w:sz="6" w:space="0" w:color="000000"/>
              <w:left w:val="outset" w:sz="6" w:space="0" w:color="000000"/>
              <w:bottom w:val="outset" w:sz="6" w:space="0" w:color="000000"/>
              <w:right w:val="outset" w:sz="6" w:space="0" w:color="000000"/>
            </w:tcBorders>
          </w:tcPr>
          <w:p w14:paraId="51049989" w14:textId="20EB5F81"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10.000,00</w:t>
            </w:r>
          </w:p>
        </w:tc>
        <w:tc>
          <w:tcPr>
            <w:tcW w:w="992" w:type="dxa"/>
            <w:tcBorders>
              <w:top w:val="outset" w:sz="6" w:space="0" w:color="000000"/>
              <w:left w:val="outset" w:sz="6" w:space="0" w:color="000000"/>
              <w:bottom w:val="outset" w:sz="6" w:space="0" w:color="000000"/>
              <w:right w:val="outset" w:sz="6" w:space="0" w:color="000000"/>
            </w:tcBorders>
          </w:tcPr>
          <w:p w14:paraId="3883037F" w14:textId="00BB9469"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w:t>
            </w:r>
          </w:p>
        </w:tc>
      </w:tr>
      <w:tr w:rsidR="004B4651" w:rsidRPr="00682F04" w14:paraId="2FC44C1A"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6A138E7" w14:textId="3A2CA87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30</w:t>
            </w:r>
          </w:p>
        </w:tc>
        <w:tc>
          <w:tcPr>
            <w:tcW w:w="828" w:type="dxa"/>
            <w:tcBorders>
              <w:top w:val="outset" w:sz="6" w:space="0" w:color="000000"/>
              <w:left w:val="outset" w:sz="6" w:space="0" w:color="000000"/>
              <w:bottom w:val="outset" w:sz="6" w:space="0" w:color="000000"/>
              <w:right w:val="outset" w:sz="6" w:space="0" w:color="000000"/>
            </w:tcBorders>
          </w:tcPr>
          <w:p w14:paraId="5C731F74"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w:t>
            </w:r>
          </w:p>
          <w:p w14:paraId="5210F5AC" w14:textId="5D26DF2C"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90005</w:t>
            </w:r>
          </w:p>
        </w:tc>
        <w:tc>
          <w:tcPr>
            <w:tcW w:w="4076" w:type="dxa"/>
            <w:tcBorders>
              <w:top w:val="outset" w:sz="6" w:space="0" w:color="000000"/>
              <w:left w:val="outset" w:sz="6" w:space="0" w:color="000000"/>
              <w:bottom w:val="outset" w:sz="6" w:space="0" w:color="000000"/>
              <w:right w:val="outset" w:sz="6" w:space="0" w:color="000000"/>
            </w:tcBorders>
          </w:tcPr>
          <w:p w14:paraId="6FAD95B5" w14:textId="660BFD4D"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Czyste powietrze (zakup stacji pogodowej z pyłomierzem)</w:t>
            </w:r>
          </w:p>
        </w:tc>
        <w:tc>
          <w:tcPr>
            <w:tcW w:w="1701" w:type="dxa"/>
            <w:tcBorders>
              <w:top w:val="outset" w:sz="6" w:space="0" w:color="000000"/>
              <w:left w:val="outset" w:sz="6" w:space="0" w:color="000000"/>
              <w:bottom w:val="outset" w:sz="6" w:space="0" w:color="000000"/>
              <w:right w:val="outset" w:sz="6" w:space="0" w:color="000000"/>
            </w:tcBorders>
          </w:tcPr>
          <w:p w14:paraId="715532DE" w14:textId="3ACADD13"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c>
          <w:tcPr>
            <w:tcW w:w="1701" w:type="dxa"/>
            <w:tcBorders>
              <w:top w:val="outset" w:sz="6" w:space="0" w:color="000000"/>
              <w:left w:val="outset" w:sz="6" w:space="0" w:color="000000"/>
              <w:bottom w:val="outset" w:sz="6" w:space="0" w:color="000000"/>
              <w:right w:val="outset" w:sz="6" w:space="0" w:color="000000"/>
            </w:tcBorders>
          </w:tcPr>
          <w:p w14:paraId="6C8D6110" w14:textId="1564EA71"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28.880,16</w:t>
            </w:r>
          </w:p>
        </w:tc>
        <w:tc>
          <w:tcPr>
            <w:tcW w:w="992" w:type="dxa"/>
            <w:tcBorders>
              <w:top w:val="outset" w:sz="6" w:space="0" w:color="000000"/>
              <w:left w:val="outset" w:sz="6" w:space="0" w:color="000000"/>
              <w:bottom w:val="outset" w:sz="6" w:space="0" w:color="000000"/>
              <w:right w:val="outset" w:sz="6" w:space="0" w:color="000000"/>
            </w:tcBorders>
          </w:tcPr>
          <w:p w14:paraId="06D18ABE" w14:textId="2C07A3E2"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B4651" w:rsidRPr="00682F04" w14:paraId="7C605441"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594EA42"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5CEBB998"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5A3BF155" w14:textId="4D013D5F"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90005</w:t>
            </w:r>
          </w:p>
        </w:tc>
        <w:tc>
          <w:tcPr>
            <w:tcW w:w="1701" w:type="dxa"/>
            <w:tcBorders>
              <w:top w:val="outset" w:sz="6" w:space="0" w:color="000000"/>
              <w:left w:val="outset" w:sz="6" w:space="0" w:color="000000"/>
              <w:bottom w:val="outset" w:sz="6" w:space="0" w:color="000000"/>
              <w:right w:val="outset" w:sz="6" w:space="0" w:color="000000"/>
            </w:tcBorders>
          </w:tcPr>
          <w:p w14:paraId="48A6200C" w14:textId="13BAF86B"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28.880,16</w:t>
            </w:r>
          </w:p>
        </w:tc>
        <w:tc>
          <w:tcPr>
            <w:tcW w:w="1701" w:type="dxa"/>
            <w:tcBorders>
              <w:top w:val="outset" w:sz="6" w:space="0" w:color="000000"/>
              <w:left w:val="outset" w:sz="6" w:space="0" w:color="000000"/>
              <w:bottom w:val="outset" w:sz="6" w:space="0" w:color="000000"/>
              <w:right w:val="outset" w:sz="6" w:space="0" w:color="000000"/>
            </w:tcBorders>
          </w:tcPr>
          <w:p w14:paraId="282841DB" w14:textId="6809D631"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28.880,16</w:t>
            </w:r>
          </w:p>
        </w:tc>
        <w:tc>
          <w:tcPr>
            <w:tcW w:w="992" w:type="dxa"/>
            <w:tcBorders>
              <w:top w:val="outset" w:sz="6" w:space="0" w:color="000000"/>
              <w:left w:val="outset" w:sz="6" w:space="0" w:color="000000"/>
              <w:bottom w:val="outset" w:sz="6" w:space="0" w:color="000000"/>
              <w:right w:val="outset" w:sz="6" w:space="0" w:color="000000"/>
            </w:tcBorders>
          </w:tcPr>
          <w:p w14:paraId="2B732BB4" w14:textId="3A04B30F"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100,00</w:t>
            </w:r>
          </w:p>
        </w:tc>
      </w:tr>
      <w:tr w:rsidR="004B4651" w:rsidRPr="00682F04" w14:paraId="0A3B768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F08372F" w14:textId="023E0895"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w:t>
            </w:r>
          </w:p>
        </w:tc>
        <w:tc>
          <w:tcPr>
            <w:tcW w:w="828" w:type="dxa"/>
            <w:tcBorders>
              <w:top w:val="outset" w:sz="6" w:space="0" w:color="000000"/>
              <w:left w:val="outset" w:sz="6" w:space="0" w:color="000000"/>
              <w:bottom w:val="outset" w:sz="6" w:space="0" w:color="000000"/>
              <w:right w:val="outset" w:sz="6" w:space="0" w:color="000000"/>
            </w:tcBorders>
            <w:hideMark/>
          </w:tcPr>
          <w:p w14:paraId="4939B953"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w:t>
            </w:r>
          </w:p>
          <w:p w14:paraId="46878848"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90015</w:t>
            </w:r>
          </w:p>
        </w:tc>
        <w:tc>
          <w:tcPr>
            <w:tcW w:w="4076" w:type="dxa"/>
            <w:tcBorders>
              <w:top w:val="outset" w:sz="6" w:space="0" w:color="000000"/>
              <w:left w:val="outset" w:sz="6" w:space="0" w:color="000000"/>
              <w:bottom w:val="outset" w:sz="6" w:space="0" w:color="000000"/>
              <w:right w:val="outset" w:sz="6" w:space="0" w:color="000000"/>
            </w:tcBorders>
            <w:hideMark/>
          </w:tcPr>
          <w:p w14:paraId="588417E8" w14:textId="6BC3DBA0"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Wymiana oświetlenia ulicznego na terenie gminy Jednorożec</w:t>
            </w:r>
          </w:p>
        </w:tc>
        <w:tc>
          <w:tcPr>
            <w:tcW w:w="1701" w:type="dxa"/>
            <w:tcBorders>
              <w:top w:val="outset" w:sz="6" w:space="0" w:color="000000"/>
              <w:left w:val="outset" w:sz="6" w:space="0" w:color="000000"/>
              <w:bottom w:val="outset" w:sz="6" w:space="0" w:color="000000"/>
              <w:right w:val="outset" w:sz="6" w:space="0" w:color="000000"/>
            </w:tcBorders>
          </w:tcPr>
          <w:p w14:paraId="5E9612BF" w14:textId="6D0233B0"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342.050,00</w:t>
            </w:r>
          </w:p>
        </w:tc>
        <w:tc>
          <w:tcPr>
            <w:tcW w:w="1701" w:type="dxa"/>
            <w:tcBorders>
              <w:top w:val="outset" w:sz="6" w:space="0" w:color="000000"/>
              <w:left w:val="outset" w:sz="6" w:space="0" w:color="000000"/>
              <w:bottom w:val="outset" w:sz="6" w:space="0" w:color="000000"/>
              <w:right w:val="outset" w:sz="6" w:space="0" w:color="000000"/>
            </w:tcBorders>
          </w:tcPr>
          <w:p w14:paraId="3E59FFB4" w14:textId="21FB28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342.033,88</w:t>
            </w:r>
          </w:p>
        </w:tc>
        <w:tc>
          <w:tcPr>
            <w:tcW w:w="992" w:type="dxa"/>
            <w:tcBorders>
              <w:top w:val="outset" w:sz="6" w:space="0" w:color="000000"/>
              <w:left w:val="outset" w:sz="6" w:space="0" w:color="000000"/>
              <w:bottom w:val="outset" w:sz="6" w:space="0" w:color="000000"/>
              <w:right w:val="outset" w:sz="6" w:space="0" w:color="000000"/>
            </w:tcBorders>
          </w:tcPr>
          <w:p w14:paraId="1DB37FD3" w14:textId="6F9D0D72"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B4651" w:rsidRPr="00682F04" w14:paraId="15422BB5"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63FE234" w14:textId="319AB270"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w:t>
            </w:r>
          </w:p>
        </w:tc>
        <w:tc>
          <w:tcPr>
            <w:tcW w:w="828" w:type="dxa"/>
            <w:tcBorders>
              <w:top w:val="outset" w:sz="6" w:space="0" w:color="000000"/>
              <w:left w:val="outset" w:sz="6" w:space="0" w:color="000000"/>
              <w:bottom w:val="outset" w:sz="6" w:space="0" w:color="000000"/>
              <w:right w:val="outset" w:sz="6" w:space="0" w:color="000000"/>
            </w:tcBorders>
            <w:hideMark/>
          </w:tcPr>
          <w:p w14:paraId="7BD5BCB4"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w:t>
            </w:r>
          </w:p>
          <w:p w14:paraId="51B54119"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90015</w:t>
            </w:r>
          </w:p>
        </w:tc>
        <w:tc>
          <w:tcPr>
            <w:tcW w:w="4076" w:type="dxa"/>
            <w:tcBorders>
              <w:top w:val="outset" w:sz="6" w:space="0" w:color="000000"/>
              <w:left w:val="outset" w:sz="6" w:space="0" w:color="000000"/>
              <w:bottom w:val="outset" w:sz="6" w:space="0" w:color="000000"/>
              <w:right w:val="outset" w:sz="6" w:space="0" w:color="000000"/>
            </w:tcBorders>
            <w:hideMark/>
          </w:tcPr>
          <w:p w14:paraId="318F31BA" w14:textId="78843D96"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Rozbudowa oświetlenia ulicznego ul. Kwiatowa w </w:t>
            </w:r>
            <w:proofErr w:type="spellStart"/>
            <w:r w:rsidRPr="00682F04">
              <w:rPr>
                <w:rFonts w:asciiTheme="minorHAnsi" w:hAnsiTheme="minorHAnsi" w:cstheme="minorHAnsi"/>
                <w:sz w:val="22"/>
                <w:szCs w:val="22"/>
              </w:rPr>
              <w:t>msc</w:t>
            </w:r>
            <w:proofErr w:type="spellEnd"/>
            <w:r w:rsidRPr="00682F04">
              <w:rPr>
                <w:rFonts w:asciiTheme="minorHAnsi" w:hAnsiTheme="minorHAnsi" w:cstheme="minorHAnsi"/>
                <w:sz w:val="22"/>
                <w:szCs w:val="22"/>
              </w:rPr>
              <w:t>. Stegna</w:t>
            </w:r>
          </w:p>
        </w:tc>
        <w:tc>
          <w:tcPr>
            <w:tcW w:w="1701" w:type="dxa"/>
            <w:tcBorders>
              <w:top w:val="outset" w:sz="6" w:space="0" w:color="000000"/>
              <w:left w:val="outset" w:sz="6" w:space="0" w:color="000000"/>
              <w:bottom w:val="outset" w:sz="6" w:space="0" w:color="000000"/>
              <w:right w:val="outset" w:sz="6" w:space="0" w:color="000000"/>
            </w:tcBorders>
          </w:tcPr>
          <w:p w14:paraId="5D7377A6" w14:textId="1E20CF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38.000,00</w:t>
            </w:r>
          </w:p>
        </w:tc>
        <w:tc>
          <w:tcPr>
            <w:tcW w:w="1701" w:type="dxa"/>
            <w:tcBorders>
              <w:top w:val="outset" w:sz="6" w:space="0" w:color="000000"/>
              <w:left w:val="outset" w:sz="6" w:space="0" w:color="000000"/>
              <w:bottom w:val="outset" w:sz="6" w:space="0" w:color="000000"/>
              <w:right w:val="outset" w:sz="6" w:space="0" w:color="000000"/>
            </w:tcBorders>
          </w:tcPr>
          <w:p w14:paraId="31C1F54B" w14:textId="67F69C52"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33.294,00</w:t>
            </w:r>
          </w:p>
        </w:tc>
        <w:tc>
          <w:tcPr>
            <w:tcW w:w="992" w:type="dxa"/>
            <w:tcBorders>
              <w:top w:val="outset" w:sz="6" w:space="0" w:color="000000"/>
              <w:left w:val="outset" w:sz="6" w:space="0" w:color="000000"/>
              <w:bottom w:val="outset" w:sz="6" w:space="0" w:color="000000"/>
              <w:right w:val="outset" w:sz="6" w:space="0" w:color="000000"/>
            </w:tcBorders>
          </w:tcPr>
          <w:p w14:paraId="78EC1DDA" w14:textId="640C0F94"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87,62</w:t>
            </w:r>
          </w:p>
        </w:tc>
      </w:tr>
      <w:tr w:rsidR="004B4651" w:rsidRPr="00682F04" w14:paraId="078738B9"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6938DCE"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05B3E384"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612C03F6" w14:textId="77777777"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90015</w:t>
            </w:r>
          </w:p>
        </w:tc>
        <w:tc>
          <w:tcPr>
            <w:tcW w:w="1701" w:type="dxa"/>
            <w:tcBorders>
              <w:top w:val="outset" w:sz="6" w:space="0" w:color="000000"/>
              <w:left w:val="outset" w:sz="6" w:space="0" w:color="000000"/>
              <w:bottom w:val="outset" w:sz="6" w:space="0" w:color="000000"/>
              <w:right w:val="outset" w:sz="6" w:space="0" w:color="000000"/>
            </w:tcBorders>
          </w:tcPr>
          <w:p w14:paraId="70A0D95E" w14:textId="3AFA5170"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380.050,00</w:t>
            </w:r>
          </w:p>
        </w:tc>
        <w:tc>
          <w:tcPr>
            <w:tcW w:w="1701" w:type="dxa"/>
            <w:tcBorders>
              <w:top w:val="outset" w:sz="6" w:space="0" w:color="000000"/>
              <w:left w:val="outset" w:sz="6" w:space="0" w:color="000000"/>
              <w:bottom w:val="outset" w:sz="6" w:space="0" w:color="000000"/>
              <w:right w:val="outset" w:sz="6" w:space="0" w:color="000000"/>
            </w:tcBorders>
          </w:tcPr>
          <w:p w14:paraId="65BFE5A7" w14:textId="3286519B"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375.327,88</w:t>
            </w:r>
          </w:p>
        </w:tc>
        <w:tc>
          <w:tcPr>
            <w:tcW w:w="992" w:type="dxa"/>
            <w:tcBorders>
              <w:top w:val="outset" w:sz="6" w:space="0" w:color="000000"/>
              <w:left w:val="outset" w:sz="6" w:space="0" w:color="000000"/>
              <w:bottom w:val="outset" w:sz="6" w:space="0" w:color="000000"/>
              <w:right w:val="outset" w:sz="6" w:space="0" w:color="000000"/>
            </w:tcBorders>
          </w:tcPr>
          <w:p w14:paraId="0DDA3746" w14:textId="0FFA17F1"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98,76</w:t>
            </w:r>
          </w:p>
        </w:tc>
      </w:tr>
      <w:tr w:rsidR="004B4651" w:rsidRPr="00682F04" w14:paraId="5F6F7820"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997BED6" w14:textId="51C7DD9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33</w:t>
            </w:r>
          </w:p>
        </w:tc>
        <w:tc>
          <w:tcPr>
            <w:tcW w:w="828" w:type="dxa"/>
            <w:tcBorders>
              <w:top w:val="outset" w:sz="6" w:space="0" w:color="000000"/>
              <w:left w:val="outset" w:sz="6" w:space="0" w:color="000000"/>
              <w:bottom w:val="outset" w:sz="6" w:space="0" w:color="000000"/>
              <w:right w:val="outset" w:sz="6" w:space="0" w:color="000000"/>
            </w:tcBorders>
            <w:hideMark/>
          </w:tcPr>
          <w:p w14:paraId="7D810954"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900</w:t>
            </w:r>
          </w:p>
          <w:p w14:paraId="5A4FE9CE"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90095</w:t>
            </w:r>
          </w:p>
        </w:tc>
        <w:tc>
          <w:tcPr>
            <w:tcW w:w="4076" w:type="dxa"/>
            <w:tcBorders>
              <w:top w:val="outset" w:sz="6" w:space="0" w:color="000000"/>
              <w:left w:val="outset" w:sz="6" w:space="0" w:color="000000"/>
              <w:bottom w:val="outset" w:sz="6" w:space="0" w:color="000000"/>
              <w:right w:val="outset" w:sz="6" w:space="0" w:color="000000"/>
            </w:tcBorders>
          </w:tcPr>
          <w:p w14:paraId="46C95B47" w14:textId="5D494ADE"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Wykonanie dokumentacji budowlanej – wiata rekreacyjno-wypoczynkowa w </w:t>
            </w:r>
            <w:proofErr w:type="spellStart"/>
            <w:r w:rsidRPr="00682F04">
              <w:rPr>
                <w:rFonts w:asciiTheme="minorHAnsi" w:hAnsiTheme="minorHAnsi" w:cstheme="minorHAnsi"/>
                <w:sz w:val="22"/>
                <w:szCs w:val="22"/>
              </w:rPr>
              <w:t>msc</w:t>
            </w:r>
            <w:proofErr w:type="spellEnd"/>
            <w:r w:rsidRPr="00682F04">
              <w:rPr>
                <w:rFonts w:asciiTheme="minorHAnsi" w:hAnsiTheme="minorHAnsi" w:cstheme="minorHAnsi"/>
                <w:sz w:val="22"/>
                <w:szCs w:val="22"/>
              </w:rPr>
              <w:t>. Parciaki</w:t>
            </w:r>
          </w:p>
        </w:tc>
        <w:tc>
          <w:tcPr>
            <w:tcW w:w="1701" w:type="dxa"/>
            <w:tcBorders>
              <w:top w:val="outset" w:sz="6" w:space="0" w:color="000000"/>
              <w:left w:val="outset" w:sz="6" w:space="0" w:color="000000"/>
              <w:bottom w:val="outset" w:sz="6" w:space="0" w:color="000000"/>
              <w:right w:val="outset" w:sz="6" w:space="0" w:color="000000"/>
            </w:tcBorders>
          </w:tcPr>
          <w:p w14:paraId="35BF8BA9" w14:textId="33F709E6"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1701" w:type="dxa"/>
            <w:tcBorders>
              <w:top w:val="outset" w:sz="6" w:space="0" w:color="000000"/>
              <w:left w:val="outset" w:sz="6" w:space="0" w:color="000000"/>
              <w:bottom w:val="outset" w:sz="6" w:space="0" w:color="000000"/>
              <w:right w:val="outset" w:sz="6" w:space="0" w:color="000000"/>
            </w:tcBorders>
          </w:tcPr>
          <w:p w14:paraId="105D9635" w14:textId="53A0140D"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4.000,00</w:t>
            </w:r>
          </w:p>
        </w:tc>
        <w:tc>
          <w:tcPr>
            <w:tcW w:w="992" w:type="dxa"/>
            <w:tcBorders>
              <w:top w:val="outset" w:sz="6" w:space="0" w:color="000000"/>
              <w:left w:val="outset" w:sz="6" w:space="0" w:color="000000"/>
              <w:bottom w:val="outset" w:sz="6" w:space="0" w:color="000000"/>
              <w:right w:val="outset" w:sz="6" w:space="0" w:color="000000"/>
            </w:tcBorders>
          </w:tcPr>
          <w:p w14:paraId="7158317D" w14:textId="6302073C"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B4651" w:rsidRPr="00682F04" w14:paraId="43D7B696"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3E95937"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1A105E5C" w14:textId="77777777" w:rsidR="004B4651" w:rsidRPr="00682F04" w:rsidRDefault="004B4651" w:rsidP="004B4651">
            <w:pPr>
              <w:pStyle w:val="NormalnyWeb"/>
              <w:spacing w:after="0"/>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0100BEED" w14:textId="77777777"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b/>
                <w:bCs/>
                <w:i/>
                <w:iCs/>
                <w:sz w:val="22"/>
                <w:szCs w:val="22"/>
              </w:rPr>
              <w:t>Razem rozdział 90095</w:t>
            </w:r>
          </w:p>
        </w:tc>
        <w:tc>
          <w:tcPr>
            <w:tcW w:w="1701" w:type="dxa"/>
            <w:tcBorders>
              <w:top w:val="outset" w:sz="6" w:space="0" w:color="000000"/>
              <w:left w:val="outset" w:sz="6" w:space="0" w:color="000000"/>
              <w:bottom w:val="outset" w:sz="6" w:space="0" w:color="000000"/>
              <w:right w:val="outset" w:sz="6" w:space="0" w:color="000000"/>
            </w:tcBorders>
          </w:tcPr>
          <w:p w14:paraId="14A932DD" w14:textId="3D3695C6"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4.000,00</w:t>
            </w:r>
          </w:p>
        </w:tc>
        <w:tc>
          <w:tcPr>
            <w:tcW w:w="1701" w:type="dxa"/>
            <w:tcBorders>
              <w:top w:val="outset" w:sz="6" w:space="0" w:color="000000"/>
              <w:left w:val="outset" w:sz="6" w:space="0" w:color="000000"/>
              <w:bottom w:val="outset" w:sz="6" w:space="0" w:color="000000"/>
              <w:right w:val="outset" w:sz="6" w:space="0" w:color="000000"/>
            </w:tcBorders>
          </w:tcPr>
          <w:p w14:paraId="3A10F492" w14:textId="4E292EB4"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4.000,00</w:t>
            </w:r>
          </w:p>
        </w:tc>
        <w:tc>
          <w:tcPr>
            <w:tcW w:w="992" w:type="dxa"/>
            <w:tcBorders>
              <w:top w:val="outset" w:sz="6" w:space="0" w:color="000000"/>
              <w:left w:val="outset" w:sz="6" w:space="0" w:color="000000"/>
              <w:bottom w:val="outset" w:sz="6" w:space="0" w:color="000000"/>
              <w:right w:val="outset" w:sz="6" w:space="0" w:color="000000"/>
            </w:tcBorders>
          </w:tcPr>
          <w:p w14:paraId="3783516E" w14:textId="5BF07CA2"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100,00</w:t>
            </w:r>
          </w:p>
        </w:tc>
      </w:tr>
      <w:tr w:rsidR="004B4651" w:rsidRPr="00682F04" w14:paraId="2EB4C1DC"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3922BBB" w14:textId="4F042BAE"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34</w:t>
            </w:r>
          </w:p>
        </w:tc>
        <w:tc>
          <w:tcPr>
            <w:tcW w:w="828" w:type="dxa"/>
            <w:tcBorders>
              <w:top w:val="outset" w:sz="6" w:space="0" w:color="000000"/>
              <w:left w:val="outset" w:sz="6" w:space="0" w:color="000000"/>
              <w:bottom w:val="outset" w:sz="6" w:space="0" w:color="000000"/>
              <w:right w:val="outset" w:sz="6" w:space="0" w:color="000000"/>
            </w:tcBorders>
            <w:hideMark/>
          </w:tcPr>
          <w:p w14:paraId="59A47B06"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16108A12"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hideMark/>
          </w:tcPr>
          <w:p w14:paraId="138D95CE" w14:textId="3297777F"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Remont świetlicy wiejskiej w Ulatowie - </w:t>
            </w:r>
            <w:proofErr w:type="spellStart"/>
            <w:r w:rsidRPr="00682F04">
              <w:rPr>
                <w:rFonts w:asciiTheme="minorHAnsi" w:hAnsiTheme="minorHAnsi" w:cstheme="minorHAnsi"/>
                <w:sz w:val="22"/>
                <w:szCs w:val="22"/>
              </w:rPr>
              <w:t>Słabogórze</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39B8BB54" w14:textId="0E5E7EF9"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15.878,95</w:t>
            </w:r>
          </w:p>
        </w:tc>
        <w:tc>
          <w:tcPr>
            <w:tcW w:w="1701" w:type="dxa"/>
            <w:tcBorders>
              <w:top w:val="outset" w:sz="6" w:space="0" w:color="000000"/>
              <w:left w:val="outset" w:sz="6" w:space="0" w:color="000000"/>
              <w:bottom w:val="outset" w:sz="6" w:space="0" w:color="000000"/>
              <w:right w:val="outset" w:sz="6" w:space="0" w:color="000000"/>
            </w:tcBorders>
          </w:tcPr>
          <w:p w14:paraId="7EF767E5" w14:textId="4D52B8FA"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15.878,08</w:t>
            </w:r>
          </w:p>
        </w:tc>
        <w:tc>
          <w:tcPr>
            <w:tcW w:w="992" w:type="dxa"/>
            <w:tcBorders>
              <w:top w:val="outset" w:sz="6" w:space="0" w:color="000000"/>
              <w:left w:val="outset" w:sz="6" w:space="0" w:color="000000"/>
              <w:bottom w:val="outset" w:sz="6" w:space="0" w:color="000000"/>
              <w:right w:val="outset" w:sz="6" w:space="0" w:color="000000"/>
            </w:tcBorders>
          </w:tcPr>
          <w:p w14:paraId="7459A8FC" w14:textId="6050D61C"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99,99</w:t>
            </w:r>
          </w:p>
        </w:tc>
      </w:tr>
      <w:tr w:rsidR="004B4651" w:rsidRPr="00682F04" w14:paraId="18D881AD"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677DE791" w14:textId="7030115D"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35</w:t>
            </w:r>
          </w:p>
        </w:tc>
        <w:tc>
          <w:tcPr>
            <w:tcW w:w="828" w:type="dxa"/>
            <w:tcBorders>
              <w:top w:val="outset" w:sz="6" w:space="0" w:color="000000"/>
              <w:left w:val="outset" w:sz="6" w:space="0" w:color="000000"/>
              <w:bottom w:val="outset" w:sz="6" w:space="0" w:color="000000"/>
              <w:right w:val="outset" w:sz="6" w:space="0" w:color="000000"/>
            </w:tcBorders>
            <w:hideMark/>
          </w:tcPr>
          <w:p w14:paraId="64298CED"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2910457A"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hideMark/>
          </w:tcPr>
          <w:p w14:paraId="704629F1" w14:textId="77777777"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Remont budynku świetlicy wiejskiej w miejscowości Kobylaki - </w:t>
            </w:r>
            <w:proofErr w:type="spellStart"/>
            <w:r w:rsidRPr="00682F04">
              <w:rPr>
                <w:rFonts w:asciiTheme="minorHAnsi" w:hAnsiTheme="minorHAnsi" w:cstheme="minorHAnsi"/>
                <w:sz w:val="22"/>
                <w:szCs w:val="22"/>
              </w:rPr>
              <w:t>Korysze</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4EC3ED79" w14:textId="146A14E4"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38.075,00</w:t>
            </w:r>
          </w:p>
        </w:tc>
        <w:tc>
          <w:tcPr>
            <w:tcW w:w="1701" w:type="dxa"/>
            <w:tcBorders>
              <w:top w:val="outset" w:sz="6" w:space="0" w:color="000000"/>
              <w:left w:val="outset" w:sz="6" w:space="0" w:color="000000"/>
              <w:bottom w:val="outset" w:sz="6" w:space="0" w:color="000000"/>
              <w:right w:val="outset" w:sz="6" w:space="0" w:color="000000"/>
            </w:tcBorders>
          </w:tcPr>
          <w:p w14:paraId="4D7A1C97" w14:textId="53B85421"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31.477,80</w:t>
            </w:r>
          </w:p>
        </w:tc>
        <w:tc>
          <w:tcPr>
            <w:tcW w:w="992" w:type="dxa"/>
            <w:tcBorders>
              <w:top w:val="outset" w:sz="6" w:space="0" w:color="000000"/>
              <w:left w:val="outset" w:sz="6" w:space="0" w:color="000000"/>
              <w:bottom w:val="outset" w:sz="6" w:space="0" w:color="000000"/>
              <w:right w:val="outset" w:sz="6" w:space="0" w:color="000000"/>
            </w:tcBorders>
          </w:tcPr>
          <w:p w14:paraId="60A79A54" w14:textId="44D99A6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82,67</w:t>
            </w:r>
          </w:p>
        </w:tc>
      </w:tr>
      <w:tr w:rsidR="004B4651" w:rsidRPr="00682F04" w14:paraId="1F727F18"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4F398AC" w14:textId="76244FE1"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36</w:t>
            </w:r>
          </w:p>
        </w:tc>
        <w:tc>
          <w:tcPr>
            <w:tcW w:w="828" w:type="dxa"/>
            <w:tcBorders>
              <w:top w:val="outset" w:sz="6" w:space="0" w:color="000000"/>
              <w:left w:val="outset" w:sz="6" w:space="0" w:color="000000"/>
              <w:bottom w:val="outset" w:sz="6" w:space="0" w:color="000000"/>
              <w:right w:val="outset" w:sz="6" w:space="0" w:color="000000"/>
            </w:tcBorders>
            <w:hideMark/>
          </w:tcPr>
          <w:p w14:paraId="5034DB9F"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16DA3423"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hideMark/>
          </w:tcPr>
          <w:p w14:paraId="4C0EE03B" w14:textId="38BDA224"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Wykonanie klimatyzacji w budynku świetlicy wiejskiej w Obórkach</w:t>
            </w:r>
          </w:p>
        </w:tc>
        <w:tc>
          <w:tcPr>
            <w:tcW w:w="1701" w:type="dxa"/>
            <w:tcBorders>
              <w:top w:val="outset" w:sz="6" w:space="0" w:color="000000"/>
              <w:left w:val="outset" w:sz="6" w:space="0" w:color="000000"/>
              <w:bottom w:val="outset" w:sz="6" w:space="0" w:color="000000"/>
              <w:right w:val="outset" w:sz="6" w:space="0" w:color="000000"/>
            </w:tcBorders>
          </w:tcPr>
          <w:p w14:paraId="71BD1624" w14:textId="690075FA"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19.543,32</w:t>
            </w:r>
          </w:p>
        </w:tc>
        <w:tc>
          <w:tcPr>
            <w:tcW w:w="1701" w:type="dxa"/>
            <w:tcBorders>
              <w:top w:val="outset" w:sz="6" w:space="0" w:color="000000"/>
              <w:left w:val="outset" w:sz="6" w:space="0" w:color="000000"/>
              <w:bottom w:val="outset" w:sz="6" w:space="0" w:color="000000"/>
              <w:right w:val="outset" w:sz="6" w:space="0" w:color="000000"/>
            </w:tcBorders>
          </w:tcPr>
          <w:p w14:paraId="7E0753B1" w14:textId="6FD36ED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18.136,35</w:t>
            </w:r>
          </w:p>
        </w:tc>
        <w:tc>
          <w:tcPr>
            <w:tcW w:w="992" w:type="dxa"/>
            <w:tcBorders>
              <w:top w:val="outset" w:sz="6" w:space="0" w:color="000000"/>
              <w:left w:val="outset" w:sz="6" w:space="0" w:color="000000"/>
              <w:bottom w:val="outset" w:sz="6" w:space="0" w:color="000000"/>
              <w:right w:val="outset" w:sz="6" w:space="0" w:color="000000"/>
            </w:tcBorders>
          </w:tcPr>
          <w:p w14:paraId="7A22ADCD" w14:textId="1F008EAF"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92,80</w:t>
            </w:r>
          </w:p>
        </w:tc>
      </w:tr>
      <w:tr w:rsidR="004B4651" w:rsidRPr="00682F04" w14:paraId="293E291B"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6828BAC" w14:textId="139B1C6C"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37</w:t>
            </w:r>
          </w:p>
        </w:tc>
        <w:tc>
          <w:tcPr>
            <w:tcW w:w="828" w:type="dxa"/>
            <w:tcBorders>
              <w:top w:val="outset" w:sz="6" w:space="0" w:color="000000"/>
              <w:left w:val="outset" w:sz="6" w:space="0" w:color="000000"/>
              <w:bottom w:val="outset" w:sz="6" w:space="0" w:color="000000"/>
              <w:right w:val="outset" w:sz="6" w:space="0" w:color="000000"/>
            </w:tcBorders>
            <w:hideMark/>
          </w:tcPr>
          <w:p w14:paraId="5934F1B1"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5F28F395"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hideMark/>
          </w:tcPr>
          <w:p w14:paraId="411584A1" w14:textId="3A1E3976"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Zagospodarowanie placu wokół remizy w </w:t>
            </w:r>
            <w:proofErr w:type="spellStart"/>
            <w:r w:rsidRPr="00682F04">
              <w:rPr>
                <w:rFonts w:asciiTheme="minorHAnsi" w:hAnsiTheme="minorHAnsi" w:cstheme="minorHAnsi"/>
                <w:sz w:val="22"/>
                <w:szCs w:val="22"/>
              </w:rPr>
              <w:t>Małowidzu</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718DE4BC" w14:textId="062565AF"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28.459,96</w:t>
            </w:r>
          </w:p>
        </w:tc>
        <w:tc>
          <w:tcPr>
            <w:tcW w:w="1701" w:type="dxa"/>
            <w:tcBorders>
              <w:top w:val="outset" w:sz="6" w:space="0" w:color="000000"/>
              <w:left w:val="outset" w:sz="6" w:space="0" w:color="000000"/>
              <w:bottom w:val="outset" w:sz="6" w:space="0" w:color="000000"/>
              <w:right w:val="outset" w:sz="6" w:space="0" w:color="000000"/>
            </w:tcBorders>
          </w:tcPr>
          <w:p w14:paraId="6B8CEEBD" w14:textId="04CAB5E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28.402,43</w:t>
            </w:r>
          </w:p>
        </w:tc>
        <w:tc>
          <w:tcPr>
            <w:tcW w:w="992" w:type="dxa"/>
            <w:tcBorders>
              <w:top w:val="outset" w:sz="6" w:space="0" w:color="000000"/>
              <w:left w:val="outset" w:sz="6" w:space="0" w:color="000000"/>
              <w:bottom w:val="outset" w:sz="6" w:space="0" w:color="000000"/>
              <w:right w:val="outset" w:sz="6" w:space="0" w:color="000000"/>
            </w:tcBorders>
          </w:tcPr>
          <w:p w14:paraId="18AFBEFA" w14:textId="11A50C9A"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99,80</w:t>
            </w:r>
          </w:p>
        </w:tc>
      </w:tr>
      <w:tr w:rsidR="004B4651" w:rsidRPr="00682F04" w14:paraId="327D17A1"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50BBB1B2" w14:textId="26EDF38E"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38</w:t>
            </w:r>
          </w:p>
        </w:tc>
        <w:tc>
          <w:tcPr>
            <w:tcW w:w="828" w:type="dxa"/>
            <w:tcBorders>
              <w:top w:val="outset" w:sz="6" w:space="0" w:color="000000"/>
              <w:left w:val="outset" w:sz="6" w:space="0" w:color="000000"/>
              <w:bottom w:val="outset" w:sz="6" w:space="0" w:color="000000"/>
              <w:right w:val="outset" w:sz="6" w:space="0" w:color="000000"/>
            </w:tcBorders>
            <w:hideMark/>
          </w:tcPr>
          <w:p w14:paraId="4B9CDF0B"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5C25799E"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hideMark/>
          </w:tcPr>
          <w:p w14:paraId="24B78D53" w14:textId="25D66DC5"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Zakup instalacji fotowoltaicznej do budynku świetlicy wiejskiej w Lipie</w:t>
            </w:r>
          </w:p>
        </w:tc>
        <w:tc>
          <w:tcPr>
            <w:tcW w:w="1701" w:type="dxa"/>
            <w:tcBorders>
              <w:top w:val="outset" w:sz="6" w:space="0" w:color="000000"/>
              <w:left w:val="outset" w:sz="6" w:space="0" w:color="000000"/>
              <w:bottom w:val="outset" w:sz="6" w:space="0" w:color="000000"/>
              <w:right w:val="outset" w:sz="6" w:space="0" w:color="000000"/>
            </w:tcBorders>
          </w:tcPr>
          <w:p w14:paraId="30B56459" w14:textId="2AB5B4A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32.250,00</w:t>
            </w:r>
          </w:p>
        </w:tc>
        <w:tc>
          <w:tcPr>
            <w:tcW w:w="1701" w:type="dxa"/>
            <w:tcBorders>
              <w:top w:val="outset" w:sz="6" w:space="0" w:color="000000"/>
              <w:left w:val="outset" w:sz="6" w:space="0" w:color="000000"/>
              <w:bottom w:val="outset" w:sz="6" w:space="0" w:color="000000"/>
              <w:right w:val="outset" w:sz="6" w:space="0" w:color="000000"/>
            </w:tcBorders>
          </w:tcPr>
          <w:p w14:paraId="39D770D7" w14:textId="1929A6DF"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32.226,00</w:t>
            </w:r>
          </w:p>
        </w:tc>
        <w:tc>
          <w:tcPr>
            <w:tcW w:w="992" w:type="dxa"/>
            <w:tcBorders>
              <w:top w:val="outset" w:sz="6" w:space="0" w:color="000000"/>
              <w:left w:val="outset" w:sz="6" w:space="0" w:color="000000"/>
              <w:bottom w:val="outset" w:sz="6" w:space="0" w:color="000000"/>
              <w:right w:val="outset" w:sz="6" w:space="0" w:color="000000"/>
            </w:tcBorders>
          </w:tcPr>
          <w:p w14:paraId="1910BF06" w14:textId="7BA28132"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99,93</w:t>
            </w:r>
          </w:p>
        </w:tc>
      </w:tr>
      <w:tr w:rsidR="004B4651" w:rsidRPr="00682F04" w14:paraId="1FB7CB82"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C06961B" w14:textId="3FCA81E0"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39</w:t>
            </w:r>
          </w:p>
        </w:tc>
        <w:tc>
          <w:tcPr>
            <w:tcW w:w="828" w:type="dxa"/>
            <w:tcBorders>
              <w:top w:val="outset" w:sz="6" w:space="0" w:color="000000"/>
              <w:left w:val="outset" w:sz="6" w:space="0" w:color="000000"/>
              <w:bottom w:val="outset" w:sz="6" w:space="0" w:color="000000"/>
              <w:right w:val="outset" w:sz="6" w:space="0" w:color="000000"/>
            </w:tcBorders>
          </w:tcPr>
          <w:p w14:paraId="18226D64"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33B9679F" w14:textId="7BCB4BA6"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tcPr>
          <w:p w14:paraId="6AC9021F" w14:textId="3BB37BDA"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pierwszego wyposażenia do świetlicy wiejskiej w </w:t>
            </w:r>
            <w:proofErr w:type="spellStart"/>
            <w:r w:rsidRPr="00682F04">
              <w:rPr>
                <w:rFonts w:asciiTheme="minorHAnsi" w:hAnsiTheme="minorHAnsi" w:cstheme="minorHAnsi"/>
                <w:sz w:val="22"/>
                <w:szCs w:val="22"/>
              </w:rPr>
              <w:t>Małowidzu</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3C63446A" w14:textId="3068C064"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30.000,00</w:t>
            </w:r>
          </w:p>
        </w:tc>
        <w:tc>
          <w:tcPr>
            <w:tcW w:w="1701" w:type="dxa"/>
            <w:tcBorders>
              <w:top w:val="outset" w:sz="6" w:space="0" w:color="000000"/>
              <w:left w:val="outset" w:sz="6" w:space="0" w:color="000000"/>
              <w:bottom w:val="outset" w:sz="6" w:space="0" w:color="000000"/>
              <w:right w:val="outset" w:sz="6" w:space="0" w:color="000000"/>
            </w:tcBorders>
          </w:tcPr>
          <w:p w14:paraId="474478BD" w14:textId="2CD989A2"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26.427,53</w:t>
            </w:r>
          </w:p>
        </w:tc>
        <w:tc>
          <w:tcPr>
            <w:tcW w:w="992" w:type="dxa"/>
            <w:tcBorders>
              <w:top w:val="outset" w:sz="6" w:space="0" w:color="000000"/>
              <w:left w:val="outset" w:sz="6" w:space="0" w:color="000000"/>
              <w:bottom w:val="outset" w:sz="6" w:space="0" w:color="000000"/>
              <w:right w:val="outset" w:sz="6" w:space="0" w:color="000000"/>
            </w:tcBorders>
          </w:tcPr>
          <w:p w14:paraId="28D8C985" w14:textId="04048688"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88,09</w:t>
            </w:r>
          </w:p>
        </w:tc>
      </w:tr>
      <w:tr w:rsidR="004B4651" w:rsidRPr="00682F04" w14:paraId="646BD762"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5C54E1BF" w14:textId="364F494C"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40</w:t>
            </w:r>
          </w:p>
        </w:tc>
        <w:tc>
          <w:tcPr>
            <w:tcW w:w="828" w:type="dxa"/>
            <w:tcBorders>
              <w:top w:val="outset" w:sz="6" w:space="0" w:color="000000"/>
              <w:left w:val="outset" w:sz="6" w:space="0" w:color="000000"/>
              <w:bottom w:val="outset" w:sz="6" w:space="0" w:color="000000"/>
              <w:right w:val="outset" w:sz="6" w:space="0" w:color="000000"/>
            </w:tcBorders>
          </w:tcPr>
          <w:p w14:paraId="41221398"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3F654330" w14:textId="53568476"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tcPr>
          <w:p w14:paraId="2ACF6A5F" w14:textId="6AAD3E68"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Zakup pierwszego wyposażenia do świetlicy wiejskiej we wsi Kobylaki - </w:t>
            </w:r>
            <w:proofErr w:type="spellStart"/>
            <w:r w:rsidRPr="00682F04">
              <w:rPr>
                <w:rFonts w:asciiTheme="minorHAnsi" w:hAnsiTheme="minorHAnsi" w:cstheme="minorHAnsi"/>
                <w:sz w:val="22"/>
                <w:szCs w:val="22"/>
              </w:rPr>
              <w:t>Korysze</w:t>
            </w:r>
            <w:proofErr w:type="spellEnd"/>
          </w:p>
        </w:tc>
        <w:tc>
          <w:tcPr>
            <w:tcW w:w="1701" w:type="dxa"/>
            <w:tcBorders>
              <w:top w:val="outset" w:sz="6" w:space="0" w:color="000000"/>
              <w:left w:val="outset" w:sz="6" w:space="0" w:color="000000"/>
              <w:bottom w:val="outset" w:sz="6" w:space="0" w:color="000000"/>
              <w:right w:val="outset" w:sz="6" w:space="0" w:color="000000"/>
            </w:tcBorders>
          </w:tcPr>
          <w:p w14:paraId="7230817F" w14:textId="5B361231"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20.000,00</w:t>
            </w:r>
          </w:p>
        </w:tc>
        <w:tc>
          <w:tcPr>
            <w:tcW w:w="1701" w:type="dxa"/>
            <w:tcBorders>
              <w:top w:val="outset" w:sz="6" w:space="0" w:color="000000"/>
              <w:left w:val="outset" w:sz="6" w:space="0" w:color="000000"/>
              <w:bottom w:val="outset" w:sz="6" w:space="0" w:color="000000"/>
              <w:right w:val="outset" w:sz="6" w:space="0" w:color="000000"/>
            </w:tcBorders>
          </w:tcPr>
          <w:p w14:paraId="49E4CDD0" w14:textId="4DCBB080"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19.999,50</w:t>
            </w:r>
          </w:p>
        </w:tc>
        <w:tc>
          <w:tcPr>
            <w:tcW w:w="992" w:type="dxa"/>
            <w:tcBorders>
              <w:top w:val="outset" w:sz="6" w:space="0" w:color="000000"/>
              <w:left w:val="outset" w:sz="6" w:space="0" w:color="000000"/>
              <w:bottom w:val="outset" w:sz="6" w:space="0" w:color="000000"/>
              <w:right w:val="outset" w:sz="6" w:space="0" w:color="000000"/>
            </w:tcBorders>
          </w:tcPr>
          <w:p w14:paraId="69B874F5" w14:textId="5D25365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100,00</w:t>
            </w:r>
          </w:p>
        </w:tc>
      </w:tr>
      <w:tr w:rsidR="004B4651" w:rsidRPr="00682F04" w14:paraId="76E9E86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061B60E2" w14:textId="307E632F"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lastRenderedPageBreak/>
              <w:t>41</w:t>
            </w:r>
          </w:p>
        </w:tc>
        <w:tc>
          <w:tcPr>
            <w:tcW w:w="828" w:type="dxa"/>
            <w:tcBorders>
              <w:top w:val="outset" w:sz="6" w:space="0" w:color="000000"/>
              <w:left w:val="outset" w:sz="6" w:space="0" w:color="000000"/>
              <w:bottom w:val="outset" w:sz="6" w:space="0" w:color="000000"/>
              <w:right w:val="outset" w:sz="6" w:space="0" w:color="000000"/>
            </w:tcBorders>
          </w:tcPr>
          <w:p w14:paraId="39247F54" w14:textId="77777777"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w:t>
            </w:r>
          </w:p>
          <w:p w14:paraId="6360686F" w14:textId="483598E6" w:rsidR="004B4651" w:rsidRPr="00682F04" w:rsidRDefault="004B4651" w:rsidP="004B4651">
            <w:pPr>
              <w:pStyle w:val="NormalnyWeb"/>
              <w:spacing w:after="0"/>
              <w:jc w:val="center"/>
              <w:rPr>
                <w:rFonts w:asciiTheme="minorHAnsi" w:hAnsiTheme="minorHAnsi" w:cstheme="minorHAnsi"/>
                <w:sz w:val="22"/>
                <w:szCs w:val="22"/>
              </w:rPr>
            </w:pPr>
            <w:r w:rsidRPr="00682F04">
              <w:rPr>
                <w:rFonts w:asciiTheme="minorHAnsi" w:hAnsiTheme="minorHAnsi" w:cstheme="minorHAnsi"/>
                <w:sz w:val="22"/>
                <w:szCs w:val="22"/>
              </w:rPr>
              <w:t>92195</w:t>
            </w:r>
          </w:p>
        </w:tc>
        <w:tc>
          <w:tcPr>
            <w:tcW w:w="4076" w:type="dxa"/>
            <w:tcBorders>
              <w:top w:val="outset" w:sz="6" w:space="0" w:color="000000"/>
              <w:left w:val="outset" w:sz="6" w:space="0" w:color="000000"/>
              <w:bottom w:val="outset" w:sz="6" w:space="0" w:color="000000"/>
              <w:right w:val="outset" w:sz="6" w:space="0" w:color="000000"/>
            </w:tcBorders>
          </w:tcPr>
          <w:p w14:paraId="04935C38" w14:textId="79A0D164" w:rsidR="004B4651" w:rsidRPr="00682F04" w:rsidRDefault="004B4651" w:rsidP="004B4651">
            <w:pPr>
              <w:pStyle w:val="NormalnyWeb"/>
              <w:rPr>
                <w:rFonts w:asciiTheme="minorHAnsi" w:hAnsiTheme="minorHAnsi" w:cstheme="minorHAnsi"/>
                <w:sz w:val="22"/>
                <w:szCs w:val="22"/>
              </w:rPr>
            </w:pPr>
            <w:r w:rsidRPr="00682F04">
              <w:rPr>
                <w:rFonts w:asciiTheme="minorHAnsi" w:hAnsiTheme="minorHAnsi" w:cstheme="minorHAnsi"/>
                <w:sz w:val="22"/>
                <w:szCs w:val="22"/>
              </w:rPr>
              <w:t xml:space="preserve">Remont, przebudowa i kompleksowa termomodernizacja budynku OSP w </w:t>
            </w:r>
            <w:proofErr w:type="spellStart"/>
            <w:r w:rsidRPr="00682F04">
              <w:rPr>
                <w:rFonts w:asciiTheme="minorHAnsi" w:hAnsiTheme="minorHAnsi" w:cstheme="minorHAnsi"/>
                <w:sz w:val="22"/>
                <w:szCs w:val="22"/>
              </w:rPr>
              <w:t>Małowidzu</w:t>
            </w:r>
            <w:proofErr w:type="spellEnd"/>
            <w:r w:rsidRPr="00682F04">
              <w:rPr>
                <w:rFonts w:asciiTheme="minorHAnsi" w:hAnsiTheme="minorHAnsi" w:cstheme="minorHAnsi"/>
                <w:sz w:val="22"/>
                <w:szCs w:val="22"/>
              </w:rPr>
              <w:t xml:space="preserve"> w gminie Jednorożec</w:t>
            </w:r>
          </w:p>
        </w:tc>
        <w:tc>
          <w:tcPr>
            <w:tcW w:w="1701" w:type="dxa"/>
            <w:tcBorders>
              <w:top w:val="outset" w:sz="6" w:space="0" w:color="000000"/>
              <w:left w:val="outset" w:sz="6" w:space="0" w:color="000000"/>
              <w:bottom w:val="outset" w:sz="6" w:space="0" w:color="000000"/>
              <w:right w:val="outset" w:sz="6" w:space="0" w:color="000000"/>
            </w:tcBorders>
          </w:tcPr>
          <w:p w14:paraId="2445876B" w14:textId="1DC6F41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670.037,02</w:t>
            </w:r>
          </w:p>
        </w:tc>
        <w:tc>
          <w:tcPr>
            <w:tcW w:w="1701" w:type="dxa"/>
            <w:tcBorders>
              <w:top w:val="outset" w:sz="6" w:space="0" w:color="000000"/>
              <w:left w:val="outset" w:sz="6" w:space="0" w:color="000000"/>
              <w:bottom w:val="outset" w:sz="6" w:space="0" w:color="000000"/>
              <w:right w:val="outset" w:sz="6" w:space="0" w:color="000000"/>
            </w:tcBorders>
          </w:tcPr>
          <w:p w14:paraId="1A68DAC2" w14:textId="52ACBA6A"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669.821,04</w:t>
            </w:r>
          </w:p>
        </w:tc>
        <w:tc>
          <w:tcPr>
            <w:tcW w:w="992" w:type="dxa"/>
            <w:tcBorders>
              <w:top w:val="outset" w:sz="6" w:space="0" w:color="000000"/>
              <w:left w:val="outset" w:sz="6" w:space="0" w:color="000000"/>
              <w:bottom w:val="outset" w:sz="6" w:space="0" w:color="000000"/>
              <w:right w:val="outset" w:sz="6" w:space="0" w:color="000000"/>
            </w:tcBorders>
          </w:tcPr>
          <w:p w14:paraId="439CF182" w14:textId="3B72F3B5"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99,97</w:t>
            </w:r>
          </w:p>
        </w:tc>
      </w:tr>
      <w:tr w:rsidR="004B4651" w:rsidRPr="00682F04" w14:paraId="170E93EE"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347F93C2"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1D5438F1"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4319499F" w14:textId="77777777" w:rsidR="004B4651" w:rsidRPr="00682F04" w:rsidRDefault="004B4651" w:rsidP="004B4651">
            <w:pPr>
              <w:pStyle w:val="NormalnyWeb"/>
              <w:rPr>
                <w:rFonts w:asciiTheme="minorHAnsi" w:hAnsiTheme="minorHAnsi" w:cstheme="minorHAnsi"/>
                <w:b/>
                <w:bCs/>
                <w:i/>
                <w:iCs/>
                <w:sz w:val="22"/>
                <w:szCs w:val="22"/>
              </w:rPr>
            </w:pPr>
            <w:r w:rsidRPr="00682F04">
              <w:rPr>
                <w:rFonts w:asciiTheme="minorHAnsi" w:hAnsiTheme="minorHAnsi" w:cstheme="minorHAnsi"/>
                <w:b/>
                <w:bCs/>
                <w:i/>
                <w:iCs/>
                <w:sz w:val="22"/>
                <w:szCs w:val="22"/>
              </w:rPr>
              <w:t>Razem rozdział 92195</w:t>
            </w:r>
          </w:p>
        </w:tc>
        <w:tc>
          <w:tcPr>
            <w:tcW w:w="1701" w:type="dxa"/>
            <w:tcBorders>
              <w:top w:val="outset" w:sz="6" w:space="0" w:color="000000"/>
              <w:left w:val="outset" w:sz="6" w:space="0" w:color="000000"/>
              <w:bottom w:val="outset" w:sz="6" w:space="0" w:color="000000"/>
              <w:right w:val="outset" w:sz="6" w:space="0" w:color="000000"/>
            </w:tcBorders>
          </w:tcPr>
          <w:p w14:paraId="3C2A2AF5" w14:textId="355BD69E"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854.244,25</w:t>
            </w:r>
          </w:p>
        </w:tc>
        <w:tc>
          <w:tcPr>
            <w:tcW w:w="1701" w:type="dxa"/>
            <w:tcBorders>
              <w:top w:val="outset" w:sz="6" w:space="0" w:color="000000"/>
              <w:left w:val="outset" w:sz="6" w:space="0" w:color="000000"/>
              <w:bottom w:val="outset" w:sz="6" w:space="0" w:color="000000"/>
              <w:right w:val="outset" w:sz="6" w:space="0" w:color="000000"/>
            </w:tcBorders>
          </w:tcPr>
          <w:p w14:paraId="38BEDCCF" w14:textId="7A3E08FD"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842.368,73</w:t>
            </w:r>
          </w:p>
        </w:tc>
        <w:tc>
          <w:tcPr>
            <w:tcW w:w="992" w:type="dxa"/>
            <w:tcBorders>
              <w:top w:val="outset" w:sz="6" w:space="0" w:color="000000"/>
              <w:left w:val="outset" w:sz="6" w:space="0" w:color="000000"/>
              <w:bottom w:val="outset" w:sz="6" w:space="0" w:color="000000"/>
              <w:right w:val="outset" w:sz="6" w:space="0" w:color="000000"/>
            </w:tcBorders>
          </w:tcPr>
          <w:p w14:paraId="0D29C8F2" w14:textId="724F14E1"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98,61</w:t>
            </w:r>
          </w:p>
        </w:tc>
      </w:tr>
      <w:tr w:rsidR="004B4651" w:rsidRPr="00682F04" w14:paraId="3AF80B3F"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54DC4CA" w14:textId="2161368A"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42</w:t>
            </w:r>
          </w:p>
        </w:tc>
        <w:tc>
          <w:tcPr>
            <w:tcW w:w="828" w:type="dxa"/>
            <w:tcBorders>
              <w:top w:val="outset" w:sz="6" w:space="0" w:color="000000"/>
              <w:left w:val="outset" w:sz="6" w:space="0" w:color="000000"/>
              <w:bottom w:val="outset" w:sz="6" w:space="0" w:color="000000"/>
              <w:right w:val="outset" w:sz="6" w:space="0" w:color="000000"/>
            </w:tcBorders>
            <w:hideMark/>
          </w:tcPr>
          <w:p w14:paraId="33833D1E" w14:textId="7777777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926</w:t>
            </w:r>
          </w:p>
          <w:p w14:paraId="4CCC8988" w14:textId="1222AA81"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92601</w:t>
            </w:r>
          </w:p>
        </w:tc>
        <w:tc>
          <w:tcPr>
            <w:tcW w:w="4076" w:type="dxa"/>
            <w:tcBorders>
              <w:top w:val="outset" w:sz="6" w:space="0" w:color="000000"/>
              <w:left w:val="outset" w:sz="6" w:space="0" w:color="000000"/>
              <w:bottom w:val="outset" w:sz="6" w:space="0" w:color="000000"/>
              <w:right w:val="outset" w:sz="6" w:space="0" w:color="000000"/>
            </w:tcBorders>
            <w:hideMark/>
          </w:tcPr>
          <w:p w14:paraId="5DC4F3E1" w14:textId="717121DF" w:rsidR="004B4651" w:rsidRPr="00682F04" w:rsidRDefault="004B4651" w:rsidP="004B4651">
            <w:pPr>
              <w:pStyle w:val="NormalnyWeb"/>
              <w:rPr>
                <w:rFonts w:asciiTheme="minorHAnsi" w:hAnsiTheme="minorHAnsi" w:cstheme="minorHAnsi"/>
                <w:bCs/>
                <w:iCs/>
                <w:sz w:val="22"/>
                <w:szCs w:val="22"/>
              </w:rPr>
            </w:pPr>
            <w:r w:rsidRPr="00682F04">
              <w:rPr>
                <w:rFonts w:asciiTheme="minorHAnsi" w:hAnsiTheme="minorHAnsi" w:cstheme="minorHAnsi"/>
                <w:bCs/>
                <w:iCs/>
                <w:sz w:val="22"/>
                <w:szCs w:val="22"/>
              </w:rPr>
              <w:t>Remont pokrycia dachowego na budynku hali widowiskowo-sportowej w miejscowości Jednorożec, gmina Jednorożec</w:t>
            </w:r>
          </w:p>
        </w:tc>
        <w:tc>
          <w:tcPr>
            <w:tcW w:w="1701" w:type="dxa"/>
            <w:tcBorders>
              <w:top w:val="outset" w:sz="6" w:space="0" w:color="000000"/>
              <w:left w:val="outset" w:sz="6" w:space="0" w:color="000000"/>
              <w:bottom w:val="outset" w:sz="6" w:space="0" w:color="000000"/>
              <w:right w:val="outset" w:sz="6" w:space="0" w:color="000000"/>
            </w:tcBorders>
          </w:tcPr>
          <w:p w14:paraId="67CCF7E5" w14:textId="10C41549"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870.209,84</w:t>
            </w:r>
          </w:p>
        </w:tc>
        <w:tc>
          <w:tcPr>
            <w:tcW w:w="1701" w:type="dxa"/>
            <w:tcBorders>
              <w:top w:val="outset" w:sz="6" w:space="0" w:color="000000"/>
              <w:left w:val="outset" w:sz="6" w:space="0" w:color="000000"/>
              <w:bottom w:val="outset" w:sz="6" w:space="0" w:color="000000"/>
              <w:right w:val="outset" w:sz="6" w:space="0" w:color="000000"/>
            </w:tcBorders>
          </w:tcPr>
          <w:p w14:paraId="3D4F0161" w14:textId="5777BE87"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867.709,84</w:t>
            </w:r>
          </w:p>
        </w:tc>
        <w:tc>
          <w:tcPr>
            <w:tcW w:w="992" w:type="dxa"/>
            <w:tcBorders>
              <w:top w:val="outset" w:sz="6" w:space="0" w:color="000000"/>
              <w:left w:val="outset" w:sz="6" w:space="0" w:color="000000"/>
              <w:bottom w:val="outset" w:sz="6" w:space="0" w:color="000000"/>
              <w:right w:val="outset" w:sz="6" w:space="0" w:color="000000"/>
            </w:tcBorders>
          </w:tcPr>
          <w:p w14:paraId="1AF4C360" w14:textId="54001745" w:rsidR="004B4651" w:rsidRPr="00682F04" w:rsidRDefault="004B4651" w:rsidP="004B4651">
            <w:pPr>
              <w:pStyle w:val="NormalnyWeb"/>
              <w:jc w:val="center"/>
              <w:rPr>
                <w:rFonts w:asciiTheme="minorHAnsi" w:hAnsiTheme="minorHAnsi" w:cstheme="minorHAnsi"/>
                <w:sz w:val="22"/>
                <w:szCs w:val="22"/>
              </w:rPr>
            </w:pPr>
            <w:r w:rsidRPr="00682F04">
              <w:rPr>
                <w:rFonts w:asciiTheme="minorHAnsi" w:hAnsiTheme="minorHAnsi" w:cstheme="minorHAnsi"/>
                <w:sz w:val="22"/>
                <w:szCs w:val="22"/>
              </w:rPr>
              <w:t>99,71</w:t>
            </w:r>
          </w:p>
        </w:tc>
      </w:tr>
      <w:tr w:rsidR="004B4651" w:rsidRPr="00682F04" w14:paraId="0345B1B9" w14:textId="77777777" w:rsidTr="00682F04">
        <w:trPr>
          <w:trHeight w:val="510"/>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4757A1BB"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07E45E0D"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5EF8C767" w14:textId="0F53C4C3" w:rsidR="004B4651" w:rsidRPr="00682F04" w:rsidRDefault="004B4651" w:rsidP="004B4651">
            <w:pPr>
              <w:pStyle w:val="NormalnyWeb"/>
              <w:rPr>
                <w:rFonts w:asciiTheme="minorHAnsi" w:hAnsiTheme="minorHAnsi" w:cstheme="minorHAnsi"/>
                <w:bCs/>
                <w:iCs/>
                <w:sz w:val="22"/>
                <w:szCs w:val="22"/>
              </w:rPr>
            </w:pPr>
            <w:r w:rsidRPr="00682F04">
              <w:rPr>
                <w:rFonts w:asciiTheme="minorHAnsi" w:hAnsiTheme="minorHAnsi" w:cstheme="minorHAnsi"/>
                <w:b/>
                <w:bCs/>
                <w:i/>
                <w:iCs/>
                <w:sz w:val="22"/>
                <w:szCs w:val="22"/>
              </w:rPr>
              <w:t>Razem rozdział 92601</w:t>
            </w:r>
          </w:p>
        </w:tc>
        <w:tc>
          <w:tcPr>
            <w:tcW w:w="1701" w:type="dxa"/>
            <w:tcBorders>
              <w:top w:val="outset" w:sz="6" w:space="0" w:color="000000"/>
              <w:left w:val="outset" w:sz="6" w:space="0" w:color="000000"/>
              <w:bottom w:val="outset" w:sz="6" w:space="0" w:color="000000"/>
              <w:right w:val="outset" w:sz="6" w:space="0" w:color="000000"/>
            </w:tcBorders>
          </w:tcPr>
          <w:p w14:paraId="09069A7B" w14:textId="3AD15187" w:rsidR="004B4651" w:rsidRPr="00682F04" w:rsidRDefault="004B4651" w:rsidP="004B4651">
            <w:pPr>
              <w:pStyle w:val="NormalnyWeb"/>
              <w:jc w:val="center"/>
              <w:rPr>
                <w:rFonts w:asciiTheme="minorHAnsi" w:hAnsiTheme="minorHAnsi" w:cstheme="minorHAnsi"/>
                <w:b/>
                <w:i/>
                <w:sz w:val="22"/>
                <w:szCs w:val="22"/>
              </w:rPr>
            </w:pPr>
            <w:r w:rsidRPr="00682F04">
              <w:rPr>
                <w:rFonts w:asciiTheme="minorHAnsi" w:hAnsiTheme="minorHAnsi" w:cstheme="minorHAnsi"/>
                <w:b/>
                <w:i/>
                <w:sz w:val="22"/>
                <w:szCs w:val="22"/>
              </w:rPr>
              <w:t>870.209,84</w:t>
            </w:r>
          </w:p>
        </w:tc>
        <w:tc>
          <w:tcPr>
            <w:tcW w:w="1701" w:type="dxa"/>
            <w:tcBorders>
              <w:top w:val="outset" w:sz="6" w:space="0" w:color="000000"/>
              <w:left w:val="outset" w:sz="6" w:space="0" w:color="000000"/>
              <w:bottom w:val="outset" w:sz="6" w:space="0" w:color="000000"/>
              <w:right w:val="outset" w:sz="6" w:space="0" w:color="000000"/>
            </w:tcBorders>
          </w:tcPr>
          <w:p w14:paraId="5D610EEA" w14:textId="4C70011D"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867.709,84</w:t>
            </w:r>
          </w:p>
        </w:tc>
        <w:tc>
          <w:tcPr>
            <w:tcW w:w="992" w:type="dxa"/>
            <w:tcBorders>
              <w:top w:val="outset" w:sz="6" w:space="0" w:color="000000"/>
              <w:left w:val="outset" w:sz="6" w:space="0" w:color="000000"/>
              <w:bottom w:val="outset" w:sz="6" w:space="0" w:color="000000"/>
              <w:right w:val="outset" w:sz="6" w:space="0" w:color="000000"/>
            </w:tcBorders>
          </w:tcPr>
          <w:p w14:paraId="6F86039E" w14:textId="7FE79FA1" w:rsidR="004B4651" w:rsidRPr="00682F04" w:rsidRDefault="004B4651" w:rsidP="004B4651">
            <w:pPr>
              <w:pStyle w:val="NormalnyWeb"/>
              <w:jc w:val="center"/>
              <w:rPr>
                <w:rFonts w:asciiTheme="minorHAnsi" w:hAnsiTheme="minorHAnsi" w:cstheme="minorHAnsi"/>
                <w:b/>
                <w:bCs/>
                <w:i/>
                <w:iCs/>
                <w:sz w:val="22"/>
                <w:szCs w:val="22"/>
              </w:rPr>
            </w:pPr>
            <w:r w:rsidRPr="00682F04">
              <w:rPr>
                <w:rFonts w:asciiTheme="minorHAnsi" w:hAnsiTheme="minorHAnsi" w:cstheme="minorHAnsi"/>
                <w:b/>
                <w:bCs/>
                <w:i/>
                <w:iCs/>
                <w:sz w:val="22"/>
                <w:szCs w:val="22"/>
              </w:rPr>
              <w:t>99,71</w:t>
            </w:r>
          </w:p>
        </w:tc>
      </w:tr>
      <w:tr w:rsidR="004B4651" w:rsidRPr="00682F04" w14:paraId="27DDA1DB" w14:textId="77777777" w:rsidTr="00682F04">
        <w:trPr>
          <w:trHeight w:val="510"/>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23BFBA49"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0D5A3F38"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tcPr>
          <w:p w14:paraId="5A37F067" w14:textId="77777777" w:rsidR="004B4651" w:rsidRPr="00682F04" w:rsidRDefault="004B4651" w:rsidP="004B4651">
            <w:pPr>
              <w:pStyle w:val="NormalnyWeb"/>
              <w:rPr>
                <w:rFonts w:asciiTheme="minorHAnsi" w:hAnsiTheme="minorHAnsi" w:cstheme="minorHAnsi"/>
                <w:b/>
                <w:bCs/>
                <w:i/>
                <w:iCs/>
                <w:sz w:val="22"/>
                <w:szCs w:val="22"/>
              </w:rPr>
            </w:pPr>
          </w:p>
        </w:tc>
        <w:tc>
          <w:tcPr>
            <w:tcW w:w="1701" w:type="dxa"/>
            <w:tcBorders>
              <w:top w:val="outset" w:sz="6" w:space="0" w:color="000000"/>
              <w:left w:val="outset" w:sz="6" w:space="0" w:color="000000"/>
              <w:bottom w:val="outset" w:sz="6" w:space="0" w:color="000000"/>
              <w:right w:val="outset" w:sz="6" w:space="0" w:color="000000"/>
            </w:tcBorders>
          </w:tcPr>
          <w:p w14:paraId="2F0E8DF0" w14:textId="77777777" w:rsidR="004B4651" w:rsidRPr="00682F04" w:rsidRDefault="004B4651" w:rsidP="004B4651">
            <w:pPr>
              <w:pStyle w:val="NormalnyWeb"/>
              <w:jc w:val="center"/>
              <w:rPr>
                <w:rFonts w:asciiTheme="minorHAnsi" w:hAnsiTheme="minorHAnsi" w:cstheme="minorHAnsi"/>
                <w:b/>
                <w:i/>
                <w:sz w:val="22"/>
                <w:szCs w:val="22"/>
              </w:rPr>
            </w:pPr>
          </w:p>
        </w:tc>
        <w:tc>
          <w:tcPr>
            <w:tcW w:w="1701" w:type="dxa"/>
            <w:tcBorders>
              <w:top w:val="outset" w:sz="6" w:space="0" w:color="000000"/>
              <w:left w:val="outset" w:sz="6" w:space="0" w:color="000000"/>
              <w:bottom w:val="outset" w:sz="6" w:space="0" w:color="000000"/>
              <w:right w:val="outset" w:sz="6" w:space="0" w:color="000000"/>
            </w:tcBorders>
          </w:tcPr>
          <w:p w14:paraId="5C6806F4" w14:textId="77777777" w:rsidR="004B4651" w:rsidRPr="00682F04" w:rsidRDefault="004B4651" w:rsidP="004B4651">
            <w:pPr>
              <w:pStyle w:val="NormalnyWeb"/>
              <w:jc w:val="center"/>
              <w:rPr>
                <w:rFonts w:asciiTheme="minorHAnsi" w:hAnsiTheme="minorHAnsi" w:cstheme="minorHAnsi"/>
                <w:b/>
                <w:i/>
                <w:sz w:val="22"/>
                <w:szCs w:val="22"/>
              </w:rPr>
            </w:pPr>
          </w:p>
        </w:tc>
        <w:tc>
          <w:tcPr>
            <w:tcW w:w="992" w:type="dxa"/>
            <w:tcBorders>
              <w:top w:val="outset" w:sz="6" w:space="0" w:color="000000"/>
              <w:left w:val="outset" w:sz="6" w:space="0" w:color="000000"/>
              <w:bottom w:val="outset" w:sz="6" w:space="0" w:color="000000"/>
              <w:right w:val="outset" w:sz="6" w:space="0" w:color="000000"/>
            </w:tcBorders>
          </w:tcPr>
          <w:p w14:paraId="1DDFA585" w14:textId="77777777" w:rsidR="004B4651" w:rsidRPr="00682F04" w:rsidRDefault="004B4651" w:rsidP="004B4651">
            <w:pPr>
              <w:pStyle w:val="NormalnyWeb"/>
              <w:jc w:val="center"/>
              <w:rPr>
                <w:rFonts w:asciiTheme="minorHAnsi" w:hAnsiTheme="minorHAnsi" w:cstheme="minorHAnsi"/>
                <w:b/>
                <w:i/>
                <w:sz w:val="22"/>
                <w:szCs w:val="22"/>
              </w:rPr>
            </w:pPr>
          </w:p>
        </w:tc>
      </w:tr>
      <w:tr w:rsidR="004B4651" w:rsidRPr="00682F04" w14:paraId="647A5157" w14:textId="77777777" w:rsidTr="00682F04">
        <w:trPr>
          <w:tblCellSpacing w:w="0" w:type="dxa"/>
        </w:trPr>
        <w:tc>
          <w:tcPr>
            <w:tcW w:w="475" w:type="dxa"/>
            <w:tcBorders>
              <w:top w:val="outset" w:sz="6" w:space="0" w:color="000000"/>
              <w:left w:val="outset" w:sz="6" w:space="0" w:color="000000"/>
              <w:bottom w:val="outset" w:sz="6" w:space="0" w:color="000000"/>
              <w:right w:val="outset" w:sz="6" w:space="0" w:color="000000"/>
            </w:tcBorders>
          </w:tcPr>
          <w:p w14:paraId="7C970D6C" w14:textId="77777777" w:rsidR="004B4651" w:rsidRPr="00682F04" w:rsidRDefault="004B4651" w:rsidP="004B4651">
            <w:pPr>
              <w:pStyle w:val="NormalnyWeb"/>
              <w:jc w:val="center"/>
              <w:rPr>
                <w:rFonts w:asciiTheme="minorHAnsi" w:hAnsiTheme="minorHAnsi" w:cstheme="minorHAnsi"/>
                <w:sz w:val="22"/>
                <w:szCs w:val="22"/>
              </w:rPr>
            </w:pPr>
          </w:p>
        </w:tc>
        <w:tc>
          <w:tcPr>
            <w:tcW w:w="828" w:type="dxa"/>
            <w:tcBorders>
              <w:top w:val="outset" w:sz="6" w:space="0" w:color="000000"/>
              <w:left w:val="outset" w:sz="6" w:space="0" w:color="000000"/>
              <w:bottom w:val="outset" w:sz="6" w:space="0" w:color="000000"/>
              <w:right w:val="outset" w:sz="6" w:space="0" w:color="000000"/>
            </w:tcBorders>
          </w:tcPr>
          <w:p w14:paraId="49EAD149" w14:textId="77777777" w:rsidR="004B4651" w:rsidRPr="00682F04" w:rsidRDefault="004B4651" w:rsidP="004B4651">
            <w:pPr>
              <w:pStyle w:val="NormalnyWeb"/>
              <w:jc w:val="center"/>
              <w:rPr>
                <w:rFonts w:asciiTheme="minorHAnsi" w:hAnsiTheme="minorHAnsi" w:cstheme="minorHAnsi"/>
                <w:sz w:val="22"/>
                <w:szCs w:val="22"/>
              </w:rPr>
            </w:pPr>
          </w:p>
        </w:tc>
        <w:tc>
          <w:tcPr>
            <w:tcW w:w="4076" w:type="dxa"/>
            <w:tcBorders>
              <w:top w:val="outset" w:sz="6" w:space="0" w:color="000000"/>
              <w:left w:val="outset" w:sz="6" w:space="0" w:color="000000"/>
              <w:bottom w:val="outset" w:sz="6" w:space="0" w:color="000000"/>
              <w:right w:val="outset" w:sz="6" w:space="0" w:color="000000"/>
            </w:tcBorders>
            <w:hideMark/>
          </w:tcPr>
          <w:p w14:paraId="506BAA78" w14:textId="77777777" w:rsidR="004B4651" w:rsidRPr="00682F04" w:rsidRDefault="004B4651" w:rsidP="004B4651">
            <w:pPr>
              <w:pStyle w:val="Nagwek6"/>
              <w:rPr>
                <w:rFonts w:asciiTheme="minorHAnsi" w:hAnsiTheme="minorHAnsi" w:cstheme="minorHAnsi"/>
                <w:sz w:val="22"/>
                <w:szCs w:val="22"/>
              </w:rPr>
            </w:pPr>
            <w:r w:rsidRPr="00682F04">
              <w:rPr>
                <w:rFonts w:asciiTheme="minorHAnsi" w:hAnsiTheme="minorHAnsi" w:cstheme="minorHAnsi"/>
                <w:sz w:val="22"/>
                <w:szCs w:val="22"/>
              </w:rPr>
              <w:t>Ogółem :</w:t>
            </w:r>
          </w:p>
        </w:tc>
        <w:tc>
          <w:tcPr>
            <w:tcW w:w="1701" w:type="dxa"/>
            <w:tcBorders>
              <w:top w:val="outset" w:sz="6" w:space="0" w:color="000000"/>
              <w:left w:val="outset" w:sz="6" w:space="0" w:color="000000"/>
              <w:bottom w:val="outset" w:sz="6" w:space="0" w:color="000000"/>
              <w:right w:val="outset" w:sz="6" w:space="0" w:color="000000"/>
            </w:tcBorders>
          </w:tcPr>
          <w:p w14:paraId="4D77AC56" w14:textId="5F9C7AE6" w:rsidR="004B4651" w:rsidRPr="00682F04" w:rsidRDefault="004B4651" w:rsidP="004B4651">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25.735.221,03</w:t>
            </w:r>
          </w:p>
        </w:tc>
        <w:tc>
          <w:tcPr>
            <w:tcW w:w="1701" w:type="dxa"/>
            <w:tcBorders>
              <w:top w:val="outset" w:sz="6" w:space="0" w:color="000000"/>
              <w:left w:val="outset" w:sz="6" w:space="0" w:color="000000"/>
              <w:bottom w:val="outset" w:sz="6" w:space="0" w:color="000000"/>
              <w:right w:val="outset" w:sz="6" w:space="0" w:color="000000"/>
            </w:tcBorders>
          </w:tcPr>
          <w:p w14:paraId="031B4AEB" w14:textId="16BE5F02" w:rsidR="004B4651" w:rsidRPr="00682F04" w:rsidRDefault="004B4651" w:rsidP="004B4651">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23.923.011,98</w:t>
            </w:r>
          </w:p>
        </w:tc>
        <w:tc>
          <w:tcPr>
            <w:tcW w:w="992" w:type="dxa"/>
            <w:tcBorders>
              <w:top w:val="outset" w:sz="6" w:space="0" w:color="000000"/>
              <w:left w:val="outset" w:sz="6" w:space="0" w:color="000000"/>
              <w:bottom w:val="outset" w:sz="6" w:space="0" w:color="000000"/>
              <w:right w:val="outset" w:sz="6" w:space="0" w:color="000000"/>
            </w:tcBorders>
          </w:tcPr>
          <w:p w14:paraId="4915CD85" w14:textId="715ADA44" w:rsidR="004B4651" w:rsidRPr="00682F04" w:rsidRDefault="004B4651" w:rsidP="004B4651">
            <w:pPr>
              <w:pStyle w:val="NormalnyWeb"/>
              <w:jc w:val="center"/>
              <w:rPr>
                <w:rFonts w:asciiTheme="minorHAnsi" w:hAnsiTheme="minorHAnsi" w:cstheme="minorHAnsi"/>
                <w:b/>
                <w:sz w:val="22"/>
                <w:szCs w:val="22"/>
              </w:rPr>
            </w:pPr>
            <w:r w:rsidRPr="00682F04">
              <w:rPr>
                <w:rFonts w:asciiTheme="minorHAnsi" w:hAnsiTheme="minorHAnsi" w:cstheme="minorHAnsi"/>
                <w:b/>
                <w:sz w:val="22"/>
                <w:szCs w:val="22"/>
              </w:rPr>
              <w:t>92,96</w:t>
            </w:r>
          </w:p>
        </w:tc>
      </w:tr>
    </w:tbl>
    <w:p w14:paraId="6FA00DF5"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p>
    <w:p w14:paraId="6A44699C" w14:textId="4FBAF357" w:rsidR="00377F63" w:rsidRPr="00153AF6" w:rsidRDefault="00377F63"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Wydatki inwestycyjne w wysokości </w:t>
      </w:r>
      <w:r w:rsidR="00AC396E" w:rsidRPr="00153AF6">
        <w:rPr>
          <w:rFonts w:asciiTheme="minorHAnsi" w:hAnsiTheme="minorHAnsi" w:cstheme="minorHAnsi"/>
        </w:rPr>
        <w:t>23.923.011,98</w:t>
      </w:r>
      <w:r w:rsidRPr="00153AF6">
        <w:rPr>
          <w:rFonts w:asciiTheme="minorHAnsi" w:hAnsiTheme="minorHAnsi" w:cstheme="minorHAnsi"/>
        </w:rPr>
        <w:t xml:space="preserve"> zł zostały sfinansowane ze:</w:t>
      </w:r>
    </w:p>
    <w:p w14:paraId="17D84BD5" w14:textId="7EB6056C" w:rsidR="00153AF6" w:rsidRDefault="00153AF6"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- 14.</w:t>
      </w:r>
      <w:r w:rsidR="002D3114">
        <w:rPr>
          <w:rFonts w:asciiTheme="minorHAnsi" w:hAnsiTheme="minorHAnsi" w:cstheme="minorHAnsi"/>
        </w:rPr>
        <w:t>219.931,20</w:t>
      </w:r>
      <w:r w:rsidRPr="00153AF6">
        <w:rPr>
          <w:rFonts w:asciiTheme="minorHAnsi" w:hAnsiTheme="minorHAnsi" w:cstheme="minorHAnsi"/>
        </w:rPr>
        <w:t xml:space="preserve"> zł – środki Rządowego Funduszu Polski Ład,</w:t>
      </w:r>
    </w:p>
    <w:p w14:paraId="557B24C0" w14:textId="4F678A32" w:rsidR="002D3114" w:rsidRPr="00153AF6" w:rsidRDefault="002D3114"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- 573.025,27 zł – zwrot VAT od</w:t>
      </w:r>
      <w:r w:rsidRPr="002D3114">
        <w:rPr>
          <w:rFonts w:asciiTheme="minorHAnsi" w:hAnsiTheme="minorHAnsi" w:cstheme="minorHAnsi"/>
        </w:rPr>
        <w:t xml:space="preserve"> </w:t>
      </w:r>
      <w:r w:rsidRPr="00153AF6">
        <w:rPr>
          <w:rFonts w:asciiTheme="minorHAnsi" w:hAnsiTheme="minorHAnsi" w:cstheme="minorHAnsi"/>
        </w:rPr>
        <w:t>środk</w:t>
      </w:r>
      <w:r>
        <w:rPr>
          <w:rFonts w:asciiTheme="minorHAnsi" w:hAnsiTheme="minorHAnsi" w:cstheme="minorHAnsi"/>
        </w:rPr>
        <w:t>ów</w:t>
      </w:r>
      <w:r w:rsidRPr="00153AF6">
        <w:rPr>
          <w:rFonts w:asciiTheme="minorHAnsi" w:hAnsiTheme="minorHAnsi" w:cstheme="minorHAnsi"/>
        </w:rPr>
        <w:t xml:space="preserve"> Rządowego Funduszu Polski Ład,</w:t>
      </w:r>
    </w:p>
    <w:p w14:paraId="5D947E61" w14:textId="2C893BF8" w:rsidR="00377F63" w:rsidRPr="00153AF6" w:rsidRDefault="00377F63"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 </w:t>
      </w:r>
      <w:r w:rsidR="00AC396E" w:rsidRPr="00153AF6">
        <w:rPr>
          <w:rFonts w:asciiTheme="minorHAnsi" w:hAnsiTheme="minorHAnsi" w:cstheme="minorHAnsi"/>
        </w:rPr>
        <w:t>952.603,56</w:t>
      </w:r>
      <w:r w:rsidRPr="00153AF6">
        <w:rPr>
          <w:rFonts w:asciiTheme="minorHAnsi" w:hAnsiTheme="minorHAnsi" w:cstheme="minorHAnsi"/>
        </w:rPr>
        <w:t xml:space="preserve"> zł – środki Rządowego Funduszu </w:t>
      </w:r>
      <w:r w:rsidR="00AC396E" w:rsidRPr="00153AF6">
        <w:rPr>
          <w:rFonts w:asciiTheme="minorHAnsi" w:hAnsiTheme="minorHAnsi" w:cstheme="minorHAnsi"/>
        </w:rPr>
        <w:t>Rozwoju Dróg</w:t>
      </w:r>
      <w:r w:rsidRPr="00153AF6">
        <w:rPr>
          <w:rFonts w:asciiTheme="minorHAnsi" w:hAnsiTheme="minorHAnsi" w:cstheme="minorHAnsi"/>
        </w:rPr>
        <w:t>,</w:t>
      </w:r>
    </w:p>
    <w:p w14:paraId="33E7C6AB" w14:textId="0065511A" w:rsidR="001542EB" w:rsidRPr="00153AF6" w:rsidRDefault="001542EB"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 </w:t>
      </w:r>
      <w:r w:rsidR="00153AF6" w:rsidRPr="00153AF6">
        <w:rPr>
          <w:rFonts w:asciiTheme="minorHAnsi" w:hAnsiTheme="minorHAnsi" w:cstheme="minorHAnsi"/>
        </w:rPr>
        <w:t>585.990,00</w:t>
      </w:r>
      <w:r w:rsidRPr="00153AF6">
        <w:rPr>
          <w:rFonts w:asciiTheme="minorHAnsi" w:hAnsiTheme="minorHAnsi" w:cstheme="minorHAnsi"/>
        </w:rPr>
        <w:t xml:space="preserve"> zł – dotacje z Urzędu Marszałkowskiego w Warszawie,</w:t>
      </w:r>
    </w:p>
    <w:p w14:paraId="1DDE9404" w14:textId="03EAB4CE" w:rsidR="00153AF6" w:rsidRPr="00153AF6" w:rsidRDefault="00377F63"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 </w:t>
      </w:r>
      <w:r w:rsidR="00AC396E" w:rsidRPr="00153AF6">
        <w:rPr>
          <w:rFonts w:asciiTheme="minorHAnsi" w:hAnsiTheme="minorHAnsi" w:cstheme="minorHAnsi"/>
        </w:rPr>
        <w:t>985.822,43 zł – uzupełniająca subwencja ogólna na inwestycje kanalizacyjne, która wpłynęła w 2021 roku</w:t>
      </w:r>
      <w:r w:rsidR="00153AF6" w:rsidRPr="00153AF6">
        <w:rPr>
          <w:rFonts w:asciiTheme="minorHAnsi" w:hAnsiTheme="minorHAnsi" w:cstheme="minorHAnsi"/>
        </w:rPr>
        <w:t>,</w:t>
      </w:r>
    </w:p>
    <w:p w14:paraId="2DC2CF3D" w14:textId="2E93F451" w:rsidR="00153AF6" w:rsidRPr="00153AF6" w:rsidRDefault="00153AF6"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- 328.880,16 zł – środki Wojewódzkiego Funduszu Ochrony Środowiska i Gospodarki Wodnej,</w:t>
      </w:r>
    </w:p>
    <w:p w14:paraId="7332141E" w14:textId="25E07C6F" w:rsidR="00153AF6" w:rsidRPr="00153AF6" w:rsidRDefault="00153AF6"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- 173.547,02 zł – dotacja RPO WM 2014-2020,</w:t>
      </w:r>
    </w:p>
    <w:p w14:paraId="4CDFBFE7" w14:textId="39A8B5F7" w:rsidR="00153AF6" w:rsidRPr="00153AF6" w:rsidRDefault="00153AF6"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- 125.888,04 – </w:t>
      </w:r>
      <w:r w:rsidR="00E50164">
        <w:rPr>
          <w:rFonts w:asciiTheme="minorHAnsi" w:hAnsiTheme="minorHAnsi" w:cstheme="minorHAnsi"/>
        </w:rPr>
        <w:t>środki</w:t>
      </w:r>
      <w:r w:rsidRPr="00153AF6">
        <w:rPr>
          <w:rFonts w:asciiTheme="minorHAnsi" w:hAnsiTheme="minorHAnsi" w:cstheme="minorHAnsi"/>
        </w:rPr>
        <w:t xml:space="preserve"> </w:t>
      </w:r>
      <w:r w:rsidRPr="00153AF6">
        <w:rPr>
          <w:rFonts w:ascii="Calibri" w:hAnsi="Calibri" w:cs="Calibri"/>
        </w:rPr>
        <w:t>Programu Operacyjnego Polska Cyfrowa na lata 2014-2020,</w:t>
      </w:r>
    </w:p>
    <w:p w14:paraId="24E6ACAF" w14:textId="44DF778A" w:rsidR="00377F63" w:rsidRPr="00153AF6" w:rsidRDefault="00377F63" w:rsidP="00377F63">
      <w:pPr>
        <w:pStyle w:val="NormalnyWeb"/>
        <w:spacing w:before="0" w:beforeAutospacing="0" w:after="0" w:line="360" w:lineRule="auto"/>
        <w:jc w:val="both"/>
        <w:rPr>
          <w:rFonts w:asciiTheme="minorHAnsi" w:hAnsiTheme="minorHAnsi" w:cstheme="minorHAnsi"/>
        </w:rPr>
      </w:pPr>
      <w:r w:rsidRPr="00153AF6">
        <w:rPr>
          <w:rFonts w:asciiTheme="minorHAnsi" w:hAnsiTheme="minorHAnsi" w:cstheme="minorHAnsi"/>
        </w:rPr>
        <w:t xml:space="preserve">- </w:t>
      </w:r>
      <w:r w:rsidR="00153AF6" w:rsidRPr="00153AF6">
        <w:rPr>
          <w:rFonts w:asciiTheme="minorHAnsi" w:hAnsiTheme="minorHAnsi" w:cstheme="minorHAnsi"/>
        </w:rPr>
        <w:t>5.977.324,30</w:t>
      </w:r>
      <w:r w:rsidRPr="00153AF6">
        <w:rPr>
          <w:rFonts w:asciiTheme="minorHAnsi" w:hAnsiTheme="minorHAnsi" w:cstheme="minorHAnsi"/>
        </w:rPr>
        <w:t xml:space="preserve"> zł - środki własne. </w:t>
      </w:r>
    </w:p>
    <w:p w14:paraId="5D9E99AC" w14:textId="77777777" w:rsidR="00377F63" w:rsidRDefault="00377F63" w:rsidP="00377F63">
      <w:pPr>
        <w:rPr>
          <w:b/>
        </w:rPr>
        <w:sectPr w:rsidR="00377F63" w:rsidSect="00345966">
          <w:type w:val="continuous"/>
          <w:pgSz w:w="11906" w:h="16838"/>
          <w:pgMar w:top="1418" w:right="1021" w:bottom="992" w:left="1021" w:header="709" w:footer="709" w:gutter="0"/>
          <w:cols w:space="708"/>
        </w:sectPr>
      </w:pPr>
    </w:p>
    <w:p w14:paraId="287A42BD" w14:textId="720BDCB6" w:rsidR="00377F63" w:rsidRDefault="00377F63" w:rsidP="00377F63">
      <w:pPr>
        <w:pStyle w:val="NormalnyWeb"/>
        <w:jc w:val="center"/>
        <w:rPr>
          <w:rFonts w:asciiTheme="minorHAnsi" w:hAnsiTheme="minorHAnsi" w:cstheme="minorHAnsi"/>
          <w:b/>
          <w:bCs/>
        </w:rPr>
      </w:pPr>
      <w:r w:rsidRPr="00947ECA">
        <w:rPr>
          <w:rFonts w:asciiTheme="minorHAnsi" w:hAnsiTheme="minorHAnsi" w:cstheme="minorHAnsi"/>
          <w:b/>
          <w:bCs/>
        </w:rPr>
        <w:lastRenderedPageBreak/>
        <w:t xml:space="preserve">Wydatki na realizację programów finansowanych z udziałem środków, o których mowa w art. 5 ust. 1 pkt 2 i 3 oraz zmiany dokonywane </w:t>
      </w:r>
      <w:r w:rsidRPr="00947ECA">
        <w:rPr>
          <w:rFonts w:asciiTheme="minorHAnsi" w:hAnsiTheme="minorHAnsi" w:cstheme="minorHAnsi"/>
          <w:b/>
          <w:bCs/>
        </w:rPr>
        <w:br/>
        <w:t>w 202</w:t>
      </w:r>
      <w:r w:rsidR="000760CC">
        <w:rPr>
          <w:rFonts w:asciiTheme="minorHAnsi" w:hAnsiTheme="minorHAnsi" w:cstheme="minorHAnsi"/>
          <w:b/>
          <w:bCs/>
        </w:rPr>
        <w:t>3</w:t>
      </w:r>
      <w:r w:rsidRPr="00947ECA">
        <w:rPr>
          <w:rFonts w:asciiTheme="minorHAnsi" w:hAnsiTheme="minorHAnsi" w:cstheme="minorHAnsi"/>
          <w:b/>
          <w:bCs/>
        </w:rPr>
        <w:t xml:space="preserve"> roku w zakresie tych wydatków</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28"/>
        <w:gridCol w:w="650"/>
        <w:gridCol w:w="541"/>
        <w:gridCol w:w="1422"/>
        <w:gridCol w:w="1049"/>
        <w:gridCol w:w="1017"/>
        <w:gridCol w:w="1041"/>
        <w:gridCol w:w="1176"/>
        <w:gridCol w:w="1041"/>
        <w:gridCol w:w="1041"/>
        <w:gridCol w:w="1041"/>
        <w:gridCol w:w="1176"/>
        <w:gridCol w:w="1041"/>
        <w:gridCol w:w="1041"/>
        <w:gridCol w:w="975"/>
      </w:tblGrid>
      <w:tr w:rsidR="00A33580" w:rsidRPr="00FB689D" w14:paraId="66FDE510"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vAlign w:val="center"/>
            <w:hideMark/>
          </w:tcPr>
          <w:p w14:paraId="01C1DBAB" w14:textId="7777777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Dział</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514D317" w14:textId="7777777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Rozdz.</w:t>
            </w:r>
          </w:p>
        </w:tc>
        <w:tc>
          <w:tcPr>
            <w:tcW w:w="183" w:type="pct"/>
            <w:tcBorders>
              <w:top w:val="outset" w:sz="6" w:space="0" w:color="000000"/>
              <w:left w:val="outset" w:sz="6" w:space="0" w:color="000000"/>
              <w:bottom w:val="outset" w:sz="6" w:space="0" w:color="000000"/>
              <w:right w:val="outset" w:sz="6" w:space="0" w:color="000000"/>
            </w:tcBorders>
            <w:vAlign w:val="center"/>
            <w:hideMark/>
          </w:tcPr>
          <w:p w14:paraId="0AF2D408" w14:textId="7777777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w:t>
            </w:r>
          </w:p>
        </w:tc>
        <w:tc>
          <w:tcPr>
            <w:tcW w:w="481" w:type="pct"/>
            <w:tcBorders>
              <w:top w:val="outset" w:sz="6" w:space="0" w:color="000000"/>
              <w:left w:val="outset" w:sz="6" w:space="0" w:color="000000"/>
              <w:bottom w:val="outset" w:sz="6" w:space="0" w:color="000000"/>
              <w:right w:val="outset" w:sz="6" w:space="0" w:color="000000"/>
            </w:tcBorders>
            <w:vAlign w:val="center"/>
            <w:hideMark/>
          </w:tcPr>
          <w:p w14:paraId="20BCE3A2" w14:textId="7777777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T r e ś ć</w:t>
            </w:r>
          </w:p>
        </w:tc>
        <w:tc>
          <w:tcPr>
            <w:tcW w:w="355" w:type="pct"/>
            <w:tcBorders>
              <w:top w:val="outset" w:sz="6" w:space="0" w:color="000000"/>
              <w:left w:val="outset" w:sz="6" w:space="0" w:color="000000"/>
              <w:bottom w:val="outset" w:sz="6" w:space="0" w:color="000000"/>
              <w:right w:val="outset" w:sz="6" w:space="0" w:color="000000"/>
            </w:tcBorders>
            <w:vAlign w:val="center"/>
            <w:hideMark/>
          </w:tcPr>
          <w:p w14:paraId="097572EF" w14:textId="3F1EB52F"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Plan na 01.01.2023 r.</w:t>
            </w:r>
          </w:p>
        </w:tc>
        <w:tc>
          <w:tcPr>
            <w:tcW w:w="344" w:type="pct"/>
            <w:tcBorders>
              <w:top w:val="outset" w:sz="6" w:space="0" w:color="000000"/>
              <w:left w:val="outset" w:sz="6" w:space="0" w:color="000000"/>
              <w:bottom w:val="outset" w:sz="6" w:space="0" w:color="000000"/>
              <w:right w:val="outset" w:sz="6" w:space="0" w:color="000000"/>
            </w:tcBorders>
            <w:hideMark/>
          </w:tcPr>
          <w:p w14:paraId="79C6E66E" w14:textId="02D6F6B9"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26.01.2023 r.</w:t>
            </w:r>
          </w:p>
        </w:tc>
        <w:tc>
          <w:tcPr>
            <w:tcW w:w="352" w:type="pct"/>
            <w:tcBorders>
              <w:top w:val="outset" w:sz="6" w:space="0" w:color="000000"/>
              <w:left w:val="outset" w:sz="6" w:space="0" w:color="000000"/>
              <w:bottom w:val="outset" w:sz="6" w:space="0" w:color="000000"/>
              <w:right w:val="outset" w:sz="6" w:space="0" w:color="000000"/>
            </w:tcBorders>
            <w:hideMark/>
          </w:tcPr>
          <w:p w14:paraId="5E82FF39" w14:textId="367D42BF"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23.03.2023 r.</w:t>
            </w:r>
          </w:p>
        </w:tc>
        <w:tc>
          <w:tcPr>
            <w:tcW w:w="398" w:type="pct"/>
            <w:tcBorders>
              <w:top w:val="outset" w:sz="6" w:space="0" w:color="000000"/>
              <w:left w:val="outset" w:sz="6" w:space="0" w:color="000000"/>
              <w:bottom w:val="outset" w:sz="6" w:space="0" w:color="000000"/>
              <w:right w:val="outset" w:sz="6" w:space="0" w:color="000000"/>
            </w:tcBorders>
            <w:hideMark/>
          </w:tcPr>
          <w:p w14:paraId="628611E2" w14:textId="11D4CF15"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26.04.2023 r.</w:t>
            </w:r>
          </w:p>
        </w:tc>
        <w:tc>
          <w:tcPr>
            <w:tcW w:w="352" w:type="pct"/>
            <w:tcBorders>
              <w:top w:val="outset" w:sz="6" w:space="0" w:color="000000"/>
              <w:left w:val="outset" w:sz="6" w:space="0" w:color="000000"/>
              <w:bottom w:val="outset" w:sz="6" w:space="0" w:color="000000"/>
              <w:right w:val="outset" w:sz="6" w:space="0" w:color="000000"/>
            </w:tcBorders>
            <w:vAlign w:val="center"/>
          </w:tcPr>
          <w:p w14:paraId="4C6905AF" w14:textId="0AEDE90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25.08.2023 r.</w:t>
            </w:r>
          </w:p>
        </w:tc>
        <w:tc>
          <w:tcPr>
            <w:tcW w:w="352" w:type="pct"/>
            <w:tcBorders>
              <w:top w:val="outset" w:sz="6" w:space="0" w:color="000000"/>
              <w:left w:val="outset" w:sz="6" w:space="0" w:color="000000"/>
              <w:bottom w:val="outset" w:sz="6" w:space="0" w:color="000000"/>
              <w:right w:val="outset" w:sz="6" w:space="0" w:color="000000"/>
            </w:tcBorders>
          </w:tcPr>
          <w:p w14:paraId="58DA9CD3" w14:textId="2FAC865C"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11.09.2023 r.</w:t>
            </w:r>
          </w:p>
        </w:tc>
        <w:tc>
          <w:tcPr>
            <w:tcW w:w="352" w:type="pct"/>
            <w:tcBorders>
              <w:top w:val="outset" w:sz="6" w:space="0" w:color="000000"/>
              <w:left w:val="outset" w:sz="6" w:space="0" w:color="000000"/>
              <w:bottom w:val="outset" w:sz="6" w:space="0" w:color="000000"/>
              <w:right w:val="outset" w:sz="6" w:space="0" w:color="000000"/>
            </w:tcBorders>
          </w:tcPr>
          <w:p w14:paraId="6693C2E6" w14:textId="666814A8"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26.09.2023 r.</w:t>
            </w:r>
          </w:p>
        </w:tc>
        <w:tc>
          <w:tcPr>
            <w:tcW w:w="398" w:type="pct"/>
            <w:tcBorders>
              <w:top w:val="outset" w:sz="6" w:space="0" w:color="000000"/>
              <w:left w:val="outset" w:sz="6" w:space="0" w:color="000000"/>
              <w:bottom w:val="outset" w:sz="6" w:space="0" w:color="000000"/>
              <w:right w:val="outset" w:sz="6" w:space="0" w:color="000000"/>
            </w:tcBorders>
          </w:tcPr>
          <w:p w14:paraId="37D86AC1" w14:textId="71CAC64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30.10.2023 r.</w:t>
            </w:r>
          </w:p>
        </w:tc>
        <w:tc>
          <w:tcPr>
            <w:tcW w:w="352" w:type="pct"/>
            <w:tcBorders>
              <w:top w:val="outset" w:sz="6" w:space="0" w:color="000000"/>
              <w:left w:val="outset" w:sz="6" w:space="0" w:color="000000"/>
              <w:bottom w:val="outset" w:sz="6" w:space="0" w:color="000000"/>
              <w:right w:val="outset" w:sz="6" w:space="0" w:color="000000"/>
            </w:tcBorders>
          </w:tcPr>
          <w:p w14:paraId="2EAC395B" w14:textId="53621E11"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Zmiana z dnia 30.11.2023 r.</w:t>
            </w:r>
          </w:p>
        </w:tc>
        <w:tc>
          <w:tcPr>
            <w:tcW w:w="352" w:type="pct"/>
            <w:tcBorders>
              <w:top w:val="outset" w:sz="6" w:space="0" w:color="000000"/>
              <w:left w:val="outset" w:sz="6" w:space="0" w:color="000000"/>
              <w:bottom w:val="outset" w:sz="6" w:space="0" w:color="000000"/>
              <w:right w:val="outset" w:sz="6" w:space="0" w:color="000000"/>
            </w:tcBorders>
          </w:tcPr>
          <w:p w14:paraId="4AB1C0C9" w14:textId="13AEA993"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Plan na 31.12.2023 r.</w:t>
            </w:r>
          </w:p>
        </w:tc>
        <w:tc>
          <w:tcPr>
            <w:tcW w:w="330" w:type="pct"/>
            <w:tcBorders>
              <w:top w:val="outset" w:sz="6" w:space="0" w:color="000000"/>
              <w:left w:val="outset" w:sz="6" w:space="0" w:color="000000"/>
              <w:bottom w:val="outset" w:sz="6" w:space="0" w:color="000000"/>
              <w:right w:val="outset" w:sz="6" w:space="0" w:color="000000"/>
            </w:tcBorders>
            <w:vAlign w:val="center"/>
            <w:hideMark/>
          </w:tcPr>
          <w:p w14:paraId="740BEAB4" w14:textId="5DD4E06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Wykonanie</w:t>
            </w:r>
          </w:p>
        </w:tc>
      </w:tr>
      <w:tr w:rsidR="00A33580" w:rsidRPr="00FB689D" w14:paraId="6ED11A96"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12F16E29" w14:textId="12276F2F"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600</w:t>
            </w:r>
          </w:p>
        </w:tc>
        <w:tc>
          <w:tcPr>
            <w:tcW w:w="220" w:type="pct"/>
            <w:tcBorders>
              <w:top w:val="outset" w:sz="6" w:space="0" w:color="000000"/>
              <w:left w:val="outset" w:sz="6" w:space="0" w:color="000000"/>
              <w:bottom w:val="outset" w:sz="6" w:space="0" w:color="000000"/>
              <w:right w:val="outset" w:sz="6" w:space="0" w:color="000000"/>
            </w:tcBorders>
          </w:tcPr>
          <w:p w14:paraId="531BC514" w14:textId="77777777" w:rsidR="00777CA1" w:rsidRPr="00A33580" w:rsidRDefault="00777CA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6B647438" w14:textId="77777777" w:rsidR="00777CA1" w:rsidRPr="00A33580" w:rsidRDefault="00777CA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tcPr>
          <w:p w14:paraId="07CB6E06" w14:textId="39773AF1"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Transport i łączność</w:t>
            </w:r>
          </w:p>
        </w:tc>
        <w:tc>
          <w:tcPr>
            <w:tcW w:w="355" w:type="pct"/>
            <w:tcBorders>
              <w:top w:val="outset" w:sz="6" w:space="0" w:color="000000"/>
              <w:left w:val="outset" w:sz="6" w:space="0" w:color="000000"/>
              <w:bottom w:val="outset" w:sz="6" w:space="0" w:color="000000"/>
              <w:right w:val="outset" w:sz="6" w:space="0" w:color="000000"/>
            </w:tcBorders>
          </w:tcPr>
          <w:p w14:paraId="2248A264" w14:textId="050E9F7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50.000,00</w:t>
            </w:r>
          </w:p>
        </w:tc>
        <w:tc>
          <w:tcPr>
            <w:tcW w:w="344" w:type="pct"/>
            <w:tcBorders>
              <w:top w:val="outset" w:sz="6" w:space="0" w:color="000000"/>
              <w:left w:val="outset" w:sz="6" w:space="0" w:color="000000"/>
              <w:bottom w:val="outset" w:sz="6" w:space="0" w:color="000000"/>
              <w:right w:val="outset" w:sz="6" w:space="0" w:color="000000"/>
            </w:tcBorders>
          </w:tcPr>
          <w:p w14:paraId="578A915F" w14:textId="4324887A"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9F7C871" w14:textId="192E24D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1D19C93" w14:textId="54673F7C"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2.950.000,00</w:t>
            </w:r>
          </w:p>
        </w:tc>
        <w:tc>
          <w:tcPr>
            <w:tcW w:w="352" w:type="pct"/>
            <w:tcBorders>
              <w:top w:val="outset" w:sz="6" w:space="0" w:color="000000"/>
              <w:left w:val="outset" w:sz="6" w:space="0" w:color="000000"/>
              <w:bottom w:val="outset" w:sz="6" w:space="0" w:color="000000"/>
              <w:right w:val="outset" w:sz="6" w:space="0" w:color="000000"/>
            </w:tcBorders>
          </w:tcPr>
          <w:p w14:paraId="51708141" w14:textId="7639A5A3"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41B69E3" w14:textId="5D40B30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ABA0A0D" w14:textId="4249ED2A"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6128348E" w14:textId="73E36AD8" w:rsidR="00777CA1" w:rsidRPr="00A33580" w:rsidRDefault="001D5B53"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3.000.000</w:t>
            </w:r>
            <w:r w:rsidR="00777CA1" w:rsidRPr="00A33580">
              <w:rPr>
                <w:rFonts w:asciiTheme="minorHAnsi" w:hAnsiTheme="minorHAnsi" w:cstheme="minorHAnsi"/>
                <w:sz w:val="16"/>
                <w:szCs w:val="16"/>
              </w:rPr>
              <w:t>,00</w:t>
            </w:r>
          </w:p>
        </w:tc>
        <w:tc>
          <w:tcPr>
            <w:tcW w:w="352" w:type="pct"/>
            <w:tcBorders>
              <w:top w:val="outset" w:sz="6" w:space="0" w:color="000000"/>
              <w:left w:val="outset" w:sz="6" w:space="0" w:color="000000"/>
              <w:bottom w:val="outset" w:sz="6" w:space="0" w:color="000000"/>
              <w:right w:val="outset" w:sz="6" w:space="0" w:color="000000"/>
            </w:tcBorders>
          </w:tcPr>
          <w:p w14:paraId="31E6545C" w14:textId="451D9C8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E204D5F" w14:textId="1D8CC8B2" w:rsidR="00777CA1" w:rsidRPr="00A33580" w:rsidRDefault="0095180E"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30" w:type="pct"/>
            <w:tcBorders>
              <w:top w:val="outset" w:sz="6" w:space="0" w:color="000000"/>
              <w:left w:val="outset" w:sz="6" w:space="0" w:color="000000"/>
              <w:bottom w:val="outset" w:sz="6" w:space="0" w:color="000000"/>
              <w:right w:val="outset" w:sz="6" w:space="0" w:color="000000"/>
            </w:tcBorders>
          </w:tcPr>
          <w:p w14:paraId="5844F546" w14:textId="74593841" w:rsidR="00777CA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r>
      <w:tr w:rsidR="00A33580" w:rsidRPr="00FB689D" w14:paraId="5AAD17D6"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75AC8A56" w14:textId="77777777" w:rsidR="00777CA1" w:rsidRPr="00A33580" w:rsidRDefault="00777CA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7744049E" w14:textId="27FA959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60016</w:t>
            </w:r>
          </w:p>
        </w:tc>
        <w:tc>
          <w:tcPr>
            <w:tcW w:w="183" w:type="pct"/>
            <w:tcBorders>
              <w:top w:val="outset" w:sz="6" w:space="0" w:color="000000"/>
              <w:left w:val="outset" w:sz="6" w:space="0" w:color="000000"/>
              <w:bottom w:val="outset" w:sz="6" w:space="0" w:color="000000"/>
              <w:right w:val="outset" w:sz="6" w:space="0" w:color="000000"/>
            </w:tcBorders>
          </w:tcPr>
          <w:p w14:paraId="07721983" w14:textId="77777777" w:rsidR="00777CA1" w:rsidRPr="00A33580" w:rsidRDefault="00777CA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tcPr>
          <w:p w14:paraId="3F4970A9" w14:textId="5A046BC8"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Drogi publiczne gminne</w:t>
            </w:r>
          </w:p>
        </w:tc>
        <w:tc>
          <w:tcPr>
            <w:tcW w:w="355" w:type="pct"/>
            <w:tcBorders>
              <w:top w:val="outset" w:sz="6" w:space="0" w:color="000000"/>
              <w:left w:val="outset" w:sz="6" w:space="0" w:color="000000"/>
              <w:bottom w:val="outset" w:sz="6" w:space="0" w:color="000000"/>
              <w:right w:val="outset" w:sz="6" w:space="0" w:color="000000"/>
            </w:tcBorders>
          </w:tcPr>
          <w:p w14:paraId="7F73D477" w14:textId="4BD3D115"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50.000,00</w:t>
            </w:r>
          </w:p>
        </w:tc>
        <w:tc>
          <w:tcPr>
            <w:tcW w:w="344" w:type="pct"/>
            <w:tcBorders>
              <w:top w:val="outset" w:sz="6" w:space="0" w:color="000000"/>
              <w:left w:val="outset" w:sz="6" w:space="0" w:color="000000"/>
              <w:bottom w:val="outset" w:sz="6" w:space="0" w:color="000000"/>
              <w:right w:val="outset" w:sz="6" w:space="0" w:color="000000"/>
            </w:tcBorders>
          </w:tcPr>
          <w:p w14:paraId="19AAC79A" w14:textId="0DDCFB3C"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7B827DA" w14:textId="36218FC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7EDDA5EA" w14:textId="2D98DFEA"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2.950.000,00</w:t>
            </w:r>
          </w:p>
        </w:tc>
        <w:tc>
          <w:tcPr>
            <w:tcW w:w="352" w:type="pct"/>
            <w:tcBorders>
              <w:top w:val="outset" w:sz="6" w:space="0" w:color="000000"/>
              <w:left w:val="outset" w:sz="6" w:space="0" w:color="000000"/>
              <w:bottom w:val="outset" w:sz="6" w:space="0" w:color="000000"/>
              <w:right w:val="outset" w:sz="6" w:space="0" w:color="000000"/>
            </w:tcBorders>
          </w:tcPr>
          <w:p w14:paraId="18330C67" w14:textId="2A1EEB4A"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96F91C6" w14:textId="162043D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8384846" w14:textId="291C4571"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4A63B803" w14:textId="752F1093" w:rsidR="00777CA1" w:rsidRPr="00A33580" w:rsidRDefault="001D5B53"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3.000.00</w:t>
            </w:r>
            <w:r w:rsidR="00777CA1"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DEBE5D9" w14:textId="19634BF6"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2397C46" w14:textId="14C15709" w:rsidR="00777CA1" w:rsidRPr="00A33580" w:rsidRDefault="0095180E"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30" w:type="pct"/>
            <w:tcBorders>
              <w:top w:val="outset" w:sz="6" w:space="0" w:color="000000"/>
              <w:left w:val="outset" w:sz="6" w:space="0" w:color="000000"/>
              <w:bottom w:val="outset" w:sz="6" w:space="0" w:color="000000"/>
              <w:right w:val="outset" w:sz="6" w:space="0" w:color="000000"/>
            </w:tcBorders>
          </w:tcPr>
          <w:p w14:paraId="626150E9" w14:textId="7A613F08" w:rsidR="00777CA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r>
      <w:tr w:rsidR="00A33580" w:rsidRPr="00FB689D" w14:paraId="6289C90E"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56A956F5" w14:textId="77777777" w:rsidR="00777CA1" w:rsidRPr="00A33580" w:rsidRDefault="00777CA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3979DAAF" w14:textId="77777777" w:rsidR="00777CA1" w:rsidRPr="00A33580" w:rsidRDefault="00777CA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12C748B7" w14:textId="327D1398"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6057</w:t>
            </w:r>
          </w:p>
        </w:tc>
        <w:tc>
          <w:tcPr>
            <w:tcW w:w="481" w:type="pct"/>
            <w:tcBorders>
              <w:top w:val="outset" w:sz="6" w:space="0" w:color="000000"/>
              <w:left w:val="outset" w:sz="6" w:space="0" w:color="000000"/>
              <w:bottom w:val="outset" w:sz="6" w:space="0" w:color="000000"/>
              <w:right w:val="outset" w:sz="6" w:space="0" w:color="000000"/>
            </w:tcBorders>
          </w:tcPr>
          <w:p w14:paraId="023D3F7E" w14:textId="285E602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Wydatki inwestycyjne jednostek budżetowych</w:t>
            </w:r>
          </w:p>
        </w:tc>
        <w:tc>
          <w:tcPr>
            <w:tcW w:w="355" w:type="pct"/>
            <w:tcBorders>
              <w:top w:val="outset" w:sz="6" w:space="0" w:color="000000"/>
              <w:left w:val="outset" w:sz="6" w:space="0" w:color="000000"/>
              <w:bottom w:val="outset" w:sz="6" w:space="0" w:color="000000"/>
              <w:right w:val="outset" w:sz="6" w:space="0" w:color="000000"/>
            </w:tcBorders>
          </w:tcPr>
          <w:p w14:paraId="02B9824B" w14:textId="318C4E1B"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21C82F99" w14:textId="749CC89B"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7D6BB79" w14:textId="1CFEA10E"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23E2DA50" w14:textId="32CC52A3"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1.700.000,00</w:t>
            </w:r>
          </w:p>
        </w:tc>
        <w:tc>
          <w:tcPr>
            <w:tcW w:w="352" w:type="pct"/>
            <w:tcBorders>
              <w:top w:val="outset" w:sz="6" w:space="0" w:color="000000"/>
              <w:left w:val="outset" w:sz="6" w:space="0" w:color="000000"/>
              <w:bottom w:val="outset" w:sz="6" w:space="0" w:color="000000"/>
              <w:right w:val="outset" w:sz="6" w:space="0" w:color="000000"/>
            </w:tcBorders>
          </w:tcPr>
          <w:p w14:paraId="50DE023B" w14:textId="078A5D05"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0088319" w14:textId="6ED69EEF"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19A44FB" w14:textId="3CA0CA15"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6231F23" w14:textId="19E47FE2"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-1.700.000,00</w:t>
            </w:r>
          </w:p>
        </w:tc>
        <w:tc>
          <w:tcPr>
            <w:tcW w:w="352" w:type="pct"/>
            <w:tcBorders>
              <w:top w:val="outset" w:sz="6" w:space="0" w:color="000000"/>
              <w:left w:val="outset" w:sz="6" w:space="0" w:color="000000"/>
              <w:bottom w:val="outset" w:sz="6" w:space="0" w:color="000000"/>
              <w:right w:val="outset" w:sz="6" w:space="0" w:color="000000"/>
            </w:tcBorders>
          </w:tcPr>
          <w:p w14:paraId="6800099A" w14:textId="3E1E3B7C"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654FE10" w14:textId="181B8D10" w:rsidR="00777CA1" w:rsidRPr="00A33580" w:rsidRDefault="0095180E"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30" w:type="pct"/>
            <w:tcBorders>
              <w:top w:val="outset" w:sz="6" w:space="0" w:color="000000"/>
              <w:left w:val="outset" w:sz="6" w:space="0" w:color="000000"/>
              <w:bottom w:val="outset" w:sz="6" w:space="0" w:color="000000"/>
              <w:right w:val="outset" w:sz="6" w:space="0" w:color="000000"/>
            </w:tcBorders>
          </w:tcPr>
          <w:p w14:paraId="65A3A472" w14:textId="2F3AC6BE" w:rsidR="00777CA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r>
      <w:tr w:rsidR="00A33580" w:rsidRPr="00FB689D" w14:paraId="5AA0CCF2"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02A86DF3" w14:textId="77777777" w:rsidR="00777CA1" w:rsidRPr="00A33580" w:rsidRDefault="00777CA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128EBFE6" w14:textId="77777777" w:rsidR="00777CA1" w:rsidRPr="00A33580" w:rsidRDefault="00777CA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09648C03" w14:textId="2B1AF9FF"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6059</w:t>
            </w:r>
          </w:p>
        </w:tc>
        <w:tc>
          <w:tcPr>
            <w:tcW w:w="481" w:type="pct"/>
            <w:tcBorders>
              <w:top w:val="outset" w:sz="6" w:space="0" w:color="000000"/>
              <w:left w:val="outset" w:sz="6" w:space="0" w:color="000000"/>
              <w:bottom w:val="outset" w:sz="6" w:space="0" w:color="000000"/>
              <w:right w:val="outset" w:sz="6" w:space="0" w:color="000000"/>
            </w:tcBorders>
          </w:tcPr>
          <w:p w14:paraId="715C1512" w14:textId="44F581F4"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Wydatki inwestycyjne jednostek budżetowych</w:t>
            </w:r>
          </w:p>
        </w:tc>
        <w:tc>
          <w:tcPr>
            <w:tcW w:w="355" w:type="pct"/>
            <w:tcBorders>
              <w:top w:val="outset" w:sz="6" w:space="0" w:color="000000"/>
              <w:left w:val="outset" w:sz="6" w:space="0" w:color="000000"/>
              <w:bottom w:val="outset" w:sz="6" w:space="0" w:color="000000"/>
              <w:right w:val="outset" w:sz="6" w:space="0" w:color="000000"/>
            </w:tcBorders>
          </w:tcPr>
          <w:p w14:paraId="74A14667" w14:textId="445113B3"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50.000,00</w:t>
            </w:r>
          </w:p>
        </w:tc>
        <w:tc>
          <w:tcPr>
            <w:tcW w:w="344" w:type="pct"/>
            <w:tcBorders>
              <w:top w:val="outset" w:sz="6" w:space="0" w:color="000000"/>
              <w:left w:val="outset" w:sz="6" w:space="0" w:color="000000"/>
              <w:bottom w:val="outset" w:sz="6" w:space="0" w:color="000000"/>
              <w:right w:val="outset" w:sz="6" w:space="0" w:color="000000"/>
            </w:tcBorders>
          </w:tcPr>
          <w:p w14:paraId="6A16C8CA" w14:textId="5F0DA626"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721D277" w14:textId="15727C5B"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793D3FB" w14:textId="15AC5E67"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1.250.000,00</w:t>
            </w:r>
          </w:p>
        </w:tc>
        <w:tc>
          <w:tcPr>
            <w:tcW w:w="352" w:type="pct"/>
            <w:tcBorders>
              <w:top w:val="outset" w:sz="6" w:space="0" w:color="000000"/>
              <w:left w:val="outset" w:sz="6" w:space="0" w:color="000000"/>
              <w:bottom w:val="outset" w:sz="6" w:space="0" w:color="000000"/>
              <w:right w:val="outset" w:sz="6" w:space="0" w:color="000000"/>
            </w:tcBorders>
          </w:tcPr>
          <w:p w14:paraId="3D38193A" w14:textId="2E482E69"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C2CA621" w14:textId="3A9C3A40"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7EE1495" w14:textId="7F754CC9"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2D964C78" w14:textId="1A7EB7CB"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-1.300.000,00</w:t>
            </w:r>
          </w:p>
        </w:tc>
        <w:tc>
          <w:tcPr>
            <w:tcW w:w="352" w:type="pct"/>
            <w:tcBorders>
              <w:top w:val="outset" w:sz="6" w:space="0" w:color="000000"/>
              <w:left w:val="outset" w:sz="6" w:space="0" w:color="000000"/>
              <w:bottom w:val="outset" w:sz="6" w:space="0" w:color="000000"/>
              <w:right w:val="outset" w:sz="6" w:space="0" w:color="000000"/>
            </w:tcBorders>
          </w:tcPr>
          <w:p w14:paraId="361CEC23" w14:textId="151FFFAC" w:rsidR="00777CA1" w:rsidRPr="00A33580" w:rsidRDefault="00777CA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39874BE" w14:textId="42753523" w:rsidR="00777CA1" w:rsidRPr="00A33580" w:rsidRDefault="0095180E"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30" w:type="pct"/>
            <w:tcBorders>
              <w:top w:val="outset" w:sz="6" w:space="0" w:color="000000"/>
              <w:left w:val="outset" w:sz="6" w:space="0" w:color="000000"/>
              <w:bottom w:val="outset" w:sz="6" w:space="0" w:color="000000"/>
              <w:right w:val="outset" w:sz="6" w:space="0" w:color="000000"/>
            </w:tcBorders>
          </w:tcPr>
          <w:p w14:paraId="5AC363FB" w14:textId="1792BE00" w:rsidR="00777CA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r>
      <w:tr w:rsidR="00A33580" w:rsidRPr="00FB689D" w14:paraId="63BB454F"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35499272"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750</w:t>
            </w:r>
          </w:p>
        </w:tc>
        <w:tc>
          <w:tcPr>
            <w:tcW w:w="220" w:type="pct"/>
            <w:tcBorders>
              <w:top w:val="outset" w:sz="6" w:space="0" w:color="000000"/>
              <w:left w:val="outset" w:sz="6" w:space="0" w:color="000000"/>
              <w:bottom w:val="outset" w:sz="6" w:space="0" w:color="000000"/>
              <w:right w:val="outset" w:sz="6" w:space="0" w:color="000000"/>
            </w:tcBorders>
          </w:tcPr>
          <w:p w14:paraId="6283EE03"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7A4ED7AE"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tcPr>
          <w:p w14:paraId="3DB5324F"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Administracja publiczna</w:t>
            </w:r>
          </w:p>
        </w:tc>
        <w:tc>
          <w:tcPr>
            <w:tcW w:w="355" w:type="pct"/>
            <w:tcBorders>
              <w:top w:val="outset" w:sz="6" w:space="0" w:color="000000"/>
              <w:left w:val="outset" w:sz="6" w:space="0" w:color="000000"/>
              <w:bottom w:val="outset" w:sz="6" w:space="0" w:color="000000"/>
              <w:right w:val="outset" w:sz="6" w:space="0" w:color="000000"/>
            </w:tcBorders>
          </w:tcPr>
          <w:p w14:paraId="6B57E387" w14:textId="55EB83C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25C0A24A" w14:textId="6D0733F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c>
          <w:tcPr>
            <w:tcW w:w="352" w:type="pct"/>
            <w:tcBorders>
              <w:top w:val="outset" w:sz="6" w:space="0" w:color="000000"/>
              <w:left w:val="outset" w:sz="6" w:space="0" w:color="000000"/>
              <w:bottom w:val="outset" w:sz="6" w:space="0" w:color="000000"/>
              <w:right w:val="outset" w:sz="6" w:space="0" w:color="000000"/>
            </w:tcBorders>
          </w:tcPr>
          <w:p w14:paraId="6A1EA841" w14:textId="53AFF93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529A85F" w14:textId="2F3153E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A2D076D" w14:textId="42A6D18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21D65CB7" w14:textId="120765F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61392039" w14:textId="4B84CB9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7E73FC56" w14:textId="764EC8E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7480A87" w14:textId="5889A1B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9E40D5C" w14:textId="78C7976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c>
          <w:tcPr>
            <w:tcW w:w="330" w:type="pct"/>
            <w:tcBorders>
              <w:top w:val="outset" w:sz="6" w:space="0" w:color="000000"/>
              <w:left w:val="outset" w:sz="6" w:space="0" w:color="000000"/>
              <w:bottom w:val="outset" w:sz="6" w:space="0" w:color="000000"/>
              <w:right w:val="outset" w:sz="6" w:space="0" w:color="000000"/>
            </w:tcBorders>
          </w:tcPr>
          <w:p w14:paraId="4C829BF1" w14:textId="415FC40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r>
      <w:tr w:rsidR="00A33580" w:rsidRPr="00FB689D" w14:paraId="638E9941"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225EDD44"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2C5B2CF5"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75023</w:t>
            </w:r>
          </w:p>
        </w:tc>
        <w:tc>
          <w:tcPr>
            <w:tcW w:w="183" w:type="pct"/>
            <w:tcBorders>
              <w:top w:val="outset" w:sz="6" w:space="0" w:color="000000"/>
              <w:left w:val="outset" w:sz="6" w:space="0" w:color="000000"/>
              <w:bottom w:val="outset" w:sz="6" w:space="0" w:color="000000"/>
              <w:right w:val="outset" w:sz="6" w:space="0" w:color="000000"/>
            </w:tcBorders>
          </w:tcPr>
          <w:p w14:paraId="40D86FC5"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tcPr>
          <w:p w14:paraId="4A44BE52"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Urzędy gmin (miast i miast na prawach powiatu)</w:t>
            </w:r>
          </w:p>
        </w:tc>
        <w:tc>
          <w:tcPr>
            <w:tcW w:w="355" w:type="pct"/>
            <w:tcBorders>
              <w:top w:val="outset" w:sz="6" w:space="0" w:color="000000"/>
              <w:left w:val="outset" w:sz="6" w:space="0" w:color="000000"/>
              <w:bottom w:val="outset" w:sz="6" w:space="0" w:color="000000"/>
              <w:right w:val="outset" w:sz="6" w:space="0" w:color="000000"/>
            </w:tcBorders>
          </w:tcPr>
          <w:p w14:paraId="4A461CE4" w14:textId="1F4F9EB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7ECF2D24" w14:textId="7967CFE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c>
          <w:tcPr>
            <w:tcW w:w="352" w:type="pct"/>
            <w:tcBorders>
              <w:top w:val="outset" w:sz="6" w:space="0" w:color="000000"/>
              <w:left w:val="outset" w:sz="6" w:space="0" w:color="000000"/>
              <w:bottom w:val="outset" w:sz="6" w:space="0" w:color="000000"/>
              <w:right w:val="outset" w:sz="6" w:space="0" w:color="000000"/>
            </w:tcBorders>
          </w:tcPr>
          <w:p w14:paraId="6D03C7DE" w14:textId="019F424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45179159" w14:textId="50BB2F9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42FED5B" w14:textId="1976C13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650362E4" w14:textId="5F74585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-108,66</w:t>
            </w:r>
          </w:p>
        </w:tc>
        <w:tc>
          <w:tcPr>
            <w:tcW w:w="352" w:type="pct"/>
            <w:tcBorders>
              <w:top w:val="outset" w:sz="6" w:space="0" w:color="000000"/>
              <w:left w:val="outset" w:sz="6" w:space="0" w:color="000000"/>
              <w:bottom w:val="outset" w:sz="6" w:space="0" w:color="000000"/>
              <w:right w:val="outset" w:sz="6" w:space="0" w:color="000000"/>
            </w:tcBorders>
          </w:tcPr>
          <w:p w14:paraId="01BD7A96" w14:textId="4120613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A0C31E2" w14:textId="477F6FC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3FBAB68" w14:textId="3746C17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1013599" w14:textId="57AEDFA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c>
          <w:tcPr>
            <w:tcW w:w="330" w:type="pct"/>
            <w:tcBorders>
              <w:top w:val="outset" w:sz="6" w:space="0" w:color="000000"/>
              <w:left w:val="outset" w:sz="6" w:space="0" w:color="000000"/>
              <w:bottom w:val="outset" w:sz="6" w:space="0" w:color="000000"/>
              <w:right w:val="outset" w:sz="6" w:space="0" w:color="000000"/>
            </w:tcBorders>
          </w:tcPr>
          <w:p w14:paraId="2DB196B9" w14:textId="11F04E7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190.350,00</w:t>
            </w:r>
          </w:p>
        </w:tc>
      </w:tr>
      <w:tr w:rsidR="00A33580" w:rsidRPr="00FB689D" w14:paraId="25F659B5"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7656D358"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7BF6CAF4"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45D4F9BC" w14:textId="1500FBF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2917</w:t>
            </w:r>
          </w:p>
        </w:tc>
        <w:tc>
          <w:tcPr>
            <w:tcW w:w="481" w:type="pct"/>
            <w:tcBorders>
              <w:top w:val="outset" w:sz="6" w:space="0" w:color="000000"/>
              <w:left w:val="outset" w:sz="6" w:space="0" w:color="000000"/>
              <w:bottom w:val="outset" w:sz="6" w:space="0" w:color="000000"/>
              <w:right w:val="outset" w:sz="6" w:space="0" w:color="000000"/>
            </w:tcBorders>
          </w:tcPr>
          <w:p w14:paraId="167D8E52" w14:textId="7FE516F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 xml:space="preserve">Zwrot dotacji oraz płatności wykorzystanych niezgodnie z przeznaczeniem lub wykorzystanych z naruszeniem procedur, o </w:t>
            </w:r>
            <w:r w:rsidRPr="00A33580">
              <w:rPr>
                <w:rFonts w:asciiTheme="minorHAnsi" w:hAnsiTheme="minorHAnsi" w:cstheme="minorHAnsi"/>
                <w:sz w:val="16"/>
                <w:szCs w:val="16"/>
              </w:rPr>
              <w:lastRenderedPageBreak/>
              <w:t>których mowa w art.184 ustawy, pobranych nienależnie lub w nadmiernej wysokości</w:t>
            </w:r>
          </w:p>
        </w:tc>
        <w:tc>
          <w:tcPr>
            <w:tcW w:w="355" w:type="pct"/>
            <w:tcBorders>
              <w:top w:val="outset" w:sz="6" w:space="0" w:color="000000"/>
              <w:left w:val="outset" w:sz="6" w:space="0" w:color="000000"/>
              <w:bottom w:val="outset" w:sz="6" w:space="0" w:color="000000"/>
              <w:right w:val="outset" w:sz="6" w:space="0" w:color="000000"/>
            </w:tcBorders>
          </w:tcPr>
          <w:p w14:paraId="69C99E47" w14:textId="34CCC3C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lastRenderedPageBreak/>
              <w:t>0,00</w:t>
            </w:r>
          </w:p>
        </w:tc>
        <w:tc>
          <w:tcPr>
            <w:tcW w:w="344" w:type="pct"/>
            <w:tcBorders>
              <w:top w:val="outset" w:sz="6" w:space="0" w:color="000000"/>
              <w:left w:val="outset" w:sz="6" w:space="0" w:color="000000"/>
              <w:bottom w:val="outset" w:sz="6" w:space="0" w:color="000000"/>
              <w:right w:val="outset" w:sz="6" w:space="0" w:color="000000"/>
            </w:tcBorders>
          </w:tcPr>
          <w:p w14:paraId="76C9F65C" w14:textId="73C47D5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CFD2F31" w14:textId="6929444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580849BC" w14:textId="0B7B697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1019075" w14:textId="659D851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440FA634" w14:textId="1FFFB7B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7680098" w14:textId="52D9737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0EC4EFB3" w14:textId="7EF1431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E724AF3" w14:textId="34DA7C3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3.212,76</w:t>
            </w:r>
          </w:p>
        </w:tc>
        <w:tc>
          <w:tcPr>
            <w:tcW w:w="352" w:type="pct"/>
            <w:tcBorders>
              <w:top w:val="outset" w:sz="6" w:space="0" w:color="000000"/>
              <w:left w:val="outset" w:sz="6" w:space="0" w:color="000000"/>
              <w:bottom w:val="outset" w:sz="6" w:space="0" w:color="000000"/>
              <w:right w:val="outset" w:sz="6" w:space="0" w:color="000000"/>
            </w:tcBorders>
          </w:tcPr>
          <w:p w14:paraId="5BEB89AE" w14:textId="60222B3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3.321,12</w:t>
            </w:r>
          </w:p>
        </w:tc>
        <w:tc>
          <w:tcPr>
            <w:tcW w:w="330" w:type="pct"/>
            <w:tcBorders>
              <w:top w:val="outset" w:sz="6" w:space="0" w:color="000000"/>
              <w:left w:val="outset" w:sz="6" w:space="0" w:color="000000"/>
              <w:bottom w:val="outset" w:sz="6" w:space="0" w:color="000000"/>
              <w:right w:val="outset" w:sz="6" w:space="0" w:color="000000"/>
            </w:tcBorders>
          </w:tcPr>
          <w:p w14:paraId="760DB678" w14:textId="4AFEB96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3.321,12</w:t>
            </w:r>
          </w:p>
        </w:tc>
      </w:tr>
      <w:tr w:rsidR="00A33580" w:rsidRPr="00FB689D" w14:paraId="075D6DA2"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709A4B52"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6A487A87"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7991830D"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4217</w:t>
            </w:r>
          </w:p>
        </w:tc>
        <w:tc>
          <w:tcPr>
            <w:tcW w:w="481" w:type="pct"/>
            <w:tcBorders>
              <w:top w:val="outset" w:sz="6" w:space="0" w:color="000000"/>
              <w:left w:val="outset" w:sz="6" w:space="0" w:color="000000"/>
              <w:bottom w:val="outset" w:sz="6" w:space="0" w:color="000000"/>
              <w:right w:val="outset" w:sz="6" w:space="0" w:color="000000"/>
            </w:tcBorders>
          </w:tcPr>
          <w:p w14:paraId="5E5D8D25"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Zakup materiałów i wyposażenia</w:t>
            </w:r>
          </w:p>
        </w:tc>
        <w:tc>
          <w:tcPr>
            <w:tcW w:w="355" w:type="pct"/>
            <w:tcBorders>
              <w:top w:val="outset" w:sz="6" w:space="0" w:color="000000"/>
              <w:left w:val="outset" w:sz="6" w:space="0" w:color="000000"/>
              <w:bottom w:val="outset" w:sz="6" w:space="0" w:color="000000"/>
              <w:right w:val="outset" w:sz="6" w:space="0" w:color="000000"/>
            </w:tcBorders>
          </w:tcPr>
          <w:p w14:paraId="45FCB55C" w14:textId="05CBB52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0AC65A00" w14:textId="357160B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79.161,57</w:t>
            </w:r>
          </w:p>
        </w:tc>
        <w:tc>
          <w:tcPr>
            <w:tcW w:w="352" w:type="pct"/>
            <w:tcBorders>
              <w:top w:val="outset" w:sz="6" w:space="0" w:color="000000"/>
              <w:left w:val="outset" w:sz="6" w:space="0" w:color="000000"/>
              <w:bottom w:val="outset" w:sz="6" w:space="0" w:color="000000"/>
              <w:right w:val="outset" w:sz="6" w:space="0" w:color="000000"/>
            </w:tcBorders>
          </w:tcPr>
          <w:p w14:paraId="767761BA" w14:textId="6DD9785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-16.837,47</w:t>
            </w:r>
          </w:p>
        </w:tc>
        <w:tc>
          <w:tcPr>
            <w:tcW w:w="398" w:type="pct"/>
            <w:tcBorders>
              <w:top w:val="outset" w:sz="6" w:space="0" w:color="000000"/>
              <w:left w:val="outset" w:sz="6" w:space="0" w:color="000000"/>
              <w:bottom w:val="outset" w:sz="6" w:space="0" w:color="000000"/>
              <w:right w:val="outset" w:sz="6" w:space="0" w:color="000000"/>
            </w:tcBorders>
          </w:tcPr>
          <w:p w14:paraId="5CED1175" w14:textId="4F46EED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DC39D22" w14:textId="7F6F93F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2E8F6E3" w14:textId="3F9A458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6C31BA9" w14:textId="35CB1F3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231C766E" w14:textId="08A8DDD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F7AA460" w14:textId="1033556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-3.212,76</w:t>
            </w:r>
          </w:p>
        </w:tc>
        <w:tc>
          <w:tcPr>
            <w:tcW w:w="352" w:type="pct"/>
            <w:tcBorders>
              <w:top w:val="outset" w:sz="6" w:space="0" w:color="000000"/>
              <w:left w:val="outset" w:sz="6" w:space="0" w:color="000000"/>
              <w:bottom w:val="outset" w:sz="6" w:space="0" w:color="000000"/>
              <w:right w:val="outset" w:sz="6" w:space="0" w:color="000000"/>
            </w:tcBorders>
          </w:tcPr>
          <w:p w14:paraId="2BFCB3F9" w14:textId="269F329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59.111,34</w:t>
            </w:r>
          </w:p>
        </w:tc>
        <w:tc>
          <w:tcPr>
            <w:tcW w:w="330" w:type="pct"/>
            <w:tcBorders>
              <w:top w:val="outset" w:sz="6" w:space="0" w:color="000000"/>
              <w:left w:val="outset" w:sz="6" w:space="0" w:color="000000"/>
              <w:bottom w:val="outset" w:sz="6" w:space="0" w:color="000000"/>
              <w:right w:val="outset" w:sz="6" w:space="0" w:color="000000"/>
            </w:tcBorders>
          </w:tcPr>
          <w:p w14:paraId="246FDCD9" w14:textId="291B17D5"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59.111,34</w:t>
            </w:r>
          </w:p>
        </w:tc>
      </w:tr>
      <w:tr w:rsidR="00A33580" w:rsidRPr="00FB689D" w14:paraId="58222C9C"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26438970"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07FC6043"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7805A442" w14:textId="17478DA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4307</w:t>
            </w:r>
          </w:p>
        </w:tc>
        <w:tc>
          <w:tcPr>
            <w:tcW w:w="481" w:type="pct"/>
            <w:tcBorders>
              <w:top w:val="outset" w:sz="6" w:space="0" w:color="000000"/>
              <w:left w:val="outset" w:sz="6" w:space="0" w:color="000000"/>
              <w:bottom w:val="outset" w:sz="6" w:space="0" w:color="000000"/>
              <w:right w:val="outset" w:sz="6" w:space="0" w:color="000000"/>
            </w:tcBorders>
          </w:tcPr>
          <w:p w14:paraId="0B7B617B"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Zakup usług pozostałych</w:t>
            </w:r>
          </w:p>
        </w:tc>
        <w:tc>
          <w:tcPr>
            <w:tcW w:w="355" w:type="pct"/>
            <w:tcBorders>
              <w:top w:val="outset" w:sz="6" w:space="0" w:color="000000"/>
              <w:left w:val="outset" w:sz="6" w:space="0" w:color="000000"/>
              <w:bottom w:val="outset" w:sz="6" w:space="0" w:color="000000"/>
              <w:right w:val="outset" w:sz="6" w:space="0" w:color="000000"/>
            </w:tcBorders>
          </w:tcPr>
          <w:p w14:paraId="17575592" w14:textId="1469BDB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0C7A8A20" w14:textId="6CCA31E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2.434,97</w:t>
            </w:r>
          </w:p>
        </w:tc>
        <w:tc>
          <w:tcPr>
            <w:tcW w:w="352" w:type="pct"/>
            <w:tcBorders>
              <w:top w:val="outset" w:sz="6" w:space="0" w:color="000000"/>
              <w:left w:val="outset" w:sz="6" w:space="0" w:color="000000"/>
              <w:bottom w:val="outset" w:sz="6" w:space="0" w:color="000000"/>
              <w:right w:val="outset" w:sz="6" w:space="0" w:color="000000"/>
            </w:tcBorders>
          </w:tcPr>
          <w:p w14:paraId="5411970F" w14:textId="3C045C2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-297,11</w:t>
            </w:r>
          </w:p>
        </w:tc>
        <w:tc>
          <w:tcPr>
            <w:tcW w:w="398" w:type="pct"/>
            <w:tcBorders>
              <w:top w:val="outset" w:sz="6" w:space="0" w:color="000000"/>
              <w:left w:val="outset" w:sz="6" w:space="0" w:color="000000"/>
              <w:bottom w:val="outset" w:sz="6" w:space="0" w:color="000000"/>
              <w:right w:val="outset" w:sz="6" w:space="0" w:color="000000"/>
            </w:tcBorders>
          </w:tcPr>
          <w:p w14:paraId="41DD0572" w14:textId="53786E5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726CEF0" w14:textId="6785005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1F61E5D" w14:textId="541A7A3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178F789C" w14:textId="0D85835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6909F935" w14:textId="515287F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B4E656F" w14:textId="366269C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3BB7231" w14:textId="418D107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2.029,50</w:t>
            </w:r>
          </w:p>
        </w:tc>
        <w:tc>
          <w:tcPr>
            <w:tcW w:w="330" w:type="pct"/>
            <w:tcBorders>
              <w:top w:val="outset" w:sz="6" w:space="0" w:color="000000"/>
              <w:left w:val="outset" w:sz="6" w:space="0" w:color="000000"/>
              <w:bottom w:val="outset" w:sz="6" w:space="0" w:color="000000"/>
              <w:right w:val="outset" w:sz="6" w:space="0" w:color="000000"/>
            </w:tcBorders>
          </w:tcPr>
          <w:p w14:paraId="06DDB5F1" w14:textId="0F6E0C7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2.029,50</w:t>
            </w:r>
          </w:p>
        </w:tc>
      </w:tr>
      <w:tr w:rsidR="00A33580" w:rsidRPr="00FB689D" w14:paraId="16E02A3D"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32164F17"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1CE4FDD9"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17EB352B"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6067</w:t>
            </w:r>
          </w:p>
        </w:tc>
        <w:tc>
          <w:tcPr>
            <w:tcW w:w="481" w:type="pct"/>
            <w:tcBorders>
              <w:top w:val="outset" w:sz="6" w:space="0" w:color="000000"/>
              <w:left w:val="outset" w:sz="6" w:space="0" w:color="000000"/>
              <w:bottom w:val="outset" w:sz="6" w:space="0" w:color="000000"/>
              <w:right w:val="outset" w:sz="6" w:space="0" w:color="000000"/>
            </w:tcBorders>
          </w:tcPr>
          <w:p w14:paraId="3563631A"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Wydatki na zakupy inwestycyjne jednostek budżetowych</w:t>
            </w:r>
          </w:p>
        </w:tc>
        <w:tc>
          <w:tcPr>
            <w:tcW w:w="355" w:type="pct"/>
            <w:tcBorders>
              <w:top w:val="outset" w:sz="6" w:space="0" w:color="000000"/>
              <w:left w:val="outset" w:sz="6" w:space="0" w:color="000000"/>
              <w:bottom w:val="outset" w:sz="6" w:space="0" w:color="000000"/>
              <w:right w:val="outset" w:sz="6" w:space="0" w:color="000000"/>
            </w:tcBorders>
          </w:tcPr>
          <w:p w14:paraId="40DDA3ED" w14:textId="2864746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44" w:type="pct"/>
            <w:tcBorders>
              <w:top w:val="outset" w:sz="6" w:space="0" w:color="000000"/>
              <w:left w:val="outset" w:sz="6" w:space="0" w:color="000000"/>
              <w:bottom w:val="outset" w:sz="6" w:space="0" w:color="000000"/>
              <w:right w:val="outset" w:sz="6" w:space="0" w:color="000000"/>
            </w:tcBorders>
          </w:tcPr>
          <w:p w14:paraId="11E69FE1" w14:textId="1E11DAA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108.753,46</w:t>
            </w:r>
          </w:p>
        </w:tc>
        <w:tc>
          <w:tcPr>
            <w:tcW w:w="352" w:type="pct"/>
            <w:tcBorders>
              <w:top w:val="outset" w:sz="6" w:space="0" w:color="000000"/>
              <w:left w:val="outset" w:sz="6" w:space="0" w:color="000000"/>
              <w:bottom w:val="outset" w:sz="6" w:space="0" w:color="000000"/>
              <w:right w:val="outset" w:sz="6" w:space="0" w:color="000000"/>
            </w:tcBorders>
          </w:tcPr>
          <w:p w14:paraId="579039FA" w14:textId="75D8BFE5"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17.134,58</w:t>
            </w:r>
          </w:p>
        </w:tc>
        <w:tc>
          <w:tcPr>
            <w:tcW w:w="398" w:type="pct"/>
            <w:tcBorders>
              <w:top w:val="outset" w:sz="6" w:space="0" w:color="000000"/>
              <w:left w:val="outset" w:sz="6" w:space="0" w:color="000000"/>
              <w:bottom w:val="outset" w:sz="6" w:space="0" w:color="000000"/>
              <w:right w:val="outset" w:sz="6" w:space="0" w:color="000000"/>
            </w:tcBorders>
          </w:tcPr>
          <w:p w14:paraId="530D1159" w14:textId="175E82D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75F61E4" w14:textId="59BA288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84B41A9" w14:textId="5CA84A7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7FB019A" w14:textId="56D68AF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24BB96AB" w14:textId="663633C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D72A26A" w14:textId="2B13D65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B800925" w14:textId="7DC27A2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125.888,04</w:t>
            </w:r>
          </w:p>
        </w:tc>
        <w:tc>
          <w:tcPr>
            <w:tcW w:w="330" w:type="pct"/>
            <w:tcBorders>
              <w:top w:val="outset" w:sz="6" w:space="0" w:color="000000"/>
              <w:left w:val="outset" w:sz="6" w:space="0" w:color="000000"/>
              <w:bottom w:val="outset" w:sz="6" w:space="0" w:color="000000"/>
              <w:right w:val="outset" w:sz="6" w:space="0" w:color="000000"/>
            </w:tcBorders>
          </w:tcPr>
          <w:p w14:paraId="613B4A82" w14:textId="0BDFF82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125.888,04</w:t>
            </w:r>
          </w:p>
        </w:tc>
      </w:tr>
      <w:tr w:rsidR="00A33580" w:rsidRPr="00FB689D" w14:paraId="63F17EB1"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hideMark/>
          </w:tcPr>
          <w:p w14:paraId="30C113DE"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801</w:t>
            </w:r>
          </w:p>
        </w:tc>
        <w:tc>
          <w:tcPr>
            <w:tcW w:w="220" w:type="pct"/>
            <w:tcBorders>
              <w:top w:val="outset" w:sz="6" w:space="0" w:color="000000"/>
              <w:left w:val="outset" w:sz="6" w:space="0" w:color="000000"/>
              <w:bottom w:val="outset" w:sz="6" w:space="0" w:color="000000"/>
              <w:right w:val="outset" w:sz="6" w:space="0" w:color="000000"/>
            </w:tcBorders>
          </w:tcPr>
          <w:p w14:paraId="7A23FDD7"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51CE2B46"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hideMark/>
          </w:tcPr>
          <w:p w14:paraId="6D5EF42B"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Oświata i wychowanie</w:t>
            </w:r>
          </w:p>
        </w:tc>
        <w:tc>
          <w:tcPr>
            <w:tcW w:w="355" w:type="pct"/>
            <w:tcBorders>
              <w:top w:val="outset" w:sz="6" w:space="0" w:color="000000"/>
              <w:left w:val="outset" w:sz="6" w:space="0" w:color="000000"/>
              <w:bottom w:val="outset" w:sz="6" w:space="0" w:color="000000"/>
              <w:right w:val="outset" w:sz="6" w:space="0" w:color="000000"/>
            </w:tcBorders>
          </w:tcPr>
          <w:p w14:paraId="6ECA0A5B" w14:textId="6CEC4CF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48.240,37</w:t>
            </w:r>
          </w:p>
        </w:tc>
        <w:tc>
          <w:tcPr>
            <w:tcW w:w="344" w:type="pct"/>
            <w:tcBorders>
              <w:top w:val="outset" w:sz="6" w:space="0" w:color="000000"/>
              <w:left w:val="outset" w:sz="6" w:space="0" w:color="000000"/>
              <w:bottom w:val="outset" w:sz="6" w:space="0" w:color="000000"/>
              <w:right w:val="outset" w:sz="6" w:space="0" w:color="000000"/>
            </w:tcBorders>
          </w:tcPr>
          <w:p w14:paraId="57FC4543" w14:textId="3B11F58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75.964,17</w:t>
            </w:r>
          </w:p>
        </w:tc>
        <w:tc>
          <w:tcPr>
            <w:tcW w:w="352" w:type="pct"/>
            <w:tcBorders>
              <w:top w:val="outset" w:sz="6" w:space="0" w:color="000000"/>
              <w:left w:val="outset" w:sz="6" w:space="0" w:color="000000"/>
              <w:bottom w:val="outset" w:sz="6" w:space="0" w:color="000000"/>
              <w:right w:val="outset" w:sz="6" w:space="0" w:color="000000"/>
            </w:tcBorders>
          </w:tcPr>
          <w:p w14:paraId="03F9ED17" w14:textId="47DA7BF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2609455A" w14:textId="0E6ACAC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CB657CD" w14:textId="129E585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0FD90C4" w14:textId="56DD0E8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039870D" w14:textId="0827110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6C36F4E6" w14:textId="486CD2C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C7727BF" w14:textId="29A9210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08042DF" w14:textId="08DC009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c>
          <w:tcPr>
            <w:tcW w:w="330" w:type="pct"/>
            <w:tcBorders>
              <w:top w:val="outset" w:sz="6" w:space="0" w:color="000000"/>
              <w:left w:val="outset" w:sz="6" w:space="0" w:color="000000"/>
              <w:bottom w:val="outset" w:sz="6" w:space="0" w:color="000000"/>
              <w:right w:val="outset" w:sz="6" w:space="0" w:color="000000"/>
            </w:tcBorders>
          </w:tcPr>
          <w:p w14:paraId="0A531F9A" w14:textId="69DF3F8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r>
      <w:tr w:rsidR="00A33580" w:rsidRPr="00FB689D" w14:paraId="49FB4867"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4296490E"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hideMark/>
          </w:tcPr>
          <w:p w14:paraId="1A7D887D"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80195</w:t>
            </w:r>
          </w:p>
        </w:tc>
        <w:tc>
          <w:tcPr>
            <w:tcW w:w="183" w:type="pct"/>
            <w:tcBorders>
              <w:top w:val="outset" w:sz="6" w:space="0" w:color="000000"/>
              <w:left w:val="outset" w:sz="6" w:space="0" w:color="000000"/>
              <w:bottom w:val="outset" w:sz="6" w:space="0" w:color="000000"/>
              <w:right w:val="outset" w:sz="6" w:space="0" w:color="000000"/>
            </w:tcBorders>
          </w:tcPr>
          <w:p w14:paraId="5CE9D430"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hideMark/>
          </w:tcPr>
          <w:p w14:paraId="117E18CC"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Pozostała działalność</w:t>
            </w:r>
          </w:p>
        </w:tc>
        <w:tc>
          <w:tcPr>
            <w:tcW w:w="355" w:type="pct"/>
            <w:tcBorders>
              <w:top w:val="outset" w:sz="6" w:space="0" w:color="000000"/>
              <w:left w:val="outset" w:sz="6" w:space="0" w:color="000000"/>
              <w:bottom w:val="outset" w:sz="6" w:space="0" w:color="000000"/>
              <w:right w:val="outset" w:sz="6" w:space="0" w:color="000000"/>
            </w:tcBorders>
          </w:tcPr>
          <w:p w14:paraId="2D89F80B" w14:textId="27F3F31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48.240,37</w:t>
            </w:r>
          </w:p>
        </w:tc>
        <w:tc>
          <w:tcPr>
            <w:tcW w:w="344" w:type="pct"/>
            <w:tcBorders>
              <w:top w:val="outset" w:sz="6" w:space="0" w:color="000000"/>
              <w:left w:val="outset" w:sz="6" w:space="0" w:color="000000"/>
              <w:bottom w:val="outset" w:sz="6" w:space="0" w:color="000000"/>
              <w:right w:val="outset" w:sz="6" w:space="0" w:color="000000"/>
            </w:tcBorders>
          </w:tcPr>
          <w:p w14:paraId="20FD7EBD" w14:textId="0EF6F85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75.964,17</w:t>
            </w:r>
          </w:p>
        </w:tc>
        <w:tc>
          <w:tcPr>
            <w:tcW w:w="352" w:type="pct"/>
            <w:tcBorders>
              <w:top w:val="outset" w:sz="6" w:space="0" w:color="000000"/>
              <w:left w:val="outset" w:sz="6" w:space="0" w:color="000000"/>
              <w:bottom w:val="outset" w:sz="6" w:space="0" w:color="000000"/>
              <w:right w:val="outset" w:sz="6" w:space="0" w:color="000000"/>
            </w:tcBorders>
          </w:tcPr>
          <w:p w14:paraId="37F3C9BD" w14:textId="3B5AEED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1E8F3087" w14:textId="1AA4EF8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6456EDA" w14:textId="0A84FED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82A3DB3" w14:textId="79832B0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277EBC6" w14:textId="0162538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1C6CF273" w14:textId="4CCECF25"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7F71EF7" w14:textId="5864B29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D879719" w14:textId="16D11F6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c>
          <w:tcPr>
            <w:tcW w:w="330" w:type="pct"/>
            <w:tcBorders>
              <w:top w:val="outset" w:sz="6" w:space="0" w:color="000000"/>
              <w:left w:val="outset" w:sz="6" w:space="0" w:color="000000"/>
              <w:bottom w:val="outset" w:sz="6" w:space="0" w:color="000000"/>
              <w:right w:val="outset" w:sz="6" w:space="0" w:color="000000"/>
            </w:tcBorders>
          </w:tcPr>
          <w:p w14:paraId="60BA89CB" w14:textId="34958BC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r>
      <w:tr w:rsidR="00A33580" w:rsidRPr="00FB689D" w14:paraId="28FBE0C6"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481562DF"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777EDB7A"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hideMark/>
          </w:tcPr>
          <w:p w14:paraId="58B6C8B0"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4301</w:t>
            </w:r>
          </w:p>
        </w:tc>
        <w:tc>
          <w:tcPr>
            <w:tcW w:w="481" w:type="pct"/>
            <w:tcBorders>
              <w:top w:val="outset" w:sz="6" w:space="0" w:color="000000"/>
              <w:left w:val="outset" w:sz="6" w:space="0" w:color="000000"/>
              <w:bottom w:val="outset" w:sz="6" w:space="0" w:color="000000"/>
              <w:right w:val="outset" w:sz="6" w:space="0" w:color="000000"/>
            </w:tcBorders>
            <w:hideMark/>
          </w:tcPr>
          <w:p w14:paraId="773DDB08"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Zakup usług pozostałych</w:t>
            </w:r>
          </w:p>
        </w:tc>
        <w:tc>
          <w:tcPr>
            <w:tcW w:w="355" w:type="pct"/>
            <w:tcBorders>
              <w:top w:val="outset" w:sz="6" w:space="0" w:color="000000"/>
              <w:left w:val="outset" w:sz="6" w:space="0" w:color="000000"/>
              <w:bottom w:val="outset" w:sz="6" w:space="0" w:color="000000"/>
              <w:right w:val="outset" w:sz="6" w:space="0" w:color="000000"/>
            </w:tcBorders>
          </w:tcPr>
          <w:p w14:paraId="1B08AC9B" w14:textId="78E40B0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48.240,37</w:t>
            </w:r>
          </w:p>
        </w:tc>
        <w:tc>
          <w:tcPr>
            <w:tcW w:w="344" w:type="pct"/>
            <w:tcBorders>
              <w:top w:val="outset" w:sz="6" w:space="0" w:color="000000"/>
              <w:left w:val="outset" w:sz="6" w:space="0" w:color="000000"/>
              <w:bottom w:val="outset" w:sz="6" w:space="0" w:color="000000"/>
              <w:right w:val="outset" w:sz="6" w:space="0" w:color="000000"/>
            </w:tcBorders>
          </w:tcPr>
          <w:p w14:paraId="36D282F6" w14:textId="5857603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75.964,17</w:t>
            </w:r>
          </w:p>
        </w:tc>
        <w:tc>
          <w:tcPr>
            <w:tcW w:w="352" w:type="pct"/>
            <w:tcBorders>
              <w:top w:val="outset" w:sz="6" w:space="0" w:color="000000"/>
              <w:left w:val="outset" w:sz="6" w:space="0" w:color="000000"/>
              <w:bottom w:val="outset" w:sz="6" w:space="0" w:color="000000"/>
              <w:right w:val="outset" w:sz="6" w:space="0" w:color="000000"/>
            </w:tcBorders>
          </w:tcPr>
          <w:p w14:paraId="44F6EA3D" w14:textId="5FD343E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4F84FBF4" w14:textId="3228E9C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BC298A8" w14:textId="520B7F8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C31FF44" w14:textId="3816B18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92352AA" w14:textId="4E44A42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7A9A17F" w14:textId="34ED9E33"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3C5318C" w14:textId="2A24AC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AF14850" w14:textId="75BA1E5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c>
          <w:tcPr>
            <w:tcW w:w="330" w:type="pct"/>
            <w:tcBorders>
              <w:top w:val="outset" w:sz="6" w:space="0" w:color="000000"/>
              <w:left w:val="outset" w:sz="6" w:space="0" w:color="000000"/>
              <w:bottom w:val="outset" w:sz="6" w:space="0" w:color="000000"/>
              <w:right w:val="outset" w:sz="6" w:space="0" w:color="000000"/>
            </w:tcBorders>
          </w:tcPr>
          <w:p w14:paraId="336736C7" w14:textId="6820AB7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124.204,54</w:t>
            </w:r>
          </w:p>
        </w:tc>
      </w:tr>
      <w:tr w:rsidR="00A33580" w:rsidRPr="00FB689D" w14:paraId="065AEF00"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hideMark/>
          </w:tcPr>
          <w:p w14:paraId="2AB90891"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921</w:t>
            </w:r>
          </w:p>
        </w:tc>
        <w:tc>
          <w:tcPr>
            <w:tcW w:w="220" w:type="pct"/>
            <w:tcBorders>
              <w:top w:val="outset" w:sz="6" w:space="0" w:color="000000"/>
              <w:left w:val="outset" w:sz="6" w:space="0" w:color="000000"/>
              <w:bottom w:val="outset" w:sz="6" w:space="0" w:color="000000"/>
              <w:right w:val="outset" w:sz="6" w:space="0" w:color="000000"/>
            </w:tcBorders>
          </w:tcPr>
          <w:p w14:paraId="178A5D33"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32261BAF"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hideMark/>
          </w:tcPr>
          <w:p w14:paraId="7B00DE37"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Kultura i ochrona dziedzictwa narodowego</w:t>
            </w:r>
          </w:p>
        </w:tc>
        <w:tc>
          <w:tcPr>
            <w:tcW w:w="355" w:type="pct"/>
            <w:tcBorders>
              <w:top w:val="outset" w:sz="6" w:space="0" w:color="000000"/>
              <w:left w:val="outset" w:sz="6" w:space="0" w:color="000000"/>
              <w:bottom w:val="outset" w:sz="6" w:space="0" w:color="000000"/>
              <w:right w:val="outset" w:sz="6" w:space="0" w:color="000000"/>
            </w:tcBorders>
          </w:tcPr>
          <w:p w14:paraId="6B59D56B" w14:textId="7F81004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615.147,02</w:t>
            </w:r>
          </w:p>
        </w:tc>
        <w:tc>
          <w:tcPr>
            <w:tcW w:w="344" w:type="pct"/>
            <w:tcBorders>
              <w:top w:val="outset" w:sz="6" w:space="0" w:color="000000"/>
              <w:left w:val="outset" w:sz="6" w:space="0" w:color="000000"/>
              <w:bottom w:val="outset" w:sz="6" w:space="0" w:color="000000"/>
              <w:right w:val="outset" w:sz="6" w:space="0" w:color="000000"/>
            </w:tcBorders>
          </w:tcPr>
          <w:p w14:paraId="705D6A5F" w14:textId="771F3DB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46.500,00</w:t>
            </w:r>
          </w:p>
        </w:tc>
        <w:tc>
          <w:tcPr>
            <w:tcW w:w="352" w:type="pct"/>
            <w:tcBorders>
              <w:top w:val="outset" w:sz="6" w:space="0" w:color="000000"/>
              <w:left w:val="outset" w:sz="6" w:space="0" w:color="000000"/>
              <w:bottom w:val="outset" w:sz="6" w:space="0" w:color="000000"/>
              <w:right w:val="outset" w:sz="6" w:space="0" w:color="000000"/>
            </w:tcBorders>
          </w:tcPr>
          <w:p w14:paraId="4AC6AC22" w14:textId="164741E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42C6644D" w14:textId="6AD882B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27.300,00</w:t>
            </w:r>
          </w:p>
        </w:tc>
        <w:tc>
          <w:tcPr>
            <w:tcW w:w="352" w:type="pct"/>
            <w:tcBorders>
              <w:top w:val="outset" w:sz="6" w:space="0" w:color="000000"/>
              <w:left w:val="outset" w:sz="6" w:space="0" w:color="000000"/>
              <w:bottom w:val="outset" w:sz="6" w:space="0" w:color="000000"/>
              <w:right w:val="outset" w:sz="6" w:space="0" w:color="000000"/>
            </w:tcBorders>
          </w:tcPr>
          <w:p w14:paraId="5002B08B" w14:textId="42065FB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AA4CCF1" w14:textId="59A4E61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5F5AB88" w14:textId="720F9D5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-18.910,00</w:t>
            </w:r>
          </w:p>
        </w:tc>
        <w:tc>
          <w:tcPr>
            <w:tcW w:w="398" w:type="pct"/>
            <w:tcBorders>
              <w:top w:val="outset" w:sz="6" w:space="0" w:color="000000"/>
              <w:left w:val="outset" w:sz="6" w:space="0" w:color="000000"/>
              <w:bottom w:val="outset" w:sz="6" w:space="0" w:color="000000"/>
              <w:right w:val="outset" w:sz="6" w:space="0" w:color="000000"/>
            </w:tcBorders>
          </w:tcPr>
          <w:p w14:paraId="40C0886A" w14:textId="67350FA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09D5EBF" w14:textId="5BF927F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0B9F6125" w14:textId="1AE9C82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670.037,02</w:t>
            </w:r>
          </w:p>
        </w:tc>
        <w:tc>
          <w:tcPr>
            <w:tcW w:w="330" w:type="pct"/>
            <w:tcBorders>
              <w:top w:val="outset" w:sz="6" w:space="0" w:color="000000"/>
              <w:left w:val="outset" w:sz="6" w:space="0" w:color="000000"/>
              <w:bottom w:val="outset" w:sz="6" w:space="0" w:color="000000"/>
              <w:right w:val="outset" w:sz="6" w:space="0" w:color="000000"/>
            </w:tcBorders>
          </w:tcPr>
          <w:p w14:paraId="123BA4C8" w14:textId="79C19E91"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669.821,04</w:t>
            </w:r>
          </w:p>
        </w:tc>
      </w:tr>
      <w:tr w:rsidR="00A33580" w:rsidRPr="00FB689D" w14:paraId="138128CB"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698F74B7"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hideMark/>
          </w:tcPr>
          <w:p w14:paraId="3F7D86A5"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92195</w:t>
            </w:r>
          </w:p>
        </w:tc>
        <w:tc>
          <w:tcPr>
            <w:tcW w:w="183" w:type="pct"/>
            <w:tcBorders>
              <w:top w:val="outset" w:sz="6" w:space="0" w:color="000000"/>
              <w:left w:val="outset" w:sz="6" w:space="0" w:color="000000"/>
              <w:bottom w:val="outset" w:sz="6" w:space="0" w:color="000000"/>
              <w:right w:val="outset" w:sz="6" w:space="0" w:color="000000"/>
            </w:tcBorders>
          </w:tcPr>
          <w:p w14:paraId="4DA32C93" w14:textId="77777777" w:rsidR="00230951" w:rsidRPr="00A33580" w:rsidRDefault="00230951" w:rsidP="00FB689D">
            <w:pPr>
              <w:pStyle w:val="NormalnyWeb"/>
              <w:rPr>
                <w:rFonts w:asciiTheme="minorHAnsi" w:hAnsiTheme="minorHAnsi" w:cstheme="minorHAnsi"/>
                <w:sz w:val="16"/>
                <w:szCs w:val="16"/>
              </w:rPr>
            </w:pPr>
          </w:p>
        </w:tc>
        <w:tc>
          <w:tcPr>
            <w:tcW w:w="481" w:type="pct"/>
            <w:tcBorders>
              <w:top w:val="outset" w:sz="6" w:space="0" w:color="000000"/>
              <w:left w:val="outset" w:sz="6" w:space="0" w:color="000000"/>
              <w:bottom w:val="outset" w:sz="6" w:space="0" w:color="000000"/>
              <w:right w:val="outset" w:sz="6" w:space="0" w:color="000000"/>
            </w:tcBorders>
            <w:hideMark/>
          </w:tcPr>
          <w:p w14:paraId="07F1EBEE"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Pozostała działalność</w:t>
            </w:r>
          </w:p>
        </w:tc>
        <w:tc>
          <w:tcPr>
            <w:tcW w:w="355" w:type="pct"/>
            <w:tcBorders>
              <w:top w:val="outset" w:sz="6" w:space="0" w:color="000000"/>
              <w:left w:val="outset" w:sz="6" w:space="0" w:color="000000"/>
              <w:bottom w:val="outset" w:sz="6" w:space="0" w:color="000000"/>
              <w:right w:val="outset" w:sz="6" w:space="0" w:color="000000"/>
            </w:tcBorders>
          </w:tcPr>
          <w:p w14:paraId="66F4CBD8" w14:textId="625AAC7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615.147,02</w:t>
            </w:r>
          </w:p>
        </w:tc>
        <w:tc>
          <w:tcPr>
            <w:tcW w:w="344" w:type="pct"/>
            <w:tcBorders>
              <w:top w:val="outset" w:sz="6" w:space="0" w:color="000000"/>
              <w:left w:val="outset" w:sz="6" w:space="0" w:color="000000"/>
              <w:bottom w:val="outset" w:sz="6" w:space="0" w:color="000000"/>
              <w:right w:val="outset" w:sz="6" w:space="0" w:color="000000"/>
            </w:tcBorders>
          </w:tcPr>
          <w:p w14:paraId="583D1B1F" w14:textId="714A471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46.500,00</w:t>
            </w:r>
          </w:p>
        </w:tc>
        <w:tc>
          <w:tcPr>
            <w:tcW w:w="352" w:type="pct"/>
            <w:tcBorders>
              <w:top w:val="outset" w:sz="6" w:space="0" w:color="000000"/>
              <w:left w:val="outset" w:sz="6" w:space="0" w:color="000000"/>
              <w:bottom w:val="outset" w:sz="6" w:space="0" w:color="000000"/>
              <w:right w:val="outset" w:sz="6" w:space="0" w:color="000000"/>
            </w:tcBorders>
          </w:tcPr>
          <w:p w14:paraId="3B46658E" w14:textId="03A16ED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16B2C4A4" w14:textId="122CB728"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27.300,00</w:t>
            </w:r>
          </w:p>
        </w:tc>
        <w:tc>
          <w:tcPr>
            <w:tcW w:w="352" w:type="pct"/>
            <w:tcBorders>
              <w:top w:val="outset" w:sz="6" w:space="0" w:color="000000"/>
              <w:left w:val="outset" w:sz="6" w:space="0" w:color="000000"/>
              <w:bottom w:val="outset" w:sz="6" w:space="0" w:color="000000"/>
              <w:right w:val="outset" w:sz="6" w:space="0" w:color="000000"/>
            </w:tcBorders>
          </w:tcPr>
          <w:p w14:paraId="632E8910" w14:textId="5AD3F86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5D58B71" w14:textId="261C426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9E1540A" w14:textId="31371B9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-18.910,00</w:t>
            </w:r>
          </w:p>
        </w:tc>
        <w:tc>
          <w:tcPr>
            <w:tcW w:w="398" w:type="pct"/>
            <w:tcBorders>
              <w:top w:val="outset" w:sz="6" w:space="0" w:color="000000"/>
              <w:left w:val="outset" w:sz="6" w:space="0" w:color="000000"/>
              <w:bottom w:val="outset" w:sz="6" w:space="0" w:color="000000"/>
              <w:right w:val="outset" w:sz="6" w:space="0" w:color="000000"/>
            </w:tcBorders>
          </w:tcPr>
          <w:p w14:paraId="2BAC2B7B" w14:textId="5DA733B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758B5C63" w14:textId="0080488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D943143" w14:textId="7DA0779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670.037,02</w:t>
            </w:r>
          </w:p>
        </w:tc>
        <w:tc>
          <w:tcPr>
            <w:tcW w:w="330" w:type="pct"/>
            <w:tcBorders>
              <w:top w:val="outset" w:sz="6" w:space="0" w:color="000000"/>
              <w:left w:val="outset" w:sz="6" w:space="0" w:color="000000"/>
              <w:bottom w:val="outset" w:sz="6" w:space="0" w:color="000000"/>
              <w:right w:val="outset" w:sz="6" w:space="0" w:color="000000"/>
            </w:tcBorders>
          </w:tcPr>
          <w:p w14:paraId="0B4D2194" w14:textId="586FEC6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669.821,04</w:t>
            </w:r>
          </w:p>
        </w:tc>
      </w:tr>
      <w:tr w:rsidR="00A33580" w:rsidRPr="00FB689D" w14:paraId="2A0CD4BA"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5D06B921"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65F90878"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1DC6C980"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6057</w:t>
            </w:r>
          </w:p>
        </w:tc>
        <w:tc>
          <w:tcPr>
            <w:tcW w:w="481" w:type="pct"/>
            <w:tcBorders>
              <w:top w:val="outset" w:sz="6" w:space="0" w:color="000000"/>
              <w:left w:val="outset" w:sz="6" w:space="0" w:color="000000"/>
              <w:bottom w:val="outset" w:sz="6" w:space="0" w:color="000000"/>
              <w:right w:val="outset" w:sz="6" w:space="0" w:color="000000"/>
            </w:tcBorders>
          </w:tcPr>
          <w:p w14:paraId="6E2CE82C"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 xml:space="preserve">Wydatki inwestycyjne jednostek budżetowych </w:t>
            </w:r>
          </w:p>
        </w:tc>
        <w:tc>
          <w:tcPr>
            <w:tcW w:w="355" w:type="pct"/>
            <w:tcBorders>
              <w:top w:val="outset" w:sz="6" w:space="0" w:color="000000"/>
              <w:left w:val="outset" w:sz="6" w:space="0" w:color="000000"/>
              <w:bottom w:val="outset" w:sz="6" w:space="0" w:color="000000"/>
              <w:right w:val="outset" w:sz="6" w:space="0" w:color="000000"/>
            </w:tcBorders>
          </w:tcPr>
          <w:p w14:paraId="4BD3D46C" w14:textId="01F65D4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181.147,02</w:t>
            </w:r>
          </w:p>
        </w:tc>
        <w:tc>
          <w:tcPr>
            <w:tcW w:w="344" w:type="pct"/>
            <w:tcBorders>
              <w:top w:val="outset" w:sz="6" w:space="0" w:color="000000"/>
              <w:left w:val="outset" w:sz="6" w:space="0" w:color="000000"/>
              <w:bottom w:val="outset" w:sz="6" w:space="0" w:color="000000"/>
              <w:right w:val="outset" w:sz="6" w:space="0" w:color="000000"/>
            </w:tcBorders>
          </w:tcPr>
          <w:p w14:paraId="18891791" w14:textId="381181D9"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E59D178" w14:textId="4B72CCC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6C5C07C" w14:textId="30C7164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B76315B" w14:textId="231E9F2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8F5B722" w14:textId="252CEDF2"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FCF73C3" w14:textId="39C74F5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-7.600,00</w:t>
            </w:r>
          </w:p>
        </w:tc>
        <w:tc>
          <w:tcPr>
            <w:tcW w:w="398" w:type="pct"/>
            <w:tcBorders>
              <w:top w:val="outset" w:sz="6" w:space="0" w:color="000000"/>
              <w:left w:val="outset" w:sz="6" w:space="0" w:color="000000"/>
              <w:bottom w:val="outset" w:sz="6" w:space="0" w:color="000000"/>
              <w:right w:val="outset" w:sz="6" w:space="0" w:color="000000"/>
            </w:tcBorders>
          </w:tcPr>
          <w:p w14:paraId="0FFC0C54" w14:textId="13BCAB26"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6711CE57" w14:textId="546AB27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38680786" w14:textId="0C78C44A"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173.547,02</w:t>
            </w:r>
          </w:p>
        </w:tc>
        <w:tc>
          <w:tcPr>
            <w:tcW w:w="330" w:type="pct"/>
            <w:tcBorders>
              <w:top w:val="outset" w:sz="6" w:space="0" w:color="000000"/>
              <w:left w:val="outset" w:sz="6" w:space="0" w:color="000000"/>
              <w:bottom w:val="outset" w:sz="6" w:space="0" w:color="000000"/>
              <w:right w:val="outset" w:sz="6" w:space="0" w:color="000000"/>
            </w:tcBorders>
          </w:tcPr>
          <w:p w14:paraId="605067DE" w14:textId="538CD54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173.547,02</w:t>
            </w:r>
          </w:p>
        </w:tc>
      </w:tr>
      <w:tr w:rsidR="00A33580" w:rsidRPr="00FB689D" w14:paraId="59AE12FE" w14:textId="77777777" w:rsidTr="00A33580">
        <w:trPr>
          <w:tblCellSpacing w:w="0" w:type="dxa"/>
        </w:trPr>
        <w:tc>
          <w:tcPr>
            <w:tcW w:w="179" w:type="pct"/>
            <w:tcBorders>
              <w:top w:val="outset" w:sz="6" w:space="0" w:color="000000"/>
              <w:left w:val="outset" w:sz="6" w:space="0" w:color="000000"/>
              <w:bottom w:val="outset" w:sz="6" w:space="0" w:color="000000"/>
              <w:right w:val="outset" w:sz="6" w:space="0" w:color="000000"/>
            </w:tcBorders>
          </w:tcPr>
          <w:p w14:paraId="4949AE33" w14:textId="77777777" w:rsidR="00230951" w:rsidRPr="00A33580" w:rsidRDefault="00230951" w:rsidP="00FB689D">
            <w:pPr>
              <w:pStyle w:val="NormalnyWeb"/>
              <w:rPr>
                <w:rFonts w:asciiTheme="minorHAnsi" w:hAnsiTheme="minorHAnsi" w:cstheme="minorHAnsi"/>
                <w:sz w:val="16"/>
                <w:szCs w:val="16"/>
              </w:rPr>
            </w:pPr>
          </w:p>
        </w:tc>
        <w:tc>
          <w:tcPr>
            <w:tcW w:w="220" w:type="pct"/>
            <w:tcBorders>
              <w:top w:val="outset" w:sz="6" w:space="0" w:color="000000"/>
              <w:left w:val="outset" w:sz="6" w:space="0" w:color="000000"/>
              <w:bottom w:val="outset" w:sz="6" w:space="0" w:color="000000"/>
              <w:right w:val="outset" w:sz="6" w:space="0" w:color="000000"/>
            </w:tcBorders>
          </w:tcPr>
          <w:p w14:paraId="2AACB112" w14:textId="77777777" w:rsidR="00230951" w:rsidRPr="00A33580" w:rsidRDefault="00230951" w:rsidP="00FB689D">
            <w:pPr>
              <w:pStyle w:val="NormalnyWeb"/>
              <w:rPr>
                <w:rFonts w:asciiTheme="minorHAnsi" w:hAnsiTheme="minorHAnsi" w:cstheme="minorHAnsi"/>
                <w:sz w:val="16"/>
                <w:szCs w:val="16"/>
              </w:rPr>
            </w:pPr>
          </w:p>
        </w:tc>
        <w:tc>
          <w:tcPr>
            <w:tcW w:w="183" w:type="pct"/>
            <w:tcBorders>
              <w:top w:val="outset" w:sz="6" w:space="0" w:color="000000"/>
              <w:left w:val="outset" w:sz="6" w:space="0" w:color="000000"/>
              <w:bottom w:val="outset" w:sz="6" w:space="0" w:color="000000"/>
              <w:right w:val="outset" w:sz="6" w:space="0" w:color="000000"/>
            </w:tcBorders>
          </w:tcPr>
          <w:p w14:paraId="3E11D183"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6059</w:t>
            </w:r>
          </w:p>
        </w:tc>
        <w:tc>
          <w:tcPr>
            <w:tcW w:w="481" w:type="pct"/>
            <w:tcBorders>
              <w:top w:val="outset" w:sz="6" w:space="0" w:color="000000"/>
              <w:left w:val="outset" w:sz="6" w:space="0" w:color="000000"/>
              <w:bottom w:val="outset" w:sz="6" w:space="0" w:color="000000"/>
              <w:right w:val="outset" w:sz="6" w:space="0" w:color="000000"/>
            </w:tcBorders>
          </w:tcPr>
          <w:p w14:paraId="4C9F5D7D" w14:textId="77777777"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 xml:space="preserve">Wydatki inwestycyjne jednostek budżetowych </w:t>
            </w:r>
          </w:p>
        </w:tc>
        <w:tc>
          <w:tcPr>
            <w:tcW w:w="355" w:type="pct"/>
            <w:tcBorders>
              <w:top w:val="outset" w:sz="6" w:space="0" w:color="000000"/>
              <w:left w:val="outset" w:sz="6" w:space="0" w:color="000000"/>
              <w:bottom w:val="outset" w:sz="6" w:space="0" w:color="000000"/>
              <w:right w:val="outset" w:sz="6" w:space="0" w:color="000000"/>
            </w:tcBorders>
          </w:tcPr>
          <w:p w14:paraId="18D26884" w14:textId="276C1FD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434.000,00</w:t>
            </w:r>
          </w:p>
        </w:tc>
        <w:tc>
          <w:tcPr>
            <w:tcW w:w="344" w:type="pct"/>
            <w:tcBorders>
              <w:top w:val="outset" w:sz="6" w:space="0" w:color="000000"/>
              <w:left w:val="outset" w:sz="6" w:space="0" w:color="000000"/>
              <w:bottom w:val="outset" w:sz="6" w:space="0" w:color="000000"/>
              <w:right w:val="outset" w:sz="6" w:space="0" w:color="000000"/>
            </w:tcBorders>
          </w:tcPr>
          <w:p w14:paraId="5B005D34" w14:textId="009509C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46.500,00</w:t>
            </w:r>
          </w:p>
        </w:tc>
        <w:tc>
          <w:tcPr>
            <w:tcW w:w="352" w:type="pct"/>
            <w:tcBorders>
              <w:top w:val="outset" w:sz="6" w:space="0" w:color="000000"/>
              <w:left w:val="outset" w:sz="6" w:space="0" w:color="000000"/>
              <w:bottom w:val="outset" w:sz="6" w:space="0" w:color="000000"/>
              <w:right w:val="outset" w:sz="6" w:space="0" w:color="000000"/>
            </w:tcBorders>
          </w:tcPr>
          <w:p w14:paraId="38047825" w14:textId="74AC47B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1E81FEA2" w14:textId="4D4621A0"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27.300,00</w:t>
            </w:r>
          </w:p>
        </w:tc>
        <w:tc>
          <w:tcPr>
            <w:tcW w:w="352" w:type="pct"/>
            <w:tcBorders>
              <w:top w:val="outset" w:sz="6" w:space="0" w:color="000000"/>
              <w:left w:val="outset" w:sz="6" w:space="0" w:color="000000"/>
              <w:bottom w:val="outset" w:sz="6" w:space="0" w:color="000000"/>
              <w:right w:val="outset" w:sz="6" w:space="0" w:color="000000"/>
            </w:tcBorders>
          </w:tcPr>
          <w:p w14:paraId="7C12427F" w14:textId="78B8468D"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6950B10" w14:textId="47B1260B"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5A3F3337" w14:textId="1D0D5C2C"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-11.310,00</w:t>
            </w:r>
          </w:p>
        </w:tc>
        <w:tc>
          <w:tcPr>
            <w:tcW w:w="398" w:type="pct"/>
            <w:tcBorders>
              <w:top w:val="outset" w:sz="6" w:space="0" w:color="000000"/>
              <w:left w:val="outset" w:sz="6" w:space="0" w:color="000000"/>
              <w:bottom w:val="outset" w:sz="6" w:space="0" w:color="000000"/>
              <w:right w:val="outset" w:sz="6" w:space="0" w:color="000000"/>
            </w:tcBorders>
          </w:tcPr>
          <w:p w14:paraId="49D194C1" w14:textId="74D1C81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10678F28" w14:textId="1C4E4AA4"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25F69B03" w14:textId="02E3336F"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496.490,00</w:t>
            </w:r>
          </w:p>
        </w:tc>
        <w:tc>
          <w:tcPr>
            <w:tcW w:w="330" w:type="pct"/>
            <w:tcBorders>
              <w:top w:val="outset" w:sz="6" w:space="0" w:color="000000"/>
              <w:left w:val="outset" w:sz="6" w:space="0" w:color="000000"/>
              <w:bottom w:val="outset" w:sz="6" w:space="0" w:color="000000"/>
              <w:right w:val="outset" w:sz="6" w:space="0" w:color="000000"/>
            </w:tcBorders>
          </w:tcPr>
          <w:p w14:paraId="638E046F" w14:textId="6D3771AE" w:rsidR="00230951" w:rsidRPr="00A33580" w:rsidRDefault="00230951" w:rsidP="00FB689D">
            <w:pPr>
              <w:pStyle w:val="NormalnyWeb"/>
              <w:rPr>
                <w:rFonts w:asciiTheme="minorHAnsi" w:hAnsiTheme="minorHAnsi" w:cstheme="minorHAnsi"/>
                <w:sz w:val="16"/>
                <w:szCs w:val="16"/>
              </w:rPr>
            </w:pPr>
            <w:r w:rsidRPr="00A33580">
              <w:rPr>
                <w:rFonts w:asciiTheme="minorHAnsi" w:hAnsiTheme="minorHAnsi" w:cstheme="minorHAnsi"/>
                <w:sz w:val="16"/>
                <w:szCs w:val="16"/>
              </w:rPr>
              <w:t>496.274,02</w:t>
            </w:r>
          </w:p>
        </w:tc>
      </w:tr>
      <w:tr w:rsidR="00A33580" w:rsidRPr="00FB689D" w14:paraId="12AAFFA2" w14:textId="77777777" w:rsidTr="00A33580">
        <w:trPr>
          <w:tblCellSpacing w:w="0" w:type="dxa"/>
        </w:trPr>
        <w:tc>
          <w:tcPr>
            <w:tcW w:w="1062" w:type="pct"/>
            <w:gridSpan w:val="4"/>
            <w:tcBorders>
              <w:top w:val="outset" w:sz="6" w:space="0" w:color="000000"/>
              <w:left w:val="outset" w:sz="6" w:space="0" w:color="000000"/>
              <w:bottom w:val="outset" w:sz="6" w:space="0" w:color="000000"/>
              <w:right w:val="outset" w:sz="6" w:space="0" w:color="000000"/>
            </w:tcBorders>
          </w:tcPr>
          <w:p w14:paraId="223DDAAA" w14:textId="0AE0129D" w:rsidR="00A33580" w:rsidRPr="00A33580" w:rsidRDefault="00A33580" w:rsidP="00A33580">
            <w:pPr>
              <w:pStyle w:val="NormalnyWeb"/>
              <w:jc w:val="right"/>
              <w:rPr>
                <w:rFonts w:asciiTheme="minorHAnsi" w:hAnsiTheme="minorHAnsi" w:cstheme="minorHAnsi"/>
                <w:b/>
                <w:bCs/>
                <w:sz w:val="16"/>
                <w:szCs w:val="16"/>
              </w:rPr>
            </w:pPr>
            <w:r w:rsidRPr="00A33580">
              <w:rPr>
                <w:rFonts w:asciiTheme="minorHAnsi" w:hAnsiTheme="minorHAnsi" w:cstheme="minorHAnsi"/>
                <w:b/>
                <w:bCs/>
                <w:sz w:val="16"/>
                <w:szCs w:val="16"/>
              </w:rPr>
              <w:t>Razem</w:t>
            </w:r>
          </w:p>
        </w:tc>
        <w:tc>
          <w:tcPr>
            <w:tcW w:w="355" w:type="pct"/>
            <w:tcBorders>
              <w:top w:val="outset" w:sz="6" w:space="0" w:color="000000"/>
              <w:left w:val="outset" w:sz="6" w:space="0" w:color="000000"/>
              <w:bottom w:val="outset" w:sz="6" w:space="0" w:color="000000"/>
              <w:right w:val="outset" w:sz="6" w:space="0" w:color="000000"/>
            </w:tcBorders>
          </w:tcPr>
          <w:p w14:paraId="39FA788F" w14:textId="63F5C0C6"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713.387,39</w:t>
            </w:r>
          </w:p>
        </w:tc>
        <w:tc>
          <w:tcPr>
            <w:tcW w:w="344" w:type="pct"/>
            <w:tcBorders>
              <w:top w:val="outset" w:sz="6" w:space="0" w:color="000000"/>
              <w:left w:val="outset" w:sz="6" w:space="0" w:color="000000"/>
              <w:bottom w:val="outset" w:sz="6" w:space="0" w:color="000000"/>
              <w:right w:val="outset" w:sz="6" w:space="0" w:color="000000"/>
            </w:tcBorders>
          </w:tcPr>
          <w:p w14:paraId="58EFE6C1" w14:textId="65F15B7F"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312.814,17</w:t>
            </w:r>
          </w:p>
        </w:tc>
        <w:tc>
          <w:tcPr>
            <w:tcW w:w="352" w:type="pct"/>
            <w:tcBorders>
              <w:top w:val="outset" w:sz="6" w:space="0" w:color="000000"/>
              <w:left w:val="outset" w:sz="6" w:space="0" w:color="000000"/>
              <w:bottom w:val="outset" w:sz="6" w:space="0" w:color="000000"/>
              <w:right w:val="outset" w:sz="6" w:space="0" w:color="000000"/>
            </w:tcBorders>
          </w:tcPr>
          <w:p w14:paraId="06746E08" w14:textId="775002BB"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0,00</w:t>
            </w:r>
          </w:p>
        </w:tc>
        <w:tc>
          <w:tcPr>
            <w:tcW w:w="398" w:type="pct"/>
            <w:tcBorders>
              <w:top w:val="outset" w:sz="6" w:space="0" w:color="000000"/>
              <w:left w:val="outset" w:sz="6" w:space="0" w:color="000000"/>
              <w:bottom w:val="outset" w:sz="6" w:space="0" w:color="000000"/>
              <w:right w:val="outset" w:sz="6" w:space="0" w:color="000000"/>
            </w:tcBorders>
          </w:tcPr>
          <w:p w14:paraId="3BADDC4F" w14:textId="5385B9D7"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4"/>
                <w:szCs w:val="14"/>
              </w:rPr>
              <w:t>2.977.300,00</w:t>
            </w:r>
          </w:p>
        </w:tc>
        <w:tc>
          <w:tcPr>
            <w:tcW w:w="352" w:type="pct"/>
            <w:tcBorders>
              <w:top w:val="outset" w:sz="6" w:space="0" w:color="000000"/>
              <w:left w:val="outset" w:sz="6" w:space="0" w:color="000000"/>
              <w:bottom w:val="outset" w:sz="6" w:space="0" w:color="000000"/>
              <w:right w:val="outset" w:sz="6" w:space="0" w:color="000000"/>
            </w:tcBorders>
          </w:tcPr>
          <w:p w14:paraId="17E98D68" w14:textId="4C375B53"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75E285ED" w14:textId="02B7606A"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-108,36</w:t>
            </w:r>
          </w:p>
        </w:tc>
        <w:tc>
          <w:tcPr>
            <w:tcW w:w="352" w:type="pct"/>
            <w:tcBorders>
              <w:top w:val="outset" w:sz="6" w:space="0" w:color="000000"/>
              <w:left w:val="outset" w:sz="6" w:space="0" w:color="000000"/>
              <w:bottom w:val="outset" w:sz="6" w:space="0" w:color="000000"/>
              <w:right w:val="outset" w:sz="6" w:space="0" w:color="000000"/>
            </w:tcBorders>
          </w:tcPr>
          <w:p w14:paraId="0E38C951" w14:textId="4FFA6D24"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-18.910,00</w:t>
            </w:r>
          </w:p>
        </w:tc>
        <w:tc>
          <w:tcPr>
            <w:tcW w:w="398" w:type="pct"/>
            <w:tcBorders>
              <w:top w:val="outset" w:sz="6" w:space="0" w:color="000000"/>
              <w:left w:val="outset" w:sz="6" w:space="0" w:color="000000"/>
              <w:bottom w:val="outset" w:sz="6" w:space="0" w:color="000000"/>
              <w:right w:val="outset" w:sz="6" w:space="0" w:color="000000"/>
            </w:tcBorders>
          </w:tcPr>
          <w:p w14:paraId="338FD16A" w14:textId="5539E57B"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4"/>
                <w:szCs w:val="14"/>
              </w:rPr>
              <w:t>-3.000.000,00</w:t>
            </w:r>
          </w:p>
        </w:tc>
        <w:tc>
          <w:tcPr>
            <w:tcW w:w="352" w:type="pct"/>
            <w:tcBorders>
              <w:top w:val="outset" w:sz="6" w:space="0" w:color="000000"/>
              <w:left w:val="outset" w:sz="6" w:space="0" w:color="000000"/>
              <w:bottom w:val="outset" w:sz="6" w:space="0" w:color="000000"/>
              <w:right w:val="outset" w:sz="6" w:space="0" w:color="000000"/>
            </w:tcBorders>
          </w:tcPr>
          <w:p w14:paraId="2F6190B2" w14:textId="292583A4"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0,00</w:t>
            </w:r>
          </w:p>
        </w:tc>
        <w:tc>
          <w:tcPr>
            <w:tcW w:w="352" w:type="pct"/>
            <w:tcBorders>
              <w:top w:val="outset" w:sz="6" w:space="0" w:color="000000"/>
              <w:left w:val="outset" w:sz="6" w:space="0" w:color="000000"/>
              <w:bottom w:val="outset" w:sz="6" w:space="0" w:color="000000"/>
              <w:right w:val="outset" w:sz="6" w:space="0" w:color="000000"/>
            </w:tcBorders>
          </w:tcPr>
          <w:p w14:paraId="4CF8D78D" w14:textId="1F37E9E5"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984.591,56</w:t>
            </w:r>
          </w:p>
        </w:tc>
        <w:tc>
          <w:tcPr>
            <w:tcW w:w="330" w:type="pct"/>
            <w:tcBorders>
              <w:top w:val="outset" w:sz="6" w:space="0" w:color="000000"/>
              <w:left w:val="outset" w:sz="6" w:space="0" w:color="000000"/>
              <w:bottom w:val="outset" w:sz="6" w:space="0" w:color="000000"/>
              <w:right w:val="outset" w:sz="6" w:space="0" w:color="000000"/>
            </w:tcBorders>
          </w:tcPr>
          <w:p w14:paraId="017222BB" w14:textId="3F14BC53" w:rsidR="00A33580" w:rsidRPr="00A33580" w:rsidRDefault="00A33580" w:rsidP="00A33580">
            <w:pPr>
              <w:pStyle w:val="NormalnyWeb"/>
              <w:rPr>
                <w:rFonts w:asciiTheme="minorHAnsi" w:hAnsiTheme="minorHAnsi" w:cstheme="minorHAnsi"/>
                <w:b/>
                <w:bCs/>
                <w:sz w:val="16"/>
                <w:szCs w:val="16"/>
              </w:rPr>
            </w:pPr>
            <w:r w:rsidRPr="00A33580">
              <w:rPr>
                <w:rFonts w:asciiTheme="minorHAnsi" w:hAnsiTheme="minorHAnsi" w:cstheme="minorHAnsi"/>
                <w:b/>
                <w:bCs/>
                <w:sz w:val="16"/>
                <w:szCs w:val="16"/>
              </w:rPr>
              <w:t>984.375,58</w:t>
            </w:r>
          </w:p>
        </w:tc>
      </w:tr>
    </w:tbl>
    <w:p w14:paraId="08751051" w14:textId="3BF3FC02" w:rsidR="00590AD7" w:rsidRPr="00D2698F" w:rsidRDefault="00590AD7" w:rsidP="00377F63">
      <w:pPr>
        <w:rPr>
          <w:color w:val="FF0000"/>
        </w:rPr>
        <w:sectPr w:rsidR="00590AD7" w:rsidRPr="00D2698F" w:rsidSect="00345966">
          <w:type w:val="continuous"/>
          <w:pgSz w:w="16838" w:h="11906" w:orient="landscape"/>
          <w:pgMar w:top="1418" w:right="1021" w:bottom="992" w:left="1021" w:header="709" w:footer="709" w:gutter="0"/>
          <w:cols w:space="708"/>
        </w:sectPr>
      </w:pPr>
    </w:p>
    <w:p w14:paraId="0DFFB96A" w14:textId="77777777" w:rsidR="00377F63" w:rsidRPr="00E20712" w:rsidRDefault="00377F63" w:rsidP="00377F63">
      <w:pPr>
        <w:pStyle w:val="NormalnyWeb"/>
        <w:spacing w:before="0" w:beforeAutospacing="0" w:after="0"/>
        <w:jc w:val="center"/>
        <w:rPr>
          <w:rFonts w:asciiTheme="minorHAnsi" w:hAnsiTheme="minorHAnsi" w:cstheme="minorHAnsi"/>
        </w:rPr>
      </w:pPr>
      <w:r w:rsidRPr="00E20712">
        <w:rPr>
          <w:rFonts w:asciiTheme="minorHAnsi" w:hAnsiTheme="minorHAnsi" w:cstheme="minorHAnsi"/>
          <w:b/>
          <w:bCs/>
          <w:u w:val="single"/>
        </w:rPr>
        <w:t>Sprawozdanie</w:t>
      </w:r>
    </w:p>
    <w:p w14:paraId="2678BDA6" w14:textId="77777777" w:rsidR="00377F63" w:rsidRPr="00E20712" w:rsidRDefault="00377F63" w:rsidP="00377F63">
      <w:pPr>
        <w:pStyle w:val="Nagwek4"/>
        <w:spacing w:before="0" w:beforeAutospacing="0" w:after="0" w:afterAutospacing="0"/>
        <w:rPr>
          <w:rFonts w:asciiTheme="minorHAnsi" w:hAnsiTheme="minorHAnsi" w:cstheme="minorHAnsi"/>
        </w:rPr>
      </w:pPr>
      <w:r w:rsidRPr="00E20712">
        <w:rPr>
          <w:rFonts w:asciiTheme="minorHAnsi" w:hAnsiTheme="minorHAnsi" w:cstheme="minorHAnsi"/>
        </w:rPr>
        <w:t>opisowe z wydatków na realizację programów finansowanych z udziałem środków, o których mowa w art. 5 ust. 1 pkt 2 i 3</w:t>
      </w:r>
    </w:p>
    <w:p w14:paraId="01104E3E" w14:textId="77777777" w:rsidR="00377F63" w:rsidRPr="00E20712" w:rsidRDefault="00377F63" w:rsidP="00377F63">
      <w:pPr>
        <w:pStyle w:val="Nagwek4"/>
        <w:spacing w:before="0" w:beforeAutospacing="0" w:after="0" w:afterAutospacing="0"/>
        <w:rPr>
          <w:rFonts w:asciiTheme="minorHAnsi" w:hAnsiTheme="minorHAnsi" w:cstheme="minorHAnsi"/>
        </w:rPr>
      </w:pPr>
    </w:p>
    <w:p w14:paraId="69965831" w14:textId="772EA826" w:rsidR="00377F63" w:rsidRPr="00E20712" w:rsidRDefault="00377F63" w:rsidP="00377F63">
      <w:pPr>
        <w:pStyle w:val="Nagwek4"/>
        <w:spacing w:before="0" w:beforeAutospacing="0" w:after="0" w:afterAutospacing="0" w:line="360" w:lineRule="auto"/>
        <w:ind w:firstLine="708"/>
        <w:jc w:val="both"/>
        <w:rPr>
          <w:rFonts w:asciiTheme="minorHAnsi" w:hAnsiTheme="minorHAnsi" w:cstheme="minorHAnsi"/>
          <w:b w:val="0"/>
        </w:rPr>
      </w:pPr>
      <w:r w:rsidRPr="00E20712">
        <w:rPr>
          <w:rFonts w:asciiTheme="minorHAnsi" w:hAnsiTheme="minorHAnsi" w:cstheme="minorHAnsi"/>
          <w:b w:val="0"/>
        </w:rPr>
        <w:t>Wydatki na realizację programów finansowanych z udziałem środków, o których mowa w art. 5 ust. 1 pkt 2 i 3 po zmianach dokonanych uchwałami Rady Gminy Jednorożec w trakcie</w:t>
      </w:r>
      <w:r w:rsidR="00FB7621" w:rsidRPr="00E20712">
        <w:rPr>
          <w:rFonts w:asciiTheme="minorHAnsi" w:hAnsiTheme="minorHAnsi" w:cstheme="minorHAnsi"/>
          <w:b w:val="0"/>
        </w:rPr>
        <w:t xml:space="preserve"> </w:t>
      </w:r>
      <w:r w:rsidRPr="00E20712">
        <w:rPr>
          <w:rFonts w:asciiTheme="minorHAnsi" w:hAnsiTheme="minorHAnsi" w:cstheme="minorHAnsi"/>
          <w:b w:val="0"/>
        </w:rPr>
        <w:t>202</w:t>
      </w:r>
      <w:r w:rsidR="007D720F" w:rsidRPr="00E20712">
        <w:rPr>
          <w:rFonts w:asciiTheme="minorHAnsi" w:hAnsiTheme="minorHAnsi" w:cstheme="minorHAnsi"/>
          <w:b w:val="0"/>
        </w:rPr>
        <w:t>3</w:t>
      </w:r>
      <w:r w:rsidRPr="00E20712">
        <w:rPr>
          <w:rFonts w:asciiTheme="minorHAnsi" w:hAnsiTheme="minorHAnsi" w:cstheme="minorHAnsi"/>
          <w:b w:val="0"/>
        </w:rPr>
        <w:t xml:space="preserve"> roku zostały zaplanowane w łącznej kwocie </w:t>
      </w:r>
      <w:r w:rsidR="007D720F" w:rsidRPr="00E20712">
        <w:rPr>
          <w:rFonts w:asciiTheme="minorHAnsi" w:hAnsiTheme="minorHAnsi" w:cstheme="minorHAnsi"/>
          <w:b w:val="0"/>
        </w:rPr>
        <w:t>984.591,56</w:t>
      </w:r>
      <w:r w:rsidRPr="00E20712">
        <w:rPr>
          <w:rFonts w:asciiTheme="minorHAnsi" w:hAnsiTheme="minorHAnsi" w:cstheme="minorHAnsi"/>
          <w:b w:val="0"/>
        </w:rPr>
        <w:t xml:space="preserve"> zł, wykonanie w trakcie 202</w:t>
      </w:r>
      <w:r w:rsidR="007D720F" w:rsidRPr="00E20712">
        <w:rPr>
          <w:rFonts w:asciiTheme="minorHAnsi" w:hAnsiTheme="minorHAnsi" w:cstheme="minorHAnsi"/>
          <w:b w:val="0"/>
        </w:rPr>
        <w:t>3</w:t>
      </w:r>
      <w:r w:rsidRPr="00E20712">
        <w:rPr>
          <w:rFonts w:asciiTheme="minorHAnsi" w:hAnsiTheme="minorHAnsi" w:cstheme="minorHAnsi"/>
          <w:b w:val="0"/>
        </w:rPr>
        <w:t xml:space="preserve"> roku  wynosi </w:t>
      </w:r>
      <w:r w:rsidR="007D720F" w:rsidRPr="00E20712">
        <w:rPr>
          <w:rFonts w:asciiTheme="minorHAnsi" w:hAnsiTheme="minorHAnsi" w:cstheme="minorHAnsi"/>
          <w:b w:val="0"/>
        </w:rPr>
        <w:t>984.375,58</w:t>
      </w:r>
      <w:r w:rsidRPr="00E20712">
        <w:rPr>
          <w:rFonts w:asciiTheme="minorHAnsi" w:hAnsiTheme="minorHAnsi" w:cstheme="minorHAnsi"/>
          <w:b w:val="0"/>
        </w:rPr>
        <w:t xml:space="preserve"> zł tj.:</w:t>
      </w:r>
    </w:p>
    <w:p w14:paraId="07FBA1F8" w14:textId="06F262B6" w:rsidR="00DB1E2D" w:rsidRPr="00E20712" w:rsidRDefault="00BF4360" w:rsidP="00DB1E2D">
      <w:pPr>
        <w:pStyle w:val="NormalnyWeb"/>
        <w:spacing w:before="0" w:beforeAutospacing="0" w:after="0" w:line="360" w:lineRule="auto"/>
        <w:jc w:val="both"/>
        <w:rPr>
          <w:rFonts w:asciiTheme="minorHAnsi" w:hAnsiTheme="minorHAnsi" w:cstheme="minorHAnsi"/>
          <w:bCs/>
          <w:iCs/>
        </w:rPr>
      </w:pPr>
      <w:r w:rsidRPr="00E20712">
        <w:rPr>
          <w:rFonts w:asciiTheme="minorHAnsi" w:hAnsiTheme="minorHAnsi" w:cstheme="minorHAnsi"/>
        </w:rPr>
        <w:t xml:space="preserve">- na zadanie </w:t>
      </w:r>
      <w:r w:rsidRPr="00E20712">
        <w:rPr>
          <w:rFonts w:asciiTheme="minorHAnsi" w:hAnsiTheme="minorHAnsi" w:cstheme="minorHAnsi"/>
          <w:bCs/>
          <w:iCs/>
        </w:rPr>
        <w:t xml:space="preserve">„Cyfrowa Gmina” zaplanowano </w:t>
      </w:r>
      <w:r w:rsidR="007D720F" w:rsidRPr="00E20712">
        <w:rPr>
          <w:rFonts w:asciiTheme="minorHAnsi" w:hAnsiTheme="minorHAnsi" w:cstheme="minorHAnsi"/>
          <w:bCs/>
          <w:iCs/>
        </w:rPr>
        <w:t xml:space="preserve">i wydatkowano </w:t>
      </w:r>
      <w:r w:rsidRPr="00E20712">
        <w:rPr>
          <w:rFonts w:asciiTheme="minorHAnsi" w:hAnsiTheme="minorHAnsi" w:cstheme="minorHAnsi"/>
        </w:rPr>
        <w:t xml:space="preserve">wydatki w kwocie </w:t>
      </w:r>
      <w:r w:rsidR="007D720F" w:rsidRPr="00E20712">
        <w:rPr>
          <w:rFonts w:asciiTheme="minorHAnsi" w:hAnsiTheme="minorHAnsi" w:cstheme="minorHAnsi"/>
        </w:rPr>
        <w:t>190.350,00</w:t>
      </w:r>
      <w:r w:rsidRPr="00E20712">
        <w:rPr>
          <w:rFonts w:asciiTheme="minorHAnsi" w:hAnsiTheme="minorHAnsi" w:cstheme="minorHAnsi"/>
        </w:rPr>
        <w:t xml:space="preserve"> zł, w tym </w:t>
      </w:r>
      <w:r w:rsidR="00DB1E2D" w:rsidRPr="00E20712">
        <w:rPr>
          <w:rFonts w:asciiTheme="minorHAnsi" w:hAnsiTheme="minorHAnsi" w:cstheme="minorHAnsi"/>
        </w:rPr>
        <w:t xml:space="preserve">wydatki bieżące na realizację zadania </w:t>
      </w:r>
      <w:r w:rsidR="00DB1E2D" w:rsidRPr="00E20712">
        <w:rPr>
          <w:rFonts w:asciiTheme="minorHAnsi" w:hAnsiTheme="minorHAnsi" w:cstheme="minorHAnsi"/>
          <w:bCs/>
          <w:iCs/>
        </w:rPr>
        <w:t>„Cyfrowa Gmina” w  2023 roku zostały poniesione w kwocie 64.461,96 zł na zakup komputerów, urządzeń drukujących, oprogramowania, dysków, pamięci oraz na zwrot dotacji. Wydatki na zakupy inwestycyjne wydatkowane zostały na kwotę 125.888,04 zł -</w:t>
      </w:r>
      <w:r w:rsidR="00DB1E2D" w:rsidRPr="00E20712">
        <w:rPr>
          <w:rFonts w:asciiTheme="minorHAnsi" w:hAnsiTheme="minorHAnsi" w:cstheme="minorHAnsi"/>
          <w:b/>
          <w:bCs/>
          <w:i/>
          <w:iCs/>
        </w:rPr>
        <w:t xml:space="preserve"> </w:t>
      </w:r>
      <w:r w:rsidR="00DB1E2D" w:rsidRPr="00E20712">
        <w:rPr>
          <w:rFonts w:asciiTheme="minorHAnsi" w:hAnsiTheme="minorHAnsi" w:cstheme="minorHAnsi"/>
          <w:bCs/>
          <w:iCs/>
        </w:rPr>
        <w:t xml:space="preserve">na zakup serwera w ramach zadania pn. „Cyfrowa Gmina”. Zadanie finansowane w ramach Programu Operacyjnego Polska Cyfrowa 2014 -2020. </w:t>
      </w:r>
    </w:p>
    <w:p w14:paraId="2CB7ABD1" w14:textId="2BCCF122" w:rsidR="00BF4360" w:rsidRPr="00E20712" w:rsidRDefault="00BF4360" w:rsidP="006A5397">
      <w:pPr>
        <w:pStyle w:val="NormalnyWeb"/>
        <w:spacing w:before="0" w:beforeAutospacing="0" w:after="0" w:line="360" w:lineRule="auto"/>
        <w:jc w:val="both"/>
        <w:rPr>
          <w:rFonts w:asciiTheme="minorHAnsi" w:hAnsiTheme="minorHAnsi" w:cstheme="minorHAnsi"/>
        </w:rPr>
      </w:pPr>
      <w:r w:rsidRPr="00E20712">
        <w:rPr>
          <w:rFonts w:asciiTheme="minorHAnsi" w:hAnsiTheme="minorHAnsi" w:cstheme="minorHAnsi"/>
        </w:rPr>
        <w:t>- na zadanie pn. „Erasmus+” zaplanowan</w:t>
      </w:r>
      <w:r w:rsidR="00DB1E2D" w:rsidRPr="00E20712">
        <w:rPr>
          <w:rFonts w:asciiTheme="minorHAnsi" w:hAnsiTheme="minorHAnsi" w:cstheme="minorHAnsi"/>
        </w:rPr>
        <w:t>o</w:t>
      </w:r>
      <w:r w:rsidRPr="00E20712">
        <w:rPr>
          <w:rFonts w:asciiTheme="minorHAnsi" w:hAnsiTheme="minorHAnsi" w:cstheme="minorHAnsi"/>
        </w:rPr>
        <w:t xml:space="preserve"> </w:t>
      </w:r>
      <w:r w:rsidR="00DB1E2D" w:rsidRPr="00E20712">
        <w:rPr>
          <w:rFonts w:asciiTheme="minorHAnsi" w:hAnsiTheme="minorHAnsi" w:cstheme="minorHAnsi"/>
        </w:rPr>
        <w:t xml:space="preserve">i wydatkowano wydatki </w:t>
      </w:r>
      <w:r w:rsidRPr="00E20712">
        <w:rPr>
          <w:rFonts w:asciiTheme="minorHAnsi" w:hAnsiTheme="minorHAnsi" w:cstheme="minorHAnsi"/>
        </w:rPr>
        <w:t xml:space="preserve">w kwocie </w:t>
      </w:r>
      <w:r w:rsidR="00DB1E2D" w:rsidRPr="00E20712">
        <w:rPr>
          <w:rFonts w:asciiTheme="minorHAnsi" w:hAnsiTheme="minorHAnsi" w:cstheme="minorHAnsi"/>
        </w:rPr>
        <w:t>124.204,54</w:t>
      </w:r>
      <w:r w:rsidRPr="00E20712">
        <w:rPr>
          <w:rFonts w:asciiTheme="minorHAnsi" w:hAnsiTheme="minorHAnsi" w:cstheme="minorHAnsi"/>
        </w:rPr>
        <w:t xml:space="preserve"> zł, </w:t>
      </w:r>
      <w:r w:rsidR="000C76C3" w:rsidRPr="00E20712">
        <w:rPr>
          <w:rFonts w:asciiTheme="minorHAnsi" w:hAnsiTheme="minorHAnsi" w:cstheme="minorHAnsi"/>
        </w:rPr>
        <w:t>na obsługę organizacji kursów języka angielskiego na Malcie dla  nauczycieli i obsługi (4 osób) – 7.310,88 zł, usługa obsługi kursów w projekcie – 111.557,64 zł., organizacja warsztatów dla młodzieży szkolnej – 5.336,02 zł,</w:t>
      </w:r>
    </w:p>
    <w:p w14:paraId="5F9F8FAD" w14:textId="7ABE0315" w:rsidR="00E20712" w:rsidRPr="00E20712" w:rsidRDefault="00E20712" w:rsidP="00E20712">
      <w:pPr>
        <w:spacing w:line="360" w:lineRule="auto"/>
        <w:jc w:val="both"/>
        <w:rPr>
          <w:rFonts w:asciiTheme="minorHAnsi" w:hAnsiTheme="minorHAnsi" w:cstheme="minorHAnsi"/>
        </w:rPr>
      </w:pPr>
      <w:r w:rsidRPr="00E20712">
        <w:rPr>
          <w:rFonts w:asciiTheme="minorHAnsi" w:hAnsiTheme="minorHAnsi" w:cstheme="minorHAnsi"/>
        </w:rPr>
        <w:t xml:space="preserve">- „Remont, przebudowa i kompleksowa termomodernizacja budynku remizy OSP w </w:t>
      </w:r>
      <w:proofErr w:type="spellStart"/>
      <w:r w:rsidRPr="00E20712">
        <w:rPr>
          <w:rFonts w:asciiTheme="minorHAnsi" w:hAnsiTheme="minorHAnsi" w:cstheme="minorHAnsi"/>
        </w:rPr>
        <w:t>Małowidzu</w:t>
      </w:r>
      <w:proofErr w:type="spellEnd"/>
      <w:r w:rsidRPr="00E20712">
        <w:rPr>
          <w:rFonts w:asciiTheme="minorHAnsi" w:hAnsiTheme="minorHAnsi" w:cstheme="minorHAnsi"/>
        </w:rPr>
        <w:t xml:space="preserve"> w gminie Jednorożec” – planowane wydatki w kwocie 670.037,02 zł, w 2023 roku zostały poniesione w kwocie 669.821,04 </w:t>
      </w:r>
      <w:r w:rsidRPr="00E20712">
        <w:rPr>
          <w:rFonts w:asciiTheme="minorHAnsi" w:hAnsiTheme="minorHAnsi" w:cstheme="minorHAnsi"/>
        </w:rPr>
        <w:lastRenderedPageBreak/>
        <w:t>zł na roboty budowlane, nadzór inwestorski , charakterystykę energetyczną, audyt budynku oraz zakup tablicy informacyjnej. Zadanie dotacją RPO WM 2014-2020.</w:t>
      </w:r>
    </w:p>
    <w:p w14:paraId="4ED86C88" w14:textId="11C1A781" w:rsidR="00377F63" w:rsidRPr="009D4905" w:rsidRDefault="00574E46" w:rsidP="00377F63">
      <w:pPr>
        <w:pStyle w:val="NormalnyWeb"/>
        <w:spacing w:after="0"/>
        <w:jc w:val="center"/>
        <w:rPr>
          <w:rFonts w:asciiTheme="minorHAnsi" w:hAnsiTheme="minorHAnsi" w:cstheme="minorHAnsi"/>
          <w:b/>
        </w:rPr>
      </w:pPr>
      <w:r w:rsidRPr="00E20712">
        <w:rPr>
          <w:rFonts w:asciiTheme="minorHAnsi" w:hAnsiTheme="minorHAnsi" w:cstheme="minorHAnsi"/>
          <w:b/>
        </w:rPr>
        <w:t xml:space="preserve"> </w:t>
      </w:r>
      <w:r w:rsidR="00377F63" w:rsidRPr="00D976DE">
        <w:rPr>
          <w:rFonts w:asciiTheme="minorHAnsi" w:hAnsiTheme="minorHAnsi" w:cstheme="minorHAnsi"/>
          <w:b/>
          <w:color w:val="FF0000"/>
        </w:rPr>
        <w:br w:type="page"/>
      </w:r>
      <w:r w:rsidR="003F1170" w:rsidRPr="009D4905">
        <w:rPr>
          <w:rFonts w:asciiTheme="minorHAnsi" w:hAnsiTheme="minorHAnsi" w:cstheme="minorHAnsi"/>
          <w:b/>
        </w:rPr>
        <w:lastRenderedPageBreak/>
        <w:t>SPRAWOZDANIE</w:t>
      </w:r>
    </w:p>
    <w:p w14:paraId="5FC88E3F" w14:textId="4FDECBDA" w:rsidR="00377F63" w:rsidRPr="009D4905" w:rsidRDefault="00377F63" w:rsidP="00377F63">
      <w:pPr>
        <w:pStyle w:val="NormalnyWeb"/>
        <w:spacing w:after="0"/>
        <w:jc w:val="center"/>
        <w:rPr>
          <w:rFonts w:asciiTheme="minorHAnsi" w:hAnsiTheme="minorHAnsi" w:cstheme="minorHAnsi"/>
        </w:rPr>
      </w:pPr>
      <w:r w:rsidRPr="009D4905">
        <w:rPr>
          <w:rFonts w:asciiTheme="minorHAnsi" w:hAnsiTheme="minorHAnsi" w:cstheme="minorHAnsi"/>
          <w:b/>
          <w:bCs/>
        </w:rPr>
        <w:t>z wykonania dotacji otrzymanych na realizację zadań zleconych z zakresu administracji rządowej za 202</w:t>
      </w:r>
      <w:r w:rsidR="00B471B1">
        <w:rPr>
          <w:rFonts w:asciiTheme="minorHAnsi" w:hAnsiTheme="minorHAnsi" w:cstheme="minorHAnsi"/>
          <w:b/>
          <w:bCs/>
        </w:rPr>
        <w:t>3</w:t>
      </w:r>
      <w:r w:rsidRPr="009D4905">
        <w:rPr>
          <w:rFonts w:asciiTheme="minorHAnsi" w:hAnsiTheme="minorHAnsi" w:cstheme="minorHAnsi"/>
          <w:b/>
          <w:bCs/>
        </w:rPr>
        <w:t xml:space="preserve"> roku</w:t>
      </w:r>
    </w:p>
    <w:p w14:paraId="2C05F5DB" w14:textId="77777777" w:rsidR="00377F63" w:rsidRPr="009D4905" w:rsidRDefault="00377F63" w:rsidP="00377F63">
      <w:pPr>
        <w:pStyle w:val="NormalnyWeb"/>
        <w:spacing w:after="0"/>
        <w:rPr>
          <w:rFonts w:asciiTheme="minorHAnsi" w:hAnsiTheme="minorHAnsi" w:cstheme="minorHAnsi"/>
        </w:rPr>
      </w:pPr>
    </w:p>
    <w:p w14:paraId="7BB5ACC5" w14:textId="77777777" w:rsidR="00377F63" w:rsidRPr="009D4905" w:rsidRDefault="00377F63" w:rsidP="00377F63">
      <w:pPr>
        <w:pStyle w:val="NormalnyWeb"/>
        <w:keepNext/>
        <w:spacing w:after="0"/>
        <w:jc w:val="center"/>
        <w:rPr>
          <w:rFonts w:asciiTheme="minorHAnsi" w:hAnsiTheme="minorHAnsi" w:cstheme="minorHAnsi"/>
        </w:rPr>
      </w:pPr>
      <w:r w:rsidRPr="009D4905">
        <w:rPr>
          <w:rFonts w:asciiTheme="minorHAnsi" w:hAnsiTheme="minorHAnsi" w:cstheme="minorHAnsi"/>
          <w:b/>
          <w:bCs/>
          <w:u w:val="single"/>
        </w:rPr>
        <w:t>D O C H O D Y</w:t>
      </w:r>
    </w:p>
    <w:p w14:paraId="03B1F615" w14:textId="77777777" w:rsidR="00377F63" w:rsidRPr="009D4905" w:rsidRDefault="00377F63" w:rsidP="00377F63">
      <w:pPr>
        <w:pStyle w:val="NormalnyWeb"/>
        <w:keepNext/>
        <w:spacing w:after="0"/>
        <w:rPr>
          <w:rFonts w:asciiTheme="minorHAnsi" w:hAnsiTheme="minorHAnsi" w:cstheme="minorHAnsi"/>
        </w:rPr>
      </w:pPr>
      <w:r w:rsidRPr="009D4905">
        <w:rPr>
          <w:rFonts w:asciiTheme="minorHAnsi" w:hAnsiTheme="minorHAnsi" w:cstheme="minorHAnsi"/>
          <w:b/>
          <w:bCs/>
          <w:u w:val="single"/>
        </w:rPr>
        <w:t>Część tabelaryczna</w:t>
      </w:r>
    </w:p>
    <w:tbl>
      <w:tblPr>
        <w:tblW w:w="99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50"/>
        <w:gridCol w:w="918"/>
        <w:gridCol w:w="709"/>
        <w:gridCol w:w="3144"/>
        <w:gridCol w:w="1701"/>
        <w:gridCol w:w="1701"/>
        <w:gridCol w:w="992"/>
      </w:tblGrid>
      <w:tr w:rsidR="009D4905" w:rsidRPr="009D4905" w14:paraId="67632F5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D3A487D" w14:textId="77777777" w:rsidR="00377F63" w:rsidRPr="009D4905" w:rsidRDefault="00377F63" w:rsidP="00497C23">
            <w:pPr>
              <w:pStyle w:val="NormalnyWeb"/>
              <w:spacing w:after="0"/>
              <w:rPr>
                <w:rFonts w:asciiTheme="minorHAnsi" w:hAnsiTheme="minorHAnsi" w:cstheme="minorHAnsi"/>
              </w:rPr>
            </w:pPr>
          </w:p>
          <w:p w14:paraId="1FFBBA7B" w14:textId="77777777" w:rsidR="00377F63" w:rsidRPr="009D4905" w:rsidRDefault="00377F63" w:rsidP="00497C23">
            <w:pPr>
              <w:pStyle w:val="NormalnyWeb"/>
              <w:spacing w:after="0"/>
              <w:rPr>
                <w:rFonts w:asciiTheme="minorHAnsi" w:hAnsiTheme="minorHAnsi" w:cstheme="minorHAnsi"/>
              </w:rPr>
            </w:pPr>
            <w:r w:rsidRPr="009D4905">
              <w:rPr>
                <w:rFonts w:asciiTheme="minorHAnsi" w:hAnsiTheme="minorHAnsi" w:cstheme="minorHAnsi"/>
              </w:rPr>
              <w:t>Dział</w:t>
            </w:r>
          </w:p>
        </w:tc>
        <w:tc>
          <w:tcPr>
            <w:tcW w:w="918" w:type="dxa"/>
            <w:tcBorders>
              <w:top w:val="outset" w:sz="6" w:space="0" w:color="000000"/>
              <w:left w:val="outset" w:sz="6" w:space="0" w:color="000000"/>
              <w:bottom w:val="outset" w:sz="6" w:space="0" w:color="000000"/>
              <w:right w:val="outset" w:sz="6" w:space="0" w:color="000000"/>
            </w:tcBorders>
          </w:tcPr>
          <w:p w14:paraId="172DB6B6" w14:textId="77777777" w:rsidR="00377F63" w:rsidRPr="009D4905" w:rsidRDefault="00377F63" w:rsidP="00497C23">
            <w:pPr>
              <w:pStyle w:val="NormalnyWeb"/>
              <w:spacing w:after="0"/>
              <w:rPr>
                <w:rFonts w:asciiTheme="minorHAnsi" w:hAnsiTheme="minorHAnsi" w:cstheme="minorHAnsi"/>
              </w:rPr>
            </w:pPr>
          </w:p>
          <w:p w14:paraId="4FC7162B"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Rozdz.</w:t>
            </w:r>
          </w:p>
        </w:tc>
        <w:tc>
          <w:tcPr>
            <w:tcW w:w="709" w:type="dxa"/>
            <w:tcBorders>
              <w:top w:val="outset" w:sz="6" w:space="0" w:color="000000"/>
              <w:left w:val="outset" w:sz="6" w:space="0" w:color="000000"/>
              <w:bottom w:val="outset" w:sz="6" w:space="0" w:color="000000"/>
              <w:right w:val="outset" w:sz="6" w:space="0" w:color="000000"/>
            </w:tcBorders>
          </w:tcPr>
          <w:p w14:paraId="23AA565A" w14:textId="77777777" w:rsidR="00377F63" w:rsidRPr="009D4905" w:rsidRDefault="00377F63" w:rsidP="00497C23">
            <w:pPr>
              <w:pStyle w:val="NormalnyWeb"/>
              <w:spacing w:after="0"/>
              <w:jc w:val="center"/>
              <w:rPr>
                <w:rFonts w:asciiTheme="minorHAnsi" w:hAnsiTheme="minorHAnsi" w:cstheme="minorHAnsi"/>
              </w:rPr>
            </w:pPr>
          </w:p>
          <w:p w14:paraId="58BF6F4B"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c>
          <w:tcPr>
            <w:tcW w:w="3144" w:type="dxa"/>
            <w:tcBorders>
              <w:top w:val="outset" w:sz="6" w:space="0" w:color="000000"/>
              <w:left w:val="outset" w:sz="6" w:space="0" w:color="000000"/>
              <w:bottom w:val="outset" w:sz="6" w:space="0" w:color="000000"/>
              <w:right w:val="outset" w:sz="6" w:space="0" w:color="000000"/>
            </w:tcBorders>
            <w:vAlign w:val="center"/>
            <w:hideMark/>
          </w:tcPr>
          <w:p w14:paraId="431D7DB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T r e ś 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5D6CBDC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plan</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2FB97581" w14:textId="77777777" w:rsidR="00377F63" w:rsidRPr="009D4905" w:rsidRDefault="00377F63" w:rsidP="00497C23">
            <w:pPr>
              <w:pStyle w:val="NormalnyWeb"/>
              <w:rPr>
                <w:rFonts w:asciiTheme="minorHAnsi" w:hAnsiTheme="minorHAnsi" w:cstheme="minorHAnsi"/>
              </w:rPr>
            </w:pPr>
            <w:r w:rsidRPr="009D4905">
              <w:rPr>
                <w:rFonts w:asciiTheme="minorHAnsi" w:hAnsiTheme="minorHAnsi" w:cstheme="minorHAnsi"/>
              </w:rPr>
              <w:t>wykonanie</w:t>
            </w:r>
          </w:p>
        </w:tc>
        <w:tc>
          <w:tcPr>
            <w:tcW w:w="992" w:type="dxa"/>
            <w:tcBorders>
              <w:top w:val="outset" w:sz="6" w:space="0" w:color="000000"/>
              <w:left w:val="outset" w:sz="6" w:space="0" w:color="000000"/>
              <w:bottom w:val="outset" w:sz="6" w:space="0" w:color="000000"/>
              <w:right w:val="outset" w:sz="6" w:space="0" w:color="000000"/>
            </w:tcBorders>
            <w:vAlign w:val="center"/>
            <w:hideMark/>
          </w:tcPr>
          <w:p w14:paraId="78DD9327" w14:textId="77777777" w:rsidR="00377F63" w:rsidRPr="009D4905" w:rsidRDefault="00377F63" w:rsidP="00497C23">
            <w:pPr>
              <w:pStyle w:val="NormalnyWeb"/>
              <w:jc w:val="center"/>
              <w:rPr>
                <w:rFonts w:asciiTheme="minorHAnsi" w:hAnsiTheme="minorHAnsi" w:cstheme="minorHAnsi"/>
              </w:rPr>
            </w:pPr>
            <w:r w:rsidRPr="009D4905">
              <w:rPr>
                <w:rFonts w:asciiTheme="minorHAnsi" w:hAnsiTheme="minorHAnsi" w:cstheme="minorHAnsi"/>
              </w:rPr>
              <w:t>%</w:t>
            </w:r>
          </w:p>
        </w:tc>
      </w:tr>
      <w:tr w:rsidR="009D4905" w:rsidRPr="009D4905" w14:paraId="15A2C54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31BCCEF" w14:textId="77777777" w:rsidR="00377F63" w:rsidRPr="009D4905"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C91CCBC" w14:textId="77777777" w:rsidR="00377F63" w:rsidRPr="009D4905"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0680EF4" w14:textId="77777777" w:rsidR="00377F63" w:rsidRPr="009D4905"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3128B7E" w14:textId="77777777" w:rsidR="00377F63" w:rsidRPr="009D4905"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7E4D59" w14:textId="77777777" w:rsidR="00377F63" w:rsidRPr="009D4905" w:rsidRDefault="00377F63" w:rsidP="00497C23">
            <w:pPr>
              <w:pStyle w:val="NormalnyWeb"/>
              <w:jc w:val="right"/>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D6A0A73" w14:textId="77777777" w:rsidR="00377F63" w:rsidRPr="009D4905" w:rsidRDefault="00377F63" w:rsidP="00497C23">
            <w:pPr>
              <w:pStyle w:val="NormalnyWeb"/>
              <w:jc w:val="right"/>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181FC3AF" w14:textId="77777777" w:rsidR="00377F63" w:rsidRPr="009D4905" w:rsidRDefault="00377F63" w:rsidP="00497C23">
            <w:pPr>
              <w:pStyle w:val="NormalnyWeb"/>
              <w:jc w:val="right"/>
              <w:rPr>
                <w:rFonts w:asciiTheme="minorHAnsi" w:hAnsiTheme="minorHAnsi" w:cstheme="minorHAnsi"/>
              </w:rPr>
            </w:pPr>
          </w:p>
        </w:tc>
      </w:tr>
      <w:tr w:rsidR="00C41E31" w:rsidRPr="009D4905" w14:paraId="7CB344A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2075F654" w14:textId="77777777" w:rsidR="00C41E31" w:rsidRPr="009D4905" w:rsidRDefault="00C41E31" w:rsidP="00C41E31">
            <w:pPr>
              <w:pStyle w:val="NormalnyWeb"/>
              <w:jc w:val="center"/>
              <w:rPr>
                <w:rFonts w:asciiTheme="minorHAnsi" w:hAnsiTheme="minorHAnsi" w:cstheme="minorHAnsi"/>
              </w:rPr>
            </w:pPr>
            <w:r w:rsidRPr="009D4905">
              <w:rPr>
                <w:rFonts w:asciiTheme="minorHAnsi" w:hAnsiTheme="minorHAnsi" w:cstheme="minorHAnsi"/>
                <w:b/>
                <w:bCs/>
              </w:rPr>
              <w:t>010</w:t>
            </w:r>
          </w:p>
        </w:tc>
        <w:tc>
          <w:tcPr>
            <w:tcW w:w="918" w:type="dxa"/>
            <w:tcBorders>
              <w:top w:val="outset" w:sz="6" w:space="0" w:color="000000"/>
              <w:left w:val="outset" w:sz="6" w:space="0" w:color="000000"/>
              <w:bottom w:val="outset" w:sz="6" w:space="0" w:color="000000"/>
              <w:right w:val="outset" w:sz="6" w:space="0" w:color="000000"/>
            </w:tcBorders>
          </w:tcPr>
          <w:p w14:paraId="6877B254"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3013B19"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1450E36" w14:textId="77777777" w:rsidR="00C41E31" w:rsidRPr="009D4905" w:rsidRDefault="00C41E31" w:rsidP="00C41E31">
            <w:pPr>
              <w:pStyle w:val="NormalnyWeb"/>
              <w:rPr>
                <w:rFonts w:asciiTheme="minorHAnsi" w:hAnsiTheme="minorHAnsi" w:cstheme="minorHAnsi"/>
              </w:rPr>
            </w:pPr>
            <w:r w:rsidRPr="009D4905">
              <w:rPr>
                <w:rFonts w:asciiTheme="minorHAnsi" w:hAnsiTheme="minorHAnsi" w:cstheme="minorHAnsi"/>
                <w:b/>
                <w:bCs/>
              </w:rPr>
              <w:t>Rolnictwo i łowiectwo</w:t>
            </w:r>
          </w:p>
        </w:tc>
        <w:tc>
          <w:tcPr>
            <w:tcW w:w="1701" w:type="dxa"/>
            <w:tcBorders>
              <w:top w:val="outset" w:sz="6" w:space="0" w:color="000000"/>
              <w:left w:val="outset" w:sz="6" w:space="0" w:color="000000"/>
              <w:bottom w:val="outset" w:sz="6" w:space="0" w:color="000000"/>
              <w:right w:val="outset" w:sz="6" w:space="0" w:color="000000"/>
            </w:tcBorders>
          </w:tcPr>
          <w:p w14:paraId="013F2F8C" w14:textId="219CACBD" w:rsidR="00C41E31" w:rsidRPr="00FD553A" w:rsidRDefault="00C41E31" w:rsidP="00C41E31">
            <w:pPr>
              <w:pStyle w:val="NormalnyWeb"/>
              <w:jc w:val="center"/>
              <w:rPr>
                <w:rFonts w:asciiTheme="minorHAnsi" w:hAnsiTheme="minorHAnsi" w:cstheme="minorHAnsi"/>
                <w:b/>
                <w:bCs/>
              </w:rPr>
            </w:pPr>
            <w:r w:rsidRPr="00FD553A">
              <w:rPr>
                <w:rFonts w:asciiTheme="minorHAnsi" w:hAnsiTheme="minorHAnsi" w:cstheme="minorHAnsi"/>
                <w:b/>
                <w:bCs/>
              </w:rPr>
              <w:t>1.477.548,85</w:t>
            </w:r>
          </w:p>
        </w:tc>
        <w:tc>
          <w:tcPr>
            <w:tcW w:w="1701" w:type="dxa"/>
            <w:tcBorders>
              <w:top w:val="outset" w:sz="6" w:space="0" w:color="000000"/>
              <w:left w:val="outset" w:sz="6" w:space="0" w:color="000000"/>
              <w:bottom w:val="outset" w:sz="6" w:space="0" w:color="000000"/>
              <w:right w:val="outset" w:sz="6" w:space="0" w:color="000000"/>
            </w:tcBorders>
          </w:tcPr>
          <w:p w14:paraId="700FC022" w14:textId="6A6C0D9E" w:rsidR="00C41E31" w:rsidRPr="00C41E31" w:rsidRDefault="00C41E31" w:rsidP="00C41E31">
            <w:pPr>
              <w:pStyle w:val="NormalnyWeb"/>
              <w:jc w:val="center"/>
              <w:rPr>
                <w:rFonts w:asciiTheme="minorHAnsi" w:hAnsiTheme="minorHAnsi" w:cstheme="minorHAnsi"/>
                <w:b/>
                <w:bCs/>
              </w:rPr>
            </w:pPr>
            <w:r w:rsidRPr="00C41E31">
              <w:rPr>
                <w:rFonts w:asciiTheme="minorHAnsi" w:hAnsiTheme="minorHAnsi" w:cstheme="minorHAnsi"/>
                <w:b/>
                <w:bCs/>
              </w:rPr>
              <w:t>1.477.509,34</w:t>
            </w:r>
          </w:p>
        </w:tc>
        <w:tc>
          <w:tcPr>
            <w:tcW w:w="992" w:type="dxa"/>
            <w:tcBorders>
              <w:top w:val="outset" w:sz="6" w:space="0" w:color="000000"/>
              <w:left w:val="outset" w:sz="6" w:space="0" w:color="000000"/>
              <w:bottom w:val="outset" w:sz="6" w:space="0" w:color="000000"/>
              <w:right w:val="outset" w:sz="6" w:space="0" w:color="000000"/>
            </w:tcBorders>
          </w:tcPr>
          <w:p w14:paraId="274AD3FC" w14:textId="4E535E6F" w:rsidR="00C41E31" w:rsidRPr="00C41E31" w:rsidRDefault="00C41E31" w:rsidP="00C41E31">
            <w:pPr>
              <w:pStyle w:val="NormalnyWeb"/>
              <w:jc w:val="center"/>
              <w:rPr>
                <w:rFonts w:asciiTheme="minorHAnsi" w:hAnsiTheme="minorHAnsi" w:cstheme="minorHAnsi"/>
                <w:b/>
                <w:bCs/>
              </w:rPr>
            </w:pPr>
            <w:r w:rsidRPr="00C41E31">
              <w:rPr>
                <w:rFonts w:asciiTheme="minorHAnsi" w:hAnsiTheme="minorHAnsi" w:cstheme="minorHAnsi"/>
                <w:b/>
                <w:bCs/>
              </w:rPr>
              <w:t>100,00</w:t>
            </w:r>
          </w:p>
        </w:tc>
      </w:tr>
      <w:tr w:rsidR="00C41E31" w:rsidRPr="009D4905" w14:paraId="3784663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45EDB20"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608FD51"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EAEA16"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C2329C8" w14:textId="77777777" w:rsidR="00C41E31" w:rsidRPr="009D4905"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06A4B0"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5E8D544"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04A9009" w14:textId="77777777" w:rsidR="00C41E31" w:rsidRPr="009D4905" w:rsidRDefault="00C41E31" w:rsidP="00C41E31">
            <w:pPr>
              <w:pStyle w:val="NormalnyWeb"/>
              <w:jc w:val="center"/>
              <w:rPr>
                <w:rFonts w:asciiTheme="minorHAnsi" w:hAnsiTheme="minorHAnsi" w:cstheme="minorHAnsi"/>
              </w:rPr>
            </w:pPr>
          </w:p>
        </w:tc>
      </w:tr>
      <w:tr w:rsidR="00C41E31" w:rsidRPr="009D4905" w14:paraId="2C109DF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510CC3"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9638010" w14:textId="77777777" w:rsidR="00C41E31" w:rsidRPr="009D4905" w:rsidRDefault="00C41E31" w:rsidP="00C41E31">
            <w:pPr>
              <w:pStyle w:val="NormalnyWeb"/>
              <w:jc w:val="center"/>
              <w:rPr>
                <w:rFonts w:asciiTheme="minorHAnsi" w:hAnsiTheme="minorHAnsi" w:cstheme="minorHAnsi"/>
              </w:rPr>
            </w:pPr>
            <w:r w:rsidRPr="009D4905">
              <w:rPr>
                <w:rFonts w:asciiTheme="minorHAnsi" w:hAnsiTheme="minorHAnsi" w:cstheme="minorHAnsi"/>
                <w:i/>
                <w:iCs/>
              </w:rPr>
              <w:t>01095</w:t>
            </w:r>
          </w:p>
        </w:tc>
        <w:tc>
          <w:tcPr>
            <w:tcW w:w="709" w:type="dxa"/>
            <w:tcBorders>
              <w:top w:val="outset" w:sz="6" w:space="0" w:color="000000"/>
              <w:left w:val="outset" w:sz="6" w:space="0" w:color="000000"/>
              <w:bottom w:val="outset" w:sz="6" w:space="0" w:color="000000"/>
              <w:right w:val="outset" w:sz="6" w:space="0" w:color="000000"/>
            </w:tcBorders>
          </w:tcPr>
          <w:p w14:paraId="5934BCF4"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741BFFF" w14:textId="77777777" w:rsidR="00C41E31" w:rsidRPr="009D4905" w:rsidRDefault="00C41E31" w:rsidP="00C41E31">
            <w:pPr>
              <w:pStyle w:val="NormalnyWeb"/>
              <w:rPr>
                <w:rFonts w:asciiTheme="minorHAnsi" w:hAnsiTheme="minorHAnsi" w:cstheme="minorHAnsi"/>
              </w:rPr>
            </w:pPr>
            <w:r w:rsidRPr="009D4905">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tcPr>
          <w:p w14:paraId="106F6DEF" w14:textId="129B8DC1" w:rsidR="00C41E31" w:rsidRPr="00FD553A" w:rsidRDefault="00C41E31" w:rsidP="00C41E31">
            <w:pPr>
              <w:pStyle w:val="NormalnyWeb"/>
              <w:jc w:val="center"/>
              <w:rPr>
                <w:rFonts w:asciiTheme="minorHAnsi" w:hAnsiTheme="minorHAnsi" w:cstheme="minorHAnsi"/>
                <w:i/>
                <w:iCs/>
              </w:rPr>
            </w:pPr>
            <w:r w:rsidRPr="00FD553A">
              <w:rPr>
                <w:rFonts w:asciiTheme="minorHAnsi" w:hAnsiTheme="minorHAnsi" w:cstheme="minorHAnsi"/>
                <w:i/>
                <w:iCs/>
              </w:rPr>
              <w:t>1.477.548,85</w:t>
            </w:r>
          </w:p>
        </w:tc>
        <w:tc>
          <w:tcPr>
            <w:tcW w:w="1701" w:type="dxa"/>
            <w:tcBorders>
              <w:top w:val="outset" w:sz="6" w:space="0" w:color="000000"/>
              <w:left w:val="outset" w:sz="6" w:space="0" w:color="000000"/>
              <w:bottom w:val="outset" w:sz="6" w:space="0" w:color="000000"/>
              <w:right w:val="outset" w:sz="6" w:space="0" w:color="000000"/>
            </w:tcBorders>
          </w:tcPr>
          <w:p w14:paraId="1DD92A91" w14:textId="7BEBA955" w:rsidR="00C41E31" w:rsidRPr="00C41E31" w:rsidRDefault="00C41E31" w:rsidP="00C41E31">
            <w:pPr>
              <w:pStyle w:val="NormalnyWeb"/>
              <w:jc w:val="center"/>
              <w:rPr>
                <w:rFonts w:asciiTheme="minorHAnsi" w:hAnsiTheme="minorHAnsi" w:cstheme="minorHAnsi"/>
                <w:i/>
                <w:iCs/>
              </w:rPr>
            </w:pPr>
            <w:r w:rsidRPr="00C41E31">
              <w:rPr>
                <w:rFonts w:asciiTheme="minorHAnsi" w:hAnsiTheme="minorHAnsi" w:cstheme="minorHAnsi"/>
                <w:i/>
                <w:iCs/>
              </w:rPr>
              <w:t>1.477.509,34</w:t>
            </w:r>
          </w:p>
        </w:tc>
        <w:tc>
          <w:tcPr>
            <w:tcW w:w="992" w:type="dxa"/>
            <w:tcBorders>
              <w:top w:val="outset" w:sz="6" w:space="0" w:color="000000"/>
              <w:left w:val="outset" w:sz="6" w:space="0" w:color="000000"/>
              <w:bottom w:val="outset" w:sz="6" w:space="0" w:color="000000"/>
              <w:right w:val="outset" w:sz="6" w:space="0" w:color="000000"/>
            </w:tcBorders>
          </w:tcPr>
          <w:p w14:paraId="2F42ADC1" w14:textId="1ACC2C6D" w:rsidR="00C41E31" w:rsidRPr="00C41E31" w:rsidRDefault="00C41E31" w:rsidP="00C41E31">
            <w:pPr>
              <w:pStyle w:val="NormalnyWeb"/>
              <w:jc w:val="center"/>
              <w:rPr>
                <w:rFonts w:asciiTheme="minorHAnsi" w:hAnsiTheme="minorHAnsi" w:cstheme="minorHAnsi"/>
                <w:i/>
                <w:iCs/>
              </w:rPr>
            </w:pPr>
            <w:r w:rsidRPr="00C41E31">
              <w:rPr>
                <w:rFonts w:asciiTheme="minorHAnsi" w:hAnsiTheme="minorHAnsi" w:cstheme="minorHAnsi"/>
                <w:i/>
                <w:iCs/>
              </w:rPr>
              <w:t>100,00</w:t>
            </w:r>
          </w:p>
        </w:tc>
      </w:tr>
      <w:tr w:rsidR="00C41E31" w:rsidRPr="009D4905" w14:paraId="46A61814"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48969FF"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6B41DDF"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6EAE3BA"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F502E" w14:textId="77777777" w:rsidR="00C41E31" w:rsidRPr="009D4905"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E23C70F"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D9855D4"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8217584" w14:textId="77777777" w:rsidR="00C41E31" w:rsidRPr="009D4905" w:rsidRDefault="00C41E31" w:rsidP="00C41E31">
            <w:pPr>
              <w:pStyle w:val="NormalnyWeb"/>
              <w:jc w:val="center"/>
              <w:rPr>
                <w:rFonts w:asciiTheme="minorHAnsi" w:hAnsiTheme="minorHAnsi" w:cstheme="minorHAnsi"/>
              </w:rPr>
            </w:pPr>
          </w:p>
        </w:tc>
      </w:tr>
      <w:tr w:rsidR="00C41E31" w:rsidRPr="009D4905" w14:paraId="2C5D16D1"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CF689E9"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91596E5"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C4AB4B8" w14:textId="77777777" w:rsidR="00C41E31" w:rsidRPr="009D4905" w:rsidRDefault="00C41E31" w:rsidP="00C41E31">
            <w:pPr>
              <w:pStyle w:val="NormalnyWeb"/>
              <w:jc w:val="center"/>
              <w:rPr>
                <w:rFonts w:asciiTheme="minorHAnsi" w:hAnsiTheme="minorHAnsi" w:cstheme="minorHAnsi"/>
              </w:rPr>
            </w:pPr>
            <w:r w:rsidRPr="009D4905">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3903D567" w14:textId="26940E25" w:rsidR="00C41E31" w:rsidRPr="009D4905" w:rsidRDefault="00C41E31" w:rsidP="00C41E31">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w:t>
            </w:r>
            <w:r w:rsidRPr="009D4905">
              <w:rPr>
                <w:rFonts w:asciiTheme="minorHAnsi" w:hAnsiTheme="minorHAnsi" w:cstheme="minorHAnsi"/>
              </w:rPr>
              <w:lastRenderedPageBreak/>
              <w:t>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631EB319" w14:textId="17DB2C2A"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lastRenderedPageBreak/>
              <w:t>1.477.548,85</w:t>
            </w:r>
          </w:p>
        </w:tc>
        <w:tc>
          <w:tcPr>
            <w:tcW w:w="1701" w:type="dxa"/>
            <w:tcBorders>
              <w:top w:val="outset" w:sz="6" w:space="0" w:color="000000"/>
              <w:left w:val="outset" w:sz="6" w:space="0" w:color="000000"/>
              <w:bottom w:val="outset" w:sz="6" w:space="0" w:color="000000"/>
              <w:right w:val="outset" w:sz="6" w:space="0" w:color="000000"/>
            </w:tcBorders>
          </w:tcPr>
          <w:p w14:paraId="2BC9A864" w14:textId="628FB3BE"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t>1.477.509,34</w:t>
            </w:r>
          </w:p>
        </w:tc>
        <w:tc>
          <w:tcPr>
            <w:tcW w:w="992" w:type="dxa"/>
            <w:tcBorders>
              <w:top w:val="outset" w:sz="6" w:space="0" w:color="000000"/>
              <w:left w:val="outset" w:sz="6" w:space="0" w:color="000000"/>
              <w:bottom w:val="outset" w:sz="6" w:space="0" w:color="000000"/>
              <w:right w:val="outset" w:sz="6" w:space="0" w:color="000000"/>
            </w:tcBorders>
          </w:tcPr>
          <w:p w14:paraId="724DC3CA" w14:textId="1B15CF61"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t>100,00</w:t>
            </w:r>
          </w:p>
        </w:tc>
      </w:tr>
      <w:tr w:rsidR="00C41E31" w:rsidRPr="009D4905" w14:paraId="47AD618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412247"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FCCA2CE"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88EAEB2"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4D0D83A" w14:textId="77777777" w:rsidR="00C41E31" w:rsidRPr="009D4905"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B0402B0"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3E7D6B5"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70249D24" w14:textId="77777777" w:rsidR="00C41E31" w:rsidRPr="009D4905" w:rsidRDefault="00C41E31" w:rsidP="00C41E31">
            <w:pPr>
              <w:pStyle w:val="NormalnyWeb"/>
              <w:jc w:val="center"/>
              <w:rPr>
                <w:rFonts w:asciiTheme="minorHAnsi" w:hAnsiTheme="minorHAnsi" w:cstheme="minorHAnsi"/>
              </w:rPr>
            </w:pPr>
          </w:p>
        </w:tc>
      </w:tr>
      <w:tr w:rsidR="00C41E31" w:rsidRPr="009D4905" w14:paraId="3945712C"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2BB2F43" w14:textId="0CD1E91D" w:rsidR="00C41E31" w:rsidRPr="00FD553A" w:rsidRDefault="00C41E31" w:rsidP="00C41E31">
            <w:pPr>
              <w:pStyle w:val="NormalnyWeb"/>
              <w:jc w:val="center"/>
              <w:rPr>
                <w:rFonts w:asciiTheme="minorHAnsi" w:hAnsiTheme="minorHAnsi" w:cstheme="minorHAnsi"/>
                <w:b/>
                <w:bCs/>
              </w:rPr>
            </w:pPr>
            <w:r w:rsidRPr="00FD553A">
              <w:rPr>
                <w:rFonts w:asciiTheme="minorHAnsi" w:hAnsiTheme="minorHAnsi" w:cstheme="minorHAnsi"/>
                <w:b/>
                <w:bCs/>
              </w:rPr>
              <w:t>600</w:t>
            </w:r>
          </w:p>
        </w:tc>
        <w:tc>
          <w:tcPr>
            <w:tcW w:w="918" w:type="dxa"/>
            <w:tcBorders>
              <w:top w:val="outset" w:sz="6" w:space="0" w:color="000000"/>
              <w:left w:val="outset" w:sz="6" w:space="0" w:color="000000"/>
              <w:bottom w:val="outset" w:sz="6" w:space="0" w:color="000000"/>
              <w:right w:val="outset" w:sz="6" w:space="0" w:color="000000"/>
            </w:tcBorders>
          </w:tcPr>
          <w:p w14:paraId="3210EA4B" w14:textId="77777777" w:rsidR="00C41E31" w:rsidRPr="00FD553A" w:rsidRDefault="00C41E31" w:rsidP="00C41E31">
            <w:pPr>
              <w:pStyle w:val="NormalnyWeb"/>
              <w:jc w:val="center"/>
              <w:rPr>
                <w:rFonts w:asciiTheme="minorHAnsi" w:hAnsiTheme="minorHAnsi" w:cstheme="minorHAnsi"/>
                <w:b/>
                <w:bCs/>
              </w:rPr>
            </w:pPr>
          </w:p>
        </w:tc>
        <w:tc>
          <w:tcPr>
            <w:tcW w:w="709" w:type="dxa"/>
            <w:tcBorders>
              <w:top w:val="outset" w:sz="6" w:space="0" w:color="000000"/>
              <w:left w:val="outset" w:sz="6" w:space="0" w:color="000000"/>
              <w:bottom w:val="outset" w:sz="6" w:space="0" w:color="000000"/>
              <w:right w:val="outset" w:sz="6" w:space="0" w:color="000000"/>
            </w:tcBorders>
          </w:tcPr>
          <w:p w14:paraId="4DF907A0" w14:textId="77777777" w:rsidR="00C41E31" w:rsidRPr="00FD553A" w:rsidRDefault="00C41E31" w:rsidP="00C41E31">
            <w:pPr>
              <w:pStyle w:val="NormalnyWeb"/>
              <w:rPr>
                <w:rFonts w:asciiTheme="minorHAnsi" w:hAnsiTheme="minorHAnsi" w:cstheme="minorHAnsi"/>
                <w:b/>
                <w:bCs/>
              </w:rPr>
            </w:pPr>
          </w:p>
        </w:tc>
        <w:tc>
          <w:tcPr>
            <w:tcW w:w="3144" w:type="dxa"/>
            <w:tcBorders>
              <w:top w:val="outset" w:sz="6" w:space="0" w:color="000000"/>
              <w:left w:val="outset" w:sz="6" w:space="0" w:color="000000"/>
              <w:bottom w:val="outset" w:sz="6" w:space="0" w:color="000000"/>
              <w:right w:val="outset" w:sz="6" w:space="0" w:color="000000"/>
            </w:tcBorders>
          </w:tcPr>
          <w:p w14:paraId="65A670CC" w14:textId="67FAFB1A" w:rsidR="00C41E31" w:rsidRPr="00FD553A" w:rsidRDefault="00C41E31" w:rsidP="00C41E31">
            <w:pPr>
              <w:pStyle w:val="NormalnyWeb"/>
              <w:rPr>
                <w:rFonts w:asciiTheme="minorHAnsi" w:hAnsiTheme="minorHAnsi" w:cstheme="minorHAnsi"/>
                <w:b/>
                <w:bCs/>
              </w:rPr>
            </w:pPr>
            <w:r w:rsidRPr="00FD553A">
              <w:rPr>
                <w:rFonts w:asciiTheme="minorHAnsi" w:hAnsiTheme="minorHAnsi" w:cstheme="minorHAnsi"/>
                <w:b/>
                <w:bCs/>
              </w:rPr>
              <w:t>Transport i łączność</w:t>
            </w:r>
          </w:p>
        </w:tc>
        <w:tc>
          <w:tcPr>
            <w:tcW w:w="1701" w:type="dxa"/>
            <w:tcBorders>
              <w:top w:val="outset" w:sz="6" w:space="0" w:color="000000"/>
              <w:left w:val="outset" w:sz="6" w:space="0" w:color="000000"/>
              <w:bottom w:val="outset" w:sz="6" w:space="0" w:color="000000"/>
              <w:right w:val="outset" w:sz="6" w:space="0" w:color="000000"/>
            </w:tcBorders>
          </w:tcPr>
          <w:p w14:paraId="3D421CA0" w14:textId="051E3AA4" w:rsidR="00C41E31" w:rsidRPr="00FD553A" w:rsidRDefault="00C41E31" w:rsidP="00C41E31">
            <w:pPr>
              <w:pStyle w:val="NormalnyWeb"/>
              <w:jc w:val="center"/>
              <w:rPr>
                <w:rFonts w:asciiTheme="minorHAnsi" w:hAnsiTheme="minorHAnsi" w:cstheme="minorHAnsi"/>
                <w:b/>
                <w:bCs/>
              </w:rPr>
            </w:pPr>
            <w:r w:rsidRPr="00FD553A">
              <w:rPr>
                <w:rFonts w:asciiTheme="minorHAnsi" w:hAnsiTheme="minorHAnsi" w:cstheme="minorHAnsi"/>
                <w:b/>
                <w:bCs/>
              </w:rPr>
              <w:t>1.751,89</w:t>
            </w:r>
          </w:p>
        </w:tc>
        <w:tc>
          <w:tcPr>
            <w:tcW w:w="1701" w:type="dxa"/>
            <w:tcBorders>
              <w:top w:val="outset" w:sz="6" w:space="0" w:color="000000"/>
              <w:left w:val="outset" w:sz="6" w:space="0" w:color="000000"/>
              <w:bottom w:val="outset" w:sz="6" w:space="0" w:color="000000"/>
              <w:right w:val="outset" w:sz="6" w:space="0" w:color="000000"/>
            </w:tcBorders>
          </w:tcPr>
          <w:p w14:paraId="2C50E9C9" w14:textId="27650261" w:rsidR="00C41E31" w:rsidRPr="00FD553A" w:rsidRDefault="00C41E31" w:rsidP="00C41E31">
            <w:pPr>
              <w:pStyle w:val="NormalnyWeb"/>
              <w:jc w:val="center"/>
              <w:rPr>
                <w:rFonts w:asciiTheme="minorHAnsi" w:hAnsiTheme="minorHAnsi" w:cstheme="minorHAnsi"/>
                <w:b/>
                <w:bCs/>
              </w:rPr>
            </w:pPr>
            <w:r w:rsidRPr="00FD553A">
              <w:rPr>
                <w:rFonts w:asciiTheme="minorHAnsi" w:hAnsiTheme="minorHAnsi" w:cstheme="minorHAnsi"/>
                <w:b/>
                <w:bCs/>
              </w:rPr>
              <w:t>1.751,89</w:t>
            </w:r>
          </w:p>
        </w:tc>
        <w:tc>
          <w:tcPr>
            <w:tcW w:w="992" w:type="dxa"/>
            <w:tcBorders>
              <w:top w:val="outset" w:sz="6" w:space="0" w:color="000000"/>
              <w:left w:val="outset" w:sz="6" w:space="0" w:color="000000"/>
              <w:bottom w:val="outset" w:sz="6" w:space="0" w:color="000000"/>
              <w:right w:val="outset" w:sz="6" w:space="0" w:color="000000"/>
            </w:tcBorders>
          </w:tcPr>
          <w:p w14:paraId="37259EAF" w14:textId="640568ED" w:rsidR="00C41E31" w:rsidRPr="00FD553A" w:rsidRDefault="00C41E31" w:rsidP="00C41E31">
            <w:pPr>
              <w:pStyle w:val="NormalnyWeb"/>
              <w:jc w:val="center"/>
              <w:rPr>
                <w:rFonts w:asciiTheme="minorHAnsi" w:hAnsiTheme="minorHAnsi" w:cstheme="minorHAnsi"/>
                <w:b/>
                <w:bCs/>
              </w:rPr>
            </w:pPr>
            <w:r>
              <w:rPr>
                <w:rFonts w:asciiTheme="minorHAnsi" w:hAnsiTheme="minorHAnsi" w:cstheme="minorHAnsi"/>
                <w:b/>
                <w:bCs/>
              </w:rPr>
              <w:t>100,00</w:t>
            </w:r>
          </w:p>
        </w:tc>
      </w:tr>
      <w:tr w:rsidR="00C41E31" w:rsidRPr="009D4905" w14:paraId="2827984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51CD254"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DBDB136"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1445682"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5B796AA" w14:textId="77777777" w:rsidR="00C41E31" w:rsidRPr="009D4905"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F1BBEA4"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66D6CF9"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EFA6CAA" w14:textId="77777777" w:rsidR="00C41E31" w:rsidRPr="009D4905" w:rsidRDefault="00C41E31" w:rsidP="00C41E31">
            <w:pPr>
              <w:pStyle w:val="NormalnyWeb"/>
              <w:jc w:val="center"/>
              <w:rPr>
                <w:rFonts w:asciiTheme="minorHAnsi" w:hAnsiTheme="minorHAnsi" w:cstheme="minorHAnsi"/>
              </w:rPr>
            </w:pPr>
          </w:p>
        </w:tc>
      </w:tr>
      <w:tr w:rsidR="00C41E31" w:rsidRPr="009D4905" w14:paraId="23A45B2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31B63C"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428F57D" w14:textId="390C1344" w:rsidR="00C41E31" w:rsidRPr="00FD553A" w:rsidRDefault="00C41E31" w:rsidP="00C41E31">
            <w:pPr>
              <w:pStyle w:val="NormalnyWeb"/>
              <w:jc w:val="center"/>
              <w:rPr>
                <w:rFonts w:asciiTheme="minorHAnsi" w:hAnsiTheme="minorHAnsi" w:cstheme="minorHAnsi"/>
                <w:i/>
                <w:iCs/>
              </w:rPr>
            </w:pPr>
            <w:r w:rsidRPr="00FD553A">
              <w:rPr>
                <w:rFonts w:asciiTheme="minorHAnsi" w:hAnsiTheme="minorHAnsi" w:cstheme="minorHAnsi"/>
                <w:i/>
                <w:iCs/>
              </w:rPr>
              <w:t>600</w:t>
            </w:r>
            <w:r w:rsidR="00CC1E3B">
              <w:rPr>
                <w:rFonts w:asciiTheme="minorHAnsi" w:hAnsiTheme="minorHAnsi" w:cstheme="minorHAnsi"/>
                <w:i/>
                <w:iCs/>
              </w:rPr>
              <w:t>04</w:t>
            </w:r>
            <w:r w:rsidRPr="00FD553A">
              <w:rPr>
                <w:rFonts w:asciiTheme="minorHAnsi" w:hAnsiTheme="minorHAnsi" w:cstheme="minorHAnsi"/>
                <w:i/>
                <w:iCs/>
              </w:rPr>
              <w:t xml:space="preserve"> </w:t>
            </w:r>
          </w:p>
        </w:tc>
        <w:tc>
          <w:tcPr>
            <w:tcW w:w="709" w:type="dxa"/>
            <w:tcBorders>
              <w:top w:val="outset" w:sz="6" w:space="0" w:color="000000"/>
              <w:left w:val="outset" w:sz="6" w:space="0" w:color="000000"/>
              <w:bottom w:val="outset" w:sz="6" w:space="0" w:color="000000"/>
              <w:right w:val="outset" w:sz="6" w:space="0" w:color="000000"/>
            </w:tcBorders>
          </w:tcPr>
          <w:p w14:paraId="025E8026" w14:textId="77777777" w:rsidR="00C41E31" w:rsidRPr="00FD553A" w:rsidRDefault="00C41E31" w:rsidP="00C41E31">
            <w:pPr>
              <w:pStyle w:val="NormalnyWeb"/>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7E66ED12" w14:textId="6212148A" w:rsidR="00C41E31" w:rsidRPr="00FD553A" w:rsidRDefault="00CC1E3B" w:rsidP="00C41E31">
            <w:pPr>
              <w:pStyle w:val="NormalnyWeb"/>
              <w:rPr>
                <w:rFonts w:asciiTheme="minorHAnsi" w:hAnsiTheme="minorHAnsi" w:cstheme="minorHAnsi"/>
                <w:i/>
                <w:iCs/>
              </w:rPr>
            </w:pPr>
            <w:r>
              <w:rPr>
                <w:rFonts w:asciiTheme="minorHAnsi" w:hAnsiTheme="minorHAnsi" w:cstheme="minorHAnsi"/>
                <w:i/>
                <w:iCs/>
              </w:rPr>
              <w:t>Lokalny transport zbiorowy</w:t>
            </w:r>
          </w:p>
        </w:tc>
        <w:tc>
          <w:tcPr>
            <w:tcW w:w="1701" w:type="dxa"/>
            <w:tcBorders>
              <w:top w:val="outset" w:sz="6" w:space="0" w:color="000000"/>
              <w:left w:val="outset" w:sz="6" w:space="0" w:color="000000"/>
              <w:bottom w:val="outset" w:sz="6" w:space="0" w:color="000000"/>
              <w:right w:val="outset" w:sz="6" w:space="0" w:color="000000"/>
            </w:tcBorders>
          </w:tcPr>
          <w:p w14:paraId="4DA1BF61" w14:textId="73BC620B" w:rsidR="00C41E31" w:rsidRPr="00FD553A" w:rsidRDefault="00C41E31" w:rsidP="00C41E31">
            <w:pPr>
              <w:pStyle w:val="NormalnyWeb"/>
              <w:jc w:val="center"/>
              <w:rPr>
                <w:rFonts w:asciiTheme="minorHAnsi" w:hAnsiTheme="minorHAnsi" w:cstheme="minorHAnsi"/>
                <w:i/>
                <w:iCs/>
              </w:rPr>
            </w:pPr>
            <w:r w:rsidRPr="00FD553A">
              <w:rPr>
                <w:rFonts w:asciiTheme="minorHAnsi" w:hAnsiTheme="minorHAnsi" w:cstheme="minorHAnsi"/>
                <w:i/>
                <w:iCs/>
              </w:rPr>
              <w:t>1.751,89</w:t>
            </w:r>
          </w:p>
        </w:tc>
        <w:tc>
          <w:tcPr>
            <w:tcW w:w="1701" w:type="dxa"/>
            <w:tcBorders>
              <w:top w:val="outset" w:sz="6" w:space="0" w:color="000000"/>
              <w:left w:val="outset" w:sz="6" w:space="0" w:color="000000"/>
              <w:bottom w:val="outset" w:sz="6" w:space="0" w:color="000000"/>
              <w:right w:val="outset" w:sz="6" w:space="0" w:color="000000"/>
            </w:tcBorders>
          </w:tcPr>
          <w:p w14:paraId="5137D61C" w14:textId="691900AD" w:rsidR="00C41E31" w:rsidRPr="00FD553A" w:rsidRDefault="00C41E31" w:rsidP="00C41E31">
            <w:pPr>
              <w:pStyle w:val="NormalnyWeb"/>
              <w:jc w:val="center"/>
              <w:rPr>
                <w:rFonts w:asciiTheme="minorHAnsi" w:hAnsiTheme="minorHAnsi" w:cstheme="minorHAnsi"/>
                <w:i/>
                <w:iCs/>
              </w:rPr>
            </w:pPr>
            <w:r w:rsidRPr="00FD553A">
              <w:rPr>
                <w:rFonts w:asciiTheme="minorHAnsi" w:hAnsiTheme="minorHAnsi" w:cstheme="minorHAnsi"/>
                <w:i/>
                <w:iCs/>
              </w:rPr>
              <w:t>1.751,89</w:t>
            </w:r>
          </w:p>
        </w:tc>
        <w:tc>
          <w:tcPr>
            <w:tcW w:w="992" w:type="dxa"/>
            <w:tcBorders>
              <w:top w:val="outset" w:sz="6" w:space="0" w:color="000000"/>
              <w:left w:val="outset" w:sz="6" w:space="0" w:color="000000"/>
              <w:bottom w:val="outset" w:sz="6" w:space="0" w:color="000000"/>
              <w:right w:val="outset" w:sz="6" w:space="0" w:color="000000"/>
            </w:tcBorders>
          </w:tcPr>
          <w:p w14:paraId="661DE342" w14:textId="02E8AA79" w:rsidR="00C41E31" w:rsidRPr="00FD553A" w:rsidRDefault="00C41E31" w:rsidP="00C41E31">
            <w:pPr>
              <w:pStyle w:val="NormalnyWeb"/>
              <w:jc w:val="center"/>
              <w:rPr>
                <w:rFonts w:asciiTheme="minorHAnsi" w:hAnsiTheme="minorHAnsi" w:cstheme="minorHAnsi"/>
                <w:i/>
                <w:iCs/>
              </w:rPr>
            </w:pPr>
            <w:r>
              <w:rPr>
                <w:rFonts w:asciiTheme="minorHAnsi" w:hAnsiTheme="minorHAnsi" w:cstheme="minorHAnsi"/>
                <w:i/>
                <w:iCs/>
              </w:rPr>
              <w:t>100,00</w:t>
            </w:r>
          </w:p>
        </w:tc>
      </w:tr>
      <w:tr w:rsidR="00C41E31" w:rsidRPr="009D4905" w14:paraId="27C7E6A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369D1BE"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DA05990" w14:textId="77777777" w:rsidR="00C41E31"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B98C6BF"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F0D7AA2" w14:textId="77777777" w:rsidR="00C41E31"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3266C40"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4138D17"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2D18B441" w14:textId="77777777" w:rsidR="00C41E31" w:rsidRPr="009D4905" w:rsidRDefault="00C41E31" w:rsidP="00C41E31">
            <w:pPr>
              <w:pStyle w:val="NormalnyWeb"/>
              <w:jc w:val="center"/>
              <w:rPr>
                <w:rFonts w:asciiTheme="minorHAnsi" w:hAnsiTheme="minorHAnsi" w:cstheme="minorHAnsi"/>
              </w:rPr>
            </w:pPr>
          </w:p>
        </w:tc>
      </w:tr>
      <w:tr w:rsidR="00C41E31" w:rsidRPr="009D4905" w14:paraId="547DA33C"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4B88CDC"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00A765" w14:textId="77777777" w:rsidR="00C41E31"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F228E81" w14:textId="46798020" w:rsidR="00C41E31" w:rsidRPr="009D4905" w:rsidRDefault="00C41E31" w:rsidP="00C41E31">
            <w:pPr>
              <w:pStyle w:val="NormalnyWeb"/>
              <w:rPr>
                <w:rFonts w:asciiTheme="minorHAnsi" w:hAnsiTheme="minorHAnsi" w:cstheme="minorHAnsi"/>
              </w:rPr>
            </w:pPr>
            <w:r w:rsidRPr="009D4905">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4BC1C946" w14:textId="3E35362C" w:rsidR="00C41E31" w:rsidRDefault="00C41E31" w:rsidP="00C41E31">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6453572C" w14:textId="33C1DB2E"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t>1.751,89</w:t>
            </w:r>
          </w:p>
        </w:tc>
        <w:tc>
          <w:tcPr>
            <w:tcW w:w="1701" w:type="dxa"/>
            <w:tcBorders>
              <w:top w:val="outset" w:sz="6" w:space="0" w:color="000000"/>
              <w:left w:val="outset" w:sz="6" w:space="0" w:color="000000"/>
              <w:bottom w:val="outset" w:sz="6" w:space="0" w:color="000000"/>
              <w:right w:val="outset" w:sz="6" w:space="0" w:color="000000"/>
            </w:tcBorders>
          </w:tcPr>
          <w:p w14:paraId="6C441D88" w14:textId="7F3BEAF3"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t>1.751,89</w:t>
            </w:r>
          </w:p>
        </w:tc>
        <w:tc>
          <w:tcPr>
            <w:tcW w:w="992" w:type="dxa"/>
            <w:tcBorders>
              <w:top w:val="outset" w:sz="6" w:space="0" w:color="000000"/>
              <w:left w:val="outset" w:sz="6" w:space="0" w:color="000000"/>
              <w:bottom w:val="outset" w:sz="6" w:space="0" w:color="000000"/>
              <w:right w:val="outset" w:sz="6" w:space="0" w:color="000000"/>
            </w:tcBorders>
          </w:tcPr>
          <w:p w14:paraId="0C2DCF7D" w14:textId="0CCA6CBE" w:rsidR="00C41E31" w:rsidRPr="009D4905" w:rsidRDefault="00C41E31" w:rsidP="00C41E31">
            <w:pPr>
              <w:pStyle w:val="NormalnyWeb"/>
              <w:jc w:val="center"/>
              <w:rPr>
                <w:rFonts w:asciiTheme="minorHAnsi" w:hAnsiTheme="minorHAnsi" w:cstheme="minorHAnsi"/>
              </w:rPr>
            </w:pPr>
            <w:r>
              <w:rPr>
                <w:rFonts w:asciiTheme="minorHAnsi" w:hAnsiTheme="minorHAnsi" w:cstheme="minorHAnsi"/>
              </w:rPr>
              <w:t>100,00</w:t>
            </w:r>
          </w:p>
        </w:tc>
      </w:tr>
      <w:tr w:rsidR="00C41E31" w:rsidRPr="009D4905" w14:paraId="0D98AEB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30F471A" w14:textId="77777777" w:rsidR="00C41E31" w:rsidRPr="009D4905" w:rsidRDefault="00C41E31" w:rsidP="00C41E3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C27759B" w14:textId="77777777" w:rsidR="00C41E31" w:rsidRPr="009D4905" w:rsidRDefault="00C41E31" w:rsidP="00C41E3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0D787E3" w14:textId="77777777" w:rsidR="00C41E31" w:rsidRPr="009D4905" w:rsidRDefault="00C41E31" w:rsidP="00C41E31">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784DB5F" w14:textId="77777777" w:rsidR="00C41E31" w:rsidRPr="009D4905" w:rsidRDefault="00C41E31" w:rsidP="00C41E3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EE07F11" w14:textId="77777777" w:rsidR="00C41E31" w:rsidRPr="009D4905" w:rsidRDefault="00C41E31" w:rsidP="00C41E3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5776174" w14:textId="77777777" w:rsidR="00C41E31" w:rsidRPr="009D4905" w:rsidRDefault="00C41E31" w:rsidP="00C41E3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5FE27468" w14:textId="77777777" w:rsidR="00C41E31" w:rsidRPr="009D4905" w:rsidRDefault="00C41E31" w:rsidP="00C41E31">
            <w:pPr>
              <w:pStyle w:val="NormalnyWeb"/>
              <w:jc w:val="center"/>
              <w:rPr>
                <w:rFonts w:asciiTheme="minorHAnsi" w:hAnsiTheme="minorHAnsi" w:cstheme="minorHAnsi"/>
              </w:rPr>
            </w:pPr>
          </w:p>
        </w:tc>
      </w:tr>
      <w:tr w:rsidR="000E78C1" w:rsidRPr="009D4905" w14:paraId="0390F30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183E7E3" w14:textId="77777777" w:rsidR="000E78C1" w:rsidRPr="009D4905" w:rsidRDefault="000E78C1" w:rsidP="000E78C1">
            <w:pPr>
              <w:pStyle w:val="NormalnyWeb"/>
              <w:jc w:val="center"/>
              <w:rPr>
                <w:rFonts w:asciiTheme="minorHAnsi" w:hAnsiTheme="minorHAnsi" w:cstheme="minorHAnsi"/>
              </w:rPr>
            </w:pPr>
            <w:r w:rsidRPr="009D4905">
              <w:rPr>
                <w:rFonts w:asciiTheme="minorHAnsi" w:hAnsiTheme="minorHAnsi" w:cstheme="minorHAnsi"/>
                <w:b/>
                <w:bCs/>
              </w:rPr>
              <w:t>750</w:t>
            </w:r>
          </w:p>
        </w:tc>
        <w:tc>
          <w:tcPr>
            <w:tcW w:w="918" w:type="dxa"/>
            <w:tcBorders>
              <w:top w:val="outset" w:sz="6" w:space="0" w:color="000000"/>
              <w:left w:val="outset" w:sz="6" w:space="0" w:color="000000"/>
              <w:bottom w:val="outset" w:sz="6" w:space="0" w:color="000000"/>
              <w:right w:val="outset" w:sz="6" w:space="0" w:color="000000"/>
            </w:tcBorders>
          </w:tcPr>
          <w:p w14:paraId="1C63D9DE" w14:textId="77777777" w:rsidR="000E78C1" w:rsidRPr="009D4905"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A9CA6D" w14:textId="77777777" w:rsidR="000E78C1" w:rsidRPr="009D4905"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5C79AF4" w14:textId="77777777" w:rsidR="000E78C1" w:rsidRPr="009D4905" w:rsidRDefault="000E78C1" w:rsidP="000E78C1">
            <w:pPr>
              <w:pStyle w:val="NormalnyWeb"/>
              <w:rPr>
                <w:rFonts w:asciiTheme="minorHAnsi" w:hAnsiTheme="minorHAnsi" w:cstheme="minorHAnsi"/>
              </w:rPr>
            </w:pPr>
            <w:r w:rsidRPr="009D4905">
              <w:rPr>
                <w:rFonts w:asciiTheme="minorHAnsi" w:hAnsiTheme="minorHAnsi" w:cstheme="minorHAnsi"/>
                <w:b/>
                <w:bCs/>
              </w:rPr>
              <w:t>Administracja publiczna</w:t>
            </w:r>
          </w:p>
        </w:tc>
        <w:tc>
          <w:tcPr>
            <w:tcW w:w="1701" w:type="dxa"/>
            <w:tcBorders>
              <w:top w:val="outset" w:sz="6" w:space="0" w:color="000000"/>
              <w:left w:val="outset" w:sz="6" w:space="0" w:color="000000"/>
              <w:bottom w:val="outset" w:sz="6" w:space="0" w:color="000000"/>
              <w:right w:val="outset" w:sz="6" w:space="0" w:color="000000"/>
            </w:tcBorders>
          </w:tcPr>
          <w:p w14:paraId="459056EF" w14:textId="5385CD5C" w:rsidR="000E78C1" w:rsidRPr="00FD553A" w:rsidRDefault="000E78C1" w:rsidP="000E78C1">
            <w:pPr>
              <w:pStyle w:val="NormalnyWeb"/>
              <w:jc w:val="center"/>
              <w:rPr>
                <w:rFonts w:asciiTheme="minorHAnsi" w:hAnsiTheme="minorHAnsi" w:cstheme="minorHAnsi"/>
                <w:b/>
                <w:bCs/>
              </w:rPr>
            </w:pPr>
            <w:r w:rsidRPr="00FD553A">
              <w:rPr>
                <w:rFonts w:asciiTheme="minorHAnsi" w:hAnsiTheme="minorHAnsi" w:cstheme="minorHAnsi"/>
                <w:b/>
                <w:bCs/>
              </w:rPr>
              <w:t>82.481,43</w:t>
            </w:r>
          </w:p>
        </w:tc>
        <w:tc>
          <w:tcPr>
            <w:tcW w:w="1701" w:type="dxa"/>
            <w:tcBorders>
              <w:top w:val="outset" w:sz="6" w:space="0" w:color="000000"/>
              <w:left w:val="outset" w:sz="6" w:space="0" w:color="000000"/>
              <w:bottom w:val="outset" w:sz="6" w:space="0" w:color="000000"/>
              <w:right w:val="outset" w:sz="6" w:space="0" w:color="000000"/>
            </w:tcBorders>
          </w:tcPr>
          <w:p w14:paraId="4D63F5ED" w14:textId="26381F6D" w:rsidR="000E78C1" w:rsidRPr="000E78C1" w:rsidRDefault="000E78C1" w:rsidP="000E78C1">
            <w:pPr>
              <w:pStyle w:val="NormalnyWeb"/>
              <w:jc w:val="center"/>
              <w:rPr>
                <w:rFonts w:asciiTheme="minorHAnsi" w:hAnsiTheme="minorHAnsi" w:cstheme="minorHAnsi"/>
                <w:b/>
                <w:bCs/>
              </w:rPr>
            </w:pPr>
            <w:r w:rsidRPr="000E78C1">
              <w:rPr>
                <w:rFonts w:asciiTheme="minorHAnsi" w:hAnsiTheme="minorHAnsi" w:cstheme="minorHAnsi"/>
                <w:b/>
                <w:bCs/>
              </w:rPr>
              <w:t>79.626,17</w:t>
            </w:r>
          </w:p>
        </w:tc>
        <w:tc>
          <w:tcPr>
            <w:tcW w:w="992" w:type="dxa"/>
            <w:tcBorders>
              <w:top w:val="outset" w:sz="6" w:space="0" w:color="000000"/>
              <w:left w:val="outset" w:sz="6" w:space="0" w:color="000000"/>
              <w:bottom w:val="outset" w:sz="6" w:space="0" w:color="000000"/>
              <w:right w:val="outset" w:sz="6" w:space="0" w:color="000000"/>
            </w:tcBorders>
          </w:tcPr>
          <w:p w14:paraId="0EDE5C8B" w14:textId="521A7090" w:rsidR="000E78C1" w:rsidRPr="000E78C1" w:rsidRDefault="000E78C1" w:rsidP="000E78C1">
            <w:pPr>
              <w:pStyle w:val="NormalnyWeb"/>
              <w:jc w:val="center"/>
              <w:rPr>
                <w:rFonts w:asciiTheme="minorHAnsi" w:hAnsiTheme="minorHAnsi" w:cstheme="minorHAnsi"/>
                <w:b/>
                <w:bCs/>
              </w:rPr>
            </w:pPr>
            <w:r w:rsidRPr="000E78C1">
              <w:rPr>
                <w:rFonts w:asciiTheme="minorHAnsi" w:hAnsiTheme="minorHAnsi" w:cstheme="minorHAnsi"/>
                <w:b/>
                <w:bCs/>
              </w:rPr>
              <w:t>96,54</w:t>
            </w:r>
          </w:p>
        </w:tc>
      </w:tr>
      <w:tr w:rsidR="000E78C1" w:rsidRPr="009D4905" w14:paraId="3C8B57E4"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AC70ACF" w14:textId="77777777" w:rsidR="000E78C1" w:rsidRPr="009D4905"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0F68FCC" w14:textId="77777777" w:rsidR="000E78C1" w:rsidRPr="009D4905"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F774D4" w14:textId="77777777" w:rsidR="000E78C1" w:rsidRPr="009D4905"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949BC42" w14:textId="77777777" w:rsidR="000E78C1" w:rsidRPr="009D4905"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C8289C" w14:textId="77777777" w:rsidR="000E78C1" w:rsidRPr="009D4905"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5CAD372" w14:textId="77777777" w:rsidR="000E78C1" w:rsidRPr="009D4905"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711E901B" w14:textId="77777777" w:rsidR="000E78C1" w:rsidRPr="009D4905" w:rsidRDefault="000E78C1" w:rsidP="000E78C1">
            <w:pPr>
              <w:pStyle w:val="NormalnyWeb"/>
              <w:jc w:val="center"/>
              <w:rPr>
                <w:rFonts w:asciiTheme="minorHAnsi" w:hAnsiTheme="minorHAnsi" w:cstheme="minorHAnsi"/>
              </w:rPr>
            </w:pPr>
          </w:p>
        </w:tc>
      </w:tr>
      <w:tr w:rsidR="000E78C1" w:rsidRPr="009D4905" w14:paraId="23AE40D3"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8B797E0" w14:textId="77777777" w:rsidR="000E78C1" w:rsidRPr="009D4905"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64A423E" w14:textId="77777777" w:rsidR="000E78C1" w:rsidRPr="009D4905" w:rsidRDefault="000E78C1" w:rsidP="000E78C1">
            <w:pPr>
              <w:pStyle w:val="NormalnyWeb"/>
              <w:jc w:val="center"/>
              <w:rPr>
                <w:rFonts w:asciiTheme="minorHAnsi" w:hAnsiTheme="minorHAnsi" w:cstheme="minorHAnsi"/>
              </w:rPr>
            </w:pPr>
            <w:r w:rsidRPr="009D4905">
              <w:rPr>
                <w:rFonts w:asciiTheme="minorHAnsi" w:hAnsiTheme="minorHAnsi" w:cstheme="minorHAnsi"/>
                <w:i/>
                <w:iCs/>
              </w:rPr>
              <w:t>75011</w:t>
            </w:r>
          </w:p>
        </w:tc>
        <w:tc>
          <w:tcPr>
            <w:tcW w:w="709" w:type="dxa"/>
            <w:tcBorders>
              <w:top w:val="outset" w:sz="6" w:space="0" w:color="000000"/>
              <w:left w:val="outset" w:sz="6" w:space="0" w:color="000000"/>
              <w:bottom w:val="outset" w:sz="6" w:space="0" w:color="000000"/>
              <w:right w:val="outset" w:sz="6" w:space="0" w:color="000000"/>
            </w:tcBorders>
          </w:tcPr>
          <w:p w14:paraId="29DC2482" w14:textId="77777777" w:rsidR="000E78C1" w:rsidRPr="009D4905"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D715CD9" w14:textId="77777777" w:rsidR="000E78C1" w:rsidRPr="009D4905" w:rsidRDefault="000E78C1" w:rsidP="000E78C1">
            <w:pPr>
              <w:pStyle w:val="NormalnyWeb"/>
              <w:rPr>
                <w:rFonts w:asciiTheme="minorHAnsi" w:hAnsiTheme="minorHAnsi" w:cstheme="minorHAnsi"/>
              </w:rPr>
            </w:pPr>
            <w:r w:rsidRPr="009D4905">
              <w:rPr>
                <w:rFonts w:asciiTheme="minorHAnsi" w:hAnsiTheme="minorHAnsi" w:cstheme="minorHAnsi"/>
                <w:i/>
                <w:iCs/>
              </w:rPr>
              <w:t>Urzędy wojewódzkie</w:t>
            </w:r>
          </w:p>
        </w:tc>
        <w:tc>
          <w:tcPr>
            <w:tcW w:w="1701" w:type="dxa"/>
            <w:tcBorders>
              <w:top w:val="outset" w:sz="6" w:space="0" w:color="000000"/>
              <w:left w:val="outset" w:sz="6" w:space="0" w:color="000000"/>
              <w:bottom w:val="outset" w:sz="6" w:space="0" w:color="000000"/>
              <w:right w:val="outset" w:sz="6" w:space="0" w:color="000000"/>
            </w:tcBorders>
          </w:tcPr>
          <w:p w14:paraId="0103F7EF" w14:textId="4F241538" w:rsidR="000E78C1" w:rsidRPr="00FD553A" w:rsidRDefault="000E78C1" w:rsidP="000E78C1">
            <w:pPr>
              <w:pStyle w:val="NormalnyWeb"/>
              <w:jc w:val="center"/>
              <w:rPr>
                <w:rFonts w:asciiTheme="minorHAnsi" w:hAnsiTheme="minorHAnsi" w:cstheme="minorHAnsi"/>
                <w:i/>
                <w:iCs/>
              </w:rPr>
            </w:pPr>
            <w:r w:rsidRPr="00FD553A">
              <w:rPr>
                <w:rFonts w:asciiTheme="minorHAnsi" w:hAnsiTheme="minorHAnsi" w:cstheme="minorHAnsi"/>
                <w:i/>
                <w:iCs/>
              </w:rPr>
              <w:t>82.481,43</w:t>
            </w:r>
          </w:p>
        </w:tc>
        <w:tc>
          <w:tcPr>
            <w:tcW w:w="1701" w:type="dxa"/>
            <w:tcBorders>
              <w:top w:val="outset" w:sz="6" w:space="0" w:color="000000"/>
              <w:left w:val="outset" w:sz="6" w:space="0" w:color="000000"/>
              <w:bottom w:val="outset" w:sz="6" w:space="0" w:color="000000"/>
              <w:right w:val="outset" w:sz="6" w:space="0" w:color="000000"/>
            </w:tcBorders>
          </w:tcPr>
          <w:p w14:paraId="104B2C1F" w14:textId="60ABDA70" w:rsidR="000E78C1" w:rsidRPr="000E78C1" w:rsidRDefault="000E78C1" w:rsidP="000E78C1">
            <w:pPr>
              <w:pStyle w:val="NormalnyWeb"/>
              <w:jc w:val="center"/>
              <w:rPr>
                <w:rFonts w:asciiTheme="minorHAnsi" w:hAnsiTheme="minorHAnsi" w:cstheme="minorHAnsi"/>
                <w:i/>
                <w:iCs/>
              </w:rPr>
            </w:pPr>
            <w:r w:rsidRPr="000E78C1">
              <w:rPr>
                <w:rFonts w:asciiTheme="minorHAnsi" w:hAnsiTheme="minorHAnsi" w:cstheme="minorHAnsi"/>
                <w:i/>
                <w:iCs/>
              </w:rPr>
              <w:t>79.626,17</w:t>
            </w:r>
          </w:p>
        </w:tc>
        <w:tc>
          <w:tcPr>
            <w:tcW w:w="992" w:type="dxa"/>
            <w:tcBorders>
              <w:top w:val="outset" w:sz="6" w:space="0" w:color="000000"/>
              <w:left w:val="outset" w:sz="6" w:space="0" w:color="000000"/>
              <w:bottom w:val="outset" w:sz="6" w:space="0" w:color="000000"/>
              <w:right w:val="outset" w:sz="6" w:space="0" w:color="000000"/>
            </w:tcBorders>
          </w:tcPr>
          <w:p w14:paraId="2EE85FC1" w14:textId="3BE7E6F6" w:rsidR="000E78C1" w:rsidRPr="000E78C1" w:rsidRDefault="000E78C1" w:rsidP="000E78C1">
            <w:pPr>
              <w:pStyle w:val="NormalnyWeb"/>
              <w:jc w:val="center"/>
              <w:rPr>
                <w:rFonts w:asciiTheme="minorHAnsi" w:hAnsiTheme="minorHAnsi" w:cstheme="minorHAnsi"/>
                <w:i/>
                <w:iCs/>
              </w:rPr>
            </w:pPr>
            <w:r w:rsidRPr="000E78C1">
              <w:rPr>
                <w:rFonts w:asciiTheme="minorHAnsi" w:hAnsiTheme="minorHAnsi" w:cstheme="minorHAnsi"/>
                <w:i/>
                <w:iCs/>
              </w:rPr>
              <w:t>96,54</w:t>
            </w:r>
          </w:p>
        </w:tc>
      </w:tr>
      <w:tr w:rsidR="000E78C1" w:rsidRPr="009D4905" w14:paraId="74E35C8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EF9A857" w14:textId="77777777" w:rsidR="000E78C1" w:rsidRPr="009D4905"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ABC1750" w14:textId="77777777" w:rsidR="000E78C1" w:rsidRPr="009D4905"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CD74A7B" w14:textId="77777777" w:rsidR="000E78C1" w:rsidRPr="009D4905"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A511240" w14:textId="77777777" w:rsidR="000E78C1" w:rsidRPr="009D4905"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335D240" w14:textId="77777777" w:rsidR="000E78C1" w:rsidRPr="009D4905"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2CFD983" w14:textId="77777777" w:rsidR="000E78C1" w:rsidRPr="009D4905"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1AD83E86" w14:textId="77777777" w:rsidR="000E78C1" w:rsidRPr="009D4905" w:rsidRDefault="000E78C1" w:rsidP="000E78C1">
            <w:pPr>
              <w:pStyle w:val="NormalnyWeb"/>
              <w:jc w:val="center"/>
              <w:rPr>
                <w:rFonts w:asciiTheme="minorHAnsi" w:hAnsiTheme="minorHAnsi" w:cstheme="minorHAnsi"/>
              </w:rPr>
            </w:pPr>
          </w:p>
        </w:tc>
      </w:tr>
      <w:tr w:rsidR="000E78C1" w:rsidRPr="009D4905" w14:paraId="6C413F2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1620D5F" w14:textId="77777777" w:rsidR="000E78C1" w:rsidRPr="009D4905"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9A7DD70" w14:textId="77777777" w:rsidR="000E78C1" w:rsidRPr="009D4905"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7E6E90D" w14:textId="77777777" w:rsidR="000E78C1" w:rsidRPr="009D4905" w:rsidRDefault="000E78C1" w:rsidP="000E78C1">
            <w:pPr>
              <w:pStyle w:val="NormalnyWeb"/>
              <w:jc w:val="center"/>
              <w:rPr>
                <w:rFonts w:asciiTheme="minorHAnsi" w:hAnsiTheme="minorHAnsi" w:cstheme="minorHAnsi"/>
              </w:rPr>
            </w:pPr>
            <w:r w:rsidRPr="009D4905">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70878FFB" w14:textId="261A6802" w:rsidR="000E78C1" w:rsidRPr="009D4905" w:rsidRDefault="000E78C1" w:rsidP="000E78C1">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1BAB7E8E" w14:textId="2737537C" w:rsidR="000E78C1" w:rsidRPr="009D4905" w:rsidRDefault="000E78C1" w:rsidP="000E78C1">
            <w:pPr>
              <w:pStyle w:val="NormalnyWeb"/>
              <w:jc w:val="center"/>
              <w:rPr>
                <w:rFonts w:asciiTheme="minorHAnsi" w:hAnsiTheme="minorHAnsi" w:cstheme="minorHAnsi"/>
              </w:rPr>
            </w:pPr>
            <w:r>
              <w:rPr>
                <w:rFonts w:asciiTheme="minorHAnsi" w:hAnsiTheme="minorHAnsi" w:cstheme="minorHAnsi"/>
              </w:rPr>
              <w:t>82.481,43</w:t>
            </w:r>
          </w:p>
        </w:tc>
        <w:tc>
          <w:tcPr>
            <w:tcW w:w="1701" w:type="dxa"/>
            <w:tcBorders>
              <w:top w:val="outset" w:sz="6" w:space="0" w:color="000000"/>
              <w:left w:val="outset" w:sz="6" w:space="0" w:color="000000"/>
              <w:bottom w:val="outset" w:sz="6" w:space="0" w:color="000000"/>
              <w:right w:val="outset" w:sz="6" w:space="0" w:color="000000"/>
            </w:tcBorders>
          </w:tcPr>
          <w:p w14:paraId="1D22D67E" w14:textId="18B50226" w:rsidR="000E78C1" w:rsidRPr="009D4905" w:rsidRDefault="000E78C1" w:rsidP="000E78C1">
            <w:pPr>
              <w:pStyle w:val="NormalnyWeb"/>
              <w:jc w:val="center"/>
              <w:rPr>
                <w:rFonts w:asciiTheme="minorHAnsi" w:hAnsiTheme="minorHAnsi" w:cstheme="minorHAnsi"/>
              </w:rPr>
            </w:pPr>
            <w:r>
              <w:rPr>
                <w:rFonts w:asciiTheme="minorHAnsi" w:hAnsiTheme="minorHAnsi" w:cstheme="minorHAnsi"/>
              </w:rPr>
              <w:t>79.626,17</w:t>
            </w:r>
          </w:p>
        </w:tc>
        <w:tc>
          <w:tcPr>
            <w:tcW w:w="992" w:type="dxa"/>
            <w:tcBorders>
              <w:top w:val="outset" w:sz="6" w:space="0" w:color="000000"/>
              <w:left w:val="outset" w:sz="6" w:space="0" w:color="000000"/>
              <w:bottom w:val="outset" w:sz="6" w:space="0" w:color="000000"/>
              <w:right w:val="outset" w:sz="6" w:space="0" w:color="000000"/>
            </w:tcBorders>
          </w:tcPr>
          <w:p w14:paraId="5C8B6F7F" w14:textId="26093322" w:rsidR="000E78C1" w:rsidRPr="009D4905" w:rsidRDefault="000E78C1" w:rsidP="000E78C1">
            <w:pPr>
              <w:pStyle w:val="NormalnyWeb"/>
              <w:jc w:val="center"/>
              <w:rPr>
                <w:rFonts w:asciiTheme="minorHAnsi" w:hAnsiTheme="minorHAnsi" w:cstheme="minorHAnsi"/>
              </w:rPr>
            </w:pPr>
            <w:r>
              <w:rPr>
                <w:rFonts w:asciiTheme="minorHAnsi" w:hAnsiTheme="minorHAnsi" w:cstheme="minorHAnsi"/>
              </w:rPr>
              <w:t>96,54</w:t>
            </w:r>
          </w:p>
        </w:tc>
      </w:tr>
      <w:tr w:rsidR="000E78C1" w:rsidRPr="009D4905" w14:paraId="2D722913"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E211AE8" w14:textId="77777777" w:rsidR="000E78C1" w:rsidRPr="009D4905"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711F871" w14:textId="77777777" w:rsidR="000E78C1" w:rsidRPr="009D4905"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774EFCE" w14:textId="77777777" w:rsidR="000E78C1" w:rsidRPr="009D4905"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062EA" w14:textId="77777777" w:rsidR="000E78C1" w:rsidRPr="009D4905"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17F83DF" w14:textId="77777777" w:rsidR="000E78C1" w:rsidRPr="009D4905"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3F2EC2F" w14:textId="77777777" w:rsidR="000E78C1" w:rsidRPr="009D4905"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595BAFBF" w14:textId="77777777" w:rsidR="000E78C1" w:rsidRPr="009D4905" w:rsidRDefault="000E78C1" w:rsidP="000E78C1">
            <w:pPr>
              <w:pStyle w:val="NormalnyWeb"/>
              <w:jc w:val="center"/>
              <w:rPr>
                <w:rFonts w:asciiTheme="minorHAnsi" w:hAnsiTheme="minorHAnsi" w:cstheme="minorHAnsi"/>
              </w:rPr>
            </w:pPr>
          </w:p>
        </w:tc>
      </w:tr>
      <w:tr w:rsidR="000E78C1" w:rsidRPr="005B15BD" w14:paraId="42DBED92"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048E4D41" w14:textId="77777777" w:rsidR="000E78C1" w:rsidRPr="005B15BD" w:rsidRDefault="000E78C1" w:rsidP="000E78C1">
            <w:pPr>
              <w:pStyle w:val="NormalnyWeb"/>
              <w:jc w:val="center"/>
              <w:rPr>
                <w:rFonts w:asciiTheme="minorHAnsi" w:hAnsiTheme="minorHAnsi" w:cstheme="minorHAnsi"/>
              </w:rPr>
            </w:pPr>
            <w:r w:rsidRPr="005B15BD">
              <w:rPr>
                <w:rFonts w:asciiTheme="minorHAnsi" w:hAnsiTheme="minorHAnsi" w:cstheme="minorHAnsi"/>
                <w:b/>
                <w:bCs/>
              </w:rPr>
              <w:t>751</w:t>
            </w:r>
          </w:p>
        </w:tc>
        <w:tc>
          <w:tcPr>
            <w:tcW w:w="918" w:type="dxa"/>
            <w:tcBorders>
              <w:top w:val="outset" w:sz="6" w:space="0" w:color="000000"/>
              <w:left w:val="outset" w:sz="6" w:space="0" w:color="000000"/>
              <w:bottom w:val="outset" w:sz="6" w:space="0" w:color="000000"/>
              <w:right w:val="outset" w:sz="6" w:space="0" w:color="000000"/>
            </w:tcBorders>
          </w:tcPr>
          <w:p w14:paraId="62365735" w14:textId="77777777" w:rsidR="000E78C1" w:rsidRPr="005B15BD"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9BC669E" w14:textId="77777777" w:rsidR="000E78C1" w:rsidRPr="005B15BD"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BB9977D" w14:textId="77777777" w:rsidR="000E78C1" w:rsidRPr="005B15BD" w:rsidRDefault="000E78C1" w:rsidP="000E78C1">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701" w:type="dxa"/>
            <w:tcBorders>
              <w:top w:val="outset" w:sz="6" w:space="0" w:color="000000"/>
              <w:left w:val="outset" w:sz="6" w:space="0" w:color="000000"/>
              <w:bottom w:val="outset" w:sz="6" w:space="0" w:color="000000"/>
              <w:right w:val="outset" w:sz="6" w:space="0" w:color="000000"/>
            </w:tcBorders>
          </w:tcPr>
          <w:p w14:paraId="09F552F5" w14:textId="0C194535" w:rsidR="000E78C1" w:rsidRPr="00FA7D57" w:rsidRDefault="000E78C1" w:rsidP="000E78C1">
            <w:pPr>
              <w:pStyle w:val="NormalnyWeb"/>
              <w:jc w:val="center"/>
              <w:rPr>
                <w:rFonts w:asciiTheme="minorHAnsi" w:hAnsiTheme="minorHAnsi" w:cstheme="minorHAnsi"/>
                <w:b/>
                <w:bCs/>
              </w:rPr>
            </w:pPr>
            <w:r>
              <w:rPr>
                <w:rFonts w:asciiTheme="minorHAnsi" w:hAnsiTheme="minorHAnsi" w:cstheme="minorHAnsi"/>
                <w:b/>
                <w:bCs/>
              </w:rPr>
              <w:t>87.177,00</w:t>
            </w:r>
          </w:p>
        </w:tc>
        <w:tc>
          <w:tcPr>
            <w:tcW w:w="1701" w:type="dxa"/>
            <w:tcBorders>
              <w:top w:val="outset" w:sz="6" w:space="0" w:color="000000"/>
              <w:left w:val="outset" w:sz="6" w:space="0" w:color="000000"/>
              <w:bottom w:val="outset" w:sz="6" w:space="0" w:color="000000"/>
              <w:right w:val="outset" w:sz="6" w:space="0" w:color="000000"/>
            </w:tcBorders>
          </w:tcPr>
          <w:p w14:paraId="237C2B7E" w14:textId="2FF1B078" w:rsidR="000E78C1" w:rsidRPr="00FA7D57" w:rsidRDefault="00A026A8" w:rsidP="000E78C1">
            <w:pPr>
              <w:pStyle w:val="NormalnyWeb"/>
              <w:jc w:val="center"/>
              <w:rPr>
                <w:rFonts w:asciiTheme="minorHAnsi" w:hAnsiTheme="minorHAnsi" w:cstheme="minorHAnsi"/>
                <w:b/>
                <w:bCs/>
              </w:rPr>
            </w:pPr>
            <w:r>
              <w:rPr>
                <w:rFonts w:asciiTheme="minorHAnsi" w:hAnsiTheme="minorHAnsi" w:cstheme="minorHAnsi"/>
                <w:b/>
                <w:bCs/>
              </w:rPr>
              <w:t>87.176,92</w:t>
            </w:r>
          </w:p>
        </w:tc>
        <w:tc>
          <w:tcPr>
            <w:tcW w:w="992" w:type="dxa"/>
            <w:tcBorders>
              <w:top w:val="outset" w:sz="6" w:space="0" w:color="000000"/>
              <w:left w:val="outset" w:sz="6" w:space="0" w:color="000000"/>
              <w:bottom w:val="outset" w:sz="6" w:space="0" w:color="000000"/>
              <w:right w:val="outset" w:sz="6" w:space="0" w:color="000000"/>
            </w:tcBorders>
          </w:tcPr>
          <w:p w14:paraId="6D9D33DF" w14:textId="66DC63E8" w:rsidR="000E78C1" w:rsidRPr="00FA7D57" w:rsidRDefault="00A026A8" w:rsidP="000E78C1">
            <w:pPr>
              <w:pStyle w:val="NormalnyWeb"/>
              <w:jc w:val="center"/>
              <w:rPr>
                <w:rFonts w:asciiTheme="minorHAnsi" w:hAnsiTheme="minorHAnsi" w:cstheme="minorHAnsi"/>
                <w:b/>
                <w:bCs/>
              </w:rPr>
            </w:pPr>
            <w:r>
              <w:rPr>
                <w:rFonts w:asciiTheme="minorHAnsi" w:hAnsiTheme="minorHAnsi" w:cstheme="minorHAnsi"/>
                <w:b/>
                <w:bCs/>
              </w:rPr>
              <w:t>1000,00</w:t>
            </w:r>
          </w:p>
        </w:tc>
      </w:tr>
      <w:tr w:rsidR="000E78C1" w:rsidRPr="005B15BD" w14:paraId="516B8679"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35C1C0" w14:textId="77777777" w:rsidR="000E78C1" w:rsidRPr="005B15BD"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B568FB5" w14:textId="77777777" w:rsidR="000E78C1" w:rsidRPr="005B15BD"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2D3EBFE" w14:textId="77777777" w:rsidR="000E78C1" w:rsidRPr="005B15BD"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71155ED" w14:textId="77777777" w:rsidR="000E78C1" w:rsidRPr="005B15BD"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1A3917" w14:textId="77777777" w:rsidR="000E78C1" w:rsidRPr="005B15BD"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C0D18F3" w14:textId="77777777" w:rsidR="000E78C1" w:rsidRPr="005B15BD"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6D82E3D6" w14:textId="77777777" w:rsidR="000E78C1" w:rsidRPr="005B15BD" w:rsidRDefault="000E78C1" w:rsidP="000E78C1">
            <w:pPr>
              <w:pStyle w:val="NormalnyWeb"/>
              <w:jc w:val="center"/>
              <w:rPr>
                <w:rFonts w:asciiTheme="minorHAnsi" w:hAnsiTheme="minorHAnsi" w:cstheme="minorHAnsi"/>
              </w:rPr>
            </w:pPr>
          </w:p>
        </w:tc>
      </w:tr>
      <w:tr w:rsidR="000E78C1" w:rsidRPr="005B15BD" w14:paraId="3A858EE1"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512A201" w14:textId="77777777" w:rsidR="000E78C1" w:rsidRPr="005B15BD"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6DDD63B" w14:textId="77777777" w:rsidR="000E78C1" w:rsidRPr="005B15BD" w:rsidRDefault="000E78C1" w:rsidP="000E78C1">
            <w:pPr>
              <w:pStyle w:val="NormalnyWeb"/>
              <w:jc w:val="center"/>
              <w:rPr>
                <w:rFonts w:asciiTheme="minorHAnsi" w:hAnsiTheme="minorHAnsi" w:cstheme="minorHAnsi"/>
              </w:rPr>
            </w:pPr>
            <w:r w:rsidRPr="005B15BD">
              <w:rPr>
                <w:rFonts w:asciiTheme="minorHAnsi" w:hAnsiTheme="minorHAnsi" w:cstheme="minorHAnsi"/>
                <w:i/>
                <w:iCs/>
              </w:rPr>
              <w:t>75101</w:t>
            </w:r>
          </w:p>
        </w:tc>
        <w:tc>
          <w:tcPr>
            <w:tcW w:w="709" w:type="dxa"/>
            <w:tcBorders>
              <w:top w:val="outset" w:sz="6" w:space="0" w:color="000000"/>
              <w:left w:val="outset" w:sz="6" w:space="0" w:color="000000"/>
              <w:bottom w:val="outset" w:sz="6" w:space="0" w:color="000000"/>
              <w:right w:val="outset" w:sz="6" w:space="0" w:color="000000"/>
            </w:tcBorders>
          </w:tcPr>
          <w:p w14:paraId="1770756B" w14:textId="77777777" w:rsidR="000E78C1" w:rsidRPr="005B15BD"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055577F" w14:textId="77777777" w:rsidR="000E78C1" w:rsidRPr="005B15BD" w:rsidRDefault="000E78C1" w:rsidP="000E78C1">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701" w:type="dxa"/>
            <w:tcBorders>
              <w:top w:val="outset" w:sz="6" w:space="0" w:color="000000"/>
              <w:left w:val="outset" w:sz="6" w:space="0" w:color="000000"/>
              <w:bottom w:val="outset" w:sz="6" w:space="0" w:color="000000"/>
              <w:right w:val="outset" w:sz="6" w:space="0" w:color="000000"/>
            </w:tcBorders>
          </w:tcPr>
          <w:p w14:paraId="750A83DE" w14:textId="17772A4B" w:rsidR="000E78C1" w:rsidRPr="00FA7D57" w:rsidRDefault="000E78C1" w:rsidP="000E78C1">
            <w:pPr>
              <w:pStyle w:val="NormalnyWeb"/>
              <w:jc w:val="center"/>
              <w:rPr>
                <w:rFonts w:asciiTheme="minorHAnsi" w:hAnsiTheme="minorHAnsi" w:cstheme="minorHAnsi"/>
                <w:i/>
                <w:iCs/>
              </w:rPr>
            </w:pPr>
            <w:r>
              <w:rPr>
                <w:rFonts w:asciiTheme="minorHAnsi" w:hAnsiTheme="minorHAnsi" w:cstheme="minorHAnsi"/>
                <w:i/>
                <w:iCs/>
              </w:rPr>
              <w:t>1.523,00</w:t>
            </w:r>
          </w:p>
        </w:tc>
        <w:tc>
          <w:tcPr>
            <w:tcW w:w="1701" w:type="dxa"/>
            <w:tcBorders>
              <w:top w:val="outset" w:sz="6" w:space="0" w:color="000000"/>
              <w:left w:val="outset" w:sz="6" w:space="0" w:color="000000"/>
              <w:bottom w:val="outset" w:sz="6" w:space="0" w:color="000000"/>
              <w:right w:val="outset" w:sz="6" w:space="0" w:color="000000"/>
            </w:tcBorders>
          </w:tcPr>
          <w:p w14:paraId="2F71C898" w14:textId="3E0B3127" w:rsidR="000E78C1" w:rsidRPr="00FA7D57" w:rsidRDefault="00A026A8" w:rsidP="000E78C1">
            <w:pPr>
              <w:pStyle w:val="NormalnyWeb"/>
              <w:jc w:val="center"/>
              <w:rPr>
                <w:rFonts w:asciiTheme="minorHAnsi" w:hAnsiTheme="minorHAnsi" w:cstheme="minorHAnsi"/>
                <w:i/>
                <w:iCs/>
              </w:rPr>
            </w:pPr>
            <w:r>
              <w:rPr>
                <w:rFonts w:asciiTheme="minorHAnsi" w:hAnsiTheme="minorHAnsi" w:cstheme="minorHAnsi"/>
                <w:i/>
                <w:iCs/>
              </w:rPr>
              <w:t>1.523,00</w:t>
            </w:r>
          </w:p>
        </w:tc>
        <w:tc>
          <w:tcPr>
            <w:tcW w:w="992" w:type="dxa"/>
            <w:tcBorders>
              <w:top w:val="outset" w:sz="6" w:space="0" w:color="000000"/>
              <w:left w:val="outset" w:sz="6" w:space="0" w:color="000000"/>
              <w:bottom w:val="outset" w:sz="6" w:space="0" w:color="000000"/>
              <w:right w:val="outset" w:sz="6" w:space="0" w:color="000000"/>
            </w:tcBorders>
          </w:tcPr>
          <w:p w14:paraId="3B294D41" w14:textId="353B81BE" w:rsidR="000E78C1" w:rsidRPr="00FA7D57" w:rsidRDefault="00A026A8" w:rsidP="000E78C1">
            <w:pPr>
              <w:pStyle w:val="NormalnyWeb"/>
              <w:jc w:val="center"/>
              <w:rPr>
                <w:rFonts w:asciiTheme="minorHAnsi" w:hAnsiTheme="minorHAnsi" w:cstheme="minorHAnsi"/>
                <w:i/>
                <w:iCs/>
              </w:rPr>
            </w:pPr>
            <w:r>
              <w:rPr>
                <w:rFonts w:asciiTheme="minorHAnsi" w:hAnsiTheme="minorHAnsi" w:cstheme="minorHAnsi"/>
                <w:i/>
                <w:iCs/>
              </w:rPr>
              <w:t>100,00</w:t>
            </w:r>
          </w:p>
        </w:tc>
      </w:tr>
      <w:tr w:rsidR="000E78C1" w:rsidRPr="005B15BD" w14:paraId="32A1A3A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C72688" w14:textId="77777777" w:rsidR="000E78C1" w:rsidRPr="005B15BD"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31DEC3F" w14:textId="77777777" w:rsidR="000E78C1" w:rsidRPr="005B15BD"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DFD199C" w14:textId="77777777" w:rsidR="000E78C1" w:rsidRPr="005B15BD"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1CC3EA7" w14:textId="77777777" w:rsidR="000E78C1" w:rsidRPr="005B15BD"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8C635C" w14:textId="77777777" w:rsidR="000E78C1" w:rsidRPr="005B15BD"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BCCA054" w14:textId="77777777" w:rsidR="000E78C1" w:rsidRPr="005B15BD"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042FA38A" w14:textId="77777777" w:rsidR="000E78C1" w:rsidRPr="005B15BD" w:rsidRDefault="000E78C1" w:rsidP="000E78C1">
            <w:pPr>
              <w:pStyle w:val="NormalnyWeb"/>
              <w:jc w:val="center"/>
              <w:rPr>
                <w:rFonts w:asciiTheme="minorHAnsi" w:hAnsiTheme="minorHAnsi" w:cstheme="minorHAnsi"/>
              </w:rPr>
            </w:pPr>
          </w:p>
        </w:tc>
      </w:tr>
      <w:tr w:rsidR="000E78C1" w:rsidRPr="005B15BD" w14:paraId="0E0352D1"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E0EF754" w14:textId="77777777" w:rsidR="000E78C1" w:rsidRPr="005B15BD"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F33594A" w14:textId="77777777" w:rsidR="000E78C1" w:rsidRPr="005B15BD"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0FF52475" w14:textId="77777777" w:rsidR="000E78C1" w:rsidRPr="005B15BD" w:rsidRDefault="000E78C1" w:rsidP="000E78C1">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4A84554D" w14:textId="610EA501" w:rsidR="000E78C1" w:rsidRPr="005B15BD" w:rsidRDefault="000E78C1" w:rsidP="000E78C1">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w:t>
            </w:r>
            <w:r w:rsidRPr="009D4905">
              <w:rPr>
                <w:rFonts w:asciiTheme="minorHAnsi" w:hAnsiTheme="minorHAnsi" w:cstheme="minorHAnsi"/>
              </w:rPr>
              <w:lastRenderedPageBreak/>
              <w:t>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51C938AC" w14:textId="29C7B191" w:rsidR="000E78C1" w:rsidRPr="005B15BD" w:rsidRDefault="000E78C1" w:rsidP="000E78C1">
            <w:pPr>
              <w:pStyle w:val="NormalnyWeb"/>
              <w:jc w:val="center"/>
              <w:rPr>
                <w:rFonts w:asciiTheme="minorHAnsi" w:hAnsiTheme="minorHAnsi" w:cstheme="minorHAnsi"/>
              </w:rPr>
            </w:pPr>
            <w:r>
              <w:rPr>
                <w:rFonts w:asciiTheme="minorHAnsi" w:hAnsiTheme="minorHAnsi" w:cstheme="minorHAnsi"/>
              </w:rPr>
              <w:lastRenderedPageBreak/>
              <w:t>1.523,00</w:t>
            </w:r>
          </w:p>
        </w:tc>
        <w:tc>
          <w:tcPr>
            <w:tcW w:w="1701" w:type="dxa"/>
            <w:tcBorders>
              <w:top w:val="outset" w:sz="6" w:space="0" w:color="000000"/>
              <w:left w:val="outset" w:sz="6" w:space="0" w:color="000000"/>
              <w:bottom w:val="outset" w:sz="6" w:space="0" w:color="000000"/>
              <w:right w:val="outset" w:sz="6" w:space="0" w:color="000000"/>
            </w:tcBorders>
          </w:tcPr>
          <w:p w14:paraId="2F900630" w14:textId="5B8B2FAF"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1.523,00</w:t>
            </w:r>
          </w:p>
        </w:tc>
        <w:tc>
          <w:tcPr>
            <w:tcW w:w="992" w:type="dxa"/>
            <w:tcBorders>
              <w:top w:val="outset" w:sz="6" w:space="0" w:color="000000"/>
              <w:left w:val="outset" w:sz="6" w:space="0" w:color="000000"/>
              <w:bottom w:val="outset" w:sz="6" w:space="0" w:color="000000"/>
              <w:right w:val="outset" w:sz="6" w:space="0" w:color="000000"/>
            </w:tcBorders>
          </w:tcPr>
          <w:p w14:paraId="434A21E6" w14:textId="73BB0163" w:rsidR="000E78C1" w:rsidRPr="005B15BD" w:rsidRDefault="00A026A8" w:rsidP="000E78C1">
            <w:pPr>
              <w:pStyle w:val="NormalnyWeb"/>
              <w:jc w:val="center"/>
              <w:rPr>
                <w:rFonts w:asciiTheme="minorHAnsi" w:hAnsiTheme="minorHAnsi" w:cstheme="minorHAnsi"/>
              </w:rPr>
            </w:pPr>
            <w:r>
              <w:rPr>
                <w:rFonts w:asciiTheme="minorHAnsi" w:hAnsiTheme="minorHAnsi" w:cstheme="minorHAnsi"/>
              </w:rPr>
              <w:t>100,00</w:t>
            </w:r>
          </w:p>
        </w:tc>
      </w:tr>
      <w:tr w:rsidR="000E78C1" w:rsidRPr="005B15BD" w14:paraId="055D399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25584F9" w14:textId="77777777" w:rsidR="000E78C1" w:rsidRPr="005B15BD" w:rsidRDefault="000E78C1" w:rsidP="000E78C1">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5DAF562" w14:textId="77777777" w:rsidR="000E78C1" w:rsidRPr="005B15BD" w:rsidRDefault="000E78C1" w:rsidP="000E78C1">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C04A1E4" w14:textId="77777777" w:rsidR="000E78C1" w:rsidRPr="005B15BD" w:rsidRDefault="000E78C1" w:rsidP="000E78C1">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8C39A3F" w14:textId="77777777" w:rsidR="000E78C1" w:rsidRPr="009D4905" w:rsidRDefault="000E78C1" w:rsidP="000E78C1">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012473" w14:textId="77777777" w:rsidR="000E78C1" w:rsidRDefault="000E78C1" w:rsidP="000E78C1">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DE02724" w14:textId="77777777" w:rsidR="000E78C1" w:rsidRPr="005B15BD" w:rsidRDefault="000E78C1" w:rsidP="000E78C1">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B4A8856" w14:textId="77777777" w:rsidR="000E78C1" w:rsidRPr="005B15BD" w:rsidRDefault="000E78C1" w:rsidP="000E78C1">
            <w:pPr>
              <w:pStyle w:val="NormalnyWeb"/>
              <w:jc w:val="center"/>
              <w:rPr>
                <w:rFonts w:asciiTheme="minorHAnsi" w:hAnsiTheme="minorHAnsi" w:cstheme="minorHAnsi"/>
              </w:rPr>
            </w:pPr>
          </w:p>
        </w:tc>
      </w:tr>
      <w:tr w:rsidR="00A026A8" w:rsidRPr="005B15BD" w14:paraId="0803DF7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6C67E30"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7E3EC1B" w14:textId="4A131F32" w:rsidR="00A026A8" w:rsidRPr="00FD553A" w:rsidRDefault="00A026A8" w:rsidP="00A026A8">
            <w:pPr>
              <w:pStyle w:val="NormalnyWeb"/>
              <w:jc w:val="center"/>
              <w:rPr>
                <w:rFonts w:asciiTheme="minorHAnsi" w:hAnsiTheme="minorHAnsi" w:cstheme="minorHAnsi"/>
                <w:i/>
                <w:iCs/>
              </w:rPr>
            </w:pPr>
            <w:r w:rsidRPr="00FD553A">
              <w:rPr>
                <w:rFonts w:asciiTheme="minorHAnsi" w:hAnsiTheme="minorHAnsi" w:cstheme="minorHAnsi"/>
                <w:i/>
                <w:iCs/>
              </w:rPr>
              <w:t>75108</w:t>
            </w:r>
          </w:p>
        </w:tc>
        <w:tc>
          <w:tcPr>
            <w:tcW w:w="709" w:type="dxa"/>
            <w:tcBorders>
              <w:top w:val="outset" w:sz="6" w:space="0" w:color="000000"/>
              <w:left w:val="outset" w:sz="6" w:space="0" w:color="000000"/>
              <w:bottom w:val="outset" w:sz="6" w:space="0" w:color="000000"/>
              <w:right w:val="outset" w:sz="6" w:space="0" w:color="000000"/>
            </w:tcBorders>
          </w:tcPr>
          <w:p w14:paraId="1DE5742B" w14:textId="77777777" w:rsidR="00A026A8" w:rsidRPr="00FD553A" w:rsidRDefault="00A026A8" w:rsidP="00A026A8">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06A65D7B" w14:textId="00526A07" w:rsidR="00A026A8" w:rsidRPr="00FD553A" w:rsidRDefault="00A026A8" w:rsidP="00A026A8">
            <w:pPr>
              <w:pStyle w:val="NormalnyWeb"/>
              <w:rPr>
                <w:rFonts w:asciiTheme="minorHAnsi" w:hAnsiTheme="minorHAnsi" w:cstheme="minorHAnsi"/>
                <w:i/>
                <w:iCs/>
              </w:rPr>
            </w:pPr>
            <w:r w:rsidRPr="00FD553A">
              <w:rPr>
                <w:rFonts w:asciiTheme="minorHAnsi" w:hAnsiTheme="minorHAnsi" w:cstheme="minorHAnsi"/>
                <w:i/>
                <w:iCs/>
              </w:rPr>
              <w:t>Wybory do Sejmu i Senatu</w:t>
            </w:r>
          </w:p>
        </w:tc>
        <w:tc>
          <w:tcPr>
            <w:tcW w:w="1701" w:type="dxa"/>
            <w:tcBorders>
              <w:top w:val="outset" w:sz="6" w:space="0" w:color="000000"/>
              <w:left w:val="outset" w:sz="6" w:space="0" w:color="000000"/>
              <w:bottom w:val="outset" w:sz="6" w:space="0" w:color="000000"/>
              <w:right w:val="outset" w:sz="6" w:space="0" w:color="000000"/>
            </w:tcBorders>
          </w:tcPr>
          <w:p w14:paraId="375CF294" w14:textId="1ADFFEEC" w:rsidR="00A026A8" w:rsidRPr="00FD553A" w:rsidRDefault="00A026A8" w:rsidP="00A026A8">
            <w:pPr>
              <w:pStyle w:val="NormalnyWeb"/>
              <w:jc w:val="center"/>
              <w:rPr>
                <w:rFonts w:asciiTheme="minorHAnsi" w:hAnsiTheme="minorHAnsi" w:cstheme="minorHAnsi"/>
                <w:i/>
                <w:iCs/>
              </w:rPr>
            </w:pPr>
            <w:r>
              <w:rPr>
                <w:rFonts w:asciiTheme="minorHAnsi" w:hAnsiTheme="minorHAnsi" w:cstheme="minorHAnsi"/>
                <w:i/>
                <w:iCs/>
              </w:rPr>
              <w:t>85.124,00</w:t>
            </w:r>
          </w:p>
        </w:tc>
        <w:tc>
          <w:tcPr>
            <w:tcW w:w="1701" w:type="dxa"/>
            <w:tcBorders>
              <w:top w:val="outset" w:sz="6" w:space="0" w:color="000000"/>
              <w:left w:val="outset" w:sz="6" w:space="0" w:color="000000"/>
              <w:bottom w:val="outset" w:sz="6" w:space="0" w:color="000000"/>
              <w:right w:val="outset" w:sz="6" w:space="0" w:color="000000"/>
            </w:tcBorders>
          </w:tcPr>
          <w:p w14:paraId="03D2E8C4" w14:textId="7DB4C552"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85.123,92</w:t>
            </w:r>
          </w:p>
        </w:tc>
        <w:tc>
          <w:tcPr>
            <w:tcW w:w="992" w:type="dxa"/>
            <w:tcBorders>
              <w:top w:val="outset" w:sz="6" w:space="0" w:color="000000"/>
              <w:left w:val="outset" w:sz="6" w:space="0" w:color="000000"/>
              <w:bottom w:val="outset" w:sz="6" w:space="0" w:color="000000"/>
              <w:right w:val="outset" w:sz="6" w:space="0" w:color="000000"/>
            </w:tcBorders>
          </w:tcPr>
          <w:p w14:paraId="4D38683E" w14:textId="1B02E4F6"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100,00</w:t>
            </w:r>
          </w:p>
        </w:tc>
      </w:tr>
      <w:tr w:rsidR="00A026A8" w:rsidRPr="005B15BD" w14:paraId="41032139"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4E571F9"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1524802"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CA13397"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F4510E7" w14:textId="77777777" w:rsidR="00A026A8" w:rsidRPr="009D4905"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7A6613C"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4ED0340"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73A2A0E3" w14:textId="77777777" w:rsidR="00A026A8" w:rsidRPr="005B15BD" w:rsidRDefault="00A026A8" w:rsidP="00A026A8">
            <w:pPr>
              <w:pStyle w:val="NormalnyWeb"/>
              <w:jc w:val="center"/>
              <w:rPr>
                <w:rFonts w:asciiTheme="minorHAnsi" w:hAnsiTheme="minorHAnsi" w:cstheme="minorHAnsi"/>
              </w:rPr>
            </w:pPr>
          </w:p>
        </w:tc>
      </w:tr>
      <w:tr w:rsidR="00A026A8" w:rsidRPr="005B15BD" w14:paraId="12F38904"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A118494"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D1819F3"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0A8669A" w14:textId="6AFC3EEE"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37750E4B" w14:textId="6A0714B6" w:rsidR="00A026A8" w:rsidRPr="009D4905"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20B21FC0" w14:textId="22C4A26F" w:rsidR="00A026A8" w:rsidRDefault="00A026A8" w:rsidP="00A026A8">
            <w:pPr>
              <w:pStyle w:val="NormalnyWeb"/>
              <w:jc w:val="center"/>
              <w:rPr>
                <w:rFonts w:asciiTheme="minorHAnsi" w:hAnsiTheme="minorHAnsi" w:cstheme="minorHAnsi"/>
              </w:rPr>
            </w:pPr>
            <w:r>
              <w:rPr>
                <w:rFonts w:asciiTheme="minorHAnsi" w:hAnsiTheme="minorHAnsi" w:cstheme="minorHAnsi"/>
              </w:rPr>
              <w:t>85.124,00</w:t>
            </w:r>
          </w:p>
        </w:tc>
        <w:tc>
          <w:tcPr>
            <w:tcW w:w="1701" w:type="dxa"/>
            <w:tcBorders>
              <w:top w:val="outset" w:sz="6" w:space="0" w:color="000000"/>
              <w:left w:val="outset" w:sz="6" w:space="0" w:color="000000"/>
              <w:bottom w:val="outset" w:sz="6" w:space="0" w:color="000000"/>
              <w:right w:val="outset" w:sz="6" w:space="0" w:color="000000"/>
            </w:tcBorders>
          </w:tcPr>
          <w:p w14:paraId="6C78CDAF" w14:textId="644512D2"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85.123,92</w:t>
            </w:r>
          </w:p>
        </w:tc>
        <w:tc>
          <w:tcPr>
            <w:tcW w:w="992" w:type="dxa"/>
            <w:tcBorders>
              <w:top w:val="outset" w:sz="6" w:space="0" w:color="000000"/>
              <w:left w:val="outset" w:sz="6" w:space="0" w:color="000000"/>
              <w:bottom w:val="outset" w:sz="6" w:space="0" w:color="000000"/>
              <w:right w:val="outset" w:sz="6" w:space="0" w:color="000000"/>
            </w:tcBorders>
          </w:tcPr>
          <w:p w14:paraId="7177909B" w14:textId="24455D54"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100,00</w:t>
            </w:r>
          </w:p>
        </w:tc>
      </w:tr>
      <w:tr w:rsidR="00A026A8" w:rsidRPr="005B15BD" w14:paraId="69D2C9E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82D3AFD"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A3CA81F"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40A672F"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E253936"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5109CDE"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95EB8BA" w14:textId="77777777" w:rsidR="00A026A8"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21E1ADBC" w14:textId="77777777" w:rsidR="00A026A8" w:rsidRDefault="00A026A8" w:rsidP="00A026A8">
            <w:pPr>
              <w:pStyle w:val="NormalnyWeb"/>
              <w:jc w:val="center"/>
              <w:rPr>
                <w:rFonts w:asciiTheme="minorHAnsi" w:hAnsiTheme="minorHAnsi" w:cstheme="minorHAnsi"/>
              </w:rPr>
            </w:pPr>
          </w:p>
        </w:tc>
      </w:tr>
      <w:tr w:rsidR="00A026A8" w:rsidRPr="005B15BD" w14:paraId="161AA448"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BE196D8"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864B9AD" w14:textId="3DF39FB2" w:rsidR="00A026A8" w:rsidRPr="00FD553A" w:rsidRDefault="00A026A8" w:rsidP="00A026A8">
            <w:pPr>
              <w:pStyle w:val="NormalnyWeb"/>
              <w:jc w:val="center"/>
              <w:rPr>
                <w:rFonts w:asciiTheme="minorHAnsi" w:hAnsiTheme="minorHAnsi" w:cstheme="minorHAnsi"/>
                <w:i/>
                <w:iCs/>
              </w:rPr>
            </w:pPr>
            <w:r w:rsidRPr="00FD553A">
              <w:rPr>
                <w:rFonts w:asciiTheme="minorHAnsi" w:hAnsiTheme="minorHAnsi" w:cstheme="minorHAnsi"/>
                <w:i/>
                <w:iCs/>
              </w:rPr>
              <w:t>75110</w:t>
            </w:r>
          </w:p>
        </w:tc>
        <w:tc>
          <w:tcPr>
            <w:tcW w:w="709" w:type="dxa"/>
            <w:tcBorders>
              <w:top w:val="outset" w:sz="6" w:space="0" w:color="000000"/>
              <w:left w:val="outset" w:sz="6" w:space="0" w:color="000000"/>
              <w:bottom w:val="outset" w:sz="6" w:space="0" w:color="000000"/>
              <w:right w:val="outset" w:sz="6" w:space="0" w:color="000000"/>
            </w:tcBorders>
          </w:tcPr>
          <w:p w14:paraId="4B34208D" w14:textId="77777777" w:rsidR="00A026A8" w:rsidRPr="00FD553A" w:rsidRDefault="00A026A8" w:rsidP="00A026A8">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29D1A10F" w14:textId="2E237679" w:rsidR="00A026A8" w:rsidRPr="00FD553A" w:rsidRDefault="00A026A8" w:rsidP="00A026A8">
            <w:pPr>
              <w:pStyle w:val="NormalnyWeb"/>
              <w:rPr>
                <w:rFonts w:asciiTheme="minorHAnsi" w:hAnsiTheme="minorHAnsi" w:cstheme="minorHAnsi"/>
                <w:i/>
                <w:iCs/>
              </w:rPr>
            </w:pPr>
            <w:r w:rsidRPr="00FD553A">
              <w:rPr>
                <w:rFonts w:asciiTheme="minorHAnsi" w:hAnsiTheme="minorHAnsi" w:cstheme="minorHAnsi"/>
                <w:i/>
                <w:iCs/>
              </w:rPr>
              <w:t>Referenda ogólnokrajowe i konstytucyjne</w:t>
            </w:r>
          </w:p>
        </w:tc>
        <w:tc>
          <w:tcPr>
            <w:tcW w:w="1701" w:type="dxa"/>
            <w:tcBorders>
              <w:top w:val="outset" w:sz="6" w:space="0" w:color="000000"/>
              <w:left w:val="outset" w:sz="6" w:space="0" w:color="000000"/>
              <w:bottom w:val="outset" w:sz="6" w:space="0" w:color="000000"/>
              <w:right w:val="outset" w:sz="6" w:space="0" w:color="000000"/>
            </w:tcBorders>
          </w:tcPr>
          <w:p w14:paraId="6A1C7C23" w14:textId="0BF8FC87" w:rsidR="00A026A8" w:rsidRPr="00FD553A" w:rsidRDefault="00A026A8" w:rsidP="00A026A8">
            <w:pPr>
              <w:pStyle w:val="NormalnyWeb"/>
              <w:jc w:val="center"/>
              <w:rPr>
                <w:rFonts w:asciiTheme="minorHAnsi" w:hAnsiTheme="minorHAnsi" w:cstheme="minorHAnsi"/>
                <w:i/>
                <w:iCs/>
              </w:rPr>
            </w:pPr>
            <w:r>
              <w:rPr>
                <w:rFonts w:asciiTheme="minorHAnsi" w:hAnsiTheme="minorHAnsi" w:cstheme="minorHAnsi"/>
                <w:i/>
                <w:iCs/>
              </w:rPr>
              <w:t>530,00</w:t>
            </w:r>
          </w:p>
        </w:tc>
        <w:tc>
          <w:tcPr>
            <w:tcW w:w="1701" w:type="dxa"/>
            <w:tcBorders>
              <w:top w:val="outset" w:sz="6" w:space="0" w:color="000000"/>
              <w:left w:val="outset" w:sz="6" w:space="0" w:color="000000"/>
              <w:bottom w:val="outset" w:sz="6" w:space="0" w:color="000000"/>
              <w:right w:val="outset" w:sz="6" w:space="0" w:color="000000"/>
            </w:tcBorders>
          </w:tcPr>
          <w:p w14:paraId="61D333B0" w14:textId="40C69FAB" w:rsidR="00A026A8" w:rsidRPr="00FD553A" w:rsidRDefault="00A026A8" w:rsidP="00A026A8">
            <w:pPr>
              <w:pStyle w:val="NormalnyWeb"/>
              <w:jc w:val="center"/>
              <w:rPr>
                <w:rFonts w:asciiTheme="minorHAnsi" w:hAnsiTheme="minorHAnsi" w:cstheme="minorHAnsi"/>
                <w:i/>
                <w:iCs/>
              </w:rPr>
            </w:pPr>
            <w:r>
              <w:rPr>
                <w:rFonts w:asciiTheme="minorHAnsi" w:hAnsiTheme="minorHAnsi" w:cstheme="minorHAnsi"/>
                <w:i/>
                <w:iCs/>
              </w:rPr>
              <w:t>530,00</w:t>
            </w:r>
          </w:p>
        </w:tc>
        <w:tc>
          <w:tcPr>
            <w:tcW w:w="992" w:type="dxa"/>
            <w:tcBorders>
              <w:top w:val="outset" w:sz="6" w:space="0" w:color="000000"/>
              <w:left w:val="outset" w:sz="6" w:space="0" w:color="000000"/>
              <w:bottom w:val="outset" w:sz="6" w:space="0" w:color="000000"/>
              <w:right w:val="outset" w:sz="6" w:space="0" w:color="000000"/>
            </w:tcBorders>
          </w:tcPr>
          <w:p w14:paraId="7E72D321" w14:textId="6C550CBF" w:rsidR="00A026A8" w:rsidRPr="00FD553A" w:rsidRDefault="00A026A8" w:rsidP="00A026A8">
            <w:pPr>
              <w:pStyle w:val="NormalnyWeb"/>
              <w:jc w:val="center"/>
              <w:rPr>
                <w:rFonts w:asciiTheme="minorHAnsi" w:hAnsiTheme="minorHAnsi" w:cstheme="minorHAnsi"/>
                <w:i/>
                <w:iCs/>
              </w:rPr>
            </w:pPr>
            <w:r>
              <w:rPr>
                <w:rFonts w:asciiTheme="minorHAnsi" w:hAnsiTheme="minorHAnsi" w:cstheme="minorHAnsi"/>
                <w:i/>
                <w:iCs/>
              </w:rPr>
              <w:t>100,00</w:t>
            </w:r>
          </w:p>
        </w:tc>
      </w:tr>
      <w:tr w:rsidR="00A026A8" w:rsidRPr="005B15BD" w14:paraId="65EA128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C837C52"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B452270" w14:textId="77777777" w:rsidR="00A026A8"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6471BEC"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10702AE" w14:textId="77777777" w:rsidR="00A026A8"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4FE8DCC"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492BAFA" w14:textId="77777777" w:rsidR="00A026A8"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C1BE9ED" w14:textId="77777777" w:rsidR="00A026A8" w:rsidRDefault="00A026A8" w:rsidP="00A026A8">
            <w:pPr>
              <w:pStyle w:val="NormalnyWeb"/>
              <w:jc w:val="center"/>
              <w:rPr>
                <w:rFonts w:asciiTheme="minorHAnsi" w:hAnsiTheme="minorHAnsi" w:cstheme="minorHAnsi"/>
              </w:rPr>
            </w:pPr>
          </w:p>
        </w:tc>
      </w:tr>
      <w:tr w:rsidR="00A026A8" w:rsidRPr="005B15BD" w14:paraId="60D7C036"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7D3FB3E"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A5A55C2"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698E451" w14:textId="099F51AF"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627BE68B" w14:textId="400D64FD"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w:t>
            </w:r>
            <w:r w:rsidRPr="009D4905">
              <w:rPr>
                <w:rFonts w:asciiTheme="minorHAnsi" w:hAnsiTheme="minorHAnsi" w:cstheme="minorHAnsi"/>
              </w:rPr>
              <w:lastRenderedPageBreak/>
              <w:t>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46484AB9" w14:textId="0D69CDD8" w:rsidR="00A026A8" w:rsidRDefault="00A026A8" w:rsidP="00A026A8">
            <w:pPr>
              <w:pStyle w:val="NormalnyWeb"/>
              <w:jc w:val="center"/>
              <w:rPr>
                <w:rFonts w:asciiTheme="minorHAnsi" w:hAnsiTheme="minorHAnsi" w:cstheme="minorHAnsi"/>
              </w:rPr>
            </w:pPr>
            <w:r>
              <w:rPr>
                <w:rFonts w:asciiTheme="minorHAnsi" w:hAnsiTheme="minorHAnsi" w:cstheme="minorHAnsi"/>
              </w:rPr>
              <w:lastRenderedPageBreak/>
              <w:t>530,00</w:t>
            </w:r>
          </w:p>
        </w:tc>
        <w:tc>
          <w:tcPr>
            <w:tcW w:w="1701" w:type="dxa"/>
            <w:tcBorders>
              <w:top w:val="outset" w:sz="6" w:space="0" w:color="000000"/>
              <w:left w:val="outset" w:sz="6" w:space="0" w:color="000000"/>
              <w:bottom w:val="outset" w:sz="6" w:space="0" w:color="000000"/>
              <w:right w:val="outset" w:sz="6" w:space="0" w:color="000000"/>
            </w:tcBorders>
          </w:tcPr>
          <w:p w14:paraId="5E676815" w14:textId="0AC8B5DF" w:rsidR="00A026A8" w:rsidRDefault="00A026A8" w:rsidP="00A026A8">
            <w:pPr>
              <w:pStyle w:val="NormalnyWeb"/>
              <w:jc w:val="center"/>
              <w:rPr>
                <w:rFonts w:asciiTheme="minorHAnsi" w:hAnsiTheme="minorHAnsi" w:cstheme="minorHAnsi"/>
              </w:rPr>
            </w:pPr>
            <w:r>
              <w:rPr>
                <w:rFonts w:asciiTheme="minorHAnsi" w:hAnsiTheme="minorHAnsi" w:cstheme="minorHAnsi"/>
              </w:rPr>
              <w:t>530,00</w:t>
            </w:r>
          </w:p>
        </w:tc>
        <w:tc>
          <w:tcPr>
            <w:tcW w:w="992" w:type="dxa"/>
            <w:tcBorders>
              <w:top w:val="outset" w:sz="6" w:space="0" w:color="000000"/>
              <w:left w:val="outset" w:sz="6" w:space="0" w:color="000000"/>
              <w:bottom w:val="outset" w:sz="6" w:space="0" w:color="000000"/>
              <w:right w:val="outset" w:sz="6" w:space="0" w:color="000000"/>
            </w:tcBorders>
          </w:tcPr>
          <w:p w14:paraId="4010D568" w14:textId="355EF5CB" w:rsidR="00A026A8" w:rsidRDefault="00A026A8" w:rsidP="00A026A8">
            <w:pPr>
              <w:pStyle w:val="NormalnyWeb"/>
              <w:jc w:val="center"/>
              <w:rPr>
                <w:rFonts w:asciiTheme="minorHAnsi" w:hAnsiTheme="minorHAnsi" w:cstheme="minorHAnsi"/>
              </w:rPr>
            </w:pPr>
            <w:r>
              <w:rPr>
                <w:rFonts w:asciiTheme="minorHAnsi" w:hAnsiTheme="minorHAnsi" w:cstheme="minorHAnsi"/>
              </w:rPr>
              <w:t>100,00</w:t>
            </w:r>
          </w:p>
        </w:tc>
      </w:tr>
      <w:tr w:rsidR="00A026A8" w:rsidRPr="005B15BD" w14:paraId="51510EE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57E5698"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ACCE5F4"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19E8839"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9DCD097"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73B218D"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282D8E5" w14:textId="77777777" w:rsidR="00A026A8"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10C78549" w14:textId="77777777" w:rsidR="00A026A8" w:rsidRDefault="00A026A8" w:rsidP="00A026A8">
            <w:pPr>
              <w:pStyle w:val="NormalnyWeb"/>
              <w:jc w:val="center"/>
              <w:rPr>
                <w:rFonts w:asciiTheme="minorHAnsi" w:hAnsiTheme="minorHAnsi" w:cstheme="minorHAnsi"/>
              </w:rPr>
            </w:pPr>
          </w:p>
        </w:tc>
      </w:tr>
      <w:tr w:rsidR="00A026A8" w:rsidRPr="005B15BD" w14:paraId="68466B6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F9C15D" w14:textId="3D0D2170" w:rsidR="00A026A8" w:rsidRPr="00FA7D57" w:rsidRDefault="00A026A8" w:rsidP="00A026A8">
            <w:pPr>
              <w:pStyle w:val="NormalnyWeb"/>
              <w:jc w:val="center"/>
              <w:rPr>
                <w:rFonts w:asciiTheme="minorHAnsi" w:hAnsiTheme="minorHAnsi" w:cstheme="minorHAnsi"/>
                <w:b/>
                <w:bCs/>
              </w:rPr>
            </w:pPr>
            <w:r w:rsidRPr="00FA7D57">
              <w:rPr>
                <w:rFonts w:asciiTheme="minorHAnsi" w:hAnsiTheme="minorHAnsi" w:cstheme="minorHAnsi"/>
                <w:b/>
                <w:bCs/>
              </w:rPr>
              <w:t>752</w:t>
            </w:r>
          </w:p>
        </w:tc>
        <w:tc>
          <w:tcPr>
            <w:tcW w:w="918" w:type="dxa"/>
            <w:tcBorders>
              <w:top w:val="outset" w:sz="6" w:space="0" w:color="000000"/>
              <w:left w:val="outset" w:sz="6" w:space="0" w:color="000000"/>
              <w:bottom w:val="outset" w:sz="6" w:space="0" w:color="000000"/>
              <w:right w:val="outset" w:sz="6" w:space="0" w:color="000000"/>
            </w:tcBorders>
          </w:tcPr>
          <w:p w14:paraId="567BD5D7" w14:textId="77777777" w:rsidR="00A026A8" w:rsidRPr="00FA7D57" w:rsidRDefault="00A026A8" w:rsidP="00A026A8">
            <w:pPr>
              <w:pStyle w:val="NormalnyWeb"/>
              <w:jc w:val="center"/>
              <w:rPr>
                <w:rFonts w:asciiTheme="minorHAnsi" w:hAnsiTheme="minorHAnsi" w:cstheme="minorHAnsi"/>
                <w:b/>
                <w:bCs/>
              </w:rPr>
            </w:pPr>
          </w:p>
        </w:tc>
        <w:tc>
          <w:tcPr>
            <w:tcW w:w="709" w:type="dxa"/>
            <w:tcBorders>
              <w:top w:val="outset" w:sz="6" w:space="0" w:color="000000"/>
              <w:left w:val="outset" w:sz="6" w:space="0" w:color="000000"/>
              <w:bottom w:val="outset" w:sz="6" w:space="0" w:color="000000"/>
              <w:right w:val="outset" w:sz="6" w:space="0" w:color="000000"/>
            </w:tcBorders>
          </w:tcPr>
          <w:p w14:paraId="67C776C4" w14:textId="77777777" w:rsidR="00A026A8" w:rsidRPr="00FA7D57" w:rsidRDefault="00A026A8" w:rsidP="00A026A8">
            <w:pPr>
              <w:pStyle w:val="NormalnyWeb"/>
              <w:jc w:val="center"/>
              <w:rPr>
                <w:rFonts w:asciiTheme="minorHAnsi" w:hAnsiTheme="minorHAnsi" w:cstheme="minorHAnsi"/>
                <w:b/>
                <w:bCs/>
              </w:rPr>
            </w:pPr>
          </w:p>
        </w:tc>
        <w:tc>
          <w:tcPr>
            <w:tcW w:w="3144" w:type="dxa"/>
            <w:tcBorders>
              <w:top w:val="outset" w:sz="6" w:space="0" w:color="000000"/>
              <w:left w:val="outset" w:sz="6" w:space="0" w:color="000000"/>
              <w:bottom w:val="outset" w:sz="6" w:space="0" w:color="000000"/>
              <w:right w:val="outset" w:sz="6" w:space="0" w:color="000000"/>
            </w:tcBorders>
          </w:tcPr>
          <w:p w14:paraId="6A2418FD" w14:textId="48894D7F" w:rsidR="00A026A8" w:rsidRPr="00FA7D57" w:rsidRDefault="00A026A8" w:rsidP="00A026A8">
            <w:pPr>
              <w:pStyle w:val="NormalnyWeb"/>
              <w:rPr>
                <w:rFonts w:asciiTheme="minorHAnsi" w:hAnsiTheme="minorHAnsi" w:cstheme="minorHAnsi"/>
                <w:b/>
                <w:bCs/>
              </w:rPr>
            </w:pPr>
            <w:r w:rsidRPr="00FA7D57">
              <w:rPr>
                <w:rFonts w:asciiTheme="minorHAnsi" w:hAnsiTheme="minorHAnsi" w:cstheme="minorHAnsi"/>
                <w:b/>
                <w:bCs/>
              </w:rPr>
              <w:t>Obrona narodowa</w:t>
            </w:r>
          </w:p>
        </w:tc>
        <w:tc>
          <w:tcPr>
            <w:tcW w:w="1701" w:type="dxa"/>
            <w:tcBorders>
              <w:top w:val="outset" w:sz="6" w:space="0" w:color="000000"/>
              <w:left w:val="outset" w:sz="6" w:space="0" w:color="000000"/>
              <w:bottom w:val="outset" w:sz="6" w:space="0" w:color="000000"/>
              <w:right w:val="outset" w:sz="6" w:space="0" w:color="000000"/>
            </w:tcBorders>
          </w:tcPr>
          <w:p w14:paraId="05DF8F4F" w14:textId="759A5F49" w:rsidR="00A026A8" w:rsidRPr="00FA7D57" w:rsidRDefault="00A026A8" w:rsidP="00A026A8">
            <w:pPr>
              <w:pStyle w:val="NormalnyWeb"/>
              <w:jc w:val="center"/>
              <w:rPr>
                <w:rFonts w:asciiTheme="minorHAnsi" w:hAnsiTheme="minorHAnsi" w:cstheme="minorHAnsi"/>
                <w:b/>
                <w:bCs/>
              </w:rPr>
            </w:pPr>
            <w:r>
              <w:rPr>
                <w:rFonts w:asciiTheme="minorHAnsi" w:hAnsiTheme="minorHAnsi" w:cstheme="minorHAnsi"/>
                <w:b/>
                <w:bCs/>
              </w:rPr>
              <w:t>529,20</w:t>
            </w:r>
          </w:p>
        </w:tc>
        <w:tc>
          <w:tcPr>
            <w:tcW w:w="1701" w:type="dxa"/>
            <w:tcBorders>
              <w:top w:val="outset" w:sz="6" w:space="0" w:color="000000"/>
              <w:left w:val="outset" w:sz="6" w:space="0" w:color="000000"/>
              <w:bottom w:val="outset" w:sz="6" w:space="0" w:color="000000"/>
              <w:right w:val="outset" w:sz="6" w:space="0" w:color="000000"/>
            </w:tcBorders>
          </w:tcPr>
          <w:p w14:paraId="6C8984AA" w14:textId="7FF84CD7" w:rsidR="00A026A8" w:rsidRPr="00A026A8" w:rsidRDefault="00A026A8" w:rsidP="00A026A8">
            <w:pPr>
              <w:pStyle w:val="NormalnyWeb"/>
              <w:jc w:val="center"/>
              <w:rPr>
                <w:rFonts w:asciiTheme="minorHAnsi" w:hAnsiTheme="minorHAnsi" w:cstheme="minorHAnsi"/>
                <w:b/>
                <w:bCs/>
              </w:rPr>
            </w:pPr>
            <w:r w:rsidRPr="00A026A8">
              <w:rPr>
                <w:rFonts w:asciiTheme="minorHAnsi" w:hAnsiTheme="minorHAnsi" w:cstheme="minorHAnsi"/>
                <w:b/>
                <w:bCs/>
              </w:rPr>
              <w:t>529,20</w:t>
            </w:r>
          </w:p>
        </w:tc>
        <w:tc>
          <w:tcPr>
            <w:tcW w:w="992" w:type="dxa"/>
            <w:tcBorders>
              <w:top w:val="outset" w:sz="6" w:space="0" w:color="000000"/>
              <w:left w:val="outset" w:sz="6" w:space="0" w:color="000000"/>
              <w:bottom w:val="outset" w:sz="6" w:space="0" w:color="000000"/>
              <w:right w:val="outset" w:sz="6" w:space="0" w:color="000000"/>
            </w:tcBorders>
          </w:tcPr>
          <w:p w14:paraId="72B36C16" w14:textId="73A8D249" w:rsidR="00A026A8" w:rsidRPr="00A026A8" w:rsidRDefault="00A026A8" w:rsidP="00A026A8">
            <w:pPr>
              <w:pStyle w:val="NormalnyWeb"/>
              <w:jc w:val="center"/>
              <w:rPr>
                <w:rFonts w:asciiTheme="minorHAnsi" w:hAnsiTheme="minorHAnsi" w:cstheme="minorHAnsi"/>
                <w:b/>
                <w:bCs/>
              </w:rPr>
            </w:pPr>
            <w:r w:rsidRPr="00A026A8">
              <w:rPr>
                <w:rFonts w:asciiTheme="minorHAnsi" w:hAnsiTheme="minorHAnsi" w:cstheme="minorHAnsi"/>
                <w:b/>
                <w:bCs/>
              </w:rPr>
              <w:t>100,00</w:t>
            </w:r>
          </w:p>
        </w:tc>
      </w:tr>
      <w:tr w:rsidR="00A026A8" w:rsidRPr="005B15BD" w14:paraId="7FCD497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3D6F39C"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84C778C"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8930177"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AABF045"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12D7032"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735DB93" w14:textId="77777777" w:rsidR="00A026A8"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08354CBB" w14:textId="77777777" w:rsidR="00A026A8" w:rsidRDefault="00A026A8" w:rsidP="00A026A8">
            <w:pPr>
              <w:pStyle w:val="NormalnyWeb"/>
              <w:jc w:val="center"/>
              <w:rPr>
                <w:rFonts w:asciiTheme="minorHAnsi" w:hAnsiTheme="minorHAnsi" w:cstheme="minorHAnsi"/>
              </w:rPr>
            </w:pPr>
          </w:p>
        </w:tc>
      </w:tr>
      <w:tr w:rsidR="00A026A8" w:rsidRPr="005B15BD" w14:paraId="1F26FC6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7D7DADB"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EF3C3D9" w14:textId="1D512138" w:rsidR="00A026A8" w:rsidRPr="00C96AC6" w:rsidRDefault="00A026A8" w:rsidP="00A026A8">
            <w:pPr>
              <w:pStyle w:val="NormalnyWeb"/>
              <w:jc w:val="center"/>
              <w:rPr>
                <w:rFonts w:asciiTheme="minorHAnsi" w:hAnsiTheme="minorHAnsi" w:cstheme="minorHAnsi"/>
                <w:i/>
                <w:iCs/>
              </w:rPr>
            </w:pPr>
            <w:r>
              <w:rPr>
                <w:rFonts w:asciiTheme="minorHAnsi" w:hAnsiTheme="minorHAnsi" w:cstheme="minorHAnsi"/>
                <w:i/>
                <w:iCs/>
              </w:rPr>
              <w:t>75224</w:t>
            </w:r>
          </w:p>
        </w:tc>
        <w:tc>
          <w:tcPr>
            <w:tcW w:w="709" w:type="dxa"/>
            <w:tcBorders>
              <w:top w:val="outset" w:sz="6" w:space="0" w:color="000000"/>
              <w:left w:val="outset" w:sz="6" w:space="0" w:color="000000"/>
              <w:bottom w:val="outset" w:sz="6" w:space="0" w:color="000000"/>
              <w:right w:val="outset" w:sz="6" w:space="0" w:color="000000"/>
            </w:tcBorders>
          </w:tcPr>
          <w:p w14:paraId="08AD2FD5" w14:textId="77777777" w:rsidR="00A026A8" w:rsidRPr="00C96AC6" w:rsidRDefault="00A026A8" w:rsidP="00A026A8">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7710A33E" w14:textId="70A3C9DB" w:rsidR="00A026A8" w:rsidRPr="00C96AC6" w:rsidRDefault="00A026A8" w:rsidP="00A026A8">
            <w:pPr>
              <w:pStyle w:val="NormalnyWeb"/>
              <w:rPr>
                <w:rFonts w:asciiTheme="minorHAnsi" w:hAnsiTheme="minorHAnsi" w:cstheme="minorHAnsi"/>
                <w:i/>
                <w:iCs/>
              </w:rPr>
            </w:pPr>
            <w:r>
              <w:rPr>
                <w:rFonts w:asciiTheme="minorHAnsi" w:hAnsiTheme="minorHAnsi" w:cstheme="minorHAnsi"/>
                <w:i/>
                <w:iCs/>
              </w:rPr>
              <w:t>Kwalifikacja wojskowa</w:t>
            </w:r>
          </w:p>
        </w:tc>
        <w:tc>
          <w:tcPr>
            <w:tcW w:w="1701" w:type="dxa"/>
            <w:tcBorders>
              <w:top w:val="outset" w:sz="6" w:space="0" w:color="000000"/>
              <w:left w:val="outset" w:sz="6" w:space="0" w:color="000000"/>
              <w:bottom w:val="outset" w:sz="6" w:space="0" w:color="000000"/>
              <w:right w:val="outset" w:sz="6" w:space="0" w:color="000000"/>
            </w:tcBorders>
          </w:tcPr>
          <w:p w14:paraId="54536973" w14:textId="41DFCCC1"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529,20</w:t>
            </w:r>
          </w:p>
        </w:tc>
        <w:tc>
          <w:tcPr>
            <w:tcW w:w="1701" w:type="dxa"/>
            <w:tcBorders>
              <w:top w:val="outset" w:sz="6" w:space="0" w:color="000000"/>
              <w:left w:val="outset" w:sz="6" w:space="0" w:color="000000"/>
              <w:bottom w:val="outset" w:sz="6" w:space="0" w:color="000000"/>
              <w:right w:val="outset" w:sz="6" w:space="0" w:color="000000"/>
            </w:tcBorders>
          </w:tcPr>
          <w:p w14:paraId="1F013839" w14:textId="0B541D59"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529,20</w:t>
            </w:r>
          </w:p>
        </w:tc>
        <w:tc>
          <w:tcPr>
            <w:tcW w:w="992" w:type="dxa"/>
            <w:tcBorders>
              <w:top w:val="outset" w:sz="6" w:space="0" w:color="000000"/>
              <w:left w:val="outset" w:sz="6" w:space="0" w:color="000000"/>
              <w:bottom w:val="outset" w:sz="6" w:space="0" w:color="000000"/>
              <w:right w:val="outset" w:sz="6" w:space="0" w:color="000000"/>
            </w:tcBorders>
          </w:tcPr>
          <w:p w14:paraId="0CD69536" w14:textId="34F6A6BD"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100,00</w:t>
            </w:r>
          </w:p>
        </w:tc>
      </w:tr>
      <w:tr w:rsidR="00A026A8" w:rsidRPr="005B15BD" w14:paraId="21CA400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8CE2BC"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E312BA"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D522789"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3C394EC"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351FFD"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E190939"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183A128" w14:textId="77777777" w:rsidR="00A026A8" w:rsidRPr="005B15BD" w:rsidRDefault="00A026A8" w:rsidP="00A026A8">
            <w:pPr>
              <w:pStyle w:val="NormalnyWeb"/>
              <w:jc w:val="center"/>
              <w:rPr>
                <w:rFonts w:asciiTheme="minorHAnsi" w:hAnsiTheme="minorHAnsi" w:cstheme="minorHAnsi"/>
              </w:rPr>
            </w:pPr>
          </w:p>
        </w:tc>
      </w:tr>
      <w:tr w:rsidR="00A026A8" w:rsidRPr="005B15BD" w14:paraId="797ABEE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47DE9BE"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D7CDACA"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9E26B86" w14:textId="3D67DA28"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1E43BBFD" w14:textId="00963618"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278F9741" w14:textId="5F892D3C"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529,20</w:t>
            </w:r>
          </w:p>
        </w:tc>
        <w:tc>
          <w:tcPr>
            <w:tcW w:w="1701" w:type="dxa"/>
            <w:tcBorders>
              <w:top w:val="outset" w:sz="6" w:space="0" w:color="000000"/>
              <w:left w:val="outset" w:sz="6" w:space="0" w:color="000000"/>
              <w:bottom w:val="outset" w:sz="6" w:space="0" w:color="000000"/>
              <w:right w:val="outset" w:sz="6" w:space="0" w:color="000000"/>
            </w:tcBorders>
          </w:tcPr>
          <w:p w14:paraId="4AAA50E2" w14:textId="3B8B2A8A"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529,20</w:t>
            </w:r>
          </w:p>
        </w:tc>
        <w:tc>
          <w:tcPr>
            <w:tcW w:w="992" w:type="dxa"/>
            <w:tcBorders>
              <w:top w:val="outset" w:sz="6" w:space="0" w:color="000000"/>
              <w:left w:val="outset" w:sz="6" w:space="0" w:color="000000"/>
              <w:bottom w:val="outset" w:sz="6" w:space="0" w:color="000000"/>
              <w:right w:val="outset" w:sz="6" w:space="0" w:color="000000"/>
            </w:tcBorders>
          </w:tcPr>
          <w:p w14:paraId="02EDD7C1" w14:textId="721E8926"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100,00</w:t>
            </w:r>
          </w:p>
        </w:tc>
      </w:tr>
      <w:tr w:rsidR="00A026A8" w:rsidRPr="005B15BD" w14:paraId="28228D4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235BF61"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2FBE540"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4968936"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E1AC8F6"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49C783B"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BD5ACE"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85175D7" w14:textId="77777777" w:rsidR="00A026A8" w:rsidRPr="005B15BD" w:rsidRDefault="00A026A8" w:rsidP="00A026A8">
            <w:pPr>
              <w:pStyle w:val="NormalnyWeb"/>
              <w:jc w:val="center"/>
              <w:rPr>
                <w:rFonts w:asciiTheme="minorHAnsi" w:hAnsiTheme="minorHAnsi" w:cstheme="minorHAnsi"/>
              </w:rPr>
            </w:pPr>
          </w:p>
        </w:tc>
      </w:tr>
      <w:tr w:rsidR="00A026A8" w:rsidRPr="005B15BD" w14:paraId="77A5950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706B40A" w14:textId="77777777" w:rsidR="00A026A8" w:rsidRPr="005B15BD" w:rsidRDefault="00A026A8" w:rsidP="00A026A8">
            <w:pPr>
              <w:pStyle w:val="NormalnyWeb"/>
              <w:jc w:val="center"/>
              <w:rPr>
                <w:rFonts w:asciiTheme="minorHAnsi" w:hAnsiTheme="minorHAnsi" w:cstheme="minorHAnsi"/>
                <w:b/>
              </w:rPr>
            </w:pPr>
            <w:r w:rsidRPr="005B15BD">
              <w:rPr>
                <w:rFonts w:asciiTheme="minorHAnsi" w:hAnsiTheme="minorHAnsi" w:cstheme="minorHAnsi"/>
                <w:b/>
              </w:rPr>
              <w:t>801</w:t>
            </w:r>
          </w:p>
        </w:tc>
        <w:tc>
          <w:tcPr>
            <w:tcW w:w="918" w:type="dxa"/>
            <w:tcBorders>
              <w:top w:val="outset" w:sz="6" w:space="0" w:color="000000"/>
              <w:left w:val="outset" w:sz="6" w:space="0" w:color="000000"/>
              <w:bottom w:val="outset" w:sz="6" w:space="0" w:color="000000"/>
              <w:right w:val="outset" w:sz="6" w:space="0" w:color="000000"/>
            </w:tcBorders>
          </w:tcPr>
          <w:p w14:paraId="0735D4A1" w14:textId="77777777" w:rsidR="00A026A8" w:rsidRPr="005B15BD" w:rsidRDefault="00A026A8" w:rsidP="00A026A8">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372AD4AB" w14:textId="77777777" w:rsidR="00A026A8" w:rsidRPr="005B15BD" w:rsidRDefault="00A026A8" w:rsidP="00A026A8">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012D7619" w14:textId="77777777" w:rsidR="00A026A8" w:rsidRPr="005B15BD" w:rsidRDefault="00A026A8" w:rsidP="00A026A8">
            <w:pPr>
              <w:pStyle w:val="NormalnyWeb"/>
              <w:rPr>
                <w:rFonts w:asciiTheme="minorHAnsi" w:hAnsiTheme="minorHAnsi" w:cstheme="minorHAnsi"/>
                <w:b/>
              </w:rPr>
            </w:pPr>
            <w:r w:rsidRPr="005B15BD">
              <w:rPr>
                <w:rFonts w:asciiTheme="minorHAnsi" w:hAnsiTheme="minorHAnsi" w:cstheme="minorHAnsi"/>
                <w:b/>
              </w:rPr>
              <w:t>Oświata i wychowanie</w:t>
            </w:r>
          </w:p>
        </w:tc>
        <w:tc>
          <w:tcPr>
            <w:tcW w:w="1701" w:type="dxa"/>
            <w:tcBorders>
              <w:top w:val="outset" w:sz="6" w:space="0" w:color="000000"/>
              <w:left w:val="outset" w:sz="6" w:space="0" w:color="000000"/>
              <w:bottom w:val="outset" w:sz="6" w:space="0" w:color="000000"/>
              <w:right w:val="outset" w:sz="6" w:space="0" w:color="000000"/>
            </w:tcBorders>
          </w:tcPr>
          <w:p w14:paraId="4818459E" w14:textId="0FA110B1" w:rsidR="00A026A8" w:rsidRPr="007C7040" w:rsidRDefault="00A026A8" w:rsidP="00A026A8">
            <w:pPr>
              <w:pStyle w:val="NormalnyWeb"/>
              <w:jc w:val="center"/>
              <w:rPr>
                <w:rFonts w:asciiTheme="minorHAnsi" w:hAnsiTheme="minorHAnsi" w:cstheme="minorHAnsi"/>
                <w:b/>
                <w:bCs/>
              </w:rPr>
            </w:pPr>
            <w:r w:rsidRPr="007C7040">
              <w:rPr>
                <w:rFonts w:asciiTheme="minorHAnsi" w:hAnsiTheme="minorHAnsi" w:cstheme="minorHAnsi"/>
                <w:b/>
                <w:bCs/>
              </w:rPr>
              <w:t>67.157,33</w:t>
            </w:r>
          </w:p>
        </w:tc>
        <w:tc>
          <w:tcPr>
            <w:tcW w:w="1701" w:type="dxa"/>
            <w:tcBorders>
              <w:top w:val="outset" w:sz="6" w:space="0" w:color="000000"/>
              <w:left w:val="outset" w:sz="6" w:space="0" w:color="000000"/>
              <w:bottom w:val="outset" w:sz="6" w:space="0" w:color="000000"/>
              <w:right w:val="outset" w:sz="6" w:space="0" w:color="000000"/>
            </w:tcBorders>
          </w:tcPr>
          <w:p w14:paraId="6633A280" w14:textId="448BFFD3" w:rsidR="00A026A8" w:rsidRPr="00A026A8" w:rsidRDefault="00A026A8" w:rsidP="00A026A8">
            <w:pPr>
              <w:pStyle w:val="NormalnyWeb"/>
              <w:jc w:val="center"/>
              <w:rPr>
                <w:rFonts w:asciiTheme="minorHAnsi" w:hAnsiTheme="minorHAnsi" w:cstheme="minorHAnsi"/>
                <w:b/>
                <w:bCs/>
              </w:rPr>
            </w:pPr>
            <w:r w:rsidRPr="00A026A8">
              <w:rPr>
                <w:rFonts w:asciiTheme="minorHAnsi" w:hAnsiTheme="minorHAnsi" w:cstheme="minorHAnsi"/>
                <w:b/>
                <w:bCs/>
              </w:rPr>
              <w:t>65.630,28</w:t>
            </w:r>
          </w:p>
        </w:tc>
        <w:tc>
          <w:tcPr>
            <w:tcW w:w="992" w:type="dxa"/>
            <w:tcBorders>
              <w:top w:val="outset" w:sz="6" w:space="0" w:color="000000"/>
              <w:left w:val="outset" w:sz="6" w:space="0" w:color="000000"/>
              <w:bottom w:val="outset" w:sz="6" w:space="0" w:color="000000"/>
              <w:right w:val="outset" w:sz="6" w:space="0" w:color="000000"/>
            </w:tcBorders>
          </w:tcPr>
          <w:p w14:paraId="65EE0794" w14:textId="49E21EDD" w:rsidR="00A026A8" w:rsidRPr="00A026A8" w:rsidRDefault="00A026A8" w:rsidP="00A026A8">
            <w:pPr>
              <w:pStyle w:val="NormalnyWeb"/>
              <w:jc w:val="center"/>
              <w:rPr>
                <w:rFonts w:asciiTheme="minorHAnsi" w:hAnsiTheme="minorHAnsi" w:cstheme="minorHAnsi"/>
                <w:b/>
                <w:bCs/>
              </w:rPr>
            </w:pPr>
            <w:r w:rsidRPr="00A026A8">
              <w:rPr>
                <w:rFonts w:asciiTheme="minorHAnsi" w:hAnsiTheme="minorHAnsi" w:cstheme="minorHAnsi"/>
                <w:b/>
                <w:bCs/>
              </w:rPr>
              <w:t>97,73</w:t>
            </w:r>
          </w:p>
        </w:tc>
      </w:tr>
      <w:tr w:rsidR="00A026A8" w:rsidRPr="005B15BD" w14:paraId="1F87F9B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5211D8"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583543A"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42F6DC"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6051BD4"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D097FE9"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07CFD11"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56052C79" w14:textId="77777777" w:rsidR="00A026A8" w:rsidRPr="005B15BD" w:rsidRDefault="00A026A8" w:rsidP="00A026A8">
            <w:pPr>
              <w:pStyle w:val="NormalnyWeb"/>
              <w:jc w:val="center"/>
              <w:rPr>
                <w:rFonts w:asciiTheme="minorHAnsi" w:hAnsiTheme="minorHAnsi" w:cstheme="minorHAnsi"/>
              </w:rPr>
            </w:pPr>
          </w:p>
        </w:tc>
      </w:tr>
      <w:tr w:rsidR="00A026A8" w:rsidRPr="005B15BD" w14:paraId="2B5B6BB3"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84E6E2"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0B9A456B" w14:textId="77777777" w:rsidR="00A026A8" w:rsidRPr="005B15BD" w:rsidRDefault="00A026A8" w:rsidP="00A026A8">
            <w:pPr>
              <w:pStyle w:val="NormalnyWeb"/>
              <w:jc w:val="center"/>
              <w:rPr>
                <w:rFonts w:asciiTheme="minorHAnsi" w:hAnsiTheme="minorHAnsi" w:cstheme="minorHAnsi"/>
                <w:i/>
              </w:rPr>
            </w:pPr>
            <w:r w:rsidRPr="005B15BD">
              <w:rPr>
                <w:rFonts w:asciiTheme="minorHAnsi" w:hAnsiTheme="minorHAnsi" w:cstheme="minorHAnsi"/>
                <w:i/>
              </w:rPr>
              <w:t>80153</w:t>
            </w:r>
          </w:p>
        </w:tc>
        <w:tc>
          <w:tcPr>
            <w:tcW w:w="709" w:type="dxa"/>
            <w:tcBorders>
              <w:top w:val="outset" w:sz="6" w:space="0" w:color="000000"/>
              <w:left w:val="outset" w:sz="6" w:space="0" w:color="000000"/>
              <w:bottom w:val="outset" w:sz="6" w:space="0" w:color="000000"/>
              <w:right w:val="outset" w:sz="6" w:space="0" w:color="000000"/>
            </w:tcBorders>
          </w:tcPr>
          <w:p w14:paraId="3865E121"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77A7EDD"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701" w:type="dxa"/>
            <w:tcBorders>
              <w:top w:val="outset" w:sz="6" w:space="0" w:color="000000"/>
              <w:left w:val="outset" w:sz="6" w:space="0" w:color="000000"/>
              <w:bottom w:val="outset" w:sz="6" w:space="0" w:color="000000"/>
              <w:right w:val="outset" w:sz="6" w:space="0" w:color="000000"/>
            </w:tcBorders>
          </w:tcPr>
          <w:p w14:paraId="7161AFE3" w14:textId="310A01E9" w:rsidR="00A026A8" w:rsidRPr="007C7040" w:rsidRDefault="00A026A8" w:rsidP="00A026A8">
            <w:pPr>
              <w:pStyle w:val="NormalnyWeb"/>
              <w:jc w:val="center"/>
              <w:rPr>
                <w:rFonts w:asciiTheme="minorHAnsi" w:hAnsiTheme="minorHAnsi" w:cstheme="minorHAnsi"/>
                <w:i/>
                <w:iCs/>
              </w:rPr>
            </w:pPr>
            <w:r w:rsidRPr="007C7040">
              <w:rPr>
                <w:rFonts w:asciiTheme="minorHAnsi" w:hAnsiTheme="minorHAnsi" w:cstheme="minorHAnsi"/>
                <w:i/>
                <w:iCs/>
              </w:rPr>
              <w:t>67.157,33</w:t>
            </w:r>
          </w:p>
        </w:tc>
        <w:tc>
          <w:tcPr>
            <w:tcW w:w="1701" w:type="dxa"/>
            <w:tcBorders>
              <w:top w:val="outset" w:sz="6" w:space="0" w:color="000000"/>
              <w:left w:val="outset" w:sz="6" w:space="0" w:color="000000"/>
              <w:bottom w:val="outset" w:sz="6" w:space="0" w:color="000000"/>
              <w:right w:val="outset" w:sz="6" w:space="0" w:color="000000"/>
            </w:tcBorders>
          </w:tcPr>
          <w:p w14:paraId="4BA57BDE" w14:textId="45DCE919"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65.630,28</w:t>
            </w:r>
          </w:p>
        </w:tc>
        <w:tc>
          <w:tcPr>
            <w:tcW w:w="992" w:type="dxa"/>
            <w:tcBorders>
              <w:top w:val="outset" w:sz="6" w:space="0" w:color="000000"/>
              <w:left w:val="outset" w:sz="6" w:space="0" w:color="000000"/>
              <w:bottom w:val="outset" w:sz="6" w:space="0" w:color="000000"/>
              <w:right w:val="outset" w:sz="6" w:space="0" w:color="000000"/>
            </w:tcBorders>
          </w:tcPr>
          <w:p w14:paraId="268DDCC6" w14:textId="46E733F5"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97,73</w:t>
            </w:r>
          </w:p>
        </w:tc>
      </w:tr>
      <w:tr w:rsidR="00A026A8" w:rsidRPr="005B15BD" w14:paraId="0DA3D3B3"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3F8EB6"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A52D068" w14:textId="77777777" w:rsidR="00A026A8" w:rsidRPr="005B15BD" w:rsidRDefault="00A026A8" w:rsidP="00A026A8">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tcPr>
          <w:p w14:paraId="1611FC07"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FE4EA4" w14:textId="77777777" w:rsidR="00A026A8" w:rsidRPr="005B15BD" w:rsidRDefault="00A026A8" w:rsidP="00A026A8">
            <w:pPr>
              <w:pStyle w:val="NormalnyWeb"/>
              <w:rPr>
                <w:rFonts w:asciiTheme="minorHAnsi" w:hAnsiTheme="minorHAnsi" w:cstheme="minorHAnsi"/>
                <w:i/>
              </w:rPr>
            </w:pPr>
          </w:p>
        </w:tc>
        <w:tc>
          <w:tcPr>
            <w:tcW w:w="1701" w:type="dxa"/>
            <w:tcBorders>
              <w:top w:val="outset" w:sz="6" w:space="0" w:color="000000"/>
              <w:left w:val="outset" w:sz="6" w:space="0" w:color="000000"/>
              <w:bottom w:val="outset" w:sz="6" w:space="0" w:color="000000"/>
              <w:right w:val="outset" w:sz="6" w:space="0" w:color="000000"/>
            </w:tcBorders>
          </w:tcPr>
          <w:p w14:paraId="191BC8F7"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9F967F9"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501696CB" w14:textId="77777777" w:rsidR="00A026A8" w:rsidRPr="005B15BD" w:rsidRDefault="00A026A8" w:rsidP="00A026A8">
            <w:pPr>
              <w:pStyle w:val="NormalnyWeb"/>
              <w:jc w:val="center"/>
              <w:rPr>
                <w:rFonts w:asciiTheme="minorHAnsi" w:hAnsiTheme="minorHAnsi" w:cstheme="minorHAnsi"/>
              </w:rPr>
            </w:pPr>
          </w:p>
        </w:tc>
      </w:tr>
      <w:tr w:rsidR="00A026A8" w:rsidRPr="005B15BD" w14:paraId="54DB2BA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0FD275B"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A23" w14:textId="77777777" w:rsidR="00A026A8" w:rsidRPr="005B15BD" w:rsidRDefault="00A026A8" w:rsidP="00A026A8">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hideMark/>
          </w:tcPr>
          <w:p w14:paraId="0CE69921"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058D3692" w14:textId="026F4252"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15733FA1" w14:textId="31BFAE68"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67.157,33</w:t>
            </w:r>
          </w:p>
        </w:tc>
        <w:tc>
          <w:tcPr>
            <w:tcW w:w="1701" w:type="dxa"/>
            <w:tcBorders>
              <w:top w:val="outset" w:sz="6" w:space="0" w:color="000000"/>
              <w:left w:val="outset" w:sz="6" w:space="0" w:color="000000"/>
              <w:bottom w:val="outset" w:sz="6" w:space="0" w:color="000000"/>
              <w:right w:val="outset" w:sz="6" w:space="0" w:color="000000"/>
            </w:tcBorders>
          </w:tcPr>
          <w:p w14:paraId="015CCCFF" w14:textId="304B225D"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65.630,28</w:t>
            </w:r>
          </w:p>
        </w:tc>
        <w:tc>
          <w:tcPr>
            <w:tcW w:w="992" w:type="dxa"/>
            <w:tcBorders>
              <w:top w:val="outset" w:sz="6" w:space="0" w:color="000000"/>
              <w:left w:val="outset" w:sz="6" w:space="0" w:color="000000"/>
              <w:bottom w:val="outset" w:sz="6" w:space="0" w:color="000000"/>
              <w:right w:val="outset" w:sz="6" w:space="0" w:color="000000"/>
            </w:tcBorders>
          </w:tcPr>
          <w:p w14:paraId="60310D61" w14:textId="5642D4C6"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97,73</w:t>
            </w:r>
          </w:p>
        </w:tc>
      </w:tr>
      <w:tr w:rsidR="00A026A8" w:rsidRPr="005B15BD" w14:paraId="1321E20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726ED80"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B72320D"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6F6DB96"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752F28A"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42F8B4D"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EFFC36B"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4F8AD6C" w14:textId="77777777" w:rsidR="00A026A8" w:rsidRPr="005B15BD" w:rsidRDefault="00A026A8" w:rsidP="00A026A8">
            <w:pPr>
              <w:pStyle w:val="NormalnyWeb"/>
              <w:jc w:val="center"/>
              <w:rPr>
                <w:rFonts w:asciiTheme="minorHAnsi" w:hAnsiTheme="minorHAnsi" w:cstheme="minorHAnsi"/>
              </w:rPr>
            </w:pPr>
          </w:p>
        </w:tc>
      </w:tr>
      <w:tr w:rsidR="00A026A8" w:rsidRPr="005B15BD" w14:paraId="3D85BFB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15E7E4B5"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b/>
                <w:bCs/>
              </w:rPr>
              <w:t>852</w:t>
            </w:r>
          </w:p>
        </w:tc>
        <w:tc>
          <w:tcPr>
            <w:tcW w:w="918" w:type="dxa"/>
            <w:tcBorders>
              <w:top w:val="outset" w:sz="6" w:space="0" w:color="000000"/>
              <w:left w:val="outset" w:sz="6" w:space="0" w:color="000000"/>
              <w:bottom w:val="outset" w:sz="6" w:space="0" w:color="000000"/>
              <w:right w:val="outset" w:sz="6" w:space="0" w:color="000000"/>
            </w:tcBorders>
          </w:tcPr>
          <w:p w14:paraId="7C3DAAE6"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4D22DC4" w14:textId="77777777" w:rsidR="00A026A8" w:rsidRPr="005B15BD" w:rsidRDefault="00A026A8" w:rsidP="00A026A8">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6E32ADEA"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b/>
                <w:bCs/>
              </w:rPr>
              <w:t>Pomoc społeczna</w:t>
            </w:r>
          </w:p>
        </w:tc>
        <w:tc>
          <w:tcPr>
            <w:tcW w:w="1701" w:type="dxa"/>
            <w:tcBorders>
              <w:top w:val="outset" w:sz="6" w:space="0" w:color="000000"/>
              <w:left w:val="outset" w:sz="6" w:space="0" w:color="000000"/>
              <w:bottom w:val="outset" w:sz="6" w:space="0" w:color="000000"/>
              <w:right w:val="outset" w:sz="6" w:space="0" w:color="000000"/>
            </w:tcBorders>
          </w:tcPr>
          <w:p w14:paraId="2946D18F" w14:textId="3BDC1468" w:rsidR="00A026A8" w:rsidRPr="005B15BD" w:rsidRDefault="00A026A8" w:rsidP="00A026A8">
            <w:pPr>
              <w:pStyle w:val="NormalnyWeb"/>
              <w:jc w:val="center"/>
              <w:rPr>
                <w:rFonts w:asciiTheme="minorHAnsi" w:hAnsiTheme="minorHAnsi" w:cstheme="minorHAnsi"/>
                <w:b/>
              </w:rPr>
            </w:pPr>
            <w:r>
              <w:rPr>
                <w:rFonts w:asciiTheme="minorHAnsi" w:hAnsiTheme="minorHAnsi" w:cstheme="minorHAnsi"/>
                <w:b/>
              </w:rPr>
              <w:t>82.630,00</w:t>
            </w:r>
          </w:p>
        </w:tc>
        <w:tc>
          <w:tcPr>
            <w:tcW w:w="1701" w:type="dxa"/>
            <w:tcBorders>
              <w:top w:val="outset" w:sz="6" w:space="0" w:color="000000"/>
              <w:left w:val="outset" w:sz="6" w:space="0" w:color="000000"/>
              <w:bottom w:val="outset" w:sz="6" w:space="0" w:color="000000"/>
              <w:right w:val="outset" w:sz="6" w:space="0" w:color="000000"/>
            </w:tcBorders>
          </w:tcPr>
          <w:p w14:paraId="1CE235FD" w14:textId="5BF5543A" w:rsidR="00A026A8" w:rsidRPr="005B15BD" w:rsidRDefault="00A026A8" w:rsidP="00A026A8">
            <w:pPr>
              <w:pStyle w:val="NormalnyWeb"/>
              <w:jc w:val="center"/>
              <w:rPr>
                <w:rFonts w:asciiTheme="minorHAnsi" w:hAnsiTheme="minorHAnsi" w:cstheme="minorHAnsi"/>
                <w:b/>
              </w:rPr>
            </w:pPr>
            <w:r>
              <w:rPr>
                <w:rFonts w:asciiTheme="minorHAnsi" w:hAnsiTheme="minorHAnsi" w:cstheme="minorHAnsi"/>
                <w:b/>
              </w:rPr>
              <w:t>81.414,35</w:t>
            </w:r>
          </w:p>
        </w:tc>
        <w:tc>
          <w:tcPr>
            <w:tcW w:w="992" w:type="dxa"/>
            <w:tcBorders>
              <w:top w:val="outset" w:sz="6" w:space="0" w:color="000000"/>
              <w:left w:val="outset" w:sz="6" w:space="0" w:color="000000"/>
              <w:bottom w:val="outset" w:sz="6" w:space="0" w:color="000000"/>
              <w:right w:val="outset" w:sz="6" w:space="0" w:color="000000"/>
            </w:tcBorders>
          </w:tcPr>
          <w:p w14:paraId="2D3DF8FD" w14:textId="6AB06C05" w:rsidR="00A026A8" w:rsidRPr="005B15BD" w:rsidRDefault="00A026A8" w:rsidP="00A026A8">
            <w:pPr>
              <w:pStyle w:val="NormalnyWeb"/>
              <w:jc w:val="center"/>
              <w:rPr>
                <w:rFonts w:asciiTheme="minorHAnsi" w:hAnsiTheme="minorHAnsi" w:cstheme="minorHAnsi"/>
                <w:b/>
              </w:rPr>
            </w:pPr>
            <w:r>
              <w:rPr>
                <w:rFonts w:asciiTheme="minorHAnsi" w:hAnsiTheme="minorHAnsi" w:cstheme="minorHAnsi"/>
                <w:b/>
              </w:rPr>
              <w:t>98,53</w:t>
            </w:r>
          </w:p>
        </w:tc>
      </w:tr>
      <w:tr w:rsidR="00A026A8" w:rsidRPr="005B15BD" w14:paraId="0E6737C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5D68D81"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2FF6EF9"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C510985" w14:textId="77777777" w:rsidR="00A026A8" w:rsidRPr="005B15BD" w:rsidRDefault="00A026A8" w:rsidP="00A026A8">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BE6FC9A"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77545C9"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02FF72"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730E8091" w14:textId="77777777" w:rsidR="00A026A8" w:rsidRPr="005B15BD" w:rsidRDefault="00A026A8" w:rsidP="00A026A8">
            <w:pPr>
              <w:pStyle w:val="NormalnyWeb"/>
              <w:jc w:val="center"/>
              <w:rPr>
                <w:rFonts w:asciiTheme="minorHAnsi" w:hAnsiTheme="minorHAnsi" w:cstheme="minorHAnsi"/>
              </w:rPr>
            </w:pPr>
          </w:p>
        </w:tc>
      </w:tr>
      <w:tr w:rsidR="00A026A8" w:rsidRPr="005B15BD" w14:paraId="21F88FF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F1916CA"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08C2385" w14:textId="016CA292" w:rsidR="00A026A8" w:rsidRPr="007C7040" w:rsidRDefault="00A026A8" w:rsidP="00A026A8">
            <w:pPr>
              <w:pStyle w:val="NormalnyWeb"/>
              <w:jc w:val="center"/>
              <w:rPr>
                <w:rFonts w:asciiTheme="minorHAnsi" w:hAnsiTheme="minorHAnsi" w:cstheme="minorHAnsi"/>
                <w:i/>
                <w:iCs/>
              </w:rPr>
            </w:pPr>
            <w:r w:rsidRPr="007C7040">
              <w:rPr>
                <w:rFonts w:asciiTheme="minorHAnsi" w:hAnsiTheme="minorHAnsi" w:cstheme="minorHAnsi"/>
                <w:i/>
                <w:iCs/>
              </w:rPr>
              <w:t>85219</w:t>
            </w:r>
          </w:p>
        </w:tc>
        <w:tc>
          <w:tcPr>
            <w:tcW w:w="709" w:type="dxa"/>
            <w:tcBorders>
              <w:top w:val="outset" w:sz="6" w:space="0" w:color="000000"/>
              <w:left w:val="outset" w:sz="6" w:space="0" w:color="000000"/>
              <w:bottom w:val="outset" w:sz="6" w:space="0" w:color="000000"/>
              <w:right w:val="outset" w:sz="6" w:space="0" w:color="000000"/>
            </w:tcBorders>
          </w:tcPr>
          <w:p w14:paraId="6B3B5A83" w14:textId="77777777" w:rsidR="00A026A8" w:rsidRPr="007C7040" w:rsidRDefault="00A026A8" w:rsidP="00A026A8">
            <w:pPr>
              <w:pStyle w:val="NormalnyWeb"/>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tcPr>
          <w:p w14:paraId="5F0C5271" w14:textId="3975D12D" w:rsidR="00A026A8" w:rsidRPr="007C7040" w:rsidRDefault="00A026A8" w:rsidP="00A026A8">
            <w:pPr>
              <w:pStyle w:val="NormalnyWeb"/>
              <w:rPr>
                <w:rFonts w:asciiTheme="minorHAnsi" w:hAnsiTheme="minorHAnsi" w:cstheme="minorHAnsi"/>
                <w:i/>
                <w:iCs/>
              </w:rPr>
            </w:pPr>
            <w:r w:rsidRPr="007C7040">
              <w:rPr>
                <w:rFonts w:asciiTheme="minorHAnsi" w:hAnsiTheme="minorHAnsi" w:cstheme="minorHAnsi"/>
                <w:i/>
                <w:iCs/>
              </w:rPr>
              <w:t>Ośrodki pomocy społecznej</w:t>
            </w:r>
          </w:p>
        </w:tc>
        <w:tc>
          <w:tcPr>
            <w:tcW w:w="1701" w:type="dxa"/>
            <w:tcBorders>
              <w:top w:val="outset" w:sz="6" w:space="0" w:color="000000"/>
              <w:left w:val="outset" w:sz="6" w:space="0" w:color="000000"/>
              <w:bottom w:val="outset" w:sz="6" w:space="0" w:color="000000"/>
              <w:right w:val="outset" w:sz="6" w:space="0" w:color="000000"/>
            </w:tcBorders>
          </w:tcPr>
          <w:p w14:paraId="76C3A6D1" w14:textId="020F16B5" w:rsidR="00A026A8" w:rsidRPr="007C7040" w:rsidRDefault="00A026A8" w:rsidP="00A026A8">
            <w:pPr>
              <w:pStyle w:val="NormalnyWeb"/>
              <w:jc w:val="center"/>
              <w:rPr>
                <w:rFonts w:asciiTheme="minorHAnsi" w:hAnsiTheme="minorHAnsi" w:cstheme="minorHAnsi"/>
                <w:i/>
                <w:iCs/>
              </w:rPr>
            </w:pPr>
            <w:r>
              <w:rPr>
                <w:rFonts w:asciiTheme="minorHAnsi" w:hAnsiTheme="minorHAnsi" w:cstheme="minorHAnsi"/>
                <w:i/>
                <w:iCs/>
              </w:rPr>
              <w:t>6.369,00</w:t>
            </w:r>
          </w:p>
        </w:tc>
        <w:tc>
          <w:tcPr>
            <w:tcW w:w="1701" w:type="dxa"/>
            <w:tcBorders>
              <w:top w:val="outset" w:sz="6" w:space="0" w:color="000000"/>
              <w:left w:val="outset" w:sz="6" w:space="0" w:color="000000"/>
              <w:bottom w:val="outset" w:sz="6" w:space="0" w:color="000000"/>
              <w:right w:val="outset" w:sz="6" w:space="0" w:color="000000"/>
            </w:tcBorders>
          </w:tcPr>
          <w:p w14:paraId="4AE3A419" w14:textId="269971E8"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6.368,21</w:t>
            </w:r>
          </w:p>
        </w:tc>
        <w:tc>
          <w:tcPr>
            <w:tcW w:w="992" w:type="dxa"/>
            <w:tcBorders>
              <w:top w:val="outset" w:sz="6" w:space="0" w:color="000000"/>
              <w:left w:val="outset" w:sz="6" w:space="0" w:color="000000"/>
              <w:bottom w:val="outset" w:sz="6" w:space="0" w:color="000000"/>
              <w:right w:val="outset" w:sz="6" w:space="0" w:color="000000"/>
            </w:tcBorders>
          </w:tcPr>
          <w:p w14:paraId="1A1B3CCF" w14:textId="67B39AC9"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99,99</w:t>
            </w:r>
          </w:p>
        </w:tc>
      </w:tr>
      <w:tr w:rsidR="00A026A8" w:rsidRPr="005B15BD" w14:paraId="4A0B34FF"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D1C300F"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D6CB8A5"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EF45BE6" w14:textId="77777777" w:rsidR="00A026A8" w:rsidRPr="005B15BD" w:rsidRDefault="00A026A8" w:rsidP="00A026A8">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F7644BF"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7382417"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FCD2B86"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D0B6AC0" w14:textId="77777777" w:rsidR="00A026A8" w:rsidRPr="005B15BD" w:rsidRDefault="00A026A8" w:rsidP="00A026A8">
            <w:pPr>
              <w:pStyle w:val="NormalnyWeb"/>
              <w:jc w:val="center"/>
              <w:rPr>
                <w:rFonts w:asciiTheme="minorHAnsi" w:hAnsiTheme="minorHAnsi" w:cstheme="minorHAnsi"/>
              </w:rPr>
            </w:pPr>
          </w:p>
        </w:tc>
      </w:tr>
      <w:tr w:rsidR="00A026A8" w:rsidRPr="005B15BD" w14:paraId="092DFF9C"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D7AE6A7"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EEF74A6"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35AF84B" w14:textId="25D37735"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tcPr>
          <w:p w14:paraId="13F435FB" w14:textId="3C90E533"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w:t>
            </w:r>
            <w:r w:rsidRPr="009D4905">
              <w:rPr>
                <w:rFonts w:asciiTheme="minorHAnsi" w:hAnsiTheme="minorHAnsi" w:cstheme="minorHAnsi"/>
              </w:rPr>
              <w:lastRenderedPageBreak/>
              <w:t>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1AC7A4C5" w14:textId="5721BD33"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lastRenderedPageBreak/>
              <w:t>6.369,00</w:t>
            </w:r>
          </w:p>
        </w:tc>
        <w:tc>
          <w:tcPr>
            <w:tcW w:w="1701" w:type="dxa"/>
            <w:tcBorders>
              <w:top w:val="outset" w:sz="6" w:space="0" w:color="000000"/>
              <w:left w:val="outset" w:sz="6" w:space="0" w:color="000000"/>
              <w:bottom w:val="outset" w:sz="6" w:space="0" w:color="000000"/>
              <w:right w:val="outset" w:sz="6" w:space="0" w:color="000000"/>
            </w:tcBorders>
          </w:tcPr>
          <w:p w14:paraId="7808D116" w14:textId="387509DA"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6.368,21</w:t>
            </w:r>
          </w:p>
        </w:tc>
        <w:tc>
          <w:tcPr>
            <w:tcW w:w="992" w:type="dxa"/>
            <w:tcBorders>
              <w:top w:val="outset" w:sz="6" w:space="0" w:color="000000"/>
              <w:left w:val="outset" w:sz="6" w:space="0" w:color="000000"/>
              <w:bottom w:val="outset" w:sz="6" w:space="0" w:color="000000"/>
              <w:right w:val="outset" w:sz="6" w:space="0" w:color="000000"/>
            </w:tcBorders>
          </w:tcPr>
          <w:p w14:paraId="054A29B0" w14:textId="0642EEF6"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99,99</w:t>
            </w:r>
          </w:p>
        </w:tc>
      </w:tr>
      <w:tr w:rsidR="00A026A8" w:rsidRPr="005B15BD" w14:paraId="311383D9"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AF91CE"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0796513"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C27708D" w14:textId="77777777" w:rsidR="00A026A8" w:rsidRPr="005B15BD" w:rsidRDefault="00A026A8" w:rsidP="00A026A8">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015CBBC"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F359E2D"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701E4A3"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5EAD1535" w14:textId="77777777" w:rsidR="00A026A8" w:rsidRPr="005B15BD" w:rsidRDefault="00A026A8" w:rsidP="00A026A8">
            <w:pPr>
              <w:pStyle w:val="NormalnyWeb"/>
              <w:jc w:val="center"/>
              <w:rPr>
                <w:rFonts w:asciiTheme="minorHAnsi" w:hAnsiTheme="minorHAnsi" w:cstheme="minorHAnsi"/>
              </w:rPr>
            </w:pPr>
          </w:p>
        </w:tc>
      </w:tr>
      <w:tr w:rsidR="00A026A8" w:rsidRPr="005B15BD" w14:paraId="1AF9E6F8"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C70628"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3441D73"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i/>
                <w:iCs/>
              </w:rPr>
              <w:t>85228</w:t>
            </w:r>
          </w:p>
        </w:tc>
        <w:tc>
          <w:tcPr>
            <w:tcW w:w="709" w:type="dxa"/>
            <w:tcBorders>
              <w:top w:val="outset" w:sz="6" w:space="0" w:color="000000"/>
              <w:left w:val="outset" w:sz="6" w:space="0" w:color="000000"/>
              <w:bottom w:val="outset" w:sz="6" w:space="0" w:color="000000"/>
              <w:right w:val="outset" w:sz="6" w:space="0" w:color="000000"/>
            </w:tcBorders>
          </w:tcPr>
          <w:p w14:paraId="272A945A"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78A16CA"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701" w:type="dxa"/>
            <w:tcBorders>
              <w:top w:val="outset" w:sz="6" w:space="0" w:color="000000"/>
              <w:left w:val="outset" w:sz="6" w:space="0" w:color="000000"/>
              <w:bottom w:val="outset" w:sz="6" w:space="0" w:color="000000"/>
              <w:right w:val="outset" w:sz="6" w:space="0" w:color="000000"/>
            </w:tcBorders>
          </w:tcPr>
          <w:p w14:paraId="779911E8" w14:textId="6C0FBF03"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76.261,00</w:t>
            </w:r>
          </w:p>
        </w:tc>
        <w:tc>
          <w:tcPr>
            <w:tcW w:w="1701" w:type="dxa"/>
            <w:tcBorders>
              <w:top w:val="outset" w:sz="6" w:space="0" w:color="000000"/>
              <w:left w:val="outset" w:sz="6" w:space="0" w:color="000000"/>
              <w:bottom w:val="outset" w:sz="6" w:space="0" w:color="000000"/>
              <w:right w:val="outset" w:sz="6" w:space="0" w:color="000000"/>
            </w:tcBorders>
          </w:tcPr>
          <w:p w14:paraId="4650D8E8" w14:textId="2A304822"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75.046,14</w:t>
            </w:r>
          </w:p>
        </w:tc>
        <w:tc>
          <w:tcPr>
            <w:tcW w:w="992" w:type="dxa"/>
            <w:tcBorders>
              <w:top w:val="outset" w:sz="6" w:space="0" w:color="000000"/>
              <w:left w:val="outset" w:sz="6" w:space="0" w:color="000000"/>
              <w:bottom w:val="outset" w:sz="6" w:space="0" w:color="000000"/>
              <w:right w:val="outset" w:sz="6" w:space="0" w:color="000000"/>
            </w:tcBorders>
          </w:tcPr>
          <w:p w14:paraId="269E1E37" w14:textId="194BFC86"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98,14</w:t>
            </w:r>
          </w:p>
        </w:tc>
      </w:tr>
      <w:tr w:rsidR="00A026A8" w:rsidRPr="005B15BD" w14:paraId="71625400"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01E7A69"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C4AB81B"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985B2DC"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92B7BFD"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4405921"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3A7EDA7"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C54EF04" w14:textId="77777777" w:rsidR="00A026A8" w:rsidRPr="005B15BD" w:rsidRDefault="00A026A8" w:rsidP="00A026A8">
            <w:pPr>
              <w:pStyle w:val="NormalnyWeb"/>
              <w:jc w:val="center"/>
              <w:rPr>
                <w:rFonts w:asciiTheme="minorHAnsi" w:hAnsiTheme="minorHAnsi" w:cstheme="minorHAnsi"/>
              </w:rPr>
            </w:pPr>
          </w:p>
        </w:tc>
      </w:tr>
      <w:tr w:rsidR="00A026A8" w:rsidRPr="005B15BD" w14:paraId="12B846C1"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43D8540"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2DCED4"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2364680B"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5DF83D58" w14:textId="7616B30E"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17564086" w14:textId="1F8612DD"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76.261,00</w:t>
            </w:r>
          </w:p>
        </w:tc>
        <w:tc>
          <w:tcPr>
            <w:tcW w:w="1701" w:type="dxa"/>
            <w:tcBorders>
              <w:top w:val="outset" w:sz="6" w:space="0" w:color="000000"/>
              <w:left w:val="outset" w:sz="6" w:space="0" w:color="000000"/>
              <w:bottom w:val="outset" w:sz="6" w:space="0" w:color="000000"/>
              <w:right w:val="outset" w:sz="6" w:space="0" w:color="000000"/>
            </w:tcBorders>
          </w:tcPr>
          <w:p w14:paraId="62F60934" w14:textId="08F0EB7B"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75.046,14</w:t>
            </w:r>
          </w:p>
        </w:tc>
        <w:tc>
          <w:tcPr>
            <w:tcW w:w="992" w:type="dxa"/>
            <w:tcBorders>
              <w:top w:val="outset" w:sz="6" w:space="0" w:color="000000"/>
              <w:left w:val="outset" w:sz="6" w:space="0" w:color="000000"/>
              <w:bottom w:val="outset" w:sz="6" w:space="0" w:color="000000"/>
              <w:right w:val="outset" w:sz="6" w:space="0" w:color="000000"/>
            </w:tcBorders>
          </w:tcPr>
          <w:p w14:paraId="13CBF665" w14:textId="1571E72E"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98,14</w:t>
            </w:r>
          </w:p>
        </w:tc>
      </w:tr>
      <w:tr w:rsidR="00A026A8" w:rsidRPr="005B15BD" w14:paraId="558C8F5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C5D3D75"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00B625C"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FC92763"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2F8AAC7"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8BC5569" w14:textId="77777777" w:rsidR="00A026A8"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254AB4" w14:textId="77777777" w:rsidR="00A026A8"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7DAF9FA6" w14:textId="77777777" w:rsidR="00A026A8" w:rsidRDefault="00A026A8" w:rsidP="00A026A8">
            <w:pPr>
              <w:pStyle w:val="NormalnyWeb"/>
              <w:jc w:val="center"/>
              <w:rPr>
                <w:rFonts w:asciiTheme="minorHAnsi" w:hAnsiTheme="minorHAnsi" w:cstheme="minorHAnsi"/>
              </w:rPr>
            </w:pPr>
          </w:p>
        </w:tc>
      </w:tr>
      <w:tr w:rsidR="00A026A8" w:rsidRPr="005B15BD" w14:paraId="70006FF6"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4D56D577" w14:textId="77777777" w:rsidR="00A026A8" w:rsidRPr="005B15BD" w:rsidRDefault="00A026A8" w:rsidP="00A026A8">
            <w:pPr>
              <w:pStyle w:val="NormalnyWeb"/>
              <w:jc w:val="center"/>
              <w:rPr>
                <w:rFonts w:asciiTheme="minorHAnsi" w:hAnsiTheme="minorHAnsi" w:cstheme="minorHAnsi"/>
                <w:b/>
              </w:rPr>
            </w:pPr>
            <w:r w:rsidRPr="005B15BD">
              <w:rPr>
                <w:rFonts w:asciiTheme="minorHAnsi" w:hAnsiTheme="minorHAnsi" w:cstheme="minorHAnsi"/>
                <w:b/>
              </w:rPr>
              <w:t>855</w:t>
            </w:r>
          </w:p>
        </w:tc>
        <w:tc>
          <w:tcPr>
            <w:tcW w:w="918" w:type="dxa"/>
            <w:tcBorders>
              <w:top w:val="outset" w:sz="6" w:space="0" w:color="000000"/>
              <w:left w:val="outset" w:sz="6" w:space="0" w:color="000000"/>
              <w:bottom w:val="outset" w:sz="6" w:space="0" w:color="000000"/>
              <w:right w:val="outset" w:sz="6" w:space="0" w:color="000000"/>
            </w:tcBorders>
          </w:tcPr>
          <w:p w14:paraId="17480B34" w14:textId="77777777" w:rsidR="00A026A8" w:rsidRPr="005B15BD" w:rsidRDefault="00A026A8" w:rsidP="00A026A8">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41E27C9E" w14:textId="77777777" w:rsidR="00A026A8" w:rsidRPr="005B15BD" w:rsidRDefault="00A026A8" w:rsidP="00A026A8">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28D3921E" w14:textId="77777777" w:rsidR="00A026A8" w:rsidRPr="005B15BD" w:rsidRDefault="00A026A8" w:rsidP="00A026A8">
            <w:pPr>
              <w:pStyle w:val="NormalnyWeb"/>
              <w:rPr>
                <w:rFonts w:asciiTheme="minorHAnsi" w:hAnsiTheme="minorHAnsi" w:cstheme="minorHAnsi"/>
                <w:b/>
              </w:rPr>
            </w:pPr>
            <w:r w:rsidRPr="005B15BD">
              <w:rPr>
                <w:rFonts w:asciiTheme="minorHAnsi" w:hAnsiTheme="minorHAnsi" w:cstheme="minorHAnsi"/>
                <w:b/>
              </w:rPr>
              <w:t>Rodzina</w:t>
            </w:r>
          </w:p>
        </w:tc>
        <w:tc>
          <w:tcPr>
            <w:tcW w:w="1701" w:type="dxa"/>
            <w:tcBorders>
              <w:top w:val="outset" w:sz="6" w:space="0" w:color="000000"/>
              <w:left w:val="outset" w:sz="6" w:space="0" w:color="000000"/>
              <w:bottom w:val="outset" w:sz="6" w:space="0" w:color="000000"/>
              <w:right w:val="outset" w:sz="6" w:space="0" w:color="000000"/>
            </w:tcBorders>
          </w:tcPr>
          <w:p w14:paraId="57993EC5" w14:textId="75A33ED1" w:rsidR="00A026A8" w:rsidRPr="005B15BD" w:rsidRDefault="00A026A8" w:rsidP="00A026A8">
            <w:pPr>
              <w:pStyle w:val="NormalnyWeb"/>
              <w:jc w:val="center"/>
              <w:rPr>
                <w:rFonts w:asciiTheme="minorHAnsi" w:hAnsiTheme="minorHAnsi" w:cstheme="minorHAnsi"/>
                <w:b/>
              </w:rPr>
            </w:pPr>
            <w:r>
              <w:rPr>
                <w:rFonts w:asciiTheme="minorHAnsi" w:hAnsiTheme="minorHAnsi" w:cstheme="minorHAnsi"/>
                <w:b/>
              </w:rPr>
              <w:t>5.399.201,00</w:t>
            </w:r>
          </w:p>
        </w:tc>
        <w:tc>
          <w:tcPr>
            <w:tcW w:w="1701" w:type="dxa"/>
            <w:tcBorders>
              <w:top w:val="outset" w:sz="6" w:space="0" w:color="000000"/>
              <w:left w:val="outset" w:sz="6" w:space="0" w:color="000000"/>
              <w:bottom w:val="outset" w:sz="6" w:space="0" w:color="000000"/>
              <w:right w:val="outset" w:sz="6" w:space="0" w:color="000000"/>
            </w:tcBorders>
          </w:tcPr>
          <w:p w14:paraId="2D09FC69" w14:textId="16FFEBFF" w:rsidR="00A026A8" w:rsidRPr="005B15BD" w:rsidRDefault="007718A5" w:rsidP="00A026A8">
            <w:pPr>
              <w:pStyle w:val="NormalnyWeb"/>
              <w:jc w:val="center"/>
              <w:rPr>
                <w:rFonts w:asciiTheme="minorHAnsi" w:hAnsiTheme="minorHAnsi" w:cstheme="minorHAnsi"/>
                <w:b/>
              </w:rPr>
            </w:pPr>
            <w:r>
              <w:rPr>
                <w:rFonts w:asciiTheme="minorHAnsi" w:hAnsiTheme="minorHAnsi" w:cstheme="minorHAnsi"/>
                <w:b/>
              </w:rPr>
              <w:t>5.389.356,42</w:t>
            </w:r>
          </w:p>
        </w:tc>
        <w:tc>
          <w:tcPr>
            <w:tcW w:w="992" w:type="dxa"/>
            <w:tcBorders>
              <w:top w:val="outset" w:sz="6" w:space="0" w:color="000000"/>
              <w:left w:val="outset" w:sz="6" w:space="0" w:color="000000"/>
              <w:bottom w:val="outset" w:sz="6" w:space="0" w:color="000000"/>
              <w:right w:val="outset" w:sz="6" w:space="0" w:color="000000"/>
            </w:tcBorders>
          </w:tcPr>
          <w:p w14:paraId="732510BF" w14:textId="1D0351A1" w:rsidR="00A026A8" w:rsidRPr="005B15BD" w:rsidRDefault="007718A5" w:rsidP="00A026A8">
            <w:pPr>
              <w:pStyle w:val="NormalnyWeb"/>
              <w:jc w:val="center"/>
              <w:rPr>
                <w:rFonts w:asciiTheme="minorHAnsi" w:hAnsiTheme="minorHAnsi" w:cstheme="minorHAnsi"/>
                <w:b/>
              </w:rPr>
            </w:pPr>
            <w:r>
              <w:rPr>
                <w:rFonts w:asciiTheme="minorHAnsi" w:hAnsiTheme="minorHAnsi" w:cstheme="minorHAnsi"/>
                <w:b/>
              </w:rPr>
              <w:t>99,82</w:t>
            </w:r>
          </w:p>
        </w:tc>
      </w:tr>
      <w:tr w:rsidR="00A026A8" w:rsidRPr="005B15BD" w14:paraId="56705637"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BD424E1"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497B6F5"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B52D26E"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35FC8DD"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A98658" w14:textId="77777777" w:rsidR="00A026A8" w:rsidRPr="005B15BD" w:rsidRDefault="00A026A8" w:rsidP="00A026A8">
            <w:pPr>
              <w:pStyle w:val="NormalnyWeb"/>
              <w:jc w:val="center"/>
              <w:rPr>
                <w:rFonts w:asciiTheme="minorHAnsi" w:hAnsiTheme="minorHAnsi" w:cstheme="minorHAnsi"/>
                <w:i/>
              </w:rPr>
            </w:pPr>
          </w:p>
        </w:tc>
        <w:tc>
          <w:tcPr>
            <w:tcW w:w="1701" w:type="dxa"/>
            <w:tcBorders>
              <w:top w:val="outset" w:sz="6" w:space="0" w:color="000000"/>
              <w:left w:val="outset" w:sz="6" w:space="0" w:color="000000"/>
              <w:bottom w:val="outset" w:sz="6" w:space="0" w:color="000000"/>
              <w:right w:val="outset" w:sz="6" w:space="0" w:color="000000"/>
            </w:tcBorders>
          </w:tcPr>
          <w:p w14:paraId="0E93E9CA" w14:textId="77777777" w:rsidR="00A026A8" w:rsidRPr="005B15BD" w:rsidRDefault="00A026A8" w:rsidP="00A026A8">
            <w:pPr>
              <w:pStyle w:val="NormalnyWeb"/>
              <w:jc w:val="center"/>
              <w:rPr>
                <w:rFonts w:asciiTheme="minorHAnsi" w:hAnsiTheme="minorHAnsi" w:cstheme="minorHAnsi"/>
                <w:i/>
              </w:rPr>
            </w:pPr>
          </w:p>
        </w:tc>
        <w:tc>
          <w:tcPr>
            <w:tcW w:w="992" w:type="dxa"/>
            <w:tcBorders>
              <w:top w:val="outset" w:sz="6" w:space="0" w:color="000000"/>
              <w:left w:val="outset" w:sz="6" w:space="0" w:color="000000"/>
              <w:bottom w:val="outset" w:sz="6" w:space="0" w:color="000000"/>
              <w:right w:val="outset" w:sz="6" w:space="0" w:color="000000"/>
            </w:tcBorders>
          </w:tcPr>
          <w:p w14:paraId="5B7C9BC2" w14:textId="77777777" w:rsidR="00A026A8" w:rsidRPr="005B15BD" w:rsidRDefault="00A026A8" w:rsidP="00A026A8">
            <w:pPr>
              <w:pStyle w:val="NormalnyWeb"/>
              <w:jc w:val="center"/>
              <w:rPr>
                <w:rFonts w:asciiTheme="minorHAnsi" w:hAnsiTheme="minorHAnsi" w:cstheme="minorHAnsi"/>
                <w:i/>
              </w:rPr>
            </w:pPr>
          </w:p>
        </w:tc>
      </w:tr>
      <w:tr w:rsidR="00A026A8" w:rsidRPr="005B15BD" w14:paraId="7ABE89D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885F27"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27B72F64" w14:textId="77777777" w:rsidR="00A026A8" w:rsidRPr="005B15BD" w:rsidRDefault="00A026A8" w:rsidP="00A026A8">
            <w:pPr>
              <w:pStyle w:val="NormalnyWeb"/>
              <w:jc w:val="center"/>
              <w:rPr>
                <w:rFonts w:asciiTheme="minorHAnsi" w:hAnsiTheme="minorHAnsi" w:cstheme="minorHAnsi"/>
                <w:i/>
              </w:rPr>
            </w:pPr>
            <w:r w:rsidRPr="005B15BD">
              <w:rPr>
                <w:rFonts w:asciiTheme="minorHAnsi" w:hAnsiTheme="minorHAnsi" w:cstheme="minorHAnsi"/>
                <w:i/>
              </w:rPr>
              <w:t>85502</w:t>
            </w:r>
          </w:p>
        </w:tc>
        <w:tc>
          <w:tcPr>
            <w:tcW w:w="709" w:type="dxa"/>
            <w:tcBorders>
              <w:top w:val="outset" w:sz="6" w:space="0" w:color="000000"/>
              <w:left w:val="outset" w:sz="6" w:space="0" w:color="000000"/>
              <w:bottom w:val="outset" w:sz="6" w:space="0" w:color="000000"/>
              <w:right w:val="outset" w:sz="6" w:space="0" w:color="000000"/>
            </w:tcBorders>
          </w:tcPr>
          <w:p w14:paraId="39A1C919"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0EAC9FA6"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i/>
                <w:iCs/>
              </w:rPr>
              <w:t xml:space="preserve">Świadczenia rodzinne, świadczenie z funduszu </w:t>
            </w:r>
            <w:r w:rsidRPr="005B15BD">
              <w:rPr>
                <w:rFonts w:asciiTheme="minorHAnsi" w:hAnsiTheme="minorHAnsi" w:cstheme="minorHAnsi"/>
                <w:i/>
                <w:iCs/>
              </w:rPr>
              <w:lastRenderedPageBreak/>
              <w:t>alimentacyjnego oraz składki na ubezpieczenie emerytalne i rentowe z ubezpieczenia społecznego</w:t>
            </w:r>
          </w:p>
        </w:tc>
        <w:tc>
          <w:tcPr>
            <w:tcW w:w="1701" w:type="dxa"/>
            <w:tcBorders>
              <w:top w:val="outset" w:sz="6" w:space="0" w:color="000000"/>
              <w:left w:val="outset" w:sz="6" w:space="0" w:color="000000"/>
              <w:bottom w:val="outset" w:sz="6" w:space="0" w:color="000000"/>
              <w:right w:val="outset" w:sz="6" w:space="0" w:color="000000"/>
            </w:tcBorders>
          </w:tcPr>
          <w:p w14:paraId="0F75556F" w14:textId="1D241B35"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lastRenderedPageBreak/>
              <w:t>5.289.534,00</w:t>
            </w:r>
          </w:p>
        </w:tc>
        <w:tc>
          <w:tcPr>
            <w:tcW w:w="1701" w:type="dxa"/>
            <w:tcBorders>
              <w:top w:val="outset" w:sz="6" w:space="0" w:color="000000"/>
              <w:left w:val="outset" w:sz="6" w:space="0" w:color="000000"/>
              <w:bottom w:val="outset" w:sz="6" w:space="0" w:color="000000"/>
              <w:right w:val="outset" w:sz="6" w:space="0" w:color="000000"/>
            </w:tcBorders>
          </w:tcPr>
          <w:p w14:paraId="235B4AA8" w14:textId="102ED636"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5.279.963,12</w:t>
            </w:r>
          </w:p>
        </w:tc>
        <w:tc>
          <w:tcPr>
            <w:tcW w:w="992" w:type="dxa"/>
            <w:tcBorders>
              <w:top w:val="outset" w:sz="6" w:space="0" w:color="000000"/>
              <w:left w:val="outset" w:sz="6" w:space="0" w:color="000000"/>
              <w:bottom w:val="outset" w:sz="6" w:space="0" w:color="000000"/>
              <w:right w:val="outset" w:sz="6" w:space="0" w:color="000000"/>
            </w:tcBorders>
          </w:tcPr>
          <w:p w14:paraId="004BE5E1" w14:textId="727D3CC2"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99,82</w:t>
            </w:r>
          </w:p>
        </w:tc>
      </w:tr>
      <w:tr w:rsidR="00A026A8" w:rsidRPr="005B15BD" w14:paraId="2DFB9F44"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ABB7B56"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0577864F"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568461C"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C568FF8"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FDDD0DF"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BA2C232"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6E00C111" w14:textId="77777777" w:rsidR="00A026A8" w:rsidRPr="005B15BD" w:rsidRDefault="00A026A8" w:rsidP="00A026A8">
            <w:pPr>
              <w:pStyle w:val="NormalnyWeb"/>
              <w:jc w:val="center"/>
              <w:rPr>
                <w:rFonts w:asciiTheme="minorHAnsi" w:hAnsiTheme="minorHAnsi" w:cstheme="minorHAnsi"/>
              </w:rPr>
            </w:pPr>
          </w:p>
        </w:tc>
      </w:tr>
      <w:tr w:rsidR="00A026A8" w:rsidRPr="005B15BD" w14:paraId="78F5F3B8"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919B15F"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9B64FCB"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4220071F"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61BE0B13" w14:textId="5E256FF4"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52BBB76F" w14:textId="1BE0C9AA"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5.286.067,00</w:t>
            </w:r>
          </w:p>
        </w:tc>
        <w:tc>
          <w:tcPr>
            <w:tcW w:w="1701" w:type="dxa"/>
            <w:tcBorders>
              <w:top w:val="outset" w:sz="6" w:space="0" w:color="000000"/>
              <w:left w:val="outset" w:sz="6" w:space="0" w:color="000000"/>
              <w:bottom w:val="outset" w:sz="6" w:space="0" w:color="000000"/>
              <w:right w:val="outset" w:sz="6" w:space="0" w:color="000000"/>
            </w:tcBorders>
          </w:tcPr>
          <w:p w14:paraId="06790DDF" w14:textId="6CFD4C67"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5.276.498,04</w:t>
            </w:r>
          </w:p>
        </w:tc>
        <w:tc>
          <w:tcPr>
            <w:tcW w:w="992" w:type="dxa"/>
            <w:tcBorders>
              <w:top w:val="outset" w:sz="6" w:space="0" w:color="000000"/>
              <w:left w:val="outset" w:sz="6" w:space="0" w:color="000000"/>
              <w:bottom w:val="outset" w:sz="6" w:space="0" w:color="000000"/>
              <w:right w:val="outset" w:sz="6" w:space="0" w:color="000000"/>
            </w:tcBorders>
          </w:tcPr>
          <w:p w14:paraId="6D15D0BE" w14:textId="3ADE461F"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99,82</w:t>
            </w:r>
          </w:p>
        </w:tc>
      </w:tr>
      <w:tr w:rsidR="00A026A8" w:rsidRPr="005B15BD" w14:paraId="6D5867AB"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E18AD92"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3C773E2"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5B587A1" w14:textId="52CF9882"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2060</w:t>
            </w:r>
          </w:p>
        </w:tc>
        <w:tc>
          <w:tcPr>
            <w:tcW w:w="3144" w:type="dxa"/>
            <w:tcBorders>
              <w:top w:val="outset" w:sz="6" w:space="0" w:color="000000"/>
              <w:left w:val="outset" w:sz="6" w:space="0" w:color="000000"/>
              <w:bottom w:val="outset" w:sz="6" w:space="0" w:color="000000"/>
              <w:right w:val="outset" w:sz="6" w:space="0" w:color="000000"/>
            </w:tcBorders>
          </w:tcPr>
          <w:p w14:paraId="50212638" w14:textId="011A9E9A" w:rsidR="00A026A8" w:rsidRPr="009D4905" w:rsidRDefault="00A026A8" w:rsidP="00A026A8">
            <w:pPr>
              <w:pStyle w:val="NormalnyWeb"/>
              <w:rPr>
                <w:rFonts w:asciiTheme="minorHAnsi" w:hAnsiTheme="minorHAnsi" w:cstheme="minorHAnsi"/>
              </w:rPr>
            </w:pPr>
            <w:r w:rsidRPr="005B15BD">
              <w:rPr>
                <w:rFonts w:asciiTheme="minorHAnsi" w:hAnsiTheme="minorHAnsi" w:cstheme="minorHAnsi"/>
              </w:rPr>
              <w:t>Dotacj</w:t>
            </w:r>
            <w:r>
              <w:rPr>
                <w:rFonts w:asciiTheme="minorHAnsi" w:hAnsiTheme="minorHAnsi" w:cstheme="minorHAnsi"/>
              </w:rPr>
              <w:t>a</w:t>
            </w:r>
            <w:r w:rsidRPr="005B15BD">
              <w:rPr>
                <w:rFonts w:asciiTheme="minorHAnsi" w:hAnsiTheme="minorHAnsi" w:cstheme="minorHAnsi"/>
              </w:rPr>
              <w:t xml:space="preserve"> celow</w:t>
            </w:r>
            <w:r>
              <w:rPr>
                <w:rFonts w:asciiTheme="minorHAnsi" w:hAnsiTheme="minorHAnsi" w:cstheme="minorHAnsi"/>
              </w:rPr>
              <w:t>a</w:t>
            </w:r>
            <w:r w:rsidRPr="005B15BD">
              <w:rPr>
                <w:rFonts w:asciiTheme="minorHAnsi" w:hAnsiTheme="minorHAnsi" w:cstheme="minorHAnsi"/>
              </w:rPr>
              <w:t xml:space="preserve"> otrzyman</w:t>
            </w:r>
            <w:r>
              <w:rPr>
                <w:rFonts w:asciiTheme="minorHAnsi" w:hAnsiTheme="minorHAnsi" w:cstheme="minorHAnsi"/>
              </w:rPr>
              <w:t>a</w:t>
            </w:r>
            <w:r w:rsidRPr="005B15BD">
              <w:rPr>
                <w:rFonts w:asciiTheme="minorHAnsi" w:hAnsiTheme="minorHAnsi" w:cstheme="minorHAnsi"/>
              </w:rPr>
              <w:t xml:space="preserve"> z budżetu państwa na zadania bieżące z zakresu administracji rządowej zlecone gminom (związkom gmin, związkom powiatowo-gminnym), związane z realizacją świadczenia wychowawczego stanowiącego pomoc państwa w wychowywaniu dzieci</w:t>
            </w:r>
          </w:p>
        </w:tc>
        <w:tc>
          <w:tcPr>
            <w:tcW w:w="1701" w:type="dxa"/>
            <w:tcBorders>
              <w:top w:val="outset" w:sz="6" w:space="0" w:color="000000"/>
              <w:left w:val="outset" w:sz="6" w:space="0" w:color="000000"/>
              <w:bottom w:val="outset" w:sz="6" w:space="0" w:color="000000"/>
              <w:right w:val="outset" w:sz="6" w:space="0" w:color="000000"/>
            </w:tcBorders>
          </w:tcPr>
          <w:p w14:paraId="22C42091" w14:textId="6EA4A2C8"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3.467,00</w:t>
            </w:r>
          </w:p>
        </w:tc>
        <w:tc>
          <w:tcPr>
            <w:tcW w:w="1701" w:type="dxa"/>
            <w:tcBorders>
              <w:top w:val="outset" w:sz="6" w:space="0" w:color="000000"/>
              <w:left w:val="outset" w:sz="6" w:space="0" w:color="000000"/>
              <w:bottom w:val="outset" w:sz="6" w:space="0" w:color="000000"/>
              <w:right w:val="outset" w:sz="6" w:space="0" w:color="000000"/>
            </w:tcBorders>
          </w:tcPr>
          <w:p w14:paraId="59221591" w14:textId="5A3FA55D"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3.465,08</w:t>
            </w:r>
          </w:p>
        </w:tc>
        <w:tc>
          <w:tcPr>
            <w:tcW w:w="992" w:type="dxa"/>
            <w:tcBorders>
              <w:top w:val="outset" w:sz="6" w:space="0" w:color="000000"/>
              <w:left w:val="outset" w:sz="6" w:space="0" w:color="000000"/>
              <w:bottom w:val="outset" w:sz="6" w:space="0" w:color="000000"/>
              <w:right w:val="outset" w:sz="6" w:space="0" w:color="000000"/>
            </w:tcBorders>
          </w:tcPr>
          <w:p w14:paraId="0BA2530A" w14:textId="545828CD"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99,94</w:t>
            </w:r>
          </w:p>
        </w:tc>
      </w:tr>
      <w:tr w:rsidR="00A026A8" w:rsidRPr="005B15BD" w14:paraId="7EA8A23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E93CCDD"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726E6DE"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73AF6A"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31D240B"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FC65C1"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0D879F2"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BCB3B24" w14:textId="77777777" w:rsidR="00A026A8" w:rsidRPr="005B15BD" w:rsidRDefault="00A026A8" w:rsidP="00A026A8">
            <w:pPr>
              <w:pStyle w:val="NormalnyWeb"/>
              <w:jc w:val="center"/>
              <w:rPr>
                <w:rFonts w:asciiTheme="minorHAnsi" w:hAnsiTheme="minorHAnsi" w:cstheme="minorHAnsi"/>
              </w:rPr>
            </w:pPr>
          </w:p>
        </w:tc>
      </w:tr>
      <w:tr w:rsidR="00A026A8" w:rsidRPr="005B15BD" w14:paraId="70F34DE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647638"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77181297" w14:textId="77777777" w:rsidR="00A026A8" w:rsidRPr="005B15BD" w:rsidRDefault="00A026A8" w:rsidP="00A026A8">
            <w:pPr>
              <w:pStyle w:val="NormalnyWeb"/>
              <w:jc w:val="center"/>
              <w:rPr>
                <w:rFonts w:asciiTheme="minorHAnsi" w:hAnsiTheme="minorHAnsi" w:cstheme="minorHAnsi"/>
                <w:i/>
              </w:rPr>
            </w:pPr>
            <w:r w:rsidRPr="005B15BD">
              <w:rPr>
                <w:rFonts w:asciiTheme="minorHAnsi" w:hAnsiTheme="minorHAnsi" w:cstheme="minorHAnsi"/>
                <w:i/>
              </w:rPr>
              <w:t>85503</w:t>
            </w:r>
          </w:p>
        </w:tc>
        <w:tc>
          <w:tcPr>
            <w:tcW w:w="709" w:type="dxa"/>
            <w:tcBorders>
              <w:top w:val="outset" w:sz="6" w:space="0" w:color="000000"/>
              <w:left w:val="outset" w:sz="6" w:space="0" w:color="000000"/>
              <w:bottom w:val="outset" w:sz="6" w:space="0" w:color="000000"/>
              <w:right w:val="outset" w:sz="6" w:space="0" w:color="000000"/>
            </w:tcBorders>
          </w:tcPr>
          <w:p w14:paraId="718E194C" w14:textId="77777777" w:rsidR="00A026A8" w:rsidRPr="005B15BD" w:rsidRDefault="00A026A8" w:rsidP="00A026A8">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736D6EEB" w14:textId="77777777" w:rsidR="00A026A8" w:rsidRPr="005B15BD" w:rsidRDefault="00A026A8" w:rsidP="00A026A8">
            <w:pPr>
              <w:pStyle w:val="NormalnyWeb"/>
              <w:rPr>
                <w:rFonts w:asciiTheme="minorHAnsi" w:hAnsiTheme="minorHAnsi" w:cstheme="minorHAnsi"/>
                <w:i/>
              </w:rPr>
            </w:pPr>
            <w:r w:rsidRPr="005B15BD">
              <w:rPr>
                <w:rFonts w:asciiTheme="minorHAnsi" w:hAnsiTheme="minorHAnsi" w:cstheme="minorHAnsi"/>
                <w:i/>
              </w:rPr>
              <w:t>Karta Dużej Rodziny</w:t>
            </w:r>
          </w:p>
        </w:tc>
        <w:tc>
          <w:tcPr>
            <w:tcW w:w="1701" w:type="dxa"/>
            <w:tcBorders>
              <w:top w:val="outset" w:sz="6" w:space="0" w:color="000000"/>
              <w:left w:val="outset" w:sz="6" w:space="0" w:color="000000"/>
              <w:bottom w:val="outset" w:sz="6" w:space="0" w:color="000000"/>
              <w:right w:val="outset" w:sz="6" w:space="0" w:color="000000"/>
            </w:tcBorders>
          </w:tcPr>
          <w:p w14:paraId="48452661" w14:textId="59386A6D"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1.747,00</w:t>
            </w:r>
          </w:p>
        </w:tc>
        <w:tc>
          <w:tcPr>
            <w:tcW w:w="1701" w:type="dxa"/>
            <w:tcBorders>
              <w:top w:val="outset" w:sz="6" w:space="0" w:color="000000"/>
              <w:left w:val="outset" w:sz="6" w:space="0" w:color="000000"/>
              <w:bottom w:val="outset" w:sz="6" w:space="0" w:color="000000"/>
              <w:right w:val="outset" w:sz="6" w:space="0" w:color="000000"/>
            </w:tcBorders>
          </w:tcPr>
          <w:p w14:paraId="1FDE3E91" w14:textId="709ADD90"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1.747,00</w:t>
            </w:r>
          </w:p>
        </w:tc>
        <w:tc>
          <w:tcPr>
            <w:tcW w:w="992" w:type="dxa"/>
            <w:tcBorders>
              <w:top w:val="outset" w:sz="6" w:space="0" w:color="000000"/>
              <w:left w:val="outset" w:sz="6" w:space="0" w:color="000000"/>
              <w:bottom w:val="outset" w:sz="6" w:space="0" w:color="000000"/>
              <w:right w:val="outset" w:sz="6" w:space="0" w:color="000000"/>
            </w:tcBorders>
          </w:tcPr>
          <w:p w14:paraId="2C1306A9" w14:textId="0032D3B4" w:rsidR="00A026A8" w:rsidRPr="00A026A8" w:rsidRDefault="00A026A8" w:rsidP="00A026A8">
            <w:pPr>
              <w:pStyle w:val="NormalnyWeb"/>
              <w:jc w:val="center"/>
              <w:rPr>
                <w:rFonts w:asciiTheme="minorHAnsi" w:hAnsiTheme="minorHAnsi" w:cstheme="minorHAnsi"/>
                <w:i/>
                <w:iCs/>
              </w:rPr>
            </w:pPr>
            <w:r w:rsidRPr="00A026A8">
              <w:rPr>
                <w:rFonts w:asciiTheme="minorHAnsi" w:hAnsiTheme="minorHAnsi" w:cstheme="minorHAnsi"/>
                <w:i/>
                <w:iCs/>
              </w:rPr>
              <w:t>100,00</w:t>
            </w:r>
          </w:p>
        </w:tc>
      </w:tr>
      <w:tr w:rsidR="00A026A8" w:rsidRPr="005B15BD" w14:paraId="5755FD2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00357D"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010DA72"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991FAE"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612F00"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D54F635"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F76159D"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4027F104" w14:textId="77777777" w:rsidR="00A026A8" w:rsidRPr="005B15BD" w:rsidRDefault="00A026A8" w:rsidP="00A026A8">
            <w:pPr>
              <w:pStyle w:val="NormalnyWeb"/>
              <w:jc w:val="center"/>
              <w:rPr>
                <w:rFonts w:asciiTheme="minorHAnsi" w:hAnsiTheme="minorHAnsi" w:cstheme="minorHAnsi"/>
              </w:rPr>
            </w:pPr>
          </w:p>
        </w:tc>
      </w:tr>
      <w:tr w:rsidR="00A026A8" w:rsidRPr="005B15BD" w14:paraId="2BC38707"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8DD545A"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F9C759"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261AC8C"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28256395" w14:textId="357E574F"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3D6A142F" w14:textId="38E24DD2"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1.747,00</w:t>
            </w:r>
          </w:p>
        </w:tc>
        <w:tc>
          <w:tcPr>
            <w:tcW w:w="1701" w:type="dxa"/>
            <w:tcBorders>
              <w:top w:val="outset" w:sz="6" w:space="0" w:color="000000"/>
              <w:left w:val="outset" w:sz="6" w:space="0" w:color="000000"/>
              <w:bottom w:val="outset" w:sz="6" w:space="0" w:color="000000"/>
              <w:right w:val="outset" w:sz="6" w:space="0" w:color="000000"/>
            </w:tcBorders>
          </w:tcPr>
          <w:p w14:paraId="29952CBC" w14:textId="2FDDC9FE"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1.747,00</w:t>
            </w:r>
          </w:p>
        </w:tc>
        <w:tc>
          <w:tcPr>
            <w:tcW w:w="992" w:type="dxa"/>
            <w:tcBorders>
              <w:top w:val="outset" w:sz="6" w:space="0" w:color="000000"/>
              <w:left w:val="outset" w:sz="6" w:space="0" w:color="000000"/>
              <w:bottom w:val="outset" w:sz="6" w:space="0" w:color="000000"/>
              <w:right w:val="outset" w:sz="6" w:space="0" w:color="000000"/>
            </w:tcBorders>
          </w:tcPr>
          <w:p w14:paraId="5AE20415" w14:textId="2C0A7F86"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100,00</w:t>
            </w:r>
          </w:p>
        </w:tc>
      </w:tr>
      <w:tr w:rsidR="00A026A8" w:rsidRPr="005B15BD" w14:paraId="6772C37E"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71FD284"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38E"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BEA01DF"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B566F0D"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DEF118D"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781212B"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FE24B62" w14:textId="77777777" w:rsidR="00A026A8" w:rsidRPr="005B15BD" w:rsidRDefault="00A026A8" w:rsidP="00A026A8">
            <w:pPr>
              <w:pStyle w:val="NormalnyWeb"/>
              <w:jc w:val="center"/>
              <w:rPr>
                <w:rFonts w:asciiTheme="minorHAnsi" w:hAnsiTheme="minorHAnsi" w:cstheme="minorHAnsi"/>
              </w:rPr>
            </w:pPr>
          </w:p>
        </w:tc>
      </w:tr>
      <w:tr w:rsidR="00A026A8" w:rsidRPr="005B15BD" w14:paraId="39804B45"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3F2B0E5"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079466A" w14:textId="77777777" w:rsidR="00A026A8" w:rsidRPr="005B15BD" w:rsidRDefault="00A026A8" w:rsidP="00A026A8">
            <w:pPr>
              <w:pStyle w:val="NormalnyWeb"/>
              <w:jc w:val="center"/>
              <w:rPr>
                <w:rFonts w:asciiTheme="minorHAnsi" w:hAnsiTheme="minorHAnsi" w:cstheme="minorHAnsi"/>
                <w:i/>
              </w:rPr>
            </w:pPr>
            <w:r w:rsidRPr="005B15BD">
              <w:rPr>
                <w:rFonts w:asciiTheme="minorHAnsi" w:hAnsiTheme="minorHAnsi" w:cstheme="minorHAnsi"/>
                <w:i/>
              </w:rPr>
              <w:t>85513</w:t>
            </w:r>
          </w:p>
        </w:tc>
        <w:tc>
          <w:tcPr>
            <w:tcW w:w="709" w:type="dxa"/>
            <w:tcBorders>
              <w:top w:val="outset" w:sz="6" w:space="0" w:color="000000"/>
              <w:left w:val="outset" w:sz="6" w:space="0" w:color="000000"/>
              <w:bottom w:val="outset" w:sz="6" w:space="0" w:color="000000"/>
              <w:right w:val="outset" w:sz="6" w:space="0" w:color="000000"/>
            </w:tcBorders>
          </w:tcPr>
          <w:p w14:paraId="078F28DA"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1A1EEC98"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01" w:type="dxa"/>
            <w:tcBorders>
              <w:top w:val="outset" w:sz="6" w:space="0" w:color="000000"/>
              <w:left w:val="outset" w:sz="6" w:space="0" w:color="000000"/>
              <w:bottom w:val="outset" w:sz="6" w:space="0" w:color="000000"/>
              <w:right w:val="outset" w:sz="6" w:space="0" w:color="000000"/>
            </w:tcBorders>
          </w:tcPr>
          <w:p w14:paraId="2F673BF1" w14:textId="0A277C5C" w:rsidR="00A026A8" w:rsidRPr="00FA7D57" w:rsidRDefault="00A026A8" w:rsidP="00A026A8">
            <w:pPr>
              <w:pStyle w:val="NormalnyWeb"/>
              <w:jc w:val="center"/>
              <w:rPr>
                <w:rFonts w:asciiTheme="minorHAnsi" w:hAnsiTheme="minorHAnsi" w:cstheme="minorHAnsi"/>
                <w:i/>
                <w:iCs/>
              </w:rPr>
            </w:pPr>
            <w:r>
              <w:rPr>
                <w:rFonts w:asciiTheme="minorHAnsi" w:hAnsiTheme="minorHAnsi" w:cstheme="minorHAnsi"/>
                <w:i/>
                <w:iCs/>
              </w:rPr>
              <w:t>107.920,00</w:t>
            </w:r>
          </w:p>
        </w:tc>
        <w:tc>
          <w:tcPr>
            <w:tcW w:w="1701" w:type="dxa"/>
            <w:tcBorders>
              <w:top w:val="outset" w:sz="6" w:space="0" w:color="000000"/>
              <w:left w:val="outset" w:sz="6" w:space="0" w:color="000000"/>
              <w:bottom w:val="outset" w:sz="6" w:space="0" w:color="000000"/>
              <w:right w:val="outset" w:sz="6" w:space="0" w:color="000000"/>
            </w:tcBorders>
          </w:tcPr>
          <w:p w14:paraId="26735349" w14:textId="62B31654" w:rsidR="00A026A8" w:rsidRPr="00FA7D57" w:rsidRDefault="007718A5" w:rsidP="00A026A8">
            <w:pPr>
              <w:pStyle w:val="NormalnyWeb"/>
              <w:jc w:val="center"/>
              <w:rPr>
                <w:rFonts w:asciiTheme="minorHAnsi" w:hAnsiTheme="minorHAnsi" w:cstheme="minorHAnsi"/>
                <w:i/>
                <w:iCs/>
              </w:rPr>
            </w:pPr>
            <w:r>
              <w:rPr>
                <w:rFonts w:asciiTheme="minorHAnsi" w:hAnsiTheme="minorHAnsi" w:cstheme="minorHAnsi"/>
                <w:i/>
                <w:iCs/>
              </w:rPr>
              <w:t>107.646,30</w:t>
            </w:r>
          </w:p>
        </w:tc>
        <w:tc>
          <w:tcPr>
            <w:tcW w:w="992" w:type="dxa"/>
            <w:tcBorders>
              <w:top w:val="outset" w:sz="6" w:space="0" w:color="000000"/>
              <w:left w:val="outset" w:sz="6" w:space="0" w:color="000000"/>
              <w:bottom w:val="outset" w:sz="6" w:space="0" w:color="000000"/>
              <w:right w:val="outset" w:sz="6" w:space="0" w:color="000000"/>
            </w:tcBorders>
          </w:tcPr>
          <w:p w14:paraId="314EDCFB" w14:textId="406C6B92" w:rsidR="00A026A8" w:rsidRPr="00FA7D57" w:rsidRDefault="007718A5" w:rsidP="00A026A8">
            <w:pPr>
              <w:pStyle w:val="NormalnyWeb"/>
              <w:jc w:val="center"/>
              <w:rPr>
                <w:rFonts w:asciiTheme="minorHAnsi" w:hAnsiTheme="minorHAnsi" w:cstheme="minorHAnsi"/>
                <w:i/>
                <w:iCs/>
              </w:rPr>
            </w:pPr>
            <w:r>
              <w:rPr>
                <w:rFonts w:asciiTheme="minorHAnsi" w:hAnsiTheme="minorHAnsi" w:cstheme="minorHAnsi"/>
                <w:i/>
                <w:iCs/>
              </w:rPr>
              <w:t>99,75</w:t>
            </w:r>
          </w:p>
        </w:tc>
      </w:tr>
      <w:tr w:rsidR="00A026A8" w:rsidRPr="005B15BD" w14:paraId="55A9F72D"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9D477DA"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7069B3F"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37E8A72"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891E09F"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F633039"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B3DA2F1"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36A0E625" w14:textId="77777777" w:rsidR="00A026A8" w:rsidRPr="005B15BD" w:rsidRDefault="00A026A8" w:rsidP="00A026A8">
            <w:pPr>
              <w:pStyle w:val="NormalnyWeb"/>
              <w:jc w:val="center"/>
              <w:rPr>
                <w:rFonts w:asciiTheme="minorHAnsi" w:hAnsiTheme="minorHAnsi" w:cstheme="minorHAnsi"/>
              </w:rPr>
            </w:pPr>
          </w:p>
        </w:tc>
      </w:tr>
      <w:tr w:rsidR="00A026A8" w:rsidRPr="005B15BD" w14:paraId="3A7E751A"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47C5C1A"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1E63AB8"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86786A0" w14:textId="77777777" w:rsidR="00A026A8" w:rsidRPr="005B15BD" w:rsidRDefault="00A026A8" w:rsidP="00A026A8">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16A4838A" w14:textId="494B4579" w:rsidR="00A026A8" w:rsidRPr="005B15BD" w:rsidRDefault="00A026A8" w:rsidP="00A026A8">
            <w:pPr>
              <w:pStyle w:val="NormalnyWeb"/>
              <w:rPr>
                <w:rFonts w:asciiTheme="minorHAnsi" w:hAnsiTheme="minorHAnsi" w:cstheme="minorHAnsi"/>
              </w:rPr>
            </w:pPr>
            <w:r w:rsidRPr="009D4905">
              <w:rPr>
                <w:rFonts w:asciiTheme="minorHAnsi" w:hAnsiTheme="minorHAnsi" w:cstheme="minorHAnsi"/>
              </w:rPr>
              <w:t>Dotacj</w:t>
            </w:r>
            <w:r>
              <w:rPr>
                <w:rFonts w:asciiTheme="minorHAnsi" w:hAnsiTheme="minorHAnsi" w:cstheme="minorHAnsi"/>
              </w:rPr>
              <w:t>a</w:t>
            </w:r>
            <w:r w:rsidRPr="009D4905">
              <w:rPr>
                <w:rFonts w:asciiTheme="minorHAnsi" w:hAnsiTheme="minorHAnsi" w:cstheme="minorHAnsi"/>
              </w:rPr>
              <w:t xml:space="preserve"> celow</w:t>
            </w:r>
            <w:r>
              <w:rPr>
                <w:rFonts w:asciiTheme="minorHAnsi" w:hAnsiTheme="minorHAnsi" w:cstheme="minorHAnsi"/>
              </w:rPr>
              <w:t>a</w:t>
            </w:r>
            <w:r w:rsidRPr="009D4905">
              <w:rPr>
                <w:rFonts w:asciiTheme="minorHAnsi" w:hAnsiTheme="minorHAnsi" w:cstheme="minorHAnsi"/>
              </w:rPr>
              <w:t xml:space="preserve"> otrzyman</w:t>
            </w:r>
            <w:r>
              <w:rPr>
                <w:rFonts w:asciiTheme="minorHAnsi" w:hAnsiTheme="minorHAnsi" w:cstheme="minorHAnsi"/>
              </w:rPr>
              <w:t>a</w:t>
            </w:r>
            <w:r w:rsidRPr="009D4905">
              <w:rPr>
                <w:rFonts w:asciiTheme="minorHAnsi" w:hAnsiTheme="minorHAnsi" w:cstheme="minorHAnsi"/>
              </w:rPr>
              <w:t xml:space="preserv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tcPr>
          <w:p w14:paraId="40570FB0" w14:textId="2BADF0DB" w:rsidR="00A026A8" w:rsidRPr="005B15BD" w:rsidRDefault="00A026A8" w:rsidP="00A026A8">
            <w:pPr>
              <w:pStyle w:val="NormalnyWeb"/>
              <w:jc w:val="center"/>
              <w:rPr>
                <w:rFonts w:asciiTheme="minorHAnsi" w:hAnsiTheme="minorHAnsi" w:cstheme="minorHAnsi"/>
              </w:rPr>
            </w:pPr>
            <w:r>
              <w:rPr>
                <w:rFonts w:asciiTheme="minorHAnsi" w:hAnsiTheme="minorHAnsi" w:cstheme="minorHAnsi"/>
              </w:rPr>
              <w:t>107.920,00</w:t>
            </w:r>
          </w:p>
        </w:tc>
        <w:tc>
          <w:tcPr>
            <w:tcW w:w="1701" w:type="dxa"/>
            <w:tcBorders>
              <w:top w:val="outset" w:sz="6" w:space="0" w:color="000000"/>
              <w:left w:val="outset" w:sz="6" w:space="0" w:color="000000"/>
              <w:bottom w:val="outset" w:sz="6" w:space="0" w:color="000000"/>
              <w:right w:val="outset" w:sz="6" w:space="0" w:color="000000"/>
            </w:tcBorders>
          </w:tcPr>
          <w:p w14:paraId="6701A282" w14:textId="30513885" w:rsidR="00A026A8" w:rsidRPr="005B15BD" w:rsidRDefault="007718A5" w:rsidP="00A026A8">
            <w:pPr>
              <w:pStyle w:val="NormalnyWeb"/>
              <w:jc w:val="center"/>
              <w:rPr>
                <w:rFonts w:asciiTheme="minorHAnsi" w:hAnsiTheme="minorHAnsi" w:cstheme="minorHAnsi"/>
              </w:rPr>
            </w:pPr>
            <w:r>
              <w:rPr>
                <w:rFonts w:asciiTheme="minorHAnsi" w:hAnsiTheme="minorHAnsi" w:cstheme="minorHAnsi"/>
              </w:rPr>
              <w:t>107.646,30</w:t>
            </w:r>
          </w:p>
        </w:tc>
        <w:tc>
          <w:tcPr>
            <w:tcW w:w="992" w:type="dxa"/>
            <w:tcBorders>
              <w:top w:val="outset" w:sz="6" w:space="0" w:color="000000"/>
              <w:left w:val="outset" w:sz="6" w:space="0" w:color="000000"/>
              <w:bottom w:val="outset" w:sz="6" w:space="0" w:color="000000"/>
              <w:right w:val="outset" w:sz="6" w:space="0" w:color="000000"/>
            </w:tcBorders>
          </w:tcPr>
          <w:p w14:paraId="44C451AF" w14:textId="445D85B7" w:rsidR="00A026A8" w:rsidRPr="005B15BD" w:rsidRDefault="007718A5" w:rsidP="00A026A8">
            <w:pPr>
              <w:pStyle w:val="NormalnyWeb"/>
              <w:jc w:val="center"/>
              <w:rPr>
                <w:rFonts w:asciiTheme="minorHAnsi" w:hAnsiTheme="minorHAnsi" w:cstheme="minorHAnsi"/>
              </w:rPr>
            </w:pPr>
            <w:r>
              <w:rPr>
                <w:rFonts w:asciiTheme="minorHAnsi" w:hAnsiTheme="minorHAnsi" w:cstheme="minorHAnsi"/>
              </w:rPr>
              <w:t>99,75</w:t>
            </w:r>
          </w:p>
        </w:tc>
      </w:tr>
      <w:tr w:rsidR="00A026A8" w:rsidRPr="005B15BD" w14:paraId="16A242FD"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05F27B6"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832C9B"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C533F0E"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0A6C299" w14:textId="77777777" w:rsidR="00A026A8" w:rsidRPr="005B15BD" w:rsidRDefault="00A026A8" w:rsidP="00A026A8">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8841822" w14:textId="77777777" w:rsidR="00A026A8" w:rsidRPr="005B15BD" w:rsidRDefault="00A026A8" w:rsidP="00A026A8">
            <w:pPr>
              <w:pStyle w:val="NormalnyWeb"/>
              <w:jc w:val="center"/>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E9EC52B" w14:textId="77777777" w:rsidR="00A026A8" w:rsidRPr="005B15BD" w:rsidRDefault="00A026A8" w:rsidP="00A026A8">
            <w:pPr>
              <w:pStyle w:val="NormalnyWeb"/>
              <w:jc w:val="center"/>
              <w:rPr>
                <w:rFonts w:asciiTheme="minorHAnsi" w:hAnsiTheme="minorHAnsi" w:cstheme="minorHAnsi"/>
              </w:rPr>
            </w:pPr>
          </w:p>
        </w:tc>
        <w:tc>
          <w:tcPr>
            <w:tcW w:w="992" w:type="dxa"/>
            <w:tcBorders>
              <w:top w:val="outset" w:sz="6" w:space="0" w:color="000000"/>
              <w:left w:val="outset" w:sz="6" w:space="0" w:color="000000"/>
              <w:bottom w:val="outset" w:sz="6" w:space="0" w:color="000000"/>
              <w:right w:val="outset" w:sz="6" w:space="0" w:color="000000"/>
            </w:tcBorders>
          </w:tcPr>
          <w:p w14:paraId="1BFEBCEB" w14:textId="77777777" w:rsidR="00A026A8" w:rsidRPr="005B15BD" w:rsidRDefault="00A026A8" w:rsidP="00A026A8">
            <w:pPr>
              <w:pStyle w:val="NormalnyWeb"/>
              <w:jc w:val="center"/>
              <w:rPr>
                <w:rFonts w:asciiTheme="minorHAnsi" w:hAnsiTheme="minorHAnsi" w:cstheme="minorHAnsi"/>
              </w:rPr>
            </w:pPr>
          </w:p>
        </w:tc>
      </w:tr>
      <w:tr w:rsidR="00A026A8" w:rsidRPr="005B15BD" w14:paraId="4EDD166C" w14:textId="77777777" w:rsidTr="00090AF8">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9F09F8D" w14:textId="77777777" w:rsidR="00A026A8" w:rsidRPr="005B15BD" w:rsidRDefault="00A026A8" w:rsidP="00A026A8">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F25D48A" w14:textId="77777777" w:rsidR="00A026A8" w:rsidRPr="005B15BD" w:rsidRDefault="00A026A8" w:rsidP="00A026A8">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95796AF" w14:textId="77777777" w:rsidR="00A026A8" w:rsidRPr="005B15BD" w:rsidRDefault="00A026A8" w:rsidP="00A026A8">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03CAEA3" w14:textId="77777777" w:rsidR="00A026A8" w:rsidRPr="005B15BD" w:rsidRDefault="00A026A8" w:rsidP="00A026A8">
            <w:pPr>
              <w:pStyle w:val="NormalnyWeb"/>
              <w:rPr>
                <w:rFonts w:asciiTheme="minorHAnsi" w:hAnsiTheme="minorHAnsi" w:cstheme="minorHAnsi"/>
              </w:rPr>
            </w:pPr>
            <w:r w:rsidRPr="005B15BD">
              <w:rPr>
                <w:rFonts w:asciiTheme="minorHAnsi" w:hAnsiTheme="minorHAnsi" w:cstheme="minorHAnsi"/>
                <w:b/>
                <w:bCs/>
              </w:rPr>
              <w:t>Ogółem:</w:t>
            </w:r>
          </w:p>
        </w:tc>
        <w:tc>
          <w:tcPr>
            <w:tcW w:w="1701" w:type="dxa"/>
            <w:tcBorders>
              <w:top w:val="outset" w:sz="6" w:space="0" w:color="000000"/>
              <w:left w:val="outset" w:sz="6" w:space="0" w:color="000000"/>
              <w:bottom w:val="outset" w:sz="6" w:space="0" w:color="000000"/>
              <w:right w:val="outset" w:sz="6" w:space="0" w:color="000000"/>
            </w:tcBorders>
          </w:tcPr>
          <w:p w14:paraId="23046ED2" w14:textId="55216FF0" w:rsidR="00A026A8" w:rsidRPr="005B15BD" w:rsidRDefault="00A026A8" w:rsidP="00A026A8">
            <w:pPr>
              <w:pStyle w:val="NormalnyWeb"/>
              <w:jc w:val="center"/>
              <w:rPr>
                <w:rFonts w:asciiTheme="minorHAnsi" w:hAnsiTheme="minorHAnsi" w:cstheme="minorHAnsi"/>
                <w:b/>
              </w:rPr>
            </w:pPr>
            <w:r>
              <w:rPr>
                <w:rFonts w:asciiTheme="minorHAnsi" w:hAnsiTheme="minorHAnsi" w:cstheme="minorHAnsi"/>
                <w:b/>
              </w:rPr>
              <w:t>7.198.476,70</w:t>
            </w:r>
          </w:p>
        </w:tc>
        <w:tc>
          <w:tcPr>
            <w:tcW w:w="1701" w:type="dxa"/>
            <w:tcBorders>
              <w:top w:val="outset" w:sz="6" w:space="0" w:color="000000"/>
              <w:left w:val="outset" w:sz="6" w:space="0" w:color="000000"/>
              <w:bottom w:val="outset" w:sz="6" w:space="0" w:color="000000"/>
              <w:right w:val="outset" w:sz="6" w:space="0" w:color="000000"/>
            </w:tcBorders>
          </w:tcPr>
          <w:p w14:paraId="7C1C2C54" w14:textId="783271AF" w:rsidR="00A026A8" w:rsidRPr="005B15BD" w:rsidRDefault="007718A5" w:rsidP="00A026A8">
            <w:pPr>
              <w:pStyle w:val="NormalnyWeb"/>
              <w:jc w:val="center"/>
              <w:rPr>
                <w:rFonts w:asciiTheme="minorHAnsi" w:hAnsiTheme="minorHAnsi" w:cstheme="minorHAnsi"/>
                <w:b/>
              </w:rPr>
            </w:pPr>
            <w:r>
              <w:rPr>
                <w:rFonts w:asciiTheme="minorHAnsi" w:hAnsiTheme="minorHAnsi" w:cstheme="minorHAnsi"/>
                <w:b/>
              </w:rPr>
              <w:t>7.182.994,57</w:t>
            </w:r>
          </w:p>
        </w:tc>
        <w:tc>
          <w:tcPr>
            <w:tcW w:w="992" w:type="dxa"/>
            <w:tcBorders>
              <w:top w:val="outset" w:sz="6" w:space="0" w:color="000000"/>
              <w:left w:val="outset" w:sz="6" w:space="0" w:color="000000"/>
              <w:bottom w:val="outset" w:sz="6" w:space="0" w:color="000000"/>
              <w:right w:val="outset" w:sz="6" w:space="0" w:color="000000"/>
            </w:tcBorders>
          </w:tcPr>
          <w:p w14:paraId="5FDD7BA3" w14:textId="2248B92E" w:rsidR="00A026A8" w:rsidRPr="005B15BD" w:rsidRDefault="007718A5" w:rsidP="00A026A8">
            <w:pPr>
              <w:pStyle w:val="NormalnyWeb"/>
              <w:jc w:val="center"/>
              <w:rPr>
                <w:rFonts w:asciiTheme="minorHAnsi" w:hAnsiTheme="minorHAnsi" w:cstheme="minorHAnsi"/>
                <w:b/>
              </w:rPr>
            </w:pPr>
            <w:r>
              <w:rPr>
                <w:rFonts w:asciiTheme="minorHAnsi" w:hAnsiTheme="minorHAnsi" w:cstheme="minorHAnsi"/>
                <w:b/>
              </w:rPr>
              <w:t>99,78</w:t>
            </w:r>
          </w:p>
        </w:tc>
      </w:tr>
    </w:tbl>
    <w:p w14:paraId="12B210E4" w14:textId="77777777" w:rsidR="00377F63" w:rsidRPr="005B15BD" w:rsidRDefault="00377F63" w:rsidP="00377F63">
      <w:pPr>
        <w:pStyle w:val="NormalnyWeb"/>
        <w:pageBreakBefore/>
        <w:spacing w:after="0"/>
        <w:jc w:val="center"/>
        <w:rPr>
          <w:rFonts w:asciiTheme="minorHAnsi" w:hAnsiTheme="minorHAnsi" w:cstheme="minorHAnsi"/>
        </w:rPr>
      </w:pPr>
      <w:r w:rsidRPr="005B15BD">
        <w:rPr>
          <w:rFonts w:asciiTheme="minorHAnsi" w:hAnsiTheme="minorHAnsi" w:cstheme="minorHAnsi"/>
          <w:b/>
          <w:bCs/>
          <w:u w:val="single"/>
        </w:rPr>
        <w:lastRenderedPageBreak/>
        <w:t>W Y D A T K I</w:t>
      </w:r>
    </w:p>
    <w:p w14:paraId="543EC4A2"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10065" w:type="dxa"/>
        <w:tblCellSpacing w:w="0" w:type="dxa"/>
        <w:tblInd w:w="-29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06"/>
        <w:gridCol w:w="849"/>
        <w:gridCol w:w="839"/>
        <w:gridCol w:w="3455"/>
        <w:gridCol w:w="1693"/>
        <w:gridCol w:w="1587"/>
        <w:gridCol w:w="936"/>
      </w:tblGrid>
      <w:tr w:rsidR="00377F63" w:rsidRPr="005B15BD" w14:paraId="33CC931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70A517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Dział</w:t>
            </w:r>
          </w:p>
        </w:tc>
        <w:tc>
          <w:tcPr>
            <w:tcW w:w="849" w:type="dxa"/>
            <w:tcBorders>
              <w:top w:val="outset" w:sz="6" w:space="0" w:color="000000"/>
              <w:left w:val="outset" w:sz="6" w:space="0" w:color="000000"/>
              <w:bottom w:val="outset" w:sz="6" w:space="0" w:color="000000"/>
              <w:right w:val="outset" w:sz="6" w:space="0" w:color="000000"/>
            </w:tcBorders>
            <w:vAlign w:val="center"/>
            <w:hideMark/>
          </w:tcPr>
          <w:p w14:paraId="31E4418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Rozdz.</w:t>
            </w:r>
          </w:p>
        </w:tc>
        <w:tc>
          <w:tcPr>
            <w:tcW w:w="839" w:type="dxa"/>
            <w:tcBorders>
              <w:top w:val="outset" w:sz="6" w:space="0" w:color="000000"/>
              <w:left w:val="outset" w:sz="6" w:space="0" w:color="000000"/>
              <w:bottom w:val="outset" w:sz="6" w:space="0" w:color="000000"/>
              <w:right w:val="outset" w:sz="6" w:space="0" w:color="000000"/>
            </w:tcBorders>
            <w:vAlign w:val="center"/>
            <w:hideMark/>
          </w:tcPr>
          <w:p w14:paraId="1CB2EF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u w:val="single"/>
              </w:rPr>
              <w:t>§</w:t>
            </w:r>
          </w:p>
        </w:tc>
        <w:tc>
          <w:tcPr>
            <w:tcW w:w="3455" w:type="dxa"/>
            <w:tcBorders>
              <w:top w:val="outset" w:sz="6" w:space="0" w:color="000000"/>
              <w:left w:val="outset" w:sz="6" w:space="0" w:color="000000"/>
              <w:bottom w:val="outset" w:sz="6" w:space="0" w:color="000000"/>
              <w:right w:val="outset" w:sz="6" w:space="0" w:color="000000"/>
            </w:tcBorders>
            <w:vAlign w:val="center"/>
            <w:hideMark/>
          </w:tcPr>
          <w:p w14:paraId="179CB257"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T r e ś ć</w:t>
            </w:r>
          </w:p>
        </w:tc>
        <w:tc>
          <w:tcPr>
            <w:tcW w:w="1693" w:type="dxa"/>
            <w:tcBorders>
              <w:top w:val="outset" w:sz="6" w:space="0" w:color="000000"/>
              <w:left w:val="outset" w:sz="6" w:space="0" w:color="000000"/>
              <w:bottom w:val="outset" w:sz="6" w:space="0" w:color="000000"/>
              <w:right w:val="outset" w:sz="6" w:space="0" w:color="000000"/>
            </w:tcBorders>
            <w:vAlign w:val="center"/>
            <w:hideMark/>
          </w:tcPr>
          <w:p w14:paraId="71727D55"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 xml:space="preserve">Plan </w:t>
            </w:r>
          </w:p>
        </w:tc>
        <w:tc>
          <w:tcPr>
            <w:tcW w:w="1587" w:type="dxa"/>
            <w:tcBorders>
              <w:top w:val="outset" w:sz="6" w:space="0" w:color="000000"/>
              <w:left w:val="outset" w:sz="6" w:space="0" w:color="000000"/>
              <w:bottom w:val="outset" w:sz="6" w:space="0" w:color="000000"/>
              <w:right w:val="outset" w:sz="6" w:space="0" w:color="000000"/>
            </w:tcBorders>
            <w:vAlign w:val="center"/>
            <w:hideMark/>
          </w:tcPr>
          <w:p w14:paraId="503F1B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wykonanie</w:t>
            </w:r>
          </w:p>
        </w:tc>
        <w:tc>
          <w:tcPr>
            <w:tcW w:w="936" w:type="dxa"/>
            <w:tcBorders>
              <w:top w:val="outset" w:sz="6" w:space="0" w:color="000000"/>
              <w:left w:val="outset" w:sz="6" w:space="0" w:color="000000"/>
              <w:bottom w:val="outset" w:sz="6" w:space="0" w:color="000000"/>
              <w:right w:val="outset" w:sz="6" w:space="0" w:color="000000"/>
            </w:tcBorders>
            <w:vAlign w:val="center"/>
            <w:hideMark/>
          </w:tcPr>
          <w:p w14:paraId="201DD6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27BC5C1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343053" w14:textId="77777777" w:rsidR="00377F63" w:rsidRPr="005B15BD" w:rsidRDefault="00377F6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F2EBEDC" w14:textId="77777777" w:rsidR="00377F63" w:rsidRPr="005B15BD" w:rsidRDefault="00377F6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F5CEE8A" w14:textId="77777777" w:rsidR="00377F63" w:rsidRPr="005B15BD" w:rsidRDefault="00377F6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B37FE32" w14:textId="77777777" w:rsidR="00377F63" w:rsidRPr="005B15BD" w:rsidRDefault="00377F6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E1FAABD" w14:textId="77777777" w:rsidR="00377F63" w:rsidRPr="005B15BD" w:rsidRDefault="00377F63">
            <w:pPr>
              <w:pStyle w:val="NormalnyWeb"/>
              <w:jc w:val="right"/>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FE6080D" w14:textId="77777777" w:rsidR="00377F63" w:rsidRPr="005B15BD" w:rsidRDefault="00377F63">
            <w:pPr>
              <w:pStyle w:val="NormalnyWeb"/>
              <w:jc w:val="right"/>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6CFAA12" w14:textId="77777777" w:rsidR="00377F63" w:rsidRPr="005B15BD" w:rsidRDefault="00377F63">
            <w:pPr>
              <w:pStyle w:val="NormalnyWeb"/>
              <w:jc w:val="right"/>
              <w:rPr>
                <w:rFonts w:asciiTheme="minorHAnsi" w:hAnsiTheme="minorHAnsi" w:cstheme="minorHAnsi"/>
              </w:rPr>
            </w:pPr>
          </w:p>
        </w:tc>
      </w:tr>
      <w:tr w:rsidR="00A3345A" w:rsidRPr="005B15BD" w14:paraId="2F5CB34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025B93F"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b/>
                <w:bCs/>
              </w:rPr>
              <w:t>010</w:t>
            </w:r>
          </w:p>
        </w:tc>
        <w:tc>
          <w:tcPr>
            <w:tcW w:w="849" w:type="dxa"/>
            <w:tcBorders>
              <w:top w:val="outset" w:sz="6" w:space="0" w:color="000000"/>
              <w:left w:val="outset" w:sz="6" w:space="0" w:color="000000"/>
              <w:bottom w:val="outset" w:sz="6" w:space="0" w:color="000000"/>
              <w:right w:val="outset" w:sz="6" w:space="0" w:color="000000"/>
            </w:tcBorders>
          </w:tcPr>
          <w:p w14:paraId="42406607"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B96E09A"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63355CE"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693" w:type="dxa"/>
            <w:tcBorders>
              <w:top w:val="outset" w:sz="6" w:space="0" w:color="000000"/>
              <w:left w:val="outset" w:sz="6" w:space="0" w:color="000000"/>
              <w:bottom w:val="outset" w:sz="6" w:space="0" w:color="000000"/>
              <w:right w:val="outset" w:sz="6" w:space="0" w:color="000000"/>
            </w:tcBorders>
          </w:tcPr>
          <w:p w14:paraId="1A6F7BDB" w14:textId="32FFD294"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1.477.548,85</w:t>
            </w:r>
          </w:p>
        </w:tc>
        <w:tc>
          <w:tcPr>
            <w:tcW w:w="1587" w:type="dxa"/>
            <w:tcBorders>
              <w:top w:val="outset" w:sz="6" w:space="0" w:color="000000"/>
              <w:left w:val="outset" w:sz="6" w:space="0" w:color="000000"/>
              <w:bottom w:val="outset" w:sz="6" w:space="0" w:color="000000"/>
              <w:right w:val="outset" w:sz="6" w:space="0" w:color="000000"/>
            </w:tcBorders>
          </w:tcPr>
          <w:p w14:paraId="41EF46FE" w14:textId="1B3E556E"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1.477.509,34</w:t>
            </w:r>
          </w:p>
        </w:tc>
        <w:tc>
          <w:tcPr>
            <w:tcW w:w="936" w:type="dxa"/>
            <w:tcBorders>
              <w:top w:val="outset" w:sz="6" w:space="0" w:color="000000"/>
              <w:left w:val="outset" w:sz="6" w:space="0" w:color="000000"/>
              <w:bottom w:val="outset" w:sz="6" w:space="0" w:color="000000"/>
              <w:right w:val="outset" w:sz="6" w:space="0" w:color="000000"/>
            </w:tcBorders>
          </w:tcPr>
          <w:p w14:paraId="13834E3A" w14:textId="41601263"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100,00</w:t>
            </w:r>
          </w:p>
        </w:tc>
      </w:tr>
      <w:tr w:rsidR="00A3345A" w:rsidRPr="005B15BD" w14:paraId="083B242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568B14"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D224167"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633DCAB"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EA55434"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79C1EB1"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B5230EF"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B2C295A" w14:textId="77777777" w:rsidR="00A3345A" w:rsidRPr="005B15BD" w:rsidRDefault="00A3345A" w:rsidP="00A3345A">
            <w:pPr>
              <w:pStyle w:val="NormalnyWeb"/>
              <w:jc w:val="center"/>
              <w:rPr>
                <w:rFonts w:asciiTheme="minorHAnsi" w:hAnsiTheme="minorHAnsi" w:cstheme="minorHAnsi"/>
              </w:rPr>
            </w:pPr>
          </w:p>
        </w:tc>
      </w:tr>
      <w:tr w:rsidR="00A3345A" w:rsidRPr="005B15BD" w14:paraId="2DF29C8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FE6F0C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39B0628E"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i/>
                <w:iCs/>
              </w:rPr>
              <w:t>01095</w:t>
            </w:r>
          </w:p>
        </w:tc>
        <w:tc>
          <w:tcPr>
            <w:tcW w:w="839" w:type="dxa"/>
            <w:tcBorders>
              <w:top w:val="outset" w:sz="6" w:space="0" w:color="000000"/>
              <w:left w:val="outset" w:sz="6" w:space="0" w:color="000000"/>
              <w:bottom w:val="outset" w:sz="6" w:space="0" w:color="000000"/>
              <w:right w:val="outset" w:sz="6" w:space="0" w:color="000000"/>
            </w:tcBorders>
          </w:tcPr>
          <w:p w14:paraId="3EC1AE03"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73D8D6C"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693" w:type="dxa"/>
            <w:tcBorders>
              <w:top w:val="outset" w:sz="6" w:space="0" w:color="000000"/>
              <w:left w:val="outset" w:sz="6" w:space="0" w:color="000000"/>
              <w:bottom w:val="outset" w:sz="6" w:space="0" w:color="000000"/>
              <w:right w:val="outset" w:sz="6" w:space="0" w:color="000000"/>
            </w:tcBorders>
          </w:tcPr>
          <w:p w14:paraId="7F672406" w14:textId="73E10CE4"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1.477.548,85</w:t>
            </w:r>
          </w:p>
        </w:tc>
        <w:tc>
          <w:tcPr>
            <w:tcW w:w="1587" w:type="dxa"/>
            <w:tcBorders>
              <w:top w:val="outset" w:sz="6" w:space="0" w:color="000000"/>
              <w:left w:val="outset" w:sz="6" w:space="0" w:color="000000"/>
              <w:bottom w:val="outset" w:sz="6" w:space="0" w:color="000000"/>
              <w:right w:val="outset" w:sz="6" w:space="0" w:color="000000"/>
            </w:tcBorders>
          </w:tcPr>
          <w:p w14:paraId="32DDF86F" w14:textId="4CC7BFC3"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1.477.509,34</w:t>
            </w:r>
          </w:p>
        </w:tc>
        <w:tc>
          <w:tcPr>
            <w:tcW w:w="936" w:type="dxa"/>
            <w:tcBorders>
              <w:top w:val="outset" w:sz="6" w:space="0" w:color="000000"/>
              <w:left w:val="outset" w:sz="6" w:space="0" w:color="000000"/>
              <w:bottom w:val="outset" w:sz="6" w:space="0" w:color="000000"/>
              <w:right w:val="outset" w:sz="6" w:space="0" w:color="000000"/>
            </w:tcBorders>
          </w:tcPr>
          <w:p w14:paraId="089096B7" w14:textId="5256BA27"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100,00</w:t>
            </w:r>
          </w:p>
        </w:tc>
      </w:tr>
      <w:tr w:rsidR="00A3345A" w:rsidRPr="005B15BD" w14:paraId="55CF9CB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F6BF422"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B819750"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596C589"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424DAC7"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44EA0578"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0E0AC20"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638382B" w14:textId="77777777" w:rsidR="00A3345A" w:rsidRPr="005B15BD" w:rsidRDefault="00A3345A" w:rsidP="00A3345A">
            <w:pPr>
              <w:pStyle w:val="NormalnyWeb"/>
              <w:jc w:val="center"/>
              <w:rPr>
                <w:rFonts w:asciiTheme="minorHAnsi" w:hAnsiTheme="minorHAnsi" w:cstheme="minorHAnsi"/>
              </w:rPr>
            </w:pPr>
          </w:p>
        </w:tc>
      </w:tr>
      <w:tr w:rsidR="00A3345A" w:rsidRPr="005B15BD" w14:paraId="322B069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8BC032E"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FD2C85C"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45D6AA8"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1ED184FA"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66E72B68" w14:textId="3FA61D61"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8.935,35</w:t>
            </w:r>
          </w:p>
        </w:tc>
        <w:tc>
          <w:tcPr>
            <w:tcW w:w="1587" w:type="dxa"/>
            <w:tcBorders>
              <w:top w:val="outset" w:sz="6" w:space="0" w:color="000000"/>
              <w:left w:val="outset" w:sz="6" w:space="0" w:color="000000"/>
              <w:bottom w:val="outset" w:sz="6" w:space="0" w:color="000000"/>
              <w:right w:val="outset" w:sz="6" w:space="0" w:color="000000"/>
            </w:tcBorders>
          </w:tcPr>
          <w:p w14:paraId="4D7924A6" w14:textId="572ABABC"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8.935,35</w:t>
            </w:r>
          </w:p>
        </w:tc>
        <w:tc>
          <w:tcPr>
            <w:tcW w:w="936" w:type="dxa"/>
            <w:tcBorders>
              <w:top w:val="outset" w:sz="6" w:space="0" w:color="000000"/>
              <w:left w:val="outset" w:sz="6" w:space="0" w:color="000000"/>
              <w:bottom w:val="outset" w:sz="6" w:space="0" w:color="000000"/>
              <w:right w:val="outset" w:sz="6" w:space="0" w:color="000000"/>
            </w:tcBorders>
          </w:tcPr>
          <w:p w14:paraId="3B7FD56A" w14:textId="7CF59DA7"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6BD7BF0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7A7D852"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D228DFE"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1AE18B2"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3EF6532F"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0AE208EB" w14:textId="3D085624"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1.530,24</w:t>
            </w:r>
          </w:p>
        </w:tc>
        <w:tc>
          <w:tcPr>
            <w:tcW w:w="1587" w:type="dxa"/>
            <w:tcBorders>
              <w:top w:val="outset" w:sz="6" w:space="0" w:color="000000"/>
              <w:left w:val="outset" w:sz="6" w:space="0" w:color="000000"/>
              <w:bottom w:val="outset" w:sz="6" w:space="0" w:color="000000"/>
              <w:right w:val="outset" w:sz="6" w:space="0" w:color="000000"/>
            </w:tcBorders>
          </w:tcPr>
          <w:p w14:paraId="1C7CE6DB" w14:textId="5151ADFD"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1.530,24</w:t>
            </w:r>
          </w:p>
        </w:tc>
        <w:tc>
          <w:tcPr>
            <w:tcW w:w="936" w:type="dxa"/>
            <w:tcBorders>
              <w:top w:val="outset" w:sz="6" w:space="0" w:color="000000"/>
              <w:left w:val="outset" w:sz="6" w:space="0" w:color="000000"/>
              <w:bottom w:val="outset" w:sz="6" w:space="0" w:color="000000"/>
              <w:right w:val="outset" w:sz="6" w:space="0" w:color="000000"/>
            </w:tcBorders>
          </w:tcPr>
          <w:p w14:paraId="7EB11DF8" w14:textId="7B9F3ADC"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357455A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EC987F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4726075"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2EB2BCA"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22FBC292"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2F641AE1" w14:textId="058CD5A1"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203,48</w:t>
            </w:r>
          </w:p>
        </w:tc>
        <w:tc>
          <w:tcPr>
            <w:tcW w:w="1587" w:type="dxa"/>
            <w:tcBorders>
              <w:top w:val="outset" w:sz="6" w:space="0" w:color="000000"/>
              <w:left w:val="outset" w:sz="6" w:space="0" w:color="000000"/>
              <w:bottom w:val="outset" w:sz="6" w:space="0" w:color="000000"/>
              <w:right w:val="outset" w:sz="6" w:space="0" w:color="000000"/>
            </w:tcBorders>
          </w:tcPr>
          <w:p w14:paraId="2E67FA4A" w14:textId="03252251"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203,48</w:t>
            </w:r>
          </w:p>
        </w:tc>
        <w:tc>
          <w:tcPr>
            <w:tcW w:w="936" w:type="dxa"/>
            <w:tcBorders>
              <w:top w:val="outset" w:sz="6" w:space="0" w:color="000000"/>
              <w:left w:val="outset" w:sz="6" w:space="0" w:color="000000"/>
              <w:bottom w:val="outset" w:sz="6" w:space="0" w:color="000000"/>
              <w:right w:val="outset" w:sz="6" w:space="0" w:color="000000"/>
            </w:tcBorders>
          </w:tcPr>
          <w:p w14:paraId="65F9A679" w14:textId="2D0C2FAC"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0FB321C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061459"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34774C5"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7578CA0"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64BA8E8B"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63FB6214" w14:textId="35C46CBB"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17.260,58</w:t>
            </w:r>
          </w:p>
        </w:tc>
        <w:tc>
          <w:tcPr>
            <w:tcW w:w="1587" w:type="dxa"/>
            <w:tcBorders>
              <w:top w:val="outset" w:sz="6" w:space="0" w:color="000000"/>
              <w:left w:val="outset" w:sz="6" w:space="0" w:color="000000"/>
              <w:bottom w:val="outset" w:sz="6" w:space="0" w:color="000000"/>
              <w:right w:val="outset" w:sz="6" w:space="0" w:color="000000"/>
            </w:tcBorders>
          </w:tcPr>
          <w:p w14:paraId="3DEE9592" w14:textId="28596BD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17.221,07</w:t>
            </w:r>
          </w:p>
        </w:tc>
        <w:tc>
          <w:tcPr>
            <w:tcW w:w="936" w:type="dxa"/>
            <w:tcBorders>
              <w:top w:val="outset" w:sz="6" w:space="0" w:color="000000"/>
              <w:left w:val="outset" w:sz="6" w:space="0" w:color="000000"/>
              <w:bottom w:val="outset" w:sz="6" w:space="0" w:color="000000"/>
              <w:right w:val="outset" w:sz="6" w:space="0" w:color="000000"/>
            </w:tcBorders>
          </w:tcPr>
          <w:p w14:paraId="04ECE8FF" w14:textId="2071E41A"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99,77</w:t>
            </w:r>
          </w:p>
        </w:tc>
      </w:tr>
      <w:tr w:rsidR="00A3345A" w:rsidRPr="005B15BD" w14:paraId="12C9A8E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623B066"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233227C"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EBE91F6"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hideMark/>
          </w:tcPr>
          <w:p w14:paraId="6FF27CEF"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44AFC340" w14:textId="0C05D3D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1.041,90</w:t>
            </w:r>
          </w:p>
        </w:tc>
        <w:tc>
          <w:tcPr>
            <w:tcW w:w="1587" w:type="dxa"/>
            <w:tcBorders>
              <w:top w:val="outset" w:sz="6" w:space="0" w:color="000000"/>
              <w:left w:val="outset" w:sz="6" w:space="0" w:color="000000"/>
              <w:bottom w:val="outset" w:sz="6" w:space="0" w:color="000000"/>
              <w:right w:val="outset" w:sz="6" w:space="0" w:color="000000"/>
            </w:tcBorders>
          </w:tcPr>
          <w:p w14:paraId="25E253C8" w14:textId="6F7116A6"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1.041,90</w:t>
            </w:r>
          </w:p>
        </w:tc>
        <w:tc>
          <w:tcPr>
            <w:tcW w:w="936" w:type="dxa"/>
            <w:tcBorders>
              <w:top w:val="outset" w:sz="6" w:space="0" w:color="000000"/>
              <w:left w:val="outset" w:sz="6" w:space="0" w:color="000000"/>
              <w:bottom w:val="outset" w:sz="6" w:space="0" w:color="000000"/>
              <w:right w:val="outset" w:sz="6" w:space="0" w:color="000000"/>
            </w:tcBorders>
          </w:tcPr>
          <w:p w14:paraId="76B4D7D9" w14:textId="6A6A82EE"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256A5D3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D607BC1"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97887E8"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002C599"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4430</w:t>
            </w:r>
          </w:p>
        </w:tc>
        <w:tc>
          <w:tcPr>
            <w:tcW w:w="3455" w:type="dxa"/>
            <w:tcBorders>
              <w:top w:val="outset" w:sz="6" w:space="0" w:color="000000"/>
              <w:left w:val="outset" w:sz="6" w:space="0" w:color="000000"/>
              <w:bottom w:val="outset" w:sz="6" w:space="0" w:color="000000"/>
              <w:right w:val="outset" w:sz="6" w:space="0" w:color="000000"/>
            </w:tcBorders>
            <w:hideMark/>
          </w:tcPr>
          <w:p w14:paraId="05632ACB"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Różne opłaty i składki</w:t>
            </w:r>
          </w:p>
        </w:tc>
        <w:tc>
          <w:tcPr>
            <w:tcW w:w="1693" w:type="dxa"/>
            <w:tcBorders>
              <w:top w:val="outset" w:sz="6" w:space="0" w:color="000000"/>
              <w:left w:val="outset" w:sz="6" w:space="0" w:color="000000"/>
              <w:bottom w:val="outset" w:sz="6" w:space="0" w:color="000000"/>
              <w:right w:val="outset" w:sz="6" w:space="0" w:color="000000"/>
            </w:tcBorders>
          </w:tcPr>
          <w:p w14:paraId="486D67AB" w14:textId="49C53944"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1.448.577,30</w:t>
            </w:r>
          </w:p>
        </w:tc>
        <w:tc>
          <w:tcPr>
            <w:tcW w:w="1587" w:type="dxa"/>
            <w:tcBorders>
              <w:top w:val="outset" w:sz="6" w:space="0" w:color="000000"/>
              <w:left w:val="outset" w:sz="6" w:space="0" w:color="000000"/>
              <w:bottom w:val="outset" w:sz="6" w:space="0" w:color="000000"/>
              <w:right w:val="outset" w:sz="6" w:space="0" w:color="000000"/>
            </w:tcBorders>
          </w:tcPr>
          <w:p w14:paraId="282EDC18" w14:textId="708D9070"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1.448.577,30</w:t>
            </w:r>
          </w:p>
        </w:tc>
        <w:tc>
          <w:tcPr>
            <w:tcW w:w="936" w:type="dxa"/>
            <w:tcBorders>
              <w:top w:val="outset" w:sz="6" w:space="0" w:color="000000"/>
              <w:left w:val="outset" w:sz="6" w:space="0" w:color="000000"/>
              <w:bottom w:val="outset" w:sz="6" w:space="0" w:color="000000"/>
              <w:right w:val="outset" w:sz="6" w:space="0" w:color="000000"/>
            </w:tcBorders>
          </w:tcPr>
          <w:p w14:paraId="28BE3E57" w14:textId="3FCB0716"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49D8514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C87812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5731533"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B0149ED"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B7DE170"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73E6573"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FC6A57F"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02C7E63D" w14:textId="77777777" w:rsidR="00A3345A" w:rsidRPr="005B15BD" w:rsidRDefault="00A3345A" w:rsidP="00A3345A">
            <w:pPr>
              <w:pStyle w:val="NormalnyWeb"/>
              <w:jc w:val="center"/>
              <w:rPr>
                <w:rFonts w:asciiTheme="minorHAnsi" w:hAnsiTheme="minorHAnsi" w:cstheme="minorHAnsi"/>
              </w:rPr>
            </w:pPr>
          </w:p>
        </w:tc>
      </w:tr>
      <w:tr w:rsidR="00A3345A" w:rsidRPr="005B15BD" w14:paraId="53F8620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9B2F19B" w14:textId="37E28E17" w:rsidR="00A3345A" w:rsidRPr="00A3345A" w:rsidRDefault="00A3345A" w:rsidP="00A3345A">
            <w:pPr>
              <w:pStyle w:val="NormalnyWeb"/>
              <w:jc w:val="center"/>
              <w:rPr>
                <w:rFonts w:asciiTheme="minorHAnsi" w:hAnsiTheme="minorHAnsi" w:cstheme="minorHAnsi"/>
                <w:b/>
                <w:bCs/>
              </w:rPr>
            </w:pPr>
            <w:r w:rsidRPr="00A3345A">
              <w:rPr>
                <w:rFonts w:asciiTheme="minorHAnsi" w:hAnsiTheme="minorHAnsi" w:cstheme="minorHAnsi"/>
                <w:b/>
                <w:bCs/>
              </w:rPr>
              <w:t>600</w:t>
            </w:r>
          </w:p>
        </w:tc>
        <w:tc>
          <w:tcPr>
            <w:tcW w:w="849" w:type="dxa"/>
            <w:tcBorders>
              <w:top w:val="outset" w:sz="6" w:space="0" w:color="000000"/>
              <w:left w:val="outset" w:sz="6" w:space="0" w:color="000000"/>
              <w:bottom w:val="outset" w:sz="6" w:space="0" w:color="000000"/>
              <w:right w:val="outset" w:sz="6" w:space="0" w:color="000000"/>
            </w:tcBorders>
          </w:tcPr>
          <w:p w14:paraId="40EB9FB9" w14:textId="77777777" w:rsidR="00A3345A" w:rsidRPr="00A3345A" w:rsidRDefault="00A3345A" w:rsidP="00A3345A">
            <w:pPr>
              <w:pStyle w:val="NormalnyWeb"/>
              <w:jc w:val="center"/>
              <w:rPr>
                <w:rFonts w:asciiTheme="minorHAnsi" w:hAnsiTheme="minorHAnsi" w:cstheme="minorHAnsi"/>
                <w:b/>
                <w:bCs/>
              </w:rPr>
            </w:pPr>
          </w:p>
        </w:tc>
        <w:tc>
          <w:tcPr>
            <w:tcW w:w="839" w:type="dxa"/>
            <w:tcBorders>
              <w:top w:val="outset" w:sz="6" w:space="0" w:color="000000"/>
              <w:left w:val="outset" w:sz="6" w:space="0" w:color="000000"/>
              <w:bottom w:val="outset" w:sz="6" w:space="0" w:color="000000"/>
              <w:right w:val="outset" w:sz="6" w:space="0" w:color="000000"/>
            </w:tcBorders>
          </w:tcPr>
          <w:p w14:paraId="2A5B62EF" w14:textId="77777777" w:rsidR="00A3345A" w:rsidRPr="00A3345A" w:rsidRDefault="00A3345A" w:rsidP="00A3345A">
            <w:pPr>
              <w:pStyle w:val="NormalnyWeb"/>
              <w:jc w:val="center"/>
              <w:rPr>
                <w:rFonts w:asciiTheme="minorHAnsi" w:hAnsiTheme="minorHAnsi" w:cstheme="minorHAnsi"/>
                <w:b/>
                <w:bCs/>
              </w:rPr>
            </w:pPr>
          </w:p>
        </w:tc>
        <w:tc>
          <w:tcPr>
            <w:tcW w:w="3455" w:type="dxa"/>
            <w:tcBorders>
              <w:top w:val="outset" w:sz="6" w:space="0" w:color="000000"/>
              <w:left w:val="outset" w:sz="6" w:space="0" w:color="000000"/>
              <w:bottom w:val="outset" w:sz="6" w:space="0" w:color="000000"/>
              <w:right w:val="outset" w:sz="6" w:space="0" w:color="000000"/>
            </w:tcBorders>
          </w:tcPr>
          <w:p w14:paraId="0EEF45CA" w14:textId="2989ED6D" w:rsidR="00A3345A" w:rsidRPr="00A3345A" w:rsidRDefault="00A3345A" w:rsidP="00A3345A">
            <w:pPr>
              <w:pStyle w:val="NormalnyWeb"/>
              <w:rPr>
                <w:rFonts w:asciiTheme="minorHAnsi" w:hAnsiTheme="minorHAnsi" w:cstheme="minorHAnsi"/>
                <w:b/>
                <w:bCs/>
              </w:rPr>
            </w:pPr>
            <w:r w:rsidRPr="00A3345A">
              <w:rPr>
                <w:rFonts w:asciiTheme="minorHAnsi" w:hAnsiTheme="minorHAnsi" w:cstheme="minorHAnsi"/>
                <w:b/>
                <w:bCs/>
              </w:rPr>
              <w:t>Transport i łączność</w:t>
            </w:r>
          </w:p>
        </w:tc>
        <w:tc>
          <w:tcPr>
            <w:tcW w:w="1693" w:type="dxa"/>
            <w:tcBorders>
              <w:top w:val="outset" w:sz="6" w:space="0" w:color="000000"/>
              <w:left w:val="outset" w:sz="6" w:space="0" w:color="000000"/>
              <w:bottom w:val="outset" w:sz="6" w:space="0" w:color="000000"/>
              <w:right w:val="outset" w:sz="6" w:space="0" w:color="000000"/>
            </w:tcBorders>
          </w:tcPr>
          <w:p w14:paraId="0C551D7E" w14:textId="1F33B4E8" w:rsidR="00A3345A" w:rsidRPr="00A3345A" w:rsidRDefault="00A3345A" w:rsidP="00A3345A">
            <w:pPr>
              <w:pStyle w:val="NormalnyWeb"/>
              <w:jc w:val="center"/>
              <w:rPr>
                <w:rFonts w:asciiTheme="minorHAnsi" w:hAnsiTheme="minorHAnsi" w:cstheme="minorHAnsi"/>
                <w:b/>
                <w:bCs/>
              </w:rPr>
            </w:pPr>
            <w:r w:rsidRPr="00A3345A">
              <w:rPr>
                <w:rFonts w:asciiTheme="minorHAnsi" w:hAnsiTheme="minorHAnsi" w:cstheme="minorHAnsi"/>
                <w:b/>
                <w:bCs/>
              </w:rPr>
              <w:t>1.751,89</w:t>
            </w:r>
          </w:p>
        </w:tc>
        <w:tc>
          <w:tcPr>
            <w:tcW w:w="1587" w:type="dxa"/>
            <w:tcBorders>
              <w:top w:val="outset" w:sz="6" w:space="0" w:color="000000"/>
              <w:left w:val="outset" w:sz="6" w:space="0" w:color="000000"/>
              <w:bottom w:val="outset" w:sz="6" w:space="0" w:color="000000"/>
              <w:right w:val="outset" w:sz="6" w:space="0" w:color="000000"/>
            </w:tcBorders>
          </w:tcPr>
          <w:p w14:paraId="38592CB6" w14:textId="1DAFE7AC" w:rsidR="00A3345A" w:rsidRPr="00A3345A" w:rsidRDefault="00A3345A" w:rsidP="00A3345A">
            <w:pPr>
              <w:pStyle w:val="NormalnyWeb"/>
              <w:jc w:val="center"/>
              <w:rPr>
                <w:rFonts w:asciiTheme="minorHAnsi" w:hAnsiTheme="minorHAnsi" w:cstheme="minorHAnsi"/>
                <w:b/>
                <w:bCs/>
              </w:rPr>
            </w:pPr>
            <w:r w:rsidRPr="00A3345A">
              <w:rPr>
                <w:rFonts w:asciiTheme="minorHAnsi" w:hAnsiTheme="minorHAnsi" w:cstheme="minorHAnsi"/>
                <w:b/>
                <w:bCs/>
              </w:rPr>
              <w:t>1.751,89</w:t>
            </w:r>
          </w:p>
        </w:tc>
        <w:tc>
          <w:tcPr>
            <w:tcW w:w="936" w:type="dxa"/>
            <w:tcBorders>
              <w:top w:val="outset" w:sz="6" w:space="0" w:color="000000"/>
              <w:left w:val="outset" w:sz="6" w:space="0" w:color="000000"/>
              <w:bottom w:val="outset" w:sz="6" w:space="0" w:color="000000"/>
              <w:right w:val="outset" w:sz="6" w:space="0" w:color="000000"/>
            </w:tcBorders>
          </w:tcPr>
          <w:p w14:paraId="501515F6" w14:textId="00577E97" w:rsidR="00A3345A" w:rsidRPr="00A3345A" w:rsidRDefault="00A3345A" w:rsidP="00A3345A">
            <w:pPr>
              <w:pStyle w:val="NormalnyWeb"/>
              <w:jc w:val="center"/>
              <w:rPr>
                <w:rFonts w:asciiTheme="minorHAnsi" w:hAnsiTheme="minorHAnsi" w:cstheme="minorHAnsi"/>
                <w:b/>
                <w:bCs/>
              </w:rPr>
            </w:pPr>
            <w:r w:rsidRPr="00A3345A">
              <w:rPr>
                <w:rFonts w:asciiTheme="minorHAnsi" w:hAnsiTheme="minorHAnsi" w:cstheme="minorHAnsi"/>
                <w:b/>
                <w:bCs/>
              </w:rPr>
              <w:t>100,00</w:t>
            </w:r>
          </w:p>
        </w:tc>
      </w:tr>
      <w:tr w:rsidR="00A3345A" w:rsidRPr="005B15BD" w14:paraId="418E958E"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CB0E1DF"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8D6206D"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9A6A51B"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2918B66E"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41B6796"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A61C63A"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3FE65A7" w14:textId="77777777" w:rsidR="00A3345A" w:rsidRPr="005B15BD" w:rsidRDefault="00A3345A" w:rsidP="00A3345A">
            <w:pPr>
              <w:pStyle w:val="NormalnyWeb"/>
              <w:jc w:val="center"/>
              <w:rPr>
                <w:rFonts w:asciiTheme="minorHAnsi" w:hAnsiTheme="minorHAnsi" w:cstheme="minorHAnsi"/>
              </w:rPr>
            </w:pPr>
          </w:p>
        </w:tc>
      </w:tr>
      <w:tr w:rsidR="00A3345A" w:rsidRPr="005B15BD" w14:paraId="3A392D1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846B56F"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BAB42DC" w14:textId="014DAE09" w:rsidR="00A3345A" w:rsidRPr="00A3345A" w:rsidRDefault="00A3345A" w:rsidP="00A3345A">
            <w:pPr>
              <w:pStyle w:val="NormalnyWeb"/>
              <w:jc w:val="center"/>
              <w:rPr>
                <w:rFonts w:asciiTheme="minorHAnsi" w:hAnsiTheme="minorHAnsi" w:cstheme="minorHAnsi"/>
                <w:i/>
                <w:iCs/>
              </w:rPr>
            </w:pPr>
            <w:r w:rsidRPr="00A3345A">
              <w:rPr>
                <w:rFonts w:asciiTheme="minorHAnsi" w:hAnsiTheme="minorHAnsi" w:cstheme="minorHAnsi"/>
                <w:i/>
                <w:iCs/>
              </w:rPr>
              <w:t>60004</w:t>
            </w:r>
          </w:p>
        </w:tc>
        <w:tc>
          <w:tcPr>
            <w:tcW w:w="839" w:type="dxa"/>
            <w:tcBorders>
              <w:top w:val="outset" w:sz="6" w:space="0" w:color="000000"/>
              <w:left w:val="outset" w:sz="6" w:space="0" w:color="000000"/>
              <w:bottom w:val="outset" w:sz="6" w:space="0" w:color="000000"/>
              <w:right w:val="outset" w:sz="6" w:space="0" w:color="000000"/>
            </w:tcBorders>
          </w:tcPr>
          <w:p w14:paraId="4430BC1A" w14:textId="77777777" w:rsidR="00A3345A" w:rsidRPr="00A3345A" w:rsidRDefault="00A3345A" w:rsidP="00A3345A">
            <w:pPr>
              <w:pStyle w:val="NormalnyWeb"/>
              <w:jc w:val="center"/>
              <w:rPr>
                <w:rFonts w:asciiTheme="minorHAnsi" w:hAnsiTheme="minorHAnsi" w:cstheme="minorHAnsi"/>
                <w:i/>
                <w:iCs/>
              </w:rPr>
            </w:pPr>
          </w:p>
        </w:tc>
        <w:tc>
          <w:tcPr>
            <w:tcW w:w="3455" w:type="dxa"/>
            <w:tcBorders>
              <w:top w:val="outset" w:sz="6" w:space="0" w:color="000000"/>
              <w:left w:val="outset" w:sz="6" w:space="0" w:color="000000"/>
              <w:bottom w:val="outset" w:sz="6" w:space="0" w:color="000000"/>
              <w:right w:val="outset" w:sz="6" w:space="0" w:color="000000"/>
            </w:tcBorders>
          </w:tcPr>
          <w:p w14:paraId="1CAD048B" w14:textId="0147D2A2" w:rsidR="00A3345A" w:rsidRPr="00A3345A" w:rsidRDefault="00A3345A" w:rsidP="00A3345A">
            <w:pPr>
              <w:pStyle w:val="NormalnyWeb"/>
              <w:rPr>
                <w:rFonts w:asciiTheme="minorHAnsi" w:hAnsiTheme="minorHAnsi" w:cstheme="minorHAnsi"/>
                <w:i/>
                <w:iCs/>
              </w:rPr>
            </w:pPr>
            <w:r w:rsidRPr="00A3345A">
              <w:rPr>
                <w:rFonts w:asciiTheme="minorHAnsi" w:hAnsiTheme="minorHAnsi" w:cstheme="minorHAnsi"/>
                <w:i/>
                <w:iCs/>
              </w:rPr>
              <w:t>Lokalny transport zbiorowy</w:t>
            </w:r>
          </w:p>
        </w:tc>
        <w:tc>
          <w:tcPr>
            <w:tcW w:w="1693" w:type="dxa"/>
            <w:tcBorders>
              <w:top w:val="outset" w:sz="6" w:space="0" w:color="000000"/>
              <w:left w:val="outset" w:sz="6" w:space="0" w:color="000000"/>
              <w:bottom w:val="outset" w:sz="6" w:space="0" w:color="000000"/>
              <w:right w:val="outset" w:sz="6" w:space="0" w:color="000000"/>
            </w:tcBorders>
          </w:tcPr>
          <w:p w14:paraId="34940CD5" w14:textId="3B172002" w:rsidR="00A3345A" w:rsidRPr="00A3345A" w:rsidRDefault="00A3345A" w:rsidP="00A3345A">
            <w:pPr>
              <w:pStyle w:val="NormalnyWeb"/>
              <w:jc w:val="center"/>
              <w:rPr>
                <w:rFonts w:asciiTheme="minorHAnsi" w:hAnsiTheme="minorHAnsi" w:cstheme="minorHAnsi"/>
                <w:i/>
                <w:iCs/>
              </w:rPr>
            </w:pPr>
            <w:r>
              <w:rPr>
                <w:rFonts w:asciiTheme="minorHAnsi" w:hAnsiTheme="minorHAnsi" w:cstheme="minorHAnsi"/>
                <w:i/>
                <w:iCs/>
              </w:rPr>
              <w:t>1.751,89</w:t>
            </w:r>
          </w:p>
        </w:tc>
        <w:tc>
          <w:tcPr>
            <w:tcW w:w="1587" w:type="dxa"/>
            <w:tcBorders>
              <w:top w:val="outset" w:sz="6" w:space="0" w:color="000000"/>
              <w:left w:val="outset" w:sz="6" w:space="0" w:color="000000"/>
              <w:bottom w:val="outset" w:sz="6" w:space="0" w:color="000000"/>
              <w:right w:val="outset" w:sz="6" w:space="0" w:color="000000"/>
            </w:tcBorders>
          </w:tcPr>
          <w:p w14:paraId="2EBD1408" w14:textId="62D7BBE7" w:rsidR="00A3345A" w:rsidRPr="00A3345A" w:rsidRDefault="00A3345A" w:rsidP="00A3345A">
            <w:pPr>
              <w:pStyle w:val="NormalnyWeb"/>
              <w:jc w:val="center"/>
              <w:rPr>
                <w:rFonts w:asciiTheme="minorHAnsi" w:hAnsiTheme="minorHAnsi" w:cstheme="minorHAnsi"/>
                <w:i/>
                <w:iCs/>
              </w:rPr>
            </w:pPr>
            <w:r>
              <w:rPr>
                <w:rFonts w:asciiTheme="minorHAnsi" w:hAnsiTheme="minorHAnsi" w:cstheme="minorHAnsi"/>
                <w:i/>
                <w:iCs/>
              </w:rPr>
              <w:t>1.751,89</w:t>
            </w:r>
          </w:p>
        </w:tc>
        <w:tc>
          <w:tcPr>
            <w:tcW w:w="936" w:type="dxa"/>
            <w:tcBorders>
              <w:top w:val="outset" w:sz="6" w:space="0" w:color="000000"/>
              <w:left w:val="outset" w:sz="6" w:space="0" w:color="000000"/>
              <w:bottom w:val="outset" w:sz="6" w:space="0" w:color="000000"/>
              <w:right w:val="outset" w:sz="6" w:space="0" w:color="000000"/>
            </w:tcBorders>
          </w:tcPr>
          <w:p w14:paraId="26B649C7" w14:textId="051360AB" w:rsidR="00A3345A" w:rsidRPr="00A3345A" w:rsidRDefault="00A3345A" w:rsidP="00A3345A">
            <w:pPr>
              <w:pStyle w:val="NormalnyWeb"/>
              <w:jc w:val="center"/>
              <w:rPr>
                <w:rFonts w:asciiTheme="minorHAnsi" w:hAnsiTheme="minorHAnsi" w:cstheme="minorHAnsi"/>
                <w:i/>
                <w:iCs/>
              </w:rPr>
            </w:pPr>
            <w:r>
              <w:rPr>
                <w:rFonts w:asciiTheme="minorHAnsi" w:hAnsiTheme="minorHAnsi" w:cstheme="minorHAnsi"/>
                <w:i/>
                <w:iCs/>
              </w:rPr>
              <w:t>100,00</w:t>
            </w:r>
          </w:p>
        </w:tc>
      </w:tr>
      <w:tr w:rsidR="00A3345A" w:rsidRPr="005B15BD" w14:paraId="4E00971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5FCC10"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6242F5E"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53A13C5"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0156714"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0201D11"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7B07F4DB"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B4981AC" w14:textId="77777777" w:rsidR="00A3345A" w:rsidRPr="005B15BD" w:rsidRDefault="00A3345A" w:rsidP="00A3345A">
            <w:pPr>
              <w:pStyle w:val="NormalnyWeb"/>
              <w:jc w:val="center"/>
              <w:rPr>
                <w:rFonts w:asciiTheme="minorHAnsi" w:hAnsiTheme="minorHAnsi" w:cstheme="minorHAnsi"/>
              </w:rPr>
            </w:pPr>
          </w:p>
        </w:tc>
      </w:tr>
      <w:tr w:rsidR="00A3345A" w:rsidRPr="005B15BD" w14:paraId="71B8EE1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89EE86F"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347F0F9"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9F443AA" w14:textId="3E3F9368"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tcPr>
          <w:p w14:paraId="2AD4CE57" w14:textId="2806DF63"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40FCBAA5" w14:textId="421EACED"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750,00</w:t>
            </w:r>
          </w:p>
        </w:tc>
        <w:tc>
          <w:tcPr>
            <w:tcW w:w="1587" w:type="dxa"/>
            <w:tcBorders>
              <w:top w:val="outset" w:sz="6" w:space="0" w:color="000000"/>
              <w:left w:val="outset" w:sz="6" w:space="0" w:color="000000"/>
              <w:bottom w:val="outset" w:sz="6" w:space="0" w:color="000000"/>
              <w:right w:val="outset" w:sz="6" w:space="0" w:color="000000"/>
            </w:tcBorders>
          </w:tcPr>
          <w:p w14:paraId="3A911A04" w14:textId="63B0AA20"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750,00</w:t>
            </w:r>
          </w:p>
        </w:tc>
        <w:tc>
          <w:tcPr>
            <w:tcW w:w="936" w:type="dxa"/>
            <w:tcBorders>
              <w:top w:val="outset" w:sz="6" w:space="0" w:color="000000"/>
              <w:left w:val="outset" w:sz="6" w:space="0" w:color="000000"/>
              <w:bottom w:val="outset" w:sz="6" w:space="0" w:color="000000"/>
              <w:right w:val="outset" w:sz="6" w:space="0" w:color="000000"/>
            </w:tcBorders>
          </w:tcPr>
          <w:p w14:paraId="6B9FEFA1" w14:textId="7F92A784"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6B5DB01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5A15A73"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17CC31"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E01222E" w14:textId="2AB4B44E"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tcPr>
          <w:p w14:paraId="1C892943" w14:textId="7175D7EB"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5500AE0E" w14:textId="0DF50E65"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224,01</w:t>
            </w:r>
          </w:p>
        </w:tc>
        <w:tc>
          <w:tcPr>
            <w:tcW w:w="1587" w:type="dxa"/>
            <w:tcBorders>
              <w:top w:val="outset" w:sz="6" w:space="0" w:color="000000"/>
              <w:left w:val="outset" w:sz="6" w:space="0" w:color="000000"/>
              <w:bottom w:val="outset" w:sz="6" w:space="0" w:color="000000"/>
              <w:right w:val="outset" w:sz="6" w:space="0" w:color="000000"/>
            </w:tcBorders>
          </w:tcPr>
          <w:p w14:paraId="16222A34" w14:textId="5B45AD18"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224,01</w:t>
            </w:r>
          </w:p>
        </w:tc>
        <w:tc>
          <w:tcPr>
            <w:tcW w:w="936" w:type="dxa"/>
            <w:tcBorders>
              <w:top w:val="outset" w:sz="6" w:space="0" w:color="000000"/>
              <w:left w:val="outset" w:sz="6" w:space="0" w:color="000000"/>
              <w:bottom w:val="outset" w:sz="6" w:space="0" w:color="000000"/>
              <w:right w:val="outset" w:sz="6" w:space="0" w:color="000000"/>
            </w:tcBorders>
          </w:tcPr>
          <w:p w14:paraId="37B9BB92" w14:textId="41A8551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0630DB8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FAA98A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EAF5DAB"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8A92D88" w14:textId="50E94C6E"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tcPr>
          <w:p w14:paraId="1D448E07" w14:textId="2125EDC2"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6A09714A" w14:textId="57063682"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32,10</w:t>
            </w:r>
          </w:p>
        </w:tc>
        <w:tc>
          <w:tcPr>
            <w:tcW w:w="1587" w:type="dxa"/>
            <w:tcBorders>
              <w:top w:val="outset" w:sz="6" w:space="0" w:color="000000"/>
              <w:left w:val="outset" w:sz="6" w:space="0" w:color="000000"/>
              <w:bottom w:val="outset" w:sz="6" w:space="0" w:color="000000"/>
              <w:right w:val="outset" w:sz="6" w:space="0" w:color="000000"/>
            </w:tcBorders>
          </w:tcPr>
          <w:p w14:paraId="074C206B" w14:textId="5C09FBC8"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32,10</w:t>
            </w:r>
          </w:p>
        </w:tc>
        <w:tc>
          <w:tcPr>
            <w:tcW w:w="936" w:type="dxa"/>
            <w:tcBorders>
              <w:top w:val="outset" w:sz="6" w:space="0" w:color="000000"/>
              <w:left w:val="outset" w:sz="6" w:space="0" w:color="000000"/>
              <w:bottom w:val="outset" w:sz="6" w:space="0" w:color="000000"/>
              <w:right w:val="outset" w:sz="6" w:space="0" w:color="000000"/>
            </w:tcBorders>
          </w:tcPr>
          <w:p w14:paraId="0E845801" w14:textId="2ED06637"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7AA71ED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9E0CBC7"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FF692B1"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16684BD" w14:textId="7BFB1EFD"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4170</w:t>
            </w:r>
          </w:p>
        </w:tc>
        <w:tc>
          <w:tcPr>
            <w:tcW w:w="3455" w:type="dxa"/>
            <w:tcBorders>
              <w:top w:val="outset" w:sz="6" w:space="0" w:color="000000"/>
              <w:left w:val="outset" w:sz="6" w:space="0" w:color="000000"/>
              <w:bottom w:val="outset" w:sz="6" w:space="0" w:color="000000"/>
              <w:right w:val="outset" w:sz="6" w:space="0" w:color="000000"/>
            </w:tcBorders>
          </w:tcPr>
          <w:p w14:paraId="34FF2AFD" w14:textId="1D124438" w:rsidR="00A3345A" w:rsidRPr="005B15BD" w:rsidRDefault="00A3345A" w:rsidP="00A3345A">
            <w:pPr>
              <w:pStyle w:val="NormalnyWeb"/>
              <w:rPr>
                <w:rFonts w:asciiTheme="minorHAnsi" w:hAnsiTheme="minorHAnsi" w:cstheme="minorHAnsi"/>
              </w:rPr>
            </w:pPr>
            <w:r>
              <w:rPr>
                <w:rFonts w:asciiTheme="minorHAnsi" w:hAnsiTheme="minorHAnsi" w:cstheme="minorHAnsi"/>
              </w:rPr>
              <w:t>Wynagrodzenia bezosobowe</w:t>
            </w:r>
          </w:p>
        </w:tc>
        <w:tc>
          <w:tcPr>
            <w:tcW w:w="1693" w:type="dxa"/>
            <w:tcBorders>
              <w:top w:val="outset" w:sz="6" w:space="0" w:color="000000"/>
              <w:left w:val="outset" w:sz="6" w:space="0" w:color="000000"/>
              <w:bottom w:val="outset" w:sz="6" w:space="0" w:color="000000"/>
              <w:right w:val="outset" w:sz="6" w:space="0" w:color="000000"/>
            </w:tcBorders>
          </w:tcPr>
          <w:p w14:paraId="3C210E11" w14:textId="04DE49AB" w:rsidR="00A3345A" w:rsidRDefault="00A3345A" w:rsidP="00A3345A">
            <w:pPr>
              <w:pStyle w:val="NormalnyWeb"/>
              <w:jc w:val="center"/>
              <w:rPr>
                <w:rFonts w:asciiTheme="minorHAnsi" w:hAnsiTheme="minorHAnsi" w:cstheme="minorHAnsi"/>
              </w:rPr>
            </w:pPr>
            <w:r>
              <w:rPr>
                <w:rFonts w:asciiTheme="minorHAnsi" w:hAnsiTheme="minorHAnsi" w:cstheme="minorHAnsi"/>
              </w:rPr>
              <w:t>560,00</w:t>
            </w:r>
          </w:p>
        </w:tc>
        <w:tc>
          <w:tcPr>
            <w:tcW w:w="1587" w:type="dxa"/>
            <w:tcBorders>
              <w:top w:val="outset" w:sz="6" w:space="0" w:color="000000"/>
              <w:left w:val="outset" w:sz="6" w:space="0" w:color="000000"/>
              <w:bottom w:val="outset" w:sz="6" w:space="0" w:color="000000"/>
              <w:right w:val="outset" w:sz="6" w:space="0" w:color="000000"/>
            </w:tcBorders>
          </w:tcPr>
          <w:p w14:paraId="5B257A11" w14:textId="0D6BD212" w:rsidR="00A3345A" w:rsidRDefault="00A3345A" w:rsidP="00A3345A">
            <w:pPr>
              <w:pStyle w:val="NormalnyWeb"/>
              <w:jc w:val="center"/>
              <w:rPr>
                <w:rFonts w:asciiTheme="minorHAnsi" w:hAnsiTheme="minorHAnsi" w:cstheme="minorHAnsi"/>
              </w:rPr>
            </w:pPr>
            <w:r>
              <w:rPr>
                <w:rFonts w:asciiTheme="minorHAnsi" w:hAnsiTheme="minorHAnsi" w:cstheme="minorHAnsi"/>
              </w:rPr>
              <w:t>560,00</w:t>
            </w:r>
          </w:p>
        </w:tc>
        <w:tc>
          <w:tcPr>
            <w:tcW w:w="936" w:type="dxa"/>
            <w:tcBorders>
              <w:top w:val="outset" w:sz="6" w:space="0" w:color="000000"/>
              <w:left w:val="outset" w:sz="6" w:space="0" w:color="000000"/>
              <w:bottom w:val="outset" w:sz="6" w:space="0" w:color="000000"/>
              <w:right w:val="outset" w:sz="6" w:space="0" w:color="000000"/>
            </w:tcBorders>
          </w:tcPr>
          <w:p w14:paraId="47C8BA7D" w14:textId="46E65586" w:rsidR="00A3345A"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04EA662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8E625D5"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046201D"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D4ADA2B" w14:textId="723454C4"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2BA07119" w14:textId="5CA4D970"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451F9EE1" w14:textId="54BE6EAC" w:rsidR="00A3345A" w:rsidRDefault="00A3345A" w:rsidP="00A3345A">
            <w:pPr>
              <w:pStyle w:val="NormalnyWeb"/>
              <w:jc w:val="center"/>
              <w:rPr>
                <w:rFonts w:asciiTheme="minorHAnsi" w:hAnsiTheme="minorHAnsi" w:cstheme="minorHAnsi"/>
              </w:rPr>
            </w:pPr>
            <w:r>
              <w:rPr>
                <w:rFonts w:asciiTheme="minorHAnsi" w:hAnsiTheme="minorHAnsi" w:cstheme="minorHAnsi"/>
              </w:rPr>
              <w:t>185,78</w:t>
            </w:r>
          </w:p>
        </w:tc>
        <w:tc>
          <w:tcPr>
            <w:tcW w:w="1587" w:type="dxa"/>
            <w:tcBorders>
              <w:top w:val="outset" w:sz="6" w:space="0" w:color="000000"/>
              <w:left w:val="outset" w:sz="6" w:space="0" w:color="000000"/>
              <w:bottom w:val="outset" w:sz="6" w:space="0" w:color="000000"/>
              <w:right w:val="outset" w:sz="6" w:space="0" w:color="000000"/>
            </w:tcBorders>
          </w:tcPr>
          <w:p w14:paraId="691EEC90" w14:textId="200A99A9" w:rsidR="00A3345A" w:rsidRDefault="00A3345A" w:rsidP="00A3345A">
            <w:pPr>
              <w:pStyle w:val="NormalnyWeb"/>
              <w:jc w:val="center"/>
              <w:rPr>
                <w:rFonts w:asciiTheme="minorHAnsi" w:hAnsiTheme="minorHAnsi" w:cstheme="minorHAnsi"/>
              </w:rPr>
            </w:pPr>
            <w:r>
              <w:rPr>
                <w:rFonts w:asciiTheme="minorHAnsi" w:hAnsiTheme="minorHAnsi" w:cstheme="minorHAnsi"/>
              </w:rPr>
              <w:t>185,78</w:t>
            </w:r>
          </w:p>
        </w:tc>
        <w:tc>
          <w:tcPr>
            <w:tcW w:w="936" w:type="dxa"/>
            <w:tcBorders>
              <w:top w:val="outset" w:sz="6" w:space="0" w:color="000000"/>
              <w:left w:val="outset" w:sz="6" w:space="0" w:color="000000"/>
              <w:bottom w:val="outset" w:sz="6" w:space="0" w:color="000000"/>
              <w:right w:val="outset" w:sz="6" w:space="0" w:color="000000"/>
            </w:tcBorders>
          </w:tcPr>
          <w:p w14:paraId="62662D72" w14:textId="7846CC5D" w:rsidR="00A3345A"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1F988F2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49D8D45"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B4180D6"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AF85361"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3A38E94"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4A16B2E"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F998C05"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09D5A28" w14:textId="77777777" w:rsidR="00A3345A" w:rsidRPr="005B15BD" w:rsidRDefault="00A3345A" w:rsidP="00A3345A">
            <w:pPr>
              <w:pStyle w:val="NormalnyWeb"/>
              <w:jc w:val="center"/>
              <w:rPr>
                <w:rFonts w:asciiTheme="minorHAnsi" w:hAnsiTheme="minorHAnsi" w:cstheme="minorHAnsi"/>
              </w:rPr>
            </w:pPr>
          </w:p>
        </w:tc>
      </w:tr>
      <w:tr w:rsidR="00A3345A" w:rsidRPr="005B15BD" w14:paraId="21EB2980"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0AB21312"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b/>
                <w:bCs/>
              </w:rPr>
              <w:lastRenderedPageBreak/>
              <w:t>750</w:t>
            </w:r>
          </w:p>
        </w:tc>
        <w:tc>
          <w:tcPr>
            <w:tcW w:w="849" w:type="dxa"/>
            <w:tcBorders>
              <w:top w:val="outset" w:sz="6" w:space="0" w:color="000000"/>
              <w:left w:val="outset" w:sz="6" w:space="0" w:color="000000"/>
              <w:bottom w:val="outset" w:sz="6" w:space="0" w:color="000000"/>
              <w:right w:val="outset" w:sz="6" w:space="0" w:color="000000"/>
            </w:tcBorders>
          </w:tcPr>
          <w:p w14:paraId="6C924598"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284D0EE"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7C5005E9" w14:textId="77777777" w:rsidR="00A3345A" w:rsidRPr="005B15BD" w:rsidRDefault="00A3345A" w:rsidP="00A3345A">
            <w:pPr>
              <w:pStyle w:val="Nagwek6"/>
              <w:rPr>
                <w:rFonts w:asciiTheme="minorHAnsi" w:hAnsiTheme="minorHAnsi" w:cstheme="minorHAnsi"/>
                <w:sz w:val="24"/>
                <w:szCs w:val="24"/>
              </w:rPr>
            </w:pPr>
            <w:r w:rsidRPr="005B15BD">
              <w:rPr>
                <w:rFonts w:asciiTheme="minorHAnsi" w:hAnsiTheme="minorHAnsi" w:cstheme="minorHAnsi"/>
                <w:sz w:val="24"/>
                <w:szCs w:val="24"/>
              </w:rPr>
              <w:t>Administracja publiczna</w:t>
            </w:r>
          </w:p>
        </w:tc>
        <w:tc>
          <w:tcPr>
            <w:tcW w:w="1693" w:type="dxa"/>
            <w:tcBorders>
              <w:top w:val="outset" w:sz="6" w:space="0" w:color="000000"/>
              <w:left w:val="outset" w:sz="6" w:space="0" w:color="000000"/>
              <w:bottom w:val="outset" w:sz="6" w:space="0" w:color="000000"/>
              <w:right w:val="outset" w:sz="6" w:space="0" w:color="000000"/>
            </w:tcBorders>
          </w:tcPr>
          <w:p w14:paraId="24FFB87A" w14:textId="41B11130"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82.481,43</w:t>
            </w:r>
          </w:p>
        </w:tc>
        <w:tc>
          <w:tcPr>
            <w:tcW w:w="1587" w:type="dxa"/>
            <w:tcBorders>
              <w:top w:val="outset" w:sz="6" w:space="0" w:color="000000"/>
              <w:left w:val="outset" w:sz="6" w:space="0" w:color="000000"/>
              <w:bottom w:val="outset" w:sz="6" w:space="0" w:color="000000"/>
              <w:right w:val="outset" w:sz="6" w:space="0" w:color="000000"/>
            </w:tcBorders>
          </w:tcPr>
          <w:p w14:paraId="0154EB7A" w14:textId="40ED2565"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79.626,17</w:t>
            </w:r>
          </w:p>
        </w:tc>
        <w:tc>
          <w:tcPr>
            <w:tcW w:w="936" w:type="dxa"/>
            <w:tcBorders>
              <w:top w:val="outset" w:sz="6" w:space="0" w:color="000000"/>
              <w:left w:val="outset" w:sz="6" w:space="0" w:color="000000"/>
              <w:bottom w:val="outset" w:sz="6" w:space="0" w:color="000000"/>
              <w:right w:val="outset" w:sz="6" w:space="0" w:color="000000"/>
            </w:tcBorders>
          </w:tcPr>
          <w:p w14:paraId="31DA61EA" w14:textId="64C06E0E" w:rsidR="00A3345A" w:rsidRPr="00A3345A" w:rsidRDefault="00A3345A" w:rsidP="00A3345A">
            <w:pPr>
              <w:pStyle w:val="NormalnyWeb"/>
              <w:jc w:val="center"/>
              <w:rPr>
                <w:rFonts w:asciiTheme="minorHAnsi" w:hAnsiTheme="minorHAnsi" w:cstheme="minorHAnsi"/>
                <w:b/>
                <w:bCs/>
                <w:iCs/>
              </w:rPr>
            </w:pPr>
            <w:r w:rsidRPr="00A3345A">
              <w:rPr>
                <w:rFonts w:asciiTheme="minorHAnsi" w:hAnsiTheme="minorHAnsi" w:cstheme="minorHAnsi"/>
                <w:b/>
                <w:bCs/>
                <w:iCs/>
              </w:rPr>
              <w:t>96,54</w:t>
            </w:r>
          </w:p>
        </w:tc>
      </w:tr>
      <w:tr w:rsidR="00A3345A" w:rsidRPr="005B15BD" w14:paraId="28A0D06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5A3CA29"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78F6100"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288ED8E"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A0E2F08"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D2F4CEE"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AA70639"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4A6A8A7" w14:textId="77777777" w:rsidR="00A3345A" w:rsidRPr="005B15BD" w:rsidRDefault="00A3345A" w:rsidP="00A3345A">
            <w:pPr>
              <w:pStyle w:val="NormalnyWeb"/>
              <w:jc w:val="center"/>
              <w:rPr>
                <w:rFonts w:asciiTheme="minorHAnsi" w:hAnsiTheme="minorHAnsi" w:cstheme="minorHAnsi"/>
              </w:rPr>
            </w:pPr>
          </w:p>
        </w:tc>
      </w:tr>
      <w:tr w:rsidR="00A3345A" w:rsidRPr="005B15BD" w14:paraId="310FF38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C66FE8B"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563FE426"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i/>
                <w:iCs/>
              </w:rPr>
              <w:t>75011</w:t>
            </w:r>
          </w:p>
        </w:tc>
        <w:tc>
          <w:tcPr>
            <w:tcW w:w="839" w:type="dxa"/>
            <w:tcBorders>
              <w:top w:val="outset" w:sz="6" w:space="0" w:color="000000"/>
              <w:left w:val="outset" w:sz="6" w:space="0" w:color="000000"/>
              <w:bottom w:val="outset" w:sz="6" w:space="0" w:color="000000"/>
              <w:right w:val="outset" w:sz="6" w:space="0" w:color="000000"/>
            </w:tcBorders>
          </w:tcPr>
          <w:p w14:paraId="6C2074D9"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342F8A04"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i/>
                <w:iCs/>
              </w:rPr>
              <w:t>Urzędy wojewódzkie</w:t>
            </w:r>
          </w:p>
        </w:tc>
        <w:tc>
          <w:tcPr>
            <w:tcW w:w="1693" w:type="dxa"/>
            <w:tcBorders>
              <w:top w:val="outset" w:sz="6" w:space="0" w:color="000000"/>
              <w:left w:val="outset" w:sz="6" w:space="0" w:color="000000"/>
              <w:bottom w:val="outset" w:sz="6" w:space="0" w:color="000000"/>
              <w:right w:val="outset" w:sz="6" w:space="0" w:color="000000"/>
            </w:tcBorders>
          </w:tcPr>
          <w:p w14:paraId="1ECE858F" w14:textId="05BEB027"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82.481,43</w:t>
            </w:r>
          </w:p>
        </w:tc>
        <w:tc>
          <w:tcPr>
            <w:tcW w:w="1587" w:type="dxa"/>
            <w:tcBorders>
              <w:top w:val="outset" w:sz="6" w:space="0" w:color="000000"/>
              <w:left w:val="outset" w:sz="6" w:space="0" w:color="000000"/>
              <w:bottom w:val="outset" w:sz="6" w:space="0" w:color="000000"/>
              <w:right w:val="outset" w:sz="6" w:space="0" w:color="000000"/>
            </w:tcBorders>
          </w:tcPr>
          <w:p w14:paraId="73E68B13" w14:textId="6C2B93AB"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79.626,17</w:t>
            </w:r>
          </w:p>
        </w:tc>
        <w:tc>
          <w:tcPr>
            <w:tcW w:w="936" w:type="dxa"/>
            <w:tcBorders>
              <w:top w:val="outset" w:sz="6" w:space="0" w:color="000000"/>
              <w:left w:val="outset" w:sz="6" w:space="0" w:color="000000"/>
              <w:bottom w:val="outset" w:sz="6" w:space="0" w:color="000000"/>
              <w:right w:val="outset" w:sz="6" w:space="0" w:color="000000"/>
            </w:tcBorders>
          </w:tcPr>
          <w:p w14:paraId="6E7246B8" w14:textId="0A9B0AE1"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96,54</w:t>
            </w:r>
          </w:p>
        </w:tc>
      </w:tr>
      <w:tr w:rsidR="00A3345A" w:rsidRPr="005B15BD" w14:paraId="44ED660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FF9262"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9FA6D9"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5D0A63A"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085DF47"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AD38952"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0480985"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6A22188" w14:textId="77777777" w:rsidR="00A3345A" w:rsidRPr="005B15BD" w:rsidRDefault="00A3345A" w:rsidP="00A3345A">
            <w:pPr>
              <w:pStyle w:val="NormalnyWeb"/>
              <w:jc w:val="center"/>
              <w:rPr>
                <w:rFonts w:asciiTheme="minorHAnsi" w:hAnsiTheme="minorHAnsi" w:cstheme="minorHAnsi"/>
              </w:rPr>
            </w:pPr>
          </w:p>
        </w:tc>
      </w:tr>
      <w:tr w:rsidR="00A3345A" w:rsidRPr="005B15BD" w14:paraId="6012D39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26FEBB0"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AB1B446"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E5DCC81"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3F7B3A12"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756F89C5" w14:textId="4901F91D"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69.051,61</w:t>
            </w:r>
          </w:p>
        </w:tc>
        <w:tc>
          <w:tcPr>
            <w:tcW w:w="1587" w:type="dxa"/>
            <w:tcBorders>
              <w:top w:val="outset" w:sz="6" w:space="0" w:color="000000"/>
              <w:left w:val="outset" w:sz="6" w:space="0" w:color="000000"/>
              <w:bottom w:val="outset" w:sz="6" w:space="0" w:color="000000"/>
              <w:right w:val="outset" w:sz="6" w:space="0" w:color="000000"/>
            </w:tcBorders>
          </w:tcPr>
          <w:p w14:paraId="53054479" w14:textId="6014F40E"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66.663,26</w:t>
            </w:r>
          </w:p>
        </w:tc>
        <w:tc>
          <w:tcPr>
            <w:tcW w:w="936" w:type="dxa"/>
            <w:tcBorders>
              <w:top w:val="outset" w:sz="6" w:space="0" w:color="000000"/>
              <w:left w:val="outset" w:sz="6" w:space="0" w:color="000000"/>
              <w:bottom w:val="outset" w:sz="6" w:space="0" w:color="000000"/>
              <w:right w:val="outset" w:sz="6" w:space="0" w:color="000000"/>
            </w:tcBorders>
          </w:tcPr>
          <w:p w14:paraId="0C20C42E" w14:textId="0D4783F2"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96,54</w:t>
            </w:r>
          </w:p>
        </w:tc>
      </w:tr>
      <w:tr w:rsidR="00A3345A" w:rsidRPr="005B15BD" w14:paraId="6EC28C9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D4CB24E"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26141BD"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823BC9D"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4E079B6A"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14E21D2F" w14:textId="409348E8"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11.820,50</w:t>
            </w:r>
          </w:p>
        </w:tc>
        <w:tc>
          <w:tcPr>
            <w:tcW w:w="1587" w:type="dxa"/>
            <w:tcBorders>
              <w:top w:val="outset" w:sz="6" w:space="0" w:color="000000"/>
              <w:left w:val="outset" w:sz="6" w:space="0" w:color="000000"/>
              <w:bottom w:val="outset" w:sz="6" w:space="0" w:color="000000"/>
              <w:right w:val="outset" w:sz="6" w:space="0" w:color="000000"/>
            </w:tcBorders>
          </w:tcPr>
          <w:p w14:paraId="41864839" w14:textId="3AEBD6EC"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11.412,10</w:t>
            </w:r>
          </w:p>
        </w:tc>
        <w:tc>
          <w:tcPr>
            <w:tcW w:w="936" w:type="dxa"/>
            <w:tcBorders>
              <w:top w:val="outset" w:sz="6" w:space="0" w:color="000000"/>
              <w:left w:val="outset" w:sz="6" w:space="0" w:color="000000"/>
              <w:bottom w:val="outset" w:sz="6" w:space="0" w:color="000000"/>
              <w:right w:val="outset" w:sz="6" w:space="0" w:color="000000"/>
            </w:tcBorders>
          </w:tcPr>
          <w:p w14:paraId="578D9CBB" w14:textId="3591042A"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96,54</w:t>
            </w:r>
          </w:p>
        </w:tc>
      </w:tr>
      <w:tr w:rsidR="00A3345A" w:rsidRPr="005B15BD" w14:paraId="31C92F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8989B2E"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1860635"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DA8F892"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7654C04B"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2C61F37C" w14:textId="78307B01"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1.609,32</w:t>
            </w:r>
          </w:p>
        </w:tc>
        <w:tc>
          <w:tcPr>
            <w:tcW w:w="1587" w:type="dxa"/>
            <w:tcBorders>
              <w:top w:val="outset" w:sz="6" w:space="0" w:color="000000"/>
              <w:left w:val="outset" w:sz="6" w:space="0" w:color="000000"/>
              <w:bottom w:val="outset" w:sz="6" w:space="0" w:color="000000"/>
              <w:right w:val="outset" w:sz="6" w:space="0" w:color="000000"/>
            </w:tcBorders>
          </w:tcPr>
          <w:p w14:paraId="44C6A7CD" w14:textId="666F26D1"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1.550,81</w:t>
            </w:r>
          </w:p>
        </w:tc>
        <w:tc>
          <w:tcPr>
            <w:tcW w:w="936" w:type="dxa"/>
            <w:tcBorders>
              <w:top w:val="outset" w:sz="6" w:space="0" w:color="000000"/>
              <w:left w:val="outset" w:sz="6" w:space="0" w:color="000000"/>
              <w:bottom w:val="outset" w:sz="6" w:space="0" w:color="000000"/>
              <w:right w:val="outset" w:sz="6" w:space="0" w:color="000000"/>
            </w:tcBorders>
          </w:tcPr>
          <w:p w14:paraId="14202F74" w14:textId="66CDB3F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96,36</w:t>
            </w:r>
          </w:p>
        </w:tc>
      </w:tr>
      <w:tr w:rsidR="00A3345A" w:rsidRPr="005B15BD" w14:paraId="2ADFE0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363AEB"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17EF8A6"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F15E9C0"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6B51E60"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7D5B287B"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D2CEE32"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FBAC337" w14:textId="77777777" w:rsidR="00A3345A" w:rsidRPr="005B15BD" w:rsidRDefault="00A3345A" w:rsidP="00A3345A">
            <w:pPr>
              <w:pStyle w:val="NormalnyWeb"/>
              <w:jc w:val="center"/>
              <w:rPr>
                <w:rFonts w:asciiTheme="minorHAnsi" w:hAnsiTheme="minorHAnsi" w:cstheme="minorHAnsi"/>
              </w:rPr>
            </w:pPr>
          </w:p>
        </w:tc>
      </w:tr>
      <w:tr w:rsidR="00A3345A" w:rsidRPr="005B15BD" w14:paraId="246212E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6F8E6168"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b/>
                <w:bCs/>
              </w:rPr>
              <w:t>751</w:t>
            </w:r>
          </w:p>
        </w:tc>
        <w:tc>
          <w:tcPr>
            <w:tcW w:w="849" w:type="dxa"/>
            <w:tcBorders>
              <w:top w:val="outset" w:sz="6" w:space="0" w:color="000000"/>
              <w:left w:val="outset" w:sz="6" w:space="0" w:color="000000"/>
              <w:bottom w:val="outset" w:sz="6" w:space="0" w:color="000000"/>
              <w:right w:val="outset" w:sz="6" w:space="0" w:color="000000"/>
            </w:tcBorders>
          </w:tcPr>
          <w:p w14:paraId="443BC86B"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484919B"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CD2ADE4"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693" w:type="dxa"/>
            <w:tcBorders>
              <w:top w:val="outset" w:sz="6" w:space="0" w:color="000000"/>
              <w:left w:val="outset" w:sz="6" w:space="0" w:color="000000"/>
              <w:bottom w:val="outset" w:sz="6" w:space="0" w:color="000000"/>
              <w:right w:val="outset" w:sz="6" w:space="0" w:color="000000"/>
            </w:tcBorders>
          </w:tcPr>
          <w:p w14:paraId="2965E1B7" w14:textId="64B52B0A" w:rsidR="00A3345A" w:rsidRPr="001905D6" w:rsidRDefault="002A383E" w:rsidP="00A3345A">
            <w:pPr>
              <w:pStyle w:val="NormalnyWeb"/>
              <w:jc w:val="center"/>
              <w:rPr>
                <w:rFonts w:asciiTheme="minorHAnsi" w:hAnsiTheme="minorHAnsi" w:cstheme="minorHAnsi"/>
                <w:b/>
                <w:bCs/>
                <w:iCs/>
              </w:rPr>
            </w:pPr>
            <w:r>
              <w:rPr>
                <w:rFonts w:asciiTheme="minorHAnsi" w:hAnsiTheme="minorHAnsi" w:cstheme="minorHAnsi"/>
                <w:b/>
                <w:bCs/>
                <w:iCs/>
              </w:rPr>
              <w:t>87.177,00</w:t>
            </w:r>
          </w:p>
        </w:tc>
        <w:tc>
          <w:tcPr>
            <w:tcW w:w="1587" w:type="dxa"/>
            <w:tcBorders>
              <w:top w:val="outset" w:sz="6" w:space="0" w:color="000000"/>
              <w:left w:val="outset" w:sz="6" w:space="0" w:color="000000"/>
              <w:bottom w:val="outset" w:sz="6" w:space="0" w:color="000000"/>
              <w:right w:val="outset" w:sz="6" w:space="0" w:color="000000"/>
            </w:tcBorders>
          </w:tcPr>
          <w:p w14:paraId="4490F3CF" w14:textId="4F114925" w:rsidR="00A3345A" w:rsidRPr="001905D6" w:rsidRDefault="002A383E" w:rsidP="00A3345A">
            <w:pPr>
              <w:pStyle w:val="NormalnyWeb"/>
              <w:jc w:val="center"/>
              <w:rPr>
                <w:rFonts w:asciiTheme="minorHAnsi" w:hAnsiTheme="minorHAnsi" w:cstheme="minorHAnsi"/>
                <w:b/>
                <w:bCs/>
                <w:iCs/>
              </w:rPr>
            </w:pPr>
            <w:r>
              <w:rPr>
                <w:rFonts w:asciiTheme="minorHAnsi" w:hAnsiTheme="minorHAnsi" w:cstheme="minorHAnsi"/>
                <w:b/>
                <w:bCs/>
                <w:iCs/>
              </w:rPr>
              <w:t>87.176,92</w:t>
            </w:r>
          </w:p>
        </w:tc>
        <w:tc>
          <w:tcPr>
            <w:tcW w:w="936" w:type="dxa"/>
            <w:tcBorders>
              <w:top w:val="outset" w:sz="6" w:space="0" w:color="000000"/>
              <w:left w:val="outset" w:sz="6" w:space="0" w:color="000000"/>
              <w:bottom w:val="outset" w:sz="6" w:space="0" w:color="000000"/>
              <w:right w:val="outset" w:sz="6" w:space="0" w:color="000000"/>
            </w:tcBorders>
          </w:tcPr>
          <w:p w14:paraId="07E62D3C" w14:textId="627FA8EA" w:rsidR="00A3345A" w:rsidRPr="001905D6" w:rsidRDefault="002A383E" w:rsidP="00A3345A">
            <w:pPr>
              <w:pStyle w:val="NormalnyWeb"/>
              <w:jc w:val="center"/>
              <w:rPr>
                <w:rFonts w:asciiTheme="minorHAnsi" w:hAnsiTheme="minorHAnsi" w:cstheme="minorHAnsi"/>
                <w:b/>
                <w:bCs/>
                <w:iCs/>
              </w:rPr>
            </w:pPr>
            <w:r>
              <w:rPr>
                <w:rFonts w:asciiTheme="minorHAnsi" w:hAnsiTheme="minorHAnsi" w:cstheme="minorHAnsi"/>
                <w:b/>
                <w:bCs/>
                <w:iCs/>
              </w:rPr>
              <w:t>100,00</w:t>
            </w:r>
          </w:p>
        </w:tc>
      </w:tr>
      <w:tr w:rsidR="00A3345A" w:rsidRPr="005B15BD" w14:paraId="066F853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17B823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A3FDD42"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F182649"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C819B48"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32EEE0D"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A6F3AD8"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8314D4F" w14:textId="77777777" w:rsidR="00A3345A" w:rsidRPr="005B15BD" w:rsidRDefault="00A3345A" w:rsidP="00A3345A">
            <w:pPr>
              <w:pStyle w:val="NormalnyWeb"/>
              <w:jc w:val="center"/>
              <w:rPr>
                <w:rFonts w:asciiTheme="minorHAnsi" w:hAnsiTheme="minorHAnsi" w:cstheme="minorHAnsi"/>
              </w:rPr>
            </w:pPr>
          </w:p>
        </w:tc>
      </w:tr>
      <w:tr w:rsidR="00A3345A" w:rsidRPr="005B15BD" w14:paraId="304B784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F55C386"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183AEF42"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i/>
                <w:iCs/>
              </w:rPr>
              <w:t>75101</w:t>
            </w:r>
          </w:p>
        </w:tc>
        <w:tc>
          <w:tcPr>
            <w:tcW w:w="839" w:type="dxa"/>
            <w:tcBorders>
              <w:top w:val="outset" w:sz="6" w:space="0" w:color="000000"/>
              <w:left w:val="outset" w:sz="6" w:space="0" w:color="000000"/>
              <w:bottom w:val="outset" w:sz="6" w:space="0" w:color="000000"/>
              <w:right w:val="outset" w:sz="6" w:space="0" w:color="000000"/>
            </w:tcBorders>
          </w:tcPr>
          <w:p w14:paraId="27F968F5"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63C3867"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693" w:type="dxa"/>
            <w:tcBorders>
              <w:top w:val="outset" w:sz="6" w:space="0" w:color="000000"/>
              <w:left w:val="outset" w:sz="6" w:space="0" w:color="000000"/>
              <w:bottom w:val="outset" w:sz="6" w:space="0" w:color="000000"/>
              <w:right w:val="outset" w:sz="6" w:space="0" w:color="000000"/>
            </w:tcBorders>
          </w:tcPr>
          <w:p w14:paraId="6F4C8023" w14:textId="2B07AA2D"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1.523,00</w:t>
            </w:r>
          </w:p>
        </w:tc>
        <w:tc>
          <w:tcPr>
            <w:tcW w:w="1587" w:type="dxa"/>
            <w:tcBorders>
              <w:top w:val="outset" w:sz="6" w:space="0" w:color="000000"/>
              <w:left w:val="outset" w:sz="6" w:space="0" w:color="000000"/>
              <w:bottom w:val="outset" w:sz="6" w:space="0" w:color="000000"/>
              <w:right w:val="outset" w:sz="6" w:space="0" w:color="000000"/>
            </w:tcBorders>
          </w:tcPr>
          <w:p w14:paraId="64DCABCF" w14:textId="75776231"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1.523,00</w:t>
            </w:r>
          </w:p>
        </w:tc>
        <w:tc>
          <w:tcPr>
            <w:tcW w:w="936" w:type="dxa"/>
            <w:tcBorders>
              <w:top w:val="outset" w:sz="6" w:space="0" w:color="000000"/>
              <w:left w:val="outset" w:sz="6" w:space="0" w:color="000000"/>
              <w:bottom w:val="outset" w:sz="6" w:space="0" w:color="000000"/>
              <w:right w:val="outset" w:sz="6" w:space="0" w:color="000000"/>
            </w:tcBorders>
          </w:tcPr>
          <w:p w14:paraId="00B81006" w14:textId="70F2F943" w:rsidR="00A3345A" w:rsidRPr="005B15BD" w:rsidRDefault="00A3345A" w:rsidP="00A3345A">
            <w:pPr>
              <w:pStyle w:val="NormalnyWeb"/>
              <w:jc w:val="center"/>
              <w:rPr>
                <w:rFonts w:asciiTheme="minorHAnsi" w:hAnsiTheme="minorHAnsi" w:cstheme="minorHAnsi"/>
                <w:i/>
              </w:rPr>
            </w:pPr>
            <w:r>
              <w:rPr>
                <w:rFonts w:asciiTheme="minorHAnsi" w:hAnsiTheme="minorHAnsi" w:cstheme="minorHAnsi"/>
                <w:i/>
              </w:rPr>
              <w:t>100,00</w:t>
            </w:r>
          </w:p>
        </w:tc>
      </w:tr>
      <w:tr w:rsidR="00A3345A" w:rsidRPr="005B15BD" w14:paraId="398717E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A51AA7C"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063DF7"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C83DF89" w14:textId="77777777"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A234417" w14:textId="77777777" w:rsidR="00A3345A" w:rsidRPr="005B15BD" w:rsidRDefault="00A3345A" w:rsidP="00A3345A">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15F7FE79" w14:textId="77777777"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5EA32CF" w14:textId="77777777"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4AC1AA5" w14:textId="77777777" w:rsidR="00A3345A" w:rsidRPr="005B15BD" w:rsidRDefault="00A3345A" w:rsidP="00A3345A">
            <w:pPr>
              <w:pStyle w:val="NormalnyWeb"/>
              <w:jc w:val="center"/>
              <w:rPr>
                <w:rFonts w:asciiTheme="minorHAnsi" w:hAnsiTheme="minorHAnsi" w:cstheme="minorHAnsi"/>
              </w:rPr>
            </w:pPr>
          </w:p>
        </w:tc>
      </w:tr>
      <w:tr w:rsidR="00A3345A" w:rsidRPr="005B15BD" w14:paraId="4B32422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AD3C09"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E4D873"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4506994"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0BEF1648"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6E366E84" w14:textId="5E4CAF8A"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1.270,00</w:t>
            </w:r>
          </w:p>
        </w:tc>
        <w:tc>
          <w:tcPr>
            <w:tcW w:w="1587" w:type="dxa"/>
            <w:tcBorders>
              <w:top w:val="outset" w:sz="6" w:space="0" w:color="000000"/>
              <w:left w:val="outset" w:sz="6" w:space="0" w:color="000000"/>
              <w:bottom w:val="outset" w:sz="6" w:space="0" w:color="000000"/>
              <w:right w:val="outset" w:sz="6" w:space="0" w:color="000000"/>
            </w:tcBorders>
          </w:tcPr>
          <w:p w14:paraId="393ABE28" w14:textId="7FFEDC6C"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1.270,00</w:t>
            </w:r>
          </w:p>
        </w:tc>
        <w:tc>
          <w:tcPr>
            <w:tcW w:w="936" w:type="dxa"/>
            <w:tcBorders>
              <w:top w:val="outset" w:sz="6" w:space="0" w:color="000000"/>
              <w:left w:val="outset" w:sz="6" w:space="0" w:color="000000"/>
              <w:bottom w:val="outset" w:sz="6" w:space="0" w:color="000000"/>
              <w:right w:val="outset" w:sz="6" w:space="0" w:color="000000"/>
            </w:tcBorders>
          </w:tcPr>
          <w:p w14:paraId="1D9DD648" w14:textId="5665D80B"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2A1D779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2209C45"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817F58F"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6A343767"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703E5D0E"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2384DED8" w14:textId="0D1DB5D2"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219,15</w:t>
            </w:r>
          </w:p>
        </w:tc>
        <w:tc>
          <w:tcPr>
            <w:tcW w:w="1587" w:type="dxa"/>
            <w:tcBorders>
              <w:top w:val="outset" w:sz="6" w:space="0" w:color="000000"/>
              <w:left w:val="outset" w:sz="6" w:space="0" w:color="000000"/>
              <w:bottom w:val="outset" w:sz="6" w:space="0" w:color="000000"/>
              <w:right w:val="outset" w:sz="6" w:space="0" w:color="000000"/>
            </w:tcBorders>
          </w:tcPr>
          <w:p w14:paraId="3B65C894" w14:textId="6F5B075A"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219,15</w:t>
            </w:r>
          </w:p>
        </w:tc>
        <w:tc>
          <w:tcPr>
            <w:tcW w:w="936" w:type="dxa"/>
            <w:tcBorders>
              <w:top w:val="outset" w:sz="6" w:space="0" w:color="000000"/>
              <w:left w:val="outset" w:sz="6" w:space="0" w:color="000000"/>
              <w:bottom w:val="outset" w:sz="6" w:space="0" w:color="000000"/>
              <w:right w:val="outset" w:sz="6" w:space="0" w:color="000000"/>
            </w:tcBorders>
          </w:tcPr>
          <w:p w14:paraId="4ACCB3E0" w14:textId="7438A594"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7B30826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7827057"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21C9D2F"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EC6FD46" w14:textId="77777777" w:rsidR="00A3345A" w:rsidRPr="005B15BD" w:rsidRDefault="00A3345A" w:rsidP="00A3345A">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42EF412B" w14:textId="77777777" w:rsidR="00A3345A" w:rsidRPr="005B15BD" w:rsidRDefault="00A3345A" w:rsidP="00A3345A">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6FA3E72F" w14:textId="7FF331A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33,85</w:t>
            </w:r>
          </w:p>
        </w:tc>
        <w:tc>
          <w:tcPr>
            <w:tcW w:w="1587" w:type="dxa"/>
            <w:tcBorders>
              <w:top w:val="outset" w:sz="6" w:space="0" w:color="000000"/>
              <w:left w:val="outset" w:sz="6" w:space="0" w:color="000000"/>
              <w:bottom w:val="outset" w:sz="6" w:space="0" w:color="000000"/>
              <w:right w:val="outset" w:sz="6" w:space="0" w:color="000000"/>
            </w:tcBorders>
          </w:tcPr>
          <w:p w14:paraId="7DE8EABC" w14:textId="12360C19"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33,85</w:t>
            </w:r>
          </w:p>
        </w:tc>
        <w:tc>
          <w:tcPr>
            <w:tcW w:w="936" w:type="dxa"/>
            <w:tcBorders>
              <w:top w:val="outset" w:sz="6" w:space="0" w:color="000000"/>
              <w:left w:val="outset" w:sz="6" w:space="0" w:color="000000"/>
              <w:bottom w:val="outset" w:sz="6" w:space="0" w:color="000000"/>
              <w:right w:val="outset" w:sz="6" w:space="0" w:color="000000"/>
            </w:tcBorders>
          </w:tcPr>
          <w:p w14:paraId="6B822774" w14:textId="43E4EC7D" w:rsidR="00A3345A" w:rsidRPr="005B15BD" w:rsidRDefault="00A3345A" w:rsidP="00A3345A">
            <w:pPr>
              <w:pStyle w:val="NormalnyWeb"/>
              <w:jc w:val="center"/>
              <w:rPr>
                <w:rFonts w:asciiTheme="minorHAnsi" w:hAnsiTheme="minorHAnsi" w:cstheme="minorHAnsi"/>
              </w:rPr>
            </w:pPr>
            <w:r>
              <w:rPr>
                <w:rFonts w:asciiTheme="minorHAnsi" w:hAnsiTheme="minorHAnsi" w:cstheme="minorHAnsi"/>
              </w:rPr>
              <w:t>100,00</w:t>
            </w:r>
          </w:p>
        </w:tc>
      </w:tr>
      <w:tr w:rsidR="00A3345A" w:rsidRPr="005B15BD" w14:paraId="68241B24"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F078D9A" w14:textId="77777777" w:rsidR="00A3345A" w:rsidRPr="005B15BD" w:rsidRDefault="00A3345A" w:rsidP="00A3345A">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CFFAE1" w14:textId="77777777" w:rsidR="00A3345A" w:rsidRPr="005B15BD" w:rsidRDefault="00A3345A" w:rsidP="00A3345A">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8D84A7A" w14:textId="3A7768C6" w:rsidR="00A3345A" w:rsidRPr="005B15BD" w:rsidRDefault="00A3345A" w:rsidP="00A3345A">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CAE01C2" w14:textId="2FC52DB6" w:rsidR="00A3345A" w:rsidRPr="005B15BD" w:rsidRDefault="00A3345A" w:rsidP="00A3345A">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3A866EB5" w14:textId="239512BF" w:rsidR="00A3345A" w:rsidRPr="005B15BD" w:rsidRDefault="00A3345A" w:rsidP="00A3345A">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251D9B7" w14:textId="526263A2" w:rsidR="00A3345A" w:rsidRPr="005B15BD" w:rsidRDefault="00A3345A" w:rsidP="00A3345A">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91A11A8" w14:textId="7E1DA57B" w:rsidR="00A3345A" w:rsidRPr="005B15BD" w:rsidRDefault="00A3345A" w:rsidP="00A3345A">
            <w:pPr>
              <w:pStyle w:val="NormalnyWeb"/>
              <w:jc w:val="center"/>
              <w:rPr>
                <w:rFonts w:asciiTheme="minorHAnsi" w:hAnsiTheme="minorHAnsi" w:cstheme="minorHAnsi"/>
              </w:rPr>
            </w:pPr>
          </w:p>
        </w:tc>
      </w:tr>
      <w:tr w:rsidR="002A383E" w:rsidRPr="005B15BD" w14:paraId="35487DF0"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588D77B"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DBF7B34" w14:textId="51EEF980" w:rsidR="002A383E" w:rsidRPr="005B15BD" w:rsidRDefault="002A383E" w:rsidP="002A383E">
            <w:pPr>
              <w:pStyle w:val="NormalnyWeb"/>
              <w:jc w:val="center"/>
              <w:rPr>
                <w:rFonts w:asciiTheme="minorHAnsi" w:hAnsiTheme="minorHAnsi" w:cstheme="minorHAnsi"/>
              </w:rPr>
            </w:pPr>
            <w:r w:rsidRPr="008702DF">
              <w:rPr>
                <w:rFonts w:asciiTheme="minorHAnsi" w:hAnsiTheme="minorHAnsi" w:cstheme="minorHAnsi"/>
                <w:i/>
                <w:iCs/>
              </w:rPr>
              <w:t>75108</w:t>
            </w:r>
          </w:p>
        </w:tc>
        <w:tc>
          <w:tcPr>
            <w:tcW w:w="839" w:type="dxa"/>
            <w:tcBorders>
              <w:top w:val="outset" w:sz="6" w:space="0" w:color="000000"/>
              <w:left w:val="outset" w:sz="6" w:space="0" w:color="000000"/>
              <w:bottom w:val="outset" w:sz="6" w:space="0" w:color="000000"/>
              <w:right w:val="outset" w:sz="6" w:space="0" w:color="000000"/>
            </w:tcBorders>
          </w:tcPr>
          <w:p w14:paraId="55E6348F"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B7B3467" w14:textId="57E67505"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i/>
                <w:iCs/>
                <w:sz w:val="24"/>
                <w:szCs w:val="24"/>
              </w:rPr>
              <w:t>Wybory do Sejmu i Senatu</w:t>
            </w:r>
          </w:p>
        </w:tc>
        <w:tc>
          <w:tcPr>
            <w:tcW w:w="1693" w:type="dxa"/>
            <w:tcBorders>
              <w:top w:val="outset" w:sz="6" w:space="0" w:color="000000"/>
              <w:left w:val="outset" w:sz="6" w:space="0" w:color="000000"/>
              <w:bottom w:val="outset" w:sz="6" w:space="0" w:color="000000"/>
              <w:right w:val="outset" w:sz="6" w:space="0" w:color="000000"/>
            </w:tcBorders>
          </w:tcPr>
          <w:p w14:paraId="4096472F" w14:textId="3F2432A2"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i/>
                <w:iCs/>
              </w:rPr>
              <w:t>85.124,00</w:t>
            </w:r>
          </w:p>
        </w:tc>
        <w:tc>
          <w:tcPr>
            <w:tcW w:w="1587" w:type="dxa"/>
            <w:tcBorders>
              <w:top w:val="outset" w:sz="6" w:space="0" w:color="000000"/>
              <w:left w:val="outset" w:sz="6" w:space="0" w:color="000000"/>
              <w:bottom w:val="outset" w:sz="6" w:space="0" w:color="000000"/>
              <w:right w:val="outset" w:sz="6" w:space="0" w:color="000000"/>
            </w:tcBorders>
          </w:tcPr>
          <w:p w14:paraId="6035A1FA" w14:textId="6AB74751"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i/>
                <w:iCs/>
              </w:rPr>
              <w:t>85.123,92</w:t>
            </w:r>
          </w:p>
        </w:tc>
        <w:tc>
          <w:tcPr>
            <w:tcW w:w="936" w:type="dxa"/>
            <w:tcBorders>
              <w:top w:val="outset" w:sz="6" w:space="0" w:color="000000"/>
              <w:left w:val="outset" w:sz="6" w:space="0" w:color="000000"/>
              <w:bottom w:val="outset" w:sz="6" w:space="0" w:color="000000"/>
              <w:right w:val="outset" w:sz="6" w:space="0" w:color="000000"/>
            </w:tcBorders>
          </w:tcPr>
          <w:p w14:paraId="0493CDBD" w14:textId="1437DFCC"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i/>
                <w:iCs/>
              </w:rPr>
              <w:t>100,00</w:t>
            </w:r>
          </w:p>
        </w:tc>
      </w:tr>
      <w:tr w:rsidR="002A383E" w:rsidRPr="005B15BD" w14:paraId="1DEC5AB6"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CF1FCA0"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A7580A2"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8D4A005"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00B9923" w14:textId="77777777" w:rsidR="002A383E" w:rsidRPr="002A383E" w:rsidRDefault="002A383E" w:rsidP="002A383E">
            <w:pPr>
              <w:pStyle w:val="Nagwek2"/>
              <w:rPr>
                <w:rFonts w:asciiTheme="minorHAnsi" w:hAnsiTheme="minorHAnsi" w:cstheme="minorHAnsi"/>
                <w:b w:val="0"/>
                <w:bCs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47FEABD5" w14:textId="77777777" w:rsidR="002A383E" w:rsidRPr="005B15BD" w:rsidRDefault="002A383E" w:rsidP="002A38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1012D53C" w14:textId="77777777" w:rsidR="002A383E" w:rsidRPr="005B15BD" w:rsidRDefault="002A383E" w:rsidP="002A383E">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D8B23E2" w14:textId="77777777" w:rsidR="002A383E" w:rsidRPr="005B15BD" w:rsidRDefault="002A383E" w:rsidP="002A383E">
            <w:pPr>
              <w:pStyle w:val="NormalnyWeb"/>
              <w:jc w:val="center"/>
              <w:rPr>
                <w:rFonts w:asciiTheme="minorHAnsi" w:hAnsiTheme="minorHAnsi" w:cstheme="minorHAnsi"/>
              </w:rPr>
            </w:pPr>
          </w:p>
        </w:tc>
      </w:tr>
      <w:tr w:rsidR="002A383E" w:rsidRPr="005B15BD" w14:paraId="46EFBD14"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644E4AD"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C056929"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6A01919" w14:textId="3E9141C4"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3030</w:t>
            </w:r>
          </w:p>
        </w:tc>
        <w:tc>
          <w:tcPr>
            <w:tcW w:w="3455" w:type="dxa"/>
            <w:tcBorders>
              <w:top w:val="outset" w:sz="6" w:space="0" w:color="000000"/>
              <w:left w:val="outset" w:sz="6" w:space="0" w:color="000000"/>
              <w:bottom w:val="outset" w:sz="6" w:space="0" w:color="000000"/>
              <w:right w:val="outset" w:sz="6" w:space="0" w:color="000000"/>
            </w:tcBorders>
          </w:tcPr>
          <w:p w14:paraId="16EF8756" w14:textId="6594DFEE"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Różne wydatki na rzecz osób fizycznych</w:t>
            </w:r>
          </w:p>
        </w:tc>
        <w:tc>
          <w:tcPr>
            <w:tcW w:w="1693" w:type="dxa"/>
            <w:tcBorders>
              <w:top w:val="outset" w:sz="6" w:space="0" w:color="000000"/>
              <w:left w:val="outset" w:sz="6" w:space="0" w:color="000000"/>
              <w:bottom w:val="outset" w:sz="6" w:space="0" w:color="000000"/>
              <w:right w:val="outset" w:sz="6" w:space="0" w:color="000000"/>
            </w:tcBorders>
          </w:tcPr>
          <w:p w14:paraId="7E27AB01" w14:textId="1B5FA499"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55.320,00</w:t>
            </w:r>
          </w:p>
        </w:tc>
        <w:tc>
          <w:tcPr>
            <w:tcW w:w="1587" w:type="dxa"/>
            <w:tcBorders>
              <w:top w:val="outset" w:sz="6" w:space="0" w:color="000000"/>
              <w:left w:val="outset" w:sz="6" w:space="0" w:color="000000"/>
              <w:bottom w:val="outset" w:sz="6" w:space="0" w:color="000000"/>
              <w:right w:val="outset" w:sz="6" w:space="0" w:color="000000"/>
            </w:tcBorders>
          </w:tcPr>
          <w:p w14:paraId="52D8517A" w14:textId="3F3A5414"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55.320,00</w:t>
            </w:r>
          </w:p>
        </w:tc>
        <w:tc>
          <w:tcPr>
            <w:tcW w:w="936" w:type="dxa"/>
            <w:tcBorders>
              <w:top w:val="outset" w:sz="6" w:space="0" w:color="000000"/>
              <w:left w:val="outset" w:sz="6" w:space="0" w:color="000000"/>
              <w:bottom w:val="outset" w:sz="6" w:space="0" w:color="000000"/>
              <w:right w:val="outset" w:sz="6" w:space="0" w:color="000000"/>
            </w:tcBorders>
          </w:tcPr>
          <w:p w14:paraId="4FBAA8EF" w14:textId="3BB85C95"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26599CD6"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7F31BAF"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47A01CE"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7A437FF" w14:textId="2AC48763" w:rsidR="002A383E" w:rsidRPr="005B15BD" w:rsidRDefault="002A383E" w:rsidP="002A383E">
            <w:pPr>
              <w:pStyle w:val="NormalnyWeb"/>
              <w:jc w:val="center"/>
              <w:rPr>
                <w:rFonts w:asciiTheme="minorHAnsi" w:hAnsiTheme="minorHAnsi" w:cstheme="minorHAnsi"/>
              </w:rPr>
            </w:pPr>
            <w:r w:rsidRPr="00BC54C9">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tcPr>
          <w:p w14:paraId="4204E45D" w14:textId="508AB0D6"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50B99C80" w14:textId="73AEF3B5"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11.384,00</w:t>
            </w:r>
          </w:p>
        </w:tc>
        <w:tc>
          <w:tcPr>
            <w:tcW w:w="1587" w:type="dxa"/>
            <w:tcBorders>
              <w:top w:val="outset" w:sz="6" w:space="0" w:color="000000"/>
              <w:left w:val="outset" w:sz="6" w:space="0" w:color="000000"/>
              <w:bottom w:val="outset" w:sz="6" w:space="0" w:color="000000"/>
              <w:right w:val="outset" w:sz="6" w:space="0" w:color="000000"/>
            </w:tcBorders>
          </w:tcPr>
          <w:p w14:paraId="7BB5B6BC" w14:textId="19C84B29"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11.384,00</w:t>
            </w:r>
          </w:p>
        </w:tc>
        <w:tc>
          <w:tcPr>
            <w:tcW w:w="936" w:type="dxa"/>
            <w:tcBorders>
              <w:top w:val="outset" w:sz="6" w:space="0" w:color="000000"/>
              <w:left w:val="outset" w:sz="6" w:space="0" w:color="000000"/>
              <w:bottom w:val="outset" w:sz="6" w:space="0" w:color="000000"/>
              <w:right w:val="outset" w:sz="6" w:space="0" w:color="000000"/>
            </w:tcBorders>
          </w:tcPr>
          <w:p w14:paraId="05303B25" w14:textId="33F826A8"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67C4BD41"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BDCBF55"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EA50110"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B268CEA" w14:textId="51EFCECD" w:rsidR="002A383E" w:rsidRPr="005B15BD" w:rsidRDefault="002A383E" w:rsidP="002A383E">
            <w:pPr>
              <w:pStyle w:val="NormalnyWeb"/>
              <w:jc w:val="center"/>
              <w:rPr>
                <w:rFonts w:asciiTheme="minorHAnsi" w:hAnsiTheme="minorHAnsi" w:cstheme="minorHAnsi"/>
              </w:rPr>
            </w:pPr>
            <w:r w:rsidRPr="00BC54C9">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tcPr>
          <w:p w14:paraId="40F8DF80" w14:textId="77DD6B28"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26A2F9F5" w14:textId="0464D1D3"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2.425,47</w:t>
            </w:r>
          </w:p>
        </w:tc>
        <w:tc>
          <w:tcPr>
            <w:tcW w:w="1587" w:type="dxa"/>
            <w:tcBorders>
              <w:top w:val="outset" w:sz="6" w:space="0" w:color="000000"/>
              <w:left w:val="outset" w:sz="6" w:space="0" w:color="000000"/>
              <w:bottom w:val="outset" w:sz="6" w:space="0" w:color="000000"/>
              <w:right w:val="outset" w:sz="6" w:space="0" w:color="000000"/>
            </w:tcBorders>
          </w:tcPr>
          <w:p w14:paraId="555BF848" w14:textId="2AD23B88"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2.425,47</w:t>
            </w:r>
          </w:p>
        </w:tc>
        <w:tc>
          <w:tcPr>
            <w:tcW w:w="936" w:type="dxa"/>
            <w:tcBorders>
              <w:top w:val="outset" w:sz="6" w:space="0" w:color="000000"/>
              <w:left w:val="outset" w:sz="6" w:space="0" w:color="000000"/>
              <w:bottom w:val="outset" w:sz="6" w:space="0" w:color="000000"/>
              <w:right w:val="outset" w:sz="6" w:space="0" w:color="000000"/>
            </w:tcBorders>
          </w:tcPr>
          <w:p w14:paraId="4450B88C" w14:textId="5E42ACDE"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1E844B6E"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742268"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C58BB63"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3198301" w14:textId="3EEEA008" w:rsidR="002A383E" w:rsidRPr="005B15BD" w:rsidRDefault="002A383E" w:rsidP="002A383E">
            <w:pPr>
              <w:pStyle w:val="NormalnyWeb"/>
              <w:jc w:val="center"/>
              <w:rPr>
                <w:rFonts w:asciiTheme="minorHAnsi" w:hAnsiTheme="minorHAnsi" w:cstheme="minorHAnsi"/>
              </w:rPr>
            </w:pPr>
            <w:r w:rsidRPr="00BC54C9">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tcPr>
          <w:p w14:paraId="44C3A67D" w14:textId="637E3583"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20D6DD2F" w14:textId="7BD7BDED"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315,66</w:t>
            </w:r>
          </w:p>
        </w:tc>
        <w:tc>
          <w:tcPr>
            <w:tcW w:w="1587" w:type="dxa"/>
            <w:tcBorders>
              <w:top w:val="outset" w:sz="6" w:space="0" w:color="000000"/>
              <w:left w:val="outset" w:sz="6" w:space="0" w:color="000000"/>
              <w:bottom w:val="outset" w:sz="6" w:space="0" w:color="000000"/>
              <w:right w:val="outset" w:sz="6" w:space="0" w:color="000000"/>
            </w:tcBorders>
          </w:tcPr>
          <w:p w14:paraId="6DF00A65" w14:textId="1E9E170C"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315,66</w:t>
            </w:r>
          </w:p>
        </w:tc>
        <w:tc>
          <w:tcPr>
            <w:tcW w:w="936" w:type="dxa"/>
            <w:tcBorders>
              <w:top w:val="outset" w:sz="6" w:space="0" w:color="000000"/>
              <w:left w:val="outset" w:sz="6" w:space="0" w:color="000000"/>
              <w:bottom w:val="outset" w:sz="6" w:space="0" w:color="000000"/>
              <w:right w:val="outset" w:sz="6" w:space="0" w:color="000000"/>
            </w:tcBorders>
          </w:tcPr>
          <w:p w14:paraId="2CCBB8FB" w14:textId="31E6FB35"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74A5183D"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296472"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AFF59E1"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127FF3A" w14:textId="053FDD8D"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4170</w:t>
            </w:r>
          </w:p>
        </w:tc>
        <w:tc>
          <w:tcPr>
            <w:tcW w:w="3455" w:type="dxa"/>
            <w:tcBorders>
              <w:top w:val="outset" w:sz="6" w:space="0" w:color="000000"/>
              <w:left w:val="outset" w:sz="6" w:space="0" w:color="000000"/>
              <w:bottom w:val="outset" w:sz="6" w:space="0" w:color="000000"/>
              <w:right w:val="outset" w:sz="6" w:space="0" w:color="000000"/>
            </w:tcBorders>
          </w:tcPr>
          <w:p w14:paraId="567742E3" w14:textId="7E230DA9"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Wynagrodzenia bezosobowe</w:t>
            </w:r>
          </w:p>
        </w:tc>
        <w:tc>
          <w:tcPr>
            <w:tcW w:w="1693" w:type="dxa"/>
            <w:tcBorders>
              <w:top w:val="outset" w:sz="6" w:space="0" w:color="000000"/>
              <w:left w:val="outset" w:sz="6" w:space="0" w:color="000000"/>
              <w:bottom w:val="outset" w:sz="6" w:space="0" w:color="000000"/>
              <w:right w:val="outset" w:sz="6" w:space="0" w:color="000000"/>
            </w:tcBorders>
          </w:tcPr>
          <w:p w14:paraId="384DF11B" w14:textId="21D00961"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4.000,00</w:t>
            </w:r>
          </w:p>
        </w:tc>
        <w:tc>
          <w:tcPr>
            <w:tcW w:w="1587" w:type="dxa"/>
            <w:tcBorders>
              <w:top w:val="outset" w:sz="6" w:space="0" w:color="000000"/>
              <w:left w:val="outset" w:sz="6" w:space="0" w:color="000000"/>
              <w:bottom w:val="outset" w:sz="6" w:space="0" w:color="000000"/>
              <w:right w:val="outset" w:sz="6" w:space="0" w:color="000000"/>
            </w:tcBorders>
          </w:tcPr>
          <w:p w14:paraId="21276F34" w14:textId="450480D1"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4.000,00</w:t>
            </w:r>
          </w:p>
        </w:tc>
        <w:tc>
          <w:tcPr>
            <w:tcW w:w="936" w:type="dxa"/>
            <w:tcBorders>
              <w:top w:val="outset" w:sz="6" w:space="0" w:color="000000"/>
              <w:left w:val="outset" w:sz="6" w:space="0" w:color="000000"/>
              <w:bottom w:val="outset" w:sz="6" w:space="0" w:color="000000"/>
              <w:right w:val="outset" w:sz="6" w:space="0" w:color="000000"/>
            </w:tcBorders>
          </w:tcPr>
          <w:p w14:paraId="00E1E1EE" w14:textId="58CE9CB4"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09B53FCF"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2F29BD7"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0514D29"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A0A17BA" w14:textId="095E89E0"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703D21E5" w14:textId="0ADBF9BF"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744A3A9C" w14:textId="3408BDAC"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10.990,47</w:t>
            </w:r>
          </w:p>
        </w:tc>
        <w:tc>
          <w:tcPr>
            <w:tcW w:w="1587" w:type="dxa"/>
            <w:tcBorders>
              <w:top w:val="outset" w:sz="6" w:space="0" w:color="000000"/>
              <w:left w:val="outset" w:sz="6" w:space="0" w:color="000000"/>
              <w:bottom w:val="outset" w:sz="6" w:space="0" w:color="000000"/>
              <w:right w:val="outset" w:sz="6" w:space="0" w:color="000000"/>
            </w:tcBorders>
          </w:tcPr>
          <w:p w14:paraId="5EB76C94" w14:textId="4E614C8B"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10.990,39</w:t>
            </w:r>
          </w:p>
        </w:tc>
        <w:tc>
          <w:tcPr>
            <w:tcW w:w="936" w:type="dxa"/>
            <w:tcBorders>
              <w:top w:val="outset" w:sz="6" w:space="0" w:color="000000"/>
              <w:left w:val="outset" w:sz="6" w:space="0" w:color="000000"/>
              <w:bottom w:val="outset" w:sz="6" w:space="0" w:color="000000"/>
              <w:right w:val="outset" w:sz="6" w:space="0" w:color="000000"/>
            </w:tcBorders>
          </w:tcPr>
          <w:p w14:paraId="3DCD57FC" w14:textId="05C26144"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1F10DDAF"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F3F55D1"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BCBF88A"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B0A6FCB" w14:textId="0D1A2F58"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tcPr>
          <w:p w14:paraId="4A6F9849" w14:textId="4096FAF1"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363204AF" w14:textId="7B25BD53"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95,00</w:t>
            </w:r>
          </w:p>
        </w:tc>
        <w:tc>
          <w:tcPr>
            <w:tcW w:w="1587" w:type="dxa"/>
            <w:tcBorders>
              <w:top w:val="outset" w:sz="6" w:space="0" w:color="000000"/>
              <w:left w:val="outset" w:sz="6" w:space="0" w:color="000000"/>
              <w:bottom w:val="outset" w:sz="6" w:space="0" w:color="000000"/>
              <w:right w:val="outset" w:sz="6" w:space="0" w:color="000000"/>
            </w:tcBorders>
          </w:tcPr>
          <w:p w14:paraId="37EA7116" w14:textId="71DD07D2"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95,00</w:t>
            </w:r>
          </w:p>
        </w:tc>
        <w:tc>
          <w:tcPr>
            <w:tcW w:w="936" w:type="dxa"/>
            <w:tcBorders>
              <w:top w:val="outset" w:sz="6" w:space="0" w:color="000000"/>
              <w:left w:val="outset" w:sz="6" w:space="0" w:color="000000"/>
              <w:bottom w:val="outset" w:sz="6" w:space="0" w:color="000000"/>
              <w:right w:val="outset" w:sz="6" w:space="0" w:color="000000"/>
            </w:tcBorders>
          </w:tcPr>
          <w:p w14:paraId="380125B8" w14:textId="4781E811"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56419031"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0ED052B"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EC2108"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0BC04A7" w14:textId="5DB0B9DA"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4410</w:t>
            </w:r>
          </w:p>
        </w:tc>
        <w:tc>
          <w:tcPr>
            <w:tcW w:w="3455" w:type="dxa"/>
            <w:tcBorders>
              <w:top w:val="outset" w:sz="6" w:space="0" w:color="000000"/>
              <w:left w:val="outset" w:sz="6" w:space="0" w:color="000000"/>
              <w:bottom w:val="outset" w:sz="6" w:space="0" w:color="000000"/>
              <w:right w:val="outset" w:sz="6" w:space="0" w:color="000000"/>
            </w:tcBorders>
          </w:tcPr>
          <w:p w14:paraId="180B3EDB" w14:textId="5FD6CCB1"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Podróże służbowe krajowe</w:t>
            </w:r>
          </w:p>
        </w:tc>
        <w:tc>
          <w:tcPr>
            <w:tcW w:w="1693" w:type="dxa"/>
            <w:tcBorders>
              <w:top w:val="outset" w:sz="6" w:space="0" w:color="000000"/>
              <w:left w:val="outset" w:sz="6" w:space="0" w:color="000000"/>
              <w:bottom w:val="outset" w:sz="6" w:space="0" w:color="000000"/>
              <w:right w:val="outset" w:sz="6" w:space="0" w:color="000000"/>
            </w:tcBorders>
          </w:tcPr>
          <w:p w14:paraId="02771647" w14:textId="4E777CBD"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593,40</w:t>
            </w:r>
          </w:p>
        </w:tc>
        <w:tc>
          <w:tcPr>
            <w:tcW w:w="1587" w:type="dxa"/>
            <w:tcBorders>
              <w:top w:val="outset" w:sz="6" w:space="0" w:color="000000"/>
              <w:left w:val="outset" w:sz="6" w:space="0" w:color="000000"/>
              <w:bottom w:val="outset" w:sz="6" w:space="0" w:color="000000"/>
              <w:right w:val="outset" w:sz="6" w:space="0" w:color="000000"/>
            </w:tcBorders>
          </w:tcPr>
          <w:p w14:paraId="2D9E568B" w14:textId="58F941B7"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593,40</w:t>
            </w:r>
          </w:p>
        </w:tc>
        <w:tc>
          <w:tcPr>
            <w:tcW w:w="936" w:type="dxa"/>
            <w:tcBorders>
              <w:top w:val="outset" w:sz="6" w:space="0" w:color="000000"/>
              <w:left w:val="outset" w:sz="6" w:space="0" w:color="000000"/>
              <w:bottom w:val="outset" w:sz="6" w:space="0" w:color="000000"/>
              <w:right w:val="outset" w:sz="6" w:space="0" w:color="000000"/>
            </w:tcBorders>
          </w:tcPr>
          <w:p w14:paraId="2E6AE78B" w14:textId="6D5AE843"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58CF29F5"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350201F"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3ED1B6E"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A422074"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5E3E5A5" w14:textId="77777777" w:rsidR="002A383E" w:rsidRPr="002A383E" w:rsidRDefault="002A383E" w:rsidP="002A383E">
            <w:pPr>
              <w:pStyle w:val="Nagwek2"/>
              <w:rPr>
                <w:rFonts w:asciiTheme="minorHAnsi" w:hAnsiTheme="minorHAnsi" w:cstheme="minorHAnsi"/>
                <w:b w:val="0"/>
                <w:bCs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2EDCD2B" w14:textId="77777777" w:rsidR="002A383E" w:rsidRPr="005B15BD" w:rsidRDefault="002A383E" w:rsidP="002A38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7E4EFD8" w14:textId="77777777" w:rsidR="002A383E" w:rsidRPr="005B15BD" w:rsidRDefault="002A383E" w:rsidP="002A383E">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4D209D0" w14:textId="77777777" w:rsidR="002A383E" w:rsidRPr="005B15BD" w:rsidRDefault="002A383E" w:rsidP="002A383E">
            <w:pPr>
              <w:pStyle w:val="NormalnyWeb"/>
              <w:jc w:val="center"/>
              <w:rPr>
                <w:rFonts w:asciiTheme="minorHAnsi" w:hAnsiTheme="minorHAnsi" w:cstheme="minorHAnsi"/>
              </w:rPr>
            </w:pPr>
          </w:p>
        </w:tc>
      </w:tr>
      <w:tr w:rsidR="002A383E" w:rsidRPr="005B15BD" w14:paraId="080C9DBB"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A874113"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1D866D3" w14:textId="538D49ED" w:rsidR="002A383E" w:rsidRPr="005B15BD" w:rsidRDefault="002A383E" w:rsidP="002A383E">
            <w:pPr>
              <w:pStyle w:val="NormalnyWeb"/>
              <w:jc w:val="center"/>
              <w:rPr>
                <w:rFonts w:asciiTheme="minorHAnsi" w:hAnsiTheme="minorHAnsi" w:cstheme="minorHAnsi"/>
              </w:rPr>
            </w:pPr>
            <w:r w:rsidRPr="008702DF">
              <w:rPr>
                <w:rFonts w:asciiTheme="minorHAnsi" w:hAnsiTheme="minorHAnsi" w:cstheme="minorHAnsi"/>
                <w:i/>
                <w:iCs/>
              </w:rPr>
              <w:t>7511</w:t>
            </w:r>
            <w:r>
              <w:rPr>
                <w:rFonts w:asciiTheme="minorHAnsi" w:hAnsiTheme="minorHAnsi" w:cstheme="minorHAnsi"/>
                <w:i/>
                <w:iCs/>
              </w:rPr>
              <w:t>0</w:t>
            </w:r>
          </w:p>
        </w:tc>
        <w:tc>
          <w:tcPr>
            <w:tcW w:w="839" w:type="dxa"/>
            <w:tcBorders>
              <w:top w:val="outset" w:sz="6" w:space="0" w:color="000000"/>
              <w:left w:val="outset" w:sz="6" w:space="0" w:color="000000"/>
              <w:bottom w:val="outset" w:sz="6" w:space="0" w:color="000000"/>
              <w:right w:val="outset" w:sz="6" w:space="0" w:color="000000"/>
            </w:tcBorders>
          </w:tcPr>
          <w:p w14:paraId="55ED6CDD"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0764DAE" w14:textId="6E59DF0A"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i/>
                <w:iCs/>
                <w:sz w:val="24"/>
                <w:szCs w:val="24"/>
              </w:rPr>
              <w:t>Referenda krajowe i konstytucyjne</w:t>
            </w:r>
          </w:p>
        </w:tc>
        <w:tc>
          <w:tcPr>
            <w:tcW w:w="1693" w:type="dxa"/>
            <w:tcBorders>
              <w:top w:val="outset" w:sz="6" w:space="0" w:color="000000"/>
              <w:left w:val="outset" w:sz="6" w:space="0" w:color="000000"/>
              <w:bottom w:val="outset" w:sz="6" w:space="0" w:color="000000"/>
              <w:right w:val="outset" w:sz="6" w:space="0" w:color="000000"/>
            </w:tcBorders>
          </w:tcPr>
          <w:p w14:paraId="258EB533" w14:textId="08CE6997" w:rsidR="002A383E" w:rsidRPr="005B15BD" w:rsidRDefault="002A383E" w:rsidP="002A383E">
            <w:pPr>
              <w:pStyle w:val="NormalnyWeb"/>
              <w:jc w:val="center"/>
              <w:rPr>
                <w:rFonts w:asciiTheme="minorHAnsi" w:hAnsiTheme="minorHAnsi" w:cstheme="minorHAnsi"/>
              </w:rPr>
            </w:pPr>
            <w:r w:rsidRPr="008702DF">
              <w:rPr>
                <w:rFonts w:asciiTheme="minorHAnsi" w:hAnsiTheme="minorHAnsi" w:cstheme="minorHAnsi"/>
                <w:i/>
                <w:iCs/>
              </w:rPr>
              <w:t>530,00</w:t>
            </w:r>
          </w:p>
        </w:tc>
        <w:tc>
          <w:tcPr>
            <w:tcW w:w="1587" w:type="dxa"/>
            <w:tcBorders>
              <w:top w:val="outset" w:sz="6" w:space="0" w:color="000000"/>
              <w:left w:val="outset" w:sz="6" w:space="0" w:color="000000"/>
              <w:bottom w:val="outset" w:sz="6" w:space="0" w:color="000000"/>
              <w:right w:val="outset" w:sz="6" w:space="0" w:color="000000"/>
            </w:tcBorders>
          </w:tcPr>
          <w:p w14:paraId="6ECA26B6" w14:textId="71B56925" w:rsidR="002A383E" w:rsidRPr="005B15BD" w:rsidRDefault="002A383E" w:rsidP="002A383E">
            <w:pPr>
              <w:pStyle w:val="NormalnyWeb"/>
              <w:jc w:val="center"/>
              <w:rPr>
                <w:rFonts w:asciiTheme="minorHAnsi" w:hAnsiTheme="minorHAnsi" w:cstheme="minorHAnsi"/>
              </w:rPr>
            </w:pPr>
            <w:r w:rsidRPr="008702DF">
              <w:rPr>
                <w:rFonts w:asciiTheme="minorHAnsi" w:hAnsiTheme="minorHAnsi" w:cstheme="minorHAnsi"/>
                <w:i/>
                <w:iCs/>
              </w:rPr>
              <w:t>530,00</w:t>
            </w:r>
          </w:p>
        </w:tc>
        <w:tc>
          <w:tcPr>
            <w:tcW w:w="936" w:type="dxa"/>
            <w:tcBorders>
              <w:top w:val="outset" w:sz="6" w:space="0" w:color="000000"/>
              <w:left w:val="outset" w:sz="6" w:space="0" w:color="000000"/>
              <w:bottom w:val="outset" w:sz="6" w:space="0" w:color="000000"/>
              <w:right w:val="outset" w:sz="6" w:space="0" w:color="000000"/>
            </w:tcBorders>
          </w:tcPr>
          <w:p w14:paraId="5C3C155E" w14:textId="578F9F7C" w:rsidR="002A383E" w:rsidRPr="005B15BD" w:rsidRDefault="002A383E" w:rsidP="002A383E">
            <w:pPr>
              <w:pStyle w:val="NormalnyWeb"/>
              <w:jc w:val="center"/>
              <w:rPr>
                <w:rFonts w:asciiTheme="minorHAnsi" w:hAnsiTheme="minorHAnsi" w:cstheme="minorHAnsi"/>
              </w:rPr>
            </w:pPr>
            <w:r w:rsidRPr="008702DF">
              <w:rPr>
                <w:rFonts w:asciiTheme="minorHAnsi" w:hAnsiTheme="minorHAnsi" w:cstheme="minorHAnsi"/>
                <w:i/>
                <w:iCs/>
              </w:rPr>
              <w:t>100,00</w:t>
            </w:r>
          </w:p>
        </w:tc>
      </w:tr>
      <w:tr w:rsidR="002A383E" w:rsidRPr="005B15BD" w14:paraId="0AF9F3BA"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1500788"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3DD409"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CFC18D7"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E51B317" w14:textId="77777777" w:rsidR="002A383E" w:rsidRPr="002A383E" w:rsidRDefault="002A383E" w:rsidP="002A383E">
            <w:pPr>
              <w:pStyle w:val="Nagwek2"/>
              <w:rPr>
                <w:rFonts w:asciiTheme="minorHAnsi" w:hAnsiTheme="minorHAnsi" w:cstheme="minorHAnsi"/>
                <w:b w:val="0"/>
                <w:bCs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F506207" w14:textId="77777777" w:rsidR="002A383E" w:rsidRPr="005B15BD" w:rsidRDefault="002A383E" w:rsidP="002A38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9CD9D3B" w14:textId="77777777" w:rsidR="002A383E" w:rsidRPr="005B15BD" w:rsidRDefault="002A383E" w:rsidP="002A383E">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015AF7B" w14:textId="77777777" w:rsidR="002A383E" w:rsidRPr="005B15BD" w:rsidRDefault="002A383E" w:rsidP="002A383E">
            <w:pPr>
              <w:pStyle w:val="NormalnyWeb"/>
              <w:jc w:val="center"/>
              <w:rPr>
                <w:rFonts w:asciiTheme="minorHAnsi" w:hAnsiTheme="minorHAnsi" w:cstheme="minorHAnsi"/>
              </w:rPr>
            </w:pPr>
          </w:p>
        </w:tc>
      </w:tr>
      <w:tr w:rsidR="002A383E" w:rsidRPr="005B15BD" w14:paraId="031820E9"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025C34F"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3C2AC07"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E4E6BFA" w14:textId="3BE63961"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71910ACB" w14:textId="0A341635" w:rsidR="002A383E" w:rsidRPr="002A383E" w:rsidRDefault="002A383E" w:rsidP="002A383E">
            <w:pPr>
              <w:pStyle w:val="Nagwek2"/>
              <w:rPr>
                <w:rFonts w:asciiTheme="minorHAnsi" w:hAnsiTheme="minorHAnsi" w:cstheme="minorHAnsi"/>
                <w:b w:val="0"/>
                <w:bCs w:val="0"/>
                <w:sz w:val="24"/>
                <w:szCs w:val="24"/>
              </w:rPr>
            </w:pPr>
            <w:r w:rsidRPr="002A383E">
              <w:rPr>
                <w:rFonts w:asciiTheme="minorHAnsi" w:hAnsiTheme="minorHAnsi" w:cstheme="minorHAnsi"/>
                <w:b w:val="0"/>
                <w:bCs w:val="0"/>
                <w:sz w:val="24"/>
                <w:szCs w:val="24"/>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6457F7B1" w14:textId="0B44AC2D"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530,00</w:t>
            </w:r>
          </w:p>
        </w:tc>
        <w:tc>
          <w:tcPr>
            <w:tcW w:w="1587" w:type="dxa"/>
            <w:tcBorders>
              <w:top w:val="outset" w:sz="6" w:space="0" w:color="000000"/>
              <w:left w:val="outset" w:sz="6" w:space="0" w:color="000000"/>
              <w:bottom w:val="outset" w:sz="6" w:space="0" w:color="000000"/>
              <w:right w:val="outset" w:sz="6" w:space="0" w:color="000000"/>
            </w:tcBorders>
          </w:tcPr>
          <w:p w14:paraId="1DC63B83" w14:textId="648DE14F"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530,00</w:t>
            </w:r>
          </w:p>
        </w:tc>
        <w:tc>
          <w:tcPr>
            <w:tcW w:w="936" w:type="dxa"/>
            <w:tcBorders>
              <w:top w:val="outset" w:sz="6" w:space="0" w:color="000000"/>
              <w:left w:val="outset" w:sz="6" w:space="0" w:color="000000"/>
              <w:bottom w:val="outset" w:sz="6" w:space="0" w:color="000000"/>
              <w:right w:val="outset" w:sz="6" w:space="0" w:color="000000"/>
            </w:tcBorders>
          </w:tcPr>
          <w:p w14:paraId="58E5CDE1" w14:textId="32097EEC" w:rsidR="002A383E" w:rsidRPr="005B15BD" w:rsidRDefault="002A383E" w:rsidP="002A383E">
            <w:pPr>
              <w:pStyle w:val="NormalnyWeb"/>
              <w:jc w:val="center"/>
              <w:rPr>
                <w:rFonts w:asciiTheme="minorHAnsi" w:hAnsiTheme="minorHAnsi" w:cstheme="minorHAnsi"/>
              </w:rPr>
            </w:pPr>
            <w:r>
              <w:rPr>
                <w:rFonts w:asciiTheme="minorHAnsi" w:hAnsiTheme="minorHAnsi" w:cstheme="minorHAnsi"/>
              </w:rPr>
              <w:t>100,00</w:t>
            </w:r>
          </w:p>
        </w:tc>
      </w:tr>
      <w:tr w:rsidR="002A383E" w:rsidRPr="005B15BD" w14:paraId="6D90CD7D" w14:textId="77777777" w:rsidTr="00A3345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76A3493" w14:textId="77777777" w:rsidR="002A383E" w:rsidRPr="005B15BD" w:rsidRDefault="002A383E" w:rsidP="002A383E">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06FB6C8" w14:textId="77777777" w:rsidR="002A383E" w:rsidRPr="005B15BD" w:rsidRDefault="002A383E" w:rsidP="002A383E">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8C3E627" w14:textId="77777777" w:rsidR="002A383E" w:rsidRPr="005B15BD" w:rsidRDefault="002A383E" w:rsidP="002A383E">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E615BA8" w14:textId="77777777" w:rsidR="002A383E" w:rsidRPr="005B15BD" w:rsidRDefault="002A383E" w:rsidP="002A383E">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38060EAE" w14:textId="77777777" w:rsidR="002A383E" w:rsidRPr="005B15BD" w:rsidRDefault="002A383E" w:rsidP="002A383E">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B6DEA19" w14:textId="77777777" w:rsidR="002A383E" w:rsidRPr="005B15BD" w:rsidRDefault="002A383E" w:rsidP="002A383E">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2BAA676" w14:textId="77777777" w:rsidR="002A383E" w:rsidRPr="005B15BD" w:rsidRDefault="002A383E" w:rsidP="002A383E">
            <w:pPr>
              <w:pStyle w:val="NormalnyWeb"/>
              <w:jc w:val="center"/>
              <w:rPr>
                <w:rFonts w:asciiTheme="minorHAnsi" w:hAnsiTheme="minorHAnsi" w:cstheme="minorHAnsi"/>
              </w:rPr>
            </w:pPr>
          </w:p>
        </w:tc>
      </w:tr>
      <w:tr w:rsidR="001316D3" w:rsidRPr="005B15BD" w14:paraId="1B975C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28EDBE1" w14:textId="2342109E" w:rsidR="001316D3" w:rsidRPr="001905D6" w:rsidRDefault="001316D3" w:rsidP="001316D3">
            <w:pPr>
              <w:pStyle w:val="NormalnyWeb"/>
              <w:jc w:val="center"/>
              <w:rPr>
                <w:rFonts w:asciiTheme="minorHAnsi" w:hAnsiTheme="minorHAnsi" w:cstheme="minorHAnsi"/>
                <w:b/>
                <w:bCs/>
              </w:rPr>
            </w:pPr>
            <w:r w:rsidRPr="001905D6">
              <w:rPr>
                <w:rFonts w:asciiTheme="minorHAnsi" w:hAnsiTheme="minorHAnsi" w:cstheme="minorHAnsi"/>
                <w:b/>
                <w:bCs/>
              </w:rPr>
              <w:t>752</w:t>
            </w:r>
          </w:p>
        </w:tc>
        <w:tc>
          <w:tcPr>
            <w:tcW w:w="849" w:type="dxa"/>
            <w:tcBorders>
              <w:top w:val="outset" w:sz="6" w:space="0" w:color="000000"/>
              <w:left w:val="outset" w:sz="6" w:space="0" w:color="000000"/>
              <w:bottom w:val="outset" w:sz="6" w:space="0" w:color="000000"/>
              <w:right w:val="outset" w:sz="6" w:space="0" w:color="000000"/>
            </w:tcBorders>
          </w:tcPr>
          <w:p w14:paraId="6D96454A" w14:textId="77777777" w:rsidR="001316D3" w:rsidRPr="001905D6" w:rsidRDefault="001316D3" w:rsidP="001316D3">
            <w:pPr>
              <w:pStyle w:val="NormalnyWeb"/>
              <w:jc w:val="center"/>
              <w:rPr>
                <w:rFonts w:asciiTheme="minorHAnsi" w:hAnsiTheme="minorHAnsi" w:cstheme="minorHAnsi"/>
                <w:b/>
                <w:bCs/>
              </w:rPr>
            </w:pPr>
          </w:p>
        </w:tc>
        <w:tc>
          <w:tcPr>
            <w:tcW w:w="839" w:type="dxa"/>
            <w:tcBorders>
              <w:top w:val="outset" w:sz="6" w:space="0" w:color="000000"/>
              <w:left w:val="outset" w:sz="6" w:space="0" w:color="000000"/>
              <w:bottom w:val="outset" w:sz="6" w:space="0" w:color="000000"/>
              <w:right w:val="outset" w:sz="6" w:space="0" w:color="000000"/>
            </w:tcBorders>
          </w:tcPr>
          <w:p w14:paraId="38ED2025" w14:textId="77777777" w:rsidR="001316D3" w:rsidRPr="001905D6" w:rsidRDefault="001316D3" w:rsidP="001316D3">
            <w:pPr>
              <w:pStyle w:val="NormalnyWeb"/>
              <w:jc w:val="center"/>
              <w:rPr>
                <w:rFonts w:asciiTheme="minorHAnsi" w:hAnsiTheme="minorHAnsi" w:cstheme="minorHAnsi"/>
                <w:b/>
                <w:bCs/>
              </w:rPr>
            </w:pPr>
          </w:p>
        </w:tc>
        <w:tc>
          <w:tcPr>
            <w:tcW w:w="3455" w:type="dxa"/>
            <w:tcBorders>
              <w:top w:val="outset" w:sz="6" w:space="0" w:color="000000"/>
              <w:left w:val="outset" w:sz="6" w:space="0" w:color="000000"/>
              <w:bottom w:val="outset" w:sz="6" w:space="0" w:color="000000"/>
              <w:right w:val="outset" w:sz="6" w:space="0" w:color="000000"/>
            </w:tcBorders>
          </w:tcPr>
          <w:p w14:paraId="7BF6F372" w14:textId="1DC88F82" w:rsidR="001316D3" w:rsidRPr="001905D6" w:rsidRDefault="001316D3" w:rsidP="001316D3">
            <w:pPr>
              <w:pStyle w:val="Nagwek2"/>
              <w:rPr>
                <w:rFonts w:asciiTheme="minorHAnsi" w:hAnsiTheme="minorHAnsi" w:cstheme="minorHAnsi"/>
                <w:sz w:val="24"/>
                <w:szCs w:val="24"/>
              </w:rPr>
            </w:pPr>
            <w:r w:rsidRPr="001905D6">
              <w:rPr>
                <w:rFonts w:asciiTheme="minorHAnsi" w:hAnsiTheme="minorHAnsi" w:cstheme="minorHAnsi"/>
                <w:sz w:val="24"/>
                <w:szCs w:val="24"/>
              </w:rPr>
              <w:t>Obrona narodowa</w:t>
            </w:r>
          </w:p>
        </w:tc>
        <w:tc>
          <w:tcPr>
            <w:tcW w:w="1693" w:type="dxa"/>
            <w:tcBorders>
              <w:top w:val="outset" w:sz="6" w:space="0" w:color="000000"/>
              <w:left w:val="outset" w:sz="6" w:space="0" w:color="000000"/>
              <w:bottom w:val="outset" w:sz="6" w:space="0" w:color="000000"/>
              <w:right w:val="outset" w:sz="6" w:space="0" w:color="000000"/>
            </w:tcBorders>
          </w:tcPr>
          <w:p w14:paraId="4BE64B9B" w14:textId="7FCB2AF3" w:rsidR="001316D3" w:rsidRPr="001316D3" w:rsidRDefault="001316D3" w:rsidP="001316D3">
            <w:pPr>
              <w:pStyle w:val="NormalnyWeb"/>
              <w:jc w:val="center"/>
              <w:rPr>
                <w:rFonts w:asciiTheme="minorHAnsi" w:hAnsiTheme="minorHAnsi" w:cstheme="minorHAnsi"/>
                <w:b/>
                <w:bCs/>
              </w:rPr>
            </w:pPr>
            <w:r w:rsidRPr="001316D3">
              <w:rPr>
                <w:rFonts w:asciiTheme="minorHAnsi" w:hAnsiTheme="minorHAnsi" w:cstheme="minorHAnsi"/>
                <w:b/>
                <w:bCs/>
              </w:rPr>
              <w:t>529,20</w:t>
            </w:r>
          </w:p>
        </w:tc>
        <w:tc>
          <w:tcPr>
            <w:tcW w:w="1587" w:type="dxa"/>
            <w:tcBorders>
              <w:top w:val="outset" w:sz="6" w:space="0" w:color="000000"/>
              <w:left w:val="outset" w:sz="6" w:space="0" w:color="000000"/>
              <w:bottom w:val="outset" w:sz="6" w:space="0" w:color="000000"/>
              <w:right w:val="outset" w:sz="6" w:space="0" w:color="000000"/>
            </w:tcBorders>
          </w:tcPr>
          <w:p w14:paraId="5CEF686D" w14:textId="303BAB95" w:rsidR="001316D3" w:rsidRPr="001316D3" w:rsidRDefault="001316D3" w:rsidP="001316D3">
            <w:pPr>
              <w:pStyle w:val="NormalnyWeb"/>
              <w:jc w:val="center"/>
              <w:rPr>
                <w:rFonts w:asciiTheme="minorHAnsi" w:hAnsiTheme="minorHAnsi" w:cstheme="minorHAnsi"/>
                <w:b/>
                <w:bCs/>
              </w:rPr>
            </w:pPr>
            <w:r w:rsidRPr="001316D3">
              <w:rPr>
                <w:rFonts w:asciiTheme="minorHAnsi" w:hAnsiTheme="minorHAnsi" w:cstheme="minorHAnsi"/>
                <w:b/>
                <w:bCs/>
              </w:rPr>
              <w:t>529,20</w:t>
            </w:r>
          </w:p>
        </w:tc>
        <w:tc>
          <w:tcPr>
            <w:tcW w:w="936" w:type="dxa"/>
            <w:tcBorders>
              <w:top w:val="outset" w:sz="6" w:space="0" w:color="000000"/>
              <w:left w:val="outset" w:sz="6" w:space="0" w:color="000000"/>
              <w:bottom w:val="outset" w:sz="6" w:space="0" w:color="000000"/>
              <w:right w:val="outset" w:sz="6" w:space="0" w:color="000000"/>
            </w:tcBorders>
          </w:tcPr>
          <w:p w14:paraId="678605BF" w14:textId="7C323DFB" w:rsidR="001316D3" w:rsidRPr="001316D3" w:rsidRDefault="001316D3" w:rsidP="001316D3">
            <w:pPr>
              <w:pStyle w:val="NormalnyWeb"/>
              <w:jc w:val="center"/>
              <w:rPr>
                <w:rFonts w:asciiTheme="minorHAnsi" w:hAnsiTheme="minorHAnsi" w:cstheme="minorHAnsi"/>
                <w:b/>
                <w:bCs/>
              </w:rPr>
            </w:pPr>
            <w:r w:rsidRPr="001316D3">
              <w:rPr>
                <w:rFonts w:asciiTheme="minorHAnsi" w:hAnsiTheme="minorHAnsi" w:cstheme="minorHAnsi"/>
                <w:b/>
                <w:bCs/>
              </w:rPr>
              <w:t>100,00</w:t>
            </w:r>
          </w:p>
        </w:tc>
      </w:tr>
      <w:tr w:rsidR="001316D3" w:rsidRPr="005B15BD" w14:paraId="1A5A526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322E5C"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C296A0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BD6140C"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ECBC0FC" w14:textId="77777777" w:rsidR="001316D3" w:rsidRPr="005B15BD" w:rsidRDefault="001316D3" w:rsidP="001316D3">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69B77F54"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F9C960D"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5355712" w14:textId="77777777" w:rsidR="001316D3" w:rsidRPr="005B15BD" w:rsidRDefault="001316D3" w:rsidP="001316D3">
            <w:pPr>
              <w:pStyle w:val="NormalnyWeb"/>
              <w:jc w:val="center"/>
              <w:rPr>
                <w:rFonts w:asciiTheme="minorHAnsi" w:hAnsiTheme="minorHAnsi" w:cstheme="minorHAnsi"/>
              </w:rPr>
            </w:pPr>
          </w:p>
        </w:tc>
      </w:tr>
      <w:tr w:rsidR="001316D3" w:rsidRPr="005B15BD" w14:paraId="538EE22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90AA4EA"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65631F" w14:textId="010D0A67" w:rsidR="001316D3" w:rsidRPr="001905D6" w:rsidRDefault="001316D3" w:rsidP="001316D3">
            <w:pPr>
              <w:pStyle w:val="NormalnyWeb"/>
              <w:jc w:val="center"/>
              <w:rPr>
                <w:rFonts w:asciiTheme="minorHAnsi" w:hAnsiTheme="minorHAnsi" w:cstheme="minorHAnsi"/>
                <w:i/>
                <w:iCs/>
              </w:rPr>
            </w:pPr>
            <w:r>
              <w:rPr>
                <w:rFonts w:asciiTheme="minorHAnsi" w:hAnsiTheme="minorHAnsi" w:cstheme="minorHAnsi"/>
                <w:i/>
                <w:iCs/>
              </w:rPr>
              <w:t>75224</w:t>
            </w:r>
          </w:p>
        </w:tc>
        <w:tc>
          <w:tcPr>
            <w:tcW w:w="839" w:type="dxa"/>
            <w:tcBorders>
              <w:top w:val="outset" w:sz="6" w:space="0" w:color="000000"/>
              <w:left w:val="outset" w:sz="6" w:space="0" w:color="000000"/>
              <w:bottom w:val="outset" w:sz="6" w:space="0" w:color="000000"/>
              <w:right w:val="outset" w:sz="6" w:space="0" w:color="000000"/>
            </w:tcBorders>
          </w:tcPr>
          <w:p w14:paraId="64988C5A" w14:textId="77777777" w:rsidR="001316D3" w:rsidRPr="001905D6" w:rsidRDefault="001316D3" w:rsidP="001316D3">
            <w:pPr>
              <w:pStyle w:val="NormalnyWeb"/>
              <w:jc w:val="center"/>
              <w:rPr>
                <w:rFonts w:asciiTheme="minorHAnsi" w:hAnsiTheme="minorHAnsi" w:cstheme="minorHAnsi"/>
                <w:i/>
                <w:iCs/>
              </w:rPr>
            </w:pPr>
          </w:p>
        </w:tc>
        <w:tc>
          <w:tcPr>
            <w:tcW w:w="3455" w:type="dxa"/>
            <w:tcBorders>
              <w:top w:val="outset" w:sz="6" w:space="0" w:color="000000"/>
              <w:left w:val="outset" w:sz="6" w:space="0" w:color="000000"/>
              <w:bottom w:val="outset" w:sz="6" w:space="0" w:color="000000"/>
              <w:right w:val="outset" w:sz="6" w:space="0" w:color="000000"/>
            </w:tcBorders>
          </w:tcPr>
          <w:p w14:paraId="4B4D4EB5" w14:textId="6597A4CE" w:rsidR="001316D3" w:rsidRPr="001905D6" w:rsidRDefault="001316D3" w:rsidP="001316D3">
            <w:pPr>
              <w:pStyle w:val="Nagwek2"/>
              <w:rPr>
                <w:rFonts w:asciiTheme="minorHAnsi" w:hAnsiTheme="minorHAnsi" w:cstheme="minorHAnsi"/>
                <w:b w:val="0"/>
                <w:bCs w:val="0"/>
                <w:i/>
                <w:iCs/>
                <w:sz w:val="24"/>
                <w:szCs w:val="24"/>
              </w:rPr>
            </w:pPr>
            <w:r>
              <w:rPr>
                <w:rFonts w:asciiTheme="minorHAnsi" w:hAnsiTheme="minorHAnsi" w:cstheme="minorHAnsi"/>
                <w:b w:val="0"/>
                <w:bCs w:val="0"/>
                <w:i/>
                <w:iCs/>
                <w:sz w:val="24"/>
                <w:szCs w:val="24"/>
              </w:rPr>
              <w:t>Kwalifikacja wojskowa</w:t>
            </w:r>
          </w:p>
        </w:tc>
        <w:tc>
          <w:tcPr>
            <w:tcW w:w="1693" w:type="dxa"/>
            <w:tcBorders>
              <w:top w:val="outset" w:sz="6" w:space="0" w:color="000000"/>
              <w:left w:val="outset" w:sz="6" w:space="0" w:color="000000"/>
              <w:bottom w:val="outset" w:sz="6" w:space="0" w:color="000000"/>
              <w:right w:val="outset" w:sz="6" w:space="0" w:color="000000"/>
            </w:tcBorders>
          </w:tcPr>
          <w:p w14:paraId="6FD152D0" w14:textId="2D299C50" w:rsidR="001316D3" w:rsidRPr="001316D3" w:rsidRDefault="001316D3" w:rsidP="001316D3">
            <w:pPr>
              <w:pStyle w:val="NormalnyWeb"/>
              <w:jc w:val="center"/>
              <w:rPr>
                <w:rFonts w:asciiTheme="minorHAnsi" w:hAnsiTheme="minorHAnsi" w:cstheme="minorHAnsi"/>
                <w:i/>
                <w:iCs/>
              </w:rPr>
            </w:pPr>
            <w:r w:rsidRPr="001316D3">
              <w:rPr>
                <w:rFonts w:asciiTheme="minorHAnsi" w:hAnsiTheme="minorHAnsi" w:cstheme="minorHAnsi"/>
                <w:i/>
                <w:iCs/>
              </w:rPr>
              <w:t>529,20</w:t>
            </w:r>
          </w:p>
        </w:tc>
        <w:tc>
          <w:tcPr>
            <w:tcW w:w="1587" w:type="dxa"/>
            <w:tcBorders>
              <w:top w:val="outset" w:sz="6" w:space="0" w:color="000000"/>
              <w:left w:val="outset" w:sz="6" w:space="0" w:color="000000"/>
              <w:bottom w:val="outset" w:sz="6" w:space="0" w:color="000000"/>
              <w:right w:val="outset" w:sz="6" w:space="0" w:color="000000"/>
            </w:tcBorders>
          </w:tcPr>
          <w:p w14:paraId="4C62E654" w14:textId="305E72F1" w:rsidR="001316D3" w:rsidRPr="001316D3" w:rsidRDefault="001316D3" w:rsidP="001316D3">
            <w:pPr>
              <w:pStyle w:val="NormalnyWeb"/>
              <w:jc w:val="center"/>
              <w:rPr>
                <w:rFonts w:asciiTheme="minorHAnsi" w:hAnsiTheme="minorHAnsi" w:cstheme="minorHAnsi"/>
                <w:i/>
                <w:iCs/>
              </w:rPr>
            </w:pPr>
            <w:r w:rsidRPr="001316D3">
              <w:rPr>
                <w:rFonts w:asciiTheme="minorHAnsi" w:hAnsiTheme="minorHAnsi" w:cstheme="minorHAnsi"/>
                <w:i/>
                <w:iCs/>
              </w:rPr>
              <w:t>529,20</w:t>
            </w:r>
          </w:p>
        </w:tc>
        <w:tc>
          <w:tcPr>
            <w:tcW w:w="936" w:type="dxa"/>
            <w:tcBorders>
              <w:top w:val="outset" w:sz="6" w:space="0" w:color="000000"/>
              <w:left w:val="outset" w:sz="6" w:space="0" w:color="000000"/>
              <w:bottom w:val="outset" w:sz="6" w:space="0" w:color="000000"/>
              <w:right w:val="outset" w:sz="6" w:space="0" w:color="000000"/>
            </w:tcBorders>
          </w:tcPr>
          <w:p w14:paraId="092B0C98" w14:textId="326C6523" w:rsidR="001316D3" w:rsidRPr="001316D3" w:rsidRDefault="001316D3" w:rsidP="001316D3">
            <w:pPr>
              <w:pStyle w:val="NormalnyWeb"/>
              <w:jc w:val="center"/>
              <w:rPr>
                <w:rFonts w:asciiTheme="minorHAnsi" w:hAnsiTheme="minorHAnsi" w:cstheme="minorHAnsi"/>
                <w:i/>
                <w:iCs/>
              </w:rPr>
            </w:pPr>
            <w:r w:rsidRPr="001316D3">
              <w:rPr>
                <w:rFonts w:asciiTheme="minorHAnsi" w:hAnsiTheme="minorHAnsi" w:cstheme="minorHAnsi"/>
                <w:i/>
                <w:iCs/>
              </w:rPr>
              <w:t>100,00</w:t>
            </w:r>
          </w:p>
        </w:tc>
      </w:tr>
      <w:tr w:rsidR="001316D3" w:rsidRPr="005B15BD" w14:paraId="333D2AA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80E3FCF"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5B2C98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6EA3E60"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367A5CB" w14:textId="77777777" w:rsidR="001316D3" w:rsidRPr="005B15BD" w:rsidRDefault="001316D3" w:rsidP="001316D3">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2A502A13"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06ADFC3"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F1712E7" w14:textId="77777777" w:rsidR="001316D3" w:rsidRPr="005B15BD" w:rsidRDefault="001316D3" w:rsidP="001316D3">
            <w:pPr>
              <w:pStyle w:val="NormalnyWeb"/>
              <w:jc w:val="center"/>
              <w:rPr>
                <w:rFonts w:asciiTheme="minorHAnsi" w:hAnsiTheme="minorHAnsi" w:cstheme="minorHAnsi"/>
              </w:rPr>
            </w:pPr>
          </w:p>
        </w:tc>
      </w:tr>
      <w:tr w:rsidR="001316D3" w:rsidRPr="005B15BD" w14:paraId="5F7199F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C3401F5"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23BBBCB"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8A01F89" w14:textId="33D667CE"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tcPr>
          <w:p w14:paraId="01E67482" w14:textId="43590F25" w:rsidR="001316D3" w:rsidRPr="001905D6" w:rsidRDefault="001316D3" w:rsidP="001316D3">
            <w:pPr>
              <w:pStyle w:val="Nagwek2"/>
              <w:rPr>
                <w:rFonts w:asciiTheme="minorHAnsi" w:hAnsiTheme="minorHAnsi" w:cstheme="minorHAnsi"/>
                <w:b w:val="0"/>
                <w:bCs w:val="0"/>
                <w:sz w:val="24"/>
                <w:szCs w:val="24"/>
              </w:rPr>
            </w:pPr>
            <w:r w:rsidRPr="001905D6">
              <w:rPr>
                <w:rFonts w:asciiTheme="minorHAnsi" w:hAnsiTheme="minorHAnsi" w:cstheme="minorHAnsi"/>
                <w:b w:val="0"/>
                <w:bCs w:val="0"/>
                <w:sz w:val="24"/>
                <w:szCs w:val="24"/>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01105960" w14:textId="1F4559BD" w:rsidR="001316D3" w:rsidRDefault="001316D3" w:rsidP="001316D3">
            <w:pPr>
              <w:pStyle w:val="NormalnyWeb"/>
              <w:jc w:val="center"/>
              <w:rPr>
                <w:rFonts w:asciiTheme="minorHAnsi" w:hAnsiTheme="minorHAnsi" w:cstheme="minorHAnsi"/>
              </w:rPr>
            </w:pPr>
            <w:r>
              <w:rPr>
                <w:rFonts w:asciiTheme="minorHAnsi" w:hAnsiTheme="minorHAnsi" w:cstheme="minorHAnsi"/>
              </w:rPr>
              <w:t>529,20</w:t>
            </w:r>
          </w:p>
        </w:tc>
        <w:tc>
          <w:tcPr>
            <w:tcW w:w="1587" w:type="dxa"/>
            <w:tcBorders>
              <w:top w:val="outset" w:sz="6" w:space="0" w:color="000000"/>
              <w:left w:val="outset" w:sz="6" w:space="0" w:color="000000"/>
              <w:bottom w:val="outset" w:sz="6" w:space="0" w:color="000000"/>
              <w:right w:val="outset" w:sz="6" w:space="0" w:color="000000"/>
            </w:tcBorders>
          </w:tcPr>
          <w:p w14:paraId="6B41698D" w14:textId="0FB5701C" w:rsidR="001316D3" w:rsidRDefault="001316D3" w:rsidP="001316D3">
            <w:pPr>
              <w:pStyle w:val="NormalnyWeb"/>
              <w:jc w:val="center"/>
              <w:rPr>
                <w:rFonts w:asciiTheme="minorHAnsi" w:hAnsiTheme="minorHAnsi" w:cstheme="minorHAnsi"/>
              </w:rPr>
            </w:pPr>
            <w:r>
              <w:rPr>
                <w:rFonts w:asciiTheme="minorHAnsi" w:hAnsiTheme="minorHAnsi" w:cstheme="minorHAnsi"/>
              </w:rPr>
              <w:t>529,20</w:t>
            </w:r>
          </w:p>
        </w:tc>
        <w:tc>
          <w:tcPr>
            <w:tcW w:w="936" w:type="dxa"/>
            <w:tcBorders>
              <w:top w:val="outset" w:sz="6" w:space="0" w:color="000000"/>
              <w:left w:val="outset" w:sz="6" w:space="0" w:color="000000"/>
              <w:bottom w:val="outset" w:sz="6" w:space="0" w:color="000000"/>
              <w:right w:val="outset" w:sz="6" w:space="0" w:color="000000"/>
            </w:tcBorders>
          </w:tcPr>
          <w:p w14:paraId="477B4778" w14:textId="5F956740" w:rsidR="001316D3"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153F756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FC3646"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BAF9E9"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81261B9"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43BB646" w14:textId="77777777" w:rsidR="001316D3" w:rsidRPr="005B15BD" w:rsidRDefault="001316D3" w:rsidP="001316D3">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1CC5A84"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7B977E8"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139E629" w14:textId="77777777" w:rsidR="001316D3" w:rsidRPr="005B15BD" w:rsidRDefault="001316D3" w:rsidP="001316D3">
            <w:pPr>
              <w:pStyle w:val="NormalnyWeb"/>
              <w:jc w:val="center"/>
              <w:rPr>
                <w:rFonts w:asciiTheme="minorHAnsi" w:hAnsiTheme="minorHAnsi" w:cstheme="minorHAnsi"/>
              </w:rPr>
            </w:pPr>
          </w:p>
        </w:tc>
      </w:tr>
      <w:tr w:rsidR="001316D3" w:rsidRPr="005B15BD" w14:paraId="4ED73C7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68EDE163" w14:textId="77777777" w:rsidR="001316D3" w:rsidRPr="005B15BD" w:rsidRDefault="001316D3" w:rsidP="001316D3">
            <w:pPr>
              <w:pStyle w:val="NormalnyWeb"/>
              <w:jc w:val="center"/>
              <w:rPr>
                <w:rFonts w:asciiTheme="minorHAnsi" w:hAnsiTheme="minorHAnsi" w:cstheme="minorHAnsi"/>
                <w:b/>
              </w:rPr>
            </w:pPr>
            <w:r w:rsidRPr="005B15BD">
              <w:rPr>
                <w:rFonts w:asciiTheme="minorHAnsi" w:hAnsiTheme="minorHAnsi" w:cstheme="minorHAnsi"/>
                <w:b/>
              </w:rPr>
              <w:t>801</w:t>
            </w:r>
          </w:p>
        </w:tc>
        <w:tc>
          <w:tcPr>
            <w:tcW w:w="849" w:type="dxa"/>
            <w:tcBorders>
              <w:top w:val="outset" w:sz="6" w:space="0" w:color="000000"/>
              <w:left w:val="outset" w:sz="6" w:space="0" w:color="000000"/>
              <w:bottom w:val="outset" w:sz="6" w:space="0" w:color="000000"/>
              <w:right w:val="outset" w:sz="6" w:space="0" w:color="000000"/>
            </w:tcBorders>
          </w:tcPr>
          <w:p w14:paraId="08EC8635" w14:textId="77777777" w:rsidR="001316D3" w:rsidRPr="005B15BD" w:rsidRDefault="001316D3" w:rsidP="001316D3">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74E560AA" w14:textId="77777777" w:rsidR="001316D3" w:rsidRPr="005B15BD" w:rsidRDefault="001316D3" w:rsidP="001316D3">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1EBA498E" w14:textId="77777777" w:rsidR="001316D3" w:rsidRPr="005B15BD" w:rsidRDefault="001316D3" w:rsidP="001316D3">
            <w:pPr>
              <w:pStyle w:val="Nagwek2"/>
              <w:rPr>
                <w:rFonts w:asciiTheme="minorHAnsi" w:hAnsiTheme="minorHAnsi" w:cstheme="minorHAnsi"/>
                <w:sz w:val="24"/>
                <w:szCs w:val="24"/>
              </w:rPr>
            </w:pPr>
            <w:r w:rsidRPr="005B15BD">
              <w:rPr>
                <w:rFonts w:asciiTheme="minorHAnsi" w:hAnsiTheme="minorHAnsi" w:cstheme="minorHAnsi"/>
                <w:sz w:val="24"/>
                <w:szCs w:val="24"/>
              </w:rPr>
              <w:t>Oświata i wychowanie</w:t>
            </w:r>
          </w:p>
        </w:tc>
        <w:tc>
          <w:tcPr>
            <w:tcW w:w="1693" w:type="dxa"/>
            <w:tcBorders>
              <w:top w:val="outset" w:sz="6" w:space="0" w:color="000000"/>
              <w:left w:val="outset" w:sz="6" w:space="0" w:color="000000"/>
              <w:bottom w:val="outset" w:sz="6" w:space="0" w:color="000000"/>
              <w:right w:val="outset" w:sz="6" w:space="0" w:color="000000"/>
            </w:tcBorders>
          </w:tcPr>
          <w:p w14:paraId="6BA4805C" w14:textId="3446C06D" w:rsidR="001316D3" w:rsidRPr="001316D3" w:rsidRDefault="001316D3" w:rsidP="001316D3">
            <w:pPr>
              <w:pStyle w:val="NormalnyWeb"/>
              <w:jc w:val="center"/>
              <w:rPr>
                <w:rFonts w:asciiTheme="minorHAnsi" w:hAnsiTheme="minorHAnsi" w:cstheme="minorHAnsi"/>
                <w:b/>
                <w:bCs/>
                <w:iCs/>
              </w:rPr>
            </w:pPr>
            <w:r w:rsidRPr="001316D3">
              <w:rPr>
                <w:rFonts w:asciiTheme="minorHAnsi" w:hAnsiTheme="minorHAnsi" w:cstheme="minorHAnsi"/>
                <w:b/>
                <w:bCs/>
                <w:iCs/>
              </w:rPr>
              <w:t>67.157,33</w:t>
            </w:r>
          </w:p>
        </w:tc>
        <w:tc>
          <w:tcPr>
            <w:tcW w:w="1587" w:type="dxa"/>
            <w:tcBorders>
              <w:top w:val="outset" w:sz="6" w:space="0" w:color="000000"/>
              <w:left w:val="outset" w:sz="6" w:space="0" w:color="000000"/>
              <w:bottom w:val="outset" w:sz="6" w:space="0" w:color="000000"/>
              <w:right w:val="outset" w:sz="6" w:space="0" w:color="000000"/>
            </w:tcBorders>
          </w:tcPr>
          <w:p w14:paraId="20DD36F8" w14:textId="1950E2C7" w:rsidR="001316D3" w:rsidRPr="001316D3" w:rsidRDefault="001316D3" w:rsidP="001316D3">
            <w:pPr>
              <w:pStyle w:val="NormalnyWeb"/>
              <w:jc w:val="center"/>
              <w:rPr>
                <w:rFonts w:asciiTheme="minorHAnsi" w:hAnsiTheme="minorHAnsi" w:cstheme="minorHAnsi"/>
                <w:b/>
                <w:bCs/>
                <w:iCs/>
              </w:rPr>
            </w:pPr>
            <w:r w:rsidRPr="001316D3">
              <w:rPr>
                <w:rFonts w:asciiTheme="minorHAnsi" w:hAnsiTheme="minorHAnsi" w:cstheme="minorHAnsi"/>
                <w:b/>
                <w:bCs/>
                <w:iCs/>
              </w:rPr>
              <w:t>65.630,28</w:t>
            </w:r>
          </w:p>
        </w:tc>
        <w:tc>
          <w:tcPr>
            <w:tcW w:w="936" w:type="dxa"/>
            <w:tcBorders>
              <w:top w:val="outset" w:sz="6" w:space="0" w:color="000000"/>
              <w:left w:val="outset" w:sz="6" w:space="0" w:color="000000"/>
              <w:bottom w:val="outset" w:sz="6" w:space="0" w:color="000000"/>
              <w:right w:val="outset" w:sz="6" w:space="0" w:color="000000"/>
            </w:tcBorders>
          </w:tcPr>
          <w:p w14:paraId="61929126" w14:textId="4F18A337" w:rsidR="001316D3" w:rsidRPr="001316D3" w:rsidRDefault="001316D3" w:rsidP="001316D3">
            <w:pPr>
              <w:pStyle w:val="NormalnyWeb"/>
              <w:jc w:val="center"/>
              <w:rPr>
                <w:rFonts w:asciiTheme="minorHAnsi" w:hAnsiTheme="minorHAnsi" w:cstheme="minorHAnsi"/>
                <w:b/>
                <w:bCs/>
                <w:iCs/>
              </w:rPr>
            </w:pPr>
            <w:r w:rsidRPr="001316D3">
              <w:rPr>
                <w:rFonts w:asciiTheme="minorHAnsi" w:hAnsiTheme="minorHAnsi" w:cstheme="minorHAnsi"/>
                <w:b/>
                <w:bCs/>
                <w:iCs/>
              </w:rPr>
              <w:t>97,73</w:t>
            </w:r>
          </w:p>
        </w:tc>
      </w:tr>
      <w:tr w:rsidR="001316D3" w:rsidRPr="005B15BD" w14:paraId="220F63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2377D05"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5C3EFDA"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8D5392B"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6FED839" w14:textId="77777777" w:rsidR="001316D3" w:rsidRPr="005B15BD" w:rsidRDefault="001316D3" w:rsidP="001316D3">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39B9E5FD"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B8E83D"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FB23104" w14:textId="77777777" w:rsidR="001316D3" w:rsidRPr="005B15BD" w:rsidRDefault="001316D3" w:rsidP="001316D3">
            <w:pPr>
              <w:pStyle w:val="NormalnyWeb"/>
              <w:jc w:val="center"/>
              <w:rPr>
                <w:rFonts w:asciiTheme="minorHAnsi" w:hAnsiTheme="minorHAnsi" w:cstheme="minorHAnsi"/>
              </w:rPr>
            </w:pPr>
          </w:p>
        </w:tc>
      </w:tr>
      <w:tr w:rsidR="001316D3" w:rsidRPr="005B15BD" w14:paraId="7172377B"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377B1A3"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61E6A091" w14:textId="77777777" w:rsidR="001316D3" w:rsidRPr="005B15BD" w:rsidRDefault="001316D3" w:rsidP="001316D3">
            <w:pPr>
              <w:pStyle w:val="NormalnyWeb"/>
              <w:jc w:val="center"/>
              <w:rPr>
                <w:rFonts w:asciiTheme="minorHAnsi" w:hAnsiTheme="minorHAnsi" w:cstheme="minorHAnsi"/>
                <w:i/>
              </w:rPr>
            </w:pPr>
            <w:r w:rsidRPr="005B15BD">
              <w:rPr>
                <w:rFonts w:asciiTheme="minorHAnsi" w:hAnsiTheme="minorHAnsi" w:cstheme="minorHAnsi"/>
                <w:i/>
              </w:rPr>
              <w:t>80153</w:t>
            </w:r>
          </w:p>
        </w:tc>
        <w:tc>
          <w:tcPr>
            <w:tcW w:w="839" w:type="dxa"/>
            <w:tcBorders>
              <w:top w:val="outset" w:sz="6" w:space="0" w:color="000000"/>
              <w:left w:val="outset" w:sz="6" w:space="0" w:color="000000"/>
              <w:bottom w:val="outset" w:sz="6" w:space="0" w:color="000000"/>
              <w:right w:val="outset" w:sz="6" w:space="0" w:color="000000"/>
            </w:tcBorders>
          </w:tcPr>
          <w:p w14:paraId="67AAB929" w14:textId="77777777" w:rsidR="001316D3" w:rsidRPr="005B15BD" w:rsidRDefault="001316D3" w:rsidP="001316D3">
            <w:pPr>
              <w:pStyle w:val="NormalnyWeb"/>
              <w:jc w:val="center"/>
              <w:rPr>
                <w:rFonts w:asciiTheme="minorHAnsi" w:hAnsiTheme="minorHAnsi" w:cstheme="minorHAnsi"/>
                <w:i/>
              </w:rPr>
            </w:pPr>
          </w:p>
        </w:tc>
        <w:tc>
          <w:tcPr>
            <w:tcW w:w="3455" w:type="dxa"/>
            <w:tcBorders>
              <w:top w:val="outset" w:sz="6" w:space="0" w:color="000000"/>
              <w:left w:val="outset" w:sz="6" w:space="0" w:color="000000"/>
              <w:bottom w:val="outset" w:sz="6" w:space="0" w:color="000000"/>
              <w:right w:val="outset" w:sz="6" w:space="0" w:color="000000"/>
            </w:tcBorders>
            <w:hideMark/>
          </w:tcPr>
          <w:p w14:paraId="1B8E359C"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693" w:type="dxa"/>
            <w:tcBorders>
              <w:top w:val="outset" w:sz="6" w:space="0" w:color="000000"/>
              <w:left w:val="outset" w:sz="6" w:space="0" w:color="000000"/>
              <w:bottom w:val="outset" w:sz="6" w:space="0" w:color="000000"/>
              <w:right w:val="outset" w:sz="6" w:space="0" w:color="000000"/>
            </w:tcBorders>
          </w:tcPr>
          <w:p w14:paraId="39AB61BC" w14:textId="4A8CC593"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67.157,33</w:t>
            </w:r>
          </w:p>
        </w:tc>
        <w:tc>
          <w:tcPr>
            <w:tcW w:w="1587" w:type="dxa"/>
            <w:tcBorders>
              <w:top w:val="outset" w:sz="6" w:space="0" w:color="000000"/>
              <w:left w:val="outset" w:sz="6" w:space="0" w:color="000000"/>
              <w:bottom w:val="outset" w:sz="6" w:space="0" w:color="000000"/>
              <w:right w:val="outset" w:sz="6" w:space="0" w:color="000000"/>
            </w:tcBorders>
          </w:tcPr>
          <w:p w14:paraId="7ED14EBF" w14:textId="3EDF7BC3"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65.630,28</w:t>
            </w:r>
          </w:p>
        </w:tc>
        <w:tc>
          <w:tcPr>
            <w:tcW w:w="936" w:type="dxa"/>
            <w:tcBorders>
              <w:top w:val="outset" w:sz="6" w:space="0" w:color="000000"/>
              <w:left w:val="outset" w:sz="6" w:space="0" w:color="000000"/>
              <w:bottom w:val="outset" w:sz="6" w:space="0" w:color="000000"/>
              <w:right w:val="outset" w:sz="6" w:space="0" w:color="000000"/>
            </w:tcBorders>
          </w:tcPr>
          <w:p w14:paraId="3EC6F357" w14:textId="2A1190D9"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97,73</w:t>
            </w:r>
          </w:p>
        </w:tc>
      </w:tr>
      <w:tr w:rsidR="001316D3" w:rsidRPr="005B15BD" w14:paraId="396DD6F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5C75295"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AB8035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065A31B"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62F35F9"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C367244"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FCA6842"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30E5F60" w14:textId="77777777" w:rsidR="001316D3" w:rsidRPr="005B15BD" w:rsidRDefault="001316D3" w:rsidP="001316D3">
            <w:pPr>
              <w:pStyle w:val="NormalnyWeb"/>
              <w:jc w:val="center"/>
              <w:rPr>
                <w:rFonts w:asciiTheme="minorHAnsi" w:hAnsiTheme="minorHAnsi" w:cstheme="minorHAnsi"/>
              </w:rPr>
            </w:pPr>
          </w:p>
        </w:tc>
      </w:tr>
      <w:tr w:rsidR="001316D3" w:rsidRPr="005B15BD" w14:paraId="75F003F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5DBB910"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95768AA"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9571108"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2C35407E"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11F7DA6C" w14:textId="7A8B52B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664,99</w:t>
            </w:r>
          </w:p>
        </w:tc>
        <w:tc>
          <w:tcPr>
            <w:tcW w:w="1587" w:type="dxa"/>
            <w:tcBorders>
              <w:top w:val="outset" w:sz="6" w:space="0" w:color="000000"/>
              <w:left w:val="outset" w:sz="6" w:space="0" w:color="000000"/>
              <w:bottom w:val="outset" w:sz="6" w:space="0" w:color="000000"/>
              <w:right w:val="outset" w:sz="6" w:space="0" w:color="000000"/>
            </w:tcBorders>
          </w:tcPr>
          <w:p w14:paraId="6C8320FF" w14:textId="4925455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649,78</w:t>
            </w:r>
          </w:p>
        </w:tc>
        <w:tc>
          <w:tcPr>
            <w:tcW w:w="936" w:type="dxa"/>
            <w:tcBorders>
              <w:top w:val="outset" w:sz="6" w:space="0" w:color="000000"/>
              <w:left w:val="outset" w:sz="6" w:space="0" w:color="000000"/>
              <w:bottom w:val="outset" w:sz="6" w:space="0" w:color="000000"/>
              <w:right w:val="outset" w:sz="6" w:space="0" w:color="000000"/>
            </w:tcBorders>
          </w:tcPr>
          <w:p w14:paraId="7D95C693" w14:textId="5ADBD5D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97,71</w:t>
            </w:r>
          </w:p>
        </w:tc>
      </w:tr>
      <w:tr w:rsidR="001316D3" w:rsidRPr="005B15BD" w14:paraId="44E2C92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3D5F43A"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2071D8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6049052"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4240</w:t>
            </w:r>
          </w:p>
        </w:tc>
        <w:tc>
          <w:tcPr>
            <w:tcW w:w="3455" w:type="dxa"/>
            <w:tcBorders>
              <w:top w:val="outset" w:sz="6" w:space="0" w:color="000000"/>
              <w:left w:val="outset" w:sz="6" w:space="0" w:color="000000"/>
              <w:bottom w:val="outset" w:sz="6" w:space="0" w:color="000000"/>
              <w:right w:val="outset" w:sz="6" w:space="0" w:color="000000"/>
            </w:tcBorders>
            <w:hideMark/>
          </w:tcPr>
          <w:p w14:paraId="6821702E"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środków dydaktycznych i książek</w:t>
            </w:r>
          </w:p>
        </w:tc>
        <w:tc>
          <w:tcPr>
            <w:tcW w:w="1693" w:type="dxa"/>
            <w:tcBorders>
              <w:top w:val="outset" w:sz="6" w:space="0" w:color="000000"/>
              <w:left w:val="outset" w:sz="6" w:space="0" w:color="000000"/>
              <w:bottom w:val="outset" w:sz="6" w:space="0" w:color="000000"/>
              <w:right w:val="outset" w:sz="6" w:space="0" w:color="000000"/>
            </w:tcBorders>
          </w:tcPr>
          <w:p w14:paraId="65D97F1B" w14:textId="23797201"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66.492,34</w:t>
            </w:r>
          </w:p>
        </w:tc>
        <w:tc>
          <w:tcPr>
            <w:tcW w:w="1587" w:type="dxa"/>
            <w:tcBorders>
              <w:top w:val="outset" w:sz="6" w:space="0" w:color="000000"/>
              <w:left w:val="outset" w:sz="6" w:space="0" w:color="000000"/>
              <w:bottom w:val="outset" w:sz="6" w:space="0" w:color="000000"/>
              <w:right w:val="outset" w:sz="6" w:space="0" w:color="000000"/>
            </w:tcBorders>
          </w:tcPr>
          <w:p w14:paraId="63EE2C50" w14:textId="7D67FA7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64.980,50</w:t>
            </w:r>
          </w:p>
        </w:tc>
        <w:tc>
          <w:tcPr>
            <w:tcW w:w="936" w:type="dxa"/>
            <w:tcBorders>
              <w:top w:val="outset" w:sz="6" w:space="0" w:color="000000"/>
              <w:left w:val="outset" w:sz="6" w:space="0" w:color="000000"/>
              <w:bottom w:val="outset" w:sz="6" w:space="0" w:color="000000"/>
              <w:right w:val="outset" w:sz="6" w:space="0" w:color="000000"/>
            </w:tcBorders>
          </w:tcPr>
          <w:p w14:paraId="4326DC6B" w14:textId="38DBE1C9"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97,73</w:t>
            </w:r>
          </w:p>
        </w:tc>
      </w:tr>
      <w:tr w:rsidR="001316D3" w:rsidRPr="005B15BD" w14:paraId="7B86C7B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4C375C"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5F49BDD"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40C4626"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75EC09FA" w14:textId="77777777" w:rsidR="001316D3" w:rsidRPr="005B15BD" w:rsidRDefault="001316D3" w:rsidP="001316D3">
            <w:pPr>
              <w:pStyle w:val="Nagwek2"/>
              <w:rPr>
                <w:rFonts w:asciiTheme="minorHAnsi" w:hAnsiTheme="minorHAnsi" w:cstheme="minorHAnsi"/>
                <w:b w:val="0"/>
                <w:sz w:val="24"/>
                <w:szCs w:val="24"/>
              </w:rPr>
            </w:pPr>
          </w:p>
        </w:tc>
        <w:tc>
          <w:tcPr>
            <w:tcW w:w="1693" w:type="dxa"/>
            <w:tcBorders>
              <w:top w:val="outset" w:sz="6" w:space="0" w:color="000000"/>
              <w:left w:val="outset" w:sz="6" w:space="0" w:color="000000"/>
              <w:bottom w:val="outset" w:sz="6" w:space="0" w:color="000000"/>
              <w:right w:val="outset" w:sz="6" w:space="0" w:color="000000"/>
            </w:tcBorders>
          </w:tcPr>
          <w:p w14:paraId="7B47A46B"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67B8C98"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CCD501A" w14:textId="77777777" w:rsidR="001316D3" w:rsidRPr="005B15BD" w:rsidRDefault="001316D3" w:rsidP="001316D3">
            <w:pPr>
              <w:pStyle w:val="NormalnyWeb"/>
              <w:jc w:val="center"/>
              <w:rPr>
                <w:rFonts w:asciiTheme="minorHAnsi" w:hAnsiTheme="minorHAnsi" w:cstheme="minorHAnsi"/>
              </w:rPr>
            </w:pPr>
          </w:p>
        </w:tc>
      </w:tr>
      <w:tr w:rsidR="001316D3" w:rsidRPr="005B15BD" w14:paraId="718EEA2E"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7CA8A240" w14:textId="77777777" w:rsidR="001316D3" w:rsidRPr="005B15BD" w:rsidRDefault="001316D3" w:rsidP="001316D3">
            <w:pPr>
              <w:pStyle w:val="NormalnyWeb"/>
              <w:jc w:val="center"/>
              <w:rPr>
                <w:rFonts w:asciiTheme="minorHAnsi" w:hAnsiTheme="minorHAnsi" w:cstheme="minorHAnsi"/>
                <w:b/>
              </w:rPr>
            </w:pPr>
            <w:r w:rsidRPr="005B15BD">
              <w:rPr>
                <w:rFonts w:asciiTheme="minorHAnsi" w:hAnsiTheme="minorHAnsi" w:cstheme="minorHAnsi"/>
                <w:b/>
                <w:bCs/>
              </w:rPr>
              <w:t>852</w:t>
            </w:r>
          </w:p>
        </w:tc>
        <w:tc>
          <w:tcPr>
            <w:tcW w:w="849" w:type="dxa"/>
            <w:tcBorders>
              <w:top w:val="outset" w:sz="6" w:space="0" w:color="000000"/>
              <w:left w:val="outset" w:sz="6" w:space="0" w:color="000000"/>
              <w:bottom w:val="outset" w:sz="6" w:space="0" w:color="000000"/>
              <w:right w:val="outset" w:sz="6" w:space="0" w:color="000000"/>
            </w:tcBorders>
          </w:tcPr>
          <w:p w14:paraId="6C656B4E" w14:textId="77777777" w:rsidR="001316D3" w:rsidRPr="005B15BD" w:rsidRDefault="001316D3" w:rsidP="001316D3">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09D28B7F" w14:textId="77777777" w:rsidR="001316D3" w:rsidRPr="005B15BD" w:rsidRDefault="001316D3" w:rsidP="001316D3">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6D3E39DC" w14:textId="77777777" w:rsidR="001316D3" w:rsidRPr="005B15BD" w:rsidRDefault="001316D3" w:rsidP="001316D3">
            <w:pPr>
              <w:pStyle w:val="Nagwek6"/>
              <w:rPr>
                <w:rFonts w:asciiTheme="minorHAnsi" w:hAnsiTheme="minorHAnsi" w:cstheme="minorHAnsi"/>
                <w:sz w:val="24"/>
                <w:szCs w:val="24"/>
              </w:rPr>
            </w:pPr>
            <w:r w:rsidRPr="005B15BD">
              <w:rPr>
                <w:rFonts w:asciiTheme="minorHAnsi" w:hAnsiTheme="minorHAnsi" w:cstheme="minorHAnsi"/>
                <w:sz w:val="24"/>
                <w:szCs w:val="24"/>
              </w:rPr>
              <w:t>Pomoc społeczna</w:t>
            </w:r>
          </w:p>
        </w:tc>
        <w:tc>
          <w:tcPr>
            <w:tcW w:w="1693" w:type="dxa"/>
            <w:tcBorders>
              <w:top w:val="outset" w:sz="6" w:space="0" w:color="000000"/>
              <w:left w:val="outset" w:sz="6" w:space="0" w:color="000000"/>
              <w:bottom w:val="outset" w:sz="6" w:space="0" w:color="000000"/>
              <w:right w:val="outset" w:sz="6" w:space="0" w:color="000000"/>
            </w:tcBorders>
          </w:tcPr>
          <w:p w14:paraId="073EAC01" w14:textId="2357DFEA" w:rsidR="001316D3" w:rsidRPr="005B15BD" w:rsidRDefault="001316D3" w:rsidP="001316D3">
            <w:pPr>
              <w:pStyle w:val="NormalnyWeb"/>
              <w:jc w:val="center"/>
              <w:rPr>
                <w:rFonts w:asciiTheme="minorHAnsi" w:hAnsiTheme="minorHAnsi" w:cstheme="minorHAnsi"/>
                <w:b/>
              </w:rPr>
            </w:pPr>
            <w:r>
              <w:rPr>
                <w:rFonts w:asciiTheme="minorHAnsi" w:hAnsiTheme="minorHAnsi" w:cstheme="minorHAnsi"/>
                <w:b/>
              </w:rPr>
              <w:t>82.630,00</w:t>
            </w:r>
          </w:p>
        </w:tc>
        <w:tc>
          <w:tcPr>
            <w:tcW w:w="1587" w:type="dxa"/>
            <w:tcBorders>
              <w:top w:val="outset" w:sz="6" w:space="0" w:color="000000"/>
              <w:left w:val="outset" w:sz="6" w:space="0" w:color="000000"/>
              <w:bottom w:val="outset" w:sz="6" w:space="0" w:color="000000"/>
              <w:right w:val="outset" w:sz="6" w:space="0" w:color="000000"/>
            </w:tcBorders>
          </w:tcPr>
          <w:p w14:paraId="0A59583E" w14:textId="17B8F85F" w:rsidR="001316D3" w:rsidRPr="005B15BD" w:rsidRDefault="001316D3" w:rsidP="001316D3">
            <w:pPr>
              <w:pStyle w:val="NormalnyWeb"/>
              <w:jc w:val="center"/>
              <w:rPr>
                <w:rFonts w:asciiTheme="minorHAnsi" w:hAnsiTheme="minorHAnsi" w:cstheme="minorHAnsi"/>
                <w:b/>
              </w:rPr>
            </w:pPr>
            <w:r>
              <w:rPr>
                <w:rFonts w:asciiTheme="minorHAnsi" w:hAnsiTheme="minorHAnsi" w:cstheme="minorHAnsi"/>
                <w:b/>
              </w:rPr>
              <w:t>81.414,35</w:t>
            </w:r>
          </w:p>
        </w:tc>
        <w:tc>
          <w:tcPr>
            <w:tcW w:w="936" w:type="dxa"/>
            <w:tcBorders>
              <w:top w:val="outset" w:sz="6" w:space="0" w:color="000000"/>
              <w:left w:val="outset" w:sz="6" w:space="0" w:color="000000"/>
              <w:bottom w:val="outset" w:sz="6" w:space="0" w:color="000000"/>
              <w:right w:val="outset" w:sz="6" w:space="0" w:color="000000"/>
            </w:tcBorders>
          </w:tcPr>
          <w:p w14:paraId="209AE6A4" w14:textId="669AF1FD" w:rsidR="001316D3" w:rsidRPr="005B15BD" w:rsidRDefault="001316D3" w:rsidP="001316D3">
            <w:pPr>
              <w:pStyle w:val="NormalnyWeb"/>
              <w:jc w:val="center"/>
              <w:rPr>
                <w:rFonts w:asciiTheme="minorHAnsi" w:hAnsiTheme="minorHAnsi" w:cstheme="minorHAnsi"/>
                <w:b/>
              </w:rPr>
            </w:pPr>
            <w:r>
              <w:rPr>
                <w:rFonts w:asciiTheme="minorHAnsi" w:hAnsiTheme="minorHAnsi" w:cstheme="minorHAnsi"/>
                <w:b/>
              </w:rPr>
              <w:t>98,53</w:t>
            </w:r>
          </w:p>
        </w:tc>
      </w:tr>
      <w:tr w:rsidR="001316D3" w:rsidRPr="005B15BD" w14:paraId="76D5C0A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BAE74A"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747D009"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904AE0F"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3961F30"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1372E96"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3D02E22C"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2AB75DF" w14:textId="77777777" w:rsidR="001316D3" w:rsidRPr="005B15BD" w:rsidRDefault="001316D3" w:rsidP="001316D3">
            <w:pPr>
              <w:pStyle w:val="NormalnyWeb"/>
              <w:jc w:val="center"/>
              <w:rPr>
                <w:rFonts w:asciiTheme="minorHAnsi" w:hAnsiTheme="minorHAnsi" w:cstheme="minorHAnsi"/>
              </w:rPr>
            </w:pPr>
          </w:p>
        </w:tc>
      </w:tr>
      <w:tr w:rsidR="001316D3" w:rsidRPr="005B15BD" w14:paraId="087A91AA"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98ADC4C"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3210CC" w14:textId="443A9A81" w:rsidR="001316D3" w:rsidRPr="001316D3" w:rsidRDefault="001316D3" w:rsidP="001316D3">
            <w:pPr>
              <w:pStyle w:val="NormalnyWeb"/>
              <w:jc w:val="center"/>
              <w:rPr>
                <w:rFonts w:asciiTheme="minorHAnsi" w:hAnsiTheme="minorHAnsi" w:cstheme="minorHAnsi"/>
                <w:i/>
                <w:iCs/>
              </w:rPr>
            </w:pPr>
            <w:r w:rsidRPr="001316D3">
              <w:rPr>
                <w:rFonts w:asciiTheme="minorHAnsi" w:hAnsiTheme="minorHAnsi" w:cstheme="minorHAnsi"/>
                <w:i/>
                <w:iCs/>
              </w:rPr>
              <w:t>85219</w:t>
            </w:r>
          </w:p>
        </w:tc>
        <w:tc>
          <w:tcPr>
            <w:tcW w:w="839" w:type="dxa"/>
            <w:tcBorders>
              <w:top w:val="outset" w:sz="6" w:space="0" w:color="000000"/>
              <w:left w:val="outset" w:sz="6" w:space="0" w:color="000000"/>
              <w:bottom w:val="outset" w:sz="6" w:space="0" w:color="000000"/>
              <w:right w:val="outset" w:sz="6" w:space="0" w:color="000000"/>
            </w:tcBorders>
          </w:tcPr>
          <w:p w14:paraId="2EBB3D00" w14:textId="77777777" w:rsidR="001316D3" w:rsidRPr="001316D3" w:rsidRDefault="001316D3" w:rsidP="001316D3">
            <w:pPr>
              <w:pStyle w:val="NormalnyWeb"/>
              <w:jc w:val="center"/>
              <w:rPr>
                <w:rFonts w:asciiTheme="minorHAnsi" w:hAnsiTheme="minorHAnsi" w:cstheme="minorHAnsi"/>
                <w:i/>
                <w:iCs/>
              </w:rPr>
            </w:pPr>
          </w:p>
        </w:tc>
        <w:tc>
          <w:tcPr>
            <w:tcW w:w="3455" w:type="dxa"/>
            <w:tcBorders>
              <w:top w:val="outset" w:sz="6" w:space="0" w:color="000000"/>
              <w:left w:val="outset" w:sz="6" w:space="0" w:color="000000"/>
              <w:bottom w:val="outset" w:sz="6" w:space="0" w:color="000000"/>
              <w:right w:val="outset" w:sz="6" w:space="0" w:color="000000"/>
            </w:tcBorders>
          </w:tcPr>
          <w:p w14:paraId="601FE923" w14:textId="3BB0EAB9" w:rsidR="001316D3" w:rsidRPr="001316D3" w:rsidRDefault="001316D3" w:rsidP="001316D3">
            <w:pPr>
              <w:pStyle w:val="NormalnyWeb"/>
              <w:rPr>
                <w:rFonts w:asciiTheme="minorHAnsi" w:hAnsiTheme="minorHAnsi" w:cstheme="minorHAnsi"/>
                <w:i/>
                <w:iCs/>
              </w:rPr>
            </w:pPr>
            <w:r w:rsidRPr="001316D3">
              <w:rPr>
                <w:rFonts w:asciiTheme="minorHAnsi" w:hAnsiTheme="minorHAnsi" w:cstheme="minorHAnsi"/>
                <w:i/>
                <w:iCs/>
              </w:rPr>
              <w:t>Ośrodki pomocy społecznej</w:t>
            </w:r>
          </w:p>
        </w:tc>
        <w:tc>
          <w:tcPr>
            <w:tcW w:w="1693" w:type="dxa"/>
            <w:tcBorders>
              <w:top w:val="outset" w:sz="6" w:space="0" w:color="000000"/>
              <w:left w:val="outset" w:sz="6" w:space="0" w:color="000000"/>
              <w:bottom w:val="outset" w:sz="6" w:space="0" w:color="000000"/>
              <w:right w:val="outset" w:sz="6" w:space="0" w:color="000000"/>
            </w:tcBorders>
          </w:tcPr>
          <w:p w14:paraId="433FD023" w14:textId="1AA2BD15" w:rsidR="001316D3" w:rsidRPr="001316D3" w:rsidRDefault="001316D3" w:rsidP="001316D3">
            <w:pPr>
              <w:pStyle w:val="NormalnyWeb"/>
              <w:jc w:val="center"/>
              <w:rPr>
                <w:rFonts w:asciiTheme="minorHAnsi" w:hAnsiTheme="minorHAnsi" w:cstheme="minorHAnsi"/>
                <w:i/>
                <w:iCs/>
              </w:rPr>
            </w:pPr>
            <w:r>
              <w:rPr>
                <w:rFonts w:asciiTheme="minorHAnsi" w:hAnsiTheme="minorHAnsi" w:cstheme="minorHAnsi"/>
                <w:i/>
                <w:iCs/>
              </w:rPr>
              <w:t>6.369,00</w:t>
            </w:r>
          </w:p>
        </w:tc>
        <w:tc>
          <w:tcPr>
            <w:tcW w:w="1587" w:type="dxa"/>
            <w:tcBorders>
              <w:top w:val="outset" w:sz="6" w:space="0" w:color="000000"/>
              <w:left w:val="outset" w:sz="6" w:space="0" w:color="000000"/>
              <w:bottom w:val="outset" w:sz="6" w:space="0" w:color="000000"/>
              <w:right w:val="outset" w:sz="6" w:space="0" w:color="000000"/>
            </w:tcBorders>
          </w:tcPr>
          <w:p w14:paraId="0220A230" w14:textId="1EBC1C3C" w:rsidR="001316D3" w:rsidRPr="001316D3" w:rsidRDefault="001316D3" w:rsidP="001316D3">
            <w:pPr>
              <w:pStyle w:val="NormalnyWeb"/>
              <w:jc w:val="center"/>
              <w:rPr>
                <w:rFonts w:asciiTheme="minorHAnsi" w:hAnsiTheme="minorHAnsi" w:cstheme="minorHAnsi"/>
                <w:i/>
                <w:iCs/>
              </w:rPr>
            </w:pPr>
            <w:r>
              <w:rPr>
                <w:rFonts w:asciiTheme="minorHAnsi" w:hAnsiTheme="minorHAnsi" w:cstheme="minorHAnsi"/>
                <w:i/>
                <w:iCs/>
              </w:rPr>
              <w:t>6.368,21</w:t>
            </w:r>
          </w:p>
        </w:tc>
        <w:tc>
          <w:tcPr>
            <w:tcW w:w="936" w:type="dxa"/>
            <w:tcBorders>
              <w:top w:val="outset" w:sz="6" w:space="0" w:color="000000"/>
              <w:left w:val="outset" w:sz="6" w:space="0" w:color="000000"/>
              <w:bottom w:val="outset" w:sz="6" w:space="0" w:color="000000"/>
              <w:right w:val="outset" w:sz="6" w:space="0" w:color="000000"/>
            </w:tcBorders>
          </w:tcPr>
          <w:p w14:paraId="38FACC40" w14:textId="0138C29C" w:rsidR="001316D3" w:rsidRPr="001316D3" w:rsidRDefault="001316D3" w:rsidP="001316D3">
            <w:pPr>
              <w:pStyle w:val="NormalnyWeb"/>
              <w:jc w:val="center"/>
              <w:rPr>
                <w:rFonts w:asciiTheme="minorHAnsi" w:hAnsiTheme="minorHAnsi" w:cstheme="minorHAnsi"/>
                <w:i/>
                <w:iCs/>
              </w:rPr>
            </w:pPr>
            <w:r>
              <w:rPr>
                <w:rFonts w:asciiTheme="minorHAnsi" w:hAnsiTheme="minorHAnsi" w:cstheme="minorHAnsi"/>
                <w:i/>
                <w:iCs/>
              </w:rPr>
              <w:t>99,99</w:t>
            </w:r>
          </w:p>
        </w:tc>
      </w:tr>
      <w:tr w:rsidR="001316D3" w:rsidRPr="005B15BD" w14:paraId="012B98B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A299CDE"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973B7FB"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765EF06"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C8FA707"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4E07761C"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F4ADD5A"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61A7C9E" w14:textId="77777777" w:rsidR="001316D3" w:rsidRPr="005B15BD" w:rsidRDefault="001316D3" w:rsidP="001316D3">
            <w:pPr>
              <w:pStyle w:val="NormalnyWeb"/>
              <w:jc w:val="center"/>
              <w:rPr>
                <w:rFonts w:asciiTheme="minorHAnsi" w:hAnsiTheme="minorHAnsi" w:cstheme="minorHAnsi"/>
              </w:rPr>
            </w:pPr>
          </w:p>
        </w:tc>
      </w:tr>
      <w:tr w:rsidR="001316D3" w:rsidRPr="005B15BD" w14:paraId="0CCFBA8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21708F3"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8BF2DD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94E6999" w14:textId="4B54C79F"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3110</w:t>
            </w:r>
          </w:p>
        </w:tc>
        <w:tc>
          <w:tcPr>
            <w:tcW w:w="3455" w:type="dxa"/>
            <w:tcBorders>
              <w:top w:val="outset" w:sz="6" w:space="0" w:color="000000"/>
              <w:left w:val="outset" w:sz="6" w:space="0" w:color="000000"/>
              <w:bottom w:val="outset" w:sz="6" w:space="0" w:color="000000"/>
              <w:right w:val="outset" w:sz="6" w:space="0" w:color="000000"/>
            </w:tcBorders>
          </w:tcPr>
          <w:p w14:paraId="1035D9EB" w14:textId="0E7B0771"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Świadczenia społeczne</w:t>
            </w:r>
          </w:p>
        </w:tc>
        <w:tc>
          <w:tcPr>
            <w:tcW w:w="1693" w:type="dxa"/>
            <w:tcBorders>
              <w:top w:val="outset" w:sz="6" w:space="0" w:color="000000"/>
              <w:left w:val="outset" w:sz="6" w:space="0" w:color="000000"/>
              <w:bottom w:val="outset" w:sz="6" w:space="0" w:color="000000"/>
              <w:right w:val="outset" w:sz="6" w:space="0" w:color="000000"/>
            </w:tcBorders>
          </w:tcPr>
          <w:p w14:paraId="7CF5BCD9" w14:textId="4F7977D8"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6.275,00</w:t>
            </w:r>
          </w:p>
        </w:tc>
        <w:tc>
          <w:tcPr>
            <w:tcW w:w="1587" w:type="dxa"/>
            <w:tcBorders>
              <w:top w:val="outset" w:sz="6" w:space="0" w:color="000000"/>
              <w:left w:val="outset" w:sz="6" w:space="0" w:color="000000"/>
              <w:bottom w:val="outset" w:sz="6" w:space="0" w:color="000000"/>
              <w:right w:val="outset" w:sz="6" w:space="0" w:color="000000"/>
            </w:tcBorders>
          </w:tcPr>
          <w:p w14:paraId="7A5ABEAC" w14:textId="30E9A9B0"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6.274,21</w:t>
            </w:r>
          </w:p>
        </w:tc>
        <w:tc>
          <w:tcPr>
            <w:tcW w:w="936" w:type="dxa"/>
            <w:tcBorders>
              <w:top w:val="outset" w:sz="6" w:space="0" w:color="000000"/>
              <w:left w:val="outset" w:sz="6" w:space="0" w:color="000000"/>
              <w:bottom w:val="outset" w:sz="6" w:space="0" w:color="000000"/>
              <w:right w:val="outset" w:sz="6" w:space="0" w:color="000000"/>
            </w:tcBorders>
          </w:tcPr>
          <w:p w14:paraId="0651D7C8" w14:textId="5389D60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99,99</w:t>
            </w:r>
          </w:p>
        </w:tc>
      </w:tr>
      <w:tr w:rsidR="001316D3" w:rsidRPr="005B15BD" w14:paraId="5A7598D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686C93F"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BE34E01"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A345E39" w14:textId="47D9FD5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160F6CE1" w14:textId="10D8C81A"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68D0A1BE" w14:textId="7A092FD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94,00</w:t>
            </w:r>
          </w:p>
        </w:tc>
        <w:tc>
          <w:tcPr>
            <w:tcW w:w="1587" w:type="dxa"/>
            <w:tcBorders>
              <w:top w:val="outset" w:sz="6" w:space="0" w:color="000000"/>
              <w:left w:val="outset" w:sz="6" w:space="0" w:color="000000"/>
              <w:bottom w:val="outset" w:sz="6" w:space="0" w:color="000000"/>
              <w:right w:val="outset" w:sz="6" w:space="0" w:color="000000"/>
            </w:tcBorders>
          </w:tcPr>
          <w:p w14:paraId="26D9E418" w14:textId="32B9E9E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94,00</w:t>
            </w:r>
          </w:p>
        </w:tc>
        <w:tc>
          <w:tcPr>
            <w:tcW w:w="936" w:type="dxa"/>
            <w:tcBorders>
              <w:top w:val="outset" w:sz="6" w:space="0" w:color="000000"/>
              <w:left w:val="outset" w:sz="6" w:space="0" w:color="000000"/>
              <w:bottom w:val="outset" w:sz="6" w:space="0" w:color="000000"/>
              <w:right w:val="outset" w:sz="6" w:space="0" w:color="000000"/>
            </w:tcBorders>
          </w:tcPr>
          <w:p w14:paraId="1010400B" w14:textId="34EA17C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731FC09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93B2341"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CC452F2"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2AF020E"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EEE9B8A"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02D1EFC7"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AE85552"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4E1E1530" w14:textId="77777777" w:rsidR="001316D3" w:rsidRPr="005B15BD" w:rsidRDefault="001316D3" w:rsidP="001316D3">
            <w:pPr>
              <w:pStyle w:val="NormalnyWeb"/>
              <w:jc w:val="center"/>
              <w:rPr>
                <w:rFonts w:asciiTheme="minorHAnsi" w:hAnsiTheme="minorHAnsi" w:cstheme="minorHAnsi"/>
              </w:rPr>
            </w:pPr>
          </w:p>
        </w:tc>
      </w:tr>
      <w:tr w:rsidR="001316D3" w:rsidRPr="005B15BD" w14:paraId="6AE3633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7EAFFE"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2932674F"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i/>
                <w:iCs/>
              </w:rPr>
              <w:t>85228</w:t>
            </w:r>
          </w:p>
        </w:tc>
        <w:tc>
          <w:tcPr>
            <w:tcW w:w="839" w:type="dxa"/>
            <w:tcBorders>
              <w:top w:val="outset" w:sz="6" w:space="0" w:color="000000"/>
              <w:left w:val="outset" w:sz="6" w:space="0" w:color="000000"/>
              <w:bottom w:val="outset" w:sz="6" w:space="0" w:color="000000"/>
              <w:right w:val="outset" w:sz="6" w:space="0" w:color="000000"/>
            </w:tcBorders>
          </w:tcPr>
          <w:p w14:paraId="0DB218D8"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046FD377"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693" w:type="dxa"/>
            <w:tcBorders>
              <w:top w:val="outset" w:sz="6" w:space="0" w:color="000000"/>
              <w:left w:val="outset" w:sz="6" w:space="0" w:color="000000"/>
              <w:bottom w:val="outset" w:sz="6" w:space="0" w:color="000000"/>
              <w:right w:val="outset" w:sz="6" w:space="0" w:color="000000"/>
            </w:tcBorders>
          </w:tcPr>
          <w:p w14:paraId="51102A29" w14:textId="63DA57C1"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76.261,00</w:t>
            </w:r>
          </w:p>
        </w:tc>
        <w:tc>
          <w:tcPr>
            <w:tcW w:w="1587" w:type="dxa"/>
            <w:tcBorders>
              <w:top w:val="outset" w:sz="6" w:space="0" w:color="000000"/>
              <w:left w:val="outset" w:sz="6" w:space="0" w:color="000000"/>
              <w:bottom w:val="outset" w:sz="6" w:space="0" w:color="000000"/>
              <w:right w:val="outset" w:sz="6" w:space="0" w:color="000000"/>
            </w:tcBorders>
          </w:tcPr>
          <w:p w14:paraId="742E4DFE" w14:textId="64C997DD"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75.046,14</w:t>
            </w:r>
          </w:p>
        </w:tc>
        <w:tc>
          <w:tcPr>
            <w:tcW w:w="936" w:type="dxa"/>
            <w:tcBorders>
              <w:top w:val="outset" w:sz="6" w:space="0" w:color="000000"/>
              <w:left w:val="outset" w:sz="6" w:space="0" w:color="000000"/>
              <w:bottom w:val="outset" w:sz="6" w:space="0" w:color="000000"/>
              <w:right w:val="outset" w:sz="6" w:space="0" w:color="000000"/>
            </w:tcBorders>
          </w:tcPr>
          <w:p w14:paraId="2F730714" w14:textId="6C3023EB"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98,41</w:t>
            </w:r>
          </w:p>
        </w:tc>
      </w:tr>
      <w:tr w:rsidR="001316D3" w:rsidRPr="005B15BD" w14:paraId="67B53C2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061B309"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F1E1E89"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31864570"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722A119"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68AF387"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BAD6BC5"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370C235B" w14:textId="77777777" w:rsidR="001316D3" w:rsidRPr="005B15BD" w:rsidRDefault="001316D3" w:rsidP="001316D3">
            <w:pPr>
              <w:pStyle w:val="NormalnyWeb"/>
              <w:jc w:val="center"/>
              <w:rPr>
                <w:rFonts w:asciiTheme="minorHAnsi" w:hAnsiTheme="minorHAnsi" w:cstheme="minorHAnsi"/>
              </w:rPr>
            </w:pPr>
          </w:p>
        </w:tc>
      </w:tr>
      <w:tr w:rsidR="001316D3" w:rsidRPr="005B15BD" w14:paraId="21354B0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B837996"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DDC4E0E"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7AB2B67" w14:textId="221C69E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3020</w:t>
            </w:r>
          </w:p>
        </w:tc>
        <w:tc>
          <w:tcPr>
            <w:tcW w:w="3455" w:type="dxa"/>
            <w:tcBorders>
              <w:top w:val="outset" w:sz="6" w:space="0" w:color="000000"/>
              <w:left w:val="outset" w:sz="6" w:space="0" w:color="000000"/>
              <w:bottom w:val="outset" w:sz="6" w:space="0" w:color="000000"/>
              <w:right w:val="outset" w:sz="6" w:space="0" w:color="000000"/>
            </w:tcBorders>
          </w:tcPr>
          <w:p w14:paraId="5CACF0B9" w14:textId="4424A7A6" w:rsidR="001316D3" w:rsidRPr="005B15BD" w:rsidRDefault="001316D3" w:rsidP="001316D3">
            <w:pPr>
              <w:pStyle w:val="NormalnyWeb"/>
              <w:rPr>
                <w:rFonts w:asciiTheme="minorHAnsi" w:hAnsiTheme="minorHAnsi" w:cstheme="minorHAnsi"/>
              </w:rPr>
            </w:pPr>
            <w:r>
              <w:rPr>
                <w:rFonts w:asciiTheme="minorHAnsi" w:hAnsiTheme="minorHAnsi" w:cstheme="minorHAnsi"/>
              </w:rPr>
              <w:t xml:space="preserve">Wydatki osobowe niezaliczane do wynagrodzeń </w:t>
            </w:r>
          </w:p>
        </w:tc>
        <w:tc>
          <w:tcPr>
            <w:tcW w:w="1693" w:type="dxa"/>
            <w:tcBorders>
              <w:top w:val="outset" w:sz="6" w:space="0" w:color="000000"/>
              <w:left w:val="outset" w:sz="6" w:space="0" w:color="000000"/>
              <w:bottom w:val="outset" w:sz="6" w:space="0" w:color="000000"/>
              <w:right w:val="outset" w:sz="6" w:space="0" w:color="000000"/>
            </w:tcBorders>
          </w:tcPr>
          <w:p w14:paraId="719BCF08" w14:textId="0055E839"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300,00</w:t>
            </w:r>
          </w:p>
        </w:tc>
        <w:tc>
          <w:tcPr>
            <w:tcW w:w="1587" w:type="dxa"/>
            <w:tcBorders>
              <w:top w:val="outset" w:sz="6" w:space="0" w:color="000000"/>
              <w:left w:val="outset" w:sz="6" w:space="0" w:color="000000"/>
              <w:bottom w:val="outset" w:sz="6" w:space="0" w:color="000000"/>
              <w:right w:val="outset" w:sz="6" w:space="0" w:color="000000"/>
            </w:tcBorders>
          </w:tcPr>
          <w:p w14:paraId="01626058" w14:textId="63A58E3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276,97</w:t>
            </w:r>
          </w:p>
        </w:tc>
        <w:tc>
          <w:tcPr>
            <w:tcW w:w="936" w:type="dxa"/>
            <w:tcBorders>
              <w:top w:val="outset" w:sz="6" w:space="0" w:color="000000"/>
              <w:left w:val="outset" w:sz="6" w:space="0" w:color="000000"/>
              <w:bottom w:val="outset" w:sz="6" w:space="0" w:color="000000"/>
              <w:right w:val="outset" w:sz="6" w:space="0" w:color="000000"/>
            </w:tcBorders>
          </w:tcPr>
          <w:p w14:paraId="3616BBF4" w14:textId="19665B54"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92,32</w:t>
            </w:r>
          </w:p>
        </w:tc>
      </w:tr>
      <w:tr w:rsidR="001316D3" w:rsidRPr="005B15BD" w14:paraId="67AB35D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ED10201"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3469A6F"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669F6565"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0C01C210"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3A7EA8A5" w14:textId="398C374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55.473,00</w:t>
            </w:r>
          </w:p>
        </w:tc>
        <w:tc>
          <w:tcPr>
            <w:tcW w:w="1587" w:type="dxa"/>
            <w:tcBorders>
              <w:top w:val="outset" w:sz="6" w:space="0" w:color="000000"/>
              <w:left w:val="outset" w:sz="6" w:space="0" w:color="000000"/>
              <w:bottom w:val="outset" w:sz="6" w:space="0" w:color="000000"/>
              <w:right w:val="outset" w:sz="6" w:space="0" w:color="000000"/>
            </w:tcBorders>
          </w:tcPr>
          <w:p w14:paraId="28188AB3" w14:textId="027DDA5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54.341</w:t>
            </w:r>
            <w:r w:rsidR="008F21F2">
              <w:rPr>
                <w:rFonts w:asciiTheme="minorHAnsi" w:hAnsiTheme="minorHAnsi" w:cstheme="minorHAnsi"/>
              </w:rPr>
              <w:t>,</w:t>
            </w:r>
            <w:r>
              <w:rPr>
                <w:rFonts w:asciiTheme="minorHAnsi" w:hAnsiTheme="minorHAnsi" w:cstheme="minorHAnsi"/>
              </w:rPr>
              <w:t>08</w:t>
            </w:r>
          </w:p>
        </w:tc>
        <w:tc>
          <w:tcPr>
            <w:tcW w:w="936" w:type="dxa"/>
            <w:tcBorders>
              <w:top w:val="outset" w:sz="6" w:space="0" w:color="000000"/>
              <w:left w:val="outset" w:sz="6" w:space="0" w:color="000000"/>
              <w:bottom w:val="outset" w:sz="6" w:space="0" w:color="000000"/>
              <w:right w:val="outset" w:sz="6" w:space="0" w:color="000000"/>
            </w:tcBorders>
          </w:tcPr>
          <w:p w14:paraId="508DB6D0" w14:textId="16B6A700"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97,96</w:t>
            </w:r>
          </w:p>
        </w:tc>
      </w:tr>
      <w:tr w:rsidR="001316D3" w:rsidRPr="005B15BD" w14:paraId="44E0713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E3D1847"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8D924D8"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D67767E"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4040</w:t>
            </w:r>
          </w:p>
        </w:tc>
        <w:tc>
          <w:tcPr>
            <w:tcW w:w="3455" w:type="dxa"/>
            <w:tcBorders>
              <w:top w:val="outset" w:sz="6" w:space="0" w:color="000000"/>
              <w:left w:val="outset" w:sz="6" w:space="0" w:color="000000"/>
              <w:bottom w:val="outset" w:sz="6" w:space="0" w:color="000000"/>
              <w:right w:val="outset" w:sz="6" w:space="0" w:color="000000"/>
            </w:tcBorders>
            <w:hideMark/>
          </w:tcPr>
          <w:p w14:paraId="45399BB6"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Dodatkowe wynagrodzenia roczne</w:t>
            </w:r>
          </w:p>
        </w:tc>
        <w:tc>
          <w:tcPr>
            <w:tcW w:w="1693" w:type="dxa"/>
            <w:tcBorders>
              <w:top w:val="outset" w:sz="6" w:space="0" w:color="000000"/>
              <w:left w:val="outset" w:sz="6" w:space="0" w:color="000000"/>
              <w:bottom w:val="outset" w:sz="6" w:space="0" w:color="000000"/>
              <w:right w:val="outset" w:sz="6" w:space="0" w:color="000000"/>
            </w:tcBorders>
          </w:tcPr>
          <w:p w14:paraId="4E176A16" w14:textId="748E0CE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3.698,00</w:t>
            </w:r>
          </w:p>
        </w:tc>
        <w:tc>
          <w:tcPr>
            <w:tcW w:w="1587" w:type="dxa"/>
            <w:tcBorders>
              <w:top w:val="outset" w:sz="6" w:space="0" w:color="000000"/>
              <w:left w:val="outset" w:sz="6" w:space="0" w:color="000000"/>
              <w:bottom w:val="outset" w:sz="6" w:space="0" w:color="000000"/>
              <w:right w:val="outset" w:sz="6" w:space="0" w:color="000000"/>
            </w:tcBorders>
          </w:tcPr>
          <w:p w14:paraId="734DA714" w14:textId="7980B57C"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3.697,47</w:t>
            </w:r>
          </w:p>
        </w:tc>
        <w:tc>
          <w:tcPr>
            <w:tcW w:w="936" w:type="dxa"/>
            <w:tcBorders>
              <w:top w:val="outset" w:sz="6" w:space="0" w:color="000000"/>
              <w:left w:val="outset" w:sz="6" w:space="0" w:color="000000"/>
              <w:bottom w:val="outset" w:sz="6" w:space="0" w:color="000000"/>
              <w:right w:val="outset" w:sz="6" w:space="0" w:color="000000"/>
            </w:tcBorders>
          </w:tcPr>
          <w:p w14:paraId="050FA959" w14:textId="4449B93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99,99</w:t>
            </w:r>
          </w:p>
        </w:tc>
      </w:tr>
      <w:tr w:rsidR="001316D3" w:rsidRPr="005B15BD" w14:paraId="07A9190C"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163C8BB"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C189CE8"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7482434"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25A1DA60"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4D43558A" w14:textId="6E2C3BF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9.937,00</w:t>
            </w:r>
          </w:p>
        </w:tc>
        <w:tc>
          <w:tcPr>
            <w:tcW w:w="1587" w:type="dxa"/>
            <w:tcBorders>
              <w:top w:val="outset" w:sz="6" w:space="0" w:color="000000"/>
              <w:left w:val="outset" w:sz="6" w:space="0" w:color="000000"/>
              <w:bottom w:val="outset" w:sz="6" w:space="0" w:color="000000"/>
              <w:right w:val="outset" w:sz="6" w:space="0" w:color="000000"/>
            </w:tcBorders>
          </w:tcPr>
          <w:p w14:paraId="2B355F9B" w14:textId="06FDCC4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9.937,00</w:t>
            </w:r>
          </w:p>
        </w:tc>
        <w:tc>
          <w:tcPr>
            <w:tcW w:w="936" w:type="dxa"/>
            <w:tcBorders>
              <w:top w:val="outset" w:sz="6" w:space="0" w:color="000000"/>
              <w:left w:val="outset" w:sz="6" w:space="0" w:color="000000"/>
              <w:bottom w:val="outset" w:sz="6" w:space="0" w:color="000000"/>
              <w:right w:val="outset" w:sz="6" w:space="0" w:color="000000"/>
            </w:tcBorders>
          </w:tcPr>
          <w:p w14:paraId="39A19A4C" w14:textId="0C25F55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07C1C41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D32A71D"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B4207D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F34545E"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25958500"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741C0539" w14:textId="13B524B4"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1.414,00</w:t>
            </w:r>
          </w:p>
        </w:tc>
        <w:tc>
          <w:tcPr>
            <w:tcW w:w="1587" w:type="dxa"/>
            <w:tcBorders>
              <w:top w:val="outset" w:sz="6" w:space="0" w:color="000000"/>
              <w:left w:val="outset" w:sz="6" w:space="0" w:color="000000"/>
              <w:bottom w:val="outset" w:sz="6" w:space="0" w:color="000000"/>
              <w:right w:val="outset" w:sz="6" w:space="0" w:color="000000"/>
            </w:tcBorders>
          </w:tcPr>
          <w:p w14:paraId="72014CB2" w14:textId="7742D1C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1.413,81</w:t>
            </w:r>
          </w:p>
        </w:tc>
        <w:tc>
          <w:tcPr>
            <w:tcW w:w="936" w:type="dxa"/>
            <w:tcBorders>
              <w:top w:val="outset" w:sz="6" w:space="0" w:color="000000"/>
              <w:left w:val="outset" w:sz="6" w:space="0" w:color="000000"/>
              <w:bottom w:val="outset" w:sz="6" w:space="0" w:color="000000"/>
              <w:right w:val="outset" w:sz="6" w:space="0" w:color="000000"/>
            </w:tcBorders>
          </w:tcPr>
          <w:p w14:paraId="36E84592" w14:textId="4F84AA7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99,99</w:t>
            </w:r>
          </w:p>
        </w:tc>
      </w:tr>
      <w:tr w:rsidR="001316D3" w:rsidRPr="005B15BD" w14:paraId="0D6D79F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F8C55DD" w14:textId="77777777" w:rsidR="001316D3" w:rsidRPr="005B15BD" w:rsidRDefault="001316D3" w:rsidP="001316D3">
            <w:pPr>
              <w:pStyle w:val="NormalnyWeb"/>
              <w:jc w:val="center"/>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35C6B8E8" w14:textId="77777777" w:rsidR="001316D3" w:rsidRPr="005B15BD" w:rsidRDefault="001316D3" w:rsidP="001316D3">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3B069E9"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4410</w:t>
            </w:r>
          </w:p>
        </w:tc>
        <w:tc>
          <w:tcPr>
            <w:tcW w:w="3455" w:type="dxa"/>
            <w:tcBorders>
              <w:top w:val="outset" w:sz="6" w:space="0" w:color="000000"/>
              <w:left w:val="outset" w:sz="6" w:space="0" w:color="000000"/>
              <w:bottom w:val="outset" w:sz="6" w:space="0" w:color="000000"/>
              <w:right w:val="outset" w:sz="6" w:space="0" w:color="000000"/>
            </w:tcBorders>
            <w:hideMark/>
          </w:tcPr>
          <w:p w14:paraId="41DBCA04"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Podróże służbowe krajowe</w:t>
            </w:r>
          </w:p>
        </w:tc>
        <w:tc>
          <w:tcPr>
            <w:tcW w:w="1693" w:type="dxa"/>
            <w:tcBorders>
              <w:top w:val="outset" w:sz="6" w:space="0" w:color="000000"/>
              <w:left w:val="outset" w:sz="6" w:space="0" w:color="000000"/>
              <w:bottom w:val="outset" w:sz="6" w:space="0" w:color="000000"/>
              <w:right w:val="outset" w:sz="6" w:space="0" w:color="000000"/>
            </w:tcBorders>
          </w:tcPr>
          <w:p w14:paraId="27E1C20A" w14:textId="3040C46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3.650,00</w:t>
            </w:r>
          </w:p>
        </w:tc>
        <w:tc>
          <w:tcPr>
            <w:tcW w:w="1587" w:type="dxa"/>
            <w:tcBorders>
              <w:top w:val="outset" w:sz="6" w:space="0" w:color="000000"/>
              <w:left w:val="outset" w:sz="6" w:space="0" w:color="000000"/>
              <w:bottom w:val="outset" w:sz="6" w:space="0" w:color="000000"/>
              <w:right w:val="outset" w:sz="6" w:space="0" w:color="000000"/>
            </w:tcBorders>
          </w:tcPr>
          <w:p w14:paraId="1ADDB128" w14:textId="5D9B4A8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3.591,15</w:t>
            </w:r>
          </w:p>
        </w:tc>
        <w:tc>
          <w:tcPr>
            <w:tcW w:w="936" w:type="dxa"/>
            <w:tcBorders>
              <w:top w:val="outset" w:sz="6" w:space="0" w:color="000000"/>
              <w:left w:val="outset" w:sz="6" w:space="0" w:color="000000"/>
              <w:bottom w:val="outset" w:sz="6" w:space="0" w:color="000000"/>
              <w:right w:val="outset" w:sz="6" w:space="0" w:color="000000"/>
            </w:tcBorders>
          </w:tcPr>
          <w:p w14:paraId="45E215DC" w14:textId="766154E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98,39</w:t>
            </w:r>
          </w:p>
        </w:tc>
      </w:tr>
      <w:tr w:rsidR="001316D3" w:rsidRPr="005B15BD" w14:paraId="5E55A5A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BEC6819" w14:textId="77777777" w:rsidR="001316D3" w:rsidRPr="005B15BD" w:rsidRDefault="001316D3" w:rsidP="001316D3">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7762547B" w14:textId="77777777" w:rsidR="001316D3" w:rsidRPr="005B15BD" w:rsidRDefault="001316D3" w:rsidP="001316D3">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24FE4E1"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4440</w:t>
            </w:r>
          </w:p>
        </w:tc>
        <w:tc>
          <w:tcPr>
            <w:tcW w:w="3455" w:type="dxa"/>
            <w:tcBorders>
              <w:top w:val="outset" w:sz="6" w:space="0" w:color="000000"/>
              <w:left w:val="outset" w:sz="6" w:space="0" w:color="000000"/>
              <w:bottom w:val="outset" w:sz="6" w:space="0" w:color="000000"/>
              <w:right w:val="outset" w:sz="6" w:space="0" w:color="000000"/>
            </w:tcBorders>
            <w:hideMark/>
          </w:tcPr>
          <w:p w14:paraId="1E0C3853"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693" w:type="dxa"/>
            <w:tcBorders>
              <w:top w:val="outset" w:sz="6" w:space="0" w:color="000000"/>
              <w:left w:val="outset" w:sz="6" w:space="0" w:color="000000"/>
              <w:bottom w:val="outset" w:sz="6" w:space="0" w:color="000000"/>
              <w:right w:val="outset" w:sz="6" w:space="0" w:color="000000"/>
            </w:tcBorders>
          </w:tcPr>
          <w:p w14:paraId="55D97E8D" w14:textId="1AE46D1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1.789,00</w:t>
            </w:r>
          </w:p>
        </w:tc>
        <w:tc>
          <w:tcPr>
            <w:tcW w:w="1587" w:type="dxa"/>
            <w:tcBorders>
              <w:top w:val="outset" w:sz="6" w:space="0" w:color="000000"/>
              <w:left w:val="outset" w:sz="6" w:space="0" w:color="000000"/>
              <w:bottom w:val="outset" w:sz="6" w:space="0" w:color="000000"/>
              <w:right w:val="outset" w:sz="6" w:space="0" w:color="000000"/>
            </w:tcBorders>
          </w:tcPr>
          <w:p w14:paraId="13D8BC1F" w14:textId="487EA9F4"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1.788,66</w:t>
            </w:r>
          </w:p>
        </w:tc>
        <w:tc>
          <w:tcPr>
            <w:tcW w:w="936" w:type="dxa"/>
            <w:tcBorders>
              <w:top w:val="outset" w:sz="6" w:space="0" w:color="000000"/>
              <w:left w:val="outset" w:sz="6" w:space="0" w:color="000000"/>
              <w:bottom w:val="outset" w:sz="6" w:space="0" w:color="000000"/>
              <w:right w:val="outset" w:sz="6" w:space="0" w:color="000000"/>
            </w:tcBorders>
          </w:tcPr>
          <w:p w14:paraId="7CB59D04" w14:textId="75A7434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99,98</w:t>
            </w:r>
          </w:p>
        </w:tc>
      </w:tr>
      <w:tr w:rsidR="001316D3" w:rsidRPr="005B15BD" w14:paraId="2F695D0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3366FFC" w14:textId="77777777" w:rsidR="001316D3" w:rsidRPr="005B15BD" w:rsidRDefault="001316D3" w:rsidP="001316D3">
            <w:pPr>
              <w:pStyle w:val="NormalnyWeb"/>
              <w:jc w:val="center"/>
              <w:rPr>
                <w:rFonts w:asciiTheme="minorHAnsi" w:hAnsiTheme="minorHAnsi" w:cstheme="minorHAnsi"/>
                <w:b/>
              </w:rPr>
            </w:pPr>
          </w:p>
        </w:tc>
        <w:tc>
          <w:tcPr>
            <w:tcW w:w="849" w:type="dxa"/>
            <w:tcBorders>
              <w:top w:val="outset" w:sz="6" w:space="0" w:color="000000"/>
              <w:left w:val="outset" w:sz="6" w:space="0" w:color="000000"/>
              <w:bottom w:val="outset" w:sz="6" w:space="0" w:color="000000"/>
              <w:right w:val="outset" w:sz="6" w:space="0" w:color="000000"/>
            </w:tcBorders>
          </w:tcPr>
          <w:p w14:paraId="3A73054B" w14:textId="77777777" w:rsidR="001316D3" w:rsidRPr="005B15BD" w:rsidRDefault="001316D3" w:rsidP="001316D3">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99ED38D"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0D26C91A"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3FDAE1C" w14:textId="77777777" w:rsidR="001316D3"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60D1C79" w14:textId="77777777" w:rsidR="001316D3"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500A1F8E" w14:textId="77777777" w:rsidR="001316D3" w:rsidRDefault="001316D3" w:rsidP="001316D3">
            <w:pPr>
              <w:pStyle w:val="NormalnyWeb"/>
              <w:jc w:val="center"/>
              <w:rPr>
                <w:rFonts w:asciiTheme="minorHAnsi" w:hAnsiTheme="minorHAnsi" w:cstheme="minorHAnsi"/>
              </w:rPr>
            </w:pPr>
          </w:p>
        </w:tc>
      </w:tr>
      <w:tr w:rsidR="001316D3" w:rsidRPr="005B15BD" w14:paraId="69AD7B1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hideMark/>
          </w:tcPr>
          <w:p w14:paraId="5EAF62AB" w14:textId="77777777" w:rsidR="001316D3" w:rsidRPr="005B15BD" w:rsidRDefault="001316D3" w:rsidP="001316D3">
            <w:pPr>
              <w:pStyle w:val="NormalnyWeb"/>
              <w:jc w:val="center"/>
              <w:rPr>
                <w:rFonts w:asciiTheme="minorHAnsi" w:hAnsiTheme="minorHAnsi" w:cstheme="minorHAnsi"/>
                <w:b/>
              </w:rPr>
            </w:pPr>
            <w:r w:rsidRPr="005B15BD">
              <w:rPr>
                <w:rFonts w:asciiTheme="minorHAnsi" w:hAnsiTheme="minorHAnsi" w:cstheme="minorHAnsi"/>
                <w:b/>
              </w:rPr>
              <w:t>855</w:t>
            </w:r>
          </w:p>
        </w:tc>
        <w:tc>
          <w:tcPr>
            <w:tcW w:w="849" w:type="dxa"/>
            <w:tcBorders>
              <w:top w:val="outset" w:sz="6" w:space="0" w:color="000000"/>
              <w:left w:val="outset" w:sz="6" w:space="0" w:color="000000"/>
              <w:bottom w:val="outset" w:sz="6" w:space="0" w:color="000000"/>
              <w:right w:val="outset" w:sz="6" w:space="0" w:color="000000"/>
            </w:tcBorders>
          </w:tcPr>
          <w:p w14:paraId="096932FC" w14:textId="77777777" w:rsidR="001316D3" w:rsidRPr="005B15BD" w:rsidRDefault="001316D3" w:rsidP="001316D3">
            <w:pPr>
              <w:pStyle w:val="NormalnyWeb"/>
              <w:jc w:val="center"/>
              <w:rPr>
                <w:rFonts w:asciiTheme="minorHAnsi" w:hAnsiTheme="minorHAnsi" w:cstheme="minorHAnsi"/>
                <w:b/>
              </w:rPr>
            </w:pPr>
          </w:p>
        </w:tc>
        <w:tc>
          <w:tcPr>
            <w:tcW w:w="839" w:type="dxa"/>
            <w:tcBorders>
              <w:top w:val="outset" w:sz="6" w:space="0" w:color="000000"/>
              <w:left w:val="outset" w:sz="6" w:space="0" w:color="000000"/>
              <w:bottom w:val="outset" w:sz="6" w:space="0" w:color="000000"/>
              <w:right w:val="outset" w:sz="6" w:space="0" w:color="000000"/>
            </w:tcBorders>
          </w:tcPr>
          <w:p w14:paraId="23D5A080" w14:textId="77777777" w:rsidR="001316D3" w:rsidRPr="005B15BD" w:rsidRDefault="001316D3" w:rsidP="001316D3">
            <w:pPr>
              <w:pStyle w:val="NormalnyWeb"/>
              <w:jc w:val="center"/>
              <w:rPr>
                <w:rFonts w:asciiTheme="minorHAnsi" w:hAnsiTheme="minorHAnsi" w:cstheme="minorHAnsi"/>
                <w:b/>
              </w:rPr>
            </w:pPr>
          </w:p>
        </w:tc>
        <w:tc>
          <w:tcPr>
            <w:tcW w:w="3455" w:type="dxa"/>
            <w:tcBorders>
              <w:top w:val="outset" w:sz="6" w:space="0" w:color="000000"/>
              <w:left w:val="outset" w:sz="6" w:space="0" w:color="000000"/>
              <w:bottom w:val="outset" w:sz="6" w:space="0" w:color="000000"/>
              <w:right w:val="outset" w:sz="6" w:space="0" w:color="000000"/>
            </w:tcBorders>
            <w:hideMark/>
          </w:tcPr>
          <w:p w14:paraId="557B15C1" w14:textId="77777777" w:rsidR="001316D3" w:rsidRPr="005B15BD" w:rsidRDefault="001316D3" w:rsidP="001316D3">
            <w:pPr>
              <w:pStyle w:val="NormalnyWeb"/>
              <w:rPr>
                <w:rFonts w:asciiTheme="minorHAnsi" w:hAnsiTheme="minorHAnsi" w:cstheme="minorHAnsi"/>
                <w:b/>
              </w:rPr>
            </w:pPr>
            <w:r w:rsidRPr="005B15BD">
              <w:rPr>
                <w:rFonts w:asciiTheme="minorHAnsi" w:hAnsiTheme="minorHAnsi" w:cstheme="minorHAnsi"/>
                <w:b/>
              </w:rPr>
              <w:t>Rodzina</w:t>
            </w:r>
          </w:p>
        </w:tc>
        <w:tc>
          <w:tcPr>
            <w:tcW w:w="1693" w:type="dxa"/>
            <w:tcBorders>
              <w:top w:val="outset" w:sz="6" w:space="0" w:color="000000"/>
              <w:left w:val="outset" w:sz="6" w:space="0" w:color="000000"/>
              <w:bottom w:val="outset" w:sz="6" w:space="0" w:color="000000"/>
              <w:right w:val="outset" w:sz="6" w:space="0" w:color="000000"/>
            </w:tcBorders>
          </w:tcPr>
          <w:p w14:paraId="6DFE8359" w14:textId="1F75A6A0" w:rsidR="001316D3" w:rsidRPr="005B15BD" w:rsidRDefault="00801013" w:rsidP="001316D3">
            <w:pPr>
              <w:pStyle w:val="NormalnyWeb"/>
              <w:jc w:val="center"/>
              <w:rPr>
                <w:rFonts w:asciiTheme="minorHAnsi" w:hAnsiTheme="minorHAnsi" w:cstheme="minorHAnsi"/>
                <w:b/>
              </w:rPr>
            </w:pPr>
            <w:r>
              <w:rPr>
                <w:rFonts w:asciiTheme="minorHAnsi" w:hAnsiTheme="minorHAnsi" w:cstheme="minorHAnsi"/>
                <w:b/>
              </w:rPr>
              <w:t>5.399.201,00</w:t>
            </w:r>
          </w:p>
        </w:tc>
        <w:tc>
          <w:tcPr>
            <w:tcW w:w="1587" w:type="dxa"/>
            <w:tcBorders>
              <w:top w:val="outset" w:sz="6" w:space="0" w:color="000000"/>
              <w:left w:val="outset" w:sz="6" w:space="0" w:color="000000"/>
              <w:bottom w:val="outset" w:sz="6" w:space="0" w:color="000000"/>
              <w:right w:val="outset" w:sz="6" w:space="0" w:color="000000"/>
            </w:tcBorders>
          </w:tcPr>
          <w:p w14:paraId="5801DF4C" w14:textId="1C2778F0" w:rsidR="001316D3" w:rsidRPr="005B15BD" w:rsidRDefault="00801013" w:rsidP="001316D3">
            <w:pPr>
              <w:pStyle w:val="NormalnyWeb"/>
              <w:jc w:val="center"/>
              <w:rPr>
                <w:rFonts w:asciiTheme="minorHAnsi" w:hAnsiTheme="minorHAnsi" w:cstheme="minorHAnsi"/>
                <w:b/>
              </w:rPr>
            </w:pPr>
            <w:r>
              <w:rPr>
                <w:rFonts w:asciiTheme="minorHAnsi" w:hAnsiTheme="minorHAnsi" w:cstheme="minorHAnsi"/>
                <w:b/>
              </w:rPr>
              <w:t>5.389.356,42</w:t>
            </w:r>
          </w:p>
        </w:tc>
        <w:tc>
          <w:tcPr>
            <w:tcW w:w="936" w:type="dxa"/>
            <w:tcBorders>
              <w:top w:val="outset" w:sz="6" w:space="0" w:color="000000"/>
              <w:left w:val="outset" w:sz="6" w:space="0" w:color="000000"/>
              <w:bottom w:val="outset" w:sz="6" w:space="0" w:color="000000"/>
              <w:right w:val="outset" w:sz="6" w:space="0" w:color="000000"/>
            </w:tcBorders>
          </w:tcPr>
          <w:p w14:paraId="5AE04B16" w14:textId="30EA4EE1" w:rsidR="001316D3" w:rsidRPr="005B15BD" w:rsidRDefault="00801013" w:rsidP="001316D3">
            <w:pPr>
              <w:pStyle w:val="NormalnyWeb"/>
              <w:jc w:val="center"/>
              <w:rPr>
                <w:rFonts w:asciiTheme="minorHAnsi" w:hAnsiTheme="minorHAnsi" w:cstheme="minorHAnsi"/>
                <w:b/>
              </w:rPr>
            </w:pPr>
            <w:r>
              <w:rPr>
                <w:rFonts w:asciiTheme="minorHAnsi" w:hAnsiTheme="minorHAnsi" w:cstheme="minorHAnsi"/>
                <w:b/>
              </w:rPr>
              <w:t>99,82</w:t>
            </w:r>
          </w:p>
        </w:tc>
      </w:tr>
      <w:tr w:rsidR="001316D3" w:rsidRPr="005B15BD" w14:paraId="4DFE805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F57CAA4"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605D2A4"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86EA7FB"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82F302F"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5585969"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96ADEEB"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3F6CC0B" w14:textId="77777777" w:rsidR="001316D3" w:rsidRPr="005B15BD" w:rsidRDefault="001316D3" w:rsidP="001316D3">
            <w:pPr>
              <w:pStyle w:val="NormalnyWeb"/>
              <w:jc w:val="center"/>
              <w:rPr>
                <w:rFonts w:asciiTheme="minorHAnsi" w:hAnsiTheme="minorHAnsi" w:cstheme="minorHAnsi"/>
              </w:rPr>
            </w:pPr>
          </w:p>
        </w:tc>
      </w:tr>
      <w:tr w:rsidR="001316D3" w:rsidRPr="005B15BD" w14:paraId="4CC2E5D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2D33FA"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612FAC80"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i/>
                <w:iCs/>
              </w:rPr>
              <w:t>85502</w:t>
            </w:r>
          </w:p>
        </w:tc>
        <w:tc>
          <w:tcPr>
            <w:tcW w:w="839" w:type="dxa"/>
            <w:tcBorders>
              <w:top w:val="outset" w:sz="6" w:space="0" w:color="000000"/>
              <w:left w:val="outset" w:sz="6" w:space="0" w:color="000000"/>
              <w:bottom w:val="outset" w:sz="6" w:space="0" w:color="000000"/>
              <w:right w:val="outset" w:sz="6" w:space="0" w:color="000000"/>
            </w:tcBorders>
          </w:tcPr>
          <w:p w14:paraId="7CF98A8E"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0C4572EF"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693" w:type="dxa"/>
            <w:tcBorders>
              <w:top w:val="outset" w:sz="6" w:space="0" w:color="000000"/>
              <w:left w:val="outset" w:sz="6" w:space="0" w:color="000000"/>
              <w:bottom w:val="outset" w:sz="6" w:space="0" w:color="000000"/>
              <w:right w:val="outset" w:sz="6" w:space="0" w:color="000000"/>
            </w:tcBorders>
          </w:tcPr>
          <w:p w14:paraId="5F56EC5A" w14:textId="7316AC48"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5.289.534,00</w:t>
            </w:r>
          </w:p>
        </w:tc>
        <w:tc>
          <w:tcPr>
            <w:tcW w:w="1587" w:type="dxa"/>
            <w:tcBorders>
              <w:top w:val="outset" w:sz="6" w:space="0" w:color="000000"/>
              <w:left w:val="outset" w:sz="6" w:space="0" w:color="000000"/>
              <w:bottom w:val="outset" w:sz="6" w:space="0" w:color="000000"/>
              <w:right w:val="outset" w:sz="6" w:space="0" w:color="000000"/>
            </w:tcBorders>
          </w:tcPr>
          <w:p w14:paraId="24B61502" w14:textId="2A2B6739"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5.279.963,12</w:t>
            </w:r>
          </w:p>
        </w:tc>
        <w:tc>
          <w:tcPr>
            <w:tcW w:w="936" w:type="dxa"/>
            <w:tcBorders>
              <w:top w:val="outset" w:sz="6" w:space="0" w:color="000000"/>
              <w:left w:val="outset" w:sz="6" w:space="0" w:color="000000"/>
              <w:bottom w:val="outset" w:sz="6" w:space="0" w:color="000000"/>
              <w:right w:val="outset" w:sz="6" w:space="0" w:color="000000"/>
            </w:tcBorders>
          </w:tcPr>
          <w:p w14:paraId="7850BF2C" w14:textId="1C59EE1F" w:rsidR="001316D3" w:rsidRPr="005B15BD" w:rsidRDefault="001316D3" w:rsidP="001316D3">
            <w:pPr>
              <w:pStyle w:val="NormalnyWeb"/>
              <w:jc w:val="center"/>
              <w:rPr>
                <w:rFonts w:asciiTheme="minorHAnsi" w:hAnsiTheme="minorHAnsi" w:cstheme="minorHAnsi"/>
                <w:i/>
              </w:rPr>
            </w:pPr>
            <w:r>
              <w:rPr>
                <w:rFonts w:asciiTheme="minorHAnsi" w:hAnsiTheme="minorHAnsi" w:cstheme="minorHAnsi"/>
                <w:i/>
              </w:rPr>
              <w:t>99,82</w:t>
            </w:r>
          </w:p>
        </w:tc>
      </w:tr>
      <w:tr w:rsidR="001316D3" w:rsidRPr="005B15BD" w14:paraId="63CB48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BF7F71D"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2D0127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3612DAF"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62224CDE"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58EBC6A0"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82FCA21"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0C6A444F" w14:textId="77777777" w:rsidR="001316D3" w:rsidRPr="005B15BD" w:rsidRDefault="001316D3" w:rsidP="001316D3">
            <w:pPr>
              <w:pStyle w:val="NormalnyWeb"/>
              <w:jc w:val="center"/>
              <w:rPr>
                <w:rFonts w:asciiTheme="minorHAnsi" w:hAnsiTheme="minorHAnsi" w:cstheme="minorHAnsi"/>
              </w:rPr>
            </w:pPr>
          </w:p>
        </w:tc>
      </w:tr>
      <w:tr w:rsidR="001316D3" w:rsidRPr="005B15BD" w14:paraId="59DC33E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8B82388"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B37BD93"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470677A"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3110</w:t>
            </w:r>
          </w:p>
        </w:tc>
        <w:tc>
          <w:tcPr>
            <w:tcW w:w="3455" w:type="dxa"/>
            <w:tcBorders>
              <w:top w:val="outset" w:sz="6" w:space="0" w:color="000000"/>
              <w:left w:val="outset" w:sz="6" w:space="0" w:color="000000"/>
              <w:bottom w:val="outset" w:sz="6" w:space="0" w:color="000000"/>
              <w:right w:val="outset" w:sz="6" w:space="0" w:color="000000"/>
            </w:tcBorders>
            <w:hideMark/>
          </w:tcPr>
          <w:p w14:paraId="273E7A34"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Świadczenia społeczne</w:t>
            </w:r>
          </w:p>
        </w:tc>
        <w:tc>
          <w:tcPr>
            <w:tcW w:w="1693" w:type="dxa"/>
            <w:tcBorders>
              <w:top w:val="outset" w:sz="6" w:space="0" w:color="000000"/>
              <w:left w:val="outset" w:sz="6" w:space="0" w:color="000000"/>
              <w:bottom w:val="outset" w:sz="6" w:space="0" w:color="000000"/>
              <w:right w:val="outset" w:sz="6" w:space="0" w:color="000000"/>
            </w:tcBorders>
          </w:tcPr>
          <w:p w14:paraId="22E2F04A" w14:textId="59BDE78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4.601.955,00</w:t>
            </w:r>
          </w:p>
        </w:tc>
        <w:tc>
          <w:tcPr>
            <w:tcW w:w="1587" w:type="dxa"/>
            <w:tcBorders>
              <w:top w:val="outset" w:sz="6" w:space="0" w:color="000000"/>
              <w:left w:val="outset" w:sz="6" w:space="0" w:color="000000"/>
              <w:bottom w:val="outset" w:sz="6" w:space="0" w:color="000000"/>
              <w:right w:val="outset" w:sz="6" w:space="0" w:color="000000"/>
            </w:tcBorders>
          </w:tcPr>
          <w:p w14:paraId="772900B9" w14:textId="6568B595"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4.593.314,66</w:t>
            </w:r>
          </w:p>
        </w:tc>
        <w:tc>
          <w:tcPr>
            <w:tcW w:w="936" w:type="dxa"/>
            <w:tcBorders>
              <w:top w:val="outset" w:sz="6" w:space="0" w:color="000000"/>
              <w:left w:val="outset" w:sz="6" w:space="0" w:color="000000"/>
              <w:bottom w:val="outset" w:sz="6" w:space="0" w:color="000000"/>
              <w:right w:val="outset" w:sz="6" w:space="0" w:color="000000"/>
            </w:tcBorders>
          </w:tcPr>
          <w:p w14:paraId="7B0DC219" w14:textId="7D0B049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99,81</w:t>
            </w:r>
          </w:p>
        </w:tc>
      </w:tr>
      <w:tr w:rsidR="001316D3" w:rsidRPr="005B15BD" w14:paraId="04FCF4A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FBF8093"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0B483EF"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48363D78"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63E0EFAC"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47577379" w14:textId="2ABD2C64"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104.275,00</w:t>
            </w:r>
          </w:p>
        </w:tc>
        <w:tc>
          <w:tcPr>
            <w:tcW w:w="1587" w:type="dxa"/>
            <w:tcBorders>
              <w:top w:val="outset" w:sz="6" w:space="0" w:color="000000"/>
              <w:left w:val="outset" w:sz="6" w:space="0" w:color="000000"/>
              <w:bottom w:val="outset" w:sz="6" w:space="0" w:color="000000"/>
              <w:right w:val="outset" w:sz="6" w:space="0" w:color="000000"/>
            </w:tcBorders>
          </w:tcPr>
          <w:p w14:paraId="00F5C892" w14:textId="365CD01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104.274,23</w:t>
            </w:r>
          </w:p>
        </w:tc>
        <w:tc>
          <w:tcPr>
            <w:tcW w:w="936" w:type="dxa"/>
            <w:tcBorders>
              <w:top w:val="outset" w:sz="6" w:space="0" w:color="000000"/>
              <w:left w:val="outset" w:sz="6" w:space="0" w:color="000000"/>
              <w:bottom w:val="outset" w:sz="6" w:space="0" w:color="000000"/>
              <w:right w:val="outset" w:sz="6" w:space="0" w:color="000000"/>
            </w:tcBorders>
          </w:tcPr>
          <w:p w14:paraId="701C33D2" w14:textId="21A710E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092425F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774194BC"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9F3DEBE"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BB4EEFA"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4040</w:t>
            </w:r>
          </w:p>
        </w:tc>
        <w:tc>
          <w:tcPr>
            <w:tcW w:w="3455" w:type="dxa"/>
            <w:tcBorders>
              <w:top w:val="outset" w:sz="6" w:space="0" w:color="000000"/>
              <w:left w:val="outset" w:sz="6" w:space="0" w:color="000000"/>
              <w:bottom w:val="outset" w:sz="6" w:space="0" w:color="000000"/>
              <w:right w:val="outset" w:sz="6" w:space="0" w:color="000000"/>
            </w:tcBorders>
            <w:hideMark/>
          </w:tcPr>
          <w:p w14:paraId="37409907"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693" w:type="dxa"/>
            <w:tcBorders>
              <w:top w:val="outset" w:sz="6" w:space="0" w:color="000000"/>
              <w:left w:val="outset" w:sz="6" w:space="0" w:color="000000"/>
              <w:bottom w:val="outset" w:sz="6" w:space="0" w:color="000000"/>
              <w:right w:val="outset" w:sz="6" w:space="0" w:color="000000"/>
            </w:tcBorders>
          </w:tcPr>
          <w:p w14:paraId="443B81D3" w14:textId="2140BAB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6.666,00</w:t>
            </w:r>
          </w:p>
        </w:tc>
        <w:tc>
          <w:tcPr>
            <w:tcW w:w="1587" w:type="dxa"/>
            <w:tcBorders>
              <w:top w:val="outset" w:sz="6" w:space="0" w:color="000000"/>
              <w:left w:val="outset" w:sz="6" w:space="0" w:color="000000"/>
              <w:bottom w:val="outset" w:sz="6" w:space="0" w:color="000000"/>
              <w:right w:val="outset" w:sz="6" w:space="0" w:color="000000"/>
            </w:tcBorders>
          </w:tcPr>
          <w:p w14:paraId="39F06527" w14:textId="4B4728C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6.665,99</w:t>
            </w:r>
          </w:p>
        </w:tc>
        <w:tc>
          <w:tcPr>
            <w:tcW w:w="936" w:type="dxa"/>
            <w:tcBorders>
              <w:top w:val="outset" w:sz="6" w:space="0" w:color="000000"/>
              <w:left w:val="outset" w:sz="6" w:space="0" w:color="000000"/>
              <w:bottom w:val="outset" w:sz="6" w:space="0" w:color="000000"/>
              <w:right w:val="outset" w:sz="6" w:space="0" w:color="000000"/>
            </w:tcBorders>
          </w:tcPr>
          <w:p w14:paraId="5665596A" w14:textId="03F3A27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17189FCD"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D0D170"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7FFA0AF"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4C4421A"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6828A1D4"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79D53FAB" w14:textId="34ACC96F"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554.413,00</w:t>
            </w:r>
          </w:p>
        </w:tc>
        <w:tc>
          <w:tcPr>
            <w:tcW w:w="1587" w:type="dxa"/>
            <w:tcBorders>
              <w:top w:val="outset" w:sz="6" w:space="0" w:color="000000"/>
              <w:left w:val="outset" w:sz="6" w:space="0" w:color="000000"/>
              <w:bottom w:val="outset" w:sz="6" w:space="0" w:color="000000"/>
              <w:right w:val="outset" w:sz="6" w:space="0" w:color="000000"/>
            </w:tcBorders>
          </w:tcPr>
          <w:p w14:paraId="04F8746B" w14:textId="63B87A1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553.738,88</w:t>
            </w:r>
          </w:p>
        </w:tc>
        <w:tc>
          <w:tcPr>
            <w:tcW w:w="936" w:type="dxa"/>
            <w:tcBorders>
              <w:top w:val="outset" w:sz="6" w:space="0" w:color="000000"/>
              <w:left w:val="outset" w:sz="6" w:space="0" w:color="000000"/>
              <w:bottom w:val="outset" w:sz="6" w:space="0" w:color="000000"/>
              <w:right w:val="outset" w:sz="6" w:space="0" w:color="000000"/>
            </w:tcBorders>
          </w:tcPr>
          <w:p w14:paraId="4A96D28F" w14:textId="3731C616"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99,88</w:t>
            </w:r>
          </w:p>
        </w:tc>
      </w:tr>
      <w:tr w:rsidR="001316D3" w:rsidRPr="005B15BD" w14:paraId="2096C0A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6B74BDF"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0E6800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5CA7A77"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43C8EC9D"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0E2A2485" w14:textId="0B89172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1.318,00</w:t>
            </w:r>
          </w:p>
        </w:tc>
        <w:tc>
          <w:tcPr>
            <w:tcW w:w="1587" w:type="dxa"/>
            <w:tcBorders>
              <w:top w:val="outset" w:sz="6" w:space="0" w:color="000000"/>
              <w:left w:val="outset" w:sz="6" w:space="0" w:color="000000"/>
              <w:bottom w:val="outset" w:sz="6" w:space="0" w:color="000000"/>
              <w:right w:val="outset" w:sz="6" w:space="0" w:color="000000"/>
            </w:tcBorders>
          </w:tcPr>
          <w:p w14:paraId="01C7C1DC" w14:textId="25491E5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1.304,62</w:t>
            </w:r>
          </w:p>
        </w:tc>
        <w:tc>
          <w:tcPr>
            <w:tcW w:w="936" w:type="dxa"/>
            <w:tcBorders>
              <w:top w:val="outset" w:sz="6" w:space="0" w:color="000000"/>
              <w:left w:val="outset" w:sz="6" w:space="0" w:color="000000"/>
              <w:bottom w:val="outset" w:sz="6" w:space="0" w:color="000000"/>
              <w:right w:val="outset" w:sz="6" w:space="0" w:color="000000"/>
            </w:tcBorders>
          </w:tcPr>
          <w:p w14:paraId="6764C998" w14:textId="011E934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98,98</w:t>
            </w:r>
          </w:p>
        </w:tc>
      </w:tr>
      <w:tr w:rsidR="001316D3" w:rsidRPr="005B15BD" w14:paraId="0C0E59D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0653273"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54D1AE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3A0DE171"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hideMark/>
          </w:tcPr>
          <w:p w14:paraId="418E85E4"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13B34D81" w14:textId="0D05CFAF"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2.800,00</w:t>
            </w:r>
          </w:p>
        </w:tc>
        <w:tc>
          <w:tcPr>
            <w:tcW w:w="1587" w:type="dxa"/>
            <w:tcBorders>
              <w:top w:val="outset" w:sz="6" w:space="0" w:color="000000"/>
              <w:left w:val="outset" w:sz="6" w:space="0" w:color="000000"/>
              <w:bottom w:val="outset" w:sz="6" w:space="0" w:color="000000"/>
              <w:right w:val="outset" w:sz="6" w:space="0" w:color="000000"/>
            </w:tcBorders>
          </w:tcPr>
          <w:p w14:paraId="60B100E3" w14:textId="32FD36D5"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2.559,92</w:t>
            </w:r>
          </w:p>
        </w:tc>
        <w:tc>
          <w:tcPr>
            <w:tcW w:w="936" w:type="dxa"/>
            <w:tcBorders>
              <w:top w:val="outset" w:sz="6" w:space="0" w:color="000000"/>
              <w:left w:val="outset" w:sz="6" w:space="0" w:color="000000"/>
              <w:bottom w:val="outset" w:sz="6" w:space="0" w:color="000000"/>
              <w:right w:val="outset" w:sz="6" w:space="0" w:color="000000"/>
            </w:tcBorders>
          </w:tcPr>
          <w:p w14:paraId="017BF90F" w14:textId="372D4895"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91,43</w:t>
            </w:r>
          </w:p>
        </w:tc>
      </w:tr>
      <w:tr w:rsidR="001316D3" w:rsidRPr="005B15BD" w14:paraId="67EBDE1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D995916"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EFB6704"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DABC142"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4300</w:t>
            </w:r>
          </w:p>
        </w:tc>
        <w:tc>
          <w:tcPr>
            <w:tcW w:w="3455" w:type="dxa"/>
            <w:tcBorders>
              <w:top w:val="outset" w:sz="6" w:space="0" w:color="000000"/>
              <w:left w:val="outset" w:sz="6" w:space="0" w:color="000000"/>
              <w:bottom w:val="outset" w:sz="6" w:space="0" w:color="000000"/>
              <w:right w:val="outset" w:sz="6" w:space="0" w:color="000000"/>
            </w:tcBorders>
            <w:hideMark/>
          </w:tcPr>
          <w:p w14:paraId="3121D708"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usług pozostałych</w:t>
            </w:r>
          </w:p>
        </w:tc>
        <w:tc>
          <w:tcPr>
            <w:tcW w:w="1693" w:type="dxa"/>
            <w:tcBorders>
              <w:top w:val="outset" w:sz="6" w:space="0" w:color="000000"/>
              <w:left w:val="outset" w:sz="6" w:space="0" w:color="000000"/>
              <w:bottom w:val="outset" w:sz="6" w:space="0" w:color="000000"/>
              <w:right w:val="outset" w:sz="6" w:space="0" w:color="000000"/>
            </w:tcBorders>
          </w:tcPr>
          <w:p w14:paraId="7A432C20" w14:textId="5F464AF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12.652,00</w:t>
            </w:r>
          </w:p>
        </w:tc>
        <w:tc>
          <w:tcPr>
            <w:tcW w:w="1587" w:type="dxa"/>
            <w:tcBorders>
              <w:top w:val="outset" w:sz="6" w:space="0" w:color="000000"/>
              <w:left w:val="outset" w:sz="6" w:space="0" w:color="000000"/>
              <w:bottom w:val="outset" w:sz="6" w:space="0" w:color="000000"/>
              <w:right w:val="outset" w:sz="6" w:space="0" w:color="000000"/>
            </w:tcBorders>
          </w:tcPr>
          <w:p w14:paraId="7E00C47D" w14:textId="26B7BFC0"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12.652,00</w:t>
            </w:r>
          </w:p>
        </w:tc>
        <w:tc>
          <w:tcPr>
            <w:tcW w:w="936" w:type="dxa"/>
            <w:tcBorders>
              <w:top w:val="outset" w:sz="6" w:space="0" w:color="000000"/>
              <w:left w:val="outset" w:sz="6" w:space="0" w:color="000000"/>
              <w:bottom w:val="outset" w:sz="6" w:space="0" w:color="000000"/>
              <w:right w:val="outset" w:sz="6" w:space="0" w:color="000000"/>
            </w:tcBorders>
          </w:tcPr>
          <w:p w14:paraId="7E7EF78D" w14:textId="7243FB8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7193335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EB3507F"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202410E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2AA0015"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4360</w:t>
            </w:r>
          </w:p>
        </w:tc>
        <w:tc>
          <w:tcPr>
            <w:tcW w:w="3455" w:type="dxa"/>
            <w:tcBorders>
              <w:top w:val="outset" w:sz="6" w:space="0" w:color="000000"/>
              <w:left w:val="outset" w:sz="6" w:space="0" w:color="000000"/>
              <w:bottom w:val="outset" w:sz="6" w:space="0" w:color="000000"/>
              <w:right w:val="outset" w:sz="6" w:space="0" w:color="000000"/>
            </w:tcBorders>
            <w:hideMark/>
          </w:tcPr>
          <w:p w14:paraId="6ED1F101"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 xml:space="preserve">Opłaty z tytułu zakupu usług telekomunikacyjnych </w:t>
            </w:r>
          </w:p>
        </w:tc>
        <w:tc>
          <w:tcPr>
            <w:tcW w:w="1693" w:type="dxa"/>
            <w:tcBorders>
              <w:top w:val="outset" w:sz="6" w:space="0" w:color="000000"/>
              <w:left w:val="outset" w:sz="6" w:space="0" w:color="000000"/>
              <w:bottom w:val="outset" w:sz="6" w:space="0" w:color="000000"/>
              <w:right w:val="outset" w:sz="6" w:space="0" w:color="000000"/>
            </w:tcBorders>
          </w:tcPr>
          <w:p w14:paraId="0717A93B" w14:textId="6A626C64"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600,00</w:t>
            </w:r>
          </w:p>
        </w:tc>
        <w:tc>
          <w:tcPr>
            <w:tcW w:w="1587" w:type="dxa"/>
            <w:tcBorders>
              <w:top w:val="outset" w:sz="6" w:space="0" w:color="000000"/>
              <w:left w:val="outset" w:sz="6" w:space="0" w:color="000000"/>
              <w:bottom w:val="outset" w:sz="6" w:space="0" w:color="000000"/>
              <w:right w:val="outset" w:sz="6" w:space="0" w:color="000000"/>
            </w:tcBorders>
          </w:tcPr>
          <w:p w14:paraId="31C3E545" w14:textId="4BA219C9"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600,00</w:t>
            </w:r>
          </w:p>
        </w:tc>
        <w:tc>
          <w:tcPr>
            <w:tcW w:w="936" w:type="dxa"/>
            <w:tcBorders>
              <w:top w:val="outset" w:sz="6" w:space="0" w:color="000000"/>
              <w:left w:val="outset" w:sz="6" w:space="0" w:color="000000"/>
              <w:bottom w:val="outset" w:sz="6" w:space="0" w:color="000000"/>
              <w:right w:val="outset" w:sz="6" w:space="0" w:color="000000"/>
            </w:tcBorders>
          </w:tcPr>
          <w:p w14:paraId="433F61AE" w14:textId="39A6A1D0"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48F11BE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5E055C0"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5A466B9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A9B16BD" w14:textId="475DB2C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4410</w:t>
            </w:r>
          </w:p>
        </w:tc>
        <w:tc>
          <w:tcPr>
            <w:tcW w:w="3455" w:type="dxa"/>
            <w:tcBorders>
              <w:top w:val="outset" w:sz="6" w:space="0" w:color="000000"/>
              <w:left w:val="outset" w:sz="6" w:space="0" w:color="000000"/>
              <w:bottom w:val="outset" w:sz="6" w:space="0" w:color="000000"/>
              <w:right w:val="outset" w:sz="6" w:space="0" w:color="000000"/>
            </w:tcBorders>
          </w:tcPr>
          <w:p w14:paraId="0AC42D0D" w14:textId="42F3E0A4" w:rsidR="001316D3" w:rsidRPr="005B15BD" w:rsidRDefault="001316D3" w:rsidP="001316D3">
            <w:pPr>
              <w:pStyle w:val="NormalnyWeb"/>
              <w:rPr>
                <w:rFonts w:asciiTheme="minorHAnsi" w:hAnsiTheme="minorHAnsi" w:cstheme="minorHAnsi"/>
              </w:rPr>
            </w:pPr>
            <w:r>
              <w:rPr>
                <w:rFonts w:asciiTheme="minorHAnsi" w:hAnsiTheme="minorHAnsi" w:cstheme="minorHAnsi"/>
              </w:rPr>
              <w:t>Podróże służbowe krajowe</w:t>
            </w:r>
          </w:p>
        </w:tc>
        <w:tc>
          <w:tcPr>
            <w:tcW w:w="1693" w:type="dxa"/>
            <w:tcBorders>
              <w:top w:val="outset" w:sz="6" w:space="0" w:color="000000"/>
              <w:left w:val="outset" w:sz="6" w:space="0" w:color="000000"/>
              <w:bottom w:val="outset" w:sz="6" w:space="0" w:color="000000"/>
              <w:right w:val="outset" w:sz="6" w:space="0" w:color="000000"/>
            </w:tcBorders>
          </w:tcPr>
          <w:p w14:paraId="2300FDC7" w14:textId="707A837A" w:rsidR="001316D3" w:rsidRDefault="001316D3" w:rsidP="001316D3">
            <w:pPr>
              <w:pStyle w:val="NormalnyWeb"/>
              <w:jc w:val="center"/>
              <w:rPr>
                <w:rFonts w:asciiTheme="minorHAnsi" w:hAnsiTheme="minorHAnsi" w:cstheme="minorHAnsi"/>
              </w:rPr>
            </w:pPr>
            <w:r>
              <w:rPr>
                <w:rFonts w:asciiTheme="minorHAnsi" w:hAnsiTheme="minorHAnsi" w:cstheme="minorHAnsi"/>
              </w:rPr>
              <w:t>479,00</w:t>
            </w:r>
          </w:p>
        </w:tc>
        <w:tc>
          <w:tcPr>
            <w:tcW w:w="1587" w:type="dxa"/>
            <w:tcBorders>
              <w:top w:val="outset" w:sz="6" w:space="0" w:color="000000"/>
              <w:left w:val="outset" w:sz="6" w:space="0" w:color="000000"/>
              <w:bottom w:val="outset" w:sz="6" w:space="0" w:color="000000"/>
              <w:right w:val="outset" w:sz="6" w:space="0" w:color="000000"/>
            </w:tcBorders>
          </w:tcPr>
          <w:p w14:paraId="78147BA7" w14:textId="07A2441A" w:rsidR="001316D3" w:rsidRDefault="001316D3" w:rsidP="001316D3">
            <w:pPr>
              <w:pStyle w:val="NormalnyWeb"/>
              <w:jc w:val="center"/>
              <w:rPr>
                <w:rFonts w:asciiTheme="minorHAnsi" w:hAnsiTheme="minorHAnsi" w:cstheme="minorHAnsi"/>
              </w:rPr>
            </w:pPr>
            <w:r>
              <w:rPr>
                <w:rFonts w:asciiTheme="minorHAnsi" w:hAnsiTheme="minorHAnsi" w:cstheme="minorHAnsi"/>
              </w:rPr>
              <w:t>478,40</w:t>
            </w:r>
          </w:p>
        </w:tc>
        <w:tc>
          <w:tcPr>
            <w:tcW w:w="936" w:type="dxa"/>
            <w:tcBorders>
              <w:top w:val="outset" w:sz="6" w:space="0" w:color="000000"/>
              <w:left w:val="outset" w:sz="6" w:space="0" w:color="000000"/>
              <w:bottom w:val="outset" w:sz="6" w:space="0" w:color="000000"/>
              <w:right w:val="outset" w:sz="6" w:space="0" w:color="000000"/>
            </w:tcBorders>
          </w:tcPr>
          <w:p w14:paraId="44D8B6FF" w14:textId="4A979B2D" w:rsidR="001316D3" w:rsidRDefault="001316D3" w:rsidP="001316D3">
            <w:pPr>
              <w:pStyle w:val="NormalnyWeb"/>
              <w:jc w:val="center"/>
              <w:rPr>
                <w:rFonts w:asciiTheme="minorHAnsi" w:hAnsiTheme="minorHAnsi" w:cstheme="minorHAnsi"/>
              </w:rPr>
            </w:pPr>
            <w:r>
              <w:rPr>
                <w:rFonts w:asciiTheme="minorHAnsi" w:hAnsiTheme="minorHAnsi" w:cstheme="minorHAnsi"/>
              </w:rPr>
              <w:t>99,87</w:t>
            </w:r>
          </w:p>
        </w:tc>
      </w:tr>
      <w:tr w:rsidR="001316D3" w:rsidRPr="005B15BD" w14:paraId="71184F68"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5D6F9D2"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33AC98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51520A85"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4440</w:t>
            </w:r>
          </w:p>
        </w:tc>
        <w:tc>
          <w:tcPr>
            <w:tcW w:w="3455" w:type="dxa"/>
            <w:tcBorders>
              <w:top w:val="outset" w:sz="6" w:space="0" w:color="000000"/>
              <w:left w:val="outset" w:sz="6" w:space="0" w:color="000000"/>
              <w:bottom w:val="outset" w:sz="6" w:space="0" w:color="000000"/>
              <w:right w:val="outset" w:sz="6" w:space="0" w:color="000000"/>
            </w:tcBorders>
            <w:hideMark/>
          </w:tcPr>
          <w:p w14:paraId="536A7F49"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693" w:type="dxa"/>
            <w:tcBorders>
              <w:top w:val="outset" w:sz="6" w:space="0" w:color="000000"/>
              <w:left w:val="outset" w:sz="6" w:space="0" w:color="000000"/>
              <w:bottom w:val="outset" w:sz="6" w:space="0" w:color="000000"/>
              <w:right w:val="outset" w:sz="6" w:space="0" w:color="000000"/>
            </w:tcBorders>
          </w:tcPr>
          <w:p w14:paraId="37A1EDBC" w14:textId="5D1510A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3.876,00</w:t>
            </w:r>
          </w:p>
        </w:tc>
        <w:tc>
          <w:tcPr>
            <w:tcW w:w="1587" w:type="dxa"/>
            <w:tcBorders>
              <w:top w:val="outset" w:sz="6" w:space="0" w:color="000000"/>
              <w:left w:val="outset" w:sz="6" w:space="0" w:color="000000"/>
              <w:bottom w:val="outset" w:sz="6" w:space="0" w:color="000000"/>
              <w:right w:val="outset" w:sz="6" w:space="0" w:color="000000"/>
            </w:tcBorders>
          </w:tcPr>
          <w:p w14:paraId="5A2A1372" w14:textId="0494CB70"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3.875,42</w:t>
            </w:r>
          </w:p>
        </w:tc>
        <w:tc>
          <w:tcPr>
            <w:tcW w:w="936" w:type="dxa"/>
            <w:tcBorders>
              <w:top w:val="outset" w:sz="6" w:space="0" w:color="000000"/>
              <w:left w:val="outset" w:sz="6" w:space="0" w:color="000000"/>
              <w:bottom w:val="outset" w:sz="6" w:space="0" w:color="000000"/>
              <w:right w:val="outset" w:sz="6" w:space="0" w:color="000000"/>
            </w:tcBorders>
          </w:tcPr>
          <w:p w14:paraId="1B38E790" w14:textId="6527184C"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99,99</w:t>
            </w:r>
          </w:p>
        </w:tc>
      </w:tr>
      <w:tr w:rsidR="001316D3" w:rsidRPr="005B15BD" w14:paraId="0748A67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8E2F863"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65FCDCC"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5466F129" w14:textId="29AA646B"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4700</w:t>
            </w:r>
          </w:p>
        </w:tc>
        <w:tc>
          <w:tcPr>
            <w:tcW w:w="3455" w:type="dxa"/>
            <w:tcBorders>
              <w:top w:val="outset" w:sz="6" w:space="0" w:color="000000"/>
              <w:left w:val="outset" w:sz="6" w:space="0" w:color="000000"/>
              <w:bottom w:val="outset" w:sz="6" w:space="0" w:color="000000"/>
              <w:right w:val="outset" w:sz="6" w:space="0" w:color="000000"/>
            </w:tcBorders>
          </w:tcPr>
          <w:p w14:paraId="0C3E9B06" w14:textId="46C7DA39" w:rsidR="001316D3" w:rsidRPr="005B15BD" w:rsidRDefault="001316D3" w:rsidP="001316D3">
            <w:pPr>
              <w:pStyle w:val="NormalnyWeb"/>
              <w:rPr>
                <w:rFonts w:asciiTheme="minorHAnsi" w:hAnsiTheme="minorHAnsi" w:cstheme="minorHAnsi"/>
              </w:rPr>
            </w:pPr>
            <w:r>
              <w:rPr>
                <w:rFonts w:asciiTheme="minorHAnsi" w:hAnsiTheme="minorHAnsi" w:cstheme="minorHAnsi"/>
              </w:rPr>
              <w:t>Szkolenia pracowników niebędących członkami korpusu służby cywilnej</w:t>
            </w:r>
          </w:p>
        </w:tc>
        <w:tc>
          <w:tcPr>
            <w:tcW w:w="1693" w:type="dxa"/>
            <w:tcBorders>
              <w:top w:val="outset" w:sz="6" w:space="0" w:color="000000"/>
              <w:left w:val="outset" w:sz="6" w:space="0" w:color="000000"/>
              <w:bottom w:val="outset" w:sz="6" w:space="0" w:color="000000"/>
              <w:right w:val="outset" w:sz="6" w:space="0" w:color="000000"/>
            </w:tcBorders>
          </w:tcPr>
          <w:p w14:paraId="58CDE296" w14:textId="3D67F301" w:rsidR="001316D3" w:rsidRDefault="001316D3" w:rsidP="001316D3">
            <w:pPr>
              <w:pStyle w:val="NormalnyWeb"/>
              <w:jc w:val="center"/>
              <w:rPr>
                <w:rFonts w:asciiTheme="minorHAnsi" w:hAnsiTheme="minorHAnsi" w:cstheme="minorHAnsi"/>
              </w:rPr>
            </w:pPr>
            <w:r>
              <w:rPr>
                <w:rFonts w:asciiTheme="minorHAnsi" w:hAnsiTheme="minorHAnsi" w:cstheme="minorHAnsi"/>
              </w:rPr>
              <w:t>500,00</w:t>
            </w:r>
          </w:p>
        </w:tc>
        <w:tc>
          <w:tcPr>
            <w:tcW w:w="1587" w:type="dxa"/>
            <w:tcBorders>
              <w:top w:val="outset" w:sz="6" w:space="0" w:color="000000"/>
              <w:left w:val="outset" w:sz="6" w:space="0" w:color="000000"/>
              <w:bottom w:val="outset" w:sz="6" w:space="0" w:color="000000"/>
              <w:right w:val="outset" w:sz="6" w:space="0" w:color="000000"/>
            </w:tcBorders>
          </w:tcPr>
          <w:p w14:paraId="6D7A712D" w14:textId="6AD5BF76" w:rsidR="001316D3" w:rsidRDefault="001316D3" w:rsidP="001316D3">
            <w:pPr>
              <w:pStyle w:val="NormalnyWeb"/>
              <w:jc w:val="center"/>
              <w:rPr>
                <w:rFonts w:asciiTheme="minorHAnsi" w:hAnsiTheme="minorHAnsi" w:cstheme="minorHAnsi"/>
              </w:rPr>
            </w:pPr>
            <w:r>
              <w:rPr>
                <w:rFonts w:asciiTheme="minorHAnsi" w:hAnsiTheme="minorHAnsi" w:cstheme="minorHAnsi"/>
              </w:rPr>
              <w:t>499,00</w:t>
            </w:r>
          </w:p>
        </w:tc>
        <w:tc>
          <w:tcPr>
            <w:tcW w:w="936" w:type="dxa"/>
            <w:tcBorders>
              <w:top w:val="outset" w:sz="6" w:space="0" w:color="000000"/>
              <w:left w:val="outset" w:sz="6" w:space="0" w:color="000000"/>
              <w:bottom w:val="outset" w:sz="6" w:space="0" w:color="000000"/>
              <w:right w:val="outset" w:sz="6" w:space="0" w:color="000000"/>
            </w:tcBorders>
          </w:tcPr>
          <w:p w14:paraId="0D54BFA4" w14:textId="71A3A592" w:rsidR="001316D3" w:rsidRDefault="001316D3" w:rsidP="001316D3">
            <w:pPr>
              <w:pStyle w:val="NormalnyWeb"/>
              <w:jc w:val="center"/>
              <w:rPr>
                <w:rFonts w:asciiTheme="minorHAnsi" w:hAnsiTheme="minorHAnsi" w:cstheme="minorHAnsi"/>
              </w:rPr>
            </w:pPr>
            <w:r>
              <w:rPr>
                <w:rFonts w:asciiTheme="minorHAnsi" w:hAnsiTheme="minorHAnsi" w:cstheme="minorHAnsi"/>
              </w:rPr>
              <w:t>99,80</w:t>
            </w:r>
          </w:p>
        </w:tc>
      </w:tr>
      <w:tr w:rsidR="001316D3" w:rsidRPr="005B15BD" w14:paraId="5B865C47"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16C100A"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9B0443A"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4A360A76"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163C1CD9"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1B2B6B5B"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6BC23036"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3C083A0" w14:textId="77777777" w:rsidR="001316D3" w:rsidRPr="005B15BD" w:rsidRDefault="001316D3" w:rsidP="001316D3">
            <w:pPr>
              <w:pStyle w:val="NormalnyWeb"/>
              <w:jc w:val="center"/>
              <w:rPr>
                <w:rFonts w:asciiTheme="minorHAnsi" w:hAnsiTheme="minorHAnsi" w:cstheme="minorHAnsi"/>
              </w:rPr>
            </w:pPr>
          </w:p>
        </w:tc>
      </w:tr>
      <w:tr w:rsidR="001316D3" w:rsidRPr="005B15BD" w14:paraId="5993816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C8EF0C0"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22B6D13D" w14:textId="77777777" w:rsidR="001316D3" w:rsidRPr="005B15BD" w:rsidRDefault="001316D3" w:rsidP="001316D3">
            <w:pPr>
              <w:pStyle w:val="NormalnyWeb"/>
              <w:jc w:val="center"/>
              <w:rPr>
                <w:rFonts w:asciiTheme="minorHAnsi" w:hAnsiTheme="minorHAnsi" w:cstheme="minorHAnsi"/>
                <w:i/>
              </w:rPr>
            </w:pPr>
            <w:r w:rsidRPr="005B15BD">
              <w:rPr>
                <w:rFonts w:asciiTheme="minorHAnsi" w:hAnsiTheme="minorHAnsi" w:cstheme="minorHAnsi"/>
                <w:i/>
              </w:rPr>
              <w:t>85503</w:t>
            </w:r>
          </w:p>
        </w:tc>
        <w:tc>
          <w:tcPr>
            <w:tcW w:w="839" w:type="dxa"/>
            <w:tcBorders>
              <w:top w:val="outset" w:sz="6" w:space="0" w:color="000000"/>
              <w:left w:val="outset" w:sz="6" w:space="0" w:color="000000"/>
              <w:bottom w:val="outset" w:sz="6" w:space="0" w:color="000000"/>
              <w:right w:val="outset" w:sz="6" w:space="0" w:color="000000"/>
            </w:tcBorders>
          </w:tcPr>
          <w:p w14:paraId="5A85E2AE" w14:textId="77777777" w:rsidR="001316D3" w:rsidRPr="005B15BD" w:rsidRDefault="001316D3" w:rsidP="001316D3">
            <w:pPr>
              <w:pStyle w:val="NormalnyWeb"/>
              <w:jc w:val="center"/>
              <w:rPr>
                <w:rFonts w:asciiTheme="minorHAnsi" w:hAnsiTheme="minorHAnsi" w:cstheme="minorHAnsi"/>
                <w:i/>
              </w:rPr>
            </w:pPr>
          </w:p>
        </w:tc>
        <w:tc>
          <w:tcPr>
            <w:tcW w:w="3455" w:type="dxa"/>
            <w:tcBorders>
              <w:top w:val="outset" w:sz="6" w:space="0" w:color="000000"/>
              <w:left w:val="outset" w:sz="6" w:space="0" w:color="000000"/>
              <w:bottom w:val="outset" w:sz="6" w:space="0" w:color="000000"/>
              <w:right w:val="outset" w:sz="6" w:space="0" w:color="000000"/>
            </w:tcBorders>
            <w:hideMark/>
          </w:tcPr>
          <w:p w14:paraId="5D561F07" w14:textId="77777777" w:rsidR="001316D3" w:rsidRPr="005B15BD" w:rsidRDefault="001316D3" w:rsidP="001316D3">
            <w:pPr>
              <w:pStyle w:val="NormalnyWeb"/>
              <w:rPr>
                <w:rFonts w:asciiTheme="minorHAnsi" w:hAnsiTheme="minorHAnsi" w:cstheme="minorHAnsi"/>
                <w:i/>
              </w:rPr>
            </w:pPr>
            <w:r w:rsidRPr="005B15BD">
              <w:rPr>
                <w:rFonts w:asciiTheme="minorHAnsi" w:hAnsiTheme="minorHAnsi" w:cstheme="minorHAnsi"/>
                <w:i/>
              </w:rPr>
              <w:t>Karta Dużej Rodziny</w:t>
            </w:r>
          </w:p>
        </w:tc>
        <w:tc>
          <w:tcPr>
            <w:tcW w:w="1693" w:type="dxa"/>
            <w:tcBorders>
              <w:top w:val="outset" w:sz="6" w:space="0" w:color="000000"/>
              <w:left w:val="outset" w:sz="6" w:space="0" w:color="000000"/>
              <w:bottom w:val="outset" w:sz="6" w:space="0" w:color="000000"/>
              <w:right w:val="outset" w:sz="6" w:space="0" w:color="000000"/>
            </w:tcBorders>
          </w:tcPr>
          <w:p w14:paraId="4BF12603" w14:textId="08E6C3AA" w:rsidR="001316D3" w:rsidRPr="005B15BD" w:rsidRDefault="00801013" w:rsidP="001316D3">
            <w:pPr>
              <w:pStyle w:val="NormalnyWeb"/>
              <w:jc w:val="center"/>
              <w:rPr>
                <w:rFonts w:asciiTheme="minorHAnsi" w:hAnsiTheme="minorHAnsi" w:cstheme="minorHAnsi"/>
                <w:i/>
              </w:rPr>
            </w:pPr>
            <w:r>
              <w:rPr>
                <w:rFonts w:asciiTheme="minorHAnsi" w:hAnsiTheme="minorHAnsi" w:cstheme="minorHAnsi"/>
                <w:i/>
              </w:rPr>
              <w:t>1.747,00</w:t>
            </w:r>
          </w:p>
        </w:tc>
        <w:tc>
          <w:tcPr>
            <w:tcW w:w="1587" w:type="dxa"/>
            <w:tcBorders>
              <w:top w:val="outset" w:sz="6" w:space="0" w:color="000000"/>
              <w:left w:val="outset" w:sz="6" w:space="0" w:color="000000"/>
              <w:bottom w:val="outset" w:sz="6" w:space="0" w:color="000000"/>
              <w:right w:val="outset" w:sz="6" w:space="0" w:color="000000"/>
            </w:tcBorders>
          </w:tcPr>
          <w:p w14:paraId="7D4C0C17" w14:textId="44E94C43" w:rsidR="001316D3" w:rsidRPr="005B15BD" w:rsidRDefault="00801013" w:rsidP="001316D3">
            <w:pPr>
              <w:pStyle w:val="NormalnyWeb"/>
              <w:jc w:val="center"/>
              <w:rPr>
                <w:rFonts w:asciiTheme="minorHAnsi" w:hAnsiTheme="minorHAnsi" w:cstheme="minorHAnsi"/>
                <w:i/>
              </w:rPr>
            </w:pPr>
            <w:r>
              <w:rPr>
                <w:rFonts w:asciiTheme="minorHAnsi" w:hAnsiTheme="minorHAnsi" w:cstheme="minorHAnsi"/>
                <w:i/>
              </w:rPr>
              <w:t>1.747,00</w:t>
            </w:r>
          </w:p>
        </w:tc>
        <w:tc>
          <w:tcPr>
            <w:tcW w:w="936" w:type="dxa"/>
            <w:tcBorders>
              <w:top w:val="outset" w:sz="6" w:space="0" w:color="000000"/>
              <w:left w:val="outset" w:sz="6" w:space="0" w:color="000000"/>
              <w:bottom w:val="outset" w:sz="6" w:space="0" w:color="000000"/>
              <w:right w:val="outset" w:sz="6" w:space="0" w:color="000000"/>
            </w:tcBorders>
          </w:tcPr>
          <w:p w14:paraId="6978C7BD" w14:textId="3E6ACCE9" w:rsidR="001316D3" w:rsidRPr="005B15BD" w:rsidRDefault="00801013" w:rsidP="001316D3">
            <w:pPr>
              <w:pStyle w:val="NormalnyWeb"/>
              <w:jc w:val="center"/>
              <w:rPr>
                <w:rFonts w:asciiTheme="minorHAnsi" w:hAnsiTheme="minorHAnsi" w:cstheme="minorHAnsi"/>
                <w:i/>
              </w:rPr>
            </w:pPr>
            <w:r>
              <w:rPr>
                <w:rFonts w:asciiTheme="minorHAnsi" w:hAnsiTheme="minorHAnsi" w:cstheme="minorHAnsi"/>
                <w:i/>
              </w:rPr>
              <w:t>100,00</w:t>
            </w:r>
          </w:p>
        </w:tc>
      </w:tr>
      <w:tr w:rsidR="001316D3" w:rsidRPr="005B15BD" w14:paraId="4F4FB97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AD7AA1B"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EA579F2"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7D43EBDD"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31BC6AE8"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245E163B"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887A801"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17450EA6" w14:textId="77777777" w:rsidR="001316D3" w:rsidRPr="005B15BD" w:rsidRDefault="001316D3" w:rsidP="001316D3">
            <w:pPr>
              <w:pStyle w:val="NormalnyWeb"/>
              <w:jc w:val="center"/>
              <w:rPr>
                <w:rFonts w:asciiTheme="minorHAnsi" w:hAnsiTheme="minorHAnsi" w:cstheme="minorHAnsi"/>
              </w:rPr>
            </w:pPr>
          </w:p>
        </w:tc>
      </w:tr>
      <w:tr w:rsidR="001316D3" w:rsidRPr="005B15BD" w14:paraId="28C4E6F4"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089F44D"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76DF60F"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208546E3"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4010</w:t>
            </w:r>
          </w:p>
        </w:tc>
        <w:tc>
          <w:tcPr>
            <w:tcW w:w="3455" w:type="dxa"/>
            <w:tcBorders>
              <w:top w:val="outset" w:sz="6" w:space="0" w:color="000000"/>
              <w:left w:val="outset" w:sz="6" w:space="0" w:color="000000"/>
              <w:bottom w:val="outset" w:sz="6" w:space="0" w:color="000000"/>
              <w:right w:val="outset" w:sz="6" w:space="0" w:color="000000"/>
            </w:tcBorders>
            <w:hideMark/>
          </w:tcPr>
          <w:p w14:paraId="33FD371A"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693" w:type="dxa"/>
            <w:tcBorders>
              <w:top w:val="outset" w:sz="6" w:space="0" w:color="000000"/>
              <w:left w:val="outset" w:sz="6" w:space="0" w:color="000000"/>
              <w:bottom w:val="outset" w:sz="6" w:space="0" w:color="000000"/>
              <w:right w:val="outset" w:sz="6" w:space="0" w:color="000000"/>
            </w:tcBorders>
          </w:tcPr>
          <w:p w14:paraId="1437A29C" w14:textId="134A623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1.461,00</w:t>
            </w:r>
          </w:p>
        </w:tc>
        <w:tc>
          <w:tcPr>
            <w:tcW w:w="1587" w:type="dxa"/>
            <w:tcBorders>
              <w:top w:val="outset" w:sz="6" w:space="0" w:color="000000"/>
              <w:left w:val="outset" w:sz="6" w:space="0" w:color="000000"/>
              <w:bottom w:val="outset" w:sz="6" w:space="0" w:color="000000"/>
              <w:right w:val="outset" w:sz="6" w:space="0" w:color="000000"/>
            </w:tcBorders>
          </w:tcPr>
          <w:p w14:paraId="3565FD0F" w14:textId="796F5B82"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1.461,00</w:t>
            </w:r>
          </w:p>
        </w:tc>
        <w:tc>
          <w:tcPr>
            <w:tcW w:w="936" w:type="dxa"/>
            <w:tcBorders>
              <w:top w:val="outset" w:sz="6" w:space="0" w:color="000000"/>
              <w:left w:val="outset" w:sz="6" w:space="0" w:color="000000"/>
              <w:bottom w:val="outset" w:sz="6" w:space="0" w:color="000000"/>
              <w:right w:val="outset" w:sz="6" w:space="0" w:color="000000"/>
            </w:tcBorders>
          </w:tcPr>
          <w:p w14:paraId="24A9FFBE" w14:textId="1E8D56A3"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0DFA3AA6"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4DCEAB2"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4A247027"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72EF5890"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4110</w:t>
            </w:r>
          </w:p>
        </w:tc>
        <w:tc>
          <w:tcPr>
            <w:tcW w:w="3455" w:type="dxa"/>
            <w:tcBorders>
              <w:top w:val="outset" w:sz="6" w:space="0" w:color="000000"/>
              <w:left w:val="outset" w:sz="6" w:space="0" w:color="000000"/>
              <w:bottom w:val="outset" w:sz="6" w:space="0" w:color="000000"/>
              <w:right w:val="outset" w:sz="6" w:space="0" w:color="000000"/>
            </w:tcBorders>
            <w:hideMark/>
          </w:tcPr>
          <w:p w14:paraId="632588B1"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693" w:type="dxa"/>
            <w:tcBorders>
              <w:top w:val="outset" w:sz="6" w:space="0" w:color="000000"/>
              <w:left w:val="outset" w:sz="6" w:space="0" w:color="000000"/>
              <w:bottom w:val="outset" w:sz="6" w:space="0" w:color="000000"/>
              <w:right w:val="outset" w:sz="6" w:space="0" w:color="000000"/>
            </w:tcBorders>
          </w:tcPr>
          <w:p w14:paraId="31F9DC39" w14:textId="1DECFE99"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251,00</w:t>
            </w:r>
          </w:p>
        </w:tc>
        <w:tc>
          <w:tcPr>
            <w:tcW w:w="1587" w:type="dxa"/>
            <w:tcBorders>
              <w:top w:val="outset" w:sz="6" w:space="0" w:color="000000"/>
              <w:left w:val="outset" w:sz="6" w:space="0" w:color="000000"/>
              <w:bottom w:val="outset" w:sz="6" w:space="0" w:color="000000"/>
              <w:right w:val="outset" w:sz="6" w:space="0" w:color="000000"/>
            </w:tcBorders>
          </w:tcPr>
          <w:p w14:paraId="59823C17" w14:textId="35FC46FA"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251,00</w:t>
            </w:r>
          </w:p>
        </w:tc>
        <w:tc>
          <w:tcPr>
            <w:tcW w:w="936" w:type="dxa"/>
            <w:tcBorders>
              <w:top w:val="outset" w:sz="6" w:space="0" w:color="000000"/>
              <w:left w:val="outset" w:sz="6" w:space="0" w:color="000000"/>
              <w:bottom w:val="outset" w:sz="6" w:space="0" w:color="000000"/>
              <w:right w:val="outset" w:sz="6" w:space="0" w:color="000000"/>
            </w:tcBorders>
          </w:tcPr>
          <w:p w14:paraId="74481FD6" w14:textId="330B8259"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4D2FB77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53A8A6FA"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81AB943"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0441FD29" w14:textId="77777777"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4120</w:t>
            </w:r>
          </w:p>
        </w:tc>
        <w:tc>
          <w:tcPr>
            <w:tcW w:w="3455" w:type="dxa"/>
            <w:tcBorders>
              <w:top w:val="outset" w:sz="6" w:space="0" w:color="000000"/>
              <w:left w:val="outset" w:sz="6" w:space="0" w:color="000000"/>
              <w:bottom w:val="outset" w:sz="6" w:space="0" w:color="000000"/>
              <w:right w:val="outset" w:sz="6" w:space="0" w:color="000000"/>
            </w:tcBorders>
            <w:hideMark/>
          </w:tcPr>
          <w:p w14:paraId="7299BBBF" w14:textId="77777777"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693" w:type="dxa"/>
            <w:tcBorders>
              <w:top w:val="outset" w:sz="6" w:space="0" w:color="000000"/>
              <w:left w:val="outset" w:sz="6" w:space="0" w:color="000000"/>
              <w:bottom w:val="outset" w:sz="6" w:space="0" w:color="000000"/>
              <w:right w:val="outset" w:sz="6" w:space="0" w:color="000000"/>
            </w:tcBorders>
          </w:tcPr>
          <w:p w14:paraId="0EC494E3" w14:textId="5B0F1E4D"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35,00</w:t>
            </w:r>
          </w:p>
        </w:tc>
        <w:tc>
          <w:tcPr>
            <w:tcW w:w="1587" w:type="dxa"/>
            <w:tcBorders>
              <w:top w:val="outset" w:sz="6" w:space="0" w:color="000000"/>
              <w:left w:val="outset" w:sz="6" w:space="0" w:color="000000"/>
              <w:bottom w:val="outset" w:sz="6" w:space="0" w:color="000000"/>
              <w:right w:val="outset" w:sz="6" w:space="0" w:color="000000"/>
            </w:tcBorders>
          </w:tcPr>
          <w:p w14:paraId="26907DBE" w14:textId="4DE2130E"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35,00</w:t>
            </w:r>
          </w:p>
        </w:tc>
        <w:tc>
          <w:tcPr>
            <w:tcW w:w="936" w:type="dxa"/>
            <w:tcBorders>
              <w:top w:val="outset" w:sz="6" w:space="0" w:color="000000"/>
              <w:left w:val="outset" w:sz="6" w:space="0" w:color="000000"/>
              <w:bottom w:val="outset" w:sz="6" w:space="0" w:color="000000"/>
              <w:right w:val="outset" w:sz="6" w:space="0" w:color="000000"/>
            </w:tcBorders>
          </w:tcPr>
          <w:p w14:paraId="10349B1F" w14:textId="0A2DFC51" w:rsidR="001316D3" w:rsidRPr="005B15BD" w:rsidRDefault="001316D3" w:rsidP="001316D3">
            <w:pPr>
              <w:pStyle w:val="NormalnyWeb"/>
              <w:jc w:val="center"/>
              <w:rPr>
                <w:rFonts w:asciiTheme="minorHAnsi" w:hAnsiTheme="minorHAnsi" w:cstheme="minorHAnsi"/>
              </w:rPr>
            </w:pPr>
            <w:r>
              <w:rPr>
                <w:rFonts w:asciiTheme="minorHAnsi" w:hAnsiTheme="minorHAnsi" w:cstheme="minorHAnsi"/>
              </w:rPr>
              <w:t>100,00</w:t>
            </w:r>
          </w:p>
        </w:tc>
      </w:tr>
      <w:tr w:rsidR="001316D3" w:rsidRPr="005B15BD" w14:paraId="0C7C4339"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27940E84"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5FDA475"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1E9B19C9" w14:textId="67EE61D0" w:rsidR="001316D3" w:rsidRPr="005B15BD" w:rsidRDefault="001316D3" w:rsidP="001316D3">
            <w:pPr>
              <w:pStyle w:val="NormalnyWeb"/>
              <w:jc w:val="center"/>
              <w:rPr>
                <w:rFonts w:asciiTheme="minorHAnsi" w:hAnsiTheme="minorHAnsi" w:cstheme="minorHAnsi"/>
              </w:rPr>
            </w:pPr>
            <w:r w:rsidRPr="005B15BD">
              <w:rPr>
                <w:rFonts w:asciiTheme="minorHAnsi" w:hAnsiTheme="minorHAnsi" w:cstheme="minorHAnsi"/>
              </w:rPr>
              <w:t>4210</w:t>
            </w:r>
          </w:p>
        </w:tc>
        <w:tc>
          <w:tcPr>
            <w:tcW w:w="3455" w:type="dxa"/>
            <w:tcBorders>
              <w:top w:val="outset" w:sz="6" w:space="0" w:color="000000"/>
              <w:left w:val="outset" w:sz="6" w:space="0" w:color="000000"/>
              <w:bottom w:val="outset" w:sz="6" w:space="0" w:color="000000"/>
              <w:right w:val="outset" w:sz="6" w:space="0" w:color="000000"/>
            </w:tcBorders>
          </w:tcPr>
          <w:p w14:paraId="3F390278" w14:textId="3F2B62EC" w:rsidR="001316D3" w:rsidRPr="005B15BD" w:rsidRDefault="001316D3" w:rsidP="001316D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693" w:type="dxa"/>
            <w:tcBorders>
              <w:top w:val="outset" w:sz="6" w:space="0" w:color="000000"/>
              <w:left w:val="outset" w:sz="6" w:space="0" w:color="000000"/>
              <w:bottom w:val="outset" w:sz="6" w:space="0" w:color="000000"/>
              <w:right w:val="outset" w:sz="6" w:space="0" w:color="000000"/>
            </w:tcBorders>
          </w:tcPr>
          <w:p w14:paraId="09209641" w14:textId="3947A6E3" w:rsidR="001316D3"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4230FB3A" w14:textId="64B2C54A" w:rsidR="001316D3"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6C22C213" w14:textId="0B3E00D6" w:rsidR="001316D3" w:rsidRDefault="001316D3" w:rsidP="001316D3">
            <w:pPr>
              <w:pStyle w:val="NormalnyWeb"/>
              <w:jc w:val="center"/>
              <w:rPr>
                <w:rFonts w:asciiTheme="minorHAnsi" w:hAnsiTheme="minorHAnsi" w:cstheme="minorHAnsi"/>
              </w:rPr>
            </w:pPr>
          </w:p>
        </w:tc>
      </w:tr>
      <w:tr w:rsidR="001316D3" w:rsidRPr="005B15BD" w14:paraId="6BB5EA92"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3A9E742D" w14:textId="77777777" w:rsidR="001316D3" w:rsidRPr="005B15BD" w:rsidRDefault="001316D3" w:rsidP="001316D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6BDBA64E" w14:textId="77777777" w:rsidR="001316D3" w:rsidRPr="005B15BD" w:rsidRDefault="001316D3" w:rsidP="001316D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487F4DF" w14:textId="77777777" w:rsidR="001316D3" w:rsidRPr="005B15BD" w:rsidRDefault="001316D3" w:rsidP="001316D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4EC9F6A3" w14:textId="77777777" w:rsidR="001316D3" w:rsidRPr="005B15BD" w:rsidRDefault="001316D3" w:rsidP="001316D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507AD12" w14:textId="77777777" w:rsidR="001316D3" w:rsidRPr="005B15BD" w:rsidRDefault="001316D3" w:rsidP="001316D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02876DED" w14:textId="77777777" w:rsidR="001316D3" w:rsidRPr="005B15BD" w:rsidRDefault="001316D3" w:rsidP="001316D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2090BD2B" w14:textId="77777777" w:rsidR="001316D3" w:rsidRPr="005B15BD" w:rsidRDefault="001316D3" w:rsidP="001316D3">
            <w:pPr>
              <w:pStyle w:val="NormalnyWeb"/>
              <w:jc w:val="center"/>
              <w:rPr>
                <w:rFonts w:asciiTheme="minorHAnsi" w:hAnsiTheme="minorHAnsi" w:cstheme="minorHAnsi"/>
              </w:rPr>
            </w:pPr>
          </w:p>
        </w:tc>
      </w:tr>
      <w:tr w:rsidR="00801013" w:rsidRPr="005B15BD" w14:paraId="2305061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4C46FCD" w14:textId="77777777" w:rsidR="00801013" w:rsidRPr="005B15BD" w:rsidRDefault="00801013" w:rsidP="0080101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hideMark/>
          </w:tcPr>
          <w:p w14:paraId="3F01F173" w14:textId="77777777" w:rsidR="00801013" w:rsidRPr="005B15BD" w:rsidRDefault="00801013" w:rsidP="00801013">
            <w:pPr>
              <w:pStyle w:val="NormalnyWeb"/>
              <w:jc w:val="center"/>
              <w:rPr>
                <w:rFonts w:asciiTheme="minorHAnsi" w:hAnsiTheme="minorHAnsi" w:cstheme="minorHAnsi"/>
                <w:i/>
              </w:rPr>
            </w:pPr>
            <w:r w:rsidRPr="005B15BD">
              <w:rPr>
                <w:rFonts w:asciiTheme="minorHAnsi" w:hAnsiTheme="minorHAnsi" w:cstheme="minorHAnsi"/>
                <w:i/>
              </w:rPr>
              <w:t>85513</w:t>
            </w:r>
          </w:p>
        </w:tc>
        <w:tc>
          <w:tcPr>
            <w:tcW w:w="839" w:type="dxa"/>
            <w:tcBorders>
              <w:top w:val="outset" w:sz="6" w:space="0" w:color="000000"/>
              <w:left w:val="outset" w:sz="6" w:space="0" w:color="000000"/>
              <w:bottom w:val="outset" w:sz="6" w:space="0" w:color="000000"/>
              <w:right w:val="outset" w:sz="6" w:space="0" w:color="000000"/>
            </w:tcBorders>
          </w:tcPr>
          <w:p w14:paraId="4898AAC9" w14:textId="77777777" w:rsidR="00801013" w:rsidRPr="005B15BD" w:rsidRDefault="00801013" w:rsidP="0080101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3DCAAFA" w14:textId="0577A500" w:rsidR="00801013" w:rsidRPr="005B15BD" w:rsidRDefault="00801013" w:rsidP="00801013">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w:t>
            </w:r>
            <w:r>
              <w:rPr>
                <w:rFonts w:asciiTheme="minorHAnsi" w:hAnsiTheme="minorHAnsi" w:cstheme="minorHAnsi"/>
                <w:bCs/>
                <w:i/>
                <w:iCs/>
              </w:rPr>
              <w:t xml:space="preserve"> </w:t>
            </w:r>
            <w:r w:rsidRPr="005B15BD">
              <w:rPr>
                <w:rFonts w:asciiTheme="minorHAnsi" w:hAnsiTheme="minorHAnsi" w:cstheme="minorHAnsi"/>
                <w:bCs/>
                <w:i/>
                <w:iCs/>
              </w:rPr>
              <w:t>oraz za osoby pobierające zasiłki dla opiekunów</w:t>
            </w:r>
          </w:p>
        </w:tc>
        <w:tc>
          <w:tcPr>
            <w:tcW w:w="1693" w:type="dxa"/>
            <w:tcBorders>
              <w:top w:val="outset" w:sz="6" w:space="0" w:color="000000"/>
              <w:left w:val="outset" w:sz="6" w:space="0" w:color="000000"/>
              <w:bottom w:val="outset" w:sz="6" w:space="0" w:color="000000"/>
              <w:right w:val="outset" w:sz="6" w:space="0" w:color="000000"/>
            </w:tcBorders>
          </w:tcPr>
          <w:p w14:paraId="6397F702" w14:textId="5F24FD1F" w:rsidR="00801013" w:rsidRPr="00801013" w:rsidRDefault="00801013" w:rsidP="00801013">
            <w:pPr>
              <w:pStyle w:val="NormalnyWeb"/>
              <w:jc w:val="center"/>
              <w:rPr>
                <w:rFonts w:asciiTheme="minorHAnsi" w:hAnsiTheme="minorHAnsi" w:cstheme="minorHAnsi"/>
                <w:i/>
                <w:iCs/>
              </w:rPr>
            </w:pPr>
            <w:r w:rsidRPr="00801013">
              <w:rPr>
                <w:rFonts w:asciiTheme="minorHAnsi" w:hAnsiTheme="minorHAnsi" w:cstheme="minorHAnsi"/>
                <w:i/>
                <w:iCs/>
              </w:rPr>
              <w:t>107.920,00</w:t>
            </w:r>
          </w:p>
        </w:tc>
        <w:tc>
          <w:tcPr>
            <w:tcW w:w="1587" w:type="dxa"/>
            <w:tcBorders>
              <w:top w:val="outset" w:sz="6" w:space="0" w:color="000000"/>
              <w:left w:val="outset" w:sz="6" w:space="0" w:color="000000"/>
              <w:bottom w:val="outset" w:sz="6" w:space="0" w:color="000000"/>
              <w:right w:val="outset" w:sz="6" w:space="0" w:color="000000"/>
            </w:tcBorders>
          </w:tcPr>
          <w:p w14:paraId="57EBFEC9" w14:textId="290F7E22" w:rsidR="00801013" w:rsidRPr="00801013" w:rsidRDefault="00801013" w:rsidP="00801013">
            <w:pPr>
              <w:pStyle w:val="NormalnyWeb"/>
              <w:jc w:val="center"/>
              <w:rPr>
                <w:rFonts w:asciiTheme="minorHAnsi" w:hAnsiTheme="minorHAnsi" w:cstheme="minorHAnsi"/>
                <w:i/>
                <w:iCs/>
              </w:rPr>
            </w:pPr>
            <w:r w:rsidRPr="00801013">
              <w:rPr>
                <w:rFonts w:asciiTheme="minorHAnsi" w:hAnsiTheme="minorHAnsi" w:cstheme="minorHAnsi"/>
                <w:i/>
                <w:iCs/>
              </w:rPr>
              <w:t>107.646,30</w:t>
            </w:r>
          </w:p>
        </w:tc>
        <w:tc>
          <w:tcPr>
            <w:tcW w:w="936" w:type="dxa"/>
            <w:tcBorders>
              <w:top w:val="outset" w:sz="6" w:space="0" w:color="000000"/>
              <w:left w:val="outset" w:sz="6" w:space="0" w:color="000000"/>
              <w:bottom w:val="outset" w:sz="6" w:space="0" w:color="000000"/>
              <w:right w:val="outset" w:sz="6" w:space="0" w:color="000000"/>
            </w:tcBorders>
          </w:tcPr>
          <w:p w14:paraId="139A56EA" w14:textId="52669918" w:rsidR="00801013" w:rsidRPr="00801013" w:rsidRDefault="00801013" w:rsidP="00801013">
            <w:pPr>
              <w:pStyle w:val="NormalnyWeb"/>
              <w:jc w:val="center"/>
              <w:rPr>
                <w:rFonts w:asciiTheme="minorHAnsi" w:hAnsiTheme="minorHAnsi" w:cstheme="minorHAnsi"/>
                <w:i/>
                <w:iCs/>
              </w:rPr>
            </w:pPr>
            <w:r w:rsidRPr="00801013">
              <w:rPr>
                <w:rFonts w:asciiTheme="minorHAnsi" w:hAnsiTheme="minorHAnsi" w:cstheme="minorHAnsi"/>
                <w:i/>
                <w:iCs/>
              </w:rPr>
              <w:t>99,75</w:t>
            </w:r>
          </w:p>
        </w:tc>
      </w:tr>
      <w:tr w:rsidR="00801013" w:rsidRPr="005B15BD" w14:paraId="20D10AB5"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12C71A84" w14:textId="77777777" w:rsidR="00801013" w:rsidRPr="005B15BD" w:rsidRDefault="00801013" w:rsidP="0080101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B50E6FB" w14:textId="77777777" w:rsidR="00801013" w:rsidRPr="005B15BD" w:rsidRDefault="00801013" w:rsidP="0080101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69BA31C1" w14:textId="77777777" w:rsidR="00801013" w:rsidRPr="005B15BD" w:rsidRDefault="00801013" w:rsidP="0080101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27139BA5" w14:textId="77777777" w:rsidR="00801013" w:rsidRPr="005B15BD" w:rsidRDefault="00801013" w:rsidP="0080101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3646DD50" w14:textId="77777777" w:rsidR="00801013" w:rsidRPr="005B15BD" w:rsidRDefault="00801013" w:rsidP="0080101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57A50DC5" w14:textId="77777777" w:rsidR="00801013" w:rsidRPr="005B15BD" w:rsidRDefault="00801013" w:rsidP="0080101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720E11E2" w14:textId="77777777" w:rsidR="00801013" w:rsidRPr="005B15BD" w:rsidRDefault="00801013" w:rsidP="00801013">
            <w:pPr>
              <w:pStyle w:val="NormalnyWeb"/>
              <w:jc w:val="center"/>
              <w:rPr>
                <w:rFonts w:asciiTheme="minorHAnsi" w:hAnsiTheme="minorHAnsi" w:cstheme="minorHAnsi"/>
              </w:rPr>
            </w:pPr>
          </w:p>
        </w:tc>
      </w:tr>
      <w:tr w:rsidR="00801013" w:rsidRPr="005B15BD" w14:paraId="61F40663"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0E94821F" w14:textId="77777777" w:rsidR="00801013" w:rsidRPr="005B15BD" w:rsidRDefault="00801013" w:rsidP="0080101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725093DC" w14:textId="77777777" w:rsidR="00801013" w:rsidRPr="005B15BD" w:rsidRDefault="00801013" w:rsidP="0080101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hideMark/>
          </w:tcPr>
          <w:p w14:paraId="18454C65" w14:textId="77777777" w:rsidR="00801013" w:rsidRPr="005B15BD" w:rsidRDefault="00801013" w:rsidP="00801013">
            <w:pPr>
              <w:pStyle w:val="NormalnyWeb"/>
              <w:jc w:val="center"/>
              <w:rPr>
                <w:rFonts w:asciiTheme="minorHAnsi" w:hAnsiTheme="minorHAnsi" w:cstheme="minorHAnsi"/>
              </w:rPr>
            </w:pPr>
            <w:r w:rsidRPr="005B15BD">
              <w:rPr>
                <w:rFonts w:asciiTheme="minorHAnsi" w:hAnsiTheme="minorHAnsi" w:cstheme="minorHAnsi"/>
              </w:rPr>
              <w:t>4130</w:t>
            </w:r>
          </w:p>
        </w:tc>
        <w:tc>
          <w:tcPr>
            <w:tcW w:w="3455" w:type="dxa"/>
            <w:tcBorders>
              <w:top w:val="outset" w:sz="6" w:space="0" w:color="000000"/>
              <w:left w:val="outset" w:sz="6" w:space="0" w:color="000000"/>
              <w:bottom w:val="outset" w:sz="6" w:space="0" w:color="000000"/>
              <w:right w:val="outset" w:sz="6" w:space="0" w:color="000000"/>
            </w:tcBorders>
            <w:hideMark/>
          </w:tcPr>
          <w:p w14:paraId="359080B4" w14:textId="77777777" w:rsidR="00801013" w:rsidRPr="005B15BD" w:rsidRDefault="00801013" w:rsidP="00801013">
            <w:pPr>
              <w:pStyle w:val="NormalnyWeb"/>
              <w:rPr>
                <w:rFonts w:asciiTheme="minorHAnsi" w:hAnsiTheme="minorHAnsi" w:cstheme="minorHAnsi"/>
              </w:rPr>
            </w:pPr>
            <w:r w:rsidRPr="005B15BD">
              <w:rPr>
                <w:rFonts w:asciiTheme="minorHAnsi" w:hAnsiTheme="minorHAnsi" w:cstheme="minorHAnsi"/>
              </w:rPr>
              <w:t>Składki na ubezpieczenie zdrowotne</w:t>
            </w:r>
          </w:p>
        </w:tc>
        <w:tc>
          <w:tcPr>
            <w:tcW w:w="1693" w:type="dxa"/>
            <w:tcBorders>
              <w:top w:val="outset" w:sz="6" w:space="0" w:color="000000"/>
              <w:left w:val="outset" w:sz="6" w:space="0" w:color="000000"/>
              <w:bottom w:val="outset" w:sz="6" w:space="0" w:color="000000"/>
              <w:right w:val="outset" w:sz="6" w:space="0" w:color="000000"/>
            </w:tcBorders>
          </w:tcPr>
          <w:p w14:paraId="03A65435" w14:textId="38B2D4DD" w:rsidR="00801013" w:rsidRPr="005B15BD" w:rsidRDefault="00801013" w:rsidP="00801013">
            <w:pPr>
              <w:pStyle w:val="NormalnyWeb"/>
              <w:jc w:val="center"/>
              <w:rPr>
                <w:rFonts w:asciiTheme="minorHAnsi" w:hAnsiTheme="minorHAnsi" w:cstheme="minorHAnsi"/>
              </w:rPr>
            </w:pPr>
            <w:r>
              <w:rPr>
                <w:rFonts w:asciiTheme="minorHAnsi" w:hAnsiTheme="minorHAnsi" w:cstheme="minorHAnsi"/>
              </w:rPr>
              <w:t>107.920,00</w:t>
            </w:r>
          </w:p>
        </w:tc>
        <w:tc>
          <w:tcPr>
            <w:tcW w:w="1587" w:type="dxa"/>
            <w:tcBorders>
              <w:top w:val="outset" w:sz="6" w:space="0" w:color="000000"/>
              <w:left w:val="outset" w:sz="6" w:space="0" w:color="000000"/>
              <w:bottom w:val="outset" w:sz="6" w:space="0" w:color="000000"/>
              <w:right w:val="outset" w:sz="6" w:space="0" w:color="000000"/>
            </w:tcBorders>
          </w:tcPr>
          <w:p w14:paraId="1EF92E6D" w14:textId="202E0D12" w:rsidR="00801013" w:rsidRPr="005B15BD" w:rsidRDefault="00801013" w:rsidP="00801013">
            <w:pPr>
              <w:pStyle w:val="NormalnyWeb"/>
              <w:jc w:val="center"/>
              <w:rPr>
                <w:rFonts w:asciiTheme="minorHAnsi" w:hAnsiTheme="minorHAnsi" w:cstheme="minorHAnsi"/>
              </w:rPr>
            </w:pPr>
            <w:r>
              <w:rPr>
                <w:rFonts w:asciiTheme="minorHAnsi" w:hAnsiTheme="minorHAnsi" w:cstheme="minorHAnsi"/>
              </w:rPr>
              <w:t>107.646,30</w:t>
            </w:r>
          </w:p>
        </w:tc>
        <w:tc>
          <w:tcPr>
            <w:tcW w:w="936" w:type="dxa"/>
            <w:tcBorders>
              <w:top w:val="outset" w:sz="6" w:space="0" w:color="000000"/>
              <w:left w:val="outset" w:sz="6" w:space="0" w:color="000000"/>
              <w:bottom w:val="outset" w:sz="6" w:space="0" w:color="000000"/>
              <w:right w:val="outset" w:sz="6" w:space="0" w:color="000000"/>
            </w:tcBorders>
          </w:tcPr>
          <w:p w14:paraId="5876D5C7" w14:textId="314A1D8C" w:rsidR="00801013" w:rsidRPr="005B15BD" w:rsidRDefault="00801013" w:rsidP="00801013">
            <w:pPr>
              <w:pStyle w:val="NormalnyWeb"/>
              <w:jc w:val="center"/>
              <w:rPr>
                <w:rFonts w:asciiTheme="minorHAnsi" w:hAnsiTheme="minorHAnsi" w:cstheme="minorHAnsi"/>
              </w:rPr>
            </w:pPr>
            <w:r>
              <w:rPr>
                <w:rFonts w:asciiTheme="minorHAnsi" w:hAnsiTheme="minorHAnsi" w:cstheme="minorHAnsi"/>
              </w:rPr>
              <w:t>99,75</w:t>
            </w:r>
          </w:p>
        </w:tc>
      </w:tr>
      <w:tr w:rsidR="00801013" w:rsidRPr="005B15BD" w14:paraId="11C4ED01"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69A5EEA9" w14:textId="77777777" w:rsidR="00801013" w:rsidRPr="005B15BD" w:rsidRDefault="00801013" w:rsidP="0080101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1DC1BC69" w14:textId="77777777" w:rsidR="00801013" w:rsidRPr="005B15BD" w:rsidRDefault="00801013" w:rsidP="00801013">
            <w:pPr>
              <w:pStyle w:val="NormalnyWeb"/>
              <w:jc w:val="center"/>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2C65DB04" w14:textId="77777777" w:rsidR="00801013" w:rsidRPr="005B15BD" w:rsidRDefault="00801013" w:rsidP="0080101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tcPr>
          <w:p w14:paraId="5A8FFE3F" w14:textId="77777777" w:rsidR="00801013" w:rsidRPr="005B15BD" w:rsidRDefault="00801013" w:rsidP="00801013">
            <w:pPr>
              <w:pStyle w:val="NormalnyWeb"/>
              <w:rPr>
                <w:rFonts w:asciiTheme="minorHAnsi" w:hAnsiTheme="minorHAnsi" w:cstheme="minorHAnsi"/>
              </w:rPr>
            </w:pPr>
          </w:p>
        </w:tc>
        <w:tc>
          <w:tcPr>
            <w:tcW w:w="1693" w:type="dxa"/>
            <w:tcBorders>
              <w:top w:val="outset" w:sz="6" w:space="0" w:color="000000"/>
              <w:left w:val="outset" w:sz="6" w:space="0" w:color="000000"/>
              <w:bottom w:val="outset" w:sz="6" w:space="0" w:color="000000"/>
              <w:right w:val="outset" w:sz="6" w:space="0" w:color="000000"/>
            </w:tcBorders>
          </w:tcPr>
          <w:p w14:paraId="61198FE6" w14:textId="77777777" w:rsidR="00801013" w:rsidRPr="005B15BD" w:rsidRDefault="00801013" w:rsidP="00801013">
            <w:pPr>
              <w:pStyle w:val="NormalnyWeb"/>
              <w:jc w:val="center"/>
              <w:rPr>
                <w:rFonts w:asciiTheme="minorHAnsi" w:hAnsiTheme="minorHAnsi" w:cstheme="minorHAnsi"/>
              </w:rPr>
            </w:pPr>
          </w:p>
        </w:tc>
        <w:tc>
          <w:tcPr>
            <w:tcW w:w="1587" w:type="dxa"/>
            <w:tcBorders>
              <w:top w:val="outset" w:sz="6" w:space="0" w:color="000000"/>
              <w:left w:val="outset" w:sz="6" w:space="0" w:color="000000"/>
              <w:bottom w:val="outset" w:sz="6" w:space="0" w:color="000000"/>
              <w:right w:val="outset" w:sz="6" w:space="0" w:color="000000"/>
            </w:tcBorders>
          </w:tcPr>
          <w:p w14:paraId="2CB262AB" w14:textId="77777777" w:rsidR="00801013" w:rsidRPr="005B15BD" w:rsidRDefault="00801013" w:rsidP="00801013">
            <w:pPr>
              <w:pStyle w:val="NormalnyWeb"/>
              <w:jc w:val="center"/>
              <w:rPr>
                <w:rFonts w:asciiTheme="minorHAnsi" w:hAnsiTheme="minorHAnsi" w:cstheme="minorHAnsi"/>
              </w:rPr>
            </w:pPr>
          </w:p>
        </w:tc>
        <w:tc>
          <w:tcPr>
            <w:tcW w:w="936" w:type="dxa"/>
            <w:tcBorders>
              <w:top w:val="outset" w:sz="6" w:space="0" w:color="000000"/>
              <w:left w:val="outset" w:sz="6" w:space="0" w:color="000000"/>
              <w:bottom w:val="outset" w:sz="6" w:space="0" w:color="000000"/>
              <w:right w:val="outset" w:sz="6" w:space="0" w:color="000000"/>
            </w:tcBorders>
          </w:tcPr>
          <w:p w14:paraId="527FF41D" w14:textId="77777777" w:rsidR="00801013" w:rsidRPr="005B15BD" w:rsidRDefault="00801013" w:rsidP="00801013">
            <w:pPr>
              <w:pStyle w:val="NormalnyWeb"/>
              <w:jc w:val="center"/>
              <w:rPr>
                <w:rFonts w:asciiTheme="minorHAnsi" w:hAnsiTheme="minorHAnsi" w:cstheme="minorHAnsi"/>
              </w:rPr>
            </w:pPr>
          </w:p>
        </w:tc>
      </w:tr>
      <w:tr w:rsidR="00801013" w:rsidRPr="005B15BD" w14:paraId="14ADADBF" w14:textId="77777777" w:rsidTr="00A5460A">
        <w:trPr>
          <w:tblCellSpacing w:w="0" w:type="dxa"/>
        </w:trPr>
        <w:tc>
          <w:tcPr>
            <w:tcW w:w="706" w:type="dxa"/>
            <w:tcBorders>
              <w:top w:val="outset" w:sz="6" w:space="0" w:color="000000"/>
              <w:left w:val="outset" w:sz="6" w:space="0" w:color="000000"/>
              <w:bottom w:val="outset" w:sz="6" w:space="0" w:color="000000"/>
              <w:right w:val="outset" w:sz="6" w:space="0" w:color="000000"/>
            </w:tcBorders>
          </w:tcPr>
          <w:p w14:paraId="4AC50B7D" w14:textId="77777777" w:rsidR="00801013" w:rsidRPr="005B15BD" w:rsidRDefault="00801013" w:rsidP="00801013">
            <w:pPr>
              <w:pStyle w:val="NormalnyWeb"/>
              <w:rPr>
                <w:rFonts w:asciiTheme="minorHAnsi" w:hAnsiTheme="minorHAnsi" w:cstheme="minorHAnsi"/>
              </w:rPr>
            </w:pPr>
          </w:p>
        </w:tc>
        <w:tc>
          <w:tcPr>
            <w:tcW w:w="849" w:type="dxa"/>
            <w:tcBorders>
              <w:top w:val="outset" w:sz="6" w:space="0" w:color="000000"/>
              <w:left w:val="outset" w:sz="6" w:space="0" w:color="000000"/>
              <w:bottom w:val="outset" w:sz="6" w:space="0" w:color="000000"/>
              <w:right w:val="outset" w:sz="6" w:space="0" w:color="000000"/>
            </w:tcBorders>
          </w:tcPr>
          <w:p w14:paraId="0456A93C" w14:textId="77777777" w:rsidR="00801013" w:rsidRPr="005B15BD" w:rsidRDefault="00801013" w:rsidP="00801013">
            <w:pPr>
              <w:pStyle w:val="NormalnyWeb"/>
              <w:rPr>
                <w:rFonts w:asciiTheme="minorHAnsi" w:hAnsiTheme="minorHAnsi" w:cstheme="minorHAnsi"/>
              </w:rPr>
            </w:pPr>
          </w:p>
        </w:tc>
        <w:tc>
          <w:tcPr>
            <w:tcW w:w="839" w:type="dxa"/>
            <w:tcBorders>
              <w:top w:val="outset" w:sz="6" w:space="0" w:color="000000"/>
              <w:left w:val="outset" w:sz="6" w:space="0" w:color="000000"/>
              <w:bottom w:val="outset" w:sz="6" w:space="0" w:color="000000"/>
              <w:right w:val="outset" w:sz="6" w:space="0" w:color="000000"/>
            </w:tcBorders>
          </w:tcPr>
          <w:p w14:paraId="0BA708B7" w14:textId="77777777" w:rsidR="00801013" w:rsidRPr="005B15BD" w:rsidRDefault="00801013" w:rsidP="00801013">
            <w:pPr>
              <w:pStyle w:val="NormalnyWeb"/>
              <w:jc w:val="center"/>
              <w:rPr>
                <w:rFonts w:asciiTheme="minorHAnsi" w:hAnsiTheme="minorHAnsi" w:cstheme="minorHAnsi"/>
              </w:rPr>
            </w:pPr>
          </w:p>
        </w:tc>
        <w:tc>
          <w:tcPr>
            <w:tcW w:w="3455" w:type="dxa"/>
            <w:tcBorders>
              <w:top w:val="outset" w:sz="6" w:space="0" w:color="000000"/>
              <w:left w:val="outset" w:sz="6" w:space="0" w:color="000000"/>
              <w:bottom w:val="outset" w:sz="6" w:space="0" w:color="000000"/>
              <w:right w:val="outset" w:sz="6" w:space="0" w:color="000000"/>
            </w:tcBorders>
            <w:hideMark/>
          </w:tcPr>
          <w:p w14:paraId="22060483" w14:textId="77777777" w:rsidR="00801013" w:rsidRPr="005B15BD" w:rsidRDefault="00801013" w:rsidP="00801013">
            <w:pPr>
              <w:pStyle w:val="NormalnyWeb"/>
              <w:rPr>
                <w:rFonts w:asciiTheme="minorHAnsi" w:hAnsiTheme="minorHAnsi" w:cstheme="minorHAnsi"/>
                <w:b/>
              </w:rPr>
            </w:pPr>
            <w:r w:rsidRPr="005B15BD">
              <w:rPr>
                <w:rFonts w:asciiTheme="minorHAnsi" w:hAnsiTheme="minorHAnsi" w:cstheme="minorHAnsi"/>
                <w:b/>
                <w:bCs/>
              </w:rPr>
              <w:t>Razem:</w:t>
            </w:r>
          </w:p>
        </w:tc>
        <w:tc>
          <w:tcPr>
            <w:tcW w:w="1693" w:type="dxa"/>
            <w:tcBorders>
              <w:top w:val="outset" w:sz="6" w:space="0" w:color="000000"/>
              <w:left w:val="outset" w:sz="6" w:space="0" w:color="000000"/>
              <w:bottom w:val="outset" w:sz="6" w:space="0" w:color="000000"/>
              <w:right w:val="outset" w:sz="6" w:space="0" w:color="000000"/>
            </w:tcBorders>
          </w:tcPr>
          <w:p w14:paraId="5BE7D9A0" w14:textId="760337A0" w:rsidR="00801013" w:rsidRPr="005B15BD" w:rsidRDefault="00801013" w:rsidP="00801013">
            <w:pPr>
              <w:pStyle w:val="NormalnyWeb"/>
              <w:jc w:val="center"/>
              <w:rPr>
                <w:rFonts w:asciiTheme="minorHAnsi" w:hAnsiTheme="minorHAnsi" w:cstheme="minorHAnsi"/>
                <w:b/>
              </w:rPr>
            </w:pPr>
            <w:r>
              <w:rPr>
                <w:rFonts w:asciiTheme="minorHAnsi" w:hAnsiTheme="minorHAnsi" w:cstheme="minorHAnsi"/>
                <w:b/>
              </w:rPr>
              <w:t>7.198.476,70</w:t>
            </w:r>
          </w:p>
        </w:tc>
        <w:tc>
          <w:tcPr>
            <w:tcW w:w="1587" w:type="dxa"/>
            <w:tcBorders>
              <w:top w:val="outset" w:sz="6" w:space="0" w:color="000000"/>
              <w:left w:val="outset" w:sz="6" w:space="0" w:color="000000"/>
              <w:bottom w:val="outset" w:sz="6" w:space="0" w:color="000000"/>
              <w:right w:val="outset" w:sz="6" w:space="0" w:color="000000"/>
            </w:tcBorders>
          </w:tcPr>
          <w:p w14:paraId="6894A644" w14:textId="4E1BCB92" w:rsidR="00801013" w:rsidRPr="005B15BD" w:rsidRDefault="00801013" w:rsidP="00801013">
            <w:pPr>
              <w:pStyle w:val="NormalnyWeb"/>
              <w:jc w:val="center"/>
              <w:rPr>
                <w:rFonts w:asciiTheme="minorHAnsi" w:hAnsiTheme="minorHAnsi" w:cstheme="minorHAnsi"/>
                <w:b/>
              </w:rPr>
            </w:pPr>
            <w:r>
              <w:rPr>
                <w:rFonts w:asciiTheme="minorHAnsi" w:hAnsiTheme="minorHAnsi" w:cstheme="minorHAnsi"/>
                <w:b/>
              </w:rPr>
              <w:t>7.182.994,57</w:t>
            </w:r>
          </w:p>
        </w:tc>
        <w:tc>
          <w:tcPr>
            <w:tcW w:w="936" w:type="dxa"/>
            <w:tcBorders>
              <w:top w:val="outset" w:sz="6" w:space="0" w:color="000000"/>
              <w:left w:val="outset" w:sz="6" w:space="0" w:color="000000"/>
              <w:bottom w:val="outset" w:sz="6" w:space="0" w:color="000000"/>
              <w:right w:val="outset" w:sz="6" w:space="0" w:color="000000"/>
            </w:tcBorders>
          </w:tcPr>
          <w:p w14:paraId="29BB620F" w14:textId="4001D1CB" w:rsidR="00801013" w:rsidRPr="005B15BD" w:rsidRDefault="00801013" w:rsidP="00801013">
            <w:pPr>
              <w:pStyle w:val="NormalnyWeb"/>
              <w:jc w:val="center"/>
              <w:rPr>
                <w:rFonts w:asciiTheme="minorHAnsi" w:hAnsiTheme="minorHAnsi" w:cstheme="minorHAnsi"/>
                <w:b/>
              </w:rPr>
            </w:pPr>
            <w:r>
              <w:rPr>
                <w:rFonts w:asciiTheme="minorHAnsi" w:hAnsiTheme="minorHAnsi" w:cstheme="minorHAnsi"/>
                <w:b/>
              </w:rPr>
              <w:t>99,78</w:t>
            </w:r>
          </w:p>
        </w:tc>
      </w:tr>
    </w:tbl>
    <w:p w14:paraId="3187B4B4" w14:textId="614D458F" w:rsidR="00377F63" w:rsidRPr="0005697E" w:rsidRDefault="00283894" w:rsidP="00377F63">
      <w:pPr>
        <w:pStyle w:val="NormalnyWeb"/>
        <w:pageBreakBefore/>
        <w:spacing w:after="0"/>
        <w:jc w:val="center"/>
        <w:rPr>
          <w:rFonts w:asciiTheme="minorHAnsi" w:hAnsiTheme="minorHAnsi" w:cstheme="minorHAnsi"/>
        </w:rPr>
      </w:pPr>
      <w:r w:rsidRPr="0005697E">
        <w:rPr>
          <w:rFonts w:asciiTheme="minorHAnsi" w:hAnsiTheme="minorHAnsi" w:cstheme="minorHAnsi"/>
          <w:b/>
          <w:bCs/>
          <w:u w:val="single"/>
        </w:rPr>
        <w:lastRenderedPageBreak/>
        <w:t>SPRAWOZDANIE</w:t>
      </w:r>
    </w:p>
    <w:p w14:paraId="415E0376" w14:textId="3D88958C" w:rsidR="00377F63" w:rsidRPr="0005697E" w:rsidRDefault="00377F63" w:rsidP="00283894">
      <w:pPr>
        <w:pStyle w:val="Nagwek4"/>
        <w:spacing w:before="0" w:beforeAutospacing="0" w:after="0" w:afterAutospacing="0"/>
        <w:rPr>
          <w:rFonts w:asciiTheme="minorHAnsi" w:hAnsiTheme="minorHAnsi" w:cstheme="minorHAnsi"/>
        </w:rPr>
      </w:pPr>
      <w:r w:rsidRPr="0005697E">
        <w:rPr>
          <w:rFonts w:asciiTheme="minorHAnsi" w:hAnsiTheme="minorHAnsi" w:cstheme="minorHAnsi"/>
        </w:rPr>
        <w:t>opisowa z wykonania zadań finansowanych z dotacji otrzymanych na realizację zadań zleconych z zakresu administracji rządowej</w:t>
      </w:r>
      <w:r w:rsidR="00283894" w:rsidRPr="0005697E">
        <w:rPr>
          <w:rFonts w:asciiTheme="minorHAnsi" w:hAnsiTheme="minorHAnsi" w:cstheme="minorHAnsi"/>
        </w:rPr>
        <w:t xml:space="preserve"> </w:t>
      </w:r>
      <w:r w:rsidRPr="0005697E">
        <w:rPr>
          <w:rFonts w:asciiTheme="minorHAnsi" w:hAnsiTheme="minorHAnsi" w:cstheme="minorHAnsi"/>
        </w:rPr>
        <w:t xml:space="preserve">za </w:t>
      </w:r>
      <w:r w:rsidR="00283894" w:rsidRPr="0005697E">
        <w:rPr>
          <w:rFonts w:asciiTheme="minorHAnsi" w:hAnsiTheme="minorHAnsi" w:cstheme="minorHAnsi"/>
        </w:rPr>
        <w:t>202</w:t>
      </w:r>
      <w:r w:rsidR="0005697E" w:rsidRPr="0005697E">
        <w:rPr>
          <w:rFonts w:asciiTheme="minorHAnsi" w:hAnsiTheme="minorHAnsi" w:cstheme="minorHAnsi"/>
        </w:rPr>
        <w:t>3</w:t>
      </w:r>
      <w:r w:rsidR="00283894" w:rsidRPr="0005697E">
        <w:rPr>
          <w:rFonts w:asciiTheme="minorHAnsi" w:hAnsiTheme="minorHAnsi" w:cstheme="minorHAnsi"/>
        </w:rPr>
        <w:t xml:space="preserve"> </w:t>
      </w:r>
      <w:r w:rsidRPr="0005697E">
        <w:rPr>
          <w:rFonts w:asciiTheme="minorHAnsi" w:hAnsiTheme="minorHAnsi" w:cstheme="minorHAnsi"/>
        </w:rPr>
        <w:t>rok</w:t>
      </w:r>
    </w:p>
    <w:p w14:paraId="4EB78AA7" w14:textId="77777777" w:rsidR="00377F63" w:rsidRPr="0005697E" w:rsidRDefault="00377F63" w:rsidP="00377F63">
      <w:pPr>
        <w:pStyle w:val="NormalnyWeb"/>
        <w:spacing w:before="0" w:beforeAutospacing="0" w:after="0"/>
        <w:jc w:val="center"/>
        <w:rPr>
          <w:rFonts w:asciiTheme="minorHAnsi" w:hAnsiTheme="minorHAnsi" w:cstheme="minorHAnsi"/>
        </w:rPr>
      </w:pPr>
    </w:p>
    <w:p w14:paraId="5AAA57B6" w14:textId="35D2D8A2" w:rsidR="00377F63" w:rsidRPr="0005697E" w:rsidRDefault="00377F63" w:rsidP="00CF41CB">
      <w:pPr>
        <w:pStyle w:val="NormalnyWeb"/>
        <w:spacing w:before="0" w:beforeAutospacing="0" w:after="0" w:line="360" w:lineRule="auto"/>
        <w:ind w:firstLine="708"/>
        <w:jc w:val="both"/>
        <w:rPr>
          <w:rFonts w:asciiTheme="minorHAnsi" w:hAnsiTheme="minorHAnsi" w:cstheme="minorHAnsi"/>
        </w:rPr>
      </w:pPr>
      <w:r w:rsidRPr="0005697E">
        <w:rPr>
          <w:rFonts w:asciiTheme="minorHAnsi" w:hAnsiTheme="minorHAnsi" w:cstheme="minorHAnsi"/>
        </w:rPr>
        <w:t xml:space="preserve">Wysokość planowanych dochodów i wydatków z tytułu otrzymanych dotacji z budżetu państwa na realizację zadań zleconych ustalona została w kwocie </w:t>
      </w:r>
      <w:r w:rsidR="0005697E" w:rsidRPr="0005697E">
        <w:rPr>
          <w:rFonts w:asciiTheme="minorHAnsi" w:hAnsiTheme="minorHAnsi" w:cstheme="minorHAnsi"/>
        </w:rPr>
        <w:t>7.198.476,70</w:t>
      </w:r>
      <w:r w:rsidRPr="0005697E">
        <w:rPr>
          <w:rFonts w:asciiTheme="minorHAnsi" w:hAnsiTheme="minorHAnsi" w:cstheme="minorHAnsi"/>
        </w:rPr>
        <w:t xml:space="preserve"> zł. Do budżetu </w:t>
      </w:r>
      <w:r w:rsidR="00CF41CB" w:rsidRPr="0005697E">
        <w:rPr>
          <w:rFonts w:asciiTheme="minorHAnsi" w:hAnsiTheme="minorHAnsi" w:cstheme="minorHAnsi"/>
        </w:rPr>
        <w:t xml:space="preserve">w </w:t>
      </w:r>
      <w:r w:rsidRPr="0005697E">
        <w:rPr>
          <w:rFonts w:asciiTheme="minorHAnsi" w:hAnsiTheme="minorHAnsi" w:cstheme="minorHAnsi"/>
        </w:rPr>
        <w:t>202</w:t>
      </w:r>
      <w:r w:rsidR="0005697E" w:rsidRPr="0005697E">
        <w:rPr>
          <w:rFonts w:asciiTheme="minorHAnsi" w:hAnsiTheme="minorHAnsi" w:cstheme="minorHAnsi"/>
        </w:rPr>
        <w:t>3</w:t>
      </w:r>
      <w:r w:rsidRPr="0005697E">
        <w:rPr>
          <w:rFonts w:asciiTheme="minorHAnsi" w:hAnsiTheme="minorHAnsi" w:cstheme="minorHAnsi"/>
        </w:rPr>
        <w:t xml:space="preserve"> roku na zadania zlecone wpłynęła kwota </w:t>
      </w:r>
      <w:r w:rsidR="0005697E" w:rsidRPr="0005697E">
        <w:rPr>
          <w:rFonts w:asciiTheme="minorHAnsi" w:hAnsiTheme="minorHAnsi" w:cstheme="minorHAnsi"/>
        </w:rPr>
        <w:t>7.182.994,57</w:t>
      </w:r>
      <w:r w:rsidRPr="0005697E">
        <w:rPr>
          <w:rFonts w:asciiTheme="minorHAnsi" w:hAnsiTheme="minorHAnsi" w:cstheme="minorHAnsi"/>
        </w:rPr>
        <w:t xml:space="preserve"> zł.</w:t>
      </w:r>
      <w:r w:rsidR="00CF41CB" w:rsidRPr="0005697E">
        <w:rPr>
          <w:rFonts w:asciiTheme="minorHAnsi" w:hAnsiTheme="minorHAnsi" w:cstheme="minorHAnsi"/>
        </w:rPr>
        <w:t>, która została wydatkowana na:</w:t>
      </w:r>
    </w:p>
    <w:p w14:paraId="53F3B928" w14:textId="00F0117E" w:rsidR="00377F63" w:rsidRPr="0005697E" w:rsidRDefault="00377F63" w:rsidP="00377F63">
      <w:pPr>
        <w:pStyle w:val="NormalnyWeb"/>
        <w:rPr>
          <w:rFonts w:asciiTheme="minorHAnsi" w:hAnsiTheme="minorHAnsi" w:cstheme="minorHAnsi"/>
        </w:rPr>
      </w:pPr>
      <w:r w:rsidRPr="0005697E">
        <w:rPr>
          <w:rFonts w:asciiTheme="minorHAnsi" w:hAnsiTheme="minorHAnsi" w:cstheme="minorHAnsi"/>
          <w:b/>
          <w:bCs/>
          <w:u w:val="single"/>
        </w:rPr>
        <w:t xml:space="preserve">Dział 010 </w:t>
      </w:r>
      <w:r w:rsidR="0005697E">
        <w:rPr>
          <w:rFonts w:asciiTheme="minorHAnsi" w:hAnsiTheme="minorHAnsi" w:cstheme="minorHAnsi"/>
          <w:b/>
          <w:bCs/>
          <w:u w:val="single"/>
        </w:rPr>
        <w:t xml:space="preserve">- </w:t>
      </w:r>
      <w:r w:rsidRPr="0005697E">
        <w:rPr>
          <w:rFonts w:asciiTheme="minorHAnsi" w:hAnsiTheme="minorHAnsi" w:cstheme="minorHAnsi"/>
          <w:b/>
          <w:bCs/>
          <w:u w:val="single"/>
        </w:rPr>
        <w:t>Rolnictwo i łowiectwo</w:t>
      </w:r>
    </w:p>
    <w:p w14:paraId="48131DC8" w14:textId="77777777" w:rsidR="00377F63" w:rsidRPr="0005697E" w:rsidRDefault="00377F63" w:rsidP="00377F63">
      <w:pPr>
        <w:pStyle w:val="NormalnyWeb"/>
        <w:rPr>
          <w:rFonts w:asciiTheme="minorHAnsi" w:hAnsiTheme="minorHAnsi" w:cstheme="minorHAnsi"/>
        </w:rPr>
      </w:pPr>
      <w:r w:rsidRPr="0005697E">
        <w:rPr>
          <w:rFonts w:asciiTheme="minorHAnsi" w:hAnsiTheme="minorHAnsi" w:cstheme="minorHAnsi"/>
          <w:i/>
          <w:iCs/>
          <w:u w:val="single"/>
        </w:rPr>
        <w:t>Rozdz. 01095 – Pozostała działalność</w:t>
      </w:r>
    </w:p>
    <w:p w14:paraId="206A4ADD" w14:textId="4B02379B" w:rsidR="00377F63" w:rsidRPr="0005697E" w:rsidRDefault="00377F63" w:rsidP="00497C23">
      <w:pPr>
        <w:pStyle w:val="NormalnyWeb"/>
        <w:spacing w:before="0" w:beforeAutospacing="0" w:after="0" w:line="360" w:lineRule="auto"/>
        <w:ind w:firstLine="708"/>
        <w:jc w:val="both"/>
        <w:rPr>
          <w:rFonts w:asciiTheme="minorHAnsi" w:hAnsiTheme="minorHAnsi" w:cstheme="minorHAnsi"/>
        </w:rPr>
      </w:pPr>
      <w:r w:rsidRPr="0005697E">
        <w:rPr>
          <w:rFonts w:asciiTheme="minorHAnsi" w:hAnsiTheme="minorHAnsi" w:cstheme="minorHAnsi"/>
        </w:rPr>
        <w:t>Planowana kwota dotacji na 202</w:t>
      </w:r>
      <w:r w:rsidR="0005697E" w:rsidRPr="0005697E">
        <w:rPr>
          <w:rFonts w:asciiTheme="minorHAnsi" w:hAnsiTheme="minorHAnsi" w:cstheme="minorHAnsi"/>
        </w:rPr>
        <w:t>3</w:t>
      </w:r>
      <w:r w:rsidRPr="0005697E">
        <w:rPr>
          <w:rFonts w:asciiTheme="minorHAnsi" w:hAnsiTheme="minorHAnsi" w:cstheme="minorHAnsi"/>
        </w:rPr>
        <w:t xml:space="preserve"> rok w tym dziale wynosi </w:t>
      </w:r>
      <w:r w:rsidR="0005697E" w:rsidRPr="0005697E">
        <w:rPr>
          <w:rFonts w:asciiTheme="minorHAnsi" w:hAnsiTheme="minorHAnsi" w:cstheme="minorHAnsi"/>
        </w:rPr>
        <w:t>1.477.548,85</w:t>
      </w:r>
      <w:r w:rsidRPr="0005697E">
        <w:rPr>
          <w:rFonts w:asciiTheme="minorHAnsi" w:hAnsiTheme="minorHAnsi" w:cstheme="minorHAnsi"/>
        </w:rPr>
        <w:t xml:space="preserve"> zł. Otrzymano kwotę </w:t>
      </w:r>
      <w:r w:rsidR="0005697E" w:rsidRPr="0005697E">
        <w:rPr>
          <w:rFonts w:asciiTheme="minorHAnsi" w:hAnsiTheme="minorHAnsi" w:cstheme="minorHAnsi"/>
        </w:rPr>
        <w:t>1.477.509,34</w:t>
      </w:r>
      <w:r w:rsidRPr="0005697E">
        <w:rPr>
          <w:rFonts w:asciiTheme="minorHAnsi" w:hAnsiTheme="minorHAnsi" w:cstheme="minorHAnsi"/>
        </w:rPr>
        <w:t xml:space="preserve"> zł, którą wydatkowano na:</w:t>
      </w:r>
    </w:p>
    <w:p w14:paraId="28C6C585" w14:textId="2FDAFEC4" w:rsidR="00377F63" w:rsidRPr="0005697E" w:rsidRDefault="00377F63" w:rsidP="00377F63">
      <w:pPr>
        <w:pStyle w:val="NormalnyWeb"/>
        <w:spacing w:before="0" w:beforeAutospacing="0" w:after="0" w:line="360" w:lineRule="auto"/>
        <w:jc w:val="both"/>
        <w:rPr>
          <w:rFonts w:asciiTheme="minorHAnsi" w:hAnsiTheme="minorHAnsi" w:cstheme="minorHAnsi"/>
        </w:rPr>
      </w:pPr>
      <w:r w:rsidRPr="0005697E">
        <w:rPr>
          <w:rFonts w:asciiTheme="minorHAnsi" w:hAnsiTheme="minorHAnsi" w:cstheme="minorHAnsi"/>
        </w:rPr>
        <w:t xml:space="preserve">- zwrot podatku akcyzowego zawartego w cenie oleju napędowego dla rolników na kwotę </w:t>
      </w:r>
      <w:r w:rsidR="0005697E" w:rsidRPr="0005697E">
        <w:rPr>
          <w:rFonts w:asciiTheme="minorHAnsi" w:hAnsiTheme="minorHAnsi" w:cstheme="minorHAnsi"/>
        </w:rPr>
        <w:t>1.448.577,30</w:t>
      </w:r>
      <w:r w:rsidRPr="0005697E">
        <w:rPr>
          <w:rFonts w:asciiTheme="minorHAnsi" w:hAnsiTheme="minorHAnsi" w:cstheme="minorHAnsi"/>
        </w:rPr>
        <w:t xml:space="preserve"> zł,</w:t>
      </w:r>
    </w:p>
    <w:p w14:paraId="6C9452DC" w14:textId="361EC7B8" w:rsidR="00377F63" w:rsidRPr="0005697E" w:rsidRDefault="00377F63" w:rsidP="00377F63">
      <w:pPr>
        <w:pStyle w:val="NormalnyWeb"/>
        <w:spacing w:before="0" w:beforeAutospacing="0" w:after="0" w:line="360" w:lineRule="auto"/>
        <w:jc w:val="both"/>
        <w:rPr>
          <w:rFonts w:asciiTheme="minorHAnsi" w:hAnsiTheme="minorHAnsi" w:cstheme="minorHAnsi"/>
        </w:rPr>
      </w:pPr>
      <w:r w:rsidRPr="0005697E">
        <w:rPr>
          <w:rFonts w:asciiTheme="minorHAnsi" w:hAnsiTheme="minorHAnsi" w:cstheme="minorHAnsi"/>
        </w:rPr>
        <w:t xml:space="preserve">- na zakup materiałów biurowych i bieżącą obsługę zadania związanego z wypłatą podatku akcyzowego wydatkowano kwotę </w:t>
      </w:r>
      <w:r w:rsidR="0005697E" w:rsidRPr="0005697E">
        <w:rPr>
          <w:rFonts w:asciiTheme="minorHAnsi" w:hAnsiTheme="minorHAnsi" w:cstheme="minorHAnsi"/>
        </w:rPr>
        <w:t>28.932,04</w:t>
      </w:r>
      <w:r w:rsidR="00FA5BA1" w:rsidRPr="0005697E">
        <w:rPr>
          <w:rFonts w:asciiTheme="minorHAnsi" w:hAnsiTheme="minorHAnsi" w:cstheme="minorHAnsi"/>
        </w:rPr>
        <w:t xml:space="preserve"> </w:t>
      </w:r>
      <w:r w:rsidRPr="0005697E">
        <w:rPr>
          <w:rFonts w:asciiTheme="minorHAnsi" w:hAnsiTheme="minorHAnsi" w:cstheme="minorHAnsi"/>
        </w:rPr>
        <w:t>zł.</w:t>
      </w:r>
    </w:p>
    <w:p w14:paraId="113BB012" w14:textId="77777777" w:rsidR="00377F63" w:rsidRDefault="00377F63" w:rsidP="00377F63">
      <w:pPr>
        <w:pStyle w:val="NormalnyWeb"/>
        <w:spacing w:before="0" w:beforeAutospacing="0" w:after="0" w:line="360" w:lineRule="auto"/>
        <w:jc w:val="both"/>
        <w:rPr>
          <w:rFonts w:asciiTheme="minorHAnsi" w:hAnsiTheme="minorHAnsi" w:cstheme="minorHAnsi"/>
        </w:rPr>
      </w:pPr>
      <w:r w:rsidRPr="0005697E">
        <w:rPr>
          <w:rFonts w:asciiTheme="minorHAnsi" w:hAnsiTheme="minorHAnsi" w:cstheme="minorHAnsi"/>
        </w:rPr>
        <w:t>Dotację wykorzystano zgodnie z przeznaczeniem.</w:t>
      </w:r>
    </w:p>
    <w:p w14:paraId="264A44E6" w14:textId="77777777" w:rsidR="0005697E" w:rsidRDefault="0005697E" w:rsidP="00377F63">
      <w:pPr>
        <w:pStyle w:val="NormalnyWeb"/>
        <w:spacing w:before="0" w:beforeAutospacing="0" w:after="0" w:line="360" w:lineRule="auto"/>
        <w:jc w:val="both"/>
        <w:rPr>
          <w:rFonts w:asciiTheme="minorHAnsi" w:hAnsiTheme="minorHAnsi" w:cstheme="minorHAnsi"/>
        </w:rPr>
      </w:pPr>
    </w:p>
    <w:p w14:paraId="1EA849F7" w14:textId="4AE38383" w:rsidR="0005697E" w:rsidRPr="0005697E" w:rsidRDefault="0005697E" w:rsidP="00377F63">
      <w:pPr>
        <w:pStyle w:val="NormalnyWeb"/>
        <w:spacing w:before="0" w:beforeAutospacing="0" w:after="0" w:line="360" w:lineRule="auto"/>
        <w:jc w:val="both"/>
        <w:rPr>
          <w:rFonts w:asciiTheme="minorHAnsi" w:hAnsiTheme="minorHAnsi" w:cstheme="minorHAnsi"/>
          <w:b/>
          <w:bCs/>
          <w:u w:val="single"/>
        </w:rPr>
      </w:pPr>
      <w:r w:rsidRPr="0005697E">
        <w:rPr>
          <w:rFonts w:asciiTheme="minorHAnsi" w:hAnsiTheme="minorHAnsi" w:cstheme="minorHAnsi"/>
          <w:b/>
          <w:bCs/>
          <w:u w:val="single"/>
        </w:rPr>
        <w:t>Dział 600 - Transport i łączność</w:t>
      </w:r>
    </w:p>
    <w:p w14:paraId="4B944FF0" w14:textId="3E8EE9C0" w:rsidR="0005697E" w:rsidRPr="003B24EA" w:rsidRDefault="0005697E" w:rsidP="00377F63">
      <w:pPr>
        <w:pStyle w:val="NormalnyWeb"/>
        <w:spacing w:before="0" w:beforeAutospacing="0" w:after="0" w:line="360" w:lineRule="auto"/>
        <w:jc w:val="both"/>
        <w:rPr>
          <w:rFonts w:asciiTheme="minorHAnsi" w:hAnsiTheme="minorHAnsi" w:cstheme="minorHAnsi"/>
          <w:i/>
          <w:iCs/>
          <w:u w:val="single"/>
        </w:rPr>
      </w:pPr>
      <w:r w:rsidRPr="003B24EA">
        <w:rPr>
          <w:rFonts w:asciiTheme="minorHAnsi" w:hAnsiTheme="minorHAnsi" w:cstheme="minorHAnsi"/>
          <w:i/>
          <w:iCs/>
          <w:u w:val="single"/>
        </w:rPr>
        <w:t>60004 – Lokalny transport zbiorowy</w:t>
      </w:r>
    </w:p>
    <w:p w14:paraId="1E442476" w14:textId="53FAF3FB" w:rsidR="0005697E" w:rsidRPr="003B24EA" w:rsidRDefault="0005697E" w:rsidP="003B24EA">
      <w:pPr>
        <w:pStyle w:val="NormalnyWeb"/>
        <w:spacing w:before="0" w:beforeAutospacing="0" w:after="0" w:line="360" w:lineRule="auto"/>
        <w:ind w:firstLine="360"/>
        <w:jc w:val="both"/>
        <w:rPr>
          <w:rFonts w:asciiTheme="minorHAnsi" w:hAnsiTheme="minorHAnsi" w:cstheme="minorHAnsi"/>
          <w:color w:val="FF0000"/>
        </w:rPr>
      </w:pPr>
      <w:r w:rsidRPr="003B24EA">
        <w:rPr>
          <w:rFonts w:asciiTheme="minorHAnsi" w:hAnsiTheme="minorHAnsi" w:cstheme="minorHAnsi"/>
        </w:rPr>
        <w:t xml:space="preserve">Planowana kwota dotacji 1.751,89 zł </w:t>
      </w:r>
      <w:r w:rsidR="003B24EA" w:rsidRPr="003B24EA">
        <w:rPr>
          <w:rFonts w:asciiTheme="minorHAnsi" w:hAnsiTheme="minorHAnsi" w:cstheme="minorHAnsi"/>
        </w:rPr>
        <w:t xml:space="preserve">z </w:t>
      </w:r>
      <w:r w:rsidR="003B24EA" w:rsidRPr="003B24EA">
        <w:rPr>
          <w:rFonts w:ascii="Calibri" w:hAnsi="Calibri" w:cs="Calibri"/>
        </w:rPr>
        <w:t>przeznaczeniem na bezpłatne przewozy do i z lokali wyborczych</w:t>
      </w:r>
      <w:r w:rsidR="00C515A8">
        <w:rPr>
          <w:rFonts w:ascii="Calibri" w:hAnsi="Calibri" w:cs="Calibri"/>
        </w:rPr>
        <w:t xml:space="preserve"> w wyborach do Sejmu i Senatu</w:t>
      </w:r>
      <w:r w:rsidRPr="003B24EA">
        <w:rPr>
          <w:rFonts w:asciiTheme="minorHAnsi" w:hAnsiTheme="minorHAnsi" w:cstheme="minorHAnsi"/>
        </w:rPr>
        <w:t>. Do budżetu gminy wpłynęła kwota w pełnej wysokości, która została wydatkowan</w:t>
      </w:r>
      <w:r w:rsidR="003B24EA" w:rsidRPr="003B24EA">
        <w:rPr>
          <w:rFonts w:asciiTheme="minorHAnsi" w:hAnsiTheme="minorHAnsi" w:cstheme="minorHAnsi"/>
        </w:rPr>
        <w:t xml:space="preserve">a </w:t>
      </w:r>
      <w:r w:rsidR="003B24EA" w:rsidRPr="00954BCB">
        <w:rPr>
          <w:rFonts w:asciiTheme="minorHAnsi" w:hAnsiTheme="minorHAnsi" w:cstheme="minorHAnsi"/>
        </w:rPr>
        <w:t>w kwocie 1.751,89 zł.</w:t>
      </w:r>
      <w:r w:rsidR="003B24EA">
        <w:rPr>
          <w:rFonts w:asciiTheme="minorHAnsi" w:hAnsiTheme="minorHAnsi" w:cstheme="minorHAnsi"/>
        </w:rPr>
        <w:t xml:space="preserve"> na wynagrodzenia wraz pochodnymi oraz zakup paliwa.</w:t>
      </w:r>
    </w:p>
    <w:p w14:paraId="39DE569D" w14:textId="0BAA45CB" w:rsidR="00377F63" w:rsidRPr="003B24EA" w:rsidRDefault="00377F63" w:rsidP="00377F63">
      <w:pPr>
        <w:pStyle w:val="NormalnyWeb"/>
        <w:rPr>
          <w:rFonts w:asciiTheme="minorHAnsi" w:hAnsiTheme="minorHAnsi" w:cstheme="minorHAnsi"/>
        </w:rPr>
      </w:pPr>
      <w:r w:rsidRPr="003B24EA">
        <w:rPr>
          <w:rFonts w:asciiTheme="minorHAnsi" w:hAnsiTheme="minorHAnsi" w:cstheme="minorHAnsi"/>
          <w:b/>
          <w:bCs/>
          <w:u w:val="single"/>
        </w:rPr>
        <w:lastRenderedPageBreak/>
        <w:t>Dział 750 – Administracja publiczna</w:t>
      </w:r>
    </w:p>
    <w:p w14:paraId="21ADA818" w14:textId="77777777" w:rsidR="00377F63" w:rsidRPr="003B24EA" w:rsidRDefault="00377F63" w:rsidP="00377F63">
      <w:pPr>
        <w:pStyle w:val="NormalnyWeb"/>
        <w:rPr>
          <w:rFonts w:asciiTheme="minorHAnsi" w:hAnsiTheme="minorHAnsi" w:cstheme="minorHAnsi"/>
        </w:rPr>
      </w:pPr>
      <w:r w:rsidRPr="003B24EA">
        <w:rPr>
          <w:rFonts w:asciiTheme="minorHAnsi" w:hAnsiTheme="minorHAnsi" w:cstheme="minorHAnsi"/>
          <w:i/>
          <w:iCs/>
          <w:u w:val="single"/>
        </w:rPr>
        <w:t>Rozdz.75011 – Urzędy wojewódzkie</w:t>
      </w:r>
    </w:p>
    <w:p w14:paraId="1E165924" w14:textId="7FCF5479" w:rsidR="00377F63" w:rsidRPr="003B24EA" w:rsidRDefault="00377F63" w:rsidP="00497C23">
      <w:pPr>
        <w:pStyle w:val="NormalnyWeb"/>
        <w:spacing w:before="0" w:beforeAutospacing="0" w:after="0" w:line="360" w:lineRule="auto"/>
        <w:ind w:firstLine="360"/>
        <w:jc w:val="both"/>
        <w:rPr>
          <w:rFonts w:asciiTheme="minorHAnsi" w:hAnsiTheme="minorHAnsi" w:cstheme="minorHAnsi"/>
        </w:rPr>
      </w:pPr>
      <w:r w:rsidRPr="003B24EA">
        <w:rPr>
          <w:rFonts w:asciiTheme="minorHAnsi" w:hAnsiTheme="minorHAnsi" w:cstheme="minorHAnsi"/>
        </w:rPr>
        <w:t xml:space="preserve">Planowana kwota dotacji </w:t>
      </w:r>
      <w:r w:rsidR="003B24EA" w:rsidRPr="003B24EA">
        <w:rPr>
          <w:rFonts w:asciiTheme="minorHAnsi" w:hAnsiTheme="minorHAnsi" w:cstheme="minorHAnsi"/>
        </w:rPr>
        <w:t>82.481,43</w:t>
      </w:r>
      <w:r w:rsidRPr="003B24EA">
        <w:rPr>
          <w:rFonts w:asciiTheme="minorHAnsi" w:hAnsiTheme="minorHAnsi" w:cstheme="minorHAnsi"/>
        </w:rPr>
        <w:t xml:space="preserve"> zł z przeznaczeniem na realizację zadań bieżących z zakresu administracji rządowej zleconych gminie. Do budżetu gminy wpłynęła kwota w wysokości</w:t>
      </w:r>
      <w:r w:rsidR="003B24EA" w:rsidRPr="003B24EA">
        <w:rPr>
          <w:rFonts w:asciiTheme="minorHAnsi" w:hAnsiTheme="minorHAnsi" w:cstheme="minorHAnsi"/>
        </w:rPr>
        <w:t xml:space="preserve"> 79.626,17 zł</w:t>
      </w:r>
      <w:r w:rsidRPr="003B24EA">
        <w:rPr>
          <w:rFonts w:asciiTheme="minorHAnsi" w:hAnsiTheme="minorHAnsi" w:cstheme="minorHAnsi"/>
        </w:rPr>
        <w:t>, która została wydatkowano na:</w:t>
      </w:r>
    </w:p>
    <w:p w14:paraId="5A668B4D" w14:textId="160D7663" w:rsidR="00377F63" w:rsidRPr="003B24EA" w:rsidRDefault="00377F63">
      <w:pPr>
        <w:pStyle w:val="NormalnyWeb"/>
        <w:numPr>
          <w:ilvl w:val="0"/>
          <w:numId w:val="38"/>
        </w:numPr>
        <w:spacing w:before="0" w:beforeAutospacing="0" w:after="0" w:line="360" w:lineRule="auto"/>
        <w:jc w:val="both"/>
        <w:rPr>
          <w:rFonts w:asciiTheme="minorHAnsi" w:hAnsiTheme="minorHAnsi" w:cstheme="minorHAnsi"/>
        </w:rPr>
      </w:pPr>
      <w:r w:rsidRPr="003B24EA">
        <w:rPr>
          <w:rFonts w:asciiTheme="minorHAnsi" w:hAnsiTheme="minorHAnsi" w:cstheme="minorHAnsi"/>
        </w:rPr>
        <w:t xml:space="preserve">wynagrodzenia osobowe kwota </w:t>
      </w:r>
      <w:r w:rsidR="003B24EA" w:rsidRPr="003B24EA">
        <w:rPr>
          <w:rFonts w:asciiTheme="minorHAnsi" w:hAnsiTheme="minorHAnsi" w:cstheme="minorHAnsi"/>
        </w:rPr>
        <w:t>66.663,26</w:t>
      </w:r>
      <w:r w:rsidRPr="003B24EA">
        <w:rPr>
          <w:rFonts w:asciiTheme="minorHAnsi" w:hAnsiTheme="minorHAnsi" w:cstheme="minorHAnsi"/>
        </w:rPr>
        <w:t xml:space="preserve"> zł, </w:t>
      </w:r>
    </w:p>
    <w:p w14:paraId="2AFADEEB" w14:textId="6C20022A" w:rsidR="00377F63" w:rsidRPr="003B24EA" w:rsidRDefault="00377F63">
      <w:pPr>
        <w:pStyle w:val="NormalnyWeb"/>
        <w:numPr>
          <w:ilvl w:val="0"/>
          <w:numId w:val="38"/>
        </w:numPr>
        <w:spacing w:before="0" w:beforeAutospacing="0" w:after="0" w:line="360" w:lineRule="auto"/>
        <w:jc w:val="both"/>
        <w:rPr>
          <w:rFonts w:asciiTheme="minorHAnsi" w:hAnsiTheme="minorHAnsi" w:cstheme="minorHAnsi"/>
        </w:rPr>
      </w:pPr>
      <w:r w:rsidRPr="003B24EA">
        <w:rPr>
          <w:rFonts w:asciiTheme="minorHAnsi" w:hAnsiTheme="minorHAnsi" w:cstheme="minorHAnsi"/>
        </w:rPr>
        <w:t xml:space="preserve">ubezpieczenia społeczne i Fundusz Pracy kwota </w:t>
      </w:r>
      <w:r w:rsidR="003B24EA" w:rsidRPr="003B24EA">
        <w:rPr>
          <w:rFonts w:asciiTheme="minorHAnsi" w:hAnsiTheme="minorHAnsi" w:cstheme="minorHAnsi"/>
        </w:rPr>
        <w:t>12.962,91</w:t>
      </w:r>
      <w:r w:rsidRPr="003B24EA">
        <w:rPr>
          <w:rFonts w:asciiTheme="minorHAnsi" w:hAnsiTheme="minorHAnsi" w:cstheme="minorHAnsi"/>
        </w:rPr>
        <w:t xml:space="preserve"> zł. </w:t>
      </w:r>
    </w:p>
    <w:p w14:paraId="087934D2" w14:textId="2904A9AA" w:rsidR="001A5188" w:rsidRPr="003B24EA" w:rsidRDefault="00377F63" w:rsidP="00377F63">
      <w:pPr>
        <w:pStyle w:val="NormalnyWeb"/>
        <w:spacing w:before="0" w:beforeAutospacing="0" w:after="0" w:line="360" w:lineRule="auto"/>
        <w:jc w:val="both"/>
        <w:rPr>
          <w:rFonts w:asciiTheme="minorHAnsi" w:hAnsiTheme="minorHAnsi" w:cstheme="minorHAnsi"/>
        </w:rPr>
      </w:pPr>
      <w:r w:rsidRPr="003B24EA">
        <w:rPr>
          <w:rFonts w:asciiTheme="minorHAnsi" w:hAnsiTheme="minorHAnsi" w:cstheme="minorHAnsi"/>
        </w:rPr>
        <w:t>Dotacja została wykorzystana zgodnie z przeznaczeniem.</w:t>
      </w:r>
    </w:p>
    <w:p w14:paraId="32EDB9B9" w14:textId="77777777" w:rsidR="007C3BAF" w:rsidRPr="00801013" w:rsidRDefault="007C3BAF" w:rsidP="00377F63">
      <w:pPr>
        <w:pStyle w:val="NormalnyWeb"/>
        <w:spacing w:before="0" w:beforeAutospacing="0" w:after="0" w:line="360" w:lineRule="auto"/>
        <w:jc w:val="both"/>
        <w:rPr>
          <w:rFonts w:asciiTheme="minorHAnsi" w:hAnsiTheme="minorHAnsi" w:cstheme="minorHAnsi"/>
          <w:color w:val="FF0000"/>
        </w:rPr>
      </w:pPr>
    </w:p>
    <w:p w14:paraId="4BF4AFD6" w14:textId="77777777" w:rsidR="00377F63" w:rsidRPr="000C2F93" w:rsidRDefault="00377F63" w:rsidP="00377F63">
      <w:pPr>
        <w:pStyle w:val="NormalnyWeb"/>
        <w:spacing w:before="0" w:beforeAutospacing="0" w:after="0" w:line="360" w:lineRule="auto"/>
        <w:jc w:val="both"/>
        <w:rPr>
          <w:rFonts w:asciiTheme="minorHAnsi" w:hAnsiTheme="minorHAnsi" w:cstheme="minorHAnsi"/>
        </w:rPr>
      </w:pPr>
      <w:r w:rsidRPr="000C2F93">
        <w:rPr>
          <w:rFonts w:asciiTheme="minorHAnsi" w:hAnsiTheme="minorHAnsi" w:cstheme="minorHAnsi"/>
          <w:b/>
          <w:bCs/>
          <w:u w:val="single"/>
        </w:rPr>
        <w:t>Dział 751 – Urzędy naczelnych organów władzy państwowej, kontroli i ochrony prawa oraz sądownictwa</w:t>
      </w:r>
    </w:p>
    <w:p w14:paraId="050A7EA9" w14:textId="77777777" w:rsidR="00377F63" w:rsidRPr="000C2F93" w:rsidRDefault="00377F63" w:rsidP="00377F63">
      <w:pPr>
        <w:pStyle w:val="NormalnyWeb"/>
        <w:jc w:val="both"/>
        <w:rPr>
          <w:rFonts w:asciiTheme="minorHAnsi" w:hAnsiTheme="minorHAnsi" w:cstheme="minorHAnsi"/>
        </w:rPr>
      </w:pPr>
      <w:r w:rsidRPr="000C2F93">
        <w:rPr>
          <w:rFonts w:asciiTheme="minorHAnsi" w:hAnsiTheme="minorHAnsi" w:cstheme="minorHAnsi"/>
          <w:i/>
          <w:iCs/>
          <w:u w:val="single"/>
        </w:rPr>
        <w:t>Rozdz. 75101- Urzędy naczelnych organów władzy państwowej i ochrony prawa</w:t>
      </w:r>
    </w:p>
    <w:p w14:paraId="4041A7C9" w14:textId="1AFF3949" w:rsidR="00377F63" w:rsidRPr="000C2F93" w:rsidRDefault="00377F63" w:rsidP="007C3BAF">
      <w:pPr>
        <w:pStyle w:val="NormalnyWeb"/>
        <w:spacing w:before="0" w:beforeAutospacing="0" w:after="0" w:line="360" w:lineRule="auto"/>
        <w:ind w:firstLine="708"/>
        <w:jc w:val="both"/>
        <w:rPr>
          <w:rFonts w:asciiTheme="minorHAnsi" w:hAnsiTheme="minorHAnsi" w:cstheme="minorHAnsi"/>
        </w:rPr>
      </w:pPr>
      <w:r w:rsidRPr="000C2F93">
        <w:rPr>
          <w:rFonts w:asciiTheme="minorHAnsi" w:hAnsiTheme="minorHAnsi" w:cstheme="minorHAnsi"/>
        </w:rPr>
        <w:t>Planowana kwota dotacji w tym rozdziale wynosi 1.</w:t>
      </w:r>
      <w:r w:rsidR="000C2F93" w:rsidRPr="000C2F93">
        <w:rPr>
          <w:rFonts w:asciiTheme="minorHAnsi" w:hAnsiTheme="minorHAnsi" w:cstheme="minorHAnsi"/>
        </w:rPr>
        <w:t>523,00</w:t>
      </w:r>
      <w:r w:rsidRPr="000C2F93">
        <w:rPr>
          <w:rFonts w:asciiTheme="minorHAnsi" w:hAnsiTheme="minorHAnsi" w:cstheme="minorHAnsi"/>
        </w:rPr>
        <w:t xml:space="preserve"> zł. Do budżetu gminy wpłynęła kwota w </w:t>
      </w:r>
      <w:r w:rsidR="00652A48" w:rsidRPr="000C2F93">
        <w:rPr>
          <w:rFonts w:asciiTheme="minorHAnsi" w:hAnsiTheme="minorHAnsi" w:cstheme="minorHAnsi"/>
        </w:rPr>
        <w:t xml:space="preserve">pełnej </w:t>
      </w:r>
      <w:r w:rsidRPr="000C2F93">
        <w:rPr>
          <w:rFonts w:asciiTheme="minorHAnsi" w:hAnsiTheme="minorHAnsi" w:cstheme="minorHAnsi"/>
        </w:rPr>
        <w:t>wysokości</w:t>
      </w:r>
      <w:r w:rsidR="00652A48" w:rsidRPr="000C2F93">
        <w:rPr>
          <w:rFonts w:asciiTheme="minorHAnsi" w:hAnsiTheme="minorHAnsi" w:cstheme="minorHAnsi"/>
        </w:rPr>
        <w:t xml:space="preserve">, którą </w:t>
      </w:r>
      <w:r w:rsidRPr="000C2F93">
        <w:rPr>
          <w:rFonts w:asciiTheme="minorHAnsi" w:hAnsiTheme="minorHAnsi" w:cstheme="minorHAnsi"/>
        </w:rPr>
        <w:t xml:space="preserve">wydatkowano </w:t>
      </w:r>
      <w:r w:rsidR="00652A48" w:rsidRPr="000C2F93">
        <w:rPr>
          <w:rFonts w:asciiTheme="minorHAnsi" w:hAnsiTheme="minorHAnsi" w:cstheme="minorHAnsi"/>
        </w:rPr>
        <w:t>na wynagrodzenia wraz z pochodnymi dla pracownika zajmującego się aktualizacją rejestru wyborców.</w:t>
      </w:r>
    </w:p>
    <w:p w14:paraId="52FB57FB" w14:textId="77777777" w:rsidR="000C2F93" w:rsidRPr="000C2F93" w:rsidRDefault="000C2F93" w:rsidP="007C3BAF">
      <w:pPr>
        <w:pStyle w:val="NormalnyWeb"/>
        <w:spacing w:before="0" w:beforeAutospacing="0" w:after="0" w:line="360" w:lineRule="auto"/>
        <w:ind w:firstLine="708"/>
        <w:jc w:val="both"/>
        <w:rPr>
          <w:rFonts w:asciiTheme="minorHAnsi" w:hAnsiTheme="minorHAnsi" w:cstheme="minorHAnsi"/>
        </w:rPr>
      </w:pPr>
    </w:p>
    <w:p w14:paraId="1D150DF6" w14:textId="10975E44" w:rsidR="000C2F93" w:rsidRPr="000C2F93" w:rsidRDefault="000C2F93" w:rsidP="000C2F93">
      <w:pPr>
        <w:pStyle w:val="NormalnyWeb"/>
        <w:spacing w:before="0" w:beforeAutospacing="0" w:after="0" w:line="360" w:lineRule="auto"/>
        <w:jc w:val="both"/>
        <w:rPr>
          <w:rFonts w:asciiTheme="minorHAnsi" w:hAnsiTheme="minorHAnsi" w:cstheme="minorHAnsi"/>
          <w:i/>
          <w:iCs/>
          <w:u w:val="single"/>
        </w:rPr>
      </w:pPr>
      <w:r w:rsidRPr="000C2F93">
        <w:rPr>
          <w:rFonts w:asciiTheme="minorHAnsi" w:hAnsiTheme="minorHAnsi" w:cstheme="minorHAnsi"/>
          <w:i/>
          <w:iCs/>
          <w:u w:val="single"/>
        </w:rPr>
        <w:t>Rozdz. 75108 - Wybory do Sejmu i Senatu</w:t>
      </w:r>
    </w:p>
    <w:p w14:paraId="4BC5656B" w14:textId="77777777" w:rsidR="000C2F93" w:rsidRPr="005F16B8" w:rsidRDefault="000C2F93" w:rsidP="000C2F93">
      <w:pPr>
        <w:pStyle w:val="NormalnyWeb"/>
        <w:spacing w:before="0" w:beforeAutospacing="0" w:after="0" w:line="360" w:lineRule="auto"/>
        <w:ind w:firstLine="708"/>
        <w:jc w:val="both"/>
        <w:rPr>
          <w:rFonts w:asciiTheme="minorHAnsi" w:hAnsiTheme="minorHAnsi" w:cstheme="minorHAnsi"/>
        </w:rPr>
      </w:pPr>
      <w:r w:rsidRPr="000C2F93">
        <w:rPr>
          <w:rFonts w:asciiTheme="minorHAnsi" w:hAnsiTheme="minorHAnsi" w:cstheme="minorHAnsi"/>
        </w:rPr>
        <w:t xml:space="preserve">W ramach wyborów do Sejmu i Senatu zaplanowano dotację w kwocie 85.124,00 zł, do </w:t>
      </w:r>
      <w:r w:rsidRPr="005F16B8">
        <w:rPr>
          <w:rFonts w:asciiTheme="minorHAnsi" w:hAnsiTheme="minorHAnsi" w:cstheme="minorHAnsi"/>
        </w:rPr>
        <w:t xml:space="preserve">budżetu wpłynęła kwota 85.123,92 zł. Wydatki zostały poniesione w łącznej kwocie 85.123,92 zł tj. na diety dla członków obwodowych komisji wyborczych oraz diety mężów zaufania – 55.320,00 zł, na wynagrodzenia wraz z pochodnymi dla pracowników wykonujących zadania dotyczące przygotowania wyborów oraz dla operatorów obsługi </w:t>
      </w:r>
      <w:r w:rsidRPr="005F16B8">
        <w:rPr>
          <w:rFonts w:asciiTheme="minorHAnsi" w:hAnsiTheme="minorHAnsi" w:cstheme="minorHAnsi"/>
        </w:rPr>
        <w:lastRenderedPageBreak/>
        <w:t>informatycznej obwodowych komisji wyborczych – 18.125,13 zł, na zakup materiałów (tonery, papier ksero, pieczątka, flagi, kabina do głosowania, lampki, drukarka, przedłużacz, materiałów biurowych, paliwa) – 10.990,39 zł, na koszt wysyłki materiałów – 95,00 zł, na podróże służbowe – 593,40 zł.,</w:t>
      </w:r>
    </w:p>
    <w:p w14:paraId="2D73B783" w14:textId="77777777" w:rsidR="000C2F93" w:rsidRDefault="000C2F93" w:rsidP="000C2F93">
      <w:pPr>
        <w:pStyle w:val="NormalnyWeb"/>
        <w:spacing w:before="0" w:beforeAutospacing="0" w:after="0" w:line="360" w:lineRule="auto"/>
        <w:jc w:val="both"/>
        <w:rPr>
          <w:rFonts w:asciiTheme="minorHAnsi" w:hAnsiTheme="minorHAnsi" w:cstheme="minorHAnsi"/>
          <w:i/>
          <w:u w:val="single"/>
        </w:rPr>
      </w:pPr>
    </w:p>
    <w:p w14:paraId="4B53F7B4" w14:textId="0F65D7FF" w:rsidR="000C2F93" w:rsidRPr="005F16B8" w:rsidRDefault="000C2F93" w:rsidP="000C2F93">
      <w:pPr>
        <w:pStyle w:val="NormalnyWeb"/>
        <w:spacing w:before="0" w:beforeAutospacing="0" w:after="0" w:line="360" w:lineRule="auto"/>
        <w:jc w:val="both"/>
        <w:rPr>
          <w:rFonts w:asciiTheme="minorHAnsi" w:hAnsiTheme="minorHAnsi" w:cstheme="minorHAnsi"/>
          <w:i/>
          <w:u w:val="single"/>
        </w:rPr>
      </w:pPr>
      <w:r>
        <w:rPr>
          <w:rFonts w:asciiTheme="minorHAnsi" w:hAnsiTheme="minorHAnsi" w:cstheme="minorHAnsi"/>
          <w:i/>
          <w:u w:val="single"/>
        </w:rPr>
        <w:t xml:space="preserve">Rozdz. 75110 - </w:t>
      </w:r>
      <w:r w:rsidRPr="005F16B8">
        <w:rPr>
          <w:rFonts w:asciiTheme="minorHAnsi" w:hAnsiTheme="minorHAnsi" w:cstheme="minorHAnsi"/>
          <w:i/>
          <w:u w:val="single"/>
        </w:rPr>
        <w:t>Referenda krajowe i konstytucyjne</w:t>
      </w:r>
    </w:p>
    <w:p w14:paraId="6F52896F" w14:textId="77777777" w:rsidR="000C2F93" w:rsidRDefault="000C2F93" w:rsidP="000C2F93">
      <w:pPr>
        <w:spacing w:line="360" w:lineRule="auto"/>
        <w:jc w:val="both"/>
        <w:rPr>
          <w:rFonts w:asciiTheme="minorHAnsi" w:hAnsiTheme="minorHAnsi" w:cstheme="minorHAnsi"/>
        </w:rPr>
      </w:pPr>
      <w:r w:rsidRPr="005F16B8">
        <w:rPr>
          <w:rFonts w:asciiTheme="minorHAnsi" w:hAnsiTheme="minorHAnsi" w:cstheme="minorHAnsi"/>
        </w:rPr>
        <w:tab/>
        <w:t>W ramach referendum ogólnokrajowego i konstytucyjnego została zaplanowana  i otrzymana dotacja w kwocie 530,00 zł., która została wydatkowana w pełnej wysokości na zakup artykułów biurowych (tonery, papier ksero).</w:t>
      </w:r>
    </w:p>
    <w:p w14:paraId="4C6F4762" w14:textId="77777777" w:rsidR="000C2F93" w:rsidRPr="002352ED" w:rsidRDefault="000C2F93" w:rsidP="000C2F93">
      <w:pPr>
        <w:spacing w:line="360" w:lineRule="auto"/>
        <w:jc w:val="both"/>
        <w:rPr>
          <w:rFonts w:asciiTheme="minorHAnsi" w:hAnsiTheme="minorHAnsi" w:cstheme="minorHAnsi"/>
        </w:rPr>
      </w:pPr>
    </w:p>
    <w:p w14:paraId="2D7ACD85" w14:textId="1E0EA21D" w:rsidR="000C2F93" w:rsidRPr="00F6642C" w:rsidRDefault="000C2F93" w:rsidP="00F6642C">
      <w:pPr>
        <w:pStyle w:val="NormalnyWeb"/>
        <w:keepNext/>
        <w:spacing w:before="0" w:beforeAutospacing="0" w:after="0" w:line="360" w:lineRule="auto"/>
        <w:jc w:val="both"/>
        <w:rPr>
          <w:rFonts w:asciiTheme="minorHAnsi" w:hAnsiTheme="minorHAnsi" w:cstheme="minorHAnsi"/>
          <w:u w:val="single"/>
        </w:rPr>
      </w:pPr>
      <w:r w:rsidRPr="000A73F1">
        <w:rPr>
          <w:rFonts w:asciiTheme="minorHAnsi" w:hAnsiTheme="minorHAnsi" w:cstheme="minorHAnsi"/>
          <w:b/>
          <w:bCs/>
          <w:u w:val="single"/>
        </w:rPr>
        <w:t>Dział 752 – Obrona narodowa</w:t>
      </w:r>
    </w:p>
    <w:p w14:paraId="5B2B2608" w14:textId="77777777" w:rsidR="000C2F93" w:rsidRPr="00024BBA" w:rsidRDefault="000C2F93" w:rsidP="000C2F93">
      <w:pPr>
        <w:pStyle w:val="NormalnyWeb"/>
        <w:spacing w:before="0" w:beforeAutospacing="0" w:after="0" w:line="360" w:lineRule="auto"/>
        <w:jc w:val="both"/>
        <w:rPr>
          <w:rFonts w:asciiTheme="minorHAnsi" w:hAnsiTheme="minorHAnsi" w:cstheme="minorHAnsi"/>
          <w:i/>
          <w:u w:val="single"/>
        </w:rPr>
      </w:pPr>
      <w:r w:rsidRPr="00024BBA">
        <w:rPr>
          <w:rFonts w:asciiTheme="minorHAnsi" w:hAnsiTheme="minorHAnsi" w:cstheme="minorHAnsi"/>
          <w:i/>
          <w:u w:val="single"/>
        </w:rPr>
        <w:t>Kwalifikacja wojskowa</w:t>
      </w:r>
    </w:p>
    <w:p w14:paraId="215EDC05" w14:textId="7529F9B8" w:rsidR="000C2F93" w:rsidRPr="00024BBA" w:rsidRDefault="00024BBA" w:rsidP="000C2F93">
      <w:pPr>
        <w:pStyle w:val="NormalnyWeb"/>
        <w:spacing w:before="0" w:beforeAutospacing="0" w:after="0" w:line="360" w:lineRule="auto"/>
        <w:ind w:firstLine="708"/>
        <w:jc w:val="both"/>
        <w:rPr>
          <w:rFonts w:asciiTheme="minorHAnsi" w:hAnsiTheme="minorHAnsi" w:cstheme="minorHAnsi"/>
          <w:i/>
          <w:u w:val="single"/>
        </w:rPr>
      </w:pPr>
      <w:r w:rsidRPr="00024BBA">
        <w:rPr>
          <w:rFonts w:asciiTheme="minorHAnsi" w:hAnsiTheme="minorHAnsi" w:cstheme="minorHAnsi"/>
        </w:rPr>
        <w:t xml:space="preserve">Planowana kwota dotacji w tym rozdziale wynosi 529,20 zł. Do budżetu gminy wpłynęła kwota w pełnej wysokości, którą wydatkowano na </w:t>
      </w:r>
      <w:r w:rsidR="000C2F93" w:rsidRPr="00024BBA">
        <w:rPr>
          <w:rFonts w:asciiTheme="minorHAnsi" w:hAnsiTheme="minorHAnsi" w:cstheme="minorHAnsi"/>
        </w:rPr>
        <w:t xml:space="preserve">przesyłki pocztowe dotyczące powołania do służby wojskowej . </w:t>
      </w:r>
    </w:p>
    <w:p w14:paraId="7131C30F" w14:textId="77777777" w:rsidR="000C2F93" w:rsidRDefault="000C2F93" w:rsidP="007C3BAF">
      <w:pPr>
        <w:pStyle w:val="NormalnyWeb"/>
        <w:spacing w:before="0" w:beforeAutospacing="0" w:after="0" w:line="360" w:lineRule="auto"/>
        <w:ind w:firstLine="708"/>
        <w:jc w:val="both"/>
        <w:rPr>
          <w:rFonts w:asciiTheme="minorHAnsi" w:hAnsiTheme="minorHAnsi" w:cstheme="minorHAnsi"/>
          <w:color w:val="FF0000"/>
        </w:rPr>
      </w:pPr>
    </w:p>
    <w:p w14:paraId="3E0BE144" w14:textId="77777777" w:rsidR="00024BBA" w:rsidRPr="00801013" w:rsidRDefault="00024BBA" w:rsidP="007C3BAF">
      <w:pPr>
        <w:pStyle w:val="NormalnyWeb"/>
        <w:spacing w:before="0" w:beforeAutospacing="0" w:after="0" w:line="360" w:lineRule="auto"/>
        <w:ind w:firstLine="708"/>
        <w:jc w:val="both"/>
        <w:rPr>
          <w:rFonts w:asciiTheme="minorHAnsi" w:hAnsiTheme="minorHAnsi" w:cstheme="minorHAnsi"/>
          <w:color w:val="FF0000"/>
        </w:rPr>
      </w:pPr>
    </w:p>
    <w:p w14:paraId="360F78D4" w14:textId="77777777" w:rsidR="007C3BAF" w:rsidRDefault="007C3BAF" w:rsidP="007C3BAF">
      <w:pPr>
        <w:pStyle w:val="NormalnyWeb"/>
        <w:spacing w:before="0" w:beforeAutospacing="0" w:after="0" w:line="360" w:lineRule="auto"/>
        <w:jc w:val="both"/>
        <w:rPr>
          <w:rFonts w:asciiTheme="minorHAnsi" w:hAnsiTheme="minorHAnsi" w:cstheme="minorHAnsi"/>
          <w:color w:val="FF0000"/>
        </w:rPr>
      </w:pPr>
    </w:p>
    <w:p w14:paraId="3D62CFA9" w14:textId="77777777" w:rsidR="00F6642C" w:rsidRPr="00801013" w:rsidRDefault="00F6642C" w:rsidP="007C3BAF">
      <w:pPr>
        <w:pStyle w:val="NormalnyWeb"/>
        <w:spacing w:before="0" w:beforeAutospacing="0" w:after="0" w:line="360" w:lineRule="auto"/>
        <w:jc w:val="both"/>
        <w:rPr>
          <w:rFonts w:asciiTheme="minorHAnsi" w:hAnsiTheme="minorHAnsi" w:cstheme="minorHAnsi"/>
          <w:color w:val="FF0000"/>
        </w:rPr>
      </w:pPr>
    </w:p>
    <w:p w14:paraId="5D3ABA12" w14:textId="720F82CA" w:rsidR="00377F63" w:rsidRPr="00024BBA" w:rsidRDefault="00377F63" w:rsidP="00377F63">
      <w:pPr>
        <w:pStyle w:val="NormalnyWeb"/>
        <w:spacing w:before="0" w:beforeAutospacing="0" w:after="0" w:line="360" w:lineRule="auto"/>
        <w:jc w:val="both"/>
        <w:rPr>
          <w:rFonts w:asciiTheme="minorHAnsi" w:hAnsiTheme="minorHAnsi" w:cstheme="minorHAnsi"/>
          <w:b/>
          <w:u w:val="single"/>
        </w:rPr>
      </w:pPr>
      <w:r w:rsidRPr="00024BBA">
        <w:rPr>
          <w:rFonts w:asciiTheme="minorHAnsi" w:hAnsiTheme="minorHAnsi" w:cstheme="minorHAnsi"/>
          <w:b/>
          <w:u w:val="single"/>
        </w:rPr>
        <w:t xml:space="preserve">801 – Oświata i wychowanie </w:t>
      </w:r>
    </w:p>
    <w:p w14:paraId="31012426" w14:textId="77777777" w:rsidR="00377F63" w:rsidRPr="00024BBA" w:rsidRDefault="00377F63" w:rsidP="00377F63">
      <w:pPr>
        <w:pStyle w:val="NormalnyWeb"/>
        <w:spacing w:before="0" w:beforeAutospacing="0" w:after="0" w:line="360" w:lineRule="auto"/>
        <w:jc w:val="both"/>
        <w:rPr>
          <w:rFonts w:asciiTheme="minorHAnsi" w:hAnsiTheme="minorHAnsi" w:cstheme="minorHAnsi"/>
          <w:i/>
          <w:u w:val="single"/>
        </w:rPr>
      </w:pPr>
      <w:r w:rsidRPr="00024BBA">
        <w:rPr>
          <w:rFonts w:asciiTheme="minorHAnsi" w:hAnsiTheme="minorHAnsi" w:cstheme="minorHAnsi"/>
          <w:i/>
          <w:u w:val="single"/>
        </w:rPr>
        <w:t>Zapewnienie uczniom prawa do bezpłatnego dostępu do podręczników, materiałów edukacyjnych lub materiałów ćwiczeniowych</w:t>
      </w:r>
    </w:p>
    <w:p w14:paraId="13D496F4" w14:textId="0E01A3D6" w:rsidR="00377F63" w:rsidRPr="00024BBA" w:rsidRDefault="00377F63" w:rsidP="00497C23">
      <w:pPr>
        <w:pStyle w:val="NormalnyWeb"/>
        <w:spacing w:before="0" w:beforeAutospacing="0" w:after="0" w:line="360" w:lineRule="auto"/>
        <w:ind w:firstLine="708"/>
        <w:jc w:val="both"/>
        <w:rPr>
          <w:rFonts w:asciiTheme="minorHAnsi" w:hAnsiTheme="minorHAnsi" w:cstheme="minorHAnsi"/>
        </w:rPr>
      </w:pPr>
      <w:r w:rsidRPr="00024BBA">
        <w:rPr>
          <w:rFonts w:asciiTheme="minorHAnsi" w:hAnsiTheme="minorHAnsi" w:cstheme="minorHAnsi"/>
        </w:rPr>
        <w:lastRenderedPageBreak/>
        <w:t xml:space="preserve">Planowana kwota dotacji w tym rozdziale wynosi </w:t>
      </w:r>
      <w:r w:rsidR="00024BBA" w:rsidRPr="00024BBA">
        <w:rPr>
          <w:rFonts w:asciiTheme="minorHAnsi" w:hAnsiTheme="minorHAnsi" w:cstheme="minorHAnsi"/>
        </w:rPr>
        <w:t>67.157,33</w:t>
      </w:r>
      <w:r w:rsidRPr="00024BBA">
        <w:rPr>
          <w:rFonts w:asciiTheme="minorHAnsi" w:hAnsiTheme="minorHAnsi" w:cstheme="minorHAnsi"/>
        </w:rPr>
        <w:t xml:space="preserve"> zł. Do budżetu gminy wpłynęła kwota </w:t>
      </w:r>
      <w:r w:rsidR="00F35DFB" w:rsidRPr="00024BBA">
        <w:rPr>
          <w:rFonts w:asciiTheme="minorHAnsi" w:hAnsiTheme="minorHAnsi" w:cstheme="minorHAnsi"/>
        </w:rPr>
        <w:t>w wysokości</w:t>
      </w:r>
      <w:r w:rsidR="003836EE" w:rsidRPr="00024BBA">
        <w:rPr>
          <w:rFonts w:asciiTheme="minorHAnsi" w:hAnsiTheme="minorHAnsi" w:cstheme="minorHAnsi"/>
        </w:rPr>
        <w:t xml:space="preserve"> </w:t>
      </w:r>
      <w:r w:rsidR="00024BBA" w:rsidRPr="00024BBA">
        <w:rPr>
          <w:rFonts w:asciiTheme="minorHAnsi" w:hAnsiTheme="minorHAnsi" w:cstheme="minorHAnsi"/>
        </w:rPr>
        <w:t>65.630,28</w:t>
      </w:r>
      <w:r w:rsidR="003836EE" w:rsidRPr="00024BBA">
        <w:rPr>
          <w:rFonts w:asciiTheme="minorHAnsi" w:hAnsiTheme="minorHAnsi" w:cstheme="minorHAnsi"/>
        </w:rPr>
        <w:t xml:space="preserve"> zł, która została wydatkowana</w:t>
      </w:r>
      <w:r w:rsidRPr="00024BBA">
        <w:rPr>
          <w:rFonts w:asciiTheme="minorHAnsi" w:hAnsiTheme="minorHAnsi" w:cstheme="minorHAnsi"/>
        </w:rPr>
        <w:t xml:space="preserve"> </w:t>
      </w:r>
      <w:r w:rsidR="003836EE" w:rsidRPr="00024BBA">
        <w:rPr>
          <w:rFonts w:asciiTheme="minorHAnsi" w:hAnsiTheme="minorHAnsi" w:cstheme="minorHAnsi"/>
        </w:rPr>
        <w:t xml:space="preserve">na zakup materiałów </w:t>
      </w:r>
      <w:r w:rsidR="00024BBA" w:rsidRPr="00024BBA">
        <w:rPr>
          <w:rFonts w:asciiTheme="minorHAnsi" w:hAnsiTheme="minorHAnsi" w:cstheme="minorHAnsi"/>
        </w:rPr>
        <w:t>649,78</w:t>
      </w:r>
      <w:r w:rsidR="003836EE" w:rsidRPr="00024BBA">
        <w:rPr>
          <w:rFonts w:asciiTheme="minorHAnsi" w:hAnsiTheme="minorHAnsi" w:cstheme="minorHAnsi"/>
        </w:rPr>
        <w:t xml:space="preserve"> zł oraz zakup podręczników i ćwiczeń </w:t>
      </w:r>
      <w:r w:rsidR="00024BBA" w:rsidRPr="00024BBA">
        <w:rPr>
          <w:rFonts w:asciiTheme="minorHAnsi" w:hAnsiTheme="minorHAnsi" w:cstheme="minorHAnsi"/>
        </w:rPr>
        <w:t>64.980,50</w:t>
      </w:r>
      <w:r w:rsidR="003836EE" w:rsidRPr="00024BBA">
        <w:rPr>
          <w:rFonts w:asciiTheme="minorHAnsi" w:hAnsiTheme="minorHAnsi" w:cstheme="minorHAnsi"/>
        </w:rPr>
        <w:t xml:space="preserve"> zł.</w:t>
      </w:r>
    </w:p>
    <w:p w14:paraId="3ED5BB1C" w14:textId="70BBDCB8" w:rsidR="00377F63" w:rsidRPr="004F639A" w:rsidRDefault="00377F63" w:rsidP="00B23BA9">
      <w:pPr>
        <w:pStyle w:val="NormalnyWeb"/>
        <w:spacing w:afterLines="119" w:after="285"/>
        <w:rPr>
          <w:rFonts w:asciiTheme="minorHAnsi" w:hAnsiTheme="minorHAnsi" w:cstheme="minorHAnsi"/>
          <w:b/>
          <w:bCs/>
          <w:u w:val="single"/>
        </w:rPr>
      </w:pPr>
      <w:r w:rsidRPr="004F639A">
        <w:rPr>
          <w:rFonts w:asciiTheme="minorHAnsi" w:hAnsiTheme="minorHAnsi" w:cstheme="minorHAnsi"/>
          <w:b/>
          <w:bCs/>
          <w:u w:val="single"/>
        </w:rPr>
        <w:t>Dział 852 – Pomoc społeczna</w:t>
      </w:r>
    </w:p>
    <w:p w14:paraId="657E97C7" w14:textId="398FF3DD" w:rsidR="00024BBA" w:rsidRPr="004F639A" w:rsidRDefault="00024BBA" w:rsidP="00024BBA">
      <w:pPr>
        <w:pStyle w:val="NormalnyWeb"/>
        <w:rPr>
          <w:rFonts w:asciiTheme="minorHAnsi" w:hAnsiTheme="minorHAnsi" w:cstheme="minorHAnsi"/>
          <w:i/>
          <w:iCs/>
          <w:u w:val="single"/>
        </w:rPr>
      </w:pPr>
      <w:r w:rsidRPr="004F639A">
        <w:rPr>
          <w:rFonts w:asciiTheme="minorHAnsi" w:hAnsiTheme="minorHAnsi" w:cstheme="minorHAnsi"/>
          <w:i/>
          <w:iCs/>
          <w:u w:val="single"/>
        </w:rPr>
        <w:t>Rozdz. 85219 – Ośrodki pomocy społecznej</w:t>
      </w:r>
    </w:p>
    <w:p w14:paraId="29F98C0D" w14:textId="348C399B" w:rsidR="00024BBA" w:rsidRDefault="00024BBA" w:rsidP="004F639A">
      <w:pPr>
        <w:pStyle w:val="NormalnyWeb"/>
        <w:spacing w:before="0" w:beforeAutospacing="0" w:after="0" w:line="360" w:lineRule="auto"/>
        <w:ind w:firstLine="360"/>
        <w:jc w:val="both"/>
        <w:rPr>
          <w:rFonts w:asciiTheme="minorHAnsi" w:hAnsiTheme="minorHAnsi" w:cstheme="minorHAnsi"/>
        </w:rPr>
      </w:pPr>
      <w:r w:rsidRPr="004F639A">
        <w:rPr>
          <w:rFonts w:asciiTheme="minorHAnsi" w:hAnsiTheme="minorHAnsi" w:cstheme="minorHAnsi"/>
        </w:rPr>
        <w:t>Na planowaną kwotę dotacji w wysokości 6.369,00 zł do budżetu gminy wpłynęło 6.368,21 zł, którą wydatkowano na świadczenia społeczne z tytułu sprawowania opieki – 6.274,21 zł, na zakup materiałów – 94,00 zł.</w:t>
      </w:r>
    </w:p>
    <w:p w14:paraId="73EA2395" w14:textId="77777777" w:rsidR="00D75DE6" w:rsidRPr="004F639A" w:rsidRDefault="00D75DE6" w:rsidP="004F639A">
      <w:pPr>
        <w:pStyle w:val="NormalnyWeb"/>
        <w:spacing w:before="0" w:beforeAutospacing="0" w:after="0" w:line="360" w:lineRule="auto"/>
        <w:ind w:firstLine="360"/>
        <w:jc w:val="both"/>
        <w:rPr>
          <w:rFonts w:asciiTheme="minorHAnsi" w:hAnsiTheme="minorHAnsi" w:cstheme="minorHAnsi"/>
        </w:rPr>
      </w:pPr>
    </w:p>
    <w:p w14:paraId="77409B9C" w14:textId="77777777" w:rsidR="00377F63" w:rsidRPr="00D75DE6" w:rsidRDefault="00377F63" w:rsidP="004F639A">
      <w:pPr>
        <w:pStyle w:val="NormalnyWeb"/>
        <w:spacing w:before="0" w:beforeAutospacing="0" w:after="0" w:line="360" w:lineRule="auto"/>
        <w:rPr>
          <w:rFonts w:asciiTheme="minorHAnsi" w:hAnsiTheme="minorHAnsi" w:cstheme="minorHAnsi"/>
          <w:i/>
          <w:iCs/>
          <w:u w:val="single"/>
        </w:rPr>
      </w:pPr>
      <w:r w:rsidRPr="00D75DE6">
        <w:rPr>
          <w:rFonts w:asciiTheme="minorHAnsi" w:hAnsiTheme="minorHAnsi" w:cstheme="minorHAnsi"/>
          <w:i/>
          <w:iCs/>
          <w:u w:val="single"/>
        </w:rPr>
        <w:t>Rozdz. 85228 – usługi opiekuńcze i specjalistyczne usługi opiekuńcze</w:t>
      </w:r>
    </w:p>
    <w:p w14:paraId="049E9D72" w14:textId="256C17BA" w:rsidR="00377F63" w:rsidRPr="00D75DE6" w:rsidRDefault="00377F63" w:rsidP="004F639A">
      <w:pPr>
        <w:pStyle w:val="NormalnyWeb"/>
        <w:spacing w:before="0" w:beforeAutospacing="0" w:after="0" w:line="360" w:lineRule="auto"/>
        <w:ind w:firstLine="360"/>
        <w:jc w:val="both"/>
        <w:rPr>
          <w:rFonts w:asciiTheme="minorHAnsi" w:hAnsiTheme="minorHAnsi" w:cstheme="minorHAnsi"/>
        </w:rPr>
      </w:pPr>
      <w:r w:rsidRPr="00D75DE6">
        <w:rPr>
          <w:rFonts w:asciiTheme="minorHAnsi" w:hAnsiTheme="minorHAnsi" w:cstheme="minorHAnsi"/>
        </w:rPr>
        <w:t xml:space="preserve">Na planowaną kwotę dotacji w wysokości </w:t>
      </w:r>
      <w:r w:rsidR="004F639A" w:rsidRPr="00D75DE6">
        <w:rPr>
          <w:rFonts w:asciiTheme="minorHAnsi" w:hAnsiTheme="minorHAnsi" w:cstheme="minorHAnsi"/>
        </w:rPr>
        <w:t>76.261,00</w:t>
      </w:r>
      <w:r w:rsidRPr="00D75DE6">
        <w:rPr>
          <w:rFonts w:asciiTheme="minorHAnsi" w:hAnsiTheme="minorHAnsi" w:cstheme="minorHAnsi"/>
        </w:rPr>
        <w:t xml:space="preserve"> zł do budżetu gminy wpłynęło </w:t>
      </w:r>
      <w:r w:rsidR="004F639A" w:rsidRPr="00D75DE6">
        <w:rPr>
          <w:rFonts w:asciiTheme="minorHAnsi" w:hAnsiTheme="minorHAnsi" w:cstheme="minorHAnsi"/>
        </w:rPr>
        <w:t>75.046,14</w:t>
      </w:r>
      <w:r w:rsidRPr="00D75DE6">
        <w:rPr>
          <w:rFonts w:asciiTheme="minorHAnsi" w:hAnsiTheme="minorHAnsi" w:cstheme="minorHAnsi"/>
        </w:rPr>
        <w:t xml:space="preserve"> zł, </w:t>
      </w:r>
      <w:r w:rsidR="001116A6" w:rsidRPr="00D75DE6">
        <w:rPr>
          <w:rFonts w:asciiTheme="minorHAnsi" w:hAnsiTheme="minorHAnsi" w:cstheme="minorHAnsi"/>
        </w:rPr>
        <w:t xml:space="preserve">którą </w:t>
      </w:r>
      <w:r w:rsidRPr="00D75DE6">
        <w:rPr>
          <w:rFonts w:asciiTheme="minorHAnsi" w:hAnsiTheme="minorHAnsi" w:cstheme="minorHAnsi"/>
        </w:rPr>
        <w:t>wydatkowano na:</w:t>
      </w:r>
    </w:p>
    <w:p w14:paraId="540AD5EF" w14:textId="54E6C823" w:rsidR="00377F63" w:rsidRPr="00D75DE6" w:rsidRDefault="004561B5">
      <w:pPr>
        <w:pStyle w:val="NormalnyWeb"/>
        <w:numPr>
          <w:ilvl w:val="0"/>
          <w:numId w:val="39"/>
        </w:numPr>
        <w:spacing w:before="0" w:beforeAutospacing="0" w:after="0" w:line="360" w:lineRule="auto"/>
        <w:jc w:val="both"/>
        <w:rPr>
          <w:rFonts w:asciiTheme="minorHAnsi" w:hAnsiTheme="minorHAnsi" w:cstheme="minorHAnsi"/>
        </w:rPr>
      </w:pPr>
      <w:r w:rsidRPr="00D75DE6">
        <w:rPr>
          <w:rFonts w:asciiTheme="minorHAnsi" w:hAnsiTheme="minorHAnsi" w:cstheme="minorHAnsi"/>
        </w:rPr>
        <w:t xml:space="preserve">wydatki osobowe niezaliczane do wynagrodzeń, </w:t>
      </w:r>
      <w:r w:rsidR="00377F63" w:rsidRPr="00D75DE6">
        <w:rPr>
          <w:rFonts w:asciiTheme="minorHAnsi" w:hAnsiTheme="minorHAnsi" w:cstheme="minorHAnsi"/>
        </w:rPr>
        <w:t xml:space="preserve">wynagrodzenia osobowe pracowników i dodatkowe wynagrodzenie roczne kwota </w:t>
      </w:r>
      <w:r w:rsidR="004F639A" w:rsidRPr="00D75DE6">
        <w:rPr>
          <w:rFonts w:asciiTheme="minorHAnsi" w:hAnsiTheme="minorHAnsi" w:cstheme="minorHAnsi"/>
        </w:rPr>
        <w:t>58.315,52</w:t>
      </w:r>
      <w:r w:rsidR="00377F63" w:rsidRPr="00D75DE6">
        <w:rPr>
          <w:rFonts w:asciiTheme="minorHAnsi" w:hAnsiTheme="minorHAnsi" w:cstheme="minorHAnsi"/>
        </w:rPr>
        <w:t xml:space="preserve">  zł, tj. zatrudnienie jednej pielęgniarki psychiatrycznej świadczącej usługi w rodzinach z zaburzeniami psychicznymi,</w:t>
      </w:r>
    </w:p>
    <w:p w14:paraId="3EBE2284" w14:textId="412EAFFE" w:rsidR="00377F63" w:rsidRPr="00D75DE6" w:rsidRDefault="00377F63">
      <w:pPr>
        <w:pStyle w:val="NormalnyWeb"/>
        <w:numPr>
          <w:ilvl w:val="0"/>
          <w:numId w:val="40"/>
        </w:numPr>
        <w:spacing w:before="0" w:beforeAutospacing="0" w:after="0" w:line="360" w:lineRule="auto"/>
        <w:jc w:val="both"/>
        <w:rPr>
          <w:rFonts w:asciiTheme="minorHAnsi" w:hAnsiTheme="minorHAnsi" w:cstheme="minorHAnsi"/>
        </w:rPr>
      </w:pPr>
      <w:r w:rsidRPr="00D75DE6">
        <w:rPr>
          <w:rFonts w:asciiTheme="minorHAnsi" w:hAnsiTheme="minorHAnsi" w:cstheme="minorHAnsi"/>
        </w:rPr>
        <w:t>składki na ubezpieczenia społeczne</w:t>
      </w:r>
      <w:r w:rsidR="004F639A" w:rsidRPr="00D75DE6">
        <w:rPr>
          <w:rFonts w:asciiTheme="minorHAnsi" w:hAnsiTheme="minorHAnsi" w:cstheme="minorHAnsi"/>
        </w:rPr>
        <w:t xml:space="preserve">, składki na Fundusz </w:t>
      </w:r>
      <w:proofErr w:type="spellStart"/>
      <w:r w:rsidR="004F639A" w:rsidRPr="00D75DE6">
        <w:rPr>
          <w:rFonts w:asciiTheme="minorHAnsi" w:hAnsiTheme="minorHAnsi" w:cstheme="minorHAnsi"/>
        </w:rPr>
        <w:t>Parcy</w:t>
      </w:r>
      <w:proofErr w:type="spellEnd"/>
      <w:r w:rsidRPr="00D75DE6">
        <w:rPr>
          <w:rFonts w:asciiTheme="minorHAnsi" w:hAnsiTheme="minorHAnsi" w:cstheme="minorHAnsi"/>
        </w:rPr>
        <w:t xml:space="preserve"> i odpisy na zakładowy fundusz świadczeń socjalnych kwota </w:t>
      </w:r>
      <w:r w:rsidR="004F639A" w:rsidRPr="00D75DE6">
        <w:rPr>
          <w:rFonts w:asciiTheme="minorHAnsi" w:hAnsiTheme="minorHAnsi" w:cstheme="minorHAnsi"/>
        </w:rPr>
        <w:t>13.139,47</w:t>
      </w:r>
      <w:r w:rsidR="004561B5" w:rsidRPr="00D75DE6">
        <w:rPr>
          <w:rFonts w:asciiTheme="minorHAnsi" w:hAnsiTheme="minorHAnsi" w:cstheme="minorHAnsi"/>
        </w:rPr>
        <w:t xml:space="preserve"> </w:t>
      </w:r>
      <w:r w:rsidRPr="00D75DE6">
        <w:rPr>
          <w:rFonts w:asciiTheme="minorHAnsi" w:hAnsiTheme="minorHAnsi" w:cstheme="minorHAnsi"/>
        </w:rPr>
        <w:t xml:space="preserve">zł, </w:t>
      </w:r>
    </w:p>
    <w:p w14:paraId="1F3F02FD" w14:textId="40E60865" w:rsidR="00377F63" w:rsidRPr="00D75DE6" w:rsidRDefault="00377F63">
      <w:pPr>
        <w:pStyle w:val="NormalnyWeb"/>
        <w:numPr>
          <w:ilvl w:val="0"/>
          <w:numId w:val="40"/>
        </w:numPr>
        <w:spacing w:before="0" w:beforeAutospacing="0" w:after="0" w:line="360" w:lineRule="auto"/>
        <w:jc w:val="both"/>
        <w:rPr>
          <w:rFonts w:asciiTheme="minorHAnsi" w:hAnsiTheme="minorHAnsi" w:cstheme="minorHAnsi"/>
        </w:rPr>
      </w:pPr>
      <w:r w:rsidRPr="00D75DE6">
        <w:rPr>
          <w:rFonts w:asciiTheme="minorHAnsi" w:hAnsiTheme="minorHAnsi" w:cstheme="minorHAnsi"/>
        </w:rPr>
        <w:t xml:space="preserve">podróże służbowe kwota </w:t>
      </w:r>
      <w:r w:rsidR="00D75DE6" w:rsidRPr="00D75DE6">
        <w:rPr>
          <w:rFonts w:asciiTheme="minorHAnsi" w:hAnsiTheme="minorHAnsi" w:cstheme="minorHAnsi"/>
        </w:rPr>
        <w:t>3.591,15</w:t>
      </w:r>
      <w:r w:rsidRPr="00D75DE6">
        <w:rPr>
          <w:rFonts w:asciiTheme="minorHAnsi" w:hAnsiTheme="minorHAnsi" w:cstheme="minorHAnsi"/>
        </w:rPr>
        <w:t xml:space="preserve"> zł.</w:t>
      </w:r>
    </w:p>
    <w:p w14:paraId="795B45F3" w14:textId="4AE8866F" w:rsidR="00C90564" w:rsidRPr="00521AFF" w:rsidRDefault="00377F63" w:rsidP="00377F63">
      <w:pPr>
        <w:pStyle w:val="NormalnyWeb"/>
        <w:spacing w:before="0" w:beforeAutospacing="0" w:after="0" w:line="360" w:lineRule="auto"/>
        <w:jc w:val="both"/>
        <w:rPr>
          <w:rFonts w:asciiTheme="minorHAnsi" w:hAnsiTheme="minorHAnsi" w:cstheme="minorHAnsi"/>
        </w:rPr>
      </w:pPr>
      <w:r w:rsidRPr="00D75DE6">
        <w:rPr>
          <w:rFonts w:asciiTheme="minorHAnsi" w:hAnsiTheme="minorHAnsi" w:cstheme="minorHAnsi"/>
        </w:rPr>
        <w:t>Dotacja została wykorzystana zgodnie z przeznaczeniem.</w:t>
      </w:r>
    </w:p>
    <w:p w14:paraId="03DCB72D" w14:textId="7863FFDD" w:rsidR="00377F63" w:rsidRPr="00F6642C" w:rsidRDefault="00377F63" w:rsidP="00D75DE6">
      <w:pPr>
        <w:pStyle w:val="NormalnyWeb"/>
        <w:spacing w:before="0" w:beforeAutospacing="0" w:after="0" w:line="360" w:lineRule="auto"/>
        <w:jc w:val="both"/>
        <w:rPr>
          <w:rFonts w:asciiTheme="minorHAnsi" w:hAnsiTheme="minorHAnsi" w:cstheme="minorHAnsi"/>
        </w:rPr>
      </w:pPr>
      <w:r w:rsidRPr="00F6642C">
        <w:rPr>
          <w:rFonts w:asciiTheme="minorHAnsi" w:hAnsiTheme="minorHAnsi" w:cstheme="minorHAnsi"/>
          <w:b/>
          <w:bCs/>
          <w:u w:val="single"/>
        </w:rPr>
        <w:lastRenderedPageBreak/>
        <w:t>Dział 855 – Rodzina</w:t>
      </w:r>
    </w:p>
    <w:p w14:paraId="456BFBF5" w14:textId="77777777" w:rsidR="00377F63" w:rsidRPr="00F6642C"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F6642C">
        <w:rPr>
          <w:rFonts w:asciiTheme="minorHAnsi" w:hAnsiTheme="minorHAnsi" w:cstheme="minorHAnsi"/>
          <w:b w:val="0"/>
          <w:i/>
          <w:iCs/>
          <w:sz w:val="24"/>
          <w:szCs w:val="24"/>
        </w:rPr>
        <w:t>Rozdz. 85502 - Świadczenia rodzinne, świadczenie z funduszu alimentacyjnego oraz składki na ubezpieczenie emerytalne i rentowe z ubezpieczenia społecznego</w:t>
      </w:r>
    </w:p>
    <w:p w14:paraId="5AADD233" w14:textId="47BA9EE3" w:rsidR="00377F63" w:rsidRPr="00F6642C" w:rsidRDefault="00377F63" w:rsidP="0053793C">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F6642C">
        <w:rPr>
          <w:rFonts w:asciiTheme="minorHAnsi" w:hAnsiTheme="minorHAnsi" w:cstheme="minorHAnsi"/>
          <w:b w:val="0"/>
          <w:sz w:val="24"/>
          <w:szCs w:val="24"/>
          <w:u w:val="none"/>
        </w:rPr>
        <w:t xml:space="preserve">Zaplanowane dochody i wydatki na zadania związane ze świadczeniami rodzinnymi, zaliczkami alimentacyjnymi </w:t>
      </w:r>
      <w:r w:rsidR="00D75DE6" w:rsidRPr="00F6642C">
        <w:rPr>
          <w:rFonts w:asciiTheme="minorHAnsi" w:hAnsiTheme="minorHAnsi" w:cstheme="minorHAnsi"/>
          <w:b w:val="0"/>
          <w:sz w:val="24"/>
          <w:szCs w:val="24"/>
          <w:u w:val="none"/>
        </w:rPr>
        <w:t xml:space="preserve">oraz świadczeniami wychowawczymi z koordynacji </w:t>
      </w:r>
      <w:r w:rsidRPr="00F6642C">
        <w:rPr>
          <w:rFonts w:asciiTheme="minorHAnsi" w:hAnsiTheme="minorHAnsi" w:cstheme="minorHAnsi"/>
          <w:b w:val="0"/>
          <w:sz w:val="24"/>
          <w:szCs w:val="24"/>
          <w:u w:val="none"/>
        </w:rPr>
        <w:t xml:space="preserve">wynoszą </w:t>
      </w:r>
      <w:r w:rsidR="00D75DE6" w:rsidRPr="00F6642C">
        <w:rPr>
          <w:rFonts w:asciiTheme="minorHAnsi" w:hAnsiTheme="minorHAnsi" w:cstheme="minorHAnsi"/>
          <w:b w:val="0"/>
          <w:sz w:val="24"/>
          <w:szCs w:val="24"/>
          <w:u w:val="none"/>
        </w:rPr>
        <w:t>5.289.534,00</w:t>
      </w:r>
      <w:r w:rsidRPr="00F6642C">
        <w:rPr>
          <w:rFonts w:asciiTheme="minorHAnsi" w:hAnsiTheme="minorHAnsi" w:cstheme="minorHAnsi"/>
          <w:b w:val="0"/>
          <w:sz w:val="24"/>
          <w:szCs w:val="24"/>
          <w:u w:val="none"/>
        </w:rPr>
        <w:t xml:space="preserve"> zł</w:t>
      </w:r>
      <w:r w:rsidR="001A299A" w:rsidRPr="00F6642C">
        <w:rPr>
          <w:rFonts w:asciiTheme="minorHAnsi" w:hAnsiTheme="minorHAnsi" w:cstheme="minorHAnsi"/>
          <w:b w:val="0"/>
          <w:sz w:val="24"/>
          <w:szCs w:val="24"/>
          <w:u w:val="none"/>
        </w:rPr>
        <w:t>.</w:t>
      </w:r>
      <w:r w:rsidR="0053793C" w:rsidRPr="00F6642C">
        <w:rPr>
          <w:rFonts w:asciiTheme="minorHAnsi" w:hAnsiTheme="minorHAnsi" w:cstheme="minorHAnsi"/>
          <w:b w:val="0"/>
          <w:sz w:val="24"/>
          <w:szCs w:val="24"/>
          <w:u w:val="none"/>
        </w:rPr>
        <w:t xml:space="preserve"> </w:t>
      </w:r>
      <w:r w:rsidRPr="00F6642C">
        <w:rPr>
          <w:rFonts w:asciiTheme="minorHAnsi" w:hAnsiTheme="minorHAnsi" w:cstheme="minorHAnsi"/>
          <w:b w:val="0"/>
          <w:sz w:val="24"/>
          <w:szCs w:val="24"/>
          <w:u w:val="none"/>
        </w:rPr>
        <w:t>W 202</w:t>
      </w:r>
      <w:r w:rsidR="00D75DE6" w:rsidRPr="00F6642C">
        <w:rPr>
          <w:rFonts w:asciiTheme="minorHAnsi" w:hAnsiTheme="minorHAnsi" w:cstheme="minorHAnsi"/>
          <w:b w:val="0"/>
          <w:sz w:val="24"/>
          <w:szCs w:val="24"/>
          <w:u w:val="none"/>
        </w:rPr>
        <w:t>3</w:t>
      </w:r>
      <w:r w:rsidRPr="00F6642C">
        <w:rPr>
          <w:rFonts w:asciiTheme="minorHAnsi" w:hAnsiTheme="minorHAnsi" w:cstheme="minorHAnsi"/>
          <w:b w:val="0"/>
          <w:sz w:val="24"/>
          <w:szCs w:val="24"/>
          <w:u w:val="none"/>
        </w:rPr>
        <w:t xml:space="preserve"> r. wpłynęła kwota </w:t>
      </w:r>
      <w:r w:rsidR="00D75DE6" w:rsidRPr="00F6642C">
        <w:rPr>
          <w:rFonts w:asciiTheme="minorHAnsi" w:hAnsiTheme="minorHAnsi" w:cstheme="minorHAnsi"/>
          <w:b w:val="0"/>
          <w:sz w:val="24"/>
          <w:szCs w:val="24"/>
          <w:u w:val="none"/>
        </w:rPr>
        <w:t xml:space="preserve">5.279.963,12 </w:t>
      </w:r>
      <w:r w:rsidRPr="00F6642C">
        <w:rPr>
          <w:rFonts w:asciiTheme="minorHAnsi" w:hAnsiTheme="minorHAnsi" w:cstheme="minorHAnsi"/>
          <w:b w:val="0"/>
          <w:sz w:val="24"/>
          <w:szCs w:val="24"/>
          <w:u w:val="none"/>
        </w:rPr>
        <w:t xml:space="preserve">zł, </w:t>
      </w:r>
      <w:r w:rsidR="00F77466" w:rsidRPr="00F6642C">
        <w:rPr>
          <w:rFonts w:asciiTheme="minorHAnsi" w:hAnsiTheme="minorHAnsi" w:cstheme="minorHAnsi"/>
          <w:b w:val="0"/>
          <w:sz w:val="24"/>
          <w:szCs w:val="24"/>
          <w:u w:val="none"/>
        </w:rPr>
        <w:t xml:space="preserve">którą </w:t>
      </w:r>
      <w:r w:rsidRPr="00F6642C">
        <w:rPr>
          <w:rFonts w:asciiTheme="minorHAnsi" w:hAnsiTheme="minorHAnsi" w:cstheme="minorHAnsi"/>
          <w:b w:val="0"/>
          <w:sz w:val="24"/>
          <w:szCs w:val="24"/>
          <w:u w:val="none"/>
        </w:rPr>
        <w:t xml:space="preserve">wydatkowano </w:t>
      </w:r>
      <w:r w:rsidR="00F77466" w:rsidRPr="00F6642C">
        <w:rPr>
          <w:rFonts w:asciiTheme="minorHAnsi" w:hAnsiTheme="minorHAnsi" w:cstheme="minorHAnsi"/>
          <w:b w:val="0"/>
          <w:sz w:val="24"/>
          <w:szCs w:val="24"/>
          <w:u w:val="none"/>
        </w:rPr>
        <w:t>na:</w:t>
      </w:r>
      <w:r w:rsidRPr="00F6642C">
        <w:rPr>
          <w:rFonts w:asciiTheme="minorHAnsi" w:hAnsiTheme="minorHAnsi" w:cstheme="minorHAnsi"/>
          <w:b w:val="0"/>
          <w:sz w:val="24"/>
          <w:szCs w:val="24"/>
          <w:u w:val="none"/>
        </w:rPr>
        <w:t xml:space="preserve"> </w:t>
      </w:r>
    </w:p>
    <w:p w14:paraId="14EF0497"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6642C">
        <w:rPr>
          <w:rFonts w:asciiTheme="minorHAnsi" w:hAnsiTheme="minorHAnsi" w:cstheme="minorHAnsi"/>
        </w:rPr>
        <w:t xml:space="preserve">na wypłatę świadczeń rodzinnych (zasiłki rodzinne, pielęgnacyjne, świadczenia pielęgnacyjne, dodatki do zasiłków rodzinnych, na dojazdy dzieci do szkoły </w:t>
      </w:r>
      <w:r w:rsidRPr="00FB24CD">
        <w:rPr>
          <w:rFonts w:asciiTheme="minorHAnsi" w:hAnsiTheme="minorHAnsi" w:cstheme="minorHAnsi"/>
        </w:rPr>
        <w:t xml:space="preserve">oraz na zakwaterowanie uczniów poza miejscem zamieszkania, wypłaty na urodzenie dziecka, dodatki dla matek samotnie wychowujących dzieci, dla osób przebywających na urlopie wychowawczym i inne), funduszu alimentacyjnego, świadczenia rodzicielskie, zasiłki dla opiekunów, świadczenia wychowawcze z koordynacji wypłacane za lata poprzednie wydatkowano 4.593.314,66 zł, </w:t>
      </w:r>
    </w:p>
    <w:p w14:paraId="308FD0CD"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na ubezpieczenie społeczne osób otrzymujących świadczenie pielęgnacyjne, specjalne zasiłki opiekuńcze  kwota 534.625,01 zł,</w:t>
      </w:r>
    </w:p>
    <w:p w14:paraId="184A07F1"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na wynagrodzenia i dodatkowe wynagrodzenie roczne dla pracowników zajmujących się świadczeniami rodzinnymi wydano 110.940,22 zł</w:t>
      </w:r>
    </w:p>
    <w:p w14:paraId="6B1F5641"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składki ubezpieczenia społecznego i Fundusz Pracy od wynagrodzeń 20.418,49 zł,</w:t>
      </w:r>
    </w:p>
    <w:p w14:paraId="2C3CF42D"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odpisy na zakładowy fundusz świadczeń socjalnych 3.875,42 zł (przekazano 100 % naliczonego funduszu),</w:t>
      </w:r>
    </w:p>
    <w:p w14:paraId="39701FDD" w14:textId="77777777" w:rsidR="00F6642C" w:rsidRPr="00FB24CD" w:rsidRDefault="00F6642C" w:rsidP="00F6642C">
      <w:pPr>
        <w:pStyle w:val="NormalnyWeb"/>
        <w:numPr>
          <w:ilvl w:val="0"/>
          <w:numId w:val="33"/>
        </w:numPr>
        <w:spacing w:before="0" w:beforeAutospacing="0" w:after="0" w:line="360" w:lineRule="auto"/>
        <w:jc w:val="both"/>
        <w:rPr>
          <w:rFonts w:asciiTheme="minorHAnsi" w:hAnsiTheme="minorHAnsi" w:cstheme="minorHAnsi"/>
        </w:rPr>
      </w:pPr>
      <w:r w:rsidRPr="00FB24CD">
        <w:rPr>
          <w:rFonts w:asciiTheme="minorHAnsi" w:hAnsiTheme="minorHAnsi" w:cstheme="minorHAnsi"/>
        </w:rPr>
        <w:t>na zakup materiałów biurowych, druków, tonerów, nadzór nad programami komputerowymi, przesyłki listowe, rozmowy telefoniczne, szkolenia, podróże służbowe kwota 16.789,32 zł.</w:t>
      </w:r>
    </w:p>
    <w:p w14:paraId="4265106F" w14:textId="77777777" w:rsidR="00377F63" w:rsidRPr="00801013"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3A34577A" w14:textId="77777777" w:rsidR="00377F63" w:rsidRPr="00F6642C" w:rsidRDefault="00377F63" w:rsidP="00377F63">
      <w:pPr>
        <w:pStyle w:val="NormalnyWeb"/>
        <w:spacing w:before="0" w:beforeAutospacing="0" w:after="0" w:line="360" w:lineRule="auto"/>
        <w:jc w:val="both"/>
        <w:rPr>
          <w:rFonts w:asciiTheme="minorHAnsi" w:hAnsiTheme="minorHAnsi" w:cstheme="minorHAnsi"/>
          <w:i/>
          <w:iCs/>
          <w:u w:val="single"/>
        </w:rPr>
      </w:pPr>
      <w:r w:rsidRPr="00F6642C">
        <w:rPr>
          <w:rFonts w:asciiTheme="minorHAnsi" w:hAnsiTheme="minorHAnsi" w:cstheme="minorHAnsi"/>
          <w:i/>
          <w:iCs/>
          <w:u w:val="single"/>
        </w:rPr>
        <w:t>Karta Dużej Rodziny</w:t>
      </w:r>
    </w:p>
    <w:p w14:paraId="050CC568" w14:textId="6FDD7642" w:rsidR="00377F63" w:rsidRPr="00F6642C" w:rsidRDefault="00377F63" w:rsidP="00377F63">
      <w:pPr>
        <w:pStyle w:val="NormalnyWeb"/>
        <w:spacing w:before="0" w:beforeAutospacing="0" w:after="0" w:line="360" w:lineRule="auto"/>
        <w:ind w:firstLine="708"/>
        <w:jc w:val="both"/>
        <w:rPr>
          <w:rFonts w:asciiTheme="minorHAnsi" w:hAnsiTheme="minorHAnsi" w:cstheme="minorHAnsi"/>
        </w:rPr>
      </w:pPr>
      <w:r w:rsidRPr="00F6642C">
        <w:rPr>
          <w:rFonts w:asciiTheme="minorHAnsi" w:hAnsiTheme="minorHAnsi" w:cstheme="minorHAnsi"/>
        </w:rPr>
        <w:t xml:space="preserve">Na planowaną kwotę dotacji i wydatków przeznaczonych na realizację Karty Dużej Rodziny w wysokości </w:t>
      </w:r>
      <w:r w:rsidR="00F6642C" w:rsidRPr="00F6642C">
        <w:rPr>
          <w:rFonts w:asciiTheme="minorHAnsi" w:hAnsiTheme="minorHAnsi" w:cstheme="minorHAnsi"/>
        </w:rPr>
        <w:t>1</w:t>
      </w:r>
      <w:r w:rsidR="00F6642C">
        <w:rPr>
          <w:rFonts w:asciiTheme="minorHAnsi" w:hAnsiTheme="minorHAnsi" w:cstheme="minorHAnsi"/>
        </w:rPr>
        <w:t>.</w:t>
      </w:r>
      <w:r w:rsidR="00F6642C" w:rsidRPr="00F6642C">
        <w:rPr>
          <w:rFonts w:asciiTheme="minorHAnsi" w:hAnsiTheme="minorHAnsi" w:cstheme="minorHAnsi"/>
        </w:rPr>
        <w:t>747,00</w:t>
      </w:r>
      <w:r w:rsidRPr="00F6642C">
        <w:rPr>
          <w:rFonts w:asciiTheme="minorHAnsi" w:hAnsiTheme="minorHAnsi" w:cstheme="minorHAnsi"/>
        </w:rPr>
        <w:t xml:space="preserve"> zł do budżetu gminy </w:t>
      </w:r>
      <w:r w:rsidR="00EA42CE" w:rsidRPr="00F6642C">
        <w:rPr>
          <w:rFonts w:asciiTheme="minorHAnsi" w:hAnsiTheme="minorHAnsi" w:cstheme="minorHAnsi"/>
        </w:rPr>
        <w:t xml:space="preserve">wpłynęła kwota w </w:t>
      </w:r>
      <w:r w:rsidR="00F6642C" w:rsidRPr="00F6642C">
        <w:rPr>
          <w:rFonts w:asciiTheme="minorHAnsi" w:hAnsiTheme="minorHAnsi" w:cstheme="minorHAnsi"/>
        </w:rPr>
        <w:t>pełnej wysokości</w:t>
      </w:r>
      <w:r w:rsidR="00EA42CE" w:rsidRPr="00F6642C">
        <w:rPr>
          <w:rFonts w:asciiTheme="minorHAnsi" w:hAnsiTheme="minorHAnsi" w:cstheme="minorHAnsi"/>
        </w:rPr>
        <w:t xml:space="preserve">, która </w:t>
      </w:r>
      <w:r w:rsidRPr="00F6642C">
        <w:rPr>
          <w:rFonts w:asciiTheme="minorHAnsi" w:hAnsiTheme="minorHAnsi" w:cstheme="minorHAnsi"/>
        </w:rPr>
        <w:t xml:space="preserve"> </w:t>
      </w:r>
      <w:r w:rsidR="00EA42CE" w:rsidRPr="00F6642C">
        <w:rPr>
          <w:rFonts w:asciiTheme="minorHAnsi" w:hAnsiTheme="minorHAnsi" w:cstheme="minorHAnsi"/>
          <w:iCs/>
        </w:rPr>
        <w:t>została wydatkowana na wynagrodzenia wraz z pochodnymi</w:t>
      </w:r>
      <w:r w:rsidR="00F6642C" w:rsidRPr="00F6642C">
        <w:rPr>
          <w:rFonts w:asciiTheme="minorHAnsi" w:hAnsiTheme="minorHAnsi" w:cstheme="minorHAnsi"/>
          <w:iCs/>
        </w:rPr>
        <w:t>.</w:t>
      </w:r>
    </w:p>
    <w:p w14:paraId="4A92C6C2" w14:textId="77777777" w:rsidR="00377F63" w:rsidRDefault="00377F63" w:rsidP="00EA42CE">
      <w:pPr>
        <w:pStyle w:val="NormalnyWeb"/>
        <w:spacing w:before="0" w:beforeAutospacing="0" w:after="0" w:line="360" w:lineRule="auto"/>
        <w:jc w:val="both"/>
        <w:rPr>
          <w:rFonts w:asciiTheme="minorHAnsi" w:hAnsiTheme="minorHAnsi" w:cstheme="minorHAnsi"/>
        </w:rPr>
      </w:pPr>
    </w:p>
    <w:p w14:paraId="743E53E6" w14:textId="77777777" w:rsidR="00C90564" w:rsidRDefault="00C90564" w:rsidP="00EA42CE">
      <w:pPr>
        <w:pStyle w:val="NormalnyWeb"/>
        <w:spacing w:before="0" w:beforeAutospacing="0" w:after="0" w:line="360" w:lineRule="auto"/>
        <w:jc w:val="both"/>
        <w:rPr>
          <w:rFonts w:asciiTheme="minorHAnsi" w:hAnsiTheme="minorHAnsi" w:cstheme="minorHAnsi"/>
        </w:rPr>
      </w:pPr>
    </w:p>
    <w:p w14:paraId="3931CDB7" w14:textId="77777777" w:rsidR="00C90564" w:rsidRPr="00F6642C" w:rsidRDefault="00C90564" w:rsidP="00EA42CE">
      <w:pPr>
        <w:pStyle w:val="NormalnyWeb"/>
        <w:spacing w:before="0" w:beforeAutospacing="0" w:after="0" w:line="360" w:lineRule="auto"/>
        <w:jc w:val="both"/>
        <w:rPr>
          <w:rFonts w:asciiTheme="minorHAnsi" w:hAnsiTheme="minorHAnsi" w:cstheme="minorHAnsi"/>
        </w:rPr>
      </w:pPr>
    </w:p>
    <w:p w14:paraId="7BDFEFAB" w14:textId="144DAF35" w:rsidR="00377F63" w:rsidRPr="00F6642C" w:rsidRDefault="00377F63" w:rsidP="00377F63">
      <w:pPr>
        <w:pStyle w:val="NormalnyWeb"/>
        <w:spacing w:before="0" w:beforeAutospacing="0" w:after="0" w:line="360" w:lineRule="auto"/>
        <w:jc w:val="both"/>
        <w:rPr>
          <w:rFonts w:asciiTheme="minorHAnsi" w:hAnsiTheme="minorHAnsi" w:cstheme="minorHAnsi"/>
        </w:rPr>
      </w:pPr>
      <w:r w:rsidRPr="00F6642C">
        <w:rPr>
          <w:rFonts w:asciiTheme="minorHAnsi" w:hAnsiTheme="minorHAnsi" w:cstheme="minorHAnsi"/>
          <w:bCs/>
          <w:i/>
          <w:iCs/>
          <w:u w:val="single"/>
        </w:rPr>
        <w:t>Składki na ubezpieczenie zdrowotne opłacane za osoby pobierające niektóre świadczenia rodzinne</w:t>
      </w:r>
      <w:r w:rsidR="007158E2" w:rsidRPr="00F6642C">
        <w:rPr>
          <w:rFonts w:asciiTheme="minorHAnsi" w:hAnsiTheme="minorHAnsi" w:cstheme="minorHAnsi"/>
          <w:bCs/>
          <w:i/>
          <w:iCs/>
          <w:u w:val="single"/>
        </w:rPr>
        <w:t xml:space="preserve"> </w:t>
      </w:r>
      <w:r w:rsidRPr="00F6642C">
        <w:rPr>
          <w:rFonts w:asciiTheme="minorHAnsi" w:hAnsiTheme="minorHAnsi" w:cstheme="minorHAnsi"/>
          <w:bCs/>
          <w:i/>
          <w:iCs/>
          <w:u w:val="single"/>
        </w:rPr>
        <w:t>oraz za osoby pobierające zasiłki dla opiekunów</w:t>
      </w:r>
    </w:p>
    <w:p w14:paraId="58FA623D" w14:textId="2C41B8B5" w:rsidR="00377F63" w:rsidRPr="00F6642C" w:rsidRDefault="00377F63" w:rsidP="00377F63">
      <w:pPr>
        <w:pStyle w:val="NormalnyWeb"/>
        <w:spacing w:before="0" w:beforeAutospacing="0" w:after="0" w:line="360" w:lineRule="auto"/>
        <w:ind w:firstLine="708"/>
        <w:jc w:val="both"/>
        <w:rPr>
          <w:rFonts w:asciiTheme="minorHAnsi" w:hAnsiTheme="minorHAnsi" w:cstheme="minorHAnsi"/>
        </w:rPr>
      </w:pPr>
      <w:r w:rsidRPr="00F6642C">
        <w:rPr>
          <w:rFonts w:asciiTheme="minorHAnsi" w:hAnsiTheme="minorHAnsi" w:cstheme="minorHAnsi"/>
        </w:rPr>
        <w:t xml:space="preserve">Zaplanowane dochody i wydatki w tym rozdziale wynoszą </w:t>
      </w:r>
      <w:r w:rsidR="00F6642C" w:rsidRPr="00F6642C">
        <w:rPr>
          <w:rFonts w:asciiTheme="minorHAnsi" w:hAnsiTheme="minorHAnsi" w:cstheme="minorHAnsi"/>
        </w:rPr>
        <w:t>107.920,00</w:t>
      </w:r>
      <w:r w:rsidRPr="00F6642C">
        <w:rPr>
          <w:rFonts w:asciiTheme="minorHAnsi" w:hAnsiTheme="minorHAnsi" w:cstheme="minorHAnsi"/>
        </w:rPr>
        <w:t xml:space="preserve"> zł</w:t>
      </w:r>
      <w:r w:rsidR="00CB6A1F" w:rsidRPr="00F6642C">
        <w:rPr>
          <w:rFonts w:asciiTheme="minorHAnsi" w:hAnsiTheme="minorHAnsi" w:cstheme="minorHAnsi"/>
        </w:rPr>
        <w:t>, w</w:t>
      </w:r>
      <w:r w:rsidRPr="00F6642C">
        <w:rPr>
          <w:rFonts w:asciiTheme="minorHAnsi" w:hAnsiTheme="minorHAnsi" w:cstheme="minorHAnsi"/>
        </w:rPr>
        <w:t xml:space="preserve"> 202</w:t>
      </w:r>
      <w:r w:rsidR="00F6642C" w:rsidRPr="00F6642C">
        <w:rPr>
          <w:rFonts w:asciiTheme="minorHAnsi" w:hAnsiTheme="minorHAnsi" w:cstheme="minorHAnsi"/>
        </w:rPr>
        <w:t>3</w:t>
      </w:r>
      <w:r w:rsidRPr="00F6642C">
        <w:rPr>
          <w:rFonts w:asciiTheme="minorHAnsi" w:hAnsiTheme="minorHAnsi" w:cstheme="minorHAnsi"/>
        </w:rPr>
        <w:t xml:space="preserve"> r. wpłynęła kwota </w:t>
      </w:r>
      <w:r w:rsidR="00F6642C" w:rsidRPr="00F6642C">
        <w:rPr>
          <w:rFonts w:asciiTheme="minorHAnsi" w:hAnsiTheme="minorHAnsi" w:cstheme="minorHAnsi"/>
        </w:rPr>
        <w:t>107.646,30</w:t>
      </w:r>
      <w:r w:rsidRPr="00F6642C">
        <w:rPr>
          <w:rFonts w:asciiTheme="minorHAnsi" w:hAnsiTheme="minorHAnsi" w:cstheme="minorHAnsi"/>
        </w:rPr>
        <w:t xml:space="preserve"> zł.</w:t>
      </w:r>
      <w:r w:rsidR="00EA42CE" w:rsidRPr="00F6642C">
        <w:rPr>
          <w:rFonts w:asciiTheme="minorHAnsi" w:hAnsiTheme="minorHAnsi" w:cstheme="minorHAnsi"/>
        </w:rPr>
        <w:t xml:space="preserve">, która została wydatkowana </w:t>
      </w:r>
      <w:r w:rsidRPr="00F6642C">
        <w:rPr>
          <w:rFonts w:asciiTheme="minorHAnsi" w:hAnsiTheme="minorHAnsi" w:cstheme="minorHAnsi"/>
        </w:rPr>
        <w:t>na koszty opłaconych składek za niektóre osoby pobierające świadczenia pielęgnacyjne, specjalne zasiłki opiekuńcze</w:t>
      </w:r>
      <w:r w:rsidR="00F6642C" w:rsidRPr="00F6642C">
        <w:rPr>
          <w:rFonts w:asciiTheme="minorHAnsi" w:hAnsiTheme="minorHAnsi" w:cstheme="minorHAnsi"/>
        </w:rPr>
        <w:t>.</w:t>
      </w:r>
    </w:p>
    <w:p w14:paraId="1897A663" w14:textId="77777777" w:rsidR="00377F63" w:rsidRPr="00801013" w:rsidRDefault="00377F63" w:rsidP="00377F63">
      <w:pPr>
        <w:pStyle w:val="NormalnyWeb"/>
        <w:spacing w:before="0" w:beforeAutospacing="0" w:after="0" w:line="360" w:lineRule="auto"/>
        <w:jc w:val="both"/>
        <w:rPr>
          <w:rFonts w:asciiTheme="minorHAnsi" w:hAnsiTheme="minorHAnsi" w:cstheme="minorHAnsi"/>
          <w:color w:val="FF0000"/>
        </w:rPr>
      </w:pPr>
    </w:p>
    <w:p w14:paraId="156C5D8C" w14:textId="09261739" w:rsidR="00E666F4" w:rsidRPr="00801013" w:rsidRDefault="00E666F4" w:rsidP="00377F63">
      <w:pPr>
        <w:pStyle w:val="NormalnyWeb"/>
        <w:rPr>
          <w:rFonts w:asciiTheme="minorHAnsi" w:hAnsiTheme="minorHAnsi" w:cstheme="minorHAnsi"/>
          <w:iCs/>
          <w:color w:val="FF0000"/>
        </w:rPr>
      </w:pPr>
    </w:p>
    <w:p w14:paraId="15559E5B" w14:textId="10A8D454" w:rsidR="00215AE1" w:rsidRPr="00801013" w:rsidRDefault="00215AE1" w:rsidP="00377F63">
      <w:pPr>
        <w:pStyle w:val="NormalnyWeb"/>
        <w:rPr>
          <w:rFonts w:asciiTheme="minorHAnsi" w:hAnsiTheme="minorHAnsi" w:cstheme="minorHAnsi"/>
          <w:iCs/>
          <w:color w:val="FF0000"/>
        </w:rPr>
      </w:pPr>
    </w:p>
    <w:p w14:paraId="395C260D" w14:textId="77777777" w:rsidR="000D6515" w:rsidRDefault="000D6515" w:rsidP="00377F63">
      <w:pPr>
        <w:pStyle w:val="NormalnyWeb"/>
        <w:rPr>
          <w:rFonts w:asciiTheme="minorHAnsi" w:hAnsiTheme="minorHAnsi" w:cstheme="minorHAnsi"/>
          <w:b/>
          <w:color w:val="FF0000"/>
        </w:rPr>
      </w:pPr>
    </w:p>
    <w:p w14:paraId="0FDCBDA2" w14:textId="77777777" w:rsidR="00C90564" w:rsidRDefault="00C90564" w:rsidP="00377F63">
      <w:pPr>
        <w:pStyle w:val="NormalnyWeb"/>
        <w:rPr>
          <w:rFonts w:asciiTheme="minorHAnsi" w:hAnsiTheme="minorHAnsi" w:cstheme="minorHAnsi"/>
          <w:b/>
          <w:color w:val="FF0000"/>
        </w:rPr>
      </w:pPr>
    </w:p>
    <w:p w14:paraId="62C88755" w14:textId="77777777" w:rsidR="00C90564" w:rsidRDefault="00C90564" w:rsidP="00377F63">
      <w:pPr>
        <w:pStyle w:val="NormalnyWeb"/>
        <w:rPr>
          <w:rFonts w:asciiTheme="minorHAnsi" w:hAnsiTheme="minorHAnsi" w:cstheme="minorHAnsi"/>
          <w:b/>
          <w:color w:val="FF0000"/>
        </w:rPr>
      </w:pPr>
    </w:p>
    <w:p w14:paraId="1205DB0C" w14:textId="68E864A2" w:rsidR="00377F63" w:rsidRPr="00F34118" w:rsidRDefault="00F34118" w:rsidP="00377F63">
      <w:pPr>
        <w:pStyle w:val="NormalnyWeb"/>
        <w:jc w:val="center"/>
        <w:rPr>
          <w:rFonts w:asciiTheme="minorHAnsi" w:hAnsiTheme="minorHAnsi" w:cstheme="minorHAnsi"/>
          <w:b/>
        </w:rPr>
      </w:pPr>
      <w:r w:rsidRPr="00F34118">
        <w:rPr>
          <w:rFonts w:asciiTheme="minorHAnsi" w:hAnsiTheme="minorHAnsi" w:cstheme="minorHAnsi"/>
          <w:b/>
        </w:rPr>
        <w:lastRenderedPageBreak/>
        <w:t>SPRAWOZDANIE</w:t>
      </w:r>
    </w:p>
    <w:p w14:paraId="05B10968" w14:textId="53556D96" w:rsidR="00377F63" w:rsidRPr="00F34118" w:rsidRDefault="00377F63" w:rsidP="00377F63">
      <w:pPr>
        <w:pStyle w:val="NormalnyWeb"/>
        <w:jc w:val="center"/>
        <w:rPr>
          <w:rFonts w:asciiTheme="minorHAnsi" w:hAnsiTheme="minorHAnsi" w:cstheme="minorHAnsi"/>
        </w:rPr>
      </w:pPr>
      <w:r w:rsidRPr="00F34118">
        <w:rPr>
          <w:rFonts w:asciiTheme="minorHAnsi" w:hAnsiTheme="minorHAnsi" w:cstheme="minorHAnsi"/>
          <w:b/>
        </w:rPr>
        <w:t>z wykonania dochodów i wydatków związanych z realizacji zadań wykonywanych na podstawie porozumień (umów) między jednostkami samorządu terytorialnego w 202</w:t>
      </w:r>
      <w:r w:rsidR="00801013">
        <w:rPr>
          <w:rFonts w:asciiTheme="minorHAnsi" w:hAnsiTheme="minorHAnsi" w:cstheme="minorHAnsi"/>
          <w:b/>
        </w:rPr>
        <w:t>3</w:t>
      </w:r>
      <w:r w:rsidRPr="00F34118">
        <w:rPr>
          <w:rFonts w:asciiTheme="minorHAnsi" w:hAnsiTheme="minorHAnsi" w:cstheme="minorHAnsi"/>
          <w:b/>
        </w:rPr>
        <w:t xml:space="preserve"> roku</w:t>
      </w:r>
      <w:r w:rsidRPr="00F34118">
        <w:rPr>
          <w:rFonts w:asciiTheme="minorHAnsi" w:hAnsiTheme="minorHAnsi" w:cstheme="minorHAnsi"/>
        </w:rPr>
        <w:t>.</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63"/>
        <w:gridCol w:w="984"/>
        <w:gridCol w:w="821"/>
        <w:gridCol w:w="2456"/>
        <w:gridCol w:w="1465"/>
        <w:gridCol w:w="1465"/>
        <w:gridCol w:w="1271"/>
      </w:tblGrid>
      <w:tr w:rsidR="00F34118" w:rsidRPr="00F34118" w14:paraId="17E998D3"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73C292CA"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 xml:space="preserve">Dział </w:t>
            </w:r>
          </w:p>
        </w:tc>
        <w:tc>
          <w:tcPr>
            <w:tcW w:w="984" w:type="dxa"/>
            <w:tcBorders>
              <w:top w:val="outset" w:sz="6" w:space="0" w:color="000000"/>
              <w:left w:val="outset" w:sz="6" w:space="0" w:color="000000"/>
              <w:bottom w:val="outset" w:sz="6" w:space="0" w:color="000000"/>
              <w:right w:val="outset" w:sz="6" w:space="0" w:color="000000"/>
            </w:tcBorders>
            <w:hideMark/>
          </w:tcPr>
          <w:p w14:paraId="0A8633D4"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Rozdz.</w:t>
            </w:r>
          </w:p>
        </w:tc>
        <w:tc>
          <w:tcPr>
            <w:tcW w:w="821" w:type="dxa"/>
            <w:tcBorders>
              <w:top w:val="outset" w:sz="6" w:space="0" w:color="000000"/>
              <w:left w:val="outset" w:sz="6" w:space="0" w:color="000000"/>
              <w:bottom w:val="outset" w:sz="6" w:space="0" w:color="000000"/>
              <w:right w:val="outset" w:sz="6" w:space="0" w:color="000000"/>
            </w:tcBorders>
          </w:tcPr>
          <w:p w14:paraId="597EFF31" w14:textId="77777777" w:rsidR="00377F63" w:rsidRPr="00F34118" w:rsidRDefault="00377F63">
            <w:pPr>
              <w:pStyle w:val="NormalnyWeb"/>
              <w:spacing w:after="0"/>
              <w:jc w:val="center"/>
              <w:rPr>
                <w:rFonts w:asciiTheme="minorHAnsi" w:hAnsiTheme="minorHAnsi" w:cstheme="minorHAnsi"/>
              </w:rPr>
            </w:pPr>
          </w:p>
          <w:p w14:paraId="7810D6F6"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rPr>
              <w:t>§</w:t>
            </w:r>
          </w:p>
        </w:tc>
        <w:tc>
          <w:tcPr>
            <w:tcW w:w="2456" w:type="dxa"/>
            <w:tcBorders>
              <w:top w:val="outset" w:sz="6" w:space="0" w:color="000000"/>
              <w:left w:val="outset" w:sz="6" w:space="0" w:color="000000"/>
              <w:bottom w:val="outset" w:sz="6" w:space="0" w:color="000000"/>
              <w:right w:val="outset" w:sz="6" w:space="0" w:color="000000"/>
            </w:tcBorders>
          </w:tcPr>
          <w:p w14:paraId="3913853E" w14:textId="77777777" w:rsidR="00377F63" w:rsidRPr="00F34118" w:rsidRDefault="00377F63">
            <w:pPr>
              <w:pStyle w:val="NormalnyWeb"/>
              <w:spacing w:after="0"/>
              <w:jc w:val="center"/>
              <w:rPr>
                <w:rFonts w:asciiTheme="minorHAnsi" w:hAnsiTheme="minorHAnsi" w:cstheme="minorHAnsi"/>
              </w:rPr>
            </w:pPr>
          </w:p>
          <w:p w14:paraId="3CEB6853" w14:textId="77777777" w:rsidR="00377F63" w:rsidRPr="00F34118" w:rsidRDefault="00377F63">
            <w:pPr>
              <w:pStyle w:val="Nagwek3"/>
              <w:rPr>
                <w:rFonts w:asciiTheme="minorHAnsi" w:hAnsiTheme="minorHAnsi" w:cstheme="minorHAnsi"/>
                <w:sz w:val="24"/>
                <w:szCs w:val="24"/>
              </w:rPr>
            </w:pPr>
            <w:r w:rsidRPr="00F34118">
              <w:rPr>
                <w:rFonts w:asciiTheme="minorHAnsi" w:hAnsiTheme="minorHAnsi" w:cstheme="minorHAnsi"/>
                <w:sz w:val="24"/>
                <w:szCs w:val="24"/>
              </w:rPr>
              <w:t>T r e ś ć</w:t>
            </w:r>
          </w:p>
        </w:tc>
        <w:tc>
          <w:tcPr>
            <w:tcW w:w="1465" w:type="dxa"/>
            <w:tcBorders>
              <w:top w:val="outset" w:sz="6" w:space="0" w:color="000000"/>
              <w:left w:val="outset" w:sz="6" w:space="0" w:color="000000"/>
              <w:bottom w:val="outset" w:sz="6" w:space="0" w:color="000000"/>
              <w:right w:val="outset" w:sz="6" w:space="0" w:color="000000"/>
            </w:tcBorders>
            <w:hideMark/>
          </w:tcPr>
          <w:p w14:paraId="2E0E18F6" w14:textId="77777777" w:rsidR="00377F63" w:rsidRPr="00F34118" w:rsidRDefault="00377F63">
            <w:pPr>
              <w:pStyle w:val="NormalnyWeb"/>
              <w:jc w:val="center"/>
              <w:rPr>
                <w:rFonts w:asciiTheme="minorHAnsi" w:hAnsiTheme="minorHAnsi" w:cstheme="minorHAnsi"/>
                <w:b/>
              </w:rPr>
            </w:pPr>
            <w:r w:rsidRPr="00F34118">
              <w:rPr>
                <w:rFonts w:asciiTheme="minorHAnsi" w:hAnsiTheme="minorHAnsi" w:cstheme="minorHAnsi"/>
                <w:b/>
              </w:rPr>
              <w:t>Plan</w:t>
            </w:r>
          </w:p>
        </w:tc>
        <w:tc>
          <w:tcPr>
            <w:tcW w:w="1465" w:type="dxa"/>
            <w:tcBorders>
              <w:top w:val="outset" w:sz="6" w:space="0" w:color="000000"/>
              <w:left w:val="outset" w:sz="6" w:space="0" w:color="000000"/>
              <w:bottom w:val="outset" w:sz="6" w:space="0" w:color="000000"/>
              <w:right w:val="outset" w:sz="6" w:space="0" w:color="000000"/>
            </w:tcBorders>
          </w:tcPr>
          <w:p w14:paraId="6DE062EA" w14:textId="77777777" w:rsidR="00377F63" w:rsidRPr="00F34118" w:rsidRDefault="00377F63">
            <w:pPr>
              <w:pStyle w:val="NormalnyWeb"/>
              <w:spacing w:after="0"/>
              <w:rPr>
                <w:rFonts w:asciiTheme="minorHAnsi" w:hAnsiTheme="minorHAnsi" w:cstheme="minorHAnsi"/>
                <w:b/>
              </w:rPr>
            </w:pPr>
          </w:p>
          <w:p w14:paraId="543FAB22" w14:textId="77777777" w:rsidR="00377F63" w:rsidRPr="00F34118" w:rsidRDefault="00377F63">
            <w:pPr>
              <w:pStyle w:val="Nagwek2"/>
              <w:rPr>
                <w:rFonts w:asciiTheme="minorHAnsi" w:hAnsiTheme="minorHAnsi" w:cstheme="minorHAnsi"/>
                <w:sz w:val="24"/>
                <w:szCs w:val="24"/>
              </w:rPr>
            </w:pPr>
            <w:r w:rsidRPr="00F34118">
              <w:rPr>
                <w:rFonts w:asciiTheme="minorHAnsi" w:hAnsiTheme="minorHAnsi" w:cstheme="minorHAnsi"/>
                <w:sz w:val="24"/>
                <w:szCs w:val="24"/>
              </w:rPr>
              <w:t>Wykonanie</w:t>
            </w:r>
          </w:p>
        </w:tc>
        <w:tc>
          <w:tcPr>
            <w:tcW w:w="1271" w:type="dxa"/>
            <w:tcBorders>
              <w:top w:val="outset" w:sz="6" w:space="0" w:color="000000"/>
              <w:left w:val="outset" w:sz="6" w:space="0" w:color="000000"/>
              <w:bottom w:val="outset" w:sz="6" w:space="0" w:color="000000"/>
              <w:right w:val="outset" w:sz="6" w:space="0" w:color="000000"/>
            </w:tcBorders>
          </w:tcPr>
          <w:p w14:paraId="29952892"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t>
            </w:r>
          </w:p>
          <w:p w14:paraId="5A422E1F" w14:textId="77777777" w:rsidR="00377F63" w:rsidRPr="00F34118" w:rsidRDefault="00377F63">
            <w:pPr>
              <w:pStyle w:val="NormalnyWeb"/>
              <w:spacing w:after="0"/>
              <w:jc w:val="center"/>
              <w:rPr>
                <w:rFonts w:asciiTheme="minorHAnsi" w:hAnsiTheme="minorHAnsi" w:cstheme="minorHAnsi"/>
                <w:b/>
              </w:rPr>
            </w:pPr>
            <w:r w:rsidRPr="00F34118">
              <w:rPr>
                <w:rFonts w:asciiTheme="minorHAnsi" w:hAnsiTheme="minorHAnsi" w:cstheme="minorHAnsi"/>
                <w:b/>
              </w:rPr>
              <w:t>wykonania</w:t>
            </w:r>
          </w:p>
          <w:p w14:paraId="37F0473C" w14:textId="77777777" w:rsidR="00377F63" w:rsidRPr="00F34118" w:rsidRDefault="00377F63">
            <w:pPr>
              <w:pStyle w:val="NormalnyWeb"/>
              <w:rPr>
                <w:rFonts w:asciiTheme="minorHAnsi" w:hAnsiTheme="minorHAnsi" w:cstheme="minorHAnsi"/>
                <w:b/>
              </w:rPr>
            </w:pPr>
          </w:p>
        </w:tc>
      </w:tr>
      <w:tr w:rsidR="00F34118" w:rsidRPr="00F34118" w14:paraId="7A21833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79889D3" w14:textId="77777777" w:rsidR="00377F63" w:rsidRPr="00F34118" w:rsidRDefault="00377F6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31EC662E" w14:textId="77777777" w:rsidR="00377F63" w:rsidRPr="00F34118" w:rsidRDefault="00377F6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5518B65F" w14:textId="77777777" w:rsidR="00377F63" w:rsidRPr="00F34118" w:rsidRDefault="00377F6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019352D" w14:textId="77777777" w:rsidR="00377F63" w:rsidRPr="00F34118" w:rsidRDefault="00377F63">
            <w:pPr>
              <w:pStyle w:val="NormalnyWeb"/>
              <w:jc w:val="center"/>
              <w:rPr>
                <w:rFonts w:asciiTheme="minorHAnsi" w:hAnsiTheme="minorHAnsi" w:cstheme="minorHAnsi"/>
              </w:rPr>
            </w:pPr>
            <w:r w:rsidRPr="00F34118">
              <w:rPr>
                <w:rFonts w:asciiTheme="minorHAnsi" w:hAnsiTheme="minorHAnsi" w:cstheme="minorHAnsi"/>
                <w:b/>
                <w:bCs/>
              </w:rPr>
              <w:t>Dochody</w:t>
            </w:r>
          </w:p>
        </w:tc>
        <w:tc>
          <w:tcPr>
            <w:tcW w:w="1465" w:type="dxa"/>
            <w:tcBorders>
              <w:top w:val="outset" w:sz="6" w:space="0" w:color="000000"/>
              <w:left w:val="outset" w:sz="6" w:space="0" w:color="000000"/>
              <w:bottom w:val="outset" w:sz="6" w:space="0" w:color="000000"/>
              <w:right w:val="outset" w:sz="6" w:space="0" w:color="000000"/>
            </w:tcBorders>
          </w:tcPr>
          <w:p w14:paraId="5219D0F2" w14:textId="6E96AF07" w:rsidR="00377F63" w:rsidRPr="00F34118" w:rsidRDefault="00497A99">
            <w:pPr>
              <w:jc w:val="center"/>
              <w:rPr>
                <w:rFonts w:asciiTheme="minorHAnsi" w:hAnsiTheme="minorHAnsi" w:cstheme="minorHAnsi"/>
                <w:b/>
                <w:bCs/>
              </w:rPr>
            </w:pPr>
            <w:r>
              <w:rPr>
                <w:rFonts w:ascii="Calibri" w:hAnsi="Calibri" w:cs="Calibri"/>
                <w:b/>
              </w:rPr>
              <w:t>669.846,00</w:t>
            </w:r>
          </w:p>
        </w:tc>
        <w:tc>
          <w:tcPr>
            <w:tcW w:w="1465" w:type="dxa"/>
            <w:tcBorders>
              <w:top w:val="outset" w:sz="6" w:space="0" w:color="000000"/>
              <w:left w:val="outset" w:sz="6" w:space="0" w:color="000000"/>
              <w:bottom w:val="outset" w:sz="6" w:space="0" w:color="000000"/>
              <w:right w:val="outset" w:sz="6" w:space="0" w:color="000000"/>
            </w:tcBorders>
          </w:tcPr>
          <w:p w14:paraId="4371A656" w14:textId="78B3A99F" w:rsidR="00377F63" w:rsidRPr="00F34118" w:rsidRDefault="00497A99">
            <w:pPr>
              <w:pStyle w:val="NormalnyWeb"/>
              <w:jc w:val="center"/>
              <w:rPr>
                <w:rFonts w:asciiTheme="minorHAnsi" w:hAnsiTheme="minorHAnsi" w:cstheme="minorHAnsi"/>
                <w:b/>
                <w:bCs/>
              </w:rPr>
            </w:pPr>
            <w:r>
              <w:rPr>
                <w:rFonts w:asciiTheme="minorHAnsi" w:hAnsiTheme="minorHAnsi" w:cstheme="minorHAnsi"/>
                <w:b/>
                <w:bCs/>
              </w:rPr>
              <w:t>668.795,00</w:t>
            </w:r>
          </w:p>
        </w:tc>
        <w:tc>
          <w:tcPr>
            <w:tcW w:w="1271" w:type="dxa"/>
            <w:tcBorders>
              <w:top w:val="outset" w:sz="6" w:space="0" w:color="000000"/>
              <w:left w:val="outset" w:sz="6" w:space="0" w:color="000000"/>
              <w:bottom w:val="outset" w:sz="6" w:space="0" w:color="000000"/>
              <w:right w:val="outset" w:sz="6" w:space="0" w:color="000000"/>
            </w:tcBorders>
          </w:tcPr>
          <w:p w14:paraId="7A070396" w14:textId="349F86A3" w:rsidR="00377F63" w:rsidRPr="00F34118" w:rsidRDefault="00497A99">
            <w:pPr>
              <w:pStyle w:val="NormalnyWeb"/>
              <w:jc w:val="center"/>
              <w:rPr>
                <w:rFonts w:asciiTheme="minorHAnsi" w:hAnsiTheme="minorHAnsi" w:cstheme="minorHAnsi"/>
                <w:b/>
                <w:bCs/>
              </w:rPr>
            </w:pPr>
            <w:r>
              <w:rPr>
                <w:rFonts w:asciiTheme="minorHAnsi" w:hAnsiTheme="minorHAnsi" w:cstheme="minorHAnsi"/>
                <w:b/>
                <w:bCs/>
              </w:rPr>
              <w:t>99,84</w:t>
            </w:r>
          </w:p>
        </w:tc>
      </w:tr>
      <w:tr w:rsidR="00F34118" w:rsidRPr="00F34118" w14:paraId="4088B34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2B46471" w14:textId="77777777" w:rsidR="00377F63" w:rsidRPr="00F34118" w:rsidRDefault="00377F6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0D7E468E" w14:textId="77777777" w:rsidR="00377F63" w:rsidRPr="00F34118" w:rsidRDefault="00377F6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406560AC" w14:textId="77777777" w:rsidR="00377F63" w:rsidRPr="00F34118" w:rsidRDefault="00377F6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0C3A6AF9" w14:textId="77777777" w:rsidR="00377F63" w:rsidRPr="00F34118" w:rsidRDefault="00377F63">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382686AF" w14:textId="77777777" w:rsidR="00377F63" w:rsidRPr="00F34118" w:rsidRDefault="00377F63">
            <w:pPr>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3909B234" w14:textId="77777777" w:rsidR="00377F63" w:rsidRPr="00F34118" w:rsidRDefault="00377F63">
            <w:pPr>
              <w:pStyle w:val="NormalnyWeb"/>
              <w:jc w:val="center"/>
              <w:rPr>
                <w:rFonts w:asciiTheme="minorHAnsi" w:hAnsiTheme="minorHAnsi" w:cstheme="minorHAnsi"/>
                <w:b/>
                <w:bCs/>
              </w:rPr>
            </w:pPr>
          </w:p>
        </w:tc>
        <w:tc>
          <w:tcPr>
            <w:tcW w:w="1271" w:type="dxa"/>
            <w:tcBorders>
              <w:top w:val="outset" w:sz="6" w:space="0" w:color="000000"/>
              <w:left w:val="outset" w:sz="6" w:space="0" w:color="000000"/>
              <w:bottom w:val="outset" w:sz="6" w:space="0" w:color="000000"/>
              <w:right w:val="outset" w:sz="6" w:space="0" w:color="000000"/>
            </w:tcBorders>
          </w:tcPr>
          <w:p w14:paraId="44064B6F" w14:textId="77777777" w:rsidR="00377F63" w:rsidRPr="00F34118" w:rsidRDefault="00377F63">
            <w:pPr>
              <w:pStyle w:val="NormalnyWeb"/>
              <w:jc w:val="center"/>
              <w:rPr>
                <w:rFonts w:asciiTheme="minorHAnsi" w:hAnsiTheme="minorHAnsi" w:cstheme="minorHAnsi"/>
                <w:b/>
                <w:bCs/>
              </w:rPr>
            </w:pPr>
          </w:p>
        </w:tc>
      </w:tr>
      <w:tr w:rsidR="00801013" w:rsidRPr="00F34118" w14:paraId="0B73A912"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57533982" w14:textId="77777777" w:rsidR="00801013" w:rsidRPr="00F34118" w:rsidRDefault="00801013" w:rsidP="00801013">
            <w:pPr>
              <w:jc w:val="center"/>
              <w:rPr>
                <w:rFonts w:asciiTheme="minorHAnsi" w:hAnsiTheme="minorHAnsi" w:cstheme="minorHAnsi"/>
                <w:b/>
                <w:bCs/>
              </w:rPr>
            </w:pPr>
            <w:r w:rsidRPr="00F34118">
              <w:rPr>
                <w:rFonts w:asciiTheme="minorHAnsi" w:hAnsiTheme="minorHAnsi" w:cstheme="minorHAnsi"/>
                <w:b/>
                <w:bCs/>
              </w:rPr>
              <w:t>010</w:t>
            </w:r>
          </w:p>
        </w:tc>
        <w:tc>
          <w:tcPr>
            <w:tcW w:w="984" w:type="dxa"/>
            <w:tcBorders>
              <w:top w:val="outset" w:sz="6" w:space="0" w:color="000000"/>
              <w:left w:val="outset" w:sz="6" w:space="0" w:color="000000"/>
              <w:bottom w:val="outset" w:sz="6" w:space="0" w:color="000000"/>
              <w:right w:val="outset" w:sz="6" w:space="0" w:color="000000"/>
            </w:tcBorders>
          </w:tcPr>
          <w:p w14:paraId="2ED21455" w14:textId="77777777" w:rsidR="00801013" w:rsidRPr="00F34118" w:rsidRDefault="00801013" w:rsidP="00801013">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4C62CE21" w14:textId="77777777" w:rsidR="00801013" w:rsidRPr="00F34118" w:rsidRDefault="00801013" w:rsidP="00801013">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058AAC3F" w14:textId="77777777" w:rsidR="00801013" w:rsidRPr="00F34118" w:rsidRDefault="00801013" w:rsidP="00801013">
            <w:pPr>
              <w:pStyle w:val="NormalnyWeb"/>
              <w:rPr>
                <w:rFonts w:asciiTheme="minorHAnsi" w:hAnsiTheme="minorHAnsi" w:cstheme="minorHAnsi"/>
                <w:b/>
                <w:bCs/>
              </w:rPr>
            </w:pPr>
            <w:r w:rsidRPr="00F34118">
              <w:rPr>
                <w:rFonts w:asciiTheme="minorHAnsi" w:hAnsiTheme="minorHAnsi" w:cstheme="minorHAnsi"/>
                <w:b/>
                <w:bCs/>
              </w:rPr>
              <w:t>Rolnictwo i łowiectwo</w:t>
            </w:r>
          </w:p>
        </w:tc>
        <w:tc>
          <w:tcPr>
            <w:tcW w:w="1465" w:type="dxa"/>
            <w:tcBorders>
              <w:top w:val="outset" w:sz="6" w:space="0" w:color="000000"/>
              <w:left w:val="outset" w:sz="6" w:space="0" w:color="000000"/>
              <w:bottom w:val="outset" w:sz="6" w:space="0" w:color="000000"/>
              <w:right w:val="outset" w:sz="6" w:space="0" w:color="000000"/>
            </w:tcBorders>
          </w:tcPr>
          <w:p w14:paraId="33FEA1B6" w14:textId="4E74498C" w:rsidR="00801013" w:rsidRPr="00801013" w:rsidRDefault="00801013" w:rsidP="00801013">
            <w:pPr>
              <w:pStyle w:val="Nagwek3"/>
              <w:rPr>
                <w:rFonts w:asciiTheme="minorHAnsi" w:hAnsiTheme="minorHAnsi" w:cstheme="minorHAnsi"/>
                <w:sz w:val="24"/>
                <w:szCs w:val="24"/>
              </w:rPr>
            </w:pPr>
            <w:r w:rsidRPr="00801013">
              <w:rPr>
                <w:rFonts w:asciiTheme="minorHAnsi" w:hAnsiTheme="minorHAnsi" w:cstheme="minorHAnsi"/>
                <w:sz w:val="24"/>
                <w:szCs w:val="24"/>
              </w:rPr>
              <w:t>150.000,00</w:t>
            </w:r>
          </w:p>
        </w:tc>
        <w:tc>
          <w:tcPr>
            <w:tcW w:w="1465" w:type="dxa"/>
            <w:tcBorders>
              <w:top w:val="outset" w:sz="6" w:space="0" w:color="000000"/>
              <w:left w:val="outset" w:sz="6" w:space="0" w:color="000000"/>
              <w:bottom w:val="outset" w:sz="6" w:space="0" w:color="000000"/>
              <w:right w:val="outset" w:sz="6" w:space="0" w:color="000000"/>
            </w:tcBorders>
          </w:tcPr>
          <w:p w14:paraId="4A8E9F21" w14:textId="5E36629D" w:rsidR="00801013" w:rsidRPr="00801013" w:rsidRDefault="00801013" w:rsidP="00801013">
            <w:pPr>
              <w:pStyle w:val="Nagwek3"/>
              <w:rPr>
                <w:rFonts w:asciiTheme="minorHAnsi" w:hAnsiTheme="minorHAnsi" w:cstheme="minorHAnsi"/>
                <w:sz w:val="24"/>
                <w:szCs w:val="24"/>
              </w:rPr>
            </w:pPr>
            <w:r w:rsidRPr="00801013">
              <w:rPr>
                <w:rFonts w:asciiTheme="minorHAnsi" w:hAnsiTheme="minorHAnsi" w:cstheme="minorHAnsi"/>
                <w:sz w:val="24"/>
                <w:szCs w:val="24"/>
              </w:rPr>
              <w:t>150.000,00</w:t>
            </w:r>
          </w:p>
        </w:tc>
        <w:tc>
          <w:tcPr>
            <w:tcW w:w="1271" w:type="dxa"/>
            <w:tcBorders>
              <w:top w:val="outset" w:sz="6" w:space="0" w:color="000000"/>
              <w:left w:val="outset" w:sz="6" w:space="0" w:color="000000"/>
              <w:bottom w:val="outset" w:sz="6" w:space="0" w:color="000000"/>
              <w:right w:val="outset" w:sz="6" w:space="0" w:color="000000"/>
            </w:tcBorders>
          </w:tcPr>
          <w:p w14:paraId="5C7B90ED" w14:textId="67720A4F" w:rsidR="00801013" w:rsidRPr="00801013" w:rsidRDefault="00801013" w:rsidP="00801013">
            <w:pPr>
              <w:pStyle w:val="NormalnyWeb"/>
              <w:jc w:val="center"/>
              <w:rPr>
                <w:rFonts w:asciiTheme="minorHAnsi" w:hAnsiTheme="minorHAnsi" w:cstheme="minorHAnsi"/>
                <w:b/>
                <w:bCs/>
              </w:rPr>
            </w:pPr>
            <w:r w:rsidRPr="00801013">
              <w:rPr>
                <w:rFonts w:asciiTheme="minorHAnsi" w:hAnsiTheme="minorHAnsi" w:cstheme="minorHAnsi"/>
                <w:b/>
                <w:bCs/>
              </w:rPr>
              <w:t>100,00</w:t>
            </w:r>
          </w:p>
        </w:tc>
      </w:tr>
      <w:tr w:rsidR="00801013" w:rsidRPr="00F34118" w14:paraId="15674F81"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F29CA43" w14:textId="77777777" w:rsidR="00801013" w:rsidRPr="00F34118" w:rsidRDefault="00801013" w:rsidP="00801013">
            <w:pP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hideMark/>
          </w:tcPr>
          <w:p w14:paraId="31416B6B" w14:textId="77777777" w:rsidR="00801013" w:rsidRPr="00F34118" w:rsidRDefault="00801013" w:rsidP="00801013">
            <w:pPr>
              <w:jc w:val="center"/>
              <w:rPr>
                <w:rFonts w:asciiTheme="minorHAnsi" w:hAnsiTheme="minorHAnsi" w:cstheme="minorHAnsi"/>
                <w:i/>
                <w:iCs/>
              </w:rPr>
            </w:pPr>
            <w:r w:rsidRPr="00F34118">
              <w:rPr>
                <w:rFonts w:asciiTheme="minorHAnsi" w:hAnsiTheme="minorHAnsi" w:cstheme="minorHAnsi"/>
                <w:i/>
                <w:iCs/>
              </w:rPr>
              <w:t>01042</w:t>
            </w:r>
          </w:p>
        </w:tc>
        <w:tc>
          <w:tcPr>
            <w:tcW w:w="821" w:type="dxa"/>
            <w:tcBorders>
              <w:top w:val="outset" w:sz="6" w:space="0" w:color="000000"/>
              <w:left w:val="outset" w:sz="6" w:space="0" w:color="000000"/>
              <w:bottom w:val="outset" w:sz="6" w:space="0" w:color="000000"/>
              <w:right w:val="outset" w:sz="6" w:space="0" w:color="000000"/>
            </w:tcBorders>
          </w:tcPr>
          <w:p w14:paraId="35C2C41C" w14:textId="77777777" w:rsidR="00801013" w:rsidRPr="00F34118" w:rsidRDefault="00801013" w:rsidP="00801013">
            <w:pPr>
              <w:pStyle w:val="NormalnyWeb"/>
              <w:jc w:val="center"/>
              <w:rPr>
                <w:rFonts w:asciiTheme="minorHAnsi" w:hAnsiTheme="minorHAnsi" w:cstheme="minorHAnsi"/>
                <w:i/>
                <w:iCs/>
              </w:rPr>
            </w:pPr>
          </w:p>
        </w:tc>
        <w:tc>
          <w:tcPr>
            <w:tcW w:w="2456" w:type="dxa"/>
            <w:tcBorders>
              <w:top w:val="outset" w:sz="6" w:space="0" w:color="000000"/>
              <w:left w:val="outset" w:sz="6" w:space="0" w:color="000000"/>
              <w:bottom w:val="outset" w:sz="6" w:space="0" w:color="000000"/>
              <w:right w:val="outset" w:sz="6" w:space="0" w:color="000000"/>
            </w:tcBorders>
            <w:hideMark/>
          </w:tcPr>
          <w:p w14:paraId="0BEA30A7" w14:textId="77777777" w:rsidR="00801013" w:rsidRPr="00F34118" w:rsidRDefault="00801013" w:rsidP="00801013">
            <w:pPr>
              <w:pStyle w:val="NormalnyWeb"/>
              <w:rPr>
                <w:rFonts w:asciiTheme="minorHAnsi" w:hAnsiTheme="minorHAnsi" w:cstheme="minorHAnsi"/>
                <w:i/>
                <w:iCs/>
              </w:rPr>
            </w:pPr>
            <w:r w:rsidRPr="00F34118">
              <w:rPr>
                <w:rFonts w:asciiTheme="minorHAnsi" w:hAnsiTheme="minorHAnsi" w:cstheme="minorHAnsi"/>
                <w:i/>
                <w:iCs/>
              </w:rPr>
              <w:t>Wyłączenie z produkcji gruntów rolnych</w:t>
            </w:r>
          </w:p>
        </w:tc>
        <w:tc>
          <w:tcPr>
            <w:tcW w:w="1465" w:type="dxa"/>
            <w:tcBorders>
              <w:top w:val="outset" w:sz="6" w:space="0" w:color="000000"/>
              <w:left w:val="outset" w:sz="6" w:space="0" w:color="000000"/>
              <w:bottom w:val="outset" w:sz="6" w:space="0" w:color="000000"/>
              <w:right w:val="outset" w:sz="6" w:space="0" w:color="000000"/>
            </w:tcBorders>
          </w:tcPr>
          <w:p w14:paraId="32593F46" w14:textId="1D025A68" w:rsidR="00801013" w:rsidRPr="00801013" w:rsidRDefault="00801013" w:rsidP="00801013">
            <w:pPr>
              <w:pStyle w:val="Nagwek3"/>
              <w:rPr>
                <w:rFonts w:asciiTheme="minorHAnsi" w:hAnsiTheme="minorHAnsi" w:cstheme="minorHAnsi"/>
                <w:b w:val="0"/>
                <w:bCs w:val="0"/>
                <w:i/>
                <w:iCs/>
                <w:sz w:val="24"/>
                <w:szCs w:val="24"/>
              </w:rPr>
            </w:pPr>
            <w:r w:rsidRPr="00801013">
              <w:rPr>
                <w:rFonts w:asciiTheme="minorHAnsi" w:hAnsiTheme="minorHAnsi" w:cstheme="minorHAnsi"/>
                <w:b w:val="0"/>
                <w:bCs w:val="0"/>
                <w:i/>
                <w:iCs/>
                <w:sz w:val="24"/>
                <w:szCs w:val="24"/>
              </w:rPr>
              <w:t>150.000,00</w:t>
            </w:r>
          </w:p>
        </w:tc>
        <w:tc>
          <w:tcPr>
            <w:tcW w:w="1465" w:type="dxa"/>
            <w:tcBorders>
              <w:top w:val="outset" w:sz="6" w:space="0" w:color="000000"/>
              <w:left w:val="outset" w:sz="6" w:space="0" w:color="000000"/>
              <w:bottom w:val="outset" w:sz="6" w:space="0" w:color="000000"/>
              <w:right w:val="outset" w:sz="6" w:space="0" w:color="000000"/>
            </w:tcBorders>
          </w:tcPr>
          <w:p w14:paraId="24DD3AA5" w14:textId="7E531C39" w:rsidR="00801013" w:rsidRPr="00801013" w:rsidRDefault="00801013" w:rsidP="00801013">
            <w:pPr>
              <w:pStyle w:val="Nagwek3"/>
              <w:rPr>
                <w:rFonts w:asciiTheme="minorHAnsi" w:hAnsiTheme="minorHAnsi" w:cstheme="minorHAnsi"/>
                <w:b w:val="0"/>
                <w:bCs w:val="0"/>
                <w:i/>
                <w:iCs/>
                <w:sz w:val="24"/>
                <w:szCs w:val="24"/>
              </w:rPr>
            </w:pPr>
            <w:r w:rsidRPr="00801013">
              <w:rPr>
                <w:rFonts w:asciiTheme="minorHAnsi" w:hAnsiTheme="minorHAnsi" w:cstheme="minorHAnsi"/>
                <w:b w:val="0"/>
                <w:bCs w:val="0"/>
                <w:i/>
                <w:iCs/>
                <w:sz w:val="24"/>
                <w:szCs w:val="24"/>
              </w:rPr>
              <w:t>150.000,00</w:t>
            </w:r>
          </w:p>
        </w:tc>
        <w:tc>
          <w:tcPr>
            <w:tcW w:w="1271" w:type="dxa"/>
            <w:tcBorders>
              <w:top w:val="outset" w:sz="6" w:space="0" w:color="000000"/>
              <w:left w:val="outset" w:sz="6" w:space="0" w:color="000000"/>
              <w:bottom w:val="outset" w:sz="6" w:space="0" w:color="000000"/>
              <w:right w:val="outset" w:sz="6" w:space="0" w:color="000000"/>
            </w:tcBorders>
          </w:tcPr>
          <w:p w14:paraId="561F9A17" w14:textId="556EABBE" w:rsidR="00801013" w:rsidRPr="00801013" w:rsidRDefault="00801013" w:rsidP="00801013">
            <w:pPr>
              <w:pStyle w:val="NormalnyWeb"/>
              <w:jc w:val="center"/>
              <w:rPr>
                <w:rFonts w:asciiTheme="minorHAnsi" w:hAnsiTheme="minorHAnsi" w:cstheme="minorHAnsi"/>
                <w:i/>
                <w:iCs/>
              </w:rPr>
            </w:pPr>
            <w:r w:rsidRPr="00801013">
              <w:rPr>
                <w:rFonts w:asciiTheme="minorHAnsi" w:hAnsiTheme="minorHAnsi" w:cstheme="minorHAnsi"/>
                <w:i/>
                <w:iCs/>
              </w:rPr>
              <w:t>100,00</w:t>
            </w:r>
          </w:p>
        </w:tc>
      </w:tr>
      <w:tr w:rsidR="00035F7E" w:rsidRPr="00F34118" w14:paraId="30410D93"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761D7F6" w14:textId="77777777" w:rsidR="00035F7E" w:rsidRPr="00F34118" w:rsidRDefault="00035F7E" w:rsidP="00035F7E">
            <w:pP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3FA6D8E0" w14:textId="77777777" w:rsidR="00035F7E" w:rsidRPr="00F34118" w:rsidRDefault="00035F7E" w:rsidP="00035F7E">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hideMark/>
          </w:tcPr>
          <w:p w14:paraId="7EDAE16A" w14:textId="77777777" w:rsidR="00035F7E" w:rsidRPr="00F34118" w:rsidRDefault="00035F7E" w:rsidP="00035F7E">
            <w:pPr>
              <w:pStyle w:val="NormalnyWeb"/>
              <w:jc w:val="center"/>
              <w:rPr>
                <w:rFonts w:asciiTheme="minorHAnsi" w:hAnsiTheme="minorHAnsi" w:cstheme="minorHAnsi"/>
              </w:rPr>
            </w:pPr>
            <w:r w:rsidRPr="00F34118">
              <w:rPr>
                <w:rFonts w:asciiTheme="minorHAnsi" w:hAnsiTheme="minorHAnsi" w:cstheme="minorHAnsi"/>
              </w:rPr>
              <w:t>6630</w:t>
            </w:r>
          </w:p>
        </w:tc>
        <w:tc>
          <w:tcPr>
            <w:tcW w:w="2456" w:type="dxa"/>
            <w:tcBorders>
              <w:top w:val="outset" w:sz="6" w:space="0" w:color="000000"/>
              <w:left w:val="outset" w:sz="6" w:space="0" w:color="000000"/>
              <w:bottom w:val="outset" w:sz="6" w:space="0" w:color="000000"/>
              <w:right w:val="outset" w:sz="6" w:space="0" w:color="000000"/>
            </w:tcBorders>
            <w:hideMark/>
          </w:tcPr>
          <w:p w14:paraId="2E0689C2" w14:textId="77777777" w:rsidR="00035F7E" w:rsidRPr="00F34118" w:rsidRDefault="00035F7E" w:rsidP="00035F7E">
            <w:pPr>
              <w:pStyle w:val="NormalnyWeb"/>
              <w:rPr>
                <w:rFonts w:asciiTheme="minorHAnsi" w:hAnsiTheme="minorHAnsi" w:cstheme="minorHAnsi"/>
              </w:rPr>
            </w:pPr>
            <w:r w:rsidRPr="00F34118">
              <w:rPr>
                <w:rFonts w:asciiTheme="minorHAnsi" w:hAnsiTheme="minorHAnsi" w:cstheme="minorHAnsi"/>
              </w:rPr>
              <w:t xml:space="preserve">Dotacje celowe otrzymane z samorządu województwa na inwestycje i zakupy inwestycyjne realizowane na podstawie porozumień (umów) między jednostkami </w:t>
            </w:r>
            <w:r w:rsidRPr="00F34118">
              <w:rPr>
                <w:rFonts w:asciiTheme="minorHAnsi" w:hAnsiTheme="minorHAnsi" w:cstheme="minorHAnsi"/>
              </w:rPr>
              <w:lastRenderedPageBreak/>
              <w:t>samorządu terytorialnego</w:t>
            </w:r>
          </w:p>
        </w:tc>
        <w:tc>
          <w:tcPr>
            <w:tcW w:w="1465" w:type="dxa"/>
            <w:tcBorders>
              <w:top w:val="outset" w:sz="6" w:space="0" w:color="000000"/>
              <w:left w:val="outset" w:sz="6" w:space="0" w:color="000000"/>
              <w:bottom w:val="outset" w:sz="6" w:space="0" w:color="000000"/>
              <w:right w:val="outset" w:sz="6" w:space="0" w:color="000000"/>
            </w:tcBorders>
          </w:tcPr>
          <w:p w14:paraId="4BDFA0D5" w14:textId="3CAF0AEF" w:rsidR="00035F7E" w:rsidRPr="00F34118" w:rsidRDefault="00801013" w:rsidP="00035F7E">
            <w:pPr>
              <w:pStyle w:val="Nagwek3"/>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150.000,00</w:t>
            </w:r>
          </w:p>
        </w:tc>
        <w:tc>
          <w:tcPr>
            <w:tcW w:w="1465" w:type="dxa"/>
            <w:tcBorders>
              <w:top w:val="outset" w:sz="6" w:space="0" w:color="000000"/>
              <w:left w:val="outset" w:sz="6" w:space="0" w:color="000000"/>
              <w:bottom w:val="outset" w:sz="6" w:space="0" w:color="000000"/>
              <w:right w:val="outset" w:sz="6" w:space="0" w:color="000000"/>
            </w:tcBorders>
          </w:tcPr>
          <w:p w14:paraId="5D29DE8C" w14:textId="759B2354" w:rsidR="00035F7E" w:rsidRPr="00F34118" w:rsidRDefault="00801013" w:rsidP="00035F7E">
            <w:pPr>
              <w:pStyle w:val="Nagwek3"/>
              <w:rPr>
                <w:rFonts w:asciiTheme="minorHAnsi" w:hAnsiTheme="minorHAnsi" w:cstheme="minorHAnsi"/>
                <w:b w:val="0"/>
                <w:bCs w:val="0"/>
                <w:sz w:val="24"/>
                <w:szCs w:val="24"/>
              </w:rPr>
            </w:pPr>
            <w:r>
              <w:rPr>
                <w:rFonts w:asciiTheme="minorHAnsi" w:hAnsiTheme="minorHAnsi" w:cstheme="minorHAnsi"/>
                <w:b w:val="0"/>
                <w:bCs w:val="0"/>
                <w:sz w:val="24"/>
                <w:szCs w:val="24"/>
              </w:rPr>
              <w:t>150.000,00</w:t>
            </w:r>
          </w:p>
        </w:tc>
        <w:tc>
          <w:tcPr>
            <w:tcW w:w="1271" w:type="dxa"/>
            <w:tcBorders>
              <w:top w:val="outset" w:sz="6" w:space="0" w:color="000000"/>
              <w:left w:val="outset" w:sz="6" w:space="0" w:color="000000"/>
              <w:bottom w:val="outset" w:sz="6" w:space="0" w:color="000000"/>
              <w:right w:val="outset" w:sz="6" w:space="0" w:color="000000"/>
            </w:tcBorders>
          </w:tcPr>
          <w:p w14:paraId="2A4B9287" w14:textId="0FC86542" w:rsidR="00035F7E" w:rsidRPr="00F34118" w:rsidRDefault="00801013" w:rsidP="00035F7E">
            <w:pPr>
              <w:pStyle w:val="NormalnyWeb"/>
              <w:jc w:val="center"/>
              <w:rPr>
                <w:rFonts w:asciiTheme="minorHAnsi" w:hAnsiTheme="minorHAnsi" w:cstheme="minorHAnsi"/>
              </w:rPr>
            </w:pPr>
            <w:r>
              <w:rPr>
                <w:rFonts w:asciiTheme="minorHAnsi" w:hAnsiTheme="minorHAnsi" w:cstheme="minorHAnsi"/>
              </w:rPr>
              <w:t>100,00</w:t>
            </w:r>
          </w:p>
        </w:tc>
      </w:tr>
      <w:tr w:rsidR="00801013" w:rsidRPr="001A5188" w14:paraId="503E663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49E4B91B" w14:textId="77777777" w:rsidR="00801013" w:rsidRPr="001A5188" w:rsidRDefault="00801013" w:rsidP="00801013">
            <w:pPr>
              <w:jc w:val="center"/>
              <w:rPr>
                <w:rFonts w:asciiTheme="minorHAnsi" w:hAnsiTheme="minorHAnsi" w:cstheme="minorHAnsi"/>
                <w:b/>
                <w:bCs/>
              </w:rPr>
            </w:pPr>
            <w:r w:rsidRPr="001A5188">
              <w:rPr>
                <w:rFonts w:asciiTheme="minorHAnsi" w:hAnsiTheme="minorHAnsi" w:cstheme="minorHAnsi"/>
                <w:b/>
                <w:bCs/>
              </w:rPr>
              <w:t>754</w:t>
            </w:r>
          </w:p>
        </w:tc>
        <w:tc>
          <w:tcPr>
            <w:tcW w:w="984" w:type="dxa"/>
            <w:tcBorders>
              <w:top w:val="outset" w:sz="6" w:space="0" w:color="000000"/>
              <w:left w:val="outset" w:sz="6" w:space="0" w:color="000000"/>
              <w:bottom w:val="outset" w:sz="6" w:space="0" w:color="000000"/>
              <w:right w:val="outset" w:sz="6" w:space="0" w:color="000000"/>
            </w:tcBorders>
          </w:tcPr>
          <w:p w14:paraId="669E0CDC" w14:textId="77777777" w:rsidR="00801013" w:rsidRPr="001A5188" w:rsidRDefault="00801013" w:rsidP="00801013">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58603BC5" w14:textId="77777777" w:rsidR="00801013" w:rsidRPr="001A5188" w:rsidRDefault="00801013" w:rsidP="00801013">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7EE1EB53" w14:textId="77777777" w:rsidR="00801013" w:rsidRPr="001A5188" w:rsidRDefault="00801013" w:rsidP="00801013">
            <w:pPr>
              <w:pStyle w:val="NormalnyWeb"/>
              <w:rPr>
                <w:rFonts w:asciiTheme="minorHAnsi" w:hAnsiTheme="minorHAnsi" w:cstheme="minorHAnsi"/>
                <w:b/>
                <w:bCs/>
              </w:rPr>
            </w:pPr>
            <w:r w:rsidRPr="001A5188">
              <w:rPr>
                <w:rFonts w:asciiTheme="minorHAnsi" w:hAnsiTheme="minorHAnsi" w:cstheme="minorHAnsi"/>
                <w:b/>
                <w:bCs/>
              </w:rPr>
              <w:t>Bezpieczeństwo publiczne i ochrona przeciwpożarowa</w:t>
            </w:r>
          </w:p>
        </w:tc>
        <w:tc>
          <w:tcPr>
            <w:tcW w:w="1465" w:type="dxa"/>
            <w:tcBorders>
              <w:top w:val="outset" w:sz="6" w:space="0" w:color="000000"/>
              <w:left w:val="outset" w:sz="6" w:space="0" w:color="000000"/>
              <w:bottom w:val="outset" w:sz="6" w:space="0" w:color="000000"/>
              <w:right w:val="outset" w:sz="6" w:space="0" w:color="000000"/>
            </w:tcBorders>
          </w:tcPr>
          <w:p w14:paraId="3C0DCB89" w14:textId="7948B05F" w:rsidR="00801013" w:rsidRPr="00801013" w:rsidRDefault="00801013" w:rsidP="00801013">
            <w:pPr>
              <w:pStyle w:val="Nagwek3"/>
              <w:rPr>
                <w:rFonts w:asciiTheme="minorHAnsi" w:hAnsiTheme="minorHAnsi" w:cstheme="minorHAnsi"/>
                <w:sz w:val="24"/>
                <w:szCs w:val="24"/>
              </w:rPr>
            </w:pPr>
            <w:r w:rsidRPr="00801013">
              <w:rPr>
                <w:rFonts w:ascii="Calibri" w:hAnsi="Calibri" w:cs="Calibri"/>
                <w:sz w:val="24"/>
                <w:szCs w:val="24"/>
              </w:rPr>
              <w:t>80.000,00</w:t>
            </w:r>
          </w:p>
        </w:tc>
        <w:tc>
          <w:tcPr>
            <w:tcW w:w="1465" w:type="dxa"/>
            <w:tcBorders>
              <w:top w:val="outset" w:sz="6" w:space="0" w:color="000000"/>
              <w:left w:val="outset" w:sz="6" w:space="0" w:color="000000"/>
              <w:bottom w:val="outset" w:sz="6" w:space="0" w:color="000000"/>
              <w:right w:val="outset" w:sz="6" w:space="0" w:color="000000"/>
            </w:tcBorders>
          </w:tcPr>
          <w:p w14:paraId="78460E53" w14:textId="0BB23FA9" w:rsidR="00801013" w:rsidRPr="00801013" w:rsidRDefault="00801013" w:rsidP="00801013">
            <w:pPr>
              <w:pStyle w:val="Nagwek3"/>
              <w:rPr>
                <w:rFonts w:asciiTheme="minorHAnsi" w:hAnsiTheme="minorHAnsi" w:cstheme="minorHAnsi"/>
                <w:sz w:val="24"/>
                <w:szCs w:val="24"/>
              </w:rPr>
            </w:pPr>
            <w:r w:rsidRPr="00801013">
              <w:rPr>
                <w:rFonts w:ascii="Calibri" w:hAnsi="Calibri" w:cs="Calibri"/>
                <w:sz w:val="24"/>
                <w:szCs w:val="24"/>
              </w:rPr>
              <w:t>80.000,00</w:t>
            </w:r>
          </w:p>
        </w:tc>
        <w:tc>
          <w:tcPr>
            <w:tcW w:w="1271" w:type="dxa"/>
            <w:tcBorders>
              <w:top w:val="outset" w:sz="6" w:space="0" w:color="000000"/>
              <w:left w:val="outset" w:sz="6" w:space="0" w:color="000000"/>
              <w:bottom w:val="outset" w:sz="6" w:space="0" w:color="000000"/>
              <w:right w:val="outset" w:sz="6" w:space="0" w:color="000000"/>
            </w:tcBorders>
          </w:tcPr>
          <w:p w14:paraId="32A071E6" w14:textId="24509A0F" w:rsidR="00801013" w:rsidRPr="00801013" w:rsidRDefault="00801013" w:rsidP="00801013">
            <w:pPr>
              <w:pStyle w:val="NormalnyWeb"/>
              <w:jc w:val="center"/>
              <w:rPr>
                <w:rFonts w:asciiTheme="minorHAnsi" w:hAnsiTheme="minorHAnsi" w:cstheme="minorHAnsi"/>
                <w:b/>
                <w:bCs/>
              </w:rPr>
            </w:pPr>
            <w:r>
              <w:rPr>
                <w:rFonts w:asciiTheme="minorHAnsi" w:hAnsiTheme="minorHAnsi" w:cstheme="minorHAnsi"/>
                <w:b/>
                <w:bCs/>
              </w:rPr>
              <w:t>100,00</w:t>
            </w:r>
          </w:p>
        </w:tc>
      </w:tr>
      <w:tr w:rsidR="00801013" w:rsidRPr="001A5188" w14:paraId="5ED8FE30"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4E30CEB" w14:textId="77777777" w:rsidR="00801013" w:rsidRPr="001A5188" w:rsidRDefault="00801013" w:rsidP="0080101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hideMark/>
          </w:tcPr>
          <w:p w14:paraId="15733FCE" w14:textId="77777777" w:rsidR="00801013" w:rsidRPr="001A5188" w:rsidRDefault="00801013" w:rsidP="00801013">
            <w:pPr>
              <w:jc w:val="center"/>
              <w:rPr>
                <w:rFonts w:asciiTheme="minorHAnsi" w:hAnsiTheme="minorHAnsi" w:cstheme="minorHAnsi"/>
                <w:i/>
                <w:iCs/>
              </w:rPr>
            </w:pPr>
            <w:r w:rsidRPr="001A5188">
              <w:rPr>
                <w:rFonts w:asciiTheme="minorHAnsi" w:hAnsiTheme="minorHAnsi" w:cstheme="minorHAnsi"/>
                <w:i/>
                <w:iCs/>
              </w:rPr>
              <w:t>75412</w:t>
            </w:r>
          </w:p>
        </w:tc>
        <w:tc>
          <w:tcPr>
            <w:tcW w:w="821" w:type="dxa"/>
            <w:tcBorders>
              <w:top w:val="outset" w:sz="6" w:space="0" w:color="000000"/>
              <w:left w:val="outset" w:sz="6" w:space="0" w:color="000000"/>
              <w:bottom w:val="outset" w:sz="6" w:space="0" w:color="000000"/>
              <w:right w:val="outset" w:sz="6" w:space="0" w:color="000000"/>
            </w:tcBorders>
          </w:tcPr>
          <w:p w14:paraId="016390AA" w14:textId="77777777" w:rsidR="00801013" w:rsidRPr="001A5188" w:rsidRDefault="00801013" w:rsidP="00801013">
            <w:pPr>
              <w:pStyle w:val="NormalnyWeb"/>
              <w:jc w:val="center"/>
              <w:rPr>
                <w:rFonts w:asciiTheme="minorHAnsi" w:hAnsiTheme="minorHAnsi" w:cstheme="minorHAnsi"/>
                <w:i/>
                <w:iCs/>
              </w:rPr>
            </w:pPr>
          </w:p>
        </w:tc>
        <w:tc>
          <w:tcPr>
            <w:tcW w:w="2456" w:type="dxa"/>
            <w:tcBorders>
              <w:top w:val="outset" w:sz="6" w:space="0" w:color="000000"/>
              <w:left w:val="outset" w:sz="6" w:space="0" w:color="000000"/>
              <w:bottom w:val="outset" w:sz="6" w:space="0" w:color="000000"/>
              <w:right w:val="outset" w:sz="6" w:space="0" w:color="000000"/>
            </w:tcBorders>
            <w:hideMark/>
          </w:tcPr>
          <w:p w14:paraId="63B18087" w14:textId="77777777" w:rsidR="00801013" w:rsidRPr="001A5188" w:rsidRDefault="00801013" w:rsidP="00801013">
            <w:pPr>
              <w:pStyle w:val="NormalnyWeb"/>
              <w:rPr>
                <w:rFonts w:asciiTheme="minorHAnsi" w:hAnsiTheme="minorHAnsi" w:cstheme="minorHAnsi"/>
                <w:i/>
                <w:iCs/>
              </w:rPr>
            </w:pPr>
            <w:r w:rsidRPr="001A5188">
              <w:rPr>
                <w:rFonts w:asciiTheme="minorHAnsi" w:hAnsiTheme="minorHAnsi" w:cstheme="minorHAnsi"/>
                <w:i/>
                <w:iCs/>
              </w:rPr>
              <w:t>Ochotnicze straże pożarne</w:t>
            </w:r>
          </w:p>
        </w:tc>
        <w:tc>
          <w:tcPr>
            <w:tcW w:w="1465" w:type="dxa"/>
            <w:tcBorders>
              <w:top w:val="outset" w:sz="6" w:space="0" w:color="000000"/>
              <w:left w:val="outset" w:sz="6" w:space="0" w:color="000000"/>
              <w:bottom w:val="outset" w:sz="6" w:space="0" w:color="000000"/>
              <w:right w:val="outset" w:sz="6" w:space="0" w:color="000000"/>
            </w:tcBorders>
          </w:tcPr>
          <w:p w14:paraId="2B9CB2C8" w14:textId="74A32F69" w:rsidR="00801013" w:rsidRPr="00801013" w:rsidRDefault="00801013" w:rsidP="00801013">
            <w:pPr>
              <w:pStyle w:val="Nagwek3"/>
              <w:rPr>
                <w:rFonts w:asciiTheme="minorHAnsi" w:hAnsiTheme="minorHAnsi" w:cstheme="minorHAnsi"/>
                <w:b w:val="0"/>
                <w:bCs w:val="0"/>
                <w:i/>
                <w:iCs/>
                <w:sz w:val="24"/>
                <w:szCs w:val="24"/>
              </w:rPr>
            </w:pPr>
            <w:r w:rsidRPr="00801013">
              <w:rPr>
                <w:rFonts w:ascii="Calibri" w:hAnsi="Calibri" w:cs="Calibri"/>
                <w:b w:val="0"/>
                <w:bCs w:val="0"/>
                <w:i/>
                <w:iCs/>
                <w:sz w:val="24"/>
                <w:szCs w:val="24"/>
              </w:rPr>
              <w:t>80.000,00</w:t>
            </w:r>
          </w:p>
        </w:tc>
        <w:tc>
          <w:tcPr>
            <w:tcW w:w="1465" w:type="dxa"/>
            <w:tcBorders>
              <w:top w:val="outset" w:sz="6" w:space="0" w:color="000000"/>
              <w:left w:val="outset" w:sz="6" w:space="0" w:color="000000"/>
              <w:bottom w:val="outset" w:sz="6" w:space="0" w:color="000000"/>
              <w:right w:val="outset" w:sz="6" w:space="0" w:color="000000"/>
            </w:tcBorders>
          </w:tcPr>
          <w:p w14:paraId="35836BA3" w14:textId="5040DB69" w:rsidR="00801013" w:rsidRPr="00801013" w:rsidRDefault="00801013" w:rsidP="00801013">
            <w:pPr>
              <w:pStyle w:val="Nagwek3"/>
              <w:rPr>
                <w:rFonts w:asciiTheme="minorHAnsi" w:hAnsiTheme="minorHAnsi" w:cstheme="minorHAnsi"/>
                <w:b w:val="0"/>
                <w:bCs w:val="0"/>
                <w:i/>
                <w:iCs/>
                <w:sz w:val="24"/>
                <w:szCs w:val="24"/>
              </w:rPr>
            </w:pPr>
            <w:r w:rsidRPr="00801013">
              <w:rPr>
                <w:rFonts w:ascii="Calibri" w:hAnsi="Calibri" w:cs="Calibri"/>
                <w:b w:val="0"/>
                <w:bCs w:val="0"/>
                <w:i/>
                <w:iCs/>
                <w:sz w:val="24"/>
                <w:szCs w:val="24"/>
              </w:rPr>
              <w:t>80.000,00</w:t>
            </w:r>
          </w:p>
        </w:tc>
        <w:tc>
          <w:tcPr>
            <w:tcW w:w="1271" w:type="dxa"/>
            <w:tcBorders>
              <w:top w:val="outset" w:sz="6" w:space="0" w:color="000000"/>
              <w:left w:val="outset" w:sz="6" w:space="0" w:color="000000"/>
              <w:bottom w:val="outset" w:sz="6" w:space="0" w:color="000000"/>
              <w:right w:val="outset" w:sz="6" w:space="0" w:color="000000"/>
            </w:tcBorders>
          </w:tcPr>
          <w:p w14:paraId="0DC522E9" w14:textId="15D0437B" w:rsidR="00801013" w:rsidRPr="00801013" w:rsidRDefault="00801013" w:rsidP="00801013">
            <w:pPr>
              <w:pStyle w:val="NormalnyWeb"/>
              <w:jc w:val="center"/>
              <w:rPr>
                <w:rFonts w:asciiTheme="minorHAnsi" w:hAnsiTheme="minorHAnsi" w:cstheme="minorHAnsi"/>
                <w:i/>
                <w:iCs/>
              </w:rPr>
            </w:pPr>
            <w:r>
              <w:rPr>
                <w:rFonts w:asciiTheme="minorHAnsi" w:hAnsiTheme="minorHAnsi" w:cstheme="minorHAnsi"/>
                <w:i/>
                <w:iCs/>
              </w:rPr>
              <w:t>100,00</w:t>
            </w:r>
          </w:p>
        </w:tc>
      </w:tr>
      <w:tr w:rsidR="00801013" w:rsidRPr="001A5188" w14:paraId="4D4DF74E"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59C6475" w14:textId="77777777" w:rsidR="00801013" w:rsidRPr="001A5188" w:rsidRDefault="00801013" w:rsidP="0080101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1BC6C15C" w14:textId="77777777" w:rsidR="00801013" w:rsidRPr="001A5188" w:rsidRDefault="00801013" w:rsidP="0080101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32F4ACA1" w14:textId="77777777" w:rsidR="00801013" w:rsidRPr="001A5188" w:rsidRDefault="00801013" w:rsidP="00801013">
            <w:pPr>
              <w:pStyle w:val="NormalnyWeb"/>
              <w:jc w:val="center"/>
              <w:rPr>
                <w:rFonts w:asciiTheme="minorHAnsi" w:hAnsiTheme="minorHAnsi" w:cstheme="minorHAnsi"/>
              </w:rPr>
            </w:pPr>
            <w:r w:rsidRPr="001A5188">
              <w:rPr>
                <w:rFonts w:asciiTheme="minorHAnsi" w:hAnsiTheme="minorHAnsi" w:cstheme="minorHAnsi"/>
              </w:rPr>
              <w:t>2710</w:t>
            </w:r>
          </w:p>
        </w:tc>
        <w:tc>
          <w:tcPr>
            <w:tcW w:w="2456" w:type="dxa"/>
            <w:tcBorders>
              <w:top w:val="outset" w:sz="6" w:space="0" w:color="000000"/>
              <w:left w:val="outset" w:sz="6" w:space="0" w:color="000000"/>
              <w:bottom w:val="outset" w:sz="6" w:space="0" w:color="000000"/>
              <w:right w:val="outset" w:sz="6" w:space="0" w:color="000000"/>
            </w:tcBorders>
            <w:hideMark/>
          </w:tcPr>
          <w:p w14:paraId="6F8F7DE4" w14:textId="77777777" w:rsidR="00801013" w:rsidRPr="001A5188" w:rsidRDefault="00801013" w:rsidP="0080101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bieżących</w:t>
            </w:r>
          </w:p>
        </w:tc>
        <w:tc>
          <w:tcPr>
            <w:tcW w:w="1465" w:type="dxa"/>
            <w:tcBorders>
              <w:top w:val="outset" w:sz="6" w:space="0" w:color="000000"/>
              <w:left w:val="outset" w:sz="6" w:space="0" w:color="000000"/>
              <w:bottom w:val="outset" w:sz="6" w:space="0" w:color="000000"/>
              <w:right w:val="outset" w:sz="6" w:space="0" w:color="000000"/>
            </w:tcBorders>
          </w:tcPr>
          <w:p w14:paraId="6EDD991F" w14:textId="335EB593" w:rsidR="00801013" w:rsidRPr="00801013" w:rsidRDefault="00801013" w:rsidP="00801013">
            <w:pPr>
              <w:pStyle w:val="Nagwek3"/>
              <w:rPr>
                <w:rFonts w:asciiTheme="minorHAnsi" w:hAnsiTheme="minorHAnsi" w:cstheme="minorHAnsi"/>
                <w:b w:val="0"/>
                <w:bCs w:val="0"/>
                <w:sz w:val="24"/>
                <w:szCs w:val="24"/>
              </w:rPr>
            </w:pPr>
            <w:r w:rsidRPr="00801013">
              <w:rPr>
                <w:rFonts w:ascii="Calibri" w:hAnsi="Calibri" w:cs="Calibri"/>
                <w:b w:val="0"/>
                <w:bCs w:val="0"/>
                <w:sz w:val="24"/>
                <w:szCs w:val="24"/>
              </w:rPr>
              <w:t>40.000,00</w:t>
            </w:r>
          </w:p>
        </w:tc>
        <w:tc>
          <w:tcPr>
            <w:tcW w:w="1465" w:type="dxa"/>
            <w:tcBorders>
              <w:top w:val="outset" w:sz="6" w:space="0" w:color="000000"/>
              <w:left w:val="outset" w:sz="6" w:space="0" w:color="000000"/>
              <w:bottom w:val="outset" w:sz="6" w:space="0" w:color="000000"/>
              <w:right w:val="outset" w:sz="6" w:space="0" w:color="000000"/>
            </w:tcBorders>
          </w:tcPr>
          <w:p w14:paraId="46483FDC" w14:textId="632E1AA4" w:rsidR="00801013" w:rsidRPr="00801013" w:rsidRDefault="00801013" w:rsidP="00801013">
            <w:pPr>
              <w:pStyle w:val="Nagwek3"/>
              <w:rPr>
                <w:rFonts w:asciiTheme="minorHAnsi" w:hAnsiTheme="minorHAnsi" w:cstheme="minorHAnsi"/>
                <w:b w:val="0"/>
                <w:bCs w:val="0"/>
                <w:sz w:val="24"/>
                <w:szCs w:val="24"/>
              </w:rPr>
            </w:pPr>
            <w:r w:rsidRPr="00801013">
              <w:rPr>
                <w:rFonts w:ascii="Calibri" w:hAnsi="Calibri" w:cs="Calibri"/>
                <w:b w:val="0"/>
                <w:bCs w:val="0"/>
                <w:sz w:val="24"/>
                <w:szCs w:val="24"/>
              </w:rPr>
              <w:t>40.000,00</w:t>
            </w:r>
          </w:p>
        </w:tc>
        <w:tc>
          <w:tcPr>
            <w:tcW w:w="1271" w:type="dxa"/>
            <w:tcBorders>
              <w:top w:val="outset" w:sz="6" w:space="0" w:color="000000"/>
              <w:left w:val="outset" w:sz="6" w:space="0" w:color="000000"/>
              <w:bottom w:val="outset" w:sz="6" w:space="0" w:color="000000"/>
              <w:right w:val="outset" w:sz="6" w:space="0" w:color="000000"/>
            </w:tcBorders>
          </w:tcPr>
          <w:p w14:paraId="5CC6AFAA" w14:textId="078C4318" w:rsidR="00801013" w:rsidRPr="00801013" w:rsidRDefault="00801013" w:rsidP="00801013">
            <w:pPr>
              <w:pStyle w:val="NormalnyWeb"/>
              <w:jc w:val="center"/>
              <w:rPr>
                <w:rFonts w:asciiTheme="minorHAnsi" w:hAnsiTheme="minorHAnsi" w:cstheme="minorHAnsi"/>
              </w:rPr>
            </w:pPr>
            <w:r>
              <w:rPr>
                <w:rFonts w:asciiTheme="minorHAnsi" w:hAnsiTheme="minorHAnsi" w:cstheme="minorHAnsi"/>
              </w:rPr>
              <w:t>100,00</w:t>
            </w:r>
          </w:p>
        </w:tc>
      </w:tr>
      <w:tr w:rsidR="00801013" w:rsidRPr="001A5188" w14:paraId="31B70FA4"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315506A" w14:textId="77777777" w:rsidR="00801013" w:rsidRPr="001A5188" w:rsidRDefault="00801013" w:rsidP="00801013">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3BACD9F" w14:textId="77777777" w:rsidR="00801013" w:rsidRPr="001A5188" w:rsidRDefault="00801013" w:rsidP="00801013">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506F21CE" w14:textId="77777777" w:rsidR="00801013" w:rsidRPr="001A5188" w:rsidRDefault="00801013" w:rsidP="00801013">
            <w:pPr>
              <w:pStyle w:val="NormalnyWeb"/>
              <w:jc w:val="center"/>
              <w:rPr>
                <w:rFonts w:asciiTheme="minorHAnsi" w:hAnsiTheme="minorHAnsi" w:cstheme="minorHAnsi"/>
              </w:rPr>
            </w:pPr>
            <w:r w:rsidRPr="001A5188">
              <w:rPr>
                <w:rFonts w:asciiTheme="minorHAnsi" w:hAnsiTheme="minorHAnsi" w:cstheme="minorHAnsi"/>
              </w:rPr>
              <w:t>6300</w:t>
            </w:r>
          </w:p>
        </w:tc>
        <w:tc>
          <w:tcPr>
            <w:tcW w:w="2456" w:type="dxa"/>
            <w:tcBorders>
              <w:top w:val="outset" w:sz="6" w:space="0" w:color="000000"/>
              <w:left w:val="outset" w:sz="6" w:space="0" w:color="000000"/>
              <w:bottom w:val="outset" w:sz="6" w:space="0" w:color="000000"/>
              <w:right w:val="outset" w:sz="6" w:space="0" w:color="000000"/>
            </w:tcBorders>
            <w:hideMark/>
          </w:tcPr>
          <w:p w14:paraId="5270BBE5" w14:textId="77777777" w:rsidR="00801013" w:rsidRPr="001A5188" w:rsidRDefault="00801013" w:rsidP="00801013">
            <w:pPr>
              <w:pStyle w:val="NormalnyWeb"/>
              <w:rPr>
                <w:rFonts w:asciiTheme="minorHAnsi" w:hAnsiTheme="minorHAnsi" w:cstheme="minorHAnsi"/>
              </w:rPr>
            </w:pPr>
            <w:r w:rsidRPr="001A5188">
              <w:rPr>
                <w:rFonts w:asciiTheme="minorHAnsi" w:hAnsiTheme="minorHAnsi" w:cstheme="minorHAnsi"/>
              </w:rPr>
              <w:t xml:space="preserve">Dotacja celowa otrzymana z tytułu pomocy finansowej udzielanej między jednostkami samorządu terytorialnego na dofinansowanie własnych zadań </w:t>
            </w:r>
            <w:r w:rsidRPr="001A5188">
              <w:rPr>
                <w:rFonts w:asciiTheme="minorHAnsi" w:hAnsiTheme="minorHAnsi" w:cstheme="minorHAnsi"/>
              </w:rPr>
              <w:lastRenderedPageBreak/>
              <w:t>inwestycyjnych i zakupów inwestycyjnych</w:t>
            </w:r>
          </w:p>
        </w:tc>
        <w:tc>
          <w:tcPr>
            <w:tcW w:w="1465" w:type="dxa"/>
            <w:tcBorders>
              <w:top w:val="outset" w:sz="6" w:space="0" w:color="000000"/>
              <w:left w:val="outset" w:sz="6" w:space="0" w:color="000000"/>
              <w:bottom w:val="outset" w:sz="6" w:space="0" w:color="000000"/>
              <w:right w:val="outset" w:sz="6" w:space="0" w:color="000000"/>
            </w:tcBorders>
          </w:tcPr>
          <w:p w14:paraId="49E514C9" w14:textId="53688791" w:rsidR="00801013" w:rsidRPr="00801013" w:rsidRDefault="00801013" w:rsidP="00801013">
            <w:pPr>
              <w:pStyle w:val="Nagwek3"/>
              <w:rPr>
                <w:rFonts w:asciiTheme="minorHAnsi" w:hAnsiTheme="minorHAnsi" w:cstheme="minorHAnsi"/>
                <w:b w:val="0"/>
                <w:bCs w:val="0"/>
                <w:sz w:val="24"/>
                <w:szCs w:val="24"/>
              </w:rPr>
            </w:pPr>
            <w:r w:rsidRPr="00801013">
              <w:rPr>
                <w:rFonts w:ascii="Calibri" w:hAnsi="Calibri" w:cs="Calibri"/>
                <w:b w:val="0"/>
                <w:bCs w:val="0"/>
                <w:sz w:val="24"/>
                <w:szCs w:val="24"/>
              </w:rPr>
              <w:lastRenderedPageBreak/>
              <w:t>40.000,00</w:t>
            </w:r>
          </w:p>
        </w:tc>
        <w:tc>
          <w:tcPr>
            <w:tcW w:w="1465" w:type="dxa"/>
            <w:tcBorders>
              <w:top w:val="outset" w:sz="6" w:space="0" w:color="000000"/>
              <w:left w:val="outset" w:sz="6" w:space="0" w:color="000000"/>
              <w:bottom w:val="outset" w:sz="6" w:space="0" w:color="000000"/>
              <w:right w:val="outset" w:sz="6" w:space="0" w:color="000000"/>
            </w:tcBorders>
          </w:tcPr>
          <w:p w14:paraId="745B3FA1" w14:textId="7AC0FB10" w:rsidR="00801013" w:rsidRPr="00801013" w:rsidRDefault="00801013" w:rsidP="00801013">
            <w:pPr>
              <w:pStyle w:val="Nagwek3"/>
              <w:rPr>
                <w:rFonts w:asciiTheme="minorHAnsi" w:hAnsiTheme="minorHAnsi" w:cstheme="minorHAnsi"/>
                <w:b w:val="0"/>
                <w:bCs w:val="0"/>
                <w:sz w:val="24"/>
                <w:szCs w:val="24"/>
              </w:rPr>
            </w:pPr>
            <w:r w:rsidRPr="00801013">
              <w:rPr>
                <w:rFonts w:ascii="Calibri" w:hAnsi="Calibri" w:cs="Calibri"/>
                <w:b w:val="0"/>
                <w:bCs w:val="0"/>
                <w:sz w:val="24"/>
                <w:szCs w:val="24"/>
              </w:rPr>
              <w:t>40.000,00</w:t>
            </w:r>
          </w:p>
        </w:tc>
        <w:tc>
          <w:tcPr>
            <w:tcW w:w="1271" w:type="dxa"/>
            <w:tcBorders>
              <w:top w:val="outset" w:sz="6" w:space="0" w:color="000000"/>
              <w:left w:val="outset" w:sz="6" w:space="0" w:color="000000"/>
              <w:bottom w:val="outset" w:sz="6" w:space="0" w:color="000000"/>
              <w:right w:val="outset" w:sz="6" w:space="0" w:color="000000"/>
            </w:tcBorders>
          </w:tcPr>
          <w:p w14:paraId="6BA4F0CE" w14:textId="434AD6B5" w:rsidR="00801013" w:rsidRPr="00801013" w:rsidRDefault="00801013" w:rsidP="00801013">
            <w:pPr>
              <w:pStyle w:val="NormalnyWeb"/>
              <w:jc w:val="center"/>
              <w:rPr>
                <w:rFonts w:asciiTheme="minorHAnsi" w:hAnsiTheme="minorHAnsi" w:cstheme="minorHAnsi"/>
              </w:rPr>
            </w:pPr>
            <w:r>
              <w:rPr>
                <w:rFonts w:asciiTheme="minorHAnsi" w:hAnsiTheme="minorHAnsi" w:cstheme="minorHAnsi"/>
              </w:rPr>
              <w:t>100,00</w:t>
            </w:r>
          </w:p>
        </w:tc>
      </w:tr>
      <w:tr w:rsidR="00801013" w:rsidRPr="001A5188" w14:paraId="0AC8D621"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0C288E9" w14:textId="64CFFD04" w:rsidR="00801013" w:rsidRPr="001A5188" w:rsidRDefault="00801013" w:rsidP="00801013">
            <w:pPr>
              <w:jc w:val="center"/>
              <w:rPr>
                <w:rFonts w:asciiTheme="minorHAnsi" w:hAnsiTheme="minorHAnsi" w:cstheme="minorHAnsi"/>
                <w:b/>
                <w:bCs/>
              </w:rPr>
            </w:pPr>
            <w:r>
              <w:rPr>
                <w:rFonts w:ascii="Calibri" w:hAnsi="Calibri" w:cs="Calibri"/>
                <w:b/>
                <w:bCs/>
              </w:rPr>
              <w:t>900</w:t>
            </w:r>
          </w:p>
        </w:tc>
        <w:tc>
          <w:tcPr>
            <w:tcW w:w="984" w:type="dxa"/>
            <w:tcBorders>
              <w:top w:val="outset" w:sz="6" w:space="0" w:color="000000"/>
              <w:left w:val="outset" w:sz="6" w:space="0" w:color="000000"/>
              <w:bottom w:val="outset" w:sz="6" w:space="0" w:color="000000"/>
              <w:right w:val="outset" w:sz="6" w:space="0" w:color="000000"/>
            </w:tcBorders>
          </w:tcPr>
          <w:p w14:paraId="320B2A63" w14:textId="77777777" w:rsidR="00801013" w:rsidRPr="001A5188" w:rsidRDefault="00801013" w:rsidP="00801013">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7165E656" w14:textId="77777777" w:rsidR="00801013" w:rsidRPr="001A5188" w:rsidRDefault="00801013" w:rsidP="00801013">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6D42714B" w14:textId="1A2A6297" w:rsidR="00801013" w:rsidRPr="001A5188" w:rsidRDefault="00801013" w:rsidP="00801013">
            <w:pPr>
              <w:pStyle w:val="NormalnyWeb"/>
              <w:rPr>
                <w:rFonts w:asciiTheme="minorHAnsi" w:hAnsiTheme="minorHAnsi" w:cstheme="minorHAnsi"/>
                <w:b/>
                <w:bCs/>
              </w:rPr>
            </w:pPr>
            <w:r w:rsidRPr="004D35B5">
              <w:rPr>
                <w:rFonts w:ascii="Calibri" w:hAnsi="Calibri" w:cs="Calibri"/>
                <w:b/>
                <w:bCs/>
              </w:rPr>
              <w:t>Gospodarka komunalna i ochrona środowiska</w:t>
            </w:r>
          </w:p>
        </w:tc>
        <w:tc>
          <w:tcPr>
            <w:tcW w:w="1465" w:type="dxa"/>
            <w:tcBorders>
              <w:top w:val="outset" w:sz="6" w:space="0" w:color="000000"/>
              <w:left w:val="outset" w:sz="6" w:space="0" w:color="000000"/>
              <w:bottom w:val="outset" w:sz="6" w:space="0" w:color="000000"/>
              <w:right w:val="outset" w:sz="6" w:space="0" w:color="000000"/>
            </w:tcBorders>
          </w:tcPr>
          <w:p w14:paraId="2901346C" w14:textId="6714F00D" w:rsidR="00801013" w:rsidRPr="00801013" w:rsidRDefault="00801013" w:rsidP="00801013">
            <w:pPr>
              <w:pStyle w:val="Nagwek3"/>
              <w:rPr>
                <w:rFonts w:asciiTheme="minorHAnsi" w:hAnsiTheme="minorHAnsi" w:cstheme="minorHAnsi"/>
                <w:bCs w:val="0"/>
                <w:sz w:val="24"/>
                <w:szCs w:val="24"/>
              </w:rPr>
            </w:pPr>
            <w:r w:rsidRPr="00801013">
              <w:rPr>
                <w:rFonts w:ascii="Calibri" w:hAnsi="Calibri" w:cs="Calibri"/>
                <w:bCs w:val="0"/>
                <w:sz w:val="24"/>
                <w:szCs w:val="24"/>
              </w:rPr>
              <w:t>43.856,00</w:t>
            </w:r>
          </w:p>
        </w:tc>
        <w:tc>
          <w:tcPr>
            <w:tcW w:w="1465" w:type="dxa"/>
            <w:tcBorders>
              <w:top w:val="outset" w:sz="6" w:space="0" w:color="000000"/>
              <w:left w:val="outset" w:sz="6" w:space="0" w:color="000000"/>
              <w:bottom w:val="outset" w:sz="6" w:space="0" w:color="000000"/>
              <w:right w:val="outset" w:sz="6" w:space="0" w:color="000000"/>
            </w:tcBorders>
          </w:tcPr>
          <w:p w14:paraId="2E44D58C" w14:textId="2AE0F8EF" w:rsidR="00801013" w:rsidRPr="00801013" w:rsidRDefault="003C77C9" w:rsidP="00801013">
            <w:pPr>
              <w:pStyle w:val="Nagwek3"/>
              <w:rPr>
                <w:rFonts w:asciiTheme="minorHAnsi" w:hAnsiTheme="minorHAnsi" w:cstheme="minorHAnsi"/>
                <w:bCs w:val="0"/>
                <w:sz w:val="24"/>
                <w:szCs w:val="24"/>
              </w:rPr>
            </w:pPr>
            <w:r>
              <w:rPr>
                <w:rFonts w:asciiTheme="minorHAnsi" w:hAnsiTheme="minorHAnsi" w:cstheme="minorHAnsi"/>
                <w:bCs w:val="0"/>
                <w:sz w:val="24"/>
                <w:szCs w:val="24"/>
              </w:rPr>
              <w:t>42.805,00</w:t>
            </w:r>
          </w:p>
        </w:tc>
        <w:tc>
          <w:tcPr>
            <w:tcW w:w="1271" w:type="dxa"/>
            <w:tcBorders>
              <w:top w:val="outset" w:sz="6" w:space="0" w:color="000000"/>
              <w:left w:val="outset" w:sz="6" w:space="0" w:color="000000"/>
              <w:bottom w:val="outset" w:sz="6" w:space="0" w:color="000000"/>
              <w:right w:val="outset" w:sz="6" w:space="0" w:color="000000"/>
            </w:tcBorders>
          </w:tcPr>
          <w:p w14:paraId="21C12C2F" w14:textId="0BC43814" w:rsidR="00801013" w:rsidRPr="00801013" w:rsidRDefault="003C77C9" w:rsidP="00801013">
            <w:pPr>
              <w:pStyle w:val="NormalnyWeb"/>
              <w:jc w:val="center"/>
              <w:rPr>
                <w:rFonts w:asciiTheme="minorHAnsi" w:hAnsiTheme="minorHAnsi" w:cstheme="minorHAnsi"/>
                <w:b/>
              </w:rPr>
            </w:pPr>
            <w:r>
              <w:rPr>
                <w:rFonts w:asciiTheme="minorHAnsi" w:hAnsiTheme="minorHAnsi" w:cstheme="minorHAnsi"/>
                <w:b/>
              </w:rPr>
              <w:t>97,60</w:t>
            </w:r>
          </w:p>
        </w:tc>
      </w:tr>
      <w:tr w:rsidR="003C77C9" w:rsidRPr="001A5188" w14:paraId="59305E28"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E146F6C" w14:textId="77777777" w:rsidR="003C77C9" w:rsidRPr="001A5188" w:rsidRDefault="003C77C9" w:rsidP="003C77C9">
            <w:pPr>
              <w:jc w:val="cente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61035062" w14:textId="294A2194" w:rsidR="003C77C9" w:rsidRPr="001A5188" w:rsidRDefault="003C77C9" w:rsidP="003C77C9">
            <w:pPr>
              <w:rPr>
                <w:rFonts w:asciiTheme="minorHAnsi" w:hAnsiTheme="minorHAnsi" w:cstheme="minorHAnsi"/>
                <w:b/>
                <w:bCs/>
              </w:rPr>
            </w:pPr>
            <w:r w:rsidRPr="004D35B5">
              <w:rPr>
                <w:rFonts w:ascii="Calibri" w:hAnsi="Calibri" w:cs="Calibri"/>
                <w:i/>
                <w:iCs/>
              </w:rPr>
              <w:t>900</w:t>
            </w:r>
            <w:r>
              <w:rPr>
                <w:rFonts w:ascii="Calibri" w:hAnsi="Calibri" w:cs="Calibri"/>
                <w:i/>
                <w:iCs/>
              </w:rPr>
              <w:t>0</w:t>
            </w:r>
            <w:r w:rsidRPr="004D35B5">
              <w:rPr>
                <w:rFonts w:ascii="Calibri" w:hAnsi="Calibri" w:cs="Calibri"/>
                <w:i/>
                <w:iCs/>
              </w:rPr>
              <w:t>5</w:t>
            </w:r>
          </w:p>
        </w:tc>
        <w:tc>
          <w:tcPr>
            <w:tcW w:w="821" w:type="dxa"/>
            <w:tcBorders>
              <w:top w:val="outset" w:sz="6" w:space="0" w:color="000000"/>
              <w:left w:val="outset" w:sz="6" w:space="0" w:color="000000"/>
              <w:bottom w:val="outset" w:sz="6" w:space="0" w:color="000000"/>
              <w:right w:val="outset" w:sz="6" w:space="0" w:color="000000"/>
            </w:tcBorders>
          </w:tcPr>
          <w:p w14:paraId="572FAABF" w14:textId="77777777" w:rsidR="003C77C9" w:rsidRPr="001A5188" w:rsidRDefault="003C77C9" w:rsidP="003C77C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5AB657D9" w14:textId="1BF6F21A" w:rsidR="003C77C9" w:rsidRPr="001A5188" w:rsidRDefault="003C77C9" w:rsidP="003C77C9">
            <w:pPr>
              <w:pStyle w:val="NormalnyWeb"/>
              <w:rPr>
                <w:rFonts w:asciiTheme="minorHAnsi" w:hAnsiTheme="minorHAnsi" w:cstheme="minorHAnsi"/>
                <w:b/>
                <w:bCs/>
              </w:rPr>
            </w:pPr>
            <w:r w:rsidRPr="00692B40">
              <w:rPr>
                <w:rFonts w:ascii="Calibri" w:hAnsi="Calibri" w:cs="Calibri"/>
                <w:i/>
                <w:iCs/>
              </w:rPr>
              <w:t>Ochrona powietrza atmosferycznego i klimatu</w:t>
            </w:r>
          </w:p>
        </w:tc>
        <w:tc>
          <w:tcPr>
            <w:tcW w:w="1465" w:type="dxa"/>
            <w:tcBorders>
              <w:top w:val="outset" w:sz="6" w:space="0" w:color="000000"/>
              <w:left w:val="outset" w:sz="6" w:space="0" w:color="000000"/>
              <w:bottom w:val="outset" w:sz="6" w:space="0" w:color="000000"/>
              <w:right w:val="outset" w:sz="6" w:space="0" w:color="000000"/>
            </w:tcBorders>
          </w:tcPr>
          <w:p w14:paraId="20550058" w14:textId="6BB27FEC" w:rsidR="003C77C9" w:rsidRPr="00801013" w:rsidRDefault="003C77C9" w:rsidP="003C77C9">
            <w:pPr>
              <w:pStyle w:val="Nagwek3"/>
              <w:rPr>
                <w:rFonts w:asciiTheme="minorHAnsi" w:hAnsiTheme="minorHAnsi" w:cstheme="minorHAnsi"/>
                <w:b w:val="0"/>
                <w:sz w:val="24"/>
                <w:szCs w:val="24"/>
              </w:rPr>
            </w:pPr>
            <w:r w:rsidRPr="00801013">
              <w:rPr>
                <w:rFonts w:ascii="Calibri" w:hAnsi="Calibri" w:cs="Calibri"/>
                <w:b w:val="0"/>
                <w:i/>
                <w:iCs/>
                <w:sz w:val="24"/>
                <w:szCs w:val="24"/>
              </w:rPr>
              <w:t>33.856,00</w:t>
            </w:r>
          </w:p>
        </w:tc>
        <w:tc>
          <w:tcPr>
            <w:tcW w:w="1465" w:type="dxa"/>
            <w:tcBorders>
              <w:top w:val="outset" w:sz="6" w:space="0" w:color="000000"/>
              <w:left w:val="outset" w:sz="6" w:space="0" w:color="000000"/>
              <w:bottom w:val="outset" w:sz="6" w:space="0" w:color="000000"/>
              <w:right w:val="outset" w:sz="6" w:space="0" w:color="000000"/>
            </w:tcBorders>
          </w:tcPr>
          <w:p w14:paraId="77FAE1A5" w14:textId="5C118CC3" w:rsidR="003C77C9" w:rsidRPr="003C77C9" w:rsidRDefault="003C77C9" w:rsidP="003C77C9">
            <w:pPr>
              <w:pStyle w:val="Nagwek3"/>
              <w:rPr>
                <w:rFonts w:asciiTheme="minorHAnsi" w:hAnsiTheme="minorHAnsi" w:cstheme="minorHAnsi"/>
                <w:b w:val="0"/>
                <w:i/>
                <w:iCs/>
                <w:sz w:val="24"/>
                <w:szCs w:val="24"/>
              </w:rPr>
            </w:pPr>
            <w:r w:rsidRPr="003C77C9">
              <w:rPr>
                <w:rFonts w:asciiTheme="minorHAnsi" w:hAnsiTheme="minorHAnsi" w:cstheme="minorHAnsi"/>
                <w:b w:val="0"/>
                <w:i/>
                <w:iCs/>
                <w:sz w:val="24"/>
                <w:szCs w:val="24"/>
              </w:rPr>
              <w:t>33.855,00</w:t>
            </w:r>
          </w:p>
        </w:tc>
        <w:tc>
          <w:tcPr>
            <w:tcW w:w="1271" w:type="dxa"/>
            <w:tcBorders>
              <w:top w:val="outset" w:sz="6" w:space="0" w:color="000000"/>
              <w:left w:val="outset" w:sz="6" w:space="0" w:color="000000"/>
              <w:bottom w:val="outset" w:sz="6" w:space="0" w:color="000000"/>
              <w:right w:val="outset" w:sz="6" w:space="0" w:color="000000"/>
            </w:tcBorders>
          </w:tcPr>
          <w:p w14:paraId="6EAF6130" w14:textId="2851FF2A" w:rsidR="003C77C9" w:rsidRPr="003C77C9" w:rsidRDefault="003C77C9" w:rsidP="003C77C9">
            <w:pPr>
              <w:pStyle w:val="NormalnyWeb"/>
              <w:jc w:val="center"/>
              <w:rPr>
                <w:rFonts w:asciiTheme="minorHAnsi" w:hAnsiTheme="minorHAnsi" w:cstheme="minorHAnsi"/>
                <w:bCs/>
                <w:i/>
                <w:iCs/>
              </w:rPr>
            </w:pPr>
            <w:r w:rsidRPr="003C77C9">
              <w:rPr>
                <w:rFonts w:asciiTheme="minorHAnsi" w:hAnsiTheme="minorHAnsi" w:cstheme="minorHAnsi"/>
                <w:bCs/>
                <w:i/>
                <w:iCs/>
              </w:rPr>
              <w:t>100,00</w:t>
            </w:r>
          </w:p>
        </w:tc>
      </w:tr>
      <w:tr w:rsidR="003C77C9" w:rsidRPr="001A5188" w14:paraId="2BC375FB"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49713FC" w14:textId="77777777" w:rsidR="003C77C9" w:rsidRPr="001A5188" w:rsidRDefault="003C77C9" w:rsidP="003C77C9">
            <w:pPr>
              <w:jc w:val="cente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42E68C2E" w14:textId="77777777" w:rsidR="003C77C9" w:rsidRPr="001A5188" w:rsidRDefault="003C77C9" w:rsidP="003C77C9">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219C8E30" w14:textId="39E26E94" w:rsidR="003C77C9" w:rsidRPr="001A5188" w:rsidRDefault="003C77C9" w:rsidP="003C77C9">
            <w:pPr>
              <w:pStyle w:val="NormalnyWeb"/>
              <w:jc w:val="center"/>
              <w:rPr>
                <w:rFonts w:asciiTheme="minorHAnsi" w:hAnsiTheme="minorHAnsi" w:cstheme="minorHAnsi"/>
                <w:b/>
                <w:bCs/>
              </w:rPr>
            </w:pPr>
            <w:r>
              <w:rPr>
                <w:rFonts w:ascii="Calibri" w:hAnsi="Calibri" w:cs="Calibri"/>
              </w:rPr>
              <w:t>2710</w:t>
            </w:r>
          </w:p>
        </w:tc>
        <w:tc>
          <w:tcPr>
            <w:tcW w:w="2456" w:type="dxa"/>
            <w:tcBorders>
              <w:top w:val="outset" w:sz="6" w:space="0" w:color="000000"/>
              <w:left w:val="outset" w:sz="6" w:space="0" w:color="000000"/>
              <w:bottom w:val="outset" w:sz="6" w:space="0" w:color="000000"/>
              <w:right w:val="outset" w:sz="6" w:space="0" w:color="000000"/>
            </w:tcBorders>
          </w:tcPr>
          <w:p w14:paraId="0E079A3D" w14:textId="3EB908B2" w:rsidR="003C77C9" w:rsidRPr="001A5188" w:rsidRDefault="003C77C9" w:rsidP="003C77C9">
            <w:pPr>
              <w:pStyle w:val="NormalnyWeb"/>
              <w:rPr>
                <w:rFonts w:asciiTheme="minorHAnsi" w:hAnsiTheme="minorHAnsi" w:cstheme="minorHAnsi"/>
                <w:b/>
                <w:bCs/>
              </w:rPr>
            </w:pPr>
            <w:r w:rsidRPr="0046286E">
              <w:rPr>
                <w:rFonts w:ascii="Calibri" w:hAnsi="Calibri" w:cs="Calibri"/>
              </w:rPr>
              <w:t>Dotacja celowa</w:t>
            </w:r>
            <w:r>
              <w:rPr>
                <w:rFonts w:ascii="Calibri" w:hAnsi="Calibri" w:cs="Calibri"/>
              </w:rPr>
              <w:t xml:space="preserve"> otrzymana z tytułu</w:t>
            </w:r>
            <w:r w:rsidRPr="0046286E">
              <w:rPr>
                <w:rFonts w:ascii="Calibri" w:hAnsi="Calibri" w:cs="Calibri"/>
              </w:rPr>
              <w:t xml:space="preserve"> pomoc</w:t>
            </w:r>
            <w:r>
              <w:rPr>
                <w:rFonts w:ascii="Calibri" w:hAnsi="Calibri" w:cs="Calibri"/>
              </w:rPr>
              <w:t>y</w:t>
            </w:r>
            <w:r w:rsidRPr="0046286E">
              <w:rPr>
                <w:rFonts w:ascii="Calibri" w:hAnsi="Calibri" w:cs="Calibri"/>
              </w:rPr>
              <w:t xml:space="preserve"> finansow</w:t>
            </w:r>
            <w:r>
              <w:rPr>
                <w:rFonts w:ascii="Calibri" w:hAnsi="Calibri" w:cs="Calibri"/>
              </w:rPr>
              <w:t>ej</w:t>
            </w:r>
            <w:r w:rsidRPr="0046286E">
              <w:rPr>
                <w:rFonts w:ascii="Calibri" w:hAnsi="Calibri" w:cs="Calibri"/>
              </w:rPr>
              <w:t xml:space="preserve"> udzielan</w:t>
            </w:r>
            <w:r>
              <w:rPr>
                <w:rFonts w:ascii="Calibri" w:hAnsi="Calibri" w:cs="Calibri"/>
              </w:rPr>
              <w:t>ej</w:t>
            </w:r>
            <w:r w:rsidRPr="0046286E">
              <w:rPr>
                <w:rFonts w:ascii="Calibri" w:hAnsi="Calibri" w:cs="Calibri"/>
              </w:rPr>
              <w:t xml:space="preserve"> między jednostkami samorządu terytorialnego na dofinansowanie własnych zadań </w:t>
            </w:r>
            <w:r>
              <w:rPr>
                <w:rFonts w:ascii="Calibri" w:hAnsi="Calibri" w:cs="Calibri"/>
              </w:rPr>
              <w:t>bieżących</w:t>
            </w:r>
          </w:p>
        </w:tc>
        <w:tc>
          <w:tcPr>
            <w:tcW w:w="1465" w:type="dxa"/>
            <w:tcBorders>
              <w:top w:val="outset" w:sz="6" w:space="0" w:color="000000"/>
              <w:left w:val="outset" w:sz="6" w:space="0" w:color="000000"/>
              <w:bottom w:val="outset" w:sz="6" w:space="0" w:color="000000"/>
              <w:right w:val="outset" w:sz="6" w:space="0" w:color="000000"/>
            </w:tcBorders>
          </w:tcPr>
          <w:p w14:paraId="54B4BE9F" w14:textId="5B8F61D7" w:rsidR="003C77C9" w:rsidRPr="00801013" w:rsidRDefault="003C77C9" w:rsidP="003C77C9">
            <w:pPr>
              <w:pStyle w:val="Nagwek3"/>
              <w:rPr>
                <w:rFonts w:asciiTheme="minorHAnsi" w:hAnsiTheme="minorHAnsi" w:cstheme="minorHAnsi"/>
                <w:b w:val="0"/>
                <w:sz w:val="24"/>
                <w:szCs w:val="24"/>
              </w:rPr>
            </w:pPr>
            <w:r w:rsidRPr="00801013">
              <w:rPr>
                <w:rFonts w:ascii="Calibri" w:hAnsi="Calibri" w:cs="Calibri"/>
                <w:b w:val="0"/>
                <w:sz w:val="24"/>
                <w:szCs w:val="24"/>
              </w:rPr>
              <w:t>33.856,00</w:t>
            </w:r>
          </w:p>
        </w:tc>
        <w:tc>
          <w:tcPr>
            <w:tcW w:w="1465" w:type="dxa"/>
            <w:tcBorders>
              <w:top w:val="outset" w:sz="6" w:space="0" w:color="000000"/>
              <w:left w:val="outset" w:sz="6" w:space="0" w:color="000000"/>
              <w:bottom w:val="outset" w:sz="6" w:space="0" w:color="000000"/>
              <w:right w:val="outset" w:sz="6" w:space="0" w:color="000000"/>
            </w:tcBorders>
          </w:tcPr>
          <w:p w14:paraId="3501B6E6" w14:textId="44313086" w:rsidR="003C77C9" w:rsidRPr="00801013" w:rsidRDefault="003C77C9" w:rsidP="003C77C9">
            <w:pPr>
              <w:pStyle w:val="Nagwek3"/>
              <w:rPr>
                <w:rFonts w:asciiTheme="minorHAnsi" w:hAnsiTheme="minorHAnsi" w:cstheme="minorHAnsi"/>
                <w:b w:val="0"/>
                <w:sz w:val="24"/>
                <w:szCs w:val="24"/>
              </w:rPr>
            </w:pPr>
            <w:r>
              <w:rPr>
                <w:rFonts w:asciiTheme="minorHAnsi" w:hAnsiTheme="minorHAnsi" w:cstheme="minorHAnsi"/>
                <w:b w:val="0"/>
                <w:sz w:val="24"/>
                <w:szCs w:val="24"/>
              </w:rPr>
              <w:t>33.855,00</w:t>
            </w:r>
          </w:p>
        </w:tc>
        <w:tc>
          <w:tcPr>
            <w:tcW w:w="1271" w:type="dxa"/>
            <w:tcBorders>
              <w:top w:val="outset" w:sz="6" w:space="0" w:color="000000"/>
              <w:left w:val="outset" w:sz="6" w:space="0" w:color="000000"/>
              <w:bottom w:val="outset" w:sz="6" w:space="0" w:color="000000"/>
              <w:right w:val="outset" w:sz="6" w:space="0" w:color="000000"/>
            </w:tcBorders>
          </w:tcPr>
          <w:p w14:paraId="1DD266EE" w14:textId="179395F6" w:rsidR="003C77C9" w:rsidRPr="00801013" w:rsidRDefault="003C77C9" w:rsidP="003C77C9">
            <w:pPr>
              <w:pStyle w:val="NormalnyWeb"/>
              <w:jc w:val="center"/>
              <w:rPr>
                <w:rFonts w:asciiTheme="minorHAnsi" w:hAnsiTheme="minorHAnsi" w:cstheme="minorHAnsi"/>
                <w:bCs/>
              </w:rPr>
            </w:pPr>
            <w:r>
              <w:rPr>
                <w:rFonts w:asciiTheme="minorHAnsi" w:hAnsiTheme="minorHAnsi" w:cstheme="minorHAnsi"/>
                <w:bCs/>
              </w:rPr>
              <w:t>100,00</w:t>
            </w:r>
          </w:p>
        </w:tc>
      </w:tr>
      <w:tr w:rsidR="003C77C9" w:rsidRPr="001A5188" w14:paraId="1C4C9A8E"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4F928AA" w14:textId="77777777" w:rsidR="003C77C9" w:rsidRPr="001A5188" w:rsidRDefault="003C77C9" w:rsidP="003C77C9">
            <w:pPr>
              <w:jc w:val="cente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7599F73E" w14:textId="26A95265" w:rsidR="003C77C9" w:rsidRPr="001A5188" w:rsidRDefault="003C77C9" w:rsidP="003C77C9">
            <w:pPr>
              <w:rPr>
                <w:rFonts w:asciiTheme="minorHAnsi" w:hAnsiTheme="minorHAnsi" w:cstheme="minorHAnsi"/>
                <w:b/>
                <w:bCs/>
              </w:rPr>
            </w:pPr>
            <w:r w:rsidRPr="00692B40">
              <w:rPr>
                <w:rFonts w:ascii="Calibri" w:hAnsi="Calibri" w:cs="Calibri"/>
                <w:i/>
                <w:iCs/>
              </w:rPr>
              <w:t>90095</w:t>
            </w:r>
          </w:p>
        </w:tc>
        <w:tc>
          <w:tcPr>
            <w:tcW w:w="821" w:type="dxa"/>
            <w:tcBorders>
              <w:top w:val="outset" w:sz="6" w:space="0" w:color="000000"/>
              <w:left w:val="outset" w:sz="6" w:space="0" w:color="000000"/>
              <w:bottom w:val="outset" w:sz="6" w:space="0" w:color="000000"/>
              <w:right w:val="outset" w:sz="6" w:space="0" w:color="000000"/>
            </w:tcBorders>
          </w:tcPr>
          <w:p w14:paraId="2EAEFE89" w14:textId="77777777" w:rsidR="003C77C9" w:rsidRPr="001A5188" w:rsidRDefault="003C77C9" w:rsidP="003C77C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0A678EBC" w14:textId="48CAA5A3" w:rsidR="003C77C9" w:rsidRPr="001A5188" w:rsidRDefault="003C77C9" w:rsidP="003C77C9">
            <w:pPr>
              <w:pStyle w:val="NormalnyWeb"/>
              <w:rPr>
                <w:rFonts w:asciiTheme="minorHAnsi" w:hAnsiTheme="minorHAnsi" w:cstheme="minorHAnsi"/>
                <w:b/>
                <w:bCs/>
              </w:rPr>
            </w:pPr>
            <w:r>
              <w:rPr>
                <w:rFonts w:ascii="Calibri" w:hAnsi="Calibri" w:cs="Calibr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41DB8848" w14:textId="214139DB" w:rsidR="003C77C9" w:rsidRPr="003C77C9" w:rsidRDefault="003C77C9" w:rsidP="003C77C9">
            <w:pPr>
              <w:pStyle w:val="Nagwek3"/>
              <w:rPr>
                <w:rFonts w:asciiTheme="minorHAnsi" w:hAnsiTheme="minorHAnsi" w:cstheme="minorHAnsi"/>
                <w:b w:val="0"/>
                <w:i/>
                <w:iCs/>
                <w:sz w:val="24"/>
                <w:szCs w:val="24"/>
              </w:rPr>
            </w:pPr>
            <w:r w:rsidRPr="003C77C9">
              <w:rPr>
                <w:rFonts w:ascii="Calibri" w:hAnsi="Calibri" w:cs="Calibri"/>
                <w:b w:val="0"/>
                <w:i/>
                <w:iCs/>
                <w:sz w:val="24"/>
                <w:szCs w:val="24"/>
              </w:rPr>
              <w:t>10.000,00</w:t>
            </w:r>
          </w:p>
        </w:tc>
        <w:tc>
          <w:tcPr>
            <w:tcW w:w="1465" w:type="dxa"/>
            <w:tcBorders>
              <w:top w:val="outset" w:sz="6" w:space="0" w:color="000000"/>
              <w:left w:val="outset" w:sz="6" w:space="0" w:color="000000"/>
              <w:bottom w:val="outset" w:sz="6" w:space="0" w:color="000000"/>
              <w:right w:val="outset" w:sz="6" w:space="0" w:color="000000"/>
            </w:tcBorders>
          </w:tcPr>
          <w:p w14:paraId="1E07FEA9" w14:textId="3668F2A4" w:rsidR="003C77C9" w:rsidRPr="003C77C9" w:rsidRDefault="003C77C9" w:rsidP="003C77C9">
            <w:pPr>
              <w:pStyle w:val="Nagwek3"/>
              <w:rPr>
                <w:rFonts w:asciiTheme="minorHAnsi" w:hAnsiTheme="minorHAnsi" w:cstheme="minorHAnsi"/>
                <w:b w:val="0"/>
                <w:i/>
                <w:iCs/>
                <w:sz w:val="24"/>
                <w:szCs w:val="24"/>
              </w:rPr>
            </w:pPr>
            <w:r w:rsidRPr="003C77C9">
              <w:rPr>
                <w:rFonts w:asciiTheme="minorHAnsi" w:hAnsiTheme="minorHAnsi" w:cstheme="minorHAnsi"/>
                <w:b w:val="0"/>
                <w:i/>
                <w:iCs/>
                <w:sz w:val="24"/>
                <w:szCs w:val="24"/>
              </w:rPr>
              <w:t>8.950,00</w:t>
            </w:r>
          </w:p>
        </w:tc>
        <w:tc>
          <w:tcPr>
            <w:tcW w:w="1271" w:type="dxa"/>
            <w:tcBorders>
              <w:top w:val="outset" w:sz="6" w:space="0" w:color="000000"/>
              <w:left w:val="outset" w:sz="6" w:space="0" w:color="000000"/>
              <w:bottom w:val="outset" w:sz="6" w:space="0" w:color="000000"/>
              <w:right w:val="outset" w:sz="6" w:space="0" w:color="000000"/>
            </w:tcBorders>
          </w:tcPr>
          <w:p w14:paraId="33C15E54" w14:textId="733150F8" w:rsidR="003C77C9" w:rsidRPr="003C77C9" w:rsidRDefault="003C77C9" w:rsidP="003C77C9">
            <w:pPr>
              <w:pStyle w:val="NormalnyWeb"/>
              <w:jc w:val="center"/>
              <w:rPr>
                <w:rFonts w:asciiTheme="minorHAnsi" w:hAnsiTheme="minorHAnsi" w:cstheme="minorHAnsi"/>
                <w:bCs/>
                <w:i/>
                <w:iCs/>
              </w:rPr>
            </w:pPr>
            <w:r w:rsidRPr="003C77C9">
              <w:rPr>
                <w:rFonts w:asciiTheme="minorHAnsi" w:hAnsiTheme="minorHAnsi" w:cstheme="minorHAnsi"/>
                <w:bCs/>
                <w:i/>
                <w:iCs/>
              </w:rPr>
              <w:t>89,50</w:t>
            </w:r>
          </w:p>
        </w:tc>
      </w:tr>
      <w:tr w:rsidR="003C77C9" w:rsidRPr="001A5188" w14:paraId="737106D2"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A9074A6" w14:textId="77777777" w:rsidR="003C77C9" w:rsidRPr="001A5188" w:rsidRDefault="003C77C9" w:rsidP="003C77C9">
            <w:pPr>
              <w:jc w:val="cente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62D7BD9F" w14:textId="77777777" w:rsidR="003C77C9" w:rsidRPr="001A5188" w:rsidRDefault="003C77C9" w:rsidP="003C77C9">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09927B3F" w14:textId="5E553FA7" w:rsidR="003C77C9" w:rsidRPr="001A5188" w:rsidRDefault="003C77C9" w:rsidP="003C77C9">
            <w:pPr>
              <w:pStyle w:val="NormalnyWeb"/>
              <w:jc w:val="center"/>
              <w:rPr>
                <w:rFonts w:asciiTheme="minorHAnsi" w:hAnsiTheme="minorHAnsi" w:cstheme="minorHAnsi"/>
                <w:b/>
                <w:bCs/>
              </w:rPr>
            </w:pPr>
            <w:r>
              <w:rPr>
                <w:rFonts w:ascii="Calibri" w:hAnsi="Calibri" w:cs="Calibri"/>
              </w:rPr>
              <w:t>2710</w:t>
            </w:r>
          </w:p>
        </w:tc>
        <w:tc>
          <w:tcPr>
            <w:tcW w:w="2456" w:type="dxa"/>
            <w:tcBorders>
              <w:top w:val="outset" w:sz="6" w:space="0" w:color="000000"/>
              <w:left w:val="outset" w:sz="6" w:space="0" w:color="000000"/>
              <w:bottom w:val="outset" w:sz="6" w:space="0" w:color="000000"/>
              <w:right w:val="outset" w:sz="6" w:space="0" w:color="000000"/>
            </w:tcBorders>
          </w:tcPr>
          <w:p w14:paraId="538EC460" w14:textId="0777D33F" w:rsidR="003C77C9" w:rsidRPr="001A5188" w:rsidRDefault="003C77C9" w:rsidP="003C77C9">
            <w:pPr>
              <w:pStyle w:val="NormalnyWeb"/>
              <w:rPr>
                <w:rFonts w:asciiTheme="minorHAnsi" w:hAnsiTheme="minorHAnsi" w:cstheme="minorHAnsi"/>
                <w:b/>
                <w:bCs/>
              </w:rPr>
            </w:pPr>
            <w:r w:rsidRPr="0046286E">
              <w:rPr>
                <w:rFonts w:ascii="Calibri" w:hAnsi="Calibri" w:cs="Calibri"/>
              </w:rPr>
              <w:t>Dotacja celowa</w:t>
            </w:r>
            <w:r>
              <w:rPr>
                <w:rFonts w:ascii="Calibri" w:hAnsi="Calibri" w:cs="Calibri"/>
              </w:rPr>
              <w:t xml:space="preserve"> otrzymana z tytułu</w:t>
            </w:r>
            <w:r w:rsidRPr="0046286E">
              <w:rPr>
                <w:rFonts w:ascii="Calibri" w:hAnsi="Calibri" w:cs="Calibri"/>
              </w:rPr>
              <w:t xml:space="preserve"> pomoc</w:t>
            </w:r>
            <w:r>
              <w:rPr>
                <w:rFonts w:ascii="Calibri" w:hAnsi="Calibri" w:cs="Calibri"/>
              </w:rPr>
              <w:t>y</w:t>
            </w:r>
            <w:r w:rsidRPr="0046286E">
              <w:rPr>
                <w:rFonts w:ascii="Calibri" w:hAnsi="Calibri" w:cs="Calibri"/>
              </w:rPr>
              <w:t xml:space="preserve"> finansow</w:t>
            </w:r>
            <w:r>
              <w:rPr>
                <w:rFonts w:ascii="Calibri" w:hAnsi="Calibri" w:cs="Calibri"/>
              </w:rPr>
              <w:t>ej</w:t>
            </w:r>
            <w:r w:rsidRPr="0046286E">
              <w:rPr>
                <w:rFonts w:ascii="Calibri" w:hAnsi="Calibri" w:cs="Calibri"/>
              </w:rPr>
              <w:t xml:space="preserve"> udzielan</w:t>
            </w:r>
            <w:r>
              <w:rPr>
                <w:rFonts w:ascii="Calibri" w:hAnsi="Calibri" w:cs="Calibri"/>
              </w:rPr>
              <w:t>ej</w:t>
            </w:r>
            <w:r w:rsidRPr="0046286E">
              <w:rPr>
                <w:rFonts w:ascii="Calibri" w:hAnsi="Calibri" w:cs="Calibri"/>
              </w:rPr>
              <w:t xml:space="preserve"> między </w:t>
            </w:r>
            <w:r w:rsidRPr="0046286E">
              <w:rPr>
                <w:rFonts w:ascii="Calibri" w:hAnsi="Calibri" w:cs="Calibri"/>
              </w:rPr>
              <w:lastRenderedPageBreak/>
              <w:t xml:space="preserve">jednostkami samorządu terytorialnego na dofinansowanie własnych zadań </w:t>
            </w:r>
            <w:r>
              <w:rPr>
                <w:rFonts w:ascii="Calibri" w:hAnsi="Calibri" w:cs="Calibri"/>
              </w:rPr>
              <w:t>bieżących</w:t>
            </w:r>
          </w:p>
        </w:tc>
        <w:tc>
          <w:tcPr>
            <w:tcW w:w="1465" w:type="dxa"/>
            <w:tcBorders>
              <w:top w:val="outset" w:sz="6" w:space="0" w:color="000000"/>
              <w:left w:val="outset" w:sz="6" w:space="0" w:color="000000"/>
              <w:bottom w:val="outset" w:sz="6" w:space="0" w:color="000000"/>
              <w:right w:val="outset" w:sz="6" w:space="0" w:color="000000"/>
            </w:tcBorders>
          </w:tcPr>
          <w:p w14:paraId="27108253" w14:textId="1AEFC8BE" w:rsidR="003C77C9" w:rsidRPr="00801013" w:rsidRDefault="003C77C9" w:rsidP="003C77C9">
            <w:pPr>
              <w:pStyle w:val="Nagwek3"/>
              <w:rPr>
                <w:rFonts w:asciiTheme="minorHAnsi" w:hAnsiTheme="minorHAnsi" w:cstheme="minorHAnsi"/>
                <w:b w:val="0"/>
                <w:sz w:val="24"/>
                <w:szCs w:val="24"/>
              </w:rPr>
            </w:pPr>
            <w:r w:rsidRPr="00801013">
              <w:rPr>
                <w:rFonts w:ascii="Calibri" w:hAnsi="Calibri" w:cs="Calibri"/>
                <w:b w:val="0"/>
                <w:sz w:val="24"/>
                <w:szCs w:val="24"/>
              </w:rPr>
              <w:lastRenderedPageBreak/>
              <w:t>10.000,00</w:t>
            </w:r>
          </w:p>
        </w:tc>
        <w:tc>
          <w:tcPr>
            <w:tcW w:w="1465" w:type="dxa"/>
            <w:tcBorders>
              <w:top w:val="outset" w:sz="6" w:space="0" w:color="000000"/>
              <w:left w:val="outset" w:sz="6" w:space="0" w:color="000000"/>
              <w:bottom w:val="outset" w:sz="6" w:space="0" w:color="000000"/>
              <w:right w:val="outset" w:sz="6" w:space="0" w:color="000000"/>
            </w:tcBorders>
          </w:tcPr>
          <w:p w14:paraId="3F646FC3" w14:textId="2FB42E07" w:rsidR="003C77C9" w:rsidRPr="00801013" w:rsidRDefault="003C77C9" w:rsidP="003C77C9">
            <w:pPr>
              <w:pStyle w:val="Nagwek3"/>
              <w:rPr>
                <w:rFonts w:asciiTheme="minorHAnsi" w:hAnsiTheme="minorHAnsi" w:cstheme="minorHAnsi"/>
                <w:b w:val="0"/>
                <w:sz w:val="24"/>
                <w:szCs w:val="24"/>
              </w:rPr>
            </w:pPr>
            <w:r>
              <w:rPr>
                <w:rFonts w:asciiTheme="minorHAnsi" w:hAnsiTheme="minorHAnsi" w:cstheme="minorHAnsi"/>
                <w:b w:val="0"/>
                <w:sz w:val="24"/>
                <w:szCs w:val="24"/>
              </w:rPr>
              <w:t>8.950,00</w:t>
            </w:r>
          </w:p>
        </w:tc>
        <w:tc>
          <w:tcPr>
            <w:tcW w:w="1271" w:type="dxa"/>
            <w:tcBorders>
              <w:top w:val="outset" w:sz="6" w:space="0" w:color="000000"/>
              <w:left w:val="outset" w:sz="6" w:space="0" w:color="000000"/>
              <w:bottom w:val="outset" w:sz="6" w:space="0" w:color="000000"/>
              <w:right w:val="outset" w:sz="6" w:space="0" w:color="000000"/>
            </w:tcBorders>
          </w:tcPr>
          <w:p w14:paraId="0B205BDE" w14:textId="190BA80A" w:rsidR="003C77C9" w:rsidRPr="00801013" w:rsidRDefault="003C77C9" w:rsidP="003C77C9">
            <w:pPr>
              <w:pStyle w:val="NormalnyWeb"/>
              <w:jc w:val="center"/>
              <w:rPr>
                <w:rFonts w:asciiTheme="minorHAnsi" w:hAnsiTheme="minorHAnsi" w:cstheme="minorHAnsi"/>
                <w:bCs/>
              </w:rPr>
            </w:pPr>
            <w:r>
              <w:rPr>
                <w:rFonts w:asciiTheme="minorHAnsi" w:hAnsiTheme="minorHAnsi" w:cstheme="minorHAnsi"/>
                <w:bCs/>
              </w:rPr>
              <w:t>89,50</w:t>
            </w:r>
          </w:p>
        </w:tc>
      </w:tr>
      <w:tr w:rsidR="003C77C9" w:rsidRPr="001A5188" w14:paraId="0BC7A2AE"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18EAD29" w14:textId="7BF4E4FB" w:rsidR="003C77C9" w:rsidRPr="001A5188" w:rsidRDefault="003C77C9" w:rsidP="003C77C9">
            <w:pPr>
              <w:jc w:val="center"/>
              <w:rPr>
                <w:rFonts w:asciiTheme="minorHAnsi" w:hAnsiTheme="minorHAnsi" w:cstheme="minorHAnsi"/>
                <w:b/>
                <w:bCs/>
              </w:rPr>
            </w:pPr>
            <w:r>
              <w:rPr>
                <w:rFonts w:ascii="Calibri" w:hAnsi="Calibri" w:cs="Calibri"/>
                <w:b/>
                <w:bCs/>
              </w:rPr>
              <w:t>921</w:t>
            </w:r>
          </w:p>
        </w:tc>
        <w:tc>
          <w:tcPr>
            <w:tcW w:w="984" w:type="dxa"/>
            <w:tcBorders>
              <w:top w:val="outset" w:sz="6" w:space="0" w:color="000000"/>
              <w:left w:val="outset" w:sz="6" w:space="0" w:color="000000"/>
              <w:bottom w:val="outset" w:sz="6" w:space="0" w:color="000000"/>
              <w:right w:val="outset" w:sz="6" w:space="0" w:color="000000"/>
            </w:tcBorders>
          </w:tcPr>
          <w:p w14:paraId="7995BBEF" w14:textId="77777777" w:rsidR="003C77C9" w:rsidRPr="001A5188" w:rsidRDefault="003C77C9" w:rsidP="003C77C9">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0057A8F4" w14:textId="77777777" w:rsidR="003C77C9" w:rsidRPr="001A5188" w:rsidRDefault="003C77C9" w:rsidP="003C77C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3DF9461F" w14:textId="7D0167B7" w:rsidR="003C77C9" w:rsidRPr="001A5188" w:rsidRDefault="003C77C9" w:rsidP="003C77C9">
            <w:pPr>
              <w:pStyle w:val="NormalnyWeb"/>
              <w:rPr>
                <w:rFonts w:asciiTheme="minorHAnsi" w:hAnsiTheme="minorHAnsi" w:cstheme="minorHAnsi"/>
                <w:b/>
                <w:bCs/>
              </w:rPr>
            </w:pPr>
            <w:r>
              <w:rPr>
                <w:rFonts w:ascii="Calibri" w:hAnsi="Calibri" w:cs="Calibri"/>
                <w:b/>
                <w:bCs/>
              </w:rPr>
              <w:t>Kultura i ochrona dziedzictwa narodowego</w:t>
            </w:r>
          </w:p>
        </w:tc>
        <w:tc>
          <w:tcPr>
            <w:tcW w:w="1465" w:type="dxa"/>
            <w:tcBorders>
              <w:top w:val="outset" w:sz="6" w:space="0" w:color="000000"/>
              <w:left w:val="outset" w:sz="6" w:space="0" w:color="000000"/>
              <w:bottom w:val="outset" w:sz="6" w:space="0" w:color="000000"/>
              <w:right w:val="outset" w:sz="6" w:space="0" w:color="000000"/>
            </w:tcBorders>
          </w:tcPr>
          <w:p w14:paraId="1F03F6EC" w14:textId="39F4E578" w:rsidR="003C77C9" w:rsidRPr="003C77C9" w:rsidRDefault="003C77C9" w:rsidP="003C77C9">
            <w:pPr>
              <w:pStyle w:val="Nagwek3"/>
              <w:rPr>
                <w:rFonts w:asciiTheme="minorHAnsi" w:hAnsiTheme="minorHAnsi" w:cstheme="minorHAnsi"/>
                <w:bCs w:val="0"/>
                <w:sz w:val="24"/>
                <w:szCs w:val="24"/>
              </w:rPr>
            </w:pPr>
            <w:r w:rsidRPr="003C77C9">
              <w:rPr>
                <w:rFonts w:ascii="Calibri" w:hAnsi="Calibri" w:cs="Calibri"/>
                <w:bCs w:val="0"/>
                <w:sz w:val="24"/>
                <w:szCs w:val="24"/>
              </w:rPr>
              <w:t>395.990,00</w:t>
            </w:r>
          </w:p>
        </w:tc>
        <w:tc>
          <w:tcPr>
            <w:tcW w:w="1465" w:type="dxa"/>
            <w:tcBorders>
              <w:top w:val="outset" w:sz="6" w:space="0" w:color="000000"/>
              <w:left w:val="outset" w:sz="6" w:space="0" w:color="000000"/>
              <w:bottom w:val="outset" w:sz="6" w:space="0" w:color="000000"/>
              <w:right w:val="outset" w:sz="6" w:space="0" w:color="000000"/>
            </w:tcBorders>
          </w:tcPr>
          <w:p w14:paraId="76246D8F" w14:textId="4DC67D75" w:rsidR="003C77C9" w:rsidRPr="00801013" w:rsidRDefault="003C77C9" w:rsidP="003C77C9">
            <w:pPr>
              <w:pStyle w:val="Nagwek3"/>
              <w:rPr>
                <w:rFonts w:asciiTheme="minorHAnsi" w:hAnsiTheme="minorHAnsi" w:cstheme="minorHAnsi"/>
                <w:bCs w:val="0"/>
                <w:sz w:val="24"/>
                <w:szCs w:val="24"/>
              </w:rPr>
            </w:pPr>
            <w:r>
              <w:rPr>
                <w:rFonts w:asciiTheme="minorHAnsi" w:hAnsiTheme="minorHAnsi" w:cstheme="minorHAnsi"/>
                <w:bCs w:val="0"/>
                <w:sz w:val="24"/>
                <w:szCs w:val="24"/>
              </w:rPr>
              <w:t>395.990,00</w:t>
            </w:r>
          </w:p>
        </w:tc>
        <w:tc>
          <w:tcPr>
            <w:tcW w:w="1271" w:type="dxa"/>
            <w:tcBorders>
              <w:top w:val="outset" w:sz="6" w:space="0" w:color="000000"/>
              <w:left w:val="outset" w:sz="6" w:space="0" w:color="000000"/>
              <w:bottom w:val="outset" w:sz="6" w:space="0" w:color="000000"/>
              <w:right w:val="outset" w:sz="6" w:space="0" w:color="000000"/>
            </w:tcBorders>
          </w:tcPr>
          <w:p w14:paraId="6E8BFF22" w14:textId="428B6C24" w:rsidR="003C77C9" w:rsidRPr="00801013" w:rsidRDefault="003C77C9" w:rsidP="003C77C9">
            <w:pPr>
              <w:pStyle w:val="NormalnyWeb"/>
              <w:jc w:val="center"/>
              <w:rPr>
                <w:rFonts w:asciiTheme="minorHAnsi" w:hAnsiTheme="minorHAnsi" w:cstheme="minorHAnsi"/>
                <w:b/>
              </w:rPr>
            </w:pPr>
            <w:r>
              <w:rPr>
                <w:rFonts w:asciiTheme="minorHAnsi" w:hAnsiTheme="minorHAnsi" w:cstheme="minorHAnsi"/>
                <w:b/>
              </w:rPr>
              <w:t>100,00</w:t>
            </w:r>
          </w:p>
        </w:tc>
      </w:tr>
      <w:tr w:rsidR="003C77C9" w:rsidRPr="001A5188" w14:paraId="0A73DFFC"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1513AF08" w14:textId="77777777" w:rsidR="003C77C9" w:rsidRPr="001A5188" w:rsidRDefault="003C77C9" w:rsidP="003C77C9">
            <w:pPr>
              <w:jc w:val="center"/>
              <w:rPr>
                <w:rFonts w:asciiTheme="minorHAnsi" w:hAnsiTheme="minorHAnsi" w:cstheme="minorHAnsi"/>
                <w:b/>
                <w:bCs/>
              </w:rPr>
            </w:pPr>
          </w:p>
        </w:tc>
        <w:tc>
          <w:tcPr>
            <w:tcW w:w="984" w:type="dxa"/>
            <w:tcBorders>
              <w:top w:val="outset" w:sz="6" w:space="0" w:color="000000"/>
              <w:left w:val="outset" w:sz="6" w:space="0" w:color="000000"/>
              <w:bottom w:val="outset" w:sz="6" w:space="0" w:color="000000"/>
              <w:right w:val="outset" w:sz="6" w:space="0" w:color="000000"/>
            </w:tcBorders>
          </w:tcPr>
          <w:p w14:paraId="2F2E7809" w14:textId="03140E87" w:rsidR="003C77C9" w:rsidRPr="001A5188" w:rsidRDefault="003C77C9" w:rsidP="003C77C9">
            <w:pPr>
              <w:rPr>
                <w:rFonts w:asciiTheme="minorHAnsi" w:hAnsiTheme="minorHAnsi" w:cstheme="minorHAnsi"/>
                <w:b/>
                <w:bCs/>
              </w:rPr>
            </w:pPr>
            <w:r>
              <w:rPr>
                <w:rFonts w:ascii="Calibri" w:hAnsi="Calibri" w:cs="Calibri"/>
                <w:i/>
                <w:iCs/>
              </w:rPr>
              <w:t>92195</w:t>
            </w:r>
          </w:p>
        </w:tc>
        <w:tc>
          <w:tcPr>
            <w:tcW w:w="821" w:type="dxa"/>
            <w:tcBorders>
              <w:top w:val="outset" w:sz="6" w:space="0" w:color="000000"/>
              <w:left w:val="outset" w:sz="6" w:space="0" w:color="000000"/>
              <w:bottom w:val="outset" w:sz="6" w:space="0" w:color="000000"/>
              <w:right w:val="outset" w:sz="6" w:space="0" w:color="000000"/>
            </w:tcBorders>
          </w:tcPr>
          <w:p w14:paraId="24BFB89A" w14:textId="77777777" w:rsidR="003C77C9" w:rsidRPr="001A5188" w:rsidRDefault="003C77C9" w:rsidP="003C77C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6A19C2C9" w14:textId="337E1408" w:rsidR="003C77C9" w:rsidRPr="001A5188" w:rsidRDefault="003C77C9" w:rsidP="003C77C9">
            <w:pPr>
              <w:pStyle w:val="NormalnyWeb"/>
              <w:rPr>
                <w:rFonts w:asciiTheme="minorHAnsi" w:hAnsiTheme="minorHAnsi" w:cstheme="minorHAnsi"/>
                <w:b/>
                <w:bCs/>
              </w:rPr>
            </w:pPr>
            <w:r>
              <w:rPr>
                <w:rFonts w:ascii="Calibri" w:hAnsi="Calibri" w:cs="Calibr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795286DC" w14:textId="06D33939" w:rsidR="003C77C9" w:rsidRPr="003C77C9" w:rsidRDefault="003C77C9" w:rsidP="003C77C9">
            <w:pPr>
              <w:pStyle w:val="Nagwek3"/>
              <w:rPr>
                <w:rFonts w:asciiTheme="minorHAnsi" w:hAnsiTheme="minorHAnsi" w:cstheme="minorHAnsi"/>
                <w:b w:val="0"/>
                <w:bCs w:val="0"/>
                <w:sz w:val="24"/>
                <w:szCs w:val="24"/>
              </w:rPr>
            </w:pPr>
            <w:r w:rsidRPr="003C77C9">
              <w:rPr>
                <w:rFonts w:ascii="Calibri" w:hAnsi="Calibri" w:cs="Calibri"/>
                <w:b w:val="0"/>
                <w:bCs w:val="0"/>
                <w:i/>
                <w:iCs/>
                <w:sz w:val="24"/>
                <w:szCs w:val="24"/>
              </w:rPr>
              <w:t>395.990,00</w:t>
            </w:r>
          </w:p>
        </w:tc>
        <w:tc>
          <w:tcPr>
            <w:tcW w:w="1465" w:type="dxa"/>
            <w:tcBorders>
              <w:top w:val="outset" w:sz="6" w:space="0" w:color="000000"/>
              <w:left w:val="outset" w:sz="6" w:space="0" w:color="000000"/>
              <w:bottom w:val="outset" w:sz="6" w:space="0" w:color="000000"/>
              <w:right w:val="outset" w:sz="6" w:space="0" w:color="000000"/>
            </w:tcBorders>
          </w:tcPr>
          <w:p w14:paraId="6E0CB110" w14:textId="4952E367" w:rsidR="003C77C9" w:rsidRPr="003C77C9" w:rsidRDefault="003C77C9" w:rsidP="003C77C9">
            <w:pPr>
              <w:pStyle w:val="Nagwek3"/>
              <w:rPr>
                <w:rFonts w:asciiTheme="minorHAnsi" w:hAnsiTheme="minorHAnsi" w:cstheme="minorHAnsi"/>
                <w:b w:val="0"/>
                <w:i/>
                <w:iCs/>
                <w:sz w:val="24"/>
                <w:szCs w:val="24"/>
              </w:rPr>
            </w:pPr>
            <w:r w:rsidRPr="003C77C9">
              <w:rPr>
                <w:rFonts w:asciiTheme="minorHAnsi" w:hAnsiTheme="minorHAnsi" w:cstheme="minorHAnsi"/>
                <w:b w:val="0"/>
                <w:i/>
                <w:iCs/>
                <w:sz w:val="24"/>
                <w:szCs w:val="24"/>
              </w:rPr>
              <w:t>395.990,00</w:t>
            </w:r>
          </w:p>
        </w:tc>
        <w:tc>
          <w:tcPr>
            <w:tcW w:w="1271" w:type="dxa"/>
            <w:tcBorders>
              <w:top w:val="outset" w:sz="6" w:space="0" w:color="000000"/>
              <w:left w:val="outset" w:sz="6" w:space="0" w:color="000000"/>
              <w:bottom w:val="outset" w:sz="6" w:space="0" w:color="000000"/>
              <w:right w:val="outset" w:sz="6" w:space="0" w:color="000000"/>
            </w:tcBorders>
          </w:tcPr>
          <w:p w14:paraId="77F1987D" w14:textId="0BEAC20F" w:rsidR="003C77C9" w:rsidRPr="003C77C9" w:rsidRDefault="003C77C9" w:rsidP="003C77C9">
            <w:pPr>
              <w:pStyle w:val="NormalnyWeb"/>
              <w:jc w:val="center"/>
              <w:rPr>
                <w:rFonts w:asciiTheme="minorHAnsi" w:hAnsiTheme="minorHAnsi" w:cstheme="minorHAnsi"/>
                <w:bCs/>
                <w:i/>
                <w:iCs/>
              </w:rPr>
            </w:pPr>
            <w:r w:rsidRPr="003C77C9">
              <w:rPr>
                <w:rFonts w:asciiTheme="minorHAnsi" w:hAnsiTheme="minorHAnsi" w:cstheme="minorHAnsi"/>
                <w:bCs/>
                <w:i/>
                <w:iCs/>
              </w:rPr>
              <w:t>100,00</w:t>
            </w:r>
          </w:p>
        </w:tc>
      </w:tr>
      <w:tr w:rsidR="003C77C9" w:rsidRPr="001A5188" w14:paraId="58DCE0C7"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1259710" w14:textId="77777777" w:rsidR="003C77C9" w:rsidRPr="001A5188" w:rsidRDefault="003C77C9" w:rsidP="003C77C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A212E0F" w14:textId="3CEDE09F" w:rsidR="003C77C9" w:rsidRPr="001A5188" w:rsidRDefault="003C77C9" w:rsidP="003C77C9">
            <w:pPr>
              <w:jc w:val="center"/>
              <w:rPr>
                <w:rFonts w:asciiTheme="minorHAnsi" w:hAnsiTheme="minorHAnsi" w:cstheme="minorHAnsi"/>
                <w:i/>
                <w:iCs/>
              </w:rPr>
            </w:pPr>
          </w:p>
        </w:tc>
        <w:tc>
          <w:tcPr>
            <w:tcW w:w="821" w:type="dxa"/>
            <w:tcBorders>
              <w:top w:val="outset" w:sz="6" w:space="0" w:color="000000"/>
              <w:left w:val="outset" w:sz="6" w:space="0" w:color="000000"/>
              <w:bottom w:val="outset" w:sz="6" w:space="0" w:color="000000"/>
              <w:right w:val="outset" w:sz="6" w:space="0" w:color="000000"/>
            </w:tcBorders>
          </w:tcPr>
          <w:p w14:paraId="75F0C8FE" w14:textId="704700AB" w:rsidR="003C77C9" w:rsidRPr="001A5188" w:rsidRDefault="003C77C9" w:rsidP="003C77C9">
            <w:pPr>
              <w:pStyle w:val="NormalnyWeb"/>
              <w:jc w:val="center"/>
              <w:rPr>
                <w:rFonts w:asciiTheme="minorHAnsi" w:hAnsiTheme="minorHAnsi" w:cstheme="minorHAnsi"/>
                <w:i/>
                <w:iCs/>
              </w:rPr>
            </w:pPr>
            <w:r>
              <w:rPr>
                <w:rFonts w:ascii="Calibri" w:hAnsi="Calibri" w:cs="Calibri"/>
              </w:rPr>
              <w:t>6300</w:t>
            </w:r>
          </w:p>
        </w:tc>
        <w:tc>
          <w:tcPr>
            <w:tcW w:w="2456" w:type="dxa"/>
            <w:tcBorders>
              <w:top w:val="outset" w:sz="6" w:space="0" w:color="000000"/>
              <w:left w:val="outset" w:sz="6" w:space="0" w:color="000000"/>
              <w:bottom w:val="outset" w:sz="6" w:space="0" w:color="000000"/>
              <w:right w:val="outset" w:sz="6" w:space="0" w:color="000000"/>
            </w:tcBorders>
          </w:tcPr>
          <w:p w14:paraId="315BA66B" w14:textId="6EF18C77" w:rsidR="003C77C9" w:rsidRPr="001A5188" w:rsidRDefault="003C77C9" w:rsidP="003C77C9">
            <w:pPr>
              <w:pStyle w:val="NormalnyWeb"/>
              <w:rPr>
                <w:rFonts w:asciiTheme="minorHAnsi" w:hAnsiTheme="minorHAnsi" w:cstheme="minorHAnsi"/>
                <w:i/>
                <w:iCs/>
              </w:rPr>
            </w:pPr>
            <w:r w:rsidRPr="0046286E">
              <w:rPr>
                <w:rFonts w:ascii="Calibri" w:hAnsi="Calibri" w:cs="Calibri"/>
              </w:rPr>
              <w:t>Dotacja celowa</w:t>
            </w:r>
            <w:r>
              <w:rPr>
                <w:rFonts w:ascii="Calibri" w:hAnsi="Calibri" w:cs="Calibri"/>
              </w:rPr>
              <w:t xml:space="preserve"> otrzymana z tytułu</w:t>
            </w:r>
            <w:r w:rsidRPr="0046286E">
              <w:rPr>
                <w:rFonts w:ascii="Calibri" w:hAnsi="Calibri" w:cs="Calibri"/>
              </w:rPr>
              <w:t xml:space="preserve"> pomoc</w:t>
            </w:r>
            <w:r>
              <w:rPr>
                <w:rFonts w:ascii="Calibri" w:hAnsi="Calibri" w:cs="Calibri"/>
              </w:rPr>
              <w:t>y</w:t>
            </w:r>
            <w:r w:rsidRPr="0046286E">
              <w:rPr>
                <w:rFonts w:ascii="Calibri" w:hAnsi="Calibri" w:cs="Calibri"/>
              </w:rPr>
              <w:t xml:space="preserve"> finansow</w:t>
            </w:r>
            <w:r>
              <w:rPr>
                <w:rFonts w:ascii="Calibri" w:hAnsi="Calibri" w:cs="Calibri"/>
              </w:rPr>
              <w:t>ej</w:t>
            </w:r>
            <w:r w:rsidRPr="0046286E">
              <w:rPr>
                <w:rFonts w:ascii="Calibri" w:hAnsi="Calibri" w:cs="Calibri"/>
              </w:rPr>
              <w:t xml:space="preserve"> udzielan</w:t>
            </w:r>
            <w:r>
              <w:rPr>
                <w:rFonts w:ascii="Calibri" w:hAnsi="Calibri" w:cs="Calibri"/>
              </w:rPr>
              <w:t>ej</w:t>
            </w:r>
            <w:r w:rsidRPr="0046286E">
              <w:rPr>
                <w:rFonts w:ascii="Calibri" w:hAnsi="Calibri" w:cs="Calibri"/>
              </w:rPr>
              <w:t xml:space="preserve"> między jednostkami samorządu terytorialnego na dofinansowanie własnych zadań </w:t>
            </w:r>
            <w:r>
              <w:rPr>
                <w:rFonts w:ascii="Calibri" w:hAnsi="Calibri" w:cs="Calibri"/>
              </w:rPr>
              <w:t>inwestycyjnych i zakupów inwestycyjnych</w:t>
            </w:r>
          </w:p>
        </w:tc>
        <w:tc>
          <w:tcPr>
            <w:tcW w:w="1465" w:type="dxa"/>
            <w:tcBorders>
              <w:top w:val="outset" w:sz="6" w:space="0" w:color="000000"/>
              <w:left w:val="outset" w:sz="6" w:space="0" w:color="000000"/>
              <w:bottom w:val="outset" w:sz="6" w:space="0" w:color="000000"/>
              <w:right w:val="outset" w:sz="6" w:space="0" w:color="000000"/>
            </w:tcBorders>
          </w:tcPr>
          <w:p w14:paraId="240C3150" w14:textId="43A6A43F" w:rsidR="003C77C9" w:rsidRPr="003C77C9" w:rsidRDefault="003C77C9" w:rsidP="003C77C9">
            <w:pPr>
              <w:pStyle w:val="Nagwek3"/>
              <w:rPr>
                <w:rFonts w:asciiTheme="minorHAnsi" w:hAnsiTheme="minorHAnsi" w:cstheme="minorHAnsi"/>
                <w:b w:val="0"/>
                <w:bCs w:val="0"/>
                <w:i/>
                <w:iCs/>
                <w:sz w:val="24"/>
                <w:szCs w:val="24"/>
              </w:rPr>
            </w:pPr>
            <w:r w:rsidRPr="003C77C9">
              <w:rPr>
                <w:rFonts w:ascii="Calibri" w:hAnsi="Calibri" w:cs="Calibri"/>
                <w:b w:val="0"/>
                <w:bCs w:val="0"/>
                <w:sz w:val="24"/>
                <w:szCs w:val="24"/>
              </w:rPr>
              <w:t>395.990,00</w:t>
            </w:r>
          </w:p>
        </w:tc>
        <w:tc>
          <w:tcPr>
            <w:tcW w:w="1465" w:type="dxa"/>
            <w:tcBorders>
              <w:top w:val="outset" w:sz="6" w:space="0" w:color="000000"/>
              <w:left w:val="outset" w:sz="6" w:space="0" w:color="000000"/>
              <w:bottom w:val="outset" w:sz="6" w:space="0" w:color="000000"/>
              <w:right w:val="outset" w:sz="6" w:space="0" w:color="000000"/>
            </w:tcBorders>
          </w:tcPr>
          <w:p w14:paraId="02CC86C2" w14:textId="4823728B" w:rsidR="003C77C9" w:rsidRPr="003C77C9" w:rsidRDefault="003C77C9" w:rsidP="003C77C9">
            <w:pPr>
              <w:pStyle w:val="Nagwek3"/>
              <w:rPr>
                <w:rFonts w:asciiTheme="minorHAnsi" w:hAnsiTheme="minorHAnsi" w:cstheme="minorHAnsi"/>
                <w:b w:val="0"/>
                <w:i/>
                <w:iCs/>
                <w:sz w:val="24"/>
                <w:szCs w:val="24"/>
              </w:rPr>
            </w:pPr>
            <w:r w:rsidRPr="003C77C9">
              <w:rPr>
                <w:rFonts w:asciiTheme="minorHAnsi" w:hAnsiTheme="minorHAnsi" w:cstheme="minorHAnsi"/>
                <w:b w:val="0"/>
                <w:sz w:val="24"/>
                <w:szCs w:val="24"/>
              </w:rPr>
              <w:t>395.990,00</w:t>
            </w:r>
          </w:p>
        </w:tc>
        <w:tc>
          <w:tcPr>
            <w:tcW w:w="1271" w:type="dxa"/>
            <w:tcBorders>
              <w:top w:val="outset" w:sz="6" w:space="0" w:color="000000"/>
              <w:left w:val="outset" w:sz="6" w:space="0" w:color="000000"/>
              <w:bottom w:val="outset" w:sz="6" w:space="0" w:color="000000"/>
              <w:right w:val="outset" w:sz="6" w:space="0" w:color="000000"/>
            </w:tcBorders>
          </w:tcPr>
          <w:p w14:paraId="7B5A78E5" w14:textId="12EE2813" w:rsidR="003C77C9" w:rsidRPr="003C77C9" w:rsidRDefault="003C77C9" w:rsidP="003C77C9">
            <w:pPr>
              <w:pStyle w:val="NormalnyWeb"/>
              <w:jc w:val="center"/>
              <w:rPr>
                <w:rFonts w:asciiTheme="minorHAnsi" w:hAnsiTheme="minorHAnsi" w:cstheme="minorHAnsi"/>
                <w:bCs/>
                <w:i/>
                <w:iCs/>
              </w:rPr>
            </w:pPr>
            <w:r w:rsidRPr="003C77C9">
              <w:rPr>
                <w:rFonts w:asciiTheme="minorHAnsi" w:hAnsiTheme="minorHAnsi" w:cstheme="minorHAnsi"/>
                <w:bCs/>
              </w:rPr>
              <w:t>100,00</w:t>
            </w:r>
          </w:p>
        </w:tc>
      </w:tr>
      <w:tr w:rsidR="003C77C9" w:rsidRPr="001A5188" w14:paraId="72249682" w14:textId="77777777" w:rsidTr="00801013">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CA81F51" w14:textId="77777777" w:rsidR="003C77C9" w:rsidRPr="001A5188" w:rsidRDefault="003C77C9" w:rsidP="003C77C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8C624EA" w14:textId="77777777" w:rsidR="003C77C9" w:rsidRPr="001A5188" w:rsidRDefault="003C77C9" w:rsidP="003C77C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74831193" w14:textId="0029A906" w:rsidR="003C77C9" w:rsidRPr="001A5188" w:rsidRDefault="003C77C9" w:rsidP="003C77C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63463C2C" w14:textId="0CCF1A1E" w:rsidR="003C77C9" w:rsidRPr="001A5188" w:rsidRDefault="003C77C9" w:rsidP="003C77C9">
            <w:pPr>
              <w:pStyle w:val="NormalnyWeb"/>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187F42EC" w14:textId="60CF8BBC" w:rsidR="003C77C9" w:rsidRPr="001A5188" w:rsidRDefault="003C77C9" w:rsidP="003C77C9">
            <w:pPr>
              <w:pStyle w:val="Nagwek3"/>
              <w:rPr>
                <w:rFonts w:asciiTheme="minorHAnsi" w:hAnsiTheme="minorHAnsi" w:cstheme="minorHAnsi"/>
                <w:b w:val="0"/>
                <w:sz w:val="24"/>
                <w:szCs w:val="24"/>
              </w:rPr>
            </w:pPr>
          </w:p>
        </w:tc>
        <w:tc>
          <w:tcPr>
            <w:tcW w:w="1465" w:type="dxa"/>
            <w:tcBorders>
              <w:top w:val="outset" w:sz="6" w:space="0" w:color="000000"/>
              <w:left w:val="outset" w:sz="6" w:space="0" w:color="000000"/>
              <w:bottom w:val="outset" w:sz="6" w:space="0" w:color="000000"/>
              <w:right w:val="outset" w:sz="6" w:space="0" w:color="000000"/>
            </w:tcBorders>
          </w:tcPr>
          <w:p w14:paraId="65371087" w14:textId="71122983" w:rsidR="003C77C9" w:rsidRPr="001A5188" w:rsidRDefault="003C77C9" w:rsidP="003C77C9">
            <w:pPr>
              <w:pStyle w:val="Nagwek3"/>
              <w:rPr>
                <w:rFonts w:asciiTheme="minorHAnsi" w:hAnsiTheme="minorHAnsi" w:cstheme="minorHAnsi"/>
                <w:b w:val="0"/>
                <w:sz w:val="24"/>
                <w:szCs w:val="24"/>
              </w:rPr>
            </w:pPr>
          </w:p>
        </w:tc>
        <w:tc>
          <w:tcPr>
            <w:tcW w:w="1271" w:type="dxa"/>
            <w:tcBorders>
              <w:top w:val="outset" w:sz="6" w:space="0" w:color="000000"/>
              <w:left w:val="outset" w:sz="6" w:space="0" w:color="000000"/>
              <w:bottom w:val="outset" w:sz="6" w:space="0" w:color="000000"/>
              <w:right w:val="outset" w:sz="6" w:space="0" w:color="000000"/>
            </w:tcBorders>
          </w:tcPr>
          <w:p w14:paraId="0C81FF1C" w14:textId="10964CEF" w:rsidR="003C77C9" w:rsidRPr="001A5188" w:rsidRDefault="003C77C9" w:rsidP="003C77C9">
            <w:pPr>
              <w:pStyle w:val="NormalnyWeb"/>
              <w:jc w:val="center"/>
              <w:rPr>
                <w:rFonts w:asciiTheme="minorHAnsi" w:hAnsiTheme="minorHAnsi" w:cstheme="minorHAnsi"/>
              </w:rPr>
            </w:pPr>
          </w:p>
        </w:tc>
      </w:tr>
      <w:tr w:rsidR="003C77C9" w:rsidRPr="001A5188" w14:paraId="325E4D08"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0AEE20E" w14:textId="77777777" w:rsidR="003C77C9" w:rsidRPr="001A5188" w:rsidRDefault="003C77C9" w:rsidP="003C77C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5022EB0F" w14:textId="77777777" w:rsidR="003C77C9" w:rsidRPr="001A5188" w:rsidRDefault="003C77C9" w:rsidP="003C77C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66A06C39" w14:textId="77777777" w:rsidR="003C77C9" w:rsidRPr="001A5188" w:rsidRDefault="003C77C9" w:rsidP="003C77C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3364C0D7" w14:textId="77777777" w:rsidR="003C77C9" w:rsidRPr="001A5188" w:rsidRDefault="003C77C9" w:rsidP="003C77C9">
            <w:pPr>
              <w:pStyle w:val="NormalnyWeb"/>
              <w:jc w:val="center"/>
              <w:rPr>
                <w:rFonts w:asciiTheme="minorHAnsi" w:hAnsiTheme="minorHAnsi" w:cstheme="minorHAnsi"/>
              </w:rPr>
            </w:pPr>
            <w:r w:rsidRPr="001A5188">
              <w:rPr>
                <w:rFonts w:asciiTheme="minorHAnsi" w:hAnsiTheme="minorHAnsi" w:cstheme="minorHAnsi"/>
                <w:b/>
                <w:bCs/>
              </w:rPr>
              <w:t>Wydatki</w:t>
            </w:r>
          </w:p>
        </w:tc>
        <w:tc>
          <w:tcPr>
            <w:tcW w:w="1465" w:type="dxa"/>
            <w:tcBorders>
              <w:top w:val="outset" w:sz="6" w:space="0" w:color="000000"/>
              <w:left w:val="outset" w:sz="6" w:space="0" w:color="000000"/>
              <w:bottom w:val="outset" w:sz="6" w:space="0" w:color="000000"/>
              <w:right w:val="outset" w:sz="6" w:space="0" w:color="000000"/>
            </w:tcBorders>
          </w:tcPr>
          <w:p w14:paraId="3B46D4CB" w14:textId="018C9404" w:rsidR="003C77C9" w:rsidRPr="001A5188" w:rsidRDefault="00497A99" w:rsidP="003C77C9">
            <w:pPr>
              <w:jc w:val="center"/>
              <w:rPr>
                <w:rFonts w:asciiTheme="minorHAnsi" w:hAnsiTheme="minorHAnsi" w:cstheme="minorHAnsi"/>
                <w:b/>
                <w:bCs/>
              </w:rPr>
            </w:pPr>
            <w:r>
              <w:rPr>
                <w:rFonts w:ascii="Calibri" w:hAnsi="Calibri" w:cs="Calibri"/>
                <w:b/>
                <w:bCs/>
              </w:rPr>
              <w:t>978.918,00</w:t>
            </w:r>
          </w:p>
        </w:tc>
        <w:tc>
          <w:tcPr>
            <w:tcW w:w="1465" w:type="dxa"/>
            <w:tcBorders>
              <w:top w:val="outset" w:sz="6" w:space="0" w:color="000000"/>
              <w:left w:val="outset" w:sz="6" w:space="0" w:color="000000"/>
              <w:bottom w:val="outset" w:sz="6" w:space="0" w:color="000000"/>
              <w:right w:val="outset" w:sz="6" w:space="0" w:color="000000"/>
            </w:tcBorders>
          </w:tcPr>
          <w:p w14:paraId="275E3DAC" w14:textId="5F2B1458" w:rsidR="003C77C9" w:rsidRPr="001A5188" w:rsidRDefault="005A5A20" w:rsidP="003C77C9">
            <w:pPr>
              <w:pStyle w:val="NormalnyWeb"/>
              <w:jc w:val="center"/>
              <w:rPr>
                <w:rFonts w:asciiTheme="minorHAnsi" w:hAnsiTheme="minorHAnsi" w:cstheme="minorHAnsi"/>
                <w:b/>
                <w:bCs/>
              </w:rPr>
            </w:pPr>
            <w:r>
              <w:rPr>
                <w:rFonts w:asciiTheme="minorHAnsi" w:hAnsiTheme="minorHAnsi" w:cstheme="minorHAnsi"/>
                <w:b/>
                <w:bCs/>
              </w:rPr>
              <w:t>977.83</w:t>
            </w:r>
            <w:r w:rsidR="007E48D4">
              <w:rPr>
                <w:rFonts w:asciiTheme="minorHAnsi" w:hAnsiTheme="minorHAnsi" w:cstheme="minorHAnsi"/>
                <w:b/>
                <w:bCs/>
              </w:rPr>
              <w:t>1</w:t>
            </w:r>
            <w:r>
              <w:rPr>
                <w:rFonts w:asciiTheme="minorHAnsi" w:hAnsiTheme="minorHAnsi" w:cstheme="minorHAnsi"/>
                <w:b/>
                <w:bCs/>
              </w:rPr>
              <w:t>,00</w:t>
            </w:r>
          </w:p>
        </w:tc>
        <w:tc>
          <w:tcPr>
            <w:tcW w:w="1271" w:type="dxa"/>
            <w:tcBorders>
              <w:top w:val="outset" w:sz="6" w:space="0" w:color="000000"/>
              <w:left w:val="outset" w:sz="6" w:space="0" w:color="000000"/>
              <w:bottom w:val="outset" w:sz="6" w:space="0" w:color="000000"/>
              <w:right w:val="outset" w:sz="6" w:space="0" w:color="000000"/>
            </w:tcBorders>
          </w:tcPr>
          <w:p w14:paraId="6570C5BA" w14:textId="20A0D531" w:rsidR="003C77C9" w:rsidRPr="001A5188" w:rsidRDefault="005A5A20" w:rsidP="003C77C9">
            <w:pPr>
              <w:pStyle w:val="NormalnyWeb"/>
              <w:jc w:val="center"/>
              <w:rPr>
                <w:rFonts w:asciiTheme="minorHAnsi" w:hAnsiTheme="minorHAnsi" w:cstheme="minorHAnsi"/>
                <w:b/>
                <w:bCs/>
              </w:rPr>
            </w:pPr>
            <w:r>
              <w:rPr>
                <w:rFonts w:asciiTheme="minorHAnsi" w:hAnsiTheme="minorHAnsi" w:cstheme="minorHAnsi"/>
                <w:b/>
                <w:bCs/>
              </w:rPr>
              <w:t>99,89</w:t>
            </w:r>
          </w:p>
        </w:tc>
      </w:tr>
      <w:tr w:rsidR="003C77C9" w:rsidRPr="001A5188" w14:paraId="029AFD47"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6BE0B4A" w14:textId="77777777" w:rsidR="003C77C9" w:rsidRPr="001A5188" w:rsidRDefault="003C77C9" w:rsidP="003C77C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3C3F87E" w14:textId="77777777" w:rsidR="003C77C9" w:rsidRPr="001A5188" w:rsidRDefault="003C77C9" w:rsidP="003C77C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3020AEC0" w14:textId="77777777" w:rsidR="003C77C9" w:rsidRPr="001A5188" w:rsidRDefault="003C77C9" w:rsidP="003C77C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70DCBF55" w14:textId="77777777" w:rsidR="003C77C9" w:rsidRPr="001A5188" w:rsidRDefault="003C77C9" w:rsidP="003C77C9">
            <w:pPr>
              <w:pStyle w:val="NormalnyWeb"/>
              <w:jc w:val="center"/>
              <w:rPr>
                <w:rFonts w:asciiTheme="minorHAnsi" w:hAnsiTheme="minorHAnsi" w:cstheme="minorHAnsi"/>
                <w:b/>
                <w:bCs/>
              </w:rPr>
            </w:pPr>
          </w:p>
        </w:tc>
        <w:tc>
          <w:tcPr>
            <w:tcW w:w="1465" w:type="dxa"/>
            <w:tcBorders>
              <w:top w:val="outset" w:sz="6" w:space="0" w:color="000000"/>
              <w:left w:val="outset" w:sz="6" w:space="0" w:color="000000"/>
              <w:bottom w:val="outset" w:sz="6" w:space="0" w:color="000000"/>
              <w:right w:val="outset" w:sz="6" w:space="0" w:color="000000"/>
            </w:tcBorders>
          </w:tcPr>
          <w:p w14:paraId="5FA519EF" w14:textId="77777777" w:rsidR="003C77C9" w:rsidRPr="001A5188" w:rsidRDefault="003C77C9" w:rsidP="003C77C9">
            <w:pPr>
              <w:rPr>
                <w:rFonts w:asciiTheme="minorHAnsi" w:hAnsiTheme="minorHAnsi" w:cstheme="minorHAnsi"/>
              </w:rPr>
            </w:pPr>
          </w:p>
        </w:tc>
        <w:tc>
          <w:tcPr>
            <w:tcW w:w="1465" w:type="dxa"/>
            <w:tcBorders>
              <w:top w:val="outset" w:sz="6" w:space="0" w:color="000000"/>
              <w:left w:val="outset" w:sz="6" w:space="0" w:color="000000"/>
              <w:bottom w:val="outset" w:sz="6" w:space="0" w:color="000000"/>
              <w:right w:val="outset" w:sz="6" w:space="0" w:color="000000"/>
            </w:tcBorders>
          </w:tcPr>
          <w:p w14:paraId="5BE0E1FB" w14:textId="77777777" w:rsidR="003C77C9" w:rsidRPr="001A5188" w:rsidRDefault="003C77C9" w:rsidP="003C77C9">
            <w:pPr>
              <w:pStyle w:val="NormalnyWeb"/>
              <w:rPr>
                <w:rFonts w:asciiTheme="minorHAnsi" w:hAnsiTheme="minorHAnsi" w:cstheme="minorHAnsi"/>
              </w:rPr>
            </w:pPr>
          </w:p>
        </w:tc>
        <w:tc>
          <w:tcPr>
            <w:tcW w:w="1271" w:type="dxa"/>
            <w:tcBorders>
              <w:top w:val="outset" w:sz="6" w:space="0" w:color="000000"/>
              <w:left w:val="outset" w:sz="6" w:space="0" w:color="000000"/>
              <w:bottom w:val="outset" w:sz="6" w:space="0" w:color="000000"/>
              <w:right w:val="outset" w:sz="6" w:space="0" w:color="000000"/>
            </w:tcBorders>
          </w:tcPr>
          <w:p w14:paraId="5D4A3332" w14:textId="77777777" w:rsidR="003C77C9" w:rsidRPr="001A5188" w:rsidRDefault="003C77C9" w:rsidP="003C77C9">
            <w:pPr>
              <w:pStyle w:val="NormalnyWeb"/>
              <w:jc w:val="center"/>
              <w:rPr>
                <w:rFonts w:asciiTheme="minorHAnsi" w:hAnsiTheme="minorHAnsi" w:cstheme="minorHAnsi"/>
              </w:rPr>
            </w:pPr>
          </w:p>
        </w:tc>
      </w:tr>
      <w:tr w:rsidR="00497A99" w:rsidRPr="001A5188" w14:paraId="333AD75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hideMark/>
          </w:tcPr>
          <w:p w14:paraId="0EF346CA" w14:textId="77777777" w:rsidR="00497A99" w:rsidRPr="001A5188" w:rsidRDefault="00497A99" w:rsidP="00497A99">
            <w:pPr>
              <w:pStyle w:val="Nagwek3"/>
              <w:rPr>
                <w:rFonts w:asciiTheme="minorHAnsi" w:hAnsiTheme="minorHAnsi" w:cstheme="minorHAnsi"/>
                <w:sz w:val="24"/>
                <w:szCs w:val="24"/>
              </w:rPr>
            </w:pPr>
            <w:r w:rsidRPr="001A5188">
              <w:rPr>
                <w:rFonts w:asciiTheme="minorHAnsi" w:hAnsiTheme="minorHAnsi" w:cstheme="minorHAnsi"/>
                <w:sz w:val="24"/>
                <w:szCs w:val="24"/>
              </w:rPr>
              <w:t>010</w:t>
            </w:r>
          </w:p>
        </w:tc>
        <w:tc>
          <w:tcPr>
            <w:tcW w:w="984" w:type="dxa"/>
            <w:tcBorders>
              <w:top w:val="outset" w:sz="6" w:space="0" w:color="000000"/>
              <w:left w:val="outset" w:sz="6" w:space="0" w:color="000000"/>
              <w:bottom w:val="outset" w:sz="6" w:space="0" w:color="000000"/>
              <w:right w:val="outset" w:sz="6" w:space="0" w:color="000000"/>
            </w:tcBorders>
          </w:tcPr>
          <w:p w14:paraId="25EF7D7E" w14:textId="77777777" w:rsidR="00497A99" w:rsidRPr="001A5188" w:rsidRDefault="00497A99" w:rsidP="00497A99">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6FAE078A" w14:textId="77777777" w:rsidR="00497A99" w:rsidRPr="001A5188" w:rsidRDefault="00497A99" w:rsidP="00497A9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hideMark/>
          </w:tcPr>
          <w:p w14:paraId="02641EE4" w14:textId="77777777" w:rsidR="00497A99" w:rsidRPr="001A5188" w:rsidRDefault="00497A99" w:rsidP="00497A99">
            <w:pPr>
              <w:pStyle w:val="NormalnyWeb"/>
              <w:rPr>
                <w:rFonts w:asciiTheme="minorHAnsi" w:hAnsiTheme="minorHAnsi" w:cstheme="minorHAnsi"/>
                <w:b/>
                <w:bCs/>
              </w:rPr>
            </w:pPr>
            <w:r w:rsidRPr="001A5188">
              <w:rPr>
                <w:rFonts w:asciiTheme="minorHAnsi" w:hAnsiTheme="minorHAnsi" w:cstheme="minorHAnsi"/>
                <w:b/>
                <w:bCs/>
              </w:rPr>
              <w:t>Rolnictwo i łowiectwo</w:t>
            </w:r>
          </w:p>
        </w:tc>
        <w:tc>
          <w:tcPr>
            <w:tcW w:w="1465" w:type="dxa"/>
            <w:tcBorders>
              <w:top w:val="outset" w:sz="6" w:space="0" w:color="000000"/>
              <w:left w:val="outset" w:sz="6" w:space="0" w:color="000000"/>
              <w:bottom w:val="outset" w:sz="6" w:space="0" w:color="000000"/>
              <w:right w:val="outset" w:sz="6" w:space="0" w:color="000000"/>
            </w:tcBorders>
          </w:tcPr>
          <w:p w14:paraId="5601B7B7" w14:textId="4560089F" w:rsidR="00497A99" w:rsidRPr="00497A99" w:rsidRDefault="00497A99" w:rsidP="00497A99">
            <w:pPr>
              <w:jc w:val="center"/>
              <w:rPr>
                <w:rFonts w:asciiTheme="minorHAnsi" w:hAnsiTheme="minorHAnsi" w:cstheme="minorHAnsi"/>
                <w:b/>
                <w:bCs/>
              </w:rPr>
            </w:pPr>
            <w:r w:rsidRPr="00497A99">
              <w:rPr>
                <w:rFonts w:asciiTheme="minorHAnsi" w:hAnsiTheme="minorHAnsi" w:cstheme="minorHAnsi"/>
                <w:b/>
                <w:bCs/>
              </w:rPr>
              <w:t>150.000,00</w:t>
            </w:r>
          </w:p>
        </w:tc>
        <w:tc>
          <w:tcPr>
            <w:tcW w:w="1465" w:type="dxa"/>
            <w:tcBorders>
              <w:top w:val="outset" w:sz="6" w:space="0" w:color="000000"/>
              <w:left w:val="outset" w:sz="6" w:space="0" w:color="000000"/>
              <w:bottom w:val="outset" w:sz="6" w:space="0" w:color="000000"/>
              <w:right w:val="outset" w:sz="6" w:space="0" w:color="000000"/>
            </w:tcBorders>
          </w:tcPr>
          <w:p w14:paraId="1AF1CBBD" w14:textId="10378771" w:rsidR="00497A99" w:rsidRPr="00497A99" w:rsidRDefault="00497A99" w:rsidP="00497A99">
            <w:pPr>
              <w:pStyle w:val="NormalnyWeb"/>
              <w:jc w:val="center"/>
              <w:rPr>
                <w:rFonts w:asciiTheme="minorHAnsi" w:hAnsiTheme="minorHAnsi" w:cstheme="minorHAnsi"/>
                <w:b/>
                <w:bCs/>
              </w:rPr>
            </w:pPr>
            <w:r w:rsidRPr="00497A99">
              <w:rPr>
                <w:rFonts w:asciiTheme="minorHAnsi" w:hAnsiTheme="minorHAnsi" w:cstheme="minorHAnsi"/>
                <w:b/>
                <w:bCs/>
              </w:rPr>
              <w:t>150.000,00</w:t>
            </w:r>
          </w:p>
        </w:tc>
        <w:tc>
          <w:tcPr>
            <w:tcW w:w="1271" w:type="dxa"/>
            <w:tcBorders>
              <w:top w:val="outset" w:sz="6" w:space="0" w:color="000000"/>
              <w:left w:val="outset" w:sz="6" w:space="0" w:color="000000"/>
              <w:bottom w:val="outset" w:sz="6" w:space="0" w:color="000000"/>
              <w:right w:val="outset" w:sz="6" w:space="0" w:color="000000"/>
            </w:tcBorders>
          </w:tcPr>
          <w:p w14:paraId="4921DD7D" w14:textId="3D53BF0F" w:rsidR="00497A99" w:rsidRPr="00497A99" w:rsidRDefault="00497A99" w:rsidP="00497A99">
            <w:pPr>
              <w:pStyle w:val="NormalnyWeb"/>
              <w:jc w:val="center"/>
              <w:rPr>
                <w:rFonts w:asciiTheme="minorHAnsi" w:hAnsiTheme="minorHAnsi" w:cstheme="minorHAnsi"/>
                <w:b/>
                <w:bCs/>
              </w:rPr>
            </w:pPr>
            <w:r w:rsidRPr="00497A99">
              <w:rPr>
                <w:rFonts w:asciiTheme="minorHAnsi" w:hAnsiTheme="minorHAnsi" w:cstheme="minorHAnsi"/>
                <w:b/>
                <w:bCs/>
              </w:rPr>
              <w:t>100,00</w:t>
            </w:r>
          </w:p>
        </w:tc>
      </w:tr>
      <w:tr w:rsidR="00497A99" w:rsidRPr="001A5188" w14:paraId="637B0F8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3649AD1" w14:textId="77777777" w:rsidR="00497A99" w:rsidRPr="001A5188" w:rsidRDefault="00497A99" w:rsidP="00497A99">
            <w:pPr>
              <w:pStyle w:val="Nagwek3"/>
              <w:rPr>
                <w:rFonts w:asciiTheme="minorHAnsi" w:hAnsiTheme="minorHAnsi" w:cstheme="minorHAnsi"/>
                <w:sz w:val="24"/>
                <w:szCs w:val="24"/>
              </w:rPr>
            </w:pPr>
          </w:p>
        </w:tc>
        <w:tc>
          <w:tcPr>
            <w:tcW w:w="984" w:type="dxa"/>
            <w:tcBorders>
              <w:top w:val="outset" w:sz="6" w:space="0" w:color="000000"/>
              <w:left w:val="outset" w:sz="6" w:space="0" w:color="000000"/>
              <w:bottom w:val="outset" w:sz="6" w:space="0" w:color="000000"/>
              <w:right w:val="outset" w:sz="6" w:space="0" w:color="000000"/>
            </w:tcBorders>
            <w:hideMark/>
          </w:tcPr>
          <w:p w14:paraId="75943F2E" w14:textId="77777777" w:rsidR="00497A99" w:rsidRPr="001A5188" w:rsidRDefault="00497A99" w:rsidP="00497A99">
            <w:pPr>
              <w:jc w:val="center"/>
              <w:rPr>
                <w:rFonts w:asciiTheme="minorHAnsi" w:hAnsiTheme="minorHAnsi" w:cstheme="minorHAnsi"/>
              </w:rPr>
            </w:pPr>
            <w:r w:rsidRPr="001A5188">
              <w:rPr>
                <w:rFonts w:asciiTheme="minorHAnsi" w:hAnsiTheme="minorHAnsi" w:cstheme="minorHAnsi"/>
                <w:i/>
                <w:iCs/>
              </w:rPr>
              <w:t>01042</w:t>
            </w:r>
          </w:p>
        </w:tc>
        <w:tc>
          <w:tcPr>
            <w:tcW w:w="821" w:type="dxa"/>
            <w:tcBorders>
              <w:top w:val="outset" w:sz="6" w:space="0" w:color="000000"/>
              <w:left w:val="outset" w:sz="6" w:space="0" w:color="000000"/>
              <w:bottom w:val="outset" w:sz="6" w:space="0" w:color="000000"/>
              <w:right w:val="outset" w:sz="6" w:space="0" w:color="000000"/>
            </w:tcBorders>
          </w:tcPr>
          <w:p w14:paraId="5348C045" w14:textId="77777777" w:rsidR="00497A99" w:rsidRPr="001A5188" w:rsidRDefault="00497A99" w:rsidP="00497A9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hideMark/>
          </w:tcPr>
          <w:p w14:paraId="2904FAF3" w14:textId="77777777" w:rsidR="00497A99" w:rsidRPr="001A5188" w:rsidRDefault="00497A99" w:rsidP="00497A99">
            <w:pPr>
              <w:pStyle w:val="NormalnyWeb"/>
              <w:rPr>
                <w:rFonts w:asciiTheme="minorHAnsi" w:hAnsiTheme="minorHAnsi" w:cstheme="minorHAnsi"/>
                <w:b/>
                <w:bCs/>
              </w:rPr>
            </w:pPr>
            <w:r w:rsidRPr="001A5188">
              <w:rPr>
                <w:rFonts w:asciiTheme="minorHAnsi" w:hAnsiTheme="minorHAnsi" w:cstheme="minorHAnsi"/>
                <w:i/>
                <w:iCs/>
              </w:rPr>
              <w:t>Wyłączenie z produkcji gruntów rolnych</w:t>
            </w:r>
          </w:p>
        </w:tc>
        <w:tc>
          <w:tcPr>
            <w:tcW w:w="1465" w:type="dxa"/>
            <w:tcBorders>
              <w:top w:val="outset" w:sz="6" w:space="0" w:color="000000"/>
              <w:left w:val="outset" w:sz="6" w:space="0" w:color="000000"/>
              <w:bottom w:val="outset" w:sz="6" w:space="0" w:color="000000"/>
              <w:right w:val="outset" w:sz="6" w:space="0" w:color="000000"/>
            </w:tcBorders>
          </w:tcPr>
          <w:p w14:paraId="3F1BF4A0" w14:textId="50D58774" w:rsidR="00497A99" w:rsidRPr="00497A99" w:rsidRDefault="00497A99" w:rsidP="00497A99">
            <w:pPr>
              <w:jc w:val="center"/>
              <w:rPr>
                <w:rFonts w:asciiTheme="minorHAnsi" w:hAnsiTheme="minorHAnsi" w:cstheme="minorHAnsi"/>
                <w:b/>
                <w:bCs/>
                <w:i/>
                <w:iCs/>
              </w:rPr>
            </w:pPr>
            <w:r w:rsidRPr="00497A99">
              <w:rPr>
                <w:rFonts w:asciiTheme="minorHAnsi" w:hAnsiTheme="minorHAnsi" w:cstheme="minorHAnsi"/>
                <w:i/>
                <w:iCs/>
              </w:rPr>
              <w:t>150.000,00</w:t>
            </w:r>
          </w:p>
        </w:tc>
        <w:tc>
          <w:tcPr>
            <w:tcW w:w="1465" w:type="dxa"/>
            <w:tcBorders>
              <w:top w:val="outset" w:sz="6" w:space="0" w:color="000000"/>
              <w:left w:val="outset" w:sz="6" w:space="0" w:color="000000"/>
              <w:bottom w:val="outset" w:sz="6" w:space="0" w:color="000000"/>
              <w:right w:val="outset" w:sz="6" w:space="0" w:color="000000"/>
            </w:tcBorders>
          </w:tcPr>
          <w:p w14:paraId="2E846861" w14:textId="2ABA4149" w:rsidR="00497A99" w:rsidRPr="00497A99" w:rsidRDefault="00497A99" w:rsidP="00497A99">
            <w:pPr>
              <w:pStyle w:val="NormalnyWeb"/>
              <w:jc w:val="center"/>
              <w:rPr>
                <w:rFonts w:asciiTheme="minorHAnsi" w:hAnsiTheme="minorHAnsi" w:cstheme="minorHAnsi"/>
                <w:b/>
                <w:bCs/>
                <w:i/>
                <w:iCs/>
              </w:rPr>
            </w:pPr>
            <w:r w:rsidRPr="00497A99">
              <w:rPr>
                <w:rFonts w:asciiTheme="minorHAnsi" w:hAnsiTheme="minorHAnsi" w:cstheme="minorHAnsi"/>
                <w:i/>
                <w:iCs/>
              </w:rPr>
              <w:t>150.000,00</w:t>
            </w:r>
          </w:p>
        </w:tc>
        <w:tc>
          <w:tcPr>
            <w:tcW w:w="1271" w:type="dxa"/>
            <w:tcBorders>
              <w:top w:val="outset" w:sz="6" w:space="0" w:color="000000"/>
              <w:left w:val="outset" w:sz="6" w:space="0" w:color="000000"/>
              <w:bottom w:val="outset" w:sz="6" w:space="0" w:color="000000"/>
              <w:right w:val="outset" w:sz="6" w:space="0" w:color="000000"/>
            </w:tcBorders>
          </w:tcPr>
          <w:p w14:paraId="28A52B4E" w14:textId="466766AF" w:rsidR="00497A99" w:rsidRPr="00497A99" w:rsidRDefault="00497A99" w:rsidP="00497A99">
            <w:pPr>
              <w:pStyle w:val="NormalnyWeb"/>
              <w:jc w:val="center"/>
              <w:rPr>
                <w:rFonts w:asciiTheme="minorHAnsi" w:hAnsiTheme="minorHAnsi" w:cstheme="minorHAnsi"/>
                <w:b/>
                <w:bCs/>
                <w:i/>
                <w:iCs/>
              </w:rPr>
            </w:pPr>
            <w:r w:rsidRPr="00497A99">
              <w:rPr>
                <w:rFonts w:asciiTheme="minorHAnsi" w:hAnsiTheme="minorHAnsi" w:cstheme="minorHAnsi"/>
                <w:i/>
                <w:iCs/>
              </w:rPr>
              <w:t>100,00</w:t>
            </w:r>
          </w:p>
        </w:tc>
      </w:tr>
      <w:tr w:rsidR="003C77C9" w:rsidRPr="001A5188" w14:paraId="01F0530B"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3106141" w14:textId="77777777" w:rsidR="003C77C9" w:rsidRPr="001A5188" w:rsidRDefault="003C77C9" w:rsidP="003C77C9">
            <w:pPr>
              <w:pStyle w:val="Nagwek3"/>
              <w:rPr>
                <w:rFonts w:asciiTheme="minorHAnsi" w:hAnsiTheme="minorHAnsi" w:cstheme="minorHAnsi"/>
                <w:sz w:val="24"/>
                <w:szCs w:val="24"/>
              </w:rPr>
            </w:pPr>
          </w:p>
        </w:tc>
        <w:tc>
          <w:tcPr>
            <w:tcW w:w="984" w:type="dxa"/>
            <w:tcBorders>
              <w:top w:val="outset" w:sz="6" w:space="0" w:color="000000"/>
              <w:left w:val="outset" w:sz="6" w:space="0" w:color="000000"/>
              <w:bottom w:val="outset" w:sz="6" w:space="0" w:color="000000"/>
              <w:right w:val="outset" w:sz="6" w:space="0" w:color="000000"/>
            </w:tcBorders>
          </w:tcPr>
          <w:p w14:paraId="266FA39A" w14:textId="77777777" w:rsidR="003C77C9" w:rsidRPr="001A5188" w:rsidRDefault="003C77C9" w:rsidP="003C77C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hideMark/>
          </w:tcPr>
          <w:p w14:paraId="23E40C23" w14:textId="77777777" w:rsidR="003C77C9" w:rsidRPr="001A5188" w:rsidRDefault="003C77C9" w:rsidP="003C77C9">
            <w:pPr>
              <w:pStyle w:val="NormalnyWeb"/>
              <w:jc w:val="center"/>
              <w:rPr>
                <w:rFonts w:asciiTheme="minorHAnsi" w:hAnsiTheme="minorHAnsi" w:cstheme="minorHAnsi"/>
              </w:rPr>
            </w:pPr>
            <w:r w:rsidRPr="001A5188">
              <w:rPr>
                <w:rFonts w:asciiTheme="minorHAnsi" w:hAnsiTheme="minorHAnsi" w:cstheme="minorHAnsi"/>
              </w:rPr>
              <w:t>6050</w:t>
            </w:r>
          </w:p>
        </w:tc>
        <w:tc>
          <w:tcPr>
            <w:tcW w:w="2456" w:type="dxa"/>
            <w:tcBorders>
              <w:top w:val="outset" w:sz="6" w:space="0" w:color="000000"/>
              <w:left w:val="outset" w:sz="6" w:space="0" w:color="000000"/>
              <w:bottom w:val="outset" w:sz="6" w:space="0" w:color="000000"/>
              <w:right w:val="outset" w:sz="6" w:space="0" w:color="000000"/>
            </w:tcBorders>
            <w:hideMark/>
          </w:tcPr>
          <w:p w14:paraId="0778E309" w14:textId="77777777" w:rsidR="003C77C9" w:rsidRDefault="003C77C9" w:rsidP="00497A99">
            <w:pPr>
              <w:pStyle w:val="NormalnyWeb"/>
              <w:spacing w:before="0" w:beforeAutospacing="0" w:after="0"/>
              <w:rPr>
                <w:rFonts w:asciiTheme="minorHAnsi" w:hAnsiTheme="minorHAnsi" w:cstheme="minorHAnsi"/>
              </w:rPr>
            </w:pPr>
            <w:r w:rsidRPr="001A5188">
              <w:rPr>
                <w:rFonts w:asciiTheme="minorHAnsi" w:hAnsiTheme="minorHAnsi" w:cstheme="minorHAnsi"/>
              </w:rPr>
              <w:t>Wydatki inwestycyjne jednostek budżetowych</w:t>
            </w:r>
          </w:p>
          <w:p w14:paraId="7EB2663D" w14:textId="43AA902F" w:rsidR="00497A99" w:rsidRPr="001A5188" w:rsidRDefault="00497A99" w:rsidP="00497A99">
            <w:pPr>
              <w:pStyle w:val="NormalnyWeb"/>
              <w:spacing w:before="0" w:beforeAutospacing="0" w:after="0"/>
              <w:rPr>
                <w:rFonts w:asciiTheme="minorHAnsi" w:hAnsiTheme="minorHAnsi" w:cstheme="minorHAnsi"/>
              </w:rPr>
            </w:pPr>
            <w:r w:rsidRPr="00C83328">
              <w:rPr>
                <w:rFonts w:ascii="Calibri" w:hAnsi="Calibri" w:cs="Calibri"/>
                <w:bCs/>
                <w:sz w:val="18"/>
                <w:szCs w:val="18"/>
              </w:rPr>
              <w:t>„Budowa drogi gminnej w miejscowości Drążdżewo Nowe, gm. Jednorożec”</w:t>
            </w:r>
          </w:p>
        </w:tc>
        <w:tc>
          <w:tcPr>
            <w:tcW w:w="1465" w:type="dxa"/>
            <w:tcBorders>
              <w:top w:val="outset" w:sz="6" w:space="0" w:color="000000"/>
              <w:left w:val="outset" w:sz="6" w:space="0" w:color="000000"/>
              <w:bottom w:val="outset" w:sz="6" w:space="0" w:color="000000"/>
              <w:right w:val="outset" w:sz="6" w:space="0" w:color="000000"/>
            </w:tcBorders>
          </w:tcPr>
          <w:p w14:paraId="1D0935F6" w14:textId="58064CDD" w:rsidR="003C77C9" w:rsidRPr="004F660A" w:rsidRDefault="00497A99" w:rsidP="003C77C9">
            <w:pPr>
              <w:jc w:val="center"/>
              <w:rPr>
                <w:rFonts w:asciiTheme="minorHAnsi" w:hAnsiTheme="minorHAnsi" w:cstheme="minorHAnsi"/>
              </w:rPr>
            </w:pPr>
            <w:r>
              <w:rPr>
                <w:rFonts w:asciiTheme="minorHAnsi" w:hAnsiTheme="minorHAnsi" w:cstheme="minorHAnsi"/>
              </w:rPr>
              <w:t>150.000,00</w:t>
            </w:r>
          </w:p>
        </w:tc>
        <w:tc>
          <w:tcPr>
            <w:tcW w:w="1465" w:type="dxa"/>
            <w:tcBorders>
              <w:top w:val="outset" w:sz="6" w:space="0" w:color="000000"/>
              <w:left w:val="outset" w:sz="6" w:space="0" w:color="000000"/>
              <w:bottom w:val="outset" w:sz="6" w:space="0" w:color="000000"/>
              <w:right w:val="outset" w:sz="6" w:space="0" w:color="000000"/>
            </w:tcBorders>
          </w:tcPr>
          <w:p w14:paraId="0567E554" w14:textId="282116E8" w:rsidR="003C77C9" w:rsidRPr="00721853" w:rsidRDefault="00497A99" w:rsidP="003C77C9">
            <w:pPr>
              <w:pStyle w:val="NormalnyWeb"/>
              <w:jc w:val="center"/>
              <w:rPr>
                <w:rFonts w:asciiTheme="minorHAnsi" w:hAnsiTheme="minorHAnsi" w:cstheme="minorHAnsi"/>
              </w:rPr>
            </w:pPr>
            <w:r>
              <w:rPr>
                <w:rFonts w:asciiTheme="minorHAnsi" w:hAnsiTheme="minorHAnsi" w:cstheme="minorHAnsi"/>
              </w:rPr>
              <w:t>150.000,00</w:t>
            </w:r>
          </w:p>
        </w:tc>
        <w:tc>
          <w:tcPr>
            <w:tcW w:w="1271" w:type="dxa"/>
            <w:tcBorders>
              <w:top w:val="outset" w:sz="6" w:space="0" w:color="000000"/>
              <w:left w:val="outset" w:sz="6" w:space="0" w:color="000000"/>
              <w:bottom w:val="outset" w:sz="6" w:space="0" w:color="000000"/>
              <w:right w:val="outset" w:sz="6" w:space="0" w:color="000000"/>
            </w:tcBorders>
          </w:tcPr>
          <w:p w14:paraId="7DD57B83" w14:textId="19FC2B89" w:rsidR="003C77C9" w:rsidRPr="00721853" w:rsidRDefault="00497A99" w:rsidP="003C77C9">
            <w:pPr>
              <w:pStyle w:val="NormalnyWeb"/>
              <w:jc w:val="center"/>
              <w:rPr>
                <w:rFonts w:asciiTheme="minorHAnsi" w:hAnsiTheme="minorHAnsi" w:cstheme="minorHAnsi"/>
              </w:rPr>
            </w:pPr>
            <w:r>
              <w:rPr>
                <w:rFonts w:asciiTheme="minorHAnsi" w:hAnsiTheme="minorHAnsi" w:cstheme="minorHAnsi"/>
              </w:rPr>
              <w:t>100,00</w:t>
            </w:r>
          </w:p>
        </w:tc>
      </w:tr>
      <w:tr w:rsidR="00497A99" w:rsidRPr="001A5188" w14:paraId="5D87CD80"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7BAE899C" w14:textId="61DCD95C" w:rsidR="00497A99" w:rsidRPr="00497A99" w:rsidRDefault="00497A99" w:rsidP="00497A99">
            <w:pPr>
              <w:pStyle w:val="Nagwek3"/>
              <w:rPr>
                <w:rFonts w:asciiTheme="minorHAnsi" w:hAnsiTheme="minorHAnsi" w:cstheme="minorHAnsi"/>
                <w:sz w:val="24"/>
                <w:szCs w:val="24"/>
              </w:rPr>
            </w:pPr>
            <w:r w:rsidRPr="00497A99">
              <w:rPr>
                <w:rFonts w:ascii="Calibri" w:hAnsi="Calibri" w:cs="Calibri"/>
                <w:sz w:val="24"/>
                <w:szCs w:val="24"/>
              </w:rPr>
              <w:t>600</w:t>
            </w:r>
          </w:p>
        </w:tc>
        <w:tc>
          <w:tcPr>
            <w:tcW w:w="984" w:type="dxa"/>
            <w:tcBorders>
              <w:top w:val="outset" w:sz="6" w:space="0" w:color="000000"/>
              <w:left w:val="outset" w:sz="6" w:space="0" w:color="000000"/>
              <w:bottom w:val="outset" w:sz="6" w:space="0" w:color="000000"/>
              <w:right w:val="outset" w:sz="6" w:space="0" w:color="000000"/>
            </w:tcBorders>
          </w:tcPr>
          <w:p w14:paraId="71E223DA" w14:textId="77777777" w:rsidR="00497A99" w:rsidRPr="00497A99" w:rsidRDefault="00497A99" w:rsidP="00497A99">
            <w:pPr>
              <w:rPr>
                <w:rFonts w:asciiTheme="minorHAnsi" w:hAnsiTheme="minorHAnsi" w:cstheme="minorHAnsi"/>
                <w:b/>
                <w:bCs/>
              </w:rPr>
            </w:pPr>
          </w:p>
        </w:tc>
        <w:tc>
          <w:tcPr>
            <w:tcW w:w="821" w:type="dxa"/>
            <w:tcBorders>
              <w:top w:val="outset" w:sz="6" w:space="0" w:color="000000"/>
              <w:left w:val="outset" w:sz="6" w:space="0" w:color="000000"/>
              <w:bottom w:val="outset" w:sz="6" w:space="0" w:color="000000"/>
              <w:right w:val="outset" w:sz="6" w:space="0" w:color="000000"/>
            </w:tcBorders>
          </w:tcPr>
          <w:p w14:paraId="0B864E9F" w14:textId="77777777" w:rsidR="00497A99" w:rsidRPr="00497A99" w:rsidRDefault="00497A99" w:rsidP="00497A99">
            <w:pPr>
              <w:pStyle w:val="NormalnyWeb"/>
              <w:jc w:val="center"/>
              <w:rPr>
                <w:rFonts w:asciiTheme="minorHAnsi" w:hAnsiTheme="minorHAnsi" w:cstheme="minorHAnsi"/>
                <w:b/>
                <w:bCs/>
              </w:rPr>
            </w:pPr>
          </w:p>
        </w:tc>
        <w:tc>
          <w:tcPr>
            <w:tcW w:w="2456" w:type="dxa"/>
            <w:tcBorders>
              <w:top w:val="outset" w:sz="6" w:space="0" w:color="000000"/>
              <w:left w:val="outset" w:sz="6" w:space="0" w:color="000000"/>
              <w:bottom w:val="outset" w:sz="6" w:space="0" w:color="000000"/>
              <w:right w:val="outset" w:sz="6" w:space="0" w:color="000000"/>
            </w:tcBorders>
          </w:tcPr>
          <w:p w14:paraId="3A82D6F2" w14:textId="708B84D9" w:rsidR="00497A99" w:rsidRPr="00497A99" w:rsidRDefault="00497A99" w:rsidP="00497A99">
            <w:pPr>
              <w:pStyle w:val="NormalnyWeb"/>
              <w:rPr>
                <w:rFonts w:asciiTheme="minorHAnsi" w:hAnsiTheme="minorHAnsi" w:cstheme="minorHAnsi"/>
                <w:b/>
                <w:bCs/>
              </w:rPr>
            </w:pPr>
            <w:r w:rsidRPr="00497A99">
              <w:rPr>
                <w:rFonts w:ascii="Calibri" w:hAnsi="Calibri" w:cs="Calibri"/>
                <w:b/>
                <w:bCs/>
              </w:rPr>
              <w:t>Transport i łączność</w:t>
            </w:r>
          </w:p>
        </w:tc>
        <w:tc>
          <w:tcPr>
            <w:tcW w:w="1465" w:type="dxa"/>
            <w:tcBorders>
              <w:top w:val="outset" w:sz="6" w:space="0" w:color="000000"/>
              <w:left w:val="outset" w:sz="6" w:space="0" w:color="000000"/>
              <w:bottom w:val="outset" w:sz="6" w:space="0" w:color="000000"/>
              <w:right w:val="outset" w:sz="6" w:space="0" w:color="000000"/>
            </w:tcBorders>
          </w:tcPr>
          <w:p w14:paraId="487CC9B2" w14:textId="33745E49" w:rsidR="00497A99" w:rsidRPr="00497A99" w:rsidRDefault="00497A99" w:rsidP="00497A99">
            <w:pPr>
              <w:jc w:val="center"/>
              <w:rPr>
                <w:rFonts w:asciiTheme="minorHAnsi" w:hAnsiTheme="minorHAnsi" w:cstheme="minorHAnsi"/>
                <w:b/>
                <w:bCs/>
              </w:rPr>
            </w:pPr>
            <w:r w:rsidRPr="00497A99">
              <w:rPr>
                <w:rFonts w:ascii="Calibri" w:hAnsi="Calibri" w:cs="Calibri"/>
                <w:b/>
                <w:bCs/>
              </w:rPr>
              <w:t>309.072,00</w:t>
            </w:r>
          </w:p>
        </w:tc>
        <w:tc>
          <w:tcPr>
            <w:tcW w:w="1465" w:type="dxa"/>
            <w:tcBorders>
              <w:top w:val="outset" w:sz="6" w:space="0" w:color="000000"/>
              <w:left w:val="outset" w:sz="6" w:space="0" w:color="000000"/>
              <w:bottom w:val="outset" w:sz="6" w:space="0" w:color="000000"/>
              <w:right w:val="outset" w:sz="6" w:space="0" w:color="000000"/>
            </w:tcBorders>
          </w:tcPr>
          <w:p w14:paraId="76528BF3" w14:textId="53C127D0" w:rsidR="00497A99" w:rsidRPr="00497A99" w:rsidRDefault="00497A99" w:rsidP="00497A99">
            <w:pPr>
              <w:pStyle w:val="NormalnyWeb"/>
              <w:jc w:val="center"/>
              <w:rPr>
                <w:rFonts w:asciiTheme="minorHAnsi" w:hAnsiTheme="minorHAnsi" w:cstheme="minorHAnsi"/>
                <w:b/>
                <w:bCs/>
              </w:rPr>
            </w:pPr>
            <w:r>
              <w:rPr>
                <w:rFonts w:asciiTheme="minorHAnsi" w:hAnsiTheme="minorHAnsi" w:cstheme="minorHAnsi"/>
                <w:b/>
                <w:bCs/>
              </w:rPr>
              <w:t>309.036,00</w:t>
            </w:r>
          </w:p>
        </w:tc>
        <w:tc>
          <w:tcPr>
            <w:tcW w:w="1271" w:type="dxa"/>
            <w:tcBorders>
              <w:top w:val="outset" w:sz="6" w:space="0" w:color="000000"/>
              <w:left w:val="outset" w:sz="6" w:space="0" w:color="000000"/>
              <w:bottom w:val="outset" w:sz="6" w:space="0" w:color="000000"/>
              <w:right w:val="outset" w:sz="6" w:space="0" w:color="000000"/>
            </w:tcBorders>
          </w:tcPr>
          <w:p w14:paraId="57CFE4C2" w14:textId="0BEAEA56" w:rsidR="00497A99" w:rsidRPr="00497A99" w:rsidRDefault="00497A99" w:rsidP="00497A99">
            <w:pPr>
              <w:pStyle w:val="NormalnyWeb"/>
              <w:jc w:val="center"/>
              <w:rPr>
                <w:rFonts w:asciiTheme="minorHAnsi" w:hAnsiTheme="minorHAnsi" w:cstheme="minorHAnsi"/>
                <w:b/>
                <w:bCs/>
              </w:rPr>
            </w:pPr>
            <w:r>
              <w:rPr>
                <w:rFonts w:asciiTheme="minorHAnsi" w:hAnsiTheme="minorHAnsi" w:cstheme="minorHAnsi"/>
                <w:b/>
                <w:bCs/>
              </w:rPr>
              <w:t>99,99</w:t>
            </w:r>
          </w:p>
        </w:tc>
      </w:tr>
      <w:tr w:rsidR="00497A99" w:rsidRPr="001A5188" w14:paraId="1242DF91"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DE39E56"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603E263A" w14:textId="1251EE44" w:rsidR="00497A99" w:rsidRPr="00497A99" w:rsidRDefault="00497A99" w:rsidP="00497A99">
            <w:pPr>
              <w:pStyle w:val="Nagwek3"/>
              <w:rPr>
                <w:rFonts w:asciiTheme="minorHAnsi" w:hAnsiTheme="minorHAnsi" w:cstheme="minorHAnsi"/>
                <w:b w:val="0"/>
                <w:bCs w:val="0"/>
                <w:i/>
                <w:iCs/>
                <w:sz w:val="24"/>
                <w:szCs w:val="24"/>
              </w:rPr>
            </w:pPr>
            <w:r w:rsidRPr="00497A99">
              <w:rPr>
                <w:rFonts w:ascii="Calibri" w:hAnsi="Calibri" w:cs="Calibri"/>
                <w:b w:val="0"/>
                <w:bCs w:val="0"/>
                <w:i/>
                <w:iCs/>
                <w:sz w:val="24"/>
                <w:szCs w:val="24"/>
              </w:rPr>
              <w:t>60004</w:t>
            </w:r>
          </w:p>
        </w:tc>
        <w:tc>
          <w:tcPr>
            <w:tcW w:w="821" w:type="dxa"/>
            <w:tcBorders>
              <w:top w:val="outset" w:sz="6" w:space="0" w:color="000000"/>
              <w:left w:val="outset" w:sz="6" w:space="0" w:color="000000"/>
              <w:bottom w:val="outset" w:sz="6" w:space="0" w:color="000000"/>
              <w:right w:val="outset" w:sz="6" w:space="0" w:color="000000"/>
            </w:tcBorders>
          </w:tcPr>
          <w:p w14:paraId="4B4D68DE" w14:textId="77777777" w:rsidR="00497A99" w:rsidRPr="001A5188" w:rsidRDefault="00497A99" w:rsidP="00497A99">
            <w:pPr>
              <w:pStyle w:val="NormalnyWeb"/>
              <w:jc w:val="center"/>
              <w:rPr>
                <w:rFonts w:asciiTheme="minorHAnsi" w:hAnsiTheme="minorHAnsi" w:cstheme="minorHAnsi"/>
                <w:i/>
              </w:rPr>
            </w:pPr>
          </w:p>
        </w:tc>
        <w:tc>
          <w:tcPr>
            <w:tcW w:w="2456" w:type="dxa"/>
            <w:tcBorders>
              <w:top w:val="outset" w:sz="6" w:space="0" w:color="000000"/>
              <w:left w:val="outset" w:sz="6" w:space="0" w:color="000000"/>
              <w:bottom w:val="outset" w:sz="6" w:space="0" w:color="000000"/>
              <w:right w:val="outset" w:sz="6" w:space="0" w:color="000000"/>
            </w:tcBorders>
          </w:tcPr>
          <w:p w14:paraId="73BCF8C4" w14:textId="6C2E4EB6" w:rsidR="00497A99" w:rsidRPr="001A5188" w:rsidRDefault="00497A99" w:rsidP="00497A99">
            <w:pPr>
              <w:pStyle w:val="NormalnyWeb"/>
              <w:rPr>
                <w:rFonts w:asciiTheme="minorHAnsi" w:hAnsiTheme="minorHAnsi" w:cstheme="minorHAnsi"/>
                <w:i/>
              </w:rPr>
            </w:pPr>
            <w:r w:rsidRPr="00CA5A22">
              <w:rPr>
                <w:rFonts w:ascii="Calibri" w:hAnsi="Calibri" w:cs="Calibri"/>
                <w:i/>
                <w:iCs/>
              </w:rPr>
              <w:t>Lokalny transport zbiorowy</w:t>
            </w:r>
          </w:p>
        </w:tc>
        <w:tc>
          <w:tcPr>
            <w:tcW w:w="1465" w:type="dxa"/>
            <w:tcBorders>
              <w:top w:val="outset" w:sz="6" w:space="0" w:color="000000"/>
              <w:left w:val="outset" w:sz="6" w:space="0" w:color="000000"/>
              <w:bottom w:val="outset" w:sz="6" w:space="0" w:color="000000"/>
              <w:right w:val="outset" w:sz="6" w:space="0" w:color="000000"/>
            </w:tcBorders>
          </w:tcPr>
          <w:p w14:paraId="33A07B87" w14:textId="478E9C2B" w:rsidR="00497A99" w:rsidRPr="004F660A" w:rsidRDefault="00497A99" w:rsidP="00497A99">
            <w:pPr>
              <w:jc w:val="center"/>
              <w:rPr>
                <w:rFonts w:asciiTheme="minorHAnsi" w:hAnsiTheme="minorHAnsi" w:cstheme="minorHAnsi"/>
                <w:i/>
                <w:iCs/>
              </w:rPr>
            </w:pPr>
            <w:r w:rsidRPr="00CA5A22">
              <w:rPr>
                <w:rFonts w:ascii="Calibri" w:hAnsi="Calibri" w:cs="Calibri"/>
                <w:bCs/>
                <w:i/>
                <w:iCs/>
              </w:rPr>
              <w:t>9.072,00</w:t>
            </w:r>
          </w:p>
        </w:tc>
        <w:tc>
          <w:tcPr>
            <w:tcW w:w="1465" w:type="dxa"/>
            <w:tcBorders>
              <w:top w:val="outset" w:sz="6" w:space="0" w:color="000000"/>
              <w:left w:val="outset" w:sz="6" w:space="0" w:color="000000"/>
              <w:bottom w:val="outset" w:sz="6" w:space="0" w:color="000000"/>
              <w:right w:val="outset" w:sz="6" w:space="0" w:color="000000"/>
            </w:tcBorders>
          </w:tcPr>
          <w:p w14:paraId="2EAFBB7E" w14:textId="72432BAA" w:rsidR="00497A99" w:rsidRPr="004F660A" w:rsidRDefault="00497A99" w:rsidP="00497A99">
            <w:pPr>
              <w:pStyle w:val="NormalnyWeb"/>
              <w:jc w:val="center"/>
              <w:rPr>
                <w:rFonts w:asciiTheme="minorHAnsi" w:hAnsiTheme="minorHAnsi" w:cstheme="minorHAnsi"/>
                <w:i/>
                <w:iCs/>
              </w:rPr>
            </w:pPr>
            <w:r>
              <w:rPr>
                <w:rFonts w:asciiTheme="minorHAnsi" w:hAnsiTheme="minorHAnsi" w:cstheme="minorHAnsi"/>
                <w:i/>
                <w:iCs/>
              </w:rPr>
              <w:t>9.036,00</w:t>
            </w:r>
          </w:p>
        </w:tc>
        <w:tc>
          <w:tcPr>
            <w:tcW w:w="1271" w:type="dxa"/>
            <w:tcBorders>
              <w:top w:val="outset" w:sz="6" w:space="0" w:color="000000"/>
              <w:left w:val="outset" w:sz="6" w:space="0" w:color="000000"/>
              <w:bottom w:val="outset" w:sz="6" w:space="0" w:color="000000"/>
              <w:right w:val="outset" w:sz="6" w:space="0" w:color="000000"/>
            </w:tcBorders>
          </w:tcPr>
          <w:p w14:paraId="26B89543" w14:textId="45B8BBF2" w:rsidR="00497A99" w:rsidRPr="004F660A" w:rsidRDefault="00497A99" w:rsidP="00497A99">
            <w:pPr>
              <w:pStyle w:val="NormalnyWeb"/>
              <w:jc w:val="center"/>
              <w:rPr>
                <w:rFonts w:asciiTheme="minorHAnsi" w:hAnsiTheme="minorHAnsi" w:cstheme="minorHAnsi"/>
                <w:i/>
                <w:iCs/>
              </w:rPr>
            </w:pPr>
            <w:r>
              <w:rPr>
                <w:rFonts w:asciiTheme="minorHAnsi" w:hAnsiTheme="minorHAnsi" w:cstheme="minorHAnsi"/>
                <w:i/>
                <w:iCs/>
              </w:rPr>
              <w:t>99,60</w:t>
            </w:r>
          </w:p>
        </w:tc>
      </w:tr>
      <w:tr w:rsidR="00497A99" w:rsidRPr="001A5188" w14:paraId="1CFE9CC5"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3B41AE0"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F77A40C" w14:textId="77777777" w:rsidR="00497A99" w:rsidRPr="001A5188" w:rsidRDefault="00497A99" w:rsidP="00497A99">
            <w:pPr>
              <w:pStyle w:val="Nagwek3"/>
              <w:rPr>
                <w:rFonts w:asciiTheme="minorHAnsi" w:hAnsiTheme="minorHAnsi" w:cstheme="minorHAnsi"/>
                <w:b w:val="0"/>
                <w:bCs w:val="0"/>
                <w:i/>
                <w:iCs/>
                <w:sz w:val="24"/>
                <w:szCs w:val="24"/>
              </w:rPr>
            </w:pPr>
          </w:p>
        </w:tc>
        <w:tc>
          <w:tcPr>
            <w:tcW w:w="821" w:type="dxa"/>
            <w:tcBorders>
              <w:top w:val="outset" w:sz="6" w:space="0" w:color="000000"/>
              <w:left w:val="outset" w:sz="6" w:space="0" w:color="000000"/>
              <w:bottom w:val="outset" w:sz="6" w:space="0" w:color="000000"/>
              <w:right w:val="outset" w:sz="6" w:space="0" w:color="000000"/>
            </w:tcBorders>
          </w:tcPr>
          <w:p w14:paraId="1BDD1B55" w14:textId="450A07CB" w:rsidR="00497A99" w:rsidRPr="001A5188" w:rsidRDefault="00497A99" w:rsidP="00497A99">
            <w:pPr>
              <w:pStyle w:val="NormalnyWeb"/>
              <w:jc w:val="center"/>
              <w:rPr>
                <w:rFonts w:asciiTheme="minorHAnsi" w:hAnsiTheme="minorHAnsi" w:cstheme="minorHAnsi"/>
                <w:i/>
              </w:rPr>
            </w:pPr>
            <w:r>
              <w:rPr>
                <w:rFonts w:ascii="Calibri" w:hAnsi="Calibri" w:cs="Calibri"/>
              </w:rPr>
              <w:t>2710</w:t>
            </w:r>
          </w:p>
        </w:tc>
        <w:tc>
          <w:tcPr>
            <w:tcW w:w="2456" w:type="dxa"/>
            <w:tcBorders>
              <w:top w:val="outset" w:sz="6" w:space="0" w:color="000000"/>
              <w:left w:val="outset" w:sz="6" w:space="0" w:color="000000"/>
              <w:bottom w:val="outset" w:sz="6" w:space="0" w:color="000000"/>
              <w:right w:val="outset" w:sz="6" w:space="0" w:color="000000"/>
            </w:tcBorders>
          </w:tcPr>
          <w:p w14:paraId="0C6E3D7C" w14:textId="2CD9DF59" w:rsidR="00497A99" w:rsidRPr="001A5188" w:rsidRDefault="00497A99" w:rsidP="00497A99">
            <w:pPr>
              <w:pStyle w:val="NormalnyWeb"/>
              <w:rPr>
                <w:rFonts w:asciiTheme="minorHAnsi" w:hAnsiTheme="minorHAnsi" w:cstheme="minorHAnsi"/>
                <w:i/>
              </w:rPr>
            </w:pPr>
            <w:r w:rsidRPr="0046286E">
              <w:rPr>
                <w:rFonts w:ascii="Calibri" w:hAnsi="Calibri" w:cs="Calibri"/>
              </w:rPr>
              <w:t>Dotacja celowa</w:t>
            </w:r>
            <w:r>
              <w:rPr>
                <w:rFonts w:ascii="Calibri" w:hAnsi="Calibri" w:cs="Calibri"/>
              </w:rPr>
              <w:t xml:space="preserve"> na</w:t>
            </w:r>
            <w:r w:rsidRPr="0046286E">
              <w:rPr>
                <w:rFonts w:ascii="Calibri" w:hAnsi="Calibri" w:cs="Calibri"/>
              </w:rPr>
              <w:t xml:space="preserve"> pomoc finansow</w:t>
            </w:r>
            <w:r>
              <w:rPr>
                <w:rFonts w:ascii="Calibri" w:hAnsi="Calibri" w:cs="Calibri"/>
              </w:rPr>
              <w:t>ą</w:t>
            </w:r>
            <w:r w:rsidRPr="0046286E">
              <w:rPr>
                <w:rFonts w:ascii="Calibri" w:hAnsi="Calibri" w:cs="Calibri"/>
              </w:rPr>
              <w:t xml:space="preserve"> udzielan</w:t>
            </w:r>
            <w:r>
              <w:rPr>
                <w:rFonts w:ascii="Calibri" w:hAnsi="Calibri" w:cs="Calibri"/>
              </w:rPr>
              <w:t>ą</w:t>
            </w:r>
            <w:r w:rsidRPr="0046286E">
              <w:rPr>
                <w:rFonts w:ascii="Calibri" w:hAnsi="Calibri" w:cs="Calibri"/>
              </w:rPr>
              <w:t xml:space="preserve"> między jednostkami samorządu terytorialnego na dofinansowanie własnych zadań</w:t>
            </w:r>
            <w:r>
              <w:rPr>
                <w:rFonts w:ascii="Calibri" w:hAnsi="Calibri" w:cs="Calibri"/>
              </w:rPr>
              <w:t xml:space="preserve"> bieżących</w:t>
            </w:r>
          </w:p>
        </w:tc>
        <w:tc>
          <w:tcPr>
            <w:tcW w:w="1465" w:type="dxa"/>
            <w:tcBorders>
              <w:top w:val="outset" w:sz="6" w:space="0" w:color="000000"/>
              <w:left w:val="outset" w:sz="6" w:space="0" w:color="000000"/>
              <w:bottom w:val="outset" w:sz="6" w:space="0" w:color="000000"/>
              <w:right w:val="outset" w:sz="6" w:space="0" w:color="000000"/>
            </w:tcBorders>
          </w:tcPr>
          <w:p w14:paraId="7C397AF6" w14:textId="3D5A22B0" w:rsidR="00497A99" w:rsidRPr="004F660A" w:rsidRDefault="00497A99" w:rsidP="00497A99">
            <w:pPr>
              <w:jc w:val="center"/>
              <w:rPr>
                <w:rFonts w:asciiTheme="minorHAnsi" w:hAnsiTheme="minorHAnsi" w:cstheme="minorHAnsi"/>
                <w:i/>
                <w:iCs/>
              </w:rPr>
            </w:pPr>
            <w:r>
              <w:rPr>
                <w:rFonts w:ascii="Calibri" w:hAnsi="Calibri" w:cs="Calibri"/>
                <w:bCs/>
              </w:rPr>
              <w:t>9.072,00</w:t>
            </w:r>
          </w:p>
        </w:tc>
        <w:tc>
          <w:tcPr>
            <w:tcW w:w="1465" w:type="dxa"/>
            <w:tcBorders>
              <w:top w:val="outset" w:sz="6" w:space="0" w:color="000000"/>
              <w:left w:val="outset" w:sz="6" w:space="0" w:color="000000"/>
              <w:bottom w:val="outset" w:sz="6" w:space="0" w:color="000000"/>
              <w:right w:val="outset" w:sz="6" w:space="0" w:color="000000"/>
            </w:tcBorders>
          </w:tcPr>
          <w:p w14:paraId="442F230E" w14:textId="7A5D65AD" w:rsidR="00497A99" w:rsidRPr="00497A99" w:rsidRDefault="00497A99" w:rsidP="00497A99">
            <w:pPr>
              <w:pStyle w:val="NormalnyWeb"/>
              <w:jc w:val="center"/>
              <w:rPr>
                <w:rFonts w:asciiTheme="minorHAnsi" w:hAnsiTheme="minorHAnsi" w:cstheme="minorHAnsi"/>
              </w:rPr>
            </w:pPr>
            <w:r w:rsidRPr="00497A99">
              <w:rPr>
                <w:rFonts w:asciiTheme="minorHAnsi" w:hAnsiTheme="minorHAnsi" w:cstheme="minorHAnsi"/>
              </w:rPr>
              <w:t>9.036,00</w:t>
            </w:r>
          </w:p>
        </w:tc>
        <w:tc>
          <w:tcPr>
            <w:tcW w:w="1271" w:type="dxa"/>
            <w:tcBorders>
              <w:top w:val="outset" w:sz="6" w:space="0" w:color="000000"/>
              <w:left w:val="outset" w:sz="6" w:space="0" w:color="000000"/>
              <w:bottom w:val="outset" w:sz="6" w:space="0" w:color="000000"/>
              <w:right w:val="outset" w:sz="6" w:space="0" w:color="000000"/>
            </w:tcBorders>
          </w:tcPr>
          <w:p w14:paraId="5F60BB4F" w14:textId="6C12A265" w:rsidR="00497A99" w:rsidRPr="00497A99" w:rsidRDefault="00497A99" w:rsidP="00497A99">
            <w:pPr>
              <w:pStyle w:val="NormalnyWeb"/>
              <w:jc w:val="center"/>
              <w:rPr>
                <w:rFonts w:asciiTheme="minorHAnsi" w:hAnsiTheme="minorHAnsi" w:cstheme="minorHAnsi"/>
              </w:rPr>
            </w:pPr>
            <w:r w:rsidRPr="00497A99">
              <w:rPr>
                <w:rFonts w:asciiTheme="minorHAnsi" w:hAnsiTheme="minorHAnsi" w:cstheme="minorHAnsi"/>
              </w:rPr>
              <w:t>99,60</w:t>
            </w:r>
          </w:p>
        </w:tc>
      </w:tr>
      <w:tr w:rsidR="00497A99" w:rsidRPr="001A5188" w14:paraId="4DD43447"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A87884E"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C84EEE1" w14:textId="45F18D1C" w:rsidR="00497A99" w:rsidRPr="001A5188" w:rsidRDefault="00497A99" w:rsidP="00497A99">
            <w:pPr>
              <w:rPr>
                <w:rFonts w:asciiTheme="minorHAnsi" w:hAnsiTheme="minorHAnsi" w:cstheme="minorHAnsi"/>
              </w:rPr>
            </w:pPr>
            <w:r w:rsidRPr="00460065">
              <w:rPr>
                <w:rFonts w:ascii="Calibri" w:hAnsi="Calibri" w:cs="Calibri"/>
                <w:i/>
                <w:iCs/>
              </w:rPr>
              <w:t>60014</w:t>
            </w:r>
          </w:p>
        </w:tc>
        <w:tc>
          <w:tcPr>
            <w:tcW w:w="821" w:type="dxa"/>
            <w:tcBorders>
              <w:top w:val="outset" w:sz="6" w:space="0" w:color="000000"/>
              <w:left w:val="outset" w:sz="6" w:space="0" w:color="000000"/>
              <w:bottom w:val="outset" w:sz="6" w:space="0" w:color="000000"/>
              <w:right w:val="outset" w:sz="6" w:space="0" w:color="000000"/>
            </w:tcBorders>
          </w:tcPr>
          <w:p w14:paraId="02CCFFB7" w14:textId="1422F111" w:rsidR="00497A99" w:rsidRPr="001A5188" w:rsidRDefault="00497A99" w:rsidP="00497A99">
            <w:pPr>
              <w:pStyle w:val="NormalnyWeb"/>
              <w:jc w:val="center"/>
              <w:rPr>
                <w:rFonts w:asciiTheme="minorHAnsi" w:hAnsiTheme="minorHAnsi" w:cstheme="minorHAnsi"/>
                <w:i/>
              </w:rPr>
            </w:pPr>
          </w:p>
        </w:tc>
        <w:tc>
          <w:tcPr>
            <w:tcW w:w="2456" w:type="dxa"/>
            <w:tcBorders>
              <w:top w:val="outset" w:sz="6" w:space="0" w:color="000000"/>
              <w:left w:val="outset" w:sz="6" w:space="0" w:color="000000"/>
              <w:bottom w:val="outset" w:sz="6" w:space="0" w:color="000000"/>
              <w:right w:val="outset" w:sz="6" w:space="0" w:color="000000"/>
            </w:tcBorders>
          </w:tcPr>
          <w:p w14:paraId="0D7AB805" w14:textId="5EBF3679" w:rsidR="00497A99" w:rsidRPr="001A5188" w:rsidRDefault="00497A99" w:rsidP="00497A99">
            <w:pPr>
              <w:pStyle w:val="NormalnyWeb"/>
              <w:rPr>
                <w:rFonts w:asciiTheme="minorHAnsi" w:hAnsiTheme="minorHAnsi" w:cstheme="minorHAnsi"/>
                <w:i/>
              </w:rPr>
            </w:pPr>
            <w:r w:rsidRPr="00460065">
              <w:rPr>
                <w:rFonts w:ascii="Calibri" w:hAnsi="Calibri" w:cs="Calibri"/>
                <w:i/>
                <w:iCs/>
              </w:rPr>
              <w:t>Drogi publiczne powiatowe</w:t>
            </w:r>
          </w:p>
        </w:tc>
        <w:tc>
          <w:tcPr>
            <w:tcW w:w="1465" w:type="dxa"/>
            <w:tcBorders>
              <w:top w:val="outset" w:sz="6" w:space="0" w:color="000000"/>
              <w:left w:val="outset" w:sz="6" w:space="0" w:color="000000"/>
              <w:bottom w:val="outset" w:sz="6" w:space="0" w:color="000000"/>
              <w:right w:val="outset" w:sz="6" w:space="0" w:color="000000"/>
            </w:tcBorders>
          </w:tcPr>
          <w:p w14:paraId="37F2558F" w14:textId="6899AED9" w:rsidR="00497A99" w:rsidRPr="001A5188" w:rsidRDefault="00497A99" w:rsidP="00497A99">
            <w:pPr>
              <w:jc w:val="center"/>
              <w:rPr>
                <w:rFonts w:asciiTheme="minorHAnsi" w:hAnsiTheme="minorHAnsi" w:cstheme="minorHAnsi"/>
              </w:rPr>
            </w:pPr>
            <w:r>
              <w:rPr>
                <w:rFonts w:ascii="Calibri" w:hAnsi="Calibri" w:cs="Calibri"/>
                <w:bCs/>
                <w:i/>
                <w:iCs/>
              </w:rPr>
              <w:t>300.000,00</w:t>
            </w:r>
          </w:p>
        </w:tc>
        <w:tc>
          <w:tcPr>
            <w:tcW w:w="1465" w:type="dxa"/>
            <w:tcBorders>
              <w:top w:val="outset" w:sz="6" w:space="0" w:color="000000"/>
              <w:left w:val="outset" w:sz="6" w:space="0" w:color="000000"/>
              <w:bottom w:val="outset" w:sz="6" w:space="0" w:color="000000"/>
              <w:right w:val="outset" w:sz="6" w:space="0" w:color="000000"/>
            </w:tcBorders>
          </w:tcPr>
          <w:p w14:paraId="66C93334" w14:textId="4335D476" w:rsidR="00497A99" w:rsidRPr="001A5188" w:rsidRDefault="00497A99" w:rsidP="00497A99">
            <w:pPr>
              <w:pStyle w:val="NormalnyWeb"/>
              <w:jc w:val="center"/>
              <w:rPr>
                <w:rFonts w:asciiTheme="minorHAnsi" w:hAnsiTheme="minorHAnsi" w:cstheme="minorHAnsi"/>
              </w:rPr>
            </w:pPr>
            <w:r>
              <w:rPr>
                <w:rFonts w:ascii="Calibri" w:hAnsi="Calibri" w:cs="Calibri"/>
                <w:bCs/>
                <w:i/>
                <w:iCs/>
              </w:rPr>
              <w:t>300.000,00</w:t>
            </w:r>
          </w:p>
        </w:tc>
        <w:tc>
          <w:tcPr>
            <w:tcW w:w="1271" w:type="dxa"/>
            <w:tcBorders>
              <w:top w:val="outset" w:sz="6" w:space="0" w:color="000000"/>
              <w:left w:val="outset" w:sz="6" w:space="0" w:color="000000"/>
              <w:bottom w:val="outset" w:sz="6" w:space="0" w:color="000000"/>
              <w:right w:val="outset" w:sz="6" w:space="0" w:color="000000"/>
            </w:tcBorders>
          </w:tcPr>
          <w:p w14:paraId="4FBE2D14" w14:textId="02F86C9D" w:rsidR="00497A99" w:rsidRPr="001A5188" w:rsidRDefault="00497A99" w:rsidP="00497A99">
            <w:pPr>
              <w:pStyle w:val="NormalnyWeb"/>
              <w:jc w:val="center"/>
              <w:rPr>
                <w:rFonts w:asciiTheme="minorHAnsi" w:hAnsiTheme="minorHAnsi" w:cstheme="minorHAnsi"/>
              </w:rPr>
            </w:pPr>
            <w:r>
              <w:rPr>
                <w:rFonts w:asciiTheme="minorHAnsi" w:hAnsiTheme="minorHAnsi" w:cstheme="minorHAnsi"/>
              </w:rPr>
              <w:t>100,00</w:t>
            </w:r>
          </w:p>
        </w:tc>
      </w:tr>
      <w:tr w:rsidR="00497A99" w:rsidRPr="001A5188" w14:paraId="49A538EF"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25E170B"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2EA6D3F1" w14:textId="77777777" w:rsidR="00497A99" w:rsidRPr="001A5188" w:rsidRDefault="00497A99" w:rsidP="00497A9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511DA150" w14:textId="6AD5B470" w:rsidR="00497A99" w:rsidRPr="001A5188" w:rsidRDefault="00497A99" w:rsidP="00497A99">
            <w:pPr>
              <w:pStyle w:val="NormalnyWeb"/>
              <w:jc w:val="center"/>
              <w:rPr>
                <w:rFonts w:asciiTheme="minorHAnsi" w:hAnsiTheme="minorHAnsi" w:cstheme="minorHAnsi"/>
                <w:i/>
              </w:rPr>
            </w:pPr>
            <w:r>
              <w:rPr>
                <w:rFonts w:ascii="Calibri" w:hAnsi="Calibri" w:cs="Calibri"/>
              </w:rPr>
              <w:t>6300</w:t>
            </w:r>
          </w:p>
        </w:tc>
        <w:tc>
          <w:tcPr>
            <w:tcW w:w="2456" w:type="dxa"/>
            <w:tcBorders>
              <w:top w:val="outset" w:sz="6" w:space="0" w:color="000000"/>
              <w:left w:val="outset" w:sz="6" w:space="0" w:color="000000"/>
              <w:bottom w:val="outset" w:sz="6" w:space="0" w:color="000000"/>
              <w:right w:val="outset" w:sz="6" w:space="0" w:color="000000"/>
            </w:tcBorders>
          </w:tcPr>
          <w:p w14:paraId="23782553" w14:textId="77777777" w:rsidR="00497A99" w:rsidRDefault="00497A99" w:rsidP="00497A99">
            <w:pPr>
              <w:pStyle w:val="NormalnyWeb"/>
              <w:spacing w:before="0" w:beforeAutospacing="0" w:after="0"/>
              <w:rPr>
                <w:rFonts w:ascii="Calibri" w:hAnsi="Calibri" w:cs="Calibri"/>
              </w:rPr>
            </w:pPr>
            <w:r>
              <w:rPr>
                <w:rFonts w:ascii="Calibri" w:hAnsi="Calibri" w:cs="Calibri"/>
              </w:rPr>
              <w:t xml:space="preserve">Dotacja celowa na pomoc finansową udzielaną między jednostkami samorządu terytorialnego na dofinansowanie własnych zadań inwestycyjnych i zakupów inwestycyjnych </w:t>
            </w:r>
          </w:p>
          <w:p w14:paraId="78C24EF4" w14:textId="533CA5B6" w:rsidR="00497A99" w:rsidRPr="001A5188" w:rsidRDefault="00497A99" w:rsidP="00497A99">
            <w:pPr>
              <w:pStyle w:val="NormalnyWeb"/>
              <w:spacing w:before="0" w:beforeAutospacing="0" w:after="0"/>
              <w:rPr>
                <w:rFonts w:asciiTheme="minorHAnsi" w:hAnsiTheme="minorHAnsi" w:cstheme="minorHAnsi"/>
                <w:i/>
              </w:rPr>
            </w:pPr>
            <w:r w:rsidRPr="00C83328">
              <w:rPr>
                <w:rFonts w:ascii="Calibri" w:hAnsi="Calibri" w:cs="Calibri"/>
                <w:sz w:val="18"/>
                <w:szCs w:val="18"/>
              </w:rPr>
              <w:t>„Kompleksowa rozbudowa dróg powiatowych: DP3227W Przasnysz-Baranowo oraz DP3234W Stara Wieś-Chorzele-Krasnosielc, z projektowaniem uniwersalnym</w:t>
            </w:r>
          </w:p>
        </w:tc>
        <w:tc>
          <w:tcPr>
            <w:tcW w:w="1465" w:type="dxa"/>
            <w:tcBorders>
              <w:top w:val="outset" w:sz="6" w:space="0" w:color="000000"/>
              <w:left w:val="outset" w:sz="6" w:space="0" w:color="000000"/>
              <w:bottom w:val="outset" w:sz="6" w:space="0" w:color="000000"/>
              <w:right w:val="outset" w:sz="6" w:space="0" w:color="000000"/>
            </w:tcBorders>
          </w:tcPr>
          <w:p w14:paraId="515BDF20" w14:textId="58AE18AC" w:rsidR="00497A99" w:rsidRPr="001A5188" w:rsidRDefault="00497A99" w:rsidP="00497A99">
            <w:pPr>
              <w:jc w:val="center"/>
              <w:rPr>
                <w:rFonts w:asciiTheme="minorHAnsi" w:hAnsiTheme="minorHAnsi" w:cstheme="minorHAnsi"/>
              </w:rPr>
            </w:pPr>
            <w:r>
              <w:rPr>
                <w:rFonts w:ascii="Calibri" w:hAnsi="Calibri" w:cs="Calibri"/>
                <w:bCs/>
              </w:rPr>
              <w:t>300.000,00</w:t>
            </w:r>
          </w:p>
        </w:tc>
        <w:tc>
          <w:tcPr>
            <w:tcW w:w="1465" w:type="dxa"/>
            <w:tcBorders>
              <w:top w:val="outset" w:sz="6" w:space="0" w:color="000000"/>
              <w:left w:val="outset" w:sz="6" w:space="0" w:color="000000"/>
              <w:bottom w:val="outset" w:sz="6" w:space="0" w:color="000000"/>
              <w:right w:val="outset" w:sz="6" w:space="0" w:color="000000"/>
            </w:tcBorders>
          </w:tcPr>
          <w:p w14:paraId="4C8BAB76" w14:textId="03248CC9" w:rsidR="00497A99" w:rsidRPr="001A5188" w:rsidRDefault="00497A99" w:rsidP="00497A99">
            <w:pPr>
              <w:pStyle w:val="NormalnyWeb"/>
              <w:jc w:val="center"/>
              <w:rPr>
                <w:rFonts w:asciiTheme="minorHAnsi" w:hAnsiTheme="minorHAnsi" w:cstheme="minorHAnsi"/>
              </w:rPr>
            </w:pPr>
            <w:r>
              <w:rPr>
                <w:rFonts w:ascii="Calibri" w:hAnsi="Calibri" w:cs="Calibri"/>
                <w:bCs/>
              </w:rPr>
              <w:t>300.000,00</w:t>
            </w:r>
          </w:p>
        </w:tc>
        <w:tc>
          <w:tcPr>
            <w:tcW w:w="1271" w:type="dxa"/>
            <w:tcBorders>
              <w:top w:val="outset" w:sz="6" w:space="0" w:color="000000"/>
              <w:left w:val="outset" w:sz="6" w:space="0" w:color="000000"/>
              <w:bottom w:val="outset" w:sz="6" w:space="0" w:color="000000"/>
              <w:right w:val="outset" w:sz="6" w:space="0" w:color="000000"/>
            </w:tcBorders>
          </w:tcPr>
          <w:p w14:paraId="253DA9BB" w14:textId="0F0CF46F" w:rsidR="00497A99" w:rsidRPr="001A5188" w:rsidRDefault="00497A99" w:rsidP="00497A99">
            <w:pPr>
              <w:pStyle w:val="NormalnyWeb"/>
              <w:jc w:val="center"/>
              <w:rPr>
                <w:rFonts w:asciiTheme="minorHAnsi" w:hAnsiTheme="minorHAnsi" w:cstheme="minorHAnsi"/>
              </w:rPr>
            </w:pPr>
            <w:r>
              <w:rPr>
                <w:rFonts w:asciiTheme="minorHAnsi" w:hAnsiTheme="minorHAnsi" w:cstheme="minorHAnsi"/>
              </w:rPr>
              <w:t>100,00</w:t>
            </w:r>
          </w:p>
        </w:tc>
      </w:tr>
      <w:tr w:rsidR="00497A99" w:rsidRPr="001A5188" w14:paraId="3E785F28"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169CBD96" w14:textId="5CF7A3D3" w:rsidR="00497A99" w:rsidRPr="001A5188" w:rsidRDefault="00497A99" w:rsidP="00497A99">
            <w:pPr>
              <w:rPr>
                <w:rFonts w:asciiTheme="minorHAnsi" w:hAnsiTheme="minorHAnsi" w:cstheme="minorHAnsi"/>
              </w:rPr>
            </w:pPr>
            <w:r w:rsidRPr="00460065">
              <w:rPr>
                <w:rFonts w:ascii="Calibri" w:hAnsi="Calibri" w:cs="Calibri"/>
                <w:b/>
                <w:bCs/>
              </w:rPr>
              <w:t>754</w:t>
            </w:r>
          </w:p>
        </w:tc>
        <w:tc>
          <w:tcPr>
            <w:tcW w:w="984" w:type="dxa"/>
            <w:tcBorders>
              <w:top w:val="outset" w:sz="6" w:space="0" w:color="000000"/>
              <w:left w:val="outset" w:sz="6" w:space="0" w:color="000000"/>
              <w:bottom w:val="outset" w:sz="6" w:space="0" w:color="000000"/>
              <w:right w:val="outset" w:sz="6" w:space="0" w:color="000000"/>
            </w:tcBorders>
          </w:tcPr>
          <w:p w14:paraId="1621EDAD" w14:textId="77777777" w:rsidR="00497A99" w:rsidRPr="001A5188" w:rsidRDefault="00497A99" w:rsidP="00497A9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2EA7B295" w14:textId="77777777" w:rsidR="00497A99" w:rsidRPr="001A5188" w:rsidRDefault="00497A99" w:rsidP="00497A99">
            <w:pPr>
              <w:pStyle w:val="NormalnyWeb"/>
              <w:jc w:val="center"/>
              <w:rPr>
                <w:rFonts w:asciiTheme="minorHAnsi" w:hAnsiTheme="minorHAnsi" w:cstheme="minorHAnsi"/>
                <w:i/>
              </w:rPr>
            </w:pPr>
          </w:p>
        </w:tc>
        <w:tc>
          <w:tcPr>
            <w:tcW w:w="2456" w:type="dxa"/>
            <w:tcBorders>
              <w:top w:val="outset" w:sz="6" w:space="0" w:color="000000"/>
              <w:left w:val="outset" w:sz="6" w:space="0" w:color="000000"/>
              <w:bottom w:val="outset" w:sz="6" w:space="0" w:color="000000"/>
              <w:right w:val="outset" w:sz="6" w:space="0" w:color="000000"/>
            </w:tcBorders>
          </w:tcPr>
          <w:p w14:paraId="727AC276" w14:textId="2354B065" w:rsidR="00497A99" w:rsidRPr="001A5188" w:rsidRDefault="00497A99" w:rsidP="00497A99">
            <w:pPr>
              <w:pStyle w:val="NormalnyWeb"/>
              <w:rPr>
                <w:rFonts w:asciiTheme="minorHAnsi" w:hAnsiTheme="minorHAnsi" w:cstheme="minorHAnsi"/>
                <w:i/>
              </w:rPr>
            </w:pPr>
            <w:r w:rsidRPr="00460065">
              <w:rPr>
                <w:rFonts w:ascii="Calibri" w:hAnsi="Calibri" w:cs="Calibri"/>
                <w:b/>
                <w:bCs/>
              </w:rPr>
              <w:t>Bezpieczeństwo publiczne i ochrona przeciwpożarowa</w:t>
            </w:r>
          </w:p>
        </w:tc>
        <w:tc>
          <w:tcPr>
            <w:tcW w:w="1465" w:type="dxa"/>
            <w:tcBorders>
              <w:top w:val="outset" w:sz="6" w:space="0" w:color="000000"/>
              <w:left w:val="outset" w:sz="6" w:space="0" w:color="000000"/>
              <w:bottom w:val="outset" w:sz="6" w:space="0" w:color="000000"/>
              <w:right w:val="outset" w:sz="6" w:space="0" w:color="000000"/>
            </w:tcBorders>
          </w:tcPr>
          <w:p w14:paraId="6A831BE1" w14:textId="02FFC4E6" w:rsidR="00497A99" w:rsidRPr="001A5188" w:rsidRDefault="00497A99" w:rsidP="00497A99">
            <w:pPr>
              <w:jc w:val="center"/>
              <w:rPr>
                <w:rFonts w:asciiTheme="minorHAnsi" w:hAnsiTheme="minorHAnsi" w:cstheme="minorHAnsi"/>
              </w:rPr>
            </w:pPr>
            <w:r>
              <w:rPr>
                <w:rFonts w:ascii="Calibri" w:hAnsi="Calibri" w:cs="Calibri"/>
                <w:b/>
                <w:bCs/>
              </w:rPr>
              <w:t>80.000,00</w:t>
            </w:r>
          </w:p>
        </w:tc>
        <w:tc>
          <w:tcPr>
            <w:tcW w:w="1465" w:type="dxa"/>
            <w:tcBorders>
              <w:top w:val="outset" w:sz="6" w:space="0" w:color="000000"/>
              <w:left w:val="outset" w:sz="6" w:space="0" w:color="000000"/>
              <w:bottom w:val="outset" w:sz="6" w:space="0" w:color="000000"/>
              <w:right w:val="outset" w:sz="6" w:space="0" w:color="000000"/>
            </w:tcBorders>
          </w:tcPr>
          <w:p w14:paraId="42D1800C" w14:textId="7C6A075C" w:rsidR="00497A99" w:rsidRPr="001A5188" w:rsidRDefault="00497A99" w:rsidP="00497A99">
            <w:pPr>
              <w:pStyle w:val="NormalnyWeb"/>
              <w:jc w:val="center"/>
              <w:rPr>
                <w:rFonts w:asciiTheme="minorHAnsi" w:hAnsiTheme="minorHAnsi" w:cstheme="minorHAnsi"/>
              </w:rPr>
            </w:pPr>
            <w:r>
              <w:rPr>
                <w:rFonts w:ascii="Calibri" w:hAnsi="Calibri" w:cs="Calibri"/>
                <w:b/>
                <w:bCs/>
              </w:rPr>
              <w:t>80.000,00</w:t>
            </w:r>
          </w:p>
        </w:tc>
        <w:tc>
          <w:tcPr>
            <w:tcW w:w="1271" w:type="dxa"/>
            <w:tcBorders>
              <w:top w:val="outset" w:sz="6" w:space="0" w:color="000000"/>
              <w:left w:val="outset" w:sz="6" w:space="0" w:color="000000"/>
              <w:bottom w:val="outset" w:sz="6" w:space="0" w:color="000000"/>
              <w:right w:val="outset" w:sz="6" w:space="0" w:color="000000"/>
            </w:tcBorders>
          </w:tcPr>
          <w:p w14:paraId="7A2A291E" w14:textId="1FF29FB9" w:rsidR="00497A99" w:rsidRPr="00497A99" w:rsidRDefault="00497A99" w:rsidP="00497A99">
            <w:pPr>
              <w:pStyle w:val="NormalnyWeb"/>
              <w:jc w:val="center"/>
              <w:rPr>
                <w:rFonts w:asciiTheme="minorHAnsi" w:hAnsiTheme="minorHAnsi" w:cstheme="minorHAnsi"/>
                <w:b/>
                <w:bCs/>
              </w:rPr>
            </w:pPr>
            <w:r w:rsidRPr="00497A99">
              <w:rPr>
                <w:rFonts w:asciiTheme="minorHAnsi" w:hAnsiTheme="minorHAnsi" w:cstheme="minorHAnsi"/>
                <w:b/>
                <w:bCs/>
              </w:rPr>
              <w:t>100,00</w:t>
            </w:r>
          </w:p>
        </w:tc>
      </w:tr>
      <w:tr w:rsidR="00497A99" w:rsidRPr="001A5188" w14:paraId="4D75DA14"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A8240E5"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200463E" w14:textId="2931537E" w:rsidR="00497A99" w:rsidRPr="001A5188" w:rsidRDefault="00497A99" w:rsidP="00497A99">
            <w:pPr>
              <w:rPr>
                <w:rFonts w:asciiTheme="minorHAnsi" w:hAnsiTheme="minorHAnsi" w:cstheme="minorHAnsi"/>
              </w:rPr>
            </w:pPr>
            <w:r w:rsidRPr="00460065">
              <w:rPr>
                <w:rFonts w:ascii="Calibri" w:hAnsi="Calibri" w:cs="Calibri"/>
                <w:i/>
                <w:iCs/>
              </w:rPr>
              <w:t>75412</w:t>
            </w:r>
          </w:p>
        </w:tc>
        <w:tc>
          <w:tcPr>
            <w:tcW w:w="821" w:type="dxa"/>
            <w:tcBorders>
              <w:top w:val="outset" w:sz="6" w:space="0" w:color="000000"/>
              <w:left w:val="outset" w:sz="6" w:space="0" w:color="000000"/>
              <w:bottom w:val="outset" w:sz="6" w:space="0" w:color="000000"/>
              <w:right w:val="outset" w:sz="6" w:space="0" w:color="000000"/>
            </w:tcBorders>
          </w:tcPr>
          <w:p w14:paraId="1F938314" w14:textId="77777777" w:rsidR="00497A99" w:rsidRPr="001A5188" w:rsidRDefault="00497A99" w:rsidP="00497A99">
            <w:pPr>
              <w:pStyle w:val="NormalnyWeb"/>
              <w:jc w:val="center"/>
              <w:rPr>
                <w:rFonts w:asciiTheme="minorHAnsi" w:hAnsiTheme="minorHAnsi" w:cstheme="minorHAnsi"/>
                <w:i/>
              </w:rPr>
            </w:pPr>
          </w:p>
        </w:tc>
        <w:tc>
          <w:tcPr>
            <w:tcW w:w="2456" w:type="dxa"/>
            <w:tcBorders>
              <w:top w:val="outset" w:sz="6" w:space="0" w:color="000000"/>
              <w:left w:val="outset" w:sz="6" w:space="0" w:color="000000"/>
              <w:bottom w:val="outset" w:sz="6" w:space="0" w:color="000000"/>
              <w:right w:val="outset" w:sz="6" w:space="0" w:color="000000"/>
            </w:tcBorders>
          </w:tcPr>
          <w:p w14:paraId="791865D6" w14:textId="645CDB7F" w:rsidR="00497A99" w:rsidRPr="001A5188" w:rsidRDefault="00497A99" w:rsidP="00497A99">
            <w:pPr>
              <w:pStyle w:val="NormalnyWeb"/>
              <w:rPr>
                <w:rFonts w:asciiTheme="minorHAnsi" w:hAnsiTheme="minorHAnsi" w:cstheme="minorHAnsi"/>
                <w:i/>
              </w:rPr>
            </w:pPr>
            <w:r w:rsidRPr="00460065">
              <w:rPr>
                <w:rFonts w:ascii="Calibri" w:hAnsi="Calibri" w:cs="Calibri"/>
                <w:i/>
                <w:iCs/>
              </w:rPr>
              <w:t>Ochotnicze straże pożarne</w:t>
            </w:r>
          </w:p>
        </w:tc>
        <w:tc>
          <w:tcPr>
            <w:tcW w:w="1465" w:type="dxa"/>
            <w:tcBorders>
              <w:top w:val="outset" w:sz="6" w:space="0" w:color="000000"/>
              <w:left w:val="outset" w:sz="6" w:space="0" w:color="000000"/>
              <w:bottom w:val="outset" w:sz="6" w:space="0" w:color="000000"/>
              <w:right w:val="outset" w:sz="6" w:space="0" w:color="000000"/>
            </w:tcBorders>
          </w:tcPr>
          <w:p w14:paraId="3807BF33" w14:textId="595D75FF" w:rsidR="00497A99" w:rsidRPr="001A5188" w:rsidRDefault="00497A99" w:rsidP="00497A99">
            <w:pPr>
              <w:jc w:val="center"/>
              <w:rPr>
                <w:rFonts w:asciiTheme="minorHAnsi" w:hAnsiTheme="minorHAnsi" w:cstheme="minorHAnsi"/>
              </w:rPr>
            </w:pPr>
            <w:r>
              <w:rPr>
                <w:rFonts w:ascii="Calibri" w:hAnsi="Calibri" w:cs="Calibri"/>
                <w:i/>
                <w:iCs/>
              </w:rPr>
              <w:t>80.000,00</w:t>
            </w:r>
          </w:p>
        </w:tc>
        <w:tc>
          <w:tcPr>
            <w:tcW w:w="1465" w:type="dxa"/>
            <w:tcBorders>
              <w:top w:val="outset" w:sz="6" w:space="0" w:color="000000"/>
              <w:left w:val="outset" w:sz="6" w:space="0" w:color="000000"/>
              <w:bottom w:val="outset" w:sz="6" w:space="0" w:color="000000"/>
              <w:right w:val="outset" w:sz="6" w:space="0" w:color="000000"/>
            </w:tcBorders>
          </w:tcPr>
          <w:p w14:paraId="1C3ED621" w14:textId="0AA94F88" w:rsidR="00497A99" w:rsidRPr="001A5188" w:rsidRDefault="00497A99" w:rsidP="00497A99">
            <w:pPr>
              <w:pStyle w:val="NormalnyWeb"/>
              <w:jc w:val="center"/>
              <w:rPr>
                <w:rFonts w:asciiTheme="minorHAnsi" w:hAnsiTheme="minorHAnsi" w:cstheme="minorHAnsi"/>
              </w:rPr>
            </w:pPr>
            <w:r>
              <w:rPr>
                <w:rFonts w:ascii="Calibri" w:hAnsi="Calibri" w:cs="Calibri"/>
                <w:i/>
                <w:iCs/>
              </w:rPr>
              <w:t>80.000,00</w:t>
            </w:r>
          </w:p>
        </w:tc>
        <w:tc>
          <w:tcPr>
            <w:tcW w:w="1271" w:type="dxa"/>
            <w:tcBorders>
              <w:top w:val="outset" w:sz="6" w:space="0" w:color="000000"/>
              <w:left w:val="outset" w:sz="6" w:space="0" w:color="000000"/>
              <w:bottom w:val="outset" w:sz="6" w:space="0" w:color="000000"/>
              <w:right w:val="outset" w:sz="6" w:space="0" w:color="000000"/>
            </w:tcBorders>
          </w:tcPr>
          <w:p w14:paraId="31A97838" w14:textId="5D88865F" w:rsidR="00497A99" w:rsidRPr="00497A99" w:rsidRDefault="00497A99" w:rsidP="00497A99">
            <w:pPr>
              <w:pStyle w:val="NormalnyWeb"/>
              <w:jc w:val="center"/>
              <w:rPr>
                <w:rFonts w:asciiTheme="minorHAnsi" w:hAnsiTheme="minorHAnsi" w:cstheme="minorHAnsi"/>
                <w:i/>
                <w:iCs/>
              </w:rPr>
            </w:pPr>
            <w:r w:rsidRPr="00497A99">
              <w:rPr>
                <w:rFonts w:asciiTheme="minorHAnsi" w:hAnsiTheme="minorHAnsi" w:cstheme="minorHAnsi"/>
                <w:i/>
                <w:iCs/>
              </w:rPr>
              <w:t>100,00</w:t>
            </w:r>
          </w:p>
        </w:tc>
      </w:tr>
      <w:tr w:rsidR="00497A99" w:rsidRPr="001A5188" w14:paraId="64B95C62"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4DFF9A6" w14:textId="20E3EC1F"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7F794F22" w14:textId="77777777" w:rsidR="00497A99" w:rsidRPr="001A5188" w:rsidRDefault="00497A99" w:rsidP="00497A9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6BDDD8E4" w14:textId="71848FD3" w:rsidR="00497A99" w:rsidRPr="001A5188" w:rsidRDefault="00497A99" w:rsidP="00497A99">
            <w:pPr>
              <w:pStyle w:val="NormalnyWeb"/>
              <w:jc w:val="center"/>
              <w:rPr>
                <w:rFonts w:asciiTheme="minorHAnsi" w:hAnsiTheme="minorHAnsi" w:cstheme="minorHAnsi"/>
              </w:rPr>
            </w:pPr>
            <w:r>
              <w:rPr>
                <w:rFonts w:ascii="Calibri" w:hAnsi="Calibri" w:cs="Calibri"/>
              </w:rPr>
              <w:t>4210</w:t>
            </w:r>
          </w:p>
        </w:tc>
        <w:tc>
          <w:tcPr>
            <w:tcW w:w="2456" w:type="dxa"/>
            <w:tcBorders>
              <w:top w:val="outset" w:sz="6" w:space="0" w:color="000000"/>
              <w:left w:val="outset" w:sz="6" w:space="0" w:color="000000"/>
              <w:bottom w:val="outset" w:sz="6" w:space="0" w:color="000000"/>
              <w:right w:val="outset" w:sz="6" w:space="0" w:color="000000"/>
            </w:tcBorders>
          </w:tcPr>
          <w:p w14:paraId="38D68150" w14:textId="058E89D7" w:rsidR="00497A99" w:rsidRPr="001A5188" w:rsidRDefault="00497A99" w:rsidP="00497A99">
            <w:pPr>
              <w:pStyle w:val="NormalnyWeb"/>
              <w:rPr>
                <w:rFonts w:asciiTheme="minorHAnsi" w:hAnsiTheme="minorHAnsi" w:cstheme="minorHAnsi"/>
              </w:rPr>
            </w:pPr>
            <w:r>
              <w:rPr>
                <w:rFonts w:ascii="Calibri" w:hAnsi="Calibri" w:cs="Calibri"/>
                <w:bCs/>
              </w:rPr>
              <w:t>Zakup materiałów i wyposażenia</w:t>
            </w:r>
          </w:p>
        </w:tc>
        <w:tc>
          <w:tcPr>
            <w:tcW w:w="1465" w:type="dxa"/>
            <w:tcBorders>
              <w:top w:val="outset" w:sz="6" w:space="0" w:color="000000"/>
              <w:left w:val="outset" w:sz="6" w:space="0" w:color="000000"/>
              <w:bottom w:val="outset" w:sz="6" w:space="0" w:color="000000"/>
              <w:right w:val="outset" w:sz="6" w:space="0" w:color="000000"/>
            </w:tcBorders>
          </w:tcPr>
          <w:p w14:paraId="182BB5DA" w14:textId="484ABE11" w:rsidR="00497A99" w:rsidRPr="001A5188" w:rsidRDefault="00497A99" w:rsidP="00497A99">
            <w:pPr>
              <w:pStyle w:val="NormalnyWeb"/>
              <w:jc w:val="center"/>
              <w:rPr>
                <w:rFonts w:asciiTheme="minorHAnsi" w:hAnsiTheme="minorHAnsi" w:cstheme="minorHAnsi"/>
                <w:b/>
                <w:bCs/>
              </w:rPr>
            </w:pPr>
            <w:r>
              <w:rPr>
                <w:rFonts w:ascii="Calibri" w:hAnsi="Calibri" w:cs="Calibri"/>
                <w:bCs/>
              </w:rPr>
              <w:t>40.000,00</w:t>
            </w:r>
          </w:p>
        </w:tc>
        <w:tc>
          <w:tcPr>
            <w:tcW w:w="1465" w:type="dxa"/>
            <w:tcBorders>
              <w:top w:val="outset" w:sz="6" w:space="0" w:color="000000"/>
              <w:left w:val="outset" w:sz="6" w:space="0" w:color="000000"/>
              <w:bottom w:val="outset" w:sz="6" w:space="0" w:color="000000"/>
              <w:right w:val="outset" w:sz="6" w:space="0" w:color="000000"/>
            </w:tcBorders>
          </w:tcPr>
          <w:p w14:paraId="5FEC333A" w14:textId="1C5CD8AB" w:rsidR="00497A99" w:rsidRPr="009472CE" w:rsidRDefault="00497A99" w:rsidP="00497A99">
            <w:pPr>
              <w:pStyle w:val="NormalnyWeb"/>
              <w:jc w:val="center"/>
              <w:rPr>
                <w:rFonts w:asciiTheme="minorHAnsi" w:hAnsiTheme="minorHAnsi" w:cstheme="minorHAnsi"/>
                <w:b/>
              </w:rPr>
            </w:pPr>
            <w:r>
              <w:rPr>
                <w:rFonts w:ascii="Calibri" w:hAnsi="Calibri" w:cs="Calibri"/>
                <w:bCs/>
              </w:rPr>
              <w:t>40.000,00</w:t>
            </w:r>
          </w:p>
        </w:tc>
        <w:tc>
          <w:tcPr>
            <w:tcW w:w="1271" w:type="dxa"/>
            <w:tcBorders>
              <w:top w:val="outset" w:sz="6" w:space="0" w:color="000000"/>
              <w:left w:val="outset" w:sz="6" w:space="0" w:color="000000"/>
              <w:bottom w:val="outset" w:sz="6" w:space="0" w:color="000000"/>
              <w:right w:val="outset" w:sz="6" w:space="0" w:color="000000"/>
            </w:tcBorders>
          </w:tcPr>
          <w:p w14:paraId="03761968" w14:textId="5E78E23F" w:rsidR="00497A99" w:rsidRPr="00497A99" w:rsidRDefault="00497A99" w:rsidP="00497A99">
            <w:pPr>
              <w:pStyle w:val="NormalnyWeb"/>
              <w:jc w:val="center"/>
              <w:rPr>
                <w:rFonts w:asciiTheme="minorHAnsi" w:hAnsiTheme="minorHAnsi" w:cstheme="minorHAnsi"/>
                <w:bCs/>
              </w:rPr>
            </w:pPr>
            <w:r w:rsidRPr="00497A99">
              <w:rPr>
                <w:rFonts w:asciiTheme="minorHAnsi" w:hAnsiTheme="minorHAnsi" w:cstheme="minorHAnsi"/>
                <w:bCs/>
              </w:rPr>
              <w:t>100,00</w:t>
            </w:r>
          </w:p>
        </w:tc>
      </w:tr>
      <w:tr w:rsidR="00497A99" w:rsidRPr="001A5188" w14:paraId="10064AFD"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3619FEE2" w14:textId="77777777" w:rsidR="00497A99" w:rsidRPr="001A5188" w:rsidRDefault="00497A99" w:rsidP="00497A9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1E53F16E" w14:textId="12A6B6CA" w:rsidR="00497A99" w:rsidRPr="001A5188" w:rsidRDefault="00497A99" w:rsidP="00497A9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1561CDD3" w14:textId="766A7E85" w:rsidR="00497A99" w:rsidRPr="001A5188" w:rsidRDefault="00497A99" w:rsidP="00497A99">
            <w:pPr>
              <w:pStyle w:val="NormalnyWeb"/>
              <w:jc w:val="center"/>
              <w:rPr>
                <w:rFonts w:asciiTheme="minorHAnsi" w:hAnsiTheme="minorHAnsi" w:cstheme="minorHAnsi"/>
              </w:rPr>
            </w:pPr>
            <w:r>
              <w:rPr>
                <w:rFonts w:ascii="Calibri" w:hAnsi="Calibri" w:cs="Calibri"/>
              </w:rPr>
              <w:t>6050</w:t>
            </w:r>
          </w:p>
        </w:tc>
        <w:tc>
          <w:tcPr>
            <w:tcW w:w="2456" w:type="dxa"/>
            <w:tcBorders>
              <w:top w:val="outset" w:sz="6" w:space="0" w:color="000000"/>
              <w:left w:val="outset" w:sz="6" w:space="0" w:color="000000"/>
              <w:bottom w:val="outset" w:sz="6" w:space="0" w:color="000000"/>
              <w:right w:val="outset" w:sz="6" w:space="0" w:color="000000"/>
            </w:tcBorders>
          </w:tcPr>
          <w:p w14:paraId="6E84A72E" w14:textId="77777777" w:rsidR="00497A99" w:rsidRDefault="00497A99" w:rsidP="00497A99">
            <w:pPr>
              <w:pStyle w:val="NormalnyWeb"/>
              <w:spacing w:before="0" w:beforeAutospacing="0"/>
              <w:rPr>
                <w:rFonts w:ascii="Calibri" w:hAnsi="Calibri" w:cs="Calibri"/>
                <w:bCs/>
              </w:rPr>
            </w:pPr>
            <w:r>
              <w:rPr>
                <w:rFonts w:ascii="Calibri" w:hAnsi="Calibri" w:cs="Calibri"/>
                <w:bCs/>
              </w:rPr>
              <w:t xml:space="preserve">Wydatki inwestycyjne jednostek budżetowych </w:t>
            </w:r>
          </w:p>
          <w:p w14:paraId="6421C85B" w14:textId="720E7B15" w:rsidR="00497A99" w:rsidRPr="001A5188" w:rsidRDefault="00497A99" w:rsidP="00497A99">
            <w:pPr>
              <w:pStyle w:val="NormalnyWeb"/>
              <w:rPr>
                <w:rFonts w:asciiTheme="minorHAnsi" w:hAnsiTheme="minorHAnsi" w:cstheme="minorHAnsi"/>
              </w:rPr>
            </w:pPr>
            <w:r w:rsidRPr="00C83328">
              <w:rPr>
                <w:rFonts w:ascii="Calibri" w:hAnsi="Calibri" w:cs="Calibri"/>
                <w:bCs/>
                <w:sz w:val="18"/>
                <w:szCs w:val="18"/>
              </w:rPr>
              <w:t>„</w:t>
            </w:r>
            <w:r>
              <w:rPr>
                <w:rFonts w:ascii="Calibri" w:hAnsi="Calibri" w:cs="Calibri"/>
                <w:bCs/>
                <w:sz w:val="18"/>
                <w:szCs w:val="18"/>
              </w:rPr>
              <w:t>Modernizacja budynku OSP w Jednorożcu w zakresie instalacji elektrycznej i cieplnej”</w:t>
            </w:r>
          </w:p>
        </w:tc>
        <w:tc>
          <w:tcPr>
            <w:tcW w:w="1465" w:type="dxa"/>
            <w:tcBorders>
              <w:top w:val="outset" w:sz="6" w:space="0" w:color="000000"/>
              <w:left w:val="outset" w:sz="6" w:space="0" w:color="000000"/>
              <w:bottom w:val="outset" w:sz="6" w:space="0" w:color="000000"/>
              <w:right w:val="outset" w:sz="6" w:space="0" w:color="000000"/>
            </w:tcBorders>
          </w:tcPr>
          <w:p w14:paraId="7F102771" w14:textId="3094B9B5" w:rsidR="00497A99" w:rsidRPr="004F660A" w:rsidRDefault="00497A99" w:rsidP="00497A99">
            <w:pPr>
              <w:pStyle w:val="NormalnyWeb"/>
              <w:jc w:val="center"/>
              <w:rPr>
                <w:rFonts w:asciiTheme="minorHAnsi" w:hAnsiTheme="minorHAnsi" w:cstheme="minorHAnsi"/>
                <w:bCs/>
                <w:i/>
                <w:iCs/>
              </w:rPr>
            </w:pPr>
            <w:r>
              <w:rPr>
                <w:rFonts w:ascii="Calibri" w:hAnsi="Calibri" w:cs="Calibri"/>
                <w:bCs/>
              </w:rPr>
              <w:t>40.000,00</w:t>
            </w:r>
          </w:p>
        </w:tc>
        <w:tc>
          <w:tcPr>
            <w:tcW w:w="1465" w:type="dxa"/>
            <w:tcBorders>
              <w:top w:val="outset" w:sz="6" w:space="0" w:color="000000"/>
              <w:left w:val="outset" w:sz="6" w:space="0" w:color="000000"/>
              <w:bottom w:val="outset" w:sz="6" w:space="0" w:color="000000"/>
              <w:right w:val="outset" w:sz="6" w:space="0" w:color="000000"/>
            </w:tcBorders>
          </w:tcPr>
          <w:p w14:paraId="29C618D5" w14:textId="30F0DDCE" w:rsidR="00497A99" w:rsidRPr="004F660A" w:rsidRDefault="00497A99" w:rsidP="00497A99">
            <w:pPr>
              <w:pStyle w:val="NormalnyWeb"/>
              <w:jc w:val="center"/>
              <w:rPr>
                <w:rFonts w:asciiTheme="minorHAnsi" w:hAnsiTheme="minorHAnsi" w:cstheme="minorHAnsi"/>
                <w:bCs/>
                <w:i/>
                <w:iCs/>
              </w:rPr>
            </w:pPr>
            <w:r>
              <w:rPr>
                <w:rFonts w:ascii="Calibri" w:hAnsi="Calibri" w:cs="Calibri"/>
                <w:bCs/>
              </w:rPr>
              <w:t>40.000,00</w:t>
            </w:r>
          </w:p>
        </w:tc>
        <w:tc>
          <w:tcPr>
            <w:tcW w:w="1271" w:type="dxa"/>
            <w:tcBorders>
              <w:top w:val="outset" w:sz="6" w:space="0" w:color="000000"/>
              <w:left w:val="outset" w:sz="6" w:space="0" w:color="000000"/>
              <w:bottom w:val="outset" w:sz="6" w:space="0" w:color="000000"/>
              <w:right w:val="outset" w:sz="6" w:space="0" w:color="000000"/>
            </w:tcBorders>
          </w:tcPr>
          <w:p w14:paraId="2FB363BE" w14:textId="2250F1FF" w:rsidR="00497A99" w:rsidRPr="001A5188" w:rsidRDefault="00497A99" w:rsidP="00497A99">
            <w:pPr>
              <w:pStyle w:val="NormalnyWeb"/>
              <w:jc w:val="center"/>
              <w:rPr>
                <w:rFonts w:asciiTheme="minorHAnsi" w:hAnsiTheme="minorHAnsi" w:cstheme="minorHAnsi"/>
              </w:rPr>
            </w:pPr>
            <w:r>
              <w:rPr>
                <w:rFonts w:asciiTheme="minorHAnsi" w:hAnsiTheme="minorHAnsi" w:cstheme="minorHAnsi"/>
              </w:rPr>
              <w:t>100,00</w:t>
            </w:r>
          </w:p>
        </w:tc>
      </w:tr>
      <w:tr w:rsidR="00497A99" w:rsidRPr="001A5188" w14:paraId="3BF7C740"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C779304" w14:textId="54A52FF1" w:rsidR="00497A99" w:rsidRPr="001A5188" w:rsidRDefault="00497A99" w:rsidP="00497A99">
            <w:pPr>
              <w:rPr>
                <w:rFonts w:asciiTheme="minorHAnsi" w:hAnsiTheme="minorHAnsi" w:cstheme="minorHAnsi"/>
              </w:rPr>
            </w:pPr>
            <w:r>
              <w:rPr>
                <w:rFonts w:ascii="Calibri" w:hAnsi="Calibri" w:cs="Calibri"/>
                <w:b/>
                <w:bCs/>
              </w:rPr>
              <w:t>900</w:t>
            </w:r>
          </w:p>
        </w:tc>
        <w:tc>
          <w:tcPr>
            <w:tcW w:w="984" w:type="dxa"/>
            <w:tcBorders>
              <w:top w:val="outset" w:sz="6" w:space="0" w:color="000000"/>
              <w:left w:val="outset" w:sz="6" w:space="0" w:color="000000"/>
              <w:bottom w:val="outset" w:sz="6" w:space="0" w:color="000000"/>
              <w:right w:val="outset" w:sz="6" w:space="0" w:color="000000"/>
            </w:tcBorders>
          </w:tcPr>
          <w:p w14:paraId="724FE8C0" w14:textId="77777777" w:rsidR="00497A99" w:rsidRPr="001A5188" w:rsidRDefault="00497A99" w:rsidP="00497A99">
            <w:pPr>
              <w:rPr>
                <w:rFonts w:asciiTheme="minorHAnsi" w:hAnsiTheme="minorHAnsi" w:cstheme="minorHAnsi"/>
              </w:rPr>
            </w:pPr>
          </w:p>
        </w:tc>
        <w:tc>
          <w:tcPr>
            <w:tcW w:w="821" w:type="dxa"/>
            <w:tcBorders>
              <w:top w:val="outset" w:sz="6" w:space="0" w:color="000000"/>
              <w:left w:val="outset" w:sz="6" w:space="0" w:color="000000"/>
              <w:bottom w:val="outset" w:sz="6" w:space="0" w:color="000000"/>
              <w:right w:val="outset" w:sz="6" w:space="0" w:color="000000"/>
            </w:tcBorders>
          </w:tcPr>
          <w:p w14:paraId="7EA107F4" w14:textId="5DA62A0D" w:rsidR="00497A99" w:rsidRPr="001A5188" w:rsidRDefault="00497A99" w:rsidP="00497A9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02BB25BD" w14:textId="602D0C90" w:rsidR="00497A99" w:rsidRPr="001A5188" w:rsidRDefault="00497A99" w:rsidP="00497A99">
            <w:pPr>
              <w:pStyle w:val="NormalnyWeb"/>
              <w:rPr>
                <w:rFonts w:asciiTheme="minorHAnsi" w:hAnsiTheme="minorHAnsi" w:cstheme="minorHAnsi"/>
              </w:rPr>
            </w:pPr>
            <w:r w:rsidRPr="004D35B5">
              <w:rPr>
                <w:rFonts w:ascii="Calibri" w:hAnsi="Calibri" w:cs="Calibri"/>
                <w:b/>
                <w:bCs/>
              </w:rPr>
              <w:t>Gospodarka komunalna i ochrona środowiska</w:t>
            </w:r>
          </w:p>
        </w:tc>
        <w:tc>
          <w:tcPr>
            <w:tcW w:w="1465" w:type="dxa"/>
            <w:tcBorders>
              <w:top w:val="outset" w:sz="6" w:space="0" w:color="000000"/>
              <w:left w:val="outset" w:sz="6" w:space="0" w:color="000000"/>
              <w:bottom w:val="outset" w:sz="6" w:space="0" w:color="000000"/>
              <w:right w:val="outset" w:sz="6" w:space="0" w:color="000000"/>
            </w:tcBorders>
          </w:tcPr>
          <w:p w14:paraId="60A36E25" w14:textId="3B47CC40" w:rsidR="00497A99" w:rsidRPr="004F660A" w:rsidRDefault="00497A99" w:rsidP="00497A99">
            <w:pPr>
              <w:pStyle w:val="NormalnyWeb"/>
              <w:jc w:val="center"/>
              <w:rPr>
                <w:rFonts w:asciiTheme="minorHAnsi" w:hAnsiTheme="minorHAnsi" w:cstheme="minorHAnsi"/>
                <w:bCs/>
              </w:rPr>
            </w:pPr>
            <w:r>
              <w:rPr>
                <w:rFonts w:ascii="Calibri" w:hAnsi="Calibri" w:cs="Calibri"/>
                <w:b/>
              </w:rPr>
              <w:t>4</w:t>
            </w:r>
            <w:r w:rsidRPr="004D35B5">
              <w:rPr>
                <w:rFonts w:ascii="Calibri" w:hAnsi="Calibri" w:cs="Calibri"/>
                <w:b/>
              </w:rPr>
              <w:t>3.856,00</w:t>
            </w:r>
          </w:p>
        </w:tc>
        <w:tc>
          <w:tcPr>
            <w:tcW w:w="1465" w:type="dxa"/>
            <w:tcBorders>
              <w:top w:val="outset" w:sz="6" w:space="0" w:color="000000"/>
              <w:left w:val="outset" w:sz="6" w:space="0" w:color="000000"/>
              <w:bottom w:val="outset" w:sz="6" w:space="0" w:color="000000"/>
              <w:right w:val="outset" w:sz="6" w:space="0" w:color="000000"/>
            </w:tcBorders>
          </w:tcPr>
          <w:p w14:paraId="78C55AE8" w14:textId="68850C39" w:rsidR="00497A99" w:rsidRPr="00397069" w:rsidRDefault="00397069" w:rsidP="00497A99">
            <w:pPr>
              <w:pStyle w:val="NormalnyWeb"/>
              <w:jc w:val="center"/>
              <w:rPr>
                <w:rFonts w:asciiTheme="minorHAnsi" w:hAnsiTheme="minorHAnsi" w:cstheme="minorHAnsi"/>
                <w:b/>
              </w:rPr>
            </w:pPr>
            <w:r w:rsidRPr="00397069">
              <w:rPr>
                <w:rFonts w:asciiTheme="minorHAnsi" w:hAnsiTheme="minorHAnsi" w:cstheme="minorHAnsi"/>
                <w:b/>
              </w:rPr>
              <w:t>42.80</w:t>
            </w:r>
            <w:r w:rsidR="007E48D4">
              <w:rPr>
                <w:rFonts w:asciiTheme="minorHAnsi" w:hAnsiTheme="minorHAnsi" w:cstheme="minorHAnsi"/>
                <w:b/>
              </w:rPr>
              <w:t>5</w:t>
            </w:r>
            <w:r w:rsidRPr="00397069">
              <w:rPr>
                <w:rFonts w:asciiTheme="minorHAnsi" w:hAnsiTheme="minorHAnsi" w:cstheme="minorHAnsi"/>
                <w:b/>
              </w:rPr>
              <w:t>,00</w:t>
            </w:r>
          </w:p>
        </w:tc>
        <w:tc>
          <w:tcPr>
            <w:tcW w:w="1271" w:type="dxa"/>
            <w:tcBorders>
              <w:top w:val="outset" w:sz="6" w:space="0" w:color="000000"/>
              <w:left w:val="outset" w:sz="6" w:space="0" w:color="000000"/>
              <w:bottom w:val="outset" w:sz="6" w:space="0" w:color="000000"/>
              <w:right w:val="outset" w:sz="6" w:space="0" w:color="000000"/>
            </w:tcBorders>
          </w:tcPr>
          <w:p w14:paraId="463D627A" w14:textId="204BB906" w:rsidR="00497A99" w:rsidRPr="00397069" w:rsidRDefault="00397069" w:rsidP="00497A99">
            <w:pPr>
              <w:pStyle w:val="NormalnyWeb"/>
              <w:jc w:val="center"/>
              <w:rPr>
                <w:rFonts w:asciiTheme="minorHAnsi" w:hAnsiTheme="minorHAnsi" w:cstheme="minorHAnsi"/>
                <w:b/>
              </w:rPr>
            </w:pPr>
            <w:r w:rsidRPr="00397069">
              <w:rPr>
                <w:rFonts w:asciiTheme="minorHAnsi" w:hAnsiTheme="minorHAnsi" w:cstheme="minorHAnsi"/>
                <w:b/>
              </w:rPr>
              <w:t>97,61</w:t>
            </w:r>
          </w:p>
        </w:tc>
      </w:tr>
      <w:tr w:rsidR="00397069" w:rsidRPr="001A5188" w14:paraId="25E29C3C"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2BA3AF6D" w14:textId="77777777" w:rsidR="00397069" w:rsidRPr="001A5188" w:rsidRDefault="00397069" w:rsidP="00397069">
            <w:pPr>
              <w:rPr>
                <w:rFonts w:asciiTheme="minorHAnsi" w:hAnsiTheme="minorHAnsi" w:cstheme="minorHAnsi"/>
              </w:rPr>
            </w:pPr>
          </w:p>
        </w:tc>
        <w:tc>
          <w:tcPr>
            <w:tcW w:w="984" w:type="dxa"/>
            <w:tcBorders>
              <w:top w:val="outset" w:sz="6" w:space="0" w:color="000000"/>
              <w:left w:val="outset" w:sz="6" w:space="0" w:color="000000"/>
              <w:bottom w:val="outset" w:sz="6" w:space="0" w:color="000000"/>
              <w:right w:val="outset" w:sz="6" w:space="0" w:color="000000"/>
            </w:tcBorders>
          </w:tcPr>
          <w:p w14:paraId="418DC5E2" w14:textId="4C738838" w:rsidR="00397069" w:rsidRPr="001A5188" w:rsidRDefault="00397069" w:rsidP="00397069">
            <w:pPr>
              <w:rPr>
                <w:rFonts w:asciiTheme="minorHAnsi" w:hAnsiTheme="minorHAnsi" w:cstheme="minorHAnsi"/>
              </w:rPr>
            </w:pPr>
            <w:r w:rsidRPr="004D35B5">
              <w:rPr>
                <w:rFonts w:ascii="Calibri" w:hAnsi="Calibri" w:cs="Calibri"/>
                <w:i/>
                <w:iCs/>
              </w:rPr>
              <w:t>900</w:t>
            </w:r>
            <w:r>
              <w:rPr>
                <w:rFonts w:ascii="Calibri" w:hAnsi="Calibri" w:cs="Calibri"/>
                <w:i/>
                <w:iCs/>
              </w:rPr>
              <w:t>0</w:t>
            </w:r>
            <w:r w:rsidRPr="004D35B5">
              <w:rPr>
                <w:rFonts w:ascii="Calibri" w:hAnsi="Calibri" w:cs="Calibri"/>
                <w:i/>
                <w:iCs/>
              </w:rPr>
              <w:t>5</w:t>
            </w:r>
          </w:p>
        </w:tc>
        <w:tc>
          <w:tcPr>
            <w:tcW w:w="821" w:type="dxa"/>
            <w:tcBorders>
              <w:top w:val="outset" w:sz="6" w:space="0" w:color="000000"/>
              <w:left w:val="outset" w:sz="6" w:space="0" w:color="000000"/>
              <w:bottom w:val="outset" w:sz="6" w:space="0" w:color="000000"/>
              <w:right w:val="outset" w:sz="6" w:space="0" w:color="000000"/>
            </w:tcBorders>
          </w:tcPr>
          <w:p w14:paraId="76ED4E68" w14:textId="2C6E9A0C" w:rsidR="00397069" w:rsidRPr="001A5188" w:rsidRDefault="00397069" w:rsidP="0039706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08E5EDC9" w14:textId="073DA570" w:rsidR="00397069" w:rsidRPr="001A5188" w:rsidRDefault="00397069" w:rsidP="00397069">
            <w:pPr>
              <w:pStyle w:val="NormalnyWeb"/>
              <w:rPr>
                <w:rFonts w:asciiTheme="minorHAnsi" w:hAnsiTheme="minorHAnsi" w:cstheme="minorHAnsi"/>
              </w:rPr>
            </w:pPr>
            <w:r w:rsidRPr="00692B40">
              <w:rPr>
                <w:rFonts w:ascii="Calibri" w:hAnsi="Calibri" w:cs="Calibri"/>
                <w:i/>
                <w:iCs/>
              </w:rPr>
              <w:t>Ochrona powietrza atmosferycznego i klimatu</w:t>
            </w:r>
          </w:p>
        </w:tc>
        <w:tc>
          <w:tcPr>
            <w:tcW w:w="1465" w:type="dxa"/>
            <w:tcBorders>
              <w:top w:val="outset" w:sz="6" w:space="0" w:color="000000"/>
              <w:left w:val="outset" w:sz="6" w:space="0" w:color="000000"/>
              <w:bottom w:val="outset" w:sz="6" w:space="0" w:color="000000"/>
              <w:right w:val="outset" w:sz="6" w:space="0" w:color="000000"/>
            </w:tcBorders>
          </w:tcPr>
          <w:p w14:paraId="77DFF130" w14:textId="63006C0A" w:rsidR="00397069" w:rsidRPr="004F660A" w:rsidRDefault="00397069" w:rsidP="00397069">
            <w:pPr>
              <w:pStyle w:val="NormalnyWeb"/>
              <w:jc w:val="center"/>
              <w:rPr>
                <w:rFonts w:asciiTheme="minorHAnsi" w:hAnsiTheme="minorHAnsi" w:cstheme="minorHAnsi"/>
                <w:bCs/>
              </w:rPr>
            </w:pPr>
            <w:r w:rsidRPr="004D35B5">
              <w:rPr>
                <w:rFonts w:ascii="Calibri" w:hAnsi="Calibri" w:cs="Calibri"/>
                <w:bCs/>
                <w:i/>
                <w:iCs/>
              </w:rPr>
              <w:t>33.856,00</w:t>
            </w:r>
          </w:p>
        </w:tc>
        <w:tc>
          <w:tcPr>
            <w:tcW w:w="1465" w:type="dxa"/>
            <w:tcBorders>
              <w:top w:val="outset" w:sz="6" w:space="0" w:color="000000"/>
              <w:left w:val="outset" w:sz="6" w:space="0" w:color="000000"/>
              <w:bottom w:val="outset" w:sz="6" w:space="0" w:color="000000"/>
              <w:right w:val="outset" w:sz="6" w:space="0" w:color="000000"/>
            </w:tcBorders>
          </w:tcPr>
          <w:p w14:paraId="6534AEFA" w14:textId="2ABDD3DF" w:rsidR="00397069" w:rsidRPr="004F660A" w:rsidRDefault="00397069" w:rsidP="00397069">
            <w:pPr>
              <w:pStyle w:val="NormalnyWeb"/>
              <w:jc w:val="center"/>
              <w:rPr>
                <w:rFonts w:asciiTheme="minorHAnsi" w:hAnsiTheme="minorHAnsi" w:cstheme="minorHAnsi"/>
                <w:bCs/>
              </w:rPr>
            </w:pPr>
            <w:r w:rsidRPr="004D35B5">
              <w:rPr>
                <w:rFonts w:ascii="Calibri" w:hAnsi="Calibri" w:cs="Calibri"/>
                <w:bCs/>
                <w:i/>
                <w:iCs/>
              </w:rPr>
              <w:t>33.85</w:t>
            </w:r>
            <w:r w:rsidR="007E48D4">
              <w:rPr>
                <w:rFonts w:ascii="Calibri" w:hAnsi="Calibri" w:cs="Calibri"/>
                <w:bCs/>
                <w:i/>
                <w:iCs/>
              </w:rPr>
              <w:t>5</w:t>
            </w:r>
            <w:r w:rsidRPr="004D35B5">
              <w:rPr>
                <w:rFonts w:ascii="Calibri" w:hAnsi="Calibri" w:cs="Calibri"/>
                <w:bCs/>
                <w:i/>
                <w:iCs/>
              </w:rPr>
              <w:t>,00</w:t>
            </w:r>
          </w:p>
        </w:tc>
        <w:tc>
          <w:tcPr>
            <w:tcW w:w="1271" w:type="dxa"/>
            <w:tcBorders>
              <w:top w:val="outset" w:sz="6" w:space="0" w:color="000000"/>
              <w:left w:val="outset" w:sz="6" w:space="0" w:color="000000"/>
              <w:bottom w:val="outset" w:sz="6" w:space="0" w:color="000000"/>
              <w:right w:val="outset" w:sz="6" w:space="0" w:color="000000"/>
            </w:tcBorders>
          </w:tcPr>
          <w:p w14:paraId="3129A66E" w14:textId="6633C08C" w:rsidR="00397069" w:rsidRPr="00397069" w:rsidRDefault="00397069" w:rsidP="00397069">
            <w:pPr>
              <w:pStyle w:val="NormalnyWeb"/>
              <w:jc w:val="center"/>
              <w:rPr>
                <w:rFonts w:asciiTheme="minorHAnsi" w:hAnsiTheme="minorHAnsi" w:cstheme="minorHAnsi"/>
                <w:i/>
                <w:iCs/>
              </w:rPr>
            </w:pPr>
            <w:r w:rsidRPr="00397069">
              <w:rPr>
                <w:rFonts w:asciiTheme="minorHAnsi" w:hAnsiTheme="minorHAnsi" w:cstheme="minorHAnsi"/>
                <w:i/>
                <w:iCs/>
              </w:rPr>
              <w:t>100,00</w:t>
            </w:r>
          </w:p>
        </w:tc>
      </w:tr>
      <w:tr w:rsidR="00397069" w:rsidRPr="001A5188" w14:paraId="323919C1"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19774DDD" w14:textId="330C21EC" w:rsidR="00397069" w:rsidRPr="001A5188" w:rsidRDefault="00397069" w:rsidP="00397069">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tcPr>
          <w:p w14:paraId="10F2D987" w14:textId="77777777" w:rsidR="00397069" w:rsidRPr="001A5188" w:rsidRDefault="00397069" w:rsidP="00397069">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tcPr>
          <w:p w14:paraId="4F8FBE89" w14:textId="223D97DF" w:rsidR="00397069" w:rsidRPr="001A5188" w:rsidRDefault="00397069" w:rsidP="00397069">
            <w:pPr>
              <w:pStyle w:val="NormalnyWeb"/>
              <w:jc w:val="center"/>
              <w:rPr>
                <w:rFonts w:asciiTheme="minorHAnsi" w:hAnsiTheme="minorHAnsi" w:cstheme="minorHAnsi"/>
              </w:rPr>
            </w:pPr>
            <w:r>
              <w:rPr>
                <w:rFonts w:ascii="Calibri" w:hAnsi="Calibri" w:cs="Calibri"/>
              </w:rPr>
              <w:t>4300</w:t>
            </w:r>
          </w:p>
        </w:tc>
        <w:tc>
          <w:tcPr>
            <w:tcW w:w="2456" w:type="dxa"/>
            <w:tcBorders>
              <w:top w:val="outset" w:sz="6" w:space="0" w:color="000000"/>
              <w:left w:val="outset" w:sz="6" w:space="0" w:color="000000"/>
              <w:bottom w:val="outset" w:sz="6" w:space="0" w:color="000000"/>
              <w:right w:val="outset" w:sz="6" w:space="0" w:color="000000"/>
            </w:tcBorders>
          </w:tcPr>
          <w:p w14:paraId="588D6F96" w14:textId="2FF8107E" w:rsidR="00397069" w:rsidRPr="001A5188" w:rsidRDefault="00397069" w:rsidP="00397069">
            <w:pPr>
              <w:pStyle w:val="NormalnyWeb"/>
              <w:rPr>
                <w:rFonts w:asciiTheme="minorHAnsi" w:hAnsiTheme="minorHAnsi" w:cstheme="minorHAnsi"/>
              </w:rPr>
            </w:pPr>
            <w:r>
              <w:rPr>
                <w:rFonts w:ascii="Calibri" w:hAnsi="Calibri" w:cs="Calibri"/>
                <w:bCs/>
              </w:rPr>
              <w:t>Zakup usług pozostałych</w:t>
            </w:r>
          </w:p>
        </w:tc>
        <w:tc>
          <w:tcPr>
            <w:tcW w:w="1465" w:type="dxa"/>
            <w:tcBorders>
              <w:top w:val="outset" w:sz="6" w:space="0" w:color="000000"/>
              <w:left w:val="outset" w:sz="6" w:space="0" w:color="000000"/>
              <w:bottom w:val="outset" w:sz="6" w:space="0" w:color="000000"/>
              <w:right w:val="outset" w:sz="6" w:space="0" w:color="000000"/>
            </w:tcBorders>
          </w:tcPr>
          <w:p w14:paraId="44FEBF88" w14:textId="5A9D7A61" w:rsidR="00397069" w:rsidRPr="009B4378" w:rsidRDefault="00397069" w:rsidP="00397069">
            <w:pPr>
              <w:pStyle w:val="NormalnyWeb"/>
              <w:jc w:val="center"/>
              <w:rPr>
                <w:rFonts w:asciiTheme="minorHAnsi" w:hAnsiTheme="minorHAnsi" w:cstheme="minorHAnsi"/>
                <w:b/>
                <w:bCs/>
              </w:rPr>
            </w:pPr>
            <w:r>
              <w:rPr>
                <w:rFonts w:ascii="Calibri" w:hAnsi="Calibri" w:cs="Calibri"/>
                <w:bCs/>
              </w:rPr>
              <w:t>33.856,00</w:t>
            </w:r>
          </w:p>
        </w:tc>
        <w:tc>
          <w:tcPr>
            <w:tcW w:w="1465" w:type="dxa"/>
            <w:tcBorders>
              <w:top w:val="outset" w:sz="6" w:space="0" w:color="000000"/>
              <w:left w:val="outset" w:sz="6" w:space="0" w:color="000000"/>
              <w:bottom w:val="outset" w:sz="6" w:space="0" w:color="000000"/>
              <w:right w:val="outset" w:sz="6" w:space="0" w:color="000000"/>
            </w:tcBorders>
          </w:tcPr>
          <w:p w14:paraId="7C06AFC6" w14:textId="77875727" w:rsidR="00397069" w:rsidRPr="009B4378" w:rsidRDefault="00397069" w:rsidP="00397069">
            <w:pPr>
              <w:pStyle w:val="NormalnyWeb"/>
              <w:jc w:val="center"/>
              <w:rPr>
                <w:rFonts w:asciiTheme="minorHAnsi" w:hAnsiTheme="minorHAnsi" w:cstheme="minorHAnsi"/>
                <w:b/>
                <w:bCs/>
              </w:rPr>
            </w:pPr>
            <w:r>
              <w:rPr>
                <w:rFonts w:ascii="Calibri" w:hAnsi="Calibri" w:cs="Calibri"/>
                <w:bCs/>
              </w:rPr>
              <w:t>33.85</w:t>
            </w:r>
            <w:r w:rsidR="007E48D4">
              <w:rPr>
                <w:rFonts w:ascii="Calibri" w:hAnsi="Calibri" w:cs="Calibri"/>
                <w:bCs/>
              </w:rPr>
              <w:t>5</w:t>
            </w:r>
            <w:r>
              <w:rPr>
                <w:rFonts w:ascii="Calibri" w:hAnsi="Calibri" w:cs="Calibri"/>
                <w:bCs/>
              </w:rPr>
              <w:t>,00</w:t>
            </w:r>
          </w:p>
        </w:tc>
        <w:tc>
          <w:tcPr>
            <w:tcW w:w="1271" w:type="dxa"/>
            <w:tcBorders>
              <w:top w:val="outset" w:sz="6" w:space="0" w:color="000000"/>
              <w:left w:val="outset" w:sz="6" w:space="0" w:color="000000"/>
              <w:bottom w:val="outset" w:sz="6" w:space="0" w:color="000000"/>
              <w:right w:val="outset" w:sz="6" w:space="0" w:color="000000"/>
            </w:tcBorders>
          </w:tcPr>
          <w:p w14:paraId="27924A4C" w14:textId="0F7AADB6" w:rsidR="00397069" w:rsidRPr="00397069" w:rsidRDefault="00397069" w:rsidP="00397069">
            <w:pPr>
              <w:pStyle w:val="NormalnyWeb"/>
              <w:jc w:val="center"/>
              <w:rPr>
                <w:rFonts w:asciiTheme="minorHAnsi" w:hAnsiTheme="minorHAnsi" w:cstheme="minorHAnsi"/>
              </w:rPr>
            </w:pPr>
            <w:r w:rsidRPr="00397069">
              <w:rPr>
                <w:rFonts w:asciiTheme="minorHAnsi" w:hAnsiTheme="minorHAnsi" w:cstheme="minorHAnsi"/>
              </w:rPr>
              <w:t>100,00</w:t>
            </w:r>
          </w:p>
        </w:tc>
      </w:tr>
      <w:tr w:rsidR="00397069" w:rsidRPr="001A5188" w14:paraId="56E75B1D"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539DDA47" w14:textId="77777777" w:rsidR="00397069" w:rsidRPr="001A5188" w:rsidRDefault="00397069" w:rsidP="00397069">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tcPr>
          <w:p w14:paraId="69CBB579" w14:textId="666CB573" w:rsidR="00397069" w:rsidRPr="001A5188" w:rsidRDefault="00397069" w:rsidP="00397069">
            <w:pPr>
              <w:rPr>
                <w:rFonts w:asciiTheme="minorHAnsi" w:hAnsiTheme="minorHAnsi" w:cstheme="minorHAnsi"/>
                <w:b/>
              </w:rPr>
            </w:pPr>
            <w:r w:rsidRPr="00692B40">
              <w:rPr>
                <w:rFonts w:ascii="Calibri" w:hAnsi="Calibri" w:cs="Calibri"/>
                <w:i/>
                <w:iCs/>
              </w:rPr>
              <w:t>90095</w:t>
            </w:r>
          </w:p>
        </w:tc>
        <w:tc>
          <w:tcPr>
            <w:tcW w:w="821" w:type="dxa"/>
            <w:tcBorders>
              <w:top w:val="outset" w:sz="6" w:space="0" w:color="000000"/>
              <w:left w:val="outset" w:sz="6" w:space="0" w:color="000000"/>
              <w:bottom w:val="outset" w:sz="6" w:space="0" w:color="000000"/>
              <w:right w:val="outset" w:sz="6" w:space="0" w:color="000000"/>
            </w:tcBorders>
          </w:tcPr>
          <w:p w14:paraId="46FDE170" w14:textId="77777777" w:rsidR="00397069" w:rsidRPr="001A5188" w:rsidRDefault="00397069" w:rsidP="00397069">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14BE508B" w14:textId="7379F14A" w:rsidR="00397069" w:rsidRPr="001A5188" w:rsidRDefault="00397069" w:rsidP="00397069">
            <w:pPr>
              <w:pStyle w:val="NormalnyWeb"/>
              <w:rPr>
                <w:rFonts w:asciiTheme="minorHAnsi" w:hAnsiTheme="minorHAnsi" w:cstheme="minorHAnsi"/>
              </w:rPr>
            </w:pPr>
            <w:r>
              <w:rPr>
                <w:rFonts w:ascii="Calibri" w:hAnsi="Calibri" w:cs="Calibr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6424A994" w14:textId="282A8F08" w:rsidR="00397069" w:rsidRPr="00397069" w:rsidRDefault="00397069" w:rsidP="00397069">
            <w:pPr>
              <w:pStyle w:val="NormalnyWeb"/>
              <w:jc w:val="center"/>
              <w:rPr>
                <w:rFonts w:asciiTheme="minorHAnsi" w:hAnsiTheme="minorHAnsi" w:cstheme="minorHAnsi"/>
                <w:bCs/>
                <w:i/>
                <w:iCs/>
              </w:rPr>
            </w:pPr>
            <w:r w:rsidRPr="00397069">
              <w:rPr>
                <w:rFonts w:ascii="Calibri" w:hAnsi="Calibri" w:cs="Calibri"/>
                <w:bCs/>
                <w:i/>
                <w:iCs/>
              </w:rPr>
              <w:t>10.000,00</w:t>
            </w:r>
          </w:p>
        </w:tc>
        <w:tc>
          <w:tcPr>
            <w:tcW w:w="1465" w:type="dxa"/>
            <w:tcBorders>
              <w:top w:val="outset" w:sz="6" w:space="0" w:color="000000"/>
              <w:left w:val="outset" w:sz="6" w:space="0" w:color="000000"/>
              <w:bottom w:val="outset" w:sz="6" w:space="0" w:color="000000"/>
              <w:right w:val="outset" w:sz="6" w:space="0" w:color="000000"/>
            </w:tcBorders>
          </w:tcPr>
          <w:p w14:paraId="6D8A7EBC" w14:textId="240CF2FE" w:rsidR="00397069" w:rsidRPr="00397069" w:rsidRDefault="00397069" w:rsidP="00397069">
            <w:pPr>
              <w:pStyle w:val="NormalnyWeb"/>
              <w:jc w:val="center"/>
              <w:rPr>
                <w:rFonts w:asciiTheme="minorHAnsi" w:hAnsiTheme="minorHAnsi" w:cstheme="minorHAnsi"/>
                <w:bCs/>
                <w:i/>
                <w:iCs/>
              </w:rPr>
            </w:pPr>
            <w:r w:rsidRPr="00397069">
              <w:rPr>
                <w:rFonts w:asciiTheme="minorHAnsi" w:hAnsiTheme="minorHAnsi" w:cstheme="minorHAnsi"/>
                <w:bCs/>
                <w:i/>
                <w:iCs/>
              </w:rPr>
              <w:t>8.950,00</w:t>
            </w:r>
          </w:p>
        </w:tc>
        <w:tc>
          <w:tcPr>
            <w:tcW w:w="1271" w:type="dxa"/>
            <w:tcBorders>
              <w:top w:val="outset" w:sz="6" w:space="0" w:color="000000"/>
              <w:left w:val="outset" w:sz="6" w:space="0" w:color="000000"/>
              <w:bottom w:val="outset" w:sz="6" w:space="0" w:color="000000"/>
              <w:right w:val="outset" w:sz="6" w:space="0" w:color="000000"/>
            </w:tcBorders>
          </w:tcPr>
          <w:p w14:paraId="752CE8AE" w14:textId="1FD2CE92" w:rsidR="00397069" w:rsidRPr="00397069" w:rsidRDefault="00397069" w:rsidP="00397069">
            <w:pPr>
              <w:pStyle w:val="NormalnyWeb"/>
              <w:jc w:val="center"/>
              <w:rPr>
                <w:rFonts w:asciiTheme="minorHAnsi" w:hAnsiTheme="minorHAnsi" w:cstheme="minorHAnsi"/>
                <w:i/>
                <w:iCs/>
              </w:rPr>
            </w:pPr>
            <w:r w:rsidRPr="00397069">
              <w:rPr>
                <w:rFonts w:asciiTheme="minorHAnsi" w:hAnsiTheme="minorHAnsi" w:cstheme="minorHAnsi"/>
                <w:i/>
                <w:iCs/>
              </w:rPr>
              <w:t>89,50</w:t>
            </w:r>
          </w:p>
        </w:tc>
      </w:tr>
      <w:tr w:rsidR="00397069" w:rsidRPr="001A5188" w14:paraId="5C0FEF64" w14:textId="77777777" w:rsidTr="00497A99">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049F43C7" w14:textId="77777777" w:rsidR="00397069" w:rsidRPr="001A5188" w:rsidRDefault="00397069" w:rsidP="00397069">
            <w:pPr>
              <w:rPr>
                <w:rFonts w:asciiTheme="minorHAnsi" w:hAnsiTheme="minorHAnsi" w:cstheme="minorHAnsi"/>
                <w:b/>
              </w:rPr>
            </w:pPr>
          </w:p>
        </w:tc>
        <w:tc>
          <w:tcPr>
            <w:tcW w:w="984" w:type="dxa"/>
            <w:tcBorders>
              <w:top w:val="outset" w:sz="6" w:space="0" w:color="000000"/>
              <w:left w:val="outset" w:sz="6" w:space="0" w:color="000000"/>
              <w:bottom w:val="outset" w:sz="6" w:space="0" w:color="000000"/>
              <w:right w:val="outset" w:sz="6" w:space="0" w:color="000000"/>
            </w:tcBorders>
          </w:tcPr>
          <w:p w14:paraId="6CF7CD68" w14:textId="77777777" w:rsidR="00397069" w:rsidRPr="001A5188" w:rsidRDefault="00397069" w:rsidP="00397069">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tcPr>
          <w:p w14:paraId="798FFDBF" w14:textId="03BDF629" w:rsidR="00397069" w:rsidRPr="001A5188" w:rsidRDefault="00397069" w:rsidP="00397069">
            <w:pPr>
              <w:pStyle w:val="NormalnyWeb"/>
              <w:jc w:val="center"/>
              <w:rPr>
                <w:rFonts w:asciiTheme="minorHAnsi" w:hAnsiTheme="minorHAnsi" w:cstheme="minorHAnsi"/>
              </w:rPr>
            </w:pPr>
            <w:r>
              <w:rPr>
                <w:rFonts w:ascii="Calibri" w:hAnsi="Calibri" w:cs="Calibri"/>
              </w:rPr>
              <w:t>4300</w:t>
            </w:r>
          </w:p>
        </w:tc>
        <w:tc>
          <w:tcPr>
            <w:tcW w:w="2456" w:type="dxa"/>
            <w:tcBorders>
              <w:top w:val="outset" w:sz="6" w:space="0" w:color="000000"/>
              <w:left w:val="outset" w:sz="6" w:space="0" w:color="000000"/>
              <w:bottom w:val="outset" w:sz="6" w:space="0" w:color="000000"/>
              <w:right w:val="outset" w:sz="6" w:space="0" w:color="000000"/>
            </w:tcBorders>
          </w:tcPr>
          <w:p w14:paraId="2406890A" w14:textId="2999249D" w:rsidR="00397069" w:rsidRPr="001A5188" w:rsidRDefault="00397069" w:rsidP="00397069">
            <w:pPr>
              <w:pStyle w:val="NormalnyWeb"/>
              <w:rPr>
                <w:rFonts w:asciiTheme="minorHAnsi" w:hAnsiTheme="minorHAnsi" w:cstheme="minorHAnsi"/>
              </w:rPr>
            </w:pPr>
            <w:r>
              <w:rPr>
                <w:rFonts w:ascii="Calibri" w:hAnsi="Calibri" w:cs="Calibri"/>
                <w:bCs/>
              </w:rPr>
              <w:t>Zakup usług pozostałych</w:t>
            </w:r>
          </w:p>
        </w:tc>
        <w:tc>
          <w:tcPr>
            <w:tcW w:w="1465" w:type="dxa"/>
            <w:tcBorders>
              <w:top w:val="outset" w:sz="6" w:space="0" w:color="000000"/>
              <w:left w:val="outset" w:sz="6" w:space="0" w:color="000000"/>
              <w:bottom w:val="outset" w:sz="6" w:space="0" w:color="000000"/>
              <w:right w:val="outset" w:sz="6" w:space="0" w:color="000000"/>
            </w:tcBorders>
          </w:tcPr>
          <w:p w14:paraId="29C419D4" w14:textId="731E6AD5" w:rsidR="00397069" w:rsidRPr="001A5188" w:rsidRDefault="00397069" w:rsidP="00397069">
            <w:pPr>
              <w:pStyle w:val="NormalnyWeb"/>
              <w:jc w:val="center"/>
              <w:rPr>
                <w:rFonts w:asciiTheme="minorHAnsi" w:hAnsiTheme="minorHAnsi" w:cstheme="minorHAnsi"/>
                <w:bCs/>
              </w:rPr>
            </w:pPr>
            <w:r>
              <w:rPr>
                <w:rFonts w:ascii="Calibri" w:hAnsi="Calibri" w:cs="Calibri"/>
                <w:bCs/>
              </w:rPr>
              <w:t>10.000,00</w:t>
            </w:r>
          </w:p>
        </w:tc>
        <w:tc>
          <w:tcPr>
            <w:tcW w:w="1465" w:type="dxa"/>
            <w:tcBorders>
              <w:top w:val="outset" w:sz="6" w:space="0" w:color="000000"/>
              <w:left w:val="outset" w:sz="6" w:space="0" w:color="000000"/>
              <w:bottom w:val="outset" w:sz="6" w:space="0" w:color="000000"/>
              <w:right w:val="outset" w:sz="6" w:space="0" w:color="000000"/>
            </w:tcBorders>
          </w:tcPr>
          <w:p w14:paraId="631FA1A5" w14:textId="458D5376" w:rsidR="00397069" w:rsidRPr="001A5188" w:rsidRDefault="00397069" w:rsidP="00397069">
            <w:pPr>
              <w:pStyle w:val="NormalnyWeb"/>
              <w:jc w:val="center"/>
              <w:rPr>
                <w:rFonts w:asciiTheme="minorHAnsi" w:hAnsiTheme="minorHAnsi" w:cstheme="minorHAnsi"/>
                <w:bCs/>
              </w:rPr>
            </w:pPr>
            <w:r>
              <w:rPr>
                <w:rFonts w:asciiTheme="minorHAnsi" w:hAnsiTheme="minorHAnsi" w:cstheme="minorHAnsi"/>
                <w:bCs/>
              </w:rPr>
              <w:t>8.950,00</w:t>
            </w:r>
          </w:p>
        </w:tc>
        <w:tc>
          <w:tcPr>
            <w:tcW w:w="1271" w:type="dxa"/>
            <w:tcBorders>
              <w:top w:val="outset" w:sz="6" w:space="0" w:color="000000"/>
              <w:left w:val="outset" w:sz="6" w:space="0" w:color="000000"/>
              <w:bottom w:val="outset" w:sz="6" w:space="0" w:color="000000"/>
              <w:right w:val="outset" w:sz="6" w:space="0" w:color="000000"/>
            </w:tcBorders>
          </w:tcPr>
          <w:p w14:paraId="4F8929A8" w14:textId="6089DE7D" w:rsidR="00397069" w:rsidRPr="001A5188" w:rsidRDefault="00397069" w:rsidP="00397069">
            <w:pPr>
              <w:pStyle w:val="NormalnyWeb"/>
              <w:jc w:val="center"/>
              <w:rPr>
                <w:rFonts w:asciiTheme="minorHAnsi" w:hAnsiTheme="minorHAnsi" w:cstheme="minorHAnsi"/>
              </w:rPr>
            </w:pPr>
            <w:r>
              <w:rPr>
                <w:rFonts w:asciiTheme="minorHAnsi" w:hAnsiTheme="minorHAnsi" w:cstheme="minorHAnsi"/>
              </w:rPr>
              <w:t>89,50</w:t>
            </w:r>
          </w:p>
        </w:tc>
      </w:tr>
      <w:tr w:rsidR="00BF0DEB" w:rsidRPr="00BF0DEB" w14:paraId="44484B8A"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A5FB59A" w14:textId="70F55860" w:rsidR="00CD58C3" w:rsidRPr="00BF0DEB" w:rsidRDefault="00CD58C3" w:rsidP="00CD58C3">
            <w:pPr>
              <w:rPr>
                <w:rFonts w:asciiTheme="minorHAnsi" w:hAnsiTheme="minorHAnsi" w:cstheme="minorHAnsi"/>
                <w:b/>
              </w:rPr>
            </w:pPr>
            <w:r w:rsidRPr="00BF0DEB">
              <w:rPr>
                <w:rFonts w:ascii="Calibri" w:hAnsi="Calibri" w:cs="Calibri"/>
                <w:b/>
                <w:bCs/>
              </w:rPr>
              <w:t>921</w:t>
            </w:r>
          </w:p>
        </w:tc>
        <w:tc>
          <w:tcPr>
            <w:tcW w:w="984" w:type="dxa"/>
            <w:tcBorders>
              <w:top w:val="outset" w:sz="6" w:space="0" w:color="000000"/>
              <w:left w:val="outset" w:sz="6" w:space="0" w:color="000000"/>
              <w:bottom w:val="outset" w:sz="6" w:space="0" w:color="000000"/>
              <w:right w:val="outset" w:sz="6" w:space="0" w:color="000000"/>
            </w:tcBorders>
          </w:tcPr>
          <w:p w14:paraId="74C6D2D2" w14:textId="77777777" w:rsidR="00CD58C3" w:rsidRPr="00BF0DEB" w:rsidRDefault="00CD58C3" w:rsidP="00CD58C3">
            <w:pPr>
              <w:rPr>
                <w:rFonts w:asciiTheme="minorHAnsi" w:hAnsiTheme="minorHAnsi" w:cstheme="minorHAnsi"/>
                <w:b/>
              </w:rPr>
            </w:pPr>
          </w:p>
        </w:tc>
        <w:tc>
          <w:tcPr>
            <w:tcW w:w="821" w:type="dxa"/>
            <w:tcBorders>
              <w:top w:val="outset" w:sz="6" w:space="0" w:color="000000"/>
              <w:left w:val="outset" w:sz="6" w:space="0" w:color="000000"/>
              <w:bottom w:val="outset" w:sz="6" w:space="0" w:color="000000"/>
              <w:right w:val="outset" w:sz="6" w:space="0" w:color="000000"/>
            </w:tcBorders>
          </w:tcPr>
          <w:p w14:paraId="0A92C87D" w14:textId="77777777" w:rsidR="00CD58C3" w:rsidRPr="00BF0DEB" w:rsidRDefault="00CD58C3" w:rsidP="00CD58C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3C22232D" w14:textId="0F4C4367" w:rsidR="00CD58C3" w:rsidRPr="00BF0DEB" w:rsidRDefault="00CD58C3" w:rsidP="00CD58C3">
            <w:pPr>
              <w:pStyle w:val="NormalnyWeb"/>
              <w:rPr>
                <w:rFonts w:asciiTheme="minorHAnsi" w:hAnsiTheme="minorHAnsi" w:cstheme="minorHAnsi"/>
              </w:rPr>
            </w:pPr>
            <w:r w:rsidRPr="00BF0DEB">
              <w:rPr>
                <w:rFonts w:ascii="Calibri" w:hAnsi="Calibri" w:cs="Calibri"/>
                <w:b/>
                <w:bCs/>
              </w:rPr>
              <w:t>Kultura i ochrona dziedzictwa narodowego</w:t>
            </w:r>
          </w:p>
        </w:tc>
        <w:tc>
          <w:tcPr>
            <w:tcW w:w="1465" w:type="dxa"/>
            <w:tcBorders>
              <w:top w:val="outset" w:sz="6" w:space="0" w:color="000000"/>
              <w:left w:val="outset" w:sz="6" w:space="0" w:color="000000"/>
              <w:bottom w:val="outset" w:sz="6" w:space="0" w:color="000000"/>
              <w:right w:val="outset" w:sz="6" w:space="0" w:color="000000"/>
            </w:tcBorders>
          </w:tcPr>
          <w:p w14:paraId="04AC3EEE" w14:textId="7BC288E0" w:rsidR="00CD58C3" w:rsidRPr="00BF0DEB" w:rsidRDefault="00CD58C3" w:rsidP="00CD58C3">
            <w:pPr>
              <w:pStyle w:val="NormalnyWeb"/>
              <w:jc w:val="center"/>
              <w:rPr>
                <w:rFonts w:asciiTheme="minorHAnsi" w:hAnsiTheme="minorHAnsi" w:cstheme="minorHAnsi"/>
              </w:rPr>
            </w:pPr>
            <w:r w:rsidRPr="00BF0DEB">
              <w:rPr>
                <w:rFonts w:ascii="Calibri" w:hAnsi="Calibri" w:cs="Calibri"/>
                <w:b/>
                <w:bCs/>
              </w:rPr>
              <w:t>395.990,00</w:t>
            </w:r>
          </w:p>
        </w:tc>
        <w:tc>
          <w:tcPr>
            <w:tcW w:w="1465" w:type="dxa"/>
            <w:tcBorders>
              <w:top w:val="outset" w:sz="6" w:space="0" w:color="000000"/>
              <w:left w:val="outset" w:sz="6" w:space="0" w:color="000000"/>
              <w:bottom w:val="outset" w:sz="6" w:space="0" w:color="000000"/>
              <w:right w:val="outset" w:sz="6" w:space="0" w:color="000000"/>
            </w:tcBorders>
          </w:tcPr>
          <w:p w14:paraId="5EF6F22C" w14:textId="5879D048" w:rsidR="00CD58C3" w:rsidRPr="00BF0DEB" w:rsidRDefault="00CD58C3" w:rsidP="00CD58C3">
            <w:pPr>
              <w:pStyle w:val="NormalnyWeb"/>
              <w:jc w:val="center"/>
              <w:rPr>
                <w:rFonts w:asciiTheme="minorHAnsi" w:hAnsiTheme="minorHAnsi" w:cstheme="minorHAnsi"/>
              </w:rPr>
            </w:pPr>
            <w:r w:rsidRPr="00BF0DEB">
              <w:rPr>
                <w:rFonts w:ascii="Calibri" w:hAnsi="Calibri" w:cs="Calibri"/>
                <w:b/>
                <w:bCs/>
              </w:rPr>
              <w:t>395.990,00</w:t>
            </w:r>
          </w:p>
        </w:tc>
        <w:tc>
          <w:tcPr>
            <w:tcW w:w="1271" w:type="dxa"/>
            <w:tcBorders>
              <w:top w:val="outset" w:sz="6" w:space="0" w:color="000000"/>
              <w:left w:val="outset" w:sz="6" w:space="0" w:color="000000"/>
              <w:bottom w:val="outset" w:sz="6" w:space="0" w:color="000000"/>
              <w:right w:val="outset" w:sz="6" w:space="0" w:color="000000"/>
            </w:tcBorders>
          </w:tcPr>
          <w:p w14:paraId="42B5674A" w14:textId="045D71BD" w:rsidR="00CD58C3" w:rsidRPr="00BF0DEB" w:rsidRDefault="00CD58C3" w:rsidP="00CD58C3">
            <w:pPr>
              <w:pStyle w:val="NormalnyWeb"/>
              <w:jc w:val="center"/>
              <w:rPr>
                <w:rFonts w:asciiTheme="minorHAnsi" w:hAnsiTheme="minorHAnsi" w:cstheme="minorHAnsi"/>
                <w:b/>
                <w:bCs/>
              </w:rPr>
            </w:pPr>
            <w:r w:rsidRPr="00BF0DEB">
              <w:rPr>
                <w:rFonts w:asciiTheme="minorHAnsi" w:hAnsiTheme="minorHAnsi" w:cstheme="minorHAnsi"/>
                <w:b/>
                <w:bCs/>
              </w:rPr>
              <w:t>100,00</w:t>
            </w:r>
          </w:p>
        </w:tc>
      </w:tr>
      <w:tr w:rsidR="00BF0DEB" w:rsidRPr="00BF0DEB" w14:paraId="22DCF98C"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438B90A1" w14:textId="77777777" w:rsidR="00CD58C3" w:rsidRPr="00BF0DEB" w:rsidRDefault="00CD58C3" w:rsidP="00CD58C3">
            <w:pPr>
              <w:rPr>
                <w:rFonts w:ascii="Calibri" w:hAnsi="Calibri" w:cs="Calibri"/>
                <w:b/>
                <w:bCs/>
              </w:rPr>
            </w:pPr>
          </w:p>
        </w:tc>
        <w:tc>
          <w:tcPr>
            <w:tcW w:w="984" w:type="dxa"/>
            <w:tcBorders>
              <w:top w:val="outset" w:sz="6" w:space="0" w:color="000000"/>
              <w:left w:val="outset" w:sz="6" w:space="0" w:color="000000"/>
              <w:bottom w:val="outset" w:sz="6" w:space="0" w:color="000000"/>
              <w:right w:val="outset" w:sz="6" w:space="0" w:color="000000"/>
            </w:tcBorders>
          </w:tcPr>
          <w:p w14:paraId="5C385950" w14:textId="125E2270" w:rsidR="00CD58C3" w:rsidRPr="00BF0DEB" w:rsidRDefault="00CD58C3" w:rsidP="00CD58C3">
            <w:pPr>
              <w:rPr>
                <w:rFonts w:asciiTheme="minorHAnsi" w:hAnsiTheme="minorHAnsi" w:cstheme="minorHAnsi"/>
                <w:b/>
              </w:rPr>
            </w:pPr>
            <w:r w:rsidRPr="00BF0DEB">
              <w:rPr>
                <w:rFonts w:ascii="Calibri" w:hAnsi="Calibri" w:cs="Calibri"/>
                <w:i/>
                <w:iCs/>
              </w:rPr>
              <w:t>92195</w:t>
            </w:r>
          </w:p>
        </w:tc>
        <w:tc>
          <w:tcPr>
            <w:tcW w:w="821" w:type="dxa"/>
            <w:tcBorders>
              <w:top w:val="outset" w:sz="6" w:space="0" w:color="000000"/>
              <w:left w:val="outset" w:sz="6" w:space="0" w:color="000000"/>
              <w:bottom w:val="outset" w:sz="6" w:space="0" w:color="000000"/>
              <w:right w:val="outset" w:sz="6" w:space="0" w:color="000000"/>
            </w:tcBorders>
          </w:tcPr>
          <w:p w14:paraId="78C73052" w14:textId="77777777" w:rsidR="00CD58C3" w:rsidRPr="00BF0DEB" w:rsidRDefault="00CD58C3" w:rsidP="00CD58C3">
            <w:pPr>
              <w:pStyle w:val="NormalnyWeb"/>
              <w:jc w:val="center"/>
              <w:rPr>
                <w:rFonts w:asciiTheme="minorHAnsi" w:hAnsiTheme="minorHAnsi" w:cstheme="minorHAnsi"/>
              </w:rPr>
            </w:pPr>
          </w:p>
        </w:tc>
        <w:tc>
          <w:tcPr>
            <w:tcW w:w="2456" w:type="dxa"/>
            <w:tcBorders>
              <w:top w:val="outset" w:sz="6" w:space="0" w:color="000000"/>
              <w:left w:val="outset" w:sz="6" w:space="0" w:color="000000"/>
              <w:bottom w:val="outset" w:sz="6" w:space="0" w:color="000000"/>
              <w:right w:val="outset" w:sz="6" w:space="0" w:color="000000"/>
            </w:tcBorders>
          </w:tcPr>
          <w:p w14:paraId="0C95A6F7" w14:textId="405BED77" w:rsidR="00CD58C3" w:rsidRPr="00BF0DEB" w:rsidRDefault="00CD58C3" w:rsidP="00CD58C3">
            <w:pPr>
              <w:pStyle w:val="NormalnyWeb"/>
              <w:rPr>
                <w:rFonts w:ascii="Calibri" w:hAnsi="Calibri" w:cs="Calibri"/>
                <w:b/>
                <w:bCs/>
              </w:rPr>
            </w:pPr>
            <w:r w:rsidRPr="00BF0DEB">
              <w:rPr>
                <w:rFonts w:ascii="Calibri" w:hAnsi="Calibri" w:cs="Calibri"/>
                <w:i/>
                <w:iCs/>
              </w:rPr>
              <w:t>Pozostała działalność</w:t>
            </w:r>
          </w:p>
        </w:tc>
        <w:tc>
          <w:tcPr>
            <w:tcW w:w="1465" w:type="dxa"/>
            <w:tcBorders>
              <w:top w:val="outset" w:sz="6" w:space="0" w:color="000000"/>
              <w:left w:val="outset" w:sz="6" w:space="0" w:color="000000"/>
              <w:bottom w:val="outset" w:sz="6" w:space="0" w:color="000000"/>
              <w:right w:val="outset" w:sz="6" w:space="0" w:color="000000"/>
            </w:tcBorders>
          </w:tcPr>
          <w:p w14:paraId="6432F7DE" w14:textId="21B1D2B6" w:rsidR="00CD58C3" w:rsidRPr="00BF0DEB" w:rsidRDefault="00CD58C3" w:rsidP="00CD58C3">
            <w:pPr>
              <w:pStyle w:val="NormalnyWeb"/>
              <w:jc w:val="center"/>
              <w:rPr>
                <w:rFonts w:ascii="Calibri" w:hAnsi="Calibri" w:cs="Calibri"/>
                <w:b/>
                <w:bCs/>
              </w:rPr>
            </w:pPr>
            <w:r w:rsidRPr="00BF0DEB">
              <w:rPr>
                <w:rFonts w:ascii="Calibri" w:hAnsi="Calibri" w:cs="Calibri"/>
                <w:i/>
                <w:iCs/>
              </w:rPr>
              <w:t>395.990,00</w:t>
            </w:r>
          </w:p>
        </w:tc>
        <w:tc>
          <w:tcPr>
            <w:tcW w:w="1465" w:type="dxa"/>
            <w:tcBorders>
              <w:top w:val="outset" w:sz="6" w:space="0" w:color="000000"/>
              <w:left w:val="outset" w:sz="6" w:space="0" w:color="000000"/>
              <w:bottom w:val="outset" w:sz="6" w:space="0" w:color="000000"/>
              <w:right w:val="outset" w:sz="6" w:space="0" w:color="000000"/>
            </w:tcBorders>
          </w:tcPr>
          <w:p w14:paraId="125BEAF3" w14:textId="5438429B" w:rsidR="00CD58C3" w:rsidRPr="00BF0DEB" w:rsidRDefault="00CD58C3" w:rsidP="00CD58C3">
            <w:pPr>
              <w:pStyle w:val="NormalnyWeb"/>
              <w:jc w:val="center"/>
              <w:rPr>
                <w:rFonts w:asciiTheme="minorHAnsi" w:hAnsiTheme="minorHAnsi" w:cstheme="minorHAnsi"/>
              </w:rPr>
            </w:pPr>
            <w:r w:rsidRPr="00BF0DEB">
              <w:rPr>
                <w:rFonts w:ascii="Calibri" w:hAnsi="Calibri" w:cs="Calibri"/>
                <w:i/>
                <w:iCs/>
              </w:rPr>
              <w:t>395.990,00</w:t>
            </w:r>
          </w:p>
        </w:tc>
        <w:tc>
          <w:tcPr>
            <w:tcW w:w="1271" w:type="dxa"/>
            <w:tcBorders>
              <w:top w:val="outset" w:sz="6" w:space="0" w:color="000000"/>
              <w:left w:val="outset" w:sz="6" w:space="0" w:color="000000"/>
              <w:bottom w:val="outset" w:sz="6" w:space="0" w:color="000000"/>
              <w:right w:val="outset" w:sz="6" w:space="0" w:color="000000"/>
            </w:tcBorders>
          </w:tcPr>
          <w:p w14:paraId="6B5123F2" w14:textId="7E046C43" w:rsidR="00CD58C3" w:rsidRPr="00BF0DEB" w:rsidRDefault="00CD58C3" w:rsidP="00CD58C3">
            <w:pPr>
              <w:pStyle w:val="NormalnyWeb"/>
              <w:jc w:val="center"/>
              <w:rPr>
                <w:rFonts w:asciiTheme="minorHAnsi" w:hAnsiTheme="minorHAnsi" w:cstheme="minorHAnsi"/>
                <w:i/>
                <w:iCs/>
              </w:rPr>
            </w:pPr>
            <w:r w:rsidRPr="00BF0DEB">
              <w:rPr>
                <w:rFonts w:asciiTheme="minorHAnsi" w:hAnsiTheme="minorHAnsi" w:cstheme="minorHAnsi"/>
                <w:i/>
                <w:iCs/>
              </w:rPr>
              <w:t>100,00</w:t>
            </w:r>
          </w:p>
        </w:tc>
      </w:tr>
      <w:tr w:rsidR="00CD58C3" w:rsidRPr="00BF0DEB" w14:paraId="71318D75" w14:textId="77777777" w:rsidTr="004F660A">
        <w:trPr>
          <w:tblCellSpacing w:w="0" w:type="dxa"/>
        </w:trPr>
        <w:tc>
          <w:tcPr>
            <w:tcW w:w="763" w:type="dxa"/>
            <w:tcBorders>
              <w:top w:val="outset" w:sz="6" w:space="0" w:color="000000"/>
              <w:left w:val="outset" w:sz="6" w:space="0" w:color="000000"/>
              <w:bottom w:val="outset" w:sz="6" w:space="0" w:color="000000"/>
              <w:right w:val="outset" w:sz="6" w:space="0" w:color="000000"/>
            </w:tcBorders>
          </w:tcPr>
          <w:p w14:paraId="62BE8F50" w14:textId="77777777" w:rsidR="00CD58C3" w:rsidRPr="00BF0DEB" w:rsidRDefault="00CD58C3" w:rsidP="00CD58C3">
            <w:pPr>
              <w:rPr>
                <w:rFonts w:ascii="Calibri" w:hAnsi="Calibri" w:cs="Calibri"/>
                <w:b/>
                <w:bCs/>
              </w:rPr>
            </w:pPr>
          </w:p>
        </w:tc>
        <w:tc>
          <w:tcPr>
            <w:tcW w:w="984" w:type="dxa"/>
            <w:tcBorders>
              <w:top w:val="outset" w:sz="6" w:space="0" w:color="000000"/>
              <w:left w:val="outset" w:sz="6" w:space="0" w:color="000000"/>
              <w:bottom w:val="outset" w:sz="6" w:space="0" w:color="000000"/>
              <w:right w:val="outset" w:sz="6" w:space="0" w:color="000000"/>
            </w:tcBorders>
          </w:tcPr>
          <w:p w14:paraId="438CD84A" w14:textId="77777777" w:rsidR="00CD58C3" w:rsidRPr="00BF0DEB" w:rsidRDefault="00CD58C3" w:rsidP="00CD58C3">
            <w:pPr>
              <w:rPr>
                <w:rFonts w:ascii="Calibri" w:hAnsi="Calibri" w:cs="Calibri"/>
                <w:i/>
                <w:iCs/>
              </w:rPr>
            </w:pPr>
          </w:p>
        </w:tc>
        <w:tc>
          <w:tcPr>
            <w:tcW w:w="821" w:type="dxa"/>
            <w:tcBorders>
              <w:top w:val="outset" w:sz="6" w:space="0" w:color="000000"/>
              <w:left w:val="outset" w:sz="6" w:space="0" w:color="000000"/>
              <w:bottom w:val="outset" w:sz="6" w:space="0" w:color="000000"/>
              <w:right w:val="outset" w:sz="6" w:space="0" w:color="000000"/>
            </w:tcBorders>
          </w:tcPr>
          <w:p w14:paraId="0D525BC3" w14:textId="150CB7AB" w:rsidR="00CD58C3" w:rsidRPr="00BF0DEB" w:rsidRDefault="00CD58C3" w:rsidP="00CD58C3">
            <w:pPr>
              <w:pStyle w:val="NormalnyWeb"/>
              <w:jc w:val="center"/>
              <w:rPr>
                <w:rFonts w:asciiTheme="minorHAnsi" w:hAnsiTheme="minorHAnsi" w:cstheme="minorHAnsi"/>
              </w:rPr>
            </w:pPr>
            <w:r w:rsidRPr="00BF0DEB">
              <w:rPr>
                <w:rFonts w:ascii="Calibri" w:hAnsi="Calibri" w:cs="Calibri"/>
              </w:rPr>
              <w:t>6059</w:t>
            </w:r>
          </w:p>
        </w:tc>
        <w:tc>
          <w:tcPr>
            <w:tcW w:w="2456" w:type="dxa"/>
            <w:tcBorders>
              <w:top w:val="outset" w:sz="6" w:space="0" w:color="000000"/>
              <w:left w:val="outset" w:sz="6" w:space="0" w:color="000000"/>
              <w:bottom w:val="outset" w:sz="6" w:space="0" w:color="000000"/>
              <w:right w:val="outset" w:sz="6" w:space="0" w:color="000000"/>
            </w:tcBorders>
          </w:tcPr>
          <w:p w14:paraId="23EEDFD5" w14:textId="77777777" w:rsidR="00CD58C3" w:rsidRPr="00BF0DEB" w:rsidRDefault="00CD58C3" w:rsidP="00CD58C3">
            <w:pPr>
              <w:pStyle w:val="NormalnyWeb"/>
              <w:spacing w:before="0" w:beforeAutospacing="0"/>
              <w:rPr>
                <w:rFonts w:ascii="Calibri" w:hAnsi="Calibri" w:cs="Calibri"/>
                <w:bCs/>
              </w:rPr>
            </w:pPr>
            <w:r w:rsidRPr="00BF0DEB">
              <w:rPr>
                <w:rFonts w:ascii="Calibri" w:hAnsi="Calibri" w:cs="Calibri"/>
                <w:bCs/>
              </w:rPr>
              <w:t xml:space="preserve">Wydatki inwestycyjne jednostek budżetowych </w:t>
            </w:r>
          </w:p>
          <w:p w14:paraId="2B970941" w14:textId="1E0DB783" w:rsidR="00CD58C3" w:rsidRPr="00BF0DEB" w:rsidRDefault="00CD58C3" w:rsidP="00CD58C3">
            <w:pPr>
              <w:pStyle w:val="NormalnyWeb"/>
              <w:rPr>
                <w:rFonts w:ascii="Calibri" w:hAnsi="Calibri" w:cs="Calibri"/>
                <w:i/>
                <w:iCs/>
              </w:rPr>
            </w:pPr>
            <w:r w:rsidRPr="00BF0DEB">
              <w:rPr>
                <w:rFonts w:ascii="Calibri" w:hAnsi="Calibri" w:cs="Calibri"/>
                <w:bCs/>
                <w:sz w:val="18"/>
                <w:szCs w:val="18"/>
              </w:rPr>
              <w:t xml:space="preserve">„Przebudowa i remont budynku OSP wraz z instalacją gazową w miejscowości </w:t>
            </w:r>
            <w:proofErr w:type="spellStart"/>
            <w:r w:rsidRPr="00BF0DEB">
              <w:rPr>
                <w:rFonts w:ascii="Calibri" w:hAnsi="Calibri" w:cs="Calibri"/>
                <w:bCs/>
                <w:sz w:val="18"/>
                <w:szCs w:val="18"/>
              </w:rPr>
              <w:t>Małowidz</w:t>
            </w:r>
            <w:proofErr w:type="spellEnd"/>
            <w:r w:rsidRPr="00BF0DEB">
              <w:rPr>
                <w:rFonts w:ascii="Calibri" w:hAnsi="Calibri" w:cs="Calibri"/>
                <w:bCs/>
                <w:sz w:val="18"/>
                <w:szCs w:val="18"/>
              </w:rPr>
              <w:t>, gm. Jednorożec”</w:t>
            </w:r>
          </w:p>
        </w:tc>
        <w:tc>
          <w:tcPr>
            <w:tcW w:w="1465" w:type="dxa"/>
            <w:tcBorders>
              <w:top w:val="outset" w:sz="6" w:space="0" w:color="000000"/>
              <w:left w:val="outset" w:sz="6" w:space="0" w:color="000000"/>
              <w:bottom w:val="outset" w:sz="6" w:space="0" w:color="000000"/>
              <w:right w:val="outset" w:sz="6" w:space="0" w:color="000000"/>
            </w:tcBorders>
          </w:tcPr>
          <w:p w14:paraId="5C4ACC0B" w14:textId="0F45DADC" w:rsidR="00CD58C3" w:rsidRPr="00BF0DEB" w:rsidRDefault="00CD58C3" w:rsidP="00CD58C3">
            <w:pPr>
              <w:pStyle w:val="NormalnyWeb"/>
              <w:jc w:val="center"/>
              <w:rPr>
                <w:rFonts w:ascii="Calibri" w:hAnsi="Calibri" w:cs="Calibri"/>
                <w:i/>
                <w:iCs/>
              </w:rPr>
            </w:pPr>
            <w:r w:rsidRPr="00BF0DEB">
              <w:rPr>
                <w:rFonts w:ascii="Calibri" w:hAnsi="Calibri" w:cs="Calibri"/>
              </w:rPr>
              <w:t>395.990,00</w:t>
            </w:r>
          </w:p>
        </w:tc>
        <w:tc>
          <w:tcPr>
            <w:tcW w:w="1465" w:type="dxa"/>
            <w:tcBorders>
              <w:top w:val="outset" w:sz="6" w:space="0" w:color="000000"/>
              <w:left w:val="outset" w:sz="6" w:space="0" w:color="000000"/>
              <w:bottom w:val="outset" w:sz="6" w:space="0" w:color="000000"/>
              <w:right w:val="outset" w:sz="6" w:space="0" w:color="000000"/>
            </w:tcBorders>
          </w:tcPr>
          <w:p w14:paraId="3C829C23" w14:textId="0D601618" w:rsidR="00CD58C3" w:rsidRPr="00BF0DEB" w:rsidRDefault="00CD58C3" w:rsidP="00CD58C3">
            <w:pPr>
              <w:pStyle w:val="NormalnyWeb"/>
              <w:jc w:val="center"/>
              <w:rPr>
                <w:rFonts w:asciiTheme="minorHAnsi" w:hAnsiTheme="minorHAnsi" w:cstheme="minorHAnsi"/>
              </w:rPr>
            </w:pPr>
            <w:r w:rsidRPr="00BF0DEB">
              <w:rPr>
                <w:rFonts w:ascii="Calibri" w:hAnsi="Calibri" w:cs="Calibri"/>
              </w:rPr>
              <w:t>395.990,00</w:t>
            </w:r>
          </w:p>
        </w:tc>
        <w:tc>
          <w:tcPr>
            <w:tcW w:w="1271" w:type="dxa"/>
            <w:tcBorders>
              <w:top w:val="outset" w:sz="6" w:space="0" w:color="000000"/>
              <w:left w:val="outset" w:sz="6" w:space="0" w:color="000000"/>
              <w:bottom w:val="outset" w:sz="6" w:space="0" w:color="000000"/>
              <w:right w:val="outset" w:sz="6" w:space="0" w:color="000000"/>
            </w:tcBorders>
          </w:tcPr>
          <w:p w14:paraId="79ACB1E5" w14:textId="3C7F2921" w:rsidR="00CD58C3" w:rsidRPr="00BF0DEB" w:rsidRDefault="00CD58C3" w:rsidP="00CD58C3">
            <w:pPr>
              <w:pStyle w:val="NormalnyWeb"/>
              <w:jc w:val="center"/>
              <w:rPr>
                <w:rFonts w:asciiTheme="minorHAnsi" w:hAnsiTheme="minorHAnsi" w:cstheme="minorHAnsi"/>
              </w:rPr>
            </w:pPr>
            <w:r w:rsidRPr="00BF0DEB">
              <w:rPr>
                <w:rFonts w:asciiTheme="minorHAnsi" w:hAnsiTheme="minorHAnsi" w:cstheme="minorHAnsi"/>
              </w:rPr>
              <w:t>100,00</w:t>
            </w:r>
          </w:p>
        </w:tc>
      </w:tr>
    </w:tbl>
    <w:p w14:paraId="2486B5D1" w14:textId="77777777" w:rsidR="00377F63" w:rsidRPr="00BF0DEB" w:rsidRDefault="00377F63" w:rsidP="00377F63">
      <w:pPr>
        <w:pStyle w:val="NormalnyWeb"/>
        <w:spacing w:before="0" w:beforeAutospacing="0" w:after="0" w:line="360" w:lineRule="auto"/>
        <w:jc w:val="both"/>
        <w:rPr>
          <w:rFonts w:asciiTheme="minorHAnsi" w:hAnsiTheme="minorHAnsi" w:cstheme="minorHAnsi"/>
        </w:rPr>
      </w:pPr>
    </w:p>
    <w:p w14:paraId="109FB893" w14:textId="4F477E1D" w:rsidR="00240791" w:rsidRPr="00BF0DEB" w:rsidRDefault="00240791" w:rsidP="00240791">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Wysokość planowanych dochodów z tytułu otrzymanych dotacji związanych z realizacji zadań wykonywanych na podstawie porozumień (umów) między jednostkami samorządu terytorialnego w 202</w:t>
      </w:r>
      <w:r w:rsidR="0067711D" w:rsidRPr="00BF0DEB">
        <w:rPr>
          <w:rFonts w:asciiTheme="minorHAnsi" w:hAnsiTheme="minorHAnsi" w:cstheme="minorHAnsi"/>
        </w:rPr>
        <w:t>3</w:t>
      </w:r>
      <w:r w:rsidRPr="00BF0DEB">
        <w:rPr>
          <w:rFonts w:asciiTheme="minorHAnsi" w:hAnsiTheme="minorHAnsi" w:cstheme="minorHAnsi"/>
        </w:rPr>
        <w:t xml:space="preserve"> roku ustalona została w kwocie </w:t>
      </w:r>
      <w:r w:rsidR="0067711D" w:rsidRPr="00BF0DEB">
        <w:rPr>
          <w:rFonts w:asciiTheme="minorHAnsi" w:hAnsiTheme="minorHAnsi" w:cstheme="minorHAnsi"/>
        </w:rPr>
        <w:t>669.846,00</w:t>
      </w:r>
      <w:r w:rsidRPr="00BF0DEB">
        <w:rPr>
          <w:rFonts w:asciiTheme="minorHAnsi" w:hAnsiTheme="minorHAnsi" w:cstheme="minorHAnsi"/>
        </w:rPr>
        <w:t xml:space="preserve"> zł, do budżetu wpłynęła kwota </w:t>
      </w:r>
      <w:r w:rsidR="0067711D" w:rsidRPr="00BF0DEB">
        <w:rPr>
          <w:rFonts w:asciiTheme="minorHAnsi" w:hAnsiTheme="minorHAnsi" w:cstheme="minorHAnsi"/>
        </w:rPr>
        <w:t>668.795,00</w:t>
      </w:r>
      <w:r w:rsidRPr="00BF0DEB">
        <w:rPr>
          <w:rFonts w:asciiTheme="minorHAnsi" w:hAnsiTheme="minorHAnsi" w:cstheme="minorHAnsi"/>
        </w:rPr>
        <w:t xml:space="preserve"> zł</w:t>
      </w:r>
    </w:p>
    <w:p w14:paraId="5A789CEB" w14:textId="7CF38EB9" w:rsidR="00240791" w:rsidRPr="00BF0DEB" w:rsidRDefault="00240791" w:rsidP="00240791">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Wysokość planowanych wydatków wykonywanych na podstawie porozumień (umów) między jednostkami samorządu terytorialnego w 202</w:t>
      </w:r>
      <w:r w:rsidR="0067711D" w:rsidRPr="00BF0DEB">
        <w:rPr>
          <w:rFonts w:asciiTheme="minorHAnsi" w:hAnsiTheme="minorHAnsi" w:cstheme="minorHAnsi"/>
        </w:rPr>
        <w:t>3</w:t>
      </w:r>
      <w:r w:rsidRPr="00BF0DEB">
        <w:rPr>
          <w:rFonts w:asciiTheme="minorHAnsi" w:hAnsiTheme="minorHAnsi" w:cstheme="minorHAnsi"/>
        </w:rPr>
        <w:t xml:space="preserve"> roku ustalona została w kwocie </w:t>
      </w:r>
      <w:r w:rsidR="0067711D" w:rsidRPr="00BF0DEB">
        <w:rPr>
          <w:rFonts w:asciiTheme="minorHAnsi" w:hAnsiTheme="minorHAnsi" w:cstheme="minorHAnsi"/>
        </w:rPr>
        <w:t>978.918,00</w:t>
      </w:r>
      <w:r w:rsidRPr="00BF0DEB">
        <w:rPr>
          <w:rFonts w:asciiTheme="minorHAnsi" w:hAnsiTheme="minorHAnsi" w:cstheme="minorHAnsi"/>
        </w:rPr>
        <w:t xml:space="preserve"> zł. Wydatki zostały wykonane w kwocie </w:t>
      </w:r>
      <w:r w:rsidR="0067711D" w:rsidRPr="00BF0DEB">
        <w:rPr>
          <w:rFonts w:asciiTheme="minorHAnsi" w:hAnsiTheme="minorHAnsi" w:cstheme="minorHAnsi"/>
        </w:rPr>
        <w:t>977.83</w:t>
      </w:r>
      <w:r w:rsidR="005739D5">
        <w:rPr>
          <w:rFonts w:asciiTheme="minorHAnsi" w:hAnsiTheme="minorHAnsi" w:cstheme="minorHAnsi"/>
        </w:rPr>
        <w:t>1</w:t>
      </w:r>
      <w:r w:rsidR="0067711D" w:rsidRPr="00BF0DEB">
        <w:rPr>
          <w:rFonts w:asciiTheme="minorHAnsi" w:hAnsiTheme="minorHAnsi" w:cstheme="minorHAnsi"/>
        </w:rPr>
        <w:t>,00</w:t>
      </w:r>
      <w:r w:rsidRPr="00BF0DEB">
        <w:rPr>
          <w:rFonts w:asciiTheme="minorHAnsi" w:hAnsiTheme="minorHAnsi" w:cstheme="minorHAnsi"/>
        </w:rPr>
        <w:t xml:space="preserve"> zł.</w:t>
      </w:r>
    </w:p>
    <w:p w14:paraId="6028C214" w14:textId="77777777" w:rsidR="00240791" w:rsidRPr="00BF0DEB" w:rsidRDefault="00240791" w:rsidP="00240791">
      <w:pPr>
        <w:pStyle w:val="NormalnyWeb"/>
        <w:spacing w:before="0" w:beforeAutospacing="0" w:after="0" w:line="360" w:lineRule="auto"/>
        <w:jc w:val="both"/>
        <w:rPr>
          <w:rFonts w:asciiTheme="minorHAnsi" w:hAnsiTheme="minorHAnsi" w:cstheme="minorHAnsi"/>
        </w:rPr>
      </w:pPr>
      <w:r w:rsidRPr="00BF0DEB">
        <w:rPr>
          <w:rFonts w:asciiTheme="minorHAnsi" w:hAnsiTheme="minorHAnsi" w:cstheme="minorHAnsi"/>
        </w:rPr>
        <w:t>Realizacja dochodów i wydatków w zakresie otrzymanych dotacji w poszczególnych działach przedstawia się następująco:</w:t>
      </w:r>
    </w:p>
    <w:p w14:paraId="16AA69E3" w14:textId="21E8FADF" w:rsidR="00240791" w:rsidRPr="00BF0DEB" w:rsidRDefault="00240791" w:rsidP="00240791">
      <w:pPr>
        <w:pStyle w:val="NormalnyWeb"/>
        <w:spacing w:before="0" w:beforeAutospacing="0" w:after="0" w:line="360" w:lineRule="auto"/>
        <w:jc w:val="both"/>
        <w:rPr>
          <w:rFonts w:asciiTheme="minorHAnsi" w:hAnsiTheme="minorHAnsi" w:cstheme="minorHAnsi"/>
        </w:rPr>
      </w:pPr>
    </w:p>
    <w:p w14:paraId="662D2E7D" w14:textId="77777777" w:rsidR="0067711D" w:rsidRPr="00BF0DEB" w:rsidRDefault="0067711D" w:rsidP="00240791">
      <w:pPr>
        <w:pStyle w:val="NormalnyWeb"/>
        <w:spacing w:before="0" w:beforeAutospacing="0" w:after="0" w:line="360" w:lineRule="auto"/>
        <w:jc w:val="both"/>
        <w:rPr>
          <w:rFonts w:asciiTheme="minorHAnsi" w:hAnsiTheme="minorHAnsi" w:cstheme="minorHAnsi"/>
        </w:rPr>
      </w:pPr>
    </w:p>
    <w:p w14:paraId="3600F3FC" w14:textId="77777777" w:rsidR="00240791" w:rsidRPr="00BF0DEB" w:rsidRDefault="00240791" w:rsidP="00240791">
      <w:pPr>
        <w:pStyle w:val="NormalnyWeb"/>
        <w:spacing w:before="0" w:beforeAutospacing="0" w:after="0" w:line="360" w:lineRule="auto"/>
        <w:jc w:val="both"/>
        <w:rPr>
          <w:rFonts w:asciiTheme="minorHAnsi" w:hAnsiTheme="minorHAnsi" w:cstheme="minorHAnsi"/>
          <w:i/>
          <w:u w:val="single"/>
        </w:rPr>
      </w:pPr>
      <w:r w:rsidRPr="00BF0DEB">
        <w:rPr>
          <w:rFonts w:asciiTheme="minorHAnsi" w:hAnsiTheme="minorHAnsi" w:cstheme="minorHAnsi"/>
          <w:i/>
          <w:u w:val="single"/>
        </w:rPr>
        <w:t>Rozdział 01042 – Wyłączenie z produkcji gruntów rolnych</w:t>
      </w:r>
    </w:p>
    <w:p w14:paraId="5D9CD1B1" w14:textId="2853DF2D" w:rsidR="00240791" w:rsidRPr="00BF0DEB" w:rsidRDefault="00240791" w:rsidP="00240791">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 xml:space="preserve">Zaplanowane dochody i wydatki w tym rozdziale wynoszą </w:t>
      </w:r>
      <w:r w:rsidR="0067711D" w:rsidRPr="00BF0DEB">
        <w:rPr>
          <w:rFonts w:asciiTheme="minorHAnsi" w:hAnsiTheme="minorHAnsi" w:cstheme="minorHAnsi"/>
        </w:rPr>
        <w:t>150.000,00</w:t>
      </w:r>
      <w:r w:rsidRPr="00BF0DEB">
        <w:rPr>
          <w:rFonts w:asciiTheme="minorHAnsi" w:hAnsiTheme="minorHAnsi" w:cstheme="minorHAnsi"/>
        </w:rPr>
        <w:t xml:space="preserve"> zł, - jest to dotacja z Urzędu Marszałkowskiego w Warszawie przeznaczona na dofinansowanie zadania pn. „</w:t>
      </w:r>
      <w:r w:rsidR="0067711D" w:rsidRPr="00BF0DEB">
        <w:rPr>
          <w:rFonts w:asciiTheme="minorHAnsi" w:hAnsiTheme="minorHAnsi" w:cstheme="minorHAnsi"/>
        </w:rPr>
        <w:t xml:space="preserve">Budowa </w:t>
      </w:r>
      <w:r w:rsidRPr="00BF0DEB">
        <w:rPr>
          <w:rFonts w:asciiTheme="minorHAnsi" w:hAnsiTheme="minorHAnsi" w:cstheme="minorHAnsi"/>
        </w:rPr>
        <w:t xml:space="preserve">drogi </w:t>
      </w:r>
      <w:r w:rsidR="0067711D" w:rsidRPr="00BF0DEB">
        <w:rPr>
          <w:rFonts w:asciiTheme="minorHAnsi" w:hAnsiTheme="minorHAnsi" w:cstheme="minorHAnsi"/>
        </w:rPr>
        <w:t>gminnej</w:t>
      </w:r>
      <w:r w:rsidRPr="00BF0DEB">
        <w:rPr>
          <w:rFonts w:asciiTheme="minorHAnsi" w:hAnsiTheme="minorHAnsi" w:cstheme="minorHAnsi"/>
        </w:rPr>
        <w:t xml:space="preserve"> w </w:t>
      </w:r>
      <w:r w:rsidRPr="00BF0DEB">
        <w:rPr>
          <w:rFonts w:asciiTheme="minorHAnsi" w:hAnsiTheme="minorHAnsi" w:cstheme="minorHAnsi"/>
        </w:rPr>
        <w:lastRenderedPageBreak/>
        <w:t xml:space="preserve">miejscowości </w:t>
      </w:r>
      <w:r w:rsidR="0067711D" w:rsidRPr="00BF0DEB">
        <w:rPr>
          <w:rFonts w:asciiTheme="minorHAnsi" w:hAnsiTheme="minorHAnsi" w:cstheme="minorHAnsi"/>
        </w:rPr>
        <w:t>Drążdżewo Nowe, gm. Jednorożec</w:t>
      </w:r>
      <w:r w:rsidRPr="00BF0DEB">
        <w:rPr>
          <w:rFonts w:asciiTheme="minorHAnsi" w:hAnsiTheme="minorHAnsi" w:cstheme="minorHAnsi"/>
        </w:rPr>
        <w:t>”. W 202</w:t>
      </w:r>
      <w:r w:rsidR="0067711D" w:rsidRPr="00BF0DEB">
        <w:rPr>
          <w:rFonts w:asciiTheme="minorHAnsi" w:hAnsiTheme="minorHAnsi" w:cstheme="minorHAnsi"/>
        </w:rPr>
        <w:t>3</w:t>
      </w:r>
      <w:r w:rsidRPr="00BF0DEB">
        <w:rPr>
          <w:rFonts w:asciiTheme="minorHAnsi" w:hAnsiTheme="minorHAnsi" w:cstheme="minorHAnsi"/>
        </w:rPr>
        <w:t xml:space="preserve"> r. dotacja wpłynęła w pełnej wysokości. Wydatki zostały poniesione zgodnie z przeznaczeniem na w/w zadanie.</w:t>
      </w:r>
    </w:p>
    <w:p w14:paraId="4717D3EA" w14:textId="77777777" w:rsidR="00240791" w:rsidRPr="00BF0DEB" w:rsidRDefault="00240791" w:rsidP="00240791">
      <w:pPr>
        <w:pStyle w:val="NormalnyWeb"/>
        <w:spacing w:before="0" w:beforeAutospacing="0" w:after="0" w:line="360" w:lineRule="auto"/>
        <w:jc w:val="both"/>
        <w:rPr>
          <w:rFonts w:asciiTheme="minorHAnsi" w:hAnsiTheme="minorHAnsi" w:cstheme="minorHAnsi"/>
        </w:rPr>
      </w:pPr>
    </w:p>
    <w:p w14:paraId="22ACDD2B" w14:textId="77777777" w:rsidR="00240791" w:rsidRPr="00BF0DEB" w:rsidRDefault="00240791" w:rsidP="00240791">
      <w:pPr>
        <w:pStyle w:val="NormalnyWeb"/>
        <w:spacing w:before="0" w:beforeAutospacing="0" w:after="0" w:line="360" w:lineRule="auto"/>
        <w:jc w:val="both"/>
        <w:rPr>
          <w:rFonts w:asciiTheme="minorHAnsi" w:hAnsiTheme="minorHAnsi" w:cstheme="minorHAnsi"/>
        </w:rPr>
      </w:pPr>
      <w:r w:rsidRPr="00BF0DEB">
        <w:rPr>
          <w:rFonts w:asciiTheme="minorHAnsi" w:hAnsiTheme="minorHAnsi" w:cstheme="minorHAnsi"/>
          <w:i/>
          <w:u w:val="single"/>
        </w:rPr>
        <w:t>Rozdział 60004 – Lokalny transport zbiorowy</w:t>
      </w:r>
    </w:p>
    <w:p w14:paraId="2DC2ACA8" w14:textId="540B060F" w:rsidR="007B6445" w:rsidRPr="00BF0DEB" w:rsidRDefault="00240791" w:rsidP="00240791">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 kwocie </w:t>
      </w:r>
      <w:r w:rsidR="0067711D" w:rsidRPr="00BF0DEB">
        <w:rPr>
          <w:rFonts w:asciiTheme="minorHAnsi" w:hAnsiTheme="minorHAnsi" w:cstheme="minorHAnsi"/>
        </w:rPr>
        <w:t>9.072,00</w:t>
      </w:r>
      <w:r w:rsidRPr="00BF0DEB">
        <w:rPr>
          <w:rFonts w:asciiTheme="minorHAnsi" w:hAnsiTheme="minorHAnsi" w:cstheme="minorHAnsi"/>
        </w:rPr>
        <w:t xml:space="preserve"> zł.</w:t>
      </w:r>
      <w:r w:rsidR="0067711D" w:rsidRPr="00BF0DEB">
        <w:rPr>
          <w:rFonts w:asciiTheme="minorHAnsi" w:hAnsiTheme="minorHAnsi" w:cstheme="minorHAnsi"/>
        </w:rPr>
        <w:t>, przekazana w kwocie 9.036,00 zł.</w:t>
      </w:r>
    </w:p>
    <w:p w14:paraId="52830781" w14:textId="77777777" w:rsidR="00BF0DEB" w:rsidRPr="00BF0DEB" w:rsidRDefault="00BF0DEB" w:rsidP="00240791">
      <w:pPr>
        <w:pStyle w:val="NormalnyWeb"/>
        <w:spacing w:before="0" w:beforeAutospacing="0" w:after="0" w:line="360" w:lineRule="auto"/>
        <w:ind w:firstLine="708"/>
        <w:jc w:val="both"/>
        <w:rPr>
          <w:rFonts w:asciiTheme="minorHAnsi" w:hAnsiTheme="minorHAnsi" w:cstheme="minorHAnsi"/>
        </w:rPr>
      </w:pPr>
    </w:p>
    <w:p w14:paraId="1B6183D9" w14:textId="77777777" w:rsidR="00BF0DEB" w:rsidRPr="00BF0DEB" w:rsidRDefault="00BF0DEB" w:rsidP="00BF0DEB">
      <w:pPr>
        <w:pStyle w:val="NormalnyWeb"/>
        <w:spacing w:before="0" w:beforeAutospacing="0" w:after="0" w:line="360" w:lineRule="auto"/>
        <w:jc w:val="both"/>
        <w:rPr>
          <w:rFonts w:asciiTheme="minorHAnsi" w:hAnsiTheme="minorHAnsi" w:cstheme="minorHAnsi"/>
          <w:i/>
          <w:u w:val="single"/>
        </w:rPr>
      </w:pPr>
      <w:r w:rsidRPr="00BF0DEB">
        <w:rPr>
          <w:rFonts w:asciiTheme="minorHAnsi" w:hAnsiTheme="minorHAnsi" w:cstheme="minorHAnsi"/>
          <w:i/>
          <w:u w:val="single"/>
        </w:rPr>
        <w:t>Drogi publiczne powiatowe</w:t>
      </w:r>
    </w:p>
    <w:p w14:paraId="6C254F79" w14:textId="77777777" w:rsidR="00BF0DEB" w:rsidRPr="00BF0DEB" w:rsidRDefault="00BF0DEB" w:rsidP="00BF0DEB">
      <w:pPr>
        <w:pStyle w:val="NormalnyWeb"/>
        <w:spacing w:before="0" w:beforeAutospacing="0" w:after="0" w:line="360" w:lineRule="auto"/>
        <w:ind w:firstLine="708"/>
        <w:jc w:val="both"/>
        <w:rPr>
          <w:rFonts w:asciiTheme="minorHAnsi" w:hAnsiTheme="minorHAnsi" w:cstheme="minorHAnsi"/>
        </w:rPr>
      </w:pPr>
      <w:r w:rsidRPr="00BF0DEB">
        <w:rPr>
          <w:rFonts w:ascii="Calibri" w:hAnsi="Calibri" w:cs="Calibri"/>
        </w:rPr>
        <w:t>Wydatki w formie pomocy finansowej dla Powiatu Przasnyskiego na zadanie inwestycyjne              pn. „Kompleksowa rozbudowa dróg powiatowych: DP3227W Przasnysz-Baranowo oraz DP3234W Stara Wieś-Chorzele-Krasnosielc, z projektowaniem uniwersalnym” zaplanowano i wydatkowano w kwocie 300.000,00 zł.</w:t>
      </w:r>
    </w:p>
    <w:p w14:paraId="3D8665AB" w14:textId="77777777" w:rsidR="00E1752A" w:rsidRPr="00BF0DEB" w:rsidRDefault="00E1752A" w:rsidP="007B6445">
      <w:pPr>
        <w:pStyle w:val="NormalnyWeb"/>
        <w:spacing w:before="0" w:beforeAutospacing="0" w:after="0" w:line="360" w:lineRule="auto"/>
        <w:jc w:val="both"/>
        <w:rPr>
          <w:rFonts w:asciiTheme="minorHAnsi" w:hAnsiTheme="minorHAnsi" w:cstheme="minorHAnsi"/>
        </w:rPr>
      </w:pPr>
    </w:p>
    <w:p w14:paraId="5CAD7AD5" w14:textId="123A79E5" w:rsidR="00240791" w:rsidRPr="00BF0DEB" w:rsidRDefault="007B6445" w:rsidP="007B6445">
      <w:pPr>
        <w:pStyle w:val="NormalnyWeb"/>
        <w:spacing w:before="0" w:beforeAutospacing="0" w:after="0" w:line="360" w:lineRule="auto"/>
        <w:jc w:val="both"/>
        <w:rPr>
          <w:rFonts w:asciiTheme="minorHAnsi" w:hAnsiTheme="minorHAnsi" w:cstheme="minorHAnsi"/>
          <w:i/>
          <w:iCs/>
          <w:u w:val="single"/>
        </w:rPr>
      </w:pPr>
      <w:r w:rsidRPr="00BF0DEB">
        <w:rPr>
          <w:rFonts w:asciiTheme="minorHAnsi" w:hAnsiTheme="minorHAnsi" w:cstheme="minorHAnsi"/>
          <w:i/>
          <w:iCs/>
          <w:u w:val="single"/>
        </w:rPr>
        <w:t>Rozdział 75412 – Bezpieczeństwo publiczne i ochrona przeciwpożarowa</w:t>
      </w:r>
    </w:p>
    <w:p w14:paraId="40953358" w14:textId="66C8BC67" w:rsidR="00E1752A" w:rsidRPr="00BF0DEB" w:rsidRDefault="007B6445" w:rsidP="00C072E0">
      <w:pPr>
        <w:pStyle w:val="NormalnyWeb"/>
        <w:spacing w:before="0" w:beforeAutospacing="0" w:after="0" w:line="360" w:lineRule="auto"/>
        <w:ind w:firstLine="708"/>
        <w:jc w:val="both"/>
        <w:rPr>
          <w:rFonts w:ascii="Calibri" w:hAnsi="Calibri" w:cs="Calibri"/>
        </w:rPr>
      </w:pPr>
      <w:r w:rsidRPr="00BF0DEB">
        <w:rPr>
          <w:rFonts w:asciiTheme="minorHAnsi" w:hAnsiTheme="minorHAnsi" w:cstheme="minorHAnsi"/>
        </w:rPr>
        <w:t xml:space="preserve">Zaplanowane dochody i wydatki w tym rozdziale wynoszą </w:t>
      </w:r>
      <w:r w:rsidR="00D147B4" w:rsidRPr="00BF0DEB">
        <w:rPr>
          <w:rFonts w:asciiTheme="minorHAnsi" w:hAnsiTheme="minorHAnsi" w:cstheme="minorHAnsi"/>
        </w:rPr>
        <w:t>8</w:t>
      </w:r>
      <w:r w:rsidR="00C072E0" w:rsidRPr="00BF0DEB">
        <w:rPr>
          <w:rFonts w:asciiTheme="minorHAnsi" w:hAnsiTheme="minorHAnsi" w:cstheme="minorHAnsi"/>
        </w:rPr>
        <w:t>0.000,00</w:t>
      </w:r>
      <w:r w:rsidRPr="00BF0DEB">
        <w:rPr>
          <w:rFonts w:asciiTheme="minorHAnsi" w:hAnsiTheme="minorHAnsi" w:cstheme="minorHAnsi"/>
        </w:rPr>
        <w:t xml:space="preserve"> zł</w:t>
      </w:r>
      <w:r w:rsidR="00C072E0" w:rsidRPr="00BF0DEB">
        <w:rPr>
          <w:rFonts w:asciiTheme="minorHAnsi" w:hAnsiTheme="minorHAnsi" w:cstheme="minorHAnsi"/>
        </w:rPr>
        <w:t>.</w:t>
      </w:r>
      <w:r w:rsidRPr="00BF0DEB">
        <w:rPr>
          <w:rFonts w:asciiTheme="minorHAnsi" w:hAnsiTheme="minorHAnsi" w:cstheme="minorHAnsi"/>
        </w:rPr>
        <w:t xml:space="preserve"> - </w:t>
      </w:r>
      <w:r w:rsidR="00C072E0" w:rsidRPr="00BF0DEB">
        <w:rPr>
          <w:rFonts w:asciiTheme="minorHAnsi" w:hAnsiTheme="minorHAnsi" w:cstheme="minorHAnsi"/>
        </w:rPr>
        <w:t>są</w:t>
      </w:r>
      <w:r w:rsidRPr="00BF0DEB">
        <w:rPr>
          <w:rFonts w:asciiTheme="minorHAnsi" w:hAnsiTheme="minorHAnsi" w:cstheme="minorHAnsi"/>
        </w:rPr>
        <w:t xml:space="preserve"> to dotacj</w:t>
      </w:r>
      <w:r w:rsidR="00C072E0" w:rsidRPr="00BF0DEB">
        <w:rPr>
          <w:rFonts w:asciiTheme="minorHAnsi" w:hAnsiTheme="minorHAnsi" w:cstheme="minorHAnsi"/>
        </w:rPr>
        <w:t>e</w:t>
      </w:r>
      <w:r w:rsidRPr="00BF0DEB">
        <w:rPr>
          <w:rFonts w:asciiTheme="minorHAnsi" w:hAnsiTheme="minorHAnsi" w:cstheme="minorHAnsi"/>
        </w:rPr>
        <w:t xml:space="preserve"> z Urzędu Marszałkowskiego w Warszawie przeznaczon</w:t>
      </w:r>
      <w:r w:rsidR="00C072E0" w:rsidRPr="00BF0DEB">
        <w:rPr>
          <w:rFonts w:asciiTheme="minorHAnsi" w:hAnsiTheme="minorHAnsi" w:cstheme="minorHAnsi"/>
        </w:rPr>
        <w:t>e</w:t>
      </w:r>
      <w:r w:rsidRPr="00BF0DEB">
        <w:rPr>
          <w:rFonts w:asciiTheme="minorHAnsi" w:hAnsiTheme="minorHAnsi" w:cstheme="minorHAnsi"/>
        </w:rPr>
        <w:t xml:space="preserve"> na dofinansowanie zada</w:t>
      </w:r>
      <w:r w:rsidR="00C072E0" w:rsidRPr="00BF0DEB">
        <w:rPr>
          <w:rFonts w:asciiTheme="minorHAnsi" w:hAnsiTheme="minorHAnsi" w:cstheme="minorHAnsi"/>
        </w:rPr>
        <w:t xml:space="preserve">ń </w:t>
      </w:r>
      <w:r w:rsidR="00E1752A" w:rsidRPr="00BF0DEB">
        <w:rPr>
          <w:rFonts w:ascii="Calibri" w:hAnsi="Calibri" w:cs="Calibri"/>
        </w:rPr>
        <w:t>tj.:</w:t>
      </w:r>
    </w:p>
    <w:p w14:paraId="68C101DE" w14:textId="54F49FC9" w:rsidR="00E1752A" w:rsidRPr="00BF0DEB" w:rsidRDefault="00E1752A" w:rsidP="00E1752A">
      <w:pPr>
        <w:pStyle w:val="NormalnyWeb"/>
        <w:spacing w:before="0" w:beforeAutospacing="0" w:after="0" w:line="360" w:lineRule="auto"/>
        <w:jc w:val="both"/>
        <w:rPr>
          <w:rFonts w:ascii="Calibri" w:hAnsi="Calibri" w:cs="Calibri"/>
        </w:rPr>
      </w:pPr>
      <w:r w:rsidRPr="00BF0DEB">
        <w:rPr>
          <w:rFonts w:ascii="Calibri" w:hAnsi="Calibri" w:cs="Calibri"/>
        </w:rPr>
        <w:t xml:space="preserve">- </w:t>
      </w:r>
      <w:r w:rsidR="00D147B4" w:rsidRPr="00BF0DEB">
        <w:rPr>
          <w:rFonts w:ascii="Calibri" w:hAnsi="Calibri" w:cs="Calibri"/>
        </w:rPr>
        <w:t>4</w:t>
      </w:r>
      <w:r w:rsidRPr="00BF0DEB">
        <w:rPr>
          <w:rFonts w:ascii="Calibri" w:hAnsi="Calibri" w:cs="Calibri"/>
        </w:rPr>
        <w:t xml:space="preserve">0.000,00 zł </w:t>
      </w:r>
      <w:r w:rsidR="00C072E0" w:rsidRPr="00BF0DEB">
        <w:rPr>
          <w:rFonts w:ascii="Calibri" w:hAnsi="Calibri" w:cs="Calibri"/>
        </w:rPr>
        <w:t xml:space="preserve">na </w:t>
      </w:r>
      <w:r w:rsidR="00D147B4" w:rsidRPr="00BF0DEB">
        <w:rPr>
          <w:rFonts w:ascii="Calibri" w:hAnsi="Calibri" w:cs="Calibri"/>
        </w:rPr>
        <w:t xml:space="preserve">zakup </w:t>
      </w:r>
      <w:r w:rsidR="003536B4" w:rsidRPr="00BF0DEB">
        <w:rPr>
          <w:rFonts w:ascii="Calibri" w:hAnsi="Calibri" w:cs="Calibri"/>
        </w:rPr>
        <w:t xml:space="preserve">ubrań specjalnych, butów, hełmów, </w:t>
      </w:r>
      <w:proofErr w:type="spellStart"/>
      <w:r w:rsidR="003536B4" w:rsidRPr="00BF0DEB">
        <w:rPr>
          <w:rFonts w:ascii="Calibri" w:hAnsi="Calibri" w:cs="Calibri"/>
        </w:rPr>
        <w:t>najaśnicy</w:t>
      </w:r>
      <w:proofErr w:type="spellEnd"/>
      <w:r w:rsidR="003536B4" w:rsidRPr="00BF0DEB">
        <w:rPr>
          <w:rFonts w:ascii="Calibri" w:hAnsi="Calibri" w:cs="Calibri"/>
        </w:rPr>
        <w:t xml:space="preserve"> akumulatorowej oraz prądownicy dla OSP Jednorożec oraz agregatu prądotwórczego dla OSP </w:t>
      </w:r>
      <w:proofErr w:type="spellStart"/>
      <w:r w:rsidR="003536B4" w:rsidRPr="00BF0DEB">
        <w:rPr>
          <w:rFonts w:ascii="Calibri" w:hAnsi="Calibri" w:cs="Calibri"/>
        </w:rPr>
        <w:t>Małowidz</w:t>
      </w:r>
      <w:proofErr w:type="spellEnd"/>
      <w:r w:rsidR="003536B4" w:rsidRPr="00BF0DEB">
        <w:rPr>
          <w:rFonts w:ascii="Calibri" w:hAnsi="Calibri" w:cs="Calibri"/>
        </w:rPr>
        <w:t>,</w:t>
      </w:r>
    </w:p>
    <w:p w14:paraId="525CB7EC" w14:textId="70B8EC95" w:rsidR="003536B4" w:rsidRPr="00BF0DEB" w:rsidRDefault="003536B4" w:rsidP="003536B4">
      <w:pPr>
        <w:pStyle w:val="NormalnyWeb"/>
        <w:spacing w:before="0" w:beforeAutospacing="0" w:after="0" w:line="360" w:lineRule="auto"/>
        <w:jc w:val="both"/>
        <w:rPr>
          <w:rFonts w:asciiTheme="minorHAnsi" w:hAnsiTheme="minorHAnsi" w:cstheme="minorHAnsi"/>
          <w:bCs/>
          <w:iCs/>
        </w:rPr>
      </w:pPr>
      <w:r w:rsidRPr="00BF0DEB">
        <w:rPr>
          <w:rFonts w:asciiTheme="minorHAnsi" w:hAnsiTheme="minorHAnsi" w:cstheme="minorHAnsi"/>
          <w:bCs/>
          <w:iCs/>
        </w:rPr>
        <w:t>- 40.000,00 zł na zadanie pn. „Modernizacja budynku OSP w Jednorożcu w zakresie instalacji elektrycznej i cieplnej” na dostawę i montaż paneli fotowoltaicznych na budynku OSP Jednorożec oraz nadzór inwestorski.</w:t>
      </w:r>
    </w:p>
    <w:p w14:paraId="4A8C0765" w14:textId="77777777" w:rsidR="003536B4" w:rsidRPr="00BF0DEB" w:rsidRDefault="003536B4" w:rsidP="003536B4">
      <w:pPr>
        <w:pStyle w:val="NormalnyWeb"/>
        <w:spacing w:before="0" w:beforeAutospacing="0" w:after="0" w:line="360" w:lineRule="auto"/>
        <w:jc w:val="both"/>
        <w:rPr>
          <w:rFonts w:asciiTheme="minorHAnsi" w:hAnsiTheme="minorHAnsi" w:cstheme="minorHAnsi"/>
          <w:bCs/>
          <w:iCs/>
        </w:rPr>
      </w:pPr>
    </w:p>
    <w:p w14:paraId="3C1871DE" w14:textId="56A4FF6E" w:rsidR="003536B4" w:rsidRPr="00BF0DEB" w:rsidRDefault="003536B4" w:rsidP="003536B4">
      <w:pPr>
        <w:pStyle w:val="NormalnyWeb"/>
        <w:spacing w:before="0" w:beforeAutospacing="0" w:after="0" w:line="360" w:lineRule="auto"/>
        <w:jc w:val="both"/>
        <w:rPr>
          <w:rFonts w:asciiTheme="minorHAnsi" w:hAnsiTheme="minorHAnsi" w:cstheme="minorHAnsi"/>
          <w:bCs/>
          <w:i/>
          <w:u w:val="single"/>
        </w:rPr>
      </w:pPr>
      <w:r w:rsidRPr="00BF0DEB">
        <w:rPr>
          <w:rFonts w:asciiTheme="minorHAnsi" w:hAnsiTheme="minorHAnsi" w:cstheme="minorHAnsi"/>
          <w:bCs/>
          <w:i/>
          <w:u w:val="single"/>
        </w:rPr>
        <w:t>Rozdziała 90005 – Ochrona powietrza atmosferycznego i klimatu</w:t>
      </w:r>
    </w:p>
    <w:p w14:paraId="064E30C6" w14:textId="387380ED" w:rsidR="00240791" w:rsidRPr="00C90564" w:rsidRDefault="003536B4" w:rsidP="00C90564">
      <w:pPr>
        <w:pStyle w:val="NormalnyWeb"/>
        <w:spacing w:before="0" w:beforeAutospacing="0" w:after="0" w:line="360" w:lineRule="auto"/>
        <w:ind w:firstLine="708"/>
        <w:jc w:val="both"/>
        <w:rPr>
          <w:rFonts w:asciiTheme="minorHAnsi" w:hAnsiTheme="minorHAnsi" w:cstheme="minorHAnsi"/>
          <w:bCs/>
          <w:iCs/>
        </w:rPr>
      </w:pPr>
      <w:r w:rsidRPr="00BF0DEB">
        <w:rPr>
          <w:rFonts w:asciiTheme="minorHAnsi" w:hAnsiTheme="minorHAnsi" w:cstheme="minorHAnsi"/>
        </w:rPr>
        <w:t xml:space="preserve">Zaplanowane dochody i wydatki w tym rozdziale wynoszą 33.856,00 zł. </w:t>
      </w:r>
      <w:r w:rsidR="000C38EA" w:rsidRPr="00BF0DEB">
        <w:rPr>
          <w:rFonts w:asciiTheme="minorHAnsi" w:hAnsiTheme="minorHAnsi" w:cstheme="minorHAnsi"/>
        </w:rPr>
        <w:t xml:space="preserve">– jest </w:t>
      </w:r>
      <w:r w:rsidRPr="00BF0DEB">
        <w:rPr>
          <w:rFonts w:asciiTheme="minorHAnsi" w:hAnsiTheme="minorHAnsi" w:cstheme="minorHAnsi"/>
        </w:rPr>
        <w:t>to dotacj</w:t>
      </w:r>
      <w:r w:rsidR="000C38EA" w:rsidRPr="00BF0DEB">
        <w:rPr>
          <w:rFonts w:asciiTheme="minorHAnsi" w:hAnsiTheme="minorHAnsi" w:cstheme="minorHAnsi"/>
        </w:rPr>
        <w:t>a</w:t>
      </w:r>
      <w:r w:rsidRPr="00BF0DEB">
        <w:rPr>
          <w:rFonts w:asciiTheme="minorHAnsi" w:hAnsiTheme="minorHAnsi" w:cstheme="minorHAnsi"/>
        </w:rPr>
        <w:t xml:space="preserve"> z Urzędu Marszałkowskiego w Warszawie</w:t>
      </w:r>
      <w:r w:rsidR="000C38EA" w:rsidRPr="00BF0DEB">
        <w:rPr>
          <w:rFonts w:asciiTheme="minorHAnsi" w:hAnsiTheme="minorHAnsi" w:cstheme="minorHAnsi"/>
        </w:rPr>
        <w:t xml:space="preserve">. Do budżetu wpłynęła kwota 33.855,00 zł, która została wydatkowana </w:t>
      </w:r>
      <w:r w:rsidR="00FB0536" w:rsidRPr="00BF0DEB">
        <w:rPr>
          <w:rFonts w:asciiTheme="minorHAnsi" w:hAnsiTheme="minorHAnsi" w:cstheme="minorHAnsi"/>
        </w:rPr>
        <w:t>na wykonanie planu gospodarki niskoemisyjnej oraz analizy ubóstwa energetycznego dla Gminy Jednorożec.</w:t>
      </w:r>
    </w:p>
    <w:p w14:paraId="08058DAB" w14:textId="05029388" w:rsidR="00FB0536" w:rsidRPr="00BF0DEB" w:rsidRDefault="00FB0536" w:rsidP="00FB0536">
      <w:pPr>
        <w:pStyle w:val="NormalnyWeb"/>
        <w:spacing w:before="0" w:beforeAutospacing="0" w:after="0" w:line="360" w:lineRule="auto"/>
        <w:jc w:val="both"/>
        <w:rPr>
          <w:rFonts w:asciiTheme="minorHAnsi" w:hAnsiTheme="minorHAnsi" w:cstheme="minorHAnsi"/>
          <w:bCs/>
          <w:i/>
          <w:u w:val="single"/>
        </w:rPr>
      </w:pPr>
      <w:r w:rsidRPr="00BF0DEB">
        <w:rPr>
          <w:rFonts w:asciiTheme="minorHAnsi" w:hAnsiTheme="minorHAnsi" w:cstheme="minorHAnsi"/>
          <w:bCs/>
          <w:i/>
          <w:u w:val="single"/>
        </w:rPr>
        <w:t>Rozdziała 90095 – Pozostała działalność</w:t>
      </w:r>
    </w:p>
    <w:p w14:paraId="23B23E1C" w14:textId="187A9765" w:rsidR="00FB0536" w:rsidRPr="00BF0DEB" w:rsidRDefault="00FB0536" w:rsidP="00FB0536">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Zaplanowane dochody i wydatki w tym rozdziale wynoszą 10.000,00 zł. – jest to dotacja z Urzędu Marszałkowskiego w Warszawie. Do budżetu wpłynęła kwota 8.950,00 zł, która została wydatkowana na</w:t>
      </w:r>
      <w:r w:rsidR="00C3706C" w:rsidRPr="00BF0DEB">
        <w:rPr>
          <w:rFonts w:asciiTheme="minorHAnsi" w:hAnsiTheme="minorHAnsi" w:cstheme="minorHAnsi"/>
        </w:rPr>
        <w:t xml:space="preserve"> usługę weterynaryjną dotyczącą zapobiegania bezdomności zwierząt</w:t>
      </w:r>
    </w:p>
    <w:p w14:paraId="158A41E7" w14:textId="77777777" w:rsidR="00FB0536" w:rsidRPr="00BF0DEB" w:rsidRDefault="00FB0536" w:rsidP="00FB0536">
      <w:pPr>
        <w:pStyle w:val="NormalnyWeb"/>
        <w:spacing w:before="0" w:beforeAutospacing="0" w:after="0" w:line="360" w:lineRule="auto"/>
        <w:jc w:val="both"/>
        <w:rPr>
          <w:rFonts w:asciiTheme="minorHAnsi" w:hAnsiTheme="minorHAnsi" w:cstheme="minorHAnsi"/>
        </w:rPr>
      </w:pPr>
    </w:p>
    <w:p w14:paraId="00B1C4EB" w14:textId="7B6BDBC1" w:rsidR="00240791" w:rsidRPr="00BF0DEB" w:rsidRDefault="00240791" w:rsidP="00240791">
      <w:pPr>
        <w:pStyle w:val="NormalnyWeb"/>
        <w:spacing w:before="0" w:beforeAutospacing="0" w:after="0" w:line="360" w:lineRule="auto"/>
        <w:jc w:val="both"/>
        <w:rPr>
          <w:rFonts w:asciiTheme="minorHAnsi" w:hAnsiTheme="minorHAnsi" w:cstheme="minorHAnsi"/>
          <w:i/>
          <w:u w:val="single"/>
        </w:rPr>
      </w:pPr>
      <w:r w:rsidRPr="00BF0DEB">
        <w:rPr>
          <w:rFonts w:asciiTheme="minorHAnsi" w:hAnsiTheme="minorHAnsi" w:cstheme="minorHAnsi"/>
          <w:i/>
          <w:u w:val="single"/>
        </w:rPr>
        <w:t xml:space="preserve">Rozdział </w:t>
      </w:r>
      <w:r w:rsidR="00C3706C" w:rsidRPr="00BF0DEB">
        <w:rPr>
          <w:rFonts w:asciiTheme="minorHAnsi" w:hAnsiTheme="minorHAnsi" w:cstheme="minorHAnsi"/>
          <w:i/>
          <w:u w:val="single"/>
        </w:rPr>
        <w:t>92195 – Pozostała działalność</w:t>
      </w:r>
      <w:r w:rsidRPr="00BF0DEB">
        <w:rPr>
          <w:rFonts w:asciiTheme="minorHAnsi" w:hAnsiTheme="minorHAnsi" w:cstheme="minorHAnsi"/>
        </w:rPr>
        <w:t xml:space="preserve"> </w:t>
      </w:r>
    </w:p>
    <w:p w14:paraId="3EDC2C8F" w14:textId="4FAB1F2A" w:rsidR="00240791" w:rsidRPr="00BF0DEB" w:rsidRDefault="00240791" w:rsidP="00240791">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t>Dotacj</w:t>
      </w:r>
      <w:r w:rsidR="00C3706C" w:rsidRPr="00BF0DEB">
        <w:rPr>
          <w:rFonts w:asciiTheme="minorHAnsi" w:hAnsiTheme="minorHAnsi" w:cstheme="minorHAnsi"/>
        </w:rPr>
        <w:t>a</w:t>
      </w:r>
      <w:r w:rsidRPr="00BF0DEB">
        <w:rPr>
          <w:rFonts w:asciiTheme="minorHAnsi" w:hAnsiTheme="minorHAnsi" w:cstheme="minorHAnsi"/>
        </w:rPr>
        <w:t xml:space="preserve"> z Urzędu Marszałkowskiego w Warszawie zaplanowan</w:t>
      </w:r>
      <w:r w:rsidR="00136146" w:rsidRPr="00BF0DEB">
        <w:rPr>
          <w:rFonts w:asciiTheme="minorHAnsi" w:hAnsiTheme="minorHAnsi" w:cstheme="minorHAnsi"/>
        </w:rPr>
        <w:t>e</w:t>
      </w:r>
      <w:r w:rsidR="00E1752A" w:rsidRPr="00BF0DEB">
        <w:rPr>
          <w:rFonts w:asciiTheme="minorHAnsi" w:hAnsiTheme="minorHAnsi" w:cstheme="minorHAnsi"/>
        </w:rPr>
        <w:t xml:space="preserve"> i przekazan</w:t>
      </w:r>
      <w:r w:rsidR="00136146" w:rsidRPr="00BF0DEB">
        <w:rPr>
          <w:rFonts w:asciiTheme="minorHAnsi" w:hAnsiTheme="minorHAnsi" w:cstheme="minorHAnsi"/>
        </w:rPr>
        <w:t>e</w:t>
      </w:r>
      <w:r w:rsidRPr="00BF0DEB">
        <w:rPr>
          <w:rFonts w:asciiTheme="minorHAnsi" w:hAnsiTheme="minorHAnsi" w:cstheme="minorHAnsi"/>
        </w:rPr>
        <w:t xml:space="preserve"> w kwocie </w:t>
      </w:r>
      <w:r w:rsidR="00C3706C" w:rsidRPr="00BF0DEB">
        <w:rPr>
          <w:rFonts w:asciiTheme="minorHAnsi" w:hAnsiTheme="minorHAnsi" w:cstheme="minorHAnsi"/>
        </w:rPr>
        <w:t>395.990,00</w:t>
      </w:r>
      <w:r w:rsidRPr="00BF0DEB">
        <w:rPr>
          <w:rFonts w:asciiTheme="minorHAnsi" w:hAnsiTheme="minorHAnsi" w:cstheme="minorHAnsi"/>
        </w:rPr>
        <w:t xml:space="preserve"> zł na zadani</w:t>
      </w:r>
      <w:r w:rsidR="00C3706C" w:rsidRPr="00BF0DEB">
        <w:rPr>
          <w:rFonts w:asciiTheme="minorHAnsi" w:hAnsiTheme="minorHAnsi" w:cstheme="minorHAnsi"/>
        </w:rPr>
        <w:t>e</w:t>
      </w:r>
      <w:r w:rsidRPr="00BF0DEB">
        <w:rPr>
          <w:rFonts w:asciiTheme="minorHAnsi" w:hAnsiTheme="minorHAnsi" w:cstheme="minorHAnsi"/>
        </w:rPr>
        <w:t xml:space="preserve"> pn.</w:t>
      </w:r>
      <w:r w:rsidR="00C3706C" w:rsidRPr="00BF0DEB">
        <w:rPr>
          <w:rFonts w:asciiTheme="minorHAnsi" w:hAnsiTheme="minorHAnsi" w:cstheme="minorHAnsi"/>
        </w:rPr>
        <w:t xml:space="preserve"> </w:t>
      </w:r>
      <w:r w:rsidR="00B10C7A" w:rsidRPr="00BF0DEB">
        <w:rPr>
          <w:rFonts w:asciiTheme="minorHAnsi" w:hAnsiTheme="minorHAnsi" w:cstheme="minorHAnsi"/>
        </w:rPr>
        <w:t xml:space="preserve">„Remont, przebudowa i kompleksowa termomodernizacja budynku remizy OSP w </w:t>
      </w:r>
      <w:proofErr w:type="spellStart"/>
      <w:r w:rsidR="00B10C7A" w:rsidRPr="00BF0DEB">
        <w:rPr>
          <w:rFonts w:asciiTheme="minorHAnsi" w:hAnsiTheme="minorHAnsi" w:cstheme="minorHAnsi"/>
        </w:rPr>
        <w:t>Małowidzu</w:t>
      </w:r>
      <w:proofErr w:type="spellEnd"/>
      <w:r w:rsidR="00B10C7A" w:rsidRPr="00BF0DEB">
        <w:rPr>
          <w:rFonts w:asciiTheme="minorHAnsi" w:hAnsiTheme="minorHAnsi" w:cstheme="minorHAnsi"/>
        </w:rPr>
        <w:t xml:space="preserve"> w gminie Jednorożec”. Wydatki zostały poniesione w pełnej wysokości na roboty budowlane, nadzór inwestorski.</w:t>
      </w:r>
    </w:p>
    <w:p w14:paraId="263227BA" w14:textId="6D2AC22A" w:rsidR="00157E7E" w:rsidRDefault="00157E7E" w:rsidP="00377F63">
      <w:pPr>
        <w:pStyle w:val="NormalnyWeb"/>
        <w:spacing w:before="0" w:beforeAutospacing="0" w:after="0" w:line="360" w:lineRule="auto"/>
        <w:jc w:val="both"/>
        <w:rPr>
          <w:rFonts w:asciiTheme="minorHAnsi" w:hAnsiTheme="minorHAnsi" w:cstheme="minorHAnsi"/>
          <w:color w:val="FF0000"/>
        </w:rPr>
      </w:pPr>
    </w:p>
    <w:p w14:paraId="1E2ECEE8" w14:textId="77777777" w:rsidR="00BF0DEB" w:rsidRDefault="00BF0DEB" w:rsidP="00377F63">
      <w:pPr>
        <w:pStyle w:val="NormalnyWeb"/>
        <w:spacing w:before="0" w:beforeAutospacing="0" w:after="0" w:line="360" w:lineRule="auto"/>
        <w:jc w:val="both"/>
        <w:rPr>
          <w:rFonts w:asciiTheme="minorHAnsi" w:hAnsiTheme="minorHAnsi" w:cstheme="minorHAnsi"/>
          <w:color w:val="FF0000"/>
        </w:rPr>
      </w:pPr>
    </w:p>
    <w:p w14:paraId="7949C442" w14:textId="77777777" w:rsidR="00BF0DEB" w:rsidRDefault="00BF0DEB" w:rsidP="00377F63">
      <w:pPr>
        <w:pStyle w:val="NormalnyWeb"/>
        <w:spacing w:before="0" w:beforeAutospacing="0" w:after="0" w:line="360" w:lineRule="auto"/>
        <w:jc w:val="both"/>
        <w:rPr>
          <w:rFonts w:asciiTheme="minorHAnsi" w:hAnsiTheme="minorHAnsi" w:cstheme="minorHAnsi"/>
          <w:color w:val="FF0000"/>
        </w:rPr>
      </w:pPr>
    </w:p>
    <w:p w14:paraId="44431563" w14:textId="77777777" w:rsidR="00BF0DEB" w:rsidRDefault="00BF0DEB" w:rsidP="00377F63">
      <w:pPr>
        <w:pStyle w:val="NormalnyWeb"/>
        <w:spacing w:before="0" w:beforeAutospacing="0" w:after="0" w:line="360" w:lineRule="auto"/>
        <w:jc w:val="both"/>
        <w:rPr>
          <w:rFonts w:asciiTheme="minorHAnsi" w:hAnsiTheme="minorHAnsi" w:cstheme="minorHAnsi"/>
          <w:color w:val="FF0000"/>
        </w:rPr>
      </w:pPr>
    </w:p>
    <w:p w14:paraId="5AA2DD88" w14:textId="77777777" w:rsidR="00BF0DEB" w:rsidRDefault="00BF0DEB" w:rsidP="00377F63">
      <w:pPr>
        <w:pStyle w:val="NormalnyWeb"/>
        <w:spacing w:before="0" w:beforeAutospacing="0" w:after="0" w:line="360" w:lineRule="auto"/>
        <w:jc w:val="both"/>
        <w:rPr>
          <w:rFonts w:asciiTheme="minorHAnsi" w:hAnsiTheme="minorHAnsi" w:cstheme="minorHAnsi"/>
          <w:color w:val="FF0000"/>
        </w:rPr>
      </w:pPr>
    </w:p>
    <w:p w14:paraId="0CD05C14" w14:textId="77777777" w:rsidR="00BF0DEB" w:rsidRPr="00180AE0" w:rsidRDefault="00BF0DEB" w:rsidP="00377F63">
      <w:pPr>
        <w:pStyle w:val="NormalnyWeb"/>
        <w:spacing w:before="0" w:beforeAutospacing="0" w:after="0" w:line="360" w:lineRule="auto"/>
        <w:jc w:val="both"/>
        <w:rPr>
          <w:rFonts w:asciiTheme="minorHAnsi" w:hAnsiTheme="minorHAnsi" w:cstheme="minorHAnsi"/>
          <w:color w:val="FF0000"/>
        </w:rPr>
      </w:pPr>
    </w:p>
    <w:p w14:paraId="46210FC5" w14:textId="77777777" w:rsidR="00F279C7" w:rsidRPr="00FA224B" w:rsidRDefault="00F279C7" w:rsidP="00F279C7">
      <w:pPr>
        <w:pStyle w:val="NormalnyWeb"/>
        <w:spacing w:before="0" w:beforeAutospacing="0" w:after="0" w:line="360" w:lineRule="auto"/>
        <w:jc w:val="center"/>
        <w:rPr>
          <w:rFonts w:ascii="Calibri" w:hAnsi="Calibri" w:cs="Calibri"/>
          <w:b/>
          <w:bCs/>
        </w:rPr>
      </w:pPr>
      <w:r w:rsidRPr="00FA224B">
        <w:rPr>
          <w:rFonts w:ascii="Calibri" w:hAnsi="Calibri" w:cs="Calibri"/>
          <w:b/>
          <w:bCs/>
        </w:rPr>
        <w:lastRenderedPageBreak/>
        <w:t xml:space="preserve">Dochody i wydatki związane z realizacją zadań </w:t>
      </w:r>
      <w:r>
        <w:rPr>
          <w:rFonts w:ascii="Calibri" w:hAnsi="Calibri" w:cs="Calibri"/>
          <w:b/>
          <w:bCs/>
        </w:rPr>
        <w:t>wykonywanych</w:t>
      </w:r>
      <w:r w:rsidRPr="00FA224B">
        <w:rPr>
          <w:rFonts w:ascii="Calibri" w:hAnsi="Calibri" w:cs="Calibri"/>
          <w:b/>
          <w:bCs/>
        </w:rPr>
        <w:t xml:space="preserve"> na mocy porozumień z organami administracji rządowej w 202</w:t>
      </w:r>
      <w:r>
        <w:rPr>
          <w:rFonts w:ascii="Calibri" w:hAnsi="Calibri" w:cs="Calibri"/>
          <w:b/>
          <w:bCs/>
        </w:rPr>
        <w:t>3</w:t>
      </w:r>
      <w:r w:rsidRPr="00FA224B">
        <w:rPr>
          <w:rFonts w:ascii="Calibri" w:hAnsi="Calibri" w:cs="Calibri"/>
          <w:b/>
          <w:bCs/>
        </w:rPr>
        <w:t xml:space="preserve"> roku</w:t>
      </w:r>
    </w:p>
    <w:p w14:paraId="7D66D0FA" w14:textId="77777777" w:rsidR="00F279C7" w:rsidRPr="00FA224B" w:rsidRDefault="00F279C7" w:rsidP="00F279C7">
      <w:pPr>
        <w:pStyle w:val="NormalnyWeb"/>
        <w:spacing w:before="0" w:beforeAutospacing="0" w:after="0" w:line="360" w:lineRule="auto"/>
        <w:jc w:val="center"/>
        <w:rPr>
          <w:rFonts w:ascii="Calibri" w:hAnsi="Calibri" w:cs="Calibri"/>
        </w:rPr>
      </w:pPr>
    </w:p>
    <w:tbl>
      <w:tblPr>
        <w:tblW w:w="962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824"/>
        <w:gridCol w:w="1073"/>
        <w:gridCol w:w="962"/>
        <w:gridCol w:w="2782"/>
        <w:gridCol w:w="1539"/>
        <w:gridCol w:w="1282"/>
        <w:gridCol w:w="1160"/>
      </w:tblGrid>
      <w:tr w:rsidR="00F279C7" w:rsidRPr="00FA224B" w14:paraId="0D3CF90B" w14:textId="301FB346"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6C6C13E8" w14:textId="77777777" w:rsidR="00F279C7" w:rsidRPr="00FA224B" w:rsidRDefault="00F279C7" w:rsidP="005E47D7">
            <w:pPr>
              <w:pStyle w:val="NormalnyWeb"/>
              <w:jc w:val="center"/>
              <w:rPr>
                <w:rFonts w:ascii="Calibri" w:hAnsi="Calibri" w:cs="Calibri"/>
              </w:rPr>
            </w:pPr>
            <w:r w:rsidRPr="00FA224B">
              <w:rPr>
                <w:rFonts w:ascii="Calibri" w:hAnsi="Calibri" w:cs="Calibri"/>
                <w:b/>
                <w:bCs/>
              </w:rPr>
              <w:t>Dział</w:t>
            </w:r>
          </w:p>
        </w:tc>
        <w:tc>
          <w:tcPr>
            <w:tcW w:w="1073" w:type="dxa"/>
            <w:tcBorders>
              <w:top w:val="outset" w:sz="6" w:space="0" w:color="000000"/>
              <w:left w:val="outset" w:sz="6" w:space="0" w:color="000000"/>
              <w:bottom w:val="outset" w:sz="6" w:space="0" w:color="000000"/>
              <w:right w:val="outset" w:sz="6" w:space="0" w:color="000000"/>
            </w:tcBorders>
          </w:tcPr>
          <w:p w14:paraId="0944ACB0" w14:textId="77777777" w:rsidR="00F279C7" w:rsidRPr="00FA224B" w:rsidRDefault="00F279C7" w:rsidP="005E47D7">
            <w:pPr>
              <w:pStyle w:val="NormalnyWeb"/>
              <w:jc w:val="center"/>
              <w:rPr>
                <w:rFonts w:ascii="Calibri" w:hAnsi="Calibri" w:cs="Calibri"/>
              </w:rPr>
            </w:pPr>
            <w:r w:rsidRPr="00FA224B">
              <w:rPr>
                <w:rFonts w:ascii="Calibri" w:hAnsi="Calibri" w:cs="Calibri"/>
                <w:b/>
                <w:bCs/>
              </w:rPr>
              <w:t>Rozdział</w:t>
            </w:r>
          </w:p>
        </w:tc>
        <w:tc>
          <w:tcPr>
            <w:tcW w:w="962" w:type="dxa"/>
            <w:tcBorders>
              <w:top w:val="outset" w:sz="6" w:space="0" w:color="000000"/>
              <w:left w:val="outset" w:sz="6" w:space="0" w:color="000000"/>
              <w:bottom w:val="outset" w:sz="6" w:space="0" w:color="000000"/>
              <w:right w:val="outset" w:sz="6" w:space="0" w:color="000000"/>
            </w:tcBorders>
          </w:tcPr>
          <w:p w14:paraId="2AA183BA" w14:textId="77777777" w:rsidR="00F279C7" w:rsidRPr="00FA224B" w:rsidRDefault="00F279C7" w:rsidP="005E47D7">
            <w:pPr>
              <w:pStyle w:val="NormalnyWeb"/>
              <w:jc w:val="center"/>
              <w:rPr>
                <w:rFonts w:ascii="Calibri" w:hAnsi="Calibri" w:cs="Calibri"/>
              </w:rPr>
            </w:pPr>
            <w:r w:rsidRPr="00FA224B">
              <w:rPr>
                <w:rFonts w:ascii="Calibri" w:hAnsi="Calibri" w:cs="Calibri"/>
                <w:b/>
                <w:bCs/>
              </w:rPr>
              <w:t>§</w:t>
            </w:r>
          </w:p>
        </w:tc>
        <w:tc>
          <w:tcPr>
            <w:tcW w:w="2782" w:type="dxa"/>
            <w:tcBorders>
              <w:top w:val="outset" w:sz="6" w:space="0" w:color="000000"/>
              <w:left w:val="outset" w:sz="6" w:space="0" w:color="000000"/>
              <w:bottom w:val="outset" w:sz="6" w:space="0" w:color="000000"/>
              <w:right w:val="outset" w:sz="6" w:space="0" w:color="000000"/>
            </w:tcBorders>
          </w:tcPr>
          <w:p w14:paraId="11473B5C" w14:textId="77777777" w:rsidR="00F279C7" w:rsidRPr="00FA224B" w:rsidRDefault="00F279C7" w:rsidP="005E47D7">
            <w:pPr>
              <w:pStyle w:val="NormalnyWeb"/>
              <w:jc w:val="center"/>
              <w:rPr>
                <w:rFonts w:ascii="Calibri" w:hAnsi="Calibri" w:cs="Calibri"/>
              </w:rPr>
            </w:pPr>
            <w:r w:rsidRPr="00FA224B">
              <w:rPr>
                <w:rFonts w:ascii="Calibri" w:hAnsi="Calibri" w:cs="Calibri"/>
                <w:b/>
                <w:bCs/>
              </w:rPr>
              <w:t>Treść</w:t>
            </w:r>
          </w:p>
        </w:tc>
        <w:tc>
          <w:tcPr>
            <w:tcW w:w="1539" w:type="dxa"/>
            <w:tcBorders>
              <w:top w:val="outset" w:sz="6" w:space="0" w:color="000000"/>
              <w:left w:val="outset" w:sz="6" w:space="0" w:color="000000"/>
              <w:bottom w:val="outset" w:sz="6" w:space="0" w:color="000000"/>
              <w:right w:val="outset" w:sz="6" w:space="0" w:color="000000"/>
            </w:tcBorders>
          </w:tcPr>
          <w:p w14:paraId="74BCE227" w14:textId="77777777" w:rsidR="00F279C7" w:rsidRPr="00FA224B" w:rsidRDefault="00F279C7" w:rsidP="005E47D7">
            <w:pPr>
              <w:pStyle w:val="NormalnyWeb"/>
              <w:jc w:val="center"/>
              <w:rPr>
                <w:rFonts w:ascii="Calibri" w:hAnsi="Calibri" w:cs="Calibri"/>
              </w:rPr>
            </w:pPr>
            <w:r w:rsidRPr="00FA224B">
              <w:rPr>
                <w:rFonts w:ascii="Calibri" w:hAnsi="Calibri" w:cs="Calibri"/>
                <w:b/>
                <w:bCs/>
              </w:rPr>
              <w:t>Plan (w zł)</w:t>
            </w:r>
          </w:p>
        </w:tc>
        <w:tc>
          <w:tcPr>
            <w:tcW w:w="1282" w:type="dxa"/>
            <w:tcBorders>
              <w:top w:val="outset" w:sz="6" w:space="0" w:color="000000"/>
              <w:left w:val="outset" w:sz="6" w:space="0" w:color="000000"/>
              <w:bottom w:val="outset" w:sz="6" w:space="0" w:color="000000"/>
              <w:right w:val="outset" w:sz="6" w:space="0" w:color="000000"/>
            </w:tcBorders>
          </w:tcPr>
          <w:p w14:paraId="5147D202" w14:textId="28A57A86" w:rsidR="00F279C7" w:rsidRPr="00FA224B" w:rsidRDefault="00F279C7" w:rsidP="005E47D7">
            <w:pPr>
              <w:pStyle w:val="NormalnyWeb"/>
              <w:jc w:val="center"/>
              <w:rPr>
                <w:rFonts w:ascii="Calibri" w:hAnsi="Calibri" w:cs="Calibri"/>
                <w:b/>
                <w:bCs/>
              </w:rPr>
            </w:pPr>
            <w:r>
              <w:rPr>
                <w:rFonts w:ascii="Calibri" w:hAnsi="Calibri" w:cs="Calibri"/>
                <w:b/>
                <w:bCs/>
              </w:rPr>
              <w:t>Wykonanie</w:t>
            </w:r>
          </w:p>
        </w:tc>
        <w:tc>
          <w:tcPr>
            <w:tcW w:w="1160" w:type="dxa"/>
            <w:tcBorders>
              <w:top w:val="outset" w:sz="6" w:space="0" w:color="000000"/>
              <w:left w:val="outset" w:sz="6" w:space="0" w:color="000000"/>
              <w:bottom w:val="outset" w:sz="6" w:space="0" w:color="000000"/>
              <w:right w:val="outset" w:sz="6" w:space="0" w:color="000000"/>
            </w:tcBorders>
          </w:tcPr>
          <w:p w14:paraId="4B2D543A" w14:textId="73DD777C" w:rsidR="00F279C7" w:rsidRPr="00FA224B" w:rsidRDefault="00F279C7" w:rsidP="00F279C7">
            <w:pPr>
              <w:pStyle w:val="NormalnyWeb"/>
              <w:spacing w:line="360" w:lineRule="auto"/>
              <w:jc w:val="center"/>
              <w:rPr>
                <w:rFonts w:ascii="Calibri" w:hAnsi="Calibri" w:cs="Calibri"/>
                <w:b/>
                <w:bCs/>
              </w:rPr>
            </w:pPr>
            <w:r>
              <w:rPr>
                <w:rFonts w:ascii="Calibri" w:hAnsi="Calibri" w:cs="Calibri"/>
                <w:b/>
                <w:bCs/>
              </w:rPr>
              <w:t>%</w:t>
            </w:r>
          </w:p>
        </w:tc>
      </w:tr>
      <w:tr w:rsidR="00F279C7" w:rsidRPr="00FA224B" w14:paraId="6BDE51AC" w14:textId="25052012"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772ACCAC"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tcPr>
          <w:p w14:paraId="3FFACCBC" w14:textId="77777777" w:rsidR="00F279C7" w:rsidRPr="00FA224B" w:rsidRDefault="00F279C7" w:rsidP="00F279C7">
            <w:pPr>
              <w:pStyle w:val="NormalnyWeb"/>
              <w:jc w:val="center"/>
              <w:rPr>
                <w:rFonts w:ascii="Calibri" w:hAnsi="Calibri" w:cs="Calibri"/>
              </w:rPr>
            </w:pPr>
          </w:p>
        </w:tc>
        <w:tc>
          <w:tcPr>
            <w:tcW w:w="962" w:type="dxa"/>
            <w:tcBorders>
              <w:top w:val="outset" w:sz="6" w:space="0" w:color="000000"/>
              <w:left w:val="outset" w:sz="6" w:space="0" w:color="000000"/>
              <w:bottom w:val="outset" w:sz="6" w:space="0" w:color="000000"/>
              <w:right w:val="outset" w:sz="6" w:space="0" w:color="000000"/>
            </w:tcBorders>
          </w:tcPr>
          <w:p w14:paraId="138D11A8" w14:textId="77777777" w:rsidR="00F279C7" w:rsidRPr="00FA224B" w:rsidRDefault="00F279C7" w:rsidP="00F279C7">
            <w:pPr>
              <w:pStyle w:val="NormalnyWeb"/>
              <w:jc w:val="center"/>
              <w:rPr>
                <w:rFonts w:ascii="Calibri" w:hAnsi="Calibri" w:cs="Calibri"/>
              </w:rPr>
            </w:pPr>
          </w:p>
        </w:tc>
        <w:tc>
          <w:tcPr>
            <w:tcW w:w="2782" w:type="dxa"/>
            <w:tcBorders>
              <w:top w:val="outset" w:sz="6" w:space="0" w:color="000000"/>
              <w:left w:val="outset" w:sz="6" w:space="0" w:color="000000"/>
              <w:bottom w:val="outset" w:sz="6" w:space="0" w:color="000000"/>
              <w:right w:val="outset" w:sz="6" w:space="0" w:color="000000"/>
            </w:tcBorders>
          </w:tcPr>
          <w:p w14:paraId="25EB06D7" w14:textId="77777777" w:rsidR="00F279C7" w:rsidRPr="00FA224B" w:rsidRDefault="00F279C7" w:rsidP="00F279C7">
            <w:pPr>
              <w:pStyle w:val="NormalnyWeb"/>
              <w:jc w:val="right"/>
              <w:rPr>
                <w:rFonts w:ascii="Calibri" w:hAnsi="Calibri" w:cs="Calibri"/>
              </w:rPr>
            </w:pPr>
            <w:r w:rsidRPr="00FA224B">
              <w:rPr>
                <w:rFonts w:ascii="Calibri" w:hAnsi="Calibri" w:cs="Calibri"/>
                <w:b/>
                <w:bCs/>
              </w:rPr>
              <w:t>Dochody</w:t>
            </w:r>
          </w:p>
        </w:tc>
        <w:tc>
          <w:tcPr>
            <w:tcW w:w="1539" w:type="dxa"/>
            <w:tcBorders>
              <w:top w:val="outset" w:sz="6" w:space="0" w:color="000000"/>
              <w:left w:val="outset" w:sz="6" w:space="0" w:color="000000"/>
              <w:bottom w:val="outset" w:sz="6" w:space="0" w:color="000000"/>
              <w:right w:val="outset" w:sz="6" w:space="0" w:color="000000"/>
            </w:tcBorders>
          </w:tcPr>
          <w:p w14:paraId="44723169" w14:textId="77777777"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282" w:type="dxa"/>
            <w:tcBorders>
              <w:top w:val="outset" w:sz="6" w:space="0" w:color="000000"/>
              <w:left w:val="outset" w:sz="6" w:space="0" w:color="000000"/>
              <w:bottom w:val="outset" w:sz="6" w:space="0" w:color="000000"/>
              <w:right w:val="outset" w:sz="6" w:space="0" w:color="000000"/>
            </w:tcBorders>
          </w:tcPr>
          <w:p w14:paraId="6BBE3105" w14:textId="5F1BFF13"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160" w:type="dxa"/>
            <w:tcBorders>
              <w:top w:val="outset" w:sz="6" w:space="0" w:color="000000"/>
              <w:left w:val="outset" w:sz="6" w:space="0" w:color="000000"/>
              <w:bottom w:val="outset" w:sz="6" w:space="0" w:color="000000"/>
              <w:right w:val="outset" w:sz="6" w:space="0" w:color="000000"/>
            </w:tcBorders>
          </w:tcPr>
          <w:p w14:paraId="50AC14B3" w14:textId="309F1678" w:rsidR="00F279C7" w:rsidRPr="006024D5" w:rsidRDefault="00F279C7" w:rsidP="00F279C7">
            <w:pPr>
              <w:pStyle w:val="NormalnyWeb"/>
              <w:jc w:val="center"/>
              <w:rPr>
                <w:rFonts w:ascii="Calibri" w:hAnsi="Calibri" w:cs="Calibri"/>
                <w:b/>
                <w:bCs/>
              </w:rPr>
            </w:pPr>
            <w:r>
              <w:rPr>
                <w:rFonts w:ascii="Calibri" w:hAnsi="Calibri" w:cs="Calibri"/>
                <w:b/>
                <w:bCs/>
              </w:rPr>
              <w:t>100,00</w:t>
            </w:r>
          </w:p>
        </w:tc>
      </w:tr>
      <w:tr w:rsidR="00F279C7" w:rsidRPr="00FA224B" w14:paraId="7557BA53" w14:textId="74A2FFC6"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shd w:val="clear" w:color="auto" w:fill="B3B3B3"/>
          </w:tcPr>
          <w:p w14:paraId="4AF02D18" w14:textId="77777777" w:rsidR="00F279C7" w:rsidRPr="00FA224B" w:rsidRDefault="00F279C7" w:rsidP="00F279C7">
            <w:pPr>
              <w:pStyle w:val="NormalnyWeb"/>
              <w:jc w:val="center"/>
              <w:rPr>
                <w:rFonts w:ascii="Calibri" w:hAnsi="Calibri" w:cs="Calibri"/>
                <w:b/>
              </w:rPr>
            </w:pPr>
            <w:r w:rsidRPr="00FA224B">
              <w:rPr>
                <w:rFonts w:ascii="Calibri" w:hAnsi="Calibri" w:cs="Calibri"/>
                <w:b/>
              </w:rPr>
              <w:t>801</w:t>
            </w:r>
          </w:p>
        </w:tc>
        <w:tc>
          <w:tcPr>
            <w:tcW w:w="1073" w:type="dxa"/>
            <w:tcBorders>
              <w:top w:val="outset" w:sz="6" w:space="0" w:color="000000"/>
              <w:left w:val="outset" w:sz="6" w:space="0" w:color="000000"/>
              <w:bottom w:val="outset" w:sz="6" w:space="0" w:color="000000"/>
              <w:right w:val="outset" w:sz="6" w:space="0" w:color="000000"/>
            </w:tcBorders>
            <w:shd w:val="clear" w:color="auto" w:fill="B3B3B3"/>
          </w:tcPr>
          <w:p w14:paraId="7AFEC410" w14:textId="77777777" w:rsidR="00F279C7" w:rsidRPr="00FA224B" w:rsidRDefault="00F279C7" w:rsidP="00F279C7">
            <w:pPr>
              <w:pStyle w:val="NormalnyWeb"/>
              <w:jc w:val="center"/>
              <w:rPr>
                <w:rFonts w:ascii="Calibri" w:hAnsi="Calibri" w:cs="Calibri"/>
                <w:b/>
              </w:rPr>
            </w:pPr>
          </w:p>
        </w:tc>
        <w:tc>
          <w:tcPr>
            <w:tcW w:w="962" w:type="dxa"/>
            <w:tcBorders>
              <w:top w:val="outset" w:sz="6" w:space="0" w:color="000000"/>
              <w:left w:val="outset" w:sz="6" w:space="0" w:color="000000"/>
              <w:bottom w:val="outset" w:sz="6" w:space="0" w:color="000000"/>
              <w:right w:val="outset" w:sz="6" w:space="0" w:color="000000"/>
            </w:tcBorders>
            <w:shd w:val="clear" w:color="auto" w:fill="B3B3B3"/>
          </w:tcPr>
          <w:p w14:paraId="1AB48B8E" w14:textId="77777777" w:rsidR="00F279C7" w:rsidRPr="00FA224B" w:rsidRDefault="00F279C7" w:rsidP="00F279C7">
            <w:pPr>
              <w:pStyle w:val="NormalnyWeb"/>
              <w:jc w:val="center"/>
              <w:rPr>
                <w:rFonts w:ascii="Calibri" w:hAnsi="Calibri" w:cs="Calibri"/>
                <w:b/>
              </w:rPr>
            </w:pPr>
          </w:p>
        </w:tc>
        <w:tc>
          <w:tcPr>
            <w:tcW w:w="2782" w:type="dxa"/>
            <w:tcBorders>
              <w:top w:val="outset" w:sz="6" w:space="0" w:color="000000"/>
              <w:left w:val="outset" w:sz="6" w:space="0" w:color="000000"/>
              <w:bottom w:val="outset" w:sz="6" w:space="0" w:color="000000"/>
              <w:right w:val="outset" w:sz="6" w:space="0" w:color="000000"/>
            </w:tcBorders>
            <w:shd w:val="clear" w:color="auto" w:fill="B3B3B3"/>
          </w:tcPr>
          <w:p w14:paraId="1B5A963D" w14:textId="77777777" w:rsidR="00F279C7" w:rsidRPr="00FA224B" w:rsidRDefault="00F279C7" w:rsidP="00F279C7">
            <w:pPr>
              <w:pStyle w:val="NormalnyWeb"/>
              <w:rPr>
                <w:rFonts w:ascii="Calibri" w:hAnsi="Calibri" w:cs="Calibri"/>
                <w:b/>
              </w:rPr>
            </w:pPr>
            <w:r w:rsidRPr="00FA224B">
              <w:rPr>
                <w:rFonts w:ascii="Calibri" w:hAnsi="Calibri" w:cs="Calibri"/>
                <w:b/>
              </w:rPr>
              <w:t>Oświata i wychowanie</w:t>
            </w:r>
          </w:p>
        </w:tc>
        <w:tc>
          <w:tcPr>
            <w:tcW w:w="1539" w:type="dxa"/>
            <w:tcBorders>
              <w:top w:val="outset" w:sz="6" w:space="0" w:color="000000"/>
              <w:left w:val="outset" w:sz="6" w:space="0" w:color="000000"/>
              <w:bottom w:val="outset" w:sz="6" w:space="0" w:color="000000"/>
              <w:right w:val="outset" w:sz="6" w:space="0" w:color="000000"/>
            </w:tcBorders>
            <w:shd w:val="clear" w:color="auto" w:fill="B3B3B3"/>
          </w:tcPr>
          <w:p w14:paraId="7D4258DB" w14:textId="77777777"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282" w:type="dxa"/>
            <w:tcBorders>
              <w:top w:val="outset" w:sz="6" w:space="0" w:color="000000"/>
              <w:left w:val="outset" w:sz="6" w:space="0" w:color="000000"/>
              <w:bottom w:val="outset" w:sz="6" w:space="0" w:color="000000"/>
              <w:right w:val="outset" w:sz="6" w:space="0" w:color="000000"/>
            </w:tcBorders>
            <w:shd w:val="clear" w:color="auto" w:fill="B3B3B3"/>
          </w:tcPr>
          <w:p w14:paraId="0B10AA5D" w14:textId="50156CAB"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160" w:type="dxa"/>
            <w:tcBorders>
              <w:top w:val="outset" w:sz="6" w:space="0" w:color="000000"/>
              <w:left w:val="outset" w:sz="6" w:space="0" w:color="000000"/>
              <w:bottom w:val="outset" w:sz="6" w:space="0" w:color="000000"/>
              <w:right w:val="outset" w:sz="6" w:space="0" w:color="000000"/>
            </w:tcBorders>
            <w:shd w:val="clear" w:color="auto" w:fill="B3B3B3"/>
          </w:tcPr>
          <w:p w14:paraId="2C3B4C96" w14:textId="266B3D2A" w:rsidR="00F279C7" w:rsidRPr="006024D5" w:rsidRDefault="00F279C7" w:rsidP="00F279C7">
            <w:pPr>
              <w:pStyle w:val="NormalnyWeb"/>
              <w:jc w:val="center"/>
              <w:rPr>
                <w:rFonts w:ascii="Calibri" w:hAnsi="Calibri" w:cs="Calibri"/>
                <w:b/>
                <w:bCs/>
              </w:rPr>
            </w:pPr>
            <w:r>
              <w:rPr>
                <w:rFonts w:ascii="Calibri" w:hAnsi="Calibri" w:cs="Calibri"/>
                <w:b/>
                <w:bCs/>
              </w:rPr>
              <w:t>100,00</w:t>
            </w:r>
          </w:p>
        </w:tc>
      </w:tr>
      <w:tr w:rsidR="00F279C7" w:rsidRPr="00FA224B" w14:paraId="6FFA869D" w14:textId="79F5E17E"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4193EA3A"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shd w:val="clear" w:color="auto" w:fill="C0C0C0"/>
          </w:tcPr>
          <w:p w14:paraId="628D9872" w14:textId="77777777" w:rsidR="00F279C7" w:rsidRPr="00FA224B" w:rsidRDefault="00F279C7" w:rsidP="00F279C7">
            <w:pPr>
              <w:pStyle w:val="NormalnyWeb"/>
              <w:jc w:val="center"/>
              <w:rPr>
                <w:rFonts w:ascii="Calibri" w:hAnsi="Calibri" w:cs="Calibri"/>
                <w:i/>
              </w:rPr>
            </w:pPr>
            <w:r w:rsidRPr="00FA224B">
              <w:rPr>
                <w:rFonts w:ascii="Calibri" w:hAnsi="Calibri" w:cs="Calibri"/>
                <w:i/>
              </w:rPr>
              <w:t>80195</w:t>
            </w:r>
          </w:p>
        </w:tc>
        <w:tc>
          <w:tcPr>
            <w:tcW w:w="962" w:type="dxa"/>
            <w:tcBorders>
              <w:top w:val="outset" w:sz="6" w:space="0" w:color="000000"/>
              <w:left w:val="outset" w:sz="6" w:space="0" w:color="000000"/>
              <w:bottom w:val="outset" w:sz="6" w:space="0" w:color="000000"/>
              <w:right w:val="outset" w:sz="6" w:space="0" w:color="000000"/>
            </w:tcBorders>
            <w:shd w:val="clear" w:color="auto" w:fill="C0C0C0"/>
          </w:tcPr>
          <w:p w14:paraId="6D1E4466" w14:textId="77777777" w:rsidR="00F279C7" w:rsidRPr="00FA224B" w:rsidRDefault="00F279C7" w:rsidP="00F279C7">
            <w:pPr>
              <w:pStyle w:val="NormalnyWeb"/>
              <w:jc w:val="center"/>
              <w:rPr>
                <w:rFonts w:ascii="Calibri" w:hAnsi="Calibri" w:cs="Calibri"/>
                <w:i/>
              </w:rPr>
            </w:pPr>
          </w:p>
        </w:tc>
        <w:tc>
          <w:tcPr>
            <w:tcW w:w="2782" w:type="dxa"/>
            <w:tcBorders>
              <w:top w:val="outset" w:sz="6" w:space="0" w:color="000000"/>
              <w:left w:val="outset" w:sz="6" w:space="0" w:color="000000"/>
              <w:bottom w:val="outset" w:sz="6" w:space="0" w:color="000000"/>
              <w:right w:val="outset" w:sz="6" w:space="0" w:color="000000"/>
            </w:tcBorders>
            <w:shd w:val="clear" w:color="auto" w:fill="C0C0C0"/>
          </w:tcPr>
          <w:p w14:paraId="3D32E7FA" w14:textId="77777777" w:rsidR="00F279C7" w:rsidRPr="00FA224B" w:rsidRDefault="00F279C7" w:rsidP="00F279C7">
            <w:pPr>
              <w:pStyle w:val="NormalnyWeb"/>
              <w:rPr>
                <w:rFonts w:ascii="Calibri" w:hAnsi="Calibri" w:cs="Calibri"/>
                <w:i/>
              </w:rPr>
            </w:pPr>
            <w:r w:rsidRPr="00FA224B">
              <w:rPr>
                <w:rFonts w:ascii="Calibri" w:hAnsi="Calibri" w:cs="Calibri"/>
                <w:i/>
              </w:rPr>
              <w:t>Pozostała działalność</w:t>
            </w:r>
          </w:p>
        </w:tc>
        <w:tc>
          <w:tcPr>
            <w:tcW w:w="1539" w:type="dxa"/>
            <w:tcBorders>
              <w:top w:val="outset" w:sz="6" w:space="0" w:color="000000"/>
              <w:left w:val="outset" w:sz="6" w:space="0" w:color="000000"/>
              <w:bottom w:val="outset" w:sz="6" w:space="0" w:color="000000"/>
              <w:right w:val="outset" w:sz="6" w:space="0" w:color="000000"/>
            </w:tcBorders>
            <w:shd w:val="clear" w:color="auto" w:fill="C0C0C0"/>
          </w:tcPr>
          <w:p w14:paraId="64FA4373" w14:textId="77777777" w:rsidR="00F279C7" w:rsidRPr="006024D5" w:rsidRDefault="00F279C7" w:rsidP="00F279C7">
            <w:pPr>
              <w:pStyle w:val="NormalnyWeb"/>
              <w:jc w:val="center"/>
              <w:rPr>
                <w:rFonts w:ascii="Calibri" w:hAnsi="Calibri" w:cs="Calibri"/>
                <w:i/>
                <w:iCs/>
              </w:rPr>
            </w:pPr>
            <w:r w:rsidRPr="006024D5">
              <w:rPr>
                <w:rFonts w:ascii="Calibri" w:hAnsi="Calibri" w:cs="Calibri"/>
                <w:i/>
                <w:iCs/>
              </w:rPr>
              <w:t>6.433,74</w:t>
            </w:r>
          </w:p>
        </w:tc>
        <w:tc>
          <w:tcPr>
            <w:tcW w:w="1282" w:type="dxa"/>
            <w:tcBorders>
              <w:top w:val="outset" w:sz="6" w:space="0" w:color="000000"/>
              <w:left w:val="outset" w:sz="6" w:space="0" w:color="000000"/>
              <w:bottom w:val="outset" w:sz="6" w:space="0" w:color="000000"/>
              <w:right w:val="outset" w:sz="6" w:space="0" w:color="000000"/>
            </w:tcBorders>
            <w:shd w:val="clear" w:color="auto" w:fill="C0C0C0"/>
          </w:tcPr>
          <w:p w14:paraId="3AE114C6" w14:textId="60F6C41F" w:rsidR="00F279C7" w:rsidRPr="006024D5" w:rsidRDefault="00F279C7" w:rsidP="00F279C7">
            <w:pPr>
              <w:pStyle w:val="NormalnyWeb"/>
              <w:jc w:val="center"/>
              <w:rPr>
                <w:rFonts w:ascii="Calibri" w:hAnsi="Calibri" w:cs="Calibri"/>
                <w:i/>
                <w:iCs/>
              </w:rPr>
            </w:pPr>
            <w:r w:rsidRPr="006024D5">
              <w:rPr>
                <w:rFonts w:ascii="Calibri" w:hAnsi="Calibri" w:cs="Calibri"/>
                <w:i/>
                <w:iCs/>
              </w:rPr>
              <w:t>6.433,74</w:t>
            </w:r>
          </w:p>
        </w:tc>
        <w:tc>
          <w:tcPr>
            <w:tcW w:w="1160" w:type="dxa"/>
            <w:tcBorders>
              <w:top w:val="outset" w:sz="6" w:space="0" w:color="000000"/>
              <w:left w:val="outset" w:sz="6" w:space="0" w:color="000000"/>
              <w:bottom w:val="outset" w:sz="6" w:space="0" w:color="000000"/>
              <w:right w:val="outset" w:sz="6" w:space="0" w:color="000000"/>
            </w:tcBorders>
            <w:shd w:val="clear" w:color="auto" w:fill="C0C0C0"/>
          </w:tcPr>
          <w:p w14:paraId="68D89828" w14:textId="68AD90A2" w:rsidR="00F279C7" w:rsidRPr="006024D5" w:rsidRDefault="00F279C7" w:rsidP="00F279C7">
            <w:pPr>
              <w:pStyle w:val="NormalnyWeb"/>
              <w:jc w:val="center"/>
              <w:rPr>
                <w:rFonts w:ascii="Calibri" w:hAnsi="Calibri" w:cs="Calibri"/>
                <w:i/>
                <w:iCs/>
              </w:rPr>
            </w:pPr>
            <w:r>
              <w:rPr>
                <w:rFonts w:ascii="Calibri" w:hAnsi="Calibri" w:cs="Calibri"/>
                <w:i/>
                <w:iCs/>
              </w:rPr>
              <w:t>100,00</w:t>
            </w:r>
          </w:p>
        </w:tc>
      </w:tr>
      <w:tr w:rsidR="00F279C7" w:rsidRPr="00FA224B" w14:paraId="48ABA0D8" w14:textId="58521A42"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790B2E31"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tcPr>
          <w:p w14:paraId="3CF80310" w14:textId="77777777" w:rsidR="00F279C7" w:rsidRPr="00FA224B" w:rsidRDefault="00F279C7" w:rsidP="00F279C7">
            <w:pPr>
              <w:pStyle w:val="NormalnyWeb"/>
              <w:jc w:val="center"/>
              <w:rPr>
                <w:rFonts w:ascii="Calibri" w:hAnsi="Calibri" w:cs="Calibri"/>
              </w:rPr>
            </w:pPr>
          </w:p>
        </w:tc>
        <w:tc>
          <w:tcPr>
            <w:tcW w:w="962" w:type="dxa"/>
            <w:tcBorders>
              <w:top w:val="outset" w:sz="6" w:space="0" w:color="000000"/>
              <w:left w:val="outset" w:sz="6" w:space="0" w:color="000000"/>
              <w:bottom w:val="outset" w:sz="6" w:space="0" w:color="000000"/>
              <w:right w:val="outset" w:sz="6" w:space="0" w:color="000000"/>
            </w:tcBorders>
          </w:tcPr>
          <w:p w14:paraId="119A60FF" w14:textId="77777777" w:rsidR="00F279C7" w:rsidRPr="00FA224B" w:rsidRDefault="00F279C7" w:rsidP="00F279C7">
            <w:pPr>
              <w:pStyle w:val="NormalnyWeb"/>
              <w:jc w:val="center"/>
              <w:rPr>
                <w:rFonts w:ascii="Calibri" w:hAnsi="Calibri" w:cs="Calibri"/>
              </w:rPr>
            </w:pPr>
            <w:r w:rsidRPr="00FA224B">
              <w:rPr>
                <w:rFonts w:ascii="Calibri" w:hAnsi="Calibri" w:cs="Calibri"/>
              </w:rPr>
              <w:t>2020</w:t>
            </w:r>
          </w:p>
        </w:tc>
        <w:tc>
          <w:tcPr>
            <w:tcW w:w="2782" w:type="dxa"/>
            <w:tcBorders>
              <w:top w:val="outset" w:sz="6" w:space="0" w:color="000000"/>
              <w:left w:val="outset" w:sz="6" w:space="0" w:color="000000"/>
              <w:bottom w:val="outset" w:sz="6" w:space="0" w:color="000000"/>
              <w:right w:val="outset" w:sz="6" w:space="0" w:color="000000"/>
            </w:tcBorders>
          </w:tcPr>
          <w:p w14:paraId="6A87C47E" w14:textId="77777777" w:rsidR="00F279C7" w:rsidRPr="00FA224B" w:rsidRDefault="00F279C7" w:rsidP="00F279C7">
            <w:pPr>
              <w:pStyle w:val="NormalnyWeb"/>
              <w:rPr>
                <w:rFonts w:ascii="Calibri" w:hAnsi="Calibri" w:cs="Calibri"/>
              </w:rPr>
            </w:pPr>
            <w:r w:rsidRPr="00FA224B">
              <w:rPr>
                <w:rFonts w:ascii="Calibri" w:hAnsi="Calibri" w:cs="Calibri"/>
              </w:rPr>
              <w:t>Dotacja celowa otrzymana z budżetu państwa na zadania bieżące realizowane przez gminę na podstawie porozumień z organami administracji rządowej</w:t>
            </w:r>
          </w:p>
        </w:tc>
        <w:tc>
          <w:tcPr>
            <w:tcW w:w="1539" w:type="dxa"/>
            <w:tcBorders>
              <w:top w:val="outset" w:sz="6" w:space="0" w:color="000000"/>
              <w:left w:val="outset" w:sz="6" w:space="0" w:color="000000"/>
              <w:bottom w:val="outset" w:sz="6" w:space="0" w:color="000000"/>
              <w:right w:val="outset" w:sz="6" w:space="0" w:color="000000"/>
            </w:tcBorders>
          </w:tcPr>
          <w:p w14:paraId="7589F5E7" w14:textId="77777777" w:rsidR="00F279C7" w:rsidRPr="00FA224B" w:rsidRDefault="00F279C7" w:rsidP="00F279C7">
            <w:pPr>
              <w:pStyle w:val="NormalnyWeb"/>
              <w:jc w:val="center"/>
              <w:rPr>
                <w:rFonts w:ascii="Calibri" w:hAnsi="Calibri" w:cs="Calibri"/>
              </w:rPr>
            </w:pPr>
            <w:r>
              <w:rPr>
                <w:rFonts w:ascii="Calibri" w:hAnsi="Calibri" w:cs="Calibri"/>
              </w:rPr>
              <w:t>6.433,74</w:t>
            </w:r>
          </w:p>
        </w:tc>
        <w:tc>
          <w:tcPr>
            <w:tcW w:w="1282" w:type="dxa"/>
            <w:tcBorders>
              <w:top w:val="outset" w:sz="6" w:space="0" w:color="000000"/>
              <w:left w:val="outset" w:sz="6" w:space="0" w:color="000000"/>
              <w:bottom w:val="outset" w:sz="6" w:space="0" w:color="000000"/>
              <w:right w:val="outset" w:sz="6" w:space="0" w:color="000000"/>
            </w:tcBorders>
          </w:tcPr>
          <w:p w14:paraId="1895C1BF" w14:textId="75CEB798" w:rsidR="00F279C7" w:rsidRDefault="00F279C7" w:rsidP="00F279C7">
            <w:pPr>
              <w:pStyle w:val="NormalnyWeb"/>
              <w:jc w:val="center"/>
              <w:rPr>
                <w:rFonts w:ascii="Calibri" w:hAnsi="Calibri" w:cs="Calibri"/>
              </w:rPr>
            </w:pPr>
            <w:r>
              <w:rPr>
                <w:rFonts w:ascii="Calibri" w:hAnsi="Calibri" w:cs="Calibri"/>
              </w:rPr>
              <w:t>6.433,74</w:t>
            </w:r>
          </w:p>
        </w:tc>
        <w:tc>
          <w:tcPr>
            <w:tcW w:w="1160" w:type="dxa"/>
            <w:tcBorders>
              <w:top w:val="outset" w:sz="6" w:space="0" w:color="000000"/>
              <w:left w:val="outset" w:sz="6" w:space="0" w:color="000000"/>
              <w:bottom w:val="outset" w:sz="6" w:space="0" w:color="000000"/>
              <w:right w:val="outset" w:sz="6" w:space="0" w:color="000000"/>
            </w:tcBorders>
          </w:tcPr>
          <w:p w14:paraId="60C64D1C" w14:textId="7B760A09" w:rsidR="00F279C7" w:rsidRDefault="00F279C7" w:rsidP="00F279C7">
            <w:pPr>
              <w:pStyle w:val="NormalnyWeb"/>
              <w:jc w:val="center"/>
              <w:rPr>
                <w:rFonts w:ascii="Calibri" w:hAnsi="Calibri" w:cs="Calibri"/>
              </w:rPr>
            </w:pPr>
            <w:r>
              <w:rPr>
                <w:rFonts w:ascii="Calibri" w:hAnsi="Calibri" w:cs="Calibri"/>
              </w:rPr>
              <w:t>100,00</w:t>
            </w:r>
          </w:p>
        </w:tc>
      </w:tr>
      <w:tr w:rsidR="00F279C7" w:rsidRPr="00FA224B" w14:paraId="3B3C2C1F" w14:textId="32892408"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7B46571B"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tcPr>
          <w:p w14:paraId="5488A270" w14:textId="77777777" w:rsidR="00F279C7" w:rsidRPr="00FA224B" w:rsidRDefault="00F279C7" w:rsidP="00F279C7">
            <w:pPr>
              <w:pStyle w:val="NormalnyWeb"/>
              <w:jc w:val="center"/>
              <w:rPr>
                <w:rFonts w:ascii="Calibri" w:hAnsi="Calibri" w:cs="Calibri"/>
              </w:rPr>
            </w:pPr>
          </w:p>
        </w:tc>
        <w:tc>
          <w:tcPr>
            <w:tcW w:w="962" w:type="dxa"/>
            <w:tcBorders>
              <w:top w:val="outset" w:sz="6" w:space="0" w:color="000000"/>
              <w:left w:val="outset" w:sz="6" w:space="0" w:color="000000"/>
              <w:bottom w:val="outset" w:sz="6" w:space="0" w:color="000000"/>
              <w:right w:val="outset" w:sz="6" w:space="0" w:color="000000"/>
            </w:tcBorders>
          </w:tcPr>
          <w:p w14:paraId="18CC97CE" w14:textId="77777777" w:rsidR="00F279C7" w:rsidRPr="00FA224B" w:rsidRDefault="00F279C7" w:rsidP="00F279C7">
            <w:pPr>
              <w:pStyle w:val="NormalnyWeb"/>
              <w:jc w:val="center"/>
              <w:rPr>
                <w:rFonts w:ascii="Calibri" w:hAnsi="Calibri" w:cs="Calibri"/>
              </w:rPr>
            </w:pPr>
          </w:p>
        </w:tc>
        <w:tc>
          <w:tcPr>
            <w:tcW w:w="2782" w:type="dxa"/>
            <w:tcBorders>
              <w:top w:val="outset" w:sz="6" w:space="0" w:color="000000"/>
              <w:left w:val="outset" w:sz="6" w:space="0" w:color="000000"/>
              <w:bottom w:val="outset" w:sz="6" w:space="0" w:color="000000"/>
              <w:right w:val="outset" w:sz="6" w:space="0" w:color="000000"/>
            </w:tcBorders>
          </w:tcPr>
          <w:p w14:paraId="7BE869A3" w14:textId="77777777" w:rsidR="00F279C7" w:rsidRPr="00FA224B" w:rsidRDefault="00F279C7" w:rsidP="00F279C7">
            <w:pPr>
              <w:pStyle w:val="NormalnyWeb"/>
              <w:rPr>
                <w:rFonts w:ascii="Calibri" w:hAnsi="Calibri" w:cs="Calibri"/>
              </w:rPr>
            </w:pPr>
          </w:p>
        </w:tc>
        <w:tc>
          <w:tcPr>
            <w:tcW w:w="1539" w:type="dxa"/>
            <w:tcBorders>
              <w:top w:val="outset" w:sz="6" w:space="0" w:color="000000"/>
              <w:left w:val="outset" w:sz="6" w:space="0" w:color="000000"/>
              <w:bottom w:val="outset" w:sz="6" w:space="0" w:color="000000"/>
              <w:right w:val="outset" w:sz="6" w:space="0" w:color="000000"/>
            </w:tcBorders>
          </w:tcPr>
          <w:p w14:paraId="1E298E13" w14:textId="77777777" w:rsidR="00F279C7" w:rsidRPr="00FA224B" w:rsidRDefault="00F279C7" w:rsidP="00F279C7">
            <w:pPr>
              <w:pStyle w:val="NormalnyWeb"/>
              <w:jc w:val="center"/>
              <w:rPr>
                <w:rFonts w:ascii="Calibri" w:hAnsi="Calibri" w:cs="Calibri"/>
              </w:rPr>
            </w:pPr>
          </w:p>
        </w:tc>
        <w:tc>
          <w:tcPr>
            <w:tcW w:w="1282" w:type="dxa"/>
            <w:tcBorders>
              <w:top w:val="outset" w:sz="6" w:space="0" w:color="000000"/>
              <w:left w:val="outset" w:sz="6" w:space="0" w:color="000000"/>
              <w:bottom w:val="outset" w:sz="6" w:space="0" w:color="000000"/>
              <w:right w:val="outset" w:sz="6" w:space="0" w:color="000000"/>
            </w:tcBorders>
          </w:tcPr>
          <w:p w14:paraId="783D39A4" w14:textId="77777777" w:rsidR="00F279C7" w:rsidRPr="00FA224B" w:rsidRDefault="00F279C7" w:rsidP="00F279C7">
            <w:pPr>
              <w:pStyle w:val="NormalnyWeb"/>
              <w:jc w:val="center"/>
              <w:rPr>
                <w:rFonts w:ascii="Calibri" w:hAnsi="Calibri" w:cs="Calibri"/>
              </w:rPr>
            </w:pPr>
          </w:p>
        </w:tc>
        <w:tc>
          <w:tcPr>
            <w:tcW w:w="1160" w:type="dxa"/>
            <w:tcBorders>
              <w:top w:val="outset" w:sz="6" w:space="0" w:color="000000"/>
              <w:left w:val="outset" w:sz="6" w:space="0" w:color="000000"/>
              <w:bottom w:val="outset" w:sz="6" w:space="0" w:color="000000"/>
              <w:right w:val="outset" w:sz="6" w:space="0" w:color="000000"/>
            </w:tcBorders>
          </w:tcPr>
          <w:p w14:paraId="52382038" w14:textId="77777777" w:rsidR="00F279C7" w:rsidRPr="00FA224B" w:rsidRDefault="00F279C7" w:rsidP="00F279C7">
            <w:pPr>
              <w:pStyle w:val="NormalnyWeb"/>
              <w:jc w:val="center"/>
              <w:rPr>
                <w:rFonts w:ascii="Calibri" w:hAnsi="Calibri" w:cs="Calibri"/>
              </w:rPr>
            </w:pPr>
          </w:p>
        </w:tc>
      </w:tr>
      <w:tr w:rsidR="00F279C7" w:rsidRPr="00FA224B" w14:paraId="798FC7CB" w14:textId="4E38F1F7"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0E75641A"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tcPr>
          <w:p w14:paraId="488DEDD2" w14:textId="77777777" w:rsidR="00F279C7" w:rsidRPr="00FA224B" w:rsidRDefault="00F279C7" w:rsidP="00F279C7">
            <w:pPr>
              <w:pStyle w:val="NormalnyWeb"/>
              <w:jc w:val="center"/>
              <w:rPr>
                <w:rFonts w:ascii="Calibri" w:hAnsi="Calibri" w:cs="Calibri"/>
              </w:rPr>
            </w:pPr>
          </w:p>
        </w:tc>
        <w:tc>
          <w:tcPr>
            <w:tcW w:w="962" w:type="dxa"/>
            <w:tcBorders>
              <w:top w:val="outset" w:sz="6" w:space="0" w:color="000000"/>
              <w:left w:val="outset" w:sz="6" w:space="0" w:color="000000"/>
              <w:bottom w:val="outset" w:sz="6" w:space="0" w:color="000000"/>
              <w:right w:val="outset" w:sz="6" w:space="0" w:color="000000"/>
            </w:tcBorders>
          </w:tcPr>
          <w:p w14:paraId="07E969DC" w14:textId="77777777" w:rsidR="00F279C7" w:rsidRPr="00FA224B" w:rsidRDefault="00F279C7" w:rsidP="00F279C7">
            <w:pPr>
              <w:pStyle w:val="NormalnyWeb"/>
              <w:jc w:val="center"/>
              <w:rPr>
                <w:rFonts w:ascii="Calibri" w:hAnsi="Calibri" w:cs="Calibri"/>
              </w:rPr>
            </w:pPr>
          </w:p>
        </w:tc>
        <w:tc>
          <w:tcPr>
            <w:tcW w:w="2782" w:type="dxa"/>
            <w:tcBorders>
              <w:top w:val="outset" w:sz="6" w:space="0" w:color="000000"/>
              <w:left w:val="outset" w:sz="6" w:space="0" w:color="000000"/>
              <w:bottom w:val="outset" w:sz="6" w:space="0" w:color="000000"/>
              <w:right w:val="outset" w:sz="6" w:space="0" w:color="000000"/>
            </w:tcBorders>
          </w:tcPr>
          <w:p w14:paraId="208EC4DC" w14:textId="77777777" w:rsidR="00F279C7" w:rsidRPr="00FA224B" w:rsidRDefault="00F279C7" w:rsidP="00F279C7">
            <w:pPr>
              <w:pStyle w:val="NormalnyWeb"/>
              <w:jc w:val="right"/>
              <w:rPr>
                <w:rFonts w:ascii="Calibri" w:hAnsi="Calibri" w:cs="Calibri"/>
              </w:rPr>
            </w:pPr>
            <w:r w:rsidRPr="00FA224B">
              <w:rPr>
                <w:rFonts w:ascii="Calibri" w:hAnsi="Calibri" w:cs="Calibri"/>
                <w:b/>
                <w:bCs/>
              </w:rPr>
              <w:t>Wydatki</w:t>
            </w:r>
          </w:p>
        </w:tc>
        <w:tc>
          <w:tcPr>
            <w:tcW w:w="1539" w:type="dxa"/>
            <w:tcBorders>
              <w:top w:val="outset" w:sz="6" w:space="0" w:color="000000"/>
              <w:left w:val="outset" w:sz="6" w:space="0" w:color="000000"/>
              <w:bottom w:val="outset" w:sz="6" w:space="0" w:color="000000"/>
              <w:right w:val="outset" w:sz="6" w:space="0" w:color="000000"/>
            </w:tcBorders>
          </w:tcPr>
          <w:p w14:paraId="2022FEA5" w14:textId="77777777"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282" w:type="dxa"/>
            <w:tcBorders>
              <w:top w:val="outset" w:sz="6" w:space="0" w:color="000000"/>
              <w:left w:val="outset" w:sz="6" w:space="0" w:color="000000"/>
              <w:bottom w:val="outset" w:sz="6" w:space="0" w:color="000000"/>
              <w:right w:val="outset" w:sz="6" w:space="0" w:color="000000"/>
            </w:tcBorders>
          </w:tcPr>
          <w:p w14:paraId="2F3FA198" w14:textId="1666365C"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160" w:type="dxa"/>
            <w:tcBorders>
              <w:top w:val="outset" w:sz="6" w:space="0" w:color="000000"/>
              <w:left w:val="outset" w:sz="6" w:space="0" w:color="000000"/>
              <w:bottom w:val="outset" w:sz="6" w:space="0" w:color="000000"/>
              <w:right w:val="outset" w:sz="6" w:space="0" w:color="000000"/>
            </w:tcBorders>
          </w:tcPr>
          <w:p w14:paraId="79A7609A" w14:textId="5324D8EB" w:rsidR="00F279C7" w:rsidRPr="006024D5" w:rsidRDefault="00F279C7" w:rsidP="00F279C7">
            <w:pPr>
              <w:pStyle w:val="NormalnyWeb"/>
              <w:jc w:val="center"/>
              <w:rPr>
                <w:rFonts w:ascii="Calibri" w:hAnsi="Calibri" w:cs="Calibri"/>
                <w:b/>
                <w:bCs/>
              </w:rPr>
            </w:pPr>
            <w:r>
              <w:rPr>
                <w:rFonts w:ascii="Calibri" w:hAnsi="Calibri" w:cs="Calibri"/>
                <w:b/>
                <w:bCs/>
              </w:rPr>
              <w:t>100,00</w:t>
            </w:r>
          </w:p>
        </w:tc>
      </w:tr>
      <w:tr w:rsidR="00F279C7" w:rsidRPr="00FA224B" w14:paraId="77142A39" w14:textId="2531E5EA"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shd w:val="clear" w:color="auto" w:fill="B3B3B3"/>
          </w:tcPr>
          <w:p w14:paraId="1BF0BE5E" w14:textId="77777777" w:rsidR="00F279C7" w:rsidRPr="00FA224B" w:rsidRDefault="00F279C7" w:rsidP="00F279C7">
            <w:pPr>
              <w:pStyle w:val="NormalnyWeb"/>
              <w:jc w:val="center"/>
              <w:rPr>
                <w:rFonts w:ascii="Calibri" w:hAnsi="Calibri" w:cs="Calibri"/>
                <w:b/>
              </w:rPr>
            </w:pPr>
            <w:r w:rsidRPr="00FA224B">
              <w:rPr>
                <w:rFonts w:ascii="Calibri" w:hAnsi="Calibri" w:cs="Calibri"/>
                <w:b/>
              </w:rPr>
              <w:t>801</w:t>
            </w:r>
          </w:p>
        </w:tc>
        <w:tc>
          <w:tcPr>
            <w:tcW w:w="1073" w:type="dxa"/>
            <w:tcBorders>
              <w:top w:val="outset" w:sz="6" w:space="0" w:color="000000"/>
              <w:left w:val="outset" w:sz="6" w:space="0" w:color="000000"/>
              <w:bottom w:val="outset" w:sz="6" w:space="0" w:color="000000"/>
              <w:right w:val="outset" w:sz="6" w:space="0" w:color="000000"/>
            </w:tcBorders>
            <w:shd w:val="clear" w:color="auto" w:fill="B3B3B3"/>
          </w:tcPr>
          <w:p w14:paraId="7DC3ED4B" w14:textId="77777777" w:rsidR="00F279C7" w:rsidRPr="00FA224B" w:rsidRDefault="00F279C7" w:rsidP="00F279C7">
            <w:pPr>
              <w:pStyle w:val="NormalnyWeb"/>
              <w:jc w:val="center"/>
              <w:rPr>
                <w:rFonts w:ascii="Calibri" w:hAnsi="Calibri" w:cs="Calibri"/>
                <w:b/>
              </w:rPr>
            </w:pPr>
          </w:p>
        </w:tc>
        <w:tc>
          <w:tcPr>
            <w:tcW w:w="962" w:type="dxa"/>
            <w:tcBorders>
              <w:top w:val="outset" w:sz="6" w:space="0" w:color="000000"/>
              <w:left w:val="outset" w:sz="6" w:space="0" w:color="000000"/>
              <w:bottom w:val="outset" w:sz="6" w:space="0" w:color="000000"/>
              <w:right w:val="outset" w:sz="6" w:space="0" w:color="000000"/>
            </w:tcBorders>
            <w:shd w:val="clear" w:color="auto" w:fill="B3B3B3"/>
          </w:tcPr>
          <w:p w14:paraId="60734B95" w14:textId="77777777" w:rsidR="00F279C7" w:rsidRPr="00FA224B" w:rsidRDefault="00F279C7" w:rsidP="00F279C7">
            <w:pPr>
              <w:pStyle w:val="NormalnyWeb"/>
              <w:jc w:val="center"/>
              <w:rPr>
                <w:rFonts w:ascii="Calibri" w:hAnsi="Calibri" w:cs="Calibri"/>
                <w:b/>
              </w:rPr>
            </w:pPr>
          </w:p>
        </w:tc>
        <w:tc>
          <w:tcPr>
            <w:tcW w:w="2782" w:type="dxa"/>
            <w:tcBorders>
              <w:top w:val="outset" w:sz="6" w:space="0" w:color="000000"/>
              <w:left w:val="outset" w:sz="6" w:space="0" w:color="000000"/>
              <w:bottom w:val="outset" w:sz="6" w:space="0" w:color="000000"/>
              <w:right w:val="outset" w:sz="6" w:space="0" w:color="000000"/>
            </w:tcBorders>
            <w:shd w:val="clear" w:color="auto" w:fill="B3B3B3"/>
          </w:tcPr>
          <w:p w14:paraId="42277E5A" w14:textId="77777777" w:rsidR="00F279C7" w:rsidRPr="00FA224B" w:rsidRDefault="00F279C7" w:rsidP="00F279C7">
            <w:pPr>
              <w:pStyle w:val="NormalnyWeb"/>
              <w:rPr>
                <w:rFonts w:ascii="Calibri" w:hAnsi="Calibri" w:cs="Calibri"/>
                <w:b/>
              </w:rPr>
            </w:pPr>
            <w:r w:rsidRPr="00FA224B">
              <w:rPr>
                <w:rFonts w:ascii="Calibri" w:hAnsi="Calibri" w:cs="Calibri"/>
                <w:b/>
              </w:rPr>
              <w:t>Oświata i wychowanie</w:t>
            </w:r>
          </w:p>
        </w:tc>
        <w:tc>
          <w:tcPr>
            <w:tcW w:w="1539" w:type="dxa"/>
            <w:tcBorders>
              <w:top w:val="outset" w:sz="6" w:space="0" w:color="000000"/>
              <w:left w:val="outset" w:sz="6" w:space="0" w:color="000000"/>
              <w:bottom w:val="outset" w:sz="6" w:space="0" w:color="000000"/>
              <w:right w:val="outset" w:sz="6" w:space="0" w:color="000000"/>
            </w:tcBorders>
            <w:shd w:val="clear" w:color="auto" w:fill="B3B3B3"/>
          </w:tcPr>
          <w:p w14:paraId="002719C4" w14:textId="77777777"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282" w:type="dxa"/>
            <w:tcBorders>
              <w:top w:val="outset" w:sz="6" w:space="0" w:color="000000"/>
              <w:left w:val="outset" w:sz="6" w:space="0" w:color="000000"/>
              <w:bottom w:val="outset" w:sz="6" w:space="0" w:color="000000"/>
              <w:right w:val="outset" w:sz="6" w:space="0" w:color="000000"/>
            </w:tcBorders>
            <w:shd w:val="clear" w:color="auto" w:fill="B3B3B3"/>
          </w:tcPr>
          <w:p w14:paraId="6E270BC1" w14:textId="6A402FE0" w:rsidR="00F279C7" w:rsidRPr="006024D5" w:rsidRDefault="00F279C7" w:rsidP="00F279C7">
            <w:pPr>
              <w:pStyle w:val="NormalnyWeb"/>
              <w:jc w:val="center"/>
              <w:rPr>
                <w:rFonts w:ascii="Calibri" w:hAnsi="Calibri" w:cs="Calibri"/>
                <w:b/>
                <w:bCs/>
              </w:rPr>
            </w:pPr>
            <w:r w:rsidRPr="006024D5">
              <w:rPr>
                <w:rFonts w:ascii="Calibri" w:hAnsi="Calibri" w:cs="Calibri"/>
                <w:b/>
                <w:bCs/>
              </w:rPr>
              <w:t>6.433,74</w:t>
            </w:r>
          </w:p>
        </w:tc>
        <w:tc>
          <w:tcPr>
            <w:tcW w:w="1160" w:type="dxa"/>
            <w:tcBorders>
              <w:top w:val="outset" w:sz="6" w:space="0" w:color="000000"/>
              <w:left w:val="outset" w:sz="6" w:space="0" w:color="000000"/>
              <w:bottom w:val="outset" w:sz="6" w:space="0" w:color="000000"/>
              <w:right w:val="outset" w:sz="6" w:space="0" w:color="000000"/>
            </w:tcBorders>
            <w:shd w:val="clear" w:color="auto" w:fill="B3B3B3"/>
          </w:tcPr>
          <w:p w14:paraId="064E0021" w14:textId="73801E2E" w:rsidR="00F279C7" w:rsidRPr="006024D5" w:rsidRDefault="00F279C7" w:rsidP="00F279C7">
            <w:pPr>
              <w:pStyle w:val="NormalnyWeb"/>
              <w:jc w:val="center"/>
              <w:rPr>
                <w:rFonts w:ascii="Calibri" w:hAnsi="Calibri" w:cs="Calibri"/>
                <w:b/>
                <w:bCs/>
              </w:rPr>
            </w:pPr>
            <w:r>
              <w:rPr>
                <w:rFonts w:ascii="Calibri" w:hAnsi="Calibri" w:cs="Calibri"/>
                <w:b/>
                <w:bCs/>
              </w:rPr>
              <w:t>100,00</w:t>
            </w:r>
          </w:p>
        </w:tc>
      </w:tr>
      <w:tr w:rsidR="00F279C7" w:rsidRPr="00FA224B" w14:paraId="43D15456" w14:textId="7967955A"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5BA4CB7C"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shd w:val="clear" w:color="auto" w:fill="CCCCCC"/>
          </w:tcPr>
          <w:p w14:paraId="5C1F4929" w14:textId="77777777" w:rsidR="00F279C7" w:rsidRPr="00FA224B" w:rsidRDefault="00F279C7" w:rsidP="00F279C7">
            <w:pPr>
              <w:pStyle w:val="NormalnyWeb"/>
              <w:jc w:val="center"/>
              <w:rPr>
                <w:rFonts w:ascii="Calibri" w:hAnsi="Calibri" w:cs="Calibri"/>
                <w:i/>
              </w:rPr>
            </w:pPr>
            <w:r w:rsidRPr="00FA224B">
              <w:rPr>
                <w:rFonts w:ascii="Calibri" w:hAnsi="Calibri" w:cs="Calibri"/>
                <w:i/>
              </w:rPr>
              <w:t>80195</w:t>
            </w:r>
          </w:p>
        </w:tc>
        <w:tc>
          <w:tcPr>
            <w:tcW w:w="962" w:type="dxa"/>
            <w:tcBorders>
              <w:top w:val="outset" w:sz="6" w:space="0" w:color="000000"/>
              <w:left w:val="outset" w:sz="6" w:space="0" w:color="000000"/>
              <w:bottom w:val="outset" w:sz="6" w:space="0" w:color="000000"/>
              <w:right w:val="outset" w:sz="6" w:space="0" w:color="000000"/>
            </w:tcBorders>
            <w:shd w:val="clear" w:color="auto" w:fill="CCCCCC"/>
          </w:tcPr>
          <w:p w14:paraId="37468010" w14:textId="77777777" w:rsidR="00F279C7" w:rsidRPr="00FA224B" w:rsidRDefault="00F279C7" w:rsidP="00F279C7">
            <w:pPr>
              <w:pStyle w:val="NormalnyWeb"/>
              <w:jc w:val="center"/>
              <w:rPr>
                <w:rFonts w:ascii="Calibri" w:hAnsi="Calibri" w:cs="Calibri"/>
                <w:i/>
              </w:rPr>
            </w:pPr>
          </w:p>
        </w:tc>
        <w:tc>
          <w:tcPr>
            <w:tcW w:w="2782" w:type="dxa"/>
            <w:tcBorders>
              <w:top w:val="outset" w:sz="6" w:space="0" w:color="000000"/>
              <w:left w:val="outset" w:sz="6" w:space="0" w:color="000000"/>
              <w:bottom w:val="outset" w:sz="6" w:space="0" w:color="000000"/>
              <w:right w:val="outset" w:sz="6" w:space="0" w:color="000000"/>
            </w:tcBorders>
            <w:shd w:val="clear" w:color="auto" w:fill="CCCCCC"/>
          </w:tcPr>
          <w:p w14:paraId="26ABBB4F" w14:textId="77777777" w:rsidR="00F279C7" w:rsidRPr="00FA224B" w:rsidRDefault="00F279C7" w:rsidP="00F279C7">
            <w:pPr>
              <w:pStyle w:val="NormalnyWeb"/>
              <w:rPr>
                <w:rFonts w:ascii="Calibri" w:hAnsi="Calibri" w:cs="Calibri"/>
                <w:i/>
              </w:rPr>
            </w:pPr>
            <w:r w:rsidRPr="00FA224B">
              <w:rPr>
                <w:rFonts w:ascii="Calibri" w:hAnsi="Calibri" w:cs="Calibri"/>
                <w:i/>
              </w:rPr>
              <w:t>Pozostała działalność</w:t>
            </w:r>
          </w:p>
        </w:tc>
        <w:tc>
          <w:tcPr>
            <w:tcW w:w="1539" w:type="dxa"/>
            <w:tcBorders>
              <w:top w:val="outset" w:sz="6" w:space="0" w:color="000000"/>
              <w:left w:val="outset" w:sz="6" w:space="0" w:color="000000"/>
              <w:bottom w:val="outset" w:sz="6" w:space="0" w:color="000000"/>
              <w:right w:val="outset" w:sz="6" w:space="0" w:color="000000"/>
            </w:tcBorders>
            <w:shd w:val="clear" w:color="auto" w:fill="CCCCCC"/>
          </w:tcPr>
          <w:p w14:paraId="253D82D8" w14:textId="77777777" w:rsidR="00F279C7" w:rsidRPr="006024D5" w:rsidRDefault="00F279C7" w:rsidP="00F279C7">
            <w:pPr>
              <w:pStyle w:val="NormalnyWeb"/>
              <w:jc w:val="center"/>
              <w:rPr>
                <w:rFonts w:ascii="Calibri" w:hAnsi="Calibri" w:cs="Calibri"/>
                <w:i/>
                <w:iCs/>
              </w:rPr>
            </w:pPr>
            <w:r w:rsidRPr="006024D5">
              <w:rPr>
                <w:rFonts w:ascii="Calibri" w:hAnsi="Calibri" w:cs="Calibri"/>
                <w:i/>
                <w:iCs/>
              </w:rPr>
              <w:t>6.433,74</w:t>
            </w:r>
          </w:p>
        </w:tc>
        <w:tc>
          <w:tcPr>
            <w:tcW w:w="1282" w:type="dxa"/>
            <w:tcBorders>
              <w:top w:val="outset" w:sz="6" w:space="0" w:color="000000"/>
              <w:left w:val="outset" w:sz="6" w:space="0" w:color="000000"/>
              <w:bottom w:val="outset" w:sz="6" w:space="0" w:color="000000"/>
              <w:right w:val="outset" w:sz="6" w:space="0" w:color="000000"/>
            </w:tcBorders>
            <w:shd w:val="clear" w:color="auto" w:fill="CCCCCC"/>
          </w:tcPr>
          <w:p w14:paraId="35760785" w14:textId="3B799704" w:rsidR="00F279C7" w:rsidRPr="006024D5" w:rsidRDefault="00F279C7" w:rsidP="00F279C7">
            <w:pPr>
              <w:pStyle w:val="NormalnyWeb"/>
              <w:jc w:val="center"/>
              <w:rPr>
                <w:rFonts w:ascii="Calibri" w:hAnsi="Calibri" w:cs="Calibri"/>
                <w:i/>
                <w:iCs/>
              </w:rPr>
            </w:pPr>
            <w:r w:rsidRPr="006024D5">
              <w:rPr>
                <w:rFonts w:ascii="Calibri" w:hAnsi="Calibri" w:cs="Calibri"/>
                <w:i/>
                <w:iCs/>
              </w:rPr>
              <w:t>6.433,74</w:t>
            </w:r>
          </w:p>
        </w:tc>
        <w:tc>
          <w:tcPr>
            <w:tcW w:w="1160" w:type="dxa"/>
            <w:tcBorders>
              <w:top w:val="outset" w:sz="6" w:space="0" w:color="000000"/>
              <w:left w:val="outset" w:sz="6" w:space="0" w:color="000000"/>
              <w:bottom w:val="outset" w:sz="6" w:space="0" w:color="000000"/>
              <w:right w:val="outset" w:sz="6" w:space="0" w:color="000000"/>
            </w:tcBorders>
            <w:shd w:val="clear" w:color="auto" w:fill="CCCCCC"/>
          </w:tcPr>
          <w:p w14:paraId="15D993B6" w14:textId="7A05FEE3" w:rsidR="00F279C7" w:rsidRPr="006024D5" w:rsidRDefault="00F279C7" w:rsidP="00F279C7">
            <w:pPr>
              <w:pStyle w:val="NormalnyWeb"/>
              <w:jc w:val="center"/>
              <w:rPr>
                <w:rFonts w:ascii="Calibri" w:hAnsi="Calibri" w:cs="Calibri"/>
                <w:i/>
                <w:iCs/>
              </w:rPr>
            </w:pPr>
            <w:r>
              <w:rPr>
                <w:rFonts w:ascii="Calibri" w:hAnsi="Calibri" w:cs="Calibri"/>
                <w:i/>
                <w:iCs/>
              </w:rPr>
              <w:t>100,00</w:t>
            </w:r>
          </w:p>
        </w:tc>
      </w:tr>
      <w:tr w:rsidR="00F279C7" w:rsidRPr="00FA224B" w14:paraId="7EC6242D" w14:textId="570463E4" w:rsidTr="00F279C7">
        <w:trPr>
          <w:tblCellSpacing w:w="0" w:type="dxa"/>
        </w:trPr>
        <w:tc>
          <w:tcPr>
            <w:tcW w:w="824" w:type="dxa"/>
            <w:tcBorders>
              <w:top w:val="outset" w:sz="6" w:space="0" w:color="000000"/>
              <w:left w:val="outset" w:sz="6" w:space="0" w:color="000000"/>
              <w:bottom w:val="outset" w:sz="6" w:space="0" w:color="000000"/>
              <w:right w:val="outset" w:sz="6" w:space="0" w:color="000000"/>
            </w:tcBorders>
          </w:tcPr>
          <w:p w14:paraId="509D461A" w14:textId="77777777" w:rsidR="00F279C7" w:rsidRPr="00FA224B" w:rsidRDefault="00F279C7" w:rsidP="00F279C7">
            <w:pPr>
              <w:pStyle w:val="NormalnyWeb"/>
              <w:jc w:val="center"/>
              <w:rPr>
                <w:rFonts w:ascii="Calibri" w:hAnsi="Calibri" w:cs="Calibri"/>
              </w:rPr>
            </w:pPr>
          </w:p>
        </w:tc>
        <w:tc>
          <w:tcPr>
            <w:tcW w:w="1073" w:type="dxa"/>
            <w:tcBorders>
              <w:top w:val="outset" w:sz="6" w:space="0" w:color="000000"/>
              <w:left w:val="outset" w:sz="6" w:space="0" w:color="000000"/>
              <w:bottom w:val="outset" w:sz="6" w:space="0" w:color="000000"/>
              <w:right w:val="outset" w:sz="6" w:space="0" w:color="000000"/>
            </w:tcBorders>
          </w:tcPr>
          <w:p w14:paraId="3C972BA3" w14:textId="77777777" w:rsidR="00F279C7" w:rsidRPr="00FA224B" w:rsidRDefault="00F279C7" w:rsidP="00F279C7">
            <w:pPr>
              <w:pStyle w:val="NormalnyWeb"/>
              <w:jc w:val="center"/>
              <w:rPr>
                <w:rFonts w:ascii="Calibri" w:hAnsi="Calibri" w:cs="Calibri"/>
              </w:rPr>
            </w:pPr>
          </w:p>
        </w:tc>
        <w:tc>
          <w:tcPr>
            <w:tcW w:w="962" w:type="dxa"/>
            <w:tcBorders>
              <w:top w:val="outset" w:sz="6" w:space="0" w:color="000000"/>
              <w:left w:val="outset" w:sz="6" w:space="0" w:color="000000"/>
              <w:bottom w:val="outset" w:sz="6" w:space="0" w:color="000000"/>
              <w:right w:val="outset" w:sz="6" w:space="0" w:color="000000"/>
            </w:tcBorders>
          </w:tcPr>
          <w:p w14:paraId="0E71DE0A" w14:textId="77777777" w:rsidR="00F279C7" w:rsidRPr="00FA224B" w:rsidRDefault="00F279C7" w:rsidP="00F279C7">
            <w:pPr>
              <w:pStyle w:val="NormalnyWeb"/>
              <w:jc w:val="center"/>
              <w:rPr>
                <w:rFonts w:ascii="Calibri" w:hAnsi="Calibri" w:cs="Calibri"/>
              </w:rPr>
            </w:pPr>
            <w:r w:rsidRPr="00FA224B">
              <w:rPr>
                <w:rFonts w:ascii="Calibri" w:hAnsi="Calibri" w:cs="Calibri"/>
              </w:rPr>
              <w:t>4300</w:t>
            </w:r>
          </w:p>
        </w:tc>
        <w:tc>
          <w:tcPr>
            <w:tcW w:w="2782" w:type="dxa"/>
            <w:tcBorders>
              <w:top w:val="outset" w:sz="6" w:space="0" w:color="000000"/>
              <w:left w:val="outset" w:sz="6" w:space="0" w:color="000000"/>
              <w:bottom w:val="outset" w:sz="6" w:space="0" w:color="000000"/>
              <w:right w:val="outset" w:sz="6" w:space="0" w:color="000000"/>
            </w:tcBorders>
          </w:tcPr>
          <w:p w14:paraId="415FE699" w14:textId="77777777" w:rsidR="00F279C7" w:rsidRPr="00FA224B" w:rsidRDefault="00F279C7" w:rsidP="00F279C7">
            <w:pPr>
              <w:pStyle w:val="NormalnyWeb"/>
              <w:rPr>
                <w:rFonts w:ascii="Calibri" w:hAnsi="Calibri" w:cs="Calibri"/>
              </w:rPr>
            </w:pPr>
            <w:r w:rsidRPr="00FA224B">
              <w:rPr>
                <w:rFonts w:ascii="Calibri" w:hAnsi="Calibri" w:cs="Calibri"/>
              </w:rPr>
              <w:t>Zakup usług pozostałych</w:t>
            </w:r>
          </w:p>
        </w:tc>
        <w:tc>
          <w:tcPr>
            <w:tcW w:w="1539" w:type="dxa"/>
            <w:tcBorders>
              <w:top w:val="outset" w:sz="6" w:space="0" w:color="000000"/>
              <w:left w:val="outset" w:sz="6" w:space="0" w:color="000000"/>
              <w:bottom w:val="outset" w:sz="6" w:space="0" w:color="000000"/>
              <w:right w:val="outset" w:sz="6" w:space="0" w:color="000000"/>
            </w:tcBorders>
          </w:tcPr>
          <w:p w14:paraId="171E4191" w14:textId="77777777" w:rsidR="00F279C7" w:rsidRPr="00FA224B" w:rsidRDefault="00F279C7" w:rsidP="00F279C7">
            <w:pPr>
              <w:pStyle w:val="NormalnyWeb"/>
              <w:jc w:val="center"/>
              <w:rPr>
                <w:rFonts w:ascii="Calibri" w:hAnsi="Calibri" w:cs="Calibri"/>
              </w:rPr>
            </w:pPr>
            <w:r w:rsidRPr="00023751">
              <w:rPr>
                <w:rFonts w:ascii="Calibri" w:hAnsi="Calibri" w:cs="Calibri"/>
              </w:rPr>
              <w:t>6.433,74</w:t>
            </w:r>
          </w:p>
        </w:tc>
        <w:tc>
          <w:tcPr>
            <w:tcW w:w="1282" w:type="dxa"/>
            <w:tcBorders>
              <w:top w:val="outset" w:sz="6" w:space="0" w:color="000000"/>
              <w:left w:val="outset" w:sz="6" w:space="0" w:color="000000"/>
              <w:bottom w:val="outset" w:sz="6" w:space="0" w:color="000000"/>
              <w:right w:val="outset" w:sz="6" w:space="0" w:color="000000"/>
            </w:tcBorders>
          </w:tcPr>
          <w:p w14:paraId="25D321A0" w14:textId="42A34AD8" w:rsidR="00F279C7" w:rsidRPr="00023751" w:rsidRDefault="00F279C7" w:rsidP="00F279C7">
            <w:pPr>
              <w:pStyle w:val="NormalnyWeb"/>
              <w:jc w:val="center"/>
              <w:rPr>
                <w:rFonts w:ascii="Calibri" w:hAnsi="Calibri" w:cs="Calibri"/>
              </w:rPr>
            </w:pPr>
            <w:r w:rsidRPr="00023751">
              <w:rPr>
                <w:rFonts w:ascii="Calibri" w:hAnsi="Calibri" w:cs="Calibri"/>
              </w:rPr>
              <w:t>6.433,74</w:t>
            </w:r>
          </w:p>
        </w:tc>
        <w:tc>
          <w:tcPr>
            <w:tcW w:w="1160" w:type="dxa"/>
            <w:tcBorders>
              <w:top w:val="outset" w:sz="6" w:space="0" w:color="000000"/>
              <w:left w:val="outset" w:sz="6" w:space="0" w:color="000000"/>
              <w:bottom w:val="outset" w:sz="6" w:space="0" w:color="000000"/>
              <w:right w:val="outset" w:sz="6" w:space="0" w:color="000000"/>
            </w:tcBorders>
          </w:tcPr>
          <w:p w14:paraId="5E78F333" w14:textId="40D0E6E0" w:rsidR="00F279C7" w:rsidRPr="00023751" w:rsidRDefault="00F279C7" w:rsidP="00F279C7">
            <w:pPr>
              <w:pStyle w:val="NormalnyWeb"/>
              <w:jc w:val="center"/>
              <w:rPr>
                <w:rFonts w:ascii="Calibri" w:hAnsi="Calibri" w:cs="Calibri"/>
              </w:rPr>
            </w:pPr>
            <w:r>
              <w:rPr>
                <w:rFonts w:ascii="Calibri" w:hAnsi="Calibri" w:cs="Calibri"/>
              </w:rPr>
              <w:t>100,00</w:t>
            </w:r>
          </w:p>
        </w:tc>
      </w:tr>
    </w:tbl>
    <w:p w14:paraId="62F6F16B" w14:textId="77777777" w:rsidR="00F3772B" w:rsidRDefault="00F3772B" w:rsidP="00F3772B">
      <w:pPr>
        <w:pStyle w:val="NormalnyWeb"/>
        <w:spacing w:before="0" w:beforeAutospacing="0" w:after="0" w:line="360" w:lineRule="auto"/>
        <w:ind w:firstLine="708"/>
        <w:jc w:val="both"/>
        <w:rPr>
          <w:rFonts w:asciiTheme="minorHAnsi" w:hAnsiTheme="minorHAnsi" w:cstheme="minorHAnsi"/>
        </w:rPr>
      </w:pPr>
      <w:r w:rsidRPr="00BF0DEB">
        <w:rPr>
          <w:rFonts w:asciiTheme="minorHAnsi" w:hAnsiTheme="minorHAnsi" w:cstheme="minorHAnsi"/>
        </w:rPr>
        <w:lastRenderedPageBreak/>
        <w:t>Wysokość planowanych dochodów</w:t>
      </w:r>
      <w:r>
        <w:rPr>
          <w:rFonts w:asciiTheme="minorHAnsi" w:hAnsiTheme="minorHAnsi" w:cstheme="minorHAnsi"/>
        </w:rPr>
        <w:t xml:space="preserve"> i wydatków</w:t>
      </w:r>
      <w:r w:rsidRPr="00BF0DEB">
        <w:rPr>
          <w:rFonts w:asciiTheme="minorHAnsi" w:hAnsiTheme="minorHAnsi" w:cstheme="minorHAnsi"/>
        </w:rPr>
        <w:t xml:space="preserve"> z tytułu otrzyman</w:t>
      </w:r>
      <w:r>
        <w:rPr>
          <w:rFonts w:asciiTheme="minorHAnsi" w:hAnsiTheme="minorHAnsi" w:cstheme="minorHAnsi"/>
        </w:rPr>
        <w:t>ej</w:t>
      </w:r>
      <w:r w:rsidRPr="00BF0DEB">
        <w:rPr>
          <w:rFonts w:asciiTheme="minorHAnsi" w:hAnsiTheme="minorHAnsi" w:cstheme="minorHAnsi"/>
        </w:rPr>
        <w:t xml:space="preserve"> dotacji </w:t>
      </w:r>
      <w:r w:rsidRPr="00F07267">
        <w:rPr>
          <w:rFonts w:ascii="Calibri" w:hAnsi="Calibri" w:cs="Calibri"/>
        </w:rPr>
        <w:t xml:space="preserve">z Ministerstwa Edukacji i Nauki </w:t>
      </w:r>
      <w:r w:rsidRPr="00BF0DEB">
        <w:rPr>
          <w:rFonts w:asciiTheme="minorHAnsi" w:hAnsiTheme="minorHAnsi" w:cstheme="minorHAnsi"/>
        </w:rPr>
        <w:t>związan</w:t>
      </w:r>
      <w:r>
        <w:rPr>
          <w:rFonts w:asciiTheme="minorHAnsi" w:hAnsiTheme="minorHAnsi" w:cstheme="minorHAnsi"/>
        </w:rPr>
        <w:t>ej</w:t>
      </w:r>
      <w:r w:rsidRPr="00BF0DEB">
        <w:rPr>
          <w:rFonts w:asciiTheme="minorHAnsi" w:hAnsiTheme="minorHAnsi" w:cstheme="minorHAnsi"/>
        </w:rPr>
        <w:t xml:space="preserve"> z realizacji zadań wykonywanych na podstawie porozumień </w:t>
      </w:r>
      <w:r>
        <w:rPr>
          <w:rFonts w:asciiTheme="minorHAnsi" w:hAnsiTheme="minorHAnsi" w:cstheme="minorHAnsi"/>
        </w:rPr>
        <w:t>z</w:t>
      </w:r>
      <w:r w:rsidRPr="00BF0DEB">
        <w:rPr>
          <w:rFonts w:asciiTheme="minorHAnsi" w:hAnsiTheme="minorHAnsi" w:cstheme="minorHAnsi"/>
        </w:rPr>
        <w:t xml:space="preserve"> </w:t>
      </w:r>
      <w:r>
        <w:rPr>
          <w:rFonts w:asciiTheme="minorHAnsi" w:hAnsiTheme="minorHAnsi" w:cstheme="minorHAnsi"/>
        </w:rPr>
        <w:t>organami administracji rządowej</w:t>
      </w:r>
      <w:r w:rsidRPr="00BF0DEB">
        <w:rPr>
          <w:rFonts w:asciiTheme="minorHAnsi" w:hAnsiTheme="minorHAnsi" w:cstheme="minorHAnsi"/>
        </w:rPr>
        <w:t xml:space="preserve"> w 2023 roku ustalona została w kwocie </w:t>
      </w:r>
      <w:r>
        <w:rPr>
          <w:rFonts w:asciiTheme="minorHAnsi" w:hAnsiTheme="minorHAnsi" w:cstheme="minorHAnsi"/>
        </w:rPr>
        <w:t>6.433,74</w:t>
      </w:r>
      <w:r w:rsidRPr="00BF0DEB">
        <w:rPr>
          <w:rFonts w:asciiTheme="minorHAnsi" w:hAnsiTheme="minorHAnsi" w:cstheme="minorHAnsi"/>
        </w:rPr>
        <w:t xml:space="preserve"> zł</w:t>
      </w:r>
      <w:r>
        <w:rPr>
          <w:rFonts w:asciiTheme="minorHAnsi" w:hAnsiTheme="minorHAnsi" w:cstheme="minorHAnsi"/>
        </w:rPr>
        <w:t>.</w:t>
      </w:r>
    </w:p>
    <w:p w14:paraId="13946BB5" w14:textId="6F3D871F" w:rsidR="00F3772B" w:rsidRPr="00F07267" w:rsidRDefault="00F3772B" w:rsidP="00F3772B">
      <w:pPr>
        <w:pStyle w:val="NormalnyWeb"/>
        <w:spacing w:before="0" w:beforeAutospacing="0" w:after="0" w:line="360" w:lineRule="auto"/>
        <w:ind w:firstLine="708"/>
        <w:jc w:val="both"/>
        <w:rPr>
          <w:rFonts w:asciiTheme="minorHAnsi" w:hAnsiTheme="minorHAnsi" w:cstheme="minorHAnsi"/>
        </w:rPr>
      </w:pPr>
      <w:r>
        <w:rPr>
          <w:rFonts w:asciiTheme="minorHAnsi" w:hAnsiTheme="minorHAnsi" w:cstheme="minorHAnsi"/>
        </w:rPr>
        <w:t xml:space="preserve">Do </w:t>
      </w:r>
      <w:r w:rsidRPr="00BF0DEB">
        <w:rPr>
          <w:rFonts w:asciiTheme="minorHAnsi" w:hAnsiTheme="minorHAnsi" w:cstheme="minorHAnsi"/>
        </w:rPr>
        <w:t xml:space="preserve">budżetu wpłynęła kwota </w:t>
      </w:r>
      <w:r>
        <w:rPr>
          <w:rFonts w:asciiTheme="minorHAnsi" w:hAnsiTheme="minorHAnsi" w:cstheme="minorHAnsi"/>
        </w:rPr>
        <w:t xml:space="preserve">w pełnej wysokości, która została wydatkowana </w:t>
      </w:r>
      <w:r w:rsidRPr="00F07267">
        <w:rPr>
          <w:rFonts w:asciiTheme="minorHAnsi" w:hAnsiTheme="minorHAnsi" w:cstheme="minorHAnsi"/>
        </w:rPr>
        <w:t xml:space="preserve">na zadanie „Poznaj Polskę” </w:t>
      </w:r>
      <w:r>
        <w:rPr>
          <w:rFonts w:asciiTheme="minorHAnsi" w:hAnsiTheme="minorHAnsi" w:cstheme="minorHAnsi"/>
        </w:rPr>
        <w:t>-</w:t>
      </w:r>
      <w:r w:rsidRPr="00F07267">
        <w:rPr>
          <w:rFonts w:asciiTheme="minorHAnsi" w:hAnsiTheme="minorHAnsi" w:cstheme="minorHAnsi"/>
        </w:rPr>
        <w:t xml:space="preserve"> wycieczk</w:t>
      </w:r>
      <w:r>
        <w:rPr>
          <w:rFonts w:asciiTheme="minorHAnsi" w:hAnsiTheme="minorHAnsi" w:cstheme="minorHAnsi"/>
        </w:rPr>
        <w:t>a</w:t>
      </w:r>
      <w:r w:rsidRPr="00F07267">
        <w:rPr>
          <w:rFonts w:asciiTheme="minorHAnsi" w:hAnsiTheme="minorHAnsi" w:cstheme="minorHAnsi"/>
        </w:rPr>
        <w:t xml:space="preserve"> dla uczniów </w:t>
      </w:r>
      <w:r>
        <w:rPr>
          <w:rFonts w:asciiTheme="minorHAnsi" w:hAnsiTheme="minorHAnsi" w:cstheme="minorHAnsi"/>
        </w:rPr>
        <w:t>Publicznej szkoły Podstawowej Żelazna Rządowa – Parciaki z siedzibą w Parciakach.</w:t>
      </w:r>
    </w:p>
    <w:p w14:paraId="6EC33D9C" w14:textId="77777777" w:rsidR="00F279C7" w:rsidRDefault="00F279C7" w:rsidP="00377F63">
      <w:pPr>
        <w:pStyle w:val="NormalnyWeb"/>
        <w:spacing w:before="0" w:beforeAutospacing="0" w:after="0" w:line="360" w:lineRule="auto"/>
        <w:jc w:val="both"/>
        <w:rPr>
          <w:rFonts w:asciiTheme="minorHAnsi" w:hAnsiTheme="minorHAnsi" w:cstheme="minorHAnsi"/>
          <w:color w:val="FF0000"/>
        </w:rPr>
      </w:pPr>
    </w:p>
    <w:p w14:paraId="79C8A143" w14:textId="77777777" w:rsidR="00F279C7" w:rsidRPr="00D976DE" w:rsidRDefault="00F279C7" w:rsidP="00377F63">
      <w:pPr>
        <w:pStyle w:val="NormalnyWeb"/>
        <w:spacing w:before="0" w:beforeAutospacing="0" w:after="0" w:line="360" w:lineRule="auto"/>
        <w:jc w:val="both"/>
        <w:rPr>
          <w:rFonts w:asciiTheme="minorHAnsi" w:hAnsiTheme="minorHAnsi" w:cstheme="minorHAnsi"/>
          <w:color w:val="FF0000"/>
        </w:rPr>
      </w:pPr>
    </w:p>
    <w:p w14:paraId="69ECF967" w14:textId="1C6C8C88" w:rsidR="00377F63" w:rsidRPr="001A5188" w:rsidRDefault="00D2698F" w:rsidP="00377F63">
      <w:pPr>
        <w:pStyle w:val="NormalnyWeb"/>
        <w:spacing w:after="0"/>
        <w:jc w:val="center"/>
        <w:rPr>
          <w:rFonts w:asciiTheme="minorHAnsi" w:hAnsiTheme="minorHAnsi" w:cstheme="minorHAnsi"/>
          <w:b/>
          <w:bCs/>
        </w:rPr>
      </w:pPr>
      <w:r>
        <w:rPr>
          <w:rFonts w:asciiTheme="minorHAnsi" w:hAnsiTheme="minorHAnsi" w:cstheme="minorHAnsi"/>
          <w:b/>
          <w:bCs/>
        </w:rPr>
        <w:t>Sprawozdanie</w:t>
      </w:r>
      <w:r w:rsidR="00377F63" w:rsidRPr="001A5188">
        <w:rPr>
          <w:rFonts w:asciiTheme="minorHAnsi" w:hAnsiTheme="minorHAnsi" w:cstheme="minorHAnsi"/>
          <w:b/>
          <w:bCs/>
        </w:rPr>
        <w:t xml:space="preserve"> z dotacji udzielonych w 202</w:t>
      </w:r>
      <w:r w:rsidR="00915930">
        <w:rPr>
          <w:rFonts w:asciiTheme="minorHAnsi" w:hAnsiTheme="minorHAnsi" w:cstheme="minorHAnsi"/>
          <w:b/>
          <w:bCs/>
        </w:rPr>
        <w:t>3</w:t>
      </w:r>
      <w:r w:rsidR="00377F63" w:rsidRPr="001A5188">
        <w:rPr>
          <w:rFonts w:asciiTheme="minorHAnsi" w:hAnsiTheme="minorHAnsi" w:cstheme="minorHAnsi"/>
          <w:b/>
          <w:bCs/>
        </w:rPr>
        <w:t xml:space="preserve"> roku z budżetu podmiotom należącym i nie należącym do sektora finansów publicznych</w:t>
      </w:r>
    </w:p>
    <w:p w14:paraId="4328CFDE" w14:textId="77777777" w:rsidR="00377F63" w:rsidRPr="001A5188" w:rsidRDefault="00377F63" w:rsidP="00377F63">
      <w:pPr>
        <w:pStyle w:val="NormalnyWeb"/>
        <w:spacing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77"/>
        <w:gridCol w:w="1223"/>
        <w:gridCol w:w="1106"/>
        <w:gridCol w:w="3208"/>
        <w:gridCol w:w="1549"/>
        <w:gridCol w:w="1549"/>
        <w:gridCol w:w="1650"/>
      </w:tblGrid>
      <w:tr w:rsidR="00377F63" w:rsidRPr="001A5188" w14:paraId="41B9A0FD" w14:textId="77777777" w:rsidTr="00915930">
        <w:trPr>
          <w:tblCellSpacing w:w="0" w:type="dxa"/>
        </w:trPr>
        <w:tc>
          <w:tcPr>
            <w:tcW w:w="351" w:type="pct"/>
            <w:vMerge w:val="restart"/>
            <w:tcBorders>
              <w:top w:val="outset" w:sz="6" w:space="0" w:color="000000"/>
              <w:left w:val="outset" w:sz="6" w:space="0" w:color="000000"/>
              <w:bottom w:val="outset" w:sz="6" w:space="0" w:color="000000"/>
              <w:right w:val="outset" w:sz="6" w:space="0" w:color="000000"/>
            </w:tcBorders>
            <w:hideMark/>
          </w:tcPr>
          <w:p w14:paraId="0FBB3D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553" w:type="pct"/>
            <w:vMerge w:val="restart"/>
            <w:tcBorders>
              <w:top w:val="outset" w:sz="6" w:space="0" w:color="000000"/>
              <w:left w:val="outset" w:sz="6" w:space="0" w:color="000000"/>
              <w:bottom w:val="outset" w:sz="6" w:space="0" w:color="000000"/>
              <w:right w:val="outset" w:sz="6" w:space="0" w:color="000000"/>
            </w:tcBorders>
            <w:hideMark/>
          </w:tcPr>
          <w:p w14:paraId="1D29DD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500" w:type="pct"/>
            <w:vMerge w:val="restart"/>
            <w:tcBorders>
              <w:top w:val="outset" w:sz="6" w:space="0" w:color="000000"/>
              <w:left w:val="outset" w:sz="6" w:space="0" w:color="000000"/>
              <w:bottom w:val="outset" w:sz="6" w:space="0" w:color="000000"/>
              <w:right w:val="outset" w:sz="6" w:space="0" w:color="000000"/>
            </w:tcBorders>
            <w:hideMark/>
          </w:tcPr>
          <w:p w14:paraId="6A1022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p>
        </w:tc>
        <w:tc>
          <w:tcPr>
            <w:tcW w:w="1450" w:type="pct"/>
            <w:vMerge w:val="restart"/>
            <w:tcBorders>
              <w:top w:val="outset" w:sz="6" w:space="0" w:color="000000"/>
              <w:left w:val="outset" w:sz="6" w:space="0" w:color="000000"/>
              <w:bottom w:val="outset" w:sz="6" w:space="0" w:color="000000"/>
              <w:right w:val="outset" w:sz="6" w:space="0" w:color="000000"/>
            </w:tcBorders>
            <w:hideMark/>
          </w:tcPr>
          <w:p w14:paraId="0809E44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Treść</w:t>
            </w:r>
          </w:p>
        </w:tc>
        <w:tc>
          <w:tcPr>
            <w:tcW w:w="2146" w:type="pct"/>
            <w:gridSpan w:val="3"/>
            <w:tcBorders>
              <w:top w:val="outset" w:sz="6" w:space="0" w:color="000000"/>
              <w:left w:val="outset" w:sz="6" w:space="0" w:color="000000"/>
              <w:bottom w:val="outset" w:sz="6" w:space="0" w:color="000000"/>
              <w:right w:val="outset" w:sz="6" w:space="0" w:color="000000"/>
            </w:tcBorders>
          </w:tcPr>
          <w:p w14:paraId="7E87FB1E" w14:textId="77777777" w:rsidR="00377F63" w:rsidRPr="001A5188" w:rsidRDefault="00377F63">
            <w:pPr>
              <w:pStyle w:val="NormalnyWeb"/>
              <w:jc w:val="center"/>
              <w:rPr>
                <w:rFonts w:asciiTheme="minorHAnsi" w:hAnsiTheme="minorHAnsi" w:cstheme="minorHAnsi"/>
              </w:rPr>
            </w:pPr>
          </w:p>
        </w:tc>
      </w:tr>
      <w:tr w:rsidR="00377F63" w:rsidRPr="001A5188" w14:paraId="74401C3A" w14:textId="77777777" w:rsidTr="0091593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61E3C1"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6B0E6D"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151EA0"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44AE5A" w14:textId="77777777" w:rsidR="00377F63" w:rsidRPr="001A5188" w:rsidRDefault="00377F63">
            <w:pP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hideMark/>
          </w:tcPr>
          <w:p w14:paraId="03E17E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 xml:space="preserve">Plan </w:t>
            </w:r>
          </w:p>
        </w:tc>
        <w:tc>
          <w:tcPr>
            <w:tcW w:w="700" w:type="pct"/>
            <w:tcBorders>
              <w:top w:val="outset" w:sz="6" w:space="0" w:color="000000"/>
              <w:left w:val="outset" w:sz="6" w:space="0" w:color="000000"/>
              <w:bottom w:val="outset" w:sz="6" w:space="0" w:color="000000"/>
              <w:right w:val="outset" w:sz="6" w:space="0" w:color="000000"/>
            </w:tcBorders>
            <w:hideMark/>
          </w:tcPr>
          <w:p w14:paraId="7CBCCD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Wykonanie</w:t>
            </w:r>
          </w:p>
        </w:tc>
        <w:tc>
          <w:tcPr>
            <w:tcW w:w="746" w:type="pct"/>
            <w:tcBorders>
              <w:top w:val="outset" w:sz="6" w:space="0" w:color="000000"/>
              <w:left w:val="outset" w:sz="6" w:space="0" w:color="000000"/>
              <w:bottom w:val="outset" w:sz="6" w:space="0" w:color="000000"/>
              <w:right w:val="outset" w:sz="6" w:space="0" w:color="000000"/>
            </w:tcBorders>
            <w:hideMark/>
          </w:tcPr>
          <w:p w14:paraId="722E45FE" w14:textId="4D82764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r w:rsidR="001E0006">
              <w:rPr>
                <w:rFonts w:asciiTheme="minorHAnsi" w:hAnsiTheme="minorHAnsi" w:cstheme="minorHAnsi"/>
                <w:b/>
                <w:bCs/>
              </w:rPr>
              <w:t xml:space="preserve"> </w:t>
            </w:r>
            <w:r w:rsidRPr="001A5188">
              <w:rPr>
                <w:rFonts w:asciiTheme="minorHAnsi" w:hAnsiTheme="minorHAnsi" w:cstheme="minorHAnsi"/>
                <w:b/>
                <w:bCs/>
              </w:rPr>
              <w:t>wykonania</w:t>
            </w:r>
          </w:p>
        </w:tc>
      </w:tr>
      <w:tr w:rsidR="00377F63" w:rsidRPr="001A5188" w14:paraId="2CC65962"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5A87E0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w:t>
            </w:r>
          </w:p>
        </w:tc>
        <w:tc>
          <w:tcPr>
            <w:tcW w:w="553" w:type="pct"/>
            <w:tcBorders>
              <w:top w:val="outset" w:sz="6" w:space="0" w:color="000000"/>
              <w:left w:val="outset" w:sz="6" w:space="0" w:color="000000"/>
              <w:bottom w:val="outset" w:sz="6" w:space="0" w:color="000000"/>
              <w:right w:val="outset" w:sz="6" w:space="0" w:color="000000"/>
            </w:tcBorders>
            <w:hideMark/>
          </w:tcPr>
          <w:p w14:paraId="29ADD3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p>
        </w:tc>
        <w:tc>
          <w:tcPr>
            <w:tcW w:w="500" w:type="pct"/>
            <w:tcBorders>
              <w:top w:val="outset" w:sz="6" w:space="0" w:color="000000"/>
              <w:left w:val="outset" w:sz="6" w:space="0" w:color="000000"/>
              <w:bottom w:val="outset" w:sz="6" w:space="0" w:color="000000"/>
              <w:right w:val="outset" w:sz="6" w:space="0" w:color="000000"/>
            </w:tcBorders>
            <w:hideMark/>
          </w:tcPr>
          <w:p w14:paraId="0C8E8E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w:t>
            </w:r>
          </w:p>
        </w:tc>
        <w:tc>
          <w:tcPr>
            <w:tcW w:w="1450" w:type="pct"/>
            <w:tcBorders>
              <w:top w:val="outset" w:sz="6" w:space="0" w:color="000000"/>
              <w:left w:val="outset" w:sz="6" w:space="0" w:color="000000"/>
              <w:bottom w:val="outset" w:sz="6" w:space="0" w:color="000000"/>
              <w:right w:val="outset" w:sz="6" w:space="0" w:color="000000"/>
            </w:tcBorders>
            <w:hideMark/>
          </w:tcPr>
          <w:p w14:paraId="53FF8F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p>
        </w:tc>
        <w:tc>
          <w:tcPr>
            <w:tcW w:w="700" w:type="pct"/>
            <w:tcBorders>
              <w:top w:val="outset" w:sz="6" w:space="0" w:color="000000"/>
              <w:left w:val="outset" w:sz="6" w:space="0" w:color="000000"/>
              <w:bottom w:val="outset" w:sz="6" w:space="0" w:color="000000"/>
              <w:right w:val="outset" w:sz="6" w:space="0" w:color="000000"/>
            </w:tcBorders>
            <w:hideMark/>
          </w:tcPr>
          <w:p w14:paraId="0E3367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p>
        </w:tc>
        <w:tc>
          <w:tcPr>
            <w:tcW w:w="700" w:type="pct"/>
            <w:tcBorders>
              <w:top w:val="outset" w:sz="6" w:space="0" w:color="000000"/>
              <w:left w:val="outset" w:sz="6" w:space="0" w:color="000000"/>
              <w:bottom w:val="outset" w:sz="6" w:space="0" w:color="000000"/>
              <w:right w:val="outset" w:sz="6" w:space="0" w:color="000000"/>
            </w:tcBorders>
            <w:hideMark/>
          </w:tcPr>
          <w:p w14:paraId="6505FC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w:t>
            </w:r>
          </w:p>
        </w:tc>
        <w:tc>
          <w:tcPr>
            <w:tcW w:w="746" w:type="pct"/>
            <w:tcBorders>
              <w:top w:val="outset" w:sz="6" w:space="0" w:color="000000"/>
              <w:left w:val="outset" w:sz="6" w:space="0" w:color="000000"/>
              <w:bottom w:val="outset" w:sz="6" w:space="0" w:color="000000"/>
              <w:right w:val="outset" w:sz="6" w:space="0" w:color="000000"/>
            </w:tcBorders>
            <w:hideMark/>
          </w:tcPr>
          <w:p w14:paraId="31B94C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w:t>
            </w:r>
          </w:p>
        </w:tc>
      </w:tr>
      <w:tr w:rsidR="00377F63" w:rsidRPr="001A5188" w14:paraId="1DEEA052" w14:textId="77777777" w:rsidTr="00915930">
        <w:trPr>
          <w:tblCellSpacing w:w="0" w:type="dxa"/>
        </w:trPr>
        <w:tc>
          <w:tcPr>
            <w:tcW w:w="904" w:type="pct"/>
            <w:gridSpan w:val="2"/>
            <w:tcBorders>
              <w:top w:val="outset" w:sz="6" w:space="0" w:color="000000"/>
              <w:left w:val="outset" w:sz="6" w:space="0" w:color="000000"/>
              <w:bottom w:val="outset" w:sz="6" w:space="0" w:color="000000"/>
              <w:right w:val="outset" w:sz="6" w:space="0" w:color="000000"/>
            </w:tcBorders>
            <w:hideMark/>
          </w:tcPr>
          <w:p w14:paraId="505FC6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05562FB9"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567181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jednostki</w:t>
            </w:r>
          </w:p>
        </w:tc>
        <w:tc>
          <w:tcPr>
            <w:tcW w:w="700" w:type="pct"/>
            <w:tcBorders>
              <w:top w:val="outset" w:sz="6" w:space="0" w:color="000000"/>
              <w:left w:val="outset" w:sz="6" w:space="0" w:color="000000"/>
              <w:bottom w:val="outset" w:sz="6" w:space="0" w:color="000000"/>
              <w:right w:val="outset" w:sz="6" w:space="0" w:color="000000"/>
            </w:tcBorders>
          </w:tcPr>
          <w:p w14:paraId="5B788B87"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3A8DAFFB" w14:textId="77777777" w:rsidR="00377F63" w:rsidRPr="001A5188" w:rsidRDefault="00377F63">
            <w:pPr>
              <w:pStyle w:val="NormalnyWeb"/>
              <w:jc w:val="center"/>
              <w:rPr>
                <w:rFonts w:asciiTheme="minorHAnsi" w:hAnsiTheme="minorHAnsi" w:cstheme="minorHAnsi"/>
              </w:rPr>
            </w:pPr>
          </w:p>
        </w:tc>
        <w:tc>
          <w:tcPr>
            <w:tcW w:w="746" w:type="pct"/>
            <w:tcBorders>
              <w:top w:val="outset" w:sz="6" w:space="0" w:color="000000"/>
              <w:left w:val="outset" w:sz="6" w:space="0" w:color="000000"/>
              <w:bottom w:val="outset" w:sz="6" w:space="0" w:color="000000"/>
              <w:right w:val="outset" w:sz="6" w:space="0" w:color="000000"/>
            </w:tcBorders>
          </w:tcPr>
          <w:p w14:paraId="68A50646" w14:textId="77777777" w:rsidR="00377F63" w:rsidRPr="001A5188" w:rsidRDefault="00377F63">
            <w:pPr>
              <w:pStyle w:val="NormalnyWeb"/>
              <w:jc w:val="center"/>
              <w:rPr>
                <w:rFonts w:asciiTheme="minorHAnsi" w:hAnsiTheme="minorHAnsi" w:cstheme="minorHAnsi"/>
              </w:rPr>
            </w:pPr>
          </w:p>
        </w:tc>
      </w:tr>
      <w:tr w:rsidR="00377F63" w:rsidRPr="001A5188" w14:paraId="0C819994"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66892B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53" w:type="pct"/>
            <w:tcBorders>
              <w:top w:val="outset" w:sz="6" w:space="0" w:color="000000"/>
              <w:left w:val="outset" w:sz="6" w:space="0" w:color="000000"/>
              <w:bottom w:val="outset" w:sz="6" w:space="0" w:color="000000"/>
              <w:right w:val="outset" w:sz="6" w:space="0" w:color="000000"/>
            </w:tcBorders>
            <w:hideMark/>
          </w:tcPr>
          <w:p w14:paraId="374573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60004</w:t>
            </w:r>
          </w:p>
        </w:tc>
        <w:tc>
          <w:tcPr>
            <w:tcW w:w="500" w:type="pct"/>
            <w:tcBorders>
              <w:top w:val="outset" w:sz="6" w:space="0" w:color="000000"/>
              <w:left w:val="outset" w:sz="6" w:space="0" w:color="000000"/>
              <w:bottom w:val="outset" w:sz="6" w:space="0" w:color="000000"/>
              <w:right w:val="outset" w:sz="6" w:space="0" w:color="000000"/>
            </w:tcBorders>
            <w:hideMark/>
          </w:tcPr>
          <w:p w14:paraId="7E6FD7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239D93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14:paraId="6F265B1B" w14:textId="75B4F4DF" w:rsidR="00377F63" w:rsidRPr="001A5188" w:rsidRDefault="00915930">
            <w:pPr>
              <w:pStyle w:val="NormalnyWeb"/>
              <w:jc w:val="center"/>
              <w:rPr>
                <w:rFonts w:asciiTheme="minorHAnsi" w:hAnsiTheme="minorHAnsi" w:cstheme="minorHAnsi"/>
              </w:rPr>
            </w:pPr>
            <w:r>
              <w:rPr>
                <w:rFonts w:asciiTheme="minorHAnsi" w:hAnsiTheme="minorHAnsi" w:cstheme="minorHAnsi"/>
              </w:rPr>
              <w:t>9.072,00</w:t>
            </w:r>
          </w:p>
        </w:tc>
        <w:tc>
          <w:tcPr>
            <w:tcW w:w="700" w:type="pct"/>
            <w:tcBorders>
              <w:top w:val="outset" w:sz="6" w:space="0" w:color="000000"/>
              <w:left w:val="outset" w:sz="6" w:space="0" w:color="000000"/>
              <w:bottom w:val="outset" w:sz="6" w:space="0" w:color="000000"/>
              <w:right w:val="outset" w:sz="6" w:space="0" w:color="000000"/>
            </w:tcBorders>
          </w:tcPr>
          <w:p w14:paraId="2D8213BF" w14:textId="2EBDB25F" w:rsidR="00377F63" w:rsidRPr="001A5188" w:rsidRDefault="00915930">
            <w:pPr>
              <w:pStyle w:val="NormalnyWeb"/>
              <w:jc w:val="center"/>
              <w:rPr>
                <w:rFonts w:asciiTheme="minorHAnsi" w:hAnsiTheme="minorHAnsi" w:cstheme="minorHAnsi"/>
              </w:rPr>
            </w:pPr>
            <w:r>
              <w:rPr>
                <w:rFonts w:asciiTheme="minorHAnsi" w:hAnsiTheme="minorHAnsi" w:cstheme="minorHAnsi"/>
              </w:rPr>
              <w:t>9.036,00</w:t>
            </w:r>
          </w:p>
        </w:tc>
        <w:tc>
          <w:tcPr>
            <w:tcW w:w="746" w:type="pct"/>
            <w:tcBorders>
              <w:top w:val="outset" w:sz="6" w:space="0" w:color="000000"/>
              <w:left w:val="outset" w:sz="6" w:space="0" w:color="000000"/>
              <w:bottom w:val="outset" w:sz="6" w:space="0" w:color="000000"/>
              <w:right w:val="outset" w:sz="6" w:space="0" w:color="000000"/>
            </w:tcBorders>
          </w:tcPr>
          <w:p w14:paraId="723C4074" w14:textId="20D7A10E" w:rsidR="00377F63" w:rsidRPr="001A5188" w:rsidRDefault="002A2112">
            <w:pPr>
              <w:pStyle w:val="NormalnyWeb"/>
              <w:jc w:val="center"/>
              <w:rPr>
                <w:rFonts w:asciiTheme="minorHAnsi" w:hAnsiTheme="minorHAnsi" w:cstheme="minorHAnsi"/>
              </w:rPr>
            </w:pPr>
            <w:r>
              <w:rPr>
                <w:rFonts w:asciiTheme="minorHAnsi" w:hAnsiTheme="minorHAnsi" w:cstheme="minorHAnsi"/>
              </w:rPr>
              <w:t>99,60</w:t>
            </w:r>
          </w:p>
        </w:tc>
      </w:tr>
      <w:tr w:rsidR="00915930" w:rsidRPr="001A5188" w14:paraId="2173AD80"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3A0BDAD" w14:textId="0AAF79EE" w:rsidR="00915930" w:rsidRPr="001A5188" w:rsidRDefault="00915930">
            <w:pPr>
              <w:pStyle w:val="NormalnyWeb"/>
              <w:jc w:val="center"/>
              <w:rPr>
                <w:rFonts w:asciiTheme="minorHAnsi" w:hAnsiTheme="minorHAnsi" w:cstheme="minorHAnsi"/>
              </w:rPr>
            </w:pPr>
            <w:r>
              <w:rPr>
                <w:rFonts w:asciiTheme="minorHAnsi" w:hAnsiTheme="minorHAnsi" w:cstheme="minorHAnsi"/>
              </w:rPr>
              <w:lastRenderedPageBreak/>
              <w:t>600</w:t>
            </w:r>
          </w:p>
        </w:tc>
        <w:tc>
          <w:tcPr>
            <w:tcW w:w="553" w:type="pct"/>
            <w:tcBorders>
              <w:top w:val="outset" w:sz="6" w:space="0" w:color="000000"/>
              <w:left w:val="outset" w:sz="6" w:space="0" w:color="000000"/>
              <w:bottom w:val="outset" w:sz="6" w:space="0" w:color="000000"/>
              <w:right w:val="outset" w:sz="6" w:space="0" w:color="000000"/>
            </w:tcBorders>
          </w:tcPr>
          <w:p w14:paraId="58996E43" w14:textId="45A66882" w:rsidR="00915930" w:rsidRPr="001A5188" w:rsidRDefault="00915930">
            <w:pPr>
              <w:pStyle w:val="NormalnyWeb"/>
              <w:jc w:val="center"/>
              <w:rPr>
                <w:rFonts w:asciiTheme="minorHAnsi" w:hAnsiTheme="minorHAnsi" w:cstheme="minorHAnsi"/>
              </w:rPr>
            </w:pPr>
            <w:r>
              <w:rPr>
                <w:rFonts w:asciiTheme="minorHAnsi" w:hAnsiTheme="minorHAnsi" w:cstheme="minorHAnsi"/>
              </w:rPr>
              <w:t>60016</w:t>
            </w:r>
          </w:p>
        </w:tc>
        <w:tc>
          <w:tcPr>
            <w:tcW w:w="500" w:type="pct"/>
            <w:tcBorders>
              <w:top w:val="outset" w:sz="6" w:space="0" w:color="000000"/>
              <w:left w:val="outset" w:sz="6" w:space="0" w:color="000000"/>
              <w:bottom w:val="outset" w:sz="6" w:space="0" w:color="000000"/>
              <w:right w:val="outset" w:sz="6" w:space="0" w:color="000000"/>
            </w:tcBorders>
          </w:tcPr>
          <w:p w14:paraId="1127E712" w14:textId="4EAA231C" w:rsidR="00915930" w:rsidRPr="001A5188" w:rsidRDefault="00915930">
            <w:pPr>
              <w:pStyle w:val="NormalnyWeb"/>
              <w:jc w:val="center"/>
              <w:rPr>
                <w:rFonts w:asciiTheme="minorHAnsi" w:hAnsiTheme="minorHAnsi" w:cstheme="minorHAnsi"/>
              </w:rPr>
            </w:pPr>
            <w:r>
              <w:rPr>
                <w:rFonts w:asciiTheme="minorHAnsi" w:hAnsiTheme="minorHAnsi" w:cstheme="minorHAnsi"/>
              </w:rPr>
              <w:t>6300</w:t>
            </w:r>
          </w:p>
        </w:tc>
        <w:tc>
          <w:tcPr>
            <w:tcW w:w="1450" w:type="pct"/>
            <w:tcBorders>
              <w:top w:val="outset" w:sz="6" w:space="0" w:color="000000"/>
              <w:left w:val="outset" w:sz="6" w:space="0" w:color="000000"/>
              <w:bottom w:val="outset" w:sz="6" w:space="0" w:color="000000"/>
              <w:right w:val="outset" w:sz="6" w:space="0" w:color="000000"/>
            </w:tcBorders>
          </w:tcPr>
          <w:p w14:paraId="42D85224" w14:textId="120C3E9C" w:rsidR="00915930" w:rsidRPr="001A5188" w:rsidRDefault="00915930">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14:paraId="7FD3F62E" w14:textId="1CBA1741" w:rsidR="00915930" w:rsidRDefault="00915930">
            <w:pPr>
              <w:pStyle w:val="NormalnyWeb"/>
              <w:jc w:val="center"/>
              <w:rPr>
                <w:rFonts w:asciiTheme="minorHAnsi" w:hAnsiTheme="minorHAnsi" w:cstheme="minorHAnsi"/>
              </w:rPr>
            </w:pPr>
            <w:r>
              <w:rPr>
                <w:rFonts w:asciiTheme="minorHAnsi" w:hAnsiTheme="minorHAnsi" w:cstheme="minorHAnsi"/>
              </w:rPr>
              <w:t>300.000,00</w:t>
            </w:r>
          </w:p>
        </w:tc>
        <w:tc>
          <w:tcPr>
            <w:tcW w:w="700" w:type="pct"/>
            <w:tcBorders>
              <w:top w:val="outset" w:sz="6" w:space="0" w:color="000000"/>
              <w:left w:val="outset" w:sz="6" w:space="0" w:color="000000"/>
              <w:bottom w:val="outset" w:sz="6" w:space="0" w:color="000000"/>
              <w:right w:val="outset" w:sz="6" w:space="0" w:color="000000"/>
            </w:tcBorders>
          </w:tcPr>
          <w:p w14:paraId="01985161" w14:textId="0B9F4758" w:rsidR="00915930" w:rsidRDefault="00915930">
            <w:pPr>
              <w:pStyle w:val="NormalnyWeb"/>
              <w:jc w:val="center"/>
              <w:rPr>
                <w:rFonts w:asciiTheme="minorHAnsi" w:hAnsiTheme="minorHAnsi" w:cstheme="minorHAnsi"/>
              </w:rPr>
            </w:pPr>
            <w:r>
              <w:rPr>
                <w:rFonts w:asciiTheme="minorHAnsi" w:hAnsiTheme="minorHAnsi" w:cstheme="minorHAnsi"/>
              </w:rPr>
              <w:t>300.000,00</w:t>
            </w:r>
          </w:p>
        </w:tc>
        <w:tc>
          <w:tcPr>
            <w:tcW w:w="746" w:type="pct"/>
            <w:tcBorders>
              <w:top w:val="outset" w:sz="6" w:space="0" w:color="000000"/>
              <w:left w:val="outset" w:sz="6" w:space="0" w:color="000000"/>
              <w:bottom w:val="outset" w:sz="6" w:space="0" w:color="000000"/>
              <w:right w:val="outset" w:sz="6" w:space="0" w:color="000000"/>
            </w:tcBorders>
          </w:tcPr>
          <w:p w14:paraId="4B76A3B8" w14:textId="5E830BD3" w:rsidR="00915930" w:rsidRPr="001A5188" w:rsidRDefault="002A2112">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4F6F6B49"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62DC3D14" w14:textId="6EBE2710" w:rsidR="00377F63" w:rsidRPr="001A5188" w:rsidRDefault="001E0006">
            <w:pPr>
              <w:pStyle w:val="NormalnyWeb"/>
              <w:jc w:val="center"/>
              <w:rPr>
                <w:rFonts w:asciiTheme="minorHAnsi" w:hAnsiTheme="minorHAnsi" w:cstheme="minorHAnsi"/>
              </w:rPr>
            </w:pPr>
            <w:r>
              <w:rPr>
                <w:rFonts w:asciiTheme="minorHAnsi" w:hAnsiTheme="minorHAnsi" w:cstheme="minorHAnsi"/>
              </w:rPr>
              <w:t>851</w:t>
            </w:r>
          </w:p>
        </w:tc>
        <w:tc>
          <w:tcPr>
            <w:tcW w:w="553" w:type="pct"/>
            <w:tcBorders>
              <w:top w:val="outset" w:sz="6" w:space="0" w:color="000000"/>
              <w:left w:val="outset" w:sz="6" w:space="0" w:color="000000"/>
              <w:bottom w:val="outset" w:sz="6" w:space="0" w:color="000000"/>
              <w:right w:val="outset" w:sz="6" w:space="0" w:color="000000"/>
            </w:tcBorders>
          </w:tcPr>
          <w:p w14:paraId="36202060" w14:textId="641B9563" w:rsidR="00377F63" w:rsidRPr="001A5188" w:rsidRDefault="001E0006">
            <w:pPr>
              <w:pStyle w:val="NormalnyWeb"/>
              <w:jc w:val="center"/>
              <w:rPr>
                <w:rFonts w:asciiTheme="minorHAnsi" w:hAnsiTheme="minorHAnsi" w:cstheme="minorHAnsi"/>
              </w:rPr>
            </w:pPr>
            <w:r>
              <w:rPr>
                <w:rFonts w:asciiTheme="minorHAnsi" w:hAnsiTheme="minorHAnsi" w:cstheme="minorHAnsi"/>
              </w:rPr>
              <w:t>85111</w:t>
            </w:r>
          </w:p>
        </w:tc>
        <w:tc>
          <w:tcPr>
            <w:tcW w:w="500" w:type="pct"/>
            <w:tcBorders>
              <w:top w:val="outset" w:sz="6" w:space="0" w:color="000000"/>
              <w:left w:val="outset" w:sz="6" w:space="0" w:color="000000"/>
              <w:bottom w:val="outset" w:sz="6" w:space="0" w:color="000000"/>
              <w:right w:val="outset" w:sz="6" w:space="0" w:color="000000"/>
            </w:tcBorders>
          </w:tcPr>
          <w:p w14:paraId="0986E33D" w14:textId="333FF1E9" w:rsidR="00377F63" w:rsidRPr="001A5188" w:rsidRDefault="001E0006">
            <w:pPr>
              <w:pStyle w:val="NormalnyWeb"/>
              <w:jc w:val="center"/>
              <w:rPr>
                <w:rFonts w:asciiTheme="minorHAnsi" w:hAnsiTheme="minorHAnsi" w:cstheme="minorHAnsi"/>
              </w:rPr>
            </w:pPr>
            <w:r>
              <w:rPr>
                <w:rFonts w:asciiTheme="minorHAnsi" w:hAnsiTheme="minorHAnsi" w:cstheme="minorHAnsi"/>
              </w:rPr>
              <w:t>6220</w:t>
            </w:r>
          </w:p>
        </w:tc>
        <w:tc>
          <w:tcPr>
            <w:tcW w:w="1450" w:type="pct"/>
            <w:tcBorders>
              <w:top w:val="outset" w:sz="6" w:space="0" w:color="000000"/>
              <w:left w:val="outset" w:sz="6" w:space="0" w:color="000000"/>
              <w:bottom w:val="outset" w:sz="6" w:space="0" w:color="000000"/>
              <w:right w:val="outset" w:sz="6" w:space="0" w:color="000000"/>
            </w:tcBorders>
            <w:hideMark/>
          </w:tcPr>
          <w:p w14:paraId="16C83EE7" w14:textId="6A5683D7" w:rsidR="00377F63" w:rsidRPr="001A5188" w:rsidRDefault="001E0006">
            <w:pPr>
              <w:pStyle w:val="NormalnyWeb"/>
              <w:rPr>
                <w:rFonts w:asciiTheme="minorHAnsi" w:hAnsiTheme="minorHAnsi" w:cstheme="minorHAnsi"/>
              </w:rPr>
            </w:pPr>
            <w:r>
              <w:rPr>
                <w:rFonts w:ascii="Calibri" w:hAnsi="Calibri" w:cs="Calibri"/>
                <w:bCs/>
              </w:rPr>
              <w:t>Samodzielny Publiczny Zespół Zakładów Opieki Zdrowotnej w Przasnyszu</w:t>
            </w:r>
          </w:p>
        </w:tc>
        <w:tc>
          <w:tcPr>
            <w:tcW w:w="700" w:type="pct"/>
            <w:tcBorders>
              <w:top w:val="outset" w:sz="6" w:space="0" w:color="000000"/>
              <w:left w:val="outset" w:sz="6" w:space="0" w:color="000000"/>
              <w:bottom w:val="outset" w:sz="6" w:space="0" w:color="000000"/>
              <w:right w:val="outset" w:sz="6" w:space="0" w:color="000000"/>
            </w:tcBorders>
          </w:tcPr>
          <w:p w14:paraId="1B21F00C" w14:textId="309BB039" w:rsidR="00377F63" w:rsidRPr="001A5188" w:rsidRDefault="00915930">
            <w:pPr>
              <w:pStyle w:val="NormalnyWeb"/>
              <w:jc w:val="center"/>
              <w:rPr>
                <w:rFonts w:asciiTheme="minorHAnsi" w:hAnsiTheme="minorHAnsi" w:cstheme="minorHAnsi"/>
              </w:rPr>
            </w:pPr>
            <w:r>
              <w:rPr>
                <w:rFonts w:asciiTheme="minorHAnsi" w:hAnsiTheme="minorHAnsi" w:cstheme="minorHAnsi"/>
              </w:rPr>
              <w:t>10.000,00</w:t>
            </w:r>
          </w:p>
        </w:tc>
        <w:tc>
          <w:tcPr>
            <w:tcW w:w="700" w:type="pct"/>
            <w:tcBorders>
              <w:top w:val="outset" w:sz="6" w:space="0" w:color="000000"/>
              <w:left w:val="outset" w:sz="6" w:space="0" w:color="000000"/>
              <w:bottom w:val="outset" w:sz="6" w:space="0" w:color="000000"/>
              <w:right w:val="outset" w:sz="6" w:space="0" w:color="000000"/>
            </w:tcBorders>
          </w:tcPr>
          <w:p w14:paraId="0002C4D2" w14:textId="74464178" w:rsidR="00377F63" w:rsidRPr="001A5188" w:rsidRDefault="00915930">
            <w:pPr>
              <w:pStyle w:val="NormalnyWeb"/>
              <w:jc w:val="center"/>
              <w:rPr>
                <w:rFonts w:asciiTheme="minorHAnsi" w:hAnsiTheme="minorHAnsi" w:cstheme="minorHAnsi"/>
              </w:rPr>
            </w:pPr>
            <w:r>
              <w:rPr>
                <w:rFonts w:asciiTheme="minorHAnsi" w:hAnsiTheme="minorHAnsi" w:cstheme="minorHAnsi"/>
              </w:rPr>
              <w:t>10.000,00</w:t>
            </w:r>
          </w:p>
        </w:tc>
        <w:tc>
          <w:tcPr>
            <w:tcW w:w="746" w:type="pct"/>
            <w:tcBorders>
              <w:top w:val="outset" w:sz="6" w:space="0" w:color="000000"/>
              <w:left w:val="outset" w:sz="6" w:space="0" w:color="000000"/>
              <w:bottom w:val="outset" w:sz="6" w:space="0" w:color="000000"/>
              <w:right w:val="outset" w:sz="6" w:space="0" w:color="000000"/>
            </w:tcBorders>
          </w:tcPr>
          <w:p w14:paraId="05455235" w14:textId="311960A4" w:rsidR="00D2698F" w:rsidRPr="001A5188" w:rsidRDefault="00915930" w:rsidP="00D2698F">
            <w:pPr>
              <w:pStyle w:val="NormalnyWeb"/>
              <w:jc w:val="center"/>
              <w:rPr>
                <w:rFonts w:asciiTheme="minorHAnsi" w:hAnsiTheme="minorHAnsi" w:cstheme="minorHAnsi"/>
              </w:rPr>
            </w:pPr>
            <w:r>
              <w:rPr>
                <w:rFonts w:asciiTheme="minorHAnsi" w:hAnsiTheme="minorHAnsi" w:cstheme="minorHAnsi"/>
              </w:rPr>
              <w:t>100,00</w:t>
            </w:r>
          </w:p>
        </w:tc>
      </w:tr>
      <w:tr w:rsidR="00377F63" w:rsidRPr="001A5188" w14:paraId="2B6BF211"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0073A1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3" w:type="pct"/>
            <w:tcBorders>
              <w:top w:val="outset" w:sz="6" w:space="0" w:color="000000"/>
              <w:left w:val="outset" w:sz="6" w:space="0" w:color="000000"/>
              <w:bottom w:val="outset" w:sz="6" w:space="0" w:color="000000"/>
              <w:right w:val="outset" w:sz="6" w:space="0" w:color="000000"/>
            </w:tcBorders>
            <w:hideMark/>
          </w:tcPr>
          <w:p w14:paraId="6F0339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69CED6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2480</w:t>
            </w:r>
          </w:p>
        </w:tc>
        <w:tc>
          <w:tcPr>
            <w:tcW w:w="1450" w:type="pct"/>
            <w:tcBorders>
              <w:top w:val="outset" w:sz="6" w:space="0" w:color="000000"/>
              <w:left w:val="outset" w:sz="6" w:space="0" w:color="000000"/>
              <w:bottom w:val="outset" w:sz="6" w:space="0" w:color="000000"/>
              <w:right w:val="outset" w:sz="6" w:space="0" w:color="000000"/>
            </w:tcBorders>
            <w:hideMark/>
          </w:tcPr>
          <w:p w14:paraId="3EF4D521"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14:paraId="51A13AFD" w14:textId="394A8D02" w:rsidR="00377F63" w:rsidRPr="001A5188" w:rsidRDefault="00915930">
            <w:pPr>
              <w:pStyle w:val="NormalnyWeb"/>
              <w:jc w:val="center"/>
              <w:rPr>
                <w:rFonts w:asciiTheme="minorHAnsi" w:hAnsiTheme="minorHAnsi" w:cstheme="minorHAnsi"/>
              </w:rPr>
            </w:pPr>
            <w:r>
              <w:rPr>
                <w:rFonts w:asciiTheme="minorHAnsi" w:hAnsiTheme="minorHAnsi" w:cstheme="minorHAnsi"/>
              </w:rPr>
              <w:t>600.000,00</w:t>
            </w:r>
          </w:p>
        </w:tc>
        <w:tc>
          <w:tcPr>
            <w:tcW w:w="700" w:type="pct"/>
            <w:tcBorders>
              <w:top w:val="outset" w:sz="6" w:space="0" w:color="000000"/>
              <w:left w:val="outset" w:sz="6" w:space="0" w:color="000000"/>
              <w:bottom w:val="outset" w:sz="6" w:space="0" w:color="000000"/>
              <w:right w:val="outset" w:sz="6" w:space="0" w:color="000000"/>
            </w:tcBorders>
          </w:tcPr>
          <w:p w14:paraId="3160DA3F" w14:textId="1D48205B" w:rsidR="00377F63" w:rsidRPr="001A5188" w:rsidRDefault="00915930">
            <w:pPr>
              <w:pStyle w:val="NormalnyWeb"/>
              <w:jc w:val="center"/>
              <w:rPr>
                <w:rFonts w:asciiTheme="minorHAnsi" w:hAnsiTheme="minorHAnsi" w:cstheme="minorHAnsi"/>
              </w:rPr>
            </w:pPr>
            <w:r>
              <w:rPr>
                <w:rFonts w:asciiTheme="minorHAnsi" w:hAnsiTheme="minorHAnsi" w:cstheme="minorHAnsi"/>
              </w:rPr>
              <w:t>533.151,98</w:t>
            </w:r>
          </w:p>
        </w:tc>
        <w:tc>
          <w:tcPr>
            <w:tcW w:w="746" w:type="pct"/>
            <w:tcBorders>
              <w:top w:val="outset" w:sz="6" w:space="0" w:color="000000"/>
              <w:left w:val="outset" w:sz="6" w:space="0" w:color="000000"/>
              <w:bottom w:val="outset" w:sz="6" w:space="0" w:color="000000"/>
              <w:right w:val="outset" w:sz="6" w:space="0" w:color="000000"/>
            </w:tcBorders>
          </w:tcPr>
          <w:p w14:paraId="6BA170A9" w14:textId="285C4B3F" w:rsidR="00377F63" w:rsidRPr="001A5188" w:rsidRDefault="002A2112">
            <w:pPr>
              <w:pStyle w:val="NormalnyWeb"/>
              <w:jc w:val="center"/>
              <w:rPr>
                <w:rFonts w:asciiTheme="minorHAnsi" w:hAnsiTheme="minorHAnsi" w:cstheme="minorHAnsi"/>
              </w:rPr>
            </w:pPr>
            <w:r>
              <w:rPr>
                <w:rFonts w:asciiTheme="minorHAnsi" w:hAnsiTheme="minorHAnsi" w:cstheme="minorHAnsi"/>
              </w:rPr>
              <w:t>88,86</w:t>
            </w:r>
          </w:p>
        </w:tc>
      </w:tr>
      <w:tr w:rsidR="00377F63" w:rsidRPr="001A5188" w14:paraId="0A890341"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35D01ED" w14:textId="77777777" w:rsidR="00377F63" w:rsidRPr="001A5188" w:rsidRDefault="00377F63">
            <w:pPr>
              <w:pStyle w:val="NormalnyWeb"/>
              <w:jc w:val="center"/>
              <w:rPr>
                <w:rFonts w:asciiTheme="minorHAnsi" w:hAnsiTheme="minorHAnsi" w:cstheme="minorHAnsi"/>
              </w:rPr>
            </w:pPr>
          </w:p>
        </w:tc>
        <w:tc>
          <w:tcPr>
            <w:tcW w:w="553" w:type="pct"/>
            <w:tcBorders>
              <w:top w:val="outset" w:sz="6" w:space="0" w:color="000000"/>
              <w:left w:val="outset" w:sz="6" w:space="0" w:color="000000"/>
              <w:bottom w:val="outset" w:sz="6" w:space="0" w:color="000000"/>
              <w:right w:val="outset" w:sz="6" w:space="0" w:color="000000"/>
            </w:tcBorders>
          </w:tcPr>
          <w:p w14:paraId="421F98C5"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13495D5"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964E52B"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5EB885D3" w14:textId="542EF6C9" w:rsidR="00377F63" w:rsidRPr="001A5188" w:rsidRDefault="002A2112">
            <w:pPr>
              <w:pStyle w:val="NormalnyWeb"/>
              <w:jc w:val="center"/>
              <w:rPr>
                <w:rFonts w:asciiTheme="minorHAnsi" w:hAnsiTheme="minorHAnsi" w:cstheme="minorHAnsi"/>
                <w:i/>
              </w:rPr>
            </w:pPr>
            <w:r>
              <w:rPr>
                <w:rFonts w:asciiTheme="minorHAnsi" w:hAnsiTheme="minorHAnsi" w:cstheme="minorHAnsi"/>
                <w:i/>
              </w:rPr>
              <w:t>919.072,00</w:t>
            </w:r>
          </w:p>
        </w:tc>
        <w:tc>
          <w:tcPr>
            <w:tcW w:w="700" w:type="pct"/>
            <w:tcBorders>
              <w:top w:val="outset" w:sz="6" w:space="0" w:color="000000"/>
              <w:left w:val="outset" w:sz="6" w:space="0" w:color="000000"/>
              <w:bottom w:val="outset" w:sz="6" w:space="0" w:color="000000"/>
              <w:right w:val="outset" w:sz="6" w:space="0" w:color="000000"/>
            </w:tcBorders>
          </w:tcPr>
          <w:p w14:paraId="67F2DC5F" w14:textId="7B3798C4" w:rsidR="00377F63" w:rsidRPr="001A5188" w:rsidRDefault="002A2112">
            <w:pPr>
              <w:pStyle w:val="NormalnyWeb"/>
              <w:jc w:val="center"/>
              <w:rPr>
                <w:rFonts w:asciiTheme="minorHAnsi" w:hAnsiTheme="minorHAnsi" w:cstheme="minorHAnsi"/>
                <w:i/>
              </w:rPr>
            </w:pPr>
            <w:r>
              <w:rPr>
                <w:rFonts w:asciiTheme="minorHAnsi" w:hAnsiTheme="minorHAnsi" w:cstheme="minorHAnsi"/>
                <w:i/>
              </w:rPr>
              <w:t>852.187,98</w:t>
            </w:r>
          </w:p>
        </w:tc>
        <w:tc>
          <w:tcPr>
            <w:tcW w:w="746" w:type="pct"/>
            <w:tcBorders>
              <w:top w:val="outset" w:sz="6" w:space="0" w:color="000000"/>
              <w:left w:val="outset" w:sz="6" w:space="0" w:color="000000"/>
              <w:bottom w:val="outset" w:sz="6" w:space="0" w:color="000000"/>
              <w:right w:val="outset" w:sz="6" w:space="0" w:color="000000"/>
            </w:tcBorders>
          </w:tcPr>
          <w:p w14:paraId="6AFD17DA" w14:textId="3B7BF9B4" w:rsidR="00377F63" w:rsidRPr="001A5188" w:rsidRDefault="002A2112">
            <w:pPr>
              <w:pStyle w:val="NormalnyWeb"/>
              <w:jc w:val="center"/>
              <w:rPr>
                <w:rFonts w:asciiTheme="minorHAnsi" w:hAnsiTheme="minorHAnsi" w:cstheme="minorHAnsi"/>
                <w:i/>
              </w:rPr>
            </w:pPr>
            <w:r>
              <w:rPr>
                <w:rFonts w:asciiTheme="minorHAnsi" w:hAnsiTheme="minorHAnsi" w:cstheme="minorHAnsi"/>
                <w:i/>
              </w:rPr>
              <w:t>92,72</w:t>
            </w:r>
          </w:p>
        </w:tc>
      </w:tr>
      <w:tr w:rsidR="00377F63" w:rsidRPr="001A5188" w14:paraId="36F5DF5C" w14:textId="77777777" w:rsidTr="00915930">
        <w:trPr>
          <w:tblCellSpacing w:w="0" w:type="dxa"/>
        </w:trPr>
        <w:tc>
          <w:tcPr>
            <w:tcW w:w="904" w:type="pct"/>
            <w:gridSpan w:val="2"/>
            <w:tcBorders>
              <w:top w:val="outset" w:sz="6" w:space="0" w:color="000000"/>
              <w:left w:val="outset" w:sz="6" w:space="0" w:color="000000"/>
              <w:bottom w:val="outset" w:sz="6" w:space="0" w:color="000000"/>
              <w:right w:val="outset" w:sz="6" w:space="0" w:color="000000"/>
            </w:tcBorders>
            <w:hideMark/>
          </w:tcPr>
          <w:p w14:paraId="454E8E3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1B3616B"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09AD4C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zadania</w:t>
            </w:r>
          </w:p>
        </w:tc>
        <w:tc>
          <w:tcPr>
            <w:tcW w:w="700" w:type="pct"/>
            <w:tcBorders>
              <w:top w:val="outset" w:sz="6" w:space="0" w:color="000000"/>
              <w:left w:val="outset" w:sz="6" w:space="0" w:color="000000"/>
              <w:bottom w:val="outset" w:sz="6" w:space="0" w:color="000000"/>
              <w:right w:val="outset" w:sz="6" w:space="0" w:color="000000"/>
            </w:tcBorders>
          </w:tcPr>
          <w:p w14:paraId="586E8CC0"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241A869B" w14:textId="77777777" w:rsidR="00377F63" w:rsidRPr="001A5188" w:rsidRDefault="00377F63">
            <w:pPr>
              <w:pStyle w:val="NormalnyWeb"/>
              <w:jc w:val="center"/>
              <w:rPr>
                <w:rFonts w:asciiTheme="minorHAnsi" w:hAnsiTheme="minorHAnsi" w:cstheme="minorHAnsi"/>
              </w:rPr>
            </w:pPr>
          </w:p>
        </w:tc>
        <w:tc>
          <w:tcPr>
            <w:tcW w:w="746" w:type="pct"/>
            <w:tcBorders>
              <w:top w:val="outset" w:sz="6" w:space="0" w:color="000000"/>
              <w:left w:val="outset" w:sz="6" w:space="0" w:color="000000"/>
              <w:bottom w:val="outset" w:sz="6" w:space="0" w:color="000000"/>
              <w:right w:val="outset" w:sz="6" w:space="0" w:color="000000"/>
            </w:tcBorders>
          </w:tcPr>
          <w:p w14:paraId="28AAAE85" w14:textId="77777777" w:rsidR="00377F63" w:rsidRPr="001A5188" w:rsidRDefault="00377F63">
            <w:pPr>
              <w:pStyle w:val="NormalnyWeb"/>
              <w:jc w:val="center"/>
              <w:rPr>
                <w:rFonts w:asciiTheme="minorHAnsi" w:hAnsiTheme="minorHAnsi" w:cstheme="minorHAnsi"/>
              </w:rPr>
            </w:pPr>
          </w:p>
        </w:tc>
      </w:tr>
      <w:tr w:rsidR="00915930" w:rsidRPr="001A5188" w14:paraId="2D4EA557"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2482E7B5" w14:textId="79D1474C" w:rsidR="00915930" w:rsidRDefault="00915930" w:rsidP="00915930">
            <w:pPr>
              <w:pStyle w:val="NormalnyWeb"/>
              <w:jc w:val="center"/>
              <w:rPr>
                <w:rFonts w:asciiTheme="minorHAnsi" w:hAnsiTheme="minorHAnsi" w:cstheme="minorHAnsi"/>
              </w:rPr>
            </w:pPr>
            <w:r>
              <w:rPr>
                <w:rFonts w:asciiTheme="minorHAnsi" w:hAnsiTheme="minorHAnsi" w:cstheme="minorHAnsi"/>
              </w:rPr>
              <w:t>754</w:t>
            </w:r>
          </w:p>
        </w:tc>
        <w:tc>
          <w:tcPr>
            <w:tcW w:w="553" w:type="pct"/>
            <w:tcBorders>
              <w:top w:val="outset" w:sz="6" w:space="0" w:color="000000"/>
              <w:left w:val="outset" w:sz="6" w:space="0" w:color="000000"/>
              <w:bottom w:val="outset" w:sz="6" w:space="0" w:color="000000"/>
              <w:right w:val="outset" w:sz="6" w:space="0" w:color="000000"/>
            </w:tcBorders>
          </w:tcPr>
          <w:p w14:paraId="4CFFCA84" w14:textId="6CA917E2" w:rsidR="00915930" w:rsidRDefault="00915930" w:rsidP="00915930">
            <w:pPr>
              <w:pStyle w:val="NormalnyWeb"/>
              <w:jc w:val="center"/>
              <w:rPr>
                <w:rFonts w:asciiTheme="minorHAnsi" w:hAnsiTheme="minorHAnsi" w:cstheme="minorHAnsi"/>
              </w:rPr>
            </w:pPr>
            <w:r>
              <w:rPr>
                <w:rFonts w:asciiTheme="minorHAnsi" w:hAnsiTheme="minorHAnsi" w:cstheme="minorHAnsi"/>
              </w:rPr>
              <w:t>75412</w:t>
            </w:r>
          </w:p>
        </w:tc>
        <w:tc>
          <w:tcPr>
            <w:tcW w:w="500" w:type="pct"/>
            <w:tcBorders>
              <w:top w:val="outset" w:sz="6" w:space="0" w:color="000000"/>
              <w:left w:val="outset" w:sz="6" w:space="0" w:color="000000"/>
              <w:bottom w:val="outset" w:sz="6" w:space="0" w:color="000000"/>
              <w:right w:val="outset" w:sz="6" w:space="0" w:color="000000"/>
            </w:tcBorders>
          </w:tcPr>
          <w:p w14:paraId="0C0919E6" w14:textId="2E061AE2" w:rsidR="00915930" w:rsidRDefault="00915930" w:rsidP="00915930">
            <w:pPr>
              <w:pStyle w:val="NormalnyWeb"/>
              <w:jc w:val="center"/>
              <w:rPr>
                <w:rFonts w:asciiTheme="minorHAnsi" w:hAnsiTheme="minorHAnsi" w:cstheme="minorHAnsi"/>
              </w:rPr>
            </w:pPr>
            <w:r>
              <w:rPr>
                <w:rFonts w:asciiTheme="minorHAnsi" w:hAnsiTheme="minorHAnsi" w:cstheme="minorHAnsi"/>
              </w:rPr>
              <w:t>6230</w:t>
            </w:r>
          </w:p>
        </w:tc>
        <w:tc>
          <w:tcPr>
            <w:tcW w:w="1450" w:type="pct"/>
            <w:tcBorders>
              <w:top w:val="outset" w:sz="6" w:space="0" w:color="000000"/>
              <w:left w:val="outset" w:sz="6" w:space="0" w:color="000000"/>
              <w:bottom w:val="outset" w:sz="6" w:space="0" w:color="000000"/>
              <w:right w:val="outset" w:sz="6" w:space="0" w:color="000000"/>
            </w:tcBorders>
          </w:tcPr>
          <w:p w14:paraId="54334E44" w14:textId="2E830F8F" w:rsidR="00915930" w:rsidRDefault="00915930" w:rsidP="00915930">
            <w:pPr>
              <w:pStyle w:val="NormalnyWeb"/>
              <w:rPr>
                <w:rFonts w:ascii="Calibri" w:hAnsi="Calibri" w:cs="Calibri"/>
              </w:rPr>
            </w:pPr>
            <w:r>
              <w:rPr>
                <w:rFonts w:ascii="Calibri" w:hAnsi="Calibri" w:cs="Calibri"/>
              </w:rPr>
              <w:t xml:space="preserve">Dofinansowanie zakupu samochodu dla OSP </w:t>
            </w:r>
            <w:proofErr w:type="spellStart"/>
            <w:r>
              <w:rPr>
                <w:rFonts w:ascii="Calibri" w:hAnsi="Calibri" w:cs="Calibri"/>
              </w:rPr>
              <w:t>Połoń</w:t>
            </w:r>
            <w:proofErr w:type="spellEnd"/>
          </w:p>
        </w:tc>
        <w:tc>
          <w:tcPr>
            <w:tcW w:w="700" w:type="pct"/>
            <w:tcBorders>
              <w:top w:val="outset" w:sz="6" w:space="0" w:color="000000"/>
              <w:left w:val="outset" w:sz="6" w:space="0" w:color="000000"/>
              <w:bottom w:val="outset" w:sz="6" w:space="0" w:color="000000"/>
              <w:right w:val="outset" w:sz="6" w:space="0" w:color="000000"/>
            </w:tcBorders>
          </w:tcPr>
          <w:p w14:paraId="4F4E6C01" w14:textId="6F6A6D40" w:rsidR="00915930" w:rsidRDefault="00915930" w:rsidP="00915930">
            <w:pPr>
              <w:pStyle w:val="NormalnyWeb"/>
              <w:jc w:val="center"/>
              <w:rPr>
                <w:rFonts w:ascii="Calibri" w:hAnsi="Calibri" w:cs="Calibri"/>
              </w:rPr>
            </w:pPr>
            <w:r>
              <w:rPr>
                <w:rFonts w:asciiTheme="minorHAnsi" w:hAnsiTheme="minorHAnsi" w:cstheme="minorHAnsi"/>
              </w:rPr>
              <w:t>5.000,00</w:t>
            </w:r>
          </w:p>
        </w:tc>
        <w:tc>
          <w:tcPr>
            <w:tcW w:w="700" w:type="pct"/>
            <w:tcBorders>
              <w:top w:val="outset" w:sz="6" w:space="0" w:color="000000"/>
              <w:left w:val="outset" w:sz="6" w:space="0" w:color="000000"/>
              <w:bottom w:val="outset" w:sz="6" w:space="0" w:color="000000"/>
              <w:right w:val="outset" w:sz="6" w:space="0" w:color="000000"/>
            </w:tcBorders>
          </w:tcPr>
          <w:p w14:paraId="0E925262" w14:textId="60EE2510" w:rsidR="00915930" w:rsidRPr="001A5188" w:rsidRDefault="00915930" w:rsidP="00915930">
            <w:pPr>
              <w:pStyle w:val="NormalnyWeb"/>
              <w:jc w:val="center"/>
              <w:rPr>
                <w:rFonts w:asciiTheme="minorHAnsi" w:hAnsiTheme="minorHAnsi" w:cstheme="minorHAnsi"/>
              </w:rPr>
            </w:pPr>
            <w:r>
              <w:rPr>
                <w:rFonts w:asciiTheme="minorHAnsi" w:hAnsiTheme="minorHAnsi" w:cstheme="minorHAnsi"/>
              </w:rPr>
              <w:t>5.000,00</w:t>
            </w:r>
          </w:p>
        </w:tc>
        <w:tc>
          <w:tcPr>
            <w:tcW w:w="746" w:type="pct"/>
            <w:tcBorders>
              <w:top w:val="outset" w:sz="6" w:space="0" w:color="000000"/>
              <w:left w:val="outset" w:sz="6" w:space="0" w:color="000000"/>
              <w:bottom w:val="outset" w:sz="6" w:space="0" w:color="000000"/>
              <w:right w:val="outset" w:sz="6" w:space="0" w:color="000000"/>
            </w:tcBorders>
          </w:tcPr>
          <w:p w14:paraId="1E6F4249" w14:textId="2B10B78C" w:rsidR="00915930" w:rsidRPr="001A5188" w:rsidRDefault="00915930" w:rsidP="00915930">
            <w:pPr>
              <w:pStyle w:val="NormalnyWeb"/>
              <w:jc w:val="center"/>
              <w:rPr>
                <w:rFonts w:asciiTheme="minorHAnsi" w:hAnsiTheme="minorHAnsi" w:cstheme="minorHAnsi"/>
              </w:rPr>
            </w:pPr>
            <w:r>
              <w:rPr>
                <w:rFonts w:asciiTheme="minorHAnsi" w:hAnsiTheme="minorHAnsi" w:cstheme="minorHAnsi"/>
              </w:rPr>
              <w:t>100,00</w:t>
            </w:r>
          </w:p>
        </w:tc>
      </w:tr>
      <w:tr w:rsidR="00915930" w:rsidRPr="001A5188" w14:paraId="2A95440B"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86AB5C" w14:textId="77777777" w:rsidR="00915930" w:rsidRPr="001A5188" w:rsidRDefault="00915930" w:rsidP="00915930">
            <w:pPr>
              <w:pStyle w:val="NormalnyWeb"/>
              <w:jc w:val="center"/>
              <w:rPr>
                <w:rFonts w:asciiTheme="minorHAnsi" w:hAnsiTheme="minorHAnsi" w:cstheme="minorHAnsi"/>
              </w:rPr>
            </w:pPr>
            <w:r w:rsidRPr="001A5188">
              <w:rPr>
                <w:rFonts w:asciiTheme="minorHAnsi" w:hAnsiTheme="minorHAnsi" w:cstheme="minorHAnsi"/>
              </w:rPr>
              <w:t>801</w:t>
            </w:r>
          </w:p>
        </w:tc>
        <w:tc>
          <w:tcPr>
            <w:tcW w:w="553" w:type="pct"/>
            <w:tcBorders>
              <w:top w:val="outset" w:sz="6" w:space="0" w:color="000000"/>
              <w:left w:val="outset" w:sz="6" w:space="0" w:color="000000"/>
              <w:bottom w:val="outset" w:sz="6" w:space="0" w:color="000000"/>
              <w:right w:val="outset" w:sz="6" w:space="0" w:color="000000"/>
            </w:tcBorders>
            <w:hideMark/>
          </w:tcPr>
          <w:p w14:paraId="7668A137" w14:textId="77777777" w:rsidR="00915930" w:rsidRPr="001A5188" w:rsidRDefault="00915930" w:rsidP="00915930">
            <w:pPr>
              <w:pStyle w:val="NormalnyWeb"/>
              <w:jc w:val="center"/>
              <w:rPr>
                <w:rFonts w:asciiTheme="minorHAnsi" w:hAnsiTheme="minorHAnsi" w:cstheme="minorHAnsi"/>
              </w:rPr>
            </w:pPr>
            <w:r w:rsidRPr="001A5188">
              <w:rPr>
                <w:rFonts w:asciiTheme="minorHAnsi" w:hAnsiTheme="minorHAnsi" w:cstheme="minorHAnsi"/>
              </w:rPr>
              <w:t>80104</w:t>
            </w:r>
          </w:p>
        </w:tc>
        <w:tc>
          <w:tcPr>
            <w:tcW w:w="500" w:type="pct"/>
            <w:tcBorders>
              <w:top w:val="outset" w:sz="6" w:space="0" w:color="000000"/>
              <w:left w:val="outset" w:sz="6" w:space="0" w:color="000000"/>
              <w:bottom w:val="outset" w:sz="6" w:space="0" w:color="000000"/>
              <w:right w:val="outset" w:sz="6" w:space="0" w:color="000000"/>
            </w:tcBorders>
            <w:hideMark/>
          </w:tcPr>
          <w:p w14:paraId="26FDAF0C" w14:textId="77777777" w:rsidR="00915930" w:rsidRPr="001A5188" w:rsidRDefault="00915930" w:rsidP="00915930">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6D3120C5" w14:textId="77777777" w:rsidR="00915930" w:rsidRPr="001A5188" w:rsidRDefault="00915930" w:rsidP="00915930">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10C3155D" w14:textId="4BBF97B2" w:rsidR="00915930" w:rsidRPr="001A5188" w:rsidRDefault="002A2112" w:rsidP="00915930">
            <w:pPr>
              <w:pStyle w:val="NormalnyWeb"/>
              <w:jc w:val="center"/>
              <w:rPr>
                <w:rFonts w:asciiTheme="minorHAnsi" w:hAnsiTheme="minorHAnsi" w:cstheme="minorHAnsi"/>
              </w:rPr>
            </w:pPr>
            <w:r>
              <w:rPr>
                <w:rFonts w:asciiTheme="minorHAnsi" w:hAnsiTheme="minorHAnsi" w:cstheme="minorHAnsi"/>
              </w:rPr>
              <w:t>450.658,00</w:t>
            </w:r>
          </w:p>
        </w:tc>
        <w:tc>
          <w:tcPr>
            <w:tcW w:w="700" w:type="pct"/>
            <w:tcBorders>
              <w:top w:val="outset" w:sz="6" w:space="0" w:color="000000"/>
              <w:left w:val="outset" w:sz="6" w:space="0" w:color="000000"/>
              <w:bottom w:val="outset" w:sz="6" w:space="0" w:color="000000"/>
              <w:right w:val="outset" w:sz="6" w:space="0" w:color="000000"/>
            </w:tcBorders>
          </w:tcPr>
          <w:p w14:paraId="27174490" w14:textId="3F393D35" w:rsidR="00915930" w:rsidRPr="001A5188" w:rsidRDefault="002A2112" w:rsidP="00915930">
            <w:pPr>
              <w:pStyle w:val="NormalnyWeb"/>
              <w:jc w:val="center"/>
              <w:rPr>
                <w:rFonts w:asciiTheme="minorHAnsi" w:hAnsiTheme="minorHAnsi" w:cstheme="minorHAnsi"/>
              </w:rPr>
            </w:pPr>
            <w:r>
              <w:rPr>
                <w:rFonts w:asciiTheme="minorHAnsi" w:hAnsiTheme="minorHAnsi" w:cstheme="minorHAnsi"/>
              </w:rPr>
              <w:t>371.456,64</w:t>
            </w:r>
          </w:p>
        </w:tc>
        <w:tc>
          <w:tcPr>
            <w:tcW w:w="746" w:type="pct"/>
            <w:tcBorders>
              <w:top w:val="outset" w:sz="6" w:space="0" w:color="000000"/>
              <w:left w:val="outset" w:sz="6" w:space="0" w:color="000000"/>
              <w:bottom w:val="outset" w:sz="6" w:space="0" w:color="000000"/>
              <w:right w:val="outset" w:sz="6" w:space="0" w:color="000000"/>
            </w:tcBorders>
          </w:tcPr>
          <w:p w14:paraId="42AE0F7F" w14:textId="65F8B9D7" w:rsidR="00915930" w:rsidRPr="001A5188" w:rsidRDefault="002A2112" w:rsidP="00915930">
            <w:pPr>
              <w:pStyle w:val="NormalnyWeb"/>
              <w:jc w:val="center"/>
              <w:rPr>
                <w:rFonts w:asciiTheme="minorHAnsi" w:hAnsiTheme="minorHAnsi" w:cstheme="minorHAnsi"/>
              </w:rPr>
            </w:pPr>
            <w:r>
              <w:rPr>
                <w:rFonts w:asciiTheme="minorHAnsi" w:hAnsiTheme="minorHAnsi" w:cstheme="minorHAnsi"/>
              </w:rPr>
              <w:t>82,43</w:t>
            </w:r>
          </w:p>
        </w:tc>
      </w:tr>
      <w:tr w:rsidR="002A2112" w:rsidRPr="001A5188" w14:paraId="1091DB13"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4E1E4E67" w14:textId="071EE9EA"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w:t>
            </w:r>
          </w:p>
        </w:tc>
        <w:tc>
          <w:tcPr>
            <w:tcW w:w="553" w:type="pct"/>
            <w:tcBorders>
              <w:top w:val="outset" w:sz="6" w:space="0" w:color="000000"/>
              <w:left w:val="outset" w:sz="6" w:space="0" w:color="000000"/>
              <w:bottom w:val="outset" w:sz="6" w:space="0" w:color="000000"/>
              <w:right w:val="outset" w:sz="6" w:space="0" w:color="000000"/>
            </w:tcBorders>
          </w:tcPr>
          <w:p w14:paraId="7BB2B163" w14:textId="48006211"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80104</w:t>
            </w:r>
          </w:p>
        </w:tc>
        <w:tc>
          <w:tcPr>
            <w:tcW w:w="500" w:type="pct"/>
            <w:tcBorders>
              <w:top w:val="outset" w:sz="6" w:space="0" w:color="000000"/>
              <w:left w:val="outset" w:sz="6" w:space="0" w:color="000000"/>
              <w:bottom w:val="outset" w:sz="6" w:space="0" w:color="000000"/>
              <w:right w:val="outset" w:sz="6" w:space="0" w:color="000000"/>
            </w:tcBorders>
          </w:tcPr>
          <w:p w14:paraId="114C195B" w14:textId="3BD78F1A"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w:t>
            </w:r>
            <w:r>
              <w:rPr>
                <w:rFonts w:asciiTheme="minorHAnsi" w:hAnsiTheme="minorHAnsi" w:cstheme="minorHAnsi"/>
              </w:rPr>
              <w:t>830</w:t>
            </w:r>
          </w:p>
        </w:tc>
        <w:tc>
          <w:tcPr>
            <w:tcW w:w="1450" w:type="pct"/>
            <w:tcBorders>
              <w:top w:val="outset" w:sz="6" w:space="0" w:color="000000"/>
              <w:left w:val="outset" w:sz="6" w:space="0" w:color="000000"/>
              <w:bottom w:val="outset" w:sz="6" w:space="0" w:color="000000"/>
              <w:right w:val="outset" w:sz="6" w:space="0" w:color="000000"/>
            </w:tcBorders>
          </w:tcPr>
          <w:p w14:paraId="2F756B3C" w14:textId="2650F80F" w:rsidR="002A2112" w:rsidRPr="001A5188" w:rsidRDefault="002A2112" w:rsidP="002A2112">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469FB8F5" w14:textId="2D78C465" w:rsidR="002A2112" w:rsidRDefault="002A2112" w:rsidP="002A2112">
            <w:pPr>
              <w:pStyle w:val="NormalnyWeb"/>
              <w:jc w:val="center"/>
              <w:rPr>
                <w:rFonts w:asciiTheme="minorHAnsi" w:hAnsiTheme="minorHAnsi" w:cstheme="minorHAnsi"/>
              </w:rPr>
            </w:pPr>
            <w:r>
              <w:rPr>
                <w:rFonts w:asciiTheme="minorHAnsi" w:hAnsiTheme="minorHAnsi" w:cstheme="minorHAnsi"/>
              </w:rPr>
              <w:t>5.383,80</w:t>
            </w:r>
          </w:p>
        </w:tc>
        <w:tc>
          <w:tcPr>
            <w:tcW w:w="700" w:type="pct"/>
            <w:tcBorders>
              <w:top w:val="outset" w:sz="6" w:space="0" w:color="000000"/>
              <w:left w:val="outset" w:sz="6" w:space="0" w:color="000000"/>
              <w:bottom w:val="outset" w:sz="6" w:space="0" w:color="000000"/>
              <w:right w:val="outset" w:sz="6" w:space="0" w:color="000000"/>
            </w:tcBorders>
          </w:tcPr>
          <w:p w14:paraId="788778E0" w14:textId="158C81CB" w:rsidR="002A2112" w:rsidRDefault="002A2112" w:rsidP="002A2112">
            <w:pPr>
              <w:pStyle w:val="NormalnyWeb"/>
              <w:jc w:val="center"/>
              <w:rPr>
                <w:rFonts w:asciiTheme="minorHAnsi" w:hAnsiTheme="minorHAnsi" w:cstheme="minorHAnsi"/>
              </w:rPr>
            </w:pPr>
            <w:r>
              <w:rPr>
                <w:rFonts w:asciiTheme="minorHAnsi" w:hAnsiTheme="minorHAnsi" w:cstheme="minorHAnsi"/>
              </w:rPr>
              <w:t>5.383,80</w:t>
            </w:r>
          </w:p>
        </w:tc>
        <w:tc>
          <w:tcPr>
            <w:tcW w:w="746" w:type="pct"/>
            <w:tcBorders>
              <w:top w:val="outset" w:sz="6" w:space="0" w:color="000000"/>
              <w:left w:val="outset" w:sz="6" w:space="0" w:color="000000"/>
              <w:bottom w:val="outset" w:sz="6" w:space="0" w:color="000000"/>
              <w:right w:val="outset" w:sz="6" w:space="0" w:color="000000"/>
            </w:tcBorders>
          </w:tcPr>
          <w:p w14:paraId="00351C78" w14:textId="664A3A85"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100,00</w:t>
            </w:r>
          </w:p>
        </w:tc>
      </w:tr>
      <w:tr w:rsidR="002A2112" w:rsidRPr="001A5188" w14:paraId="11D0F615"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B6029B8"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w:t>
            </w:r>
          </w:p>
        </w:tc>
        <w:tc>
          <w:tcPr>
            <w:tcW w:w="553" w:type="pct"/>
            <w:tcBorders>
              <w:top w:val="outset" w:sz="6" w:space="0" w:color="000000"/>
              <w:left w:val="outset" w:sz="6" w:space="0" w:color="000000"/>
              <w:bottom w:val="outset" w:sz="6" w:space="0" w:color="000000"/>
              <w:right w:val="outset" w:sz="6" w:space="0" w:color="000000"/>
            </w:tcBorders>
            <w:hideMark/>
          </w:tcPr>
          <w:p w14:paraId="732D5BDF"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80106</w:t>
            </w:r>
          </w:p>
        </w:tc>
        <w:tc>
          <w:tcPr>
            <w:tcW w:w="500" w:type="pct"/>
            <w:tcBorders>
              <w:top w:val="outset" w:sz="6" w:space="0" w:color="000000"/>
              <w:left w:val="outset" w:sz="6" w:space="0" w:color="000000"/>
              <w:bottom w:val="outset" w:sz="6" w:space="0" w:color="000000"/>
              <w:right w:val="outset" w:sz="6" w:space="0" w:color="000000"/>
            </w:tcBorders>
            <w:hideMark/>
          </w:tcPr>
          <w:p w14:paraId="2E2A66A9"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2580</w:t>
            </w:r>
          </w:p>
        </w:tc>
        <w:tc>
          <w:tcPr>
            <w:tcW w:w="1450" w:type="pct"/>
            <w:tcBorders>
              <w:top w:val="outset" w:sz="6" w:space="0" w:color="000000"/>
              <w:left w:val="outset" w:sz="6" w:space="0" w:color="000000"/>
              <w:bottom w:val="outset" w:sz="6" w:space="0" w:color="000000"/>
              <w:right w:val="outset" w:sz="6" w:space="0" w:color="000000"/>
            </w:tcBorders>
            <w:hideMark/>
          </w:tcPr>
          <w:p w14:paraId="2BB1238F" w14:textId="77777777" w:rsidR="002A2112" w:rsidRPr="001A5188" w:rsidRDefault="002A2112" w:rsidP="002A2112">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00" w:type="pct"/>
            <w:tcBorders>
              <w:top w:val="outset" w:sz="6" w:space="0" w:color="000000"/>
              <w:left w:val="outset" w:sz="6" w:space="0" w:color="000000"/>
              <w:bottom w:val="outset" w:sz="6" w:space="0" w:color="000000"/>
              <w:right w:val="outset" w:sz="6" w:space="0" w:color="000000"/>
            </w:tcBorders>
          </w:tcPr>
          <w:p w14:paraId="45ADE756" w14:textId="3D7DAF70"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401.903,00</w:t>
            </w:r>
          </w:p>
        </w:tc>
        <w:tc>
          <w:tcPr>
            <w:tcW w:w="700" w:type="pct"/>
            <w:tcBorders>
              <w:top w:val="outset" w:sz="6" w:space="0" w:color="000000"/>
              <w:left w:val="outset" w:sz="6" w:space="0" w:color="000000"/>
              <w:bottom w:val="outset" w:sz="6" w:space="0" w:color="000000"/>
              <w:right w:val="outset" w:sz="6" w:space="0" w:color="000000"/>
            </w:tcBorders>
          </w:tcPr>
          <w:p w14:paraId="3B90A589" w14:textId="2847826A"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295.444,46</w:t>
            </w:r>
          </w:p>
        </w:tc>
        <w:tc>
          <w:tcPr>
            <w:tcW w:w="746" w:type="pct"/>
            <w:tcBorders>
              <w:top w:val="outset" w:sz="6" w:space="0" w:color="000000"/>
              <w:left w:val="outset" w:sz="6" w:space="0" w:color="000000"/>
              <w:bottom w:val="outset" w:sz="6" w:space="0" w:color="000000"/>
              <w:right w:val="outset" w:sz="6" w:space="0" w:color="000000"/>
            </w:tcBorders>
          </w:tcPr>
          <w:p w14:paraId="372B43B3" w14:textId="1FC9EA85"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73,51</w:t>
            </w:r>
          </w:p>
        </w:tc>
      </w:tr>
      <w:tr w:rsidR="002A2112" w:rsidRPr="001A5188" w14:paraId="1E1A8A19"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32303603" w14:textId="26669B0B"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lastRenderedPageBreak/>
              <w:t>801</w:t>
            </w:r>
          </w:p>
        </w:tc>
        <w:tc>
          <w:tcPr>
            <w:tcW w:w="553" w:type="pct"/>
            <w:tcBorders>
              <w:top w:val="outset" w:sz="6" w:space="0" w:color="000000"/>
              <w:left w:val="outset" w:sz="6" w:space="0" w:color="000000"/>
              <w:bottom w:val="outset" w:sz="6" w:space="0" w:color="000000"/>
              <w:right w:val="outset" w:sz="6" w:space="0" w:color="000000"/>
            </w:tcBorders>
          </w:tcPr>
          <w:p w14:paraId="7E94D3FF" w14:textId="4956B4AF"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80106</w:t>
            </w:r>
          </w:p>
        </w:tc>
        <w:tc>
          <w:tcPr>
            <w:tcW w:w="500" w:type="pct"/>
            <w:tcBorders>
              <w:top w:val="outset" w:sz="6" w:space="0" w:color="000000"/>
              <w:left w:val="outset" w:sz="6" w:space="0" w:color="000000"/>
              <w:bottom w:val="outset" w:sz="6" w:space="0" w:color="000000"/>
              <w:right w:val="outset" w:sz="6" w:space="0" w:color="000000"/>
            </w:tcBorders>
          </w:tcPr>
          <w:p w14:paraId="2E95E5B5" w14:textId="39E5A9A1"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28</w:t>
            </w:r>
            <w:r>
              <w:rPr>
                <w:rFonts w:asciiTheme="minorHAnsi" w:hAnsiTheme="minorHAnsi" w:cstheme="minorHAnsi"/>
              </w:rPr>
              <w:t>2</w:t>
            </w:r>
            <w:r w:rsidRPr="001A5188">
              <w:rPr>
                <w:rFonts w:asciiTheme="minorHAnsi" w:hAnsiTheme="minorHAnsi" w:cstheme="minorHAnsi"/>
              </w:rPr>
              <w:t>0</w:t>
            </w:r>
          </w:p>
        </w:tc>
        <w:tc>
          <w:tcPr>
            <w:tcW w:w="1450" w:type="pct"/>
            <w:tcBorders>
              <w:top w:val="outset" w:sz="6" w:space="0" w:color="000000"/>
              <w:left w:val="outset" w:sz="6" w:space="0" w:color="000000"/>
              <w:bottom w:val="outset" w:sz="6" w:space="0" w:color="000000"/>
              <w:right w:val="outset" w:sz="6" w:space="0" w:color="000000"/>
            </w:tcBorders>
          </w:tcPr>
          <w:p w14:paraId="479A2533" w14:textId="2B5C950F" w:rsidR="002A2112" w:rsidRPr="001A5188" w:rsidRDefault="002A2112" w:rsidP="002A2112">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00" w:type="pct"/>
            <w:tcBorders>
              <w:top w:val="outset" w:sz="6" w:space="0" w:color="000000"/>
              <w:left w:val="outset" w:sz="6" w:space="0" w:color="000000"/>
              <w:bottom w:val="outset" w:sz="6" w:space="0" w:color="000000"/>
              <w:right w:val="outset" w:sz="6" w:space="0" w:color="000000"/>
            </w:tcBorders>
          </w:tcPr>
          <w:p w14:paraId="7F91E433" w14:textId="62B21E92" w:rsidR="002A2112" w:rsidRDefault="002A2112" w:rsidP="002A2112">
            <w:pPr>
              <w:pStyle w:val="NormalnyWeb"/>
              <w:jc w:val="center"/>
              <w:rPr>
                <w:rFonts w:asciiTheme="minorHAnsi" w:hAnsiTheme="minorHAnsi" w:cstheme="minorHAnsi"/>
              </w:rPr>
            </w:pPr>
            <w:r>
              <w:rPr>
                <w:rFonts w:asciiTheme="minorHAnsi" w:hAnsiTheme="minorHAnsi" w:cstheme="minorHAnsi"/>
              </w:rPr>
              <w:t>5.383,80</w:t>
            </w:r>
          </w:p>
        </w:tc>
        <w:tc>
          <w:tcPr>
            <w:tcW w:w="700" w:type="pct"/>
            <w:tcBorders>
              <w:top w:val="outset" w:sz="6" w:space="0" w:color="000000"/>
              <w:left w:val="outset" w:sz="6" w:space="0" w:color="000000"/>
              <w:bottom w:val="outset" w:sz="6" w:space="0" w:color="000000"/>
              <w:right w:val="outset" w:sz="6" w:space="0" w:color="000000"/>
            </w:tcBorders>
          </w:tcPr>
          <w:p w14:paraId="1AEC6E18" w14:textId="664BB315" w:rsidR="002A2112" w:rsidRDefault="002A2112" w:rsidP="002A2112">
            <w:pPr>
              <w:pStyle w:val="NormalnyWeb"/>
              <w:jc w:val="center"/>
              <w:rPr>
                <w:rFonts w:asciiTheme="minorHAnsi" w:hAnsiTheme="minorHAnsi" w:cstheme="minorHAnsi"/>
              </w:rPr>
            </w:pPr>
            <w:r>
              <w:rPr>
                <w:rFonts w:asciiTheme="minorHAnsi" w:hAnsiTheme="minorHAnsi" w:cstheme="minorHAnsi"/>
              </w:rPr>
              <w:t>5.383,80</w:t>
            </w:r>
          </w:p>
        </w:tc>
        <w:tc>
          <w:tcPr>
            <w:tcW w:w="746" w:type="pct"/>
            <w:tcBorders>
              <w:top w:val="outset" w:sz="6" w:space="0" w:color="000000"/>
              <w:left w:val="outset" w:sz="6" w:space="0" w:color="000000"/>
              <w:bottom w:val="outset" w:sz="6" w:space="0" w:color="000000"/>
              <w:right w:val="outset" w:sz="6" w:space="0" w:color="000000"/>
            </w:tcBorders>
          </w:tcPr>
          <w:p w14:paraId="7B48420B" w14:textId="012229FD"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100,00</w:t>
            </w:r>
          </w:p>
        </w:tc>
      </w:tr>
      <w:tr w:rsidR="002A2112" w:rsidRPr="001A5188" w14:paraId="352A583E"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87D451E"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w:t>
            </w:r>
          </w:p>
        </w:tc>
        <w:tc>
          <w:tcPr>
            <w:tcW w:w="553" w:type="pct"/>
            <w:tcBorders>
              <w:top w:val="outset" w:sz="6" w:space="0" w:color="000000"/>
              <w:left w:val="outset" w:sz="6" w:space="0" w:color="000000"/>
              <w:bottom w:val="outset" w:sz="6" w:space="0" w:color="000000"/>
              <w:right w:val="outset" w:sz="6" w:space="0" w:color="000000"/>
            </w:tcBorders>
            <w:hideMark/>
          </w:tcPr>
          <w:p w14:paraId="18D1604D"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80149</w:t>
            </w:r>
          </w:p>
        </w:tc>
        <w:tc>
          <w:tcPr>
            <w:tcW w:w="500" w:type="pct"/>
            <w:tcBorders>
              <w:top w:val="outset" w:sz="6" w:space="0" w:color="000000"/>
              <w:left w:val="outset" w:sz="6" w:space="0" w:color="000000"/>
              <w:bottom w:val="outset" w:sz="6" w:space="0" w:color="000000"/>
              <w:right w:val="outset" w:sz="6" w:space="0" w:color="000000"/>
            </w:tcBorders>
            <w:hideMark/>
          </w:tcPr>
          <w:p w14:paraId="336819A1"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3BABFD0C" w14:textId="77777777" w:rsidR="002A2112" w:rsidRPr="001A5188" w:rsidRDefault="002A2112" w:rsidP="002A2112">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tcPr>
          <w:p w14:paraId="50177ABE" w14:textId="0F65F9CF"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161.650,00</w:t>
            </w:r>
          </w:p>
        </w:tc>
        <w:tc>
          <w:tcPr>
            <w:tcW w:w="700" w:type="pct"/>
            <w:tcBorders>
              <w:top w:val="outset" w:sz="6" w:space="0" w:color="000000"/>
              <w:left w:val="outset" w:sz="6" w:space="0" w:color="000000"/>
              <w:bottom w:val="outset" w:sz="6" w:space="0" w:color="000000"/>
              <w:right w:val="outset" w:sz="6" w:space="0" w:color="000000"/>
            </w:tcBorders>
          </w:tcPr>
          <w:p w14:paraId="2FCCAC82" w14:textId="2C683F0D"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137.368,44</w:t>
            </w:r>
          </w:p>
        </w:tc>
        <w:tc>
          <w:tcPr>
            <w:tcW w:w="746" w:type="pct"/>
            <w:tcBorders>
              <w:top w:val="outset" w:sz="6" w:space="0" w:color="000000"/>
              <w:left w:val="outset" w:sz="6" w:space="0" w:color="000000"/>
              <w:bottom w:val="outset" w:sz="6" w:space="0" w:color="000000"/>
              <w:right w:val="outset" w:sz="6" w:space="0" w:color="000000"/>
            </w:tcBorders>
          </w:tcPr>
          <w:p w14:paraId="5A02B6C4" w14:textId="19F81770"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84,98</w:t>
            </w:r>
          </w:p>
        </w:tc>
      </w:tr>
      <w:tr w:rsidR="002A2112" w:rsidRPr="001A5188" w14:paraId="0492DBE6"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3488109A"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921</w:t>
            </w:r>
          </w:p>
        </w:tc>
        <w:tc>
          <w:tcPr>
            <w:tcW w:w="553" w:type="pct"/>
            <w:tcBorders>
              <w:top w:val="outset" w:sz="6" w:space="0" w:color="000000"/>
              <w:left w:val="outset" w:sz="6" w:space="0" w:color="000000"/>
              <w:bottom w:val="outset" w:sz="6" w:space="0" w:color="000000"/>
              <w:right w:val="outset" w:sz="6" w:space="0" w:color="000000"/>
            </w:tcBorders>
            <w:hideMark/>
          </w:tcPr>
          <w:p w14:paraId="62F1A1C2"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92195</w:t>
            </w:r>
          </w:p>
        </w:tc>
        <w:tc>
          <w:tcPr>
            <w:tcW w:w="500" w:type="pct"/>
            <w:tcBorders>
              <w:top w:val="outset" w:sz="6" w:space="0" w:color="000000"/>
              <w:left w:val="outset" w:sz="6" w:space="0" w:color="000000"/>
              <w:bottom w:val="outset" w:sz="6" w:space="0" w:color="000000"/>
              <w:right w:val="outset" w:sz="6" w:space="0" w:color="000000"/>
            </w:tcBorders>
            <w:hideMark/>
          </w:tcPr>
          <w:p w14:paraId="6AD78A0F"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9D84194" w14:textId="77777777" w:rsidR="002A2112" w:rsidRPr="001A5188" w:rsidRDefault="002A2112" w:rsidP="002A2112">
            <w:pPr>
              <w:pStyle w:val="NormalnyWeb"/>
              <w:spacing w:before="0" w:beforeAutospacing="0" w:after="0"/>
              <w:rPr>
                <w:rFonts w:asciiTheme="minorHAnsi" w:hAnsiTheme="minorHAnsi" w:cstheme="minorHAnsi"/>
              </w:rPr>
            </w:pPr>
            <w:r w:rsidRPr="001A5188">
              <w:rPr>
                <w:rFonts w:asciiTheme="minorHAnsi" w:hAnsiTheme="minorHAnsi" w:cstheme="minorHAnsi"/>
              </w:rPr>
              <w:t>1. Działalność na rzecz osób w wieku emerytalnym</w:t>
            </w:r>
          </w:p>
          <w:p w14:paraId="2858CCC5" w14:textId="77777777" w:rsidR="002A2112" w:rsidRPr="001A5188" w:rsidRDefault="002A2112" w:rsidP="002A2112">
            <w:pPr>
              <w:pStyle w:val="NormalnyWeb"/>
              <w:spacing w:before="0" w:beforeAutospacing="0" w:after="0"/>
              <w:rPr>
                <w:rFonts w:asciiTheme="minorHAnsi" w:hAnsiTheme="minorHAnsi" w:cstheme="minorHAnsi"/>
                <w:color w:val="FF0000"/>
              </w:rPr>
            </w:pPr>
            <w:r w:rsidRPr="001A5188">
              <w:rPr>
                <w:rFonts w:asciiTheme="minorHAnsi" w:hAnsiTheme="minorHAnsi" w:cstheme="minorHAnsi"/>
              </w:rPr>
              <w:t>2. Zajęcia świetlicowe dla dzieci i młodzieży realizowane w ramach świetlic wiejskich znajdujących się na terenie gminy Jednorożec</w:t>
            </w:r>
          </w:p>
        </w:tc>
        <w:tc>
          <w:tcPr>
            <w:tcW w:w="700" w:type="pct"/>
            <w:tcBorders>
              <w:top w:val="outset" w:sz="6" w:space="0" w:color="000000"/>
              <w:left w:val="outset" w:sz="6" w:space="0" w:color="000000"/>
              <w:bottom w:val="outset" w:sz="6" w:space="0" w:color="000000"/>
              <w:right w:val="outset" w:sz="6" w:space="0" w:color="000000"/>
            </w:tcBorders>
          </w:tcPr>
          <w:p w14:paraId="71B45AA9" w14:textId="69EF0B91"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34.000,00</w:t>
            </w:r>
          </w:p>
        </w:tc>
        <w:tc>
          <w:tcPr>
            <w:tcW w:w="700" w:type="pct"/>
            <w:tcBorders>
              <w:top w:val="outset" w:sz="6" w:space="0" w:color="000000"/>
              <w:left w:val="outset" w:sz="6" w:space="0" w:color="000000"/>
              <w:bottom w:val="outset" w:sz="6" w:space="0" w:color="000000"/>
              <w:right w:val="outset" w:sz="6" w:space="0" w:color="000000"/>
            </w:tcBorders>
          </w:tcPr>
          <w:p w14:paraId="2F06EEF8" w14:textId="51CA8B68"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34.000,00</w:t>
            </w:r>
          </w:p>
        </w:tc>
        <w:tc>
          <w:tcPr>
            <w:tcW w:w="746" w:type="pct"/>
            <w:tcBorders>
              <w:top w:val="outset" w:sz="6" w:space="0" w:color="000000"/>
              <w:left w:val="outset" w:sz="6" w:space="0" w:color="000000"/>
              <w:bottom w:val="outset" w:sz="6" w:space="0" w:color="000000"/>
              <w:right w:val="outset" w:sz="6" w:space="0" w:color="000000"/>
            </w:tcBorders>
          </w:tcPr>
          <w:p w14:paraId="380A7763" w14:textId="6B7E2A12"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100,00</w:t>
            </w:r>
          </w:p>
        </w:tc>
      </w:tr>
      <w:tr w:rsidR="002A2112" w:rsidRPr="001A5188" w14:paraId="67F59E49"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hideMark/>
          </w:tcPr>
          <w:p w14:paraId="110AAC3F"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926</w:t>
            </w:r>
          </w:p>
        </w:tc>
        <w:tc>
          <w:tcPr>
            <w:tcW w:w="553" w:type="pct"/>
            <w:tcBorders>
              <w:top w:val="outset" w:sz="6" w:space="0" w:color="000000"/>
              <w:left w:val="outset" w:sz="6" w:space="0" w:color="000000"/>
              <w:bottom w:val="outset" w:sz="6" w:space="0" w:color="000000"/>
              <w:right w:val="outset" w:sz="6" w:space="0" w:color="000000"/>
            </w:tcBorders>
            <w:hideMark/>
          </w:tcPr>
          <w:p w14:paraId="617EAE5F"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92695</w:t>
            </w:r>
          </w:p>
        </w:tc>
        <w:tc>
          <w:tcPr>
            <w:tcW w:w="500" w:type="pct"/>
            <w:tcBorders>
              <w:top w:val="outset" w:sz="6" w:space="0" w:color="000000"/>
              <w:left w:val="outset" w:sz="6" w:space="0" w:color="000000"/>
              <w:bottom w:val="outset" w:sz="6" w:space="0" w:color="000000"/>
              <w:right w:val="outset" w:sz="6" w:space="0" w:color="000000"/>
            </w:tcBorders>
            <w:hideMark/>
          </w:tcPr>
          <w:p w14:paraId="53F46946" w14:textId="77777777" w:rsidR="002A2112" w:rsidRPr="001A5188" w:rsidRDefault="002A2112" w:rsidP="002A2112">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2777872" w14:textId="77777777" w:rsidR="002A2112" w:rsidRPr="001A5188" w:rsidRDefault="002A2112" w:rsidP="002A2112">
            <w:pPr>
              <w:pStyle w:val="NormalnyWeb"/>
              <w:rPr>
                <w:rFonts w:asciiTheme="minorHAnsi" w:hAnsiTheme="minorHAnsi" w:cstheme="minorHAnsi"/>
              </w:rPr>
            </w:pPr>
            <w:r w:rsidRPr="001A5188">
              <w:rPr>
                <w:rFonts w:asciiTheme="minorHAnsi" w:hAnsiTheme="minorHAnsi" w:cstheme="minorHAnsi"/>
              </w:rPr>
              <w:t>Wspieranie i upowszechnianie kultury fizycznej i sportu</w:t>
            </w:r>
          </w:p>
        </w:tc>
        <w:tc>
          <w:tcPr>
            <w:tcW w:w="700" w:type="pct"/>
            <w:tcBorders>
              <w:top w:val="outset" w:sz="6" w:space="0" w:color="000000"/>
              <w:left w:val="outset" w:sz="6" w:space="0" w:color="000000"/>
              <w:bottom w:val="outset" w:sz="6" w:space="0" w:color="000000"/>
              <w:right w:val="outset" w:sz="6" w:space="0" w:color="000000"/>
            </w:tcBorders>
          </w:tcPr>
          <w:p w14:paraId="1C549B56" w14:textId="31CB9C5C"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66.000,00</w:t>
            </w:r>
          </w:p>
        </w:tc>
        <w:tc>
          <w:tcPr>
            <w:tcW w:w="700" w:type="pct"/>
            <w:tcBorders>
              <w:top w:val="outset" w:sz="6" w:space="0" w:color="000000"/>
              <w:left w:val="outset" w:sz="6" w:space="0" w:color="000000"/>
              <w:bottom w:val="outset" w:sz="6" w:space="0" w:color="000000"/>
              <w:right w:val="outset" w:sz="6" w:space="0" w:color="000000"/>
            </w:tcBorders>
          </w:tcPr>
          <w:p w14:paraId="74D7F79F" w14:textId="6DE3E5D1"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66.000,00</w:t>
            </w:r>
          </w:p>
        </w:tc>
        <w:tc>
          <w:tcPr>
            <w:tcW w:w="746" w:type="pct"/>
            <w:tcBorders>
              <w:top w:val="outset" w:sz="6" w:space="0" w:color="000000"/>
              <w:left w:val="outset" w:sz="6" w:space="0" w:color="000000"/>
              <w:bottom w:val="outset" w:sz="6" w:space="0" w:color="000000"/>
              <w:right w:val="outset" w:sz="6" w:space="0" w:color="000000"/>
            </w:tcBorders>
          </w:tcPr>
          <w:p w14:paraId="1C43969C" w14:textId="6358F9A9" w:rsidR="002A2112" w:rsidRPr="001A5188" w:rsidRDefault="002A2112" w:rsidP="002A2112">
            <w:pPr>
              <w:pStyle w:val="NormalnyWeb"/>
              <w:jc w:val="center"/>
              <w:rPr>
                <w:rFonts w:asciiTheme="minorHAnsi" w:hAnsiTheme="minorHAnsi" w:cstheme="minorHAnsi"/>
              </w:rPr>
            </w:pPr>
            <w:r>
              <w:rPr>
                <w:rFonts w:asciiTheme="minorHAnsi" w:hAnsiTheme="minorHAnsi" w:cstheme="minorHAnsi"/>
              </w:rPr>
              <w:t>100,00</w:t>
            </w:r>
          </w:p>
        </w:tc>
      </w:tr>
      <w:tr w:rsidR="002A2112" w:rsidRPr="001A5188" w14:paraId="56CB29B8" w14:textId="77777777" w:rsidTr="00915930">
        <w:trPr>
          <w:tblCellSpacing w:w="0" w:type="dxa"/>
        </w:trPr>
        <w:tc>
          <w:tcPr>
            <w:tcW w:w="351" w:type="pct"/>
            <w:tcBorders>
              <w:top w:val="outset" w:sz="6" w:space="0" w:color="000000"/>
              <w:left w:val="outset" w:sz="6" w:space="0" w:color="000000"/>
              <w:bottom w:val="outset" w:sz="6" w:space="0" w:color="000000"/>
              <w:right w:val="outset" w:sz="6" w:space="0" w:color="000000"/>
            </w:tcBorders>
          </w:tcPr>
          <w:p w14:paraId="54C63886" w14:textId="77777777" w:rsidR="002A2112" w:rsidRPr="001A5188" w:rsidRDefault="002A2112" w:rsidP="002A2112">
            <w:pPr>
              <w:pStyle w:val="NormalnyWeb"/>
              <w:jc w:val="center"/>
              <w:rPr>
                <w:rFonts w:asciiTheme="minorHAnsi" w:hAnsiTheme="minorHAnsi" w:cstheme="minorHAnsi"/>
              </w:rPr>
            </w:pPr>
          </w:p>
        </w:tc>
        <w:tc>
          <w:tcPr>
            <w:tcW w:w="553" w:type="pct"/>
            <w:tcBorders>
              <w:top w:val="outset" w:sz="6" w:space="0" w:color="000000"/>
              <w:left w:val="outset" w:sz="6" w:space="0" w:color="000000"/>
              <w:bottom w:val="outset" w:sz="6" w:space="0" w:color="000000"/>
              <w:right w:val="outset" w:sz="6" w:space="0" w:color="000000"/>
            </w:tcBorders>
          </w:tcPr>
          <w:p w14:paraId="53735CFF" w14:textId="77777777" w:rsidR="002A2112" w:rsidRPr="001A5188" w:rsidRDefault="002A2112" w:rsidP="002A2112">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BC38732" w14:textId="77777777" w:rsidR="002A2112" w:rsidRPr="001A5188" w:rsidRDefault="002A2112" w:rsidP="002A2112">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726337F" w14:textId="77777777" w:rsidR="002A2112" w:rsidRPr="001A5188" w:rsidRDefault="002A2112" w:rsidP="002A2112">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tcPr>
          <w:p w14:paraId="3F928107" w14:textId="7590FFAF" w:rsidR="002A2112" w:rsidRPr="001A5188" w:rsidRDefault="002A2112" w:rsidP="002A2112">
            <w:pPr>
              <w:pStyle w:val="NormalnyWeb"/>
              <w:jc w:val="center"/>
              <w:rPr>
                <w:rFonts w:asciiTheme="minorHAnsi" w:hAnsiTheme="minorHAnsi" w:cstheme="minorHAnsi"/>
                <w:i/>
              </w:rPr>
            </w:pPr>
            <w:r>
              <w:rPr>
                <w:rFonts w:asciiTheme="minorHAnsi" w:hAnsiTheme="minorHAnsi" w:cstheme="minorHAnsi"/>
                <w:i/>
              </w:rPr>
              <w:t>1.129.978,60</w:t>
            </w:r>
          </w:p>
        </w:tc>
        <w:tc>
          <w:tcPr>
            <w:tcW w:w="700" w:type="pct"/>
            <w:tcBorders>
              <w:top w:val="outset" w:sz="6" w:space="0" w:color="000000"/>
              <w:left w:val="outset" w:sz="6" w:space="0" w:color="000000"/>
              <w:bottom w:val="outset" w:sz="6" w:space="0" w:color="000000"/>
              <w:right w:val="outset" w:sz="6" w:space="0" w:color="000000"/>
            </w:tcBorders>
          </w:tcPr>
          <w:p w14:paraId="726CC6FA" w14:textId="438421D1" w:rsidR="002A2112" w:rsidRPr="001A5188" w:rsidRDefault="002A2112" w:rsidP="002A2112">
            <w:pPr>
              <w:pStyle w:val="NormalnyWeb"/>
              <w:jc w:val="center"/>
              <w:rPr>
                <w:rFonts w:asciiTheme="minorHAnsi" w:hAnsiTheme="minorHAnsi" w:cstheme="minorHAnsi"/>
                <w:i/>
              </w:rPr>
            </w:pPr>
            <w:r>
              <w:rPr>
                <w:rFonts w:asciiTheme="minorHAnsi" w:hAnsiTheme="minorHAnsi" w:cstheme="minorHAnsi"/>
                <w:i/>
              </w:rPr>
              <w:t>920.037,14</w:t>
            </w:r>
          </w:p>
        </w:tc>
        <w:tc>
          <w:tcPr>
            <w:tcW w:w="746" w:type="pct"/>
            <w:tcBorders>
              <w:top w:val="outset" w:sz="6" w:space="0" w:color="000000"/>
              <w:left w:val="outset" w:sz="6" w:space="0" w:color="000000"/>
              <w:bottom w:val="outset" w:sz="6" w:space="0" w:color="000000"/>
              <w:right w:val="outset" w:sz="6" w:space="0" w:color="000000"/>
            </w:tcBorders>
          </w:tcPr>
          <w:p w14:paraId="521A5211" w14:textId="3A8A65C3" w:rsidR="002A2112" w:rsidRPr="001A5188" w:rsidRDefault="002A2112" w:rsidP="002A2112">
            <w:pPr>
              <w:pStyle w:val="NormalnyWeb"/>
              <w:jc w:val="center"/>
              <w:rPr>
                <w:rFonts w:asciiTheme="minorHAnsi" w:hAnsiTheme="minorHAnsi" w:cstheme="minorHAnsi"/>
                <w:i/>
              </w:rPr>
            </w:pPr>
            <w:r>
              <w:rPr>
                <w:rFonts w:asciiTheme="minorHAnsi" w:hAnsiTheme="minorHAnsi" w:cstheme="minorHAnsi"/>
                <w:i/>
              </w:rPr>
              <w:t>81,42</w:t>
            </w:r>
          </w:p>
        </w:tc>
      </w:tr>
      <w:tr w:rsidR="002A2112" w:rsidRPr="001A5188" w14:paraId="53E464A4" w14:textId="77777777" w:rsidTr="00915930">
        <w:trPr>
          <w:tblCellSpacing w:w="0" w:type="dxa"/>
        </w:trPr>
        <w:tc>
          <w:tcPr>
            <w:tcW w:w="2854" w:type="pct"/>
            <w:gridSpan w:val="4"/>
            <w:tcBorders>
              <w:top w:val="outset" w:sz="6" w:space="0" w:color="000000"/>
              <w:left w:val="outset" w:sz="6" w:space="0" w:color="000000"/>
              <w:bottom w:val="outset" w:sz="6" w:space="0" w:color="000000"/>
              <w:right w:val="outset" w:sz="6" w:space="0" w:color="000000"/>
            </w:tcBorders>
            <w:shd w:val="clear" w:color="auto" w:fill="CCCCCC"/>
            <w:hideMark/>
          </w:tcPr>
          <w:p w14:paraId="4B0C65FD" w14:textId="77777777" w:rsidR="002A2112" w:rsidRPr="001A5188" w:rsidRDefault="002A2112" w:rsidP="002A2112">
            <w:pPr>
              <w:pStyle w:val="NormalnyWeb"/>
              <w:shd w:val="clear" w:color="auto" w:fill="CCCCCC"/>
              <w:rPr>
                <w:rFonts w:asciiTheme="minorHAnsi" w:hAnsiTheme="minorHAnsi" w:cstheme="minorHAnsi"/>
              </w:rPr>
            </w:pPr>
            <w:r w:rsidRPr="001A5188">
              <w:rPr>
                <w:rFonts w:asciiTheme="minorHAnsi" w:hAnsiTheme="minorHAnsi" w:cstheme="minorHAnsi"/>
                <w:b/>
                <w:bCs/>
              </w:rPr>
              <w:t>Ogółem:</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35B17533" w14:textId="6913A773" w:rsidR="002A2112" w:rsidRPr="001A5188" w:rsidRDefault="002A2112" w:rsidP="002A2112">
            <w:pPr>
              <w:pStyle w:val="NormalnyWeb"/>
              <w:jc w:val="center"/>
              <w:rPr>
                <w:rFonts w:asciiTheme="minorHAnsi" w:hAnsiTheme="minorHAnsi" w:cstheme="minorHAnsi"/>
                <w:b/>
              </w:rPr>
            </w:pPr>
            <w:r>
              <w:rPr>
                <w:rFonts w:asciiTheme="minorHAnsi" w:hAnsiTheme="minorHAnsi" w:cstheme="minorHAnsi"/>
                <w:b/>
              </w:rPr>
              <w:t>2.049.050,60</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14:paraId="73E9FAA5" w14:textId="4F34D0D5" w:rsidR="002A2112" w:rsidRPr="001A5188" w:rsidRDefault="002A2112" w:rsidP="002A2112">
            <w:pPr>
              <w:pStyle w:val="NormalnyWeb"/>
              <w:jc w:val="center"/>
              <w:rPr>
                <w:rFonts w:asciiTheme="minorHAnsi" w:hAnsiTheme="minorHAnsi" w:cstheme="minorHAnsi"/>
                <w:b/>
              </w:rPr>
            </w:pPr>
            <w:r>
              <w:rPr>
                <w:rFonts w:asciiTheme="minorHAnsi" w:hAnsiTheme="minorHAnsi" w:cstheme="minorHAnsi"/>
                <w:b/>
              </w:rPr>
              <w:t>1.772.225,12</w:t>
            </w:r>
          </w:p>
        </w:tc>
        <w:tc>
          <w:tcPr>
            <w:tcW w:w="746" w:type="pct"/>
            <w:tcBorders>
              <w:top w:val="outset" w:sz="6" w:space="0" w:color="000000"/>
              <w:left w:val="outset" w:sz="6" w:space="0" w:color="000000"/>
              <w:bottom w:val="outset" w:sz="6" w:space="0" w:color="000000"/>
              <w:right w:val="outset" w:sz="6" w:space="0" w:color="000000"/>
            </w:tcBorders>
            <w:shd w:val="clear" w:color="auto" w:fill="CCCCCC"/>
          </w:tcPr>
          <w:p w14:paraId="724172F7" w14:textId="79053D1D" w:rsidR="002A2112" w:rsidRPr="001A5188" w:rsidRDefault="002A2112" w:rsidP="002A2112">
            <w:pPr>
              <w:pStyle w:val="NormalnyWeb"/>
              <w:jc w:val="center"/>
              <w:rPr>
                <w:rFonts w:asciiTheme="minorHAnsi" w:hAnsiTheme="minorHAnsi" w:cstheme="minorHAnsi"/>
                <w:b/>
              </w:rPr>
            </w:pPr>
            <w:r>
              <w:rPr>
                <w:rFonts w:asciiTheme="minorHAnsi" w:hAnsiTheme="minorHAnsi" w:cstheme="minorHAnsi"/>
                <w:b/>
              </w:rPr>
              <w:t>86,49</w:t>
            </w:r>
          </w:p>
        </w:tc>
      </w:tr>
    </w:tbl>
    <w:p w14:paraId="7BF5CB9B" w14:textId="77777777" w:rsidR="00377F63" w:rsidRPr="001A5188" w:rsidRDefault="00377F63" w:rsidP="00377F63">
      <w:pPr>
        <w:pStyle w:val="NormalnyWeb"/>
        <w:spacing w:after="0"/>
        <w:rPr>
          <w:rFonts w:asciiTheme="minorHAnsi" w:hAnsiTheme="minorHAnsi" w:cstheme="minorHAnsi"/>
          <w:b/>
          <w:bCs/>
          <w:color w:val="FF0000"/>
        </w:rPr>
      </w:pPr>
    </w:p>
    <w:p w14:paraId="1F90E5F5" w14:textId="77777777" w:rsidR="00377F63" w:rsidRDefault="00377F63" w:rsidP="00377F63">
      <w:pPr>
        <w:pStyle w:val="NormalnyWeb"/>
        <w:spacing w:after="0"/>
        <w:rPr>
          <w:b/>
          <w:bCs/>
          <w:color w:val="FF0000"/>
          <w:sz w:val="22"/>
          <w:szCs w:val="22"/>
        </w:rPr>
      </w:pPr>
    </w:p>
    <w:p w14:paraId="14D2AA2B" w14:textId="77777777" w:rsidR="00377F63" w:rsidRDefault="00377F63" w:rsidP="00377F63">
      <w:pPr>
        <w:pStyle w:val="NormalnyWeb"/>
        <w:spacing w:after="0"/>
        <w:rPr>
          <w:b/>
          <w:bCs/>
          <w:color w:val="FF0000"/>
          <w:sz w:val="22"/>
          <w:szCs w:val="22"/>
        </w:rPr>
      </w:pPr>
    </w:p>
    <w:p w14:paraId="70D6F601" w14:textId="77777777" w:rsidR="00377F63" w:rsidRDefault="00377F63" w:rsidP="00377F63">
      <w:pPr>
        <w:pStyle w:val="NormalnyWeb"/>
        <w:spacing w:after="0"/>
        <w:rPr>
          <w:b/>
          <w:bCs/>
          <w:color w:val="FF0000"/>
          <w:sz w:val="22"/>
          <w:szCs w:val="22"/>
        </w:rPr>
      </w:pPr>
    </w:p>
    <w:p w14:paraId="49D04FC7" w14:textId="57916CB1" w:rsidR="008B4B22" w:rsidRDefault="008B4B22" w:rsidP="00377F63">
      <w:pPr>
        <w:pStyle w:val="NormalnyWeb"/>
        <w:spacing w:after="0"/>
        <w:rPr>
          <w:b/>
          <w:bCs/>
          <w:color w:val="FF0000"/>
          <w:sz w:val="22"/>
          <w:szCs w:val="22"/>
        </w:rPr>
      </w:pPr>
    </w:p>
    <w:p w14:paraId="4146AA48" w14:textId="77777777"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lastRenderedPageBreak/>
        <w:t xml:space="preserve">Dochody, przychody i wydatki finansowane ze środków Funduszu Przeciwdziałania COVID-19 </w:t>
      </w:r>
    </w:p>
    <w:p w14:paraId="065B36C8" w14:textId="6D0BB30D" w:rsidR="008B4B22" w:rsidRPr="004F1C42" w:rsidRDefault="008B4B22" w:rsidP="008B4B2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w:t>
      </w:r>
      <w:r w:rsidR="00CD03AD">
        <w:rPr>
          <w:rFonts w:asciiTheme="minorHAnsi" w:hAnsiTheme="minorHAnsi" w:cstheme="minorHAnsi"/>
          <w:b/>
          <w:bCs/>
        </w:rPr>
        <w:t>3</w:t>
      </w:r>
      <w:r w:rsidRPr="004F1C42">
        <w:rPr>
          <w:rFonts w:asciiTheme="minorHAnsi" w:hAnsiTheme="minorHAnsi" w:cstheme="minorHAnsi"/>
          <w:b/>
          <w:bCs/>
        </w:rPr>
        <w:t xml:space="preserve"> roku</w:t>
      </w:r>
    </w:p>
    <w:p w14:paraId="74515BF7" w14:textId="77777777" w:rsidR="008B4B22" w:rsidRPr="004F1C42" w:rsidRDefault="008B4B22" w:rsidP="008B4B22">
      <w:pPr>
        <w:pStyle w:val="NormalnyWeb"/>
        <w:spacing w:before="0" w:beforeAutospacing="0" w:after="0" w:line="360" w:lineRule="auto"/>
        <w:jc w:val="center"/>
        <w:rPr>
          <w:rFonts w:asciiTheme="minorHAnsi" w:hAnsiTheme="minorHAnsi" w:cstheme="minorHAnsi"/>
        </w:rPr>
      </w:pPr>
    </w:p>
    <w:tbl>
      <w:tblPr>
        <w:tblW w:w="962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97"/>
        <w:gridCol w:w="1846"/>
        <w:gridCol w:w="742"/>
        <w:gridCol w:w="2226"/>
        <w:gridCol w:w="1435"/>
        <w:gridCol w:w="1435"/>
        <w:gridCol w:w="1241"/>
      </w:tblGrid>
      <w:tr w:rsidR="008B4B22" w:rsidRPr="004F1C42" w14:paraId="383F156D"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041F8BD"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Dział</w:t>
            </w:r>
          </w:p>
        </w:tc>
        <w:tc>
          <w:tcPr>
            <w:tcW w:w="1846" w:type="dxa"/>
            <w:tcBorders>
              <w:top w:val="outset" w:sz="6" w:space="0" w:color="000000"/>
              <w:left w:val="outset" w:sz="6" w:space="0" w:color="000000"/>
              <w:bottom w:val="outset" w:sz="6" w:space="0" w:color="000000"/>
              <w:right w:val="outset" w:sz="6" w:space="0" w:color="000000"/>
            </w:tcBorders>
          </w:tcPr>
          <w:p w14:paraId="2DF05BBA"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Rozdział</w:t>
            </w:r>
          </w:p>
        </w:tc>
        <w:tc>
          <w:tcPr>
            <w:tcW w:w="742" w:type="dxa"/>
            <w:tcBorders>
              <w:top w:val="outset" w:sz="6" w:space="0" w:color="000000"/>
              <w:left w:val="outset" w:sz="6" w:space="0" w:color="000000"/>
              <w:bottom w:val="outset" w:sz="6" w:space="0" w:color="000000"/>
              <w:right w:val="outset" w:sz="6" w:space="0" w:color="000000"/>
            </w:tcBorders>
          </w:tcPr>
          <w:p w14:paraId="78FBCC27"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w:t>
            </w:r>
          </w:p>
        </w:tc>
        <w:tc>
          <w:tcPr>
            <w:tcW w:w="2226" w:type="dxa"/>
            <w:tcBorders>
              <w:top w:val="outset" w:sz="6" w:space="0" w:color="000000"/>
              <w:left w:val="outset" w:sz="6" w:space="0" w:color="000000"/>
              <w:bottom w:val="outset" w:sz="6" w:space="0" w:color="000000"/>
              <w:right w:val="outset" w:sz="6" w:space="0" w:color="000000"/>
            </w:tcBorders>
          </w:tcPr>
          <w:p w14:paraId="6ED3EF5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Treść</w:t>
            </w:r>
          </w:p>
        </w:tc>
        <w:tc>
          <w:tcPr>
            <w:tcW w:w="1435" w:type="dxa"/>
            <w:tcBorders>
              <w:top w:val="outset" w:sz="6" w:space="0" w:color="000000"/>
              <w:left w:val="outset" w:sz="6" w:space="0" w:color="000000"/>
              <w:bottom w:val="outset" w:sz="6" w:space="0" w:color="000000"/>
              <w:right w:val="outset" w:sz="6" w:space="0" w:color="000000"/>
            </w:tcBorders>
          </w:tcPr>
          <w:p w14:paraId="53921AD9" w14:textId="77777777" w:rsidR="008B4B22" w:rsidRPr="004F1C42" w:rsidRDefault="008B4B22" w:rsidP="0083054B">
            <w:pPr>
              <w:pStyle w:val="NormalnyWeb"/>
              <w:jc w:val="center"/>
              <w:rPr>
                <w:rFonts w:asciiTheme="minorHAnsi" w:hAnsiTheme="minorHAnsi" w:cstheme="minorHAnsi"/>
              </w:rPr>
            </w:pPr>
            <w:r w:rsidRPr="004F1C42">
              <w:rPr>
                <w:rFonts w:asciiTheme="minorHAnsi" w:hAnsiTheme="minorHAnsi" w:cstheme="minorHAnsi"/>
                <w:b/>
                <w:bCs/>
              </w:rPr>
              <w:t xml:space="preserve">Plan </w:t>
            </w:r>
          </w:p>
        </w:tc>
        <w:tc>
          <w:tcPr>
            <w:tcW w:w="1435" w:type="dxa"/>
            <w:tcBorders>
              <w:top w:val="outset" w:sz="6" w:space="0" w:color="000000"/>
              <w:left w:val="outset" w:sz="6" w:space="0" w:color="000000"/>
              <w:bottom w:val="outset" w:sz="6" w:space="0" w:color="000000"/>
              <w:right w:val="outset" w:sz="6" w:space="0" w:color="000000"/>
            </w:tcBorders>
          </w:tcPr>
          <w:p w14:paraId="271CD7D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Wykonanie</w:t>
            </w:r>
          </w:p>
        </w:tc>
        <w:tc>
          <w:tcPr>
            <w:tcW w:w="1241" w:type="dxa"/>
            <w:tcBorders>
              <w:top w:val="outset" w:sz="6" w:space="0" w:color="000000"/>
              <w:left w:val="outset" w:sz="6" w:space="0" w:color="000000"/>
              <w:bottom w:val="outset" w:sz="6" w:space="0" w:color="000000"/>
              <w:right w:val="outset" w:sz="6" w:space="0" w:color="000000"/>
            </w:tcBorders>
          </w:tcPr>
          <w:p w14:paraId="18921BBE" w14:textId="77777777" w:rsidR="008B4B22" w:rsidRPr="004F1C42" w:rsidRDefault="008B4B22" w:rsidP="0083054B">
            <w:pPr>
              <w:pStyle w:val="NormalnyWeb"/>
              <w:jc w:val="center"/>
              <w:rPr>
                <w:rFonts w:asciiTheme="minorHAnsi" w:hAnsiTheme="minorHAnsi" w:cstheme="minorHAnsi"/>
                <w:b/>
                <w:bCs/>
              </w:rPr>
            </w:pPr>
            <w:r w:rsidRPr="004F1C42">
              <w:rPr>
                <w:rFonts w:asciiTheme="minorHAnsi" w:hAnsiTheme="minorHAnsi" w:cstheme="minorHAnsi"/>
                <w:b/>
                <w:bCs/>
              </w:rPr>
              <w:t>% wykonania</w:t>
            </w:r>
          </w:p>
        </w:tc>
      </w:tr>
      <w:tr w:rsidR="008548E3" w:rsidRPr="004F1C42" w14:paraId="4EEC65D8" w14:textId="77777777" w:rsidTr="007F157A">
        <w:trPr>
          <w:tblCellSpacing w:w="0" w:type="dxa"/>
        </w:trPr>
        <w:tc>
          <w:tcPr>
            <w:tcW w:w="5511" w:type="dxa"/>
            <w:gridSpan w:val="4"/>
            <w:tcBorders>
              <w:top w:val="outset" w:sz="6" w:space="0" w:color="000000"/>
              <w:left w:val="outset" w:sz="6" w:space="0" w:color="000000"/>
              <w:bottom w:val="outset" w:sz="6" w:space="0" w:color="000000"/>
              <w:right w:val="outset" w:sz="6" w:space="0" w:color="000000"/>
            </w:tcBorders>
          </w:tcPr>
          <w:p w14:paraId="085337E0" w14:textId="77777777"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b/>
                <w:bCs/>
              </w:rPr>
              <w:t>Dochody</w:t>
            </w:r>
          </w:p>
        </w:tc>
        <w:tc>
          <w:tcPr>
            <w:tcW w:w="1435" w:type="dxa"/>
            <w:tcBorders>
              <w:top w:val="outset" w:sz="6" w:space="0" w:color="000000"/>
              <w:left w:val="outset" w:sz="6" w:space="0" w:color="000000"/>
              <w:bottom w:val="outset" w:sz="6" w:space="0" w:color="000000"/>
              <w:right w:val="outset" w:sz="6" w:space="0" w:color="000000"/>
            </w:tcBorders>
          </w:tcPr>
          <w:p w14:paraId="7B933821" w14:textId="13FDF958" w:rsidR="008548E3" w:rsidRPr="004F1C42" w:rsidRDefault="008548E3" w:rsidP="008548E3">
            <w:pPr>
              <w:pStyle w:val="NormalnyWeb"/>
              <w:jc w:val="center"/>
              <w:rPr>
                <w:rFonts w:asciiTheme="minorHAnsi" w:hAnsiTheme="minorHAnsi" w:cstheme="minorHAnsi"/>
                <w:b/>
              </w:rPr>
            </w:pPr>
          </w:p>
        </w:tc>
        <w:tc>
          <w:tcPr>
            <w:tcW w:w="1435" w:type="dxa"/>
            <w:tcBorders>
              <w:top w:val="outset" w:sz="6" w:space="0" w:color="000000"/>
              <w:left w:val="outset" w:sz="6" w:space="0" w:color="000000"/>
              <w:bottom w:val="outset" w:sz="6" w:space="0" w:color="000000"/>
              <w:right w:val="outset" w:sz="6" w:space="0" w:color="000000"/>
            </w:tcBorders>
          </w:tcPr>
          <w:p w14:paraId="59DD4D30" w14:textId="082BD102" w:rsidR="008548E3" w:rsidRPr="004F1C42" w:rsidRDefault="008548E3" w:rsidP="008548E3">
            <w:pPr>
              <w:pStyle w:val="NormalnyWeb"/>
              <w:jc w:val="center"/>
              <w:rPr>
                <w:rFonts w:asciiTheme="minorHAnsi" w:hAnsiTheme="minorHAnsi" w:cstheme="minorHAnsi"/>
                <w:b/>
              </w:rPr>
            </w:pPr>
          </w:p>
        </w:tc>
        <w:tc>
          <w:tcPr>
            <w:tcW w:w="1241" w:type="dxa"/>
            <w:tcBorders>
              <w:top w:val="outset" w:sz="6" w:space="0" w:color="000000"/>
              <w:left w:val="outset" w:sz="6" w:space="0" w:color="000000"/>
              <w:bottom w:val="outset" w:sz="6" w:space="0" w:color="000000"/>
              <w:right w:val="outset" w:sz="6" w:space="0" w:color="000000"/>
            </w:tcBorders>
          </w:tcPr>
          <w:p w14:paraId="19E70661" w14:textId="3D51DA2D" w:rsidR="008548E3" w:rsidRPr="004F1C42" w:rsidRDefault="008548E3" w:rsidP="008548E3">
            <w:pPr>
              <w:pStyle w:val="NormalnyWeb"/>
              <w:jc w:val="center"/>
              <w:rPr>
                <w:rFonts w:asciiTheme="minorHAnsi" w:hAnsiTheme="minorHAnsi" w:cstheme="minorHAnsi"/>
                <w:b/>
              </w:rPr>
            </w:pPr>
          </w:p>
        </w:tc>
      </w:tr>
      <w:tr w:rsidR="00B22A75" w:rsidRPr="004F1C42" w14:paraId="7B0E6649"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29EC1178" w14:textId="4C70209E" w:rsidR="00B22A75" w:rsidRPr="007F157A" w:rsidRDefault="00B22A75" w:rsidP="00B22A75">
            <w:pPr>
              <w:pStyle w:val="NormalnyWeb"/>
              <w:jc w:val="center"/>
              <w:rPr>
                <w:rFonts w:asciiTheme="minorHAnsi" w:hAnsiTheme="minorHAnsi" w:cstheme="minorHAnsi"/>
                <w:b/>
                <w:bCs/>
              </w:rPr>
            </w:pPr>
            <w:r w:rsidRPr="007F157A">
              <w:rPr>
                <w:rFonts w:asciiTheme="minorHAnsi" w:hAnsiTheme="minorHAnsi" w:cstheme="minorHAnsi"/>
                <w:b/>
                <w:bCs/>
              </w:rPr>
              <w:t>853</w:t>
            </w:r>
          </w:p>
        </w:tc>
        <w:tc>
          <w:tcPr>
            <w:tcW w:w="184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6066E6EF" w14:textId="77777777" w:rsidR="00B22A75" w:rsidRPr="007F157A" w:rsidRDefault="00B22A75" w:rsidP="00B22A75">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66B63D75" w14:textId="77777777" w:rsidR="00B22A75" w:rsidRPr="007F157A" w:rsidRDefault="00B22A75" w:rsidP="00B22A75">
            <w:pPr>
              <w:pStyle w:val="NormalnyWeb"/>
              <w:jc w:val="center"/>
              <w:rPr>
                <w:rFonts w:asciiTheme="minorHAnsi" w:hAnsiTheme="minorHAnsi" w:cstheme="minorHAnsi"/>
                <w:b/>
                <w:bCs/>
              </w:rPr>
            </w:pPr>
          </w:p>
        </w:tc>
        <w:tc>
          <w:tcPr>
            <w:tcW w:w="222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78609B26" w14:textId="19624BCD" w:rsidR="00B22A75" w:rsidRPr="007F157A" w:rsidRDefault="00B22A75" w:rsidP="00B22A75">
            <w:pPr>
              <w:pStyle w:val="NormalnyWeb"/>
              <w:rPr>
                <w:rFonts w:asciiTheme="minorHAnsi" w:hAnsiTheme="minorHAnsi" w:cstheme="minorHAnsi"/>
                <w:b/>
                <w:bCs/>
              </w:rPr>
            </w:pPr>
            <w:r w:rsidRPr="007F157A">
              <w:rPr>
                <w:rFonts w:asciiTheme="minorHAnsi" w:hAnsiTheme="minorHAnsi" w:cstheme="minorHAnsi"/>
                <w:b/>
                <w:bCs/>
              </w:rPr>
              <w:t>Pozostałe zadania w zakresie polityki społecznej</w:t>
            </w:r>
          </w:p>
        </w:tc>
        <w:tc>
          <w:tcPr>
            <w:tcW w:w="143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2D2D055B" w14:textId="0EAFD97D" w:rsidR="00B22A75" w:rsidRPr="00B22A75" w:rsidRDefault="00B22A75" w:rsidP="00B22A75">
            <w:pPr>
              <w:pStyle w:val="NormalnyWeb"/>
              <w:jc w:val="center"/>
              <w:rPr>
                <w:rFonts w:asciiTheme="minorHAnsi" w:hAnsiTheme="minorHAnsi" w:cstheme="minorHAnsi"/>
                <w:b/>
                <w:bCs/>
              </w:rPr>
            </w:pPr>
            <w:r w:rsidRPr="00B22A75">
              <w:rPr>
                <w:rFonts w:asciiTheme="minorHAnsi" w:hAnsiTheme="minorHAnsi" w:cstheme="minorHAnsi"/>
                <w:b/>
                <w:bCs/>
              </w:rPr>
              <w:t>9.690,00</w:t>
            </w:r>
          </w:p>
        </w:tc>
        <w:tc>
          <w:tcPr>
            <w:tcW w:w="143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333333F9" w14:textId="0B3752BA" w:rsidR="00B22A75" w:rsidRPr="00B22A75" w:rsidRDefault="00B22A75" w:rsidP="00B22A75">
            <w:pPr>
              <w:pStyle w:val="NormalnyWeb"/>
              <w:jc w:val="center"/>
              <w:rPr>
                <w:rFonts w:asciiTheme="minorHAnsi" w:hAnsiTheme="minorHAnsi" w:cstheme="minorHAnsi"/>
                <w:b/>
                <w:bCs/>
              </w:rPr>
            </w:pPr>
            <w:r w:rsidRPr="00B22A75">
              <w:rPr>
                <w:rFonts w:asciiTheme="minorHAnsi" w:hAnsiTheme="minorHAnsi" w:cstheme="minorHAnsi"/>
                <w:b/>
                <w:bCs/>
              </w:rPr>
              <w:t>8.670,00</w:t>
            </w:r>
          </w:p>
        </w:tc>
        <w:tc>
          <w:tcPr>
            <w:tcW w:w="1241"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tcPr>
          <w:p w14:paraId="4E5DAEF9" w14:textId="646D5387" w:rsidR="00B22A75" w:rsidRPr="00B22A75" w:rsidRDefault="00B22A75" w:rsidP="00B22A75">
            <w:pPr>
              <w:pStyle w:val="NormalnyWeb"/>
              <w:jc w:val="center"/>
              <w:rPr>
                <w:rFonts w:asciiTheme="minorHAnsi" w:hAnsiTheme="minorHAnsi" w:cstheme="minorHAnsi"/>
                <w:b/>
                <w:bCs/>
              </w:rPr>
            </w:pPr>
            <w:r w:rsidRPr="00B22A75">
              <w:rPr>
                <w:rFonts w:asciiTheme="minorHAnsi" w:hAnsiTheme="minorHAnsi" w:cstheme="minorHAnsi"/>
                <w:b/>
                <w:bCs/>
              </w:rPr>
              <w:t>89,47</w:t>
            </w:r>
          </w:p>
        </w:tc>
      </w:tr>
      <w:tr w:rsidR="00B22A75" w:rsidRPr="004F1C42" w14:paraId="3ECA389B"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03F1A7BF" w14:textId="77777777"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8BD086D" w14:textId="29DE99C1" w:rsidR="00B22A75" w:rsidRPr="007F157A" w:rsidRDefault="00B22A75" w:rsidP="00B22A75">
            <w:pPr>
              <w:pStyle w:val="NormalnyWeb"/>
              <w:jc w:val="center"/>
              <w:rPr>
                <w:rFonts w:asciiTheme="minorHAnsi" w:hAnsiTheme="minorHAnsi" w:cstheme="minorHAnsi"/>
                <w:i/>
                <w:iCs/>
              </w:rPr>
            </w:pPr>
            <w:r w:rsidRPr="007F157A">
              <w:rPr>
                <w:rFonts w:asciiTheme="minorHAnsi" w:hAnsiTheme="minorHAnsi" w:cstheme="minorHAnsi"/>
                <w:i/>
                <w:iCs/>
              </w:rPr>
              <w:t>85395</w:t>
            </w: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6F926B9" w14:textId="77777777" w:rsidR="00B22A75" w:rsidRPr="007F157A" w:rsidRDefault="00B22A75" w:rsidP="00B22A75">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0F4F5AFB" w14:textId="5CBD8C03" w:rsidR="00B22A75" w:rsidRPr="007F157A" w:rsidRDefault="00B22A75" w:rsidP="00B22A75">
            <w:pPr>
              <w:pStyle w:val="NormalnyWeb"/>
              <w:rPr>
                <w:rFonts w:asciiTheme="minorHAnsi" w:hAnsiTheme="minorHAnsi" w:cstheme="minorHAnsi"/>
                <w:i/>
                <w:iCs/>
              </w:rPr>
            </w:pPr>
            <w:r w:rsidRPr="007F157A">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2620581" w14:textId="512A5774" w:rsidR="00B22A75" w:rsidRPr="00B22A75" w:rsidRDefault="00B22A75" w:rsidP="00B22A75">
            <w:pPr>
              <w:pStyle w:val="NormalnyWeb"/>
              <w:jc w:val="center"/>
              <w:rPr>
                <w:rFonts w:asciiTheme="minorHAnsi" w:hAnsiTheme="minorHAnsi" w:cstheme="minorHAnsi"/>
                <w:i/>
                <w:iCs/>
              </w:rPr>
            </w:pPr>
            <w:r w:rsidRPr="00B22A75">
              <w:rPr>
                <w:rFonts w:asciiTheme="minorHAnsi" w:hAnsiTheme="minorHAnsi" w:cstheme="minorHAnsi"/>
                <w:i/>
                <w:iCs/>
              </w:rPr>
              <w:t>9.690,00</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57A1A27" w14:textId="6069EF2E" w:rsidR="00B22A75" w:rsidRPr="00B22A75" w:rsidRDefault="00B22A75" w:rsidP="00B22A75">
            <w:pPr>
              <w:pStyle w:val="NormalnyWeb"/>
              <w:jc w:val="center"/>
              <w:rPr>
                <w:rFonts w:asciiTheme="minorHAnsi" w:hAnsiTheme="minorHAnsi" w:cstheme="minorHAnsi"/>
                <w:i/>
                <w:iCs/>
              </w:rPr>
            </w:pPr>
            <w:r w:rsidRPr="00B22A75">
              <w:rPr>
                <w:rFonts w:asciiTheme="minorHAnsi" w:hAnsiTheme="minorHAnsi" w:cstheme="minorHAnsi"/>
                <w:i/>
                <w:iCs/>
              </w:rPr>
              <w:t>8.670,00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84A206A" w14:textId="5B09A315" w:rsidR="00B22A75" w:rsidRPr="00B22A75" w:rsidRDefault="00B22A75" w:rsidP="00B22A75">
            <w:pPr>
              <w:pStyle w:val="NormalnyWeb"/>
              <w:jc w:val="center"/>
              <w:rPr>
                <w:rFonts w:asciiTheme="minorHAnsi" w:hAnsiTheme="minorHAnsi" w:cstheme="minorHAnsi"/>
                <w:i/>
                <w:iCs/>
              </w:rPr>
            </w:pPr>
            <w:r w:rsidRPr="00B22A75">
              <w:rPr>
                <w:rFonts w:asciiTheme="minorHAnsi" w:hAnsiTheme="minorHAnsi" w:cstheme="minorHAnsi"/>
                <w:i/>
                <w:iCs/>
              </w:rPr>
              <w:t>89,47</w:t>
            </w:r>
          </w:p>
        </w:tc>
      </w:tr>
      <w:tr w:rsidR="008548E3" w:rsidRPr="004F1C42" w14:paraId="13E449F5"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E71A097" w14:textId="77777777" w:rsidR="008548E3" w:rsidRPr="004F1C42" w:rsidRDefault="008548E3" w:rsidP="008548E3">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682ABB5C" w14:textId="77777777" w:rsidR="008548E3" w:rsidRPr="004F1C42" w:rsidRDefault="008548E3" w:rsidP="008548E3">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4A62B806" w14:textId="42F1C0B8" w:rsidR="008548E3" w:rsidRPr="004F1C42" w:rsidRDefault="008548E3" w:rsidP="008548E3">
            <w:pPr>
              <w:pStyle w:val="NormalnyWeb"/>
              <w:jc w:val="center"/>
              <w:rPr>
                <w:rFonts w:asciiTheme="minorHAnsi" w:hAnsiTheme="minorHAnsi" w:cstheme="minorHAnsi"/>
              </w:rPr>
            </w:pPr>
            <w:r w:rsidRPr="004F1C42">
              <w:rPr>
                <w:rFonts w:asciiTheme="minorHAnsi" w:hAnsiTheme="minorHAnsi" w:cstheme="minorHAnsi"/>
              </w:rPr>
              <w:t>2180</w:t>
            </w:r>
          </w:p>
        </w:tc>
        <w:tc>
          <w:tcPr>
            <w:tcW w:w="2226" w:type="dxa"/>
            <w:tcBorders>
              <w:top w:val="outset" w:sz="6" w:space="0" w:color="000000"/>
              <w:left w:val="outset" w:sz="6" w:space="0" w:color="000000"/>
              <w:bottom w:val="outset" w:sz="6" w:space="0" w:color="000000"/>
              <w:right w:val="outset" w:sz="6" w:space="0" w:color="000000"/>
            </w:tcBorders>
          </w:tcPr>
          <w:p w14:paraId="483AA4D5" w14:textId="4F7B27BD"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rPr>
              <w:t>Środki z Funduszu Przeciwdziałania COVID-19 na finansowaniem lub dofinansowanie realizacji zadań związanych z przeciwdziałaniem COVID-19</w:t>
            </w:r>
          </w:p>
        </w:tc>
        <w:tc>
          <w:tcPr>
            <w:tcW w:w="1435" w:type="dxa"/>
            <w:tcBorders>
              <w:top w:val="outset" w:sz="6" w:space="0" w:color="000000"/>
              <w:left w:val="outset" w:sz="6" w:space="0" w:color="000000"/>
              <w:bottom w:val="outset" w:sz="6" w:space="0" w:color="000000"/>
              <w:right w:val="outset" w:sz="6" w:space="0" w:color="000000"/>
            </w:tcBorders>
          </w:tcPr>
          <w:p w14:paraId="0CD25361" w14:textId="26F46D91" w:rsidR="008548E3" w:rsidRPr="004F1C42" w:rsidRDefault="00B22A75" w:rsidP="008548E3">
            <w:pPr>
              <w:pStyle w:val="NormalnyWeb"/>
              <w:jc w:val="center"/>
              <w:rPr>
                <w:rFonts w:asciiTheme="minorHAnsi" w:hAnsiTheme="minorHAnsi" w:cstheme="minorHAnsi"/>
              </w:rPr>
            </w:pPr>
            <w:r>
              <w:rPr>
                <w:rFonts w:asciiTheme="minorHAnsi" w:hAnsiTheme="minorHAnsi" w:cstheme="minorHAnsi"/>
              </w:rPr>
              <w:t>9.690,00</w:t>
            </w:r>
          </w:p>
        </w:tc>
        <w:tc>
          <w:tcPr>
            <w:tcW w:w="1435" w:type="dxa"/>
            <w:tcBorders>
              <w:top w:val="outset" w:sz="6" w:space="0" w:color="000000"/>
              <w:left w:val="outset" w:sz="6" w:space="0" w:color="000000"/>
              <w:bottom w:val="outset" w:sz="6" w:space="0" w:color="000000"/>
              <w:right w:val="outset" w:sz="6" w:space="0" w:color="000000"/>
            </w:tcBorders>
          </w:tcPr>
          <w:p w14:paraId="7BD5551A" w14:textId="61D9C2F2" w:rsidR="008548E3" w:rsidRPr="004F1C42" w:rsidRDefault="00B22A75" w:rsidP="008548E3">
            <w:pPr>
              <w:pStyle w:val="NormalnyWeb"/>
              <w:jc w:val="center"/>
              <w:rPr>
                <w:rFonts w:asciiTheme="minorHAnsi" w:hAnsiTheme="minorHAnsi" w:cstheme="minorHAnsi"/>
              </w:rPr>
            </w:pPr>
            <w:r>
              <w:rPr>
                <w:rFonts w:asciiTheme="minorHAnsi" w:hAnsiTheme="minorHAnsi" w:cstheme="minorHAnsi"/>
              </w:rPr>
              <w:t>8.670,00</w:t>
            </w:r>
          </w:p>
        </w:tc>
        <w:tc>
          <w:tcPr>
            <w:tcW w:w="1241" w:type="dxa"/>
            <w:tcBorders>
              <w:top w:val="outset" w:sz="6" w:space="0" w:color="000000"/>
              <w:left w:val="outset" w:sz="6" w:space="0" w:color="000000"/>
              <w:bottom w:val="outset" w:sz="6" w:space="0" w:color="000000"/>
              <w:right w:val="outset" w:sz="6" w:space="0" w:color="000000"/>
            </w:tcBorders>
          </w:tcPr>
          <w:p w14:paraId="422EAE5F" w14:textId="06550BC4" w:rsidR="008548E3" w:rsidRPr="004F1C42" w:rsidRDefault="00B22A75" w:rsidP="008548E3">
            <w:pPr>
              <w:pStyle w:val="NormalnyWeb"/>
              <w:jc w:val="center"/>
              <w:rPr>
                <w:rFonts w:asciiTheme="minorHAnsi" w:hAnsiTheme="minorHAnsi" w:cstheme="minorHAnsi"/>
              </w:rPr>
            </w:pPr>
            <w:r>
              <w:rPr>
                <w:rFonts w:asciiTheme="minorHAnsi" w:hAnsiTheme="minorHAnsi" w:cstheme="minorHAnsi"/>
              </w:rPr>
              <w:t>89,47</w:t>
            </w:r>
          </w:p>
        </w:tc>
      </w:tr>
      <w:tr w:rsidR="008548E3" w:rsidRPr="004F1C42" w14:paraId="1BE4CE8C" w14:textId="77777777" w:rsidTr="007F157A">
        <w:trPr>
          <w:tblCellSpacing w:w="0" w:type="dxa"/>
        </w:trPr>
        <w:tc>
          <w:tcPr>
            <w:tcW w:w="5511" w:type="dxa"/>
            <w:gridSpan w:val="4"/>
            <w:tcBorders>
              <w:top w:val="outset" w:sz="6" w:space="0" w:color="000000"/>
              <w:left w:val="outset" w:sz="6" w:space="0" w:color="000000"/>
              <w:bottom w:val="outset" w:sz="6" w:space="0" w:color="000000"/>
              <w:right w:val="outset" w:sz="6" w:space="0" w:color="000000"/>
            </w:tcBorders>
          </w:tcPr>
          <w:p w14:paraId="74C3D18F" w14:textId="77777777" w:rsidR="008548E3" w:rsidRPr="004F1C42" w:rsidRDefault="008548E3" w:rsidP="008548E3">
            <w:pPr>
              <w:pStyle w:val="NormalnyWeb"/>
              <w:rPr>
                <w:rFonts w:asciiTheme="minorHAnsi" w:hAnsiTheme="minorHAnsi" w:cstheme="minorHAnsi"/>
              </w:rPr>
            </w:pPr>
            <w:r w:rsidRPr="004F1C42">
              <w:rPr>
                <w:rFonts w:asciiTheme="minorHAnsi" w:hAnsiTheme="minorHAnsi" w:cstheme="minorHAnsi"/>
                <w:b/>
                <w:bCs/>
              </w:rPr>
              <w:t>Wydatki</w:t>
            </w:r>
          </w:p>
        </w:tc>
        <w:tc>
          <w:tcPr>
            <w:tcW w:w="1435" w:type="dxa"/>
            <w:tcBorders>
              <w:top w:val="outset" w:sz="6" w:space="0" w:color="000000"/>
              <w:left w:val="outset" w:sz="6" w:space="0" w:color="000000"/>
              <w:bottom w:val="outset" w:sz="6" w:space="0" w:color="000000"/>
              <w:right w:val="outset" w:sz="6" w:space="0" w:color="000000"/>
            </w:tcBorders>
          </w:tcPr>
          <w:p w14:paraId="174B52C3" w14:textId="203E3D1A" w:rsidR="008548E3" w:rsidRPr="004F1C42" w:rsidRDefault="008548E3" w:rsidP="008548E3">
            <w:pPr>
              <w:pStyle w:val="NormalnyWeb"/>
              <w:jc w:val="center"/>
              <w:rPr>
                <w:rFonts w:asciiTheme="minorHAnsi" w:hAnsiTheme="minorHAnsi" w:cstheme="minorHAnsi"/>
                <w:b/>
              </w:rPr>
            </w:pPr>
          </w:p>
        </w:tc>
        <w:tc>
          <w:tcPr>
            <w:tcW w:w="1435" w:type="dxa"/>
            <w:tcBorders>
              <w:top w:val="outset" w:sz="6" w:space="0" w:color="000000"/>
              <w:left w:val="outset" w:sz="6" w:space="0" w:color="000000"/>
              <w:bottom w:val="outset" w:sz="6" w:space="0" w:color="000000"/>
              <w:right w:val="outset" w:sz="6" w:space="0" w:color="000000"/>
            </w:tcBorders>
          </w:tcPr>
          <w:p w14:paraId="3FB2C766" w14:textId="20094F91" w:rsidR="008548E3" w:rsidRPr="004F1C42" w:rsidRDefault="008548E3" w:rsidP="008548E3">
            <w:pPr>
              <w:pStyle w:val="NormalnyWeb"/>
              <w:jc w:val="center"/>
              <w:rPr>
                <w:rFonts w:asciiTheme="minorHAnsi" w:hAnsiTheme="minorHAnsi" w:cstheme="minorHAnsi"/>
                <w:b/>
                <w:bCs/>
              </w:rPr>
            </w:pPr>
          </w:p>
        </w:tc>
        <w:tc>
          <w:tcPr>
            <w:tcW w:w="1241" w:type="dxa"/>
            <w:tcBorders>
              <w:top w:val="outset" w:sz="6" w:space="0" w:color="000000"/>
              <w:left w:val="outset" w:sz="6" w:space="0" w:color="000000"/>
              <w:bottom w:val="outset" w:sz="6" w:space="0" w:color="000000"/>
              <w:right w:val="outset" w:sz="6" w:space="0" w:color="000000"/>
            </w:tcBorders>
          </w:tcPr>
          <w:p w14:paraId="4898759C" w14:textId="5ECE0100" w:rsidR="008548E3" w:rsidRPr="004F1C42" w:rsidRDefault="008548E3" w:rsidP="008548E3">
            <w:pPr>
              <w:pStyle w:val="NormalnyWeb"/>
              <w:jc w:val="center"/>
              <w:rPr>
                <w:rFonts w:asciiTheme="minorHAnsi" w:hAnsiTheme="minorHAnsi" w:cstheme="minorHAnsi"/>
                <w:b/>
                <w:bCs/>
              </w:rPr>
            </w:pPr>
          </w:p>
        </w:tc>
      </w:tr>
      <w:tr w:rsidR="00B22A75" w:rsidRPr="004F1C42" w14:paraId="425B2932"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616D9B9" w14:textId="3694A3EB" w:rsidR="00B22A75" w:rsidRPr="004F1C42" w:rsidRDefault="00B22A75" w:rsidP="00B22A75">
            <w:pPr>
              <w:pStyle w:val="NormalnyWeb"/>
              <w:jc w:val="center"/>
              <w:rPr>
                <w:rFonts w:asciiTheme="minorHAnsi" w:hAnsiTheme="minorHAnsi" w:cstheme="minorHAnsi"/>
                <w:b/>
                <w:bCs/>
              </w:rPr>
            </w:pPr>
            <w:r>
              <w:rPr>
                <w:rFonts w:asciiTheme="minorHAnsi" w:hAnsiTheme="minorHAnsi" w:cstheme="minorHAnsi"/>
                <w:b/>
                <w:bCs/>
              </w:rPr>
              <w:lastRenderedPageBreak/>
              <w:t>853</w:t>
            </w:r>
          </w:p>
        </w:tc>
        <w:tc>
          <w:tcPr>
            <w:tcW w:w="184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15AB7383" w14:textId="390532AE" w:rsidR="00B22A75" w:rsidRPr="004F1C42" w:rsidRDefault="00B22A75" w:rsidP="00B22A75">
            <w:pPr>
              <w:pStyle w:val="NormalnyWeb"/>
              <w:jc w:val="center"/>
              <w:rPr>
                <w:rFonts w:asciiTheme="minorHAnsi" w:hAnsiTheme="minorHAnsi" w:cstheme="minorHAnsi"/>
                <w:b/>
                <w:bCs/>
              </w:rPr>
            </w:pPr>
          </w:p>
        </w:tc>
        <w:tc>
          <w:tcPr>
            <w:tcW w:w="742"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D7B323E" w14:textId="77777777" w:rsidR="00B22A75" w:rsidRPr="004F1C42" w:rsidRDefault="00B22A75" w:rsidP="00B22A75">
            <w:pPr>
              <w:pStyle w:val="NormalnyWeb"/>
              <w:jc w:val="center"/>
              <w:rPr>
                <w:rFonts w:asciiTheme="minorHAnsi" w:hAnsiTheme="minorHAnsi" w:cstheme="minorHAnsi"/>
                <w:b/>
                <w:bCs/>
              </w:rPr>
            </w:pPr>
          </w:p>
        </w:tc>
        <w:tc>
          <w:tcPr>
            <w:tcW w:w="222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2A436392" w14:textId="3AF7F386" w:rsidR="00B22A75" w:rsidRPr="004F1C42" w:rsidRDefault="00B22A75" w:rsidP="00B22A75">
            <w:pPr>
              <w:pStyle w:val="NormalnyWeb"/>
              <w:rPr>
                <w:rFonts w:asciiTheme="minorHAnsi" w:hAnsiTheme="minorHAnsi" w:cstheme="minorHAnsi"/>
                <w:b/>
                <w:bCs/>
              </w:rPr>
            </w:pPr>
            <w:r>
              <w:rPr>
                <w:rFonts w:asciiTheme="minorHAnsi" w:hAnsiTheme="minorHAnsi" w:cstheme="minorHAnsi"/>
                <w:b/>
                <w:bCs/>
              </w:rPr>
              <w:t>Pozostałe zadania w zakresie polityki społecznej</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764F9301" w14:textId="353769DB" w:rsidR="00B22A75" w:rsidRPr="00C71B43" w:rsidRDefault="00B22A75" w:rsidP="00B22A75">
            <w:pPr>
              <w:jc w:val="center"/>
              <w:rPr>
                <w:rFonts w:asciiTheme="minorHAnsi" w:hAnsiTheme="minorHAnsi" w:cstheme="minorHAnsi"/>
                <w:b/>
                <w:bCs/>
              </w:rPr>
            </w:pPr>
            <w:r w:rsidRPr="00B22A75">
              <w:rPr>
                <w:rFonts w:asciiTheme="minorHAnsi" w:hAnsiTheme="minorHAnsi" w:cstheme="minorHAnsi"/>
                <w:b/>
                <w:bCs/>
              </w:rPr>
              <w:t>9.690,00</w:t>
            </w:r>
          </w:p>
        </w:tc>
        <w:tc>
          <w:tcPr>
            <w:tcW w:w="1435"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65C78BB1" w14:textId="29E4CE9A" w:rsidR="00B22A75" w:rsidRPr="00C71B43" w:rsidRDefault="00B22A75" w:rsidP="00B22A75">
            <w:pPr>
              <w:jc w:val="center"/>
              <w:rPr>
                <w:rFonts w:asciiTheme="minorHAnsi" w:hAnsiTheme="minorHAnsi" w:cstheme="minorHAnsi"/>
                <w:b/>
                <w:bCs/>
              </w:rPr>
            </w:pPr>
            <w:r w:rsidRPr="00B22A75">
              <w:rPr>
                <w:rFonts w:asciiTheme="minorHAnsi" w:hAnsiTheme="minorHAnsi" w:cstheme="minorHAnsi"/>
                <w:b/>
                <w:bCs/>
              </w:rPr>
              <w:t>8.670,00</w:t>
            </w:r>
          </w:p>
        </w:tc>
        <w:tc>
          <w:tcPr>
            <w:tcW w:w="1241"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14:paraId="3346E8BB" w14:textId="49D6ADD4" w:rsidR="00B22A75" w:rsidRPr="00C71B43" w:rsidRDefault="00B22A75" w:rsidP="00B22A75">
            <w:pPr>
              <w:jc w:val="center"/>
              <w:rPr>
                <w:rFonts w:asciiTheme="minorHAnsi" w:hAnsiTheme="minorHAnsi" w:cstheme="minorHAnsi"/>
                <w:b/>
                <w:bCs/>
              </w:rPr>
            </w:pPr>
            <w:r w:rsidRPr="00B22A75">
              <w:rPr>
                <w:rFonts w:asciiTheme="minorHAnsi" w:hAnsiTheme="minorHAnsi" w:cstheme="minorHAnsi"/>
                <w:b/>
                <w:bCs/>
              </w:rPr>
              <w:t>89,47</w:t>
            </w:r>
          </w:p>
        </w:tc>
      </w:tr>
      <w:tr w:rsidR="00B22A75" w:rsidRPr="004F1C42" w14:paraId="51E01D3D"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C283EE6" w14:textId="77777777"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F01F31E" w14:textId="6D6E96B8" w:rsidR="00B22A75" w:rsidRPr="004F1C42" w:rsidRDefault="00B22A75" w:rsidP="00B22A75">
            <w:pPr>
              <w:pStyle w:val="NormalnyWeb"/>
              <w:jc w:val="center"/>
              <w:rPr>
                <w:rFonts w:asciiTheme="minorHAnsi" w:hAnsiTheme="minorHAnsi" w:cstheme="minorHAnsi"/>
                <w:i/>
                <w:iCs/>
              </w:rPr>
            </w:pPr>
            <w:r>
              <w:rPr>
                <w:rFonts w:asciiTheme="minorHAnsi" w:hAnsiTheme="minorHAnsi" w:cstheme="minorHAnsi"/>
                <w:i/>
                <w:iCs/>
              </w:rPr>
              <w:t>85395</w:t>
            </w:r>
          </w:p>
        </w:tc>
        <w:tc>
          <w:tcPr>
            <w:tcW w:w="74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8D89F96" w14:textId="77777777" w:rsidR="00B22A75" w:rsidRPr="004F1C42" w:rsidRDefault="00B22A75" w:rsidP="00B22A75">
            <w:pPr>
              <w:pStyle w:val="NormalnyWeb"/>
              <w:jc w:val="center"/>
              <w:rPr>
                <w:rFonts w:asciiTheme="minorHAnsi" w:hAnsiTheme="minorHAnsi" w:cstheme="minorHAnsi"/>
                <w:i/>
                <w:iCs/>
              </w:rPr>
            </w:pPr>
          </w:p>
        </w:tc>
        <w:tc>
          <w:tcPr>
            <w:tcW w:w="22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96F2798" w14:textId="3EB563DA" w:rsidR="00B22A75" w:rsidRPr="004F1C42" w:rsidRDefault="00B22A75" w:rsidP="00B22A75">
            <w:pPr>
              <w:pStyle w:val="NormalnyWeb"/>
              <w:rPr>
                <w:rFonts w:asciiTheme="minorHAnsi" w:hAnsiTheme="minorHAnsi" w:cstheme="minorHAnsi"/>
                <w:i/>
                <w:iCs/>
              </w:rPr>
            </w:pPr>
            <w:r>
              <w:rPr>
                <w:rFonts w:asciiTheme="minorHAnsi" w:hAnsiTheme="minorHAnsi" w:cstheme="minorHAnsi"/>
                <w:i/>
                <w:iCs/>
              </w:rPr>
              <w:t>Pozostała działalność</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284EAD7D" w14:textId="4BD78D95" w:rsidR="00B22A75" w:rsidRPr="00C71B43" w:rsidRDefault="00B22A75" w:rsidP="00B22A75">
            <w:pPr>
              <w:jc w:val="center"/>
              <w:rPr>
                <w:rFonts w:asciiTheme="minorHAnsi" w:hAnsiTheme="minorHAnsi" w:cstheme="minorHAnsi"/>
                <w:i/>
                <w:iCs/>
              </w:rPr>
            </w:pPr>
            <w:r w:rsidRPr="00B22A75">
              <w:rPr>
                <w:rFonts w:asciiTheme="minorHAnsi" w:hAnsiTheme="minorHAnsi" w:cstheme="minorHAnsi"/>
                <w:i/>
                <w:iCs/>
              </w:rPr>
              <w:t>9.690,00</w:t>
            </w:r>
          </w:p>
        </w:tc>
        <w:tc>
          <w:tcPr>
            <w:tcW w:w="1435"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D6261E2" w14:textId="275F78BA" w:rsidR="00B22A75" w:rsidRPr="00C71B43" w:rsidRDefault="00B22A75" w:rsidP="00B22A75">
            <w:pPr>
              <w:jc w:val="center"/>
              <w:rPr>
                <w:rFonts w:asciiTheme="minorHAnsi" w:hAnsiTheme="minorHAnsi" w:cstheme="minorHAnsi"/>
                <w:i/>
                <w:iCs/>
              </w:rPr>
            </w:pPr>
            <w:r w:rsidRPr="00B22A75">
              <w:rPr>
                <w:rFonts w:asciiTheme="minorHAnsi" w:hAnsiTheme="minorHAnsi" w:cstheme="minorHAnsi"/>
                <w:i/>
                <w:iCs/>
              </w:rPr>
              <w:t>8.670,00</w:t>
            </w:r>
          </w:p>
        </w:tc>
        <w:tc>
          <w:tcPr>
            <w:tcW w:w="124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72521442" w14:textId="14A74B1E" w:rsidR="00B22A75" w:rsidRPr="00C71B43" w:rsidRDefault="00B22A75" w:rsidP="00B22A75">
            <w:pPr>
              <w:jc w:val="center"/>
              <w:rPr>
                <w:rFonts w:asciiTheme="minorHAnsi" w:hAnsiTheme="minorHAnsi" w:cstheme="minorHAnsi"/>
                <w:i/>
                <w:iCs/>
              </w:rPr>
            </w:pPr>
            <w:r w:rsidRPr="00B22A75">
              <w:rPr>
                <w:rFonts w:asciiTheme="minorHAnsi" w:hAnsiTheme="minorHAnsi" w:cstheme="minorHAnsi"/>
                <w:i/>
                <w:iCs/>
              </w:rPr>
              <w:t>89,47</w:t>
            </w:r>
          </w:p>
        </w:tc>
      </w:tr>
      <w:tr w:rsidR="00B22A75" w:rsidRPr="004F1C42" w14:paraId="464AF7E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74EDB507" w14:textId="000D9B30"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E46BF48" w14:textId="379C3E44" w:rsidR="00B22A75" w:rsidRPr="004F1C42" w:rsidRDefault="00B22A75" w:rsidP="00B22A75">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5B25232B" w14:textId="0AF02848" w:rsidR="00B22A75" w:rsidRPr="004F1C42" w:rsidRDefault="00B22A75" w:rsidP="00B22A75">
            <w:pPr>
              <w:pStyle w:val="NormalnyWeb"/>
              <w:jc w:val="center"/>
              <w:rPr>
                <w:rFonts w:asciiTheme="minorHAnsi" w:hAnsiTheme="minorHAnsi" w:cstheme="minorHAnsi"/>
              </w:rPr>
            </w:pPr>
            <w:r>
              <w:rPr>
                <w:rFonts w:asciiTheme="minorHAnsi" w:hAnsiTheme="minorHAnsi" w:cstheme="minorHAnsi"/>
              </w:rPr>
              <w:t>3110</w:t>
            </w:r>
          </w:p>
        </w:tc>
        <w:tc>
          <w:tcPr>
            <w:tcW w:w="2226" w:type="dxa"/>
            <w:tcBorders>
              <w:top w:val="outset" w:sz="6" w:space="0" w:color="000000"/>
              <w:left w:val="outset" w:sz="6" w:space="0" w:color="000000"/>
              <w:bottom w:val="outset" w:sz="6" w:space="0" w:color="000000"/>
              <w:right w:val="outset" w:sz="6" w:space="0" w:color="000000"/>
            </w:tcBorders>
          </w:tcPr>
          <w:p w14:paraId="3AC305AF" w14:textId="7C9D4CFC" w:rsidR="00B22A75" w:rsidRPr="004F1C42" w:rsidRDefault="00B22A75" w:rsidP="00B22A75">
            <w:pPr>
              <w:pStyle w:val="NormalnyWeb"/>
              <w:rPr>
                <w:rFonts w:asciiTheme="minorHAnsi" w:hAnsiTheme="minorHAnsi" w:cstheme="minorHAnsi"/>
              </w:rPr>
            </w:pPr>
            <w:r>
              <w:rPr>
                <w:rFonts w:asciiTheme="minorHAnsi" w:hAnsiTheme="minorHAnsi" w:cstheme="minorHAnsi"/>
              </w:rPr>
              <w:t>Świadczenia społeczne</w:t>
            </w:r>
          </w:p>
        </w:tc>
        <w:tc>
          <w:tcPr>
            <w:tcW w:w="1435" w:type="dxa"/>
            <w:tcBorders>
              <w:top w:val="outset" w:sz="6" w:space="0" w:color="000000"/>
              <w:left w:val="outset" w:sz="6" w:space="0" w:color="000000"/>
              <w:bottom w:val="outset" w:sz="6" w:space="0" w:color="000000"/>
              <w:right w:val="outset" w:sz="6" w:space="0" w:color="000000"/>
            </w:tcBorders>
          </w:tcPr>
          <w:p w14:paraId="66BDD4FA" w14:textId="0D0AD60C" w:rsidR="00B22A75" w:rsidRPr="004F1C42" w:rsidRDefault="00B22A75" w:rsidP="00B22A75">
            <w:pPr>
              <w:jc w:val="center"/>
              <w:rPr>
                <w:rFonts w:asciiTheme="minorHAnsi" w:hAnsiTheme="minorHAnsi" w:cstheme="minorHAnsi"/>
              </w:rPr>
            </w:pPr>
            <w:r>
              <w:rPr>
                <w:rFonts w:asciiTheme="minorHAnsi" w:hAnsiTheme="minorHAnsi" w:cstheme="minorHAnsi"/>
              </w:rPr>
              <w:t>9.500,00</w:t>
            </w:r>
          </w:p>
        </w:tc>
        <w:tc>
          <w:tcPr>
            <w:tcW w:w="1435" w:type="dxa"/>
            <w:tcBorders>
              <w:top w:val="outset" w:sz="6" w:space="0" w:color="000000"/>
              <w:left w:val="outset" w:sz="6" w:space="0" w:color="000000"/>
              <w:bottom w:val="outset" w:sz="6" w:space="0" w:color="000000"/>
              <w:right w:val="outset" w:sz="6" w:space="0" w:color="000000"/>
            </w:tcBorders>
          </w:tcPr>
          <w:p w14:paraId="1BA062D3" w14:textId="1C76285D" w:rsidR="00B22A75" w:rsidRPr="004F1C42" w:rsidRDefault="00B22A75" w:rsidP="00B22A75">
            <w:pPr>
              <w:jc w:val="center"/>
              <w:rPr>
                <w:rFonts w:asciiTheme="minorHAnsi" w:hAnsiTheme="minorHAnsi" w:cstheme="minorHAnsi"/>
              </w:rPr>
            </w:pPr>
            <w:r>
              <w:rPr>
                <w:rFonts w:asciiTheme="minorHAnsi" w:hAnsiTheme="minorHAnsi" w:cstheme="minorHAnsi"/>
              </w:rPr>
              <w:t>8.500,00</w:t>
            </w:r>
          </w:p>
        </w:tc>
        <w:tc>
          <w:tcPr>
            <w:tcW w:w="1241" w:type="dxa"/>
            <w:tcBorders>
              <w:top w:val="outset" w:sz="6" w:space="0" w:color="000000"/>
              <w:left w:val="outset" w:sz="6" w:space="0" w:color="000000"/>
              <w:bottom w:val="outset" w:sz="6" w:space="0" w:color="000000"/>
              <w:right w:val="outset" w:sz="6" w:space="0" w:color="000000"/>
            </w:tcBorders>
          </w:tcPr>
          <w:p w14:paraId="72FBF09F" w14:textId="0721E4F7" w:rsidR="00B22A75" w:rsidRPr="004F1C42" w:rsidRDefault="00B22A75" w:rsidP="00B22A75">
            <w:pPr>
              <w:jc w:val="center"/>
              <w:rPr>
                <w:rFonts w:asciiTheme="minorHAnsi" w:hAnsiTheme="minorHAnsi" w:cstheme="minorHAnsi"/>
              </w:rPr>
            </w:pPr>
            <w:r>
              <w:rPr>
                <w:rFonts w:asciiTheme="minorHAnsi" w:hAnsiTheme="minorHAnsi" w:cstheme="minorHAnsi"/>
              </w:rPr>
              <w:t>89,47</w:t>
            </w:r>
          </w:p>
        </w:tc>
      </w:tr>
      <w:tr w:rsidR="00B22A75" w:rsidRPr="004F1C42" w14:paraId="3FE21347"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16EDB4A7" w14:textId="77777777"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383822A4" w14:textId="77777777" w:rsidR="00B22A75" w:rsidRPr="004F1C42" w:rsidRDefault="00B22A75" w:rsidP="00B22A75">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5C95BB5A" w14:textId="14D594F3" w:rsidR="00B22A75" w:rsidRPr="004E1608" w:rsidRDefault="00B22A75" w:rsidP="00B22A75">
            <w:pPr>
              <w:pStyle w:val="NormalnyWeb"/>
              <w:jc w:val="center"/>
              <w:rPr>
                <w:rFonts w:asciiTheme="minorHAnsi" w:hAnsiTheme="minorHAnsi" w:cstheme="minorHAnsi"/>
              </w:rPr>
            </w:pPr>
            <w:r>
              <w:rPr>
                <w:rFonts w:asciiTheme="minorHAnsi" w:hAnsiTheme="minorHAnsi" w:cstheme="minorHAnsi"/>
              </w:rPr>
              <w:t>4210</w:t>
            </w:r>
          </w:p>
        </w:tc>
        <w:tc>
          <w:tcPr>
            <w:tcW w:w="2226" w:type="dxa"/>
            <w:tcBorders>
              <w:top w:val="outset" w:sz="6" w:space="0" w:color="000000"/>
              <w:left w:val="outset" w:sz="6" w:space="0" w:color="000000"/>
              <w:bottom w:val="outset" w:sz="6" w:space="0" w:color="000000"/>
              <w:right w:val="outset" w:sz="6" w:space="0" w:color="000000"/>
            </w:tcBorders>
          </w:tcPr>
          <w:p w14:paraId="77415A5D" w14:textId="3D29ACA5" w:rsidR="00B22A75" w:rsidRPr="004E1608" w:rsidRDefault="00B22A75" w:rsidP="00B22A75">
            <w:pPr>
              <w:pStyle w:val="NormalnyWeb"/>
              <w:rPr>
                <w:rFonts w:asciiTheme="minorHAnsi" w:hAnsiTheme="minorHAnsi" w:cstheme="minorHAnsi"/>
              </w:rPr>
            </w:pPr>
            <w:r>
              <w:rPr>
                <w:rFonts w:asciiTheme="minorHAnsi" w:hAnsiTheme="minorHAnsi" w:cstheme="minorHAnsi"/>
              </w:rPr>
              <w:t>Zakup materiałów i wyposażenia</w:t>
            </w:r>
          </w:p>
        </w:tc>
        <w:tc>
          <w:tcPr>
            <w:tcW w:w="1435" w:type="dxa"/>
            <w:tcBorders>
              <w:top w:val="outset" w:sz="6" w:space="0" w:color="000000"/>
              <w:left w:val="outset" w:sz="6" w:space="0" w:color="000000"/>
              <w:bottom w:val="outset" w:sz="6" w:space="0" w:color="000000"/>
              <w:right w:val="outset" w:sz="6" w:space="0" w:color="000000"/>
            </w:tcBorders>
          </w:tcPr>
          <w:p w14:paraId="2134867E" w14:textId="7253FA2C" w:rsidR="00B22A75" w:rsidRDefault="00B22A75" w:rsidP="00B22A75">
            <w:pPr>
              <w:jc w:val="center"/>
              <w:rPr>
                <w:rFonts w:asciiTheme="minorHAnsi" w:hAnsiTheme="minorHAnsi" w:cstheme="minorHAnsi"/>
              </w:rPr>
            </w:pPr>
            <w:r>
              <w:rPr>
                <w:rFonts w:asciiTheme="minorHAnsi" w:hAnsiTheme="minorHAnsi" w:cstheme="minorHAnsi"/>
              </w:rPr>
              <w:t>60,00</w:t>
            </w:r>
          </w:p>
        </w:tc>
        <w:tc>
          <w:tcPr>
            <w:tcW w:w="1435" w:type="dxa"/>
            <w:tcBorders>
              <w:top w:val="outset" w:sz="6" w:space="0" w:color="000000"/>
              <w:left w:val="outset" w:sz="6" w:space="0" w:color="000000"/>
              <w:bottom w:val="outset" w:sz="6" w:space="0" w:color="000000"/>
              <w:right w:val="outset" w:sz="6" w:space="0" w:color="000000"/>
            </w:tcBorders>
          </w:tcPr>
          <w:p w14:paraId="7718480B" w14:textId="5E56D18F" w:rsidR="00B22A75" w:rsidRDefault="00B22A75" w:rsidP="00B22A75">
            <w:pPr>
              <w:jc w:val="center"/>
              <w:rPr>
                <w:rFonts w:asciiTheme="minorHAnsi" w:hAnsiTheme="minorHAnsi" w:cstheme="minorHAnsi"/>
              </w:rPr>
            </w:pPr>
            <w:r>
              <w:rPr>
                <w:rFonts w:asciiTheme="minorHAnsi" w:hAnsiTheme="minorHAnsi" w:cstheme="minorHAnsi"/>
              </w:rPr>
              <w:t>60,00</w:t>
            </w:r>
          </w:p>
        </w:tc>
        <w:tc>
          <w:tcPr>
            <w:tcW w:w="1241" w:type="dxa"/>
            <w:tcBorders>
              <w:top w:val="outset" w:sz="6" w:space="0" w:color="000000"/>
              <w:left w:val="outset" w:sz="6" w:space="0" w:color="000000"/>
              <w:bottom w:val="outset" w:sz="6" w:space="0" w:color="000000"/>
              <w:right w:val="outset" w:sz="6" w:space="0" w:color="000000"/>
            </w:tcBorders>
          </w:tcPr>
          <w:p w14:paraId="7990B7A4" w14:textId="2B53C2EA" w:rsidR="00B22A75" w:rsidRDefault="00B22A75" w:rsidP="00B22A75">
            <w:pPr>
              <w:jc w:val="center"/>
              <w:rPr>
                <w:rFonts w:asciiTheme="minorHAnsi" w:hAnsiTheme="minorHAnsi" w:cstheme="minorHAnsi"/>
              </w:rPr>
            </w:pPr>
            <w:r>
              <w:rPr>
                <w:rFonts w:asciiTheme="minorHAnsi" w:hAnsiTheme="minorHAnsi" w:cstheme="minorHAnsi"/>
              </w:rPr>
              <w:t>100,00</w:t>
            </w:r>
          </w:p>
        </w:tc>
      </w:tr>
      <w:tr w:rsidR="00B22A75" w:rsidRPr="004F1C42" w14:paraId="7E739BAF"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6F941586" w14:textId="77777777"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1F0A9E95" w14:textId="77777777" w:rsidR="00B22A75" w:rsidRPr="004F1C42" w:rsidRDefault="00B22A75" w:rsidP="00B22A75">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757278FE" w14:textId="116539BD" w:rsidR="00B22A75" w:rsidRPr="004E1608" w:rsidRDefault="00B22A75" w:rsidP="00B22A75">
            <w:pPr>
              <w:pStyle w:val="NormalnyWeb"/>
              <w:jc w:val="center"/>
              <w:rPr>
                <w:rFonts w:asciiTheme="minorHAnsi" w:hAnsiTheme="minorHAnsi" w:cstheme="minorHAnsi"/>
              </w:rPr>
            </w:pPr>
            <w:r>
              <w:rPr>
                <w:rFonts w:asciiTheme="minorHAnsi" w:hAnsiTheme="minorHAnsi" w:cstheme="minorHAnsi"/>
              </w:rPr>
              <w:t>4300</w:t>
            </w:r>
          </w:p>
        </w:tc>
        <w:tc>
          <w:tcPr>
            <w:tcW w:w="2226" w:type="dxa"/>
            <w:tcBorders>
              <w:top w:val="outset" w:sz="6" w:space="0" w:color="000000"/>
              <w:left w:val="outset" w:sz="6" w:space="0" w:color="000000"/>
              <w:bottom w:val="outset" w:sz="6" w:space="0" w:color="000000"/>
              <w:right w:val="outset" w:sz="6" w:space="0" w:color="000000"/>
            </w:tcBorders>
          </w:tcPr>
          <w:p w14:paraId="43989153" w14:textId="7B0FCBE3" w:rsidR="00B22A75" w:rsidRPr="004E1608" w:rsidRDefault="00B22A75" w:rsidP="00B22A75">
            <w:pPr>
              <w:pStyle w:val="NormalnyWeb"/>
              <w:rPr>
                <w:rFonts w:asciiTheme="minorHAnsi" w:hAnsiTheme="minorHAnsi" w:cstheme="minorHAnsi"/>
              </w:rPr>
            </w:pPr>
            <w:r>
              <w:rPr>
                <w:rFonts w:asciiTheme="minorHAnsi" w:hAnsiTheme="minorHAnsi" w:cstheme="minorHAnsi"/>
              </w:rPr>
              <w:t>Zakup usług pozostałych</w:t>
            </w:r>
          </w:p>
        </w:tc>
        <w:tc>
          <w:tcPr>
            <w:tcW w:w="1435" w:type="dxa"/>
            <w:tcBorders>
              <w:top w:val="outset" w:sz="6" w:space="0" w:color="000000"/>
              <w:left w:val="outset" w:sz="6" w:space="0" w:color="000000"/>
              <w:bottom w:val="outset" w:sz="6" w:space="0" w:color="000000"/>
              <w:right w:val="outset" w:sz="6" w:space="0" w:color="000000"/>
            </w:tcBorders>
          </w:tcPr>
          <w:p w14:paraId="4F0BEA1A" w14:textId="67E4FC3E" w:rsidR="00B22A75" w:rsidRDefault="00B22A75" w:rsidP="00B22A75">
            <w:pPr>
              <w:jc w:val="center"/>
              <w:rPr>
                <w:rFonts w:asciiTheme="minorHAnsi" w:hAnsiTheme="minorHAnsi" w:cstheme="minorHAnsi"/>
              </w:rPr>
            </w:pPr>
            <w:r>
              <w:rPr>
                <w:rFonts w:asciiTheme="minorHAnsi" w:hAnsiTheme="minorHAnsi" w:cstheme="minorHAnsi"/>
              </w:rPr>
              <w:t>130,00</w:t>
            </w:r>
          </w:p>
        </w:tc>
        <w:tc>
          <w:tcPr>
            <w:tcW w:w="1435" w:type="dxa"/>
            <w:tcBorders>
              <w:top w:val="outset" w:sz="6" w:space="0" w:color="000000"/>
              <w:left w:val="outset" w:sz="6" w:space="0" w:color="000000"/>
              <w:bottom w:val="outset" w:sz="6" w:space="0" w:color="000000"/>
              <w:right w:val="outset" w:sz="6" w:space="0" w:color="000000"/>
            </w:tcBorders>
          </w:tcPr>
          <w:p w14:paraId="1720D631" w14:textId="024909AE" w:rsidR="00B22A75" w:rsidRDefault="00B22A75" w:rsidP="00B22A75">
            <w:pPr>
              <w:jc w:val="center"/>
              <w:rPr>
                <w:rFonts w:asciiTheme="minorHAnsi" w:hAnsiTheme="minorHAnsi" w:cstheme="minorHAnsi"/>
              </w:rPr>
            </w:pPr>
            <w:r>
              <w:rPr>
                <w:rFonts w:asciiTheme="minorHAnsi" w:hAnsiTheme="minorHAnsi" w:cstheme="minorHAnsi"/>
              </w:rPr>
              <w:t>110,00</w:t>
            </w:r>
          </w:p>
        </w:tc>
        <w:tc>
          <w:tcPr>
            <w:tcW w:w="1241" w:type="dxa"/>
            <w:tcBorders>
              <w:top w:val="outset" w:sz="6" w:space="0" w:color="000000"/>
              <w:left w:val="outset" w:sz="6" w:space="0" w:color="000000"/>
              <w:bottom w:val="outset" w:sz="6" w:space="0" w:color="000000"/>
              <w:right w:val="outset" w:sz="6" w:space="0" w:color="000000"/>
            </w:tcBorders>
          </w:tcPr>
          <w:p w14:paraId="61C5DB1C" w14:textId="4C77DDAA" w:rsidR="00B22A75" w:rsidRDefault="00B22A75" w:rsidP="00B22A75">
            <w:pPr>
              <w:jc w:val="center"/>
              <w:rPr>
                <w:rFonts w:asciiTheme="minorHAnsi" w:hAnsiTheme="minorHAnsi" w:cstheme="minorHAnsi"/>
              </w:rPr>
            </w:pPr>
            <w:r>
              <w:rPr>
                <w:rFonts w:asciiTheme="minorHAnsi" w:hAnsiTheme="minorHAnsi" w:cstheme="minorHAnsi"/>
              </w:rPr>
              <w:t>84,62</w:t>
            </w:r>
          </w:p>
        </w:tc>
      </w:tr>
      <w:tr w:rsidR="00B22A75" w:rsidRPr="004F1C42" w14:paraId="175075D1" w14:textId="77777777" w:rsidTr="007F157A">
        <w:trPr>
          <w:tblCellSpacing w:w="0" w:type="dxa"/>
        </w:trPr>
        <w:tc>
          <w:tcPr>
            <w:tcW w:w="697" w:type="dxa"/>
            <w:tcBorders>
              <w:top w:val="outset" w:sz="6" w:space="0" w:color="000000"/>
              <w:left w:val="outset" w:sz="6" w:space="0" w:color="000000"/>
              <w:bottom w:val="outset" w:sz="6" w:space="0" w:color="000000"/>
              <w:right w:val="outset" w:sz="6" w:space="0" w:color="000000"/>
            </w:tcBorders>
          </w:tcPr>
          <w:p w14:paraId="5FC2E707" w14:textId="77777777" w:rsidR="00B22A75" w:rsidRPr="004F1C42" w:rsidRDefault="00B22A75" w:rsidP="00B22A75">
            <w:pPr>
              <w:pStyle w:val="NormalnyWeb"/>
              <w:jc w:val="center"/>
              <w:rPr>
                <w:rFonts w:asciiTheme="minorHAnsi" w:hAnsiTheme="minorHAnsi" w:cstheme="minorHAnsi"/>
              </w:rPr>
            </w:pPr>
          </w:p>
        </w:tc>
        <w:tc>
          <w:tcPr>
            <w:tcW w:w="1846" w:type="dxa"/>
            <w:tcBorders>
              <w:top w:val="outset" w:sz="6" w:space="0" w:color="000000"/>
              <w:left w:val="outset" w:sz="6" w:space="0" w:color="000000"/>
              <w:bottom w:val="outset" w:sz="6" w:space="0" w:color="000000"/>
              <w:right w:val="outset" w:sz="6" w:space="0" w:color="000000"/>
            </w:tcBorders>
          </w:tcPr>
          <w:p w14:paraId="5325CEC2" w14:textId="77777777" w:rsidR="00B22A75" w:rsidRPr="004F1C42" w:rsidRDefault="00B22A75" w:rsidP="00B22A75">
            <w:pPr>
              <w:pStyle w:val="NormalnyWeb"/>
              <w:jc w:val="center"/>
              <w:rPr>
                <w:rFonts w:asciiTheme="minorHAnsi" w:hAnsiTheme="minorHAnsi" w:cstheme="minorHAnsi"/>
              </w:rPr>
            </w:pPr>
          </w:p>
        </w:tc>
        <w:tc>
          <w:tcPr>
            <w:tcW w:w="742" w:type="dxa"/>
            <w:tcBorders>
              <w:top w:val="outset" w:sz="6" w:space="0" w:color="000000"/>
              <w:left w:val="outset" w:sz="6" w:space="0" w:color="000000"/>
              <w:bottom w:val="outset" w:sz="6" w:space="0" w:color="000000"/>
              <w:right w:val="outset" w:sz="6" w:space="0" w:color="000000"/>
            </w:tcBorders>
          </w:tcPr>
          <w:p w14:paraId="6C79D2CC" w14:textId="604A5D0D" w:rsidR="00B22A75" w:rsidRPr="004E1608" w:rsidRDefault="00B22A75" w:rsidP="00B22A75">
            <w:pPr>
              <w:pStyle w:val="NormalnyWeb"/>
              <w:jc w:val="center"/>
              <w:rPr>
                <w:rFonts w:asciiTheme="minorHAnsi" w:hAnsiTheme="minorHAnsi" w:cstheme="minorHAnsi"/>
              </w:rPr>
            </w:pPr>
          </w:p>
        </w:tc>
        <w:tc>
          <w:tcPr>
            <w:tcW w:w="2226" w:type="dxa"/>
            <w:tcBorders>
              <w:top w:val="outset" w:sz="6" w:space="0" w:color="000000"/>
              <w:left w:val="outset" w:sz="6" w:space="0" w:color="000000"/>
              <w:bottom w:val="outset" w:sz="6" w:space="0" w:color="000000"/>
              <w:right w:val="outset" w:sz="6" w:space="0" w:color="000000"/>
            </w:tcBorders>
          </w:tcPr>
          <w:p w14:paraId="1898D2A6" w14:textId="45F19768" w:rsidR="00B22A75" w:rsidRPr="004E1608" w:rsidRDefault="00B22A75" w:rsidP="00B22A75">
            <w:pPr>
              <w:pStyle w:val="NormalnyWeb"/>
              <w:rPr>
                <w:rFonts w:asciiTheme="minorHAnsi" w:hAnsiTheme="minorHAnsi" w:cstheme="minorHAnsi"/>
              </w:rPr>
            </w:pPr>
          </w:p>
        </w:tc>
        <w:tc>
          <w:tcPr>
            <w:tcW w:w="1435" w:type="dxa"/>
            <w:tcBorders>
              <w:top w:val="outset" w:sz="6" w:space="0" w:color="000000"/>
              <w:left w:val="outset" w:sz="6" w:space="0" w:color="000000"/>
              <w:bottom w:val="outset" w:sz="6" w:space="0" w:color="000000"/>
              <w:right w:val="outset" w:sz="6" w:space="0" w:color="000000"/>
            </w:tcBorders>
          </w:tcPr>
          <w:p w14:paraId="39D5EB91" w14:textId="279AF045" w:rsidR="00B22A75" w:rsidRDefault="00B22A75" w:rsidP="00B22A75">
            <w:pPr>
              <w:jc w:val="center"/>
              <w:rPr>
                <w:rFonts w:asciiTheme="minorHAnsi" w:hAnsiTheme="minorHAnsi" w:cstheme="minorHAnsi"/>
              </w:rPr>
            </w:pPr>
          </w:p>
        </w:tc>
        <w:tc>
          <w:tcPr>
            <w:tcW w:w="1435" w:type="dxa"/>
            <w:tcBorders>
              <w:top w:val="outset" w:sz="6" w:space="0" w:color="000000"/>
              <w:left w:val="outset" w:sz="6" w:space="0" w:color="000000"/>
              <w:bottom w:val="outset" w:sz="6" w:space="0" w:color="000000"/>
              <w:right w:val="outset" w:sz="6" w:space="0" w:color="000000"/>
            </w:tcBorders>
          </w:tcPr>
          <w:p w14:paraId="5EBAFB88" w14:textId="1F0540FD" w:rsidR="00B22A75" w:rsidRDefault="00B22A75" w:rsidP="00B22A75">
            <w:pPr>
              <w:jc w:val="center"/>
              <w:rPr>
                <w:rFonts w:asciiTheme="minorHAnsi" w:hAnsiTheme="minorHAnsi" w:cstheme="minorHAnsi"/>
              </w:rPr>
            </w:pPr>
          </w:p>
        </w:tc>
        <w:tc>
          <w:tcPr>
            <w:tcW w:w="1241" w:type="dxa"/>
            <w:tcBorders>
              <w:top w:val="outset" w:sz="6" w:space="0" w:color="000000"/>
              <w:left w:val="outset" w:sz="6" w:space="0" w:color="000000"/>
              <w:bottom w:val="outset" w:sz="6" w:space="0" w:color="000000"/>
              <w:right w:val="outset" w:sz="6" w:space="0" w:color="000000"/>
            </w:tcBorders>
          </w:tcPr>
          <w:p w14:paraId="465072C9" w14:textId="7A6F6867" w:rsidR="00B22A75" w:rsidRDefault="00B22A75" w:rsidP="00B22A75">
            <w:pPr>
              <w:jc w:val="center"/>
              <w:rPr>
                <w:rFonts w:asciiTheme="minorHAnsi" w:hAnsiTheme="minorHAnsi" w:cstheme="minorHAnsi"/>
              </w:rPr>
            </w:pPr>
          </w:p>
        </w:tc>
      </w:tr>
    </w:tbl>
    <w:p w14:paraId="1568B0AF" w14:textId="77777777" w:rsidR="008B4B22" w:rsidRPr="004F1C42" w:rsidRDefault="008B4B22" w:rsidP="008B4B22">
      <w:pPr>
        <w:pStyle w:val="NormalnyWeb"/>
        <w:spacing w:before="0" w:beforeAutospacing="0" w:after="0" w:line="360" w:lineRule="auto"/>
        <w:jc w:val="both"/>
        <w:rPr>
          <w:rFonts w:asciiTheme="minorHAnsi" w:hAnsiTheme="minorHAnsi" w:cstheme="minorHAnsi"/>
          <w:color w:val="FF0000"/>
        </w:rPr>
      </w:pPr>
    </w:p>
    <w:p w14:paraId="6845919D" w14:textId="1501E8E9" w:rsidR="004C225D" w:rsidRPr="00E216A0" w:rsidRDefault="00AB3609" w:rsidP="00F3772B">
      <w:pPr>
        <w:pStyle w:val="NormalnyWeb"/>
        <w:spacing w:before="0" w:beforeAutospacing="0" w:after="0" w:line="360" w:lineRule="auto"/>
        <w:jc w:val="both"/>
        <w:rPr>
          <w:rFonts w:asciiTheme="minorHAnsi" w:hAnsiTheme="minorHAnsi" w:cstheme="minorHAnsi"/>
          <w:bCs/>
          <w:iCs/>
        </w:rPr>
      </w:pPr>
      <w:r w:rsidRPr="004F1C42">
        <w:rPr>
          <w:rFonts w:asciiTheme="minorHAnsi" w:hAnsiTheme="minorHAnsi" w:cstheme="minorHAnsi"/>
          <w:color w:val="FF0000"/>
        </w:rPr>
        <w:tab/>
      </w:r>
      <w:r w:rsidR="009C7174" w:rsidRPr="00E216A0">
        <w:rPr>
          <w:rFonts w:asciiTheme="minorHAnsi" w:hAnsiTheme="minorHAnsi" w:cstheme="minorHAnsi"/>
        </w:rPr>
        <w:t xml:space="preserve">Wysokość </w:t>
      </w:r>
      <w:r w:rsidR="00F3772B" w:rsidRPr="00E216A0">
        <w:rPr>
          <w:rFonts w:asciiTheme="minorHAnsi" w:hAnsiTheme="minorHAnsi" w:cstheme="minorHAnsi"/>
        </w:rPr>
        <w:t xml:space="preserve">planowanych środków i wydatków </w:t>
      </w:r>
      <w:r w:rsidR="004C225D" w:rsidRPr="00E216A0">
        <w:rPr>
          <w:rFonts w:asciiTheme="minorHAnsi" w:hAnsiTheme="minorHAnsi" w:cstheme="minorHAnsi"/>
        </w:rPr>
        <w:t>pochodząc</w:t>
      </w:r>
      <w:r w:rsidR="00F3772B" w:rsidRPr="00E216A0">
        <w:rPr>
          <w:rFonts w:asciiTheme="minorHAnsi" w:hAnsiTheme="minorHAnsi" w:cstheme="minorHAnsi"/>
        </w:rPr>
        <w:t>ych</w:t>
      </w:r>
      <w:r w:rsidR="004C225D" w:rsidRPr="00E216A0">
        <w:rPr>
          <w:rFonts w:asciiTheme="minorHAnsi" w:hAnsiTheme="minorHAnsi" w:cstheme="minorHAnsi"/>
        </w:rPr>
        <w:t xml:space="preserve"> z Funduszu Przeciwdziałania COVID-19 </w:t>
      </w:r>
      <w:r w:rsidR="00836C3C" w:rsidRPr="00E216A0">
        <w:rPr>
          <w:rFonts w:asciiTheme="minorHAnsi" w:hAnsiTheme="minorHAnsi" w:cstheme="minorHAnsi"/>
        </w:rPr>
        <w:t xml:space="preserve">w ramach </w:t>
      </w:r>
      <w:r w:rsidR="00F3772B" w:rsidRPr="00E216A0">
        <w:rPr>
          <w:rFonts w:asciiTheme="minorHAnsi" w:hAnsiTheme="minorHAnsi" w:cstheme="minorHAnsi"/>
        </w:rPr>
        <w:t>pozostałych zadań w zakresie</w:t>
      </w:r>
      <w:r w:rsidR="00836C3C" w:rsidRPr="00E216A0">
        <w:rPr>
          <w:rFonts w:asciiTheme="minorHAnsi" w:hAnsiTheme="minorHAnsi" w:cstheme="minorHAnsi"/>
        </w:rPr>
        <w:t xml:space="preserve"> </w:t>
      </w:r>
      <w:r w:rsidR="00F3772B" w:rsidRPr="00E216A0">
        <w:rPr>
          <w:rFonts w:asciiTheme="minorHAnsi" w:hAnsiTheme="minorHAnsi" w:cstheme="minorHAnsi"/>
        </w:rPr>
        <w:t>polityki</w:t>
      </w:r>
      <w:r w:rsidR="00836C3C" w:rsidRPr="00E216A0">
        <w:rPr>
          <w:rFonts w:asciiTheme="minorHAnsi" w:hAnsiTheme="minorHAnsi" w:cstheme="minorHAnsi"/>
        </w:rPr>
        <w:t xml:space="preserve"> społecznej </w:t>
      </w:r>
      <w:r w:rsidR="00C90030" w:rsidRPr="00E216A0">
        <w:rPr>
          <w:rFonts w:asciiTheme="minorHAnsi" w:hAnsiTheme="minorHAnsi" w:cstheme="minorHAnsi"/>
        </w:rPr>
        <w:t>przeznaczon</w:t>
      </w:r>
      <w:r w:rsidR="008B4771" w:rsidRPr="00E216A0">
        <w:rPr>
          <w:rFonts w:asciiTheme="minorHAnsi" w:hAnsiTheme="minorHAnsi" w:cstheme="minorHAnsi"/>
        </w:rPr>
        <w:t>a</w:t>
      </w:r>
      <w:r w:rsidR="00C90030" w:rsidRPr="00E216A0">
        <w:rPr>
          <w:rFonts w:asciiTheme="minorHAnsi" w:hAnsiTheme="minorHAnsi" w:cstheme="minorHAnsi"/>
        </w:rPr>
        <w:t xml:space="preserve"> na dodatki węglowe </w:t>
      </w:r>
      <w:r w:rsidR="008B4771" w:rsidRPr="00E216A0">
        <w:rPr>
          <w:rFonts w:asciiTheme="minorHAnsi" w:hAnsiTheme="minorHAnsi" w:cstheme="minorHAnsi"/>
        </w:rPr>
        <w:t xml:space="preserve">i elektryczne w 2023 roku </w:t>
      </w:r>
      <w:r w:rsidR="004C225D" w:rsidRPr="00E216A0">
        <w:rPr>
          <w:rFonts w:asciiTheme="minorHAnsi" w:hAnsiTheme="minorHAnsi" w:cstheme="minorHAnsi"/>
        </w:rPr>
        <w:t xml:space="preserve">wpłynęły w kwocie </w:t>
      </w:r>
      <w:r w:rsidR="008B4771" w:rsidRPr="00E216A0">
        <w:rPr>
          <w:rFonts w:asciiTheme="minorHAnsi" w:hAnsiTheme="minorHAnsi" w:cstheme="minorHAnsi"/>
        </w:rPr>
        <w:t>8.670,00</w:t>
      </w:r>
      <w:r w:rsidR="004C225D" w:rsidRPr="00E216A0">
        <w:rPr>
          <w:rFonts w:asciiTheme="minorHAnsi" w:hAnsiTheme="minorHAnsi" w:cstheme="minorHAnsi"/>
        </w:rPr>
        <w:t xml:space="preserve"> zł</w:t>
      </w:r>
      <w:r w:rsidR="00C90030" w:rsidRPr="00E216A0">
        <w:rPr>
          <w:rFonts w:asciiTheme="minorHAnsi" w:hAnsiTheme="minorHAnsi" w:cstheme="minorHAnsi"/>
        </w:rPr>
        <w:t xml:space="preserve">. </w:t>
      </w:r>
    </w:p>
    <w:p w14:paraId="3CC643C4" w14:textId="77777777" w:rsidR="00E216A0" w:rsidRPr="00E216A0" w:rsidRDefault="00C90030" w:rsidP="00E216A0">
      <w:pPr>
        <w:pStyle w:val="NormalnyWeb"/>
        <w:spacing w:before="0" w:beforeAutospacing="0" w:after="0" w:line="360" w:lineRule="auto"/>
        <w:jc w:val="both"/>
        <w:rPr>
          <w:rFonts w:asciiTheme="minorHAnsi" w:hAnsiTheme="minorHAnsi" w:cstheme="minorHAnsi"/>
        </w:rPr>
      </w:pPr>
      <w:r w:rsidRPr="00E216A0">
        <w:rPr>
          <w:rFonts w:asciiTheme="minorHAnsi" w:hAnsiTheme="minorHAnsi" w:cstheme="minorHAnsi"/>
        </w:rPr>
        <w:t xml:space="preserve">Środki zostały wydatkowane w </w:t>
      </w:r>
      <w:r w:rsidR="00E216A0" w:rsidRPr="00E216A0">
        <w:rPr>
          <w:rFonts w:asciiTheme="minorHAnsi" w:hAnsiTheme="minorHAnsi" w:cstheme="minorHAnsi"/>
        </w:rPr>
        <w:t>kwocie 8.670,00 zł. tj.:</w:t>
      </w:r>
    </w:p>
    <w:p w14:paraId="11ABF7F6" w14:textId="77777777" w:rsidR="00E216A0" w:rsidRPr="00E216A0" w:rsidRDefault="00E216A0" w:rsidP="00E216A0">
      <w:pPr>
        <w:pStyle w:val="NormalnyWeb"/>
        <w:spacing w:before="0" w:beforeAutospacing="0" w:after="0" w:line="360" w:lineRule="auto"/>
        <w:jc w:val="both"/>
        <w:rPr>
          <w:rFonts w:asciiTheme="minorHAnsi" w:hAnsiTheme="minorHAnsi" w:cstheme="minorHAnsi"/>
          <w:bCs/>
          <w:iCs/>
        </w:rPr>
      </w:pPr>
      <w:r w:rsidRPr="00E216A0">
        <w:rPr>
          <w:rFonts w:asciiTheme="minorHAnsi" w:hAnsiTheme="minorHAnsi" w:cstheme="minorHAnsi"/>
        </w:rPr>
        <w:t xml:space="preserve">- </w:t>
      </w:r>
      <w:r w:rsidRPr="00E216A0">
        <w:rPr>
          <w:rFonts w:asciiTheme="minorHAnsi" w:hAnsiTheme="minorHAnsi" w:cstheme="minorHAnsi"/>
          <w:bCs/>
          <w:iCs/>
        </w:rPr>
        <w:t xml:space="preserve"> na 5 dodatków elektrycznych i 1 dodatek węglowy wydatkowano kwotę 8.500,00 zł,</w:t>
      </w:r>
    </w:p>
    <w:p w14:paraId="77845A28" w14:textId="19903780" w:rsidR="00E216A0" w:rsidRPr="004C4FBB" w:rsidRDefault="00E216A0" w:rsidP="00E216A0">
      <w:pPr>
        <w:pStyle w:val="NormalnyWeb"/>
        <w:spacing w:before="0" w:beforeAutospacing="0" w:after="0" w:line="360" w:lineRule="auto"/>
        <w:jc w:val="both"/>
        <w:rPr>
          <w:rFonts w:asciiTheme="minorHAnsi" w:hAnsiTheme="minorHAnsi" w:cstheme="minorHAnsi"/>
          <w:bCs/>
          <w:iCs/>
        </w:rPr>
      </w:pPr>
      <w:r w:rsidRPr="00E216A0">
        <w:rPr>
          <w:rFonts w:asciiTheme="minorHAnsi" w:hAnsiTheme="minorHAnsi" w:cstheme="minorHAnsi"/>
          <w:bCs/>
          <w:iCs/>
        </w:rPr>
        <w:t xml:space="preserve">-  na  obsługę zadania tj. zakup materiałów i usług wydatkowano </w:t>
      </w:r>
      <w:r w:rsidRPr="004C4FBB">
        <w:rPr>
          <w:rFonts w:asciiTheme="minorHAnsi" w:hAnsiTheme="minorHAnsi" w:cstheme="minorHAnsi"/>
          <w:bCs/>
          <w:iCs/>
        </w:rPr>
        <w:t>170,00 zł</w:t>
      </w:r>
      <w:r>
        <w:rPr>
          <w:rFonts w:asciiTheme="minorHAnsi" w:hAnsiTheme="minorHAnsi" w:cstheme="minorHAnsi"/>
          <w:bCs/>
          <w:iCs/>
        </w:rPr>
        <w:t>.</w:t>
      </w:r>
    </w:p>
    <w:p w14:paraId="7642EC1E" w14:textId="2B83B2D5" w:rsidR="00C90030" w:rsidRPr="004F2F22" w:rsidRDefault="00C90030" w:rsidP="004C225D">
      <w:pPr>
        <w:pStyle w:val="NormalnyWeb"/>
        <w:spacing w:before="0" w:beforeAutospacing="0" w:after="0" w:line="360" w:lineRule="auto"/>
        <w:ind w:left="360"/>
        <w:jc w:val="both"/>
        <w:rPr>
          <w:rFonts w:asciiTheme="minorHAnsi" w:hAnsiTheme="minorHAnsi" w:cstheme="minorHAnsi"/>
          <w:color w:val="FF0000"/>
        </w:rPr>
      </w:pPr>
    </w:p>
    <w:p w14:paraId="4147A3AE" w14:textId="77777777" w:rsidR="00C42BCF" w:rsidRDefault="00C42BCF" w:rsidP="00C91838">
      <w:pPr>
        <w:pStyle w:val="NormalnyWeb"/>
        <w:spacing w:before="0" w:beforeAutospacing="0" w:after="0" w:line="360" w:lineRule="auto"/>
        <w:jc w:val="center"/>
        <w:rPr>
          <w:rFonts w:asciiTheme="minorHAnsi" w:hAnsiTheme="minorHAnsi" w:cstheme="minorHAnsi"/>
          <w:b/>
          <w:bCs/>
        </w:rPr>
      </w:pPr>
    </w:p>
    <w:p w14:paraId="08FC5629" w14:textId="0688984E" w:rsidR="00C91838" w:rsidRPr="004F1C42" w:rsidRDefault="00C91838" w:rsidP="00C91838">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lastRenderedPageBreak/>
        <w:t xml:space="preserve">Dochody i wydatki finansowane ze środków Funduszu </w:t>
      </w:r>
      <w:r>
        <w:rPr>
          <w:rFonts w:asciiTheme="minorHAnsi" w:hAnsiTheme="minorHAnsi" w:cstheme="minorHAnsi"/>
          <w:b/>
          <w:bCs/>
        </w:rPr>
        <w:t xml:space="preserve">Pomocy </w:t>
      </w:r>
      <w:r w:rsidRPr="004F1C42">
        <w:rPr>
          <w:rFonts w:asciiTheme="minorHAnsi" w:hAnsiTheme="minorHAnsi" w:cstheme="minorHAnsi"/>
          <w:b/>
          <w:bCs/>
        </w:rPr>
        <w:t xml:space="preserve"> </w:t>
      </w:r>
    </w:p>
    <w:p w14:paraId="53820DFA" w14:textId="4861B610" w:rsidR="00C91838" w:rsidRDefault="00C91838" w:rsidP="00C91838">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w:t>
      </w:r>
      <w:r w:rsidR="004F2F22">
        <w:rPr>
          <w:rFonts w:asciiTheme="minorHAnsi" w:hAnsiTheme="minorHAnsi" w:cstheme="minorHAnsi"/>
          <w:b/>
          <w:bCs/>
        </w:rPr>
        <w:t>3</w:t>
      </w:r>
      <w:r w:rsidRPr="004F1C42">
        <w:rPr>
          <w:rFonts w:asciiTheme="minorHAnsi" w:hAnsiTheme="minorHAnsi" w:cstheme="minorHAnsi"/>
          <w:b/>
          <w:bCs/>
        </w:rPr>
        <w:t xml:space="preserve"> roku</w:t>
      </w:r>
      <w:r>
        <w:rPr>
          <w:rFonts w:asciiTheme="minorHAnsi" w:hAnsiTheme="minorHAnsi" w:cstheme="minorHAnsi"/>
          <w:b/>
          <w:bCs/>
        </w:rPr>
        <w:t xml:space="preserve"> w związku z konfliktem zbrojnym na terytorium Ukrainy</w:t>
      </w:r>
    </w:p>
    <w:p w14:paraId="411C2073" w14:textId="211206C7" w:rsidR="00015AFF" w:rsidRPr="00825EA9" w:rsidRDefault="00015AFF" w:rsidP="00015AFF">
      <w:pPr>
        <w:spacing w:line="360" w:lineRule="auto"/>
        <w:jc w:val="both"/>
        <w:rPr>
          <w:rFonts w:cstheme="minorHAnsi"/>
        </w:rPr>
      </w:pPr>
    </w:p>
    <w:tbl>
      <w:tblPr>
        <w:tblStyle w:val="Tabela-Siatka"/>
        <w:tblW w:w="12394" w:type="dxa"/>
        <w:tblLook w:val="04A0" w:firstRow="1" w:lastRow="0" w:firstColumn="1" w:lastColumn="0" w:noHBand="0" w:noVBand="1"/>
      </w:tblPr>
      <w:tblGrid>
        <w:gridCol w:w="867"/>
        <w:gridCol w:w="1110"/>
        <w:gridCol w:w="760"/>
        <w:gridCol w:w="2781"/>
        <w:gridCol w:w="1383"/>
        <w:gridCol w:w="1390"/>
        <w:gridCol w:w="1337"/>
        <w:gridCol w:w="1383"/>
        <w:gridCol w:w="1383"/>
      </w:tblGrid>
      <w:tr w:rsidR="00015AFF" w:rsidRPr="00825EA9" w14:paraId="745B7C34" w14:textId="16EADDD0" w:rsidTr="00D92C7B">
        <w:trPr>
          <w:gridAfter w:val="2"/>
          <w:wAfter w:w="2766" w:type="dxa"/>
        </w:trPr>
        <w:tc>
          <w:tcPr>
            <w:tcW w:w="867" w:type="dxa"/>
          </w:tcPr>
          <w:p w14:paraId="2BF421F5"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Dział</w:t>
            </w:r>
          </w:p>
        </w:tc>
        <w:tc>
          <w:tcPr>
            <w:tcW w:w="1110" w:type="dxa"/>
          </w:tcPr>
          <w:p w14:paraId="4FC76C93"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Rozdział</w:t>
            </w:r>
          </w:p>
        </w:tc>
        <w:tc>
          <w:tcPr>
            <w:tcW w:w="760" w:type="dxa"/>
          </w:tcPr>
          <w:p w14:paraId="309D2290"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w:t>
            </w:r>
          </w:p>
        </w:tc>
        <w:tc>
          <w:tcPr>
            <w:tcW w:w="2781" w:type="dxa"/>
          </w:tcPr>
          <w:p w14:paraId="1743BC04" w14:textId="77777777"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bCs/>
              </w:rPr>
              <w:t>Nazwa zadania</w:t>
            </w:r>
          </w:p>
        </w:tc>
        <w:tc>
          <w:tcPr>
            <w:tcW w:w="1383" w:type="dxa"/>
          </w:tcPr>
          <w:p w14:paraId="024D007B" w14:textId="77777777" w:rsidR="00015AFF" w:rsidRPr="001A148C" w:rsidRDefault="00015AFF" w:rsidP="00015AFF">
            <w:pPr>
              <w:pStyle w:val="Nagwek3"/>
              <w:rPr>
                <w:rFonts w:asciiTheme="minorHAnsi" w:hAnsiTheme="minorHAnsi" w:cstheme="minorHAnsi"/>
                <w:sz w:val="24"/>
                <w:szCs w:val="24"/>
              </w:rPr>
            </w:pPr>
            <w:r w:rsidRPr="001A148C">
              <w:rPr>
                <w:rFonts w:asciiTheme="minorHAnsi" w:hAnsiTheme="minorHAnsi" w:cstheme="minorHAnsi"/>
                <w:sz w:val="24"/>
                <w:szCs w:val="24"/>
              </w:rPr>
              <w:t>Plan</w:t>
            </w:r>
          </w:p>
          <w:p w14:paraId="1C90A6CB" w14:textId="779AF038"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na 202</w:t>
            </w:r>
            <w:r w:rsidR="004F2F22">
              <w:rPr>
                <w:rFonts w:asciiTheme="minorHAnsi" w:hAnsiTheme="minorHAnsi" w:cstheme="minorHAnsi"/>
                <w:b/>
              </w:rPr>
              <w:t>3</w:t>
            </w:r>
            <w:r w:rsidRPr="001A148C">
              <w:rPr>
                <w:rFonts w:asciiTheme="minorHAnsi" w:hAnsiTheme="minorHAnsi" w:cstheme="minorHAnsi"/>
                <w:b/>
              </w:rPr>
              <w:t xml:space="preserve"> r.</w:t>
            </w:r>
          </w:p>
        </w:tc>
        <w:tc>
          <w:tcPr>
            <w:tcW w:w="1390" w:type="dxa"/>
          </w:tcPr>
          <w:p w14:paraId="35F1E29B" w14:textId="77777777" w:rsidR="00015AFF" w:rsidRPr="001A148C" w:rsidRDefault="00015AFF" w:rsidP="00015AFF">
            <w:pPr>
              <w:pStyle w:val="Nagwek3"/>
              <w:rPr>
                <w:rFonts w:asciiTheme="minorHAnsi" w:hAnsiTheme="minorHAnsi" w:cstheme="minorHAnsi"/>
                <w:sz w:val="24"/>
                <w:szCs w:val="24"/>
              </w:rPr>
            </w:pPr>
            <w:r w:rsidRPr="001A148C">
              <w:rPr>
                <w:rFonts w:asciiTheme="minorHAnsi" w:hAnsiTheme="minorHAnsi" w:cstheme="minorHAnsi"/>
                <w:sz w:val="24"/>
                <w:szCs w:val="24"/>
              </w:rPr>
              <w:t>Wykonanie</w:t>
            </w:r>
          </w:p>
          <w:p w14:paraId="312A5DB4" w14:textId="7ACF0E04"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za 202</w:t>
            </w:r>
            <w:r w:rsidR="004F2F22">
              <w:rPr>
                <w:rFonts w:asciiTheme="minorHAnsi" w:hAnsiTheme="minorHAnsi" w:cstheme="minorHAnsi"/>
                <w:b/>
              </w:rPr>
              <w:t>3</w:t>
            </w:r>
            <w:r w:rsidRPr="001A148C">
              <w:rPr>
                <w:rFonts w:asciiTheme="minorHAnsi" w:hAnsiTheme="minorHAnsi" w:cstheme="minorHAnsi"/>
                <w:b/>
              </w:rPr>
              <w:t xml:space="preserve"> r.</w:t>
            </w:r>
          </w:p>
        </w:tc>
        <w:tc>
          <w:tcPr>
            <w:tcW w:w="1337" w:type="dxa"/>
          </w:tcPr>
          <w:p w14:paraId="72B5AA8B" w14:textId="77777777" w:rsidR="00015AFF" w:rsidRPr="001A148C" w:rsidRDefault="00015AFF" w:rsidP="00015AFF">
            <w:pPr>
              <w:pStyle w:val="NormalnyWeb"/>
              <w:spacing w:after="0"/>
              <w:jc w:val="center"/>
              <w:rPr>
                <w:rFonts w:asciiTheme="minorHAnsi" w:hAnsiTheme="minorHAnsi" w:cstheme="minorHAnsi"/>
                <w:b/>
              </w:rPr>
            </w:pPr>
            <w:r w:rsidRPr="001A148C">
              <w:rPr>
                <w:rFonts w:asciiTheme="minorHAnsi" w:hAnsiTheme="minorHAnsi" w:cstheme="minorHAnsi"/>
                <w:b/>
              </w:rPr>
              <w:t>%</w:t>
            </w:r>
          </w:p>
          <w:p w14:paraId="4B4C2E08" w14:textId="3E5C8624" w:rsidR="00015AFF" w:rsidRPr="001A148C" w:rsidRDefault="00015AFF" w:rsidP="00015AFF">
            <w:pPr>
              <w:spacing w:line="360" w:lineRule="auto"/>
              <w:jc w:val="center"/>
              <w:rPr>
                <w:rFonts w:asciiTheme="minorHAnsi" w:hAnsiTheme="minorHAnsi" w:cstheme="minorHAnsi"/>
                <w:b/>
                <w:bCs/>
              </w:rPr>
            </w:pPr>
            <w:r w:rsidRPr="001A148C">
              <w:rPr>
                <w:rFonts w:asciiTheme="minorHAnsi" w:hAnsiTheme="minorHAnsi" w:cstheme="minorHAnsi"/>
                <w:b/>
              </w:rPr>
              <w:t>realizacji</w:t>
            </w:r>
          </w:p>
        </w:tc>
      </w:tr>
      <w:tr w:rsidR="00D92C7B" w:rsidRPr="00825EA9" w14:paraId="4DEE257A" w14:textId="610546C7" w:rsidTr="00D92C7B">
        <w:trPr>
          <w:gridAfter w:val="2"/>
          <w:wAfter w:w="2766" w:type="dxa"/>
        </w:trPr>
        <w:tc>
          <w:tcPr>
            <w:tcW w:w="867" w:type="dxa"/>
          </w:tcPr>
          <w:p w14:paraId="5B763A22"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754</w:t>
            </w:r>
          </w:p>
        </w:tc>
        <w:tc>
          <w:tcPr>
            <w:tcW w:w="1110" w:type="dxa"/>
          </w:tcPr>
          <w:p w14:paraId="61A10876"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79CE7619"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0095981E"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Zakwaterowanie i wyżywienie obywateli Ukrainy</w:t>
            </w:r>
          </w:p>
        </w:tc>
        <w:tc>
          <w:tcPr>
            <w:tcW w:w="1383" w:type="dxa"/>
          </w:tcPr>
          <w:p w14:paraId="05F97445" w14:textId="0E83E708"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80.440,00</w:t>
            </w:r>
          </w:p>
        </w:tc>
        <w:tc>
          <w:tcPr>
            <w:tcW w:w="1390" w:type="dxa"/>
          </w:tcPr>
          <w:p w14:paraId="3189B745" w14:textId="70C2A18E"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80.440,00</w:t>
            </w:r>
          </w:p>
        </w:tc>
        <w:tc>
          <w:tcPr>
            <w:tcW w:w="1337" w:type="dxa"/>
          </w:tcPr>
          <w:p w14:paraId="22791D95" w14:textId="43081F13"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100,00</w:t>
            </w:r>
          </w:p>
        </w:tc>
      </w:tr>
      <w:tr w:rsidR="00D92C7B" w:rsidRPr="00825EA9" w14:paraId="18CE08DF" w14:textId="1B709614" w:rsidTr="00D92C7B">
        <w:trPr>
          <w:gridAfter w:val="2"/>
          <w:wAfter w:w="2766" w:type="dxa"/>
        </w:trPr>
        <w:tc>
          <w:tcPr>
            <w:tcW w:w="867" w:type="dxa"/>
          </w:tcPr>
          <w:p w14:paraId="3159B86C"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754</w:t>
            </w:r>
          </w:p>
        </w:tc>
        <w:tc>
          <w:tcPr>
            <w:tcW w:w="1110" w:type="dxa"/>
          </w:tcPr>
          <w:p w14:paraId="5A04D156"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75495</w:t>
            </w:r>
          </w:p>
        </w:tc>
        <w:tc>
          <w:tcPr>
            <w:tcW w:w="760" w:type="dxa"/>
          </w:tcPr>
          <w:p w14:paraId="05DFC2BD"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743E6EC0"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Zakwaterowanie i wyżywienie obywateli Ukrainy - obsługa</w:t>
            </w:r>
          </w:p>
        </w:tc>
        <w:tc>
          <w:tcPr>
            <w:tcW w:w="1383" w:type="dxa"/>
          </w:tcPr>
          <w:p w14:paraId="1A2BAE65" w14:textId="346F8F9A"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320,00</w:t>
            </w:r>
          </w:p>
        </w:tc>
        <w:tc>
          <w:tcPr>
            <w:tcW w:w="1390" w:type="dxa"/>
          </w:tcPr>
          <w:p w14:paraId="7BDE2D22" w14:textId="75BCAE02"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320,00</w:t>
            </w:r>
          </w:p>
        </w:tc>
        <w:tc>
          <w:tcPr>
            <w:tcW w:w="1337" w:type="dxa"/>
          </w:tcPr>
          <w:p w14:paraId="493A328A" w14:textId="65B2CC8D"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100,00</w:t>
            </w:r>
          </w:p>
        </w:tc>
      </w:tr>
      <w:tr w:rsidR="00D92C7B" w:rsidRPr="00825EA9" w14:paraId="0A66B952" w14:textId="58B1B797" w:rsidTr="00D92C7B">
        <w:trPr>
          <w:gridAfter w:val="2"/>
          <w:wAfter w:w="2766" w:type="dxa"/>
        </w:trPr>
        <w:tc>
          <w:tcPr>
            <w:tcW w:w="867" w:type="dxa"/>
          </w:tcPr>
          <w:p w14:paraId="6592A672"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758</w:t>
            </w:r>
          </w:p>
        </w:tc>
        <w:tc>
          <w:tcPr>
            <w:tcW w:w="1110" w:type="dxa"/>
          </w:tcPr>
          <w:p w14:paraId="46084785"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75814</w:t>
            </w:r>
          </w:p>
        </w:tc>
        <w:tc>
          <w:tcPr>
            <w:tcW w:w="760" w:type="dxa"/>
          </w:tcPr>
          <w:p w14:paraId="46AC8691"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63B34CEE"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Edukacja dzieci z Ukrainy</w:t>
            </w:r>
          </w:p>
        </w:tc>
        <w:tc>
          <w:tcPr>
            <w:tcW w:w="1383" w:type="dxa"/>
          </w:tcPr>
          <w:p w14:paraId="709B21A5" w14:textId="077B650D"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51.711,00</w:t>
            </w:r>
          </w:p>
        </w:tc>
        <w:tc>
          <w:tcPr>
            <w:tcW w:w="1390" w:type="dxa"/>
          </w:tcPr>
          <w:p w14:paraId="7C5F415C" w14:textId="65ECB3D4"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51.711,00</w:t>
            </w:r>
          </w:p>
        </w:tc>
        <w:tc>
          <w:tcPr>
            <w:tcW w:w="1337" w:type="dxa"/>
          </w:tcPr>
          <w:p w14:paraId="34DD056E" w14:textId="1CEDDCB5"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100,00</w:t>
            </w:r>
          </w:p>
        </w:tc>
      </w:tr>
      <w:tr w:rsidR="00D92C7B" w:rsidRPr="00825EA9" w14:paraId="67283536" w14:textId="1E26242E" w:rsidTr="00D92C7B">
        <w:trPr>
          <w:gridAfter w:val="2"/>
          <w:wAfter w:w="2766" w:type="dxa"/>
        </w:trPr>
        <w:tc>
          <w:tcPr>
            <w:tcW w:w="867" w:type="dxa"/>
          </w:tcPr>
          <w:p w14:paraId="3145A8C1" w14:textId="18727EF7" w:rsidR="00D92C7B" w:rsidRPr="001A148C" w:rsidRDefault="00D92C7B" w:rsidP="00D92C7B">
            <w:pPr>
              <w:spacing w:line="360" w:lineRule="auto"/>
              <w:jc w:val="both"/>
              <w:rPr>
                <w:rFonts w:asciiTheme="minorHAnsi" w:hAnsiTheme="minorHAnsi" w:cstheme="minorHAnsi"/>
              </w:rPr>
            </w:pPr>
            <w:r>
              <w:rPr>
                <w:rFonts w:asciiTheme="minorHAnsi" w:hAnsiTheme="minorHAnsi" w:cstheme="minorHAnsi"/>
              </w:rPr>
              <w:t>801</w:t>
            </w:r>
          </w:p>
        </w:tc>
        <w:tc>
          <w:tcPr>
            <w:tcW w:w="1110" w:type="dxa"/>
          </w:tcPr>
          <w:p w14:paraId="5867CD34" w14:textId="7617BB71" w:rsidR="00D92C7B" w:rsidRPr="001A148C" w:rsidRDefault="00D92C7B" w:rsidP="00D92C7B">
            <w:pPr>
              <w:spacing w:line="360" w:lineRule="auto"/>
              <w:jc w:val="both"/>
              <w:rPr>
                <w:rFonts w:asciiTheme="minorHAnsi" w:hAnsiTheme="minorHAnsi" w:cstheme="minorHAnsi"/>
              </w:rPr>
            </w:pPr>
            <w:r>
              <w:rPr>
                <w:rFonts w:asciiTheme="minorHAnsi" w:hAnsiTheme="minorHAnsi" w:cstheme="minorHAnsi"/>
              </w:rPr>
              <w:t>80153</w:t>
            </w:r>
          </w:p>
        </w:tc>
        <w:tc>
          <w:tcPr>
            <w:tcW w:w="760" w:type="dxa"/>
          </w:tcPr>
          <w:p w14:paraId="21381C9C"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00AE428D" w14:textId="4FEE5BE9" w:rsidR="00D92C7B" w:rsidRPr="001A148C" w:rsidRDefault="00D92C7B" w:rsidP="00D92C7B">
            <w:pPr>
              <w:spacing w:line="360" w:lineRule="auto"/>
              <w:jc w:val="both"/>
              <w:rPr>
                <w:rFonts w:asciiTheme="minorHAnsi" w:hAnsiTheme="minorHAnsi" w:cstheme="minorHAnsi"/>
              </w:rPr>
            </w:pPr>
            <w:r>
              <w:rPr>
                <w:rFonts w:asciiTheme="minorHAnsi" w:hAnsiTheme="minorHAnsi" w:cstheme="minorHAnsi"/>
              </w:rPr>
              <w:t>Podręczniki i materiały ćwiczeniowe dla dzieci z</w:t>
            </w:r>
            <w:r w:rsidRPr="001A148C">
              <w:rPr>
                <w:rFonts w:asciiTheme="minorHAnsi" w:hAnsiTheme="minorHAnsi" w:cstheme="minorHAnsi"/>
              </w:rPr>
              <w:t xml:space="preserve"> Ukrainy</w:t>
            </w:r>
          </w:p>
        </w:tc>
        <w:tc>
          <w:tcPr>
            <w:tcW w:w="1383" w:type="dxa"/>
          </w:tcPr>
          <w:p w14:paraId="383BBF57" w14:textId="71272BCE"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153,98</w:t>
            </w:r>
          </w:p>
        </w:tc>
        <w:tc>
          <w:tcPr>
            <w:tcW w:w="1390" w:type="dxa"/>
          </w:tcPr>
          <w:p w14:paraId="676B6F36" w14:textId="44BBBA63"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153,98</w:t>
            </w:r>
          </w:p>
        </w:tc>
        <w:tc>
          <w:tcPr>
            <w:tcW w:w="1337" w:type="dxa"/>
          </w:tcPr>
          <w:p w14:paraId="3846BCAC" w14:textId="6C38C705"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100,00</w:t>
            </w:r>
          </w:p>
        </w:tc>
      </w:tr>
      <w:tr w:rsidR="00D92C7B" w:rsidRPr="00825EA9" w14:paraId="4ACC97DF" w14:textId="27390526" w:rsidTr="00CD52C5">
        <w:trPr>
          <w:gridAfter w:val="2"/>
          <w:wAfter w:w="2766" w:type="dxa"/>
          <w:trHeight w:val="889"/>
        </w:trPr>
        <w:tc>
          <w:tcPr>
            <w:tcW w:w="867" w:type="dxa"/>
          </w:tcPr>
          <w:p w14:paraId="0D0E0C11"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855</w:t>
            </w:r>
          </w:p>
        </w:tc>
        <w:tc>
          <w:tcPr>
            <w:tcW w:w="1110" w:type="dxa"/>
          </w:tcPr>
          <w:p w14:paraId="6EF1A2EB"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85595</w:t>
            </w:r>
          </w:p>
        </w:tc>
        <w:tc>
          <w:tcPr>
            <w:tcW w:w="760" w:type="dxa"/>
          </w:tcPr>
          <w:p w14:paraId="4703FACC"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2100</w:t>
            </w:r>
          </w:p>
        </w:tc>
        <w:tc>
          <w:tcPr>
            <w:tcW w:w="2781" w:type="dxa"/>
          </w:tcPr>
          <w:p w14:paraId="7EB92D76" w14:textId="77777777" w:rsidR="00D92C7B" w:rsidRPr="001A148C" w:rsidRDefault="00D92C7B" w:rsidP="00D92C7B">
            <w:pPr>
              <w:spacing w:line="360" w:lineRule="auto"/>
              <w:jc w:val="both"/>
              <w:rPr>
                <w:rFonts w:asciiTheme="minorHAnsi" w:hAnsiTheme="minorHAnsi" w:cstheme="minorHAnsi"/>
              </w:rPr>
            </w:pPr>
            <w:r w:rsidRPr="001A148C">
              <w:rPr>
                <w:rFonts w:asciiTheme="minorHAnsi" w:hAnsiTheme="minorHAnsi" w:cstheme="minorHAnsi"/>
              </w:rPr>
              <w:t>Świadczenia rodzinne obywateli Ukrainy</w:t>
            </w:r>
          </w:p>
        </w:tc>
        <w:tc>
          <w:tcPr>
            <w:tcW w:w="1383" w:type="dxa"/>
          </w:tcPr>
          <w:p w14:paraId="21120167" w14:textId="43668A61"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7.607,00</w:t>
            </w:r>
          </w:p>
        </w:tc>
        <w:tc>
          <w:tcPr>
            <w:tcW w:w="1390" w:type="dxa"/>
            <w:tcBorders>
              <w:bottom w:val="single" w:sz="4" w:space="0" w:color="auto"/>
            </w:tcBorders>
          </w:tcPr>
          <w:p w14:paraId="24CD274F" w14:textId="70EA30CB"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7.607,00</w:t>
            </w:r>
          </w:p>
        </w:tc>
        <w:tc>
          <w:tcPr>
            <w:tcW w:w="1337" w:type="dxa"/>
            <w:tcBorders>
              <w:bottom w:val="single" w:sz="4" w:space="0" w:color="auto"/>
            </w:tcBorders>
          </w:tcPr>
          <w:p w14:paraId="51874710" w14:textId="5937FEA8" w:rsidR="00D92C7B" w:rsidRPr="001A148C" w:rsidRDefault="00D92C7B" w:rsidP="00D92C7B">
            <w:pPr>
              <w:spacing w:line="360" w:lineRule="auto"/>
              <w:jc w:val="center"/>
              <w:rPr>
                <w:rFonts w:asciiTheme="minorHAnsi" w:hAnsiTheme="minorHAnsi" w:cstheme="minorHAnsi"/>
              </w:rPr>
            </w:pPr>
            <w:r>
              <w:rPr>
                <w:rFonts w:asciiTheme="minorHAnsi" w:hAnsiTheme="minorHAnsi" w:cstheme="minorHAnsi"/>
              </w:rPr>
              <w:t>100,00</w:t>
            </w:r>
          </w:p>
        </w:tc>
      </w:tr>
      <w:tr w:rsidR="00D92C7B" w:rsidRPr="00825EA9" w14:paraId="0C9C003B" w14:textId="635ECADD" w:rsidTr="00CD52C5">
        <w:trPr>
          <w:trHeight w:val="889"/>
        </w:trPr>
        <w:tc>
          <w:tcPr>
            <w:tcW w:w="5518" w:type="dxa"/>
            <w:gridSpan w:val="4"/>
          </w:tcPr>
          <w:p w14:paraId="169BC608" w14:textId="18E20DE4" w:rsidR="00D92C7B" w:rsidRPr="001A148C" w:rsidRDefault="00D92C7B" w:rsidP="00D92C7B">
            <w:pPr>
              <w:spacing w:line="360" w:lineRule="auto"/>
              <w:jc w:val="right"/>
              <w:rPr>
                <w:rFonts w:asciiTheme="minorHAnsi" w:hAnsiTheme="minorHAnsi" w:cstheme="minorHAnsi"/>
                <w:b/>
                <w:bCs/>
              </w:rPr>
            </w:pPr>
            <w:r w:rsidRPr="001A148C">
              <w:rPr>
                <w:rFonts w:asciiTheme="minorHAnsi" w:hAnsiTheme="minorHAnsi" w:cstheme="minorHAnsi"/>
                <w:b/>
                <w:bCs/>
              </w:rPr>
              <w:t>Ogółem dochody</w:t>
            </w:r>
          </w:p>
        </w:tc>
        <w:tc>
          <w:tcPr>
            <w:tcW w:w="1383" w:type="dxa"/>
          </w:tcPr>
          <w:p w14:paraId="7108E59D" w14:textId="3318EA6B" w:rsidR="00D92C7B" w:rsidRPr="001A148C" w:rsidRDefault="00D92C7B" w:rsidP="00D92C7B">
            <w:pPr>
              <w:spacing w:line="360" w:lineRule="auto"/>
              <w:jc w:val="center"/>
              <w:rPr>
                <w:rFonts w:asciiTheme="minorHAnsi" w:hAnsiTheme="minorHAnsi" w:cstheme="minorHAnsi"/>
                <w:b/>
                <w:bCs/>
              </w:rPr>
            </w:pPr>
            <w:r>
              <w:rPr>
                <w:rFonts w:asciiTheme="minorHAnsi" w:hAnsiTheme="minorHAnsi" w:cstheme="minorHAnsi"/>
                <w:b/>
                <w:bCs/>
              </w:rPr>
              <w:t>140.231,98</w:t>
            </w:r>
          </w:p>
        </w:tc>
        <w:tc>
          <w:tcPr>
            <w:tcW w:w="1390" w:type="dxa"/>
          </w:tcPr>
          <w:p w14:paraId="7D5DA786" w14:textId="692D66B9" w:rsidR="00D92C7B" w:rsidRPr="001A148C" w:rsidRDefault="00D92C7B" w:rsidP="00D92C7B">
            <w:pPr>
              <w:spacing w:line="360" w:lineRule="auto"/>
              <w:jc w:val="center"/>
              <w:rPr>
                <w:rFonts w:asciiTheme="minorHAnsi" w:hAnsiTheme="minorHAnsi" w:cstheme="minorHAnsi"/>
                <w:b/>
                <w:bCs/>
              </w:rPr>
            </w:pPr>
            <w:r>
              <w:rPr>
                <w:rFonts w:asciiTheme="minorHAnsi" w:hAnsiTheme="minorHAnsi" w:cstheme="minorHAnsi"/>
                <w:b/>
                <w:bCs/>
              </w:rPr>
              <w:t>140.231,98</w:t>
            </w:r>
          </w:p>
        </w:tc>
        <w:tc>
          <w:tcPr>
            <w:tcW w:w="1337" w:type="dxa"/>
            <w:tcBorders>
              <w:right w:val="single" w:sz="4" w:space="0" w:color="auto"/>
            </w:tcBorders>
          </w:tcPr>
          <w:p w14:paraId="0CF0CAAD" w14:textId="5A1A8A55" w:rsidR="00D92C7B" w:rsidRPr="001A148C" w:rsidRDefault="00D92C7B" w:rsidP="00D92C7B">
            <w:pPr>
              <w:spacing w:line="360" w:lineRule="auto"/>
              <w:jc w:val="center"/>
              <w:rPr>
                <w:rFonts w:asciiTheme="minorHAnsi" w:hAnsiTheme="minorHAnsi" w:cstheme="minorHAnsi"/>
                <w:b/>
                <w:bCs/>
              </w:rPr>
            </w:pPr>
            <w:r>
              <w:rPr>
                <w:rFonts w:asciiTheme="minorHAnsi" w:hAnsiTheme="minorHAnsi" w:cstheme="minorHAnsi"/>
                <w:b/>
                <w:bCs/>
              </w:rPr>
              <w:t>100,00</w:t>
            </w:r>
          </w:p>
        </w:tc>
        <w:tc>
          <w:tcPr>
            <w:tcW w:w="1383" w:type="dxa"/>
            <w:tcBorders>
              <w:top w:val="nil"/>
              <w:left w:val="single" w:sz="4" w:space="0" w:color="auto"/>
              <w:bottom w:val="nil"/>
              <w:right w:val="nil"/>
            </w:tcBorders>
          </w:tcPr>
          <w:p w14:paraId="46996883" w14:textId="77777777" w:rsidR="00D92C7B" w:rsidRPr="00825EA9" w:rsidRDefault="00D92C7B" w:rsidP="00D92C7B">
            <w:pPr>
              <w:spacing w:after="160" w:line="259" w:lineRule="auto"/>
            </w:pPr>
          </w:p>
        </w:tc>
        <w:tc>
          <w:tcPr>
            <w:tcW w:w="1383" w:type="dxa"/>
            <w:tcBorders>
              <w:left w:val="nil"/>
            </w:tcBorders>
          </w:tcPr>
          <w:p w14:paraId="064B3678" w14:textId="0E755B02" w:rsidR="00D92C7B" w:rsidRPr="00825EA9" w:rsidRDefault="00D92C7B" w:rsidP="00D92C7B">
            <w:pPr>
              <w:spacing w:after="160" w:line="259" w:lineRule="auto"/>
            </w:pPr>
            <w:r>
              <w:rPr>
                <w:rFonts w:asciiTheme="minorHAnsi" w:hAnsiTheme="minorHAnsi" w:cstheme="minorHAnsi"/>
                <w:b/>
                <w:bCs/>
              </w:rPr>
              <w:t>140.231,98</w:t>
            </w:r>
          </w:p>
        </w:tc>
      </w:tr>
    </w:tbl>
    <w:p w14:paraId="28EB11BC" w14:textId="77777777" w:rsidR="00015AFF" w:rsidRDefault="00015AFF" w:rsidP="00015AFF">
      <w:pPr>
        <w:spacing w:line="360" w:lineRule="auto"/>
        <w:jc w:val="both"/>
        <w:rPr>
          <w:rFonts w:cstheme="minorHAnsi"/>
        </w:rPr>
      </w:pPr>
    </w:p>
    <w:p w14:paraId="5D142A11" w14:textId="5AFB0BC1" w:rsidR="00015AFF" w:rsidRPr="00825EA9" w:rsidRDefault="00015AFF" w:rsidP="00015AFF">
      <w:pPr>
        <w:spacing w:line="360" w:lineRule="auto"/>
        <w:jc w:val="both"/>
        <w:rPr>
          <w:rFonts w:cstheme="minorHAnsi"/>
        </w:rPr>
      </w:pPr>
    </w:p>
    <w:tbl>
      <w:tblPr>
        <w:tblStyle w:val="Tabela-Siatka"/>
        <w:tblW w:w="12531" w:type="dxa"/>
        <w:tblLayout w:type="fixed"/>
        <w:tblLook w:val="04A0" w:firstRow="1" w:lastRow="0" w:firstColumn="1" w:lastColumn="0" w:noHBand="0" w:noVBand="1"/>
      </w:tblPr>
      <w:tblGrid>
        <w:gridCol w:w="2122"/>
        <w:gridCol w:w="1417"/>
        <w:gridCol w:w="1134"/>
        <w:gridCol w:w="992"/>
        <w:gridCol w:w="1418"/>
        <w:gridCol w:w="1417"/>
        <w:gridCol w:w="1276"/>
        <w:gridCol w:w="1418"/>
        <w:gridCol w:w="1337"/>
      </w:tblGrid>
      <w:tr w:rsidR="001A148C" w:rsidRPr="00825EA9" w14:paraId="0326D7FA" w14:textId="31B11D6F" w:rsidTr="0098744F">
        <w:trPr>
          <w:gridAfter w:val="2"/>
          <w:wAfter w:w="2755" w:type="dxa"/>
        </w:trPr>
        <w:tc>
          <w:tcPr>
            <w:tcW w:w="2122" w:type="dxa"/>
          </w:tcPr>
          <w:p w14:paraId="7C545882" w14:textId="1CA19CB6"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Nazwa zadania</w:t>
            </w:r>
          </w:p>
        </w:tc>
        <w:tc>
          <w:tcPr>
            <w:tcW w:w="1417" w:type="dxa"/>
          </w:tcPr>
          <w:p w14:paraId="0B467D96" w14:textId="48F50F2F"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Dział</w:t>
            </w:r>
          </w:p>
        </w:tc>
        <w:tc>
          <w:tcPr>
            <w:tcW w:w="1134" w:type="dxa"/>
          </w:tcPr>
          <w:p w14:paraId="2A4CAAC0" w14:textId="7777777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Rozdział</w:t>
            </w:r>
          </w:p>
        </w:tc>
        <w:tc>
          <w:tcPr>
            <w:tcW w:w="992" w:type="dxa"/>
          </w:tcPr>
          <w:p w14:paraId="5A3F579F" w14:textId="7777777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bCs/>
              </w:rPr>
              <w:t>§</w:t>
            </w:r>
          </w:p>
        </w:tc>
        <w:tc>
          <w:tcPr>
            <w:tcW w:w="1418" w:type="dxa"/>
          </w:tcPr>
          <w:p w14:paraId="6A0C4752" w14:textId="77777777" w:rsidR="001A148C" w:rsidRPr="00D44FFE" w:rsidRDefault="001A148C" w:rsidP="00D44FFE">
            <w:pPr>
              <w:pStyle w:val="Nagwek3"/>
              <w:rPr>
                <w:rFonts w:asciiTheme="minorHAnsi" w:hAnsiTheme="minorHAnsi" w:cstheme="minorHAnsi"/>
                <w:sz w:val="24"/>
                <w:szCs w:val="24"/>
              </w:rPr>
            </w:pPr>
            <w:r w:rsidRPr="00D44FFE">
              <w:rPr>
                <w:rFonts w:asciiTheme="minorHAnsi" w:hAnsiTheme="minorHAnsi" w:cstheme="minorHAnsi"/>
                <w:sz w:val="24"/>
                <w:szCs w:val="24"/>
              </w:rPr>
              <w:t>Plan</w:t>
            </w:r>
          </w:p>
          <w:p w14:paraId="4B1160BA" w14:textId="5F108F95"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na 202</w:t>
            </w:r>
            <w:r w:rsidR="004F2F22">
              <w:rPr>
                <w:rFonts w:asciiTheme="minorHAnsi" w:hAnsiTheme="minorHAnsi" w:cstheme="minorHAnsi"/>
                <w:b/>
              </w:rPr>
              <w:t>3</w:t>
            </w:r>
            <w:r w:rsidRPr="00D44FFE">
              <w:rPr>
                <w:rFonts w:asciiTheme="minorHAnsi" w:hAnsiTheme="minorHAnsi" w:cstheme="minorHAnsi"/>
                <w:b/>
              </w:rPr>
              <w:t xml:space="preserve"> r.</w:t>
            </w:r>
          </w:p>
        </w:tc>
        <w:tc>
          <w:tcPr>
            <w:tcW w:w="1417" w:type="dxa"/>
          </w:tcPr>
          <w:p w14:paraId="00782F43" w14:textId="77777777" w:rsidR="001A148C" w:rsidRPr="00D44FFE" w:rsidRDefault="001A148C" w:rsidP="00D44FFE">
            <w:pPr>
              <w:pStyle w:val="Nagwek3"/>
              <w:rPr>
                <w:rFonts w:asciiTheme="minorHAnsi" w:hAnsiTheme="minorHAnsi" w:cstheme="minorHAnsi"/>
                <w:sz w:val="24"/>
                <w:szCs w:val="24"/>
              </w:rPr>
            </w:pPr>
            <w:r w:rsidRPr="00D44FFE">
              <w:rPr>
                <w:rFonts w:asciiTheme="minorHAnsi" w:hAnsiTheme="minorHAnsi" w:cstheme="minorHAnsi"/>
                <w:sz w:val="24"/>
                <w:szCs w:val="24"/>
              </w:rPr>
              <w:t>Wykonanie</w:t>
            </w:r>
          </w:p>
          <w:p w14:paraId="0A89DB42" w14:textId="3E267CAC"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za 202</w:t>
            </w:r>
            <w:r w:rsidR="004F2F22">
              <w:rPr>
                <w:rFonts w:asciiTheme="minorHAnsi" w:hAnsiTheme="minorHAnsi" w:cstheme="minorHAnsi"/>
                <w:b/>
              </w:rPr>
              <w:t>3</w:t>
            </w:r>
            <w:r w:rsidRPr="00D44FFE">
              <w:rPr>
                <w:rFonts w:asciiTheme="minorHAnsi" w:hAnsiTheme="minorHAnsi" w:cstheme="minorHAnsi"/>
                <w:b/>
              </w:rPr>
              <w:t xml:space="preserve"> r.</w:t>
            </w:r>
          </w:p>
        </w:tc>
        <w:tc>
          <w:tcPr>
            <w:tcW w:w="1276" w:type="dxa"/>
          </w:tcPr>
          <w:p w14:paraId="7AFA45B3" w14:textId="77777777" w:rsidR="001A148C" w:rsidRPr="00D44FFE" w:rsidRDefault="001A148C" w:rsidP="00D44FFE">
            <w:pPr>
              <w:pStyle w:val="NormalnyWeb"/>
              <w:spacing w:after="0"/>
              <w:jc w:val="center"/>
              <w:rPr>
                <w:rFonts w:asciiTheme="minorHAnsi" w:hAnsiTheme="minorHAnsi" w:cstheme="minorHAnsi"/>
                <w:b/>
              </w:rPr>
            </w:pPr>
            <w:r w:rsidRPr="00D44FFE">
              <w:rPr>
                <w:rFonts w:asciiTheme="minorHAnsi" w:hAnsiTheme="minorHAnsi" w:cstheme="minorHAnsi"/>
                <w:b/>
              </w:rPr>
              <w:t>%</w:t>
            </w:r>
          </w:p>
          <w:p w14:paraId="72C2E803" w14:textId="6E50F0C7" w:rsidR="001A148C" w:rsidRPr="00D44FFE" w:rsidRDefault="001A148C" w:rsidP="00D44FFE">
            <w:pPr>
              <w:spacing w:line="360" w:lineRule="auto"/>
              <w:jc w:val="center"/>
              <w:rPr>
                <w:rFonts w:asciiTheme="minorHAnsi" w:hAnsiTheme="minorHAnsi" w:cstheme="minorHAnsi"/>
                <w:b/>
                <w:bCs/>
              </w:rPr>
            </w:pPr>
            <w:r w:rsidRPr="00D44FFE">
              <w:rPr>
                <w:rFonts w:asciiTheme="minorHAnsi" w:hAnsiTheme="minorHAnsi" w:cstheme="minorHAnsi"/>
                <w:b/>
              </w:rPr>
              <w:t>realizacji</w:t>
            </w:r>
          </w:p>
        </w:tc>
      </w:tr>
      <w:tr w:rsidR="0098744F" w:rsidRPr="00825EA9" w14:paraId="78FDE2ED" w14:textId="6E86E8CA" w:rsidTr="0098744F">
        <w:trPr>
          <w:gridAfter w:val="2"/>
          <w:wAfter w:w="2755" w:type="dxa"/>
        </w:trPr>
        <w:tc>
          <w:tcPr>
            <w:tcW w:w="2122" w:type="dxa"/>
            <w:vMerge w:val="restart"/>
          </w:tcPr>
          <w:p w14:paraId="4C7DAB79" w14:textId="369795FE"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Zakwaterowanie i wyżywienie obywateli Ukrainy</w:t>
            </w:r>
          </w:p>
        </w:tc>
        <w:tc>
          <w:tcPr>
            <w:tcW w:w="1417" w:type="dxa"/>
          </w:tcPr>
          <w:p w14:paraId="0845FAA1" w14:textId="7572B459"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7FACAEBA"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1EB81746"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17619C18" w14:textId="523A24EE"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80.440,00</w:t>
            </w:r>
          </w:p>
        </w:tc>
        <w:tc>
          <w:tcPr>
            <w:tcW w:w="1417" w:type="dxa"/>
          </w:tcPr>
          <w:p w14:paraId="0C1CF45C" w14:textId="4575AD84"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b/>
                <w:bCs/>
              </w:rPr>
              <w:t>80.440,00</w:t>
            </w:r>
          </w:p>
        </w:tc>
        <w:tc>
          <w:tcPr>
            <w:tcW w:w="1276" w:type="dxa"/>
          </w:tcPr>
          <w:p w14:paraId="489D7502" w14:textId="7C69D279"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128F2092" w14:textId="5B9EAFA8" w:rsidTr="0098744F">
        <w:trPr>
          <w:gridAfter w:val="2"/>
          <w:wAfter w:w="2755" w:type="dxa"/>
        </w:trPr>
        <w:tc>
          <w:tcPr>
            <w:tcW w:w="2122" w:type="dxa"/>
            <w:vMerge/>
          </w:tcPr>
          <w:p w14:paraId="7B36C328"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3B614EA7" w14:textId="0C282597" w:rsidR="0098744F" w:rsidRPr="00D44FFE" w:rsidRDefault="0098744F" w:rsidP="0098744F">
            <w:pPr>
              <w:spacing w:line="360" w:lineRule="auto"/>
              <w:jc w:val="both"/>
              <w:rPr>
                <w:rFonts w:asciiTheme="minorHAnsi" w:hAnsiTheme="minorHAnsi" w:cstheme="minorHAnsi"/>
              </w:rPr>
            </w:pPr>
          </w:p>
        </w:tc>
        <w:tc>
          <w:tcPr>
            <w:tcW w:w="1134" w:type="dxa"/>
          </w:tcPr>
          <w:p w14:paraId="1F133323" w14:textId="77777777" w:rsidR="0098744F" w:rsidRPr="00D44FFE" w:rsidRDefault="0098744F" w:rsidP="0098744F">
            <w:pPr>
              <w:spacing w:line="360" w:lineRule="auto"/>
              <w:jc w:val="both"/>
              <w:rPr>
                <w:rFonts w:asciiTheme="minorHAnsi" w:hAnsiTheme="minorHAnsi" w:cstheme="minorHAnsi"/>
              </w:rPr>
            </w:pPr>
          </w:p>
        </w:tc>
        <w:tc>
          <w:tcPr>
            <w:tcW w:w="992" w:type="dxa"/>
          </w:tcPr>
          <w:p w14:paraId="3E9D90B8"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3280</w:t>
            </w:r>
          </w:p>
        </w:tc>
        <w:tc>
          <w:tcPr>
            <w:tcW w:w="1418" w:type="dxa"/>
          </w:tcPr>
          <w:p w14:paraId="3DC5B5DD" w14:textId="48BA0475"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80.440,00</w:t>
            </w:r>
          </w:p>
        </w:tc>
        <w:tc>
          <w:tcPr>
            <w:tcW w:w="1417" w:type="dxa"/>
          </w:tcPr>
          <w:p w14:paraId="5323F18F" w14:textId="4E8E837C"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80.440,00</w:t>
            </w:r>
          </w:p>
        </w:tc>
        <w:tc>
          <w:tcPr>
            <w:tcW w:w="1276" w:type="dxa"/>
          </w:tcPr>
          <w:p w14:paraId="71C5A961" w14:textId="02BC5E30" w:rsidR="0098744F" w:rsidRPr="006A4941"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27307DC6" w14:textId="46FFD6EA" w:rsidTr="0098744F">
        <w:trPr>
          <w:gridAfter w:val="2"/>
          <w:wAfter w:w="2755" w:type="dxa"/>
        </w:trPr>
        <w:tc>
          <w:tcPr>
            <w:tcW w:w="2122" w:type="dxa"/>
            <w:vMerge w:val="restart"/>
          </w:tcPr>
          <w:p w14:paraId="68F63EDB" w14:textId="122223E3"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Zakwaterowanie i wyżywienie obywateli Ukrainy - obsługa</w:t>
            </w:r>
          </w:p>
        </w:tc>
        <w:tc>
          <w:tcPr>
            <w:tcW w:w="1417" w:type="dxa"/>
          </w:tcPr>
          <w:p w14:paraId="35945E88" w14:textId="7EE9C34C"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754</w:t>
            </w:r>
          </w:p>
        </w:tc>
        <w:tc>
          <w:tcPr>
            <w:tcW w:w="1134" w:type="dxa"/>
          </w:tcPr>
          <w:p w14:paraId="17FB5748"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75495</w:t>
            </w:r>
          </w:p>
        </w:tc>
        <w:tc>
          <w:tcPr>
            <w:tcW w:w="992" w:type="dxa"/>
          </w:tcPr>
          <w:p w14:paraId="205030C3"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3F6B66E1" w14:textId="4E7E3879"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320,00</w:t>
            </w:r>
          </w:p>
        </w:tc>
        <w:tc>
          <w:tcPr>
            <w:tcW w:w="1417" w:type="dxa"/>
          </w:tcPr>
          <w:p w14:paraId="2E33E533" w14:textId="4C57006A"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b/>
                <w:bCs/>
              </w:rPr>
              <w:t>320,00</w:t>
            </w:r>
          </w:p>
        </w:tc>
        <w:tc>
          <w:tcPr>
            <w:tcW w:w="1276" w:type="dxa"/>
          </w:tcPr>
          <w:p w14:paraId="5FE49F67" w14:textId="0F761ACD"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086F27CC" w14:textId="60C42ECC" w:rsidTr="0098744F">
        <w:trPr>
          <w:gridAfter w:val="2"/>
          <w:wAfter w:w="2755" w:type="dxa"/>
        </w:trPr>
        <w:tc>
          <w:tcPr>
            <w:tcW w:w="2122" w:type="dxa"/>
            <w:vMerge/>
          </w:tcPr>
          <w:p w14:paraId="3CA18027"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1BECC1CE" w14:textId="49D64853" w:rsidR="0098744F" w:rsidRPr="00D44FFE" w:rsidRDefault="0098744F" w:rsidP="0098744F">
            <w:pPr>
              <w:spacing w:line="360" w:lineRule="auto"/>
              <w:jc w:val="both"/>
              <w:rPr>
                <w:rFonts w:asciiTheme="minorHAnsi" w:hAnsiTheme="minorHAnsi" w:cstheme="minorHAnsi"/>
              </w:rPr>
            </w:pPr>
          </w:p>
        </w:tc>
        <w:tc>
          <w:tcPr>
            <w:tcW w:w="1134" w:type="dxa"/>
          </w:tcPr>
          <w:p w14:paraId="64D3B1EF" w14:textId="77777777" w:rsidR="0098744F" w:rsidRPr="00D44FFE" w:rsidRDefault="0098744F" w:rsidP="0098744F">
            <w:pPr>
              <w:spacing w:line="360" w:lineRule="auto"/>
              <w:jc w:val="both"/>
              <w:rPr>
                <w:rFonts w:asciiTheme="minorHAnsi" w:hAnsiTheme="minorHAnsi" w:cstheme="minorHAnsi"/>
              </w:rPr>
            </w:pPr>
          </w:p>
        </w:tc>
        <w:tc>
          <w:tcPr>
            <w:tcW w:w="992" w:type="dxa"/>
          </w:tcPr>
          <w:p w14:paraId="285DFD36"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4740</w:t>
            </w:r>
          </w:p>
        </w:tc>
        <w:tc>
          <w:tcPr>
            <w:tcW w:w="1418" w:type="dxa"/>
          </w:tcPr>
          <w:p w14:paraId="38C7BCDC" w14:textId="36B75A91"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267,57</w:t>
            </w:r>
          </w:p>
        </w:tc>
        <w:tc>
          <w:tcPr>
            <w:tcW w:w="1417" w:type="dxa"/>
          </w:tcPr>
          <w:p w14:paraId="6D1C25D0" w14:textId="40B7D094"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267,57</w:t>
            </w:r>
          </w:p>
        </w:tc>
        <w:tc>
          <w:tcPr>
            <w:tcW w:w="1276" w:type="dxa"/>
          </w:tcPr>
          <w:p w14:paraId="61443607" w14:textId="40EEE944" w:rsidR="0098744F" w:rsidRPr="006A4941"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45678CF1" w14:textId="10D9964B" w:rsidTr="0098744F">
        <w:trPr>
          <w:gridAfter w:val="2"/>
          <w:wAfter w:w="2755" w:type="dxa"/>
        </w:trPr>
        <w:tc>
          <w:tcPr>
            <w:tcW w:w="2122" w:type="dxa"/>
            <w:vMerge/>
          </w:tcPr>
          <w:p w14:paraId="0E3DC0A4"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2D8BE347" w14:textId="1ABE3681" w:rsidR="0098744F" w:rsidRPr="00D44FFE" w:rsidRDefault="0098744F" w:rsidP="0098744F">
            <w:pPr>
              <w:spacing w:line="360" w:lineRule="auto"/>
              <w:jc w:val="both"/>
              <w:rPr>
                <w:rFonts w:asciiTheme="minorHAnsi" w:hAnsiTheme="minorHAnsi" w:cstheme="minorHAnsi"/>
              </w:rPr>
            </w:pPr>
          </w:p>
        </w:tc>
        <w:tc>
          <w:tcPr>
            <w:tcW w:w="1134" w:type="dxa"/>
          </w:tcPr>
          <w:p w14:paraId="6A9AF0A9" w14:textId="77777777" w:rsidR="0098744F" w:rsidRPr="00D44FFE" w:rsidRDefault="0098744F" w:rsidP="0098744F">
            <w:pPr>
              <w:spacing w:line="360" w:lineRule="auto"/>
              <w:jc w:val="both"/>
              <w:rPr>
                <w:rFonts w:asciiTheme="minorHAnsi" w:hAnsiTheme="minorHAnsi" w:cstheme="minorHAnsi"/>
              </w:rPr>
            </w:pPr>
          </w:p>
        </w:tc>
        <w:tc>
          <w:tcPr>
            <w:tcW w:w="992" w:type="dxa"/>
          </w:tcPr>
          <w:p w14:paraId="550F6360"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4A644DDD" w14:textId="66A4AE34"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52,43</w:t>
            </w:r>
          </w:p>
        </w:tc>
        <w:tc>
          <w:tcPr>
            <w:tcW w:w="1417" w:type="dxa"/>
          </w:tcPr>
          <w:p w14:paraId="10F17734" w14:textId="66C99115" w:rsidR="0098744F" w:rsidRPr="006A4941" w:rsidRDefault="0098744F" w:rsidP="0098744F">
            <w:pPr>
              <w:spacing w:line="360" w:lineRule="auto"/>
              <w:jc w:val="center"/>
              <w:rPr>
                <w:rFonts w:asciiTheme="minorHAnsi" w:hAnsiTheme="minorHAnsi" w:cstheme="minorHAnsi"/>
              </w:rPr>
            </w:pPr>
            <w:r w:rsidRPr="006A4941">
              <w:rPr>
                <w:rFonts w:asciiTheme="minorHAnsi" w:hAnsiTheme="minorHAnsi" w:cstheme="minorHAnsi"/>
              </w:rPr>
              <w:t>52,43</w:t>
            </w:r>
          </w:p>
        </w:tc>
        <w:tc>
          <w:tcPr>
            <w:tcW w:w="1276" w:type="dxa"/>
          </w:tcPr>
          <w:p w14:paraId="0667765E" w14:textId="2877A86D" w:rsidR="0098744F" w:rsidRPr="006A4941"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65DE8D86" w14:textId="4A34B3B0" w:rsidTr="0098744F">
        <w:trPr>
          <w:gridAfter w:val="2"/>
          <w:wAfter w:w="2755" w:type="dxa"/>
        </w:trPr>
        <w:tc>
          <w:tcPr>
            <w:tcW w:w="2122" w:type="dxa"/>
            <w:vMerge w:val="restart"/>
          </w:tcPr>
          <w:p w14:paraId="087E91CF" w14:textId="767C1A14"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Edukacja dzieci z Ukrainy</w:t>
            </w:r>
          </w:p>
        </w:tc>
        <w:tc>
          <w:tcPr>
            <w:tcW w:w="1417" w:type="dxa"/>
          </w:tcPr>
          <w:p w14:paraId="22E56FC6" w14:textId="72141BE2"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801</w:t>
            </w:r>
          </w:p>
        </w:tc>
        <w:tc>
          <w:tcPr>
            <w:tcW w:w="1134" w:type="dxa"/>
          </w:tcPr>
          <w:p w14:paraId="56FDBB05"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80101</w:t>
            </w:r>
          </w:p>
        </w:tc>
        <w:tc>
          <w:tcPr>
            <w:tcW w:w="992" w:type="dxa"/>
          </w:tcPr>
          <w:p w14:paraId="5EFCA294"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1CF5F9F5" w14:textId="1DEDA483"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40.422,93</w:t>
            </w:r>
          </w:p>
        </w:tc>
        <w:tc>
          <w:tcPr>
            <w:tcW w:w="1417" w:type="dxa"/>
          </w:tcPr>
          <w:p w14:paraId="5A35FFDA" w14:textId="5DCFD23B"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b/>
                <w:bCs/>
              </w:rPr>
              <w:t>40.422,93</w:t>
            </w:r>
          </w:p>
        </w:tc>
        <w:tc>
          <w:tcPr>
            <w:tcW w:w="1276" w:type="dxa"/>
          </w:tcPr>
          <w:p w14:paraId="62DE41F9" w14:textId="28A7CE26"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60C868C9" w14:textId="0395E1E6" w:rsidTr="0098744F">
        <w:trPr>
          <w:gridAfter w:val="2"/>
          <w:wAfter w:w="2755" w:type="dxa"/>
        </w:trPr>
        <w:tc>
          <w:tcPr>
            <w:tcW w:w="2122" w:type="dxa"/>
            <w:vMerge/>
          </w:tcPr>
          <w:p w14:paraId="437D673E"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5ADB75F7" w14:textId="7AAC6A78" w:rsidR="0098744F" w:rsidRPr="00D44FFE" w:rsidRDefault="0098744F" w:rsidP="0098744F">
            <w:pPr>
              <w:spacing w:line="360" w:lineRule="auto"/>
              <w:jc w:val="both"/>
              <w:rPr>
                <w:rFonts w:asciiTheme="minorHAnsi" w:hAnsiTheme="minorHAnsi" w:cstheme="minorHAnsi"/>
              </w:rPr>
            </w:pPr>
          </w:p>
        </w:tc>
        <w:tc>
          <w:tcPr>
            <w:tcW w:w="1134" w:type="dxa"/>
          </w:tcPr>
          <w:p w14:paraId="30495C79" w14:textId="77777777" w:rsidR="0098744F" w:rsidRPr="00D44FFE" w:rsidRDefault="0098744F" w:rsidP="0098744F">
            <w:pPr>
              <w:spacing w:line="360" w:lineRule="auto"/>
              <w:jc w:val="both"/>
              <w:rPr>
                <w:rFonts w:asciiTheme="minorHAnsi" w:hAnsiTheme="minorHAnsi" w:cstheme="minorHAnsi"/>
              </w:rPr>
            </w:pPr>
          </w:p>
        </w:tc>
        <w:tc>
          <w:tcPr>
            <w:tcW w:w="992" w:type="dxa"/>
          </w:tcPr>
          <w:p w14:paraId="096D5C56"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4350</w:t>
            </w:r>
          </w:p>
        </w:tc>
        <w:tc>
          <w:tcPr>
            <w:tcW w:w="1418" w:type="dxa"/>
          </w:tcPr>
          <w:p w14:paraId="437C0291" w14:textId="2BBB559A"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6.241,49</w:t>
            </w:r>
          </w:p>
        </w:tc>
        <w:tc>
          <w:tcPr>
            <w:tcW w:w="1417" w:type="dxa"/>
          </w:tcPr>
          <w:p w14:paraId="2E9077DB" w14:textId="08C10817"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6.241,49</w:t>
            </w:r>
          </w:p>
        </w:tc>
        <w:tc>
          <w:tcPr>
            <w:tcW w:w="1276" w:type="dxa"/>
          </w:tcPr>
          <w:p w14:paraId="2807F25F" w14:textId="489C4D43"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7E6CEF1A" w14:textId="31563FBD" w:rsidTr="0098744F">
        <w:trPr>
          <w:gridAfter w:val="2"/>
          <w:wAfter w:w="2755" w:type="dxa"/>
        </w:trPr>
        <w:tc>
          <w:tcPr>
            <w:tcW w:w="2122" w:type="dxa"/>
            <w:vMerge/>
          </w:tcPr>
          <w:p w14:paraId="32607C95"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021EFED3" w14:textId="6CDE9755" w:rsidR="0098744F" w:rsidRPr="00D44FFE" w:rsidRDefault="0098744F" w:rsidP="0098744F">
            <w:pPr>
              <w:spacing w:line="360" w:lineRule="auto"/>
              <w:jc w:val="both"/>
              <w:rPr>
                <w:rFonts w:asciiTheme="minorHAnsi" w:hAnsiTheme="minorHAnsi" w:cstheme="minorHAnsi"/>
              </w:rPr>
            </w:pPr>
          </w:p>
        </w:tc>
        <w:tc>
          <w:tcPr>
            <w:tcW w:w="1134" w:type="dxa"/>
          </w:tcPr>
          <w:p w14:paraId="7A228DA3" w14:textId="77777777" w:rsidR="0098744F" w:rsidRPr="00D44FFE" w:rsidRDefault="0098744F" w:rsidP="0098744F">
            <w:pPr>
              <w:spacing w:line="360" w:lineRule="auto"/>
              <w:jc w:val="both"/>
              <w:rPr>
                <w:rFonts w:asciiTheme="minorHAnsi" w:hAnsiTheme="minorHAnsi" w:cstheme="minorHAnsi"/>
              </w:rPr>
            </w:pPr>
          </w:p>
        </w:tc>
        <w:tc>
          <w:tcPr>
            <w:tcW w:w="992" w:type="dxa"/>
          </w:tcPr>
          <w:p w14:paraId="1AA08DC5"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4750</w:t>
            </w:r>
          </w:p>
        </w:tc>
        <w:tc>
          <w:tcPr>
            <w:tcW w:w="1418" w:type="dxa"/>
          </w:tcPr>
          <w:p w14:paraId="1C6B8A2C" w14:textId="6E8890DE" w:rsidR="0098744F" w:rsidRPr="00E96545" w:rsidRDefault="0098744F" w:rsidP="0098744F">
            <w:pPr>
              <w:spacing w:line="360" w:lineRule="auto"/>
              <w:jc w:val="center"/>
              <w:rPr>
                <w:rFonts w:asciiTheme="minorHAnsi" w:hAnsiTheme="minorHAnsi" w:cstheme="minorHAnsi"/>
              </w:rPr>
            </w:pPr>
            <w:r>
              <w:rPr>
                <w:rFonts w:asciiTheme="minorHAnsi" w:hAnsiTheme="minorHAnsi" w:cstheme="minorHAnsi"/>
              </w:rPr>
              <w:t>29.163,58</w:t>
            </w:r>
          </w:p>
        </w:tc>
        <w:tc>
          <w:tcPr>
            <w:tcW w:w="1417" w:type="dxa"/>
          </w:tcPr>
          <w:p w14:paraId="139E72A3" w14:textId="706007FC" w:rsidR="0098744F" w:rsidRPr="00E96545" w:rsidRDefault="0098744F" w:rsidP="0098744F">
            <w:pPr>
              <w:spacing w:line="360" w:lineRule="auto"/>
              <w:jc w:val="center"/>
              <w:rPr>
                <w:rFonts w:asciiTheme="minorHAnsi" w:hAnsiTheme="minorHAnsi" w:cstheme="minorHAnsi"/>
              </w:rPr>
            </w:pPr>
            <w:r>
              <w:rPr>
                <w:rFonts w:asciiTheme="minorHAnsi" w:hAnsiTheme="minorHAnsi" w:cstheme="minorHAnsi"/>
              </w:rPr>
              <w:t>29.163,58</w:t>
            </w:r>
          </w:p>
        </w:tc>
        <w:tc>
          <w:tcPr>
            <w:tcW w:w="1276" w:type="dxa"/>
          </w:tcPr>
          <w:p w14:paraId="54D80E26" w14:textId="2F4CEBCB"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69B7BAEE" w14:textId="7FA3B57F" w:rsidTr="0098744F">
        <w:trPr>
          <w:gridAfter w:val="2"/>
          <w:wAfter w:w="2755" w:type="dxa"/>
        </w:trPr>
        <w:tc>
          <w:tcPr>
            <w:tcW w:w="2122" w:type="dxa"/>
            <w:vMerge/>
          </w:tcPr>
          <w:p w14:paraId="7DACA87C"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73B484E0" w14:textId="3A983EC4" w:rsidR="0098744F" w:rsidRPr="00D44FFE" w:rsidRDefault="0098744F" w:rsidP="0098744F">
            <w:pPr>
              <w:spacing w:line="360" w:lineRule="auto"/>
              <w:jc w:val="both"/>
              <w:rPr>
                <w:rFonts w:asciiTheme="minorHAnsi" w:hAnsiTheme="minorHAnsi" w:cstheme="minorHAnsi"/>
              </w:rPr>
            </w:pPr>
          </w:p>
        </w:tc>
        <w:tc>
          <w:tcPr>
            <w:tcW w:w="1134" w:type="dxa"/>
          </w:tcPr>
          <w:p w14:paraId="6F5A80B4" w14:textId="77777777" w:rsidR="0098744F" w:rsidRPr="00D44FFE" w:rsidRDefault="0098744F" w:rsidP="0098744F">
            <w:pPr>
              <w:spacing w:line="360" w:lineRule="auto"/>
              <w:jc w:val="both"/>
              <w:rPr>
                <w:rFonts w:asciiTheme="minorHAnsi" w:hAnsiTheme="minorHAnsi" w:cstheme="minorHAnsi"/>
              </w:rPr>
            </w:pPr>
          </w:p>
        </w:tc>
        <w:tc>
          <w:tcPr>
            <w:tcW w:w="992" w:type="dxa"/>
          </w:tcPr>
          <w:p w14:paraId="7E0878FD"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26168F01" w14:textId="1194A32A" w:rsidR="0098744F" w:rsidRPr="00E96545" w:rsidRDefault="0098744F" w:rsidP="0098744F">
            <w:pPr>
              <w:spacing w:line="360" w:lineRule="auto"/>
              <w:jc w:val="center"/>
              <w:rPr>
                <w:rFonts w:asciiTheme="minorHAnsi" w:hAnsiTheme="minorHAnsi" w:cstheme="minorHAnsi"/>
              </w:rPr>
            </w:pPr>
            <w:r>
              <w:rPr>
                <w:rFonts w:asciiTheme="minorHAnsi" w:hAnsiTheme="minorHAnsi" w:cstheme="minorHAnsi"/>
              </w:rPr>
              <w:t>5.017,86</w:t>
            </w:r>
          </w:p>
        </w:tc>
        <w:tc>
          <w:tcPr>
            <w:tcW w:w="1417" w:type="dxa"/>
          </w:tcPr>
          <w:p w14:paraId="6A9C3278" w14:textId="2F1F4024" w:rsidR="0098744F" w:rsidRPr="00E96545" w:rsidRDefault="0098744F" w:rsidP="0098744F">
            <w:pPr>
              <w:spacing w:line="360" w:lineRule="auto"/>
              <w:jc w:val="center"/>
              <w:rPr>
                <w:rFonts w:asciiTheme="minorHAnsi" w:hAnsiTheme="minorHAnsi" w:cstheme="minorHAnsi"/>
              </w:rPr>
            </w:pPr>
            <w:r>
              <w:rPr>
                <w:rFonts w:asciiTheme="minorHAnsi" w:hAnsiTheme="minorHAnsi" w:cstheme="minorHAnsi"/>
              </w:rPr>
              <w:t>5.017,86</w:t>
            </w:r>
          </w:p>
        </w:tc>
        <w:tc>
          <w:tcPr>
            <w:tcW w:w="1276" w:type="dxa"/>
          </w:tcPr>
          <w:p w14:paraId="4676C658" w14:textId="34FE862A"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1BB252A7" w14:textId="77777777" w:rsidTr="0098744F">
        <w:trPr>
          <w:gridAfter w:val="2"/>
          <w:wAfter w:w="2755" w:type="dxa"/>
        </w:trPr>
        <w:tc>
          <w:tcPr>
            <w:tcW w:w="2122" w:type="dxa"/>
            <w:vMerge/>
          </w:tcPr>
          <w:p w14:paraId="415903F1"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0EF901E1" w14:textId="02582C69" w:rsidR="0098744F" w:rsidRPr="00D44FFE" w:rsidRDefault="0098744F" w:rsidP="0098744F">
            <w:pPr>
              <w:spacing w:line="360" w:lineRule="auto"/>
              <w:jc w:val="both"/>
              <w:rPr>
                <w:rFonts w:asciiTheme="minorHAnsi" w:hAnsiTheme="minorHAnsi" w:cstheme="minorHAnsi"/>
              </w:rPr>
            </w:pPr>
            <w:r>
              <w:rPr>
                <w:rFonts w:asciiTheme="minorHAnsi" w:hAnsiTheme="minorHAnsi" w:cstheme="minorHAnsi"/>
              </w:rPr>
              <w:t>801</w:t>
            </w:r>
          </w:p>
        </w:tc>
        <w:tc>
          <w:tcPr>
            <w:tcW w:w="1134" w:type="dxa"/>
          </w:tcPr>
          <w:p w14:paraId="01C9D99A" w14:textId="1C27F706" w:rsidR="0098744F" w:rsidRPr="00D44FFE" w:rsidRDefault="0098744F" w:rsidP="0098744F">
            <w:pPr>
              <w:spacing w:line="360" w:lineRule="auto"/>
              <w:jc w:val="both"/>
              <w:rPr>
                <w:rFonts w:asciiTheme="minorHAnsi" w:hAnsiTheme="minorHAnsi" w:cstheme="minorHAnsi"/>
              </w:rPr>
            </w:pPr>
            <w:r>
              <w:rPr>
                <w:rFonts w:asciiTheme="minorHAnsi" w:hAnsiTheme="minorHAnsi" w:cstheme="minorHAnsi"/>
              </w:rPr>
              <w:t>80113</w:t>
            </w:r>
          </w:p>
        </w:tc>
        <w:tc>
          <w:tcPr>
            <w:tcW w:w="992" w:type="dxa"/>
          </w:tcPr>
          <w:p w14:paraId="37AD99A6"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19EC51B2" w14:textId="0A256D66" w:rsidR="0098744F" w:rsidRPr="006A4941" w:rsidRDefault="0098744F" w:rsidP="0098744F">
            <w:pPr>
              <w:spacing w:line="360" w:lineRule="auto"/>
              <w:jc w:val="center"/>
              <w:rPr>
                <w:rFonts w:asciiTheme="minorHAnsi" w:hAnsiTheme="minorHAnsi" w:cstheme="minorHAnsi"/>
                <w:b/>
                <w:bCs/>
              </w:rPr>
            </w:pPr>
            <w:r w:rsidRPr="006A4941">
              <w:rPr>
                <w:rFonts w:asciiTheme="minorHAnsi" w:hAnsiTheme="minorHAnsi" w:cstheme="minorHAnsi"/>
                <w:b/>
                <w:bCs/>
              </w:rPr>
              <w:t>2.469,72</w:t>
            </w:r>
          </w:p>
        </w:tc>
        <w:tc>
          <w:tcPr>
            <w:tcW w:w="1417" w:type="dxa"/>
          </w:tcPr>
          <w:p w14:paraId="1A06E2B9" w14:textId="5CEC66A4" w:rsidR="0098744F" w:rsidRPr="00E96545" w:rsidRDefault="0098744F" w:rsidP="0098744F">
            <w:pPr>
              <w:spacing w:line="360" w:lineRule="auto"/>
              <w:jc w:val="center"/>
              <w:rPr>
                <w:rFonts w:asciiTheme="minorHAnsi" w:hAnsiTheme="minorHAnsi" w:cstheme="minorHAnsi"/>
              </w:rPr>
            </w:pPr>
            <w:r w:rsidRPr="006A4941">
              <w:rPr>
                <w:rFonts w:asciiTheme="minorHAnsi" w:hAnsiTheme="minorHAnsi" w:cstheme="minorHAnsi"/>
                <w:b/>
                <w:bCs/>
              </w:rPr>
              <w:t>2.469,72</w:t>
            </w:r>
          </w:p>
        </w:tc>
        <w:tc>
          <w:tcPr>
            <w:tcW w:w="1276" w:type="dxa"/>
          </w:tcPr>
          <w:p w14:paraId="15348A82" w14:textId="236DD4AC"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1C136566" w14:textId="77777777" w:rsidTr="0098744F">
        <w:trPr>
          <w:gridAfter w:val="2"/>
          <w:wAfter w:w="2755" w:type="dxa"/>
        </w:trPr>
        <w:tc>
          <w:tcPr>
            <w:tcW w:w="2122" w:type="dxa"/>
            <w:vMerge/>
          </w:tcPr>
          <w:p w14:paraId="12DD7678"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5516887F" w14:textId="77777777" w:rsidR="0098744F" w:rsidRPr="00D44FFE" w:rsidRDefault="0098744F" w:rsidP="0098744F">
            <w:pPr>
              <w:spacing w:line="360" w:lineRule="auto"/>
              <w:jc w:val="both"/>
              <w:rPr>
                <w:rFonts w:asciiTheme="minorHAnsi" w:hAnsiTheme="minorHAnsi" w:cstheme="minorHAnsi"/>
              </w:rPr>
            </w:pPr>
          </w:p>
        </w:tc>
        <w:tc>
          <w:tcPr>
            <w:tcW w:w="1134" w:type="dxa"/>
          </w:tcPr>
          <w:p w14:paraId="5C7F6519" w14:textId="77777777" w:rsidR="0098744F" w:rsidRPr="00D44FFE" w:rsidRDefault="0098744F" w:rsidP="0098744F">
            <w:pPr>
              <w:spacing w:line="360" w:lineRule="auto"/>
              <w:jc w:val="both"/>
              <w:rPr>
                <w:rFonts w:asciiTheme="minorHAnsi" w:hAnsiTheme="minorHAnsi" w:cstheme="minorHAnsi"/>
              </w:rPr>
            </w:pPr>
          </w:p>
        </w:tc>
        <w:tc>
          <w:tcPr>
            <w:tcW w:w="992" w:type="dxa"/>
          </w:tcPr>
          <w:p w14:paraId="1E565EAE" w14:textId="13A89D82" w:rsidR="0098744F" w:rsidRPr="00D44FFE" w:rsidRDefault="0098744F" w:rsidP="0098744F">
            <w:pPr>
              <w:spacing w:line="360" w:lineRule="auto"/>
              <w:jc w:val="both"/>
              <w:rPr>
                <w:rFonts w:asciiTheme="minorHAnsi" w:hAnsiTheme="minorHAnsi" w:cstheme="minorHAnsi"/>
              </w:rPr>
            </w:pPr>
            <w:r>
              <w:rPr>
                <w:rFonts w:asciiTheme="minorHAnsi" w:hAnsiTheme="minorHAnsi" w:cstheme="minorHAnsi"/>
              </w:rPr>
              <w:t>4370</w:t>
            </w:r>
          </w:p>
        </w:tc>
        <w:tc>
          <w:tcPr>
            <w:tcW w:w="1418" w:type="dxa"/>
          </w:tcPr>
          <w:p w14:paraId="727AF095" w14:textId="61AF9DB6" w:rsidR="0098744F" w:rsidRDefault="0098744F" w:rsidP="0098744F">
            <w:pPr>
              <w:spacing w:line="360" w:lineRule="auto"/>
              <w:jc w:val="center"/>
              <w:rPr>
                <w:rFonts w:asciiTheme="minorHAnsi" w:hAnsiTheme="minorHAnsi" w:cstheme="minorHAnsi"/>
              </w:rPr>
            </w:pPr>
            <w:r>
              <w:rPr>
                <w:rFonts w:asciiTheme="minorHAnsi" w:hAnsiTheme="minorHAnsi" w:cstheme="minorHAnsi"/>
              </w:rPr>
              <w:t>2.469,72</w:t>
            </w:r>
          </w:p>
        </w:tc>
        <w:tc>
          <w:tcPr>
            <w:tcW w:w="1417" w:type="dxa"/>
          </w:tcPr>
          <w:p w14:paraId="716C66E2" w14:textId="742A78F1" w:rsidR="0098744F" w:rsidRPr="00E96545" w:rsidRDefault="0098744F" w:rsidP="0098744F">
            <w:pPr>
              <w:spacing w:line="360" w:lineRule="auto"/>
              <w:jc w:val="center"/>
              <w:rPr>
                <w:rFonts w:asciiTheme="minorHAnsi" w:hAnsiTheme="minorHAnsi" w:cstheme="minorHAnsi"/>
              </w:rPr>
            </w:pPr>
            <w:r>
              <w:rPr>
                <w:rFonts w:asciiTheme="minorHAnsi" w:hAnsiTheme="minorHAnsi" w:cstheme="minorHAnsi"/>
              </w:rPr>
              <w:t>2.469,72</w:t>
            </w:r>
          </w:p>
        </w:tc>
        <w:tc>
          <w:tcPr>
            <w:tcW w:w="1276" w:type="dxa"/>
          </w:tcPr>
          <w:p w14:paraId="66B3D586" w14:textId="5BE064D7"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567CF444" w14:textId="55A3E586" w:rsidTr="0098744F">
        <w:trPr>
          <w:gridAfter w:val="2"/>
          <w:wAfter w:w="2755" w:type="dxa"/>
        </w:trPr>
        <w:tc>
          <w:tcPr>
            <w:tcW w:w="2122" w:type="dxa"/>
            <w:vMerge/>
          </w:tcPr>
          <w:p w14:paraId="22EC2A7F"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1FCB8122" w14:textId="63C8A198"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801</w:t>
            </w:r>
          </w:p>
        </w:tc>
        <w:tc>
          <w:tcPr>
            <w:tcW w:w="1134" w:type="dxa"/>
          </w:tcPr>
          <w:p w14:paraId="5D25AA8D" w14:textId="2B5D499B"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801</w:t>
            </w:r>
            <w:r>
              <w:rPr>
                <w:rFonts w:asciiTheme="minorHAnsi" w:hAnsiTheme="minorHAnsi" w:cstheme="minorHAnsi"/>
              </w:rPr>
              <w:t>17</w:t>
            </w:r>
          </w:p>
        </w:tc>
        <w:tc>
          <w:tcPr>
            <w:tcW w:w="992" w:type="dxa"/>
          </w:tcPr>
          <w:p w14:paraId="090CBBB7"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488A22D0" w14:textId="4F7A9915"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8.818,35</w:t>
            </w:r>
          </w:p>
        </w:tc>
        <w:tc>
          <w:tcPr>
            <w:tcW w:w="1417" w:type="dxa"/>
          </w:tcPr>
          <w:p w14:paraId="60D764D1" w14:textId="1C6EADD0"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b/>
                <w:bCs/>
              </w:rPr>
              <w:t>8.818,35</w:t>
            </w:r>
          </w:p>
        </w:tc>
        <w:tc>
          <w:tcPr>
            <w:tcW w:w="1276" w:type="dxa"/>
          </w:tcPr>
          <w:p w14:paraId="0BA9316E" w14:textId="4A8978E7"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700B146E" w14:textId="74DA0414" w:rsidTr="0098744F">
        <w:trPr>
          <w:gridAfter w:val="2"/>
          <w:wAfter w:w="2755" w:type="dxa"/>
        </w:trPr>
        <w:tc>
          <w:tcPr>
            <w:tcW w:w="2122" w:type="dxa"/>
            <w:vMerge/>
          </w:tcPr>
          <w:p w14:paraId="4D42E380"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1615CFD0" w14:textId="592721A7" w:rsidR="0098744F" w:rsidRPr="00D44FFE" w:rsidRDefault="0098744F" w:rsidP="0098744F">
            <w:pPr>
              <w:spacing w:line="360" w:lineRule="auto"/>
              <w:jc w:val="both"/>
              <w:rPr>
                <w:rFonts w:asciiTheme="minorHAnsi" w:hAnsiTheme="minorHAnsi" w:cstheme="minorHAnsi"/>
              </w:rPr>
            </w:pPr>
          </w:p>
        </w:tc>
        <w:tc>
          <w:tcPr>
            <w:tcW w:w="1134" w:type="dxa"/>
          </w:tcPr>
          <w:p w14:paraId="5DD21782" w14:textId="77777777" w:rsidR="0098744F" w:rsidRPr="00D44FFE" w:rsidRDefault="0098744F" w:rsidP="0098744F">
            <w:pPr>
              <w:spacing w:line="360" w:lineRule="auto"/>
              <w:jc w:val="both"/>
              <w:rPr>
                <w:rFonts w:asciiTheme="minorHAnsi" w:hAnsiTheme="minorHAnsi" w:cstheme="minorHAnsi"/>
              </w:rPr>
            </w:pPr>
          </w:p>
        </w:tc>
        <w:tc>
          <w:tcPr>
            <w:tcW w:w="992" w:type="dxa"/>
          </w:tcPr>
          <w:p w14:paraId="5FDCB1DD"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4350</w:t>
            </w:r>
          </w:p>
        </w:tc>
        <w:tc>
          <w:tcPr>
            <w:tcW w:w="1418" w:type="dxa"/>
          </w:tcPr>
          <w:p w14:paraId="30A04ABF" w14:textId="076BAAFB"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929,96</w:t>
            </w:r>
          </w:p>
        </w:tc>
        <w:tc>
          <w:tcPr>
            <w:tcW w:w="1417" w:type="dxa"/>
          </w:tcPr>
          <w:p w14:paraId="344F7F71" w14:textId="5D0ECC91"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929,96</w:t>
            </w:r>
          </w:p>
        </w:tc>
        <w:tc>
          <w:tcPr>
            <w:tcW w:w="1276" w:type="dxa"/>
          </w:tcPr>
          <w:p w14:paraId="6ADB592A" w14:textId="16F005DF"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233A7AF4" w14:textId="24F525B8" w:rsidTr="0098744F">
        <w:trPr>
          <w:gridAfter w:val="2"/>
          <w:wAfter w:w="2755" w:type="dxa"/>
        </w:trPr>
        <w:tc>
          <w:tcPr>
            <w:tcW w:w="2122" w:type="dxa"/>
            <w:vMerge/>
          </w:tcPr>
          <w:p w14:paraId="4E8DC15A"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7F1F481D" w14:textId="47882F5C" w:rsidR="0098744F" w:rsidRPr="00D44FFE" w:rsidRDefault="0098744F" w:rsidP="0098744F">
            <w:pPr>
              <w:spacing w:line="360" w:lineRule="auto"/>
              <w:jc w:val="both"/>
              <w:rPr>
                <w:rFonts w:asciiTheme="minorHAnsi" w:hAnsiTheme="minorHAnsi" w:cstheme="minorHAnsi"/>
              </w:rPr>
            </w:pPr>
          </w:p>
        </w:tc>
        <w:tc>
          <w:tcPr>
            <w:tcW w:w="1134" w:type="dxa"/>
          </w:tcPr>
          <w:p w14:paraId="6E1E72CC" w14:textId="77777777" w:rsidR="0098744F" w:rsidRPr="00D44FFE" w:rsidRDefault="0098744F" w:rsidP="0098744F">
            <w:pPr>
              <w:spacing w:line="360" w:lineRule="auto"/>
              <w:jc w:val="both"/>
              <w:rPr>
                <w:rFonts w:asciiTheme="minorHAnsi" w:hAnsiTheme="minorHAnsi" w:cstheme="minorHAnsi"/>
              </w:rPr>
            </w:pPr>
          </w:p>
        </w:tc>
        <w:tc>
          <w:tcPr>
            <w:tcW w:w="992" w:type="dxa"/>
          </w:tcPr>
          <w:p w14:paraId="2126FC77"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4750</w:t>
            </w:r>
          </w:p>
        </w:tc>
        <w:tc>
          <w:tcPr>
            <w:tcW w:w="1418" w:type="dxa"/>
          </w:tcPr>
          <w:p w14:paraId="6FB01A8C" w14:textId="1A808144"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6.553,60</w:t>
            </w:r>
          </w:p>
        </w:tc>
        <w:tc>
          <w:tcPr>
            <w:tcW w:w="1417" w:type="dxa"/>
          </w:tcPr>
          <w:p w14:paraId="120278AE" w14:textId="1BCAC5DF"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6.553,60</w:t>
            </w:r>
          </w:p>
        </w:tc>
        <w:tc>
          <w:tcPr>
            <w:tcW w:w="1276" w:type="dxa"/>
          </w:tcPr>
          <w:p w14:paraId="6BB4DAE8" w14:textId="111DE839"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03883743" w14:textId="143EF909" w:rsidTr="0098744F">
        <w:trPr>
          <w:gridAfter w:val="2"/>
          <w:wAfter w:w="2755" w:type="dxa"/>
        </w:trPr>
        <w:tc>
          <w:tcPr>
            <w:tcW w:w="2122" w:type="dxa"/>
            <w:vMerge/>
          </w:tcPr>
          <w:p w14:paraId="2E5A564D"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29C26F46" w14:textId="2F3F66DF" w:rsidR="0098744F" w:rsidRPr="00D44FFE" w:rsidRDefault="0098744F" w:rsidP="0098744F">
            <w:pPr>
              <w:spacing w:line="360" w:lineRule="auto"/>
              <w:jc w:val="both"/>
              <w:rPr>
                <w:rFonts w:asciiTheme="minorHAnsi" w:hAnsiTheme="minorHAnsi" w:cstheme="minorHAnsi"/>
              </w:rPr>
            </w:pPr>
          </w:p>
        </w:tc>
        <w:tc>
          <w:tcPr>
            <w:tcW w:w="1134" w:type="dxa"/>
          </w:tcPr>
          <w:p w14:paraId="2333A9F9" w14:textId="77777777" w:rsidR="0098744F" w:rsidRPr="00D44FFE" w:rsidRDefault="0098744F" w:rsidP="0098744F">
            <w:pPr>
              <w:spacing w:line="360" w:lineRule="auto"/>
              <w:jc w:val="both"/>
              <w:rPr>
                <w:rFonts w:asciiTheme="minorHAnsi" w:hAnsiTheme="minorHAnsi" w:cstheme="minorHAnsi"/>
              </w:rPr>
            </w:pPr>
          </w:p>
        </w:tc>
        <w:tc>
          <w:tcPr>
            <w:tcW w:w="992" w:type="dxa"/>
          </w:tcPr>
          <w:p w14:paraId="100C6B42"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4850</w:t>
            </w:r>
          </w:p>
        </w:tc>
        <w:tc>
          <w:tcPr>
            <w:tcW w:w="1418" w:type="dxa"/>
          </w:tcPr>
          <w:p w14:paraId="477B867D" w14:textId="76913DB9"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1.334,79</w:t>
            </w:r>
          </w:p>
        </w:tc>
        <w:tc>
          <w:tcPr>
            <w:tcW w:w="1417" w:type="dxa"/>
          </w:tcPr>
          <w:p w14:paraId="3793DE56" w14:textId="4D15C4C4"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1.334,79</w:t>
            </w:r>
          </w:p>
        </w:tc>
        <w:tc>
          <w:tcPr>
            <w:tcW w:w="1276" w:type="dxa"/>
          </w:tcPr>
          <w:p w14:paraId="4EE48065" w14:textId="43628CA0"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12B521DC" w14:textId="2F1E9063" w:rsidTr="0098744F">
        <w:trPr>
          <w:gridAfter w:val="2"/>
          <w:wAfter w:w="2755" w:type="dxa"/>
        </w:trPr>
        <w:tc>
          <w:tcPr>
            <w:tcW w:w="2122" w:type="dxa"/>
            <w:vMerge w:val="restart"/>
          </w:tcPr>
          <w:p w14:paraId="4D379302" w14:textId="4D313B94" w:rsidR="0098744F" w:rsidRPr="00D44FFE" w:rsidRDefault="0098744F" w:rsidP="0098744F">
            <w:pPr>
              <w:spacing w:line="360" w:lineRule="auto"/>
              <w:jc w:val="both"/>
              <w:rPr>
                <w:rFonts w:asciiTheme="minorHAnsi" w:hAnsiTheme="minorHAnsi" w:cstheme="minorHAnsi"/>
              </w:rPr>
            </w:pPr>
            <w:r>
              <w:rPr>
                <w:rFonts w:asciiTheme="minorHAnsi" w:hAnsiTheme="minorHAnsi" w:cstheme="minorHAnsi"/>
              </w:rPr>
              <w:t>Podręczniki i materiały ćwiczeniowe dla dzieci z</w:t>
            </w:r>
            <w:r w:rsidRPr="001A148C">
              <w:rPr>
                <w:rFonts w:asciiTheme="minorHAnsi" w:hAnsiTheme="minorHAnsi" w:cstheme="minorHAnsi"/>
              </w:rPr>
              <w:t xml:space="preserve"> Ukrainy</w:t>
            </w:r>
          </w:p>
        </w:tc>
        <w:tc>
          <w:tcPr>
            <w:tcW w:w="1417" w:type="dxa"/>
          </w:tcPr>
          <w:p w14:paraId="31FF7C1E" w14:textId="6F632496"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w:t>
            </w:r>
            <w:r>
              <w:rPr>
                <w:rFonts w:asciiTheme="minorHAnsi" w:hAnsiTheme="minorHAnsi" w:cstheme="minorHAnsi"/>
              </w:rPr>
              <w:t>01</w:t>
            </w:r>
          </w:p>
        </w:tc>
        <w:tc>
          <w:tcPr>
            <w:tcW w:w="1134" w:type="dxa"/>
          </w:tcPr>
          <w:p w14:paraId="31494E69" w14:textId="1ACDD8C8"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w:t>
            </w:r>
            <w:r>
              <w:rPr>
                <w:rFonts w:asciiTheme="minorHAnsi" w:hAnsiTheme="minorHAnsi" w:cstheme="minorHAnsi"/>
              </w:rPr>
              <w:t>0153</w:t>
            </w:r>
          </w:p>
        </w:tc>
        <w:tc>
          <w:tcPr>
            <w:tcW w:w="992" w:type="dxa"/>
          </w:tcPr>
          <w:p w14:paraId="6451DEDF"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33DFEADA" w14:textId="0FE22FDB" w:rsidR="0098744F" w:rsidRPr="006A4941" w:rsidRDefault="0098744F" w:rsidP="0098744F">
            <w:pPr>
              <w:spacing w:line="360" w:lineRule="auto"/>
              <w:jc w:val="center"/>
              <w:rPr>
                <w:rFonts w:asciiTheme="minorHAnsi" w:hAnsiTheme="minorHAnsi" w:cstheme="minorHAnsi"/>
                <w:b/>
                <w:bCs/>
              </w:rPr>
            </w:pPr>
            <w:r w:rsidRPr="006A4941">
              <w:rPr>
                <w:rFonts w:asciiTheme="minorHAnsi" w:hAnsiTheme="minorHAnsi" w:cstheme="minorHAnsi"/>
                <w:b/>
                <w:bCs/>
              </w:rPr>
              <w:t>153,98</w:t>
            </w:r>
          </w:p>
        </w:tc>
        <w:tc>
          <w:tcPr>
            <w:tcW w:w="1417" w:type="dxa"/>
          </w:tcPr>
          <w:p w14:paraId="33044A7F" w14:textId="572A7B5A" w:rsidR="0098744F" w:rsidRPr="00D44FFE" w:rsidRDefault="0098744F" w:rsidP="0098744F">
            <w:pPr>
              <w:spacing w:line="360" w:lineRule="auto"/>
              <w:jc w:val="center"/>
              <w:rPr>
                <w:rFonts w:asciiTheme="minorHAnsi" w:hAnsiTheme="minorHAnsi" w:cstheme="minorHAnsi"/>
              </w:rPr>
            </w:pPr>
            <w:r w:rsidRPr="006A4941">
              <w:rPr>
                <w:rFonts w:asciiTheme="minorHAnsi" w:hAnsiTheme="minorHAnsi" w:cstheme="minorHAnsi"/>
                <w:b/>
                <w:bCs/>
              </w:rPr>
              <w:t>153,98</w:t>
            </w:r>
          </w:p>
        </w:tc>
        <w:tc>
          <w:tcPr>
            <w:tcW w:w="1276" w:type="dxa"/>
          </w:tcPr>
          <w:p w14:paraId="4295FCCF" w14:textId="50DBE01E"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462C52DC" w14:textId="0F1058AF" w:rsidTr="0098744F">
        <w:trPr>
          <w:gridAfter w:val="2"/>
          <w:wAfter w:w="2755" w:type="dxa"/>
        </w:trPr>
        <w:tc>
          <w:tcPr>
            <w:tcW w:w="2122" w:type="dxa"/>
            <w:vMerge/>
          </w:tcPr>
          <w:p w14:paraId="388E5BA6" w14:textId="77777777" w:rsidR="0098744F" w:rsidRPr="00D44FFE" w:rsidRDefault="0098744F" w:rsidP="0098744F">
            <w:pPr>
              <w:spacing w:line="360" w:lineRule="auto"/>
              <w:jc w:val="both"/>
              <w:rPr>
                <w:rFonts w:asciiTheme="minorHAnsi" w:hAnsiTheme="minorHAnsi" w:cstheme="minorHAnsi"/>
              </w:rPr>
            </w:pPr>
          </w:p>
        </w:tc>
        <w:tc>
          <w:tcPr>
            <w:tcW w:w="1417" w:type="dxa"/>
          </w:tcPr>
          <w:p w14:paraId="4E4C78D3" w14:textId="680F932F" w:rsidR="0098744F" w:rsidRPr="00D44FFE" w:rsidRDefault="0098744F" w:rsidP="0098744F">
            <w:pPr>
              <w:spacing w:line="360" w:lineRule="auto"/>
              <w:jc w:val="both"/>
              <w:rPr>
                <w:rFonts w:asciiTheme="minorHAnsi" w:hAnsiTheme="minorHAnsi" w:cstheme="minorHAnsi"/>
              </w:rPr>
            </w:pPr>
          </w:p>
        </w:tc>
        <w:tc>
          <w:tcPr>
            <w:tcW w:w="1134" w:type="dxa"/>
          </w:tcPr>
          <w:p w14:paraId="66C41788" w14:textId="77777777" w:rsidR="0098744F" w:rsidRPr="00D44FFE" w:rsidRDefault="0098744F" w:rsidP="0098744F">
            <w:pPr>
              <w:spacing w:line="360" w:lineRule="auto"/>
              <w:jc w:val="both"/>
              <w:rPr>
                <w:rFonts w:asciiTheme="minorHAnsi" w:hAnsiTheme="minorHAnsi" w:cstheme="minorHAnsi"/>
              </w:rPr>
            </w:pPr>
          </w:p>
        </w:tc>
        <w:tc>
          <w:tcPr>
            <w:tcW w:w="992" w:type="dxa"/>
          </w:tcPr>
          <w:p w14:paraId="0BC7B74B" w14:textId="43A9B43E" w:rsidR="0098744F" w:rsidRPr="00D44FFE" w:rsidRDefault="0098744F" w:rsidP="0098744F">
            <w:pPr>
              <w:spacing w:line="360" w:lineRule="auto"/>
              <w:jc w:val="both"/>
              <w:rPr>
                <w:rFonts w:asciiTheme="minorHAnsi" w:hAnsiTheme="minorHAnsi" w:cstheme="minorHAnsi"/>
              </w:rPr>
            </w:pPr>
            <w:r>
              <w:rPr>
                <w:rFonts w:asciiTheme="minorHAnsi" w:hAnsiTheme="minorHAnsi" w:cstheme="minorHAnsi"/>
              </w:rPr>
              <w:t>4350</w:t>
            </w:r>
          </w:p>
        </w:tc>
        <w:tc>
          <w:tcPr>
            <w:tcW w:w="1418" w:type="dxa"/>
          </w:tcPr>
          <w:p w14:paraId="07CF6788" w14:textId="24DF2111"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153,98</w:t>
            </w:r>
          </w:p>
        </w:tc>
        <w:tc>
          <w:tcPr>
            <w:tcW w:w="1417" w:type="dxa"/>
          </w:tcPr>
          <w:p w14:paraId="1CC346CF" w14:textId="13CB17F8"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153,98</w:t>
            </w:r>
          </w:p>
        </w:tc>
        <w:tc>
          <w:tcPr>
            <w:tcW w:w="1276" w:type="dxa"/>
          </w:tcPr>
          <w:p w14:paraId="0126EFFE" w14:textId="1E31C7A7"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14E83BC1" w14:textId="56ADA0E7" w:rsidTr="0098744F">
        <w:trPr>
          <w:gridAfter w:val="2"/>
          <w:wAfter w:w="2755" w:type="dxa"/>
        </w:trPr>
        <w:tc>
          <w:tcPr>
            <w:tcW w:w="2122" w:type="dxa"/>
            <w:vMerge w:val="restart"/>
          </w:tcPr>
          <w:p w14:paraId="536622DF" w14:textId="68CBF671"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Świadczenia rodzinne obywateli Ukrainy</w:t>
            </w:r>
          </w:p>
        </w:tc>
        <w:tc>
          <w:tcPr>
            <w:tcW w:w="1417" w:type="dxa"/>
            <w:vMerge w:val="restart"/>
          </w:tcPr>
          <w:p w14:paraId="3C5DEF22" w14:textId="6F7E17DB"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855</w:t>
            </w:r>
          </w:p>
        </w:tc>
        <w:tc>
          <w:tcPr>
            <w:tcW w:w="1134" w:type="dxa"/>
            <w:vMerge w:val="restart"/>
          </w:tcPr>
          <w:p w14:paraId="7AABB5D4"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85595</w:t>
            </w:r>
          </w:p>
        </w:tc>
        <w:tc>
          <w:tcPr>
            <w:tcW w:w="992" w:type="dxa"/>
          </w:tcPr>
          <w:p w14:paraId="286B74FC" w14:textId="77777777" w:rsidR="0098744F" w:rsidRPr="00D44FFE" w:rsidRDefault="0098744F" w:rsidP="0098744F">
            <w:pPr>
              <w:spacing w:line="360" w:lineRule="auto"/>
              <w:jc w:val="both"/>
              <w:rPr>
                <w:rFonts w:asciiTheme="minorHAnsi" w:hAnsiTheme="minorHAnsi" w:cstheme="minorHAnsi"/>
              </w:rPr>
            </w:pPr>
          </w:p>
        </w:tc>
        <w:tc>
          <w:tcPr>
            <w:tcW w:w="1418" w:type="dxa"/>
          </w:tcPr>
          <w:p w14:paraId="3D73C1D6" w14:textId="1ADB433A"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7.607,00</w:t>
            </w:r>
          </w:p>
        </w:tc>
        <w:tc>
          <w:tcPr>
            <w:tcW w:w="1417" w:type="dxa"/>
          </w:tcPr>
          <w:p w14:paraId="16B87C98" w14:textId="71634AA0"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b/>
                <w:bCs/>
              </w:rPr>
              <w:t>7.607,00</w:t>
            </w:r>
          </w:p>
        </w:tc>
        <w:tc>
          <w:tcPr>
            <w:tcW w:w="1276" w:type="dxa"/>
          </w:tcPr>
          <w:p w14:paraId="5E02AC23" w14:textId="76C50298" w:rsidR="0098744F" w:rsidRPr="0098744F" w:rsidRDefault="0098744F" w:rsidP="0098744F">
            <w:pPr>
              <w:spacing w:line="360" w:lineRule="auto"/>
              <w:jc w:val="center"/>
              <w:rPr>
                <w:rFonts w:asciiTheme="minorHAnsi" w:hAnsiTheme="minorHAnsi" w:cstheme="minorHAnsi"/>
                <w:b/>
                <w:bCs/>
              </w:rPr>
            </w:pPr>
            <w:r w:rsidRPr="0098744F">
              <w:rPr>
                <w:rFonts w:asciiTheme="minorHAnsi" w:hAnsiTheme="minorHAnsi" w:cstheme="minorHAnsi"/>
                <w:b/>
                <w:bCs/>
              </w:rPr>
              <w:t>100,00</w:t>
            </w:r>
          </w:p>
        </w:tc>
      </w:tr>
      <w:tr w:rsidR="0098744F" w:rsidRPr="00825EA9" w14:paraId="476061DC" w14:textId="27929BF9" w:rsidTr="0098744F">
        <w:trPr>
          <w:gridAfter w:val="2"/>
          <w:wAfter w:w="2755" w:type="dxa"/>
        </w:trPr>
        <w:tc>
          <w:tcPr>
            <w:tcW w:w="2122" w:type="dxa"/>
            <w:vMerge/>
          </w:tcPr>
          <w:p w14:paraId="184AEF49" w14:textId="77777777" w:rsidR="0098744F" w:rsidRPr="00D44FFE" w:rsidRDefault="0098744F" w:rsidP="0098744F">
            <w:pPr>
              <w:spacing w:line="360" w:lineRule="auto"/>
              <w:jc w:val="both"/>
              <w:rPr>
                <w:rFonts w:asciiTheme="minorHAnsi" w:hAnsiTheme="minorHAnsi" w:cstheme="minorHAnsi"/>
              </w:rPr>
            </w:pPr>
          </w:p>
        </w:tc>
        <w:tc>
          <w:tcPr>
            <w:tcW w:w="1417" w:type="dxa"/>
            <w:vMerge/>
          </w:tcPr>
          <w:p w14:paraId="0A3A4319" w14:textId="105497A9" w:rsidR="0098744F" w:rsidRPr="00D44FFE" w:rsidRDefault="0098744F" w:rsidP="0098744F">
            <w:pPr>
              <w:spacing w:line="360" w:lineRule="auto"/>
              <w:jc w:val="both"/>
              <w:rPr>
                <w:rFonts w:asciiTheme="minorHAnsi" w:hAnsiTheme="minorHAnsi" w:cstheme="minorHAnsi"/>
              </w:rPr>
            </w:pPr>
          </w:p>
        </w:tc>
        <w:tc>
          <w:tcPr>
            <w:tcW w:w="1134" w:type="dxa"/>
            <w:vMerge/>
          </w:tcPr>
          <w:p w14:paraId="782CDBD6" w14:textId="77777777" w:rsidR="0098744F" w:rsidRPr="00D44FFE" w:rsidRDefault="0098744F" w:rsidP="0098744F">
            <w:pPr>
              <w:spacing w:line="360" w:lineRule="auto"/>
              <w:jc w:val="both"/>
              <w:rPr>
                <w:rFonts w:asciiTheme="minorHAnsi" w:hAnsiTheme="minorHAnsi" w:cstheme="minorHAnsi"/>
              </w:rPr>
            </w:pPr>
          </w:p>
        </w:tc>
        <w:tc>
          <w:tcPr>
            <w:tcW w:w="992" w:type="dxa"/>
          </w:tcPr>
          <w:p w14:paraId="6BFAA510" w14:textId="77777777" w:rsidR="0098744F" w:rsidRPr="00D44FFE" w:rsidRDefault="0098744F" w:rsidP="0098744F">
            <w:pPr>
              <w:spacing w:line="360" w:lineRule="auto"/>
              <w:jc w:val="both"/>
              <w:rPr>
                <w:rFonts w:asciiTheme="minorHAnsi" w:hAnsiTheme="minorHAnsi" w:cstheme="minorHAnsi"/>
              </w:rPr>
            </w:pPr>
            <w:r w:rsidRPr="00D44FFE">
              <w:rPr>
                <w:rFonts w:asciiTheme="minorHAnsi" w:hAnsiTheme="minorHAnsi" w:cstheme="minorHAnsi"/>
              </w:rPr>
              <w:t>3290</w:t>
            </w:r>
          </w:p>
        </w:tc>
        <w:tc>
          <w:tcPr>
            <w:tcW w:w="1418" w:type="dxa"/>
          </w:tcPr>
          <w:p w14:paraId="099B4EA0" w14:textId="30DB1C3E"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7.607,00</w:t>
            </w:r>
          </w:p>
        </w:tc>
        <w:tc>
          <w:tcPr>
            <w:tcW w:w="1417" w:type="dxa"/>
          </w:tcPr>
          <w:p w14:paraId="4A44240F" w14:textId="0932CB8C"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7.607,00</w:t>
            </w:r>
          </w:p>
        </w:tc>
        <w:tc>
          <w:tcPr>
            <w:tcW w:w="1276" w:type="dxa"/>
          </w:tcPr>
          <w:p w14:paraId="3E767074" w14:textId="7F017282" w:rsidR="0098744F" w:rsidRPr="00D44FFE" w:rsidRDefault="0098744F" w:rsidP="0098744F">
            <w:pPr>
              <w:spacing w:line="360" w:lineRule="auto"/>
              <w:jc w:val="center"/>
              <w:rPr>
                <w:rFonts w:asciiTheme="minorHAnsi" w:hAnsiTheme="minorHAnsi" w:cstheme="minorHAnsi"/>
              </w:rPr>
            </w:pPr>
            <w:r>
              <w:rPr>
                <w:rFonts w:asciiTheme="minorHAnsi" w:hAnsiTheme="minorHAnsi" w:cstheme="minorHAnsi"/>
              </w:rPr>
              <w:t>100,00</w:t>
            </w:r>
          </w:p>
        </w:tc>
      </w:tr>
      <w:tr w:rsidR="0098744F" w:rsidRPr="00825EA9" w14:paraId="797C27CC" w14:textId="7592D7A4" w:rsidTr="0098744F">
        <w:tc>
          <w:tcPr>
            <w:tcW w:w="4673" w:type="dxa"/>
            <w:gridSpan w:val="3"/>
          </w:tcPr>
          <w:p w14:paraId="77E1CE9D" w14:textId="2AE8403F" w:rsidR="0098744F" w:rsidRPr="00D44FFE" w:rsidRDefault="0098744F" w:rsidP="0098744F">
            <w:pPr>
              <w:spacing w:line="360" w:lineRule="auto"/>
              <w:jc w:val="right"/>
              <w:rPr>
                <w:rFonts w:asciiTheme="minorHAnsi" w:hAnsiTheme="minorHAnsi" w:cstheme="minorHAnsi"/>
                <w:b/>
                <w:bCs/>
              </w:rPr>
            </w:pPr>
            <w:r w:rsidRPr="00D44FFE">
              <w:rPr>
                <w:rFonts w:asciiTheme="minorHAnsi" w:hAnsiTheme="minorHAnsi" w:cstheme="minorHAnsi"/>
                <w:b/>
                <w:bCs/>
              </w:rPr>
              <w:t>Ogółem wydatki</w:t>
            </w:r>
          </w:p>
        </w:tc>
        <w:tc>
          <w:tcPr>
            <w:tcW w:w="992" w:type="dxa"/>
          </w:tcPr>
          <w:p w14:paraId="2CC055BF" w14:textId="77777777" w:rsidR="0098744F" w:rsidRPr="00D44FFE" w:rsidRDefault="0098744F" w:rsidP="0098744F">
            <w:pPr>
              <w:spacing w:line="360" w:lineRule="auto"/>
              <w:jc w:val="both"/>
              <w:rPr>
                <w:rFonts w:asciiTheme="minorHAnsi" w:hAnsiTheme="minorHAnsi" w:cstheme="minorHAnsi"/>
                <w:b/>
                <w:bCs/>
              </w:rPr>
            </w:pPr>
          </w:p>
        </w:tc>
        <w:tc>
          <w:tcPr>
            <w:tcW w:w="1418" w:type="dxa"/>
          </w:tcPr>
          <w:p w14:paraId="69A64BD6" w14:textId="2F9021B9"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140.231,98</w:t>
            </w:r>
          </w:p>
        </w:tc>
        <w:tc>
          <w:tcPr>
            <w:tcW w:w="1417" w:type="dxa"/>
          </w:tcPr>
          <w:p w14:paraId="2BB84D93" w14:textId="739D980A"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140.231,98</w:t>
            </w:r>
          </w:p>
        </w:tc>
        <w:tc>
          <w:tcPr>
            <w:tcW w:w="1276" w:type="dxa"/>
          </w:tcPr>
          <w:p w14:paraId="5884CB68" w14:textId="29A200C1" w:rsidR="0098744F" w:rsidRPr="00D44FFE" w:rsidRDefault="0098744F" w:rsidP="0098744F">
            <w:pPr>
              <w:spacing w:line="360" w:lineRule="auto"/>
              <w:jc w:val="center"/>
              <w:rPr>
                <w:rFonts w:asciiTheme="minorHAnsi" w:hAnsiTheme="minorHAnsi" w:cstheme="minorHAnsi"/>
                <w:b/>
                <w:bCs/>
              </w:rPr>
            </w:pPr>
            <w:r>
              <w:rPr>
                <w:rFonts w:asciiTheme="minorHAnsi" w:hAnsiTheme="minorHAnsi" w:cstheme="minorHAnsi"/>
                <w:b/>
                <w:bCs/>
              </w:rPr>
              <w:t>100,00</w:t>
            </w:r>
          </w:p>
        </w:tc>
        <w:tc>
          <w:tcPr>
            <w:tcW w:w="1418" w:type="dxa"/>
          </w:tcPr>
          <w:p w14:paraId="247FC731" w14:textId="4784950A" w:rsidR="0098744F" w:rsidRPr="00825EA9" w:rsidRDefault="0098744F" w:rsidP="0098744F">
            <w:pPr>
              <w:spacing w:after="160" w:line="259" w:lineRule="auto"/>
            </w:pPr>
          </w:p>
        </w:tc>
        <w:tc>
          <w:tcPr>
            <w:tcW w:w="1337" w:type="dxa"/>
          </w:tcPr>
          <w:p w14:paraId="1D679682" w14:textId="2A05AA4E" w:rsidR="0098744F" w:rsidRPr="00825EA9" w:rsidRDefault="0098744F" w:rsidP="0098744F">
            <w:pPr>
              <w:spacing w:after="160" w:line="259" w:lineRule="auto"/>
            </w:pPr>
            <w:r>
              <w:rPr>
                <w:rFonts w:asciiTheme="minorHAnsi" w:hAnsiTheme="minorHAnsi" w:cstheme="minorHAnsi"/>
              </w:rPr>
              <w:t>100,00</w:t>
            </w:r>
          </w:p>
        </w:tc>
      </w:tr>
    </w:tbl>
    <w:p w14:paraId="285323CD" w14:textId="77777777" w:rsidR="00CA708F" w:rsidRPr="00D976DE" w:rsidRDefault="00CA708F" w:rsidP="00377F63">
      <w:pPr>
        <w:pStyle w:val="NormalnyWeb"/>
        <w:spacing w:after="0"/>
        <w:rPr>
          <w:b/>
          <w:bCs/>
          <w:color w:val="FF0000"/>
          <w:sz w:val="22"/>
          <w:szCs w:val="22"/>
        </w:rPr>
      </w:pPr>
    </w:p>
    <w:p w14:paraId="647B9C68" w14:textId="3C49865E" w:rsidR="007C4591" w:rsidRPr="00381929" w:rsidRDefault="007C4591" w:rsidP="007C4591">
      <w:pPr>
        <w:pStyle w:val="NormalnyWeb"/>
        <w:spacing w:before="0" w:beforeAutospacing="0" w:after="0" w:line="360" w:lineRule="auto"/>
        <w:ind w:firstLine="708"/>
        <w:jc w:val="both"/>
        <w:rPr>
          <w:rFonts w:asciiTheme="minorHAnsi" w:hAnsiTheme="minorHAnsi" w:cstheme="minorHAnsi"/>
        </w:rPr>
      </w:pPr>
      <w:r w:rsidRPr="00381929">
        <w:rPr>
          <w:rFonts w:asciiTheme="minorHAnsi" w:hAnsiTheme="minorHAnsi" w:cstheme="minorHAnsi"/>
        </w:rPr>
        <w:t>Wysokość planowanych i wykonanych dochodów z pochodzących z Funduszu Pomocy w związku z konfliktem zbrojnym na Ukrainie w 202</w:t>
      </w:r>
      <w:r w:rsidR="00E216A0" w:rsidRPr="00381929">
        <w:rPr>
          <w:rFonts w:asciiTheme="minorHAnsi" w:hAnsiTheme="minorHAnsi" w:cstheme="minorHAnsi"/>
        </w:rPr>
        <w:t>3</w:t>
      </w:r>
      <w:r w:rsidRPr="00381929">
        <w:rPr>
          <w:rFonts w:asciiTheme="minorHAnsi" w:hAnsiTheme="minorHAnsi" w:cstheme="minorHAnsi"/>
        </w:rPr>
        <w:t xml:space="preserve"> roku ustalona została w kwocie </w:t>
      </w:r>
      <w:r w:rsidR="00E216A0" w:rsidRPr="00381929">
        <w:rPr>
          <w:rFonts w:asciiTheme="minorHAnsi" w:hAnsiTheme="minorHAnsi" w:cstheme="minorHAnsi"/>
        </w:rPr>
        <w:t>140.231,98</w:t>
      </w:r>
      <w:r w:rsidRPr="00381929">
        <w:rPr>
          <w:rFonts w:asciiTheme="minorHAnsi" w:hAnsiTheme="minorHAnsi" w:cstheme="minorHAnsi"/>
        </w:rPr>
        <w:t xml:space="preserve"> zł.</w:t>
      </w:r>
    </w:p>
    <w:p w14:paraId="3CEF3D9A" w14:textId="41FE16A5" w:rsidR="007C4591" w:rsidRPr="00381929" w:rsidRDefault="007C4591" w:rsidP="007C4591">
      <w:pPr>
        <w:pStyle w:val="NormalnyWeb"/>
        <w:spacing w:before="0" w:beforeAutospacing="0" w:after="0" w:line="360" w:lineRule="auto"/>
        <w:ind w:firstLine="708"/>
        <w:jc w:val="both"/>
        <w:rPr>
          <w:rFonts w:asciiTheme="minorHAnsi" w:hAnsiTheme="minorHAnsi" w:cstheme="minorHAnsi"/>
        </w:rPr>
      </w:pPr>
      <w:r w:rsidRPr="00381929">
        <w:rPr>
          <w:rFonts w:asciiTheme="minorHAnsi" w:hAnsiTheme="minorHAnsi" w:cstheme="minorHAnsi"/>
        </w:rPr>
        <w:t xml:space="preserve">Wysokość planowanych </w:t>
      </w:r>
      <w:r w:rsidR="00E216A0" w:rsidRPr="00381929">
        <w:rPr>
          <w:rFonts w:asciiTheme="minorHAnsi" w:hAnsiTheme="minorHAnsi" w:cstheme="minorHAnsi"/>
        </w:rPr>
        <w:t xml:space="preserve">i wykonanych </w:t>
      </w:r>
      <w:r w:rsidRPr="00381929">
        <w:rPr>
          <w:rFonts w:asciiTheme="minorHAnsi" w:hAnsiTheme="minorHAnsi" w:cstheme="minorHAnsi"/>
        </w:rPr>
        <w:t>wydatków z pochodzących z Funduszu Pomocy w związku z konfliktem zbrojnym na Ukrainie w 202</w:t>
      </w:r>
      <w:r w:rsidR="00E216A0" w:rsidRPr="00381929">
        <w:rPr>
          <w:rFonts w:asciiTheme="minorHAnsi" w:hAnsiTheme="minorHAnsi" w:cstheme="minorHAnsi"/>
        </w:rPr>
        <w:t>3</w:t>
      </w:r>
      <w:r w:rsidRPr="00381929">
        <w:rPr>
          <w:rFonts w:asciiTheme="minorHAnsi" w:hAnsiTheme="minorHAnsi" w:cstheme="minorHAnsi"/>
        </w:rPr>
        <w:t xml:space="preserve"> roku ustalona została w kwocie </w:t>
      </w:r>
      <w:r w:rsidR="00E216A0" w:rsidRPr="00381929">
        <w:rPr>
          <w:rFonts w:asciiTheme="minorHAnsi" w:hAnsiTheme="minorHAnsi" w:cstheme="minorHAnsi"/>
        </w:rPr>
        <w:t>140.231,98</w:t>
      </w:r>
      <w:r w:rsidRPr="00381929">
        <w:rPr>
          <w:rFonts w:asciiTheme="minorHAnsi" w:hAnsiTheme="minorHAnsi" w:cstheme="minorHAnsi"/>
        </w:rPr>
        <w:t xml:space="preserve"> zł., środki zostały wydatkowane w całości.</w:t>
      </w:r>
    </w:p>
    <w:p w14:paraId="411B0181" w14:textId="77777777" w:rsidR="007C4591" w:rsidRPr="00381929" w:rsidRDefault="007C4591" w:rsidP="007C4591">
      <w:pPr>
        <w:pStyle w:val="NormalnyWeb"/>
        <w:spacing w:before="0" w:beforeAutospacing="0" w:after="0" w:line="360" w:lineRule="auto"/>
        <w:jc w:val="both"/>
        <w:rPr>
          <w:rFonts w:asciiTheme="minorHAnsi" w:hAnsiTheme="minorHAnsi" w:cstheme="minorHAnsi"/>
        </w:rPr>
      </w:pPr>
      <w:r w:rsidRPr="00381929">
        <w:rPr>
          <w:rFonts w:asciiTheme="minorHAnsi" w:hAnsiTheme="minorHAnsi" w:cstheme="minorHAnsi"/>
        </w:rPr>
        <w:t>Realizacja dochodów i wydatków w zakresie otrzymanych dotacji w poszczególnych działach przedstawia się następująco:</w:t>
      </w:r>
    </w:p>
    <w:p w14:paraId="4415936C" w14:textId="77777777" w:rsidR="007C4591" w:rsidRPr="00381929" w:rsidRDefault="007C4591" w:rsidP="007C4591">
      <w:pPr>
        <w:pStyle w:val="NormalnyWeb"/>
        <w:spacing w:before="0" w:beforeAutospacing="0" w:after="0" w:line="360" w:lineRule="auto"/>
        <w:rPr>
          <w:rFonts w:asciiTheme="minorHAnsi" w:hAnsiTheme="minorHAnsi" w:cstheme="minorHAnsi"/>
          <w:u w:val="single"/>
        </w:rPr>
      </w:pPr>
    </w:p>
    <w:p w14:paraId="0AC55CBF" w14:textId="77777777" w:rsidR="007C4591" w:rsidRPr="00381929" w:rsidRDefault="007C4591" w:rsidP="007C4591">
      <w:pPr>
        <w:pStyle w:val="NormalnyWeb"/>
        <w:spacing w:before="0" w:beforeAutospacing="0" w:after="0" w:line="360" w:lineRule="auto"/>
        <w:rPr>
          <w:rFonts w:asciiTheme="minorHAnsi" w:hAnsiTheme="minorHAnsi" w:cstheme="minorHAnsi"/>
          <w:i/>
          <w:iCs/>
          <w:u w:val="single"/>
        </w:rPr>
      </w:pPr>
      <w:r w:rsidRPr="00381929">
        <w:rPr>
          <w:rFonts w:asciiTheme="minorHAnsi" w:hAnsiTheme="minorHAnsi" w:cstheme="minorHAnsi"/>
          <w:i/>
          <w:iCs/>
          <w:u w:val="single"/>
        </w:rPr>
        <w:t>Rozdział 75495 – Pozostała działalność</w:t>
      </w:r>
    </w:p>
    <w:p w14:paraId="68CDDB00" w14:textId="4225CBE1" w:rsidR="007C4591" w:rsidRPr="00C90564" w:rsidRDefault="007C4591" w:rsidP="00C90564">
      <w:pPr>
        <w:pStyle w:val="NormalnyWeb"/>
        <w:spacing w:before="0" w:beforeAutospacing="0" w:after="0" w:line="360" w:lineRule="auto"/>
        <w:ind w:firstLine="708"/>
        <w:jc w:val="both"/>
        <w:rPr>
          <w:rFonts w:asciiTheme="minorHAnsi" w:hAnsiTheme="minorHAnsi" w:cstheme="minorHAnsi"/>
        </w:rPr>
      </w:pPr>
      <w:r w:rsidRPr="00381929">
        <w:rPr>
          <w:rFonts w:asciiTheme="minorHAnsi" w:hAnsiTheme="minorHAnsi" w:cstheme="minorHAnsi"/>
        </w:rPr>
        <w:lastRenderedPageBreak/>
        <w:t xml:space="preserve">Planowane i wykonane dochody wynoszą </w:t>
      </w:r>
      <w:r w:rsidR="00E216A0" w:rsidRPr="00381929">
        <w:rPr>
          <w:rFonts w:asciiTheme="minorHAnsi" w:hAnsiTheme="minorHAnsi" w:cstheme="minorHAnsi"/>
        </w:rPr>
        <w:t>80.760,00</w:t>
      </w:r>
      <w:r w:rsidRPr="00381929">
        <w:rPr>
          <w:rFonts w:asciiTheme="minorHAnsi" w:hAnsiTheme="minorHAnsi" w:cstheme="minorHAnsi"/>
        </w:rPr>
        <w:t xml:space="preserve"> zł. </w:t>
      </w:r>
      <w:r w:rsidR="004253FF" w:rsidRPr="00381929">
        <w:rPr>
          <w:rFonts w:asciiTheme="minorHAnsi" w:hAnsiTheme="minorHAnsi" w:cstheme="minorHAnsi"/>
        </w:rPr>
        <w:t xml:space="preserve">Wydatki zostały poniesione w kwocie </w:t>
      </w:r>
      <w:r w:rsidR="00E216A0" w:rsidRPr="00381929">
        <w:rPr>
          <w:rFonts w:asciiTheme="minorHAnsi" w:hAnsiTheme="minorHAnsi" w:cstheme="minorHAnsi"/>
        </w:rPr>
        <w:t>80.760,00</w:t>
      </w:r>
      <w:r w:rsidR="004253FF" w:rsidRPr="00381929">
        <w:rPr>
          <w:rFonts w:asciiTheme="minorHAnsi" w:hAnsiTheme="minorHAnsi" w:cstheme="minorHAnsi"/>
        </w:rPr>
        <w:t xml:space="preserve"> zł. </w:t>
      </w:r>
      <w:r w:rsidR="00E216A0" w:rsidRPr="00381929">
        <w:rPr>
          <w:rFonts w:asciiTheme="minorHAnsi" w:hAnsiTheme="minorHAnsi" w:cstheme="minorHAnsi"/>
        </w:rPr>
        <w:t>na</w:t>
      </w:r>
      <w:r w:rsidR="004253FF" w:rsidRPr="00381929">
        <w:rPr>
          <w:rFonts w:asciiTheme="minorHAnsi" w:hAnsiTheme="minorHAnsi" w:cstheme="minorHAnsi"/>
        </w:rPr>
        <w:t xml:space="preserve"> zakwaterowanie i wyżywienie obywateli Ukrainy przebywających na terytorium Gminy Jednorożec oraz refundacj</w:t>
      </w:r>
      <w:r w:rsidR="00E216A0" w:rsidRPr="00381929">
        <w:rPr>
          <w:rFonts w:asciiTheme="minorHAnsi" w:hAnsiTheme="minorHAnsi" w:cstheme="minorHAnsi"/>
        </w:rPr>
        <w:t>ę</w:t>
      </w:r>
      <w:r w:rsidR="004253FF" w:rsidRPr="00381929">
        <w:rPr>
          <w:rFonts w:asciiTheme="minorHAnsi" w:hAnsiTheme="minorHAnsi" w:cstheme="minorHAnsi"/>
        </w:rPr>
        <w:t xml:space="preserve"> wydatków wynagrodzeń wraz z pochodnymi pracownika wykonującego zadanie.</w:t>
      </w:r>
    </w:p>
    <w:p w14:paraId="3C576FA8" w14:textId="3C28395E" w:rsidR="007C4591" w:rsidRPr="00AF1D78" w:rsidRDefault="007C4591" w:rsidP="007C4591">
      <w:pPr>
        <w:pStyle w:val="NormalnyWeb"/>
        <w:spacing w:before="0" w:beforeAutospacing="0" w:after="0" w:line="360" w:lineRule="auto"/>
        <w:rPr>
          <w:rFonts w:asciiTheme="minorHAnsi" w:hAnsiTheme="minorHAnsi" w:cstheme="minorHAnsi"/>
          <w:i/>
          <w:iCs/>
          <w:u w:val="single"/>
        </w:rPr>
      </w:pPr>
      <w:r w:rsidRPr="00AF1D78">
        <w:rPr>
          <w:rFonts w:asciiTheme="minorHAnsi" w:hAnsiTheme="minorHAnsi" w:cstheme="minorHAnsi"/>
          <w:i/>
          <w:iCs/>
          <w:u w:val="single"/>
        </w:rPr>
        <w:t>Rozdział 75814 – Różne rozliczenia finansowe</w:t>
      </w:r>
      <w:r w:rsidR="0077735A" w:rsidRPr="00AF1D78">
        <w:rPr>
          <w:rFonts w:asciiTheme="minorHAnsi" w:hAnsiTheme="minorHAnsi" w:cstheme="minorHAnsi"/>
          <w:i/>
          <w:iCs/>
          <w:u w:val="single"/>
        </w:rPr>
        <w:t xml:space="preserve"> – dochody</w:t>
      </w:r>
    </w:p>
    <w:p w14:paraId="2A4DA591" w14:textId="0BC64EDB" w:rsidR="0077735A" w:rsidRPr="00AF1D78" w:rsidRDefault="0077735A" w:rsidP="007C4591">
      <w:pPr>
        <w:pStyle w:val="NormalnyWeb"/>
        <w:spacing w:before="0" w:beforeAutospacing="0" w:after="0" w:line="360" w:lineRule="auto"/>
        <w:rPr>
          <w:rFonts w:asciiTheme="minorHAnsi" w:hAnsiTheme="minorHAnsi" w:cstheme="minorHAnsi"/>
          <w:i/>
          <w:iCs/>
          <w:u w:val="single"/>
        </w:rPr>
      </w:pPr>
      <w:r w:rsidRPr="00AF1D78">
        <w:rPr>
          <w:rFonts w:asciiTheme="minorHAnsi" w:hAnsiTheme="minorHAnsi" w:cstheme="minorHAnsi"/>
          <w:i/>
          <w:iCs/>
          <w:u w:val="single"/>
        </w:rPr>
        <w:t>Rozdział 80101 – Szkoły podstawowe</w:t>
      </w:r>
    </w:p>
    <w:p w14:paraId="007A1CFB" w14:textId="032204E9" w:rsidR="00E216A0" w:rsidRPr="00AF1D78" w:rsidRDefault="00E216A0" w:rsidP="007C4591">
      <w:pPr>
        <w:pStyle w:val="NormalnyWeb"/>
        <w:spacing w:before="0" w:beforeAutospacing="0" w:after="0" w:line="360" w:lineRule="auto"/>
        <w:rPr>
          <w:rFonts w:asciiTheme="minorHAnsi" w:hAnsiTheme="minorHAnsi" w:cstheme="minorHAnsi"/>
          <w:i/>
          <w:iCs/>
          <w:u w:val="single"/>
        </w:rPr>
      </w:pPr>
      <w:r w:rsidRPr="00AF1D78">
        <w:rPr>
          <w:rFonts w:asciiTheme="minorHAnsi" w:hAnsiTheme="minorHAnsi" w:cstheme="minorHAnsi"/>
          <w:i/>
          <w:iCs/>
          <w:u w:val="single"/>
        </w:rPr>
        <w:t>Rozdział 80113 – Dowożenie uczniów do szkół</w:t>
      </w:r>
    </w:p>
    <w:p w14:paraId="51CBE928" w14:textId="1CD18913" w:rsidR="0077735A" w:rsidRPr="00AF1D78" w:rsidRDefault="0077735A" w:rsidP="007C4591">
      <w:pPr>
        <w:pStyle w:val="NormalnyWeb"/>
        <w:spacing w:before="0" w:beforeAutospacing="0" w:after="0" w:line="360" w:lineRule="auto"/>
        <w:rPr>
          <w:rFonts w:asciiTheme="minorHAnsi" w:hAnsiTheme="minorHAnsi" w:cstheme="minorHAnsi"/>
          <w:i/>
          <w:iCs/>
          <w:u w:val="single"/>
        </w:rPr>
      </w:pPr>
      <w:r w:rsidRPr="00AF1D78">
        <w:rPr>
          <w:rFonts w:asciiTheme="minorHAnsi" w:hAnsiTheme="minorHAnsi" w:cstheme="minorHAnsi"/>
          <w:i/>
          <w:iCs/>
          <w:u w:val="single"/>
        </w:rPr>
        <w:t xml:space="preserve">Rozdział </w:t>
      </w:r>
      <w:r w:rsidR="00E216A0" w:rsidRPr="00AF1D78">
        <w:rPr>
          <w:rFonts w:asciiTheme="minorHAnsi" w:hAnsiTheme="minorHAnsi" w:cstheme="minorHAnsi"/>
          <w:i/>
          <w:iCs/>
          <w:u w:val="single"/>
        </w:rPr>
        <w:t xml:space="preserve">80117 – Branżowe szkoły I </w:t>
      </w:r>
      <w:proofErr w:type="spellStart"/>
      <w:r w:rsidR="00E216A0" w:rsidRPr="00AF1D78">
        <w:rPr>
          <w:rFonts w:asciiTheme="minorHAnsi" w:hAnsiTheme="minorHAnsi" w:cstheme="minorHAnsi"/>
          <w:i/>
          <w:iCs/>
          <w:u w:val="single"/>
        </w:rPr>
        <w:t>i</w:t>
      </w:r>
      <w:proofErr w:type="spellEnd"/>
      <w:r w:rsidR="00E216A0" w:rsidRPr="00AF1D78">
        <w:rPr>
          <w:rFonts w:asciiTheme="minorHAnsi" w:hAnsiTheme="minorHAnsi" w:cstheme="minorHAnsi"/>
          <w:i/>
          <w:iCs/>
          <w:u w:val="single"/>
        </w:rPr>
        <w:t xml:space="preserve"> II stopnia</w:t>
      </w:r>
    </w:p>
    <w:p w14:paraId="5D4D3CBB" w14:textId="7AEDAC8A" w:rsidR="007C4591" w:rsidRDefault="007C4591" w:rsidP="00AF1D78">
      <w:pPr>
        <w:pStyle w:val="NormalnyWeb"/>
        <w:spacing w:before="0" w:beforeAutospacing="0" w:after="0" w:line="360" w:lineRule="auto"/>
        <w:ind w:firstLine="708"/>
        <w:jc w:val="both"/>
        <w:rPr>
          <w:rFonts w:asciiTheme="minorHAnsi" w:hAnsiTheme="minorHAnsi" w:cstheme="minorHAnsi"/>
        </w:rPr>
      </w:pPr>
      <w:r w:rsidRPr="00AF1D78">
        <w:rPr>
          <w:rFonts w:asciiTheme="minorHAnsi" w:hAnsiTheme="minorHAnsi" w:cstheme="minorHAnsi"/>
        </w:rPr>
        <w:t xml:space="preserve">Planowane i wykonane dochody wynoszą </w:t>
      </w:r>
      <w:r w:rsidR="00E216A0" w:rsidRPr="00AF1D78">
        <w:rPr>
          <w:rFonts w:asciiTheme="minorHAnsi" w:hAnsiTheme="minorHAnsi" w:cstheme="minorHAnsi"/>
        </w:rPr>
        <w:t>51.711,00</w:t>
      </w:r>
      <w:r w:rsidRPr="00AF1D78">
        <w:rPr>
          <w:rFonts w:asciiTheme="minorHAnsi" w:hAnsiTheme="minorHAnsi" w:cstheme="minorHAnsi"/>
        </w:rPr>
        <w:t xml:space="preserve"> zł, i są przeznaczone na zadania oświatowe. </w:t>
      </w:r>
      <w:r w:rsidR="00AD1240" w:rsidRPr="00AF1D78">
        <w:rPr>
          <w:rFonts w:asciiTheme="minorHAnsi" w:hAnsiTheme="minorHAnsi" w:cstheme="minorHAnsi"/>
        </w:rPr>
        <w:t xml:space="preserve">W ramach szkół podstawowych wydatki na zadania oświatowe w związku z pomocą obywatelom Ukrainy zaplanowane i poniesione w kwocie </w:t>
      </w:r>
      <w:r w:rsidR="00E216A0" w:rsidRPr="00AF1D78">
        <w:rPr>
          <w:rFonts w:asciiTheme="minorHAnsi" w:hAnsiTheme="minorHAnsi" w:cstheme="minorHAnsi"/>
        </w:rPr>
        <w:t>40.422,93</w:t>
      </w:r>
      <w:r w:rsidR="00AD1240" w:rsidRPr="00AF1D78">
        <w:rPr>
          <w:rFonts w:asciiTheme="minorHAnsi" w:hAnsiTheme="minorHAnsi" w:cstheme="minorHAnsi"/>
        </w:rPr>
        <w:t xml:space="preserve"> zł na wynagrodzenia dla nauczycieli wraz z pochodnymi oraz </w:t>
      </w:r>
      <w:r w:rsidR="00AF1D78" w:rsidRPr="00AF1D78">
        <w:rPr>
          <w:rFonts w:asciiTheme="minorHAnsi" w:hAnsiTheme="minorHAnsi" w:cstheme="minorHAnsi"/>
        </w:rPr>
        <w:t>zakup artykułów biurowych i szkolnych. Na</w:t>
      </w:r>
      <w:r w:rsidR="00AD1240" w:rsidRPr="00AF1D78">
        <w:rPr>
          <w:rFonts w:asciiTheme="minorHAnsi" w:hAnsiTheme="minorHAnsi" w:cstheme="minorHAnsi"/>
        </w:rPr>
        <w:t xml:space="preserve"> dowożenie uczniów do szkoły</w:t>
      </w:r>
      <w:r w:rsidR="00AF1D78" w:rsidRPr="00AF1D78">
        <w:rPr>
          <w:rFonts w:asciiTheme="minorHAnsi" w:hAnsiTheme="minorHAnsi" w:cstheme="minorHAnsi"/>
        </w:rPr>
        <w:t xml:space="preserve"> wydatkowano 2.469,72. </w:t>
      </w:r>
      <w:r w:rsidR="00AD1240" w:rsidRPr="00AF1D78">
        <w:rPr>
          <w:rFonts w:asciiTheme="minorHAnsi" w:hAnsiTheme="minorHAnsi" w:cstheme="minorHAnsi"/>
        </w:rPr>
        <w:t xml:space="preserve">W ramach </w:t>
      </w:r>
      <w:r w:rsidR="00AF1D78" w:rsidRPr="00AF1D78">
        <w:rPr>
          <w:rFonts w:asciiTheme="minorHAnsi" w:hAnsiTheme="minorHAnsi" w:cstheme="minorHAnsi"/>
        </w:rPr>
        <w:t xml:space="preserve">szkoły branżowej </w:t>
      </w:r>
      <w:r w:rsidR="00DE291B" w:rsidRPr="00AF1D78">
        <w:rPr>
          <w:rFonts w:asciiTheme="minorHAnsi" w:hAnsiTheme="minorHAnsi" w:cstheme="minorHAnsi"/>
        </w:rPr>
        <w:t xml:space="preserve">wydatki na zadania oświatowe w związku z pomocą obywatelom Ukrainy zaplanowane i poniesione w kwocie </w:t>
      </w:r>
      <w:r w:rsidR="00AF1D78" w:rsidRPr="00AF1D78">
        <w:rPr>
          <w:rFonts w:asciiTheme="minorHAnsi" w:hAnsiTheme="minorHAnsi" w:cstheme="minorHAnsi"/>
        </w:rPr>
        <w:t>8.818,35</w:t>
      </w:r>
      <w:r w:rsidR="00DE291B" w:rsidRPr="00AF1D78">
        <w:rPr>
          <w:rFonts w:asciiTheme="minorHAnsi" w:hAnsiTheme="minorHAnsi" w:cstheme="minorHAnsi"/>
        </w:rPr>
        <w:t xml:space="preserve"> zł na wynagrodzenia dla nauczycieli wraz z pochodnymi oraz </w:t>
      </w:r>
      <w:r w:rsidR="00AF1D78" w:rsidRPr="00AF1D78">
        <w:rPr>
          <w:rFonts w:asciiTheme="minorHAnsi" w:hAnsiTheme="minorHAnsi" w:cstheme="minorHAnsi"/>
        </w:rPr>
        <w:t>zakup artykułów biurowych i szkolnych</w:t>
      </w:r>
      <w:r w:rsidR="00AF1D78" w:rsidRPr="00400F06">
        <w:rPr>
          <w:rFonts w:asciiTheme="minorHAnsi" w:hAnsiTheme="minorHAnsi" w:cstheme="minorHAnsi"/>
        </w:rPr>
        <w:t>.</w:t>
      </w:r>
    </w:p>
    <w:p w14:paraId="2222A2FA" w14:textId="77777777" w:rsidR="00AF1D78" w:rsidRPr="0098744F" w:rsidRDefault="00AF1D78" w:rsidP="00AF1D78">
      <w:pPr>
        <w:pStyle w:val="NormalnyWeb"/>
        <w:spacing w:before="0" w:beforeAutospacing="0" w:after="0" w:line="360" w:lineRule="auto"/>
        <w:ind w:firstLine="708"/>
        <w:jc w:val="both"/>
        <w:rPr>
          <w:rFonts w:asciiTheme="minorHAnsi" w:hAnsiTheme="minorHAnsi" w:cstheme="minorHAnsi"/>
          <w:color w:val="FF0000"/>
        </w:rPr>
      </w:pPr>
    </w:p>
    <w:p w14:paraId="771FC240" w14:textId="4E952BDA" w:rsidR="007C4591" w:rsidRPr="00A04FCB" w:rsidRDefault="007C4591" w:rsidP="007C4591">
      <w:pPr>
        <w:pStyle w:val="NormalnyWeb"/>
        <w:spacing w:before="0" w:beforeAutospacing="0" w:after="0" w:line="360" w:lineRule="auto"/>
        <w:rPr>
          <w:rFonts w:asciiTheme="minorHAnsi" w:hAnsiTheme="minorHAnsi" w:cstheme="minorHAnsi"/>
          <w:i/>
          <w:iCs/>
          <w:u w:val="single"/>
        </w:rPr>
      </w:pPr>
      <w:r w:rsidRPr="00A04FCB">
        <w:rPr>
          <w:rFonts w:asciiTheme="minorHAnsi" w:hAnsiTheme="minorHAnsi" w:cstheme="minorHAnsi"/>
          <w:i/>
          <w:iCs/>
          <w:u w:val="single"/>
        </w:rPr>
        <w:t xml:space="preserve">Rozdział </w:t>
      </w:r>
      <w:r w:rsidR="0023683B" w:rsidRPr="00A04FCB">
        <w:rPr>
          <w:rFonts w:asciiTheme="minorHAnsi" w:hAnsiTheme="minorHAnsi" w:cstheme="minorHAnsi"/>
          <w:i/>
          <w:iCs/>
          <w:u w:val="single"/>
        </w:rPr>
        <w:t xml:space="preserve">80153 – Zapewnienie uczniom prawa bezpłatnego dostępu do podręczników, materiałów edukacyjnych lub materiałów ćwiczeniowych </w:t>
      </w:r>
    </w:p>
    <w:p w14:paraId="53C31C22" w14:textId="20C220CD" w:rsidR="00DE291B" w:rsidRPr="00A04FCB" w:rsidRDefault="007C4591" w:rsidP="00DE291B">
      <w:pPr>
        <w:pStyle w:val="NormalnyWeb"/>
        <w:spacing w:before="0" w:beforeAutospacing="0" w:after="0" w:line="360" w:lineRule="auto"/>
        <w:ind w:firstLine="708"/>
        <w:jc w:val="both"/>
        <w:rPr>
          <w:rFonts w:asciiTheme="minorHAnsi" w:hAnsiTheme="minorHAnsi" w:cstheme="minorHAnsi"/>
        </w:rPr>
      </w:pPr>
      <w:r w:rsidRPr="00A04FCB">
        <w:rPr>
          <w:rFonts w:asciiTheme="minorHAnsi" w:hAnsiTheme="minorHAnsi" w:cstheme="minorHAnsi"/>
        </w:rPr>
        <w:t xml:space="preserve">Planowane i wykonane dochody wynoszą </w:t>
      </w:r>
      <w:r w:rsidR="0023683B" w:rsidRPr="00A04FCB">
        <w:rPr>
          <w:rFonts w:asciiTheme="minorHAnsi" w:hAnsiTheme="minorHAnsi" w:cstheme="minorHAnsi"/>
        </w:rPr>
        <w:t>153,98</w:t>
      </w:r>
      <w:r w:rsidRPr="00A04FCB">
        <w:rPr>
          <w:rFonts w:asciiTheme="minorHAnsi" w:hAnsiTheme="minorHAnsi" w:cstheme="minorHAnsi"/>
        </w:rPr>
        <w:t xml:space="preserve"> zł. </w:t>
      </w:r>
      <w:r w:rsidR="00DE291B" w:rsidRPr="00A04FCB">
        <w:rPr>
          <w:rFonts w:asciiTheme="minorHAnsi" w:hAnsiTheme="minorHAnsi" w:cstheme="minorHAnsi"/>
        </w:rPr>
        <w:t xml:space="preserve">Wydatki poniesione w </w:t>
      </w:r>
      <w:r w:rsidR="0023683B" w:rsidRPr="00A04FCB">
        <w:rPr>
          <w:rFonts w:asciiTheme="minorHAnsi" w:hAnsiTheme="minorHAnsi" w:cstheme="minorHAnsi"/>
        </w:rPr>
        <w:t xml:space="preserve">pełnej wysokości na </w:t>
      </w:r>
      <w:r w:rsidR="00A04FCB" w:rsidRPr="00A04FCB">
        <w:rPr>
          <w:rFonts w:asciiTheme="minorHAnsi" w:hAnsiTheme="minorHAnsi" w:cstheme="minorHAnsi"/>
        </w:rPr>
        <w:t>zakup artykułów biurowych i szkolnych dla dzieci z Ukrainy .</w:t>
      </w:r>
    </w:p>
    <w:p w14:paraId="09B66C71" w14:textId="7F1B2202" w:rsidR="007C4591" w:rsidRPr="00381929" w:rsidRDefault="007C4591" w:rsidP="00DE291B">
      <w:pPr>
        <w:pStyle w:val="NormalnyWeb"/>
        <w:spacing w:before="0" w:beforeAutospacing="0" w:after="0" w:line="360" w:lineRule="auto"/>
        <w:ind w:firstLine="708"/>
        <w:jc w:val="both"/>
        <w:rPr>
          <w:rFonts w:asciiTheme="minorHAnsi" w:hAnsiTheme="minorHAnsi" w:cstheme="minorHAnsi"/>
          <w:i/>
          <w:iCs/>
          <w:u w:val="single"/>
        </w:rPr>
      </w:pPr>
    </w:p>
    <w:p w14:paraId="738EF440" w14:textId="77777777" w:rsidR="007C4591" w:rsidRPr="00381929" w:rsidRDefault="007C4591" w:rsidP="007C4591">
      <w:pPr>
        <w:pStyle w:val="NormalnyWeb"/>
        <w:spacing w:before="0" w:beforeAutospacing="0" w:after="0" w:line="360" w:lineRule="auto"/>
        <w:rPr>
          <w:rFonts w:asciiTheme="minorHAnsi" w:hAnsiTheme="minorHAnsi" w:cstheme="minorHAnsi"/>
          <w:i/>
          <w:iCs/>
          <w:u w:val="single"/>
        </w:rPr>
      </w:pPr>
      <w:r w:rsidRPr="00381929">
        <w:rPr>
          <w:rFonts w:asciiTheme="minorHAnsi" w:hAnsiTheme="minorHAnsi" w:cstheme="minorHAnsi"/>
          <w:i/>
          <w:iCs/>
          <w:u w:val="single"/>
        </w:rPr>
        <w:t>Rozdział 85595 – Pozostała działalność</w:t>
      </w:r>
    </w:p>
    <w:p w14:paraId="1E49C106" w14:textId="21E70B50" w:rsidR="007C4591" w:rsidRPr="00381929" w:rsidRDefault="007C4591" w:rsidP="00DE291B">
      <w:pPr>
        <w:pStyle w:val="NormalnyWeb"/>
        <w:spacing w:before="0" w:beforeAutospacing="0" w:after="0" w:line="360" w:lineRule="auto"/>
        <w:ind w:firstLine="708"/>
        <w:jc w:val="both"/>
        <w:rPr>
          <w:rFonts w:asciiTheme="minorHAnsi" w:hAnsiTheme="minorHAnsi" w:cstheme="minorHAnsi"/>
        </w:rPr>
      </w:pPr>
      <w:r w:rsidRPr="00381929">
        <w:rPr>
          <w:rFonts w:asciiTheme="minorHAnsi" w:hAnsiTheme="minorHAnsi" w:cstheme="minorHAnsi"/>
        </w:rPr>
        <w:lastRenderedPageBreak/>
        <w:t xml:space="preserve">Planowane i wykonane dochody wynoszą </w:t>
      </w:r>
      <w:r w:rsidR="00DE291B" w:rsidRPr="00381929">
        <w:rPr>
          <w:rFonts w:asciiTheme="minorHAnsi" w:hAnsiTheme="minorHAnsi" w:cstheme="minorHAnsi"/>
        </w:rPr>
        <w:t>7.</w:t>
      </w:r>
      <w:r w:rsidR="00381929" w:rsidRPr="00381929">
        <w:rPr>
          <w:rFonts w:asciiTheme="minorHAnsi" w:hAnsiTheme="minorHAnsi" w:cstheme="minorHAnsi"/>
        </w:rPr>
        <w:t>607,00</w:t>
      </w:r>
      <w:r w:rsidRPr="00381929">
        <w:rPr>
          <w:rFonts w:asciiTheme="minorHAnsi" w:hAnsiTheme="minorHAnsi" w:cstheme="minorHAnsi"/>
        </w:rPr>
        <w:t xml:space="preserve"> zł i są przeznaczone na świadczenia rodzinne.</w:t>
      </w:r>
      <w:r w:rsidR="00DE291B" w:rsidRPr="00381929">
        <w:rPr>
          <w:rFonts w:asciiTheme="minorHAnsi" w:hAnsiTheme="minorHAnsi" w:cstheme="minorHAnsi"/>
        </w:rPr>
        <w:t xml:space="preserve"> Wydatki </w:t>
      </w:r>
      <w:r w:rsidRPr="00381929">
        <w:rPr>
          <w:rFonts w:asciiTheme="minorHAnsi" w:hAnsiTheme="minorHAnsi" w:cstheme="minorHAnsi"/>
        </w:rPr>
        <w:t xml:space="preserve">zostały poniesione w kwocie </w:t>
      </w:r>
      <w:r w:rsidR="00DE291B" w:rsidRPr="00381929">
        <w:rPr>
          <w:rFonts w:asciiTheme="minorHAnsi" w:hAnsiTheme="minorHAnsi" w:cstheme="minorHAnsi"/>
        </w:rPr>
        <w:t>7.</w:t>
      </w:r>
      <w:r w:rsidR="00381929" w:rsidRPr="00381929">
        <w:rPr>
          <w:rFonts w:asciiTheme="minorHAnsi" w:hAnsiTheme="minorHAnsi" w:cstheme="minorHAnsi"/>
        </w:rPr>
        <w:t>607,00</w:t>
      </w:r>
      <w:r w:rsidRPr="00381929">
        <w:rPr>
          <w:rFonts w:asciiTheme="minorHAnsi" w:hAnsiTheme="minorHAnsi" w:cstheme="minorHAnsi"/>
        </w:rPr>
        <w:t xml:space="preserve"> zł na świadczenia dla uchodźców z Ukrainy.</w:t>
      </w:r>
    </w:p>
    <w:p w14:paraId="2257F5CC" w14:textId="76D7F635" w:rsidR="00AC2402" w:rsidRPr="004F1C42" w:rsidRDefault="00AC2402" w:rsidP="00AC240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 xml:space="preserve">Dochody i wydatki finansowane ze środków </w:t>
      </w:r>
      <w:r>
        <w:rPr>
          <w:rFonts w:asciiTheme="minorHAnsi" w:hAnsiTheme="minorHAnsi" w:cstheme="minorHAnsi"/>
          <w:b/>
          <w:bCs/>
        </w:rPr>
        <w:t xml:space="preserve">Rządowego </w:t>
      </w:r>
      <w:r w:rsidRPr="004F1C42">
        <w:rPr>
          <w:rFonts w:asciiTheme="minorHAnsi" w:hAnsiTheme="minorHAnsi" w:cstheme="minorHAnsi"/>
          <w:b/>
          <w:bCs/>
        </w:rPr>
        <w:t xml:space="preserve">Funduszu </w:t>
      </w:r>
      <w:r>
        <w:rPr>
          <w:rFonts w:asciiTheme="minorHAnsi" w:hAnsiTheme="minorHAnsi" w:cstheme="minorHAnsi"/>
          <w:b/>
          <w:bCs/>
        </w:rPr>
        <w:t>Polski Ład</w:t>
      </w:r>
      <w:r w:rsidRPr="004F1C42">
        <w:rPr>
          <w:rFonts w:asciiTheme="minorHAnsi" w:hAnsiTheme="minorHAnsi" w:cstheme="minorHAnsi"/>
          <w:b/>
          <w:bCs/>
        </w:rPr>
        <w:t xml:space="preserve"> </w:t>
      </w:r>
    </w:p>
    <w:p w14:paraId="237D581F" w14:textId="560D360E" w:rsidR="00AC2402" w:rsidRDefault="00AC2402" w:rsidP="00AC2402">
      <w:pPr>
        <w:pStyle w:val="NormalnyWeb"/>
        <w:spacing w:before="0" w:beforeAutospacing="0" w:after="0" w:line="360" w:lineRule="auto"/>
        <w:jc w:val="center"/>
        <w:rPr>
          <w:rFonts w:asciiTheme="minorHAnsi" w:hAnsiTheme="minorHAnsi" w:cstheme="minorHAnsi"/>
          <w:b/>
          <w:bCs/>
        </w:rPr>
      </w:pPr>
      <w:r w:rsidRPr="004F1C42">
        <w:rPr>
          <w:rFonts w:asciiTheme="minorHAnsi" w:hAnsiTheme="minorHAnsi" w:cstheme="minorHAnsi"/>
          <w:b/>
          <w:bCs/>
        </w:rPr>
        <w:t>w 202</w:t>
      </w:r>
      <w:r>
        <w:rPr>
          <w:rFonts w:asciiTheme="minorHAnsi" w:hAnsiTheme="minorHAnsi" w:cstheme="minorHAnsi"/>
          <w:b/>
          <w:bCs/>
        </w:rPr>
        <w:t>3</w:t>
      </w:r>
      <w:r w:rsidRPr="004F1C42">
        <w:rPr>
          <w:rFonts w:asciiTheme="minorHAnsi" w:hAnsiTheme="minorHAnsi" w:cstheme="minorHAnsi"/>
          <w:b/>
          <w:bCs/>
        </w:rPr>
        <w:t xml:space="preserve"> roku</w:t>
      </w:r>
      <w:r>
        <w:rPr>
          <w:rFonts w:asciiTheme="minorHAnsi" w:hAnsiTheme="minorHAnsi" w:cstheme="minorHAnsi"/>
          <w:b/>
          <w:bCs/>
        </w:rPr>
        <w:t xml:space="preserve"> </w:t>
      </w:r>
    </w:p>
    <w:p w14:paraId="1AAA5BE8" w14:textId="77777777" w:rsidR="00AC2402" w:rsidRPr="00825EA9" w:rsidRDefault="00AC2402" w:rsidP="00AC2402">
      <w:pPr>
        <w:spacing w:line="360" w:lineRule="auto"/>
        <w:jc w:val="both"/>
        <w:rPr>
          <w:rFonts w:cstheme="minorHAnsi"/>
        </w:rPr>
      </w:pPr>
    </w:p>
    <w:tbl>
      <w:tblPr>
        <w:tblStyle w:val="Tabela-Siatka"/>
        <w:tblW w:w="9067" w:type="dxa"/>
        <w:tblLayout w:type="fixed"/>
        <w:tblLook w:val="04A0" w:firstRow="1" w:lastRow="0" w:firstColumn="1" w:lastColumn="0" w:noHBand="0" w:noVBand="1"/>
      </w:tblPr>
      <w:tblGrid>
        <w:gridCol w:w="704"/>
        <w:gridCol w:w="1041"/>
        <w:gridCol w:w="703"/>
        <w:gridCol w:w="2367"/>
        <w:gridCol w:w="2410"/>
        <w:gridCol w:w="1842"/>
      </w:tblGrid>
      <w:tr w:rsidR="00DA36A7" w:rsidRPr="00825EA9" w14:paraId="0E19D69C" w14:textId="77777777" w:rsidTr="00DA36A7">
        <w:tc>
          <w:tcPr>
            <w:tcW w:w="704" w:type="dxa"/>
          </w:tcPr>
          <w:p w14:paraId="14948111"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bCs/>
              </w:rPr>
              <w:t>Dział</w:t>
            </w:r>
          </w:p>
        </w:tc>
        <w:tc>
          <w:tcPr>
            <w:tcW w:w="1041" w:type="dxa"/>
          </w:tcPr>
          <w:p w14:paraId="20281BFB"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bCs/>
              </w:rPr>
              <w:t>Rozdział</w:t>
            </w:r>
          </w:p>
        </w:tc>
        <w:tc>
          <w:tcPr>
            <w:tcW w:w="703" w:type="dxa"/>
          </w:tcPr>
          <w:p w14:paraId="3DC62581"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bCs/>
              </w:rPr>
              <w:t>§</w:t>
            </w:r>
          </w:p>
        </w:tc>
        <w:tc>
          <w:tcPr>
            <w:tcW w:w="2367" w:type="dxa"/>
          </w:tcPr>
          <w:p w14:paraId="214E710A" w14:textId="77777777" w:rsidR="00AC2402" w:rsidRPr="001A148C" w:rsidRDefault="00AC2402" w:rsidP="00AB1956">
            <w:pPr>
              <w:pStyle w:val="Nagwek3"/>
              <w:rPr>
                <w:rFonts w:asciiTheme="minorHAnsi" w:hAnsiTheme="minorHAnsi" w:cstheme="minorHAnsi"/>
                <w:sz w:val="24"/>
                <w:szCs w:val="24"/>
              </w:rPr>
            </w:pPr>
            <w:r w:rsidRPr="001A148C">
              <w:rPr>
                <w:rFonts w:asciiTheme="minorHAnsi" w:hAnsiTheme="minorHAnsi" w:cstheme="minorHAnsi"/>
                <w:sz w:val="24"/>
                <w:szCs w:val="24"/>
              </w:rPr>
              <w:t>Plan</w:t>
            </w:r>
          </w:p>
          <w:p w14:paraId="595351CA"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rPr>
              <w:t>na 202</w:t>
            </w:r>
            <w:r>
              <w:rPr>
                <w:rFonts w:asciiTheme="minorHAnsi" w:hAnsiTheme="minorHAnsi" w:cstheme="minorHAnsi"/>
                <w:b/>
              </w:rPr>
              <w:t>3</w:t>
            </w:r>
            <w:r w:rsidRPr="001A148C">
              <w:rPr>
                <w:rFonts w:asciiTheme="minorHAnsi" w:hAnsiTheme="minorHAnsi" w:cstheme="minorHAnsi"/>
                <w:b/>
              </w:rPr>
              <w:t xml:space="preserve"> r.</w:t>
            </w:r>
          </w:p>
        </w:tc>
        <w:tc>
          <w:tcPr>
            <w:tcW w:w="2410" w:type="dxa"/>
          </w:tcPr>
          <w:p w14:paraId="6C75A552" w14:textId="77777777" w:rsidR="00AC2402" w:rsidRPr="001A148C" w:rsidRDefault="00AC2402" w:rsidP="00AB1956">
            <w:pPr>
              <w:pStyle w:val="Nagwek3"/>
              <w:rPr>
                <w:rFonts w:asciiTheme="minorHAnsi" w:hAnsiTheme="minorHAnsi" w:cstheme="minorHAnsi"/>
                <w:sz w:val="24"/>
                <w:szCs w:val="24"/>
              </w:rPr>
            </w:pPr>
            <w:r w:rsidRPr="001A148C">
              <w:rPr>
                <w:rFonts w:asciiTheme="minorHAnsi" w:hAnsiTheme="minorHAnsi" w:cstheme="minorHAnsi"/>
                <w:sz w:val="24"/>
                <w:szCs w:val="24"/>
              </w:rPr>
              <w:t>Wykonanie</w:t>
            </w:r>
          </w:p>
          <w:p w14:paraId="78542D0D"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rPr>
              <w:t>za 202</w:t>
            </w:r>
            <w:r>
              <w:rPr>
                <w:rFonts w:asciiTheme="minorHAnsi" w:hAnsiTheme="minorHAnsi" w:cstheme="minorHAnsi"/>
                <w:b/>
              </w:rPr>
              <w:t>3</w:t>
            </w:r>
            <w:r w:rsidRPr="001A148C">
              <w:rPr>
                <w:rFonts w:asciiTheme="minorHAnsi" w:hAnsiTheme="minorHAnsi" w:cstheme="minorHAnsi"/>
                <w:b/>
              </w:rPr>
              <w:t xml:space="preserve"> r.</w:t>
            </w:r>
          </w:p>
        </w:tc>
        <w:tc>
          <w:tcPr>
            <w:tcW w:w="1842" w:type="dxa"/>
          </w:tcPr>
          <w:p w14:paraId="50514C13" w14:textId="77777777" w:rsidR="00AC2402" w:rsidRPr="001A148C" w:rsidRDefault="00AC2402" w:rsidP="00AB1956">
            <w:pPr>
              <w:pStyle w:val="NormalnyWeb"/>
              <w:spacing w:after="0"/>
              <w:jc w:val="center"/>
              <w:rPr>
                <w:rFonts w:asciiTheme="minorHAnsi" w:hAnsiTheme="minorHAnsi" w:cstheme="minorHAnsi"/>
                <w:b/>
              </w:rPr>
            </w:pPr>
            <w:r w:rsidRPr="001A148C">
              <w:rPr>
                <w:rFonts w:asciiTheme="minorHAnsi" w:hAnsiTheme="minorHAnsi" w:cstheme="minorHAnsi"/>
                <w:b/>
              </w:rPr>
              <w:t>%</w:t>
            </w:r>
          </w:p>
          <w:p w14:paraId="59E05496" w14:textId="77777777" w:rsidR="00AC2402" w:rsidRPr="001A148C" w:rsidRDefault="00AC2402" w:rsidP="00AB1956">
            <w:pPr>
              <w:spacing w:line="360" w:lineRule="auto"/>
              <w:jc w:val="center"/>
              <w:rPr>
                <w:rFonts w:asciiTheme="minorHAnsi" w:hAnsiTheme="minorHAnsi" w:cstheme="minorHAnsi"/>
                <w:b/>
                <w:bCs/>
              </w:rPr>
            </w:pPr>
            <w:r w:rsidRPr="001A148C">
              <w:rPr>
                <w:rFonts w:asciiTheme="minorHAnsi" w:hAnsiTheme="minorHAnsi" w:cstheme="minorHAnsi"/>
                <w:b/>
              </w:rPr>
              <w:t>realizacji</w:t>
            </w:r>
          </w:p>
        </w:tc>
      </w:tr>
      <w:tr w:rsidR="00DA36A7" w:rsidRPr="00825EA9" w14:paraId="6B07E487" w14:textId="77777777" w:rsidTr="00DA36A7">
        <w:tc>
          <w:tcPr>
            <w:tcW w:w="704" w:type="dxa"/>
          </w:tcPr>
          <w:p w14:paraId="104AE987" w14:textId="0EF7575A"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010</w:t>
            </w:r>
          </w:p>
        </w:tc>
        <w:tc>
          <w:tcPr>
            <w:tcW w:w="1041" w:type="dxa"/>
          </w:tcPr>
          <w:p w14:paraId="24EDA521" w14:textId="03669DCF"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01043</w:t>
            </w:r>
          </w:p>
        </w:tc>
        <w:tc>
          <w:tcPr>
            <w:tcW w:w="703" w:type="dxa"/>
          </w:tcPr>
          <w:p w14:paraId="4BE4A899" w14:textId="0A179BCC"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6370</w:t>
            </w:r>
          </w:p>
        </w:tc>
        <w:tc>
          <w:tcPr>
            <w:tcW w:w="2367" w:type="dxa"/>
          </w:tcPr>
          <w:p w14:paraId="03BDA4DA" w14:textId="58CD6DCF"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3.095.393,40</w:t>
            </w:r>
          </w:p>
        </w:tc>
        <w:tc>
          <w:tcPr>
            <w:tcW w:w="2410" w:type="dxa"/>
          </w:tcPr>
          <w:p w14:paraId="1D69F4FF" w14:textId="445F03DA"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3.095.393,40</w:t>
            </w:r>
          </w:p>
        </w:tc>
        <w:tc>
          <w:tcPr>
            <w:tcW w:w="1842" w:type="dxa"/>
          </w:tcPr>
          <w:p w14:paraId="04E89E27" w14:textId="789243EC"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100,00</w:t>
            </w:r>
          </w:p>
        </w:tc>
      </w:tr>
      <w:tr w:rsidR="00DA36A7" w:rsidRPr="00825EA9" w14:paraId="42E07EAD" w14:textId="77777777" w:rsidTr="00DA36A7">
        <w:tc>
          <w:tcPr>
            <w:tcW w:w="704" w:type="dxa"/>
          </w:tcPr>
          <w:p w14:paraId="28D70F3F" w14:textId="376D1073"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600</w:t>
            </w:r>
          </w:p>
        </w:tc>
        <w:tc>
          <w:tcPr>
            <w:tcW w:w="1041" w:type="dxa"/>
          </w:tcPr>
          <w:p w14:paraId="5D70B5A2" w14:textId="4D8F04E3"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60016</w:t>
            </w:r>
          </w:p>
        </w:tc>
        <w:tc>
          <w:tcPr>
            <w:tcW w:w="703" w:type="dxa"/>
          </w:tcPr>
          <w:p w14:paraId="47F4E836" w14:textId="68929667"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6370</w:t>
            </w:r>
          </w:p>
        </w:tc>
        <w:tc>
          <w:tcPr>
            <w:tcW w:w="2367" w:type="dxa"/>
          </w:tcPr>
          <w:p w14:paraId="71B66A55" w14:textId="6D045833"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9.885.000,00</w:t>
            </w:r>
          </w:p>
        </w:tc>
        <w:tc>
          <w:tcPr>
            <w:tcW w:w="2410" w:type="dxa"/>
          </w:tcPr>
          <w:p w14:paraId="7E1A2DB2" w14:textId="0C238A0E"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9.885.000,00</w:t>
            </w:r>
          </w:p>
        </w:tc>
        <w:tc>
          <w:tcPr>
            <w:tcW w:w="1842" w:type="dxa"/>
          </w:tcPr>
          <w:p w14:paraId="4D57F861" w14:textId="3C144F1F"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100,00</w:t>
            </w:r>
          </w:p>
        </w:tc>
      </w:tr>
      <w:tr w:rsidR="00DA36A7" w:rsidRPr="00825EA9" w14:paraId="2C73022C" w14:textId="77777777" w:rsidTr="00DA36A7">
        <w:tc>
          <w:tcPr>
            <w:tcW w:w="704" w:type="dxa"/>
          </w:tcPr>
          <w:p w14:paraId="396879BB" w14:textId="30696EB0"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801</w:t>
            </w:r>
          </w:p>
        </w:tc>
        <w:tc>
          <w:tcPr>
            <w:tcW w:w="1041" w:type="dxa"/>
          </w:tcPr>
          <w:p w14:paraId="7812CE53" w14:textId="70862C58"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80</w:t>
            </w:r>
            <w:r w:rsidR="0041606D">
              <w:rPr>
                <w:rFonts w:asciiTheme="minorHAnsi" w:hAnsiTheme="minorHAnsi" w:cstheme="minorHAnsi"/>
              </w:rPr>
              <w:t>1</w:t>
            </w:r>
            <w:r>
              <w:rPr>
                <w:rFonts w:asciiTheme="minorHAnsi" w:hAnsiTheme="minorHAnsi" w:cstheme="minorHAnsi"/>
              </w:rPr>
              <w:t>95</w:t>
            </w:r>
          </w:p>
        </w:tc>
        <w:tc>
          <w:tcPr>
            <w:tcW w:w="703" w:type="dxa"/>
          </w:tcPr>
          <w:p w14:paraId="04824CBA" w14:textId="183C41BB"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6370</w:t>
            </w:r>
          </w:p>
        </w:tc>
        <w:tc>
          <w:tcPr>
            <w:tcW w:w="2367" w:type="dxa"/>
          </w:tcPr>
          <w:p w14:paraId="70552207" w14:textId="33308BA9"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972.497,43</w:t>
            </w:r>
          </w:p>
        </w:tc>
        <w:tc>
          <w:tcPr>
            <w:tcW w:w="2410" w:type="dxa"/>
          </w:tcPr>
          <w:p w14:paraId="0D07549E" w14:textId="4A73F5FB"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972.497,43</w:t>
            </w:r>
          </w:p>
        </w:tc>
        <w:tc>
          <w:tcPr>
            <w:tcW w:w="1842" w:type="dxa"/>
          </w:tcPr>
          <w:p w14:paraId="6D45DE6E" w14:textId="5FC788B2"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100,00</w:t>
            </w:r>
          </w:p>
        </w:tc>
      </w:tr>
      <w:tr w:rsidR="00DA36A7" w:rsidRPr="00825EA9" w14:paraId="4933CF35" w14:textId="77777777" w:rsidTr="00DA36A7">
        <w:tc>
          <w:tcPr>
            <w:tcW w:w="704" w:type="dxa"/>
          </w:tcPr>
          <w:p w14:paraId="53270E27" w14:textId="3FA13117"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926</w:t>
            </w:r>
          </w:p>
        </w:tc>
        <w:tc>
          <w:tcPr>
            <w:tcW w:w="1041" w:type="dxa"/>
          </w:tcPr>
          <w:p w14:paraId="1C56C28A" w14:textId="553D2312"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92601</w:t>
            </w:r>
          </w:p>
        </w:tc>
        <w:tc>
          <w:tcPr>
            <w:tcW w:w="703" w:type="dxa"/>
          </w:tcPr>
          <w:p w14:paraId="4771EFD7" w14:textId="7BBF18CB" w:rsidR="00AC2402" w:rsidRPr="001A148C" w:rsidRDefault="00AC2402" w:rsidP="00AC2402">
            <w:pPr>
              <w:spacing w:line="360" w:lineRule="auto"/>
              <w:jc w:val="both"/>
              <w:rPr>
                <w:rFonts w:asciiTheme="minorHAnsi" w:hAnsiTheme="minorHAnsi" w:cstheme="minorHAnsi"/>
              </w:rPr>
            </w:pPr>
            <w:r>
              <w:rPr>
                <w:rFonts w:asciiTheme="minorHAnsi" w:hAnsiTheme="minorHAnsi" w:cstheme="minorHAnsi"/>
              </w:rPr>
              <w:t>6370</w:t>
            </w:r>
          </w:p>
        </w:tc>
        <w:tc>
          <w:tcPr>
            <w:tcW w:w="2367" w:type="dxa"/>
          </w:tcPr>
          <w:p w14:paraId="3103D4D7" w14:textId="003707B5"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840.065,64</w:t>
            </w:r>
          </w:p>
        </w:tc>
        <w:tc>
          <w:tcPr>
            <w:tcW w:w="2410" w:type="dxa"/>
          </w:tcPr>
          <w:p w14:paraId="7B08FC77" w14:textId="5DB06F2E"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840.065,64</w:t>
            </w:r>
          </w:p>
        </w:tc>
        <w:tc>
          <w:tcPr>
            <w:tcW w:w="1842" w:type="dxa"/>
          </w:tcPr>
          <w:p w14:paraId="22CA628F" w14:textId="2C7F03DA" w:rsidR="00AC2402" w:rsidRPr="001A148C" w:rsidRDefault="00AC2402" w:rsidP="00AC2402">
            <w:pPr>
              <w:spacing w:line="360" w:lineRule="auto"/>
              <w:jc w:val="center"/>
              <w:rPr>
                <w:rFonts w:asciiTheme="minorHAnsi" w:hAnsiTheme="minorHAnsi" w:cstheme="minorHAnsi"/>
              </w:rPr>
            </w:pPr>
            <w:r>
              <w:rPr>
                <w:rFonts w:asciiTheme="minorHAnsi" w:hAnsiTheme="minorHAnsi" w:cstheme="minorHAnsi"/>
              </w:rPr>
              <w:t>100,00</w:t>
            </w:r>
          </w:p>
        </w:tc>
      </w:tr>
      <w:tr w:rsidR="00AC2402" w:rsidRPr="00825EA9" w14:paraId="1969969B" w14:textId="77777777" w:rsidTr="00DA36A7">
        <w:trPr>
          <w:trHeight w:val="889"/>
        </w:trPr>
        <w:tc>
          <w:tcPr>
            <w:tcW w:w="2448" w:type="dxa"/>
            <w:gridSpan w:val="3"/>
          </w:tcPr>
          <w:p w14:paraId="2C26C243" w14:textId="466B48C8" w:rsidR="00AC2402" w:rsidRPr="00AC2402" w:rsidRDefault="00AC2402" w:rsidP="00AC2402">
            <w:pPr>
              <w:spacing w:line="360" w:lineRule="auto"/>
              <w:jc w:val="both"/>
              <w:rPr>
                <w:rFonts w:asciiTheme="minorHAnsi" w:hAnsiTheme="minorHAnsi" w:cstheme="minorHAnsi"/>
                <w:b/>
                <w:bCs/>
              </w:rPr>
            </w:pPr>
            <w:r w:rsidRPr="00AC2402">
              <w:rPr>
                <w:rFonts w:asciiTheme="minorHAnsi" w:hAnsiTheme="minorHAnsi" w:cstheme="minorHAnsi"/>
                <w:b/>
                <w:bCs/>
              </w:rPr>
              <w:t>Ogółem dochody:</w:t>
            </w:r>
          </w:p>
        </w:tc>
        <w:tc>
          <w:tcPr>
            <w:tcW w:w="2367" w:type="dxa"/>
          </w:tcPr>
          <w:p w14:paraId="5A6F8437" w14:textId="3054A55F" w:rsidR="00AC2402" w:rsidRPr="00AC2402" w:rsidRDefault="00AC2402" w:rsidP="00AC2402">
            <w:pPr>
              <w:spacing w:line="360" w:lineRule="auto"/>
              <w:jc w:val="center"/>
              <w:rPr>
                <w:rFonts w:asciiTheme="minorHAnsi" w:hAnsiTheme="minorHAnsi" w:cstheme="minorHAnsi"/>
                <w:b/>
                <w:bCs/>
              </w:rPr>
            </w:pPr>
            <w:r w:rsidRPr="00AC2402">
              <w:rPr>
                <w:rFonts w:asciiTheme="minorHAnsi" w:hAnsiTheme="minorHAnsi" w:cstheme="minorHAnsi"/>
                <w:b/>
                <w:bCs/>
              </w:rPr>
              <w:t>14.792.956,47</w:t>
            </w:r>
          </w:p>
        </w:tc>
        <w:tc>
          <w:tcPr>
            <w:tcW w:w="2410" w:type="dxa"/>
            <w:tcBorders>
              <w:bottom w:val="single" w:sz="4" w:space="0" w:color="auto"/>
            </w:tcBorders>
          </w:tcPr>
          <w:p w14:paraId="03300EAC" w14:textId="0A5BCDD3" w:rsidR="00AC2402" w:rsidRPr="00AC2402" w:rsidRDefault="00AC2402" w:rsidP="00AC2402">
            <w:pPr>
              <w:spacing w:line="360" w:lineRule="auto"/>
              <w:jc w:val="center"/>
              <w:rPr>
                <w:rFonts w:asciiTheme="minorHAnsi" w:hAnsiTheme="minorHAnsi" w:cstheme="minorHAnsi"/>
                <w:b/>
                <w:bCs/>
              </w:rPr>
            </w:pPr>
            <w:r w:rsidRPr="00AC2402">
              <w:rPr>
                <w:rFonts w:asciiTheme="minorHAnsi" w:hAnsiTheme="minorHAnsi" w:cstheme="minorHAnsi"/>
                <w:b/>
                <w:bCs/>
              </w:rPr>
              <w:t>14.792.956,47</w:t>
            </w:r>
          </w:p>
        </w:tc>
        <w:tc>
          <w:tcPr>
            <w:tcW w:w="1842" w:type="dxa"/>
            <w:tcBorders>
              <w:bottom w:val="single" w:sz="4" w:space="0" w:color="auto"/>
            </w:tcBorders>
          </w:tcPr>
          <w:p w14:paraId="65AF840B" w14:textId="76BD999F" w:rsidR="00AC2402" w:rsidRPr="00AC2402" w:rsidRDefault="00AC2402" w:rsidP="00AC2402">
            <w:pPr>
              <w:spacing w:line="360" w:lineRule="auto"/>
              <w:jc w:val="center"/>
              <w:rPr>
                <w:rFonts w:asciiTheme="minorHAnsi" w:hAnsiTheme="minorHAnsi" w:cstheme="minorHAnsi"/>
                <w:b/>
                <w:bCs/>
              </w:rPr>
            </w:pPr>
            <w:r w:rsidRPr="00AC2402">
              <w:rPr>
                <w:rFonts w:asciiTheme="minorHAnsi" w:hAnsiTheme="minorHAnsi" w:cstheme="minorHAnsi"/>
                <w:b/>
                <w:bCs/>
              </w:rPr>
              <w:t>100,00</w:t>
            </w:r>
          </w:p>
        </w:tc>
      </w:tr>
    </w:tbl>
    <w:p w14:paraId="0B2FDAC4" w14:textId="77777777" w:rsidR="0091472E" w:rsidRDefault="0091472E" w:rsidP="00377F63">
      <w:pPr>
        <w:pStyle w:val="NormalnyWeb"/>
        <w:spacing w:after="0"/>
        <w:rPr>
          <w:b/>
          <w:bCs/>
          <w:sz w:val="22"/>
          <w:szCs w:val="22"/>
        </w:rPr>
      </w:pPr>
    </w:p>
    <w:tbl>
      <w:tblPr>
        <w:tblStyle w:val="Tabela-Siatka"/>
        <w:tblW w:w="9918" w:type="dxa"/>
        <w:tblLayout w:type="fixed"/>
        <w:tblLook w:val="04A0" w:firstRow="1" w:lastRow="0" w:firstColumn="1" w:lastColumn="0" w:noHBand="0" w:noVBand="1"/>
      </w:tblPr>
      <w:tblGrid>
        <w:gridCol w:w="751"/>
        <w:gridCol w:w="1110"/>
        <w:gridCol w:w="696"/>
        <w:gridCol w:w="2967"/>
        <w:gridCol w:w="1701"/>
        <w:gridCol w:w="1701"/>
        <w:gridCol w:w="992"/>
      </w:tblGrid>
      <w:tr w:rsidR="007D1B64" w:rsidRPr="00521731" w14:paraId="1ADC4B9D" w14:textId="4A7215A2" w:rsidTr="007D1B64">
        <w:tc>
          <w:tcPr>
            <w:tcW w:w="751" w:type="dxa"/>
            <w:tcBorders>
              <w:top w:val="single" w:sz="4" w:space="0" w:color="auto"/>
              <w:left w:val="single" w:sz="4" w:space="0" w:color="auto"/>
              <w:bottom w:val="single" w:sz="4" w:space="0" w:color="auto"/>
              <w:right w:val="single" w:sz="4" w:space="0" w:color="auto"/>
            </w:tcBorders>
            <w:hideMark/>
          </w:tcPr>
          <w:p w14:paraId="5B5587B4" w14:textId="77777777" w:rsidR="004B5D49" w:rsidRPr="00521731" w:rsidRDefault="004B5D49" w:rsidP="004B5D49">
            <w:pPr>
              <w:spacing w:line="360" w:lineRule="auto"/>
              <w:jc w:val="both"/>
              <w:rPr>
                <w:rFonts w:cstheme="minorHAnsi"/>
                <w:b/>
                <w:bCs/>
              </w:rPr>
            </w:pPr>
            <w:r w:rsidRPr="00521731">
              <w:rPr>
                <w:rFonts w:cstheme="minorHAnsi"/>
                <w:b/>
                <w:bCs/>
              </w:rPr>
              <w:t>Dział</w:t>
            </w:r>
          </w:p>
        </w:tc>
        <w:tc>
          <w:tcPr>
            <w:tcW w:w="1110" w:type="dxa"/>
            <w:tcBorders>
              <w:top w:val="single" w:sz="4" w:space="0" w:color="auto"/>
              <w:left w:val="single" w:sz="4" w:space="0" w:color="auto"/>
              <w:bottom w:val="single" w:sz="4" w:space="0" w:color="auto"/>
              <w:right w:val="single" w:sz="4" w:space="0" w:color="auto"/>
            </w:tcBorders>
            <w:hideMark/>
          </w:tcPr>
          <w:p w14:paraId="7B43E4AC" w14:textId="77777777" w:rsidR="004B5D49" w:rsidRPr="00521731" w:rsidRDefault="004B5D49" w:rsidP="004B5D49">
            <w:pPr>
              <w:spacing w:line="360" w:lineRule="auto"/>
              <w:jc w:val="both"/>
              <w:rPr>
                <w:rFonts w:cstheme="minorHAnsi"/>
                <w:b/>
                <w:bCs/>
              </w:rPr>
            </w:pPr>
            <w:r w:rsidRPr="00521731">
              <w:rPr>
                <w:rFonts w:cstheme="minorHAnsi"/>
                <w:b/>
                <w:bCs/>
              </w:rPr>
              <w:t>Rozdział</w:t>
            </w:r>
          </w:p>
        </w:tc>
        <w:tc>
          <w:tcPr>
            <w:tcW w:w="696" w:type="dxa"/>
            <w:tcBorders>
              <w:top w:val="single" w:sz="4" w:space="0" w:color="auto"/>
              <w:left w:val="single" w:sz="4" w:space="0" w:color="auto"/>
              <w:bottom w:val="single" w:sz="4" w:space="0" w:color="auto"/>
              <w:right w:val="single" w:sz="4" w:space="0" w:color="auto"/>
            </w:tcBorders>
            <w:hideMark/>
          </w:tcPr>
          <w:p w14:paraId="76A89AFC" w14:textId="77777777" w:rsidR="004B5D49" w:rsidRPr="00521731" w:rsidRDefault="004B5D49" w:rsidP="004B5D49">
            <w:pPr>
              <w:spacing w:line="360" w:lineRule="auto"/>
              <w:jc w:val="both"/>
              <w:rPr>
                <w:rFonts w:cstheme="minorHAnsi"/>
                <w:b/>
                <w:bCs/>
              </w:rPr>
            </w:pPr>
            <w:r w:rsidRPr="00521731">
              <w:rPr>
                <w:rFonts w:cstheme="minorHAnsi"/>
                <w:b/>
                <w:bCs/>
              </w:rPr>
              <w:t>§</w:t>
            </w:r>
          </w:p>
        </w:tc>
        <w:tc>
          <w:tcPr>
            <w:tcW w:w="2967" w:type="dxa"/>
            <w:tcBorders>
              <w:top w:val="single" w:sz="4" w:space="0" w:color="auto"/>
              <w:left w:val="single" w:sz="4" w:space="0" w:color="auto"/>
              <w:bottom w:val="single" w:sz="4" w:space="0" w:color="auto"/>
              <w:right w:val="single" w:sz="4" w:space="0" w:color="auto"/>
            </w:tcBorders>
            <w:hideMark/>
          </w:tcPr>
          <w:p w14:paraId="3D4EA32B" w14:textId="77777777" w:rsidR="004B5D49" w:rsidRPr="00521731" w:rsidRDefault="004B5D49" w:rsidP="004B5D49">
            <w:pPr>
              <w:spacing w:line="360" w:lineRule="auto"/>
              <w:jc w:val="both"/>
              <w:rPr>
                <w:rFonts w:cstheme="minorHAnsi"/>
                <w:b/>
                <w:bCs/>
              </w:rPr>
            </w:pPr>
            <w:r w:rsidRPr="00521731">
              <w:rPr>
                <w:rFonts w:cstheme="minorHAnsi"/>
                <w:b/>
                <w:bCs/>
              </w:rPr>
              <w:t>Nazwa zadania</w:t>
            </w:r>
          </w:p>
        </w:tc>
        <w:tc>
          <w:tcPr>
            <w:tcW w:w="1701" w:type="dxa"/>
            <w:tcBorders>
              <w:top w:val="single" w:sz="4" w:space="0" w:color="auto"/>
              <w:left w:val="single" w:sz="4" w:space="0" w:color="auto"/>
              <w:bottom w:val="single" w:sz="4" w:space="0" w:color="auto"/>
              <w:right w:val="single" w:sz="4" w:space="0" w:color="auto"/>
            </w:tcBorders>
            <w:hideMark/>
          </w:tcPr>
          <w:p w14:paraId="0F2CBA7D" w14:textId="77777777" w:rsidR="004B5D49" w:rsidRPr="001A148C" w:rsidRDefault="004B5D49" w:rsidP="004B5D49">
            <w:pPr>
              <w:pStyle w:val="Nagwek3"/>
              <w:rPr>
                <w:rFonts w:asciiTheme="minorHAnsi" w:hAnsiTheme="minorHAnsi" w:cstheme="minorHAnsi"/>
                <w:sz w:val="24"/>
                <w:szCs w:val="24"/>
              </w:rPr>
            </w:pPr>
            <w:r w:rsidRPr="001A148C">
              <w:rPr>
                <w:rFonts w:asciiTheme="minorHAnsi" w:hAnsiTheme="minorHAnsi" w:cstheme="minorHAnsi"/>
                <w:sz w:val="24"/>
                <w:szCs w:val="24"/>
              </w:rPr>
              <w:t>Plan</w:t>
            </w:r>
          </w:p>
          <w:p w14:paraId="0CD67893" w14:textId="41FB1976" w:rsidR="004B5D49" w:rsidRPr="00521731" w:rsidRDefault="004B5D49" w:rsidP="004B5D49">
            <w:pPr>
              <w:spacing w:line="360" w:lineRule="auto"/>
              <w:jc w:val="both"/>
              <w:rPr>
                <w:rFonts w:cstheme="minorHAnsi"/>
                <w:b/>
                <w:bCs/>
              </w:rPr>
            </w:pPr>
            <w:r w:rsidRPr="001A148C">
              <w:rPr>
                <w:rFonts w:asciiTheme="minorHAnsi" w:hAnsiTheme="minorHAnsi" w:cstheme="minorHAnsi"/>
                <w:b/>
              </w:rPr>
              <w:t>na 202</w:t>
            </w:r>
            <w:r>
              <w:rPr>
                <w:rFonts w:asciiTheme="minorHAnsi" w:hAnsiTheme="minorHAnsi" w:cstheme="minorHAnsi"/>
                <w:b/>
              </w:rPr>
              <w:t>3</w:t>
            </w:r>
            <w:r w:rsidRPr="001A148C">
              <w:rPr>
                <w:rFonts w:asciiTheme="minorHAnsi" w:hAnsiTheme="minorHAnsi" w:cstheme="minorHAnsi"/>
                <w:b/>
              </w:rPr>
              <w:t xml:space="preserve"> r.</w:t>
            </w:r>
          </w:p>
        </w:tc>
        <w:tc>
          <w:tcPr>
            <w:tcW w:w="1701" w:type="dxa"/>
            <w:tcBorders>
              <w:top w:val="single" w:sz="4" w:space="0" w:color="auto"/>
              <w:left w:val="single" w:sz="4" w:space="0" w:color="auto"/>
              <w:bottom w:val="single" w:sz="4" w:space="0" w:color="auto"/>
              <w:right w:val="single" w:sz="4" w:space="0" w:color="auto"/>
            </w:tcBorders>
          </w:tcPr>
          <w:p w14:paraId="590CABB7" w14:textId="77777777" w:rsidR="004B5D49" w:rsidRPr="001A148C" w:rsidRDefault="004B5D49" w:rsidP="004B5D49">
            <w:pPr>
              <w:pStyle w:val="Nagwek3"/>
              <w:rPr>
                <w:rFonts w:asciiTheme="minorHAnsi" w:hAnsiTheme="minorHAnsi" w:cstheme="minorHAnsi"/>
                <w:sz w:val="24"/>
                <w:szCs w:val="24"/>
              </w:rPr>
            </w:pPr>
            <w:r w:rsidRPr="001A148C">
              <w:rPr>
                <w:rFonts w:asciiTheme="minorHAnsi" w:hAnsiTheme="minorHAnsi" w:cstheme="minorHAnsi"/>
                <w:sz w:val="24"/>
                <w:szCs w:val="24"/>
              </w:rPr>
              <w:t>Wykonanie</w:t>
            </w:r>
          </w:p>
          <w:p w14:paraId="3A149A09" w14:textId="5624823E" w:rsidR="004B5D49" w:rsidRPr="00521731" w:rsidRDefault="004B5D49" w:rsidP="004B5D49">
            <w:pPr>
              <w:spacing w:line="360" w:lineRule="auto"/>
              <w:jc w:val="both"/>
              <w:rPr>
                <w:rFonts w:cstheme="minorHAnsi"/>
                <w:b/>
                <w:bCs/>
              </w:rPr>
            </w:pPr>
            <w:r w:rsidRPr="001A148C">
              <w:rPr>
                <w:rFonts w:asciiTheme="minorHAnsi" w:hAnsiTheme="minorHAnsi" w:cstheme="minorHAnsi"/>
                <w:b/>
              </w:rPr>
              <w:t>za 202</w:t>
            </w:r>
            <w:r>
              <w:rPr>
                <w:rFonts w:asciiTheme="minorHAnsi" w:hAnsiTheme="minorHAnsi" w:cstheme="minorHAnsi"/>
                <w:b/>
              </w:rPr>
              <w:t>3</w:t>
            </w:r>
            <w:r w:rsidRPr="001A148C">
              <w:rPr>
                <w:rFonts w:asciiTheme="minorHAnsi" w:hAnsiTheme="minorHAnsi" w:cstheme="minorHAnsi"/>
                <w:b/>
              </w:rPr>
              <w:t xml:space="preserve"> r.</w:t>
            </w:r>
          </w:p>
        </w:tc>
        <w:tc>
          <w:tcPr>
            <w:tcW w:w="992" w:type="dxa"/>
            <w:tcBorders>
              <w:top w:val="single" w:sz="4" w:space="0" w:color="auto"/>
              <w:left w:val="single" w:sz="4" w:space="0" w:color="auto"/>
              <w:bottom w:val="single" w:sz="4" w:space="0" w:color="auto"/>
              <w:right w:val="single" w:sz="4" w:space="0" w:color="auto"/>
            </w:tcBorders>
          </w:tcPr>
          <w:p w14:paraId="51A55A8A" w14:textId="77777777" w:rsidR="004B5D49" w:rsidRPr="001A148C" w:rsidRDefault="004B5D49" w:rsidP="004B5D49">
            <w:pPr>
              <w:pStyle w:val="NormalnyWeb"/>
              <w:spacing w:after="0"/>
              <w:jc w:val="center"/>
              <w:rPr>
                <w:rFonts w:asciiTheme="minorHAnsi" w:hAnsiTheme="minorHAnsi" w:cstheme="minorHAnsi"/>
                <w:b/>
              </w:rPr>
            </w:pPr>
            <w:r w:rsidRPr="001A148C">
              <w:rPr>
                <w:rFonts w:asciiTheme="minorHAnsi" w:hAnsiTheme="minorHAnsi" w:cstheme="minorHAnsi"/>
                <w:b/>
              </w:rPr>
              <w:t>%</w:t>
            </w:r>
          </w:p>
          <w:p w14:paraId="15B4C391" w14:textId="4F8F4E0D" w:rsidR="004B5D49" w:rsidRPr="007D1B64" w:rsidRDefault="004B5D49" w:rsidP="004B5D49">
            <w:pPr>
              <w:spacing w:line="360" w:lineRule="auto"/>
              <w:jc w:val="both"/>
              <w:rPr>
                <w:rFonts w:cstheme="minorHAnsi"/>
                <w:b/>
                <w:bCs/>
                <w:sz w:val="20"/>
                <w:szCs w:val="20"/>
              </w:rPr>
            </w:pPr>
            <w:r w:rsidRPr="007D1B64">
              <w:rPr>
                <w:rFonts w:asciiTheme="minorHAnsi" w:hAnsiTheme="minorHAnsi" w:cstheme="minorHAnsi"/>
                <w:b/>
                <w:sz w:val="20"/>
                <w:szCs w:val="20"/>
              </w:rPr>
              <w:t>realizacji</w:t>
            </w:r>
          </w:p>
        </w:tc>
      </w:tr>
      <w:tr w:rsidR="007D1B64" w:rsidRPr="00521731" w14:paraId="1425E353" w14:textId="52BF51BD" w:rsidTr="007D1B64">
        <w:tc>
          <w:tcPr>
            <w:tcW w:w="751" w:type="dxa"/>
            <w:tcBorders>
              <w:top w:val="single" w:sz="4" w:space="0" w:color="auto"/>
              <w:left w:val="single" w:sz="4" w:space="0" w:color="auto"/>
              <w:bottom w:val="single" w:sz="4" w:space="0" w:color="auto"/>
              <w:right w:val="single" w:sz="4" w:space="0" w:color="auto"/>
            </w:tcBorders>
          </w:tcPr>
          <w:p w14:paraId="08329D25" w14:textId="77777777" w:rsidR="004B5D49" w:rsidRPr="00521731" w:rsidRDefault="004B5D49" w:rsidP="004B5D49">
            <w:pPr>
              <w:spacing w:line="360" w:lineRule="auto"/>
              <w:jc w:val="both"/>
              <w:rPr>
                <w:rFonts w:cstheme="minorHAnsi"/>
              </w:rPr>
            </w:pPr>
            <w:r w:rsidRPr="00521731">
              <w:rPr>
                <w:rFonts w:cstheme="minorHAnsi"/>
              </w:rPr>
              <w:t>010</w:t>
            </w:r>
          </w:p>
        </w:tc>
        <w:tc>
          <w:tcPr>
            <w:tcW w:w="1110" w:type="dxa"/>
            <w:tcBorders>
              <w:top w:val="single" w:sz="4" w:space="0" w:color="auto"/>
              <w:left w:val="single" w:sz="4" w:space="0" w:color="auto"/>
              <w:bottom w:val="single" w:sz="4" w:space="0" w:color="auto"/>
              <w:right w:val="single" w:sz="4" w:space="0" w:color="auto"/>
            </w:tcBorders>
          </w:tcPr>
          <w:p w14:paraId="18C33E54" w14:textId="77777777" w:rsidR="004B5D49" w:rsidRPr="00521731" w:rsidRDefault="004B5D49" w:rsidP="004B5D49">
            <w:pPr>
              <w:spacing w:line="360" w:lineRule="auto"/>
              <w:jc w:val="both"/>
              <w:rPr>
                <w:rFonts w:cstheme="minorHAnsi"/>
              </w:rPr>
            </w:pPr>
            <w:r w:rsidRPr="00521731">
              <w:rPr>
                <w:rFonts w:cstheme="minorHAnsi"/>
              </w:rPr>
              <w:t>01043</w:t>
            </w:r>
          </w:p>
        </w:tc>
        <w:tc>
          <w:tcPr>
            <w:tcW w:w="696" w:type="dxa"/>
            <w:tcBorders>
              <w:top w:val="single" w:sz="4" w:space="0" w:color="auto"/>
              <w:left w:val="single" w:sz="4" w:space="0" w:color="auto"/>
              <w:bottom w:val="single" w:sz="4" w:space="0" w:color="auto"/>
              <w:right w:val="single" w:sz="4" w:space="0" w:color="auto"/>
            </w:tcBorders>
          </w:tcPr>
          <w:p w14:paraId="153AE499"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0F609162" w14:textId="77777777" w:rsidR="004B5D49" w:rsidRPr="00521731" w:rsidRDefault="004B5D49" w:rsidP="004B5D49">
            <w:pPr>
              <w:spacing w:line="360" w:lineRule="auto"/>
              <w:jc w:val="both"/>
              <w:rPr>
                <w:rFonts w:cstheme="minorHAnsi"/>
              </w:rPr>
            </w:pPr>
            <w:r w:rsidRPr="00521731">
              <w:rPr>
                <w:rFonts w:cstheme="minorHAnsi"/>
              </w:rPr>
              <w:t xml:space="preserve">Rozbudowa stacji uzdatniania wody i ujęcia </w:t>
            </w:r>
            <w:r w:rsidRPr="00521731">
              <w:rPr>
                <w:rFonts w:cstheme="minorHAnsi"/>
              </w:rPr>
              <w:lastRenderedPageBreak/>
              <w:t>wody w miejscowości Jednorożec, gm. Jednorożec</w:t>
            </w:r>
          </w:p>
        </w:tc>
        <w:tc>
          <w:tcPr>
            <w:tcW w:w="1701" w:type="dxa"/>
            <w:tcBorders>
              <w:top w:val="single" w:sz="4" w:space="0" w:color="auto"/>
              <w:left w:val="single" w:sz="4" w:space="0" w:color="auto"/>
              <w:bottom w:val="single" w:sz="4" w:space="0" w:color="auto"/>
              <w:right w:val="single" w:sz="4" w:space="0" w:color="auto"/>
            </w:tcBorders>
          </w:tcPr>
          <w:p w14:paraId="06B6213D" w14:textId="77777777" w:rsidR="004B5D49" w:rsidRPr="00521731" w:rsidRDefault="004B5D49" w:rsidP="004B5D49">
            <w:pPr>
              <w:spacing w:line="360" w:lineRule="auto"/>
              <w:jc w:val="both"/>
              <w:rPr>
                <w:rFonts w:cstheme="minorHAnsi"/>
              </w:rPr>
            </w:pPr>
            <w:r>
              <w:rPr>
                <w:rFonts w:cstheme="minorHAnsi"/>
              </w:rPr>
              <w:lastRenderedPageBreak/>
              <w:t>1.791.347,40</w:t>
            </w:r>
          </w:p>
        </w:tc>
        <w:tc>
          <w:tcPr>
            <w:tcW w:w="1701" w:type="dxa"/>
            <w:tcBorders>
              <w:top w:val="single" w:sz="4" w:space="0" w:color="auto"/>
              <w:left w:val="single" w:sz="4" w:space="0" w:color="auto"/>
              <w:bottom w:val="single" w:sz="4" w:space="0" w:color="auto"/>
              <w:right w:val="single" w:sz="4" w:space="0" w:color="auto"/>
            </w:tcBorders>
          </w:tcPr>
          <w:p w14:paraId="3EE44947" w14:textId="0BA1563B" w:rsidR="004B5D49" w:rsidRDefault="004B5D49" w:rsidP="004B5D49">
            <w:pPr>
              <w:spacing w:line="360" w:lineRule="auto"/>
              <w:jc w:val="both"/>
              <w:rPr>
                <w:rFonts w:cstheme="minorHAnsi"/>
              </w:rPr>
            </w:pPr>
            <w:r>
              <w:rPr>
                <w:rFonts w:cstheme="minorHAnsi"/>
              </w:rPr>
              <w:t>1.</w:t>
            </w:r>
            <w:r w:rsidR="000C53F1">
              <w:rPr>
                <w:rFonts w:cstheme="minorHAnsi"/>
              </w:rPr>
              <w:t>459.729,67</w:t>
            </w:r>
          </w:p>
        </w:tc>
        <w:tc>
          <w:tcPr>
            <w:tcW w:w="992" w:type="dxa"/>
            <w:tcBorders>
              <w:top w:val="single" w:sz="4" w:space="0" w:color="auto"/>
              <w:left w:val="single" w:sz="4" w:space="0" w:color="auto"/>
              <w:bottom w:val="single" w:sz="4" w:space="0" w:color="auto"/>
              <w:right w:val="single" w:sz="4" w:space="0" w:color="auto"/>
            </w:tcBorders>
          </w:tcPr>
          <w:p w14:paraId="10AFA51E" w14:textId="70F9B196" w:rsidR="004B5D49" w:rsidRDefault="004B5D49" w:rsidP="004B5D49">
            <w:pPr>
              <w:spacing w:line="360" w:lineRule="auto"/>
              <w:jc w:val="both"/>
              <w:rPr>
                <w:rFonts w:cstheme="minorHAnsi"/>
              </w:rPr>
            </w:pPr>
            <w:r>
              <w:rPr>
                <w:rFonts w:cstheme="minorHAnsi"/>
              </w:rPr>
              <w:t>100,00</w:t>
            </w:r>
          </w:p>
        </w:tc>
      </w:tr>
      <w:tr w:rsidR="007D1B64" w:rsidRPr="00521731" w14:paraId="122950B5" w14:textId="3D5E2120" w:rsidTr="007D1B64">
        <w:tc>
          <w:tcPr>
            <w:tcW w:w="751" w:type="dxa"/>
            <w:tcBorders>
              <w:top w:val="single" w:sz="4" w:space="0" w:color="auto"/>
              <w:left w:val="single" w:sz="4" w:space="0" w:color="auto"/>
              <w:bottom w:val="single" w:sz="4" w:space="0" w:color="auto"/>
              <w:right w:val="single" w:sz="4" w:space="0" w:color="auto"/>
            </w:tcBorders>
          </w:tcPr>
          <w:p w14:paraId="580AEA6C" w14:textId="77777777" w:rsidR="004B5D49" w:rsidRPr="00521731" w:rsidRDefault="004B5D49" w:rsidP="004B5D49">
            <w:pPr>
              <w:spacing w:line="360" w:lineRule="auto"/>
              <w:jc w:val="both"/>
              <w:rPr>
                <w:rFonts w:cstheme="minorHAnsi"/>
              </w:rPr>
            </w:pPr>
            <w:r w:rsidRPr="00521731">
              <w:rPr>
                <w:rFonts w:cstheme="minorHAnsi"/>
              </w:rPr>
              <w:t>010</w:t>
            </w:r>
          </w:p>
        </w:tc>
        <w:tc>
          <w:tcPr>
            <w:tcW w:w="1110" w:type="dxa"/>
            <w:tcBorders>
              <w:top w:val="single" w:sz="4" w:space="0" w:color="auto"/>
              <w:left w:val="single" w:sz="4" w:space="0" w:color="auto"/>
              <w:bottom w:val="single" w:sz="4" w:space="0" w:color="auto"/>
              <w:right w:val="single" w:sz="4" w:space="0" w:color="auto"/>
            </w:tcBorders>
          </w:tcPr>
          <w:p w14:paraId="35D02287" w14:textId="77777777" w:rsidR="004B5D49" w:rsidRPr="00521731" w:rsidRDefault="004B5D49" w:rsidP="004B5D49">
            <w:pPr>
              <w:spacing w:line="360" w:lineRule="auto"/>
              <w:jc w:val="both"/>
              <w:rPr>
                <w:rFonts w:cstheme="minorHAnsi"/>
              </w:rPr>
            </w:pPr>
            <w:r w:rsidRPr="00521731">
              <w:rPr>
                <w:rFonts w:cstheme="minorHAnsi"/>
              </w:rPr>
              <w:t>01043</w:t>
            </w:r>
          </w:p>
        </w:tc>
        <w:tc>
          <w:tcPr>
            <w:tcW w:w="696" w:type="dxa"/>
            <w:tcBorders>
              <w:top w:val="single" w:sz="4" w:space="0" w:color="auto"/>
              <w:left w:val="single" w:sz="4" w:space="0" w:color="auto"/>
              <w:bottom w:val="single" w:sz="4" w:space="0" w:color="auto"/>
              <w:right w:val="single" w:sz="4" w:space="0" w:color="auto"/>
            </w:tcBorders>
          </w:tcPr>
          <w:p w14:paraId="0CC96119"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249EBD92" w14:textId="77777777" w:rsidR="004B5D49" w:rsidRPr="00521731" w:rsidRDefault="004B5D49" w:rsidP="004B5D49">
            <w:pPr>
              <w:spacing w:line="360" w:lineRule="auto"/>
              <w:jc w:val="both"/>
              <w:rPr>
                <w:rFonts w:cstheme="minorHAnsi"/>
              </w:rPr>
            </w:pPr>
            <w:r w:rsidRPr="00521731">
              <w:rPr>
                <w:rFonts w:cstheme="minorHAnsi"/>
              </w:rPr>
              <w:t>Rozbudowa stacji uzdatniania wody i ujęcia wody w miejscowości Żelazna Prywatna, gm. Jednoroże3c</w:t>
            </w:r>
          </w:p>
        </w:tc>
        <w:tc>
          <w:tcPr>
            <w:tcW w:w="1701" w:type="dxa"/>
            <w:tcBorders>
              <w:top w:val="single" w:sz="4" w:space="0" w:color="auto"/>
              <w:left w:val="single" w:sz="4" w:space="0" w:color="auto"/>
              <w:bottom w:val="single" w:sz="4" w:space="0" w:color="auto"/>
              <w:right w:val="single" w:sz="4" w:space="0" w:color="auto"/>
            </w:tcBorders>
          </w:tcPr>
          <w:p w14:paraId="78DB5A6F" w14:textId="77777777" w:rsidR="004B5D49" w:rsidRPr="00521731" w:rsidRDefault="004B5D49" w:rsidP="004B5D49">
            <w:pPr>
              <w:spacing w:line="360" w:lineRule="auto"/>
              <w:jc w:val="both"/>
              <w:rPr>
                <w:rFonts w:cstheme="minorHAnsi"/>
              </w:rPr>
            </w:pPr>
            <w:r>
              <w:rPr>
                <w:rFonts w:cstheme="minorHAnsi"/>
              </w:rPr>
              <w:t>1.304.046,00</w:t>
            </w:r>
          </w:p>
        </w:tc>
        <w:tc>
          <w:tcPr>
            <w:tcW w:w="1701" w:type="dxa"/>
            <w:tcBorders>
              <w:top w:val="single" w:sz="4" w:space="0" w:color="auto"/>
              <w:left w:val="single" w:sz="4" w:space="0" w:color="auto"/>
              <w:bottom w:val="single" w:sz="4" w:space="0" w:color="auto"/>
              <w:right w:val="single" w:sz="4" w:space="0" w:color="auto"/>
            </w:tcBorders>
          </w:tcPr>
          <w:p w14:paraId="5124551C" w14:textId="7972F916" w:rsidR="004B5D49" w:rsidRDefault="004B5D49" w:rsidP="004B5D49">
            <w:pPr>
              <w:spacing w:line="360" w:lineRule="auto"/>
              <w:jc w:val="both"/>
              <w:rPr>
                <w:rFonts w:cstheme="minorHAnsi"/>
              </w:rPr>
            </w:pPr>
            <w:r>
              <w:rPr>
                <w:rFonts w:cstheme="minorHAnsi"/>
              </w:rPr>
              <w:t>1.</w:t>
            </w:r>
            <w:r w:rsidR="000C53F1">
              <w:rPr>
                <w:rFonts w:cstheme="minorHAnsi"/>
              </w:rPr>
              <w:t>062.638,46</w:t>
            </w:r>
          </w:p>
        </w:tc>
        <w:tc>
          <w:tcPr>
            <w:tcW w:w="992" w:type="dxa"/>
            <w:tcBorders>
              <w:top w:val="single" w:sz="4" w:space="0" w:color="auto"/>
              <w:left w:val="single" w:sz="4" w:space="0" w:color="auto"/>
              <w:bottom w:val="single" w:sz="4" w:space="0" w:color="auto"/>
              <w:right w:val="single" w:sz="4" w:space="0" w:color="auto"/>
            </w:tcBorders>
          </w:tcPr>
          <w:p w14:paraId="5F29AF6D" w14:textId="0B0ACD7F" w:rsidR="004B5D49" w:rsidRDefault="004B5D49" w:rsidP="004B5D49">
            <w:pPr>
              <w:spacing w:line="360" w:lineRule="auto"/>
              <w:jc w:val="both"/>
              <w:rPr>
                <w:rFonts w:cstheme="minorHAnsi"/>
              </w:rPr>
            </w:pPr>
            <w:r>
              <w:rPr>
                <w:rFonts w:cstheme="minorHAnsi"/>
              </w:rPr>
              <w:t>100,00</w:t>
            </w:r>
          </w:p>
        </w:tc>
      </w:tr>
      <w:tr w:rsidR="007D1B64" w:rsidRPr="00521731" w14:paraId="06CA5268" w14:textId="5D3BCA87" w:rsidTr="007D1B64">
        <w:tc>
          <w:tcPr>
            <w:tcW w:w="751" w:type="dxa"/>
            <w:tcBorders>
              <w:top w:val="single" w:sz="4" w:space="0" w:color="auto"/>
              <w:left w:val="single" w:sz="4" w:space="0" w:color="auto"/>
              <w:bottom w:val="single" w:sz="4" w:space="0" w:color="auto"/>
              <w:right w:val="single" w:sz="4" w:space="0" w:color="auto"/>
            </w:tcBorders>
          </w:tcPr>
          <w:p w14:paraId="57617D72" w14:textId="77777777" w:rsidR="004B5D49" w:rsidRPr="00521731" w:rsidRDefault="004B5D49" w:rsidP="004B5D49">
            <w:pPr>
              <w:spacing w:line="360" w:lineRule="auto"/>
              <w:jc w:val="both"/>
              <w:rPr>
                <w:rFonts w:cstheme="minorHAnsi"/>
              </w:rPr>
            </w:pPr>
            <w:r w:rsidRPr="00521731">
              <w:rPr>
                <w:rFonts w:cstheme="minorHAnsi"/>
              </w:rPr>
              <w:t>600</w:t>
            </w:r>
          </w:p>
        </w:tc>
        <w:tc>
          <w:tcPr>
            <w:tcW w:w="1110" w:type="dxa"/>
            <w:tcBorders>
              <w:top w:val="single" w:sz="4" w:space="0" w:color="auto"/>
              <w:left w:val="single" w:sz="4" w:space="0" w:color="auto"/>
              <w:bottom w:val="single" w:sz="4" w:space="0" w:color="auto"/>
              <w:right w:val="single" w:sz="4" w:space="0" w:color="auto"/>
            </w:tcBorders>
          </w:tcPr>
          <w:p w14:paraId="52165FE5" w14:textId="77777777" w:rsidR="004B5D49" w:rsidRPr="00521731" w:rsidRDefault="004B5D49" w:rsidP="004B5D49">
            <w:pPr>
              <w:spacing w:line="360" w:lineRule="auto"/>
              <w:jc w:val="both"/>
              <w:rPr>
                <w:rFonts w:cstheme="minorHAnsi"/>
              </w:rPr>
            </w:pPr>
            <w:r w:rsidRPr="00521731">
              <w:rPr>
                <w:rFonts w:cstheme="minorHAnsi"/>
              </w:rPr>
              <w:t>60016</w:t>
            </w:r>
          </w:p>
        </w:tc>
        <w:tc>
          <w:tcPr>
            <w:tcW w:w="696" w:type="dxa"/>
            <w:tcBorders>
              <w:top w:val="single" w:sz="4" w:space="0" w:color="auto"/>
              <w:left w:val="single" w:sz="4" w:space="0" w:color="auto"/>
              <w:bottom w:val="single" w:sz="4" w:space="0" w:color="auto"/>
              <w:right w:val="single" w:sz="4" w:space="0" w:color="auto"/>
            </w:tcBorders>
          </w:tcPr>
          <w:p w14:paraId="3F69BA18"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561505C1" w14:textId="77777777" w:rsidR="004B5D49" w:rsidRPr="00521731" w:rsidRDefault="004B5D49" w:rsidP="004B5D49">
            <w:pPr>
              <w:spacing w:line="360" w:lineRule="auto"/>
              <w:jc w:val="both"/>
              <w:rPr>
                <w:rFonts w:cstheme="minorHAnsi"/>
              </w:rPr>
            </w:pPr>
            <w:r w:rsidRPr="00521731">
              <w:rPr>
                <w:rFonts w:cstheme="minorHAnsi"/>
              </w:rPr>
              <w:t>Budowa drogi gminnej ul. Kwiatowej w miejscowości Stegna wraz z poprawą bezpieczeństwa na skrzyżowaniach a drogami powiatowymi ul. Warszawską i Piastowską</w:t>
            </w:r>
          </w:p>
        </w:tc>
        <w:tc>
          <w:tcPr>
            <w:tcW w:w="1701" w:type="dxa"/>
            <w:tcBorders>
              <w:top w:val="single" w:sz="4" w:space="0" w:color="auto"/>
              <w:left w:val="single" w:sz="4" w:space="0" w:color="auto"/>
              <w:bottom w:val="single" w:sz="4" w:space="0" w:color="auto"/>
              <w:right w:val="single" w:sz="4" w:space="0" w:color="auto"/>
            </w:tcBorders>
          </w:tcPr>
          <w:p w14:paraId="7F8AB18C" w14:textId="77777777" w:rsidR="004B5D49" w:rsidRPr="00521731" w:rsidRDefault="004B5D49" w:rsidP="004B5D49">
            <w:pPr>
              <w:spacing w:line="360" w:lineRule="auto"/>
              <w:jc w:val="both"/>
              <w:rPr>
                <w:rFonts w:cstheme="minorHAnsi"/>
              </w:rPr>
            </w:pPr>
            <w:r w:rsidRPr="00521731">
              <w:rPr>
                <w:rFonts w:cstheme="minorHAnsi"/>
              </w:rPr>
              <w:t>4.180.000,00</w:t>
            </w:r>
          </w:p>
        </w:tc>
        <w:tc>
          <w:tcPr>
            <w:tcW w:w="1701" w:type="dxa"/>
            <w:tcBorders>
              <w:top w:val="single" w:sz="4" w:space="0" w:color="auto"/>
              <w:left w:val="single" w:sz="4" w:space="0" w:color="auto"/>
              <w:bottom w:val="single" w:sz="4" w:space="0" w:color="auto"/>
              <w:right w:val="single" w:sz="4" w:space="0" w:color="auto"/>
            </w:tcBorders>
          </w:tcPr>
          <w:p w14:paraId="6C1794B5" w14:textId="232F56DC" w:rsidR="004B5D49" w:rsidRPr="00521731" w:rsidRDefault="004B5D49" w:rsidP="004B5D49">
            <w:pPr>
              <w:spacing w:line="360" w:lineRule="auto"/>
              <w:jc w:val="both"/>
              <w:rPr>
                <w:rFonts w:cstheme="minorHAnsi"/>
              </w:rPr>
            </w:pPr>
            <w:r w:rsidRPr="00521731">
              <w:rPr>
                <w:rFonts w:cstheme="minorHAnsi"/>
              </w:rPr>
              <w:t>4.180.000,00</w:t>
            </w:r>
          </w:p>
        </w:tc>
        <w:tc>
          <w:tcPr>
            <w:tcW w:w="992" w:type="dxa"/>
            <w:tcBorders>
              <w:top w:val="single" w:sz="4" w:space="0" w:color="auto"/>
              <w:left w:val="single" w:sz="4" w:space="0" w:color="auto"/>
              <w:bottom w:val="single" w:sz="4" w:space="0" w:color="auto"/>
              <w:right w:val="single" w:sz="4" w:space="0" w:color="auto"/>
            </w:tcBorders>
          </w:tcPr>
          <w:p w14:paraId="59D58664" w14:textId="7374B34E" w:rsidR="004B5D49" w:rsidRPr="00521731" w:rsidRDefault="004B5D49" w:rsidP="004B5D49">
            <w:pPr>
              <w:spacing w:line="360" w:lineRule="auto"/>
              <w:jc w:val="both"/>
              <w:rPr>
                <w:rFonts w:cstheme="minorHAnsi"/>
              </w:rPr>
            </w:pPr>
            <w:r>
              <w:rPr>
                <w:rFonts w:cstheme="minorHAnsi"/>
              </w:rPr>
              <w:t>100,00</w:t>
            </w:r>
          </w:p>
        </w:tc>
      </w:tr>
      <w:tr w:rsidR="007D1B64" w:rsidRPr="00521731" w14:paraId="5E4CFE42" w14:textId="6F919300" w:rsidTr="007D1B64">
        <w:tc>
          <w:tcPr>
            <w:tcW w:w="751" w:type="dxa"/>
            <w:tcBorders>
              <w:top w:val="single" w:sz="4" w:space="0" w:color="auto"/>
              <w:left w:val="single" w:sz="4" w:space="0" w:color="auto"/>
              <w:bottom w:val="single" w:sz="4" w:space="0" w:color="auto"/>
              <w:right w:val="single" w:sz="4" w:space="0" w:color="auto"/>
            </w:tcBorders>
          </w:tcPr>
          <w:p w14:paraId="07C2E639" w14:textId="77777777" w:rsidR="004B5D49" w:rsidRPr="00521731" w:rsidRDefault="004B5D49" w:rsidP="004B5D49">
            <w:pPr>
              <w:spacing w:line="360" w:lineRule="auto"/>
              <w:jc w:val="both"/>
              <w:rPr>
                <w:rFonts w:cstheme="minorHAnsi"/>
              </w:rPr>
            </w:pPr>
            <w:r w:rsidRPr="00521731">
              <w:rPr>
                <w:rFonts w:cstheme="minorHAnsi"/>
              </w:rPr>
              <w:t>600</w:t>
            </w:r>
          </w:p>
        </w:tc>
        <w:tc>
          <w:tcPr>
            <w:tcW w:w="1110" w:type="dxa"/>
            <w:tcBorders>
              <w:top w:val="single" w:sz="4" w:space="0" w:color="auto"/>
              <w:left w:val="single" w:sz="4" w:space="0" w:color="auto"/>
              <w:bottom w:val="single" w:sz="4" w:space="0" w:color="auto"/>
              <w:right w:val="single" w:sz="4" w:space="0" w:color="auto"/>
            </w:tcBorders>
          </w:tcPr>
          <w:p w14:paraId="5B06C9C9" w14:textId="77777777" w:rsidR="004B5D49" w:rsidRPr="00521731" w:rsidRDefault="004B5D49" w:rsidP="004B5D49">
            <w:pPr>
              <w:spacing w:line="360" w:lineRule="auto"/>
              <w:jc w:val="both"/>
              <w:rPr>
                <w:rFonts w:cstheme="minorHAnsi"/>
              </w:rPr>
            </w:pPr>
            <w:r w:rsidRPr="00521731">
              <w:rPr>
                <w:rFonts w:cstheme="minorHAnsi"/>
              </w:rPr>
              <w:t>60016</w:t>
            </w:r>
          </w:p>
        </w:tc>
        <w:tc>
          <w:tcPr>
            <w:tcW w:w="696" w:type="dxa"/>
            <w:tcBorders>
              <w:top w:val="single" w:sz="4" w:space="0" w:color="auto"/>
              <w:left w:val="single" w:sz="4" w:space="0" w:color="auto"/>
              <w:bottom w:val="single" w:sz="4" w:space="0" w:color="auto"/>
              <w:right w:val="single" w:sz="4" w:space="0" w:color="auto"/>
            </w:tcBorders>
          </w:tcPr>
          <w:p w14:paraId="2E77FCE3"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4C2D5446" w14:textId="77777777" w:rsidR="004B5D49" w:rsidRPr="00521731" w:rsidRDefault="004B5D49" w:rsidP="004B5D49">
            <w:pPr>
              <w:spacing w:line="360" w:lineRule="auto"/>
              <w:jc w:val="both"/>
              <w:rPr>
                <w:rFonts w:cstheme="minorHAnsi"/>
              </w:rPr>
            </w:pPr>
            <w:r w:rsidRPr="00521731">
              <w:rPr>
                <w:rFonts w:cstheme="minorHAnsi"/>
              </w:rPr>
              <w:t>Budowa dróg gminnych w miejscowości Stegna, gm. Jednorożec</w:t>
            </w:r>
          </w:p>
        </w:tc>
        <w:tc>
          <w:tcPr>
            <w:tcW w:w="1701" w:type="dxa"/>
            <w:tcBorders>
              <w:top w:val="single" w:sz="4" w:space="0" w:color="auto"/>
              <w:left w:val="single" w:sz="4" w:space="0" w:color="auto"/>
              <w:bottom w:val="single" w:sz="4" w:space="0" w:color="auto"/>
              <w:right w:val="single" w:sz="4" w:space="0" w:color="auto"/>
            </w:tcBorders>
          </w:tcPr>
          <w:p w14:paraId="0206EA09" w14:textId="77777777" w:rsidR="004B5D49" w:rsidRPr="00521731" w:rsidRDefault="004B5D49" w:rsidP="004B5D49">
            <w:pPr>
              <w:spacing w:line="360" w:lineRule="auto"/>
              <w:jc w:val="both"/>
              <w:rPr>
                <w:rFonts w:cstheme="minorHAnsi"/>
              </w:rPr>
            </w:pPr>
            <w:r w:rsidRPr="00521731">
              <w:rPr>
                <w:rFonts w:cstheme="minorHAnsi"/>
              </w:rPr>
              <w:t>2.000.000,00</w:t>
            </w:r>
          </w:p>
        </w:tc>
        <w:tc>
          <w:tcPr>
            <w:tcW w:w="1701" w:type="dxa"/>
            <w:tcBorders>
              <w:top w:val="single" w:sz="4" w:space="0" w:color="auto"/>
              <w:left w:val="single" w:sz="4" w:space="0" w:color="auto"/>
              <w:bottom w:val="single" w:sz="4" w:space="0" w:color="auto"/>
              <w:right w:val="single" w:sz="4" w:space="0" w:color="auto"/>
            </w:tcBorders>
          </w:tcPr>
          <w:p w14:paraId="1D1822EE" w14:textId="44959FC5" w:rsidR="004B5D49" w:rsidRPr="00521731" w:rsidRDefault="004B5D49" w:rsidP="004B5D49">
            <w:pPr>
              <w:spacing w:line="360" w:lineRule="auto"/>
              <w:jc w:val="both"/>
              <w:rPr>
                <w:rFonts w:cstheme="minorHAnsi"/>
              </w:rPr>
            </w:pPr>
            <w:r w:rsidRPr="00521731">
              <w:rPr>
                <w:rFonts w:cstheme="minorHAnsi"/>
              </w:rPr>
              <w:t>2.000.000,00</w:t>
            </w:r>
          </w:p>
        </w:tc>
        <w:tc>
          <w:tcPr>
            <w:tcW w:w="992" w:type="dxa"/>
            <w:tcBorders>
              <w:top w:val="single" w:sz="4" w:space="0" w:color="auto"/>
              <w:left w:val="single" w:sz="4" w:space="0" w:color="auto"/>
              <w:bottom w:val="single" w:sz="4" w:space="0" w:color="auto"/>
              <w:right w:val="single" w:sz="4" w:space="0" w:color="auto"/>
            </w:tcBorders>
          </w:tcPr>
          <w:p w14:paraId="3EC15DB0" w14:textId="64A8ACE5" w:rsidR="004B5D49" w:rsidRPr="00521731" w:rsidRDefault="004B5D49" w:rsidP="004B5D49">
            <w:pPr>
              <w:spacing w:line="360" w:lineRule="auto"/>
              <w:jc w:val="both"/>
              <w:rPr>
                <w:rFonts w:cstheme="minorHAnsi"/>
              </w:rPr>
            </w:pPr>
            <w:r>
              <w:rPr>
                <w:rFonts w:cstheme="minorHAnsi"/>
              </w:rPr>
              <w:t>100,00</w:t>
            </w:r>
          </w:p>
        </w:tc>
      </w:tr>
      <w:tr w:rsidR="007D1B64" w:rsidRPr="00521731" w14:paraId="2578F546" w14:textId="1B33F7FD" w:rsidTr="007D1B64">
        <w:tc>
          <w:tcPr>
            <w:tcW w:w="751" w:type="dxa"/>
            <w:tcBorders>
              <w:top w:val="single" w:sz="4" w:space="0" w:color="auto"/>
              <w:left w:val="single" w:sz="4" w:space="0" w:color="auto"/>
              <w:bottom w:val="single" w:sz="4" w:space="0" w:color="auto"/>
              <w:right w:val="single" w:sz="4" w:space="0" w:color="auto"/>
            </w:tcBorders>
          </w:tcPr>
          <w:p w14:paraId="3B363AE5" w14:textId="77777777" w:rsidR="004B5D49" w:rsidRPr="00521731" w:rsidRDefault="004B5D49" w:rsidP="004B5D49">
            <w:pPr>
              <w:spacing w:line="360" w:lineRule="auto"/>
              <w:jc w:val="both"/>
              <w:rPr>
                <w:rFonts w:cstheme="minorHAnsi"/>
              </w:rPr>
            </w:pPr>
            <w:r w:rsidRPr="00521731">
              <w:rPr>
                <w:rFonts w:cstheme="minorHAnsi"/>
              </w:rPr>
              <w:t>600</w:t>
            </w:r>
          </w:p>
        </w:tc>
        <w:tc>
          <w:tcPr>
            <w:tcW w:w="1110" w:type="dxa"/>
            <w:tcBorders>
              <w:top w:val="single" w:sz="4" w:space="0" w:color="auto"/>
              <w:left w:val="single" w:sz="4" w:space="0" w:color="auto"/>
              <w:bottom w:val="single" w:sz="4" w:space="0" w:color="auto"/>
              <w:right w:val="single" w:sz="4" w:space="0" w:color="auto"/>
            </w:tcBorders>
          </w:tcPr>
          <w:p w14:paraId="2A7E4905" w14:textId="77777777" w:rsidR="004B5D49" w:rsidRPr="00521731" w:rsidRDefault="004B5D49" w:rsidP="004B5D49">
            <w:pPr>
              <w:spacing w:line="360" w:lineRule="auto"/>
              <w:jc w:val="both"/>
              <w:rPr>
                <w:rFonts w:cstheme="minorHAnsi"/>
              </w:rPr>
            </w:pPr>
            <w:r w:rsidRPr="00521731">
              <w:rPr>
                <w:rFonts w:cstheme="minorHAnsi"/>
              </w:rPr>
              <w:t>60016</w:t>
            </w:r>
          </w:p>
        </w:tc>
        <w:tc>
          <w:tcPr>
            <w:tcW w:w="696" w:type="dxa"/>
            <w:tcBorders>
              <w:top w:val="single" w:sz="4" w:space="0" w:color="auto"/>
              <w:left w:val="single" w:sz="4" w:space="0" w:color="auto"/>
              <w:bottom w:val="single" w:sz="4" w:space="0" w:color="auto"/>
              <w:right w:val="single" w:sz="4" w:space="0" w:color="auto"/>
            </w:tcBorders>
          </w:tcPr>
          <w:p w14:paraId="49C418E3"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02FB8EAA" w14:textId="77777777" w:rsidR="004B5D49" w:rsidRPr="00521731" w:rsidRDefault="004B5D49" w:rsidP="004B5D49">
            <w:pPr>
              <w:spacing w:line="360" w:lineRule="auto"/>
              <w:jc w:val="both"/>
              <w:rPr>
                <w:rFonts w:cstheme="minorHAnsi"/>
              </w:rPr>
            </w:pPr>
            <w:r w:rsidRPr="00521731">
              <w:rPr>
                <w:rFonts w:cstheme="minorHAnsi"/>
              </w:rPr>
              <w:t>Przebudowa drogi gminnej w miejscowości Olszewka i Kobylaki-Konopki, gm. Jednorożec</w:t>
            </w:r>
          </w:p>
        </w:tc>
        <w:tc>
          <w:tcPr>
            <w:tcW w:w="1701" w:type="dxa"/>
            <w:tcBorders>
              <w:top w:val="single" w:sz="4" w:space="0" w:color="auto"/>
              <w:left w:val="single" w:sz="4" w:space="0" w:color="auto"/>
              <w:bottom w:val="single" w:sz="4" w:space="0" w:color="auto"/>
              <w:right w:val="single" w:sz="4" w:space="0" w:color="auto"/>
            </w:tcBorders>
          </w:tcPr>
          <w:p w14:paraId="079CCD34" w14:textId="77777777" w:rsidR="004B5D49" w:rsidRPr="00521731" w:rsidRDefault="004B5D49" w:rsidP="004B5D49">
            <w:pPr>
              <w:spacing w:line="360" w:lineRule="auto"/>
              <w:jc w:val="both"/>
              <w:rPr>
                <w:rFonts w:cstheme="minorHAnsi"/>
              </w:rPr>
            </w:pPr>
            <w:r w:rsidRPr="00521731">
              <w:rPr>
                <w:rFonts w:cstheme="minorHAnsi"/>
              </w:rPr>
              <w:t>2.185.000,00</w:t>
            </w:r>
          </w:p>
        </w:tc>
        <w:tc>
          <w:tcPr>
            <w:tcW w:w="1701" w:type="dxa"/>
            <w:tcBorders>
              <w:top w:val="single" w:sz="4" w:space="0" w:color="auto"/>
              <w:left w:val="single" w:sz="4" w:space="0" w:color="auto"/>
              <w:bottom w:val="single" w:sz="4" w:space="0" w:color="auto"/>
              <w:right w:val="single" w:sz="4" w:space="0" w:color="auto"/>
            </w:tcBorders>
          </w:tcPr>
          <w:p w14:paraId="32D94A20" w14:textId="3B1F15D1" w:rsidR="004B5D49" w:rsidRPr="00521731" w:rsidRDefault="004B5D49" w:rsidP="004B5D49">
            <w:pPr>
              <w:spacing w:line="360" w:lineRule="auto"/>
              <w:jc w:val="both"/>
              <w:rPr>
                <w:rFonts w:cstheme="minorHAnsi"/>
              </w:rPr>
            </w:pPr>
            <w:r w:rsidRPr="00521731">
              <w:rPr>
                <w:rFonts w:cstheme="minorHAnsi"/>
              </w:rPr>
              <w:t>2.185.000,00</w:t>
            </w:r>
          </w:p>
        </w:tc>
        <w:tc>
          <w:tcPr>
            <w:tcW w:w="992" w:type="dxa"/>
            <w:tcBorders>
              <w:top w:val="single" w:sz="4" w:space="0" w:color="auto"/>
              <w:left w:val="single" w:sz="4" w:space="0" w:color="auto"/>
              <w:bottom w:val="single" w:sz="4" w:space="0" w:color="auto"/>
              <w:right w:val="single" w:sz="4" w:space="0" w:color="auto"/>
            </w:tcBorders>
          </w:tcPr>
          <w:p w14:paraId="33BD7097" w14:textId="093822B8" w:rsidR="004B5D49" w:rsidRPr="00521731" w:rsidRDefault="004B5D49" w:rsidP="004B5D49">
            <w:pPr>
              <w:spacing w:line="360" w:lineRule="auto"/>
              <w:jc w:val="both"/>
              <w:rPr>
                <w:rFonts w:cstheme="minorHAnsi"/>
              </w:rPr>
            </w:pPr>
            <w:r>
              <w:rPr>
                <w:rFonts w:cstheme="minorHAnsi"/>
              </w:rPr>
              <w:t>100,00</w:t>
            </w:r>
          </w:p>
        </w:tc>
      </w:tr>
      <w:tr w:rsidR="007D1B64" w:rsidRPr="00521731" w14:paraId="7A6207ED" w14:textId="059515DE" w:rsidTr="007D1B64">
        <w:tc>
          <w:tcPr>
            <w:tcW w:w="751" w:type="dxa"/>
            <w:tcBorders>
              <w:top w:val="single" w:sz="4" w:space="0" w:color="auto"/>
              <w:left w:val="single" w:sz="4" w:space="0" w:color="auto"/>
              <w:bottom w:val="single" w:sz="4" w:space="0" w:color="auto"/>
              <w:right w:val="single" w:sz="4" w:space="0" w:color="auto"/>
            </w:tcBorders>
          </w:tcPr>
          <w:p w14:paraId="694FB30F" w14:textId="77777777" w:rsidR="004B5D49" w:rsidRPr="00521731" w:rsidRDefault="004B5D49" w:rsidP="004B5D49">
            <w:pPr>
              <w:spacing w:line="360" w:lineRule="auto"/>
              <w:jc w:val="both"/>
              <w:rPr>
                <w:rFonts w:cstheme="minorHAnsi"/>
              </w:rPr>
            </w:pPr>
            <w:r w:rsidRPr="00521731">
              <w:rPr>
                <w:rFonts w:cstheme="minorHAnsi"/>
              </w:rPr>
              <w:lastRenderedPageBreak/>
              <w:t>600</w:t>
            </w:r>
          </w:p>
        </w:tc>
        <w:tc>
          <w:tcPr>
            <w:tcW w:w="1110" w:type="dxa"/>
            <w:tcBorders>
              <w:top w:val="single" w:sz="4" w:space="0" w:color="auto"/>
              <w:left w:val="single" w:sz="4" w:space="0" w:color="auto"/>
              <w:bottom w:val="single" w:sz="4" w:space="0" w:color="auto"/>
              <w:right w:val="single" w:sz="4" w:space="0" w:color="auto"/>
            </w:tcBorders>
          </w:tcPr>
          <w:p w14:paraId="319545F1" w14:textId="77777777" w:rsidR="004B5D49" w:rsidRPr="00521731" w:rsidRDefault="004B5D49" w:rsidP="004B5D49">
            <w:pPr>
              <w:spacing w:line="360" w:lineRule="auto"/>
              <w:jc w:val="both"/>
              <w:rPr>
                <w:rFonts w:cstheme="minorHAnsi"/>
              </w:rPr>
            </w:pPr>
            <w:r w:rsidRPr="00521731">
              <w:rPr>
                <w:rFonts w:cstheme="minorHAnsi"/>
              </w:rPr>
              <w:t>60016</w:t>
            </w:r>
          </w:p>
        </w:tc>
        <w:tc>
          <w:tcPr>
            <w:tcW w:w="696" w:type="dxa"/>
            <w:tcBorders>
              <w:top w:val="single" w:sz="4" w:space="0" w:color="auto"/>
              <w:left w:val="single" w:sz="4" w:space="0" w:color="auto"/>
              <w:bottom w:val="single" w:sz="4" w:space="0" w:color="auto"/>
              <w:right w:val="single" w:sz="4" w:space="0" w:color="auto"/>
            </w:tcBorders>
          </w:tcPr>
          <w:p w14:paraId="46A8F788"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5B2CF319" w14:textId="77777777" w:rsidR="004B5D49" w:rsidRPr="00521731" w:rsidRDefault="004B5D49" w:rsidP="004B5D49">
            <w:pPr>
              <w:spacing w:line="360" w:lineRule="auto"/>
              <w:jc w:val="both"/>
              <w:rPr>
                <w:rFonts w:cstheme="minorHAnsi"/>
              </w:rPr>
            </w:pPr>
            <w:r w:rsidRPr="00521731">
              <w:rPr>
                <w:rFonts w:cstheme="minorHAnsi"/>
              </w:rPr>
              <w:t>Przebudowa dróg gminnych w miejscowości Ulatowo-Pogorzel, gm. Jednorożec</w:t>
            </w:r>
          </w:p>
        </w:tc>
        <w:tc>
          <w:tcPr>
            <w:tcW w:w="1701" w:type="dxa"/>
            <w:tcBorders>
              <w:top w:val="single" w:sz="4" w:space="0" w:color="auto"/>
              <w:left w:val="single" w:sz="4" w:space="0" w:color="auto"/>
              <w:bottom w:val="single" w:sz="4" w:space="0" w:color="auto"/>
              <w:right w:val="single" w:sz="4" w:space="0" w:color="auto"/>
            </w:tcBorders>
          </w:tcPr>
          <w:p w14:paraId="6676E5FD" w14:textId="77777777" w:rsidR="004B5D49" w:rsidRPr="00521731" w:rsidRDefault="004B5D49" w:rsidP="004B5D49">
            <w:pPr>
              <w:spacing w:line="360" w:lineRule="auto"/>
              <w:jc w:val="both"/>
              <w:rPr>
                <w:rFonts w:cstheme="minorHAnsi"/>
              </w:rPr>
            </w:pPr>
            <w:r w:rsidRPr="00521731">
              <w:rPr>
                <w:rFonts w:cstheme="minorHAnsi"/>
              </w:rPr>
              <w:t>1.520.000,00</w:t>
            </w:r>
          </w:p>
        </w:tc>
        <w:tc>
          <w:tcPr>
            <w:tcW w:w="1701" w:type="dxa"/>
            <w:tcBorders>
              <w:top w:val="single" w:sz="4" w:space="0" w:color="auto"/>
              <w:left w:val="single" w:sz="4" w:space="0" w:color="auto"/>
              <w:bottom w:val="single" w:sz="4" w:space="0" w:color="auto"/>
              <w:right w:val="single" w:sz="4" w:space="0" w:color="auto"/>
            </w:tcBorders>
          </w:tcPr>
          <w:p w14:paraId="1B06ABA4" w14:textId="3294D72E" w:rsidR="004B5D49" w:rsidRPr="00521731" w:rsidRDefault="004B5D49" w:rsidP="004B5D49">
            <w:pPr>
              <w:spacing w:line="360" w:lineRule="auto"/>
              <w:jc w:val="both"/>
              <w:rPr>
                <w:rFonts w:cstheme="minorHAnsi"/>
              </w:rPr>
            </w:pPr>
            <w:r w:rsidRPr="00521731">
              <w:rPr>
                <w:rFonts w:cstheme="minorHAnsi"/>
              </w:rPr>
              <w:t>1.520.000,00</w:t>
            </w:r>
          </w:p>
        </w:tc>
        <w:tc>
          <w:tcPr>
            <w:tcW w:w="992" w:type="dxa"/>
            <w:tcBorders>
              <w:top w:val="single" w:sz="4" w:space="0" w:color="auto"/>
              <w:left w:val="single" w:sz="4" w:space="0" w:color="auto"/>
              <w:bottom w:val="single" w:sz="4" w:space="0" w:color="auto"/>
              <w:right w:val="single" w:sz="4" w:space="0" w:color="auto"/>
            </w:tcBorders>
          </w:tcPr>
          <w:p w14:paraId="4374A44A" w14:textId="7390D060" w:rsidR="004B5D49" w:rsidRPr="00521731" w:rsidRDefault="004B5D49" w:rsidP="004B5D49">
            <w:pPr>
              <w:spacing w:line="360" w:lineRule="auto"/>
              <w:jc w:val="both"/>
              <w:rPr>
                <w:rFonts w:cstheme="minorHAnsi"/>
              </w:rPr>
            </w:pPr>
            <w:r>
              <w:rPr>
                <w:rFonts w:cstheme="minorHAnsi"/>
              </w:rPr>
              <w:t>100,00</w:t>
            </w:r>
          </w:p>
        </w:tc>
      </w:tr>
      <w:tr w:rsidR="007D1B64" w:rsidRPr="00521731" w14:paraId="5EF9F348" w14:textId="6CCF7F06" w:rsidTr="007D1B64">
        <w:tc>
          <w:tcPr>
            <w:tcW w:w="751" w:type="dxa"/>
            <w:tcBorders>
              <w:top w:val="single" w:sz="4" w:space="0" w:color="auto"/>
              <w:left w:val="single" w:sz="4" w:space="0" w:color="auto"/>
              <w:bottom w:val="single" w:sz="4" w:space="0" w:color="auto"/>
              <w:right w:val="single" w:sz="4" w:space="0" w:color="auto"/>
            </w:tcBorders>
          </w:tcPr>
          <w:p w14:paraId="60195BC8" w14:textId="77777777" w:rsidR="004B5D49" w:rsidRPr="00521731" w:rsidRDefault="004B5D49" w:rsidP="004B5D49">
            <w:pPr>
              <w:spacing w:line="360" w:lineRule="auto"/>
              <w:jc w:val="both"/>
              <w:rPr>
                <w:rFonts w:cstheme="minorHAnsi"/>
              </w:rPr>
            </w:pPr>
            <w:r w:rsidRPr="00521731">
              <w:rPr>
                <w:rFonts w:cstheme="minorHAnsi"/>
              </w:rPr>
              <w:t>801</w:t>
            </w:r>
          </w:p>
        </w:tc>
        <w:tc>
          <w:tcPr>
            <w:tcW w:w="1110" w:type="dxa"/>
            <w:tcBorders>
              <w:top w:val="single" w:sz="4" w:space="0" w:color="auto"/>
              <w:left w:val="single" w:sz="4" w:space="0" w:color="auto"/>
              <w:bottom w:val="single" w:sz="4" w:space="0" w:color="auto"/>
              <w:right w:val="single" w:sz="4" w:space="0" w:color="auto"/>
            </w:tcBorders>
          </w:tcPr>
          <w:p w14:paraId="47E2F700" w14:textId="77777777" w:rsidR="004B5D49" w:rsidRPr="00521731" w:rsidRDefault="004B5D49" w:rsidP="004B5D49">
            <w:pPr>
              <w:spacing w:line="360" w:lineRule="auto"/>
              <w:jc w:val="both"/>
              <w:rPr>
                <w:rFonts w:cstheme="minorHAnsi"/>
              </w:rPr>
            </w:pPr>
            <w:r w:rsidRPr="00521731">
              <w:rPr>
                <w:rFonts w:cstheme="minorHAnsi"/>
              </w:rPr>
              <w:t>80195</w:t>
            </w:r>
          </w:p>
        </w:tc>
        <w:tc>
          <w:tcPr>
            <w:tcW w:w="696" w:type="dxa"/>
            <w:tcBorders>
              <w:top w:val="single" w:sz="4" w:space="0" w:color="auto"/>
              <w:left w:val="single" w:sz="4" w:space="0" w:color="auto"/>
              <w:bottom w:val="single" w:sz="4" w:space="0" w:color="auto"/>
              <w:right w:val="single" w:sz="4" w:space="0" w:color="auto"/>
            </w:tcBorders>
          </w:tcPr>
          <w:p w14:paraId="692A91B1"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21241336" w14:textId="77777777" w:rsidR="004B5D49" w:rsidRPr="00521731" w:rsidRDefault="004B5D49" w:rsidP="004B5D49">
            <w:pPr>
              <w:spacing w:line="360" w:lineRule="auto"/>
              <w:jc w:val="both"/>
              <w:rPr>
                <w:rFonts w:cstheme="minorHAnsi"/>
              </w:rPr>
            </w:pPr>
            <w:r w:rsidRPr="00521731">
              <w:rPr>
                <w:rFonts w:cstheme="minorHAnsi"/>
              </w:rPr>
              <w:t>Przebudowa i remont pomieszczeń kuchennych w budynku Zespołu Szkół w Jednorożcu w miejscowości Jednorożec, gm. Jednorożec</w:t>
            </w:r>
          </w:p>
        </w:tc>
        <w:tc>
          <w:tcPr>
            <w:tcW w:w="1701" w:type="dxa"/>
            <w:tcBorders>
              <w:top w:val="single" w:sz="4" w:space="0" w:color="auto"/>
              <w:left w:val="single" w:sz="4" w:space="0" w:color="auto"/>
              <w:bottom w:val="single" w:sz="4" w:space="0" w:color="auto"/>
              <w:right w:val="single" w:sz="4" w:space="0" w:color="auto"/>
            </w:tcBorders>
          </w:tcPr>
          <w:p w14:paraId="0001C547" w14:textId="77777777" w:rsidR="004B5D49" w:rsidRPr="00521731" w:rsidRDefault="004B5D49" w:rsidP="004B5D49">
            <w:pPr>
              <w:spacing w:line="360" w:lineRule="auto"/>
              <w:jc w:val="both"/>
              <w:rPr>
                <w:rFonts w:cstheme="minorHAnsi"/>
              </w:rPr>
            </w:pPr>
            <w:r w:rsidRPr="00521731">
              <w:rPr>
                <w:rFonts w:cstheme="minorHAnsi"/>
              </w:rPr>
              <w:t>972.497,43</w:t>
            </w:r>
          </w:p>
        </w:tc>
        <w:tc>
          <w:tcPr>
            <w:tcW w:w="1701" w:type="dxa"/>
            <w:tcBorders>
              <w:top w:val="single" w:sz="4" w:space="0" w:color="auto"/>
              <w:left w:val="single" w:sz="4" w:space="0" w:color="auto"/>
              <w:bottom w:val="single" w:sz="4" w:space="0" w:color="auto"/>
              <w:right w:val="single" w:sz="4" w:space="0" w:color="auto"/>
            </w:tcBorders>
          </w:tcPr>
          <w:p w14:paraId="3BB88093" w14:textId="130FDAE7" w:rsidR="004B5D49" w:rsidRPr="00521731" w:rsidRDefault="004B5D49" w:rsidP="004B5D49">
            <w:pPr>
              <w:spacing w:line="360" w:lineRule="auto"/>
              <w:jc w:val="both"/>
              <w:rPr>
                <w:rFonts w:cstheme="minorHAnsi"/>
              </w:rPr>
            </w:pPr>
            <w:r w:rsidRPr="00521731">
              <w:rPr>
                <w:rFonts w:cstheme="minorHAnsi"/>
              </w:rPr>
              <w:t>972.497,43</w:t>
            </w:r>
          </w:p>
        </w:tc>
        <w:tc>
          <w:tcPr>
            <w:tcW w:w="992" w:type="dxa"/>
            <w:tcBorders>
              <w:top w:val="single" w:sz="4" w:space="0" w:color="auto"/>
              <w:left w:val="single" w:sz="4" w:space="0" w:color="auto"/>
              <w:bottom w:val="single" w:sz="4" w:space="0" w:color="auto"/>
              <w:right w:val="single" w:sz="4" w:space="0" w:color="auto"/>
            </w:tcBorders>
          </w:tcPr>
          <w:p w14:paraId="6F4908B5" w14:textId="47A89772" w:rsidR="004B5D49" w:rsidRPr="00521731" w:rsidRDefault="004B5D49" w:rsidP="004B5D49">
            <w:pPr>
              <w:spacing w:line="360" w:lineRule="auto"/>
              <w:jc w:val="both"/>
              <w:rPr>
                <w:rFonts w:cstheme="minorHAnsi"/>
              </w:rPr>
            </w:pPr>
            <w:r>
              <w:rPr>
                <w:rFonts w:cstheme="minorHAnsi"/>
              </w:rPr>
              <w:t>100,00</w:t>
            </w:r>
          </w:p>
        </w:tc>
      </w:tr>
      <w:tr w:rsidR="007D1B64" w:rsidRPr="00521731" w14:paraId="61F6A3C0" w14:textId="5FDFE796" w:rsidTr="007D1B64">
        <w:tc>
          <w:tcPr>
            <w:tcW w:w="751" w:type="dxa"/>
            <w:tcBorders>
              <w:top w:val="single" w:sz="4" w:space="0" w:color="auto"/>
              <w:left w:val="single" w:sz="4" w:space="0" w:color="auto"/>
              <w:bottom w:val="single" w:sz="4" w:space="0" w:color="auto"/>
              <w:right w:val="single" w:sz="4" w:space="0" w:color="auto"/>
            </w:tcBorders>
          </w:tcPr>
          <w:p w14:paraId="5F70B7D6" w14:textId="77777777" w:rsidR="004B5D49" w:rsidRPr="00521731" w:rsidRDefault="004B5D49" w:rsidP="004B5D49">
            <w:pPr>
              <w:spacing w:line="360" w:lineRule="auto"/>
              <w:jc w:val="both"/>
              <w:rPr>
                <w:rFonts w:cstheme="minorHAnsi"/>
              </w:rPr>
            </w:pPr>
            <w:r w:rsidRPr="00521731">
              <w:rPr>
                <w:rFonts w:cstheme="minorHAnsi"/>
              </w:rPr>
              <w:t>926</w:t>
            </w:r>
          </w:p>
        </w:tc>
        <w:tc>
          <w:tcPr>
            <w:tcW w:w="1110" w:type="dxa"/>
            <w:tcBorders>
              <w:top w:val="single" w:sz="4" w:space="0" w:color="auto"/>
              <w:left w:val="single" w:sz="4" w:space="0" w:color="auto"/>
              <w:bottom w:val="single" w:sz="4" w:space="0" w:color="auto"/>
              <w:right w:val="single" w:sz="4" w:space="0" w:color="auto"/>
            </w:tcBorders>
          </w:tcPr>
          <w:p w14:paraId="024982D5" w14:textId="77777777" w:rsidR="004B5D49" w:rsidRPr="00521731" w:rsidRDefault="004B5D49" w:rsidP="004B5D49">
            <w:pPr>
              <w:spacing w:line="360" w:lineRule="auto"/>
              <w:jc w:val="both"/>
              <w:rPr>
                <w:rFonts w:cstheme="minorHAnsi"/>
              </w:rPr>
            </w:pPr>
            <w:r w:rsidRPr="00521731">
              <w:rPr>
                <w:rFonts w:cstheme="minorHAnsi"/>
              </w:rPr>
              <w:t>92601</w:t>
            </w:r>
          </w:p>
        </w:tc>
        <w:tc>
          <w:tcPr>
            <w:tcW w:w="696" w:type="dxa"/>
            <w:tcBorders>
              <w:top w:val="single" w:sz="4" w:space="0" w:color="auto"/>
              <w:left w:val="single" w:sz="4" w:space="0" w:color="auto"/>
              <w:bottom w:val="single" w:sz="4" w:space="0" w:color="auto"/>
              <w:right w:val="single" w:sz="4" w:space="0" w:color="auto"/>
            </w:tcBorders>
          </w:tcPr>
          <w:p w14:paraId="592CE30B" w14:textId="77777777" w:rsidR="004B5D49" w:rsidRPr="00521731" w:rsidRDefault="004B5D49" w:rsidP="004B5D49">
            <w:pPr>
              <w:spacing w:line="360" w:lineRule="auto"/>
              <w:jc w:val="both"/>
              <w:rPr>
                <w:rFonts w:cstheme="minorHAnsi"/>
              </w:rPr>
            </w:pPr>
            <w:r w:rsidRPr="00521731">
              <w:rPr>
                <w:rFonts w:cstheme="minorHAnsi"/>
              </w:rPr>
              <w:t>6370</w:t>
            </w:r>
          </w:p>
        </w:tc>
        <w:tc>
          <w:tcPr>
            <w:tcW w:w="2967" w:type="dxa"/>
            <w:tcBorders>
              <w:top w:val="single" w:sz="4" w:space="0" w:color="auto"/>
              <w:left w:val="single" w:sz="4" w:space="0" w:color="auto"/>
              <w:bottom w:val="single" w:sz="4" w:space="0" w:color="auto"/>
              <w:right w:val="single" w:sz="4" w:space="0" w:color="auto"/>
            </w:tcBorders>
          </w:tcPr>
          <w:p w14:paraId="2A0F09A5" w14:textId="77777777" w:rsidR="004B5D49" w:rsidRPr="00521731" w:rsidRDefault="004B5D49" w:rsidP="004B5D49">
            <w:pPr>
              <w:spacing w:line="360" w:lineRule="auto"/>
              <w:jc w:val="both"/>
              <w:rPr>
                <w:rFonts w:cstheme="minorHAnsi"/>
              </w:rPr>
            </w:pPr>
            <w:r w:rsidRPr="00521731">
              <w:rPr>
                <w:rFonts w:cstheme="minorHAnsi"/>
              </w:rPr>
              <w:t>Remont pokrycia dachowego na budynku hali widowiskowo-sportowej w miejscowości Jednorożec, gm. Jednorożec</w:t>
            </w:r>
          </w:p>
        </w:tc>
        <w:tc>
          <w:tcPr>
            <w:tcW w:w="1701" w:type="dxa"/>
            <w:tcBorders>
              <w:top w:val="single" w:sz="4" w:space="0" w:color="auto"/>
              <w:left w:val="single" w:sz="4" w:space="0" w:color="auto"/>
              <w:bottom w:val="single" w:sz="4" w:space="0" w:color="auto"/>
              <w:right w:val="single" w:sz="4" w:space="0" w:color="auto"/>
            </w:tcBorders>
          </w:tcPr>
          <w:p w14:paraId="1DF1D7F5" w14:textId="77777777" w:rsidR="004B5D49" w:rsidRPr="00521731" w:rsidRDefault="004B5D49" w:rsidP="004B5D49">
            <w:pPr>
              <w:spacing w:line="360" w:lineRule="auto"/>
              <w:jc w:val="both"/>
              <w:rPr>
                <w:rFonts w:cstheme="minorHAnsi"/>
              </w:rPr>
            </w:pPr>
            <w:r w:rsidRPr="00521731">
              <w:rPr>
                <w:rFonts w:cstheme="minorHAnsi"/>
              </w:rPr>
              <w:t>840.065,64</w:t>
            </w:r>
          </w:p>
        </w:tc>
        <w:tc>
          <w:tcPr>
            <w:tcW w:w="1701" w:type="dxa"/>
            <w:tcBorders>
              <w:top w:val="single" w:sz="4" w:space="0" w:color="auto"/>
              <w:left w:val="single" w:sz="4" w:space="0" w:color="auto"/>
              <w:bottom w:val="single" w:sz="4" w:space="0" w:color="auto"/>
              <w:right w:val="single" w:sz="4" w:space="0" w:color="auto"/>
            </w:tcBorders>
          </w:tcPr>
          <w:p w14:paraId="3DF1BFCB" w14:textId="624D8591" w:rsidR="004B5D49" w:rsidRPr="00521731" w:rsidRDefault="004B5D49" w:rsidP="004B5D49">
            <w:pPr>
              <w:spacing w:line="360" w:lineRule="auto"/>
              <w:jc w:val="both"/>
              <w:rPr>
                <w:rFonts w:cstheme="minorHAnsi"/>
              </w:rPr>
            </w:pPr>
            <w:r w:rsidRPr="00521731">
              <w:rPr>
                <w:rFonts w:cstheme="minorHAnsi"/>
              </w:rPr>
              <w:t>840.065,64</w:t>
            </w:r>
          </w:p>
        </w:tc>
        <w:tc>
          <w:tcPr>
            <w:tcW w:w="992" w:type="dxa"/>
            <w:tcBorders>
              <w:top w:val="single" w:sz="4" w:space="0" w:color="auto"/>
              <w:left w:val="single" w:sz="4" w:space="0" w:color="auto"/>
              <w:bottom w:val="single" w:sz="4" w:space="0" w:color="auto"/>
              <w:right w:val="single" w:sz="4" w:space="0" w:color="auto"/>
            </w:tcBorders>
          </w:tcPr>
          <w:p w14:paraId="2BC44B9F" w14:textId="3D5FD810" w:rsidR="004B5D49" w:rsidRPr="00521731" w:rsidRDefault="004B5D49" w:rsidP="004B5D49">
            <w:pPr>
              <w:spacing w:line="360" w:lineRule="auto"/>
              <w:jc w:val="both"/>
              <w:rPr>
                <w:rFonts w:cstheme="minorHAnsi"/>
              </w:rPr>
            </w:pPr>
            <w:r>
              <w:rPr>
                <w:rFonts w:cstheme="minorHAnsi"/>
              </w:rPr>
              <w:t>100,00</w:t>
            </w:r>
          </w:p>
        </w:tc>
      </w:tr>
      <w:tr w:rsidR="004B5D49" w:rsidRPr="00521731" w14:paraId="05524B6F" w14:textId="77777777" w:rsidTr="007D1B64">
        <w:tc>
          <w:tcPr>
            <w:tcW w:w="5524" w:type="dxa"/>
            <w:gridSpan w:val="4"/>
            <w:tcBorders>
              <w:top w:val="single" w:sz="4" w:space="0" w:color="auto"/>
              <w:left w:val="single" w:sz="4" w:space="0" w:color="auto"/>
              <w:bottom w:val="single" w:sz="4" w:space="0" w:color="auto"/>
              <w:right w:val="single" w:sz="4" w:space="0" w:color="auto"/>
            </w:tcBorders>
          </w:tcPr>
          <w:p w14:paraId="69F2405D" w14:textId="6CF27C38" w:rsidR="004B5D49" w:rsidRPr="00521731" w:rsidRDefault="004B5D49" w:rsidP="004B5D49">
            <w:pPr>
              <w:spacing w:line="360" w:lineRule="auto"/>
              <w:jc w:val="both"/>
              <w:rPr>
                <w:rFonts w:cstheme="minorHAnsi"/>
              </w:rPr>
            </w:pPr>
            <w:r>
              <w:rPr>
                <w:rFonts w:cstheme="minorHAnsi"/>
              </w:rPr>
              <w:t>Ogółem wydatki</w:t>
            </w:r>
          </w:p>
        </w:tc>
        <w:tc>
          <w:tcPr>
            <w:tcW w:w="1701" w:type="dxa"/>
            <w:tcBorders>
              <w:top w:val="single" w:sz="4" w:space="0" w:color="auto"/>
              <w:left w:val="single" w:sz="4" w:space="0" w:color="auto"/>
              <w:bottom w:val="single" w:sz="4" w:space="0" w:color="auto"/>
              <w:right w:val="single" w:sz="4" w:space="0" w:color="auto"/>
            </w:tcBorders>
          </w:tcPr>
          <w:p w14:paraId="0D9C2CFE" w14:textId="3027B9C8" w:rsidR="004B5D49" w:rsidRPr="00521731" w:rsidRDefault="004B5D49" w:rsidP="004B5D49">
            <w:pPr>
              <w:spacing w:line="360" w:lineRule="auto"/>
              <w:jc w:val="both"/>
              <w:rPr>
                <w:rFonts w:cstheme="minorHAnsi"/>
              </w:rPr>
            </w:pPr>
            <w:r w:rsidRPr="00AC2402">
              <w:rPr>
                <w:rFonts w:asciiTheme="minorHAnsi" w:hAnsiTheme="minorHAnsi" w:cstheme="minorHAnsi"/>
                <w:b/>
                <w:bCs/>
              </w:rPr>
              <w:t>14.792.956,47</w:t>
            </w:r>
          </w:p>
        </w:tc>
        <w:tc>
          <w:tcPr>
            <w:tcW w:w="1701" w:type="dxa"/>
            <w:tcBorders>
              <w:top w:val="single" w:sz="4" w:space="0" w:color="auto"/>
              <w:left w:val="single" w:sz="4" w:space="0" w:color="auto"/>
              <w:bottom w:val="single" w:sz="4" w:space="0" w:color="auto"/>
              <w:right w:val="single" w:sz="4" w:space="0" w:color="auto"/>
            </w:tcBorders>
          </w:tcPr>
          <w:p w14:paraId="3B76D3C1" w14:textId="0FACE087" w:rsidR="004B5D49" w:rsidRPr="00521731" w:rsidRDefault="004B5D49" w:rsidP="004B5D49">
            <w:pPr>
              <w:spacing w:line="360" w:lineRule="auto"/>
              <w:jc w:val="both"/>
              <w:rPr>
                <w:rFonts w:cstheme="minorHAnsi"/>
              </w:rPr>
            </w:pPr>
            <w:r w:rsidRPr="00AC2402">
              <w:rPr>
                <w:rFonts w:asciiTheme="minorHAnsi" w:hAnsiTheme="minorHAnsi" w:cstheme="minorHAnsi"/>
                <w:b/>
                <w:bCs/>
              </w:rPr>
              <w:t>14.</w:t>
            </w:r>
            <w:r w:rsidR="000C53F1">
              <w:rPr>
                <w:rFonts w:asciiTheme="minorHAnsi" w:hAnsiTheme="minorHAnsi" w:cstheme="minorHAnsi"/>
                <w:b/>
                <w:bCs/>
              </w:rPr>
              <w:t>219.931,20</w:t>
            </w:r>
          </w:p>
        </w:tc>
        <w:tc>
          <w:tcPr>
            <w:tcW w:w="992" w:type="dxa"/>
            <w:tcBorders>
              <w:top w:val="single" w:sz="4" w:space="0" w:color="auto"/>
              <w:left w:val="single" w:sz="4" w:space="0" w:color="auto"/>
              <w:bottom w:val="single" w:sz="4" w:space="0" w:color="auto"/>
              <w:right w:val="single" w:sz="4" w:space="0" w:color="auto"/>
            </w:tcBorders>
          </w:tcPr>
          <w:p w14:paraId="58A677E4" w14:textId="7815F354" w:rsidR="004B5D49" w:rsidRPr="004B5D49" w:rsidRDefault="000C53F1" w:rsidP="004B5D49">
            <w:pPr>
              <w:spacing w:line="360" w:lineRule="auto"/>
              <w:jc w:val="both"/>
              <w:rPr>
                <w:rFonts w:cstheme="minorHAnsi"/>
                <w:b/>
                <w:bCs/>
              </w:rPr>
            </w:pPr>
            <w:r>
              <w:rPr>
                <w:rFonts w:cstheme="minorHAnsi"/>
                <w:b/>
                <w:bCs/>
              </w:rPr>
              <w:t>96,13</w:t>
            </w:r>
          </w:p>
        </w:tc>
      </w:tr>
    </w:tbl>
    <w:p w14:paraId="0027E1B6" w14:textId="77777777" w:rsidR="00C42BCF" w:rsidRDefault="00C42BCF" w:rsidP="00377F63">
      <w:pPr>
        <w:pStyle w:val="NormalnyWeb"/>
        <w:spacing w:after="0"/>
        <w:jc w:val="center"/>
        <w:rPr>
          <w:rFonts w:asciiTheme="minorHAnsi" w:hAnsiTheme="minorHAnsi" w:cstheme="minorHAnsi"/>
          <w:b/>
          <w:bCs/>
        </w:rPr>
      </w:pPr>
    </w:p>
    <w:p w14:paraId="557948FF" w14:textId="77777777" w:rsidR="00C42BCF" w:rsidRDefault="00C42BCF" w:rsidP="00377F63">
      <w:pPr>
        <w:pStyle w:val="NormalnyWeb"/>
        <w:spacing w:after="0"/>
        <w:jc w:val="center"/>
        <w:rPr>
          <w:rFonts w:asciiTheme="minorHAnsi" w:hAnsiTheme="minorHAnsi" w:cstheme="minorHAnsi"/>
          <w:b/>
          <w:bCs/>
        </w:rPr>
      </w:pPr>
    </w:p>
    <w:p w14:paraId="71BCDF66" w14:textId="77777777" w:rsidR="00C42BCF" w:rsidRDefault="00C42BCF" w:rsidP="00377F63">
      <w:pPr>
        <w:pStyle w:val="NormalnyWeb"/>
        <w:spacing w:after="0"/>
        <w:jc w:val="center"/>
        <w:rPr>
          <w:rFonts w:asciiTheme="minorHAnsi" w:hAnsiTheme="minorHAnsi" w:cstheme="minorHAnsi"/>
          <w:b/>
          <w:bCs/>
        </w:rPr>
      </w:pPr>
    </w:p>
    <w:p w14:paraId="45BCB62D" w14:textId="77777777" w:rsidR="00C42BCF" w:rsidRDefault="00C42BCF" w:rsidP="00377F63">
      <w:pPr>
        <w:pStyle w:val="NormalnyWeb"/>
        <w:spacing w:after="0"/>
        <w:jc w:val="center"/>
        <w:rPr>
          <w:rFonts w:asciiTheme="minorHAnsi" w:hAnsiTheme="minorHAnsi" w:cstheme="minorHAnsi"/>
          <w:b/>
          <w:bCs/>
        </w:rPr>
      </w:pPr>
    </w:p>
    <w:p w14:paraId="35DB31AA" w14:textId="77777777" w:rsidR="00C42BCF" w:rsidRDefault="00C42BCF" w:rsidP="00377F63">
      <w:pPr>
        <w:pStyle w:val="NormalnyWeb"/>
        <w:spacing w:after="0"/>
        <w:jc w:val="center"/>
        <w:rPr>
          <w:rFonts w:asciiTheme="minorHAnsi" w:hAnsiTheme="minorHAnsi" w:cstheme="minorHAnsi"/>
          <w:b/>
          <w:bCs/>
        </w:rPr>
      </w:pPr>
    </w:p>
    <w:p w14:paraId="4F1048A2" w14:textId="73A5AC98" w:rsidR="00377F63" w:rsidRDefault="00377F63" w:rsidP="00377F63">
      <w:pPr>
        <w:pStyle w:val="NormalnyWeb"/>
        <w:spacing w:after="0"/>
        <w:jc w:val="center"/>
        <w:rPr>
          <w:rFonts w:asciiTheme="minorHAnsi" w:hAnsiTheme="minorHAnsi" w:cstheme="minorHAnsi"/>
          <w:b/>
          <w:bCs/>
        </w:rPr>
      </w:pPr>
      <w:r w:rsidRPr="007278FE">
        <w:rPr>
          <w:rFonts w:asciiTheme="minorHAnsi" w:hAnsiTheme="minorHAnsi" w:cstheme="minorHAnsi"/>
          <w:b/>
          <w:bCs/>
        </w:rPr>
        <w:lastRenderedPageBreak/>
        <w:t>PLAN WYDATKÓW NA PRZEDSIĘWZIĘCIA REALIZOWANE W RAMACH FUNDUSZU SOŁECKIEGO W ROKU 202</w:t>
      </w:r>
      <w:r w:rsidR="0098744F">
        <w:rPr>
          <w:rFonts w:asciiTheme="minorHAnsi" w:hAnsiTheme="minorHAnsi" w:cstheme="minorHAnsi"/>
          <w:b/>
          <w:bCs/>
        </w:rPr>
        <w:t>3</w:t>
      </w:r>
    </w:p>
    <w:p w14:paraId="694ED810" w14:textId="77777777" w:rsidR="005B1B4E" w:rsidRPr="007278FE" w:rsidRDefault="005B1B4E" w:rsidP="00377F63">
      <w:pPr>
        <w:pStyle w:val="NormalnyWeb"/>
        <w:spacing w:after="0"/>
        <w:jc w:val="center"/>
        <w:rPr>
          <w:rFonts w:asciiTheme="minorHAnsi" w:hAnsiTheme="minorHAnsi" w:cstheme="minorHAnsi"/>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441"/>
        <w:gridCol w:w="1992"/>
        <w:gridCol w:w="628"/>
        <w:gridCol w:w="965"/>
        <w:gridCol w:w="627"/>
        <w:gridCol w:w="1248"/>
        <w:gridCol w:w="1240"/>
        <w:gridCol w:w="1231"/>
      </w:tblGrid>
      <w:tr w:rsidR="0010291B" w:rsidRPr="001A5188" w14:paraId="32F0E811" w14:textId="77777777" w:rsidTr="00F428B9">
        <w:trPr>
          <w:tblCellSpacing w:w="0" w:type="dxa"/>
        </w:trPr>
        <w:tc>
          <w:tcPr>
            <w:tcW w:w="1471" w:type="dxa"/>
            <w:tcBorders>
              <w:top w:val="single" w:sz="4" w:space="0" w:color="auto"/>
              <w:left w:val="single" w:sz="4" w:space="0" w:color="auto"/>
              <w:bottom w:val="single" w:sz="4" w:space="0" w:color="auto"/>
              <w:right w:val="single" w:sz="4" w:space="0" w:color="auto"/>
            </w:tcBorders>
            <w:shd w:val="clear" w:color="auto" w:fill="B3B3B3"/>
            <w:hideMark/>
          </w:tcPr>
          <w:p w14:paraId="14D68F83"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Nazwa sołectwa</w:t>
            </w:r>
          </w:p>
        </w:tc>
        <w:tc>
          <w:tcPr>
            <w:tcW w:w="1992" w:type="dxa"/>
            <w:tcBorders>
              <w:top w:val="single" w:sz="4" w:space="0" w:color="auto"/>
              <w:left w:val="single" w:sz="4" w:space="0" w:color="auto"/>
              <w:bottom w:val="single" w:sz="4" w:space="0" w:color="auto"/>
              <w:right w:val="single" w:sz="4" w:space="0" w:color="auto"/>
            </w:tcBorders>
            <w:shd w:val="clear" w:color="auto" w:fill="B3B3B3"/>
            <w:hideMark/>
          </w:tcPr>
          <w:p w14:paraId="064C4B84"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Nazwa zadania</w:t>
            </w:r>
          </w:p>
        </w:tc>
        <w:tc>
          <w:tcPr>
            <w:tcW w:w="628" w:type="dxa"/>
            <w:tcBorders>
              <w:top w:val="single" w:sz="4" w:space="0" w:color="auto"/>
              <w:left w:val="single" w:sz="4" w:space="0" w:color="auto"/>
              <w:bottom w:val="single" w:sz="4" w:space="0" w:color="auto"/>
              <w:right w:val="single" w:sz="4" w:space="0" w:color="auto"/>
            </w:tcBorders>
            <w:shd w:val="clear" w:color="auto" w:fill="B3B3B3"/>
            <w:hideMark/>
          </w:tcPr>
          <w:p w14:paraId="37F9BFE6"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Dział</w:t>
            </w:r>
          </w:p>
        </w:tc>
        <w:tc>
          <w:tcPr>
            <w:tcW w:w="965" w:type="dxa"/>
            <w:tcBorders>
              <w:top w:val="single" w:sz="4" w:space="0" w:color="auto"/>
              <w:left w:val="single" w:sz="4" w:space="0" w:color="auto"/>
              <w:bottom w:val="single" w:sz="4" w:space="0" w:color="auto"/>
              <w:right w:val="single" w:sz="4" w:space="0" w:color="auto"/>
            </w:tcBorders>
            <w:shd w:val="clear" w:color="auto" w:fill="B3B3B3"/>
            <w:hideMark/>
          </w:tcPr>
          <w:p w14:paraId="0343B632" w14:textId="77777777" w:rsidR="0010291B" w:rsidRPr="001A5188" w:rsidRDefault="0010291B" w:rsidP="00D9153B">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627" w:type="dxa"/>
            <w:tcBorders>
              <w:top w:val="single" w:sz="4" w:space="0" w:color="auto"/>
              <w:left w:val="single" w:sz="4" w:space="0" w:color="auto"/>
              <w:bottom w:val="single" w:sz="4" w:space="0" w:color="auto"/>
              <w:right w:val="single" w:sz="4" w:space="0" w:color="auto"/>
            </w:tcBorders>
            <w:shd w:val="clear" w:color="auto" w:fill="B3B3B3"/>
            <w:hideMark/>
          </w:tcPr>
          <w:p w14:paraId="57B15542"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bCs/>
              </w:rPr>
              <w:t>§</w:t>
            </w:r>
          </w:p>
        </w:tc>
        <w:tc>
          <w:tcPr>
            <w:tcW w:w="1248" w:type="dxa"/>
            <w:tcBorders>
              <w:top w:val="single" w:sz="4" w:space="0" w:color="auto"/>
              <w:left w:val="single" w:sz="4" w:space="0" w:color="auto"/>
              <w:bottom w:val="single" w:sz="4" w:space="0" w:color="auto"/>
              <w:right w:val="single" w:sz="4" w:space="0" w:color="auto"/>
            </w:tcBorders>
            <w:shd w:val="clear" w:color="auto" w:fill="B3B3B3"/>
          </w:tcPr>
          <w:p w14:paraId="4920AE8D"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bCs/>
              </w:rPr>
              <w:t>Planowana kwota funduszu w zł.</w:t>
            </w:r>
          </w:p>
          <w:p w14:paraId="05D54572" w14:textId="77777777" w:rsidR="0010291B" w:rsidRPr="001A5188" w:rsidRDefault="0010291B" w:rsidP="00D9153B">
            <w:pPr>
              <w:pStyle w:val="NormalnyWeb"/>
              <w:jc w:val="center"/>
              <w:rPr>
                <w:rFonts w:asciiTheme="minorHAnsi" w:hAnsiTheme="minorHAnsi" w:cstheme="minorHAnsi"/>
                <w:b/>
              </w:rPr>
            </w:pPr>
          </w:p>
        </w:tc>
        <w:tc>
          <w:tcPr>
            <w:tcW w:w="1210" w:type="dxa"/>
            <w:tcBorders>
              <w:top w:val="single" w:sz="4" w:space="0" w:color="auto"/>
              <w:left w:val="single" w:sz="4" w:space="0" w:color="auto"/>
              <w:bottom w:val="single" w:sz="4" w:space="0" w:color="auto"/>
              <w:right w:val="single" w:sz="4" w:space="0" w:color="auto"/>
            </w:tcBorders>
            <w:shd w:val="clear" w:color="auto" w:fill="B3B3B3"/>
            <w:hideMark/>
          </w:tcPr>
          <w:p w14:paraId="61D5E14E"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rPr>
              <w:t>Wykonana kwota funduszu w zł.</w:t>
            </w:r>
          </w:p>
        </w:tc>
        <w:tc>
          <w:tcPr>
            <w:tcW w:w="1231" w:type="dxa"/>
            <w:tcBorders>
              <w:top w:val="single" w:sz="4" w:space="0" w:color="auto"/>
              <w:left w:val="single" w:sz="4" w:space="0" w:color="auto"/>
              <w:bottom w:val="single" w:sz="4" w:space="0" w:color="auto"/>
              <w:right w:val="single" w:sz="4" w:space="0" w:color="auto"/>
            </w:tcBorders>
            <w:shd w:val="clear" w:color="auto" w:fill="B3B3B3"/>
            <w:hideMark/>
          </w:tcPr>
          <w:p w14:paraId="653164B2" w14:textId="77777777" w:rsidR="0010291B" w:rsidRPr="001A5188" w:rsidRDefault="0010291B" w:rsidP="00D9153B">
            <w:pPr>
              <w:pStyle w:val="NormalnyWeb"/>
              <w:jc w:val="center"/>
              <w:rPr>
                <w:rFonts w:asciiTheme="minorHAnsi" w:hAnsiTheme="minorHAnsi" w:cstheme="minorHAnsi"/>
                <w:b/>
              </w:rPr>
            </w:pPr>
            <w:r w:rsidRPr="001A5188">
              <w:rPr>
                <w:rFonts w:asciiTheme="minorHAnsi" w:hAnsiTheme="minorHAnsi" w:cstheme="minorHAnsi"/>
                <w:b/>
              </w:rPr>
              <w:t>% wykonania</w:t>
            </w:r>
          </w:p>
        </w:tc>
      </w:tr>
      <w:tr w:rsidR="0010291B" w:rsidRPr="001A5188" w14:paraId="6A747FEA" w14:textId="77777777" w:rsidTr="00F428B9">
        <w:trPr>
          <w:trHeight w:val="195"/>
          <w:tblCellSpacing w:w="0" w:type="dxa"/>
        </w:trPr>
        <w:tc>
          <w:tcPr>
            <w:tcW w:w="1471" w:type="dxa"/>
            <w:tcBorders>
              <w:top w:val="single" w:sz="4" w:space="0" w:color="auto"/>
              <w:left w:val="single" w:sz="4" w:space="0" w:color="auto"/>
              <w:bottom w:val="single" w:sz="4" w:space="0" w:color="auto"/>
              <w:right w:val="single" w:sz="4" w:space="0" w:color="auto"/>
            </w:tcBorders>
            <w:hideMark/>
          </w:tcPr>
          <w:p w14:paraId="5F03A120" w14:textId="77777777" w:rsidR="0010291B" w:rsidRPr="00384E9A" w:rsidRDefault="0010291B" w:rsidP="00D9153B">
            <w:pPr>
              <w:pStyle w:val="NormalnyWeb"/>
              <w:rPr>
                <w:rFonts w:asciiTheme="minorHAnsi" w:hAnsiTheme="minorHAnsi" w:cstheme="minorHAnsi"/>
              </w:rPr>
            </w:pPr>
            <w:r w:rsidRPr="00384E9A">
              <w:rPr>
                <w:rFonts w:asciiTheme="minorHAnsi" w:hAnsiTheme="minorHAnsi" w:cstheme="minorHAnsi"/>
              </w:rPr>
              <w:t>Dynak</w:t>
            </w:r>
          </w:p>
        </w:tc>
        <w:tc>
          <w:tcPr>
            <w:tcW w:w="1992" w:type="dxa"/>
            <w:tcBorders>
              <w:top w:val="single" w:sz="4" w:space="0" w:color="auto"/>
              <w:left w:val="single" w:sz="4" w:space="0" w:color="auto"/>
              <w:bottom w:val="single" w:sz="4" w:space="0" w:color="auto"/>
              <w:right w:val="single" w:sz="4" w:space="0" w:color="auto"/>
            </w:tcBorders>
          </w:tcPr>
          <w:p w14:paraId="2949375F" w14:textId="4F988611" w:rsidR="0010291B" w:rsidRPr="00384E9A" w:rsidRDefault="00384E9A" w:rsidP="00D9153B">
            <w:pPr>
              <w:pStyle w:val="NormalnyWeb"/>
              <w:jc w:val="center"/>
              <w:rPr>
                <w:rFonts w:asciiTheme="minorHAnsi" w:hAnsiTheme="minorHAnsi" w:cstheme="minorHAnsi"/>
                <w:bCs/>
              </w:rPr>
            </w:pPr>
            <w:r w:rsidRPr="00384E9A">
              <w:rPr>
                <w:rFonts w:asciiTheme="minorHAnsi" w:hAnsiTheme="minorHAnsi" w:cstheme="minorHAnsi"/>
                <w:bCs/>
              </w:rPr>
              <w:t>Remont drogi gminnej nr 184 na terenie sołectwa Dynak</w:t>
            </w:r>
          </w:p>
        </w:tc>
        <w:tc>
          <w:tcPr>
            <w:tcW w:w="628" w:type="dxa"/>
            <w:tcBorders>
              <w:top w:val="single" w:sz="4" w:space="0" w:color="auto"/>
              <w:left w:val="single" w:sz="4" w:space="0" w:color="auto"/>
              <w:bottom w:val="single" w:sz="4" w:space="0" w:color="auto"/>
              <w:right w:val="single" w:sz="4" w:space="0" w:color="auto"/>
            </w:tcBorders>
          </w:tcPr>
          <w:p w14:paraId="78DDFCD1" w14:textId="5053A8D2" w:rsidR="0010291B" w:rsidRPr="00384E9A" w:rsidRDefault="00384E9A" w:rsidP="00D9153B">
            <w:pPr>
              <w:pStyle w:val="NormalnyWeb"/>
              <w:jc w:val="center"/>
              <w:rPr>
                <w:rFonts w:asciiTheme="minorHAnsi" w:hAnsiTheme="minorHAnsi" w:cstheme="minorHAnsi"/>
                <w:bCs/>
              </w:rPr>
            </w:pPr>
            <w:r w:rsidRPr="00384E9A">
              <w:rPr>
                <w:rFonts w:asciiTheme="minorHAnsi" w:hAnsiTheme="minorHAnsi" w:cstheme="minorHAnsi"/>
                <w:bCs/>
              </w:rPr>
              <w:t>600</w:t>
            </w:r>
          </w:p>
        </w:tc>
        <w:tc>
          <w:tcPr>
            <w:tcW w:w="965" w:type="dxa"/>
            <w:tcBorders>
              <w:top w:val="single" w:sz="4" w:space="0" w:color="auto"/>
              <w:left w:val="single" w:sz="4" w:space="0" w:color="auto"/>
              <w:bottom w:val="single" w:sz="4" w:space="0" w:color="auto"/>
              <w:right w:val="single" w:sz="4" w:space="0" w:color="auto"/>
            </w:tcBorders>
          </w:tcPr>
          <w:p w14:paraId="7738DECD" w14:textId="18046835" w:rsidR="0010291B" w:rsidRPr="00384E9A" w:rsidRDefault="00384E9A" w:rsidP="00D9153B">
            <w:pPr>
              <w:pStyle w:val="NormalnyWeb"/>
              <w:jc w:val="center"/>
              <w:rPr>
                <w:rFonts w:asciiTheme="minorHAnsi" w:hAnsiTheme="minorHAnsi" w:cstheme="minorHAnsi"/>
                <w:bCs/>
              </w:rPr>
            </w:pPr>
            <w:r w:rsidRPr="00384E9A">
              <w:rPr>
                <w:rFonts w:asciiTheme="minorHAnsi" w:hAnsiTheme="minorHAnsi" w:cstheme="minorHAnsi"/>
                <w:bCs/>
              </w:rPr>
              <w:t>60016</w:t>
            </w:r>
          </w:p>
        </w:tc>
        <w:tc>
          <w:tcPr>
            <w:tcW w:w="627" w:type="dxa"/>
            <w:tcBorders>
              <w:top w:val="single" w:sz="4" w:space="0" w:color="auto"/>
              <w:left w:val="single" w:sz="4" w:space="0" w:color="auto"/>
              <w:bottom w:val="single" w:sz="4" w:space="0" w:color="auto"/>
              <w:right w:val="single" w:sz="4" w:space="0" w:color="auto"/>
            </w:tcBorders>
          </w:tcPr>
          <w:p w14:paraId="5BC8487F" w14:textId="6F366395" w:rsidR="0010291B" w:rsidRPr="00384E9A" w:rsidRDefault="00384E9A" w:rsidP="00D9153B">
            <w:pPr>
              <w:pStyle w:val="NormalnyWeb"/>
              <w:jc w:val="center"/>
              <w:rPr>
                <w:rFonts w:asciiTheme="minorHAnsi" w:hAnsiTheme="minorHAnsi" w:cstheme="minorHAnsi"/>
                <w:bCs/>
              </w:rPr>
            </w:pPr>
            <w:r w:rsidRPr="00384E9A">
              <w:rPr>
                <w:rFonts w:asciiTheme="minorHAnsi" w:hAnsiTheme="minorHAnsi" w:cstheme="minorHAnsi"/>
                <w:bCs/>
              </w:rPr>
              <w:t>4270</w:t>
            </w:r>
          </w:p>
        </w:tc>
        <w:tc>
          <w:tcPr>
            <w:tcW w:w="1248" w:type="dxa"/>
            <w:tcBorders>
              <w:top w:val="single" w:sz="4" w:space="0" w:color="auto"/>
              <w:left w:val="single" w:sz="4" w:space="0" w:color="auto"/>
              <w:bottom w:val="single" w:sz="4" w:space="0" w:color="auto"/>
              <w:right w:val="single" w:sz="4" w:space="0" w:color="auto"/>
            </w:tcBorders>
          </w:tcPr>
          <w:p w14:paraId="2D920AE0" w14:textId="5577E4E2" w:rsidR="0010291B" w:rsidRPr="00384E9A" w:rsidRDefault="00384E9A" w:rsidP="00D9153B">
            <w:pPr>
              <w:pStyle w:val="NormalnyWeb"/>
              <w:jc w:val="center"/>
              <w:rPr>
                <w:rFonts w:asciiTheme="minorHAnsi" w:hAnsiTheme="minorHAnsi" w:cstheme="minorHAnsi"/>
                <w:bCs/>
              </w:rPr>
            </w:pPr>
            <w:r w:rsidRPr="00384E9A">
              <w:rPr>
                <w:rFonts w:asciiTheme="minorHAnsi" w:hAnsiTheme="minorHAnsi" w:cstheme="minorHAnsi"/>
                <w:bCs/>
              </w:rPr>
              <w:t>20.092,98</w:t>
            </w:r>
          </w:p>
        </w:tc>
        <w:tc>
          <w:tcPr>
            <w:tcW w:w="1210" w:type="dxa"/>
            <w:tcBorders>
              <w:top w:val="single" w:sz="4" w:space="0" w:color="auto"/>
              <w:left w:val="single" w:sz="4" w:space="0" w:color="auto"/>
              <w:bottom w:val="single" w:sz="4" w:space="0" w:color="auto"/>
              <w:right w:val="single" w:sz="4" w:space="0" w:color="auto"/>
            </w:tcBorders>
          </w:tcPr>
          <w:p w14:paraId="56B80BF0" w14:textId="7C4999A1" w:rsidR="0010291B" w:rsidRPr="00384E9A" w:rsidRDefault="00D46C91" w:rsidP="00D9153B">
            <w:pPr>
              <w:pStyle w:val="NormalnyWeb"/>
              <w:jc w:val="center"/>
              <w:rPr>
                <w:rFonts w:asciiTheme="minorHAnsi" w:hAnsiTheme="minorHAnsi" w:cstheme="minorHAnsi"/>
              </w:rPr>
            </w:pPr>
            <w:r>
              <w:rPr>
                <w:rFonts w:asciiTheme="minorHAnsi" w:hAnsiTheme="minorHAnsi" w:cstheme="minorHAnsi"/>
              </w:rPr>
              <w:t>20.051,46</w:t>
            </w:r>
          </w:p>
        </w:tc>
        <w:tc>
          <w:tcPr>
            <w:tcW w:w="1231" w:type="dxa"/>
            <w:tcBorders>
              <w:top w:val="single" w:sz="4" w:space="0" w:color="auto"/>
              <w:left w:val="single" w:sz="4" w:space="0" w:color="auto"/>
              <w:bottom w:val="single" w:sz="4" w:space="0" w:color="auto"/>
              <w:right w:val="single" w:sz="4" w:space="0" w:color="auto"/>
            </w:tcBorders>
          </w:tcPr>
          <w:p w14:paraId="6DAEEAD9" w14:textId="3F92C5F3" w:rsidR="0010291B" w:rsidRPr="00384E9A" w:rsidRDefault="00D46C91" w:rsidP="00D9153B">
            <w:pPr>
              <w:pStyle w:val="NormalnyWeb"/>
              <w:jc w:val="center"/>
              <w:rPr>
                <w:rFonts w:asciiTheme="minorHAnsi" w:hAnsiTheme="minorHAnsi" w:cstheme="minorHAnsi"/>
              </w:rPr>
            </w:pPr>
            <w:r>
              <w:rPr>
                <w:rFonts w:asciiTheme="minorHAnsi" w:hAnsiTheme="minorHAnsi" w:cstheme="minorHAnsi"/>
              </w:rPr>
              <w:t>99,79</w:t>
            </w:r>
          </w:p>
        </w:tc>
      </w:tr>
      <w:tr w:rsidR="002E5154" w:rsidRPr="001A5188" w14:paraId="3195A02C" w14:textId="77777777" w:rsidTr="00F428B9">
        <w:trPr>
          <w:trHeight w:val="195"/>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pct15" w:color="auto" w:fill="auto"/>
            <w:hideMark/>
          </w:tcPr>
          <w:p w14:paraId="125C223B" w14:textId="77777777" w:rsidR="002E5154" w:rsidRPr="00384E9A" w:rsidRDefault="002E5154" w:rsidP="002E5154">
            <w:pPr>
              <w:pStyle w:val="NormalnyWeb"/>
              <w:jc w:val="center"/>
              <w:rPr>
                <w:rFonts w:asciiTheme="minorHAnsi" w:hAnsiTheme="minorHAnsi" w:cstheme="minorHAnsi"/>
                <w:bCs/>
              </w:rPr>
            </w:pPr>
            <w:r w:rsidRPr="00384E9A">
              <w:rPr>
                <w:rFonts w:asciiTheme="minorHAnsi" w:hAnsiTheme="minorHAnsi" w:cstheme="minorHAnsi"/>
                <w:b/>
                <w:i/>
              </w:rPr>
              <w:t>Łączne koszty funduszu sołeckiego Sołectwa Dynak</w:t>
            </w:r>
          </w:p>
        </w:tc>
        <w:tc>
          <w:tcPr>
            <w:tcW w:w="1248" w:type="dxa"/>
            <w:tcBorders>
              <w:top w:val="single" w:sz="4" w:space="0" w:color="auto"/>
              <w:left w:val="single" w:sz="4" w:space="0" w:color="auto"/>
              <w:bottom w:val="single" w:sz="4" w:space="0" w:color="auto"/>
              <w:right w:val="single" w:sz="4" w:space="0" w:color="auto"/>
            </w:tcBorders>
            <w:shd w:val="pct15" w:color="auto" w:fill="auto"/>
          </w:tcPr>
          <w:p w14:paraId="7399EC53" w14:textId="276396C0" w:rsidR="002E5154" w:rsidRPr="00384E9A" w:rsidRDefault="002E5154" w:rsidP="002E5154">
            <w:pPr>
              <w:pStyle w:val="NormalnyWeb"/>
              <w:jc w:val="center"/>
              <w:rPr>
                <w:rFonts w:asciiTheme="minorHAnsi" w:hAnsiTheme="minorHAnsi" w:cstheme="minorHAnsi"/>
                <w:b/>
                <w:i/>
                <w:iCs/>
              </w:rPr>
            </w:pPr>
            <w:r w:rsidRPr="00384E9A">
              <w:rPr>
                <w:rFonts w:asciiTheme="minorHAnsi" w:hAnsiTheme="minorHAnsi" w:cstheme="minorHAnsi"/>
                <w:b/>
                <w:i/>
                <w:iCs/>
              </w:rPr>
              <w:t>20.092,98</w:t>
            </w:r>
          </w:p>
        </w:tc>
        <w:tc>
          <w:tcPr>
            <w:tcW w:w="1210" w:type="dxa"/>
            <w:tcBorders>
              <w:top w:val="single" w:sz="4" w:space="0" w:color="auto"/>
              <w:left w:val="single" w:sz="4" w:space="0" w:color="auto"/>
              <w:bottom w:val="single" w:sz="4" w:space="0" w:color="auto"/>
              <w:right w:val="single" w:sz="4" w:space="0" w:color="auto"/>
            </w:tcBorders>
            <w:shd w:val="pct15" w:color="auto" w:fill="auto"/>
          </w:tcPr>
          <w:p w14:paraId="730C2383" w14:textId="5F22427A"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20.051,46</w:t>
            </w:r>
          </w:p>
        </w:tc>
        <w:tc>
          <w:tcPr>
            <w:tcW w:w="1231" w:type="dxa"/>
            <w:tcBorders>
              <w:top w:val="single" w:sz="4" w:space="0" w:color="auto"/>
              <w:left w:val="single" w:sz="4" w:space="0" w:color="auto"/>
              <w:bottom w:val="single" w:sz="4" w:space="0" w:color="auto"/>
              <w:right w:val="single" w:sz="4" w:space="0" w:color="auto"/>
            </w:tcBorders>
            <w:shd w:val="pct15" w:color="auto" w:fill="auto"/>
          </w:tcPr>
          <w:p w14:paraId="33BB4011" w14:textId="405D1B30"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99,79</w:t>
            </w:r>
          </w:p>
        </w:tc>
      </w:tr>
      <w:tr w:rsidR="002E5154" w:rsidRPr="001A5188" w14:paraId="493CE170" w14:textId="77777777" w:rsidTr="00F428B9">
        <w:trPr>
          <w:trHeight w:val="195"/>
          <w:tblCellSpacing w:w="0" w:type="dxa"/>
        </w:trPr>
        <w:tc>
          <w:tcPr>
            <w:tcW w:w="1471" w:type="dxa"/>
            <w:tcBorders>
              <w:top w:val="single" w:sz="4" w:space="0" w:color="auto"/>
              <w:left w:val="single" w:sz="4" w:space="0" w:color="auto"/>
              <w:bottom w:val="single" w:sz="4" w:space="0" w:color="auto"/>
              <w:right w:val="single" w:sz="4" w:space="0" w:color="auto"/>
            </w:tcBorders>
            <w:hideMark/>
          </w:tcPr>
          <w:p w14:paraId="542E8336" w14:textId="77777777" w:rsidR="002E5154" w:rsidRPr="00D424C7" w:rsidRDefault="002E5154" w:rsidP="002E5154">
            <w:pPr>
              <w:pStyle w:val="NormalnyWeb"/>
              <w:rPr>
                <w:rFonts w:asciiTheme="minorHAnsi" w:hAnsiTheme="minorHAnsi" w:cstheme="minorHAnsi"/>
              </w:rPr>
            </w:pPr>
            <w:r w:rsidRPr="00D424C7">
              <w:rPr>
                <w:rFonts w:asciiTheme="minorHAnsi" w:hAnsiTheme="minorHAnsi" w:cstheme="minorHAnsi"/>
              </w:rPr>
              <w:t>Obórki</w:t>
            </w:r>
          </w:p>
        </w:tc>
        <w:tc>
          <w:tcPr>
            <w:tcW w:w="1992" w:type="dxa"/>
            <w:tcBorders>
              <w:top w:val="single" w:sz="4" w:space="0" w:color="auto"/>
              <w:left w:val="single" w:sz="4" w:space="0" w:color="auto"/>
              <w:bottom w:val="single" w:sz="4" w:space="0" w:color="auto"/>
              <w:right w:val="single" w:sz="4" w:space="0" w:color="auto"/>
            </w:tcBorders>
            <w:hideMark/>
          </w:tcPr>
          <w:p w14:paraId="176C968C" w14:textId="6DCD1CE0" w:rsidR="002E5154" w:rsidRPr="00D424C7" w:rsidRDefault="002E5154" w:rsidP="002E5154">
            <w:pPr>
              <w:pStyle w:val="NormalnyWeb"/>
              <w:jc w:val="center"/>
              <w:rPr>
                <w:rFonts w:asciiTheme="minorHAnsi" w:hAnsiTheme="minorHAnsi" w:cstheme="minorHAnsi"/>
                <w:bCs/>
              </w:rPr>
            </w:pPr>
            <w:r w:rsidRPr="00D424C7">
              <w:rPr>
                <w:rFonts w:asciiTheme="minorHAnsi" w:hAnsiTheme="minorHAnsi" w:cstheme="minorHAnsi"/>
                <w:bCs/>
              </w:rPr>
              <w:t>Wykonanie klimatyzacji w budynku świetlicy wiejskiej w Obórkach</w:t>
            </w:r>
          </w:p>
        </w:tc>
        <w:tc>
          <w:tcPr>
            <w:tcW w:w="628" w:type="dxa"/>
            <w:tcBorders>
              <w:top w:val="single" w:sz="4" w:space="0" w:color="auto"/>
              <w:left w:val="single" w:sz="4" w:space="0" w:color="auto"/>
              <w:bottom w:val="single" w:sz="4" w:space="0" w:color="auto"/>
              <w:right w:val="single" w:sz="4" w:space="0" w:color="auto"/>
            </w:tcBorders>
          </w:tcPr>
          <w:p w14:paraId="3BD829DD" w14:textId="77777777" w:rsidR="002E5154" w:rsidRPr="00D424C7" w:rsidRDefault="002E5154" w:rsidP="002E5154">
            <w:pPr>
              <w:pStyle w:val="NormalnyWeb"/>
              <w:jc w:val="center"/>
              <w:rPr>
                <w:rFonts w:asciiTheme="minorHAnsi" w:hAnsiTheme="minorHAnsi" w:cstheme="minorHAnsi"/>
                <w:bCs/>
              </w:rPr>
            </w:pPr>
            <w:r w:rsidRPr="00D424C7">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6ECAD52E" w14:textId="77777777" w:rsidR="002E5154" w:rsidRPr="00D424C7" w:rsidRDefault="002E5154" w:rsidP="002E5154">
            <w:pPr>
              <w:pStyle w:val="NormalnyWeb"/>
              <w:jc w:val="center"/>
              <w:rPr>
                <w:rFonts w:asciiTheme="minorHAnsi" w:hAnsiTheme="minorHAnsi" w:cstheme="minorHAnsi"/>
                <w:bCs/>
              </w:rPr>
            </w:pPr>
            <w:r w:rsidRPr="00D424C7">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76613401" w14:textId="77777777" w:rsidR="002E5154" w:rsidRPr="00D424C7" w:rsidRDefault="002E5154" w:rsidP="002E5154">
            <w:pPr>
              <w:pStyle w:val="NormalnyWeb"/>
              <w:jc w:val="center"/>
              <w:rPr>
                <w:rFonts w:asciiTheme="minorHAnsi" w:hAnsiTheme="minorHAnsi" w:cstheme="minorHAnsi"/>
                <w:bCs/>
              </w:rPr>
            </w:pPr>
            <w:r w:rsidRPr="00D424C7">
              <w:rPr>
                <w:rFonts w:asciiTheme="minorHAnsi" w:hAnsiTheme="minorHAnsi" w:cstheme="minorHAnsi"/>
                <w:bCs/>
              </w:rPr>
              <w:t>6050</w:t>
            </w:r>
          </w:p>
        </w:tc>
        <w:tc>
          <w:tcPr>
            <w:tcW w:w="1248" w:type="dxa"/>
            <w:tcBorders>
              <w:top w:val="single" w:sz="4" w:space="0" w:color="auto"/>
              <w:left w:val="single" w:sz="4" w:space="0" w:color="auto"/>
              <w:bottom w:val="single" w:sz="4" w:space="0" w:color="auto"/>
              <w:right w:val="single" w:sz="4" w:space="0" w:color="auto"/>
            </w:tcBorders>
          </w:tcPr>
          <w:p w14:paraId="0A14F298" w14:textId="6AFA80E3" w:rsidR="002E5154" w:rsidRPr="00D424C7" w:rsidRDefault="002E5154" w:rsidP="002E5154">
            <w:pPr>
              <w:pStyle w:val="NormalnyWeb"/>
              <w:jc w:val="center"/>
              <w:rPr>
                <w:rFonts w:asciiTheme="minorHAnsi" w:hAnsiTheme="minorHAnsi" w:cstheme="minorHAnsi"/>
                <w:bCs/>
              </w:rPr>
            </w:pPr>
            <w:r w:rsidRPr="00D424C7">
              <w:rPr>
                <w:rFonts w:asciiTheme="minorHAnsi" w:hAnsiTheme="minorHAnsi" w:cstheme="minorHAnsi"/>
                <w:bCs/>
              </w:rPr>
              <w:t>19.543,32</w:t>
            </w:r>
          </w:p>
        </w:tc>
        <w:tc>
          <w:tcPr>
            <w:tcW w:w="1210" w:type="dxa"/>
            <w:tcBorders>
              <w:top w:val="single" w:sz="4" w:space="0" w:color="auto"/>
              <w:left w:val="single" w:sz="4" w:space="0" w:color="auto"/>
              <w:bottom w:val="single" w:sz="4" w:space="0" w:color="auto"/>
              <w:right w:val="single" w:sz="4" w:space="0" w:color="auto"/>
            </w:tcBorders>
          </w:tcPr>
          <w:p w14:paraId="60AB57CE" w14:textId="4F7B99B3" w:rsidR="002E5154" w:rsidRPr="00D424C7" w:rsidRDefault="002E5154" w:rsidP="002E5154">
            <w:pPr>
              <w:pStyle w:val="NormalnyWeb"/>
              <w:jc w:val="center"/>
              <w:rPr>
                <w:rFonts w:asciiTheme="minorHAnsi" w:hAnsiTheme="minorHAnsi" w:cstheme="minorHAnsi"/>
              </w:rPr>
            </w:pPr>
            <w:r>
              <w:rPr>
                <w:rFonts w:asciiTheme="minorHAnsi" w:hAnsiTheme="minorHAnsi" w:cstheme="minorHAnsi"/>
              </w:rPr>
              <w:t>18.136,35</w:t>
            </w:r>
          </w:p>
        </w:tc>
        <w:tc>
          <w:tcPr>
            <w:tcW w:w="1231" w:type="dxa"/>
            <w:tcBorders>
              <w:top w:val="single" w:sz="4" w:space="0" w:color="auto"/>
              <w:left w:val="single" w:sz="4" w:space="0" w:color="auto"/>
              <w:bottom w:val="single" w:sz="4" w:space="0" w:color="auto"/>
              <w:right w:val="single" w:sz="4" w:space="0" w:color="auto"/>
            </w:tcBorders>
          </w:tcPr>
          <w:p w14:paraId="28546895" w14:textId="2D845E78" w:rsidR="002E5154" w:rsidRPr="00384E9A" w:rsidRDefault="002E5154" w:rsidP="002E5154">
            <w:pPr>
              <w:pStyle w:val="NormalnyWeb"/>
              <w:jc w:val="center"/>
              <w:rPr>
                <w:rFonts w:asciiTheme="minorHAnsi" w:hAnsiTheme="minorHAnsi" w:cstheme="minorHAnsi"/>
              </w:rPr>
            </w:pPr>
            <w:r>
              <w:rPr>
                <w:rFonts w:asciiTheme="minorHAnsi" w:hAnsiTheme="minorHAnsi" w:cstheme="minorHAnsi"/>
              </w:rPr>
              <w:t>92,80</w:t>
            </w:r>
          </w:p>
        </w:tc>
      </w:tr>
      <w:tr w:rsidR="002E5154" w:rsidRPr="001A5188" w14:paraId="188A2F3D" w14:textId="77777777" w:rsidTr="00F428B9">
        <w:trPr>
          <w:trHeight w:val="195"/>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FA16034" w14:textId="77777777" w:rsidR="002E5154" w:rsidRPr="00D424C7" w:rsidRDefault="002E5154" w:rsidP="002E5154">
            <w:pPr>
              <w:pStyle w:val="NormalnyWeb"/>
              <w:jc w:val="right"/>
              <w:rPr>
                <w:rFonts w:asciiTheme="minorHAnsi" w:hAnsiTheme="minorHAnsi" w:cstheme="minorHAnsi"/>
                <w:b/>
              </w:rPr>
            </w:pPr>
            <w:r w:rsidRPr="00D424C7">
              <w:rPr>
                <w:rFonts w:asciiTheme="minorHAnsi" w:hAnsiTheme="minorHAnsi" w:cstheme="minorHAnsi"/>
                <w:b/>
                <w:i/>
              </w:rPr>
              <w:t>Łączne koszty funduszu sołeckiego Sołectwa Obórki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CF46E8D" w14:textId="0284C1E3" w:rsidR="002E5154" w:rsidRPr="00D424C7" w:rsidRDefault="002E5154" w:rsidP="002E5154">
            <w:pPr>
              <w:pStyle w:val="NormalnyWeb"/>
              <w:jc w:val="center"/>
              <w:rPr>
                <w:rFonts w:asciiTheme="minorHAnsi" w:hAnsiTheme="minorHAnsi" w:cstheme="minorHAnsi"/>
                <w:b/>
                <w:i/>
                <w:iCs/>
              </w:rPr>
            </w:pPr>
            <w:r w:rsidRPr="00D424C7">
              <w:rPr>
                <w:rFonts w:asciiTheme="minorHAnsi" w:hAnsiTheme="minorHAnsi" w:cstheme="minorHAnsi"/>
                <w:b/>
                <w:i/>
                <w:iCs/>
              </w:rPr>
              <w:t>19.543,32</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841F1E3" w14:textId="2E4B3DA6"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18.136,35</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4E96310" w14:textId="1788DF07"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92,80</w:t>
            </w:r>
          </w:p>
        </w:tc>
      </w:tr>
      <w:tr w:rsidR="002E5154" w:rsidRPr="001A5188" w14:paraId="1A4A7BC0" w14:textId="77777777" w:rsidTr="00F428B9">
        <w:trPr>
          <w:tblCellSpacing w:w="0" w:type="dxa"/>
        </w:trPr>
        <w:tc>
          <w:tcPr>
            <w:tcW w:w="1471" w:type="dxa"/>
            <w:tcBorders>
              <w:left w:val="single" w:sz="4" w:space="0" w:color="auto"/>
              <w:bottom w:val="single" w:sz="4" w:space="0" w:color="auto"/>
              <w:right w:val="single" w:sz="4" w:space="0" w:color="auto"/>
            </w:tcBorders>
          </w:tcPr>
          <w:p w14:paraId="4A80CEB9" w14:textId="11C811E5"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 xml:space="preserve">Ulatowo - </w:t>
            </w:r>
            <w:proofErr w:type="spellStart"/>
            <w:r w:rsidRPr="00015E87">
              <w:rPr>
                <w:rFonts w:asciiTheme="minorHAnsi" w:hAnsiTheme="minorHAnsi" w:cstheme="minorHAnsi"/>
              </w:rPr>
              <w:t>Słabogóra</w:t>
            </w:r>
            <w:proofErr w:type="spellEnd"/>
          </w:p>
        </w:tc>
        <w:tc>
          <w:tcPr>
            <w:tcW w:w="1992" w:type="dxa"/>
            <w:tcBorders>
              <w:top w:val="single" w:sz="4" w:space="0" w:color="auto"/>
              <w:left w:val="single" w:sz="4" w:space="0" w:color="auto"/>
              <w:bottom w:val="single" w:sz="4" w:space="0" w:color="auto"/>
              <w:right w:val="single" w:sz="4" w:space="0" w:color="auto"/>
            </w:tcBorders>
          </w:tcPr>
          <w:p w14:paraId="4A877C14" w14:textId="77777777"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 xml:space="preserve">Remont świetlicy wiejskiej w Ulatowie - </w:t>
            </w:r>
            <w:proofErr w:type="spellStart"/>
            <w:r w:rsidRPr="00015E87">
              <w:rPr>
                <w:rFonts w:asciiTheme="minorHAnsi" w:hAnsiTheme="minorHAnsi" w:cstheme="minorHAnsi"/>
              </w:rPr>
              <w:t>Słabogórze</w:t>
            </w:r>
            <w:proofErr w:type="spellEnd"/>
          </w:p>
        </w:tc>
        <w:tc>
          <w:tcPr>
            <w:tcW w:w="628" w:type="dxa"/>
            <w:tcBorders>
              <w:top w:val="single" w:sz="4" w:space="0" w:color="auto"/>
              <w:left w:val="single" w:sz="4" w:space="0" w:color="auto"/>
              <w:bottom w:val="single" w:sz="4" w:space="0" w:color="auto"/>
              <w:right w:val="single" w:sz="4" w:space="0" w:color="auto"/>
            </w:tcBorders>
          </w:tcPr>
          <w:p w14:paraId="4AAFE22F" w14:textId="77777777"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5884F386" w14:textId="77777777"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F7F3C55" w14:textId="4FBFF912"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4F3A9538" w14:textId="062501FF"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15.878,95</w:t>
            </w:r>
          </w:p>
        </w:tc>
        <w:tc>
          <w:tcPr>
            <w:tcW w:w="1210" w:type="dxa"/>
            <w:tcBorders>
              <w:top w:val="single" w:sz="4" w:space="0" w:color="auto"/>
              <w:left w:val="single" w:sz="4" w:space="0" w:color="auto"/>
              <w:bottom w:val="single" w:sz="4" w:space="0" w:color="auto"/>
              <w:right w:val="single" w:sz="4" w:space="0" w:color="auto"/>
            </w:tcBorders>
          </w:tcPr>
          <w:p w14:paraId="157B676E" w14:textId="39F33C4A" w:rsidR="002E5154" w:rsidRPr="00015E87" w:rsidRDefault="002E5154" w:rsidP="002E5154">
            <w:pPr>
              <w:pStyle w:val="NormalnyWeb"/>
              <w:jc w:val="center"/>
              <w:rPr>
                <w:rFonts w:asciiTheme="minorHAnsi" w:hAnsiTheme="minorHAnsi" w:cstheme="minorHAnsi"/>
              </w:rPr>
            </w:pPr>
            <w:r>
              <w:rPr>
                <w:rFonts w:asciiTheme="minorHAnsi" w:hAnsiTheme="minorHAnsi" w:cstheme="minorHAnsi"/>
              </w:rPr>
              <w:t>15.878,08</w:t>
            </w:r>
          </w:p>
        </w:tc>
        <w:tc>
          <w:tcPr>
            <w:tcW w:w="1231" w:type="dxa"/>
            <w:tcBorders>
              <w:top w:val="single" w:sz="4" w:space="0" w:color="auto"/>
              <w:left w:val="single" w:sz="4" w:space="0" w:color="auto"/>
              <w:bottom w:val="single" w:sz="4" w:space="0" w:color="auto"/>
              <w:right w:val="single" w:sz="4" w:space="0" w:color="auto"/>
            </w:tcBorders>
          </w:tcPr>
          <w:p w14:paraId="3A3B9185" w14:textId="03F2DD33" w:rsidR="002E5154" w:rsidRPr="00015E87" w:rsidRDefault="002E5154" w:rsidP="002E5154">
            <w:pPr>
              <w:pStyle w:val="NormalnyWeb"/>
              <w:jc w:val="center"/>
              <w:rPr>
                <w:rFonts w:asciiTheme="minorHAnsi" w:hAnsiTheme="minorHAnsi" w:cstheme="minorHAnsi"/>
              </w:rPr>
            </w:pPr>
            <w:r>
              <w:rPr>
                <w:rFonts w:asciiTheme="minorHAnsi" w:hAnsiTheme="minorHAnsi" w:cstheme="minorHAnsi"/>
              </w:rPr>
              <w:t>99,99</w:t>
            </w:r>
          </w:p>
        </w:tc>
      </w:tr>
      <w:tr w:rsidR="002E5154" w:rsidRPr="001A5188" w14:paraId="0EAACACE"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67A45D3" w14:textId="77777777" w:rsidR="002E5154" w:rsidRPr="00015E87" w:rsidRDefault="002E5154" w:rsidP="002E5154">
            <w:pPr>
              <w:pStyle w:val="NormalnyWeb"/>
              <w:jc w:val="right"/>
              <w:rPr>
                <w:rFonts w:asciiTheme="minorHAnsi" w:hAnsiTheme="minorHAnsi" w:cstheme="minorHAnsi"/>
              </w:rPr>
            </w:pPr>
            <w:r w:rsidRPr="00015E87">
              <w:rPr>
                <w:rFonts w:asciiTheme="minorHAnsi" w:hAnsiTheme="minorHAnsi" w:cstheme="minorHAnsi"/>
                <w:b/>
                <w:i/>
              </w:rPr>
              <w:lastRenderedPageBreak/>
              <w:t xml:space="preserve">Łączne koszty funduszu sołeckiego Sołectwa Ulatowo - </w:t>
            </w:r>
            <w:proofErr w:type="spellStart"/>
            <w:r w:rsidRPr="00015E87">
              <w:rPr>
                <w:rFonts w:asciiTheme="minorHAnsi" w:hAnsiTheme="minorHAnsi" w:cstheme="minorHAnsi"/>
                <w:b/>
                <w:i/>
              </w:rPr>
              <w:t>Słabogóra</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BD577A9" w14:textId="2479E28D" w:rsidR="002E5154" w:rsidRPr="00015E87" w:rsidRDefault="002E5154" w:rsidP="002E5154">
            <w:pPr>
              <w:pStyle w:val="NormalnyWeb"/>
              <w:jc w:val="center"/>
              <w:rPr>
                <w:rFonts w:asciiTheme="minorHAnsi" w:hAnsiTheme="minorHAnsi" w:cstheme="minorHAnsi"/>
                <w:b/>
                <w:i/>
              </w:rPr>
            </w:pPr>
            <w:r w:rsidRPr="00015E87">
              <w:rPr>
                <w:rFonts w:asciiTheme="minorHAnsi" w:hAnsiTheme="minorHAnsi" w:cstheme="minorHAnsi"/>
                <w:b/>
                <w:i/>
              </w:rPr>
              <w:t>15.878,95</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175C573A" w14:textId="05E12BB5"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15.878,08</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C8B14D3" w14:textId="2A566D10"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99,99</w:t>
            </w:r>
          </w:p>
        </w:tc>
      </w:tr>
      <w:tr w:rsidR="002E5154" w:rsidRPr="001A5188" w14:paraId="7E519CDF" w14:textId="77777777" w:rsidTr="00F428B9">
        <w:trPr>
          <w:tblCellSpacing w:w="0" w:type="dxa"/>
        </w:trPr>
        <w:tc>
          <w:tcPr>
            <w:tcW w:w="1471" w:type="dxa"/>
            <w:vMerge w:val="restart"/>
            <w:tcBorders>
              <w:top w:val="single" w:sz="4" w:space="0" w:color="auto"/>
              <w:left w:val="single" w:sz="4" w:space="0" w:color="auto"/>
              <w:right w:val="single" w:sz="4" w:space="0" w:color="auto"/>
            </w:tcBorders>
            <w:hideMark/>
          </w:tcPr>
          <w:p w14:paraId="493306BE" w14:textId="77777777"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Ulatowo - Pogorzel</w:t>
            </w:r>
          </w:p>
        </w:tc>
        <w:tc>
          <w:tcPr>
            <w:tcW w:w="1992" w:type="dxa"/>
            <w:tcBorders>
              <w:top w:val="single" w:sz="4" w:space="0" w:color="auto"/>
              <w:left w:val="single" w:sz="4" w:space="0" w:color="auto"/>
              <w:bottom w:val="single" w:sz="4" w:space="0" w:color="auto"/>
              <w:right w:val="single" w:sz="4" w:space="0" w:color="auto"/>
            </w:tcBorders>
            <w:hideMark/>
          </w:tcPr>
          <w:p w14:paraId="459692EC" w14:textId="77777777"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Remont dróg gminnych na terenie sołectwa</w:t>
            </w:r>
          </w:p>
        </w:tc>
        <w:tc>
          <w:tcPr>
            <w:tcW w:w="628" w:type="dxa"/>
            <w:tcBorders>
              <w:top w:val="single" w:sz="4" w:space="0" w:color="auto"/>
              <w:left w:val="single" w:sz="4" w:space="0" w:color="auto"/>
              <w:bottom w:val="single" w:sz="4" w:space="0" w:color="auto"/>
              <w:right w:val="single" w:sz="4" w:space="0" w:color="auto"/>
            </w:tcBorders>
          </w:tcPr>
          <w:p w14:paraId="3C8F30CA" w14:textId="77777777"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5C4F930B" w14:textId="77777777"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3C8E8C8" w14:textId="77777777"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7D972E0C" w14:textId="475BA0B2"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29.052,39</w:t>
            </w:r>
          </w:p>
        </w:tc>
        <w:tc>
          <w:tcPr>
            <w:tcW w:w="1210" w:type="dxa"/>
            <w:tcBorders>
              <w:top w:val="single" w:sz="4" w:space="0" w:color="auto"/>
              <w:left w:val="single" w:sz="4" w:space="0" w:color="auto"/>
              <w:bottom w:val="single" w:sz="4" w:space="0" w:color="auto"/>
              <w:right w:val="single" w:sz="4" w:space="0" w:color="auto"/>
            </w:tcBorders>
          </w:tcPr>
          <w:p w14:paraId="2BCE8A0E" w14:textId="6F912BDC"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29.021,85</w:t>
            </w:r>
          </w:p>
        </w:tc>
        <w:tc>
          <w:tcPr>
            <w:tcW w:w="1231" w:type="dxa"/>
            <w:tcBorders>
              <w:top w:val="single" w:sz="4" w:space="0" w:color="auto"/>
              <w:left w:val="single" w:sz="4" w:space="0" w:color="auto"/>
              <w:bottom w:val="single" w:sz="4" w:space="0" w:color="auto"/>
              <w:right w:val="single" w:sz="4" w:space="0" w:color="auto"/>
            </w:tcBorders>
          </w:tcPr>
          <w:p w14:paraId="2D931321" w14:textId="4B22057B"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99,89</w:t>
            </w:r>
          </w:p>
        </w:tc>
      </w:tr>
      <w:tr w:rsidR="002E5154" w:rsidRPr="001A5188" w14:paraId="20CB2BD2" w14:textId="77777777" w:rsidTr="00015E87">
        <w:trPr>
          <w:tblCellSpacing w:w="0" w:type="dxa"/>
        </w:trPr>
        <w:tc>
          <w:tcPr>
            <w:tcW w:w="0" w:type="auto"/>
            <w:vMerge/>
            <w:tcBorders>
              <w:left w:val="single" w:sz="4" w:space="0" w:color="auto"/>
              <w:right w:val="single" w:sz="4" w:space="0" w:color="auto"/>
            </w:tcBorders>
            <w:vAlign w:val="center"/>
            <w:hideMark/>
          </w:tcPr>
          <w:p w14:paraId="1BFC0695" w14:textId="77777777" w:rsidR="002E5154" w:rsidRPr="006C3596" w:rsidRDefault="002E5154" w:rsidP="002E5154">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2E954770" w14:textId="10E7785E"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 xml:space="preserve">Mikołajkowe spotkanie integracyjne mieszkańców Ulatowo-Pogorzeli </w:t>
            </w:r>
          </w:p>
        </w:tc>
        <w:tc>
          <w:tcPr>
            <w:tcW w:w="628" w:type="dxa"/>
            <w:tcBorders>
              <w:top w:val="single" w:sz="4" w:space="0" w:color="auto"/>
              <w:left w:val="single" w:sz="4" w:space="0" w:color="auto"/>
              <w:bottom w:val="single" w:sz="4" w:space="0" w:color="auto"/>
              <w:right w:val="single" w:sz="4" w:space="0" w:color="auto"/>
            </w:tcBorders>
          </w:tcPr>
          <w:p w14:paraId="2FE26E34" w14:textId="3BE67F99"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921</w:t>
            </w:r>
          </w:p>
        </w:tc>
        <w:tc>
          <w:tcPr>
            <w:tcW w:w="965" w:type="dxa"/>
            <w:tcBorders>
              <w:top w:val="single" w:sz="4" w:space="0" w:color="auto"/>
              <w:left w:val="single" w:sz="4" w:space="0" w:color="auto"/>
              <w:bottom w:val="single" w:sz="4" w:space="0" w:color="auto"/>
              <w:right w:val="single" w:sz="4" w:space="0" w:color="auto"/>
            </w:tcBorders>
          </w:tcPr>
          <w:p w14:paraId="1CAA848E" w14:textId="178FDF8C"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92195</w:t>
            </w:r>
          </w:p>
        </w:tc>
        <w:tc>
          <w:tcPr>
            <w:tcW w:w="627" w:type="dxa"/>
            <w:tcBorders>
              <w:top w:val="single" w:sz="4" w:space="0" w:color="auto"/>
              <w:left w:val="single" w:sz="4" w:space="0" w:color="auto"/>
              <w:bottom w:val="single" w:sz="4" w:space="0" w:color="auto"/>
              <w:right w:val="single" w:sz="4" w:space="0" w:color="auto"/>
            </w:tcBorders>
          </w:tcPr>
          <w:p w14:paraId="54ABEFE3" w14:textId="41313824"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4220</w:t>
            </w:r>
          </w:p>
        </w:tc>
        <w:tc>
          <w:tcPr>
            <w:tcW w:w="1248" w:type="dxa"/>
            <w:tcBorders>
              <w:top w:val="single" w:sz="4" w:space="0" w:color="auto"/>
              <w:left w:val="single" w:sz="4" w:space="0" w:color="auto"/>
              <w:bottom w:val="single" w:sz="4" w:space="0" w:color="auto"/>
              <w:right w:val="single" w:sz="4" w:space="0" w:color="auto"/>
            </w:tcBorders>
          </w:tcPr>
          <w:p w14:paraId="631EA90F" w14:textId="1BB99FF1"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1.500,00</w:t>
            </w:r>
          </w:p>
        </w:tc>
        <w:tc>
          <w:tcPr>
            <w:tcW w:w="1210" w:type="dxa"/>
            <w:tcBorders>
              <w:top w:val="single" w:sz="4" w:space="0" w:color="auto"/>
              <w:left w:val="single" w:sz="4" w:space="0" w:color="auto"/>
              <w:bottom w:val="single" w:sz="4" w:space="0" w:color="auto"/>
              <w:right w:val="single" w:sz="4" w:space="0" w:color="auto"/>
            </w:tcBorders>
          </w:tcPr>
          <w:p w14:paraId="2A489D3C" w14:textId="0EDA42FB"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1.500,00</w:t>
            </w:r>
          </w:p>
        </w:tc>
        <w:tc>
          <w:tcPr>
            <w:tcW w:w="1231" w:type="dxa"/>
            <w:tcBorders>
              <w:top w:val="single" w:sz="4" w:space="0" w:color="auto"/>
              <w:left w:val="single" w:sz="4" w:space="0" w:color="auto"/>
              <w:bottom w:val="single" w:sz="4" w:space="0" w:color="auto"/>
              <w:right w:val="single" w:sz="4" w:space="0" w:color="auto"/>
            </w:tcBorders>
          </w:tcPr>
          <w:p w14:paraId="3EC4D925" w14:textId="4A69FC0E"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12576215" w14:textId="77777777" w:rsidTr="00015E87">
        <w:trPr>
          <w:tblCellSpacing w:w="0" w:type="dxa"/>
        </w:trPr>
        <w:tc>
          <w:tcPr>
            <w:tcW w:w="0" w:type="auto"/>
            <w:vMerge/>
            <w:tcBorders>
              <w:left w:val="single" w:sz="4" w:space="0" w:color="auto"/>
              <w:right w:val="single" w:sz="4" w:space="0" w:color="auto"/>
            </w:tcBorders>
            <w:vAlign w:val="center"/>
            <w:hideMark/>
          </w:tcPr>
          <w:p w14:paraId="2D5CE6CA" w14:textId="77777777" w:rsidR="002E5154" w:rsidRPr="006C3596" w:rsidRDefault="002E5154" w:rsidP="002E5154">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600EA281" w14:textId="43528851"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Ogrodzenie i zakup materiału placu gminnego przy budynku byłej szkoły</w:t>
            </w:r>
          </w:p>
        </w:tc>
        <w:tc>
          <w:tcPr>
            <w:tcW w:w="628" w:type="dxa"/>
            <w:tcBorders>
              <w:top w:val="single" w:sz="4" w:space="0" w:color="auto"/>
              <w:left w:val="single" w:sz="4" w:space="0" w:color="auto"/>
              <w:bottom w:val="single" w:sz="4" w:space="0" w:color="auto"/>
              <w:right w:val="single" w:sz="4" w:space="0" w:color="auto"/>
            </w:tcBorders>
          </w:tcPr>
          <w:p w14:paraId="2C7D27E0" w14:textId="3FD50B64"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700</w:t>
            </w:r>
          </w:p>
        </w:tc>
        <w:tc>
          <w:tcPr>
            <w:tcW w:w="965" w:type="dxa"/>
            <w:tcBorders>
              <w:top w:val="single" w:sz="4" w:space="0" w:color="auto"/>
              <w:left w:val="single" w:sz="4" w:space="0" w:color="auto"/>
              <w:bottom w:val="single" w:sz="4" w:space="0" w:color="auto"/>
              <w:right w:val="single" w:sz="4" w:space="0" w:color="auto"/>
            </w:tcBorders>
          </w:tcPr>
          <w:p w14:paraId="586F7D43" w14:textId="33D5F1D1"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70005</w:t>
            </w:r>
          </w:p>
        </w:tc>
        <w:tc>
          <w:tcPr>
            <w:tcW w:w="627" w:type="dxa"/>
            <w:tcBorders>
              <w:top w:val="single" w:sz="4" w:space="0" w:color="auto"/>
              <w:left w:val="single" w:sz="4" w:space="0" w:color="auto"/>
              <w:bottom w:val="single" w:sz="4" w:space="0" w:color="auto"/>
              <w:right w:val="single" w:sz="4" w:space="0" w:color="auto"/>
            </w:tcBorders>
          </w:tcPr>
          <w:p w14:paraId="482558B8" w14:textId="5CF40354" w:rsidR="002E5154" w:rsidRPr="006C3596" w:rsidRDefault="002E5154" w:rsidP="002E5154">
            <w:pPr>
              <w:pStyle w:val="NormalnyWeb"/>
              <w:jc w:val="center"/>
              <w:rPr>
                <w:rFonts w:asciiTheme="minorHAnsi" w:hAnsiTheme="minorHAnsi" w:cstheme="minorHAnsi"/>
                <w:bCs/>
              </w:rPr>
            </w:pPr>
            <w:r w:rsidRPr="006C3596">
              <w:rPr>
                <w:rFonts w:asciiTheme="minorHAnsi" w:hAnsiTheme="minorHAnsi" w:cstheme="minorHAnsi"/>
                <w:bCs/>
              </w:rPr>
              <w:t>4210</w:t>
            </w:r>
          </w:p>
        </w:tc>
        <w:tc>
          <w:tcPr>
            <w:tcW w:w="1248" w:type="dxa"/>
            <w:tcBorders>
              <w:top w:val="single" w:sz="4" w:space="0" w:color="auto"/>
              <w:left w:val="single" w:sz="4" w:space="0" w:color="auto"/>
              <w:bottom w:val="single" w:sz="4" w:space="0" w:color="auto"/>
              <w:right w:val="single" w:sz="4" w:space="0" w:color="auto"/>
            </w:tcBorders>
          </w:tcPr>
          <w:p w14:paraId="5BC95B77" w14:textId="72BC11A1" w:rsidR="002E5154" w:rsidRPr="006C3596" w:rsidRDefault="002E5154" w:rsidP="002E5154">
            <w:pPr>
              <w:pStyle w:val="NormalnyWeb"/>
              <w:jc w:val="center"/>
              <w:rPr>
                <w:rFonts w:asciiTheme="minorHAnsi" w:hAnsiTheme="minorHAnsi" w:cstheme="minorHAnsi"/>
              </w:rPr>
            </w:pPr>
            <w:r w:rsidRPr="006C3596">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56C6CF27" w14:textId="3A5BE3C1"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9.993,21</w:t>
            </w:r>
          </w:p>
        </w:tc>
        <w:tc>
          <w:tcPr>
            <w:tcW w:w="1231" w:type="dxa"/>
            <w:tcBorders>
              <w:top w:val="single" w:sz="4" w:space="0" w:color="auto"/>
              <w:left w:val="single" w:sz="4" w:space="0" w:color="auto"/>
              <w:bottom w:val="single" w:sz="4" w:space="0" w:color="auto"/>
              <w:right w:val="single" w:sz="4" w:space="0" w:color="auto"/>
            </w:tcBorders>
          </w:tcPr>
          <w:p w14:paraId="2405ECBA" w14:textId="780E24EE" w:rsidR="002E5154" w:rsidRPr="006C3596" w:rsidRDefault="002E5154" w:rsidP="002E5154">
            <w:pPr>
              <w:pStyle w:val="NormalnyWeb"/>
              <w:jc w:val="center"/>
              <w:rPr>
                <w:rFonts w:asciiTheme="minorHAnsi" w:hAnsiTheme="minorHAnsi" w:cstheme="minorHAnsi"/>
              </w:rPr>
            </w:pPr>
            <w:r>
              <w:rPr>
                <w:rFonts w:asciiTheme="minorHAnsi" w:hAnsiTheme="minorHAnsi" w:cstheme="minorHAnsi"/>
              </w:rPr>
              <w:t>99,93</w:t>
            </w:r>
          </w:p>
        </w:tc>
      </w:tr>
      <w:tr w:rsidR="002E5154" w:rsidRPr="001A5188" w14:paraId="02CA0BD1"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DB37939" w14:textId="77777777" w:rsidR="002E5154" w:rsidRPr="006C3596" w:rsidRDefault="002E5154" w:rsidP="002E5154">
            <w:pPr>
              <w:pStyle w:val="NormalnyWeb"/>
              <w:jc w:val="right"/>
              <w:rPr>
                <w:rFonts w:asciiTheme="minorHAnsi" w:hAnsiTheme="minorHAnsi" w:cstheme="minorHAnsi"/>
              </w:rPr>
            </w:pPr>
            <w:r w:rsidRPr="006C3596">
              <w:rPr>
                <w:rFonts w:asciiTheme="minorHAnsi" w:hAnsiTheme="minorHAnsi" w:cstheme="minorHAnsi"/>
                <w:b/>
                <w:i/>
              </w:rPr>
              <w:t>Łączne koszty funduszu sołeckiego Sołectwa Ulatowo -Pogorzel</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093E3057" w14:textId="3B27552F" w:rsidR="002E5154" w:rsidRPr="006C3596" w:rsidRDefault="002E5154" w:rsidP="002E5154">
            <w:pPr>
              <w:pStyle w:val="NormalnyWeb"/>
              <w:jc w:val="center"/>
              <w:rPr>
                <w:rFonts w:asciiTheme="minorHAnsi" w:hAnsiTheme="minorHAnsi" w:cstheme="minorHAnsi"/>
                <w:b/>
                <w:i/>
              </w:rPr>
            </w:pPr>
            <w:r w:rsidRPr="006C3596">
              <w:rPr>
                <w:rFonts w:asciiTheme="minorHAnsi" w:hAnsiTheme="minorHAnsi" w:cstheme="minorHAnsi"/>
                <w:b/>
                <w:i/>
              </w:rPr>
              <w:t>40.552,39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1D128A9" w14:textId="3BB206AF" w:rsidR="002E5154" w:rsidRPr="006C3596"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40.515,06</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011B7EE" w14:textId="188BE51A" w:rsidR="002E5154" w:rsidRPr="006C3596"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99,91</w:t>
            </w:r>
          </w:p>
        </w:tc>
      </w:tr>
      <w:tr w:rsidR="002E5154" w:rsidRPr="001A5188" w14:paraId="0FA98817" w14:textId="77777777" w:rsidTr="00F428B9">
        <w:trPr>
          <w:tblCellSpacing w:w="0" w:type="dxa"/>
        </w:trPr>
        <w:tc>
          <w:tcPr>
            <w:tcW w:w="1471" w:type="dxa"/>
            <w:tcBorders>
              <w:top w:val="single" w:sz="4" w:space="0" w:color="auto"/>
              <w:left w:val="single" w:sz="4" w:space="0" w:color="auto"/>
              <w:bottom w:val="single" w:sz="4" w:space="0" w:color="auto"/>
              <w:right w:val="single" w:sz="4" w:space="0" w:color="auto"/>
            </w:tcBorders>
            <w:hideMark/>
          </w:tcPr>
          <w:p w14:paraId="1C34090D" w14:textId="77777777"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Ulatowo - Dąbrówka</w:t>
            </w:r>
          </w:p>
        </w:tc>
        <w:tc>
          <w:tcPr>
            <w:tcW w:w="1992" w:type="dxa"/>
            <w:tcBorders>
              <w:top w:val="single" w:sz="4" w:space="0" w:color="auto"/>
              <w:left w:val="single" w:sz="4" w:space="0" w:color="auto"/>
              <w:bottom w:val="single" w:sz="4" w:space="0" w:color="auto"/>
              <w:right w:val="single" w:sz="4" w:space="0" w:color="auto"/>
            </w:tcBorders>
            <w:hideMark/>
          </w:tcPr>
          <w:p w14:paraId="134BED14" w14:textId="2773D484"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 xml:space="preserve">Remont dróg na terenie Sołectwa Ulatowo - Dąbrówka </w:t>
            </w:r>
          </w:p>
        </w:tc>
        <w:tc>
          <w:tcPr>
            <w:tcW w:w="628" w:type="dxa"/>
            <w:tcBorders>
              <w:top w:val="single" w:sz="4" w:space="0" w:color="auto"/>
              <w:left w:val="single" w:sz="4" w:space="0" w:color="auto"/>
              <w:bottom w:val="single" w:sz="4" w:space="0" w:color="auto"/>
              <w:right w:val="single" w:sz="4" w:space="0" w:color="auto"/>
            </w:tcBorders>
          </w:tcPr>
          <w:p w14:paraId="62D2C8F8" w14:textId="69C651A3"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4B74AE7B" w14:textId="68CB5ACD"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6567D19" w14:textId="6A4F0042"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F0A0ECF" w14:textId="0397D6FB" w:rsidR="002E5154" w:rsidRPr="00015E87" w:rsidRDefault="002E5154" w:rsidP="002E5154">
            <w:pPr>
              <w:pStyle w:val="NormalnyWeb"/>
              <w:jc w:val="center"/>
              <w:rPr>
                <w:rFonts w:asciiTheme="minorHAnsi" w:hAnsiTheme="minorHAnsi" w:cstheme="minorHAnsi"/>
              </w:rPr>
            </w:pPr>
            <w:r w:rsidRPr="00015E87">
              <w:rPr>
                <w:rFonts w:asciiTheme="minorHAnsi" w:hAnsiTheme="minorHAnsi" w:cstheme="minorHAnsi"/>
              </w:rPr>
              <w:t>14.168,91</w:t>
            </w:r>
          </w:p>
        </w:tc>
        <w:tc>
          <w:tcPr>
            <w:tcW w:w="1210" w:type="dxa"/>
            <w:tcBorders>
              <w:top w:val="single" w:sz="4" w:space="0" w:color="auto"/>
              <w:left w:val="single" w:sz="4" w:space="0" w:color="auto"/>
              <w:bottom w:val="single" w:sz="4" w:space="0" w:color="auto"/>
              <w:right w:val="single" w:sz="4" w:space="0" w:color="auto"/>
            </w:tcBorders>
          </w:tcPr>
          <w:p w14:paraId="4FE6F629" w14:textId="358B2AC7" w:rsidR="002E5154" w:rsidRPr="00015E87" w:rsidRDefault="002E5154" w:rsidP="002E5154">
            <w:pPr>
              <w:pStyle w:val="NormalnyWeb"/>
              <w:jc w:val="center"/>
              <w:rPr>
                <w:rFonts w:asciiTheme="minorHAnsi" w:hAnsiTheme="minorHAnsi" w:cstheme="minorHAnsi"/>
              </w:rPr>
            </w:pPr>
            <w:r>
              <w:rPr>
                <w:rFonts w:asciiTheme="minorHAnsi" w:hAnsiTheme="minorHAnsi" w:cstheme="minorHAnsi"/>
              </w:rPr>
              <w:t>14.151,15</w:t>
            </w:r>
          </w:p>
        </w:tc>
        <w:tc>
          <w:tcPr>
            <w:tcW w:w="1231" w:type="dxa"/>
            <w:tcBorders>
              <w:top w:val="single" w:sz="4" w:space="0" w:color="auto"/>
              <w:left w:val="single" w:sz="4" w:space="0" w:color="auto"/>
              <w:bottom w:val="single" w:sz="4" w:space="0" w:color="auto"/>
              <w:right w:val="single" w:sz="4" w:space="0" w:color="auto"/>
            </w:tcBorders>
          </w:tcPr>
          <w:p w14:paraId="6A7E705D" w14:textId="3F3B8D9B" w:rsidR="002E5154" w:rsidRPr="00015E87" w:rsidRDefault="002E5154" w:rsidP="002E5154">
            <w:pPr>
              <w:pStyle w:val="NormalnyWeb"/>
              <w:jc w:val="center"/>
              <w:rPr>
                <w:rFonts w:asciiTheme="minorHAnsi" w:hAnsiTheme="minorHAnsi" w:cstheme="minorHAnsi"/>
              </w:rPr>
            </w:pPr>
            <w:r>
              <w:rPr>
                <w:rFonts w:asciiTheme="minorHAnsi" w:hAnsiTheme="minorHAnsi" w:cstheme="minorHAnsi"/>
              </w:rPr>
              <w:t>99,87</w:t>
            </w:r>
          </w:p>
        </w:tc>
      </w:tr>
      <w:tr w:rsidR="002E5154" w:rsidRPr="001A5188" w14:paraId="0EF852DB"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5D687D6" w14:textId="77777777" w:rsidR="002E5154" w:rsidRPr="00015E87" w:rsidRDefault="002E5154" w:rsidP="002E5154">
            <w:pPr>
              <w:pStyle w:val="NormalnyWeb"/>
              <w:jc w:val="right"/>
              <w:rPr>
                <w:rFonts w:asciiTheme="minorHAnsi" w:hAnsiTheme="minorHAnsi" w:cstheme="minorHAnsi"/>
              </w:rPr>
            </w:pPr>
            <w:r w:rsidRPr="00015E87">
              <w:rPr>
                <w:rFonts w:asciiTheme="minorHAnsi" w:hAnsiTheme="minorHAnsi" w:cstheme="minorHAnsi"/>
                <w:b/>
                <w:i/>
              </w:rPr>
              <w:t>Łączne koszty funduszu sołeckiego Sołectwa Ulatowo - Dąbrówka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2260066" w14:textId="4DB9D56F" w:rsidR="002E5154" w:rsidRPr="00015E87" w:rsidRDefault="002E5154" w:rsidP="002E5154">
            <w:pPr>
              <w:pStyle w:val="NormalnyWeb"/>
              <w:jc w:val="center"/>
              <w:rPr>
                <w:rFonts w:asciiTheme="minorHAnsi" w:hAnsiTheme="minorHAnsi" w:cstheme="minorHAnsi"/>
                <w:b/>
                <w:i/>
              </w:rPr>
            </w:pPr>
            <w:r w:rsidRPr="00015E87">
              <w:rPr>
                <w:rFonts w:asciiTheme="minorHAnsi" w:hAnsiTheme="minorHAnsi" w:cstheme="minorHAnsi"/>
                <w:b/>
                <w:i/>
              </w:rPr>
              <w:t>14.168,91</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6EA1302" w14:textId="245D939A"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14.151,15</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CE81848" w14:textId="34F439F6" w:rsidR="002E5154" w:rsidRPr="002E5154" w:rsidRDefault="002E5154" w:rsidP="002E5154">
            <w:pPr>
              <w:pStyle w:val="NormalnyWeb"/>
              <w:jc w:val="center"/>
              <w:rPr>
                <w:rFonts w:asciiTheme="minorHAnsi" w:hAnsiTheme="minorHAnsi" w:cstheme="minorHAnsi"/>
                <w:b/>
                <w:bCs/>
                <w:i/>
                <w:iCs/>
              </w:rPr>
            </w:pPr>
            <w:r w:rsidRPr="002E5154">
              <w:rPr>
                <w:rFonts w:asciiTheme="minorHAnsi" w:hAnsiTheme="minorHAnsi" w:cstheme="minorHAnsi"/>
                <w:b/>
                <w:bCs/>
                <w:i/>
                <w:iCs/>
              </w:rPr>
              <w:t>99,87</w:t>
            </w:r>
          </w:p>
        </w:tc>
      </w:tr>
      <w:tr w:rsidR="002E5154" w:rsidRPr="001A5188" w14:paraId="17783631" w14:textId="77777777" w:rsidTr="00764210">
        <w:trPr>
          <w:tblCellSpacing w:w="0" w:type="dxa"/>
        </w:trPr>
        <w:tc>
          <w:tcPr>
            <w:tcW w:w="1471" w:type="dxa"/>
            <w:vMerge w:val="restart"/>
            <w:tcBorders>
              <w:top w:val="single" w:sz="4" w:space="0" w:color="auto"/>
              <w:left w:val="single" w:sz="4" w:space="0" w:color="auto"/>
              <w:right w:val="single" w:sz="4" w:space="0" w:color="auto"/>
            </w:tcBorders>
            <w:hideMark/>
          </w:tcPr>
          <w:p w14:paraId="678F6716" w14:textId="77777777"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lastRenderedPageBreak/>
              <w:t>Budy Rządowe</w:t>
            </w:r>
          </w:p>
        </w:tc>
        <w:tc>
          <w:tcPr>
            <w:tcW w:w="1992" w:type="dxa"/>
            <w:tcBorders>
              <w:top w:val="single" w:sz="4" w:space="0" w:color="auto"/>
              <w:left w:val="single" w:sz="4" w:space="0" w:color="auto"/>
              <w:bottom w:val="single" w:sz="4" w:space="0" w:color="auto"/>
              <w:right w:val="single" w:sz="4" w:space="0" w:color="auto"/>
            </w:tcBorders>
          </w:tcPr>
          <w:p w14:paraId="0372946F" w14:textId="706FD066"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Zakup gruntu pod plac wiejski we wsi Nakieł</w:t>
            </w:r>
          </w:p>
        </w:tc>
        <w:tc>
          <w:tcPr>
            <w:tcW w:w="628" w:type="dxa"/>
            <w:tcBorders>
              <w:top w:val="single" w:sz="4" w:space="0" w:color="auto"/>
              <w:left w:val="single" w:sz="4" w:space="0" w:color="auto"/>
              <w:bottom w:val="single" w:sz="4" w:space="0" w:color="auto"/>
              <w:right w:val="single" w:sz="4" w:space="0" w:color="auto"/>
            </w:tcBorders>
          </w:tcPr>
          <w:p w14:paraId="5DB506D7" w14:textId="7273140E"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700</w:t>
            </w:r>
          </w:p>
        </w:tc>
        <w:tc>
          <w:tcPr>
            <w:tcW w:w="965" w:type="dxa"/>
            <w:tcBorders>
              <w:top w:val="single" w:sz="4" w:space="0" w:color="auto"/>
              <w:left w:val="single" w:sz="4" w:space="0" w:color="auto"/>
              <w:bottom w:val="single" w:sz="4" w:space="0" w:color="auto"/>
              <w:right w:val="single" w:sz="4" w:space="0" w:color="auto"/>
            </w:tcBorders>
          </w:tcPr>
          <w:p w14:paraId="04D45FDE" w14:textId="2F591F67"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70005</w:t>
            </w:r>
          </w:p>
        </w:tc>
        <w:tc>
          <w:tcPr>
            <w:tcW w:w="627" w:type="dxa"/>
            <w:tcBorders>
              <w:top w:val="single" w:sz="4" w:space="0" w:color="auto"/>
              <w:left w:val="single" w:sz="4" w:space="0" w:color="auto"/>
              <w:bottom w:val="single" w:sz="4" w:space="0" w:color="auto"/>
              <w:right w:val="single" w:sz="4" w:space="0" w:color="auto"/>
            </w:tcBorders>
          </w:tcPr>
          <w:p w14:paraId="626E817E" w14:textId="2EAFDEC1"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6060</w:t>
            </w:r>
          </w:p>
        </w:tc>
        <w:tc>
          <w:tcPr>
            <w:tcW w:w="1248" w:type="dxa"/>
            <w:tcBorders>
              <w:top w:val="single" w:sz="4" w:space="0" w:color="auto"/>
              <w:left w:val="single" w:sz="4" w:space="0" w:color="auto"/>
              <w:bottom w:val="single" w:sz="4" w:space="0" w:color="auto"/>
              <w:right w:val="single" w:sz="4" w:space="0" w:color="auto"/>
            </w:tcBorders>
          </w:tcPr>
          <w:p w14:paraId="446AA14E" w14:textId="41FF7D1A"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2.700,00</w:t>
            </w:r>
          </w:p>
        </w:tc>
        <w:tc>
          <w:tcPr>
            <w:tcW w:w="1210" w:type="dxa"/>
            <w:tcBorders>
              <w:top w:val="single" w:sz="4" w:space="0" w:color="auto"/>
              <w:left w:val="single" w:sz="4" w:space="0" w:color="auto"/>
              <w:bottom w:val="single" w:sz="4" w:space="0" w:color="auto"/>
              <w:right w:val="single" w:sz="4" w:space="0" w:color="auto"/>
            </w:tcBorders>
          </w:tcPr>
          <w:p w14:paraId="49BB01B4" w14:textId="39CCDFA2"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2.678,96</w:t>
            </w:r>
          </w:p>
        </w:tc>
        <w:tc>
          <w:tcPr>
            <w:tcW w:w="1231" w:type="dxa"/>
            <w:tcBorders>
              <w:top w:val="single" w:sz="4" w:space="0" w:color="auto"/>
              <w:left w:val="single" w:sz="4" w:space="0" w:color="auto"/>
              <w:bottom w:val="single" w:sz="4" w:space="0" w:color="auto"/>
              <w:right w:val="single" w:sz="4" w:space="0" w:color="auto"/>
            </w:tcBorders>
          </w:tcPr>
          <w:p w14:paraId="263D4476" w14:textId="582B5BED"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99,22</w:t>
            </w:r>
          </w:p>
        </w:tc>
      </w:tr>
      <w:tr w:rsidR="002E5154" w:rsidRPr="001A5188" w14:paraId="240E1DBB" w14:textId="77777777" w:rsidTr="0019782B">
        <w:trPr>
          <w:tblCellSpacing w:w="0" w:type="dxa"/>
        </w:trPr>
        <w:tc>
          <w:tcPr>
            <w:tcW w:w="1471" w:type="dxa"/>
            <w:vMerge/>
            <w:tcBorders>
              <w:left w:val="single" w:sz="4" w:space="0" w:color="auto"/>
              <w:right w:val="single" w:sz="4" w:space="0" w:color="auto"/>
            </w:tcBorders>
          </w:tcPr>
          <w:p w14:paraId="7D1576AF" w14:textId="77777777" w:rsidR="002E5154" w:rsidRPr="00C960D3"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3B771BF9" w14:textId="2B0C9BD1"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Zagospodarowanie placu wiejskiego we wsi Nakieł</w:t>
            </w:r>
          </w:p>
        </w:tc>
        <w:tc>
          <w:tcPr>
            <w:tcW w:w="628" w:type="dxa"/>
            <w:tcBorders>
              <w:top w:val="single" w:sz="4" w:space="0" w:color="auto"/>
              <w:left w:val="single" w:sz="4" w:space="0" w:color="auto"/>
              <w:bottom w:val="single" w:sz="4" w:space="0" w:color="auto"/>
              <w:right w:val="single" w:sz="4" w:space="0" w:color="auto"/>
            </w:tcBorders>
          </w:tcPr>
          <w:p w14:paraId="6378F7CC" w14:textId="54A69A64"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32C72CDE" w14:textId="175B170A"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1E111FBC" w14:textId="135FA300"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1FB3608" w14:textId="77B2ADAD"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1.300,00</w:t>
            </w:r>
          </w:p>
        </w:tc>
        <w:tc>
          <w:tcPr>
            <w:tcW w:w="1210" w:type="dxa"/>
            <w:tcBorders>
              <w:top w:val="single" w:sz="4" w:space="0" w:color="auto"/>
              <w:left w:val="single" w:sz="4" w:space="0" w:color="auto"/>
              <w:bottom w:val="single" w:sz="4" w:space="0" w:color="auto"/>
              <w:right w:val="single" w:sz="4" w:space="0" w:color="auto"/>
            </w:tcBorders>
          </w:tcPr>
          <w:p w14:paraId="6D54965D" w14:textId="713F1B54"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0,00</w:t>
            </w:r>
          </w:p>
        </w:tc>
        <w:tc>
          <w:tcPr>
            <w:tcW w:w="1231" w:type="dxa"/>
            <w:tcBorders>
              <w:top w:val="single" w:sz="4" w:space="0" w:color="auto"/>
              <w:left w:val="single" w:sz="4" w:space="0" w:color="auto"/>
              <w:bottom w:val="single" w:sz="4" w:space="0" w:color="auto"/>
              <w:right w:val="single" w:sz="4" w:space="0" w:color="auto"/>
            </w:tcBorders>
          </w:tcPr>
          <w:p w14:paraId="6119563C" w14:textId="1B078DD9"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0,00</w:t>
            </w:r>
          </w:p>
        </w:tc>
      </w:tr>
      <w:tr w:rsidR="002E5154" w:rsidRPr="001A5188" w14:paraId="2BFFA790" w14:textId="77777777" w:rsidTr="0019782B">
        <w:trPr>
          <w:tblCellSpacing w:w="0" w:type="dxa"/>
        </w:trPr>
        <w:tc>
          <w:tcPr>
            <w:tcW w:w="1471" w:type="dxa"/>
            <w:vMerge/>
            <w:tcBorders>
              <w:left w:val="single" w:sz="4" w:space="0" w:color="auto"/>
              <w:right w:val="single" w:sz="4" w:space="0" w:color="auto"/>
            </w:tcBorders>
          </w:tcPr>
          <w:p w14:paraId="39D2F09C" w14:textId="77777777" w:rsidR="002E5154" w:rsidRPr="00C960D3"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6C65705A" w14:textId="5BAE9B7A"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Zakup wyposażenia do świetlicy wiejskiej w Budach Rządowych</w:t>
            </w:r>
          </w:p>
        </w:tc>
        <w:tc>
          <w:tcPr>
            <w:tcW w:w="628" w:type="dxa"/>
            <w:tcBorders>
              <w:top w:val="single" w:sz="4" w:space="0" w:color="auto"/>
              <w:left w:val="single" w:sz="4" w:space="0" w:color="auto"/>
              <w:bottom w:val="single" w:sz="4" w:space="0" w:color="auto"/>
              <w:right w:val="single" w:sz="4" w:space="0" w:color="auto"/>
            </w:tcBorders>
          </w:tcPr>
          <w:p w14:paraId="0A942B2E" w14:textId="7AFDD4F0"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71492833" w14:textId="36983333"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E9817FA" w14:textId="77C57492"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BDC9794" w14:textId="31E645F6"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11.963,40</w:t>
            </w:r>
          </w:p>
        </w:tc>
        <w:tc>
          <w:tcPr>
            <w:tcW w:w="1210" w:type="dxa"/>
            <w:tcBorders>
              <w:top w:val="single" w:sz="4" w:space="0" w:color="auto"/>
              <w:left w:val="single" w:sz="4" w:space="0" w:color="auto"/>
              <w:bottom w:val="single" w:sz="4" w:space="0" w:color="auto"/>
              <w:right w:val="single" w:sz="4" w:space="0" w:color="auto"/>
            </w:tcBorders>
          </w:tcPr>
          <w:p w14:paraId="68AFE6B9" w14:textId="08A7A6AF"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11.963,40</w:t>
            </w:r>
          </w:p>
        </w:tc>
        <w:tc>
          <w:tcPr>
            <w:tcW w:w="1231" w:type="dxa"/>
            <w:tcBorders>
              <w:top w:val="single" w:sz="4" w:space="0" w:color="auto"/>
              <w:left w:val="single" w:sz="4" w:space="0" w:color="auto"/>
              <w:bottom w:val="single" w:sz="4" w:space="0" w:color="auto"/>
              <w:right w:val="single" w:sz="4" w:space="0" w:color="auto"/>
            </w:tcBorders>
          </w:tcPr>
          <w:p w14:paraId="3F333EDE" w14:textId="6590DDA8"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45ECEFD4" w14:textId="77777777" w:rsidTr="0019782B">
        <w:trPr>
          <w:tblCellSpacing w:w="0" w:type="dxa"/>
        </w:trPr>
        <w:tc>
          <w:tcPr>
            <w:tcW w:w="1471" w:type="dxa"/>
            <w:vMerge/>
            <w:tcBorders>
              <w:left w:val="single" w:sz="4" w:space="0" w:color="auto"/>
              <w:bottom w:val="single" w:sz="4" w:space="0" w:color="auto"/>
              <w:right w:val="single" w:sz="4" w:space="0" w:color="auto"/>
            </w:tcBorders>
          </w:tcPr>
          <w:p w14:paraId="0C7F9C5D" w14:textId="77777777" w:rsidR="002E5154" w:rsidRPr="00C960D3"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169E5436" w14:textId="092D75E2"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Zakup materiałów budowlanych do świetlicy wiejskiej w Budach Rządowych</w:t>
            </w:r>
          </w:p>
        </w:tc>
        <w:tc>
          <w:tcPr>
            <w:tcW w:w="628" w:type="dxa"/>
            <w:tcBorders>
              <w:top w:val="single" w:sz="4" w:space="0" w:color="auto"/>
              <w:left w:val="single" w:sz="4" w:space="0" w:color="auto"/>
              <w:bottom w:val="single" w:sz="4" w:space="0" w:color="auto"/>
              <w:right w:val="single" w:sz="4" w:space="0" w:color="auto"/>
            </w:tcBorders>
          </w:tcPr>
          <w:p w14:paraId="5311467A" w14:textId="190907AC"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58C98C43" w14:textId="750BD824"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4716CD4B" w14:textId="3D7D2125"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50CE7FC0" w14:textId="4957B729" w:rsidR="002E5154" w:rsidRPr="00C960D3" w:rsidRDefault="002E5154" w:rsidP="002E5154">
            <w:pPr>
              <w:pStyle w:val="NormalnyWeb"/>
              <w:jc w:val="center"/>
              <w:rPr>
                <w:rFonts w:asciiTheme="minorHAnsi" w:hAnsiTheme="minorHAnsi" w:cstheme="minorHAnsi"/>
              </w:rPr>
            </w:pPr>
            <w:r w:rsidRPr="00C960D3">
              <w:rPr>
                <w:rFonts w:asciiTheme="minorHAnsi" w:hAnsiTheme="minorHAnsi" w:cstheme="minorHAnsi"/>
              </w:rPr>
              <w:t>7.000,00</w:t>
            </w:r>
          </w:p>
        </w:tc>
        <w:tc>
          <w:tcPr>
            <w:tcW w:w="1210" w:type="dxa"/>
            <w:tcBorders>
              <w:top w:val="single" w:sz="4" w:space="0" w:color="auto"/>
              <w:left w:val="single" w:sz="4" w:space="0" w:color="auto"/>
              <w:bottom w:val="single" w:sz="4" w:space="0" w:color="auto"/>
              <w:right w:val="single" w:sz="4" w:space="0" w:color="auto"/>
            </w:tcBorders>
          </w:tcPr>
          <w:p w14:paraId="1D07C9DC" w14:textId="75541690"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6.939,54</w:t>
            </w:r>
          </w:p>
        </w:tc>
        <w:tc>
          <w:tcPr>
            <w:tcW w:w="1231" w:type="dxa"/>
            <w:tcBorders>
              <w:top w:val="single" w:sz="4" w:space="0" w:color="auto"/>
              <w:left w:val="single" w:sz="4" w:space="0" w:color="auto"/>
              <w:bottom w:val="single" w:sz="4" w:space="0" w:color="auto"/>
              <w:right w:val="single" w:sz="4" w:space="0" w:color="auto"/>
            </w:tcBorders>
          </w:tcPr>
          <w:p w14:paraId="4ED7BFFB" w14:textId="0B22B4AA" w:rsidR="002E5154" w:rsidRPr="00C960D3" w:rsidRDefault="002E5154" w:rsidP="002E5154">
            <w:pPr>
              <w:pStyle w:val="NormalnyWeb"/>
              <w:jc w:val="center"/>
              <w:rPr>
                <w:rFonts w:asciiTheme="minorHAnsi" w:hAnsiTheme="minorHAnsi" w:cstheme="minorHAnsi"/>
              </w:rPr>
            </w:pPr>
            <w:r>
              <w:rPr>
                <w:rFonts w:asciiTheme="minorHAnsi" w:hAnsiTheme="minorHAnsi" w:cstheme="minorHAnsi"/>
              </w:rPr>
              <w:t>99,14</w:t>
            </w:r>
          </w:p>
        </w:tc>
      </w:tr>
      <w:tr w:rsidR="002E5154" w:rsidRPr="001A5188" w14:paraId="5E132B7E"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9C3A8AD" w14:textId="77777777" w:rsidR="002E5154" w:rsidRPr="00C960D3" w:rsidRDefault="002E5154" w:rsidP="002E5154">
            <w:pPr>
              <w:pStyle w:val="NormalnyWeb"/>
              <w:jc w:val="right"/>
              <w:rPr>
                <w:rFonts w:asciiTheme="minorHAnsi" w:hAnsiTheme="minorHAnsi" w:cstheme="minorHAnsi"/>
              </w:rPr>
            </w:pPr>
            <w:r w:rsidRPr="00C960D3">
              <w:rPr>
                <w:rFonts w:asciiTheme="minorHAnsi" w:hAnsiTheme="minorHAnsi" w:cstheme="minorHAnsi"/>
                <w:b/>
                <w:i/>
              </w:rPr>
              <w:t>Łączne koszty funduszu sołeckiego Sołectwa Budy Rządowe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22ADB7F" w14:textId="512519E7" w:rsidR="002E5154" w:rsidRPr="00C960D3" w:rsidRDefault="002E5154" w:rsidP="002E5154">
            <w:pPr>
              <w:pStyle w:val="NormalnyWeb"/>
              <w:jc w:val="center"/>
              <w:rPr>
                <w:rFonts w:asciiTheme="minorHAnsi" w:hAnsiTheme="minorHAnsi" w:cstheme="minorHAnsi"/>
                <w:b/>
                <w:i/>
              </w:rPr>
            </w:pPr>
            <w:r w:rsidRPr="00C960D3">
              <w:rPr>
                <w:rFonts w:asciiTheme="minorHAnsi" w:hAnsiTheme="minorHAnsi" w:cstheme="minorHAnsi"/>
                <w:b/>
                <w:i/>
              </w:rPr>
              <w:t>22.963,40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13391A6" w14:textId="7969D7DC" w:rsidR="002E5154" w:rsidRPr="00C960D3"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21.581,90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267401B" w14:textId="514A48D8" w:rsidR="002E5154" w:rsidRPr="00C960D3"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93,98</w:t>
            </w:r>
          </w:p>
        </w:tc>
      </w:tr>
      <w:tr w:rsidR="002E5154" w:rsidRPr="001A5188" w14:paraId="400D6B2F" w14:textId="77777777" w:rsidTr="00F428B9">
        <w:trPr>
          <w:tblCellSpacing w:w="0" w:type="dxa"/>
        </w:trPr>
        <w:tc>
          <w:tcPr>
            <w:tcW w:w="1471" w:type="dxa"/>
            <w:vMerge w:val="restart"/>
            <w:tcBorders>
              <w:top w:val="single" w:sz="4" w:space="0" w:color="auto"/>
              <w:left w:val="single" w:sz="4" w:space="0" w:color="auto"/>
              <w:right w:val="single" w:sz="4" w:space="0" w:color="auto"/>
            </w:tcBorders>
            <w:hideMark/>
          </w:tcPr>
          <w:p w14:paraId="207858E4"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Jednorożec</w:t>
            </w:r>
          </w:p>
        </w:tc>
        <w:tc>
          <w:tcPr>
            <w:tcW w:w="1992" w:type="dxa"/>
            <w:tcBorders>
              <w:top w:val="single" w:sz="4" w:space="0" w:color="auto"/>
              <w:left w:val="single" w:sz="4" w:space="0" w:color="auto"/>
              <w:bottom w:val="single" w:sz="4" w:space="0" w:color="auto"/>
              <w:right w:val="single" w:sz="4" w:space="0" w:color="auto"/>
            </w:tcBorders>
            <w:hideMark/>
          </w:tcPr>
          <w:p w14:paraId="43F6EDAE" w14:textId="2B898F6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Remonty dróg na terenie sołectwa Jednorożec</w:t>
            </w:r>
          </w:p>
        </w:tc>
        <w:tc>
          <w:tcPr>
            <w:tcW w:w="628" w:type="dxa"/>
            <w:tcBorders>
              <w:top w:val="single" w:sz="4" w:space="0" w:color="auto"/>
              <w:left w:val="single" w:sz="4" w:space="0" w:color="auto"/>
              <w:bottom w:val="single" w:sz="4" w:space="0" w:color="auto"/>
              <w:right w:val="single" w:sz="4" w:space="0" w:color="auto"/>
            </w:tcBorders>
          </w:tcPr>
          <w:p w14:paraId="730917A8"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EDD7401"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0B81A76"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1DC0160" w14:textId="07C851C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29.872,87</w:t>
            </w:r>
          </w:p>
        </w:tc>
        <w:tc>
          <w:tcPr>
            <w:tcW w:w="1210" w:type="dxa"/>
            <w:tcBorders>
              <w:top w:val="single" w:sz="4" w:space="0" w:color="auto"/>
              <w:left w:val="single" w:sz="4" w:space="0" w:color="auto"/>
              <w:bottom w:val="single" w:sz="4" w:space="0" w:color="auto"/>
              <w:right w:val="single" w:sz="4" w:space="0" w:color="auto"/>
            </w:tcBorders>
          </w:tcPr>
          <w:p w14:paraId="302D97EB" w14:textId="2519CA81"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29.837,34</w:t>
            </w:r>
          </w:p>
        </w:tc>
        <w:tc>
          <w:tcPr>
            <w:tcW w:w="1231" w:type="dxa"/>
            <w:tcBorders>
              <w:top w:val="single" w:sz="4" w:space="0" w:color="auto"/>
              <w:left w:val="single" w:sz="4" w:space="0" w:color="auto"/>
              <w:bottom w:val="single" w:sz="4" w:space="0" w:color="auto"/>
              <w:right w:val="single" w:sz="4" w:space="0" w:color="auto"/>
            </w:tcBorders>
          </w:tcPr>
          <w:p w14:paraId="6029D641" w14:textId="02611ABF"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99,88</w:t>
            </w:r>
          </w:p>
        </w:tc>
      </w:tr>
      <w:tr w:rsidR="002E5154" w:rsidRPr="001A5188" w14:paraId="17109E59" w14:textId="77777777" w:rsidTr="00F428B9">
        <w:trPr>
          <w:tblCellSpacing w:w="0" w:type="dxa"/>
        </w:trPr>
        <w:tc>
          <w:tcPr>
            <w:tcW w:w="1471" w:type="dxa"/>
            <w:vMerge/>
            <w:tcBorders>
              <w:left w:val="single" w:sz="4" w:space="0" w:color="auto"/>
              <w:right w:val="single" w:sz="4" w:space="0" w:color="auto"/>
            </w:tcBorders>
          </w:tcPr>
          <w:p w14:paraId="5DD5AF4E" w14:textId="77777777" w:rsidR="002E5154" w:rsidRPr="00587DD8"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69B33D3E"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Zakup koszy na śmieci</w:t>
            </w:r>
          </w:p>
        </w:tc>
        <w:tc>
          <w:tcPr>
            <w:tcW w:w="628" w:type="dxa"/>
            <w:tcBorders>
              <w:top w:val="single" w:sz="4" w:space="0" w:color="auto"/>
              <w:left w:val="single" w:sz="4" w:space="0" w:color="auto"/>
              <w:bottom w:val="single" w:sz="4" w:space="0" w:color="auto"/>
              <w:right w:val="single" w:sz="4" w:space="0" w:color="auto"/>
            </w:tcBorders>
          </w:tcPr>
          <w:p w14:paraId="1C4161AC"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134CB76A"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01250C44"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5544D5F" w14:textId="05CF1950"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5.000,00</w:t>
            </w:r>
          </w:p>
        </w:tc>
        <w:tc>
          <w:tcPr>
            <w:tcW w:w="1210" w:type="dxa"/>
            <w:tcBorders>
              <w:top w:val="single" w:sz="4" w:space="0" w:color="auto"/>
              <w:left w:val="single" w:sz="4" w:space="0" w:color="auto"/>
              <w:bottom w:val="single" w:sz="4" w:space="0" w:color="auto"/>
              <w:right w:val="single" w:sz="4" w:space="0" w:color="auto"/>
            </w:tcBorders>
          </w:tcPr>
          <w:p w14:paraId="0E28DFA0" w14:textId="664862F0"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4.956,90</w:t>
            </w:r>
          </w:p>
        </w:tc>
        <w:tc>
          <w:tcPr>
            <w:tcW w:w="1231" w:type="dxa"/>
            <w:tcBorders>
              <w:top w:val="single" w:sz="4" w:space="0" w:color="auto"/>
              <w:left w:val="single" w:sz="4" w:space="0" w:color="auto"/>
              <w:bottom w:val="single" w:sz="4" w:space="0" w:color="auto"/>
              <w:right w:val="single" w:sz="4" w:space="0" w:color="auto"/>
            </w:tcBorders>
          </w:tcPr>
          <w:p w14:paraId="5117BF3E" w14:textId="00219003"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99,14</w:t>
            </w:r>
          </w:p>
        </w:tc>
      </w:tr>
      <w:tr w:rsidR="002E5154" w:rsidRPr="001A5188" w14:paraId="2619E186" w14:textId="77777777" w:rsidTr="00F428B9">
        <w:trPr>
          <w:tblCellSpacing w:w="0" w:type="dxa"/>
        </w:trPr>
        <w:tc>
          <w:tcPr>
            <w:tcW w:w="1471" w:type="dxa"/>
            <w:vMerge/>
            <w:tcBorders>
              <w:left w:val="single" w:sz="4" w:space="0" w:color="auto"/>
              <w:right w:val="single" w:sz="4" w:space="0" w:color="auto"/>
            </w:tcBorders>
          </w:tcPr>
          <w:p w14:paraId="73978CCD" w14:textId="77777777" w:rsidR="002E5154" w:rsidRPr="00587DD8"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180197D3" w14:textId="5D669A2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Zakup luster i progu zwalniającego</w:t>
            </w:r>
          </w:p>
        </w:tc>
        <w:tc>
          <w:tcPr>
            <w:tcW w:w="628" w:type="dxa"/>
            <w:tcBorders>
              <w:top w:val="single" w:sz="4" w:space="0" w:color="auto"/>
              <w:left w:val="single" w:sz="4" w:space="0" w:color="auto"/>
              <w:bottom w:val="single" w:sz="4" w:space="0" w:color="auto"/>
              <w:right w:val="single" w:sz="4" w:space="0" w:color="auto"/>
            </w:tcBorders>
          </w:tcPr>
          <w:p w14:paraId="102A3D2A"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F7940FC"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9BEDD63"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A3FF0A4" w14:textId="7BE5C64C"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3.200,00</w:t>
            </w:r>
          </w:p>
        </w:tc>
        <w:tc>
          <w:tcPr>
            <w:tcW w:w="1210" w:type="dxa"/>
            <w:tcBorders>
              <w:top w:val="single" w:sz="4" w:space="0" w:color="auto"/>
              <w:left w:val="single" w:sz="4" w:space="0" w:color="auto"/>
              <w:bottom w:val="single" w:sz="4" w:space="0" w:color="auto"/>
              <w:right w:val="single" w:sz="4" w:space="0" w:color="auto"/>
            </w:tcBorders>
          </w:tcPr>
          <w:p w14:paraId="21FF769B" w14:textId="09FEB59A"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3.198,23</w:t>
            </w:r>
          </w:p>
        </w:tc>
        <w:tc>
          <w:tcPr>
            <w:tcW w:w="1231" w:type="dxa"/>
            <w:tcBorders>
              <w:top w:val="single" w:sz="4" w:space="0" w:color="auto"/>
              <w:left w:val="single" w:sz="4" w:space="0" w:color="auto"/>
              <w:bottom w:val="single" w:sz="4" w:space="0" w:color="auto"/>
              <w:right w:val="single" w:sz="4" w:space="0" w:color="auto"/>
            </w:tcBorders>
          </w:tcPr>
          <w:p w14:paraId="6075E688" w14:textId="64D1F582"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99,94</w:t>
            </w:r>
          </w:p>
        </w:tc>
      </w:tr>
      <w:tr w:rsidR="002E5154" w:rsidRPr="001A5188" w14:paraId="049D345D" w14:textId="77777777" w:rsidTr="00F428B9">
        <w:trPr>
          <w:tblCellSpacing w:w="0" w:type="dxa"/>
        </w:trPr>
        <w:tc>
          <w:tcPr>
            <w:tcW w:w="1471" w:type="dxa"/>
            <w:vMerge/>
            <w:tcBorders>
              <w:left w:val="single" w:sz="4" w:space="0" w:color="auto"/>
              <w:right w:val="single" w:sz="4" w:space="0" w:color="auto"/>
            </w:tcBorders>
          </w:tcPr>
          <w:p w14:paraId="49ED9DA8" w14:textId="77777777" w:rsidR="002E5154" w:rsidRPr="00587DD8"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3BC616EA" w14:textId="3A15A1D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Zakup drutu do ogrodzenia dróg gminnych (przegon)</w:t>
            </w:r>
          </w:p>
        </w:tc>
        <w:tc>
          <w:tcPr>
            <w:tcW w:w="628" w:type="dxa"/>
            <w:tcBorders>
              <w:top w:val="single" w:sz="4" w:space="0" w:color="auto"/>
              <w:left w:val="single" w:sz="4" w:space="0" w:color="auto"/>
              <w:bottom w:val="single" w:sz="4" w:space="0" w:color="auto"/>
              <w:right w:val="single" w:sz="4" w:space="0" w:color="auto"/>
            </w:tcBorders>
          </w:tcPr>
          <w:p w14:paraId="3969E387"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E4A87B0"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7C443603" w14:textId="7777777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5FD91171" w14:textId="64B70406"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257EFBBC" w14:textId="1DF655BB"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3.000,00</w:t>
            </w:r>
          </w:p>
        </w:tc>
        <w:tc>
          <w:tcPr>
            <w:tcW w:w="1231" w:type="dxa"/>
            <w:tcBorders>
              <w:top w:val="single" w:sz="4" w:space="0" w:color="auto"/>
              <w:left w:val="single" w:sz="4" w:space="0" w:color="auto"/>
              <w:bottom w:val="single" w:sz="4" w:space="0" w:color="auto"/>
              <w:right w:val="single" w:sz="4" w:space="0" w:color="auto"/>
            </w:tcBorders>
          </w:tcPr>
          <w:p w14:paraId="138C336A" w14:textId="61AD6410"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2640F088" w14:textId="77777777" w:rsidTr="00F428B9">
        <w:trPr>
          <w:tblCellSpacing w:w="0" w:type="dxa"/>
        </w:trPr>
        <w:tc>
          <w:tcPr>
            <w:tcW w:w="1471" w:type="dxa"/>
            <w:vMerge/>
            <w:tcBorders>
              <w:left w:val="single" w:sz="4" w:space="0" w:color="auto"/>
              <w:right w:val="single" w:sz="4" w:space="0" w:color="auto"/>
            </w:tcBorders>
          </w:tcPr>
          <w:p w14:paraId="7BC438BF" w14:textId="77777777" w:rsidR="002E5154" w:rsidRPr="00587DD8" w:rsidRDefault="002E5154" w:rsidP="002E5154">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31C1EF20" w14:textId="0D7EE42B"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Wyposażenie świetlicy wiejskiej (Dom Kultury)</w:t>
            </w:r>
          </w:p>
        </w:tc>
        <w:tc>
          <w:tcPr>
            <w:tcW w:w="628" w:type="dxa"/>
            <w:tcBorders>
              <w:top w:val="single" w:sz="4" w:space="0" w:color="auto"/>
              <w:left w:val="single" w:sz="4" w:space="0" w:color="auto"/>
              <w:bottom w:val="single" w:sz="4" w:space="0" w:color="auto"/>
              <w:right w:val="single" w:sz="4" w:space="0" w:color="auto"/>
            </w:tcBorders>
          </w:tcPr>
          <w:p w14:paraId="77FF5C4A" w14:textId="5F4C179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1A846F88" w14:textId="453838FB"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5B77691" w14:textId="56FF3ED8"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A4C816D" w14:textId="15389521"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740E09E3" w14:textId="7C21ECC8"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10.000,00</w:t>
            </w:r>
          </w:p>
        </w:tc>
        <w:tc>
          <w:tcPr>
            <w:tcW w:w="1231" w:type="dxa"/>
            <w:tcBorders>
              <w:top w:val="single" w:sz="4" w:space="0" w:color="auto"/>
              <w:left w:val="single" w:sz="4" w:space="0" w:color="auto"/>
              <w:bottom w:val="single" w:sz="4" w:space="0" w:color="auto"/>
              <w:right w:val="single" w:sz="4" w:space="0" w:color="auto"/>
            </w:tcBorders>
          </w:tcPr>
          <w:p w14:paraId="599E3AC1" w14:textId="5F79869A"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18FCF72F" w14:textId="77777777" w:rsidTr="00F428B9">
        <w:trPr>
          <w:tblCellSpacing w:w="0" w:type="dxa"/>
        </w:trPr>
        <w:tc>
          <w:tcPr>
            <w:tcW w:w="1471" w:type="dxa"/>
            <w:vMerge/>
            <w:tcBorders>
              <w:left w:val="single" w:sz="4" w:space="0" w:color="auto"/>
              <w:right w:val="single" w:sz="4" w:space="0" w:color="auto"/>
            </w:tcBorders>
          </w:tcPr>
          <w:p w14:paraId="601AA2C0" w14:textId="77777777" w:rsidR="002E5154" w:rsidRPr="00587DD8" w:rsidRDefault="002E5154" w:rsidP="002E5154">
            <w:pPr>
              <w:pStyle w:val="NormalnyWeb"/>
              <w:jc w:val="center"/>
              <w:rPr>
                <w:rFonts w:asciiTheme="minorHAnsi" w:hAnsiTheme="minorHAnsi" w:cstheme="minorHAnsi"/>
              </w:rPr>
            </w:pPr>
          </w:p>
        </w:tc>
        <w:tc>
          <w:tcPr>
            <w:tcW w:w="1992" w:type="dxa"/>
            <w:vMerge w:val="restart"/>
            <w:tcBorders>
              <w:top w:val="single" w:sz="4" w:space="0" w:color="auto"/>
              <w:left w:val="single" w:sz="4" w:space="0" w:color="auto"/>
              <w:right w:val="single" w:sz="4" w:space="0" w:color="auto"/>
            </w:tcBorders>
          </w:tcPr>
          <w:p w14:paraId="78E283ED" w14:textId="19DCB4B2"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Spotkanie integracyjne</w:t>
            </w:r>
          </w:p>
        </w:tc>
        <w:tc>
          <w:tcPr>
            <w:tcW w:w="628" w:type="dxa"/>
            <w:vMerge w:val="restart"/>
            <w:tcBorders>
              <w:top w:val="single" w:sz="4" w:space="0" w:color="auto"/>
              <w:left w:val="single" w:sz="4" w:space="0" w:color="auto"/>
              <w:right w:val="single" w:sz="4" w:space="0" w:color="auto"/>
            </w:tcBorders>
          </w:tcPr>
          <w:p w14:paraId="24EC15AF" w14:textId="15F84D5C"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10089459" w14:textId="78AA7066"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42FCF88" w14:textId="2D8E09DB"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29396CE6" w14:textId="3421392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7.000,00</w:t>
            </w:r>
          </w:p>
        </w:tc>
        <w:tc>
          <w:tcPr>
            <w:tcW w:w="1210" w:type="dxa"/>
            <w:tcBorders>
              <w:top w:val="single" w:sz="4" w:space="0" w:color="auto"/>
              <w:left w:val="single" w:sz="4" w:space="0" w:color="auto"/>
              <w:bottom w:val="single" w:sz="4" w:space="0" w:color="auto"/>
              <w:right w:val="single" w:sz="4" w:space="0" w:color="auto"/>
            </w:tcBorders>
          </w:tcPr>
          <w:p w14:paraId="1B137AE4" w14:textId="74333668"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6.987,04</w:t>
            </w:r>
          </w:p>
        </w:tc>
        <w:tc>
          <w:tcPr>
            <w:tcW w:w="1231" w:type="dxa"/>
            <w:tcBorders>
              <w:top w:val="single" w:sz="4" w:space="0" w:color="auto"/>
              <w:left w:val="single" w:sz="4" w:space="0" w:color="auto"/>
              <w:bottom w:val="single" w:sz="4" w:space="0" w:color="auto"/>
              <w:right w:val="single" w:sz="4" w:space="0" w:color="auto"/>
            </w:tcBorders>
          </w:tcPr>
          <w:p w14:paraId="555E2D4E" w14:textId="63C526CF"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99,81</w:t>
            </w:r>
          </w:p>
        </w:tc>
      </w:tr>
      <w:tr w:rsidR="002E5154" w:rsidRPr="001A5188" w14:paraId="304A5472" w14:textId="77777777" w:rsidTr="00F428B9">
        <w:trPr>
          <w:tblCellSpacing w:w="0" w:type="dxa"/>
        </w:trPr>
        <w:tc>
          <w:tcPr>
            <w:tcW w:w="1471" w:type="dxa"/>
            <w:vMerge/>
            <w:tcBorders>
              <w:left w:val="single" w:sz="4" w:space="0" w:color="auto"/>
              <w:bottom w:val="single" w:sz="4" w:space="0" w:color="auto"/>
              <w:right w:val="single" w:sz="4" w:space="0" w:color="auto"/>
            </w:tcBorders>
          </w:tcPr>
          <w:p w14:paraId="0D63FF7A" w14:textId="77777777" w:rsidR="002E5154" w:rsidRPr="00587DD8" w:rsidRDefault="002E5154" w:rsidP="002E5154">
            <w:pPr>
              <w:pStyle w:val="NormalnyWeb"/>
              <w:jc w:val="cente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504CABFC" w14:textId="77777777" w:rsidR="002E5154" w:rsidRPr="00587DD8" w:rsidRDefault="002E5154" w:rsidP="002E5154">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286EB306" w14:textId="77777777" w:rsidR="002E5154" w:rsidRPr="00587DD8" w:rsidRDefault="002E5154" w:rsidP="002E5154">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39D6A3CE" w14:textId="77777777" w:rsidR="002E5154" w:rsidRPr="00587DD8" w:rsidRDefault="002E5154" w:rsidP="002E5154">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7A56D945" w14:textId="10111A41"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70DA182F" w14:textId="470DCE6A"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79DEC778" w14:textId="25435511"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3.000,00</w:t>
            </w:r>
          </w:p>
        </w:tc>
        <w:tc>
          <w:tcPr>
            <w:tcW w:w="1231" w:type="dxa"/>
            <w:tcBorders>
              <w:top w:val="single" w:sz="4" w:space="0" w:color="auto"/>
              <w:left w:val="single" w:sz="4" w:space="0" w:color="auto"/>
              <w:bottom w:val="single" w:sz="4" w:space="0" w:color="auto"/>
              <w:right w:val="single" w:sz="4" w:space="0" w:color="auto"/>
            </w:tcBorders>
          </w:tcPr>
          <w:p w14:paraId="7297454B" w14:textId="4AD598C8"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7002651C"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DEE98DF" w14:textId="77777777" w:rsidR="002E5154" w:rsidRPr="00587DD8" w:rsidRDefault="002E5154" w:rsidP="002E5154">
            <w:pPr>
              <w:pStyle w:val="NormalnyWeb"/>
              <w:jc w:val="right"/>
              <w:rPr>
                <w:rFonts w:asciiTheme="minorHAnsi" w:hAnsiTheme="minorHAnsi" w:cstheme="minorHAnsi"/>
              </w:rPr>
            </w:pPr>
            <w:r w:rsidRPr="00587DD8">
              <w:rPr>
                <w:rFonts w:asciiTheme="minorHAnsi" w:hAnsiTheme="minorHAnsi" w:cstheme="minorHAnsi"/>
                <w:b/>
                <w:i/>
              </w:rPr>
              <w:t>Łączne koszty funduszu sołeckiego Sołectwa Jednorożec</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56B689E" w14:textId="4EFA2A82" w:rsidR="002E5154" w:rsidRPr="00587DD8"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61.072,87</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64996BC9" w14:textId="608A832B" w:rsidR="002E5154" w:rsidRPr="00587DD8"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60.979,51</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CC8D78E" w14:textId="21EAB382" w:rsidR="002E5154" w:rsidRPr="00587DD8" w:rsidRDefault="002E5154" w:rsidP="002E5154">
            <w:pPr>
              <w:pStyle w:val="NormalnyWeb"/>
              <w:jc w:val="center"/>
              <w:rPr>
                <w:rFonts w:asciiTheme="minorHAnsi" w:hAnsiTheme="minorHAnsi" w:cstheme="minorHAnsi"/>
                <w:b/>
                <w:bCs/>
                <w:i/>
                <w:iCs/>
              </w:rPr>
            </w:pPr>
            <w:r>
              <w:rPr>
                <w:rFonts w:asciiTheme="minorHAnsi" w:hAnsiTheme="minorHAnsi" w:cstheme="minorHAnsi"/>
                <w:b/>
                <w:bCs/>
                <w:i/>
                <w:iCs/>
              </w:rPr>
              <w:t>99,85</w:t>
            </w:r>
          </w:p>
        </w:tc>
      </w:tr>
      <w:tr w:rsidR="002E5154" w:rsidRPr="001A5188" w14:paraId="2C8F9F23" w14:textId="77777777" w:rsidTr="00F428B9">
        <w:trPr>
          <w:tblCellSpacing w:w="0" w:type="dxa"/>
        </w:trPr>
        <w:tc>
          <w:tcPr>
            <w:tcW w:w="0" w:type="auto"/>
            <w:vMerge w:val="restart"/>
            <w:tcBorders>
              <w:left w:val="single" w:sz="4" w:space="0" w:color="auto"/>
              <w:right w:val="single" w:sz="4" w:space="0" w:color="auto"/>
            </w:tcBorders>
            <w:vAlign w:val="center"/>
            <w:hideMark/>
          </w:tcPr>
          <w:p w14:paraId="3E9FD3A1" w14:textId="783F856F" w:rsidR="002E5154" w:rsidRPr="00587DD8" w:rsidRDefault="002E5154" w:rsidP="002E5154">
            <w:pPr>
              <w:rPr>
                <w:rFonts w:asciiTheme="minorHAnsi" w:hAnsiTheme="minorHAnsi" w:cstheme="minorHAnsi"/>
              </w:rPr>
            </w:pPr>
            <w:r w:rsidRPr="00587DD8">
              <w:rPr>
                <w:rFonts w:asciiTheme="minorHAnsi" w:hAnsiTheme="minorHAnsi" w:cstheme="minorHAnsi"/>
              </w:rPr>
              <w:t>Stegna</w:t>
            </w:r>
          </w:p>
        </w:tc>
        <w:tc>
          <w:tcPr>
            <w:tcW w:w="1992" w:type="dxa"/>
            <w:vMerge w:val="restart"/>
            <w:tcBorders>
              <w:top w:val="single" w:sz="4" w:space="0" w:color="auto"/>
              <w:left w:val="single" w:sz="4" w:space="0" w:color="auto"/>
              <w:right w:val="single" w:sz="4" w:space="0" w:color="auto"/>
            </w:tcBorders>
          </w:tcPr>
          <w:p w14:paraId="14868FF2" w14:textId="2FACAD19"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Festyn integracyjny dla mieszkańców Sołectwa Stegna</w:t>
            </w:r>
          </w:p>
        </w:tc>
        <w:tc>
          <w:tcPr>
            <w:tcW w:w="628" w:type="dxa"/>
            <w:vMerge w:val="restart"/>
            <w:tcBorders>
              <w:top w:val="single" w:sz="4" w:space="0" w:color="auto"/>
              <w:left w:val="single" w:sz="4" w:space="0" w:color="auto"/>
              <w:right w:val="single" w:sz="4" w:space="0" w:color="auto"/>
            </w:tcBorders>
          </w:tcPr>
          <w:p w14:paraId="094D0332" w14:textId="03DBE2F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6A804531" w14:textId="5902436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55EB5333" w14:textId="22A8A81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3FE3A2AB" w14:textId="2920586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7.000,00</w:t>
            </w:r>
          </w:p>
        </w:tc>
        <w:tc>
          <w:tcPr>
            <w:tcW w:w="1210" w:type="dxa"/>
            <w:tcBorders>
              <w:top w:val="single" w:sz="4" w:space="0" w:color="auto"/>
              <w:left w:val="single" w:sz="4" w:space="0" w:color="auto"/>
              <w:bottom w:val="single" w:sz="4" w:space="0" w:color="auto"/>
              <w:right w:val="single" w:sz="4" w:space="0" w:color="auto"/>
            </w:tcBorders>
          </w:tcPr>
          <w:p w14:paraId="1AE45D7B" w14:textId="2C55C9B0"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6.982,02</w:t>
            </w:r>
          </w:p>
        </w:tc>
        <w:tc>
          <w:tcPr>
            <w:tcW w:w="1231" w:type="dxa"/>
            <w:tcBorders>
              <w:top w:val="single" w:sz="4" w:space="0" w:color="auto"/>
              <w:left w:val="single" w:sz="4" w:space="0" w:color="auto"/>
              <w:bottom w:val="single" w:sz="4" w:space="0" w:color="auto"/>
              <w:right w:val="single" w:sz="4" w:space="0" w:color="auto"/>
            </w:tcBorders>
          </w:tcPr>
          <w:p w14:paraId="45E2E59D" w14:textId="1CCB56D6"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99,74</w:t>
            </w:r>
          </w:p>
        </w:tc>
      </w:tr>
      <w:tr w:rsidR="002E5154" w:rsidRPr="001A5188" w14:paraId="066DEF34" w14:textId="77777777" w:rsidTr="00F428B9">
        <w:trPr>
          <w:trHeight w:val="635"/>
          <w:tblCellSpacing w:w="0" w:type="dxa"/>
        </w:trPr>
        <w:tc>
          <w:tcPr>
            <w:tcW w:w="0" w:type="auto"/>
            <w:vMerge/>
            <w:tcBorders>
              <w:left w:val="single" w:sz="4" w:space="0" w:color="auto"/>
              <w:right w:val="single" w:sz="4" w:space="0" w:color="auto"/>
            </w:tcBorders>
            <w:vAlign w:val="center"/>
          </w:tcPr>
          <w:p w14:paraId="1CD8D929" w14:textId="77777777" w:rsidR="002E5154" w:rsidRPr="00587DD8" w:rsidRDefault="002E5154" w:rsidP="002E5154">
            <w:pP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460FAC65" w14:textId="77777777" w:rsidR="002E5154" w:rsidRPr="00587DD8" w:rsidRDefault="002E5154" w:rsidP="002E5154">
            <w:pPr>
              <w:pStyle w:val="NormalnyWeb"/>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625588DD" w14:textId="6D88E2AE" w:rsidR="002E5154" w:rsidRPr="00587DD8" w:rsidRDefault="002E5154" w:rsidP="002E5154">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06706EE4" w14:textId="7B39A557" w:rsidR="002E5154" w:rsidRPr="00587DD8" w:rsidRDefault="002E5154" w:rsidP="002E5154">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225AC3D2" w14:textId="6232849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0F172276" w14:textId="5245E7BD"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0591D42D" w14:textId="0252C3FA"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3.000,00</w:t>
            </w:r>
          </w:p>
        </w:tc>
        <w:tc>
          <w:tcPr>
            <w:tcW w:w="1231" w:type="dxa"/>
            <w:tcBorders>
              <w:top w:val="single" w:sz="4" w:space="0" w:color="auto"/>
              <w:left w:val="single" w:sz="4" w:space="0" w:color="auto"/>
              <w:bottom w:val="single" w:sz="4" w:space="0" w:color="auto"/>
              <w:right w:val="single" w:sz="4" w:space="0" w:color="auto"/>
            </w:tcBorders>
          </w:tcPr>
          <w:p w14:paraId="46856484" w14:textId="7E00E403"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59592D72" w14:textId="77777777" w:rsidTr="00F428B9">
        <w:trPr>
          <w:tblCellSpacing w:w="0" w:type="dxa"/>
        </w:trPr>
        <w:tc>
          <w:tcPr>
            <w:tcW w:w="0" w:type="auto"/>
            <w:vMerge/>
            <w:tcBorders>
              <w:left w:val="single" w:sz="4" w:space="0" w:color="auto"/>
              <w:right w:val="single" w:sz="4" w:space="0" w:color="auto"/>
            </w:tcBorders>
            <w:vAlign w:val="center"/>
          </w:tcPr>
          <w:p w14:paraId="427E49CC" w14:textId="77777777" w:rsidR="002E5154" w:rsidRPr="00587DD8" w:rsidRDefault="002E5154" w:rsidP="002E5154">
            <w:pPr>
              <w:rPr>
                <w:rFonts w:asciiTheme="minorHAnsi" w:hAnsiTheme="minorHAnsi" w:cstheme="minorHAnsi"/>
              </w:rPr>
            </w:pPr>
          </w:p>
        </w:tc>
        <w:tc>
          <w:tcPr>
            <w:tcW w:w="1992" w:type="dxa"/>
            <w:tcBorders>
              <w:left w:val="single" w:sz="4" w:space="0" w:color="auto"/>
              <w:right w:val="single" w:sz="4" w:space="0" w:color="auto"/>
            </w:tcBorders>
          </w:tcPr>
          <w:p w14:paraId="01E201E3" w14:textId="40067911"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 xml:space="preserve">Zakup koszy na śmieci na ulice </w:t>
            </w:r>
            <w:proofErr w:type="spellStart"/>
            <w:r w:rsidRPr="00587DD8">
              <w:rPr>
                <w:rFonts w:asciiTheme="minorHAnsi" w:hAnsiTheme="minorHAnsi" w:cstheme="minorHAnsi"/>
              </w:rPr>
              <w:t>Stegeńskie</w:t>
            </w:r>
            <w:proofErr w:type="spellEnd"/>
          </w:p>
        </w:tc>
        <w:tc>
          <w:tcPr>
            <w:tcW w:w="628" w:type="dxa"/>
            <w:tcBorders>
              <w:top w:val="single" w:sz="4" w:space="0" w:color="auto"/>
              <w:left w:val="single" w:sz="4" w:space="0" w:color="auto"/>
              <w:right w:val="single" w:sz="4" w:space="0" w:color="auto"/>
            </w:tcBorders>
          </w:tcPr>
          <w:p w14:paraId="566F0EB8" w14:textId="08E43E0E"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w:t>
            </w:r>
          </w:p>
        </w:tc>
        <w:tc>
          <w:tcPr>
            <w:tcW w:w="965" w:type="dxa"/>
            <w:tcBorders>
              <w:top w:val="single" w:sz="4" w:space="0" w:color="auto"/>
              <w:left w:val="single" w:sz="4" w:space="0" w:color="auto"/>
              <w:right w:val="single" w:sz="4" w:space="0" w:color="auto"/>
            </w:tcBorders>
          </w:tcPr>
          <w:p w14:paraId="7D949DF5" w14:textId="1ED33158"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90003</w:t>
            </w:r>
          </w:p>
        </w:tc>
        <w:tc>
          <w:tcPr>
            <w:tcW w:w="627" w:type="dxa"/>
            <w:tcBorders>
              <w:top w:val="single" w:sz="4" w:space="0" w:color="auto"/>
              <w:left w:val="single" w:sz="4" w:space="0" w:color="auto"/>
              <w:bottom w:val="single" w:sz="4" w:space="0" w:color="auto"/>
              <w:right w:val="single" w:sz="4" w:space="0" w:color="auto"/>
            </w:tcBorders>
          </w:tcPr>
          <w:p w14:paraId="497CAD2D" w14:textId="78E9094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F0C63D9" w14:textId="1BE50C2C"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4.900,00</w:t>
            </w:r>
          </w:p>
        </w:tc>
        <w:tc>
          <w:tcPr>
            <w:tcW w:w="1210" w:type="dxa"/>
            <w:tcBorders>
              <w:top w:val="single" w:sz="4" w:space="0" w:color="auto"/>
              <w:left w:val="single" w:sz="4" w:space="0" w:color="auto"/>
              <w:bottom w:val="single" w:sz="4" w:space="0" w:color="auto"/>
              <w:right w:val="single" w:sz="4" w:space="0" w:color="auto"/>
            </w:tcBorders>
          </w:tcPr>
          <w:p w14:paraId="295F6722" w14:textId="4FAE0CF3"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4.900,00</w:t>
            </w:r>
          </w:p>
        </w:tc>
        <w:tc>
          <w:tcPr>
            <w:tcW w:w="1231" w:type="dxa"/>
            <w:tcBorders>
              <w:top w:val="single" w:sz="4" w:space="0" w:color="auto"/>
              <w:left w:val="single" w:sz="4" w:space="0" w:color="auto"/>
              <w:bottom w:val="single" w:sz="4" w:space="0" w:color="auto"/>
              <w:right w:val="single" w:sz="4" w:space="0" w:color="auto"/>
            </w:tcBorders>
          </w:tcPr>
          <w:p w14:paraId="4C043B06" w14:textId="71D07372"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128DABAF" w14:textId="77777777" w:rsidTr="00F428B9">
        <w:trPr>
          <w:tblCellSpacing w:w="0" w:type="dxa"/>
        </w:trPr>
        <w:tc>
          <w:tcPr>
            <w:tcW w:w="0" w:type="auto"/>
            <w:vMerge/>
            <w:tcBorders>
              <w:left w:val="single" w:sz="4" w:space="0" w:color="auto"/>
              <w:right w:val="single" w:sz="4" w:space="0" w:color="auto"/>
            </w:tcBorders>
            <w:vAlign w:val="center"/>
          </w:tcPr>
          <w:p w14:paraId="23903AD2" w14:textId="77777777" w:rsidR="002E5154" w:rsidRPr="00587DD8" w:rsidRDefault="002E5154" w:rsidP="002E5154">
            <w:pPr>
              <w:rPr>
                <w:rFonts w:asciiTheme="minorHAnsi" w:hAnsiTheme="minorHAnsi" w:cstheme="minorHAnsi"/>
              </w:rPr>
            </w:pPr>
          </w:p>
        </w:tc>
        <w:tc>
          <w:tcPr>
            <w:tcW w:w="1992" w:type="dxa"/>
            <w:tcBorders>
              <w:left w:val="single" w:sz="4" w:space="0" w:color="auto"/>
              <w:right w:val="single" w:sz="4" w:space="0" w:color="auto"/>
            </w:tcBorders>
          </w:tcPr>
          <w:p w14:paraId="6F2D4B10" w14:textId="29906AEA"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Namiot ogrodowy wraz z wyposażeniem</w:t>
            </w:r>
          </w:p>
        </w:tc>
        <w:tc>
          <w:tcPr>
            <w:tcW w:w="628" w:type="dxa"/>
            <w:tcBorders>
              <w:top w:val="single" w:sz="4" w:space="0" w:color="auto"/>
              <w:left w:val="single" w:sz="4" w:space="0" w:color="auto"/>
              <w:right w:val="single" w:sz="4" w:space="0" w:color="auto"/>
            </w:tcBorders>
          </w:tcPr>
          <w:p w14:paraId="37A592EC" w14:textId="78B7A5A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w:t>
            </w:r>
          </w:p>
        </w:tc>
        <w:tc>
          <w:tcPr>
            <w:tcW w:w="965" w:type="dxa"/>
            <w:tcBorders>
              <w:top w:val="single" w:sz="4" w:space="0" w:color="auto"/>
              <w:left w:val="single" w:sz="4" w:space="0" w:color="auto"/>
              <w:right w:val="single" w:sz="4" w:space="0" w:color="auto"/>
            </w:tcBorders>
          </w:tcPr>
          <w:p w14:paraId="66022B65" w14:textId="35C3226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7C479C5A" w14:textId="3EDADB26"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24620A7" w14:textId="3CE40452"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6.764,77</w:t>
            </w:r>
          </w:p>
        </w:tc>
        <w:tc>
          <w:tcPr>
            <w:tcW w:w="1210" w:type="dxa"/>
            <w:tcBorders>
              <w:top w:val="single" w:sz="4" w:space="0" w:color="auto"/>
              <w:left w:val="single" w:sz="4" w:space="0" w:color="auto"/>
              <w:bottom w:val="single" w:sz="4" w:space="0" w:color="auto"/>
              <w:right w:val="single" w:sz="4" w:space="0" w:color="auto"/>
            </w:tcBorders>
          </w:tcPr>
          <w:p w14:paraId="375F9F87" w14:textId="0727D5C0"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6.764,77</w:t>
            </w:r>
          </w:p>
        </w:tc>
        <w:tc>
          <w:tcPr>
            <w:tcW w:w="1231" w:type="dxa"/>
            <w:tcBorders>
              <w:top w:val="single" w:sz="4" w:space="0" w:color="auto"/>
              <w:left w:val="single" w:sz="4" w:space="0" w:color="auto"/>
              <w:bottom w:val="single" w:sz="4" w:space="0" w:color="auto"/>
              <w:right w:val="single" w:sz="4" w:space="0" w:color="auto"/>
            </w:tcBorders>
          </w:tcPr>
          <w:p w14:paraId="6A77D75B" w14:textId="0835720F"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652FC2A1" w14:textId="77777777" w:rsidTr="00F428B9">
        <w:trPr>
          <w:tblCellSpacing w:w="0" w:type="dxa"/>
        </w:trPr>
        <w:tc>
          <w:tcPr>
            <w:tcW w:w="0" w:type="auto"/>
            <w:vMerge/>
            <w:tcBorders>
              <w:left w:val="single" w:sz="4" w:space="0" w:color="auto"/>
              <w:right w:val="single" w:sz="4" w:space="0" w:color="auto"/>
            </w:tcBorders>
            <w:vAlign w:val="center"/>
          </w:tcPr>
          <w:p w14:paraId="431D088C" w14:textId="77777777" w:rsidR="002E5154" w:rsidRPr="00587DD8" w:rsidRDefault="002E5154" w:rsidP="002E5154">
            <w:pPr>
              <w:rPr>
                <w:rFonts w:asciiTheme="minorHAnsi" w:hAnsiTheme="minorHAnsi" w:cstheme="minorHAnsi"/>
              </w:rPr>
            </w:pPr>
          </w:p>
        </w:tc>
        <w:tc>
          <w:tcPr>
            <w:tcW w:w="1992" w:type="dxa"/>
            <w:tcBorders>
              <w:left w:val="single" w:sz="4" w:space="0" w:color="auto"/>
              <w:right w:val="single" w:sz="4" w:space="0" w:color="auto"/>
            </w:tcBorders>
          </w:tcPr>
          <w:p w14:paraId="4BDDC6E3" w14:textId="42A65E02"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Przyłącze energetyczne do placu wiejskiego we wsi Stegna</w:t>
            </w:r>
          </w:p>
        </w:tc>
        <w:tc>
          <w:tcPr>
            <w:tcW w:w="628" w:type="dxa"/>
            <w:tcBorders>
              <w:top w:val="single" w:sz="4" w:space="0" w:color="auto"/>
              <w:left w:val="single" w:sz="4" w:space="0" w:color="auto"/>
              <w:right w:val="single" w:sz="4" w:space="0" w:color="auto"/>
            </w:tcBorders>
          </w:tcPr>
          <w:p w14:paraId="1623DF1D" w14:textId="6BE28496"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w:t>
            </w:r>
          </w:p>
        </w:tc>
        <w:tc>
          <w:tcPr>
            <w:tcW w:w="965" w:type="dxa"/>
            <w:tcBorders>
              <w:top w:val="single" w:sz="4" w:space="0" w:color="auto"/>
              <w:left w:val="single" w:sz="4" w:space="0" w:color="auto"/>
              <w:right w:val="single" w:sz="4" w:space="0" w:color="auto"/>
            </w:tcBorders>
          </w:tcPr>
          <w:p w14:paraId="79331D8B" w14:textId="20784AA5"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9015EAC" w14:textId="1CB77AA6"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0499CC06" w14:textId="4947376D"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4.100,00</w:t>
            </w:r>
          </w:p>
        </w:tc>
        <w:tc>
          <w:tcPr>
            <w:tcW w:w="1210" w:type="dxa"/>
            <w:tcBorders>
              <w:top w:val="single" w:sz="4" w:space="0" w:color="auto"/>
              <w:left w:val="single" w:sz="4" w:space="0" w:color="auto"/>
              <w:bottom w:val="single" w:sz="4" w:space="0" w:color="auto"/>
              <w:right w:val="single" w:sz="4" w:space="0" w:color="auto"/>
            </w:tcBorders>
          </w:tcPr>
          <w:p w14:paraId="1B34A5FF" w14:textId="206C0B47"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4.079,96</w:t>
            </w:r>
          </w:p>
        </w:tc>
        <w:tc>
          <w:tcPr>
            <w:tcW w:w="1231" w:type="dxa"/>
            <w:tcBorders>
              <w:top w:val="single" w:sz="4" w:space="0" w:color="auto"/>
              <w:left w:val="single" w:sz="4" w:space="0" w:color="auto"/>
              <w:bottom w:val="single" w:sz="4" w:space="0" w:color="auto"/>
              <w:right w:val="single" w:sz="4" w:space="0" w:color="auto"/>
            </w:tcBorders>
          </w:tcPr>
          <w:p w14:paraId="4DD0FABB" w14:textId="3D5D33F2"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99,51</w:t>
            </w:r>
          </w:p>
        </w:tc>
      </w:tr>
      <w:tr w:rsidR="002E5154" w:rsidRPr="001A5188" w14:paraId="6E46774D" w14:textId="77777777" w:rsidTr="00F428B9">
        <w:trPr>
          <w:tblCellSpacing w:w="0" w:type="dxa"/>
        </w:trPr>
        <w:tc>
          <w:tcPr>
            <w:tcW w:w="0" w:type="auto"/>
            <w:vMerge/>
            <w:tcBorders>
              <w:left w:val="single" w:sz="4" w:space="0" w:color="auto"/>
              <w:right w:val="single" w:sz="4" w:space="0" w:color="auto"/>
            </w:tcBorders>
            <w:vAlign w:val="center"/>
          </w:tcPr>
          <w:p w14:paraId="3050EC4D" w14:textId="77777777" w:rsidR="002E5154" w:rsidRPr="00587DD8" w:rsidRDefault="002E5154" w:rsidP="002E5154">
            <w:pPr>
              <w:rPr>
                <w:rFonts w:asciiTheme="minorHAnsi" w:hAnsiTheme="minorHAnsi" w:cstheme="minorHAnsi"/>
              </w:rPr>
            </w:pPr>
          </w:p>
        </w:tc>
        <w:tc>
          <w:tcPr>
            <w:tcW w:w="1992" w:type="dxa"/>
            <w:tcBorders>
              <w:left w:val="single" w:sz="4" w:space="0" w:color="auto"/>
              <w:right w:val="single" w:sz="4" w:space="0" w:color="auto"/>
            </w:tcBorders>
          </w:tcPr>
          <w:p w14:paraId="2B861955" w14:textId="3CBE5194"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Remont dróg gminnych na terenie Sołectwa Stegna</w:t>
            </w:r>
          </w:p>
        </w:tc>
        <w:tc>
          <w:tcPr>
            <w:tcW w:w="628" w:type="dxa"/>
            <w:tcBorders>
              <w:top w:val="single" w:sz="4" w:space="0" w:color="auto"/>
              <w:left w:val="single" w:sz="4" w:space="0" w:color="auto"/>
              <w:right w:val="single" w:sz="4" w:space="0" w:color="auto"/>
            </w:tcBorders>
          </w:tcPr>
          <w:p w14:paraId="52869B6C" w14:textId="5A6B0B6C"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w:t>
            </w:r>
          </w:p>
        </w:tc>
        <w:tc>
          <w:tcPr>
            <w:tcW w:w="965" w:type="dxa"/>
            <w:tcBorders>
              <w:top w:val="single" w:sz="4" w:space="0" w:color="auto"/>
              <w:left w:val="single" w:sz="4" w:space="0" w:color="auto"/>
              <w:right w:val="single" w:sz="4" w:space="0" w:color="auto"/>
            </w:tcBorders>
          </w:tcPr>
          <w:p w14:paraId="11054FA6" w14:textId="61C74A34"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3CD412A" w14:textId="1911D0E3"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449A207" w14:textId="0CF0EE93"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57D9C21B" w14:textId="20B0CD46"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9.977,76</w:t>
            </w:r>
          </w:p>
        </w:tc>
        <w:tc>
          <w:tcPr>
            <w:tcW w:w="1231" w:type="dxa"/>
            <w:tcBorders>
              <w:top w:val="single" w:sz="4" w:space="0" w:color="auto"/>
              <w:left w:val="single" w:sz="4" w:space="0" w:color="auto"/>
              <w:bottom w:val="single" w:sz="4" w:space="0" w:color="auto"/>
              <w:right w:val="single" w:sz="4" w:space="0" w:color="auto"/>
            </w:tcBorders>
          </w:tcPr>
          <w:p w14:paraId="57F85E4C" w14:textId="2E9949E6"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99,78</w:t>
            </w:r>
          </w:p>
        </w:tc>
      </w:tr>
      <w:tr w:rsidR="002E5154" w:rsidRPr="001A5188" w14:paraId="60D2F569" w14:textId="77777777" w:rsidTr="00F428B9">
        <w:trPr>
          <w:tblCellSpacing w:w="0" w:type="dxa"/>
        </w:trPr>
        <w:tc>
          <w:tcPr>
            <w:tcW w:w="0" w:type="auto"/>
            <w:vMerge/>
            <w:tcBorders>
              <w:left w:val="single" w:sz="4" w:space="0" w:color="auto"/>
              <w:right w:val="single" w:sz="4" w:space="0" w:color="auto"/>
            </w:tcBorders>
            <w:vAlign w:val="center"/>
          </w:tcPr>
          <w:p w14:paraId="23F76619" w14:textId="77777777" w:rsidR="002E5154" w:rsidRPr="00587DD8" w:rsidRDefault="002E5154" w:rsidP="002E5154">
            <w:pPr>
              <w:rPr>
                <w:rFonts w:asciiTheme="minorHAnsi" w:hAnsiTheme="minorHAnsi" w:cstheme="minorHAnsi"/>
              </w:rPr>
            </w:pPr>
          </w:p>
        </w:tc>
        <w:tc>
          <w:tcPr>
            <w:tcW w:w="1992" w:type="dxa"/>
            <w:vMerge w:val="restart"/>
            <w:tcBorders>
              <w:left w:val="single" w:sz="4" w:space="0" w:color="auto"/>
              <w:right w:val="single" w:sz="4" w:space="0" w:color="auto"/>
            </w:tcBorders>
          </w:tcPr>
          <w:p w14:paraId="65148EF1" w14:textId="49685977"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Zagospodarowanie placu wiejskiego wraz z zakupem lustra drogowego przy ulicy Wolności</w:t>
            </w:r>
          </w:p>
        </w:tc>
        <w:tc>
          <w:tcPr>
            <w:tcW w:w="628" w:type="dxa"/>
            <w:tcBorders>
              <w:top w:val="single" w:sz="4" w:space="0" w:color="auto"/>
              <w:left w:val="single" w:sz="4" w:space="0" w:color="auto"/>
              <w:right w:val="single" w:sz="4" w:space="0" w:color="auto"/>
            </w:tcBorders>
          </w:tcPr>
          <w:p w14:paraId="60BCA6CA" w14:textId="2DAC4ED2"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w:t>
            </w:r>
          </w:p>
        </w:tc>
        <w:tc>
          <w:tcPr>
            <w:tcW w:w="965" w:type="dxa"/>
            <w:tcBorders>
              <w:top w:val="single" w:sz="4" w:space="0" w:color="auto"/>
              <w:left w:val="single" w:sz="4" w:space="0" w:color="auto"/>
              <w:right w:val="single" w:sz="4" w:space="0" w:color="auto"/>
            </w:tcBorders>
          </w:tcPr>
          <w:p w14:paraId="40577B29" w14:textId="7A6C935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771C9D52" w14:textId="1E726431"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FCC534B" w14:textId="15BA41A9"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11.635,23</w:t>
            </w:r>
          </w:p>
        </w:tc>
        <w:tc>
          <w:tcPr>
            <w:tcW w:w="1210" w:type="dxa"/>
            <w:tcBorders>
              <w:top w:val="single" w:sz="4" w:space="0" w:color="auto"/>
              <w:left w:val="single" w:sz="4" w:space="0" w:color="auto"/>
              <w:bottom w:val="single" w:sz="4" w:space="0" w:color="auto"/>
              <w:right w:val="single" w:sz="4" w:space="0" w:color="auto"/>
            </w:tcBorders>
          </w:tcPr>
          <w:p w14:paraId="7CA42B80" w14:textId="02796A58"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11.586,08</w:t>
            </w:r>
          </w:p>
        </w:tc>
        <w:tc>
          <w:tcPr>
            <w:tcW w:w="1231" w:type="dxa"/>
            <w:tcBorders>
              <w:top w:val="single" w:sz="4" w:space="0" w:color="auto"/>
              <w:left w:val="single" w:sz="4" w:space="0" w:color="auto"/>
              <w:bottom w:val="single" w:sz="4" w:space="0" w:color="auto"/>
              <w:right w:val="single" w:sz="4" w:space="0" w:color="auto"/>
            </w:tcBorders>
          </w:tcPr>
          <w:p w14:paraId="4125C3BD" w14:textId="059EAD1C"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99,58</w:t>
            </w:r>
          </w:p>
        </w:tc>
      </w:tr>
      <w:tr w:rsidR="002E5154" w:rsidRPr="001A5188" w14:paraId="0F1CFFD2" w14:textId="77777777" w:rsidTr="00F428B9">
        <w:trPr>
          <w:tblCellSpacing w:w="0" w:type="dxa"/>
        </w:trPr>
        <w:tc>
          <w:tcPr>
            <w:tcW w:w="0" w:type="auto"/>
            <w:vMerge/>
            <w:tcBorders>
              <w:left w:val="single" w:sz="4" w:space="0" w:color="auto"/>
              <w:right w:val="single" w:sz="4" w:space="0" w:color="auto"/>
            </w:tcBorders>
            <w:vAlign w:val="center"/>
          </w:tcPr>
          <w:p w14:paraId="47021058" w14:textId="77777777" w:rsidR="002E5154" w:rsidRPr="00587DD8" w:rsidRDefault="002E5154" w:rsidP="002E5154">
            <w:pPr>
              <w:rPr>
                <w:rFonts w:asciiTheme="minorHAnsi" w:hAnsiTheme="minorHAnsi" w:cstheme="minorHAnsi"/>
              </w:rPr>
            </w:pPr>
          </w:p>
        </w:tc>
        <w:tc>
          <w:tcPr>
            <w:tcW w:w="1992" w:type="dxa"/>
            <w:vMerge/>
            <w:tcBorders>
              <w:left w:val="single" w:sz="4" w:space="0" w:color="auto"/>
              <w:right w:val="single" w:sz="4" w:space="0" w:color="auto"/>
            </w:tcBorders>
          </w:tcPr>
          <w:p w14:paraId="3539CE6B" w14:textId="77777777" w:rsidR="002E5154" w:rsidRPr="00587DD8" w:rsidRDefault="002E5154" w:rsidP="002E5154">
            <w:pPr>
              <w:pStyle w:val="NormalnyWeb"/>
              <w:rPr>
                <w:rFonts w:asciiTheme="minorHAnsi" w:hAnsiTheme="minorHAnsi" w:cstheme="minorHAnsi"/>
              </w:rPr>
            </w:pPr>
          </w:p>
        </w:tc>
        <w:tc>
          <w:tcPr>
            <w:tcW w:w="628" w:type="dxa"/>
            <w:tcBorders>
              <w:top w:val="single" w:sz="4" w:space="0" w:color="auto"/>
              <w:left w:val="single" w:sz="4" w:space="0" w:color="auto"/>
              <w:right w:val="single" w:sz="4" w:space="0" w:color="auto"/>
            </w:tcBorders>
          </w:tcPr>
          <w:p w14:paraId="05B0BF88" w14:textId="0610C2A9"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w:t>
            </w:r>
          </w:p>
        </w:tc>
        <w:tc>
          <w:tcPr>
            <w:tcW w:w="965" w:type="dxa"/>
            <w:tcBorders>
              <w:top w:val="single" w:sz="4" w:space="0" w:color="auto"/>
              <w:left w:val="single" w:sz="4" w:space="0" w:color="auto"/>
              <w:right w:val="single" w:sz="4" w:space="0" w:color="auto"/>
            </w:tcBorders>
          </w:tcPr>
          <w:p w14:paraId="68B08405" w14:textId="6D40C0AC"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6C595D2" w14:textId="5DB387B3"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511899B" w14:textId="155B032E"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600,00</w:t>
            </w:r>
          </w:p>
        </w:tc>
        <w:tc>
          <w:tcPr>
            <w:tcW w:w="1210" w:type="dxa"/>
            <w:tcBorders>
              <w:top w:val="single" w:sz="4" w:space="0" w:color="auto"/>
              <w:left w:val="single" w:sz="4" w:space="0" w:color="auto"/>
              <w:bottom w:val="single" w:sz="4" w:space="0" w:color="auto"/>
              <w:right w:val="single" w:sz="4" w:space="0" w:color="auto"/>
            </w:tcBorders>
          </w:tcPr>
          <w:p w14:paraId="3CD8E3DD" w14:textId="1CBE4F18"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540,36</w:t>
            </w:r>
          </w:p>
        </w:tc>
        <w:tc>
          <w:tcPr>
            <w:tcW w:w="1231" w:type="dxa"/>
            <w:tcBorders>
              <w:top w:val="single" w:sz="4" w:space="0" w:color="auto"/>
              <w:left w:val="single" w:sz="4" w:space="0" w:color="auto"/>
              <w:bottom w:val="single" w:sz="4" w:space="0" w:color="auto"/>
              <w:right w:val="single" w:sz="4" w:space="0" w:color="auto"/>
            </w:tcBorders>
          </w:tcPr>
          <w:p w14:paraId="67AA6621" w14:textId="724BCA0F"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90,06</w:t>
            </w:r>
          </w:p>
        </w:tc>
      </w:tr>
      <w:tr w:rsidR="002E5154" w:rsidRPr="001A5188" w14:paraId="5C8AC8E6" w14:textId="77777777" w:rsidTr="00F428B9">
        <w:trPr>
          <w:tblCellSpacing w:w="0" w:type="dxa"/>
        </w:trPr>
        <w:tc>
          <w:tcPr>
            <w:tcW w:w="0" w:type="auto"/>
            <w:vMerge/>
            <w:tcBorders>
              <w:left w:val="single" w:sz="4" w:space="0" w:color="auto"/>
              <w:right w:val="single" w:sz="4" w:space="0" w:color="auto"/>
            </w:tcBorders>
            <w:vAlign w:val="center"/>
          </w:tcPr>
          <w:p w14:paraId="737EED7C" w14:textId="77777777" w:rsidR="002E5154" w:rsidRPr="00587DD8" w:rsidRDefault="002E5154" w:rsidP="002E5154">
            <w:pPr>
              <w:rPr>
                <w:rFonts w:asciiTheme="minorHAnsi" w:hAnsiTheme="minorHAnsi" w:cstheme="minorHAnsi"/>
              </w:rPr>
            </w:pPr>
          </w:p>
        </w:tc>
        <w:tc>
          <w:tcPr>
            <w:tcW w:w="1992" w:type="dxa"/>
            <w:tcBorders>
              <w:left w:val="single" w:sz="4" w:space="0" w:color="auto"/>
              <w:right w:val="single" w:sz="4" w:space="0" w:color="auto"/>
            </w:tcBorders>
          </w:tcPr>
          <w:p w14:paraId="6769B3CB" w14:textId="4BD606EF" w:rsidR="002E5154" w:rsidRPr="00587DD8" w:rsidRDefault="002E5154" w:rsidP="002E5154">
            <w:pPr>
              <w:pStyle w:val="NormalnyWeb"/>
              <w:rPr>
                <w:rFonts w:asciiTheme="minorHAnsi" w:hAnsiTheme="minorHAnsi" w:cstheme="minorHAnsi"/>
              </w:rPr>
            </w:pPr>
            <w:r w:rsidRPr="00587DD8">
              <w:rPr>
                <w:rFonts w:asciiTheme="minorHAnsi" w:hAnsiTheme="minorHAnsi" w:cstheme="minorHAnsi"/>
              </w:rPr>
              <w:t>Zakup wyposażenia dla OSP Jednorożec w celu zapewnienia gotowości bojowej</w:t>
            </w:r>
          </w:p>
        </w:tc>
        <w:tc>
          <w:tcPr>
            <w:tcW w:w="628" w:type="dxa"/>
            <w:tcBorders>
              <w:top w:val="single" w:sz="4" w:space="0" w:color="auto"/>
              <w:left w:val="single" w:sz="4" w:space="0" w:color="auto"/>
              <w:right w:val="single" w:sz="4" w:space="0" w:color="auto"/>
            </w:tcBorders>
          </w:tcPr>
          <w:p w14:paraId="5D23556D" w14:textId="378D2C78"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754</w:t>
            </w:r>
          </w:p>
        </w:tc>
        <w:tc>
          <w:tcPr>
            <w:tcW w:w="965" w:type="dxa"/>
            <w:tcBorders>
              <w:top w:val="single" w:sz="4" w:space="0" w:color="auto"/>
              <w:left w:val="single" w:sz="4" w:space="0" w:color="auto"/>
              <w:right w:val="single" w:sz="4" w:space="0" w:color="auto"/>
            </w:tcBorders>
          </w:tcPr>
          <w:p w14:paraId="2F9118E8" w14:textId="2940A847"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75412</w:t>
            </w:r>
          </w:p>
        </w:tc>
        <w:tc>
          <w:tcPr>
            <w:tcW w:w="627" w:type="dxa"/>
            <w:tcBorders>
              <w:top w:val="single" w:sz="4" w:space="0" w:color="auto"/>
              <w:left w:val="single" w:sz="4" w:space="0" w:color="auto"/>
              <w:bottom w:val="single" w:sz="4" w:space="0" w:color="auto"/>
              <w:right w:val="single" w:sz="4" w:space="0" w:color="auto"/>
            </w:tcBorders>
          </w:tcPr>
          <w:p w14:paraId="6C753BBE" w14:textId="324E4B53"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881E274" w14:textId="415077DA" w:rsidR="002E5154" w:rsidRPr="00587DD8" w:rsidRDefault="002E5154" w:rsidP="002E5154">
            <w:pPr>
              <w:pStyle w:val="NormalnyWeb"/>
              <w:jc w:val="center"/>
              <w:rPr>
                <w:rFonts w:asciiTheme="minorHAnsi" w:hAnsiTheme="minorHAnsi" w:cstheme="minorHAnsi"/>
              </w:rPr>
            </w:pPr>
            <w:r w:rsidRPr="00587DD8">
              <w:rPr>
                <w:rFonts w:asciiTheme="minorHAnsi" w:hAnsiTheme="minorHAnsi" w:cstheme="minorHAnsi"/>
              </w:rPr>
              <w:t>3.179,07</w:t>
            </w:r>
          </w:p>
        </w:tc>
        <w:tc>
          <w:tcPr>
            <w:tcW w:w="1210" w:type="dxa"/>
            <w:tcBorders>
              <w:top w:val="single" w:sz="4" w:space="0" w:color="auto"/>
              <w:left w:val="single" w:sz="4" w:space="0" w:color="auto"/>
              <w:bottom w:val="single" w:sz="4" w:space="0" w:color="auto"/>
              <w:right w:val="single" w:sz="4" w:space="0" w:color="auto"/>
            </w:tcBorders>
          </w:tcPr>
          <w:p w14:paraId="59D974D9" w14:textId="21AA0835"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3.178,96</w:t>
            </w:r>
          </w:p>
        </w:tc>
        <w:tc>
          <w:tcPr>
            <w:tcW w:w="1231" w:type="dxa"/>
            <w:tcBorders>
              <w:top w:val="single" w:sz="4" w:space="0" w:color="auto"/>
              <w:left w:val="single" w:sz="4" w:space="0" w:color="auto"/>
              <w:bottom w:val="single" w:sz="4" w:space="0" w:color="auto"/>
              <w:right w:val="single" w:sz="4" w:space="0" w:color="auto"/>
            </w:tcBorders>
          </w:tcPr>
          <w:p w14:paraId="06649A94" w14:textId="055971A2" w:rsidR="002E5154" w:rsidRPr="00587DD8" w:rsidRDefault="002E5154" w:rsidP="002E5154">
            <w:pPr>
              <w:pStyle w:val="NormalnyWeb"/>
              <w:jc w:val="center"/>
              <w:rPr>
                <w:rFonts w:asciiTheme="minorHAnsi" w:hAnsiTheme="minorHAnsi" w:cstheme="minorHAnsi"/>
              </w:rPr>
            </w:pPr>
            <w:r>
              <w:rPr>
                <w:rFonts w:asciiTheme="minorHAnsi" w:hAnsiTheme="minorHAnsi" w:cstheme="minorHAnsi"/>
              </w:rPr>
              <w:t>100,00</w:t>
            </w:r>
          </w:p>
        </w:tc>
      </w:tr>
      <w:tr w:rsidR="002E5154" w:rsidRPr="001A5188" w14:paraId="4A47A974"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41608D2" w14:textId="77777777" w:rsidR="002E5154" w:rsidRPr="00587DD8" w:rsidRDefault="002E5154" w:rsidP="002E5154">
            <w:pPr>
              <w:pStyle w:val="NormalnyWeb"/>
              <w:jc w:val="right"/>
              <w:rPr>
                <w:rFonts w:asciiTheme="minorHAnsi" w:hAnsiTheme="minorHAnsi" w:cstheme="minorHAnsi"/>
              </w:rPr>
            </w:pPr>
            <w:r w:rsidRPr="00587DD8">
              <w:rPr>
                <w:rFonts w:asciiTheme="minorHAnsi" w:hAnsiTheme="minorHAnsi" w:cstheme="minorHAnsi"/>
                <w:b/>
                <w:i/>
              </w:rPr>
              <w:t>Łączne koszty funduszu sołeckiego Sołectwa Stegna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C5D2F7D" w14:textId="25FEC733" w:rsidR="002E5154" w:rsidRPr="00587DD8" w:rsidRDefault="002E5154" w:rsidP="002E5154">
            <w:pPr>
              <w:pStyle w:val="NormalnyWeb"/>
              <w:jc w:val="center"/>
              <w:rPr>
                <w:rFonts w:asciiTheme="minorHAnsi" w:hAnsiTheme="minorHAnsi" w:cstheme="minorHAnsi"/>
                <w:b/>
                <w:i/>
              </w:rPr>
            </w:pPr>
            <w:r w:rsidRPr="00587DD8">
              <w:rPr>
                <w:rFonts w:asciiTheme="minorHAnsi" w:hAnsiTheme="minorHAnsi" w:cstheme="minorHAnsi"/>
                <w:b/>
                <w:i/>
              </w:rPr>
              <w:t>51.179,07</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DF3A807" w14:textId="10090976" w:rsidR="002E5154" w:rsidRPr="00587DD8" w:rsidRDefault="00411AFC" w:rsidP="002E5154">
            <w:pPr>
              <w:pStyle w:val="NormalnyWeb"/>
              <w:jc w:val="center"/>
              <w:rPr>
                <w:rFonts w:asciiTheme="minorHAnsi" w:hAnsiTheme="minorHAnsi" w:cstheme="minorHAnsi"/>
                <w:b/>
                <w:bCs/>
                <w:i/>
                <w:iCs/>
              </w:rPr>
            </w:pPr>
            <w:r>
              <w:rPr>
                <w:rFonts w:asciiTheme="minorHAnsi" w:hAnsiTheme="minorHAnsi" w:cstheme="minorHAnsi"/>
                <w:b/>
                <w:bCs/>
                <w:i/>
                <w:iCs/>
              </w:rPr>
              <w:t>51.009,91</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81D14F" w14:textId="7023EC97" w:rsidR="002E5154" w:rsidRPr="00587DD8" w:rsidRDefault="00411AFC" w:rsidP="002E5154">
            <w:pPr>
              <w:pStyle w:val="NormalnyWeb"/>
              <w:jc w:val="center"/>
              <w:rPr>
                <w:rFonts w:asciiTheme="minorHAnsi" w:hAnsiTheme="minorHAnsi" w:cstheme="minorHAnsi"/>
                <w:b/>
                <w:bCs/>
                <w:i/>
                <w:iCs/>
              </w:rPr>
            </w:pPr>
            <w:r>
              <w:rPr>
                <w:rFonts w:asciiTheme="minorHAnsi" w:hAnsiTheme="minorHAnsi" w:cstheme="minorHAnsi"/>
                <w:b/>
                <w:bCs/>
                <w:i/>
                <w:iCs/>
              </w:rPr>
              <w:t>99,67</w:t>
            </w:r>
          </w:p>
        </w:tc>
      </w:tr>
      <w:tr w:rsidR="002E5154" w:rsidRPr="001A5188" w14:paraId="672BE066" w14:textId="77777777" w:rsidTr="00F428B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D621121" w14:textId="364E04A6" w:rsidR="002E5154" w:rsidRPr="00F428B9" w:rsidRDefault="002E5154" w:rsidP="002E5154">
            <w:pPr>
              <w:rPr>
                <w:rFonts w:asciiTheme="minorHAnsi" w:hAnsiTheme="minorHAnsi" w:cstheme="minorHAnsi"/>
              </w:rPr>
            </w:pPr>
            <w:r w:rsidRPr="00F428B9">
              <w:rPr>
                <w:rFonts w:asciiTheme="minorHAnsi" w:hAnsiTheme="minorHAnsi" w:cstheme="minorHAnsi"/>
              </w:rPr>
              <w:lastRenderedPageBreak/>
              <w:t xml:space="preserve">Kobylaki - </w:t>
            </w:r>
            <w:proofErr w:type="spellStart"/>
            <w:r w:rsidRPr="00F428B9">
              <w:rPr>
                <w:rFonts w:asciiTheme="minorHAnsi" w:hAnsiTheme="minorHAnsi" w:cstheme="minorHAnsi"/>
              </w:rPr>
              <w:t>Czarzaste</w:t>
            </w:r>
            <w:proofErr w:type="spellEnd"/>
          </w:p>
        </w:tc>
        <w:tc>
          <w:tcPr>
            <w:tcW w:w="1992" w:type="dxa"/>
            <w:tcBorders>
              <w:top w:val="single" w:sz="4" w:space="0" w:color="auto"/>
              <w:left w:val="single" w:sz="4" w:space="0" w:color="auto"/>
              <w:bottom w:val="single" w:sz="4" w:space="0" w:color="auto"/>
              <w:right w:val="single" w:sz="4" w:space="0" w:color="auto"/>
            </w:tcBorders>
          </w:tcPr>
          <w:p w14:paraId="0637E3DA" w14:textId="77777777" w:rsidR="002E5154" w:rsidRPr="00F428B9" w:rsidRDefault="002E5154" w:rsidP="002E5154">
            <w:pPr>
              <w:pStyle w:val="NormalnyWeb"/>
              <w:jc w:val="center"/>
              <w:rPr>
                <w:rFonts w:asciiTheme="minorHAnsi" w:hAnsiTheme="minorHAnsi" w:cstheme="minorHAnsi"/>
              </w:rPr>
            </w:pPr>
            <w:r w:rsidRPr="00F428B9">
              <w:rPr>
                <w:rFonts w:asciiTheme="minorHAnsi" w:hAnsiTheme="minorHAnsi" w:cstheme="minorHAnsi"/>
              </w:rPr>
              <w:t>Remont dróg gminnych na obszarze sołectwa Kobylaki-</w:t>
            </w:r>
            <w:proofErr w:type="spellStart"/>
            <w:r w:rsidRPr="00F428B9">
              <w:rPr>
                <w:rFonts w:asciiTheme="minorHAnsi" w:hAnsiTheme="minorHAnsi" w:cstheme="minorHAnsi"/>
              </w:rPr>
              <w:t>Czarzaste</w:t>
            </w:r>
            <w:proofErr w:type="spellEnd"/>
          </w:p>
        </w:tc>
        <w:tc>
          <w:tcPr>
            <w:tcW w:w="628" w:type="dxa"/>
            <w:tcBorders>
              <w:top w:val="single" w:sz="4" w:space="0" w:color="auto"/>
              <w:left w:val="single" w:sz="4" w:space="0" w:color="auto"/>
              <w:bottom w:val="single" w:sz="4" w:space="0" w:color="auto"/>
              <w:right w:val="single" w:sz="4" w:space="0" w:color="auto"/>
            </w:tcBorders>
          </w:tcPr>
          <w:p w14:paraId="292CD2E7" w14:textId="77777777" w:rsidR="002E5154" w:rsidRPr="00F428B9" w:rsidRDefault="002E5154" w:rsidP="002E5154">
            <w:pPr>
              <w:pStyle w:val="NormalnyWeb"/>
              <w:jc w:val="center"/>
              <w:rPr>
                <w:rFonts w:asciiTheme="minorHAnsi" w:hAnsiTheme="minorHAnsi" w:cstheme="minorHAnsi"/>
              </w:rPr>
            </w:pPr>
            <w:r w:rsidRPr="00F428B9">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7A39DF1" w14:textId="77777777" w:rsidR="002E5154" w:rsidRPr="00F428B9" w:rsidRDefault="002E5154" w:rsidP="002E5154">
            <w:pPr>
              <w:pStyle w:val="NormalnyWeb"/>
              <w:jc w:val="center"/>
              <w:rPr>
                <w:rFonts w:asciiTheme="minorHAnsi" w:hAnsiTheme="minorHAnsi" w:cstheme="minorHAnsi"/>
              </w:rPr>
            </w:pPr>
            <w:r w:rsidRPr="00F428B9">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1AEEFEF8" w14:textId="77777777" w:rsidR="002E5154" w:rsidRPr="00F428B9" w:rsidRDefault="002E5154" w:rsidP="002E5154">
            <w:pPr>
              <w:pStyle w:val="NormalnyWeb"/>
              <w:jc w:val="center"/>
              <w:rPr>
                <w:rFonts w:asciiTheme="minorHAnsi" w:hAnsiTheme="minorHAnsi" w:cstheme="minorHAnsi"/>
              </w:rPr>
            </w:pPr>
            <w:r w:rsidRPr="00F428B9">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DB83075" w14:textId="77DE7FD3" w:rsidR="002E5154" w:rsidRPr="00F428B9" w:rsidRDefault="002E5154" w:rsidP="002E5154">
            <w:pPr>
              <w:pStyle w:val="NormalnyWeb"/>
              <w:jc w:val="center"/>
              <w:rPr>
                <w:rFonts w:asciiTheme="minorHAnsi" w:hAnsiTheme="minorHAnsi" w:cstheme="minorHAnsi"/>
              </w:rPr>
            </w:pPr>
            <w:r w:rsidRPr="00F428B9">
              <w:rPr>
                <w:rFonts w:asciiTheme="minorHAnsi" w:hAnsiTheme="minorHAnsi" w:cstheme="minorHAnsi"/>
              </w:rPr>
              <w:t>18.688,30</w:t>
            </w:r>
          </w:p>
        </w:tc>
        <w:tc>
          <w:tcPr>
            <w:tcW w:w="1210" w:type="dxa"/>
            <w:tcBorders>
              <w:top w:val="single" w:sz="4" w:space="0" w:color="auto"/>
              <w:left w:val="single" w:sz="4" w:space="0" w:color="auto"/>
              <w:bottom w:val="single" w:sz="4" w:space="0" w:color="auto"/>
              <w:right w:val="single" w:sz="4" w:space="0" w:color="auto"/>
            </w:tcBorders>
          </w:tcPr>
          <w:p w14:paraId="7E27D377" w14:textId="61EAD6DB" w:rsidR="002E5154" w:rsidRPr="00F428B9" w:rsidRDefault="002E5154" w:rsidP="002E5154">
            <w:pPr>
              <w:pStyle w:val="NormalnyWeb"/>
              <w:jc w:val="center"/>
              <w:rPr>
                <w:rFonts w:asciiTheme="minorHAnsi" w:hAnsiTheme="minorHAnsi" w:cstheme="minorHAnsi"/>
              </w:rPr>
            </w:pPr>
            <w:r>
              <w:rPr>
                <w:rFonts w:asciiTheme="minorHAnsi" w:hAnsiTheme="minorHAnsi" w:cstheme="minorHAnsi"/>
              </w:rPr>
              <w:t>18.660,33</w:t>
            </w:r>
          </w:p>
        </w:tc>
        <w:tc>
          <w:tcPr>
            <w:tcW w:w="1231" w:type="dxa"/>
            <w:tcBorders>
              <w:top w:val="single" w:sz="4" w:space="0" w:color="auto"/>
              <w:left w:val="single" w:sz="4" w:space="0" w:color="auto"/>
              <w:bottom w:val="single" w:sz="4" w:space="0" w:color="auto"/>
              <w:right w:val="single" w:sz="4" w:space="0" w:color="auto"/>
            </w:tcBorders>
          </w:tcPr>
          <w:p w14:paraId="58E869B3" w14:textId="0AFB82DF" w:rsidR="002E5154" w:rsidRPr="00F428B9" w:rsidRDefault="002E5154" w:rsidP="002E5154">
            <w:pPr>
              <w:pStyle w:val="NormalnyWeb"/>
              <w:jc w:val="center"/>
              <w:rPr>
                <w:rFonts w:asciiTheme="minorHAnsi" w:hAnsiTheme="minorHAnsi" w:cstheme="minorHAnsi"/>
              </w:rPr>
            </w:pPr>
            <w:r>
              <w:rPr>
                <w:rFonts w:asciiTheme="minorHAnsi" w:hAnsiTheme="minorHAnsi" w:cstheme="minorHAnsi"/>
              </w:rPr>
              <w:t>99,85</w:t>
            </w:r>
          </w:p>
        </w:tc>
      </w:tr>
      <w:tr w:rsidR="00411AFC" w:rsidRPr="001A5188" w14:paraId="6F6EFB73"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94CAA3C" w14:textId="77777777" w:rsidR="00411AFC" w:rsidRPr="00F428B9" w:rsidRDefault="00411AFC" w:rsidP="00411AFC">
            <w:pPr>
              <w:pStyle w:val="NormalnyWeb"/>
              <w:jc w:val="right"/>
              <w:rPr>
                <w:rFonts w:asciiTheme="minorHAnsi" w:hAnsiTheme="minorHAnsi" w:cstheme="minorHAnsi"/>
                <w:i/>
              </w:rPr>
            </w:pPr>
            <w:r w:rsidRPr="00F428B9">
              <w:rPr>
                <w:rFonts w:asciiTheme="minorHAnsi" w:hAnsiTheme="minorHAnsi" w:cstheme="minorHAnsi"/>
                <w:b/>
                <w:i/>
              </w:rPr>
              <w:t xml:space="preserve">Łączne koszty funduszu sołeckiego Sołectwa Kobylaki - </w:t>
            </w:r>
            <w:proofErr w:type="spellStart"/>
            <w:r w:rsidRPr="00F428B9">
              <w:rPr>
                <w:rFonts w:asciiTheme="minorHAnsi" w:hAnsiTheme="minorHAnsi" w:cstheme="minorHAnsi"/>
                <w:b/>
                <w:i/>
              </w:rPr>
              <w:t>Czarzaste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D2B78F8" w14:textId="5A7DB6CD" w:rsidR="00411AFC" w:rsidRPr="00F428B9" w:rsidRDefault="00411AFC" w:rsidP="00411AFC">
            <w:pPr>
              <w:pStyle w:val="NormalnyWeb"/>
              <w:jc w:val="center"/>
              <w:rPr>
                <w:rFonts w:asciiTheme="minorHAnsi" w:hAnsiTheme="minorHAnsi" w:cstheme="minorHAnsi"/>
                <w:b/>
                <w:i/>
              </w:rPr>
            </w:pPr>
            <w:r w:rsidRPr="00F428B9">
              <w:rPr>
                <w:rFonts w:asciiTheme="minorHAnsi" w:hAnsiTheme="minorHAnsi" w:cstheme="minorHAnsi"/>
                <w:b/>
                <w:i/>
              </w:rPr>
              <w:t>18.688,30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77CC8C45" w14:textId="185A1918" w:rsidR="00411AFC" w:rsidRPr="00411AFC" w:rsidRDefault="00411AFC" w:rsidP="00411AFC">
            <w:pPr>
              <w:pStyle w:val="NormalnyWeb"/>
              <w:jc w:val="center"/>
              <w:rPr>
                <w:rFonts w:asciiTheme="minorHAnsi" w:hAnsiTheme="minorHAnsi" w:cstheme="minorHAnsi"/>
                <w:b/>
                <w:bCs/>
                <w:i/>
                <w:iCs/>
              </w:rPr>
            </w:pPr>
            <w:r w:rsidRPr="00411AFC">
              <w:rPr>
                <w:rFonts w:asciiTheme="minorHAnsi" w:hAnsiTheme="minorHAnsi" w:cstheme="minorHAnsi"/>
                <w:b/>
                <w:bCs/>
                <w:i/>
                <w:iCs/>
              </w:rPr>
              <w:t>18.660,33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D2E2C86" w14:textId="53817DE4" w:rsidR="00411AFC" w:rsidRPr="00411AFC" w:rsidRDefault="00411AFC" w:rsidP="00411AFC">
            <w:pPr>
              <w:pStyle w:val="NormalnyWeb"/>
              <w:jc w:val="center"/>
              <w:rPr>
                <w:rFonts w:asciiTheme="minorHAnsi" w:hAnsiTheme="minorHAnsi" w:cstheme="minorHAnsi"/>
                <w:b/>
                <w:bCs/>
                <w:i/>
                <w:iCs/>
              </w:rPr>
            </w:pPr>
            <w:r w:rsidRPr="00411AFC">
              <w:rPr>
                <w:rFonts w:asciiTheme="minorHAnsi" w:hAnsiTheme="minorHAnsi" w:cstheme="minorHAnsi"/>
                <w:b/>
                <w:bCs/>
                <w:i/>
                <w:iCs/>
              </w:rPr>
              <w:t>99,85</w:t>
            </w:r>
          </w:p>
        </w:tc>
      </w:tr>
      <w:tr w:rsidR="00411AFC" w:rsidRPr="001A5188" w14:paraId="1273E5C9" w14:textId="77777777" w:rsidTr="00F428B9">
        <w:trPr>
          <w:tblCellSpacing w:w="0" w:type="dxa"/>
        </w:trPr>
        <w:tc>
          <w:tcPr>
            <w:tcW w:w="1471" w:type="dxa"/>
            <w:vMerge w:val="restart"/>
            <w:tcBorders>
              <w:top w:val="single" w:sz="4" w:space="0" w:color="auto"/>
              <w:left w:val="single" w:sz="4" w:space="0" w:color="auto"/>
              <w:right w:val="single" w:sz="4" w:space="0" w:color="auto"/>
            </w:tcBorders>
            <w:hideMark/>
          </w:tcPr>
          <w:p w14:paraId="0FB164D7"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Kobylaki-</w:t>
            </w:r>
            <w:proofErr w:type="spellStart"/>
            <w:r w:rsidRPr="00F428B9">
              <w:rPr>
                <w:rFonts w:asciiTheme="minorHAnsi" w:hAnsiTheme="minorHAnsi" w:cstheme="minorHAnsi"/>
              </w:rPr>
              <w:t>Korysze</w:t>
            </w:r>
            <w:proofErr w:type="spellEnd"/>
          </w:p>
        </w:tc>
        <w:tc>
          <w:tcPr>
            <w:tcW w:w="1992" w:type="dxa"/>
            <w:tcBorders>
              <w:top w:val="single" w:sz="4" w:space="0" w:color="auto"/>
              <w:left w:val="single" w:sz="4" w:space="0" w:color="auto"/>
              <w:bottom w:val="single" w:sz="4" w:space="0" w:color="auto"/>
              <w:right w:val="single" w:sz="4" w:space="0" w:color="auto"/>
            </w:tcBorders>
            <w:hideMark/>
          </w:tcPr>
          <w:p w14:paraId="23763B8A"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Remont budynku świetlicy wiejskiej w miejscowości Kobylaki-</w:t>
            </w:r>
            <w:proofErr w:type="spellStart"/>
            <w:r w:rsidRPr="00F428B9">
              <w:rPr>
                <w:rFonts w:asciiTheme="minorHAnsi" w:hAnsiTheme="minorHAnsi" w:cstheme="minorHAnsi"/>
              </w:rPr>
              <w:t>Korysze</w:t>
            </w:r>
            <w:proofErr w:type="spellEnd"/>
          </w:p>
        </w:tc>
        <w:tc>
          <w:tcPr>
            <w:tcW w:w="628" w:type="dxa"/>
            <w:tcBorders>
              <w:top w:val="single" w:sz="4" w:space="0" w:color="auto"/>
              <w:left w:val="single" w:sz="4" w:space="0" w:color="auto"/>
              <w:bottom w:val="single" w:sz="4" w:space="0" w:color="auto"/>
              <w:right w:val="single" w:sz="4" w:space="0" w:color="auto"/>
            </w:tcBorders>
          </w:tcPr>
          <w:p w14:paraId="09D6CFCA"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10EE23C5"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ADEF690"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76A5BC6A" w14:textId="5CE0672A"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12.000,00</w:t>
            </w:r>
          </w:p>
        </w:tc>
        <w:tc>
          <w:tcPr>
            <w:tcW w:w="1210" w:type="dxa"/>
            <w:tcBorders>
              <w:top w:val="single" w:sz="4" w:space="0" w:color="auto"/>
              <w:left w:val="single" w:sz="4" w:space="0" w:color="auto"/>
              <w:bottom w:val="single" w:sz="4" w:space="0" w:color="auto"/>
              <w:right w:val="single" w:sz="4" w:space="0" w:color="auto"/>
            </w:tcBorders>
          </w:tcPr>
          <w:p w14:paraId="4F3A20FF" w14:textId="28DBF9B9" w:rsidR="00411AFC" w:rsidRPr="00F428B9" w:rsidRDefault="00411AFC" w:rsidP="00411AFC">
            <w:pPr>
              <w:pStyle w:val="NormalnyWeb"/>
              <w:jc w:val="center"/>
              <w:rPr>
                <w:rFonts w:asciiTheme="minorHAnsi" w:hAnsiTheme="minorHAnsi" w:cstheme="minorHAnsi"/>
              </w:rPr>
            </w:pPr>
            <w:r>
              <w:rPr>
                <w:rFonts w:asciiTheme="minorHAnsi" w:hAnsiTheme="minorHAnsi" w:cstheme="minorHAnsi"/>
              </w:rPr>
              <w:t>12.000,00</w:t>
            </w:r>
          </w:p>
        </w:tc>
        <w:tc>
          <w:tcPr>
            <w:tcW w:w="1231" w:type="dxa"/>
            <w:tcBorders>
              <w:top w:val="single" w:sz="4" w:space="0" w:color="auto"/>
              <w:left w:val="single" w:sz="4" w:space="0" w:color="auto"/>
              <w:bottom w:val="single" w:sz="4" w:space="0" w:color="auto"/>
              <w:right w:val="single" w:sz="4" w:space="0" w:color="auto"/>
            </w:tcBorders>
          </w:tcPr>
          <w:p w14:paraId="0410C576" w14:textId="207E46D3" w:rsidR="00411AFC" w:rsidRPr="00F428B9"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119B1E37" w14:textId="77777777" w:rsidTr="00F428B9">
        <w:trPr>
          <w:tblCellSpacing w:w="0" w:type="dxa"/>
        </w:trPr>
        <w:tc>
          <w:tcPr>
            <w:tcW w:w="1471" w:type="dxa"/>
            <w:vMerge/>
            <w:tcBorders>
              <w:left w:val="single" w:sz="4" w:space="0" w:color="auto"/>
              <w:bottom w:val="single" w:sz="4" w:space="0" w:color="auto"/>
              <w:right w:val="single" w:sz="4" w:space="0" w:color="auto"/>
            </w:tcBorders>
          </w:tcPr>
          <w:p w14:paraId="4597A57B" w14:textId="77777777" w:rsidR="00411AFC" w:rsidRPr="00F428B9"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65B43A92" w14:textId="7C4C37CB"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 xml:space="preserve">Remont budynku gospodarczego przy świetlicy wiejskiej w miejscowości Kobylaki </w:t>
            </w:r>
            <w:proofErr w:type="spellStart"/>
            <w:r w:rsidRPr="00F428B9">
              <w:rPr>
                <w:rFonts w:asciiTheme="minorHAnsi" w:hAnsiTheme="minorHAnsi" w:cstheme="minorHAnsi"/>
              </w:rPr>
              <w:t>Korysze</w:t>
            </w:r>
            <w:proofErr w:type="spellEnd"/>
          </w:p>
        </w:tc>
        <w:tc>
          <w:tcPr>
            <w:tcW w:w="628" w:type="dxa"/>
            <w:tcBorders>
              <w:top w:val="single" w:sz="4" w:space="0" w:color="auto"/>
              <w:left w:val="single" w:sz="4" w:space="0" w:color="auto"/>
              <w:bottom w:val="single" w:sz="4" w:space="0" w:color="auto"/>
              <w:right w:val="single" w:sz="4" w:space="0" w:color="auto"/>
            </w:tcBorders>
          </w:tcPr>
          <w:p w14:paraId="4E37D98A" w14:textId="625898FD"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4FA16F8E" w14:textId="0FA11F6B"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7F416E0D" w14:textId="310C30E9"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C27F644" w14:textId="5DE18421"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rPr>
              <w:t>3.573,58</w:t>
            </w:r>
          </w:p>
        </w:tc>
        <w:tc>
          <w:tcPr>
            <w:tcW w:w="1210" w:type="dxa"/>
            <w:tcBorders>
              <w:top w:val="single" w:sz="4" w:space="0" w:color="auto"/>
              <w:left w:val="single" w:sz="4" w:space="0" w:color="auto"/>
              <w:bottom w:val="single" w:sz="4" w:space="0" w:color="auto"/>
              <w:right w:val="single" w:sz="4" w:space="0" w:color="auto"/>
            </w:tcBorders>
          </w:tcPr>
          <w:p w14:paraId="741F46D2" w14:textId="2D05286E" w:rsidR="00411AFC" w:rsidRPr="00F428B9" w:rsidRDefault="00411AFC" w:rsidP="00411AFC">
            <w:pPr>
              <w:pStyle w:val="NormalnyWeb"/>
              <w:jc w:val="center"/>
              <w:rPr>
                <w:rFonts w:asciiTheme="minorHAnsi" w:hAnsiTheme="minorHAnsi" w:cstheme="minorHAnsi"/>
              </w:rPr>
            </w:pPr>
            <w:r>
              <w:rPr>
                <w:rFonts w:asciiTheme="minorHAnsi" w:hAnsiTheme="minorHAnsi" w:cstheme="minorHAnsi"/>
              </w:rPr>
              <w:t>3.573,58</w:t>
            </w:r>
          </w:p>
        </w:tc>
        <w:tc>
          <w:tcPr>
            <w:tcW w:w="1231" w:type="dxa"/>
            <w:tcBorders>
              <w:top w:val="single" w:sz="4" w:space="0" w:color="auto"/>
              <w:left w:val="single" w:sz="4" w:space="0" w:color="auto"/>
              <w:bottom w:val="single" w:sz="4" w:space="0" w:color="auto"/>
              <w:right w:val="single" w:sz="4" w:space="0" w:color="auto"/>
            </w:tcBorders>
          </w:tcPr>
          <w:p w14:paraId="6EECE85D" w14:textId="1F154D37" w:rsidR="00411AFC" w:rsidRPr="00F428B9"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2A5E07B5"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343000D" w14:textId="77777777" w:rsidR="00411AFC" w:rsidRPr="00F428B9" w:rsidRDefault="00411AFC" w:rsidP="00411AFC">
            <w:pPr>
              <w:pStyle w:val="NormalnyWeb"/>
              <w:jc w:val="center"/>
              <w:rPr>
                <w:rFonts w:asciiTheme="minorHAnsi" w:hAnsiTheme="minorHAnsi" w:cstheme="minorHAnsi"/>
              </w:rPr>
            </w:pPr>
            <w:r w:rsidRPr="00F428B9">
              <w:rPr>
                <w:rFonts w:asciiTheme="minorHAnsi" w:hAnsiTheme="minorHAnsi" w:cstheme="minorHAnsi"/>
                <w:b/>
                <w:i/>
              </w:rPr>
              <w:t xml:space="preserve">Łączne koszty funduszu sołeckiego Sołectwa Kobylaki - </w:t>
            </w:r>
            <w:proofErr w:type="spellStart"/>
            <w:r w:rsidRPr="00F428B9">
              <w:rPr>
                <w:rFonts w:asciiTheme="minorHAnsi" w:hAnsiTheme="minorHAnsi" w:cstheme="minorHAnsi"/>
                <w:b/>
                <w:i/>
              </w:rPr>
              <w:t>Korysze</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3C65B6C2" w14:textId="40B277CE" w:rsidR="00411AFC" w:rsidRPr="00F428B9" w:rsidRDefault="00411AFC" w:rsidP="00411AFC">
            <w:pPr>
              <w:pStyle w:val="NormalnyWeb"/>
              <w:jc w:val="center"/>
              <w:rPr>
                <w:rFonts w:asciiTheme="minorHAnsi" w:hAnsiTheme="minorHAnsi" w:cstheme="minorHAnsi"/>
                <w:b/>
                <w:bCs/>
                <w:i/>
                <w:iCs/>
              </w:rPr>
            </w:pPr>
            <w:r w:rsidRPr="00F428B9">
              <w:rPr>
                <w:rFonts w:asciiTheme="minorHAnsi" w:hAnsiTheme="minorHAnsi" w:cstheme="minorHAnsi"/>
                <w:b/>
                <w:bCs/>
                <w:i/>
                <w:iCs/>
              </w:rPr>
              <w:t>15.573,58</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521079F" w14:textId="2DC1F2C8" w:rsidR="00411AFC" w:rsidRPr="00F428B9" w:rsidRDefault="00411AFC" w:rsidP="00411AFC">
            <w:pPr>
              <w:pStyle w:val="NormalnyWeb"/>
              <w:jc w:val="center"/>
              <w:rPr>
                <w:rFonts w:asciiTheme="minorHAnsi" w:hAnsiTheme="minorHAnsi" w:cstheme="minorHAnsi"/>
                <w:b/>
                <w:bCs/>
                <w:i/>
                <w:iCs/>
              </w:rPr>
            </w:pPr>
            <w:r>
              <w:rPr>
                <w:rFonts w:asciiTheme="minorHAnsi" w:hAnsiTheme="minorHAnsi" w:cstheme="minorHAnsi"/>
                <w:b/>
                <w:bCs/>
                <w:i/>
                <w:iCs/>
              </w:rPr>
              <w:t>15.573,58</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F2E32C1" w14:textId="41955ED5" w:rsidR="00411AFC" w:rsidRPr="00F428B9" w:rsidRDefault="00411AFC" w:rsidP="00411AFC">
            <w:pPr>
              <w:pStyle w:val="NormalnyWeb"/>
              <w:jc w:val="center"/>
              <w:rPr>
                <w:rFonts w:asciiTheme="minorHAnsi" w:hAnsiTheme="minorHAnsi" w:cstheme="minorHAnsi"/>
                <w:b/>
                <w:bCs/>
                <w:i/>
                <w:iCs/>
              </w:rPr>
            </w:pPr>
            <w:r>
              <w:rPr>
                <w:rFonts w:asciiTheme="minorHAnsi" w:hAnsiTheme="minorHAnsi" w:cstheme="minorHAnsi"/>
                <w:b/>
                <w:bCs/>
                <w:i/>
                <w:iCs/>
              </w:rPr>
              <w:t>100,00</w:t>
            </w:r>
          </w:p>
        </w:tc>
      </w:tr>
      <w:tr w:rsidR="00411AFC" w:rsidRPr="001A5188" w14:paraId="1C4711D5" w14:textId="77777777" w:rsidTr="00F428B9">
        <w:trPr>
          <w:tblCellSpacing w:w="0" w:type="dxa"/>
        </w:trPr>
        <w:tc>
          <w:tcPr>
            <w:tcW w:w="1471" w:type="dxa"/>
            <w:vMerge w:val="restart"/>
            <w:tcBorders>
              <w:top w:val="single" w:sz="4" w:space="0" w:color="auto"/>
              <w:left w:val="single" w:sz="4" w:space="0" w:color="auto"/>
              <w:right w:val="single" w:sz="4" w:space="0" w:color="auto"/>
            </w:tcBorders>
            <w:hideMark/>
          </w:tcPr>
          <w:p w14:paraId="745A6C50" w14:textId="77777777"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Kobylaki - Wólka</w:t>
            </w:r>
          </w:p>
        </w:tc>
        <w:tc>
          <w:tcPr>
            <w:tcW w:w="1992" w:type="dxa"/>
            <w:vMerge w:val="restart"/>
            <w:tcBorders>
              <w:top w:val="single" w:sz="4" w:space="0" w:color="auto"/>
              <w:left w:val="single" w:sz="4" w:space="0" w:color="auto"/>
              <w:right w:val="single" w:sz="4" w:space="0" w:color="auto"/>
            </w:tcBorders>
            <w:hideMark/>
          </w:tcPr>
          <w:p w14:paraId="4BFA36CB" w14:textId="6C3766F6"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Pokrycie wiaty rekreacyjnej Sołectwa Kobylaki- Wólka blachą wraz z orynnowaniem</w:t>
            </w:r>
          </w:p>
        </w:tc>
        <w:tc>
          <w:tcPr>
            <w:tcW w:w="628" w:type="dxa"/>
            <w:vMerge w:val="restart"/>
            <w:tcBorders>
              <w:top w:val="single" w:sz="4" w:space="0" w:color="auto"/>
              <w:left w:val="single" w:sz="4" w:space="0" w:color="auto"/>
              <w:right w:val="single" w:sz="4" w:space="0" w:color="auto"/>
            </w:tcBorders>
          </w:tcPr>
          <w:p w14:paraId="5914DBCB" w14:textId="77777777"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w:t>
            </w:r>
          </w:p>
        </w:tc>
        <w:tc>
          <w:tcPr>
            <w:tcW w:w="965" w:type="dxa"/>
            <w:vMerge w:val="restart"/>
            <w:tcBorders>
              <w:top w:val="single" w:sz="4" w:space="0" w:color="auto"/>
              <w:left w:val="single" w:sz="4" w:space="0" w:color="auto"/>
              <w:right w:val="single" w:sz="4" w:space="0" w:color="auto"/>
            </w:tcBorders>
          </w:tcPr>
          <w:p w14:paraId="1040D09E" w14:textId="77777777"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218FF705" w14:textId="389269F2"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B044872" w14:textId="5942A051"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7.000,00</w:t>
            </w:r>
          </w:p>
        </w:tc>
        <w:tc>
          <w:tcPr>
            <w:tcW w:w="1210" w:type="dxa"/>
            <w:tcBorders>
              <w:top w:val="single" w:sz="4" w:space="0" w:color="auto"/>
              <w:left w:val="single" w:sz="4" w:space="0" w:color="auto"/>
              <w:bottom w:val="single" w:sz="4" w:space="0" w:color="auto"/>
              <w:right w:val="single" w:sz="4" w:space="0" w:color="auto"/>
            </w:tcBorders>
          </w:tcPr>
          <w:p w14:paraId="5E5BF7C8" w14:textId="0B3CB98D"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6.885,94</w:t>
            </w:r>
          </w:p>
        </w:tc>
        <w:tc>
          <w:tcPr>
            <w:tcW w:w="1231" w:type="dxa"/>
            <w:tcBorders>
              <w:top w:val="single" w:sz="4" w:space="0" w:color="auto"/>
              <w:left w:val="single" w:sz="4" w:space="0" w:color="auto"/>
              <w:bottom w:val="single" w:sz="4" w:space="0" w:color="auto"/>
              <w:right w:val="single" w:sz="4" w:space="0" w:color="auto"/>
            </w:tcBorders>
          </w:tcPr>
          <w:p w14:paraId="093DA09B" w14:textId="46858499"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98,37</w:t>
            </w:r>
          </w:p>
        </w:tc>
      </w:tr>
      <w:tr w:rsidR="00411AFC" w:rsidRPr="001A5188" w14:paraId="721868F0" w14:textId="77777777" w:rsidTr="00F428B9">
        <w:trPr>
          <w:tblCellSpacing w:w="0" w:type="dxa"/>
        </w:trPr>
        <w:tc>
          <w:tcPr>
            <w:tcW w:w="1471" w:type="dxa"/>
            <w:vMerge/>
            <w:tcBorders>
              <w:left w:val="single" w:sz="4" w:space="0" w:color="auto"/>
              <w:right w:val="single" w:sz="4" w:space="0" w:color="auto"/>
            </w:tcBorders>
          </w:tcPr>
          <w:p w14:paraId="5ADDD093" w14:textId="77777777" w:rsidR="00411AFC" w:rsidRPr="00764210" w:rsidRDefault="00411AFC" w:rsidP="00411AFC">
            <w:pPr>
              <w:pStyle w:val="NormalnyWeb"/>
              <w:jc w:val="cente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0A9784CD" w14:textId="77777777" w:rsidR="00411AFC" w:rsidRPr="00764210" w:rsidRDefault="00411AFC" w:rsidP="00411AFC">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71CE6770" w14:textId="77777777" w:rsidR="00411AFC" w:rsidRPr="00764210" w:rsidRDefault="00411AFC" w:rsidP="00411AFC">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16633205" w14:textId="77777777" w:rsidR="00411AFC" w:rsidRPr="00764210"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7682A6E1" w14:textId="3E367136"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0D49075E" w14:textId="6ABDB8F9"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1.500,00</w:t>
            </w:r>
          </w:p>
        </w:tc>
        <w:tc>
          <w:tcPr>
            <w:tcW w:w="1210" w:type="dxa"/>
            <w:tcBorders>
              <w:top w:val="single" w:sz="4" w:space="0" w:color="auto"/>
              <w:left w:val="single" w:sz="4" w:space="0" w:color="auto"/>
              <w:bottom w:val="single" w:sz="4" w:space="0" w:color="auto"/>
              <w:right w:val="single" w:sz="4" w:space="0" w:color="auto"/>
            </w:tcBorders>
          </w:tcPr>
          <w:p w14:paraId="45AC5DEA" w14:textId="659D445E"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1.500,00</w:t>
            </w:r>
          </w:p>
        </w:tc>
        <w:tc>
          <w:tcPr>
            <w:tcW w:w="1231" w:type="dxa"/>
            <w:tcBorders>
              <w:top w:val="single" w:sz="4" w:space="0" w:color="auto"/>
              <w:left w:val="single" w:sz="4" w:space="0" w:color="auto"/>
              <w:bottom w:val="single" w:sz="4" w:space="0" w:color="auto"/>
              <w:right w:val="single" w:sz="4" w:space="0" w:color="auto"/>
            </w:tcBorders>
          </w:tcPr>
          <w:p w14:paraId="009BBFC4" w14:textId="37DBCB31"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3A5201BA" w14:textId="77777777" w:rsidTr="00F428B9">
        <w:trPr>
          <w:tblCellSpacing w:w="0" w:type="dxa"/>
        </w:trPr>
        <w:tc>
          <w:tcPr>
            <w:tcW w:w="1471" w:type="dxa"/>
            <w:vMerge/>
            <w:tcBorders>
              <w:left w:val="single" w:sz="4" w:space="0" w:color="auto"/>
              <w:right w:val="single" w:sz="4" w:space="0" w:color="auto"/>
            </w:tcBorders>
          </w:tcPr>
          <w:p w14:paraId="1E736AFE" w14:textId="77777777" w:rsidR="00411AFC" w:rsidRPr="00764210"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4CDC569C" w14:textId="0D865E66"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Zakup materiałów i wyposażenia na plac wiejski w Kobylakach-Wólce</w:t>
            </w:r>
          </w:p>
        </w:tc>
        <w:tc>
          <w:tcPr>
            <w:tcW w:w="628" w:type="dxa"/>
            <w:tcBorders>
              <w:top w:val="single" w:sz="4" w:space="0" w:color="auto"/>
              <w:left w:val="single" w:sz="4" w:space="0" w:color="auto"/>
              <w:bottom w:val="single" w:sz="4" w:space="0" w:color="auto"/>
              <w:right w:val="single" w:sz="4" w:space="0" w:color="auto"/>
            </w:tcBorders>
          </w:tcPr>
          <w:p w14:paraId="3BF36B53" w14:textId="55874BD0"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04692207" w14:textId="347DC5B8"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504B15F9" w14:textId="30A9A723"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B96CA78" w14:textId="2D438156"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4.844,70</w:t>
            </w:r>
          </w:p>
        </w:tc>
        <w:tc>
          <w:tcPr>
            <w:tcW w:w="1210" w:type="dxa"/>
            <w:tcBorders>
              <w:top w:val="single" w:sz="4" w:space="0" w:color="auto"/>
              <w:left w:val="single" w:sz="4" w:space="0" w:color="auto"/>
              <w:bottom w:val="single" w:sz="4" w:space="0" w:color="auto"/>
              <w:right w:val="single" w:sz="4" w:space="0" w:color="auto"/>
            </w:tcBorders>
          </w:tcPr>
          <w:p w14:paraId="12E255B5" w14:textId="6130EB5F"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4.840,32</w:t>
            </w:r>
          </w:p>
        </w:tc>
        <w:tc>
          <w:tcPr>
            <w:tcW w:w="1231" w:type="dxa"/>
            <w:tcBorders>
              <w:top w:val="single" w:sz="4" w:space="0" w:color="auto"/>
              <w:left w:val="single" w:sz="4" w:space="0" w:color="auto"/>
              <w:bottom w:val="single" w:sz="4" w:space="0" w:color="auto"/>
              <w:right w:val="single" w:sz="4" w:space="0" w:color="auto"/>
            </w:tcBorders>
          </w:tcPr>
          <w:p w14:paraId="0FFEBAD4" w14:textId="4D91800A"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99,91</w:t>
            </w:r>
          </w:p>
        </w:tc>
      </w:tr>
      <w:tr w:rsidR="00411AFC" w:rsidRPr="001A5188" w14:paraId="3FD74862" w14:textId="77777777" w:rsidTr="00F428B9">
        <w:trPr>
          <w:tblCellSpacing w:w="0" w:type="dxa"/>
        </w:trPr>
        <w:tc>
          <w:tcPr>
            <w:tcW w:w="1471" w:type="dxa"/>
            <w:vMerge/>
            <w:tcBorders>
              <w:left w:val="single" w:sz="4" w:space="0" w:color="auto"/>
              <w:right w:val="single" w:sz="4" w:space="0" w:color="auto"/>
            </w:tcBorders>
          </w:tcPr>
          <w:p w14:paraId="050A4A43" w14:textId="77777777" w:rsidR="00411AFC" w:rsidRPr="00764210"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76CFA1D6" w14:textId="0D1F9003"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Kosiarka spalinowa</w:t>
            </w:r>
          </w:p>
        </w:tc>
        <w:tc>
          <w:tcPr>
            <w:tcW w:w="628" w:type="dxa"/>
            <w:tcBorders>
              <w:top w:val="single" w:sz="4" w:space="0" w:color="auto"/>
              <w:left w:val="single" w:sz="4" w:space="0" w:color="auto"/>
              <w:bottom w:val="single" w:sz="4" w:space="0" w:color="auto"/>
              <w:right w:val="single" w:sz="4" w:space="0" w:color="auto"/>
            </w:tcBorders>
          </w:tcPr>
          <w:p w14:paraId="1680831C" w14:textId="73B08EC2"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5B328018" w14:textId="318DA7BA"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90004</w:t>
            </w:r>
          </w:p>
        </w:tc>
        <w:tc>
          <w:tcPr>
            <w:tcW w:w="627" w:type="dxa"/>
            <w:tcBorders>
              <w:top w:val="single" w:sz="4" w:space="0" w:color="auto"/>
              <w:left w:val="single" w:sz="4" w:space="0" w:color="auto"/>
              <w:bottom w:val="single" w:sz="4" w:space="0" w:color="auto"/>
              <w:right w:val="single" w:sz="4" w:space="0" w:color="auto"/>
            </w:tcBorders>
          </w:tcPr>
          <w:p w14:paraId="3B68F807" w14:textId="1BE370A8"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500002E" w14:textId="5899947E" w:rsidR="00411AFC" w:rsidRPr="00764210" w:rsidRDefault="00411AFC" w:rsidP="00411AFC">
            <w:pPr>
              <w:pStyle w:val="NormalnyWeb"/>
              <w:jc w:val="center"/>
              <w:rPr>
                <w:rFonts w:asciiTheme="minorHAnsi" w:hAnsiTheme="minorHAnsi" w:cstheme="minorHAnsi"/>
              </w:rPr>
            </w:pPr>
            <w:r w:rsidRPr="00764210">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2C13C42C" w14:textId="7648C7FB"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4.000,00</w:t>
            </w:r>
          </w:p>
        </w:tc>
        <w:tc>
          <w:tcPr>
            <w:tcW w:w="1231" w:type="dxa"/>
            <w:tcBorders>
              <w:top w:val="single" w:sz="4" w:space="0" w:color="auto"/>
              <w:left w:val="single" w:sz="4" w:space="0" w:color="auto"/>
              <w:bottom w:val="single" w:sz="4" w:space="0" w:color="auto"/>
              <w:right w:val="single" w:sz="4" w:space="0" w:color="auto"/>
            </w:tcBorders>
          </w:tcPr>
          <w:p w14:paraId="0D598F33" w14:textId="0DD7923E" w:rsidR="00411AFC" w:rsidRPr="00764210"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54BCBACB"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D83E2B5" w14:textId="77777777" w:rsidR="00411AFC" w:rsidRPr="00384E9A" w:rsidRDefault="00411AFC" w:rsidP="00411AFC">
            <w:pPr>
              <w:pStyle w:val="NormalnyWeb"/>
              <w:jc w:val="right"/>
              <w:rPr>
                <w:rFonts w:asciiTheme="minorHAnsi" w:hAnsiTheme="minorHAnsi" w:cstheme="minorHAnsi"/>
                <w:b/>
                <w:i/>
              </w:rPr>
            </w:pPr>
            <w:r w:rsidRPr="00384E9A">
              <w:rPr>
                <w:rFonts w:asciiTheme="minorHAnsi" w:hAnsiTheme="minorHAnsi" w:cstheme="minorHAnsi"/>
                <w:b/>
                <w:i/>
              </w:rPr>
              <w:t>Łączne koszty funduszu sołeckiego Sołectwa Kobylaki -Wólka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779D1AC8" w14:textId="07345CE8" w:rsidR="00411AFC" w:rsidRPr="00384E9A" w:rsidRDefault="00411AFC" w:rsidP="00411AFC">
            <w:pPr>
              <w:pStyle w:val="NormalnyWeb"/>
              <w:jc w:val="center"/>
              <w:rPr>
                <w:rFonts w:asciiTheme="minorHAnsi" w:hAnsiTheme="minorHAnsi" w:cstheme="minorHAnsi"/>
                <w:b/>
                <w:i/>
              </w:rPr>
            </w:pPr>
            <w:r>
              <w:rPr>
                <w:rFonts w:asciiTheme="minorHAnsi" w:hAnsiTheme="minorHAnsi" w:cstheme="minorHAnsi"/>
                <w:b/>
                <w:i/>
              </w:rPr>
              <w:t>17.344,70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6119738C" w14:textId="228103AE" w:rsidR="00411AFC" w:rsidRPr="00384E9A" w:rsidRDefault="00411AFC" w:rsidP="00411AFC">
            <w:pPr>
              <w:pStyle w:val="NormalnyWeb"/>
              <w:jc w:val="center"/>
              <w:rPr>
                <w:rFonts w:asciiTheme="minorHAnsi" w:hAnsiTheme="minorHAnsi" w:cstheme="minorHAnsi"/>
                <w:b/>
                <w:bCs/>
                <w:i/>
                <w:iCs/>
              </w:rPr>
            </w:pPr>
            <w:r>
              <w:rPr>
                <w:rFonts w:asciiTheme="minorHAnsi" w:hAnsiTheme="minorHAnsi" w:cstheme="minorHAnsi"/>
                <w:b/>
                <w:bCs/>
                <w:i/>
                <w:iCs/>
              </w:rPr>
              <w:t>17.226,26</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872BCAB" w14:textId="5751D56E" w:rsidR="00411AFC" w:rsidRPr="00384E9A"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99,32</w:t>
            </w:r>
          </w:p>
        </w:tc>
      </w:tr>
      <w:tr w:rsidR="00411AFC" w:rsidRPr="001A5188" w14:paraId="612630E5" w14:textId="77777777" w:rsidTr="00F428B9">
        <w:trPr>
          <w:trHeight w:val="338"/>
          <w:tblCellSpacing w:w="0" w:type="dxa"/>
        </w:trPr>
        <w:tc>
          <w:tcPr>
            <w:tcW w:w="1471" w:type="dxa"/>
            <w:vMerge w:val="restart"/>
            <w:tcBorders>
              <w:top w:val="single" w:sz="4" w:space="0" w:color="auto"/>
              <w:left w:val="single" w:sz="4" w:space="0" w:color="auto"/>
              <w:right w:val="single" w:sz="4" w:space="0" w:color="auto"/>
            </w:tcBorders>
          </w:tcPr>
          <w:p w14:paraId="6756F34E" w14:textId="77777777" w:rsidR="00411AFC" w:rsidRPr="00384E9A" w:rsidRDefault="00411AFC" w:rsidP="00411AFC">
            <w:pPr>
              <w:pStyle w:val="NormalnyWeb"/>
              <w:jc w:val="center"/>
              <w:rPr>
                <w:rFonts w:asciiTheme="minorHAnsi" w:hAnsiTheme="minorHAnsi" w:cstheme="minorHAnsi"/>
              </w:rPr>
            </w:pPr>
          </w:p>
          <w:p w14:paraId="0DC0F751"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Drążdżewo Nowe</w:t>
            </w:r>
          </w:p>
        </w:tc>
        <w:tc>
          <w:tcPr>
            <w:tcW w:w="1992" w:type="dxa"/>
            <w:vMerge w:val="restart"/>
            <w:tcBorders>
              <w:top w:val="single" w:sz="4" w:space="0" w:color="auto"/>
              <w:left w:val="single" w:sz="4" w:space="0" w:color="auto"/>
              <w:right w:val="single" w:sz="4" w:space="0" w:color="auto"/>
            </w:tcBorders>
          </w:tcPr>
          <w:p w14:paraId="3EDC9B31" w14:textId="712B988A"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Remont budynków gospodarczych i altany na placu przy świetlicy wiejskiej w Drążdżewie Nowym</w:t>
            </w:r>
          </w:p>
        </w:tc>
        <w:tc>
          <w:tcPr>
            <w:tcW w:w="628" w:type="dxa"/>
            <w:vMerge w:val="restart"/>
            <w:tcBorders>
              <w:top w:val="single" w:sz="4" w:space="0" w:color="auto"/>
              <w:left w:val="single" w:sz="4" w:space="0" w:color="auto"/>
              <w:right w:val="single" w:sz="4" w:space="0" w:color="auto"/>
            </w:tcBorders>
          </w:tcPr>
          <w:p w14:paraId="303A8C8E" w14:textId="49B6C1ED"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512EF0B0" w14:textId="363F0274"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0D46642" w14:textId="0AA6A178"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3F63AF0B" w14:textId="13655B94"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14.847,15</w:t>
            </w:r>
          </w:p>
        </w:tc>
        <w:tc>
          <w:tcPr>
            <w:tcW w:w="1210" w:type="dxa"/>
            <w:tcBorders>
              <w:top w:val="single" w:sz="4" w:space="0" w:color="auto"/>
              <w:left w:val="single" w:sz="4" w:space="0" w:color="auto"/>
              <w:bottom w:val="single" w:sz="4" w:space="0" w:color="auto"/>
              <w:right w:val="single" w:sz="4" w:space="0" w:color="auto"/>
            </w:tcBorders>
          </w:tcPr>
          <w:p w14:paraId="6E3F1442" w14:textId="70633E0C"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14.820,42</w:t>
            </w:r>
          </w:p>
        </w:tc>
        <w:tc>
          <w:tcPr>
            <w:tcW w:w="1231" w:type="dxa"/>
            <w:tcBorders>
              <w:top w:val="single" w:sz="4" w:space="0" w:color="auto"/>
              <w:left w:val="single" w:sz="4" w:space="0" w:color="auto"/>
              <w:bottom w:val="single" w:sz="4" w:space="0" w:color="auto"/>
              <w:right w:val="single" w:sz="4" w:space="0" w:color="auto"/>
            </w:tcBorders>
          </w:tcPr>
          <w:p w14:paraId="04F90AF6" w14:textId="6C3CD345"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99,82</w:t>
            </w:r>
          </w:p>
        </w:tc>
      </w:tr>
      <w:tr w:rsidR="00411AFC" w:rsidRPr="001A5188" w14:paraId="73DB3D34" w14:textId="77777777" w:rsidTr="00F428B9">
        <w:trPr>
          <w:trHeight w:val="338"/>
          <w:tblCellSpacing w:w="0" w:type="dxa"/>
        </w:trPr>
        <w:tc>
          <w:tcPr>
            <w:tcW w:w="0" w:type="auto"/>
            <w:vMerge/>
            <w:tcBorders>
              <w:left w:val="single" w:sz="4" w:space="0" w:color="auto"/>
              <w:right w:val="single" w:sz="4" w:space="0" w:color="auto"/>
            </w:tcBorders>
            <w:vAlign w:val="center"/>
          </w:tcPr>
          <w:p w14:paraId="7C262AC9" w14:textId="77777777" w:rsidR="00411AFC" w:rsidRPr="00384E9A" w:rsidRDefault="00411AFC" w:rsidP="00411AFC">
            <w:pP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5F4456BB" w14:textId="77777777" w:rsidR="00411AFC" w:rsidRPr="00384E9A" w:rsidRDefault="00411AFC" w:rsidP="00411AFC">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5BC02B8F" w14:textId="77777777" w:rsidR="00411AFC" w:rsidRPr="00384E9A" w:rsidRDefault="00411AFC" w:rsidP="00411AFC">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7653EECD" w14:textId="77777777" w:rsidR="00411AFC" w:rsidRPr="00384E9A"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0CFD3738" w14:textId="165898D1"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693C25D9" w14:textId="3AB9AE03"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4384F31D" w14:textId="5777F97C"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1.000,00</w:t>
            </w:r>
          </w:p>
        </w:tc>
        <w:tc>
          <w:tcPr>
            <w:tcW w:w="1231" w:type="dxa"/>
            <w:tcBorders>
              <w:top w:val="single" w:sz="4" w:space="0" w:color="auto"/>
              <w:left w:val="single" w:sz="4" w:space="0" w:color="auto"/>
              <w:bottom w:val="single" w:sz="4" w:space="0" w:color="auto"/>
              <w:right w:val="single" w:sz="4" w:space="0" w:color="auto"/>
            </w:tcBorders>
          </w:tcPr>
          <w:p w14:paraId="5E6F6DFC" w14:textId="23B2F313"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53FC4BD6" w14:textId="77777777" w:rsidTr="00F428B9">
        <w:trPr>
          <w:trHeight w:val="338"/>
          <w:tblCellSpacing w:w="0" w:type="dxa"/>
        </w:trPr>
        <w:tc>
          <w:tcPr>
            <w:tcW w:w="0" w:type="auto"/>
            <w:vMerge/>
            <w:tcBorders>
              <w:left w:val="single" w:sz="4" w:space="0" w:color="auto"/>
              <w:right w:val="single" w:sz="4" w:space="0" w:color="auto"/>
            </w:tcBorders>
            <w:vAlign w:val="center"/>
            <w:hideMark/>
          </w:tcPr>
          <w:p w14:paraId="149A31A9" w14:textId="77777777" w:rsidR="00411AFC" w:rsidRPr="00384E9A" w:rsidRDefault="00411AFC" w:rsidP="00411AFC">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7A6FD97D"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Budowa i remont dróg gminnych na terenie sołectwa Drążdżewo Nowe</w:t>
            </w:r>
          </w:p>
        </w:tc>
        <w:tc>
          <w:tcPr>
            <w:tcW w:w="628" w:type="dxa"/>
            <w:tcBorders>
              <w:top w:val="single" w:sz="4" w:space="0" w:color="auto"/>
              <w:left w:val="single" w:sz="4" w:space="0" w:color="auto"/>
              <w:bottom w:val="single" w:sz="4" w:space="0" w:color="auto"/>
              <w:right w:val="single" w:sz="4" w:space="0" w:color="auto"/>
            </w:tcBorders>
          </w:tcPr>
          <w:p w14:paraId="2FF779FC"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440F8FD7"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40DF609"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6A48352" w14:textId="4F393251"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304EC8A4" w14:textId="19205A0D"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9.977,76</w:t>
            </w:r>
          </w:p>
        </w:tc>
        <w:tc>
          <w:tcPr>
            <w:tcW w:w="1231" w:type="dxa"/>
            <w:tcBorders>
              <w:top w:val="single" w:sz="4" w:space="0" w:color="auto"/>
              <w:left w:val="single" w:sz="4" w:space="0" w:color="auto"/>
              <w:bottom w:val="single" w:sz="4" w:space="0" w:color="auto"/>
              <w:right w:val="single" w:sz="4" w:space="0" w:color="auto"/>
            </w:tcBorders>
          </w:tcPr>
          <w:p w14:paraId="59740BFA" w14:textId="65E617A0"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99,78</w:t>
            </w:r>
          </w:p>
        </w:tc>
      </w:tr>
      <w:tr w:rsidR="00411AFC" w:rsidRPr="001A5188" w14:paraId="26D6D5F4" w14:textId="77777777" w:rsidTr="00F428B9">
        <w:trPr>
          <w:trHeight w:val="338"/>
          <w:tblCellSpacing w:w="0" w:type="dxa"/>
        </w:trPr>
        <w:tc>
          <w:tcPr>
            <w:tcW w:w="0" w:type="auto"/>
            <w:vMerge/>
            <w:tcBorders>
              <w:left w:val="single" w:sz="4" w:space="0" w:color="auto"/>
              <w:right w:val="single" w:sz="4" w:space="0" w:color="auto"/>
            </w:tcBorders>
            <w:vAlign w:val="center"/>
          </w:tcPr>
          <w:p w14:paraId="10F63EAA" w14:textId="77777777" w:rsidR="00411AFC" w:rsidRPr="00384E9A" w:rsidRDefault="00411AFC" w:rsidP="00411AFC">
            <w:pPr>
              <w:rPr>
                <w:rFonts w:asciiTheme="minorHAnsi" w:hAnsiTheme="minorHAnsi" w:cstheme="minorHAnsi"/>
              </w:rPr>
            </w:pPr>
          </w:p>
        </w:tc>
        <w:tc>
          <w:tcPr>
            <w:tcW w:w="1992" w:type="dxa"/>
            <w:vMerge w:val="restart"/>
            <w:tcBorders>
              <w:top w:val="single" w:sz="4" w:space="0" w:color="auto"/>
              <w:left w:val="single" w:sz="4" w:space="0" w:color="auto"/>
              <w:right w:val="single" w:sz="4" w:space="0" w:color="auto"/>
            </w:tcBorders>
          </w:tcPr>
          <w:p w14:paraId="51CEC524" w14:textId="53907DA5"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Remont świetlicy wiejskiej w Drążdżewie Nowym</w:t>
            </w:r>
          </w:p>
        </w:tc>
        <w:tc>
          <w:tcPr>
            <w:tcW w:w="628" w:type="dxa"/>
            <w:vMerge w:val="restart"/>
            <w:tcBorders>
              <w:top w:val="single" w:sz="4" w:space="0" w:color="auto"/>
              <w:left w:val="single" w:sz="4" w:space="0" w:color="auto"/>
              <w:right w:val="single" w:sz="4" w:space="0" w:color="auto"/>
            </w:tcBorders>
          </w:tcPr>
          <w:p w14:paraId="046DD790"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04F36EDB"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09F07C3D"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9DAD7DF" w14:textId="522EBDD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3.192,85</w:t>
            </w:r>
          </w:p>
        </w:tc>
        <w:tc>
          <w:tcPr>
            <w:tcW w:w="1210" w:type="dxa"/>
            <w:tcBorders>
              <w:top w:val="single" w:sz="4" w:space="0" w:color="auto"/>
              <w:left w:val="single" w:sz="4" w:space="0" w:color="auto"/>
              <w:bottom w:val="single" w:sz="4" w:space="0" w:color="auto"/>
              <w:right w:val="single" w:sz="4" w:space="0" w:color="auto"/>
            </w:tcBorders>
          </w:tcPr>
          <w:p w14:paraId="0B986A32" w14:textId="76A78167"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3.192,85</w:t>
            </w:r>
          </w:p>
        </w:tc>
        <w:tc>
          <w:tcPr>
            <w:tcW w:w="1231" w:type="dxa"/>
            <w:tcBorders>
              <w:top w:val="single" w:sz="4" w:space="0" w:color="auto"/>
              <w:left w:val="single" w:sz="4" w:space="0" w:color="auto"/>
              <w:bottom w:val="single" w:sz="4" w:space="0" w:color="auto"/>
              <w:right w:val="single" w:sz="4" w:space="0" w:color="auto"/>
            </w:tcBorders>
          </w:tcPr>
          <w:p w14:paraId="712EAE04" w14:textId="0540FD41"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4107441B" w14:textId="77777777" w:rsidTr="00F428B9">
        <w:trPr>
          <w:trHeight w:val="338"/>
          <w:tblCellSpacing w:w="0" w:type="dxa"/>
        </w:trPr>
        <w:tc>
          <w:tcPr>
            <w:tcW w:w="0" w:type="auto"/>
            <w:vMerge/>
            <w:tcBorders>
              <w:left w:val="single" w:sz="4" w:space="0" w:color="auto"/>
              <w:right w:val="single" w:sz="4" w:space="0" w:color="auto"/>
            </w:tcBorders>
            <w:vAlign w:val="center"/>
          </w:tcPr>
          <w:p w14:paraId="55782B76" w14:textId="77777777" w:rsidR="00411AFC" w:rsidRPr="00384E9A" w:rsidRDefault="00411AFC" w:rsidP="00411AFC">
            <w:pPr>
              <w:rPr>
                <w:rFonts w:asciiTheme="minorHAnsi" w:hAnsiTheme="minorHAnsi" w:cstheme="minorHAnsi"/>
              </w:rPr>
            </w:pPr>
          </w:p>
        </w:tc>
        <w:tc>
          <w:tcPr>
            <w:tcW w:w="1992" w:type="dxa"/>
            <w:vMerge/>
            <w:tcBorders>
              <w:left w:val="single" w:sz="4" w:space="0" w:color="auto"/>
              <w:right w:val="single" w:sz="4" w:space="0" w:color="auto"/>
            </w:tcBorders>
          </w:tcPr>
          <w:p w14:paraId="7E283B55" w14:textId="77777777" w:rsidR="00411AFC" w:rsidRPr="00384E9A" w:rsidRDefault="00411AFC" w:rsidP="00411AFC">
            <w:pPr>
              <w:pStyle w:val="NormalnyWeb"/>
              <w:jc w:val="center"/>
              <w:rPr>
                <w:rFonts w:asciiTheme="minorHAnsi" w:hAnsiTheme="minorHAnsi" w:cstheme="minorHAnsi"/>
              </w:rPr>
            </w:pPr>
          </w:p>
        </w:tc>
        <w:tc>
          <w:tcPr>
            <w:tcW w:w="628" w:type="dxa"/>
            <w:vMerge/>
            <w:tcBorders>
              <w:left w:val="single" w:sz="4" w:space="0" w:color="auto"/>
              <w:right w:val="single" w:sz="4" w:space="0" w:color="auto"/>
            </w:tcBorders>
          </w:tcPr>
          <w:p w14:paraId="68793A8A" w14:textId="77777777" w:rsidR="00411AFC" w:rsidRPr="00384E9A" w:rsidRDefault="00411AFC" w:rsidP="00411AFC">
            <w:pPr>
              <w:pStyle w:val="NormalnyWeb"/>
              <w:jc w:val="center"/>
              <w:rPr>
                <w:rFonts w:asciiTheme="minorHAnsi" w:hAnsiTheme="minorHAnsi" w:cstheme="minorHAnsi"/>
              </w:rPr>
            </w:pPr>
          </w:p>
        </w:tc>
        <w:tc>
          <w:tcPr>
            <w:tcW w:w="965" w:type="dxa"/>
            <w:vMerge/>
            <w:tcBorders>
              <w:left w:val="single" w:sz="4" w:space="0" w:color="auto"/>
              <w:right w:val="single" w:sz="4" w:space="0" w:color="auto"/>
            </w:tcBorders>
          </w:tcPr>
          <w:p w14:paraId="0DC7BA58" w14:textId="77777777" w:rsidR="00411AFC" w:rsidRPr="00384E9A"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42447F43" w14:textId="50459619"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58D2F725" w14:textId="1D1618B0"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1.960,00</w:t>
            </w:r>
          </w:p>
        </w:tc>
        <w:tc>
          <w:tcPr>
            <w:tcW w:w="1210" w:type="dxa"/>
            <w:tcBorders>
              <w:top w:val="single" w:sz="4" w:space="0" w:color="auto"/>
              <w:left w:val="single" w:sz="4" w:space="0" w:color="auto"/>
              <w:bottom w:val="single" w:sz="4" w:space="0" w:color="auto"/>
              <w:right w:val="single" w:sz="4" w:space="0" w:color="auto"/>
            </w:tcBorders>
          </w:tcPr>
          <w:p w14:paraId="30601D0F" w14:textId="06FFCE4E"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1.960,00</w:t>
            </w:r>
          </w:p>
        </w:tc>
        <w:tc>
          <w:tcPr>
            <w:tcW w:w="1231" w:type="dxa"/>
            <w:tcBorders>
              <w:top w:val="single" w:sz="4" w:space="0" w:color="auto"/>
              <w:left w:val="single" w:sz="4" w:space="0" w:color="auto"/>
              <w:bottom w:val="single" w:sz="4" w:space="0" w:color="auto"/>
              <w:right w:val="single" w:sz="4" w:space="0" w:color="auto"/>
            </w:tcBorders>
          </w:tcPr>
          <w:p w14:paraId="7247A163" w14:textId="6DA34C5A"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2E940C92" w14:textId="77777777" w:rsidTr="00F428B9">
        <w:trPr>
          <w:trHeight w:val="338"/>
          <w:tblCellSpacing w:w="0" w:type="dxa"/>
        </w:trPr>
        <w:tc>
          <w:tcPr>
            <w:tcW w:w="0" w:type="auto"/>
            <w:vMerge/>
            <w:tcBorders>
              <w:left w:val="single" w:sz="4" w:space="0" w:color="auto"/>
              <w:right w:val="single" w:sz="4" w:space="0" w:color="auto"/>
            </w:tcBorders>
            <w:vAlign w:val="center"/>
          </w:tcPr>
          <w:p w14:paraId="797D9AE2" w14:textId="77777777" w:rsidR="00411AFC" w:rsidRPr="00384E9A" w:rsidRDefault="00411AFC" w:rsidP="00411AFC">
            <w:pPr>
              <w:rPr>
                <w:rFonts w:asciiTheme="minorHAnsi" w:hAnsiTheme="minorHAnsi" w:cstheme="minorHAnsi"/>
              </w:rPr>
            </w:pPr>
          </w:p>
        </w:tc>
        <w:tc>
          <w:tcPr>
            <w:tcW w:w="1992" w:type="dxa"/>
            <w:tcBorders>
              <w:left w:val="single" w:sz="4" w:space="0" w:color="auto"/>
              <w:bottom w:val="single" w:sz="4" w:space="0" w:color="auto"/>
              <w:right w:val="single" w:sz="4" w:space="0" w:color="auto"/>
            </w:tcBorders>
          </w:tcPr>
          <w:p w14:paraId="62ABB999"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Zakup wyposażenia do świetlicy wiejskiej</w:t>
            </w:r>
          </w:p>
        </w:tc>
        <w:tc>
          <w:tcPr>
            <w:tcW w:w="628" w:type="dxa"/>
            <w:tcBorders>
              <w:left w:val="single" w:sz="4" w:space="0" w:color="auto"/>
              <w:bottom w:val="single" w:sz="4" w:space="0" w:color="auto"/>
              <w:right w:val="single" w:sz="4" w:space="0" w:color="auto"/>
            </w:tcBorders>
          </w:tcPr>
          <w:p w14:paraId="70FC1931"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w:t>
            </w:r>
          </w:p>
        </w:tc>
        <w:tc>
          <w:tcPr>
            <w:tcW w:w="965" w:type="dxa"/>
            <w:tcBorders>
              <w:left w:val="single" w:sz="4" w:space="0" w:color="auto"/>
              <w:bottom w:val="single" w:sz="4" w:space="0" w:color="auto"/>
              <w:right w:val="single" w:sz="4" w:space="0" w:color="auto"/>
            </w:tcBorders>
          </w:tcPr>
          <w:p w14:paraId="125F5B40"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F3C4FD5" w14:textId="77777777"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7CF974F" w14:textId="364260A9"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71ECB87E" w14:textId="41E8024B"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1.999,00</w:t>
            </w:r>
          </w:p>
        </w:tc>
        <w:tc>
          <w:tcPr>
            <w:tcW w:w="1231" w:type="dxa"/>
            <w:tcBorders>
              <w:top w:val="single" w:sz="4" w:space="0" w:color="auto"/>
              <w:left w:val="single" w:sz="4" w:space="0" w:color="auto"/>
              <w:bottom w:val="single" w:sz="4" w:space="0" w:color="auto"/>
              <w:right w:val="single" w:sz="4" w:space="0" w:color="auto"/>
            </w:tcBorders>
          </w:tcPr>
          <w:p w14:paraId="216EB149" w14:textId="2933BBB4"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99,95</w:t>
            </w:r>
          </w:p>
        </w:tc>
      </w:tr>
      <w:tr w:rsidR="00411AFC" w:rsidRPr="001A5188" w14:paraId="2A5E06A8" w14:textId="77777777" w:rsidTr="00F428B9">
        <w:trPr>
          <w:trHeight w:val="338"/>
          <w:tblCellSpacing w:w="0" w:type="dxa"/>
        </w:trPr>
        <w:tc>
          <w:tcPr>
            <w:tcW w:w="0" w:type="auto"/>
            <w:vMerge/>
            <w:tcBorders>
              <w:left w:val="single" w:sz="4" w:space="0" w:color="auto"/>
              <w:bottom w:val="single" w:sz="4" w:space="0" w:color="auto"/>
              <w:right w:val="single" w:sz="4" w:space="0" w:color="auto"/>
            </w:tcBorders>
            <w:vAlign w:val="center"/>
          </w:tcPr>
          <w:p w14:paraId="3BCE87B4" w14:textId="77777777" w:rsidR="00411AFC" w:rsidRPr="00384E9A" w:rsidRDefault="00411AFC" w:rsidP="00411AFC">
            <w:pPr>
              <w:rPr>
                <w:rFonts w:asciiTheme="minorHAnsi" w:hAnsiTheme="minorHAnsi" w:cstheme="minorHAnsi"/>
              </w:rPr>
            </w:pPr>
          </w:p>
        </w:tc>
        <w:tc>
          <w:tcPr>
            <w:tcW w:w="1992" w:type="dxa"/>
            <w:tcBorders>
              <w:left w:val="single" w:sz="4" w:space="0" w:color="auto"/>
              <w:bottom w:val="single" w:sz="4" w:space="0" w:color="auto"/>
              <w:right w:val="single" w:sz="4" w:space="0" w:color="auto"/>
            </w:tcBorders>
          </w:tcPr>
          <w:p w14:paraId="7D38CAF8" w14:textId="0B7CF67C"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Koszt organizacji spotkań integracyjnych we wsi Drążdżewo Nowe</w:t>
            </w:r>
          </w:p>
        </w:tc>
        <w:tc>
          <w:tcPr>
            <w:tcW w:w="628" w:type="dxa"/>
            <w:tcBorders>
              <w:left w:val="single" w:sz="4" w:space="0" w:color="auto"/>
              <w:bottom w:val="single" w:sz="4" w:space="0" w:color="auto"/>
              <w:right w:val="single" w:sz="4" w:space="0" w:color="auto"/>
            </w:tcBorders>
          </w:tcPr>
          <w:p w14:paraId="06CF9059" w14:textId="6DA09A9B"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w:t>
            </w:r>
          </w:p>
        </w:tc>
        <w:tc>
          <w:tcPr>
            <w:tcW w:w="965" w:type="dxa"/>
            <w:tcBorders>
              <w:left w:val="single" w:sz="4" w:space="0" w:color="auto"/>
              <w:bottom w:val="single" w:sz="4" w:space="0" w:color="auto"/>
              <w:right w:val="single" w:sz="4" w:space="0" w:color="auto"/>
            </w:tcBorders>
          </w:tcPr>
          <w:p w14:paraId="63E14A5F" w14:textId="04DB9280"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54EF0683" w14:textId="73F0E966"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70D9ADEC" w14:textId="485D8B1A" w:rsidR="00411AFC" w:rsidRPr="00384E9A" w:rsidRDefault="00411AFC" w:rsidP="00411AFC">
            <w:pPr>
              <w:pStyle w:val="NormalnyWeb"/>
              <w:jc w:val="center"/>
              <w:rPr>
                <w:rFonts w:asciiTheme="minorHAnsi" w:hAnsiTheme="minorHAnsi" w:cstheme="minorHAnsi"/>
              </w:rPr>
            </w:pPr>
            <w:r w:rsidRPr="00384E9A">
              <w:rPr>
                <w:rFonts w:asciiTheme="minorHAnsi" w:hAnsiTheme="minorHAnsi" w:cstheme="minorHAnsi"/>
              </w:rPr>
              <w:t>3.643,72</w:t>
            </w:r>
          </w:p>
        </w:tc>
        <w:tc>
          <w:tcPr>
            <w:tcW w:w="1210" w:type="dxa"/>
            <w:tcBorders>
              <w:top w:val="single" w:sz="4" w:space="0" w:color="auto"/>
              <w:left w:val="single" w:sz="4" w:space="0" w:color="auto"/>
              <w:bottom w:val="single" w:sz="4" w:space="0" w:color="auto"/>
              <w:right w:val="single" w:sz="4" w:space="0" w:color="auto"/>
            </w:tcBorders>
          </w:tcPr>
          <w:p w14:paraId="69F22ADF" w14:textId="12F99864"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3.643,52</w:t>
            </w:r>
          </w:p>
        </w:tc>
        <w:tc>
          <w:tcPr>
            <w:tcW w:w="1231" w:type="dxa"/>
            <w:tcBorders>
              <w:top w:val="single" w:sz="4" w:space="0" w:color="auto"/>
              <w:left w:val="single" w:sz="4" w:space="0" w:color="auto"/>
              <w:bottom w:val="single" w:sz="4" w:space="0" w:color="auto"/>
              <w:right w:val="single" w:sz="4" w:space="0" w:color="auto"/>
            </w:tcBorders>
          </w:tcPr>
          <w:p w14:paraId="0A639BD6" w14:textId="12A6884F" w:rsidR="00411AFC" w:rsidRPr="00384E9A" w:rsidRDefault="00411AFC" w:rsidP="00411AFC">
            <w:pPr>
              <w:pStyle w:val="NormalnyWeb"/>
              <w:jc w:val="center"/>
              <w:rPr>
                <w:rFonts w:asciiTheme="minorHAnsi" w:hAnsiTheme="minorHAnsi" w:cstheme="minorHAnsi"/>
              </w:rPr>
            </w:pPr>
            <w:r>
              <w:rPr>
                <w:rFonts w:asciiTheme="minorHAnsi" w:hAnsiTheme="minorHAnsi" w:cstheme="minorHAnsi"/>
              </w:rPr>
              <w:t>99,99</w:t>
            </w:r>
          </w:p>
        </w:tc>
      </w:tr>
      <w:tr w:rsidR="00411AFC" w:rsidRPr="001A5188" w14:paraId="425A2EBC" w14:textId="77777777" w:rsidTr="00F428B9">
        <w:trPr>
          <w:trHeight w:val="472"/>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0B308B9" w14:textId="77777777" w:rsidR="00411AFC" w:rsidRPr="00384E9A" w:rsidRDefault="00411AFC" w:rsidP="00411AFC">
            <w:pPr>
              <w:pStyle w:val="NormalnyWeb"/>
              <w:jc w:val="right"/>
              <w:rPr>
                <w:rFonts w:asciiTheme="minorHAnsi" w:hAnsiTheme="minorHAnsi" w:cstheme="minorHAnsi"/>
                <w:b/>
              </w:rPr>
            </w:pPr>
            <w:r w:rsidRPr="00384E9A">
              <w:rPr>
                <w:rFonts w:asciiTheme="minorHAnsi" w:hAnsiTheme="minorHAnsi" w:cstheme="minorHAnsi"/>
                <w:b/>
                <w:i/>
              </w:rPr>
              <w:t>Łączne koszty funduszu sołeckiego Sołectwa Drążdżewo Nowe</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F623FDA" w14:textId="456C84C1" w:rsidR="00411AFC" w:rsidRPr="00384E9A" w:rsidRDefault="00411AFC" w:rsidP="00411AFC">
            <w:pPr>
              <w:pStyle w:val="NormalnyWeb"/>
              <w:jc w:val="center"/>
              <w:rPr>
                <w:rFonts w:asciiTheme="minorHAnsi" w:hAnsiTheme="minorHAnsi" w:cstheme="minorHAnsi"/>
                <w:b/>
                <w:i/>
              </w:rPr>
            </w:pPr>
            <w:r w:rsidRPr="00384E9A">
              <w:rPr>
                <w:rFonts w:asciiTheme="minorHAnsi" w:hAnsiTheme="minorHAnsi" w:cstheme="minorHAnsi"/>
                <w:b/>
                <w:i/>
              </w:rPr>
              <w:t>36.643,72</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7387334" w14:textId="1137FC8A" w:rsidR="00411AFC" w:rsidRPr="00384E9A" w:rsidRDefault="008772C0" w:rsidP="00411AFC">
            <w:pPr>
              <w:pStyle w:val="NormalnyWeb"/>
              <w:jc w:val="center"/>
              <w:rPr>
                <w:rFonts w:asciiTheme="minorHAnsi" w:hAnsiTheme="minorHAnsi" w:cstheme="minorHAnsi"/>
                <w:b/>
                <w:i/>
              </w:rPr>
            </w:pPr>
            <w:r>
              <w:rPr>
                <w:rFonts w:asciiTheme="minorHAnsi" w:hAnsiTheme="minorHAnsi" w:cstheme="minorHAnsi"/>
                <w:b/>
                <w:i/>
              </w:rPr>
              <w:t>36.593,55</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BA84B36" w14:textId="3933E76A" w:rsidR="00411AFC" w:rsidRPr="00384E9A" w:rsidRDefault="008772C0" w:rsidP="00411AFC">
            <w:pPr>
              <w:pStyle w:val="NormalnyWeb"/>
              <w:jc w:val="center"/>
              <w:rPr>
                <w:rFonts w:asciiTheme="minorHAnsi" w:hAnsiTheme="minorHAnsi" w:cstheme="minorHAnsi"/>
                <w:b/>
                <w:i/>
              </w:rPr>
            </w:pPr>
            <w:r>
              <w:rPr>
                <w:rFonts w:asciiTheme="minorHAnsi" w:hAnsiTheme="minorHAnsi" w:cstheme="minorHAnsi"/>
                <w:b/>
                <w:i/>
              </w:rPr>
              <w:t>99,86</w:t>
            </w:r>
          </w:p>
        </w:tc>
      </w:tr>
      <w:tr w:rsidR="00411AFC" w:rsidRPr="001A5188" w14:paraId="61F516DE" w14:textId="77777777" w:rsidTr="00F428B9">
        <w:trPr>
          <w:trHeight w:val="338"/>
          <w:tblCellSpacing w:w="0" w:type="dxa"/>
        </w:trPr>
        <w:tc>
          <w:tcPr>
            <w:tcW w:w="1471" w:type="dxa"/>
            <w:vMerge w:val="restart"/>
            <w:tcBorders>
              <w:top w:val="single" w:sz="4" w:space="0" w:color="auto"/>
              <w:left w:val="single" w:sz="4" w:space="0" w:color="auto"/>
              <w:bottom w:val="single" w:sz="4" w:space="0" w:color="auto"/>
              <w:right w:val="single" w:sz="4" w:space="0" w:color="auto"/>
            </w:tcBorders>
            <w:hideMark/>
          </w:tcPr>
          <w:p w14:paraId="18BFAD27" w14:textId="77777777" w:rsidR="00411AFC" w:rsidRPr="00360AE3" w:rsidRDefault="00411AFC" w:rsidP="00411AFC">
            <w:pPr>
              <w:pStyle w:val="NormalnyWeb"/>
              <w:rPr>
                <w:rFonts w:asciiTheme="minorHAnsi" w:hAnsiTheme="minorHAnsi" w:cstheme="minorHAnsi"/>
              </w:rPr>
            </w:pPr>
            <w:r w:rsidRPr="00360AE3">
              <w:rPr>
                <w:rFonts w:asciiTheme="minorHAnsi" w:hAnsiTheme="minorHAnsi" w:cstheme="minorHAnsi"/>
              </w:rPr>
              <w:t>Żelazna Prywatna</w:t>
            </w:r>
          </w:p>
        </w:tc>
        <w:tc>
          <w:tcPr>
            <w:tcW w:w="1992" w:type="dxa"/>
            <w:tcBorders>
              <w:top w:val="single" w:sz="4" w:space="0" w:color="auto"/>
              <w:left w:val="single" w:sz="4" w:space="0" w:color="auto"/>
              <w:bottom w:val="single" w:sz="4" w:space="0" w:color="auto"/>
              <w:right w:val="single" w:sz="4" w:space="0" w:color="auto"/>
            </w:tcBorders>
            <w:hideMark/>
          </w:tcPr>
          <w:p w14:paraId="0C627641" w14:textId="6F2DAA11"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 xml:space="preserve">Żwirowanie dróg gminnych </w:t>
            </w:r>
          </w:p>
        </w:tc>
        <w:tc>
          <w:tcPr>
            <w:tcW w:w="628" w:type="dxa"/>
            <w:tcBorders>
              <w:top w:val="single" w:sz="4" w:space="0" w:color="auto"/>
              <w:left w:val="single" w:sz="4" w:space="0" w:color="auto"/>
              <w:bottom w:val="single" w:sz="4" w:space="0" w:color="auto"/>
              <w:right w:val="single" w:sz="4" w:space="0" w:color="auto"/>
            </w:tcBorders>
          </w:tcPr>
          <w:p w14:paraId="385F6139" w14:textId="77777777"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3E2197BB" w14:textId="77777777"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9C6BA79" w14:textId="77777777"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47EC901E" w14:textId="14EB64A9"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19.879,49</w:t>
            </w:r>
          </w:p>
        </w:tc>
        <w:tc>
          <w:tcPr>
            <w:tcW w:w="1210" w:type="dxa"/>
            <w:tcBorders>
              <w:top w:val="single" w:sz="4" w:space="0" w:color="auto"/>
              <w:left w:val="single" w:sz="4" w:space="0" w:color="auto"/>
              <w:bottom w:val="single" w:sz="4" w:space="0" w:color="auto"/>
              <w:right w:val="single" w:sz="4" w:space="0" w:color="auto"/>
            </w:tcBorders>
          </w:tcPr>
          <w:p w14:paraId="5961B8C5" w14:textId="363DE194" w:rsidR="00411AFC" w:rsidRPr="00360AE3" w:rsidRDefault="00411AFC" w:rsidP="00411AFC">
            <w:pPr>
              <w:pStyle w:val="NormalnyWeb"/>
              <w:jc w:val="center"/>
              <w:rPr>
                <w:rFonts w:asciiTheme="minorHAnsi" w:hAnsiTheme="minorHAnsi" w:cstheme="minorHAnsi"/>
              </w:rPr>
            </w:pPr>
            <w:r>
              <w:rPr>
                <w:rFonts w:asciiTheme="minorHAnsi" w:hAnsiTheme="minorHAnsi" w:cstheme="minorHAnsi"/>
              </w:rPr>
              <w:t>19.859,58</w:t>
            </w:r>
          </w:p>
        </w:tc>
        <w:tc>
          <w:tcPr>
            <w:tcW w:w="1231" w:type="dxa"/>
            <w:tcBorders>
              <w:top w:val="single" w:sz="4" w:space="0" w:color="auto"/>
              <w:left w:val="single" w:sz="4" w:space="0" w:color="auto"/>
              <w:bottom w:val="single" w:sz="4" w:space="0" w:color="auto"/>
              <w:right w:val="single" w:sz="4" w:space="0" w:color="auto"/>
            </w:tcBorders>
          </w:tcPr>
          <w:p w14:paraId="14FA50A9" w14:textId="68D4560A" w:rsidR="00411AFC" w:rsidRPr="00360AE3" w:rsidRDefault="00411AFC" w:rsidP="00411AFC">
            <w:pPr>
              <w:pStyle w:val="NormalnyWeb"/>
              <w:jc w:val="center"/>
              <w:rPr>
                <w:rFonts w:asciiTheme="minorHAnsi" w:hAnsiTheme="minorHAnsi" w:cstheme="minorHAnsi"/>
              </w:rPr>
            </w:pPr>
            <w:r>
              <w:rPr>
                <w:rFonts w:asciiTheme="minorHAnsi" w:hAnsiTheme="minorHAnsi" w:cstheme="minorHAnsi"/>
              </w:rPr>
              <w:t>99,90</w:t>
            </w:r>
          </w:p>
        </w:tc>
      </w:tr>
      <w:tr w:rsidR="00411AFC" w:rsidRPr="001A5188" w14:paraId="5233E790" w14:textId="77777777" w:rsidTr="00F428B9">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3AB0" w14:textId="77777777" w:rsidR="00411AFC" w:rsidRPr="00360AE3" w:rsidRDefault="00411AFC" w:rsidP="00411AFC">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1C8724F7" w14:textId="4C920A9E"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Oświetlenie uliczne solarne - lampy</w:t>
            </w:r>
          </w:p>
        </w:tc>
        <w:tc>
          <w:tcPr>
            <w:tcW w:w="628" w:type="dxa"/>
            <w:tcBorders>
              <w:top w:val="single" w:sz="4" w:space="0" w:color="auto"/>
              <w:left w:val="single" w:sz="4" w:space="0" w:color="auto"/>
              <w:bottom w:val="single" w:sz="4" w:space="0" w:color="auto"/>
              <w:right w:val="single" w:sz="4" w:space="0" w:color="auto"/>
            </w:tcBorders>
          </w:tcPr>
          <w:p w14:paraId="07A1E5F6" w14:textId="1AC51874"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68FFB3C1" w14:textId="084F557F"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90015</w:t>
            </w:r>
          </w:p>
        </w:tc>
        <w:tc>
          <w:tcPr>
            <w:tcW w:w="627" w:type="dxa"/>
            <w:tcBorders>
              <w:top w:val="single" w:sz="4" w:space="0" w:color="auto"/>
              <w:left w:val="single" w:sz="4" w:space="0" w:color="auto"/>
              <w:bottom w:val="single" w:sz="4" w:space="0" w:color="auto"/>
              <w:right w:val="single" w:sz="4" w:space="0" w:color="auto"/>
            </w:tcBorders>
          </w:tcPr>
          <w:p w14:paraId="349FE574" w14:textId="2EB68557"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5327405" w14:textId="513932CA" w:rsidR="00411AFC" w:rsidRPr="00360AE3" w:rsidRDefault="00411AFC" w:rsidP="00411AFC">
            <w:pPr>
              <w:pStyle w:val="NormalnyWeb"/>
              <w:jc w:val="center"/>
              <w:rPr>
                <w:rFonts w:asciiTheme="minorHAnsi" w:hAnsiTheme="minorHAnsi" w:cstheme="minorHAnsi"/>
              </w:rPr>
            </w:pPr>
            <w:r w:rsidRPr="00360AE3">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2B99DEB3" w14:textId="05E0929C" w:rsidR="00411AFC" w:rsidRPr="00360AE3" w:rsidRDefault="00411AFC" w:rsidP="00411AFC">
            <w:pPr>
              <w:pStyle w:val="NormalnyWeb"/>
              <w:jc w:val="center"/>
              <w:rPr>
                <w:rFonts w:asciiTheme="minorHAnsi" w:hAnsiTheme="minorHAnsi" w:cstheme="minorHAnsi"/>
              </w:rPr>
            </w:pPr>
            <w:r>
              <w:rPr>
                <w:rFonts w:asciiTheme="minorHAnsi" w:hAnsiTheme="minorHAnsi" w:cstheme="minorHAnsi"/>
              </w:rPr>
              <w:t>4.000,00</w:t>
            </w:r>
          </w:p>
        </w:tc>
        <w:tc>
          <w:tcPr>
            <w:tcW w:w="1231" w:type="dxa"/>
            <w:tcBorders>
              <w:top w:val="single" w:sz="4" w:space="0" w:color="auto"/>
              <w:left w:val="single" w:sz="4" w:space="0" w:color="auto"/>
              <w:bottom w:val="single" w:sz="4" w:space="0" w:color="auto"/>
              <w:right w:val="single" w:sz="4" w:space="0" w:color="auto"/>
            </w:tcBorders>
          </w:tcPr>
          <w:p w14:paraId="49014EAC" w14:textId="1C77069D" w:rsidR="00411AFC" w:rsidRPr="00360AE3"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2A709ED2" w14:textId="77777777" w:rsidTr="00F428B9">
        <w:trPr>
          <w:trHeight w:val="337"/>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D8D188E" w14:textId="77777777" w:rsidR="00411AFC" w:rsidRPr="00360AE3" w:rsidRDefault="00411AFC" w:rsidP="00411AFC">
            <w:pPr>
              <w:pStyle w:val="NormalnyWeb"/>
              <w:jc w:val="right"/>
              <w:rPr>
                <w:rFonts w:asciiTheme="minorHAnsi" w:hAnsiTheme="minorHAnsi" w:cstheme="minorHAnsi"/>
                <w:b/>
              </w:rPr>
            </w:pPr>
            <w:r w:rsidRPr="00360AE3">
              <w:rPr>
                <w:rFonts w:asciiTheme="minorHAnsi" w:hAnsiTheme="minorHAnsi" w:cstheme="minorHAnsi"/>
                <w:b/>
                <w:i/>
              </w:rPr>
              <w:t>Łączne koszty funduszu sołeckiego Sołectwa Żelazna Prywatna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78F3AEA3" w14:textId="16E1C40F" w:rsidR="00411AFC" w:rsidRPr="00360AE3" w:rsidRDefault="00411AFC" w:rsidP="00411AFC">
            <w:pPr>
              <w:pStyle w:val="NormalnyWeb"/>
              <w:jc w:val="center"/>
              <w:rPr>
                <w:rFonts w:asciiTheme="minorHAnsi" w:hAnsiTheme="minorHAnsi" w:cstheme="minorHAnsi"/>
                <w:b/>
                <w:i/>
              </w:rPr>
            </w:pPr>
            <w:r w:rsidRPr="00360AE3">
              <w:rPr>
                <w:rFonts w:asciiTheme="minorHAnsi" w:hAnsiTheme="minorHAnsi" w:cstheme="minorHAnsi"/>
                <w:b/>
                <w:i/>
              </w:rPr>
              <w:t>23.879,49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377FA61E" w14:textId="3A063547" w:rsidR="00411AFC" w:rsidRPr="00360AE3"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23.859,58</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7148CF7" w14:textId="49C7B408" w:rsidR="00411AFC" w:rsidRPr="00360AE3"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99,92</w:t>
            </w:r>
          </w:p>
        </w:tc>
      </w:tr>
      <w:tr w:rsidR="00411AFC" w:rsidRPr="001A5188" w14:paraId="09DB29FC" w14:textId="77777777" w:rsidTr="00F428B9">
        <w:trPr>
          <w:trHeight w:val="338"/>
          <w:tblCellSpacing w:w="0" w:type="dxa"/>
        </w:trPr>
        <w:tc>
          <w:tcPr>
            <w:tcW w:w="1471" w:type="dxa"/>
            <w:vMerge w:val="restart"/>
            <w:tcBorders>
              <w:top w:val="single" w:sz="4" w:space="0" w:color="auto"/>
              <w:left w:val="single" w:sz="4" w:space="0" w:color="auto"/>
              <w:bottom w:val="single" w:sz="4" w:space="0" w:color="auto"/>
              <w:right w:val="single" w:sz="4" w:space="0" w:color="auto"/>
            </w:tcBorders>
            <w:hideMark/>
          </w:tcPr>
          <w:p w14:paraId="3D89B5E1"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Żelazna Rządowa</w:t>
            </w:r>
          </w:p>
        </w:tc>
        <w:tc>
          <w:tcPr>
            <w:tcW w:w="1992" w:type="dxa"/>
            <w:tcBorders>
              <w:top w:val="single" w:sz="4" w:space="0" w:color="auto"/>
              <w:left w:val="single" w:sz="4" w:space="0" w:color="auto"/>
              <w:bottom w:val="single" w:sz="4" w:space="0" w:color="auto"/>
              <w:right w:val="single" w:sz="4" w:space="0" w:color="auto"/>
            </w:tcBorders>
            <w:hideMark/>
          </w:tcPr>
          <w:p w14:paraId="67135F8A"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Remonty dróg żwirowych na terenie sołectwa Żelazna Rządowa</w:t>
            </w:r>
          </w:p>
        </w:tc>
        <w:tc>
          <w:tcPr>
            <w:tcW w:w="628" w:type="dxa"/>
            <w:tcBorders>
              <w:top w:val="single" w:sz="4" w:space="0" w:color="auto"/>
              <w:left w:val="single" w:sz="4" w:space="0" w:color="auto"/>
              <w:bottom w:val="single" w:sz="4" w:space="0" w:color="auto"/>
              <w:right w:val="single" w:sz="4" w:space="0" w:color="auto"/>
            </w:tcBorders>
          </w:tcPr>
          <w:p w14:paraId="6D451310"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0DF9362A"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2C9FABB9"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048B901C" w14:textId="4E374EB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25.502,19</w:t>
            </w:r>
          </w:p>
        </w:tc>
        <w:tc>
          <w:tcPr>
            <w:tcW w:w="1210" w:type="dxa"/>
            <w:tcBorders>
              <w:top w:val="single" w:sz="4" w:space="0" w:color="auto"/>
              <w:left w:val="single" w:sz="4" w:space="0" w:color="auto"/>
              <w:bottom w:val="single" w:sz="4" w:space="0" w:color="auto"/>
              <w:right w:val="single" w:sz="4" w:space="0" w:color="auto"/>
            </w:tcBorders>
          </w:tcPr>
          <w:p w14:paraId="7924229D" w14:textId="73F47861"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25.472,07</w:t>
            </w:r>
          </w:p>
        </w:tc>
        <w:tc>
          <w:tcPr>
            <w:tcW w:w="1231" w:type="dxa"/>
            <w:tcBorders>
              <w:top w:val="single" w:sz="4" w:space="0" w:color="auto"/>
              <w:left w:val="single" w:sz="4" w:space="0" w:color="auto"/>
              <w:bottom w:val="single" w:sz="4" w:space="0" w:color="auto"/>
              <w:right w:val="single" w:sz="4" w:space="0" w:color="auto"/>
            </w:tcBorders>
          </w:tcPr>
          <w:p w14:paraId="7A50D3D2" w14:textId="739D49BD"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99,88</w:t>
            </w:r>
          </w:p>
        </w:tc>
      </w:tr>
      <w:tr w:rsidR="00411AFC" w:rsidRPr="001A5188" w14:paraId="45DCF7A6" w14:textId="77777777" w:rsidTr="00F428B9">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6646A" w14:textId="77777777" w:rsidR="00411AFC" w:rsidRPr="00453C9E" w:rsidRDefault="00411AFC" w:rsidP="00411AFC">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hideMark/>
          </w:tcPr>
          <w:p w14:paraId="1CA7155F"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Festyn rodzinny w miejscowości Żelazna Rządowa</w:t>
            </w:r>
          </w:p>
        </w:tc>
        <w:tc>
          <w:tcPr>
            <w:tcW w:w="628" w:type="dxa"/>
            <w:tcBorders>
              <w:top w:val="single" w:sz="4" w:space="0" w:color="auto"/>
              <w:left w:val="single" w:sz="4" w:space="0" w:color="auto"/>
              <w:bottom w:val="single" w:sz="4" w:space="0" w:color="auto"/>
              <w:right w:val="single" w:sz="4" w:space="0" w:color="auto"/>
            </w:tcBorders>
          </w:tcPr>
          <w:p w14:paraId="50EB8F57"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77E6CE6D"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C8A12EC"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0804D429" w14:textId="779F31D3"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3.000,00</w:t>
            </w:r>
          </w:p>
        </w:tc>
        <w:tc>
          <w:tcPr>
            <w:tcW w:w="1210" w:type="dxa"/>
            <w:tcBorders>
              <w:top w:val="single" w:sz="4" w:space="0" w:color="auto"/>
              <w:left w:val="single" w:sz="4" w:space="0" w:color="auto"/>
              <w:bottom w:val="single" w:sz="4" w:space="0" w:color="auto"/>
              <w:right w:val="single" w:sz="4" w:space="0" w:color="auto"/>
            </w:tcBorders>
          </w:tcPr>
          <w:p w14:paraId="3C4BD614" w14:textId="7DA2CD7B"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2.979,62</w:t>
            </w:r>
          </w:p>
        </w:tc>
        <w:tc>
          <w:tcPr>
            <w:tcW w:w="1231" w:type="dxa"/>
            <w:tcBorders>
              <w:top w:val="single" w:sz="4" w:space="0" w:color="auto"/>
              <w:left w:val="single" w:sz="4" w:space="0" w:color="auto"/>
              <w:bottom w:val="single" w:sz="4" w:space="0" w:color="auto"/>
              <w:right w:val="single" w:sz="4" w:space="0" w:color="auto"/>
            </w:tcBorders>
          </w:tcPr>
          <w:p w14:paraId="4460850C" w14:textId="07955CA8"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99,32</w:t>
            </w:r>
          </w:p>
        </w:tc>
      </w:tr>
      <w:tr w:rsidR="00411AFC" w:rsidRPr="001A5188" w14:paraId="288F5A93" w14:textId="77777777" w:rsidTr="00F428B9">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14:paraId="77B4618F" w14:textId="77777777" w:rsidR="00411AFC" w:rsidRPr="00453C9E" w:rsidRDefault="00411AFC" w:rsidP="00411AFC">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5E0FAFDF" w14:textId="1E4ED43D"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Meble do świetlicy wiejskiej w Żelaznej Rządowej</w:t>
            </w:r>
          </w:p>
        </w:tc>
        <w:tc>
          <w:tcPr>
            <w:tcW w:w="628" w:type="dxa"/>
            <w:tcBorders>
              <w:top w:val="single" w:sz="4" w:space="0" w:color="auto"/>
              <w:left w:val="single" w:sz="4" w:space="0" w:color="auto"/>
              <w:bottom w:val="single" w:sz="4" w:space="0" w:color="auto"/>
              <w:right w:val="single" w:sz="4" w:space="0" w:color="auto"/>
            </w:tcBorders>
          </w:tcPr>
          <w:p w14:paraId="1ADAE0D8" w14:textId="096A25F5"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59F08859" w14:textId="403A0541"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BAB9BEA" w14:textId="176C0BF8"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01895B32" w14:textId="794A27B2"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2.000,00</w:t>
            </w:r>
          </w:p>
        </w:tc>
        <w:tc>
          <w:tcPr>
            <w:tcW w:w="1210" w:type="dxa"/>
            <w:tcBorders>
              <w:top w:val="single" w:sz="4" w:space="0" w:color="auto"/>
              <w:left w:val="single" w:sz="4" w:space="0" w:color="auto"/>
              <w:bottom w:val="single" w:sz="4" w:space="0" w:color="auto"/>
              <w:right w:val="single" w:sz="4" w:space="0" w:color="auto"/>
            </w:tcBorders>
          </w:tcPr>
          <w:p w14:paraId="0D7C31F5" w14:textId="72AA8F7F"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2.000,00</w:t>
            </w:r>
          </w:p>
        </w:tc>
        <w:tc>
          <w:tcPr>
            <w:tcW w:w="1231" w:type="dxa"/>
            <w:tcBorders>
              <w:top w:val="single" w:sz="4" w:space="0" w:color="auto"/>
              <w:left w:val="single" w:sz="4" w:space="0" w:color="auto"/>
              <w:bottom w:val="single" w:sz="4" w:space="0" w:color="auto"/>
              <w:right w:val="single" w:sz="4" w:space="0" w:color="auto"/>
            </w:tcBorders>
          </w:tcPr>
          <w:p w14:paraId="70953E99" w14:textId="465186A2"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7A06185A" w14:textId="77777777" w:rsidTr="00F428B9">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5706C" w14:textId="77777777" w:rsidR="00411AFC" w:rsidRPr="00453C9E" w:rsidRDefault="00411AFC" w:rsidP="00411AFC">
            <w:pP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5686C642" w14:textId="10FBB076" w:rsidR="00411AFC" w:rsidRPr="00453C9E" w:rsidRDefault="00411AFC" w:rsidP="00411AFC">
            <w:pPr>
              <w:pStyle w:val="NormalnyWeb"/>
              <w:rPr>
                <w:rFonts w:asciiTheme="minorHAnsi" w:hAnsiTheme="minorHAnsi" w:cstheme="minorHAnsi"/>
              </w:rPr>
            </w:pPr>
            <w:r w:rsidRPr="00453C9E">
              <w:rPr>
                <w:rFonts w:asciiTheme="minorHAnsi" w:hAnsiTheme="minorHAnsi" w:cstheme="minorHAnsi"/>
              </w:rPr>
              <w:t>Oświetlenie uliczne na kolonii Kawały</w:t>
            </w:r>
          </w:p>
        </w:tc>
        <w:tc>
          <w:tcPr>
            <w:tcW w:w="628" w:type="dxa"/>
            <w:tcBorders>
              <w:top w:val="single" w:sz="4" w:space="0" w:color="auto"/>
              <w:left w:val="single" w:sz="4" w:space="0" w:color="auto"/>
              <w:bottom w:val="single" w:sz="4" w:space="0" w:color="auto"/>
              <w:right w:val="single" w:sz="4" w:space="0" w:color="auto"/>
            </w:tcBorders>
          </w:tcPr>
          <w:p w14:paraId="0B70C8D1" w14:textId="73FA367C"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9</w:t>
            </w:r>
            <w:r w:rsidRPr="00453C9E">
              <w:rPr>
                <w:rFonts w:asciiTheme="minorHAnsi" w:hAnsiTheme="minorHAnsi" w:cstheme="minorHAnsi"/>
              </w:rPr>
              <w:t>00</w:t>
            </w:r>
          </w:p>
        </w:tc>
        <w:tc>
          <w:tcPr>
            <w:tcW w:w="965" w:type="dxa"/>
            <w:tcBorders>
              <w:top w:val="single" w:sz="4" w:space="0" w:color="auto"/>
              <w:left w:val="single" w:sz="4" w:space="0" w:color="auto"/>
              <w:bottom w:val="single" w:sz="4" w:space="0" w:color="auto"/>
              <w:right w:val="single" w:sz="4" w:space="0" w:color="auto"/>
            </w:tcBorders>
          </w:tcPr>
          <w:p w14:paraId="00D4B08D" w14:textId="34C720A0"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900</w:t>
            </w:r>
            <w:r>
              <w:rPr>
                <w:rFonts w:asciiTheme="minorHAnsi" w:hAnsiTheme="minorHAnsi" w:cstheme="minorHAnsi"/>
              </w:rPr>
              <w:t>1</w:t>
            </w:r>
            <w:r w:rsidRPr="00453C9E">
              <w:rPr>
                <w:rFonts w:asciiTheme="minorHAnsi" w:hAnsiTheme="minorHAnsi" w:cstheme="minorHAnsi"/>
              </w:rPr>
              <w:t>5</w:t>
            </w:r>
          </w:p>
        </w:tc>
        <w:tc>
          <w:tcPr>
            <w:tcW w:w="627" w:type="dxa"/>
            <w:tcBorders>
              <w:top w:val="single" w:sz="4" w:space="0" w:color="auto"/>
              <w:left w:val="single" w:sz="4" w:space="0" w:color="auto"/>
              <w:bottom w:val="single" w:sz="4" w:space="0" w:color="auto"/>
              <w:right w:val="single" w:sz="4" w:space="0" w:color="auto"/>
            </w:tcBorders>
          </w:tcPr>
          <w:p w14:paraId="7A85D4A8" w14:textId="77777777"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B3C1D27" w14:textId="37B5319F" w:rsidR="00411AFC" w:rsidRPr="00453C9E" w:rsidRDefault="00411AFC" w:rsidP="00411AFC">
            <w:pPr>
              <w:pStyle w:val="NormalnyWeb"/>
              <w:jc w:val="center"/>
              <w:rPr>
                <w:rFonts w:asciiTheme="minorHAnsi" w:hAnsiTheme="minorHAnsi" w:cstheme="minorHAnsi"/>
              </w:rPr>
            </w:pPr>
            <w:r w:rsidRPr="00453C9E">
              <w:rPr>
                <w:rFonts w:asciiTheme="minorHAnsi" w:hAnsiTheme="minorHAnsi" w:cstheme="minorHAnsi"/>
              </w:rPr>
              <w:t>1.500,00</w:t>
            </w:r>
          </w:p>
        </w:tc>
        <w:tc>
          <w:tcPr>
            <w:tcW w:w="1210" w:type="dxa"/>
            <w:tcBorders>
              <w:top w:val="single" w:sz="4" w:space="0" w:color="auto"/>
              <w:left w:val="single" w:sz="4" w:space="0" w:color="auto"/>
              <w:bottom w:val="single" w:sz="4" w:space="0" w:color="auto"/>
              <w:right w:val="single" w:sz="4" w:space="0" w:color="auto"/>
            </w:tcBorders>
          </w:tcPr>
          <w:p w14:paraId="4C374ABE" w14:textId="0E57983B"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1.500,00</w:t>
            </w:r>
          </w:p>
        </w:tc>
        <w:tc>
          <w:tcPr>
            <w:tcW w:w="1231" w:type="dxa"/>
            <w:tcBorders>
              <w:top w:val="single" w:sz="4" w:space="0" w:color="auto"/>
              <w:left w:val="single" w:sz="4" w:space="0" w:color="auto"/>
              <w:bottom w:val="single" w:sz="4" w:space="0" w:color="auto"/>
              <w:right w:val="single" w:sz="4" w:space="0" w:color="auto"/>
            </w:tcBorders>
          </w:tcPr>
          <w:p w14:paraId="003B3252" w14:textId="19F93835" w:rsidR="00411AFC" w:rsidRPr="00453C9E"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0326B3B7" w14:textId="77777777" w:rsidTr="00F428B9">
        <w:trPr>
          <w:trHeight w:val="384"/>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6E1271C" w14:textId="77777777" w:rsidR="00411AFC" w:rsidRPr="00453C9E" w:rsidRDefault="00411AFC" w:rsidP="00411AFC">
            <w:pPr>
              <w:pStyle w:val="NormalnyWeb"/>
              <w:jc w:val="right"/>
              <w:rPr>
                <w:rFonts w:asciiTheme="minorHAnsi" w:hAnsiTheme="minorHAnsi" w:cstheme="minorHAnsi"/>
                <w:b/>
              </w:rPr>
            </w:pPr>
            <w:r w:rsidRPr="00453C9E">
              <w:rPr>
                <w:rFonts w:asciiTheme="minorHAnsi" w:hAnsiTheme="minorHAnsi" w:cstheme="minorHAnsi"/>
                <w:b/>
                <w:i/>
              </w:rPr>
              <w:t>Łączne koszty funduszu sołeckiego Sołectwa Żelazna Rządowa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6A6537D" w14:textId="7CB4C055" w:rsidR="00411AFC" w:rsidRPr="00453C9E" w:rsidRDefault="00411AFC" w:rsidP="00411AFC">
            <w:pPr>
              <w:pStyle w:val="NormalnyWeb"/>
              <w:jc w:val="center"/>
              <w:rPr>
                <w:rFonts w:asciiTheme="minorHAnsi" w:hAnsiTheme="minorHAnsi" w:cstheme="minorHAnsi"/>
                <w:b/>
                <w:i/>
              </w:rPr>
            </w:pPr>
            <w:r w:rsidRPr="00453C9E">
              <w:rPr>
                <w:rFonts w:asciiTheme="minorHAnsi" w:hAnsiTheme="minorHAnsi" w:cstheme="minorHAnsi"/>
                <w:b/>
                <w:i/>
              </w:rPr>
              <w:t>32.002,19</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05DD8E9F" w14:textId="73B112A9" w:rsidR="00411AFC" w:rsidRPr="00453C9E"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31.951,69</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FB523AF" w14:textId="41D60DE4" w:rsidR="00411AFC" w:rsidRPr="00453C9E"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99,84</w:t>
            </w:r>
          </w:p>
        </w:tc>
      </w:tr>
      <w:tr w:rsidR="00411AFC" w:rsidRPr="001A5188" w14:paraId="38E73692" w14:textId="77777777" w:rsidTr="00F428B9">
        <w:trPr>
          <w:trHeight w:val="473"/>
          <w:tblCellSpacing w:w="0" w:type="dxa"/>
        </w:trPr>
        <w:tc>
          <w:tcPr>
            <w:tcW w:w="1471" w:type="dxa"/>
            <w:vMerge w:val="restart"/>
            <w:tcBorders>
              <w:top w:val="single" w:sz="4" w:space="0" w:color="auto"/>
              <w:left w:val="single" w:sz="4" w:space="0" w:color="auto"/>
              <w:right w:val="single" w:sz="4" w:space="0" w:color="auto"/>
            </w:tcBorders>
          </w:tcPr>
          <w:p w14:paraId="1A58256C" w14:textId="33F3AAD9"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Olszewka</w:t>
            </w:r>
          </w:p>
        </w:tc>
        <w:tc>
          <w:tcPr>
            <w:tcW w:w="1992" w:type="dxa"/>
            <w:tcBorders>
              <w:top w:val="single" w:sz="4" w:space="0" w:color="auto"/>
              <w:left w:val="single" w:sz="4" w:space="0" w:color="auto"/>
              <w:bottom w:val="single" w:sz="4" w:space="0" w:color="auto"/>
              <w:right w:val="single" w:sz="4" w:space="0" w:color="auto"/>
            </w:tcBorders>
          </w:tcPr>
          <w:p w14:paraId="42A05C41" w14:textId="27D41680"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Naprawa dróg gminnych</w:t>
            </w:r>
          </w:p>
        </w:tc>
        <w:tc>
          <w:tcPr>
            <w:tcW w:w="628" w:type="dxa"/>
            <w:tcBorders>
              <w:top w:val="single" w:sz="4" w:space="0" w:color="auto"/>
              <w:left w:val="single" w:sz="4" w:space="0" w:color="auto"/>
              <w:bottom w:val="single" w:sz="4" w:space="0" w:color="auto"/>
              <w:right w:val="single" w:sz="4" w:space="0" w:color="auto"/>
            </w:tcBorders>
          </w:tcPr>
          <w:p w14:paraId="1CFFF00C" w14:textId="005B4DEC"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tcPr>
          <w:p w14:paraId="21A8CC4F" w14:textId="28879CAE"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63B2C545" w14:textId="494307AC"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C46C859" w14:textId="1DB88D0D"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15.000,00</w:t>
            </w:r>
          </w:p>
        </w:tc>
        <w:tc>
          <w:tcPr>
            <w:tcW w:w="1210" w:type="dxa"/>
            <w:tcBorders>
              <w:top w:val="single" w:sz="4" w:space="0" w:color="auto"/>
              <w:left w:val="single" w:sz="4" w:space="0" w:color="auto"/>
              <w:bottom w:val="single" w:sz="4" w:space="0" w:color="auto"/>
              <w:right w:val="single" w:sz="4" w:space="0" w:color="auto"/>
            </w:tcBorders>
          </w:tcPr>
          <w:p w14:paraId="2280E7D5" w14:textId="23802241"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14.966,64</w:t>
            </w:r>
          </w:p>
        </w:tc>
        <w:tc>
          <w:tcPr>
            <w:tcW w:w="1231" w:type="dxa"/>
            <w:tcBorders>
              <w:top w:val="single" w:sz="4" w:space="0" w:color="auto"/>
              <w:left w:val="single" w:sz="4" w:space="0" w:color="auto"/>
              <w:bottom w:val="single" w:sz="4" w:space="0" w:color="auto"/>
              <w:right w:val="single" w:sz="4" w:space="0" w:color="auto"/>
            </w:tcBorders>
          </w:tcPr>
          <w:p w14:paraId="464AA6A1" w14:textId="3E04D0A0"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99,78</w:t>
            </w:r>
          </w:p>
        </w:tc>
      </w:tr>
      <w:tr w:rsidR="00411AFC" w:rsidRPr="001A5188" w14:paraId="1ED94918" w14:textId="77777777" w:rsidTr="00F428B9">
        <w:trPr>
          <w:trHeight w:val="473"/>
          <w:tblCellSpacing w:w="0" w:type="dxa"/>
        </w:trPr>
        <w:tc>
          <w:tcPr>
            <w:tcW w:w="1471" w:type="dxa"/>
            <w:vMerge/>
            <w:tcBorders>
              <w:left w:val="single" w:sz="4" w:space="0" w:color="auto"/>
              <w:right w:val="single" w:sz="4" w:space="0" w:color="auto"/>
            </w:tcBorders>
          </w:tcPr>
          <w:p w14:paraId="261E3905" w14:textId="4B91D05F" w:rsidR="00411AFC" w:rsidRPr="00577CC7"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707E4AD5" w14:textId="5C767ED5"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Namioty ogrodowe</w:t>
            </w:r>
          </w:p>
        </w:tc>
        <w:tc>
          <w:tcPr>
            <w:tcW w:w="628" w:type="dxa"/>
            <w:tcBorders>
              <w:top w:val="single" w:sz="4" w:space="0" w:color="auto"/>
              <w:left w:val="single" w:sz="4" w:space="0" w:color="auto"/>
              <w:bottom w:val="single" w:sz="4" w:space="0" w:color="auto"/>
              <w:right w:val="single" w:sz="4" w:space="0" w:color="auto"/>
            </w:tcBorders>
          </w:tcPr>
          <w:p w14:paraId="3809BB4D" w14:textId="7156F73B"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68633E6E" w14:textId="094979A1"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425EEA69" w14:textId="6D5C33E3"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E539FED" w14:textId="0804650E"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7.000,00</w:t>
            </w:r>
          </w:p>
        </w:tc>
        <w:tc>
          <w:tcPr>
            <w:tcW w:w="1210" w:type="dxa"/>
            <w:tcBorders>
              <w:top w:val="single" w:sz="4" w:space="0" w:color="auto"/>
              <w:left w:val="single" w:sz="4" w:space="0" w:color="auto"/>
              <w:bottom w:val="single" w:sz="4" w:space="0" w:color="auto"/>
              <w:right w:val="single" w:sz="4" w:space="0" w:color="auto"/>
            </w:tcBorders>
          </w:tcPr>
          <w:p w14:paraId="792B2282" w14:textId="02C4EB07"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6.880,00</w:t>
            </w:r>
          </w:p>
        </w:tc>
        <w:tc>
          <w:tcPr>
            <w:tcW w:w="1231" w:type="dxa"/>
            <w:tcBorders>
              <w:top w:val="single" w:sz="4" w:space="0" w:color="auto"/>
              <w:left w:val="single" w:sz="4" w:space="0" w:color="auto"/>
              <w:bottom w:val="single" w:sz="4" w:space="0" w:color="auto"/>
              <w:right w:val="single" w:sz="4" w:space="0" w:color="auto"/>
            </w:tcBorders>
          </w:tcPr>
          <w:p w14:paraId="06D7C626" w14:textId="42FC1621"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98,29</w:t>
            </w:r>
          </w:p>
        </w:tc>
      </w:tr>
      <w:tr w:rsidR="00411AFC" w:rsidRPr="001A5188" w14:paraId="0368962A" w14:textId="77777777" w:rsidTr="00F428B9">
        <w:trPr>
          <w:trHeight w:val="473"/>
          <w:tblCellSpacing w:w="0" w:type="dxa"/>
        </w:trPr>
        <w:tc>
          <w:tcPr>
            <w:tcW w:w="1471" w:type="dxa"/>
            <w:vMerge/>
            <w:tcBorders>
              <w:left w:val="single" w:sz="4" w:space="0" w:color="auto"/>
              <w:right w:val="single" w:sz="4" w:space="0" w:color="auto"/>
            </w:tcBorders>
            <w:hideMark/>
          </w:tcPr>
          <w:p w14:paraId="7EC91D5D" w14:textId="2C69C6D0" w:rsidR="00411AFC" w:rsidRPr="00577CC7"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0478673C"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Wyposażenie świetlicy wiejskiej w Olszewce</w:t>
            </w:r>
          </w:p>
        </w:tc>
        <w:tc>
          <w:tcPr>
            <w:tcW w:w="628" w:type="dxa"/>
            <w:tcBorders>
              <w:top w:val="single" w:sz="4" w:space="0" w:color="auto"/>
              <w:left w:val="single" w:sz="4" w:space="0" w:color="auto"/>
              <w:bottom w:val="single" w:sz="4" w:space="0" w:color="auto"/>
              <w:right w:val="single" w:sz="4" w:space="0" w:color="auto"/>
            </w:tcBorders>
          </w:tcPr>
          <w:p w14:paraId="1A1D2950"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6BC6A499"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3EA566D0"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6A65FC52" w14:textId="2C90BD03"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14.594,62</w:t>
            </w:r>
          </w:p>
        </w:tc>
        <w:tc>
          <w:tcPr>
            <w:tcW w:w="1210" w:type="dxa"/>
            <w:tcBorders>
              <w:top w:val="single" w:sz="4" w:space="0" w:color="auto"/>
              <w:left w:val="single" w:sz="4" w:space="0" w:color="auto"/>
              <w:bottom w:val="single" w:sz="4" w:space="0" w:color="auto"/>
              <w:right w:val="single" w:sz="4" w:space="0" w:color="auto"/>
            </w:tcBorders>
          </w:tcPr>
          <w:p w14:paraId="658DCFEC" w14:textId="63EFDD2A"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14.584,16</w:t>
            </w:r>
          </w:p>
        </w:tc>
        <w:tc>
          <w:tcPr>
            <w:tcW w:w="1231" w:type="dxa"/>
            <w:tcBorders>
              <w:top w:val="single" w:sz="4" w:space="0" w:color="auto"/>
              <w:left w:val="single" w:sz="4" w:space="0" w:color="auto"/>
              <w:bottom w:val="single" w:sz="4" w:space="0" w:color="auto"/>
              <w:right w:val="single" w:sz="4" w:space="0" w:color="auto"/>
            </w:tcBorders>
          </w:tcPr>
          <w:p w14:paraId="0C6E6D6D" w14:textId="3AFE0869"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99,93</w:t>
            </w:r>
          </w:p>
        </w:tc>
      </w:tr>
      <w:tr w:rsidR="00411AFC" w:rsidRPr="001A5188" w14:paraId="2D0AD7DB" w14:textId="77777777" w:rsidTr="00F428B9">
        <w:trPr>
          <w:trHeight w:val="473"/>
          <w:tblCellSpacing w:w="0" w:type="dxa"/>
        </w:trPr>
        <w:tc>
          <w:tcPr>
            <w:tcW w:w="1471" w:type="dxa"/>
            <w:vMerge/>
            <w:tcBorders>
              <w:left w:val="single" w:sz="4" w:space="0" w:color="auto"/>
              <w:right w:val="single" w:sz="4" w:space="0" w:color="auto"/>
            </w:tcBorders>
          </w:tcPr>
          <w:p w14:paraId="7DAD0AB2" w14:textId="77777777" w:rsidR="00411AFC" w:rsidRPr="00577CC7" w:rsidRDefault="00411AFC" w:rsidP="00411AFC">
            <w:pPr>
              <w:pStyle w:val="NormalnyWeb"/>
              <w:jc w:val="center"/>
              <w:rPr>
                <w:rFonts w:asciiTheme="minorHAnsi" w:hAnsiTheme="minorHAnsi" w:cstheme="minorHAnsi"/>
              </w:rPr>
            </w:pPr>
          </w:p>
        </w:tc>
        <w:tc>
          <w:tcPr>
            <w:tcW w:w="1992" w:type="dxa"/>
            <w:vMerge w:val="restart"/>
            <w:tcBorders>
              <w:top w:val="single" w:sz="4" w:space="0" w:color="auto"/>
              <w:left w:val="single" w:sz="4" w:space="0" w:color="auto"/>
              <w:right w:val="single" w:sz="4" w:space="0" w:color="auto"/>
            </w:tcBorders>
          </w:tcPr>
          <w:p w14:paraId="728052D6" w14:textId="5C97AB11"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Odnowienie ogrodzenia na skrzyżowaniu w Olszewce</w:t>
            </w:r>
          </w:p>
        </w:tc>
        <w:tc>
          <w:tcPr>
            <w:tcW w:w="628" w:type="dxa"/>
            <w:vMerge w:val="restart"/>
            <w:tcBorders>
              <w:top w:val="single" w:sz="4" w:space="0" w:color="auto"/>
              <w:left w:val="single" w:sz="4" w:space="0" w:color="auto"/>
              <w:right w:val="single" w:sz="4" w:space="0" w:color="auto"/>
            </w:tcBorders>
          </w:tcPr>
          <w:p w14:paraId="3FF6C577" w14:textId="3BB2321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900</w:t>
            </w:r>
          </w:p>
        </w:tc>
        <w:tc>
          <w:tcPr>
            <w:tcW w:w="965" w:type="dxa"/>
            <w:vMerge w:val="restart"/>
            <w:tcBorders>
              <w:top w:val="single" w:sz="4" w:space="0" w:color="auto"/>
              <w:left w:val="single" w:sz="4" w:space="0" w:color="auto"/>
              <w:right w:val="single" w:sz="4" w:space="0" w:color="auto"/>
            </w:tcBorders>
          </w:tcPr>
          <w:p w14:paraId="79024B75" w14:textId="07C6A2BB"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6815B08D" w14:textId="695213AC"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2323048A" w14:textId="081F1B4E"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1171EA84" w14:textId="071E51EF"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998,31</w:t>
            </w:r>
          </w:p>
        </w:tc>
        <w:tc>
          <w:tcPr>
            <w:tcW w:w="1231" w:type="dxa"/>
            <w:tcBorders>
              <w:top w:val="single" w:sz="4" w:space="0" w:color="auto"/>
              <w:left w:val="single" w:sz="4" w:space="0" w:color="auto"/>
              <w:bottom w:val="single" w:sz="4" w:space="0" w:color="auto"/>
              <w:right w:val="single" w:sz="4" w:space="0" w:color="auto"/>
            </w:tcBorders>
          </w:tcPr>
          <w:p w14:paraId="5A3E8F43" w14:textId="1CE8FD08"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99,83</w:t>
            </w:r>
          </w:p>
        </w:tc>
      </w:tr>
      <w:tr w:rsidR="00411AFC" w:rsidRPr="001A5188" w14:paraId="0832B0E7" w14:textId="77777777" w:rsidTr="00F428B9">
        <w:trPr>
          <w:trHeight w:val="473"/>
          <w:tblCellSpacing w:w="0" w:type="dxa"/>
        </w:trPr>
        <w:tc>
          <w:tcPr>
            <w:tcW w:w="1471" w:type="dxa"/>
            <w:vMerge/>
            <w:tcBorders>
              <w:left w:val="single" w:sz="4" w:space="0" w:color="auto"/>
              <w:right w:val="single" w:sz="4" w:space="0" w:color="auto"/>
            </w:tcBorders>
          </w:tcPr>
          <w:p w14:paraId="21E8AB96" w14:textId="77777777" w:rsidR="00411AFC" w:rsidRPr="00577CC7" w:rsidRDefault="00411AFC" w:rsidP="00411AFC">
            <w:pPr>
              <w:pStyle w:val="NormalnyWeb"/>
              <w:jc w:val="cente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760B5F8C" w14:textId="77777777" w:rsidR="00411AFC" w:rsidRPr="00577CC7" w:rsidRDefault="00411AFC" w:rsidP="00411AFC">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2D5D77B2" w14:textId="77777777" w:rsidR="00411AFC" w:rsidRPr="00577CC7" w:rsidRDefault="00411AFC" w:rsidP="00411AFC">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75C5A8A0" w14:textId="77777777" w:rsidR="00411AFC" w:rsidRPr="00577CC7"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3AE2EE79" w14:textId="5DEA41C2"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2EE3649C" w14:textId="4B1DC4FC"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1.500,00</w:t>
            </w:r>
          </w:p>
        </w:tc>
        <w:tc>
          <w:tcPr>
            <w:tcW w:w="1210" w:type="dxa"/>
            <w:tcBorders>
              <w:top w:val="single" w:sz="4" w:space="0" w:color="auto"/>
              <w:left w:val="single" w:sz="4" w:space="0" w:color="auto"/>
              <w:bottom w:val="single" w:sz="4" w:space="0" w:color="auto"/>
              <w:right w:val="single" w:sz="4" w:space="0" w:color="auto"/>
            </w:tcBorders>
          </w:tcPr>
          <w:p w14:paraId="6497878A" w14:textId="31C67804"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1.500,00</w:t>
            </w:r>
          </w:p>
        </w:tc>
        <w:tc>
          <w:tcPr>
            <w:tcW w:w="1231" w:type="dxa"/>
            <w:tcBorders>
              <w:top w:val="single" w:sz="4" w:space="0" w:color="auto"/>
              <w:left w:val="single" w:sz="4" w:space="0" w:color="auto"/>
              <w:bottom w:val="single" w:sz="4" w:space="0" w:color="auto"/>
              <w:right w:val="single" w:sz="4" w:space="0" w:color="auto"/>
            </w:tcBorders>
          </w:tcPr>
          <w:p w14:paraId="2437B54A" w14:textId="6AB4F2A0"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764A1090" w14:textId="77777777" w:rsidTr="00F428B9">
        <w:trPr>
          <w:trHeight w:val="473"/>
          <w:tblCellSpacing w:w="0" w:type="dxa"/>
        </w:trPr>
        <w:tc>
          <w:tcPr>
            <w:tcW w:w="0" w:type="auto"/>
            <w:vMerge/>
            <w:tcBorders>
              <w:left w:val="single" w:sz="4" w:space="0" w:color="auto"/>
              <w:right w:val="single" w:sz="4" w:space="0" w:color="auto"/>
            </w:tcBorders>
            <w:vAlign w:val="center"/>
            <w:hideMark/>
          </w:tcPr>
          <w:p w14:paraId="5E557923" w14:textId="77777777" w:rsidR="00411AFC" w:rsidRPr="00577CC7" w:rsidRDefault="00411AFC" w:rsidP="00411AFC">
            <w:pPr>
              <w:rPr>
                <w:rFonts w:asciiTheme="minorHAnsi" w:hAnsiTheme="minorHAnsi" w:cstheme="minorHAnsi"/>
              </w:rPr>
            </w:pPr>
          </w:p>
        </w:tc>
        <w:tc>
          <w:tcPr>
            <w:tcW w:w="1992" w:type="dxa"/>
            <w:vMerge w:val="restart"/>
            <w:tcBorders>
              <w:top w:val="single" w:sz="4" w:space="0" w:color="auto"/>
              <w:left w:val="single" w:sz="4" w:space="0" w:color="auto"/>
              <w:right w:val="single" w:sz="4" w:space="0" w:color="auto"/>
            </w:tcBorders>
          </w:tcPr>
          <w:p w14:paraId="1015102E"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Organizacja zabawy integracyjnej dla mieszkańców wsi Olszewka</w:t>
            </w:r>
          </w:p>
        </w:tc>
        <w:tc>
          <w:tcPr>
            <w:tcW w:w="628" w:type="dxa"/>
            <w:vMerge w:val="restart"/>
            <w:tcBorders>
              <w:top w:val="single" w:sz="4" w:space="0" w:color="auto"/>
              <w:left w:val="single" w:sz="4" w:space="0" w:color="auto"/>
              <w:right w:val="single" w:sz="4" w:space="0" w:color="auto"/>
            </w:tcBorders>
          </w:tcPr>
          <w:p w14:paraId="131A6DBC"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77F08189"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60A66678" w14:textId="406FC3C4"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6AB5F39D" w14:textId="4D0D0C7D"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614FCF0F" w14:textId="63B28997"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3.996,13</w:t>
            </w:r>
          </w:p>
        </w:tc>
        <w:tc>
          <w:tcPr>
            <w:tcW w:w="1231" w:type="dxa"/>
            <w:tcBorders>
              <w:top w:val="single" w:sz="4" w:space="0" w:color="auto"/>
              <w:left w:val="single" w:sz="4" w:space="0" w:color="auto"/>
              <w:bottom w:val="single" w:sz="4" w:space="0" w:color="auto"/>
              <w:right w:val="single" w:sz="4" w:space="0" w:color="auto"/>
            </w:tcBorders>
          </w:tcPr>
          <w:p w14:paraId="4DC76A69" w14:textId="4BFB79C2"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99,90</w:t>
            </w:r>
          </w:p>
        </w:tc>
      </w:tr>
      <w:tr w:rsidR="00411AFC" w:rsidRPr="001A5188" w14:paraId="7C6D4494" w14:textId="77777777" w:rsidTr="00F428B9">
        <w:trPr>
          <w:trHeight w:val="473"/>
          <w:tblCellSpacing w:w="0" w:type="dxa"/>
        </w:trPr>
        <w:tc>
          <w:tcPr>
            <w:tcW w:w="0" w:type="auto"/>
            <w:vMerge/>
            <w:tcBorders>
              <w:left w:val="single" w:sz="4" w:space="0" w:color="auto"/>
              <w:bottom w:val="single" w:sz="4" w:space="0" w:color="auto"/>
              <w:right w:val="single" w:sz="4" w:space="0" w:color="auto"/>
            </w:tcBorders>
            <w:vAlign w:val="center"/>
          </w:tcPr>
          <w:p w14:paraId="126A5D06" w14:textId="77777777" w:rsidR="00411AFC" w:rsidRPr="00577CC7" w:rsidRDefault="00411AFC" w:rsidP="00411AFC">
            <w:pPr>
              <w:rPr>
                <w:rFonts w:asciiTheme="minorHAnsi" w:hAnsiTheme="minorHAnsi" w:cstheme="minorHAnsi"/>
              </w:rPr>
            </w:pPr>
          </w:p>
        </w:tc>
        <w:tc>
          <w:tcPr>
            <w:tcW w:w="1992" w:type="dxa"/>
            <w:vMerge/>
            <w:tcBorders>
              <w:left w:val="single" w:sz="4" w:space="0" w:color="auto"/>
              <w:bottom w:val="single" w:sz="4" w:space="0" w:color="auto"/>
              <w:right w:val="single" w:sz="4" w:space="0" w:color="auto"/>
            </w:tcBorders>
          </w:tcPr>
          <w:p w14:paraId="157F7AA3" w14:textId="77777777" w:rsidR="00411AFC" w:rsidRPr="00577CC7" w:rsidRDefault="00411AFC" w:rsidP="00411AFC">
            <w:pPr>
              <w:pStyle w:val="NormalnyWeb"/>
              <w:jc w:val="center"/>
              <w:rPr>
                <w:rFonts w:asciiTheme="minorHAnsi" w:hAnsiTheme="minorHAnsi" w:cstheme="minorHAnsi"/>
              </w:rPr>
            </w:pPr>
          </w:p>
        </w:tc>
        <w:tc>
          <w:tcPr>
            <w:tcW w:w="628" w:type="dxa"/>
            <w:vMerge/>
            <w:tcBorders>
              <w:left w:val="single" w:sz="4" w:space="0" w:color="auto"/>
              <w:bottom w:val="single" w:sz="4" w:space="0" w:color="auto"/>
              <w:right w:val="single" w:sz="4" w:space="0" w:color="auto"/>
            </w:tcBorders>
          </w:tcPr>
          <w:p w14:paraId="56906F51" w14:textId="77777777" w:rsidR="00411AFC" w:rsidRPr="00577CC7" w:rsidRDefault="00411AFC" w:rsidP="00411AFC">
            <w:pPr>
              <w:pStyle w:val="NormalnyWeb"/>
              <w:jc w:val="center"/>
              <w:rPr>
                <w:rFonts w:asciiTheme="minorHAnsi" w:hAnsiTheme="minorHAnsi" w:cstheme="minorHAnsi"/>
              </w:rPr>
            </w:pPr>
          </w:p>
        </w:tc>
        <w:tc>
          <w:tcPr>
            <w:tcW w:w="965" w:type="dxa"/>
            <w:vMerge/>
            <w:tcBorders>
              <w:left w:val="single" w:sz="4" w:space="0" w:color="auto"/>
              <w:bottom w:val="single" w:sz="4" w:space="0" w:color="auto"/>
              <w:right w:val="single" w:sz="4" w:space="0" w:color="auto"/>
            </w:tcBorders>
          </w:tcPr>
          <w:p w14:paraId="7E0B67CA" w14:textId="77777777" w:rsidR="00411AFC" w:rsidRPr="00577CC7"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1699A9C5" w14:textId="6E4BFCF5"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2012A7EF" w14:textId="2E538C96"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1.000,00</w:t>
            </w:r>
          </w:p>
        </w:tc>
        <w:tc>
          <w:tcPr>
            <w:tcW w:w="1210" w:type="dxa"/>
            <w:tcBorders>
              <w:top w:val="single" w:sz="4" w:space="0" w:color="auto"/>
              <w:left w:val="single" w:sz="4" w:space="0" w:color="auto"/>
              <w:bottom w:val="single" w:sz="4" w:space="0" w:color="auto"/>
              <w:right w:val="single" w:sz="4" w:space="0" w:color="auto"/>
            </w:tcBorders>
          </w:tcPr>
          <w:p w14:paraId="06C14C9A" w14:textId="28B73BC3"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1.000,00</w:t>
            </w:r>
          </w:p>
        </w:tc>
        <w:tc>
          <w:tcPr>
            <w:tcW w:w="1231" w:type="dxa"/>
            <w:tcBorders>
              <w:top w:val="single" w:sz="4" w:space="0" w:color="auto"/>
              <w:left w:val="single" w:sz="4" w:space="0" w:color="auto"/>
              <w:bottom w:val="single" w:sz="4" w:space="0" w:color="auto"/>
              <w:right w:val="single" w:sz="4" w:space="0" w:color="auto"/>
            </w:tcBorders>
          </w:tcPr>
          <w:p w14:paraId="40A45C14" w14:textId="168A36CF"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291F3EDC" w14:textId="77777777" w:rsidTr="00F428B9">
        <w:trPr>
          <w:trHeight w:val="472"/>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6ECCF64" w14:textId="77777777" w:rsidR="00411AFC" w:rsidRPr="00577CC7" w:rsidRDefault="00411AFC" w:rsidP="00411AFC">
            <w:pPr>
              <w:pStyle w:val="NormalnyWeb"/>
              <w:jc w:val="right"/>
              <w:rPr>
                <w:rFonts w:asciiTheme="minorHAnsi" w:hAnsiTheme="minorHAnsi" w:cstheme="minorHAnsi"/>
                <w:b/>
              </w:rPr>
            </w:pPr>
            <w:r w:rsidRPr="00577CC7">
              <w:rPr>
                <w:rFonts w:asciiTheme="minorHAnsi" w:hAnsiTheme="minorHAnsi" w:cstheme="minorHAnsi"/>
                <w:b/>
                <w:i/>
              </w:rPr>
              <w:t>Łączne koszty funduszu sołeckiego Sołectwa Olszewka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45DCD8EA" w14:textId="497D9413" w:rsidR="00411AFC" w:rsidRPr="00577CC7" w:rsidRDefault="00411AFC" w:rsidP="00411AFC">
            <w:pPr>
              <w:pStyle w:val="NormalnyWeb"/>
              <w:jc w:val="center"/>
              <w:rPr>
                <w:rFonts w:asciiTheme="minorHAnsi" w:hAnsiTheme="minorHAnsi" w:cstheme="minorHAnsi"/>
                <w:b/>
                <w:i/>
              </w:rPr>
            </w:pPr>
            <w:r w:rsidRPr="00577CC7">
              <w:rPr>
                <w:rFonts w:asciiTheme="minorHAnsi" w:hAnsiTheme="minorHAnsi" w:cstheme="minorHAnsi"/>
                <w:b/>
                <w:i/>
              </w:rPr>
              <w:t>44.094,62</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47A5B94" w14:textId="697458DF" w:rsidR="00411AFC" w:rsidRPr="00577CC7"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43.925,24</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181D0D" w14:textId="7B7E5EA7" w:rsidR="00411AFC" w:rsidRPr="00577CC7"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99,62</w:t>
            </w:r>
          </w:p>
        </w:tc>
      </w:tr>
      <w:tr w:rsidR="00411AFC" w:rsidRPr="001A5188" w14:paraId="46D45208" w14:textId="77777777" w:rsidTr="00F428B9">
        <w:trPr>
          <w:tblCellSpacing w:w="0" w:type="dxa"/>
        </w:trPr>
        <w:tc>
          <w:tcPr>
            <w:tcW w:w="1471" w:type="dxa"/>
            <w:vMerge w:val="restart"/>
            <w:tcBorders>
              <w:top w:val="single" w:sz="4" w:space="0" w:color="auto"/>
              <w:left w:val="single" w:sz="4" w:space="0" w:color="auto"/>
              <w:right w:val="single" w:sz="4" w:space="0" w:color="auto"/>
            </w:tcBorders>
            <w:hideMark/>
          </w:tcPr>
          <w:p w14:paraId="2EBB4E2C" w14:textId="77777777"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Lipa</w:t>
            </w:r>
          </w:p>
        </w:tc>
        <w:tc>
          <w:tcPr>
            <w:tcW w:w="1992" w:type="dxa"/>
            <w:tcBorders>
              <w:top w:val="single" w:sz="4" w:space="0" w:color="auto"/>
              <w:left w:val="single" w:sz="4" w:space="0" w:color="auto"/>
              <w:bottom w:val="single" w:sz="4" w:space="0" w:color="auto"/>
              <w:right w:val="single" w:sz="4" w:space="0" w:color="auto"/>
            </w:tcBorders>
          </w:tcPr>
          <w:p w14:paraId="62B2B610" w14:textId="13A73D96"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Zakup instalacji fotowoltaicznej do budynku świetlicy wiejskiej w Lipie</w:t>
            </w:r>
          </w:p>
        </w:tc>
        <w:tc>
          <w:tcPr>
            <w:tcW w:w="628" w:type="dxa"/>
            <w:tcBorders>
              <w:top w:val="single" w:sz="4" w:space="0" w:color="auto"/>
              <w:left w:val="single" w:sz="4" w:space="0" w:color="auto"/>
              <w:bottom w:val="single" w:sz="4" w:space="0" w:color="auto"/>
              <w:right w:val="single" w:sz="4" w:space="0" w:color="auto"/>
            </w:tcBorders>
          </w:tcPr>
          <w:p w14:paraId="7CFF79F9" w14:textId="1E1507B5"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6FF73074" w14:textId="55CE3B52"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90ABAAA" w14:textId="025BEB50"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2BA7F496" w14:textId="6FDBFC6A"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32.250,00</w:t>
            </w:r>
          </w:p>
        </w:tc>
        <w:tc>
          <w:tcPr>
            <w:tcW w:w="1210" w:type="dxa"/>
            <w:tcBorders>
              <w:top w:val="single" w:sz="4" w:space="0" w:color="auto"/>
              <w:left w:val="single" w:sz="4" w:space="0" w:color="auto"/>
              <w:bottom w:val="single" w:sz="4" w:space="0" w:color="auto"/>
              <w:right w:val="single" w:sz="4" w:space="0" w:color="auto"/>
            </w:tcBorders>
          </w:tcPr>
          <w:p w14:paraId="655ED676" w14:textId="4E01B1F3"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32.226,00</w:t>
            </w:r>
          </w:p>
        </w:tc>
        <w:tc>
          <w:tcPr>
            <w:tcW w:w="1231" w:type="dxa"/>
            <w:tcBorders>
              <w:top w:val="single" w:sz="4" w:space="0" w:color="auto"/>
              <w:left w:val="single" w:sz="4" w:space="0" w:color="auto"/>
              <w:bottom w:val="single" w:sz="4" w:space="0" w:color="auto"/>
              <w:right w:val="single" w:sz="4" w:space="0" w:color="auto"/>
            </w:tcBorders>
          </w:tcPr>
          <w:p w14:paraId="02566103" w14:textId="1CAD896D"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99,93</w:t>
            </w:r>
          </w:p>
        </w:tc>
      </w:tr>
      <w:tr w:rsidR="00411AFC" w:rsidRPr="001A5188" w14:paraId="613B205F" w14:textId="77777777" w:rsidTr="00F428B9">
        <w:trPr>
          <w:tblCellSpacing w:w="0" w:type="dxa"/>
        </w:trPr>
        <w:tc>
          <w:tcPr>
            <w:tcW w:w="1471" w:type="dxa"/>
            <w:vMerge/>
            <w:tcBorders>
              <w:left w:val="single" w:sz="4" w:space="0" w:color="auto"/>
              <w:bottom w:val="single" w:sz="4" w:space="0" w:color="auto"/>
              <w:right w:val="single" w:sz="4" w:space="0" w:color="auto"/>
            </w:tcBorders>
          </w:tcPr>
          <w:p w14:paraId="2FD46C85" w14:textId="77777777" w:rsidR="00411AFC" w:rsidRPr="00577CC7"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0353F6F9" w14:textId="296D06A0"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Zakup wyposażenia do świetlicy wiejskiej we wsi Lipa</w:t>
            </w:r>
          </w:p>
        </w:tc>
        <w:tc>
          <w:tcPr>
            <w:tcW w:w="628" w:type="dxa"/>
            <w:tcBorders>
              <w:top w:val="single" w:sz="4" w:space="0" w:color="auto"/>
              <w:left w:val="single" w:sz="4" w:space="0" w:color="auto"/>
              <w:bottom w:val="single" w:sz="4" w:space="0" w:color="auto"/>
              <w:right w:val="single" w:sz="4" w:space="0" w:color="auto"/>
            </w:tcBorders>
          </w:tcPr>
          <w:p w14:paraId="47365AF7" w14:textId="1CD02BD3"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tcPr>
          <w:p w14:paraId="0B4C8B87" w14:textId="29DE0671"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29183B3" w14:textId="72A78315"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737632B4" w14:textId="48880F49"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8.729,00</w:t>
            </w:r>
          </w:p>
        </w:tc>
        <w:tc>
          <w:tcPr>
            <w:tcW w:w="1210" w:type="dxa"/>
            <w:tcBorders>
              <w:top w:val="single" w:sz="4" w:space="0" w:color="auto"/>
              <w:left w:val="single" w:sz="4" w:space="0" w:color="auto"/>
              <w:bottom w:val="single" w:sz="4" w:space="0" w:color="auto"/>
              <w:right w:val="single" w:sz="4" w:space="0" w:color="auto"/>
            </w:tcBorders>
          </w:tcPr>
          <w:p w14:paraId="18842AF0" w14:textId="1D3168CC"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8.500,00</w:t>
            </w:r>
          </w:p>
        </w:tc>
        <w:tc>
          <w:tcPr>
            <w:tcW w:w="1231" w:type="dxa"/>
            <w:tcBorders>
              <w:top w:val="single" w:sz="4" w:space="0" w:color="auto"/>
              <w:left w:val="single" w:sz="4" w:space="0" w:color="auto"/>
              <w:bottom w:val="single" w:sz="4" w:space="0" w:color="auto"/>
              <w:right w:val="single" w:sz="4" w:space="0" w:color="auto"/>
            </w:tcBorders>
          </w:tcPr>
          <w:p w14:paraId="2170034B" w14:textId="0E738D0B"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97,37</w:t>
            </w:r>
          </w:p>
        </w:tc>
      </w:tr>
      <w:tr w:rsidR="00411AFC" w:rsidRPr="001A5188" w14:paraId="2DB3A464"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A5BE19C" w14:textId="77777777" w:rsidR="00411AFC" w:rsidRPr="00577CC7" w:rsidRDefault="00411AFC" w:rsidP="00411AFC">
            <w:pPr>
              <w:pStyle w:val="NormalnyWeb"/>
              <w:jc w:val="right"/>
              <w:rPr>
                <w:rFonts w:asciiTheme="minorHAnsi" w:hAnsiTheme="minorHAnsi" w:cstheme="minorHAnsi"/>
                <w:b/>
              </w:rPr>
            </w:pPr>
            <w:r w:rsidRPr="00577CC7">
              <w:rPr>
                <w:rFonts w:asciiTheme="minorHAnsi" w:hAnsiTheme="minorHAnsi" w:cstheme="minorHAnsi"/>
                <w:b/>
                <w:i/>
              </w:rPr>
              <w:t>Łączne koszty funduszu sołeckiego Sołectwa Lipa</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11EB1350" w14:textId="5DAB9EA5" w:rsidR="00411AFC" w:rsidRPr="00577CC7" w:rsidRDefault="00411AFC" w:rsidP="00411AFC">
            <w:pPr>
              <w:pStyle w:val="NormalnyWeb"/>
              <w:jc w:val="center"/>
              <w:rPr>
                <w:rFonts w:asciiTheme="minorHAnsi" w:hAnsiTheme="minorHAnsi" w:cstheme="minorHAnsi"/>
                <w:b/>
                <w:i/>
              </w:rPr>
            </w:pPr>
            <w:r w:rsidRPr="00577CC7">
              <w:rPr>
                <w:rFonts w:asciiTheme="minorHAnsi" w:hAnsiTheme="minorHAnsi" w:cstheme="minorHAnsi"/>
                <w:b/>
                <w:i/>
              </w:rPr>
              <w:t>40.979,90</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02509E49" w14:textId="2DA12E55" w:rsidR="00411AFC" w:rsidRPr="00577CC7"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40.726,00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D50F2A" w14:textId="29B148F2" w:rsidR="00411AFC" w:rsidRPr="00577CC7"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99,38</w:t>
            </w:r>
          </w:p>
        </w:tc>
      </w:tr>
      <w:tr w:rsidR="00411AFC" w:rsidRPr="001A5188" w14:paraId="4D2F1D0F" w14:textId="77777777" w:rsidTr="00F428B9">
        <w:trPr>
          <w:trHeight w:val="335"/>
          <w:tblCellSpacing w:w="0" w:type="dxa"/>
        </w:trPr>
        <w:tc>
          <w:tcPr>
            <w:tcW w:w="1471" w:type="dxa"/>
            <w:vMerge w:val="restart"/>
            <w:tcBorders>
              <w:top w:val="single" w:sz="4" w:space="0" w:color="auto"/>
              <w:left w:val="single" w:sz="4" w:space="0" w:color="auto"/>
              <w:right w:val="single" w:sz="4" w:space="0" w:color="auto"/>
            </w:tcBorders>
            <w:hideMark/>
          </w:tcPr>
          <w:p w14:paraId="5FB64A8C" w14:textId="77777777"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Parciaki</w:t>
            </w:r>
          </w:p>
        </w:tc>
        <w:tc>
          <w:tcPr>
            <w:tcW w:w="1992" w:type="dxa"/>
            <w:tcBorders>
              <w:top w:val="single" w:sz="4" w:space="0" w:color="auto"/>
              <w:left w:val="single" w:sz="4" w:space="0" w:color="auto"/>
              <w:bottom w:val="single" w:sz="4" w:space="0" w:color="auto"/>
              <w:right w:val="single" w:sz="4" w:space="0" w:color="auto"/>
            </w:tcBorders>
          </w:tcPr>
          <w:p w14:paraId="6F56BBDE" w14:textId="6B55459F"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Zagospodarowanie terenu wiejskiego we wsi Parciaki – zakup wyposażenia</w:t>
            </w:r>
          </w:p>
        </w:tc>
        <w:tc>
          <w:tcPr>
            <w:tcW w:w="628" w:type="dxa"/>
            <w:tcBorders>
              <w:top w:val="single" w:sz="4" w:space="0" w:color="auto"/>
              <w:left w:val="single" w:sz="4" w:space="0" w:color="auto"/>
              <w:bottom w:val="single" w:sz="4" w:space="0" w:color="auto"/>
              <w:right w:val="single" w:sz="4" w:space="0" w:color="auto"/>
            </w:tcBorders>
          </w:tcPr>
          <w:p w14:paraId="6D7219C6" w14:textId="6A0D7415"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tcPr>
          <w:p w14:paraId="4D53B0F2" w14:textId="73731283"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1EB82309" w14:textId="2F0A7FDC"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924D20F" w14:textId="48031361"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20.675,08</w:t>
            </w:r>
          </w:p>
        </w:tc>
        <w:tc>
          <w:tcPr>
            <w:tcW w:w="1210" w:type="dxa"/>
            <w:tcBorders>
              <w:top w:val="single" w:sz="4" w:space="0" w:color="auto"/>
              <w:left w:val="single" w:sz="4" w:space="0" w:color="auto"/>
              <w:bottom w:val="single" w:sz="4" w:space="0" w:color="auto"/>
              <w:right w:val="single" w:sz="4" w:space="0" w:color="auto"/>
            </w:tcBorders>
          </w:tcPr>
          <w:p w14:paraId="349B4F5C" w14:textId="3F18B183"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20.672,42</w:t>
            </w:r>
          </w:p>
        </w:tc>
        <w:tc>
          <w:tcPr>
            <w:tcW w:w="1231" w:type="dxa"/>
            <w:tcBorders>
              <w:top w:val="single" w:sz="4" w:space="0" w:color="auto"/>
              <w:left w:val="single" w:sz="4" w:space="0" w:color="auto"/>
              <w:bottom w:val="single" w:sz="4" w:space="0" w:color="auto"/>
              <w:right w:val="single" w:sz="4" w:space="0" w:color="auto"/>
            </w:tcBorders>
          </w:tcPr>
          <w:p w14:paraId="454041F5" w14:textId="758055E8"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99,99</w:t>
            </w:r>
          </w:p>
        </w:tc>
      </w:tr>
      <w:tr w:rsidR="00411AFC" w:rsidRPr="001A5188" w14:paraId="1C89B43C" w14:textId="77777777" w:rsidTr="00F428B9">
        <w:trPr>
          <w:trHeight w:val="335"/>
          <w:tblCellSpacing w:w="0" w:type="dxa"/>
        </w:trPr>
        <w:tc>
          <w:tcPr>
            <w:tcW w:w="1471" w:type="dxa"/>
            <w:vMerge/>
            <w:tcBorders>
              <w:left w:val="single" w:sz="4" w:space="0" w:color="auto"/>
              <w:right w:val="single" w:sz="4" w:space="0" w:color="auto"/>
            </w:tcBorders>
          </w:tcPr>
          <w:p w14:paraId="20D33F0F" w14:textId="77777777" w:rsidR="00411AFC" w:rsidRPr="00627395"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tcPr>
          <w:p w14:paraId="6326D493" w14:textId="17B794EF"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Wykonanie dokumentacji budowlanej  - wiata rekreacyjno-</w:t>
            </w:r>
            <w:r w:rsidRPr="00627395">
              <w:rPr>
                <w:rFonts w:asciiTheme="minorHAnsi" w:hAnsiTheme="minorHAnsi" w:cstheme="minorHAnsi"/>
              </w:rPr>
              <w:lastRenderedPageBreak/>
              <w:t xml:space="preserve">wypoczynkowa w </w:t>
            </w:r>
            <w:proofErr w:type="spellStart"/>
            <w:r w:rsidRPr="00627395">
              <w:rPr>
                <w:rFonts w:asciiTheme="minorHAnsi" w:hAnsiTheme="minorHAnsi" w:cstheme="minorHAnsi"/>
              </w:rPr>
              <w:t>msc</w:t>
            </w:r>
            <w:proofErr w:type="spellEnd"/>
            <w:r w:rsidRPr="00627395">
              <w:rPr>
                <w:rFonts w:asciiTheme="minorHAnsi" w:hAnsiTheme="minorHAnsi" w:cstheme="minorHAnsi"/>
              </w:rPr>
              <w:t>. Parciaki</w:t>
            </w:r>
          </w:p>
        </w:tc>
        <w:tc>
          <w:tcPr>
            <w:tcW w:w="628" w:type="dxa"/>
            <w:tcBorders>
              <w:top w:val="single" w:sz="4" w:space="0" w:color="auto"/>
              <w:left w:val="single" w:sz="4" w:space="0" w:color="auto"/>
              <w:bottom w:val="single" w:sz="4" w:space="0" w:color="auto"/>
              <w:right w:val="single" w:sz="4" w:space="0" w:color="auto"/>
            </w:tcBorders>
          </w:tcPr>
          <w:p w14:paraId="63B5F918" w14:textId="7ACEB7EB"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lastRenderedPageBreak/>
              <w:t>900</w:t>
            </w:r>
          </w:p>
        </w:tc>
        <w:tc>
          <w:tcPr>
            <w:tcW w:w="965" w:type="dxa"/>
            <w:tcBorders>
              <w:top w:val="single" w:sz="4" w:space="0" w:color="auto"/>
              <w:left w:val="single" w:sz="4" w:space="0" w:color="auto"/>
              <w:bottom w:val="single" w:sz="4" w:space="0" w:color="auto"/>
              <w:right w:val="single" w:sz="4" w:space="0" w:color="auto"/>
            </w:tcBorders>
          </w:tcPr>
          <w:p w14:paraId="57220AEC" w14:textId="57751444"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5009ED94" w14:textId="1E2649F7"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27EC2B8C" w14:textId="39F3929C"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4.000,00</w:t>
            </w:r>
          </w:p>
        </w:tc>
        <w:tc>
          <w:tcPr>
            <w:tcW w:w="1210" w:type="dxa"/>
            <w:tcBorders>
              <w:top w:val="single" w:sz="4" w:space="0" w:color="auto"/>
              <w:left w:val="single" w:sz="4" w:space="0" w:color="auto"/>
              <w:bottom w:val="single" w:sz="4" w:space="0" w:color="auto"/>
              <w:right w:val="single" w:sz="4" w:space="0" w:color="auto"/>
            </w:tcBorders>
          </w:tcPr>
          <w:p w14:paraId="2A4F591A" w14:textId="4466F0B3"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4.000,00</w:t>
            </w:r>
          </w:p>
        </w:tc>
        <w:tc>
          <w:tcPr>
            <w:tcW w:w="1231" w:type="dxa"/>
            <w:tcBorders>
              <w:top w:val="single" w:sz="4" w:space="0" w:color="auto"/>
              <w:left w:val="single" w:sz="4" w:space="0" w:color="auto"/>
              <w:bottom w:val="single" w:sz="4" w:space="0" w:color="auto"/>
              <w:right w:val="single" w:sz="4" w:space="0" w:color="auto"/>
            </w:tcBorders>
          </w:tcPr>
          <w:p w14:paraId="4119F99C" w14:textId="186BD343"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0BD371CC" w14:textId="77777777" w:rsidTr="00F428B9">
        <w:trPr>
          <w:trHeight w:val="335"/>
          <w:tblCellSpacing w:w="0" w:type="dxa"/>
        </w:trPr>
        <w:tc>
          <w:tcPr>
            <w:tcW w:w="1471" w:type="dxa"/>
            <w:vMerge/>
            <w:tcBorders>
              <w:left w:val="single" w:sz="4" w:space="0" w:color="auto"/>
              <w:right w:val="single" w:sz="4" w:space="0" w:color="auto"/>
            </w:tcBorders>
          </w:tcPr>
          <w:p w14:paraId="69D41E1D" w14:textId="77777777" w:rsidR="00411AFC" w:rsidRPr="00627395" w:rsidRDefault="00411AFC" w:rsidP="00411AFC">
            <w:pPr>
              <w:pStyle w:val="NormalnyWeb"/>
              <w:jc w:val="center"/>
              <w:rPr>
                <w:rFonts w:asciiTheme="minorHAnsi" w:hAnsiTheme="minorHAnsi" w:cstheme="minorHAnsi"/>
              </w:rPr>
            </w:pPr>
          </w:p>
        </w:tc>
        <w:tc>
          <w:tcPr>
            <w:tcW w:w="1992" w:type="dxa"/>
            <w:vMerge w:val="restart"/>
            <w:tcBorders>
              <w:top w:val="single" w:sz="4" w:space="0" w:color="auto"/>
              <w:left w:val="single" w:sz="4" w:space="0" w:color="auto"/>
              <w:right w:val="single" w:sz="4" w:space="0" w:color="auto"/>
            </w:tcBorders>
          </w:tcPr>
          <w:p w14:paraId="099420D8" w14:textId="4469A80D"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Organizacja zabawy integracyjnej dla mieszkańców Sołectwa Parciaki</w:t>
            </w:r>
          </w:p>
        </w:tc>
        <w:tc>
          <w:tcPr>
            <w:tcW w:w="628" w:type="dxa"/>
            <w:vMerge w:val="restart"/>
            <w:tcBorders>
              <w:top w:val="single" w:sz="4" w:space="0" w:color="auto"/>
              <w:left w:val="single" w:sz="4" w:space="0" w:color="auto"/>
              <w:right w:val="single" w:sz="4" w:space="0" w:color="auto"/>
            </w:tcBorders>
          </w:tcPr>
          <w:p w14:paraId="12BCBDF0" w14:textId="4852DDDF"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921</w:t>
            </w:r>
          </w:p>
        </w:tc>
        <w:tc>
          <w:tcPr>
            <w:tcW w:w="965" w:type="dxa"/>
            <w:vMerge w:val="restart"/>
            <w:tcBorders>
              <w:top w:val="single" w:sz="4" w:space="0" w:color="auto"/>
              <w:left w:val="single" w:sz="4" w:space="0" w:color="auto"/>
              <w:right w:val="single" w:sz="4" w:space="0" w:color="auto"/>
            </w:tcBorders>
          </w:tcPr>
          <w:p w14:paraId="6DCF4DE4" w14:textId="773086F1"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44EC1C63" w14:textId="4BA9C7DB"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4220</w:t>
            </w:r>
          </w:p>
        </w:tc>
        <w:tc>
          <w:tcPr>
            <w:tcW w:w="1248" w:type="dxa"/>
            <w:tcBorders>
              <w:top w:val="single" w:sz="4" w:space="0" w:color="auto"/>
              <w:left w:val="single" w:sz="4" w:space="0" w:color="auto"/>
              <w:bottom w:val="single" w:sz="4" w:space="0" w:color="auto"/>
              <w:right w:val="single" w:sz="4" w:space="0" w:color="auto"/>
            </w:tcBorders>
          </w:tcPr>
          <w:p w14:paraId="3109E5D8" w14:textId="21CEBF9F"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3.500,00</w:t>
            </w:r>
          </w:p>
        </w:tc>
        <w:tc>
          <w:tcPr>
            <w:tcW w:w="1210" w:type="dxa"/>
            <w:tcBorders>
              <w:top w:val="single" w:sz="4" w:space="0" w:color="auto"/>
              <w:left w:val="single" w:sz="4" w:space="0" w:color="auto"/>
              <w:bottom w:val="single" w:sz="4" w:space="0" w:color="auto"/>
              <w:right w:val="single" w:sz="4" w:space="0" w:color="auto"/>
            </w:tcBorders>
          </w:tcPr>
          <w:p w14:paraId="63C36E2D" w14:textId="5CD1152D"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3.500,00</w:t>
            </w:r>
          </w:p>
        </w:tc>
        <w:tc>
          <w:tcPr>
            <w:tcW w:w="1231" w:type="dxa"/>
            <w:tcBorders>
              <w:top w:val="single" w:sz="4" w:space="0" w:color="auto"/>
              <w:left w:val="single" w:sz="4" w:space="0" w:color="auto"/>
              <w:bottom w:val="single" w:sz="4" w:space="0" w:color="auto"/>
              <w:right w:val="single" w:sz="4" w:space="0" w:color="auto"/>
            </w:tcBorders>
          </w:tcPr>
          <w:p w14:paraId="5B66A4F7" w14:textId="4095C983"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6DC3FDE4" w14:textId="77777777" w:rsidTr="00F428B9">
        <w:trPr>
          <w:trHeight w:val="335"/>
          <w:tblCellSpacing w:w="0" w:type="dxa"/>
        </w:trPr>
        <w:tc>
          <w:tcPr>
            <w:tcW w:w="1471" w:type="dxa"/>
            <w:vMerge/>
            <w:tcBorders>
              <w:left w:val="single" w:sz="4" w:space="0" w:color="auto"/>
              <w:right w:val="single" w:sz="4" w:space="0" w:color="auto"/>
            </w:tcBorders>
          </w:tcPr>
          <w:p w14:paraId="76B4C966" w14:textId="77777777" w:rsidR="00411AFC" w:rsidRPr="00627395" w:rsidRDefault="00411AFC" w:rsidP="00411AFC">
            <w:pPr>
              <w:pStyle w:val="NormalnyWeb"/>
              <w:jc w:val="center"/>
              <w:rPr>
                <w:rFonts w:asciiTheme="minorHAnsi" w:hAnsiTheme="minorHAnsi" w:cstheme="minorHAnsi"/>
              </w:rPr>
            </w:pPr>
          </w:p>
        </w:tc>
        <w:tc>
          <w:tcPr>
            <w:tcW w:w="1992" w:type="dxa"/>
            <w:vMerge/>
            <w:tcBorders>
              <w:left w:val="single" w:sz="4" w:space="0" w:color="auto"/>
              <w:right w:val="single" w:sz="4" w:space="0" w:color="auto"/>
            </w:tcBorders>
          </w:tcPr>
          <w:p w14:paraId="109F3EE6" w14:textId="77777777" w:rsidR="00411AFC" w:rsidRPr="00627395" w:rsidRDefault="00411AFC" w:rsidP="00411AFC">
            <w:pPr>
              <w:pStyle w:val="NormalnyWeb"/>
              <w:jc w:val="center"/>
              <w:rPr>
                <w:rFonts w:asciiTheme="minorHAnsi" w:hAnsiTheme="minorHAnsi" w:cstheme="minorHAnsi"/>
              </w:rPr>
            </w:pPr>
          </w:p>
        </w:tc>
        <w:tc>
          <w:tcPr>
            <w:tcW w:w="628" w:type="dxa"/>
            <w:vMerge/>
            <w:tcBorders>
              <w:left w:val="single" w:sz="4" w:space="0" w:color="auto"/>
              <w:right w:val="single" w:sz="4" w:space="0" w:color="auto"/>
            </w:tcBorders>
          </w:tcPr>
          <w:p w14:paraId="483CC64F" w14:textId="77777777" w:rsidR="00411AFC" w:rsidRPr="00627395" w:rsidRDefault="00411AFC" w:rsidP="00411AFC">
            <w:pPr>
              <w:pStyle w:val="NormalnyWeb"/>
              <w:jc w:val="center"/>
              <w:rPr>
                <w:rFonts w:asciiTheme="minorHAnsi" w:hAnsiTheme="minorHAnsi" w:cstheme="minorHAnsi"/>
              </w:rPr>
            </w:pPr>
          </w:p>
        </w:tc>
        <w:tc>
          <w:tcPr>
            <w:tcW w:w="965" w:type="dxa"/>
            <w:vMerge/>
            <w:tcBorders>
              <w:left w:val="single" w:sz="4" w:space="0" w:color="auto"/>
              <w:right w:val="single" w:sz="4" w:space="0" w:color="auto"/>
            </w:tcBorders>
          </w:tcPr>
          <w:p w14:paraId="5E90ACD9" w14:textId="77777777" w:rsidR="00411AFC" w:rsidRPr="00627395" w:rsidRDefault="00411AFC" w:rsidP="00411AFC">
            <w:pPr>
              <w:pStyle w:val="NormalnyWeb"/>
              <w:jc w:val="center"/>
              <w:rPr>
                <w:rFonts w:asciiTheme="minorHAnsi" w:hAnsiTheme="minorHAnsi" w:cstheme="minorHAnsi"/>
              </w:rPr>
            </w:pPr>
          </w:p>
        </w:tc>
        <w:tc>
          <w:tcPr>
            <w:tcW w:w="627" w:type="dxa"/>
            <w:tcBorders>
              <w:top w:val="single" w:sz="4" w:space="0" w:color="auto"/>
              <w:left w:val="single" w:sz="4" w:space="0" w:color="auto"/>
              <w:bottom w:val="single" w:sz="4" w:space="0" w:color="auto"/>
              <w:right w:val="single" w:sz="4" w:space="0" w:color="auto"/>
            </w:tcBorders>
          </w:tcPr>
          <w:p w14:paraId="6F43ED1A" w14:textId="3F59AE6D"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1BEBEA58" w14:textId="43A17D20"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3.500,00</w:t>
            </w:r>
          </w:p>
        </w:tc>
        <w:tc>
          <w:tcPr>
            <w:tcW w:w="1210" w:type="dxa"/>
            <w:tcBorders>
              <w:top w:val="single" w:sz="4" w:space="0" w:color="auto"/>
              <w:left w:val="single" w:sz="4" w:space="0" w:color="auto"/>
              <w:bottom w:val="single" w:sz="4" w:space="0" w:color="auto"/>
              <w:right w:val="single" w:sz="4" w:space="0" w:color="auto"/>
            </w:tcBorders>
          </w:tcPr>
          <w:p w14:paraId="4489FB06" w14:textId="5C89C132"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3.500,00</w:t>
            </w:r>
          </w:p>
        </w:tc>
        <w:tc>
          <w:tcPr>
            <w:tcW w:w="1231" w:type="dxa"/>
            <w:tcBorders>
              <w:top w:val="single" w:sz="4" w:space="0" w:color="auto"/>
              <w:left w:val="single" w:sz="4" w:space="0" w:color="auto"/>
              <w:bottom w:val="single" w:sz="4" w:space="0" w:color="auto"/>
              <w:right w:val="single" w:sz="4" w:space="0" w:color="auto"/>
            </w:tcBorders>
          </w:tcPr>
          <w:p w14:paraId="7C6FF2D6" w14:textId="336FF3C2"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100,00</w:t>
            </w:r>
          </w:p>
        </w:tc>
      </w:tr>
      <w:tr w:rsidR="00411AFC" w:rsidRPr="001A5188" w14:paraId="3461E8B6" w14:textId="77777777" w:rsidTr="00F428B9">
        <w:trPr>
          <w:trHeight w:val="335"/>
          <w:tblCellSpacing w:w="0" w:type="dxa"/>
        </w:trPr>
        <w:tc>
          <w:tcPr>
            <w:tcW w:w="1471" w:type="dxa"/>
            <w:vMerge/>
            <w:tcBorders>
              <w:left w:val="single" w:sz="4" w:space="0" w:color="auto"/>
              <w:right w:val="single" w:sz="4" w:space="0" w:color="auto"/>
            </w:tcBorders>
          </w:tcPr>
          <w:p w14:paraId="0C90D35E" w14:textId="77777777" w:rsidR="00411AFC" w:rsidRPr="00627395" w:rsidRDefault="00411AFC" w:rsidP="00411AFC">
            <w:pPr>
              <w:pStyle w:val="NormalnyWeb"/>
              <w:jc w:val="center"/>
              <w:rPr>
                <w:rFonts w:asciiTheme="minorHAnsi" w:hAnsiTheme="minorHAnsi" w:cstheme="minorHAnsi"/>
              </w:rPr>
            </w:pPr>
          </w:p>
        </w:tc>
        <w:tc>
          <w:tcPr>
            <w:tcW w:w="1992" w:type="dxa"/>
            <w:tcBorders>
              <w:top w:val="single" w:sz="4" w:space="0" w:color="auto"/>
              <w:left w:val="single" w:sz="4" w:space="0" w:color="auto"/>
              <w:right w:val="single" w:sz="4" w:space="0" w:color="auto"/>
            </w:tcBorders>
          </w:tcPr>
          <w:p w14:paraId="2B0984EE" w14:textId="3DA81852"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Remont dróg użytku rolnego na terenie sołectwa Parciaki</w:t>
            </w:r>
          </w:p>
        </w:tc>
        <w:tc>
          <w:tcPr>
            <w:tcW w:w="628" w:type="dxa"/>
            <w:tcBorders>
              <w:top w:val="single" w:sz="4" w:space="0" w:color="auto"/>
              <w:left w:val="single" w:sz="4" w:space="0" w:color="auto"/>
              <w:right w:val="single" w:sz="4" w:space="0" w:color="auto"/>
            </w:tcBorders>
          </w:tcPr>
          <w:p w14:paraId="273D78C0" w14:textId="781F6BBE"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600</w:t>
            </w:r>
          </w:p>
        </w:tc>
        <w:tc>
          <w:tcPr>
            <w:tcW w:w="965" w:type="dxa"/>
            <w:tcBorders>
              <w:top w:val="single" w:sz="4" w:space="0" w:color="auto"/>
              <w:left w:val="single" w:sz="4" w:space="0" w:color="auto"/>
              <w:right w:val="single" w:sz="4" w:space="0" w:color="auto"/>
            </w:tcBorders>
          </w:tcPr>
          <w:p w14:paraId="7C4E32DD" w14:textId="3039706B"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5F0255AC" w14:textId="44B8C91E"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779D9E64" w14:textId="1E3776FB" w:rsidR="00411AFC" w:rsidRPr="00627395" w:rsidRDefault="00411AFC" w:rsidP="00411AFC">
            <w:pPr>
              <w:pStyle w:val="NormalnyWeb"/>
              <w:jc w:val="center"/>
              <w:rPr>
                <w:rFonts w:asciiTheme="minorHAnsi" w:hAnsiTheme="minorHAnsi" w:cstheme="minorHAnsi"/>
              </w:rPr>
            </w:pPr>
            <w:r w:rsidRPr="00627395">
              <w:rPr>
                <w:rFonts w:asciiTheme="minorHAnsi" w:hAnsiTheme="minorHAnsi" w:cstheme="minorHAnsi"/>
              </w:rPr>
              <w:t>17.000,00</w:t>
            </w:r>
          </w:p>
        </w:tc>
        <w:tc>
          <w:tcPr>
            <w:tcW w:w="1210" w:type="dxa"/>
            <w:tcBorders>
              <w:top w:val="single" w:sz="4" w:space="0" w:color="auto"/>
              <w:left w:val="single" w:sz="4" w:space="0" w:color="auto"/>
              <w:bottom w:val="single" w:sz="4" w:space="0" w:color="auto"/>
              <w:right w:val="single" w:sz="4" w:space="0" w:color="auto"/>
            </w:tcBorders>
          </w:tcPr>
          <w:p w14:paraId="74D26CA5" w14:textId="502D42C0"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16.981,38</w:t>
            </w:r>
          </w:p>
        </w:tc>
        <w:tc>
          <w:tcPr>
            <w:tcW w:w="1231" w:type="dxa"/>
            <w:tcBorders>
              <w:top w:val="single" w:sz="4" w:space="0" w:color="auto"/>
              <w:left w:val="single" w:sz="4" w:space="0" w:color="auto"/>
              <w:bottom w:val="single" w:sz="4" w:space="0" w:color="auto"/>
              <w:right w:val="single" w:sz="4" w:space="0" w:color="auto"/>
            </w:tcBorders>
          </w:tcPr>
          <w:p w14:paraId="479EDBC5" w14:textId="4C6E02C1" w:rsidR="00411AFC" w:rsidRPr="00627395" w:rsidRDefault="00411AFC" w:rsidP="00411AFC">
            <w:pPr>
              <w:pStyle w:val="NormalnyWeb"/>
              <w:jc w:val="center"/>
              <w:rPr>
                <w:rFonts w:asciiTheme="minorHAnsi" w:hAnsiTheme="minorHAnsi" w:cstheme="minorHAnsi"/>
              </w:rPr>
            </w:pPr>
            <w:r>
              <w:rPr>
                <w:rFonts w:asciiTheme="minorHAnsi" w:hAnsiTheme="minorHAnsi" w:cstheme="minorHAnsi"/>
              </w:rPr>
              <w:t>99,89</w:t>
            </w:r>
          </w:p>
        </w:tc>
      </w:tr>
      <w:tr w:rsidR="00411AFC" w:rsidRPr="001A5188" w14:paraId="51964C50" w14:textId="77777777" w:rsidTr="00F428B9">
        <w:trPr>
          <w:trHeight w:val="393"/>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D7480BD" w14:textId="77777777" w:rsidR="00411AFC" w:rsidRPr="00627395" w:rsidRDefault="00411AFC" w:rsidP="00411AFC">
            <w:pPr>
              <w:pStyle w:val="NormalnyWeb"/>
              <w:jc w:val="right"/>
              <w:rPr>
                <w:rFonts w:asciiTheme="minorHAnsi" w:hAnsiTheme="minorHAnsi" w:cstheme="minorHAnsi"/>
                <w:b/>
              </w:rPr>
            </w:pPr>
            <w:r w:rsidRPr="00627395">
              <w:rPr>
                <w:rFonts w:asciiTheme="minorHAnsi" w:hAnsiTheme="minorHAnsi" w:cstheme="minorHAnsi"/>
                <w:b/>
                <w:i/>
              </w:rPr>
              <w:t>Łączne koszty funduszu sołeckiego Sołectwa Parciaki</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97BA767" w14:textId="18134F02" w:rsidR="00411AFC" w:rsidRPr="00627395" w:rsidRDefault="00411AFC" w:rsidP="00411AFC">
            <w:pPr>
              <w:pStyle w:val="NormalnyWeb"/>
              <w:jc w:val="center"/>
              <w:rPr>
                <w:rFonts w:asciiTheme="minorHAnsi" w:hAnsiTheme="minorHAnsi" w:cstheme="minorHAnsi"/>
                <w:b/>
                <w:i/>
              </w:rPr>
            </w:pPr>
            <w:r w:rsidRPr="00627395">
              <w:rPr>
                <w:rFonts w:asciiTheme="minorHAnsi" w:hAnsiTheme="minorHAnsi" w:cstheme="minorHAnsi"/>
                <w:b/>
                <w:i/>
              </w:rPr>
              <w:t>48.675,08</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7D204F7" w14:textId="211E1BB4" w:rsidR="00411AFC" w:rsidRPr="00627395"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48.653,80</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F155CCF" w14:textId="2159587C" w:rsidR="00411AFC" w:rsidRPr="00627395" w:rsidRDefault="008772C0" w:rsidP="00411AFC">
            <w:pPr>
              <w:pStyle w:val="NormalnyWeb"/>
              <w:jc w:val="center"/>
              <w:rPr>
                <w:rFonts w:asciiTheme="minorHAnsi" w:hAnsiTheme="minorHAnsi" w:cstheme="minorHAnsi"/>
                <w:b/>
                <w:bCs/>
                <w:i/>
                <w:iCs/>
              </w:rPr>
            </w:pPr>
            <w:r>
              <w:rPr>
                <w:rFonts w:asciiTheme="minorHAnsi" w:hAnsiTheme="minorHAnsi" w:cstheme="minorHAnsi"/>
                <w:b/>
                <w:bCs/>
                <w:i/>
                <w:iCs/>
              </w:rPr>
              <w:t>99,96</w:t>
            </w:r>
          </w:p>
        </w:tc>
      </w:tr>
      <w:tr w:rsidR="00411AFC" w:rsidRPr="001A5188" w14:paraId="60E1CCD7" w14:textId="77777777" w:rsidTr="00F428B9">
        <w:trPr>
          <w:tblCellSpacing w:w="0" w:type="dxa"/>
        </w:trPr>
        <w:tc>
          <w:tcPr>
            <w:tcW w:w="1471" w:type="dxa"/>
            <w:tcBorders>
              <w:top w:val="single" w:sz="4" w:space="0" w:color="auto"/>
              <w:left w:val="single" w:sz="4" w:space="0" w:color="auto"/>
              <w:bottom w:val="single" w:sz="4" w:space="0" w:color="auto"/>
              <w:right w:val="single" w:sz="4" w:space="0" w:color="auto"/>
            </w:tcBorders>
            <w:vAlign w:val="center"/>
            <w:hideMark/>
          </w:tcPr>
          <w:p w14:paraId="0DFA6E1C" w14:textId="77777777" w:rsidR="00411AFC" w:rsidRPr="00577CC7" w:rsidRDefault="00411AFC" w:rsidP="00411AFC">
            <w:pPr>
              <w:jc w:val="center"/>
              <w:rPr>
                <w:rFonts w:asciiTheme="minorHAnsi" w:hAnsiTheme="minorHAnsi" w:cstheme="minorHAnsi"/>
              </w:rPr>
            </w:pPr>
            <w:proofErr w:type="spellStart"/>
            <w:r w:rsidRPr="00577CC7">
              <w:rPr>
                <w:rFonts w:asciiTheme="minorHAnsi" w:hAnsiTheme="minorHAnsi" w:cstheme="minorHAnsi"/>
              </w:rPr>
              <w:t>Małowidz</w:t>
            </w:r>
            <w:proofErr w:type="spellEnd"/>
          </w:p>
        </w:tc>
        <w:tc>
          <w:tcPr>
            <w:tcW w:w="1992" w:type="dxa"/>
            <w:tcBorders>
              <w:top w:val="single" w:sz="4" w:space="0" w:color="auto"/>
              <w:left w:val="single" w:sz="4" w:space="0" w:color="auto"/>
              <w:bottom w:val="single" w:sz="4" w:space="0" w:color="auto"/>
              <w:right w:val="single" w:sz="4" w:space="0" w:color="auto"/>
            </w:tcBorders>
            <w:vAlign w:val="center"/>
          </w:tcPr>
          <w:p w14:paraId="5B5EE1DE" w14:textId="22664EB7" w:rsidR="00411AFC" w:rsidRPr="00577CC7" w:rsidRDefault="00411AFC" w:rsidP="00411AFC">
            <w:pPr>
              <w:jc w:val="center"/>
              <w:rPr>
                <w:rFonts w:asciiTheme="minorHAnsi" w:hAnsiTheme="minorHAnsi" w:cstheme="minorHAnsi"/>
              </w:rPr>
            </w:pPr>
            <w:r w:rsidRPr="00577CC7">
              <w:rPr>
                <w:rFonts w:asciiTheme="minorHAnsi" w:hAnsiTheme="minorHAnsi" w:cstheme="minorHAnsi"/>
              </w:rPr>
              <w:t xml:space="preserve">Zagospodarowanie placu wokół remizy w </w:t>
            </w:r>
            <w:proofErr w:type="spellStart"/>
            <w:r w:rsidRPr="00577CC7">
              <w:rPr>
                <w:rFonts w:asciiTheme="minorHAnsi" w:hAnsiTheme="minorHAnsi" w:cstheme="minorHAnsi"/>
              </w:rPr>
              <w:t>Małowidzu</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620BD63E" w14:textId="00B5B076" w:rsidR="00411AFC" w:rsidRPr="00577CC7" w:rsidRDefault="00411AFC" w:rsidP="00411AFC">
            <w:pPr>
              <w:jc w:val="center"/>
              <w:rPr>
                <w:rFonts w:asciiTheme="minorHAnsi" w:hAnsiTheme="minorHAnsi" w:cstheme="minorHAnsi"/>
              </w:rPr>
            </w:pPr>
            <w:r w:rsidRPr="00577CC7">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vAlign w:val="center"/>
          </w:tcPr>
          <w:p w14:paraId="7B26E522" w14:textId="46E83C33" w:rsidR="00411AFC" w:rsidRPr="00577CC7" w:rsidRDefault="00411AFC" w:rsidP="00411AFC">
            <w:pPr>
              <w:jc w:val="center"/>
              <w:rPr>
                <w:rFonts w:asciiTheme="minorHAnsi" w:hAnsiTheme="minorHAnsi" w:cstheme="minorHAnsi"/>
              </w:rPr>
            </w:pPr>
            <w:r w:rsidRPr="00577CC7">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1E3136AD" w14:textId="152C83F0" w:rsidR="00411AFC" w:rsidRPr="00577CC7" w:rsidRDefault="00411AFC" w:rsidP="00411AFC">
            <w:pPr>
              <w:pStyle w:val="NormalnyWeb"/>
              <w:rPr>
                <w:rFonts w:asciiTheme="minorHAnsi" w:hAnsiTheme="minorHAnsi" w:cstheme="minorHAnsi"/>
              </w:rPr>
            </w:pPr>
            <w:r w:rsidRPr="00577CC7">
              <w:rPr>
                <w:rFonts w:asciiTheme="minorHAnsi" w:hAnsiTheme="minorHAnsi" w:cstheme="minorHAnsi"/>
              </w:rPr>
              <w:t>6050</w:t>
            </w:r>
          </w:p>
        </w:tc>
        <w:tc>
          <w:tcPr>
            <w:tcW w:w="1248" w:type="dxa"/>
            <w:tcBorders>
              <w:top w:val="single" w:sz="4" w:space="0" w:color="auto"/>
              <w:left w:val="single" w:sz="4" w:space="0" w:color="auto"/>
              <w:bottom w:val="single" w:sz="4" w:space="0" w:color="auto"/>
              <w:right w:val="single" w:sz="4" w:space="0" w:color="auto"/>
            </w:tcBorders>
          </w:tcPr>
          <w:p w14:paraId="610B3EEC" w14:textId="4501C7AA" w:rsidR="00411AFC" w:rsidRPr="00577CC7" w:rsidRDefault="00411AFC" w:rsidP="00411AFC">
            <w:pPr>
              <w:pStyle w:val="NormalnyWeb"/>
              <w:jc w:val="center"/>
              <w:rPr>
                <w:rFonts w:asciiTheme="minorHAnsi" w:hAnsiTheme="minorHAnsi" w:cstheme="minorHAnsi"/>
              </w:rPr>
            </w:pPr>
            <w:r w:rsidRPr="00577CC7">
              <w:rPr>
                <w:rFonts w:asciiTheme="minorHAnsi" w:hAnsiTheme="minorHAnsi" w:cstheme="minorHAnsi"/>
              </w:rPr>
              <w:t>28.459,96</w:t>
            </w:r>
          </w:p>
        </w:tc>
        <w:tc>
          <w:tcPr>
            <w:tcW w:w="1210" w:type="dxa"/>
            <w:tcBorders>
              <w:top w:val="single" w:sz="4" w:space="0" w:color="auto"/>
              <w:left w:val="single" w:sz="4" w:space="0" w:color="auto"/>
              <w:bottom w:val="single" w:sz="4" w:space="0" w:color="auto"/>
              <w:right w:val="single" w:sz="4" w:space="0" w:color="auto"/>
            </w:tcBorders>
          </w:tcPr>
          <w:p w14:paraId="0779C6CB" w14:textId="2FF53BE6"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28.402,43</w:t>
            </w:r>
          </w:p>
        </w:tc>
        <w:tc>
          <w:tcPr>
            <w:tcW w:w="1231" w:type="dxa"/>
            <w:tcBorders>
              <w:top w:val="single" w:sz="4" w:space="0" w:color="auto"/>
              <w:left w:val="single" w:sz="4" w:space="0" w:color="auto"/>
              <w:bottom w:val="single" w:sz="4" w:space="0" w:color="auto"/>
              <w:right w:val="single" w:sz="4" w:space="0" w:color="auto"/>
            </w:tcBorders>
          </w:tcPr>
          <w:p w14:paraId="65CC122A" w14:textId="373DF800" w:rsidR="00411AFC" w:rsidRPr="00577CC7" w:rsidRDefault="00411AFC" w:rsidP="00411AFC">
            <w:pPr>
              <w:pStyle w:val="NormalnyWeb"/>
              <w:jc w:val="center"/>
              <w:rPr>
                <w:rFonts w:asciiTheme="minorHAnsi" w:hAnsiTheme="minorHAnsi" w:cstheme="minorHAnsi"/>
              </w:rPr>
            </w:pPr>
            <w:r>
              <w:rPr>
                <w:rFonts w:asciiTheme="minorHAnsi" w:hAnsiTheme="minorHAnsi" w:cstheme="minorHAnsi"/>
              </w:rPr>
              <w:t>99,80</w:t>
            </w:r>
          </w:p>
        </w:tc>
      </w:tr>
      <w:tr w:rsidR="008772C0" w:rsidRPr="001A5188" w14:paraId="6D752D01"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17C5069" w14:textId="77777777" w:rsidR="008772C0" w:rsidRPr="00577CC7" w:rsidRDefault="008772C0" w:rsidP="008772C0">
            <w:pPr>
              <w:pStyle w:val="NormalnyWeb"/>
              <w:jc w:val="right"/>
              <w:rPr>
                <w:rFonts w:asciiTheme="minorHAnsi" w:hAnsiTheme="minorHAnsi" w:cstheme="minorHAnsi"/>
                <w:b/>
                <w:i/>
              </w:rPr>
            </w:pPr>
            <w:r w:rsidRPr="00577CC7">
              <w:rPr>
                <w:rFonts w:asciiTheme="minorHAnsi" w:hAnsiTheme="minorHAnsi" w:cstheme="minorHAnsi"/>
                <w:b/>
                <w:i/>
              </w:rPr>
              <w:t xml:space="preserve">Łączne koszty funduszu sołeckiego Sołectwa </w:t>
            </w:r>
            <w:proofErr w:type="spellStart"/>
            <w:r w:rsidRPr="00577CC7">
              <w:rPr>
                <w:rFonts w:asciiTheme="minorHAnsi" w:hAnsiTheme="minorHAnsi" w:cstheme="minorHAnsi"/>
                <w:b/>
                <w:i/>
              </w:rPr>
              <w:t>Małowidz</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2925B319" w14:textId="626821FB" w:rsidR="008772C0" w:rsidRPr="00577CC7" w:rsidRDefault="008772C0" w:rsidP="008772C0">
            <w:pPr>
              <w:pStyle w:val="NormalnyWeb"/>
              <w:jc w:val="center"/>
              <w:rPr>
                <w:rFonts w:asciiTheme="minorHAnsi" w:hAnsiTheme="minorHAnsi" w:cstheme="minorHAnsi"/>
                <w:b/>
                <w:i/>
              </w:rPr>
            </w:pPr>
            <w:r w:rsidRPr="00577CC7">
              <w:rPr>
                <w:rFonts w:asciiTheme="minorHAnsi" w:hAnsiTheme="minorHAnsi" w:cstheme="minorHAnsi"/>
                <w:b/>
                <w:i/>
              </w:rPr>
              <w:t>28.459,96</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26548F97" w14:textId="06F78664" w:rsidR="008772C0" w:rsidRPr="008772C0" w:rsidRDefault="008772C0" w:rsidP="008772C0">
            <w:pPr>
              <w:pStyle w:val="NormalnyWeb"/>
              <w:jc w:val="center"/>
              <w:rPr>
                <w:rFonts w:asciiTheme="minorHAnsi" w:hAnsiTheme="minorHAnsi" w:cstheme="minorHAnsi"/>
                <w:b/>
                <w:bCs/>
                <w:i/>
                <w:iCs/>
              </w:rPr>
            </w:pPr>
            <w:r w:rsidRPr="008772C0">
              <w:rPr>
                <w:rFonts w:asciiTheme="minorHAnsi" w:hAnsiTheme="minorHAnsi" w:cstheme="minorHAnsi"/>
                <w:b/>
                <w:bCs/>
                <w:i/>
                <w:iCs/>
              </w:rPr>
              <w:t>28.402,43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5154E9A" w14:textId="60EB6E19" w:rsidR="008772C0" w:rsidRPr="008772C0" w:rsidRDefault="008772C0" w:rsidP="008772C0">
            <w:pPr>
              <w:pStyle w:val="NormalnyWeb"/>
              <w:jc w:val="center"/>
              <w:rPr>
                <w:rFonts w:asciiTheme="minorHAnsi" w:hAnsiTheme="minorHAnsi" w:cstheme="minorHAnsi"/>
                <w:b/>
                <w:bCs/>
                <w:i/>
                <w:iCs/>
              </w:rPr>
            </w:pPr>
            <w:r w:rsidRPr="008772C0">
              <w:rPr>
                <w:rFonts w:asciiTheme="minorHAnsi" w:hAnsiTheme="minorHAnsi" w:cstheme="minorHAnsi"/>
                <w:b/>
                <w:bCs/>
                <w:i/>
                <w:iCs/>
              </w:rPr>
              <w:t>99,80</w:t>
            </w:r>
          </w:p>
        </w:tc>
      </w:tr>
      <w:tr w:rsidR="008772C0" w:rsidRPr="001A5188" w14:paraId="49C30675" w14:textId="77777777" w:rsidTr="006C3596">
        <w:trPr>
          <w:tblCellSpacing w:w="0" w:type="dxa"/>
        </w:trPr>
        <w:tc>
          <w:tcPr>
            <w:tcW w:w="1471" w:type="dxa"/>
            <w:vMerge w:val="restart"/>
            <w:tcBorders>
              <w:top w:val="single" w:sz="4" w:space="0" w:color="auto"/>
              <w:left w:val="single" w:sz="4" w:space="0" w:color="auto"/>
              <w:right w:val="single" w:sz="4" w:space="0" w:color="auto"/>
            </w:tcBorders>
            <w:vAlign w:val="center"/>
            <w:hideMark/>
          </w:tcPr>
          <w:p w14:paraId="434C6F02" w14:textId="77777777" w:rsidR="008772C0" w:rsidRPr="006C3596" w:rsidRDefault="008772C0" w:rsidP="008772C0">
            <w:pPr>
              <w:jc w:val="center"/>
              <w:rPr>
                <w:rFonts w:asciiTheme="minorHAnsi" w:hAnsiTheme="minorHAnsi" w:cstheme="minorHAnsi"/>
              </w:rPr>
            </w:pPr>
            <w:proofErr w:type="spellStart"/>
            <w:r w:rsidRPr="006C3596">
              <w:rPr>
                <w:rFonts w:asciiTheme="minorHAnsi" w:hAnsiTheme="minorHAnsi" w:cstheme="minorHAnsi"/>
              </w:rPr>
              <w:t>Połoń</w:t>
            </w:r>
            <w:proofErr w:type="spellEnd"/>
          </w:p>
        </w:tc>
        <w:tc>
          <w:tcPr>
            <w:tcW w:w="1992" w:type="dxa"/>
            <w:tcBorders>
              <w:top w:val="single" w:sz="4" w:space="0" w:color="auto"/>
              <w:left w:val="single" w:sz="4" w:space="0" w:color="auto"/>
              <w:bottom w:val="single" w:sz="4" w:space="0" w:color="auto"/>
              <w:right w:val="single" w:sz="4" w:space="0" w:color="auto"/>
            </w:tcBorders>
            <w:vAlign w:val="center"/>
          </w:tcPr>
          <w:p w14:paraId="664B6C14" w14:textId="71028A31" w:rsidR="008772C0" w:rsidRPr="006C3596" w:rsidRDefault="008772C0" w:rsidP="008772C0">
            <w:pPr>
              <w:jc w:val="center"/>
              <w:rPr>
                <w:rFonts w:asciiTheme="minorHAnsi" w:hAnsiTheme="minorHAnsi" w:cstheme="minorHAnsi"/>
              </w:rPr>
            </w:pPr>
            <w:r w:rsidRPr="006C3596">
              <w:rPr>
                <w:rFonts w:asciiTheme="minorHAnsi" w:hAnsiTheme="minorHAnsi" w:cstheme="minorHAnsi"/>
              </w:rPr>
              <w:t xml:space="preserve">Impreza integracyjna dla mieszkańców wsi </w:t>
            </w:r>
            <w:proofErr w:type="spellStart"/>
            <w:r w:rsidRPr="006C3596">
              <w:rPr>
                <w:rFonts w:asciiTheme="minorHAnsi" w:hAnsiTheme="minorHAnsi" w:cstheme="minorHAnsi"/>
              </w:rPr>
              <w:t>Połoń</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767E18A0" w14:textId="61E42317" w:rsidR="008772C0" w:rsidRPr="006C3596" w:rsidRDefault="008772C0" w:rsidP="008772C0">
            <w:pPr>
              <w:jc w:val="center"/>
              <w:rPr>
                <w:rFonts w:asciiTheme="minorHAnsi" w:hAnsiTheme="minorHAnsi" w:cstheme="minorHAnsi"/>
              </w:rPr>
            </w:pPr>
            <w:r w:rsidRPr="006C3596">
              <w:rPr>
                <w:rFonts w:asciiTheme="minorHAnsi" w:hAnsiTheme="minorHAnsi" w:cstheme="minorHAnsi"/>
              </w:rPr>
              <w:t>921</w:t>
            </w:r>
          </w:p>
        </w:tc>
        <w:tc>
          <w:tcPr>
            <w:tcW w:w="965" w:type="dxa"/>
            <w:tcBorders>
              <w:top w:val="single" w:sz="4" w:space="0" w:color="auto"/>
              <w:left w:val="single" w:sz="4" w:space="0" w:color="auto"/>
              <w:bottom w:val="single" w:sz="4" w:space="0" w:color="auto"/>
              <w:right w:val="single" w:sz="4" w:space="0" w:color="auto"/>
            </w:tcBorders>
            <w:vAlign w:val="center"/>
          </w:tcPr>
          <w:p w14:paraId="5E839867" w14:textId="17B4B742" w:rsidR="008772C0" w:rsidRPr="006C3596" w:rsidRDefault="008772C0" w:rsidP="008772C0">
            <w:pPr>
              <w:jc w:val="center"/>
              <w:rPr>
                <w:rFonts w:asciiTheme="minorHAnsi" w:hAnsiTheme="minorHAnsi" w:cstheme="minorHAnsi"/>
              </w:rPr>
            </w:pPr>
            <w:r w:rsidRPr="006C3596">
              <w:rPr>
                <w:rFonts w:asciiTheme="minorHAnsi" w:hAnsiTheme="minorHAnsi" w:cstheme="minorHAnsi"/>
              </w:rPr>
              <w:t>92195</w:t>
            </w:r>
          </w:p>
        </w:tc>
        <w:tc>
          <w:tcPr>
            <w:tcW w:w="627" w:type="dxa"/>
            <w:tcBorders>
              <w:top w:val="single" w:sz="4" w:space="0" w:color="auto"/>
              <w:left w:val="single" w:sz="4" w:space="0" w:color="auto"/>
              <w:bottom w:val="single" w:sz="4" w:space="0" w:color="auto"/>
              <w:right w:val="single" w:sz="4" w:space="0" w:color="auto"/>
            </w:tcBorders>
          </w:tcPr>
          <w:p w14:paraId="797A7F02" w14:textId="71DDC276" w:rsidR="008772C0" w:rsidRPr="006C3596" w:rsidRDefault="008772C0" w:rsidP="008772C0">
            <w:pPr>
              <w:pStyle w:val="NormalnyWeb"/>
              <w:rPr>
                <w:rFonts w:asciiTheme="minorHAnsi" w:hAnsiTheme="minorHAnsi" w:cstheme="minorHAnsi"/>
              </w:rPr>
            </w:pPr>
            <w:r w:rsidRPr="006C3596">
              <w:rPr>
                <w:rFonts w:asciiTheme="minorHAnsi" w:hAnsiTheme="minorHAnsi" w:cstheme="minorHAnsi"/>
              </w:rPr>
              <w:t>4300</w:t>
            </w:r>
          </w:p>
        </w:tc>
        <w:tc>
          <w:tcPr>
            <w:tcW w:w="1248" w:type="dxa"/>
            <w:tcBorders>
              <w:top w:val="single" w:sz="4" w:space="0" w:color="auto"/>
              <w:left w:val="single" w:sz="4" w:space="0" w:color="auto"/>
              <w:bottom w:val="single" w:sz="4" w:space="0" w:color="auto"/>
              <w:right w:val="single" w:sz="4" w:space="0" w:color="auto"/>
            </w:tcBorders>
          </w:tcPr>
          <w:p w14:paraId="6B675687" w14:textId="17A43367" w:rsidR="008772C0" w:rsidRPr="006C3596" w:rsidRDefault="008772C0" w:rsidP="008772C0">
            <w:pPr>
              <w:pStyle w:val="NormalnyWeb"/>
              <w:jc w:val="center"/>
              <w:rPr>
                <w:rFonts w:asciiTheme="minorHAnsi" w:hAnsiTheme="minorHAnsi" w:cstheme="minorHAnsi"/>
              </w:rPr>
            </w:pPr>
            <w:r w:rsidRPr="006C3596">
              <w:rPr>
                <w:rFonts w:asciiTheme="minorHAnsi" w:hAnsiTheme="minorHAnsi" w:cstheme="minorHAnsi"/>
              </w:rPr>
              <w:t>10.000,00</w:t>
            </w:r>
          </w:p>
        </w:tc>
        <w:tc>
          <w:tcPr>
            <w:tcW w:w="1210" w:type="dxa"/>
            <w:tcBorders>
              <w:top w:val="single" w:sz="4" w:space="0" w:color="auto"/>
              <w:left w:val="single" w:sz="4" w:space="0" w:color="auto"/>
              <w:bottom w:val="single" w:sz="4" w:space="0" w:color="auto"/>
              <w:right w:val="single" w:sz="4" w:space="0" w:color="auto"/>
            </w:tcBorders>
          </w:tcPr>
          <w:p w14:paraId="766F5AF9" w14:textId="4223CE0B" w:rsidR="008772C0" w:rsidRPr="006C3596" w:rsidRDefault="008772C0" w:rsidP="008772C0">
            <w:pPr>
              <w:pStyle w:val="NormalnyWeb"/>
              <w:jc w:val="center"/>
              <w:rPr>
                <w:rFonts w:asciiTheme="minorHAnsi" w:hAnsiTheme="minorHAnsi" w:cstheme="minorHAnsi"/>
              </w:rPr>
            </w:pPr>
            <w:r>
              <w:rPr>
                <w:rFonts w:asciiTheme="minorHAnsi" w:hAnsiTheme="minorHAnsi" w:cstheme="minorHAnsi"/>
              </w:rPr>
              <w:t>10.000,00</w:t>
            </w:r>
          </w:p>
        </w:tc>
        <w:tc>
          <w:tcPr>
            <w:tcW w:w="1231" w:type="dxa"/>
            <w:tcBorders>
              <w:top w:val="single" w:sz="4" w:space="0" w:color="auto"/>
              <w:left w:val="single" w:sz="4" w:space="0" w:color="auto"/>
              <w:bottom w:val="single" w:sz="4" w:space="0" w:color="auto"/>
              <w:right w:val="single" w:sz="4" w:space="0" w:color="auto"/>
            </w:tcBorders>
          </w:tcPr>
          <w:p w14:paraId="2901EBE2" w14:textId="71077462" w:rsidR="008772C0" w:rsidRPr="000E2578" w:rsidRDefault="008772C0" w:rsidP="008772C0">
            <w:pPr>
              <w:pStyle w:val="NormalnyWeb"/>
              <w:jc w:val="center"/>
              <w:rPr>
                <w:rFonts w:asciiTheme="minorHAnsi" w:hAnsiTheme="minorHAnsi" w:cstheme="minorHAnsi"/>
              </w:rPr>
            </w:pPr>
            <w:r>
              <w:rPr>
                <w:rFonts w:asciiTheme="minorHAnsi" w:hAnsiTheme="minorHAnsi" w:cstheme="minorHAnsi"/>
              </w:rPr>
              <w:t>100,00</w:t>
            </w:r>
          </w:p>
        </w:tc>
      </w:tr>
      <w:tr w:rsidR="008772C0" w:rsidRPr="001A5188" w14:paraId="7F7D51A6" w14:textId="77777777" w:rsidTr="00F428B9">
        <w:trPr>
          <w:tblCellSpacing w:w="0" w:type="dxa"/>
        </w:trPr>
        <w:tc>
          <w:tcPr>
            <w:tcW w:w="1471" w:type="dxa"/>
            <w:vMerge/>
            <w:tcBorders>
              <w:left w:val="single" w:sz="4" w:space="0" w:color="auto"/>
              <w:right w:val="single" w:sz="4" w:space="0" w:color="auto"/>
            </w:tcBorders>
            <w:vAlign w:val="center"/>
          </w:tcPr>
          <w:p w14:paraId="59DB89AC" w14:textId="77777777" w:rsidR="008772C0" w:rsidRPr="006C3596" w:rsidRDefault="008772C0" w:rsidP="008772C0">
            <w:pPr>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vAlign w:val="center"/>
          </w:tcPr>
          <w:p w14:paraId="563D7D26" w14:textId="1154AA92" w:rsidR="008772C0" w:rsidRPr="006C3596" w:rsidRDefault="008772C0" w:rsidP="008772C0">
            <w:pPr>
              <w:jc w:val="center"/>
              <w:rPr>
                <w:rFonts w:asciiTheme="minorHAnsi" w:hAnsiTheme="minorHAnsi" w:cstheme="minorHAnsi"/>
              </w:rPr>
            </w:pPr>
            <w:r w:rsidRPr="006C3596">
              <w:rPr>
                <w:rFonts w:asciiTheme="minorHAnsi" w:hAnsiTheme="minorHAnsi" w:cstheme="minorHAnsi"/>
              </w:rPr>
              <w:t xml:space="preserve">Zakup kręgów betonowych przeznaczonych do </w:t>
            </w:r>
            <w:r w:rsidRPr="006C3596">
              <w:rPr>
                <w:rFonts w:asciiTheme="minorHAnsi" w:hAnsiTheme="minorHAnsi" w:cstheme="minorHAnsi"/>
              </w:rPr>
              <w:lastRenderedPageBreak/>
              <w:t xml:space="preserve">remontu dróg gminnych </w:t>
            </w:r>
          </w:p>
        </w:tc>
        <w:tc>
          <w:tcPr>
            <w:tcW w:w="628" w:type="dxa"/>
            <w:tcBorders>
              <w:top w:val="single" w:sz="4" w:space="0" w:color="auto"/>
              <w:left w:val="single" w:sz="4" w:space="0" w:color="auto"/>
              <w:bottom w:val="single" w:sz="4" w:space="0" w:color="auto"/>
              <w:right w:val="single" w:sz="4" w:space="0" w:color="auto"/>
            </w:tcBorders>
            <w:vAlign w:val="center"/>
          </w:tcPr>
          <w:p w14:paraId="0FF709B4" w14:textId="77777777" w:rsidR="008772C0" w:rsidRPr="006C3596" w:rsidRDefault="008772C0" w:rsidP="008772C0">
            <w:pPr>
              <w:jc w:val="center"/>
              <w:rPr>
                <w:rFonts w:asciiTheme="minorHAnsi" w:hAnsiTheme="minorHAnsi" w:cstheme="minorHAnsi"/>
              </w:rPr>
            </w:pPr>
            <w:r w:rsidRPr="006C3596">
              <w:rPr>
                <w:rFonts w:asciiTheme="minorHAnsi" w:hAnsiTheme="minorHAnsi" w:cstheme="minorHAnsi"/>
              </w:rPr>
              <w:lastRenderedPageBreak/>
              <w:t>600</w:t>
            </w:r>
          </w:p>
        </w:tc>
        <w:tc>
          <w:tcPr>
            <w:tcW w:w="965" w:type="dxa"/>
            <w:tcBorders>
              <w:top w:val="single" w:sz="4" w:space="0" w:color="auto"/>
              <w:left w:val="single" w:sz="4" w:space="0" w:color="auto"/>
              <w:bottom w:val="single" w:sz="4" w:space="0" w:color="auto"/>
              <w:right w:val="single" w:sz="4" w:space="0" w:color="auto"/>
            </w:tcBorders>
            <w:vAlign w:val="center"/>
          </w:tcPr>
          <w:p w14:paraId="133BEB47" w14:textId="77777777" w:rsidR="008772C0" w:rsidRPr="006C3596" w:rsidRDefault="008772C0" w:rsidP="008772C0">
            <w:pPr>
              <w:jc w:val="center"/>
              <w:rPr>
                <w:rFonts w:asciiTheme="minorHAnsi" w:hAnsiTheme="minorHAnsi" w:cstheme="minorHAnsi"/>
              </w:rPr>
            </w:pPr>
            <w:r w:rsidRPr="006C3596">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DB3111C" w14:textId="77777777" w:rsidR="008772C0" w:rsidRPr="006C3596" w:rsidRDefault="008772C0" w:rsidP="008772C0">
            <w:pPr>
              <w:pStyle w:val="NormalnyWeb"/>
              <w:rPr>
                <w:rFonts w:asciiTheme="minorHAnsi" w:hAnsiTheme="minorHAnsi" w:cstheme="minorHAnsi"/>
              </w:rPr>
            </w:pPr>
          </w:p>
          <w:p w14:paraId="7CBDAEB3" w14:textId="69A45063" w:rsidR="008772C0" w:rsidRPr="006C3596" w:rsidRDefault="008772C0" w:rsidP="008772C0">
            <w:pPr>
              <w:pStyle w:val="NormalnyWeb"/>
              <w:rPr>
                <w:rFonts w:asciiTheme="minorHAnsi" w:hAnsiTheme="minorHAnsi" w:cstheme="minorHAnsi"/>
              </w:rPr>
            </w:pPr>
            <w:r w:rsidRPr="006C3596">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13E3F3CE" w14:textId="7B506F6F" w:rsidR="008772C0" w:rsidRPr="006C3596" w:rsidRDefault="008772C0" w:rsidP="008772C0">
            <w:pPr>
              <w:pStyle w:val="NormalnyWeb"/>
              <w:jc w:val="center"/>
              <w:rPr>
                <w:rFonts w:asciiTheme="minorHAnsi" w:hAnsiTheme="minorHAnsi" w:cstheme="minorHAnsi"/>
              </w:rPr>
            </w:pPr>
            <w:r w:rsidRPr="006C3596">
              <w:rPr>
                <w:rFonts w:asciiTheme="minorHAnsi" w:hAnsiTheme="minorHAnsi" w:cstheme="minorHAnsi"/>
              </w:rPr>
              <w:t>5.250,00</w:t>
            </w:r>
          </w:p>
        </w:tc>
        <w:tc>
          <w:tcPr>
            <w:tcW w:w="1210" w:type="dxa"/>
            <w:tcBorders>
              <w:top w:val="single" w:sz="4" w:space="0" w:color="auto"/>
              <w:left w:val="single" w:sz="4" w:space="0" w:color="auto"/>
              <w:bottom w:val="single" w:sz="4" w:space="0" w:color="auto"/>
              <w:right w:val="single" w:sz="4" w:space="0" w:color="auto"/>
            </w:tcBorders>
          </w:tcPr>
          <w:p w14:paraId="2B0CD32B" w14:textId="520069E3" w:rsidR="008772C0" w:rsidRPr="006C3596" w:rsidRDefault="008772C0" w:rsidP="008772C0">
            <w:pPr>
              <w:pStyle w:val="NormalnyWeb"/>
              <w:jc w:val="center"/>
              <w:rPr>
                <w:rFonts w:asciiTheme="minorHAnsi" w:hAnsiTheme="minorHAnsi" w:cstheme="minorHAnsi"/>
              </w:rPr>
            </w:pPr>
            <w:r>
              <w:rPr>
                <w:rFonts w:asciiTheme="minorHAnsi" w:hAnsiTheme="minorHAnsi" w:cstheme="minorHAnsi"/>
              </w:rPr>
              <w:t>5.250,00</w:t>
            </w:r>
          </w:p>
        </w:tc>
        <w:tc>
          <w:tcPr>
            <w:tcW w:w="1231" w:type="dxa"/>
            <w:tcBorders>
              <w:top w:val="single" w:sz="4" w:space="0" w:color="auto"/>
              <w:left w:val="single" w:sz="4" w:space="0" w:color="auto"/>
              <w:bottom w:val="single" w:sz="4" w:space="0" w:color="auto"/>
              <w:right w:val="single" w:sz="4" w:space="0" w:color="auto"/>
            </w:tcBorders>
          </w:tcPr>
          <w:p w14:paraId="260DEE57" w14:textId="3569EA4E" w:rsidR="008772C0" w:rsidRPr="000E2578" w:rsidRDefault="008772C0" w:rsidP="008772C0">
            <w:pPr>
              <w:pStyle w:val="NormalnyWeb"/>
              <w:jc w:val="center"/>
              <w:rPr>
                <w:rFonts w:asciiTheme="minorHAnsi" w:hAnsiTheme="minorHAnsi" w:cstheme="minorHAnsi"/>
              </w:rPr>
            </w:pPr>
            <w:r>
              <w:rPr>
                <w:rFonts w:asciiTheme="minorHAnsi" w:hAnsiTheme="minorHAnsi" w:cstheme="minorHAnsi"/>
              </w:rPr>
              <w:t>100,00</w:t>
            </w:r>
          </w:p>
        </w:tc>
      </w:tr>
      <w:tr w:rsidR="008772C0" w:rsidRPr="001A5188" w14:paraId="3649D143" w14:textId="77777777" w:rsidTr="007E569B">
        <w:trPr>
          <w:tblCellSpacing w:w="0" w:type="dxa"/>
        </w:trPr>
        <w:tc>
          <w:tcPr>
            <w:tcW w:w="1471" w:type="dxa"/>
            <w:vMerge/>
            <w:tcBorders>
              <w:left w:val="single" w:sz="4" w:space="0" w:color="auto"/>
              <w:right w:val="single" w:sz="4" w:space="0" w:color="auto"/>
            </w:tcBorders>
            <w:vAlign w:val="center"/>
          </w:tcPr>
          <w:p w14:paraId="05B2498A" w14:textId="77777777" w:rsidR="008772C0" w:rsidRPr="006C3596" w:rsidRDefault="008772C0" w:rsidP="008772C0">
            <w:pPr>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vAlign w:val="center"/>
          </w:tcPr>
          <w:p w14:paraId="23BBECE8" w14:textId="77777777" w:rsidR="008772C0" w:rsidRPr="006C3596" w:rsidRDefault="008772C0" w:rsidP="008772C0">
            <w:pPr>
              <w:jc w:val="center"/>
              <w:rPr>
                <w:rFonts w:asciiTheme="minorHAnsi" w:hAnsiTheme="minorHAnsi" w:cstheme="minorHAnsi"/>
              </w:rPr>
            </w:pPr>
            <w:r w:rsidRPr="006C3596">
              <w:rPr>
                <w:rFonts w:asciiTheme="minorHAnsi" w:hAnsiTheme="minorHAnsi" w:cstheme="minorHAnsi"/>
              </w:rPr>
              <w:t xml:space="preserve">Żwirowanie dróg w miejscowości </w:t>
            </w:r>
            <w:proofErr w:type="spellStart"/>
            <w:r w:rsidRPr="006C3596">
              <w:rPr>
                <w:rFonts w:asciiTheme="minorHAnsi" w:hAnsiTheme="minorHAnsi" w:cstheme="minorHAnsi"/>
              </w:rPr>
              <w:t>Połoń</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7B7C357A" w14:textId="77777777" w:rsidR="008772C0" w:rsidRPr="006C3596" w:rsidRDefault="008772C0" w:rsidP="008772C0">
            <w:pPr>
              <w:jc w:val="center"/>
              <w:rPr>
                <w:rFonts w:asciiTheme="minorHAnsi" w:hAnsiTheme="minorHAnsi" w:cstheme="minorHAnsi"/>
              </w:rPr>
            </w:pPr>
            <w:r w:rsidRPr="006C3596">
              <w:rPr>
                <w:rFonts w:asciiTheme="minorHAnsi" w:hAnsiTheme="minorHAnsi" w:cstheme="minorHAnsi"/>
              </w:rPr>
              <w:t>600</w:t>
            </w:r>
          </w:p>
        </w:tc>
        <w:tc>
          <w:tcPr>
            <w:tcW w:w="965" w:type="dxa"/>
            <w:tcBorders>
              <w:top w:val="single" w:sz="4" w:space="0" w:color="auto"/>
              <w:left w:val="single" w:sz="4" w:space="0" w:color="auto"/>
              <w:bottom w:val="single" w:sz="4" w:space="0" w:color="auto"/>
              <w:right w:val="single" w:sz="4" w:space="0" w:color="auto"/>
            </w:tcBorders>
            <w:vAlign w:val="center"/>
          </w:tcPr>
          <w:p w14:paraId="671C882C" w14:textId="77777777" w:rsidR="008772C0" w:rsidRPr="006C3596" w:rsidRDefault="008772C0" w:rsidP="008772C0">
            <w:pPr>
              <w:jc w:val="center"/>
              <w:rPr>
                <w:rFonts w:asciiTheme="minorHAnsi" w:hAnsiTheme="minorHAnsi" w:cstheme="minorHAnsi"/>
              </w:rPr>
            </w:pPr>
            <w:r w:rsidRPr="006C3596">
              <w:rPr>
                <w:rFonts w:asciiTheme="minorHAnsi" w:hAnsiTheme="minorHAnsi" w:cstheme="minorHAnsi"/>
              </w:rPr>
              <w:t>60016</w:t>
            </w:r>
          </w:p>
        </w:tc>
        <w:tc>
          <w:tcPr>
            <w:tcW w:w="627" w:type="dxa"/>
            <w:tcBorders>
              <w:top w:val="single" w:sz="4" w:space="0" w:color="auto"/>
              <w:left w:val="single" w:sz="4" w:space="0" w:color="auto"/>
              <w:bottom w:val="single" w:sz="4" w:space="0" w:color="auto"/>
              <w:right w:val="single" w:sz="4" w:space="0" w:color="auto"/>
            </w:tcBorders>
          </w:tcPr>
          <w:p w14:paraId="4CA0EDC1" w14:textId="77777777" w:rsidR="008772C0" w:rsidRPr="006C3596" w:rsidRDefault="008772C0" w:rsidP="008772C0">
            <w:pPr>
              <w:pStyle w:val="NormalnyWeb"/>
              <w:rPr>
                <w:rFonts w:asciiTheme="minorHAnsi" w:hAnsiTheme="minorHAnsi" w:cstheme="minorHAnsi"/>
              </w:rPr>
            </w:pPr>
            <w:r w:rsidRPr="006C3596">
              <w:rPr>
                <w:rFonts w:asciiTheme="minorHAnsi" w:hAnsiTheme="minorHAnsi" w:cstheme="minorHAnsi"/>
              </w:rPr>
              <w:t>4270</w:t>
            </w:r>
          </w:p>
        </w:tc>
        <w:tc>
          <w:tcPr>
            <w:tcW w:w="1248" w:type="dxa"/>
            <w:tcBorders>
              <w:top w:val="single" w:sz="4" w:space="0" w:color="auto"/>
              <w:left w:val="single" w:sz="4" w:space="0" w:color="auto"/>
              <w:bottom w:val="single" w:sz="4" w:space="0" w:color="auto"/>
              <w:right w:val="single" w:sz="4" w:space="0" w:color="auto"/>
            </w:tcBorders>
          </w:tcPr>
          <w:p w14:paraId="54CDE2EC" w14:textId="2C91E271" w:rsidR="008772C0" w:rsidRPr="006C3596" w:rsidRDefault="008772C0" w:rsidP="008772C0">
            <w:pPr>
              <w:pStyle w:val="NormalnyWeb"/>
              <w:jc w:val="center"/>
              <w:rPr>
                <w:rFonts w:asciiTheme="minorHAnsi" w:hAnsiTheme="minorHAnsi" w:cstheme="minorHAnsi"/>
              </w:rPr>
            </w:pPr>
            <w:r w:rsidRPr="006C3596">
              <w:rPr>
                <w:rFonts w:asciiTheme="minorHAnsi" w:hAnsiTheme="minorHAnsi" w:cstheme="minorHAnsi"/>
              </w:rPr>
              <w:t>15.330,38</w:t>
            </w:r>
          </w:p>
        </w:tc>
        <w:tc>
          <w:tcPr>
            <w:tcW w:w="1210" w:type="dxa"/>
            <w:tcBorders>
              <w:top w:val="single" w:sz="4" w:space="0" w:color="auto"/>
              <w:left w:val="single" w:sz="4" w:space="0" w:color="auto"/>
              <w:bottom w:val="single" w:sz="4" w:space="0" w:color="auto"/>
              <w:right w:val="single" w:sz="4" w:space="0" w:color="auto"/>
            </w:tcBorders>
          </w:tcPr>
          <w:p w14:paraId="79876174" w14:textId="7479973E" w:rsidR="008772C0" w:rsidRPr="006C3596" w:rsidRDefault="008772C0" w:rsidP="008772C0">
            <w:pPr>
              <w:pStyle w:val="NormalnyWeb"/>
              <w:jc w:val="center"/>
              <w:rPr>
                <w:rFonts w:asciiTheme="minorHAnsi" w:hAnsiTheme="minorHAnsi" w:cstheme="minorHAnsi"/>
              </w:rPr>
            </w:pPr>
            <w:r>
              <w:rPr>
                <w:rFonts w:asciiTheme="minorHAnsi" w:hAnsiTheme="minorHAnsi" w:cstheme="minorHAnsi"/>
              </w:rPr>
              <w:t>15.302,43</w:t>
            </w:r>
          </w:p>
        </w:tc>
        <w:tc>
          <w:tcPr>
            <w:tcW w:w="1231" w:type="dxa"/>
            <w:tcBorders>
              <w:top w:val="single" w:sz="4" w:space="0" w:color="auto"/>
              <w:left w:val="single" w:sz="4" w:space="0" w:color="auto"/>
              <w:bottom w:val="single" w:sz="4" w:space="0" w:color="auto"/>
              <w:right w:val="single" w:sz="4" w:space="0" w:color="auto"/>
            </w:tcBorders>
          </w:tcPr>
          <w:p w14:paraId="59B2AAA8" w14:textId="78D93083" w:rsidR="008772C0" w:rsidRPr="000E2578" w:rsidRDefault="008772C0" w:rsidP="008772C0">
            <w:pPr>
              <w:pStyle w:val="NormalnyWeb"/>
              <w:jc w:val="center"/>
              <w:rPr>
                <w:rFonts w:asciiTheme="minorHAnsi" w:hAnsiTheme="minorHAnsi" w:cstheme="minorHAnsi"/>
              </w:rPr>
            </w:pPr>
            <w:r>
              <w:rPr>
                <w:rFonts w:asciiTheme="minorHAnsi" w:hAnsiTheme="minorHAnsi" w:cstheme="minorHAnsi"/>
              </w:rPr>
              <w:t>99,82</w:t>
            </w:r>
          </w:p>
        </w:tc>
      </w:tr>
      <w:tr w:rsidR="008772C0" w:rsidRPr="001A5188" w14:paraId="236B74A1" w14:textId="77777777" w:rsidTr="00F428B9">
        <w:trPr>
          <w:tblCellSpacing w:w="0" w:type="dxa"/>
        </w:trPr>
        <w:tc>
          <w:tcPr>
            <w:tcW w:w="1471" w:type="dxa"/>
            <w:vMerge/>
            <w:tcBorders>
              <w:left w:val="single" w:sz="4" w:space="0" w:color="auto"/>
              <w:bottom w:val="single" w:sz="4" w:space="0" w:color="auto"/>
              <w:right w:val="single" w:sz="4" w:space="0" w:color="auto"/>
            </w:tcBorders>
            <w:vAlign w:val="center"/>
          </w:tcPr>
          <w:p w14:paraId="74FBB5F6" w14:textId="77777777" w:rsidR="008772C0" w:rsidRPr="006C3596" w:rsidRDefault="008772C0" w:rsidP="008772C0">
            <w:pPr>
              <w:jc w:val="center"/>
              <w:rPr>
                <w:rFonts w:asciiTheme="minorHAnsi" w:hAnsiTheme="minorHAnsi" w:cstheme="minorHAnsi"/>
              </w:rPr>
            </w:pPr>
          </w:p>
        </w:tc>
        <w:tc>
          <w:tcPr>
            <w:tcW w:w="1992" w:type="dxa"/>
            <w:tcBorders>
              <w:top w:val="single" w:sz="4" w:space="0" w:color="auto"/>
              <w:left w:val="single" w:sz="4" w:space="0" w:color="auto"/>
              <w:bottom w:val="single" w:sz="4" w:space="0" w:color="auto"/>
              <w:right w:val="single" w:sz="4" w:space="0" w:color="auto"/>
            </w:tcBorders>
            <w:vAlign w:val="center"/>
          </w:tcPr>
          <w:p w14:paraId="778091FB" w14:textId="07B9F348" w:rsidR="008772C0" w:rsidRPr="006C3596" w:rsidRDefault="008772C0" w:rsidP="008772C0">
            <w:pPr>
              <w:jc w:val="center"/>
              <w:rPr>
                <w:rFonts w:asciiTheme="minorHAnsi" w:hAnsiTheme="minorHAnsi" w:cstheme="minorHAnsi"/>
              </w:rPr>
            </w:pPr>
            <w:r w:rsidRPr="006C3596">
              <w:rPr>
                <w:rFonts w:asciiTheme="minorHAnsi" w:hAnsiTheme="minorHAnsi" w:cstheme="minorHAnsi"/>
              </w:rPr>
              <w:t xml:space="preserve">Zakup znaków informacyjnych dla wsi </w:t>
            </w:r>
            <w:proofErr w:type="spellStart"/>
            <w:r w:rsidRPr="006C3596">
              <w:rPr>
                <w:rFonts w:asciiTheme="minorHAnsi" w:hAnsiTheme="minorHAnsi" w:cstheme="minorHAnsi"/>
              </w:rPr>
              <w:t>Połoń</w:t>
            </w:r>
            <w:proofErr w:type="spellEnd"/>
          </w:p>
        </w:tc>
        <w:tc>
          <w:tcPr>
            <w:tcW w:w="628" w:type="dxa"/>
            <w:tcBorders>
              <w:top w:val="single" w:sz="4" w:space="0" w:color="auto"/>
              <w:left w:val="single" w:sz="4" w:space="0" w:color="auto"/>
              <w:bottom w:val="single" w:sz="4" w:space="0" w:color="auto"/>
              <w:right w:val="single" w:sz="4" w:space="0" w:color="auto"/>
            </w:tcBorders>
            <w:vAlign w:val="center"/>
          </w:tcPr>
          <w:p w14:paraId="1A6D4571" w14:textId="31F0D365" w:rsidR="008772C0" w:rsidRPr="006C3596" w:rsidRDefault="008772C0" w:rsidP="008772C0">
            <w:pPr>
              <w:jc w:val="center"/>
              <w:rPr>
                <w:rFonts w:asciiTheme="minorHAnsi" w:hAnsiTheme="minorHAnsi" w:cstheme="minorHAnsi"/>
              </w:rPr>
            </w:pPr>
            <w:r w:rsidRPr="006C3596">
              <w:rPr>
                <w:rFonts w:asciiTheme="minorHAnsi" w:hAnsiTheme="minorHAnsi" w:cstheme="minorHAnsi"/>
              </w:rPr>
              <w:t>900</w:t>
            </w:r>
          </w:p>
        </w:tc>
        <w:tc>
          <w:tcPr>
            <w:tcW w:w="965" w:type="dxa"/>
            <w:tcBorders>
              <w:top w:val="single" w:sz="4" w:space="0" w:color="auto"/>
              <w:left w:val="single" w:sz="4" w:space="0" w:color="auto"/>
              <w:bottom w:val="single" w:sz="4" w:space="0" w:color="auto"/>
              <w:right w:val="single" w:sz="4" w:space="0" w:color="auto"/>
            </w:tcBorders>
            <w:vAlign w:val="center"/>
          </w:tcPr>
          <w:p w14:paraId="6D0DD23F" w14:textId="2C820AD9" w:rsidR="008772C0" w:rsidRPr="006C3596" w:rsidRDefault="008772C0" w:rsidP="008772C0">
            <w:pPr>
              <w:jc w:val="center"/>
              <w:rPr>
                <w:rFonts w:asciiTheme="minorHAnsi" w:hAnsiTheme="minorHAnsi" w:cstheme="minorHAnsi"/>
              </w:rPr>
            </w:pPr>
            <w:r w:rsidRPr="006C3596">
              <w:rPr>
                <w:rFonts w:asciiTheme="minorHAnsi" w:hAnsiTheme="minorHAnsi" w:cstheme="minorHAnsi"/>
              </w:rPr>
              <w:t>90095</w:t>
            </w:r>
          </w:p>
        </w:tc>
        <w:tc>
          <w:tcPr>
            <w:tcW w:w="627" w:type="dxa"/>
            <w:tcBorders>
              <w:top w:val="single" w:sz="4" w:space="0" w:color="auto"/>
              <w:left w:val="single" w:sz="4" w:space="0" w:color="auto"/>
              <w:bottom w:val="single" w:sz="4" w:space="0" w:color="auto"/>
              <w:right w:val="single" w:sz="4" w:space="0" w:color="auto"/>
            </w:tcBorders>
          </w:tcPr>
          <w:p w14:paraId="46479EB1" w14:textId="23DA1C83" w:rsidR="008772C0" w:rsidRPr="006C3596" w:rsidRDefault="008772C0" w:rsidP="008772C0">
            <w:pPr>
              <w:pStyle w:val="NormalnyWeb"/>
              <w:rPr>
                <w:rFonts w:asciiTheme="minorHAnsi" w:hAnsiTheme="minorHAnsi" w:cstheme="minorHAnsi"/>
              </w:rPr>
            </w:pPr>
            <w:r w:rsidRPr="006C3596">
              <w:rPr>
                <w:rFonts w:asciiTheme="minorHAnsi" w:hAnsiTheme="minorHAnsi" w:cstheme="minorHAnsi"/>
              </w:rPr>
              <w:t>4210</w:t>
            </w:r>
          </w:p>
        </w:tc>
        <w:tc>
          <w:tcPr>
            <w:tcW w:w="1248" w:type="dxa"/>
            <w:tcBorders>
              <w:top w:val="single" w:sz="4" w:space="0" w:color="auto"/>
              <w:left w:val="single" w:sz="4" w:space="0" w:color="auto"/>
              <w:bottom w:val="single" w:sz="4" w:space="0" w:color="auto"/>
              <w:right w:val="single" w:sz="4" w:space="0" w:color="auto"/>
            </w:tcBorders>
          </w:tcPr>
          <w:p w14:paraId="449FC40B" w14:textId="0BAD227D" w:rsidR="008772C0" w:rsidRPr="006C3596" w:rsidRDefault="008772C0" w:rsidP="008772C0">
            <w:pPr>
              <w:pStyle w:val="NormalnyWeb"/>
              <w:jc w:val="center"/>
              <w:rPr>
                <w:rFonts w:asciiTheme="minorHAnsi" w:hAnsiTheme="minorHAnsi" w:cstheme="minorHAnsi"/>
              </w:rPr>
            </w:pPr>
            <w:r w:rsidRPr="006C3596">
              <w:rPr>
                <w:rFonts w:asciiTheme="minorHAnsi" w:hAnsiTheme="minorHAnsi" w:cstheme="minorHAnsi"/>
              </w:rPr>
              <w:t>750,00</w:t>
            </w:r>
          </w:p>
        </w:tc>
        <w:tc>
          <w:tcPr>
            <w:tcW w:w="1210" w:type="dxa"/>
            <w:tcBorders>
              <w:top w:val="single" w:sz="4" w:space="0" w:color="auto"/>
              <w:left w:val="single" w:sz="4" w:space="0" w:color="auto"/>
              <w:bottom w:val="single" w:sz="4" w:space="0" w:color="auto"/>
              <w:right w:val="single" w:sz="4" w:space="0" w:color="auto"/>
            </w:tcBorders>
          </w:tcPr>
          <w:p w14:paraId="4030A85F" w14:textId="30B158C3" w:rsidR="008772C0" w:rsidRPr="006C3596" w:rsidRDefault="008772C0" w:rsidP="008772C0">
            <w:pPr>
              <w:pStyle w:val="NormalnyWeb"/>
              <w:jc w:val="center"/>
              <w:rPr>
                <w:rFonts w:asciiTheme="minorHAnsi" w:hAnsiTheme="minorHAnsi" w:cstheme="minorHAnsi"/>
              </w:rPr>
            </w:pPr>
            <w:r>
              <w:rPr>
                <w:rFonts w:asciiTheme="minorHAnsi" w:hAnsiTheme="minorHAnsi" w:cstheme="minorHAnsi"/>
              </w:rPr>
              <w:t>750,00</w:t>
            </w:r>
          </w:p>
        </w:tc>
        <w:tc>
          <w:tcPr>
            <w:tcW w:w="1231" w:type="dxa"/>
            <w:tcBorders>
              <w:top w:val="single" w:sz="4" w:space="0" w:color="auto"/>
              <w:left w:val="single" w:sz="4" w:space="0" w:color="auto"/>
              <w:bottom w:val="single" w:sz="4" w:space="0" w:color="auto"/>
              <w:right w:val="single" w:sz="4" w:space="0" w:color="auto"/>
            </w:tcBorders>
          </w:tcPr>
          <w:p w14:paraId="25B81E34" w14:textId="714D5467" w:rsidR="008772C0" w:rsidRPr="000E2578" w:rsidRDefault="008772C0" w:rsidP="008772C0">
            <w:pPr>
              <w:pStyle w:val="NormalnyWeb"/>
              <w:jc w:val="center"/>
              <w:rPr>
                <w:rFonts w:asciiTheme="minorHAnsi" w:hAnsiTheme="minorHAnsi" w:cstheme="minorHAnsi"/>
              </w:rPr>
            </w:pPr>
            <w:r>
              <w:rPr>
                <w:rFonts w:asciiTheme="minorHAnsi" w:hAnsiTheme="minorHAnsi" w:cstheme="minorHAnsi"/>
              </w:rPr>
              <w:t>100,00</w:t>
            </w:r>
          </w:p>
        </w:tc>
      </w:tr>
      <w:tr w:rsidR="008772C0" w:rsidRPr="001A5188" w14:paraId="227DF50D" w14:textId="77777777" w:rsidTr="00F428B9">
        <w:trPr>
          <w:tblCellSpacing w:w="0" w:type="dxa"/>
        </w:trPr>
        <w:tc>
          <w:tcPr>
            <w:tcW w:w="568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8EDD633" w14:textId="77777777" w:rsidR="008772C0" w:rsidRPr="006C3596" w:rsidRDefault="008772C0" w:rsidP="008772C0">
            <w:pPr>
              <w:pStyle w:val="NormalnyWeb"/>
              <w:jc w:val="right"/>
              <w:rPr>
                <w:rFonts w:asciiTheme="minorHAnsi" w:hAnsiTheme="minorHAnsi" w:cstheme="minorHAnsi"/>
                <w:b/>
              </w:rPr>
            </w:pPr>
            <w:r w:rsidRPr="006C3596">
              <w:rPr>
                <w:rFonts w:asciiTheme="minorHAnsi" w:hAnsiTheme="minorHAnsi" w:cstheme="minorHAnsi"/>
                <w:b/>
                <w:i/>
              </w:rPr>
              <w:t xml:space="preserve">Łączne koszty funduszu sołeckiego Sołectwa </w:t>
            </w:r>
            <w:proofErr w:type="spellStart"/>
            <w:r w:rsidRPr="006C3596">
              <w:rPr>
                <w:rFonts w:asciiTheme="minorHAnsi" w:hAnsiTheme="minorHAnsi" w:cstheme="minorHAnsi"/>
                <w:b/>
                <w:i/>
              </w:rPr>
              <w:t>Połoń</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D9D9D9"/>
          </w:tcPr>
          <w:p w14:paraId="673F3AB7" w14:textId="4242C5DA" w:rsidR="008772C0" w:rsidRPr="006C3596" w:rsidRDefault="008772C0" w:rsidP="008772C0">
            <w:pPr>
              <w:pStyle w:val="NormalnyWeb"/>
              <w:jc w:val="center"/>
              <w:rPr>
                <w:rFonts w:asciiTheme="minorHAnsi" w:hAnsiTheme="minorHAnsi" w:cstheme="minorHAnsi"/>
                <w:b/>
                <w:i/>
              </w:rPr>
            </w:pPr>
            <w:r w:rsidRPr="006C3596">
              <w:rPr>
                <w:rFonts w:asciiTheme="minorHAnsi" w:hAnsiTheme="minorHAnsi" w:cstheme="minorHAnsi"/>
                <w:b/>
                <w:i/>
              </w:rPr>
              <w:t>31.330,38</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7FBC76A9" w14:textId="52CDD533" w:rsidR="008772C0" w:rsidRPr="006C3596" w:rsidRDefault="008772C0" w:rsidP="008772C0">
            <w:pPr>
              <w:pStyle w:val="NormalnyWeb"/>
              <w:jc w:val="center"/>
              <w:rPr>
                <w:rFonts w:asciiTheme="minorHAnsi" w:hAnsiTheme="minorHAnsi" w:cstheme="minorHAnsi"/>
                <w:b/>
                <w:bCs/>
                <w:i/>
                <w:iCs/>
              </w:rPr>
            </w:pPr>
            <w:r>
              <w:rPr>
                <w:rFonts w:asciiTheme="minorHAnsi" w:hAnsiTheme="minorHAnsi" w:cstheme="minorHAnsi"/>
                <w:b/>
                <w:bCs/>
                <w:i/>
                <w:iCs/>
              </w:rPr>
              <w:t>31.302,43</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C213F15" w14:textId="2ED05948" w:rsidR="008772C0" w:rsidRPr="000E2578" w:rsidRDefault="008772C0" w:rsidP="008772C0">
            <w:pPr>
              <w:pStyle w:val="NormalnyWeb"/>
              <w:jc w:val="center"/>
              <w:rPr>
                <w:rFonts w:asciiTheme="minorHAnsi" w:hAnsiTheme="minorHAnsi" w:cstheme="minorHAnsi"/>
                <w:b/>
                <w:bCs/>
                <w:i/>
                <w:iCs/>
              </w:rPr>
            </w:pPr>
            <w:r>
              <w:rPr>
                <w:rFonts w:asciiTheme="minorHAnsi" w:hAnsiTheme="minorHAnsi" w:cstheme="minorHAnsi"/>
                <w:b/>
                <w:bCs/>
                <w:i/>
                <w:iCs/>
              </w:rPr>
              <w:t>99,91</w:t>
            </w:r>
          </w:p>
        </w:tc>
      </w:tr>
      <w:tr w:rsidR="008772C0" w:rsidRPr="001A5188" w14:paraId="582BDC35" w14:textId="77777777" w:rsidTr="00F428B9">
        <w:trPr>
          <w:trHeight w:val="25"/>
          <w:tblCellSpacing w:w="0" w:type="dxa"/>
        </w:trPr>
        <w:tc>
          <w:tcPr>
            <w:tcW w:w="5683" w:type="dxa"/>
            <w:gridSpan w:val="5"/>
            <w:tcBorders>
              <w:top w:val="single" w:sz="4" w:space="0" w:color="auto"/>
              <w:left w:val="single" w:sz="4" w:space="0" w:color="auto"/>
              <w:bottom w:val="single" w:sz="4" w:space="0" w:color="auto"/>
              <w:right w:val="single" w:sz="4" w:space="0" w:color="auto"/>
            </w:tcBorders>
            <w:hideMark/>
          </w:tcPr>
          <w:p w14:paraId="0D3E7912" w14:textId="77777777" w:rsidR="008772C0" w:rsidRPr="006C3596" w:rsidRDefault="008772C0" w:rsidP="008772C0">
            <w:pPr>
              <w:pStyle w:val="NormalnyWeb"/>
              <w:jc w:val="center"/>
              <w:rPr>
                <w:rFonts w:asciiTheme="minorHAnsi" w:hAnsiTheme="minorHAnsi" w:cstheme="minorHAnsi"/>
              </w:rPr>
            </w:pPr>
            <w:r w:rsidRPr="006C3596">
              <w:rPr>
                <w:rFonts w:asciiTheme="minorHAnsi" w:hAnsiTheme="minorHAnsi" w:cstheme="minorHAnsi"/>
                <w:b/>
                <w:bCs/>
              </w:rPr>
              <w:t>Kwota Funduszu ogółem</w:t>
            </w:r>
          </w:p>
        </w:tc>
        <w:tc>
          <w:tcPr>
            <w:tcW w:w="1248" w:type="dxa"/>
            <w:tcBorders>
              <w:top w:val="single" w:sz="4" w:space="0" w:color="auto"/>
              <w:left w:val="single" w:sz="4" w:space="0" w:color="auto"/>
              <w:bottom w:val="single" w:sz="4" w:space="0" w:color="auto"/>
              <w:right w:val="single" w:sz="4" w:space="0" w:color="auto"/>
            </w:tcBorders>
          </w:tcPr>
          <w:p w14:paraId="30B75E8A" w14:textId="496DE9F7" w:rsidR="008772C0" w:rsidRPr="006C3596" w:rsidRDefault="008772C0" w:rsidP="008772C0">
            <w:pPr>
              <w:pStyle w:val="NormalnyWeb"/>
              <w:rPr>
                <w:rFonts w:asciiTheme="minorHAnsi" w:hAnsiTheme="minorHAnsi" w:cstheme="minorHAnsi"/>
                <w:b/>
              </w:rPr>
            </w:pPr>
            <w:r w:rsidRPr="006C3596">
              <w:rPr>
                <w:rFonts w:asciiTheme="minorHAnsi" w:hAnsiTheme="minorHAnsi" w:cstheme="minorHAnsi"/>
                <w:b/>
              </w:rPr>
              <w:t>583.123,81</w:t>
            </w:r>
          </w:p>
        </w:tc>
        <w:tc>
          <w:tcPr>
            <w:tcW w:w="1210" w:type="dxa"/>
            <w:tcBorders>
              <w:top w:val="single" w:sz="4" w:space="0" w:color="auto"/>
              <w:left w:val="single" w:sz="4" w:space="0" w:color="auto"/>
              <w:bottom w:val="single" w:sz="4" w:space="0" w:color="auto"/>
              <w:right w:val="single" w:sz="4" w:space="0" w:color="auto"/>
            </w:tcBorders>
          </w:tcPr>
          <w:p w14:paraId="05B2940D" w14:textId="0EC207A2" w:rsidR="008772C0" w:rsidRPr="006C3596" w:rsidRDefault="00154374" w:rsidP="008772C0">
            <w:pPr>
              <w:pStyle w:val="NormalnyWeb"/>
              <w:jc w:val="center"/>
              <w:rPr>
                <w:rFonts w:asciiTheme="minorHAnsi" w:hAnsiTheme="minorHAnsi" w:cstheme="minorHAnsi"/>
                <w:b/>
              </w:rPr>
            </w:pPr>
            <w:r>
              <w:rPr>
                <w:rFonts w:asciiTheme="minorHAnsi" w:hAnsiTheme="minorHAnsi" w:cstheme="minorHAnsi"/>
                <w:b/>
              </w:rPr>
              <w:t>579.178,31</w:t>
            </w:r>
          </w:p>
        </w:tc>
        <w:tc>
          <w:tcPr>
            <w:tcW w:w="1231" w:type="dxa"/>
            <w:tcBorders>
              <w:top w:val="single" w:sz="4" w:space="0" w:color="auto"/>
              <w:left w:val="single" w:sz="4" w:space="0" w:color="auto"/>
              <w:bottom w:val="single" w:sz="4" w:space="0" w:color="auto"/>
              <w:right w:val="single" w:sz="4" w:space="0" w:color="auto"/>
            </w:tcBorders>
          </w:tcPr>
          <w:p w14:paraId="2EE667E1" w14:textId="21843565" w:rsidR="008772C0" w:rsidRPr="001A5188" w:rsidRDefault="00356617" w:rsidP="008772C0">
            <w:pPr>
              <w:pStyle w:val="NormalnyWeb"/>
              <w:jc w:val="center"/>
              <w:rPr>
                <w:rFonts w:asciiTheme="minorHAnsi" w:hAnsiTheme="minorHAnsi" w:cstheme="minorHAnsi"/>
                <w:b/>
              </w:rPr>
            </w:pPr>
            <w:r>
              <w:rPr>
                <w:rFonts w:asciiTheme="minorHAnsi" w:hAnsiTheme="minorHAnsi" w:cstheme="minorHAnsi"/>
                <w:b/>
              </w:rPr>
              <w:t>99,32</w:t>
            </w:r>
          </w:p>
        </w:tc>
      </w:tr>
    </w:tbl>
    <w:p w14:paraId="50C666F3" w14:textId="1A3CFEB3" w:rsidR="00377F63" w:rsidRPr="009472CE" w:rsidRDefault="00377F63" w:rsidP="00377F63">
      <w:pPr>
        <w:pStyle w:val="NormalnyWeb"/>
        <w:spacing w:before="0" w:beforeAutospacing="0" w:after="0" w:line="360" w:lineRule="auto"/>
        <w:ind w:left="4956"/>
        <w:rPr>
          <w:color w:val="FF0000"/>
          <w:sz w:val="20"/>
          <w:szCs w:val="20"/>
        </w:rPr>
      </w:pPr>
    </w:p>
    <w:p w14:paraId="3103EB86" w14:textId="7E6F4CFE" w:rsidR="00E4050E" w:rsidRPr="009472CE" w:rsidRDefault="00E4050E" w:rsidP="00377F63">
      <w:pPr>
        <w:pStyle w:val="NormalnyWeb"/>
        <w:spacing w:before="0" w:beforeAutospacing="0" w:after="0" w:line="360" w:lineRule="auto"/>
        <w:ind w:left="4956"/>
        <w:rPr>
          <w:color w:val="FF0000"/>
          <w:sz w:val="20"/>
          <w:szCs w:val="20"/>
        </w:rPr>
      </w:pPr>
    </w:p>
    <w:p w14:paraId="0EE999E6" w14:textId="32C1B624" w:rsidR="00E4050E" w:rsidRPr="009472CE" w:rsidRDefault="00E4050E" w:rsidP="00377F63">
      <w:pPr>
        <w:pStyle w:val="NormalnyWeb"/>
        <w:spacing w:before="0" w:beforeAutospacing="0" w:after="0" w:line="360" w:lineRule="auto"/>
        <w:ind w:left="4956"/>
        <w:rPr>
          <w:color w:val="FF0000"/>
          <w:sz w:val="20"/>
          <w:szCs w:val="20"/>
        </w:rPr>
      </w:pPr>
    </w:p>
    <w:p w14:paraId="4C7555A6" w14:textId="4C63A196" w:rsidR="00E4050E" w:rsidRPr="009472CE" w:rsidRDefault="00E4050E" w:rsidP="00377F63">
      <w:pPr>
        <w:pStyle w:val="NormalnyWeb"/>
        <w:spacing w:before="0" w:beforeAutospacing="0" w:after="0" w:line="360" w:lineRule="auto"/>
        <w:ind w:left="4956"/>
        <w:rPr>
          <w:color w:val="FF0000"/>
          <w:sz w:val="20"/>
          <w:szCs w:val="20"/>
        </w:rPr>
      </w:pPr>
    </w:p>
    <w:p w14:paraId="253AE0FE" w14:textId="5ED64085" w:rsidR="00E4050E" w:rsidRPr="009472CE" w:rsidRDefault="00E4050E" w:rsidP="00377F63">
      <w:pPr>
        <w:pStyle w:val="NormalnyWeb"/>
        <w:spacing w:before="0" w:beforeAutospacing="0" w:after="0" w:line="360" w:lineRule="auto"/>
        <w:ind w:left="4956"/>
        <w:rPr>
          <w:color w:val="FF0000"/>
          <w:sz w:val="20"/>
          <w:szCs w:val="20"/>
        </w:rPr>
      </w:pPr>
    </w:p>
    <w:p w14:paraId="1D6D299A" w14:textId="536105FB" w:rsidR="004A34E6" w:rsidRPr="00AB6C2F" w:rsidRDefault="006C7B0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t>Sprawozdanie</w:t>
      </w:r>
      <w:r w:rsidR="004A34E6" w:rsidRPr="00AB6C2F">
        <w:rPr>
          <w:rFonts w:asciiTheme="minorHAnsi" w:hAnsiTheme="minorHAnsi" w:cstheme="minorHAnsi"/>
          <w:b/>
          <w:bCs/>
        </w:rPr>
        <w:t xml:space="preserve"> z wykonania budżetu za 202</w:t>
      </w:r>
      <w:r w:rsidR="008F5BF8">
        <w:rPr>
          <w:rFonts w:asciiTheme="minorHAnsi" w:hAnsiTheme="minorHAnsi" w:cstheme="minorHAnsi"/>
          <w:b/>
          <w:bCs/>
        </w:rPr>
        <w:t xml:space="preserve">3 </w:t>
      </w:r>
      <w:r w:rsidR="004A34E6" w:rsidRPr="00AB6C2F">
        <w:rPr>
          <w:rFonts w:asciiTheme="minorHAnsi" w:hAnsiTheme="minorHAnsi" w:cstheme="minorHAnsi"/>
          <w:b/>
          <w:bCs/>
        </w:rPr>
        <w:t xml:space="preserve">rok </w:t>
      </w:r>
    </w:p>
    <w:p w14:paraId="7FE1C85E" w14:textId="77777777" w:rsidR="004A34E6" w:rsidRPr="00AB6C2F" w:rsidRDefault="004A34E6" w:rsidP="004A34E6">
      <w:pPr>
        <w:pStyle w:val="NormalnyWeb"/>
        <w:spacing w:before="0" w:beforeAutospacing="0" w:after="0"/>
        <w:jc w:val="center"/>
        <w:rPr>
          <w:rFonts w:asciiTheme="minorHAnsi" w:hAnsiTheme="minorHAnsi" w:cstheme="minorHAnsi"/>
          <w:b/>
          <w:bCs/>
        </w:rPr>
      </w:pPr>
      <w:r w:rsidRPr="00AB6C2F">
        <w:rPr>
          <w:rFonts w:asciiTheme="minorHAnsi" w:hAnsiTheme="minorHAnsi" w:cstheme="minorHAnsi"/>
          <w:b/>
          <w:bCs/>
        </w:rPr>
        <w:t>w zakresie systemu gospodarowania odpadami komunalnymi</w:t>
      </w:r>
    </w:p>
    <w:p w14:paraId="13D0ACAC" w14:textId="77777777" w:rsidR="004A34E6" w:rsidRPr="00AB6C2F" w:rsidRDefault="004A34E6" w:rsidP="004A34E6">
      <w:pPr>
        <w:pStyle w:val="NormalnyWeb"/>
        <w:spacing w:before="0" w:beforeAutospacing="0" w:after="0"/>
        <w:jc w:val="center"/>
        <w:rPr>
          <w:rFonts w:asciiTheme="minorHAnsi" w:hAnsiTheme="minorHAnsi" w:cstheme="minorHAnsi"/>
          <w:b/>
          <w:bCs/>
          <w:sz w:val="20"/>
          <w:szCs w:val="20"/>
        </w:rPr>
      </w:pPr>
    </w:p>
    <w:tbl>
      <w:tblPr>
        <w:tblStyle w:val="Tabela-Siatka"/>
        <w:tblW w:w="5000" w:type="pct"/>
        <w:tblLook w:val="04A0" w:firstRow="1" w:lastRow="0" w:firstColumn="1" w:lastColumn="0" w:noHBand="0" w:noVBand="1"/>
      </w:tblPr>
      <w:tblGrid>
        <w:gridCol w:w="610"/>
        <w:gridCol w:w="885"/>
        <w:gridCol w:w="622"/>
        <w:gridCol w:w="1287"/>
        <w:gridCol w:w="610"/>
        <w:gridCol w:w="885"/>
        <w:gridCol w:w="622"/>
        <w:gridCol w:w="1128"/>
        <w:gridCol w:w="1287"/>
        <w:gridCol w:w="3132"/>
      </w:tblGrid>
      <w:tr w:rsidR="006C7B06" w:rsidRPr="00AB6C2F" w14:paraId="04ED6FC7" w14:textId="77777777" w:rsidTr="00521AFF">
        <w:tc>
          <w:tcPr>
            <w:tcW w:w="1341" w:type="pct"/>
            <w:gridSpan w:val="4"/>
          </w:tcPr>
          <w:p w14:paraId="477CF2F6"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Dochody  z tytułu opłaty za gospodarowanie odpadami komunalnymi</w:t>
            </w:r>
          </w:p>
        </w:tc>
        <w:tc>
          <w:tcPr>
            <w:tcW w:w="642" w:type="pct"/>
            <w:gridSpan w:val="2"/>
          </w:tcPr>
          <w:p w14:paraId="1F81B537" w14:textId="77777777" w:rsidR="004A34E6" w:rsidRPr="00AB6C2F" w:rsidRDefault="004A34E6" w:rsidP="00F00EDC">
            <w:pPr>
              <w:pStyle w:val="NormalnyWeb"/>
              <w:spacing w:after="0"/>
              <w:jc w:val="center"/>
              <w:rPr>
                <w:rFonts w:asciiTheme="minorHAnsi" w:hAnsiTheme="minorHAnsi" w:cstheme="minorHAnsi"/>
                <w:sz w:val="20"/>
                <w:szCs w:val="20"/>
              </w:rPr>
            </w:pPr>
          </w:p>
        </w:tc>
        <w:tc>
          <w:tcPr>
            <w:tcW w:w="1429" w:type="pct"/>
            <w:gridSpan w:val="3"/>
          </w:tcPr>
          <w:p w14:paraId="4E11BD65"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Wydatki poniesione na funkcjonowanie systemu gospodarowania odpadami komunalnymi</w:t>
            </w:r>
          </w:p>
        </w:tc>
        <w:tc>
          <w:tcPr>
            <w:tcW w:w="1588" w:type="pct"/>
          </w:tcPr>
          <w:p w14:paraId="199BB14C" w14:textId="77777777" w:rsidR="004A34E6" w:rsidRPr="00AB6C2F" w:rsidRDefault="004A34E6"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w tym koszty:</w:t>
            </w:r>
          </w:p>
        </w:tc>
      </w:tr>
      <w:tr w:rsidR="006C7B06" w:rsidRPr="00AB6C2F" w14:paraId="789D88EA" w14:textId="77777777" w:rsidTr="00521AFF">
        <w:tc>
          <w:tcPr>
            <w:tcW w:w="260" w:type="pct"/>
          </w:tcPr>
          <w:p w14:paraId="23E5DD7E"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384" w:type="pct"/>
          </w:tcPr>
          <w:p w14:paraId="446EE717"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240" w:type="pct"/>
          </w:tcPr>
          <w:p w14:paraId="6DA43FA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457" w:type="pct"/>
          </w:tcPr>
          <w:p w14:paraId="512B1C3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260" w:type="pct"/>
          </w:tcPr>
          <w:p w14:paraId="7DE68AD9"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Dział</w:t>
            </w:r>
          </w:p>
        </w:tc>
        <w:tc>
          <w:tcPr>
            <w:tcW w:w="382" w:type="pct"/>
          </w:tcPr>
          <w:p w14:paraId="1069A65D"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Rozdział</w:t>
            </w:r>
          </w:p>
        </w:tc>
        <w:tc>
          <w:tcPr>
            <w:tcW w:w="275" w:type="pct"/>
          </w:tcPr>
          <w:p w14:paraId="401FF741"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w:t>
            </w:r>
          </w:p>
        </w:tc>
        <w:tc>
          <w:tcPr>
            <w:tcW w:w="518" w:type="pct"/>
          </w:tcPr>
          <w:p w14:paraId="255D5EAB"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Kwota (zł)</w:t>
            </w:r>
          </w:p>
        </w:tc>
        <w:tc>
          <w:tcPr>
            <w:tcW w:w="636" w:type="pct"/>
          </w:tcPr>
          <w:p w14:paraId="0A0588BC"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Łączna kwota (zł)</w:t>
            </w:r>
          </w:p>
        </w:tc>
        <w:tc>
          <w:tcPr>
            <w:tcW w:w="1588" w:type="pct"/>
          </w:tcPr>
          <w:p w14:paraId="115B5A22" w14:textId="77777777" w:rsidR="004A34E6" w:rsidRPr="00AB6C2F" w:rsidRDefault="004A34E6" w:rsidP="00F00EDC">
            <w:pPr>
              <w:pStyle w:val="NormalnyWeb"/>
              <w:spacing w:after="0"/>
              <w:jc w:val="center"/>
              <w:rPr>
                <w:rFonts w:asciiTheme="minorHAnsi" w:hAnsiTheme="minorHAnsi" w:cstheme="minorHAnsi"/>
                <w:sz w:val="20"/>
                <w:szCs w:val="20"/>
              </w:rPr>
            </w:pPr>
            <w:r w:rsidRPr="00AB6C2F">
              <w:rPr>
                <w:rFonts w:asciiTheme="minorHAnsi" w:hAnsiTheme="minorHAnsi" w:cstheme="minorHAnsi"/>
                <w:sz w:val="20"/>
                <w:szCs w:val="20"/>
              </w:rPr>
              <w:t>Rodzaj kosztów</w:t>
            </w:r>
          </w:p>
        </w:tc>
      </w:tr>
      <w:tr w:rsidR="00922A19" w:rsidRPr="00AB6C2F" w14:paraId="3DDC4278" w14:textId="77777777" w:rsidTr="00521AFF">
        <w:trPr>
          <w:trHeight w:val="317"/>
        </w:trPr>
        <w:tc>
          <w:tcPr>
            <w:tcW w:w="260" w:type="pct"/>
          </w:tcPr>
          <w:p w14:paraId="4E9A6C8C"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w:t>
            </w:r>
          </w:p>
        </w:tc>
        <w:tc>
          <w:tcPr>
            <w:tcW w:w="384" w:type="pct"/>
          </w:tcPr>
          <w:p w14:paraId="1543144C"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90002</w:t>
            </w:r>
          </w:p>
        </w:tc>
        <w:tc>
          <w:tcPr>
            <w:tcW w:w="240" w:type="pct"/>
          </w:tcPr>
          <w:p w14:paraId="496E6E7E" w14:textId="77777777" w:rsidR="00922A19" w:rsidRPr="00AB6C2F" w:rsidRDefault="00922A19" w:rsidP="00F00EDC">
            <w:pPr>
              <w:pStyle w:val="NormalnyWeb"/>
              <w:spacing w:after="0"/>
              <w:rPr>
                <w:rFonts w:asciiTheme="minorHAnsi" w:hAnsiTheme="minorHAnsi" w:cstheme="minorHAnsi"/>
                <w:sz w:val="20"/>
                <w:szCs w:val="20"/>
              </w:rPr>
            </w:pPr>
            <w:r w:rsidRPr="00AB6C2F">
              <w:rPr>
                <w:rFonts w:asciiTheme="minorHAnsi" w:hAnsiTheme="minorHAnsi" w:cstheme="minorHAnsi"/>
                <w:sz w:val="20"/>
                <w:szCs w:val="20"/>
              </w:rPr>
              <w:t>0490</w:t>
            </w:r>
          </w:p>
        </w:tc>
        <w:tc>
          <w:tcPr>
            <w:tcW w:w="457" w:type="pct"/>
          </w:tcPr>
          <w:p w14:paraId="2C91AB2C" w14:textId="7090BB14" w:rsidR="00922A19" w:rsidRPr="00AB6C2F" w:rsidRDefault="00922A19"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w:t>
            </w:r>
            <w:r w:rsidR="008F5BF8">
              <w:rPr>
                <w:rFonts w:asciiTheme="minorHAnsi" w:hAnsiTheme="minorHAnsi" w:cstheme="minorHAnsi"/>
                <w:sz w:val="20"/>
                <w:szCs w:val="20"/>
              </w:rPr>
              <w:t>090.691,92</w:t>
            </w:r>
          </w:p>
        </w:tc>
        <w:tc>
          <w:tcPr>
            <w:tcW w:w="260" w:type="pct"/>
          </w:tcPr>
          <w:p w14:paraId="6B6070D4" w14:textId="77777777"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900</w:t>
            </w:r>
          </w:p>
        </w:tc>
        <w:tc>
          <w:tcPr>
            <w:tcW w:w="382" w:type="pct"/>
          </w:tcPr>
          <w:p w14:paraId="6DD5578B" w14:textId="77777777" w:rsidR="00922A19" w:rsidRPr="007D0F1B" w:rsidRDefault="00922A19" w:rsidP="00F00EDC">
            <w:pPr>
              <w:pStyle w:val="NormalnyWeb"/>
              <w:spacing w:after="0"/>
              <w:rPr>
                <w:rFonts w:asciiTheme="minorHAnsi" w:hAnsiTheme="minorHAnsi" w:cstheme="minorHAnsi"/>
                <w:sz w:val="20"/>
                <w:szCs w:val="20"/>
              </w:rPr>
            </w:pPr>
            <w:r w:rsidRPr="007D0F1B">
              <w:rPr>
                <w:rFonts w:asciiTheme="minorHAnsi" w:hAnsiTheme="minorHAnsi" w:cstheme="minorHAnsi"/>
                <w:sz w:val="20"/>
                <w:szCs w:val="20"/>
              </w:rPr>
              <w:t>90002</w:t>
            </w:r>
          </w:p>
        </w:tc>
        <w:tc>
          <w:tcPr>
            <w:tcW w:w="275" w:type="pct"/>
          </w:tcPr>
          <w:p w14:paraId="2C8C6A4E"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4210</w:t>
            </w:r>
          </w:p>
        </w:tc>
        <w:tc>
          <w:tcPr>
            <w:tcW w:w="518" w:type="pct"/>
          </w:tcPr>
          <w:p w14:paraId="21D70116" w14:textId="11495379" w:rsidR="00922A19" w:rsidRPr="007D0F1B" w:rsidRDefault="00A41B25"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13.282,46</w:t>
            </w:r>
          </w:p>
        </w:tc>
        <w:tc>
          <w:tcPr>
            <w:tcW w:w="636" w:type="pct"/>
            <w:vMerge w:val="restart"/>
          </w:tcPr>
          <w:p w14:paraId="50517F29" w14:textId="5B9CBD27" w:rsidR="007F3446" w:rsidRPr="007D0F1B" w:rsidRDefault="00AA641D"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1.010.832,68</w:t>
            </w:r>
          </w:p>
        </w:tc>
        <w:tc>
          <w:tcPr>
            <w:tcW w:w="1588" w:type="pct"/>
            <w:vMerge w:val="restart"/>
          </w:tcPr>
          <w:p w14:paraId="61881D63" w14:textId="77777777" w:rsidR="00922A19" w:rsidRPr="007D0F1B" w:rsidRDefault="00922A19" w:rsidP="004A34E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odbierania, transportu, zbierania, odzysku i unieszkodliwiania odpadów</w:t>
            </w:r>
          </w:p>
        </w:tc>
      </w:tr>
      <w:tr w:rsidR="00922A19" w:rsidRPr="00AB6C2F" w14:paraId="2EEB59FA" w14:textId="77777777" w:rsidTr="00521AFF">
        <w:tc>
          <w:tcPr>
            <w:tcW w:w="260" w:type="pct"/>
          </w:tcPr>
          <w:p w14:paraId="45EED7D3" w14:textId="77777777" w:rsidR="00922A19" w:rsidRPr="00AB6C2F" w:rsidRDefault="00922A19" w:rsidP="00F00EDC">
            <w:pPr>
              <w:pStyle w:val="NormalnyWeb"/>
              <w:spacing w:after="0"/>
              <w:rPr>
                <w:rFonts w:asciiTheme="minorHAnsi" w:hAnsiTheme="minorHAnsi" w:cstheme="minorHAnsi"/>
                <w:sz w:val="20"/>
                <w:szCs w:val="20"/>
              </w:rPr>
            </w:pPr>
          </w:p>
        </w:tc>
        <w:tc>
          <w:tcPr>
            <w:tcW w:w="384" w:type="pct"/>
          </w:tcPr>
          <w:p w14:paraId="76DA9882" w14:textId="77777777" w:rsidR="00922A19" w:rsidRPr="00AB6C2F" w:rsidRDefault="00922A19" w:rsidP="00F00EDC">
            <w:pPr>
              <w:pStyle w:val="NormalnyWeb"/>
              <w:spacing w:after="0"/>
              <w:rPr>
                <w:rFonts w:asciiTheme="minorHAnsi" w:hAnsiTheme="minorHAnsi" w:cstheme="minorHAnsi"/>
                <w:sz w:val="20"/>
                <w:szCs w:val="20"/>
              </w:rPr>
            </w:pPr>
          </w:p>
        </w:tc>
        <w:tc>
          <w:tcPr>
            <w:tcW w:w="240" w:type="pct"/>
          </w:tcPr>
          <w:p w14:paraId="3B19B1C8" w14:textId="77777777" w:rsidR="00922A19" w:rsidRPr="00AB6C2F" w:rsidRDefault="00922A19" w:rsidP="00F00EDC">
            <w:pPr>
              <w:pStyle w:val="NormalnyWeb"/>
              <w:spacing w:after="0"/>
              <w:rPr>
                <w:rFonts w:asciiTheme="minorHAnsi" w:hAnsiTheme="minorHAnsi" w:cstheme="minorHAnsi"/>
                <w:sz w:val="20"/>
                <w:szCs w:val="20"/>
              </w:rPr>
            </w:pPr>
          </w:p>
        </w:tc>
        <w:tc>
          <w:tcPr>
            <w:tcW w:w="457" w:type="pct"/>
          </w:tcPr>
          <w:p w14:paraId="63C6178D" w14:textId="77777777" w:rsidR="00922A19" w:rsidRPr="00AB6C2F" w:rsidRDefault="00922A19" w:rsidP="00F00EDC">
            <w:pPr>
              <w:pStyle w:val="NormalnyWeb"/>
              <w:spacing w:after="0"/>
              <w:rPr>
                <w:rFonts w:asciiTheme="minorHAnsi" w:hAnsiTheme="minorHAnsi" w:cstheme="minorHAnsi"/>
                <w:sz w:val="20"/>
                <w:szCs w:val="20"/>
              </w:rPr>
            </w:pPr>
          </w:p>
        </w:tc>
        <w:tc>
          <w:tcPr>
            <w:tcW w:w="260" w:type="pct"/>
          </w:tcPr>
          <w:p w14:paraId="41826A84" w14:textId="77777777" w:rsidR="00922A19" w:rsidRPr="007D0F1B" w:rsidRDefault="00922A19" w:rsidP="00F00EDC">
            <w:pPr>
              <w:pStyle w:val="NormalnyWeb"/>
              <w:spacing w:after="0"/>
              <w:rPr>
                <w:rFonts w:asciiTheme="minorHAnsi" w:hAnsiTheme="minorHAnsi" w:cstheme="minorHAnsi"/>
                <w:sz w:val="20"/>
                <w:szCs w:val="20"/>
              </w:rPr>
            </w:pPr>
          </w:p>
        </w:tc>
        <w:tc>
          <w:tcPr>
            <w:tcW w:w="382" w:type="pct"/>
          </w:tcPr>
          <w:p w14:paraId="433D322E" w14:textId="77777777" w:rsidR="00922A19" w:rsidRPr="007D0F1B" w:rsidRDefault="00922A19" w:rsidP="00F00EDC">
            <w:pPr>
              <w:pStyle w:val="NormalnyWeb"/>
              <w:spacing w:after="0"/>
              <w:rPr>
                <w:rFonts w:asciiTheme="minorHAnsi" w:hAnsiTheme="minorHAnsi" w:cstheme="minorHAnsi"/>
                <w:sz w:val="20"/>
                <w:szCs w:val="20"/>
              </w:rPr>
            </w:pPr>
          </w:p>
        </w:tc>
        <w:tc>
          <w:tcPr>
            <w:tcW w:w="275" w:type="pct"/>
          </w:tcPr>
          <w:p w14:paraId="1DBADB97"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518" w:type="pct"/>
          </w:tcPr>
          <w:p w14:paraId="2486F145" w14:textId="10B3A33D" w:rsidR="00922A19" w:rsidRPr="007D0F1B" w:rsidRDefault="00AA641D"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995.560,22</w:t>
            </w:r>
          </w:p>
        </w:tc>
        <w:tc>
          <w:tcPr>
            <w:tcW w:w="636" w:type="pct"/>
            <w:vMerge/>
          </w:tcPr>
          <w:p w14:paraId="67E2AD7E" w14:textId="77777777" w:rsidR="00922A19" w:rsidRPr="007D0F1B" w:rsidRDefault="00922A19" w:rsidP="00F00EDC">
            <w:pPr>
              <w:pStyle w:val="NormalnyWeb"/>
              <w:spacing w:after="0"/>
              <w:rPr>
                <w:rFonts w:asciiTheme="minorHAnsi" w:hAnsiTheme="minorHAnsi" w:cstheme="minorHAnsi"/>
                <w:sz w:val="20"/>
                <w:szCs w:val="20"/>
              </w:rPr>
            </w:pPr>
          </w:p>
        </w:tc>
        <w:tc>
          <w:tcPr>
            <w:tcW w:w="1588" w:type="pct"/>
            <w:vMerge/>
          </w:tcPr>
          <w:p w14:paraId="7E26BB46" w14:textId="77777777" w:rsidR="00922A19" w:rsidRPr="007D0F1B" w:rsidRDefault="00922A19" w:rsidP="00F00EDC">
            <w:pPr>
              <w:pStyle w:val="NormalnyWeb"/>
              <w:spacing w:after="0"/>
              <w:rPr>
                <w:rFonts w:asciiTheme="minorHAnsi" w:hAnsiTheme="minorHAnsi" w:cstheme="minorHAnsi"/>
                <w:i/>
                <w:iCs/>
                <w:sz w:val="20"/>
                <w:szCs w:val="20"/>
              </w:rPr>
            </w:pPr>
          </w:p>
        </w:tc>
      </w:tr>
      <w:tr w:rsidR="00922A19" w:rsidRPr="00AB6C2F" w14:paraId="62E6AC26" w14:textId="77777777" w:rsidTr="00521AFF">
        <w:tc>
          <w:tcPr>
            <w:tcW w:w="260" w:type="pct"/>
          </w:tcPr>
          <w:p w14:paraId="15E794E1" w14:textId="77777777" w:rsidR="00922A19" w:rsidRPr="00AB6C2F" w:rsidRDefault="00922A19" w:rsidP="00F00EDC">
            <w:pPr>
              <w:pStyle w:val="NormalnyWeb"/>
              <w:spacing w:after="0"/>
              <w:rPr>
                <w:rFonts w:asciiTheme="minorHAnsi" w:hAnsiTheme="minorHAnsi" w:cstheme="minorHAnsi"/>
                <w:sz w:val="20"/>
                <w:szCs w:val="20"/>
              </w:rPr>
            </w:pPr>
          </w:p>
        </w:tc>
        <w:tc>
          <w:tcPr>
            <w:tcW w:w="384" w:type="pct"/>
          </w:tcPr>
          <w:p w14:paraId="70473308" w14:textId="77777777" w:rsidR="00922A19" w:rsidRPr="00AB6C2F" w:rsidRDefault="00922A19" w:rsidP="00F00EDC">
            <w:pPr>
              <w:pStyle w:val="NormalnyWeb"/>
              <w:spacing w:after="0"/>
              <w:rPr>
                <w:rFonts w:asciiTheme="minorHAnsi" w:hAnsiTheme="minorHAnsi" w:cstheme="minorHAnsi"/>
                <w:sz w:val="20"/>
                <w:szCs w:val="20"/>
              </w:rPr>
            </w:pPr>
          </w:p>
        </w:tc>
        <w:tc>
          <w:tcPr>
            <w:tcW w:w="240" w:type="pct"/>
          </w:tcPr>
          <w:p w14:paraId="767DBC0E" w14:textId="77777777" w:rsidR="00922A19" w:rsidRPr="00AB6C2F" w:rsidRDefault="00922A19" w:rsidP="00F00EDC">
            <w:pPr>
              <w:pStyle w:val="NormalnyWeb"/>
              <w:spacing w:after="0"/>
              <w:rPr>
                <w:rFonts w:asciiTheme="minorHAnsi" w:hAnsiTheme="minorHAnsi" w:cstheme="minorHAnsi"/>
                <w:sz w:val="20"/>
                <w:szCs w:val="20"/>
              </w:rPr>
            </w:pPr>
          </w:p>
        </w:tc>
        <w:tc>
          <w:tcPr>
            <w:tcW w:w="457" w:type="pct"/>
          </w:tcPr>
          <w:p w14:paraId="50A4528E" w14:textId="77777777" w:rsidR="00922A19" w:rsidRPr="00AB6C2F" w:rsidRDefault="00922A19" w:rsidP="00F00EDC">
            <w:pPr>
              <w:pStyle w:val="NormalnyWeb"/>
              <w:spacing w:after="0"/>
              <w:rPr>
                <w:rFonts w:asciiTheme="minorHAnsi" w:hAnsiTheme="minorHAnsi" w:cstheme="minorHAnsi"/>
                <w:sz w:val="20"/>
                <w:szCs w:val="20"/>
              </w:rPr>
            </w:pPr>
          </w:p>
        </w:tc>
        <w:tc>
          <w:tcPr>
            <w:tcW w:w="260" w:type="pct"/>
          </w:tcPr>
          <w:p w14:paraId="4AFFF9F6" w14:textId="77777777" w:rsidR="00922A19" w:rsidRPr="007D0F1B" w:rsidRDefault="00922A19" w:rsidP="00F00EDC">
            <w:pPr>
              <w:pStyle w:val="NormalnyWeb"/>
              <w:spacing w:after="0"/>
              <w:rPr>
                <w:rFonts w:asciiTheme="minorHAnsi" w:hAnsiTheme="minorHAnsi" w:cstheme="minorHAnsi"/>
                <w:sz w:val="20"/>
                <w:szCs w:val="20"/>
              </w:rPr>
            </w:pPr>
          </w:p>
        </w:tc>
        <w:tc>
          <w:tcPr>
            <w:tcW w:w="382" w:type="pct"/>
          </w:tcPr>
          <w:p w14:paraId="59252D2E" w14:textId="77777777" w:rsidR="00922A19" w:rsidRPr="007D0F1B" w:rsidRDefault="00922A19" w:rsidP="00F00EDC">
            <w:pPr>
              <w:pStyle w:val="NormalnyWeb"/>
              <w:spacing w:after="0"/>
              <w:rPr>
                <w:rFonts w:asciiTheme="minorHAnsi" w:hAnsiTheme="minorHAnsi" w:cstheme="minorHAnsi"/>
                <w:sz w:val="20"/>
                <w:szCs w:val="20"/>
              </w:rPr>
            </w:pPr>
          </w:p>
        </w:tc>
        <w:tc>
          <w:tcPr>
            <w:tcW w:w="275" w:type="pct"/>
          </w:tcPr>
          <w:p w14:paraId="02431D40" w14:textId="77777777" w:rsidR="00922A19" w:rsidRPr="007D0F1B" w:rsidRDefault="00922A19"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4430</w:t>
            </w:r>
          </w:p>
        </w:tc>
        <w:tc>
          <w:tcPr>
            <w:tcW w:w="518" w:type="pct"/>
          </w:tcPr>
          <w:p w14:paraId="63C5C410" w14:textId="272FB44A" w:rsidR="00922A19" w:rsidRPr="007D0F1B" w:rsidRDefault="00A41B25"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1.990,00</w:t>
            </w:r>
          </w:p>
        </w:tc>
        <w:tc>
          <w:tcPr>
            <w:tcW w:w="636" w:type="pct"/>
            <w:vMerge/>
          </w:tcPr>
          <w:p w14:paraId="34FF9346" w14:textId="77777777" w:rsidR="00922A19" w:rsidRPr="007D0F1B" w:rsidRDefault="00922A19" w:rsidP="00F00EDC">
            <w:pPr>
              <w:pStyle w:val="NormalnyWeb"/>
              <w:spacing w:after="0"/>
              <w:rPr>
                <w:rFonts w:asciiTheme="minorHAnsi" w:hAnsiTheme="minorHAnsi" w:cstheme="minorHAnsi"/>
                <w:sz w:val="20"/>
                <w:szCs w:val="20"/>
              </w:rPr>
            </w:pPr>
          </w:p>
        </w:tc>
        <w:tc>
          <w:tcPr>
            <w:tcW w:w="1588" w:type="pct"/>
            <w:vMerge/>
          </w:tcPr>
          <w:p w14:paraId="4BC1BFC4" w14:textId="77777777" w:rsidR="00922A19" w:rsidRPr="007D0F1B" w:rsidRDefault="00922A19" w:rsidP="00F00EDC">
            <w:pPr>
              <w:pStyle w:val="NormalnyWeb"/>
              <w:spacing w:after="0"/>
              <w:rPr>
                <w:rFonts w:asciiTheme="minorHAnsi" w:hAnsiTheme="minorHAnsi" w:cstheme="minorHAnsi"/>
                <w:i/>
                <w:iCs/>
                <w:sz w:val="20"/>
                <w:szCs w:val="20"/>
              </w:rPr>
            </w:pPr>
          </w:p>
        </w:tc>
      </w:tr>
      <w:tr w:rsidR="006C7B06" w:rsidRPr="00AB6C2F" w14:paraId="300F1172" w14:textId="77777777" w:rsidTr="00521AFF">
        <w:trPr>
          <w:trHeight w:val="275"/>
        </w:trPr>
        <w:tc>
          <w:tcPr>
            <w:tcW w:w="260" w:type="pct"/>
          </w:tcPr>
          <w:p w14:paraId="466727DD"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E711F00"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54BF3B69"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47570116"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6FD18FF1"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558C006B"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76F8EA0D" w14:textId="59D4D3F1" w:rsidR="004A34E6" w:rsidRPr="007D0F1B" w:rsidRDefault="00A41B25"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4210</w:t>
            </w:r>
          </w:p>
        </w:tc>
        <w:tc>
          <w:tcPr>
            <w:tcW w:w="518" w:type="pct"/>
          </w:tcPr>
          <w:p w14:paraId="4637E51D" w14:textId="70BFBBE5" w:rsidR="004A34E6" w:rsidRPr="007D0F1B" w:rsidRDefault="00A41B25" w:rsidP="004A34E6">
            <w:pPr>
              <w:pStyle w:val="NormalnyWeb"/>
              <w:spacing w:after="0"/>
              <w:rPr>
                <w:rFonts w:asciiTheme="minorHAnsi" w:hAnsiTheme="minorHAnsi" w:cstheme="minorHAnsi"/>
                <w:sz w:val="20"/>
                <w:szCs w:val="20"/>
              </w:rPr>
            </w:pPr>
            <w:r>
              <w:rPr>
                <w:rFonts w:asciiTheme="minorHAnsi" w:hAnsiTheme="minorHAnsi" w:cstheme="minorHAnsi"/>
                <w:sz w:val="20"/>
                <w:szCs w:val="20"/>
              </w:rPr>
              <w:t>155,21</w:t>
            </w:r>
          </w:p>
        </w:tc>
        <w:tc>
          <w:tcPr>
            <w:tcW w:w="636" w:type="pct"/>
          </w:tcPr>
          <w:p w14:paraId="695D750E" w14:textId="44A8F2E2" w:rsidR="004A34E6" w:rsidRPr="007D0F1B" w:rsidRDefault="00A41B25"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155,21</w:t>
            </w:r>
          </w:p>
        </w:tc>
        <w:tc>
          <w:tcPr>
            <w:tcW w:w="1588" w:type="pct"/>
          </w:tcPr>
          <w:p w14:paraId="41608D07" w14:textId="77777777" w:rsidR="004A34E6" w:rsidRPr="007D0F1B" w:rsidRDefault="004A34E6" w:rsidP="00F00EDC">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tworzenia i utrzymania punktów selektywnego zbierania odpadów komunalnych</w:t>
            </w:r>
          </w:p>
        </w:tc>
      </w:tr>
      <w:tr w:rsidR="006C7B06" w:rsidRPr="00AB6C2F" w14:paraId="31B56D92" w14:textId="77777777" w:rsidTr="00521AFF">
        <w:tc>
          <w:tcPr>
            <w:tcW w:w="260" w:type="pct"/>
          </w:tcPr>
          <w:p w14:paraId="4D1D1C54"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70D49B27"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275122CD"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EB0E138"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12BD1DE1"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7C2FF004"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5617BAE5"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4010</w:t>
            </w:r>
          </w:p>
        </w:tc>
        <w:tc>
          <w:tcPr>
            <w:tcW w:w="518" w:type="pct"/>
          </w:tcPr>
          <w:p w14:paraId="6769BD54" w14:textId="5398F5EA" w:rsidR="004A34E6" w:rsidRPr="007D0F1B" w:rsidRDefault="008F5BF8"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104.779,99</w:t>
            </w:r>
          </w:p>
        </w:tc>
        <w:tc>
          <w:tcPr>
            <w:tcW w:w="636" w:type="pct"/>
            <w:vMerge w:val="restart"/>
          </w:tcPr>
          <w:p w14:paraId="5E912D0F" w14:textId="2FE4AB4E" w:rsidR="004A34E6" w:rsidRPr="007D0F1B" w:rsidRDefault="00AA641D"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156.122,95</w:t>
            </w:r>
          </w:p>
        </w:tc>
        <w:tc>
          <w:tcPr>
            <w:tcW w:w="1588" w:type="pct"/>
            <w:vMerge w:val="restart"/>
          </w:tcPr>
          <w:p w14:paraId="027A87B9" w14:textId="77777777" w:rsidR="004A34E6" w:rsidRPr="007D0F1B" w:rsidRDefault="004A34E6" w:rsidP="00F00EDC">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obsługi administracyjnej systemu</w:t>
            </w:r>
          </w:p>
        </w:tc>
      </w:tr>
      <w:tr w:rsidR="006C7B06" w:rsidRPr="00AB6C2F" w14:paraId="4888C0C3" w14:textId="77777777" w:rsidTr="00521AFF">
        <w:tc>
          <w:tcPr>
            <w:tcW w:w="260" w:type="pct"/>
          </w:tcPr>
          <w:p w14:paraId="183937B6"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61AF80A"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33AA76F1"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2DA1D731"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34C92BE6"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24A5D9C4"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09A00B6C"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4040</w:t>
            </w:r>
          </w:p>
        </w:tc>
        <w:tc>
          <w:tcPr>
            <w:tcW w:w="518" w:type="pct"/>
          </w:tcPr>
          <w:p w14:paraId="5BE2F231" w14:textId="774B999D" w:rsidR="004A34E6" w:rsidRPr="007D0F1B" w:rsidRDefault="008F5BF8"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7.761,31</w:t>
            </w:r>
          </w:p>
        </w:tc>
        <w:tc>
          <w:tcPr>
            <w:tcW w:w="636" w:type="pct"/>
            <w:vMerge/>
          </w:tcPr>
          <w:p w14:paraId="2C723857" w14:textId="77777777" w:rsidR="004A34E6" w:rsidRPr="007D0F1B" w:rsidRDefault="004A34E6" w:rsidP="00F00EDC">
            <w:pPr>
              <w:pStyle w:val="NormalnyWeb"/>
              <w:spacing w:after="0"/>
              <w:rPr>
                <w:rFonts w:asciiTheme="minorHAnsi" w:hAnsiTheme="minorHAnsi" w:cstheme="minorHAnsi"/>
                <w:sz w:val="20"/>
                <w:szCs w:val="20"/>
              </w:rPr>
            </w:pPr>
          </w:p>
        </w:tc>
        <w:tc>
          <w:tcPr>
            <w:tcW w:w="1588" w:type="pct"/>
            <w:vMerge/>
          </w:tcPr>
          <w:p w14:paraId="34E822B8"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49C64F0A" w14:textId="77777777" w:rsidTr="00521AFF">
        <w:tc>
          <w:tcPr>
            <w:tcW w:w="260" w:type="pct"/>
          </w:tcPr>
          <w:p w14:paraId="36EADBF9"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B05A789"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52F928EE"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3BA41D89"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220DD9E7"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086D3130"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6004AFBD" w14:textId="71CB3E94"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4100</w:t>
            </w:r>
          </w:p>
        </w:tc>
        <w:tc>
          <w:tcPr>
            <w:tcW w:w="518" w:type="pct"/>
          </w:tcPr>
          <w:p w14:paraId="2ED6D36E" w14:textId="2FEB8795" w:rsidR="004A34E6" w:rsidRPr="007D0F1B" w:rsidRDefault="008F5BF8" w:rsidP="004A34E6">
            <w:pPr>
              <w:pStyle w:val="NormalnyWeb"/>
              <w:spacing w:after="0"/>
              <w:rPr>
                <w:rFonts w:asciiTheme="minorHAnsi" w:hAnsiTheme="minorHAnsi" w:cstheme="minorHAnsi"/>
                <w:sz w:val="20"/>
                <w:szCs w:val="20"/>
              </w:rPr>
            </w:pPr>
            <w:r>
              <w:rPr>
                <w:rFonts w:asciiTheme="minorHAnsi" w:hAnsiTheme="minorHAnsi" w:cstheme="minorHAnsi"/>
                <w:sz w:val="20"/>
                <w:szCs w:val="20"/>
              </w:rPr>
              <w:t>15.593,00</w:t>
            </w:r>
          </w:p>
        </w:tc>
        <w:tc>
          <w:tcPr>
            <w:tcW w:w="636" w:type="pct"/>
            <w:vMerge/>
          </w:tcPr>
          <w:p w14:paraId="027A00C6" w14:textId="77777777" w:rsidR="004A34E6" w:rsidRPr="007D0F1B" w:rsidRDefault="004A34E6" w:rsidP="00F00EDC">
            <w:pPr>
              <w:pStyle w:val="NormalnyWeb"/>
              <w:spacing w:after="0"/>
              <w:rPr>
                <w:rFonts w:asciiTheme="minorHAnsi" w:hAnsiTheme="minorHAnsi" w:cstheme="minorHAnsi"/>
                <w:sz w:val="20"/>
                <w:szCs w:val="20"/>
              </w:rPr>
            </w:pPr>
          </w:p>
        </w:tc>
        <w:tc>
          <w:tcPr>
            <w:tcW w:w="1588" w:type="pct"/>
            <w:vMerge/>
          </w:tcPr>
          <w:p w14:paraId="1D7C6F4B"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4CE1BF94" w14:textId="77777777" w:rsidTr="00521AFF">
        <w:tc>
          <w:tcPr>
            <w:tcW w:w="260" w:type="pct"/>
          </w:tcPr>
          <w:p w14:paraId="4157E377"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63BE11E9"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0DC21501"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69AC766B"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1847C369"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14205323"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37221DD6"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4110</w:t>
            </w:r>
          </w:p>
        </w:tc>
        <w:tc>
          <w:tcPr>
            <w:tcW w:w="518" w:type="pct"/>
          </w:tcPr>
          <w:p w14:paraId="32DF7675" w14:textId="715E231B" w:rsidR="004A34E6" w:rsidRPr="007D0F1B" w:rsidRDefault="008F5BF8"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19.242,48</w:t>
            </w:r>
          </w:p>
        </w:tc>
        <w:tc>
          <w:tcPr>
            <w:tcW w:w="636" w:type="pct"/>
            <w:vMerge/>
          </w:tcPr>
          <w:p w14:paraId="41D02691" w14:textId="77777777" w:rsidR="004A34E6" w:rsidRPr="007D0F1B" w:rsidRDefault="004A34E6" w:rsidP="00F00EDC">
            <w:pPr>
              <w:pStyle w:val="NormalnyWeb"/>
              <w:spacing w:after="0"/>
              <w:rPr>
                <w:rFonts w:asciiTheme="minorHAnsi" w:hAnsiTheme="minorHAnsi" w:cstheme="minorHAnsi"/>
                <w:sz w:val="20"/>
                <w:szCs w:val="20"/>
              </w:rPr>
            </w:pPr>
          </w:p>
        </w:tc>
        <w:tc>
          <w:tcPr>
            <w:tcW w:w="1588" w:type="pct"/>
            <w:vMerge/>
          </w:tcPr>
          <w:p w14:paraId="69646E20" w14:textId="77777777" w:rsidR="004A34E6" w:rsidRPr="007D0F1B" w:rsidRDefault="004A34E6" w:rsidP="00F00EDC">
            <w:pPr>
              <w:pStyle w:val="NormalnyWeb"/>
              <w:spacing w:after="0"/>
              <w:rPr>
                <w:rFonts w:asciiTheme="minorHAnsi" w:hAnsiTheme="minorHAnsi" w:cstheme="minorHAnsi"/>
                <w:i/>
                <w:iCs/>
                <w:sz w:val="20"/>
                <w:szCs w:val="20"/>
              </w:rPr>
            </w:pPr>
          </w:p>
        </w:tc>
      </w:tr>
      <w:tr w:rsidR="006C7B06" w:rsidRPr="00AB6C2F" w14:paraId="237602B7" w14:textId="77777777" w:rsidTr="00521AFF">
        <w:tc>
          <w:tcPr>
            <w:tcW w:w="260" w:type="pct"/>
          </w:tcPr>
          <w:p w14:paraId="0B7F7792"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341AD79C"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04CE3EA9"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77469BB4"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6AD03F13"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5210B150"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656F3C2D"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4120</w:t>
            </w:r>
          </w:p>
        </w:tc>
        <w:tc>
          <w:tcPr>
            <w:tcW w:w="518" w:type="pct"/>
          </w:tcPr>
          <w:p w14:paraId="77647CAF" w14:textId="75F31957" w:rsidR="004A34E6" w:rsidRPr="007D0F1B" w:rsidRDefault="008F5BF8"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2.084,41</w:t>
            </w:r>
          </w:p>
        </w:tc>
        <w:tc>
          <w:tcPr>
            <w:tcW w:w="636" w:type="pct"/>
            <w:vMerge/>
          </w:tcPr>
          <w:p w14:paraId="65104CD1" w14:textId="77777777" w:rsidR="004A34E6" w:rsidRPr="007D0F1B" w:rsidRDefault="004A34E6" w:rsidP="00F00EDC">
            <w:pPr>
              <w:pStyle w:val="NormalnyWeb"/>
              <w:spacing w:after="0"/>
              <w:rPr>
                <w:rFonts w:asciiTheme="minorHAnsi" w:hAnsiTheme="minorHAnsi" w:cstheme="minorHAnsi"/>
                <w:sz w:val="20"/>
                <w:szCs w:val="20"/>
              </w:rPr>
            </w:pPr>
          </w:p>
        </w:tc>
        <w:tc>
          <w:tcPr>
            <w:tcW w:w="1588" w:type="pct"/>
            <w:vMerge/>
          </w:tcPr>
          <w:p w14:paraId="3D5FE8E2" w14:textId="77777777" w:rsidR="004A34E6" w:rsidRPr="007D0F1B" w:rsidRDefault="004A34E6" w:rsidP="00F00EDC">
            <w:pPr>
              <w:pStyle w:val="NormalnyWeb"/>
              <w:spacing w:after="0"/>
              <w:rPr>
                <w:rFonts w:asciiTheme="minorHAnsi" w:hAnsiTheme="minorHAnsi" w:cstheme="minorHAnsi"/>
                <w:i/>
                <w:iCs/>
                <w:sz w:val="20"/>
                <w:szCs w:val="20"/>
              </w:rPr>
            </w:pPr>
          </w:p>
        </w:tc>
      </w:tr>
      <w:tr w:rsidR="00A41B25" w:rsidRPr="00AB6C2F" w14:paraId="270869F0" w14:textId="77777777" w:rsidTr="00521AFF">
        <w:tc>
          <w:tcPr>
            <w:tcW w:w="260" w:type="pct"/>
          </w:tcPr>
          <w:p w14:paraId="7A0020C3" w14:textId="77777777" w:rsidR="00A41B25" w:rsidRPr="00AB6C2F" w:rsidRDefault="00A41B25" w:rsidP="00F00EDC">
            <w:pPr>
              <w:pStyle w:val="NormalnyWeb"/>
              <w:spacing w:after="0"/>
              <w:rPr>
                <w:rFonts w:asciiTheme="minorHAnsi" w:hAnsiTheme="minorHAnsi" w:cstheme="minorHAnsi"/>
                <w:sz w:val="20"/>
                <w:szCs w:val="20"/>
              </w:rPr>
            </w:pPr>
          </w:p>
        </w:tc>
        <w:tc>
          <w:tcPr>
            <w:tcW w:w="384" w:type="pct"/>
          </w:tcPr>
          <w:p w14:paraId="71F5C482" w14:textId="77777777" w:rsidR="00A41B25" w:rsidRPr="00AB6C2F" w:rsidRDefault="00A41B25" w:rsidP="00F00EDC">
            <w:pPr>
              <w:pStyle w:val="NormalnyWeb"/>
              <w:spacing w:after="0"/>
              <w:rPr>
                <w:rFonts w:asciiTheme="minorHAnsi" w:hAnsiTheme="minorHAnsi" w:cstheme="minorHAnsi"/>
                <w:sz w:val="20"/>
                <w:szCs w:val="20"/>
              </w:rPr>
            </w:pPr>
          </w:p>
        </w:tc>
        <w:tc>
          <w:tcPr>
            <w:tcW w:w="240" w:type="pct"/>
          </w:tcPr>
          <w:p w14:paraId="7C80B02D" w14:textId="77777777" w:rsidR="00A41B25" w:rsidRPr="00AB6C2F" w:rsidRDefault="00A41B25" w:rsidP="00F00EDC">
            <w:pPr>
              <w:pStyle w:val="NormalnyWeb"/>
              <w:spacing w:after="0"/>
              <w:rPr>
                <w:rFonts w:asciiTheme="minorHAnsi" w:hAnsiTheme="minorHAnsi" w:cstheme="minorHAnsi"/>
                <w:sz w:val="20"/>
                <w:szCs w:val="20"/>
              </w:rPr>
            </w:pPr>
          </w:p>
        </w:tc>
        <w:tc>
          <w:tcPr>
            <w:tcW w:w="457" w:type="pct"/>
          </w:tcPr>
          <w:p w14:paraId="6FF39F69" w14:textId="77777777" w:rsidR="00A41B25" w:rsidRPr="00AB6C2F" w:rsidRDefault="00A41B25" w:rsidP="00F00EDC">
            <w:pPr>
              <w:pStyle w:val="NormalnyWeb"/>
              <w:spacing w:after="0"/>
              <w:rPr>
                <w:rFonts w:asciiTheme="minorHAnsi" w:hAnsiTheme="minorHAnsi" w:cstheme="minorHAnsi"/>
                <w:sz w:val="20"/>
                <w:szCs w:val="20"/>
              </w:rPr>
            </w:pPr>
          </w:p>
        </w:tc>
        <w:tc>
          <w:tcPr>
            <w:tcW w:w="260" w:type="pct"/>
          </w:tcPr>
          <w:p w14:paraId="70378317" w14:textId="77777777" w:rsidR="00A41B25" w:rsidRPr="007D0F1B" w:rsidRDefault="00A41B25" w:rsidP="00F00EDC">
            <w:pPr>
              <w:pStyle w:val="NormalnyWeb"/>
              <w:spacing w:after="0"/>
              <w:rPr>
                <w:rFonts w:asciiTheme="minorHAnsi" w:hAnsiTheme="minorHAnsi" w:cstheme="minorHAnsi"/>
                <w:sz w:val="20"/>
                <w:szCs w:val="20"/>
              </w:rPr>
            </w:pPr>
          </w:p>
        </w:tc>
        <w:tc>
          <w:tcPr>
            <w:tcW w:w="382" w:type="pct"/>
          </w:tcPr>
          <w:p w14:paraId="1CAD049D" w14:textId="77777777" w:rsidR="00A41B25" w:rsidRPr="007D0F1B" w:rsidRDefault="00A41B25" w:rsidP="00F00EDC">
            <w:pPr>
              <w:pStyle w:val="NormalnyWeb"/>
              <w:spacing w:after="0"/>
              <w:rPr>
                <w:rFonts w:asciiTheme="minorHAnsi" w:hAnsiTheme="minorHAnsi" w:cstheme="minorHAnsi"/>
                <w:sz w:val="20"/>
                <w:szCs w:val="20"/>
              </w:rPr>
            </w:pPr>
          </w:p>
        </w:tc>
        <w:tc>
          <w:tcPr>
            <w:tcW w:w="275" w:type="pct"/>
          </w:tcPr>
          <w:p w14:paraId="3496CD3C" w14:textId="316015EC" w:rsidR="00A41B25" w:rsidRPr="007D0F1B" w:rsidRDefault="00A41B25"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4210</w:t>
            </w:r>
          </w:p>
        </w:tc>
        <w:tc>
          <w:tcPr>
            <w:tcW w:w="518" w:type="pct"/>
          </w:tcPr>
          <w:p w14:paraId="184C343E" w14:textId="462C3A09" w:rsidR="00A41B25" w:rsidRPr="007D0F1B" w:rsidRDefault="00A41B25"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944,25</w:t>
            </w:r>
          </w:p>
        </w:tc>
        <w:tc>
          <w:tcPr>
            <w:tcW w:w="636" w:type="pct"/>
            <w:vMerge/>
          </w:tcPr>
          <w:p w14:paraId="3E7CDFE7" w14:textId="77777777" w:rsidR="00A41B25" w:rsidRPr="007D0F1B" w:rsidRDefault="00A41B25" w:rsidP="00F00EDC">
            <w:pPr>
              <w:pStyle w:val="NormalnyWeb"/>
              <w:spacing w:after="0"/>
              <w:rPr>
                <w:rFonts w:asciiTheme="minorHAnsi" w:hAnsiTheme="minorHAnsi" w:cstheme="minorHAnsi"/>
                <w:sz w:val="20"/>
                <w:szCs w:val="20"/>
              </w:rPr>
            </w:pPr>
          </w:p>
        </w:tc>
        <w:tc>
          <w:tcPr>
            <w:tcW w:w="1588" w:type="pct"/>
            <w:vMerge/>
          </w:tcPr>
          <w:p w14:paraId="57A66F4B" w14:textId="77777777" w:rsidR="00A41B25" w:rsidRPr="007D0F1B" w:rsidRDefault="00A41B25" w:rsidP="00F00EDC">
            <w:pPr>
              <w:pStyle w:val="NormalnyWeb"/>
              <w:spacing w:after="0"/>
              <w:rPr>
                <w:rFonts w:asciiTheme="minorHAnsi" w:hAnsiTheme="minorHAnsi" w:cstheme="minorHAnsi"/>
                <w:i/>
                <w:iCs/>
                <w:sz w:val="20"/>
                <w:szCs w:val="20"/>
              </w:rPr>
            </w:pPr>
          </w:p>
        </w:tc>
      </w:tr>
      <w:tr w:rsidR="006C7B06" w:rsidRPr="00AB6C2F" w14:paraId="56E8882E" w14:textId="77777777" w:rsidTr="00521AFF">
        <w:tc>
          <w:tcPr>
            <w:tcW w:w="260" w:type="pct"/>
          </w:tcPr>
          <w:p w14:paraId="597E2094" w14:textId="77777777" w:rsidR="00D05D11" w:rsidRPr="00AB6C2F" w:rsidRDefault="00D05D11" w:rsidP="00F00EDC">
            <w:pPr>
              <w:pStyle w:val="NormalnyWeb"/>
              <w:spacing w:after="0"/>
              <w:rPr>
                <w:rFonts w:asciiTheme="minorHAnsi" w:hAnsiTheme="minorHAnsi" w:cstheme="minorHAnsi"/>
                <w:sz w:val="20"/>
                <w:szCs w:val="20"/>
              </w:rPr>
            </w:pPr>
          </w:p>
        </w:tc>
        <w:tc>
          <w:tcPr>
            <w:tcW w:w="384" w:type="pct"/>
          </w:tcPr>
          <w:p w14:paraId="56B4B89D" w14:textId="77777777" w:rsidR="00D05D11" w:rsidRPr="00AB6C2F" w:rsidRDefault="00D05D11" w:rsidP="00F00EDC">
            <w:pPr>
              <w:pStyle w:val="NormalnyWeb"/>
              <w:spacing w:after="0"/>
              <w:rPr>
                <w:rFonts w:asciiTheme="minorHAnsi" w:hAnsiTheme="minorHAnsi" w:cstheme="minorHAnsi"/>
                <w:sz w:val="20"/>
                <w:szCs w:val="20"/>
              </w:rPr>
            </w:pPr>
          </w:p>
        </w:tc>
        <w:tc>
          <w:tcPr>
            <w:tcW w:w="240" w:type="pct"/>
          </w:tcPr>
          <w:p w14:paraId="6E1B399F" w14:textId="77777777" w:rsidR="00D05D11" w:rsidRPr="00AB6C2F" w:rsidRDefault="00D05D11" w:rsidP="00F00EDC">
            <w:pPr>
              <w:pStyle w:val="NormalnyWeb"/>
              <w:spacing w:after="0"/>
              <w:rPr>
                <w:rFonts w:asciiTheme="minorHAnsi" w:hAnsiTheme="minorHAnsi" w:cstheme="minorHAnsi"/>
                <w:sz w:val="20"/>
                <w:szCs w:val="20"/>
              </w:rPr>
            </w:pPr>
          </w:p>
        </w:tc>
        <w:tc>
          <w:tcPr>
            <w:tcW w:w="457" w:type="pct"/>
          </w:tcPr>
          <w:p w14:paraId="257E79C1" w14:textId="77777777" w:rsidR="00D05D11" w:rsidRPr="00AB6C2F" w:rsidRDefault="00D05D11" w:rsidP="00F00EDC">
            <w:pPr>
              <w:pStyle w:val="NormalnyWeb"/>
              <w:spacing w:after="0"/>
              <w:rPr>
                <w:rFonts w:asciiTheme="minorHAnsi" w:hAnsiTheme="minorHAnsi" w:cstheme="minorHAnsi"/>
                <w:sz w:val="20"/>
                <w:szCs w:val="20"/>
              </w:rPr>
            </w:pPr>
          </w:p>
        </w:tc>
        <w:tc>
          <w:tcPr>
            <w:tcW w:w="260" w:type="pct"/>
          </w:tcPr>
          <w:p w14:paraId="0011B7A9" w14:textId="77777777" w:rsidR="00D05D11" w:rsidRPr="007D0F1B" w:rsidRDefault="00D05D11" w:rsidP="00F00EDC">
            <w:pPr>
              <w:pStyle w:val="NormalnyWeb"/>
              <w:spacing w:after="0"/>
              <w:rPr>
                <w:rFonts w:asciiTheme="minorHAnsi" w:hAnsiTheme="minorHAnsi" w:cstheme="minorHAnsi"/>
                <w:sz w:val="20"/>
                <w:szCs w:val="20"/>
              </w:rPr>
            </w:pPr>
          </w:p>
        </w:tc>
        <w:tc>
          <w:tcPr>
            <w:tcW w:w="382" w:type="pct"/>
          </w:tcPr>
          <w:p w14:paraId="42BF7A01" w14:textId="77777777" w:rsidR="00D05D11" w:rsidRPr="007D0F1B" w:rsidRDefault="00D05D11" w:rsidP="00F00EDC">
            <w:pPr>
              <w:pStyle w:val="NormalnyWeb"/>
              <w:spacing w:after="0"/>
              <w:rPr>
                <w:rFonts w:asciiTheme="minorHAnsi" w:hAnsiTheme="minorHAnsi" w:cstheme="minorHAnsi"/>
                <w:sz w:val="20"/>
                <w:szCs w:val="20"/>
              </w:rPr>
            </w:pPr>
          </w:p>
        </w:tc>
        <w:tc>
          <w:tcPr>
            <w:tcW w:w="275" w:type="pct"/>
          </w:tcPr>
          <w:p w14:paraId="46B84744" w14:textId="48DC88DA" w:rsidR="00D05D11" w:rsidRPr="007D0F1B" w:rsidRDefault="00D05D11"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518" w:type="pct"/>
          </w:tcPr>
          <w:p w14:paraId="2692C715" w14:textId="6E528E8C" w:rsidR="00D05D11" w:rsidRPr="007D0F1B" w:rsidRDefault="00AA641D"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2.140,20</w:t>
            </w:r>
          </w:p>
        </w:tc>
        <w:tc>
          <w:tcPr>
            <w:tcW w:w="636" w:type="pct"/>
            <w:vMerge/>
          </w:tcPr>
          <w:p w14:paraId="67EC4020" w14:textId="77777777" w:rsidR="00D05D11" w:rsidRPr="007D0F1B" w:rsidRDefault="00D05D11" w:rsidP="00F00EDC">
            <w:pPr>
              <w:pStyle w:val="NormalnyWeb"/>
              <w:spacing w:after="0"/>
              <w:rPr>
                <w:rFonts w:asciiTheme="minorHAnsi" w:hAnsiTheme="minorHAnsi" w:cstheme="minorHAnsi"/>
                <w:sz w:val="20"/>
                <w:szCs w:val="20"/>
              </w:rPr>
            </w:pPr>
          </w:p>
        </w:tc>
        <w:tc>
          <w:tcPr>
            <w:tcW w:w="1588" w:type="pct"/>
            <w:vMerge/>
          </w:tcPr>
          <w:p w14:paraId="6D65011C" w14:textId="77777777" w:rsidR="00D05D11" w:rsidRPr="007D0F1B" w:rsidRDefault="00D05D11" w:rsidP="00F00EDC">
            <w:pPr>
              <w:pStyle w:val="NormalnyWeb"/>
              <w:spacing w:after="0"/>
              <w:rPr>
                <w:rFonts w:asciiTheme="minorHAnsi" w:hAnsiTheme="minorHAnsi" w:cstheme="minorHAnsi"/>
                <w:i/>
                <w:iCs/>
                <w:sz w:val="20"/>
                <w:szCs w:val="20"/>
              </w:rPr>
            </w:pPr>
          </w:p>
        </w:tc>
      </w:tr>
      <w:tr w:rsidR="006C7B06" w:rsidRPr="00AB6C2F" w14:paraId="170B3F76" w14:textId="77777777" w:rsidTr="00521AFF">
        <w:tc>
          <w:tcPr>
            <w:tcW w:w="260" w:type="pct"/>
          </w:tcPr>
          <w:p w14:paraId="73D7D789" w14:textId="77777777" w:rsidR="004A34E6" w:rsidRPr="00AB6C2F" w:rsidRDefault="004A34E6" w:rsidP="00F00EDC">
            <w:pPr>
              <w:pStyle w:val="NormalnyWeb"/>
              <w:spacing w:after="0"/>
              <w:rPr>
                <w:rFonts w:asciiTheme="minorHAnsi" w:hAnsiTheme="minorHAnsi" w:cstheme="minorHAnsi"/>
                <w:sz w:val="20"/>
                <w:szCs w:val="20"/>
              </w:rPr>
            </w:pPr>
          </w:p>
        </w:tc>
        <w:tc>
          <w:tcPr>
            <w:tcW w:w="384" w:type="pct"/>
          </w:tcPr>
          <w:p w14:paraId="3A74958F" w14:textId="77777777" w:rsidR="004A34E6" w:rsidRPr="00AB6C2F" w:rsidRDefault="004A34E6" w:rsidP="00F00EDC">
            <w:pPr>
              <w:pStyle w:val="NormalnyWeb"/>
              <w:spacing w:after="0"/>
              <w:rPr>
                <w:rFonts w:asciiTheme="minorHAnsi" w:hAnsiTheme="minorHAnsi" w:cstheme="minorHAnsi"/>
                <w:sz w:val="20"/>
                <w:szCs w:val="20"/>
              </w:rPr>
            </w:pPr>
          </w:p>
        </w:tc>
        <w:tc>
          <w:tcPr>
            <w:tcW w:w="240" w:type="pct"/>
          </w:tcPr>
          <w:p w14:paraId="259A7348" w14:textId="77777777" w:rsidR="004A34E6" w:rsidRPr="00AB6C2F" w:rsidRDefault="004A34E6" w:rsidP="00F00EDC">
            <w:pPr>
              <w:pStyle w:val="NormalnyWeb"/>
              <w:spacing w:after="0"/>
              <w:rPr>
                <w:rFonts w:asciiTheme="minorHAnsi" w:hAnsiTheme="minorHAnsi" w:cstheme="minorHAnsi"/>
                <w:sz w:val="20"/>
                <w:szCs w:val="20"/>
              </w:rPr>
            </w:pPr>
          </w:p>
        </w:tc>
        <w:tc>
          <w:tcPr>
            <w:tcW w:w="457" w:type="pct"/>
          </w:tcPr>
          <w:p w14:paraId="31454CF3" w14:textId="77777777" w:rsidR="004A34E6" w:rsidRPr="00AB6C2F" w:rsidRDefault="004A34E6" w:rsidP="00F00EDC">
            <w:pPr>
              <w:pStyle w:val="NormalnyWeb"/>
              <w:spacing w:after="0"/>
              <w:rPr>
                <w:rFonts w:asciiTheme="minorHAnsi" w:hAnsiTheme="minorHAnsi" w:cstheme="minorHAnsi"/>
                <w:sz w:val="20"/>
                <w:szCs w:val="20"/>
              </w:rPr>
            </w:pPr>
          </w:p>
        </w:tc>
        <w:tc>
          <w:tcPr>
            <w:tcW w:w="260" w:type="pct"/>
          </w:tcPr>
          <w:p w14:paraId="4AA5DE2B" w14:textId="77777777" w:rsidR="004A34E6" w:rsidRPr="007D0F1B" w:rsidRDefault="004A34E6" w:rsidP="00F00EDC">
            <w:pPr>
              <w:pStyle w:val="NormalnyWeb"/>
              <w:spacing w:after="0"/>
              <w:rPr>
                <w:rFonts w:asciiTheme="minorHAnsi" w:hAnsiTheme="minorHAnsi" w:cstheme="minorHAnsi"/>
                <w:sz w:val="20"/>
                <w:szCs w:val="20"/>
              </w:rPr>
            </w:pPr>
          </w:p>
        </w:tc>
        <w:tc>
          <w:tcPr>
            <w:tcW w:w="382" w:type="pct"/>
          </w:tcPr>
          <w:p w14:paraId="5848F3EE" w14:textId="77777777" w:rsidR="004A34E6" w:rsidRPr="007D0F1B" w:rsidRDefault="004A34E6" w:rsidP="00F00EDC">
            <w:pPr>
              <w:pStyle w:val="NormalnyWeb"/>
              <w:spacing w:after="0"/>
              <w:rPr>
                <w:rFonts w:asciiTheme="minorHAnsi" w:hAnsiTheme="minorHAnsi" w:cstheme="minorHAnsi"/>
                <w:sz w:val="20"/>
                <w:szCs w:val="20"/>
              </w:rPr>
            </w:pPr>
          </w:p>
        </w:tc>
        <w:tc>
          <w:tcPr>
            <w:tcW w:w="275" w:type="pct"/>
          </w:tcPr>
          <w:p w14:paraId="01C2E947" w14:textId="77777777" w:rsidR="004A34E6" w:rsidRPr="007D0F1B" w:rsidRDefault="004A34E6" w:rsidP="00F00EDC">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4440</w:t>
            </w:r>
          </w:p>
        </w:tc>
        <w:tc>
          <w:tcPr>
            <w:tcW w:w="518" w:type="pct"/>
          </w:tcPr>
          <w:p w14:paraId="2D7BE6EA" w14:textId="63DBC6A5" w:rsidR="004A34E6" w:rsidRPr="007D0F1B" w:rsidRDefault="008F5BF8"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3.577,31</w:t>
            </w:r>
          </w:p>
        </w:tc>
        <w:tc>
          <w:tcPr>
            <w:tcW w:w="636" w:type="pct"/>
            <w:vMerge/>
          </w:tcPr>
          <w:p w14:paraId="0556799A" w14:textId="77777777" w:rsidR="004A34E6" w:rsidRPr="007D0F1B" w:rsidRDefault="004A34E6" w:rsidP="00F00EDC">
            <w:pPr>
              <w:pStyle w:val="NormalnyWeb"/>
              <w:spacing w:after="0"/>
              <w:rPr>
                <w:rFonts w:asciiTheme="minorHAnsi" w:hAnsiTheme="minorHAnsi" w:cstheme="minorHAnsi"/>
                <w:sz w:val="20"/>
                <w:szCs w:val="20"/>
              </w:rPr>
            </w:pPr>
          </w:p>
        </w:tc>
        <w:tc>
          <w:tcPr>
            <w:tcW w:w="1588" w:type="pct"/>
            <w:vMerge/>
          </w:tcPr>
          <w:p w14:paraId="6183C436" w14:textId="77777777" w:rsidR="004A34E6" w:rsidRPr="007D0F1B" w:rsidRDefault="004A34E6" w:rsidP="00F00EDC">
            <w:pPr>
              <w:pStyle w:val="NormalnyWeb"/>
              <w:spacing w:after="0"/>
              <w:rPr>
                <w:rFonts w:asciiTheme="minorHAnsi" w:hAnsiTheme="minorHAnsi" w:cstheme="minorHAnsi"/>
                <w:i/>
                <w:iCs/>
                <w:sz w:val="20"/>
                <w:szCs w:val="20"/>
              </w:rPr>
            </w:pPr>
          </w:p>
        </w:tc>
      </w:tr>
      <w:tr w:rsidR="007F3446" w:rsidRPr="00AB6C2F" w14:paraId="674ADE9F" w14:textId="77777777" w:rsidTr="00521AFF">
        <w:tc>
          <w:tcPr>
            <w:tcW w:w="260" w:type="pct"/>
          </w:tcPr>
          <w:p w14:paraId="258E3E4D" w14:textId="77777777" w:rsidR="007F3446" w:rsidRPr="00AB6C2F" w:rsidRDefault="007F3446" w:rsidP="007F3446">
            <w:pPr>
              <w:pStyle w:val="NormalnyWeb"/>
              <w:spacing w:after="0"/>
              <w:rPr>
                <w:rFonts w:asciiTheme="minorHAnsi" w:hAnsiTheme="minorHAnsi" w:cstheme="minorHAnsi"/>
                <w:sz w:val="20"/>
                <w:szCs w:val="20"/>
              </w:rPr>
            </w:pPr>
          </w:p>
        </w:tc>
        <w:tc>
          <w:tcPr>
            <w:tcW w:w="384" w:type="pct"/>
          </w:tcPr>
          <w:p w14:paraId="5CF8DECC" w14:textId="77777777" w:rsidR="007F3446" w:rsidRPr="00AB6C2F" w:rsidRDefault="007F3446" w:rsidP="007F3446">
            <w:pPr>
              <w:pStyle w:val="NormalnyWeb"/>
              <w:spacing w:after="0"/>
              <w:rPr>
                <w:rFonts w:asciiTheme="minorHAnsi" w:hAnsiTheme="minorHAnsi" w:cstheme="minorHAnsi"/>
                <w:sz w:val="20"/>
                <w:szCs w:val="20"/>
              </w:rPr>
            </w:pPr>
          </w:p>
        </w:tc>
        <w:tc>
          <w:tcPr>
            <w:tcW w:w="240" w:type="pct"/>
          </w:tcPr>
          <w:p w14:paraId="5288153F" w14:textId="77777777" w:rsidR="007F3446" w:rsidRPr="00AB6C2F" w:rsidRDefault="007F3446" w:rsidP="007F3446">
            <w:pPr>
              <w:pStyle w:val="NormalnyWeb"/>
              <w:spacing w:after="0"/>
              <w:rPr>
                <w:rFonts w:asciiTheme="minorHAnsi" w:hAnsiTheme="minorHAnsi" w:cstheme="minorHAnsi"/>
                <w:sz w:val="20"/>
                <w:szCs w:val="20"/>
              </w:rPr>
            </w:pPr>
          </w:p>
        </w:tc>
        <w:tc>
          <w:tcPr>
            <w:tcW w:w="457" w:type="pct"/>
          </w:tcPr>
          <w:p w14:paraId="49A3E342" w14:textId="77777777" w:rsidR="007F3446" w:rsidRPr="00AB6C2F" w:rsidRDefault="007F3446" w:rsidP="007F3446">
            <w:pPr>
              <w:pStyle w:val="NormalnyWeb"/>
              <w:spacing w:after="0"/>
              <w:rPr>
                <w:rFonts w:asciiTheme="minorHAnsi" w:hAnsiTheme="minorHAnsi" w:cstheme="minorHAnsi"/>
                <w:sz w:val="20"/>
                <w:szCs w:val="20"/>
              </w:rPr>
            </w:pPr>
          </w:p>
        </w:tc>
        <w:tc>
          <w:tcPr>
            <w:tcW w:w="260" w:type="pct"/>
          </w:tcPr>
          <w:p w14:paraId="2F523EDB" w14:textId="77777777" w:rsidR="007F3446" w:rsidRPr="007D0F1B" w:rsidRDefault="007F3446" w:rsidP="007F3446">
            <w:pPr>
              <w:pStyle w:val="NormalnyWeb"/>
              <w:spacing w:after="0"/>
              <w:rPr>
                <w:rFonts w:asciiTheme="minorHAnsi" w:hAnsiTheme="minorHAnsi" w:cstheme="minorHAnsi"/>
                <w:sz w:val="20"/>
                <w:szCs w:val="20"/>
              </w:rPr>
            </w:pPr>
          </w:p>
        </w:tc>
        <w:tc>
          <w:tcPr>
            <w:tcW w:w="382" w:type="pct"/>
          </w:tcPr>
          <w:p w14:paraId="01423646" w14:textId="77777777" w:rsidR="007F3446" w:rsidRPr="007D0F1B" w:rsidRDefault="007F3446" w:rsidP="007F3446">
            <w:pPr>
              <w:pStyle w:val="NormalnyWeb"/>
              <w:spacing w:after="0"/>
              <w:rPr>
                <w:rFonts w:asciiTheme="minorHAnsi" w:hAnsiTheme="minorHAnsi" w:cstheme="minorHAnsi"/>
                <w:sz w:val="20"/>
                <w:szCs w:val="20"/>
              </w:rPr>
            </w:pPr>
          </w:p>
        </w:tc>
        <w:tc>
          <w:tcPr>
            <w:tcW w:w="275" w:type="pct"/>
          </w:tcPr>
          <w:p w14:paraId="6428BF52" w14:textId="77777777" w:rsidR="007F3446" w:rsidRPr="007D0F1B" w:rsidRDefault="007F3446" w:rsidP="007F3446">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4300</w:t>
            </w:r>
          </w:p>
        </w:tc>
        <w:tc>
          <w:tcPr>
            <w:tcW w:w="518" w:type="pct"/>
          </w:tcPr>
          <w:p w14:paraId="0A4086DC" w14:textId="1EEF193B" w:rsidR="007F3446" w:rsidRPr="007D0F1B" w:rsidRDefault="00AA641D" w:rsidP="007F3446">
            <w:pPr>
              <w:pStyle w:val="NormalnyWeb"/>
              <w:spacing w:after="0"/>
              <w:rPr>
                <w:rFonts w:asciiTheme="minorHAnsi" w:hAnsiTheme="minorHAnsi" w:cstheme="minorHAnsi"/>
                <w:sz w:val="20"/>
                <w:szCs w:val="20"/>
              </w:rPr>
            </w:pPr>
            <w:r>
              <w:rPr>
                <w:rFonts w:asciiTheme="minorHAnsi" w:hAnsiTheme="minorHAnsi" w:cstheme="minorHAnsi"/>
                <w:sz w:val="20"/>
                <w:szCs w:val="20"/>
              </w:rPr>
              <w:t>2.780,70</w:t>
            </w:r>
          </w:p>
        </w:tc>
        <w:tc>
          <w:tcPr>
            <w:tcW w:w="636" w:type="pct"/>
          </w:tcPr>
          <w:p w14:paraId="68824B3C" w14:textId="1AE7A4FD" w:rsidR="007F3446" w:rsidRPr="007D0F1B" w:rsidRDefault="00AA641D" w:rsidP="007F3446">
            <w:pPr>
              <w:pStyle w:val="NormalnyWeb"/>
              <w:spacing w:after="0"/>
              <w:rPr>
                <w:rFonts w:asciiTheme="minorHAnsi" w:hAnsiTheme="minorHAnsi" w:cstheme="minorHAnsi"/>
                <w:sz w:val="20"/>
                <w:szCs w:val="20"/>
              </w:rPr>
            </w:pPr>
            <w:r>
              <w:rPr>
                <w:rFonts w:asciiTheme="minorHAnsi" w:hAnsiTheme="minorHAnsi" w:cstheme="minorHAnsi"/>
                <w:sz w:val="20"/>
                <w:szCs w:val="20"/>
              </w:rPr>
              <w:t>2.780,70</w:t>
            </w:r>
          </w:p>
        </w:tc>
        <w:tc>
          <w:tcPr>
            <w:tcW w:w="1588" w:type="pct"/>
          </w:tcPr>
          <w:p w14:paraId="698D282B"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edukacji ekologicznej w zakresie prawidłowego postępowania z odpadami komunalnymi</w:t>
            </w:r>
          </w:p>
        </w:tc>
      </w:tr>
      <w:tr w:rsidR="00AA641D" w:rsidRPr="00AB6C2F" w14:paraId="31D7069A" w14:textId="77777777" w:rsidTr="00521AFF">
        <w:trPr>
          <w:trHeight w:val="441"/>
        </w:trPr>
        <w:tc>
          <w:tcPr>
            <w:tcW w:w="260" w:type="pct"/>
          </w:tcPr>
          <w:p w14:paraId="3E4B7445" w14:textId="77777777" w:rsidR="00AA641D" w:rsidRPr="00AB6C2F" w:rsidRDefault="00AA641D" w:rsidP="007F3446">
            <w:pPr>
              <w:pStyle w:val="NormalnyWeb"/>
              <w:spacing w:after="0"/>
              <w:rPr>
                <w:rFonts w:asciiTheme="minorHAnsi" w:hAnsiTheme="minorHAnsi" w:cstheme="minorHAnsi"/>
                <w:sz w:val="20"/>
                <w:szCs w:val="20"/>
              </w:rPr>
            </w:pPr>
          </w:p>
        </w:tc>
        <w:tc>
          <w:tcPr>
            <w:tcW w:w="384" w:type="pct"/>
          </w:tcPr>
          <w:p w14:paraId="6FB8543A" w14:textId="77777777" w:rsidR="00AA641D" w:rsidRPr="00AB6C2F" w:rsidRDefault="00AA641D" w:rsidP="007F3446">
            <w:pPr>
              <w:pStyle w:val="NormalnyWeb"/>
              <w:spacing w:after="0"/>
              <w:rPr>
                <w:rFonts w:asciiTheme="minorHAnsi" w:hAnsiTheme="minorHAnsi" w:cstheme="minorHAnsi"/>
                <w:sz w:val="20"/>
                <w:szCs w:val="20"/>
              </w:rPr>
            </w:pPr>
          </w:p>
        </w:tc>
        <w:tc>
          <w:tcPr>
            <w:tcW w:w="240" w:type="pct"/>
          </w:tcPr>
          <w:p w14:paraId="0D843B1F" w14:textId="77777777" w:rsidR="00AA641D" w:rsidRPr="00AB6C2F" w:rsidRDefault="00AA641D" w:rsidP="007F3446">
            <w:pPr>
              <w:pStyle w:val="NormalnyWeb"/>
              <w:spacing w:after="0"/>
              <w:rPr>
                <w:rFonts w:asciiTheme="minorHAnsi" w:hAnsiTheme="minorHAnsi" w:cstheme="minorHAnsi"/>
                <w:sz w:val="20"/>
                <w:szCs w:val="20"/>
              </w:rPr>
            </w:pPr>
          </w:p>
        </w:tc>
        <w:tc>
          <w:tcPr>
            <w:tcW w:w="457" w:type="pct"/>
          </w:tcPr>
          <w:p w14:paraId="24DCC617" w14:textId="77777777" w:rsidR="00AA641D" w:rsidRPr="00AB6C2F" w:rsidRDefault="00AA641D" w:rsidP="007F3446">
            <w:pPr>
              <w:pStyle w:val="NormalnyWeb"/>
              <w:spacing w:after="0"/>
              <w:rPr>
                <w:rFonts w:asciiTheme="minorHAnsi" w:hAnsiTheme="minorHAnsi" w:cstheme="minorHAnsi"/>
                <w:sz w:val="20"/>
                <w:szCs w:val="20"/>
              </w:rPr>
            </w:pPr>
          </w:p>
        </w:tc>
        <w:tc>
          <w:tcPr>
            <w:tcW w:w="260" w:type="pct"/>
          </w:tcPr>
          <w:p w14:paraId="44A8322D" w14:textId="77777777" w:rsidR="00AA641D" w:rsidRPr="007D0F1B" w:rsidRDefault="00AA641D" w:rsidP="007F3446">
            <w:pPr>
              <w:pStyle w:val="NormalnyWeb"/>
              <w:spacing w:after="0"/>
              <w:rPr>
                <w:rFonts w:asciiTheme="minorHAnsi" w:hAnsiTheme="minorHAnsi" w:cstheme="minorHAnsi"/>
                <w:sz w:val="20"/>
                <w:szCs w:val="20"/>
              </w:rPr>
            </w:pPr>
          </w:p>
        </w:tc>
        <w:tc>
          <w:tcPr>
            <w:tcW w:w="382" w:type="pct"/>
          </w:tcPr>
          <w:p w14:paraId="0399CFAE" w14:textId="77777777" w:rsidR="00AA641D" w:rsidRPr="007D0F1B" w:rsidRDefault="00AA641D" w:rsidP="007F3446">
            <w:pPr>
              <w:pStyle w:val="NormalnyWeb"/>
              <w:spacing w:after="0"/>
              <w:rPr>
                <w:rFonts w:asciiTheme="minorHAnsi" w:hAnsiTheme="minorHAnsi" w:cstheme="minorHAnsi"/>
                <w:sz w:val="20"/>
                <w:szCs w:val="20"/>
              </w:rPr>
            </w:pPr>
          </w:p>
        </w:tc>
        <w:tc>
          <w:tcPr>
            <w:tcW w:w="275" w:type="pct"/>
          </w:tcPr>
          <w:p w14:paraId="3EC0E5D5" w14:textId="77777777" w:rsidR="00AA641D" w:rsidRPr="007D0F1B" w:rsidRDefault="00AA641D" w:rsidP="007F3446">
            <w:pPr>
              <w:pStyle w:val="NormalnyWeb"/>
              <w:spacing w:before="0" w:beforeAutospacing="0" w:after="0"/>
              <w:rPr>
                <w:rFonts w:asciiTheme="minorHAnsi" w:hAnsiTheme="minorHAnsi" w:cstheme="minorHAnsi"/>
                <w:sz w:val="20"/>
                <w:szCs w:val="20"/>
              </w:rPr>
            </w:pPr>
            <w:r w:rsidRPr="007D0F1B">
              <w:rPr>
                <w:rFonts w:asciiTheme="minorHAnsi" w:hAnsiTheme="minorHAnsi" w:cstheme="minorHAnsi"/>
                <w:sz w:val="20"/>
                <w:szCs w:val="20"/>
              </w:rPr>
              <w:t>4210</w:t>
            </w:r>
          </w:p>
        </w:tc>
        <w:tc>
          <w:tcPr>
            <w:tcW w:w="518" w:type="pct"/>
          </w:tcPr>
          <w:p w14:paraId="093DE8E2" w14:textId="0362EF90" w:rsidR="00AA641D" w:rsidRPr="007D0F1B" w:rsidRDefault="00AA641D" w:rsidP="007F3446">
            <w:pPr>
              <w:pStyle w:val="NormalnyWeb"/>
              <w:spacing w:after="0"/>
              <w:rPr>
                <w:rFonts w:asciiTheme="minorHAnsi" w:hAnsiTheme="minorHAnsi" w:cstheme="minorHAnsi"/>
                <w:sz w:val="20"/>
                <w:szCs w:val="20"/>
              </w:rPr>
            </w:pPr>
            <w:r>
              <w:rPr>
                <w:rFonts w:asciiTheme="minorHAnsi" w:hAnsiTheme="minorHAnsi" w:cstheme="minorHAnsi"/>
                <w:sz w:val="20"/>
                <w:szCs w:val="20"/>
              </w:rPr>
              <w:t>3.984,55</w:t>
            </w:r>
          </w:p>
        </w:tc>
        <w:tc>
          <w:tcPr>
            <w:tcW w:w="636" w:type="pct"/>
            <w:vMerge w:val="restart"/>
          </w:tcPr>
          <w:p w14:paraId="271BEB0A" w14:textId="46BBD6AD" w:rsidR="00AA641D" w:rsidRPr="007D0F1B" w:rsidRDefault="00AA641D" w:rsidP="007F3446">
            <w:pPr>
              <w:pStyle w:val="NormalnyWeb"/>
              <w:spacing w:after="0"/>
              <w:rPr>
                <w:rFonts w:asciiTheme="minorHAnsi" w:hAnsiTheme="minorHAnsi" w:cstheme="minorHAnsi"/>
                <w:sz w:val="20"/>
                <w:szCs w:val="20"/>
              </w:rPr>
            </w:pPr>
            <w:r>
              <w:rPr>
                <w:rFonts w:asciiTheme="minorHAnsi" w:hAnsiTheme="minorHAnsi" w:cstheme="minorHAnsi"/>
                <w:sz w:val="20"/>
                <w:szCs w:val="20"/>
              </w:rPr>
              <w:t>4.219,29</w:t>
            </w:r>
          </w:p>
        </w:tc>
        <w:tc>
          <w:tcPr>
            <w:tcW w:w="1588" w:type="pct"/>
            <w:vMerge w:val="restart"/>
          </w:tcPr>
          <w:p w14:paraId="7514964D" w14:textId="77777777" w:rsidR="00AA641D" w:rsidRPr="007D0F1B" w:rsidRDefault="00AA641D"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wyposażenia nieruchomości w pojemniki lub worki do zbierania odpadów komunalnych oraz koszty utrzymywania pojemników w odpowiednim stanie sanitarnym, porządkowym i technicznym</w:t>
            </w:r>
          </w:p>
        </w:tc>
      </w:tr>
      <w:tr w:rsidR="00AA641D" w:rsidRPr="00AB6C2F" w14:paraId="5B41D72A" w14:textId="77777777" w:rsidTr="00521AFF">
        <w:trPr>
          <w:trHeight w:val="441"/>
        </w:trPr>
        <w:tc>
          <w:tcPr>
            <w:tcW w:w="260" w:type="pct"/>
          </w:tcPr>
          <w:p w14:paraId="3F110A8C" w14:textId="77777777" w:rsidR="00AA641D" w:rsidRPr="00AB6C2F" w:rsidRDefault="00AA641D" w:rsidP="007F3446">
            <w:pPr>
              <w:pStyle w:val="NormalnyWeb"/>
              <w:spacing w:after="0"/>
              <w:rPr>
                <w:rFonts w:asciiTheme="minorHAnsi" w:hAnsiTheme="minorHAnsi" w:cstheme="minorHAnsi"/>
                <w:sz w:val="20"/>
                <w:szCs w:val="20"/>
              </w:rPr>
            </w:pPr>
          </w:p>
        </w:tc>
        <w:tc>
          <w:tcPr>
            <w:tcW w:w="384" w:type="pct"/>
          </w:tcPr>
          <w:p w14:paraId="0BCE7FFE" w14:textId="77777777" w:rsidR="00AA641D" w:rsidRPr="00AB6C2F" w:rsidRDefault="00AA641D" w:rsidP="007F3446">
            <w:pPr>
              <w:pStyle w:val="NormalnyWeb"/>
              <w:spacing w:after="0"/>
              <w:rPr>
                <w:rFonts w:asciiTheme="minorHAnsi" w:hAnsiTheme="minorHAnsi" w:cstheme="minorHAnsi"/>
                <w:sz w:val="20"/>
                <w:szCs w:val="20"/>
              </w:rPr>
            </w:pPr>
          </w:p>
        </w:tc>
        <w:tc>
          <w:tcPr>
            <w:tcW w:w="240" w:type="pct"/>
          </w:tcPr>
          <w:p w14:paraId="0C10F2AB" w14:textId="77777777" w:rsidR="00AA641D" w:rsidRPr="00AB6C2F" w:rsidRDefault="00AA641D" w:rsidP="007F3446">
            <w:pPr>
              <w:pStyle w:val="NormalnyWeb"/>
              <w:spacing w:after="0"/>
              <w:rPr>
                <w:rFonts w:asciiTheme="minorHAnsi" w:hAnsiTheme="minorHAnsi" w:cstheme="minorHAnsi"/>
                <w:sz w:val="20"/>
                <w:szCs w:val="20"/>
              </w:rPr>
            </w:pPr>
          </w:p>
        </w:tc>
        <w:tc>
          <w:tcPr>
            <w:tcW w:w="457" w:type="pct"/>
          </w:tcPr>
          <w:p w14:paraId="013A30DD" w14:textId="77777777" w:rsidR="00AA641D" w:rsidRPr="00AB6C2F" w:rsidRDefault="00AA641D" w:rsidP="007F3446">
            <w:pPr>
              <w:pStyle w:val="NormalnyWeb"/>
              <w:spacing w:after="0"/>
              <w:rPr>
                <w:rFonts w:asciiTheme="minorHAnsi" w:hAnsiTheme="minorHAnsi" w:cstheme="minorHAnsi"/>
                <w:sz w:val="20"/>
                <w:szCs w:val="20"/>
              </w:rPr>
            </w:pPr>
          </w:p>
        </w:tc>
        <w:tc>
          <w:tcPr>
            <w:tcW w:w="260" w:type="pct"/>
          </w:tcPr>
          <w:p w14:paraId="30713E3E" w14:textId="77777777" w:rsidR="00AA641D" w:rsidRPr="007D0F1B" w:rsidRDefault="00AA641D" w:rsidP="007F3446">
            <w:pPr>
              <w:pStyle w:val="NormalnyWeb"/>
              <w:spacing w:after="0"/>
              <w:rPr>
                <w:rFonts w:asciiTheme="minorHAnsi" w:hAnsiTheme="minorHAnsi" w:cstheme="minorHAnsi"/>
                <w:sz w:val="20"/>
                <w:szCs w:val="20"/>
              </w:rPr>
            </w:pPr>
          </w:p>
        </w:tc>
        <w:tc>
          <w:tcPr>
            <w:tcW w:w="382" w:type="pct"/>
          </w:tcPr>
          <w:p w14:paraId="036D8D98" w14:textId="77777777" w:rsidR="00AA641D" w:rsidRPr="007D0F1B" w:rsidRDefault="00AA641D" w:rsidP="007F3446">
            <w:pPr>
              <w:pStyle w:val="NormalnyWeb"/>
              <w:spacing w:after="0"/>
              <w:rPr>
                <w:rFonts w:asciiTheme="minorHAnsi" w:hAnsiTheme="minorHAnsi" w:cstheme="minorHAnsi"/>
                <w:sz w:val="20"/>
                <w:szCs w:val="20"/>
              </w:rPr>
            </w:pPr>
          </w:p>
        </w:tc>
        <w:tc>
          <w:tcPr>
            <w:tcW w:w="275" w:type="pct"/>
          </w:tcPr>
          <w:p w14:paraId="1CDDC09F" w14:textId="0380A8C5" w:rsidR="00AA641D" w:rsidRPr="007D0F1B" w:rsidRDefault="00AA641D" w:rsidP="007F3446">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4300</w:t>
            </w:r>
          </w:p>
        </w:tc>
        <w:tc>
          <w:tcPr>
            <w:tcW w:w="518" w:type="pct"/>
          </w:tcPr>
          <w:p w14:paraId="02335F08" w14:textId="1F206481" w:rsidR="00AA641D" w:rsidRDefault="00AA641D" w:rsidP="007F3446">
            <w:pPr>
              <w:pStyle w:val="NormalnyWeb"/>
              <w:spacing w:after="0"/>
              <w:rPr>
                <w:rFonts w:asciiTheme="minorHAnsi" w:hAnsiTheme="minorHAnsi" w:cstheme="minorHAnsi"/>
                <w:sz w:val="20"/>
                <w:szCs w:val="20"/>
              </w:rPr>
            </w:pPr>
            <w:r>
              <w:rPr>
                <w:rFonts w:asciiTheme="minorHAnsi" w:hAnsiTheme="minorHAnsi" w:cstheme="minorHAnsi"/>
                <w:sz w:val="20"/>
                <w:szCs w:val="20"/>
              </w:rPr>
              <w:t>234,74</w:t>
            </w:r>
          </w:p>
        </w:tc>
        <w:tc>
          <w:tcPr>
            <w:tcW w:w="636" w:type="pct"/>
            <w:vMerge/>
          </w:tcPr>
          <w:p w14:paraId="07D167C6" w14:textId="77777777" w:rsidR="00AA641D" w:rsidRDefault="00AA641D" w:rsidP="007F3446">
            <w:pPr>
              <w:pStyle w:val="NormalnyWeb"/>
              <w:spacing w:after="0"/>
              <w:rPr>
                <w:rFonts w:asciiTheme="minorHAnsi" w:hAnsiTheme="minorHAnsi" w:cstheme="minorHAnsi"/>
                <w:sz w:val="20"/>
                <w:szCs w:val="20"/>
              </w:rPr>
            </w:pPr>
          </w:p>
        </w:tc>
        <w:tc>
          <w:tcPr>
            <w:tcW w:w="1588" w:type="pct"/>
            <w:vMerge/>
          </w:tcPr>
          <w:p w14:paraId="0786D90F" w14:textId="77777777" w:rsidR="00AA641D" w:rsidRPr="007D0F1B" w:rsidRDefault="00AA641D" w:rsidP="007F3446">
            <w:pPr>
              <w:pStyle w:val="NormalnyWeb"/>
              <w:spacing w:after="0"/>
              <w:rPr>
                <w:rFonts w:asciiTheme="minorHAnsi" w:hAnsiTheme="minorHAnsi" w:cstheme="minorHAnsi"/>
                <w:i/>
                <w:iCs/>
                <w:sz w:val="20"/>
                <w:szCs w:val="20"/>
              </w:rPr>
            </w:pPr>
          </w:p>
        </w:tc>
      </w:tr>
      <w:tr w:rsidR="007F3446" w:rsidRPr="00AB6C2F" w14:paraId="273F7A3A" w14:textId="77777777" w:rsidTr="00521AFF">
        <w:tc>
          <w:tcPr>
            <w:tcW w:w="260" w:type="pct"/>
          </w:tcPr>
          <w:p w14:paraId="46902256" w14:textId="77777777" w:rsidR="007F3446" w:rsidRPr="00AB6C2F" w:rsidRDefault="007F3446" w:rsidP="007F3446">
            <w:pPr>
              <w:pStyle w:val="NormalnyWeb"/>
              <w:spacing w:after="0"/>
              <w:rPr>
                <w:rFonts w:asciiTheme="minorHAnsi" w:hAnsiTheme="minorHAnsi" w:cstheme="minorHAnsi"/>
                <w:sz w:val="20"/>
                <w:szCs w:val="20"/>
              </w:rPr>
            </w:pPr>
          </w:p>
        </w:tc>
        <w:tc>
          <w:tcPr>
            <w:tcW w:w="384" w:type="pct"/>
          </w:tcPr>
          <w:p w14:paraId="22821F22" w14:textId="77777777" w:rsidR="007F3446" w:rsidRPr="00AB6C2F" w:rsidRDefault="007F3446" w:rsidP="007F3446">
            <w:pPr>
              <w:pStyle w:val="NormalnyWeb"/>
              <w:spacing w:after="0"/>
              <w:rPr>
                <w:rFonts w:asciiTheme="minorHAnsi" w:hAnsiTheme="minorHAnsi" w:cstheme="minorHAnsi"/>
                <w:sz w:val="20"/>
                <w:szCs w:val="20"/>
              </w:rPr>
            </w:pPr>
          </w:p>
        </w:tc>
        <w:tc>
          <w:tcPr>
            <w:tcW w:w="240" w:type="pct"/>
          </w:tcPr>
          <w:p w14:paraId="74F1266D" w14:textId="77777777" w:rsidR="007F3446" w:rsidRPr="00AB6C2F" w:rsidRDefault="007F3446" w:rsidP="007F3446">
            <w:pPr>
              <w:pStyle w:val="NormalnyWeb"/>
              <w:spacing w:after="0"/>
              <w:rPr>
                <w:rFonts w:asciiTheme="minorHAnsi" w:hAnsiTheme="minorHAnsi" w:cstheme="minorHAnsi"/>
                <w:sz w:val="20"/>
                <w:szCs w:val="20"/>
              </w:rPr>
            </w:pPr>
          </w:p>
        </w:tc>
        <w:tc>
          <w:tcPr>
            <w:tcW w:w="457" w:type="pct"/>
          </w:tcPr>
          <w:p w14:paraId="625C23F3" w14:textId="77777777" w:rsidR="007F3446" w:rsidRPr="00AB6C2F" w:rsidRDefault="007F3446" w:rsidP="007F3446">
            <w:pPr>
              <w:pStyle w:val="NormalnyWeb"/>
              <w:spacing w:after="0"/>
              <w:rPr>
                <w:rFonts w:asciiTheme="minorHAnsi" w:hAnsiTheme="minorHAnsi" w:cstheme="minorHAnsi"/>
                <w:sz w:val="20"/>
                <w:szCs w:val="20"/>
              </w:rPr>
            </w:pPr>
          </w:p>
        </w:tc>
        <w:tc>
          <w:tcPr>
            <w:tcW w:w="260" w:type="pct"/>
          </w:tcPr>
          <w:p w14:paraId="03DC00F7" w14:textId="77777777" w:rsidR="007F3446" w:rsidRPr="007D0F1B" w:rsidRDefault="007F3446" w:rsidP="007F3446">
            <w:pPr>
              <w:pStyle w:val="NormalnyWeb"/>
              <w:spacing w:after="0"/>
              <w:rPr>
                <w:rFonts w:asciiTheme="minorHAnsi" w:hAnsiTheme="minorHAnsi" w:cstheme="minorHAnsi"/>
                <w:sz w:val="20"/>
                <w:szCs w:val="20"/>
              </w:rPr>
            </w:pPr>
          </w:p>
        </w:tc>
        <w:tc>
          <w:tcPr>
            <w:tcW w:w="382" w:type="pct"/>
          </w:tcPr>
          <w:p w14:paraId="2A1DB57C" w14:textId="77777777" w:rsidR="007F3446" w:rsidRPr="007D0F1B" w:rsidRDefault="007F3446" w:rsidP="007F3446">
            <w:pPr>
              <w:pStyle w:val="NormalnyWeb"/>
              <w:spacing w:after="0"/>
              <w:rPr>
                <w:rFonts w:asciiTheme="minorHAnsi" w:hAnsiTheme="minorHAnsi" w:cstheme="minorHAnsi"/>
                <w:sz w:val="20"/>
                <w:szCs w:val="20"/>
              </w:rPr>
            </w:pPr>
          </w:p>
        </w:tc>
        <w:tc>
          <w:tcPr>
            <w:tcW w:w="275" w:type="pct"/>
          </w:tcPr>
          <w:p w14:paraId="50C820E6" w14:textId="77777777" w:rsidR="007F3446" w:rsidRPr="007D0F1B" w:rsidRDefault="007F3446" w:rsidP="007F3446">
            <w:pPr>
              <w:pStyle w:val="NormalnyWeb"/>
              <w:spacing w:before="0" w:beforeAutospacing="0" w:after="0"/>
              <w:rPr>
                <w:rFonts w:asciiTheme="minorHAnsi" w:hAnsiTheme="minorHAnsi" w:cstheme="minorHAnsi"/>
                <w:sz w:val="20"/>
                <w:szCs w:val="20"/>
              </w:rPr>
            </w:pPr>
          </w:p>
        </w:tc>
        <w:tc>
          <w:tcPr>
            <w:tcW w:w="518" w:type="pct"/>
          </w:tcPr>
          <w:p w14:paraId="28A30301" w14:textId="36202088" w:rsidR="007F3446" w:rsidRPr="007D0F1B" w:rsidRDefault="007F3446" w:rsidP="007F3446">
            <w:pPr>
              <w:pStyle w:val="NormalnyWeb"/>
              <w:spacing w:after="0"/>
              <w:rPr>
                <w:rFonts w:asciiTheme="minorHAnsi" w:hAnsiTheme="minorHAnsi" w:cstheme="minorHAnsi"/>
                <w:sz w:val="20"/>
                <w:szCs w:val="20"/>
              </w:rPr>
            </w:pPr>
          </w:p>
        </w:tc>
        <w:tc>
          <w:tcPr>
            <w:tcW w:w="636" w:type="pct"/>
          </w:tcPr>
          <w:p w14:paraId="10B702FA" w14:textId="77777777" w:rsidR="007F3446" w:rsidRPr="007D0F1B" w:rsidRDefault="007F3446" w:rsidP="007F3446">
            <w:pPr>
              <w:pStyle w:val="NormalnyWeb"/>
              <w:spacing w:after="0"/>
              <w:rPr>
                <w:rFonts w:asciiTheme="minorHAnsi" w:hAnsiTheme="minorHAnsi" w:cstheme="minorHAnsi"/>
                <w:sz w:val="20"/>
                <w:szCs w:val="20"/>
              </w:rPr>
            </w:pPr>
          </w:p>
        </w:tc>
        <w:tc>
          <w:tcPr>
            <w:tcW w:w="1588" w:type="pct"/>
          </w:tcPr>
          <w:p w14:paraId="57F9DA7B"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utworzenia i utrzymania punktów napraw i ponownego użycia produktów lub części produktów niebędących odpadami</w:t>
            </w:r>
          </w:p>
        </w:tc>
      </w:tr>
      <w:tr w:rsidR="007F3446" w:rsidRPr="00AB6C2F" w14:paraId="126DACD2" w14:textId="77777777" w:rsidTr="00521AFF">
        <w:tc>
          <w:tcPr>
            <w:tcW w:w="260" w:type="pct"/>
          </w:tcPr>
          <w:p w14:paraId="4940B8DE" w14:textId="77777777" w:rsidR="007F3446" w:rsidRPr="00AB6C2F" w:rsidRDefault="007F3446" w:rsidP="007F3446">
            <w:pPr>
              <w:pStyle w:val="NormalnyWeb"/>
              <w:spacing w:after="0"/>
              <w:rPr>
                <w:rFonts w:asciiTheme="minorHAnsi" w:hAnsiTheme="minorHAnsi" w:cstheme="minorHAnsi"/>
                <w:sz w:val="20"/>
                <w:szCs w:val="20"/>
              </w:rPr>
            </w:pPr>
          </w:p>
        </w:tc>
        <w:tc>
          <w:tcPr>
            <w:tcW w:w="384" w:type="pct"/>
          </w:tcPr>
          <w:p w14:paraId="53010685" w14:textId="77777777" w:rsidR="007F3446" w:rsidRPr="00AB6C2F" w:rsidRDefault="007F3446" w:rsidP="007F3446">
            <w:pPr>
              <w:pStyle w:val="NormalnyWeb"/>
              <w:spacing w:after="0"/>
              <w:rPr>
                <w:rFonts w:asciiTheme="minorHAnsi" w:hAnsiTheme="minorHAnsi" w:cstheme="minorHAnsi"/>
                <w:sz w:val="20"/>
                <w:szCs w:val="20"/>
              </w:rPr>
            </w:pPr>
          </w:p>
        </w:tc>
        <w:tc>
          <w:tcPr>
            <w:tcW w:w="240" w:type="pct"/>
          </w:tcPr>
          <w:p w14:paraId="69640F67" w14:textId="77777777" w:rsidR="007F3446" w:rsidRPr="00AB6C2F" w:rsidRDefault="007F3446" w:rsidP="007F3446">
            <w:pPr>
              <w:pStyle w:val="NormalnyWeb"/>
              <w:spacing w:after="0"/>
              <w:rPr>
                <w:rFonts w:asciiTheme="minorHAnsi" w:hAnsiTheme="minorHAnsi" w:cstheme="minorHAnsi"/>
                <w:sz w:val="20"/>
                <w:szCs w:val="20"/>
              </w:rPr>
            </w:pPr>
          </w:p>
        </w:tc>
        <w:tc>
          <w:tcPr>
            <w:tcW w:w="457" w:type="pct"/>
          </w:tcPr>
          <w:p w14:paraId="3EAFE29F" w14:textId="77777777" w:rsidR="007F3446" w:rsidRPr="00AB6C2F" w:rsidRDefault="007F3446" w:rsidP="007F3446">
            <w:pPr>
              <w:pStyle w:val="NormalnyWeb"/>
              <w:spacing w:after="0"/>
              <w:rPr>
                <w:rFonts w:asciiTheme="minorHAnsi" w:hAnsiTheme="minorHAnsi" w:cstheme="minorHAnsi"/>
                <w:sz w:val="20"/>
                <w:szCs w:val="20"/>
              </w:rPr>
            </w:pPr>
          </w:p>
        </w:tc>
        <w:tc>
          <w:tcPr>
            <w:tcW w:w="260" w:type="pct"/>
          </w:tcPr>
          <w:p w14:paraId="7C95BF6E" w14:textId="77777777" w:rsidR="007F3446" w:rsidRPr="007D0F1B" w:rsidRDefault="007F3446" w:rsidP="007F3446">
            <w:pPr>
              <w:pStyle w:val="NormalnyWeb"/>
              <w:spacing w:after="0"/>
              <w:rPr>
                <w:rFonts w:asciiTheme="minorHAnsi" w:hAnsiTheme="minorHAnsi" w:cstheme="minorHAnsi"/>
                <w:sz w:val="20"/>
                <w:szCs w:val="20"/>
              </w:rPr>
            </w:pPr>
          </w:p>
        </w:tc>
        <w:tc>
          <w:tcPr>
            <w:tcW w:w="382" w:type="pct"/>
          </w:tcPr>
          <w:p w14:paraId="17DDDEB7" w14:textId="77777777" w:rsidR="007F3446" w:rsidRPr="007D0F1B" w:rsidRDefault="007F3446" w:rsidP="007F3446">
            <w:pPr>
              <w:pStyle w:val="NormalnyWeb"/>
              <w:spacing w:after="0"/>
              <w:rPr>
                <w:rFonts w:asciiTheme="minorHAnsi" w:hAnsiTheme="minorHAnsi" w:cstheme="minorHAnsi"/>
                <w:sz w:val="20"/>
                <w:szCs w:val="20"/>
              </w:rPr>
            </w:pPr>
          </w:p>
        </w:tc>
        <w:tc>
          <w:tcPr>
            <w:tcW w:w="275" w:type="pct"/>
          </w:tcPr>
          <w:p w14:paraId="35B5E0C8" w14:textId="77777777" w:rsidR="007F3446" w:rsidRPr="007D0F1B" w:rsidRDefault="007F3446" w:rsidP="007F3446">
            <w:pPr>
              <w:pStyle w:val="NormalnyWeb"/>
              <w:spacing w:before="0" w:beforeAutospacing="0" w:after="0"/>
              <w:rPr>
                <w:rFonts w:asciiTheme="minorHAnsi" w:hAnsiTheme="minorHAnsi" w:cstheme="minorHAnsi"/>
                <w:sz w:val="20"/>
                <w:szCs w:val="20"/>
              </w:rPr>
            </w:pPr>
          </w:p>
        </w:tc>
        <w:tc>
          <w:tcPr>
            <w:tcW w:w="518" w:type="pct"/>
          </w:tcPr>
          <w:p w14:paraId="1D7D2B61" w14:textId="098CCEBC" w:rsidR="007F3446" w:rsidRPr="007D0F1B" w:rsidRDefault="007F3446" w:rsidP="007F3446">
            <w:pPr>
              <w:pStyle w:val="NormalnyWeb"/>
              <w:spacing w:after="0"/>
              <w:rPr>
                <w:rFonts w:asciiTheme="minorHAnsi" w:hAnsiTheme="minorHAnsi" w:cstheme="minorHAnsi"/>
                <w:sz w:val="20"/>
                <w:szCs w:val="20"/>
              </w:rPr>
            </w:pPr>
          </w:p>
        </w:tc>
        <w:tc>
          <w:tcPr>
            <w:tcW w:w="636" w:type="pct"/>
          </w:tcPr>
          <w:p w14:paraId="65F5F018" w14:textId="77777777" w:rsidR="007F3446" w:rsidRPr="007D0F1B" w:rsidRDefault="007F3446" w:rsidP="007F3446">
            <w:pPr>
              <w:pStyle w:val="NormalnyWeb"/>
              <w:spacing w:after="0"/>
              <w:rPr>
                <w:rFonts w:asciiTheme="minorHAnsi" w:hAnsiTheme="minorHAnsi" w:cstheme="minorHAnsi"/>
                <w:sz w:val="20"/>
                <w:szCs w:val="20"/>
              </w:rPr>
            </w:pPr>
          </w:p>
        </w:tc>
        <w:tc>
          <w:tcPr>
            <w:tcW w:w="1588" w:type="pct"/>
          </w:tcPr>
          <w:p w14:paraId="2708A9FA" w14:textId="77777777" w:rsidR="007F3446" w:rsidRPr="007D0F1B" w:rsidRDefault="007F3446" w:rsidP="007F3446">
            <w:pPr>
              <w:pStyle w:val="NormalnyWeb"/>
              <w:spacing w:after="0"/>
              <w:rPr>
                <w:rFonts w:asciiTheme="minorHAnsi" w:hAnsiTheme="minorHAnsi" w:cstheme="minorHAnsi"/>
                <w:i/>
                <w:iCs/>
                <w:sz w:val="20"/>
                <w:szCs w:val="20"/>
              </w:rPr>
            </w:pPr>
            <w:r w:rsidRPr="007D0F1B">
              <w:rPr>
                <w:rFonts w:asciiTheme="minorHAnsi" w:hAnsiTheme="minorHAnsi" w:cstheme="minorHAnsi"/>
                <w:i/>
                <w:iCs/>
                <w:sz w:val="20"/>
                <w:szCs w:val="20"/>
              </w:rPr>
              <w:t xml:space="preserve">usunięcia odpadów komunalnych z miejsc nieprzeznaczonych do ich składowania i magazynowania w rozumienia ustawy z dnia 14.12.2012 o odpadach (Dz. U. z 2019 r., poz. 701 z </w:t>
            </w:r>
            <w:proofErr w:type="spellStart"/>
            <w:r w:rsidRPr="007D0F1B">
              <w:rPr>
                <w:rFonts w:asciiTheme="minorHAnsi" w:hAnsiTheme="minorHAnsi" w:cstheme="minorHAnsi"/>
                <w:i/>
                <w:iCs/>
                <w:sz w:val="20"/>
                <w:szCs w:val="20"/>
              </w:rPr>
              <w:t>późn</w:t>
            </w:r>
            <w:proofErr w:type="spellEnd"/>
            <w:r w:rsidRPr="007D0F1B">
              <w:rPr>
                <w:rFonts w:asciiTheme="minorHAnsi" w:hAnsiTheme="minorHAnsi" w:cstheme="minorHAnsi"/>
                <w:i/>
                <w:iCs/>
                <w:sz w:val="20"/>
                <w:szCs w:val="20"/>
              </w:rPr>
              <w:t xml:space="preserve">. </w:t>
            </w:r>
            <w:proofErr w:type="spellStart"/>
            <w:r w:rsidRPr="007D0F1B">
              <w:rPr>
                <w:rFonts w:asciiTheme="minorHAnsi" w:hAnsiTheme="minorHAnsi" w:cstheme="minorHAnsi"/>
                <w:i/>
                <w:iCs/>
                <w:sz w:val="20"/>
                <w:szCs w:val="20"/>
              </w:rPr>
              <w:t>zm</w:t>
            </w:r>
            <w:proofErr w:type="spellEnd"/>
            <w:r w:rsidRPr="007D0F1B">
              <w:rPr>
                <w:rFonts w:asciiTheme="minorHAnsi" w:hAnsiTheme="minorHAnsi" w:cstheme="minorHAnsi"/>
                <w:i/>
                <w:iCs/>
                <w:sz w:val="20"/>
                <w:szCs w:val="20"/>
              </w:rPr>
              <w:t>)</w:t>
            </w:r>
          </w:p>
        </w:tc>
      </w:tr>
      <w:tr w:rsidR="007F3446" w:rsidRPr="00AB6C2F" w14:paraId="04458659" w14:textId="77777777" w:rsidTr="00521AFF">
        <w:tc>
          <w:tcPr>
            <w:tcW w:w="884" w:type="pct"/>
            <w:gridSpan w:val="3"/>
          </w:tcPr>
          <w:p w14:paraId="148BB554" w14:textId="77777777" w:rsidR="007F3446" w:rsidRPr="00AB6C2F" w:rsidRDefault="007F3446" w:rsidP="007F3446">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dochody</w:t>
            </w:r>
          </w:p>
        </w:tc>
        <w:tc>
          <w:tcPr>
            <w:tcW w:w="457" w:type="pct"/>
          </w:tcPr>
          <w:p w14:paraId="4EB82477" w14:textId="1228855A" w:rsidR="007F3446" w:rsidRPr="00AB6C2F" w:rsidRDefault="008F5BF8" w:rsidP="007F3446">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1.090.691,92</w:t>
            </w:r>
          </w:p>
        </w:tc>
        <w:tc>
          <w:tcPr>
            <w:tcW w:w="917" w:type="pct"/>
            <w:gridSpan w:val="3"/>
          </w:tcPr>
          <w:p w14:paraId="095BD7FA" w14:textId="77777777" w:rsidR="007F3446" w:rsidRPr="00AB6C2F" w:rsidRDefault="007F3446" w:rsidP="007F3446">
            <w:pPr>
              <w:pStyle w:val="NormalnyWeb"/>
              <w:spacing w:after="0"/>
              <w:rPr>
                <w:rFonts w:asciiTheme="minorHAnsi" w:hAnsiTheme="minorHAnsi" w:cstheme="minorHAnsi"/>
                <w:b/>
                <w:bCs/>
                <w:sz w:val="20"/>
                <w:szCs w:val="20"/>
              </w:rPr>
            </w:pPr>
            <w:r w:rsidRPr="00AB6C2F">
              <w:rPr>
                <w:rFonts w:asciiTheme="minorHAnsi" w:hAnsiTheme="minorHAnsi" w:cstheme="minorHAnsi"/>
                <w:b/>
                <w:bCs/>
                <w:sz w:val="20"/>
                <w:szCs w:val="20"/>
              </w:rPr>
              <w:t>Ogółem wydatki</w:t>
            </w:r>
          </w:p>
        </w:tc>
        <w:tc>
          <w:tcPr>
            <w:tcW w:w="518" w:type="pct"/>
          </w:tcPr>
          <w:p w14:paraId="23795722" w14:textId="325C2099" w:rsidR="007F3446" w:rsidRPr="00AB6C2F" w:rsidRDefault="007F3446" w:rsidP="007F3446">
            <w:pPr>
              <w:pStyle w:val="NormalnyWeb"/>
              <w:spacing w:after="0"/>
              <w:rPr>
                <w:rFonts w:asciiTheme="minorHAnsi" w:hAnsiTheme="minorHAnsi" w:cstheme="minorHAnsi"/>
                <w:b/>
                <w:bCs/>
                <w:sz w:val="20"/>
                <w:szCs w:val="20"/>
              </w:rPr>
            </w:pPr>
          </w:p>
        </w:tc>
        <w:tc>
          <w:tcPr>
            <w:tcW w:w="636" w:type="pct"/>
          </w:tcPr>
          <w:p w14:paraId="01106781" w14:textId="6623463C" w:rsidR="007F3446" w:rsidRPr="00AB6C2F" w:rsidRDefault="00AA641D" w:rsidP="007F3446">
            <w:pPr>
              <w:pStyle w:val="NormalnyWeb"/>
              <w:spacing w:after="0"/>
              <w:rPr>
                <w:rFonts w:asciiTheme="minorHAnsi" w:hAnsiTheme="minorHAnsi" w:cstheme="minorHAnsi"/>
                <w:b/>
                <w:bCs/>
                <w:sz w:val="20"/>
                <w:szCs w:val="20"/>
              </w:rPr>
            </w:pPr>
            <w:r>
              <w:rPr>
                <w:rFonts w:asciiTheme="minorHAnsi" w:hAnsiTheme="minorHAnsi" w:cstheme="minorHAnsi"/>
                <w:b/>
                <w:bCs/>
                <w:sz w:val="20"/>
                <w:szCs w:val="20"/>
              </w:rPr>
              <w:t>1.174.110,83</w:t>
            </w:r>
          </w:p>
        </w:tc>
        <w:tc>
          <w:tcPr>
            <w:tcW w:w="1588" w:type="pct"/>
          </w:tcPr>
          <w:p w14:paraId="6D5F8385" w14:textId="77777777" w:rsidR="007F3446" w:rsidRPr="00AB6C2F" w:rsidRDefault="007F3446" w:rsidP="007F3446">
            <w:pPr>
              <w:pStyle w:val="NormalnyWeb"/>
              <w:spacing w:after="0"/>
              <w:rPr>
                <w:rFonts w:asciiTheme="minorHAnsi" w:hAnsiTheme="minorHAnsi" w:cstheme="minorHAnsi"/>
                <w:sz w:val="20"/>
                <w:szCs w:val="20"/>
              </w:rPr>
            </w:pPr>
          </w:p>
        </w:tc>
      </w:tr>
    </w:tbl>
    <w:p w14:paraId="05A61B09" w14:textId="77777777" w:rsidR="004B570C" w:rsidRPr="006C7B06" w:rsidRDefault="004B570C" w:rsidP="004B570C">
      <w:pPr>
        <w:pStyle w:val="NormalnyWeb"/>
        <w:spacing w:before="0" w:beforeAutospacing="0" w:after="0" w:line="360" w:lineRule="auto"/>
        <w:rPr>
          <w:sz w:val="20"/>
          <w:szCs w:val="20"/>
        </w:rPr>
        <w:sectPr w:rsidR="004B570C" w:rsidRPr="006C7B06" w:rsidSect="00345966">
          <w:type w:val="continuous"/>
          <w:pgSz w:w="16838" w:h="11906" w:orient="landscape"/>
          <w:pgMar w:top="1440" w:right="2880" w:bottom="1440" w:left="2880" w:header="709" w:footer="709" w:gutter="0"/>
          <w:cols w:space="708"/>
          <w:docGrid w:linePitch="360"/>
        </w:sectPr>
      </w:pPr>
    </w:p>
    <w:p w14:paraId="3AD7CA0B" w14:textId="77777777" w:rsidR="00547153" w:rsidRPr="005B0942" w:rsidRDefault="00547153" w:rsidP="00547153">
      <w:pPr>
        <w:pStyle w:val="NormalnyWeb"/>
        <w:spacing w:before="0" w:beforeAutospacing="0" w:after="0" w:line="360" w:lineRule="auto"/>
        <w:ind w:firstLine="360"/>
        <w:jc w:val="both"/>
        <w:rPr>
          <w:rFonts w:asciiTheme="minorHAnsi" w:hAnsiTheme="minorHAnsi" w:cstheme="minorHAnsi"/>
        </w:rPr>
      </w:pPr>
      <w:r w:rsidRPr="005B0942">
        <w:rPr>
          <w:rFonts w:asciiTheme="minorHAnsi" w:hAnsiTheme="minorHAnsi" w:cstheme="minorHAnsi"/>
        </w:rPr>
        <w:lastRenderedPageBreak/>
        <w:t>Z ogólnej kwoty w wysokości 1.270.644,00 zł zaplanowanej na wydatki w rozdziale gospodarka odpadami wydatkowano 1.174.110,83 zł.</w:t>
      </w:r>
    </w:p>
    <w:p w14:paraId="036ED686" w14:textId="77777777" w:rsidR="00547153" w:rsidRPr="005B0942" w:rsidRDefault="00547153" w:rsidP="00547153">
      <w:pPr>
        <w:pStyle w:val="NormalnyWeb"/>
        <w:spacing w:before="0" w:beforeAutospacing="0" w:after="0" w:line="360" w:lineRule="auto"/>
        <w:ind w:firstLine="360"/>
        <w:jc w:val="both"/>
        <w:rPr>
          <w:rFonts w:asciiTheme="minorHAnsi" w:hAnsiTheme="minorHAnsi" w:cstheme="minorHAnsi"/>
        </w:rPr>
      </w:pPr>
      <w:r w:rsidRPr="005B0942">
        <w:rPr>
          <w:rFonts w:asciiTheme="minorHAnsi" w:hAnsiTheme="minorHAnsi" w:cstheme="minorHAnsi"/>
        </w:rPr>
        <w:t>Środki z opłat za gospodarowanie odpadami komunalnymi w 2023 roku zrealizowane w kwocie 1.090.691,92 zł. w całości zostały przeznaczone na pokrycie kosztów funkcjonowania systemu gospodarowania odpadami komunalnymi. W/w system Gmina Jednorożec dofinansowała ze środków własnych w kwocie 83.418,91 zł. Wydatki całego systemu gospodarowania odpadami komunalnymi poniesione zostały na:</w:t>
      </w:r>
    </w:p>
    <w:p w14:paraId="4E2893F1" w14:textId="77777777" w:rsidR="00547153" w:rsidRPr="005B0942" w:rsidRDefault="00547153" w:rsidP="00547153">
      <w:pPr>
        <w:pStyle w:val="NormalnyWeb"/>
        <w:spacing w:before="0" w:beforeAutospacing="0" w:after="0" w:line="360" w:lineRule="auto"/>
        <w:jc w:val="both"/>
        <w:rPr>
          <w:rFonts w:asciiTheme="minorHAnsi" w:hAnsiTheme="minorHAnsi" w:cstheme="minorHAnsi"/>
        </w:rPr>
      </w:pPr>
      <w:r w:rsidRPr="005B0942">
        <w:rPr>
          <w:rFonts w:asciiTheme="minorHAnsi" w:hAnsiTheme="minorHAnsi" w:cstheme="minorHAnsi"/>
        </w:rPr>
        <w:t>Wydatki całego systemu gospodarowania odpadami komunalnymi poniesione zostały na:</w:t>
      </w:r>
    </w:p>
    <w:p w14:paraId="05C06669"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(przekazano 100 % naliczonego funduszu), inkaso dla sołtysów, papier ksero, toner,  aktualizacja oprogramowania wydatkowano 156.122,95 zł,</w:t>
      </w:r>
    </w:p>
    <w:p w14:paraId="4125862A"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tworzenia i utrzymania punktów selektywnego zbierania odpadów – wydatkowano 155,21 zł (zakup materiałów),</w:t>
      </w:r>
    </w:p>
    <w:p w14:paraId="5798BFB0"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odbierania, transportu, zbierania, odzysku i unieszkodliwiania odpadów komunalnych (odbiór i zagospodarowanie odpadów, koszty paliwa, ważenie samochodu do transportu odpadów, ubezpieczenie, zakup części zamiennych do śmieciarki, wynajem kruszarki, badania techniczne samochodu ) kwota 1.010.832,68 zł,</w:t>
      </w:r>
    </w:p>
    <w:p w14:paraId="19FEB940"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edukacji w zakresie prawidłowego postępowania z odpadami komunalnymi (</w:t>
      </w:r>
      <w:proofErr w:type="spellStart"/>
      <w:r w:rsidRPr="005B0942">
        <w:rPr>
          <w:rFonts w:asciiTheme="minorHAnsi" w:hAnsiTheme="minorHAnsi" w:cstheme="minorHAnsi"/>
        </w:rPr>
        <w:t>ekoharmonogram</w:t>
      </w:r>
      <w:proofErr w:type="spellEnd"/>
      <w:r w:rsidRPr="005B0942">
        <w:rPr>
          <w:rFonts w:asciiTheme="minorHAnsi" w:hAnsiTheme="minorHAnsi" w:cstheme="minorHAnsi"/>
        </w:rPr>
        <w:t>) kwota 2.780,70 zł,</w:t>
      </w:r>
    </w:p>
    <w:p w14:paraId="5C159ED2"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4.219,29 zł;</w:t>
      </w:r>
    </w:p>
    <w:p w14:paraId="447ABE92" w14:textId="77777777" w:rsidR="00547153" w:rsidRPr="005B0942" w:rsidRDefault="00547153" w:rsidP="00547153">
      <w:pPr>
        <w:pStyle w:val="NormalnyWeb"/>
        <w:numPr>
          <w:ilvl w:val="0"/>
          <w:numId w:val="34"/>
        </w:numPr>
        <w:spacing w:before="0" w:beforeAutospacing="0" w:after="0" w:line="360" w:lineRule="auto"/>
        <w:jc w:val="both"/>
        <w:rPr>
          <w:rFonts w:asciiTheme="minorHAnsi" w:hAnsiTheme="minorHAnsi" w:cstheme="minorHAnsi"/>
        </w:rPr>
      </w:pPr>
      <w:r w:rsidRPr="005B0942">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4ADAA466" w14:textId="77777777" w:rsidR="00AB6C2F" w:rsidRDefault="00AB6C2F" w:rsidP="00E00C81">
      <w:pPr>
        <w:pStyle w:val="NormalnyWeb"/>
        <w:spacing w:after="0"/>
        <w:jc w:val="center"/>
        <w:rPr>
          <w:rFonts w:asciiTheme="minorHAnsi" w:hAnsiTheme="minorHAnsi" w:cstheme="minorHAnsi"/>
          <w:b/>
          <w:bCs/>
          <w:color w:val="FF0000"/>
        </w:rPr>
      </w:pPr>
    </w:p>
    <w:p w14:paraId="78CC6281" w14:textId="77777777" w:rsidR="00521AFF" w:rsidRDefault="00521AFF" w:rsidP="00E00C81">
      <w:pPr>
        <w:pStyle w:val="NormalnyWeb"/>
        <w:spacing w:after="0"/>
        <w:jc w:val="center"/>
        <w:rPr>
          <w:rFonts w:asciiTheme="minorHAnsi" w:hAnsiTheme="minorHAnsi" w:cstheme="minorHAnsi"/>
          <w:b/>
          <w:bCs/>
          <w:color w:val="FF0000"/>
        </w:rPr>
      </w:pPr>
    </w:p>
    <w:p w14:paraId="1ECEBF06" w14:textId="77777777" w:rsidR="00521AFF" w:rsidRPr="00D70747" w:rsidRDefault="00521AFF" w:rsidP="00E00C81">
      <w:pPr>
        <w:pStyle w:val="NormalnyWeb"/>
        <w:spacing w:after="0"/>
        <w:jc w:val="center"/>
        <w:rPr>
          <w:rFonts w:asciiTheme="minorHAnsi" w:hAnsiTheme="minorHAnsi" w:cstheme="minorHAnsi"/>
          <w:b/>
          <w:bCs/>
          <w:color w:val="FF0000"/>
        </w:rPr>
      </w:pPr>
    </w:p>
    <w:p w14:paraId="1CFD3093" w14:textId="72A3520E" w:rsidR="00E00C81" w:rsidRPr="00405969" w:rsidRDefault="00E00C81" w:rsidP="00E00C81">
      <w:pPr>
        <w:pStyle w:val="NormalnyWeb"/>
        <w:spacing w:after="0"/>
        <w:jc w:val="center"/>
        <w:rPr>
          <w:rFonts w:asciiTheme="minorHAnsi" w:hAnsiTheme="minorHAnsi" w:cstheme="minorHAnsi"/>
        </w:rPr>
      </w:pPr>
      <w:r w:rsidRPr="00405969">
        <w:rPr>
          <w:rFonts w:asciiTheme="minorHAnsi" w:hAnsiTheme="minorHAnsi" w:cstheme="minorHAnsi"/>
          <w:b/>
          <w:bCs/>
        </w:rPr>
        <w:lastRenderedPageBreak/>
        <w:t>ZESTAWIENIE PLANOWANYCH I WYKONANYCH WYDATKÓW NA POSZCZEGÓLNE PRZEDSIĘWZIĘCIA WIELOLETNIE W 202</w:t>
      </w:r>
      <w:r w:rsidR="00D70747">
        <w:rPr>
          <w:rFonts w:asciiTheme="minorHAnsi" w:hAnsiTheme="minorHAnsi" w:cstheme="minorHAnsi"/>
          <w:b/>
          <w:bCs/>
        </w:rPr>
        <w:t>3</w:t>
      </w:r>
      <w:r w:rsidRPr="00405969">
        <w:rPr>
          <w:rFonts w:asciiTheme="minorHAnsi" w:hAnsiTheme="minorHAnsi" w:cstheme="minorHAnsi"/>
          <w:b/>
          <w:bCs/>
        </w:rPr>
        <w:t xml:space="preserve"> ROKU</w:t>
      </w:r>
    </w:p>
    <w:p w14:paraId="383D4B06" w14:textId="77777777" w:rsidR="00E00C81" w:rsidRPr="00405969" w:rsidRDefault="00E00C81" w:rsidP="00E00C81">
      <w:pPr>
        <w:pStyle w:val="NormalnyWeb"/>
        <w:spacing w:after="0"/>
        <w:rPr>
          <w:rFonts w:asciiTheme="minorHAnsi" w:hAnsiTheme="minorHAnsi" w:cstheme="minorHAnsi"/>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074"/>
        <w:gridCol w:w="1565"/>
        <w:gridCol w:w="1465"/>
        <w:gridCol w:w="1451"/>
      </w:tblGrid>
      <w:tr w:rsidR="007C4E50" w:rsidRPr="00405969" w14:paraId="02BF5847" w14:textId="77777777" w:rsidTr="00236548">
        <w:trPr>
          <w:trHeight w:val="780"/>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2273F3EE" w14:textId="77777777" w:rsidR="00E00C81" w:rsidRPr="00405969" w:rsidRDefault="00E00C81" w:rsidP="00B63E95">
            <w:pPr>
              <w:pStyle w:val="NormalnyWeb"/>
              <w:spacing w:before="0" w:beforeAutospacing="0" w:after="0" w:line="360" w:lineRule="auto"/>
              <w:rPr>
                <w:rFonts w:asciiTheme="minorHAnsi" w:hAnsiTheme="minorHAnsi" w:cstheme="minorHAnsi"/>
              </w:rPr>
            </w:pPr>
          </w:p>
          <w:p w14:paraId="5561C7A1"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Nazwa zadania</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233440FC"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Plan</w:t>
            </w:r>
          </w:p>
          <w:p w14:paraId="26ADC0B1" w14:textId="70E72170"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na 202</w:t>
            </w:r>
            <w:r w:rsidR="00D70747">
              <w:rPr>
                <w:rFonts w:asciiTheme="minorHAnsi" w:hAnsiTheme="minorHAnsi" w:cstheme="minorHAnsi"/>
              </w:rPr>
              <w:t>3</w:t>
            </w:r>
            <w:r w:rsidRPr="00405969">
              <w:rPr>
                <w:rFonts w:asciiTheme="minorHAnsi" w:hAnsiTheme="minorHAnsi" w:cstheme="minorHAnsi"/>
              </w:rPr>
              <w:t xml:space="preserve"> r.</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72C6022A"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Wykonanie</w:t>
            </w:r>
          </w:p>
          <w:p w14:paraId="314E0A7B" w14:textId="46A9630B"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za 202</w:t>
            </w:r>
            <w:r w:rsidR="00D70747">
              <w:rPr>
                <w:rFonts w:asciiTheme="minorHAnsi" w:hAnsiTheme="minorHAnsi" w:cstheme="minorHAnsi"/>
              </w:rPr>
              <w:t>3</w:t>
            </w:r>
            <w:r w:rsidRPr="00405969">
              <w:rPr>
                <w:rFonts w:asciiTheme="minorHAnsi" w:hAnsiTheme="minorHAnsi" w:cstheme="minorHAnsi"/>
              </w:rPr>
              <w:t xml:space="preserve"> r.</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19F4E907"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w:t>
            </w:r>
          </w:p>
          <w:p w14:paraId="639C6AF0"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rPr>
              <w:t>realizacji</w:t>
            </w:r>
          </w:p>
        </w:tc>
      </w:tr>
      <w:tr w:rsidR="007C4E50" w:rsidRPr="00405969" w14:paraId="7AD2DCB7"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1AA3C2B"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b/>
                <w:bCs/>
              </w:rPr>
              <w:t>Wydatki bieżące</w:t>
            </w:r>
          </w:p>
        </w:tc>
      </w:tr>
      <w:tr w:rsidR="007C4E50" w:rsidRPr="00405969" w14:paraId="38BC0B12"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66A57EE" w14:textId="77777777" w:rsidR="00E00C81" w:rsidRPr="00405969" w:rsidRDefault="00E00C81" w:rsidP="00B63E95">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związane z programami realizowanymi z udziałem środków, o których mowa w art. 5 ust. 1 pkt 2 i 3 ustawy o finansach publicznych</w:t>
            </w:r>
          </w:p>
        </w:tc>
      </w:tr>
      <w:tr w:rsidR="00E00C81" w:rsidRPr="00405969" w14:paraId="10062172"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C1C9A12" w14:textId="77777777" w:rsidR="00E00C81" w:rsidRPr="00405969" w:rsidRDefault="00E00C81" w:rsidP="00B63E95">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Erasmus+</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204FA066" w14:textId="55907B16" w:rsidR="00E00C81" w:rsidRPr="00405969" w:rsidRDefault="000E5CD7"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124.204,54</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9C92646" w14:textId="5A5F42EF" w:rsidR="00E00C81" w:rsidRPr="00405969" w:rsidRDefault="00853E0E"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124.204,54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24CE0E45" w14:textId="0E851C21" w:rsidR="00E00C81" w:rsidRPr="00405969" w:rsidRDefault="00853E0E"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0E5CD7" w:rsidRPr="00405969" w14:paraId="421A653A"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5C8AE4CC" w14:textId="0DA6EB68" w:rsidR="000E5CD7" w:rsidRPr="00405969" w:rsidRDefault="000E5CD7" w:rsidP="00B63E95">
            <w:pPr>
              <w:pStyle w:val="NormalnyWeb"/>
              <w:spacing w:before="0" w:beforeAutospacing="0" w:after="0" w:line="360" w:lineRule="auto"/>
              <w:jc w:val="both"/>
              <w:rPr>
                <w:rFonts w:asciiTheme="minorHAnsi" w:hAnsiTheme="minorHAnsi" w:cstheme="minorHAnsi"/>
                <w:bCs/>
              </w:rPr>
            </w:pPr>
            <w:r>
              <w:rPr>
                <w:rFonts w:asciiTheme="minorHAnsi" w:hAnsiTheme="minorHAnsi" w:cstheme="minorHAnsi"/>
                <w:bCs/>
              </w:rPr>
              <w:t>Cyfrowa Gmina</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57785261" w14:textId="49C962B0" w:rsidR="000E5CD7" w:rsidRDefault="000E5CD7"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64.461,96</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3DFD3F23" w14:textId="36EB300E" w:rsidR="000E5CD7" w:rsidRPr="00405969" w:rsidRDefault="00853E0E"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64.461,96</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76BEAC5" w14:textId="2AF9BCE7" w:rsidR="000E5CD7" w:rsidRPr="00405969" w:rsidRDefault="00853E0E" w:rsidP="00B63E95">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4961BE" w:rsidRPr="00405969" w14:paraId="01334CA5"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563DC49D" w14:textId="77777777" w:rsidR="004961BE" w:rsidRPr="00405969" w:rsidRDefault="004961BE" w:rsidP="004961BE">
            <w:pPr>
              <w:pStyle w:val="NormalnyWeb"/>
              <w:spacing w:before="0" w:beforeAutospacing="0" w:after="0" w:line="360" w:lineRule="auto"/>
              <w:jc w:val="right"/>
              <w:rPr>
                <w:rFonts w:asciiTheme="minorHAnsi" w:hAnsiTheme="minorHAnsi" w:cstheme="minorHAnsi"/>
                <w:bCs/>
                <w:i/>
                <w:iCs/>
              </w:rPr>
            </w:pPr>
            <w:r w:rsidRPr="00405969">
              <w:rPr>
                <w:rFonts w:asciiTheme="minorHAnsi" w:hAnsiTheme="minorHAnsi" w:cstheme="minorHAnsi"/>
                <w:bCs/>
                <w:i/>
                <w:iCs/>
              </w:rPr>
              <w:t>Razem</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AACAFB3" w14:textId="14280AF3" w:rsidR="004961BE" w:rsidRPr="00405969" w:rsidRDefault="000E5CD7" w:rsidP="004961BE">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188.666,50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6DDD38BF" w14:textId="0968FFB9" w:rsidR="004961BE" w:rsidRPr="00405969" w:rsidRDefault="00853E0E" w:rsidP="004961BE">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188.666,50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5AD6E59B" w14:textId="5FA1002A" w:rsidR="004961BE" w:rsidRPr="00405969" w:rsidRDefault="00853E0E" w:rsidP="004961BE">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100,00</w:t>
            </w:r>
          </w:p>
        </w:tc>
      </w:tr>
      <w:tr w:rsidR="004961BE" w:rsidRPr="00405969" w14:paraId="09FE42C8"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2810078C" w14:textId="7777777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pozostałe</w:t>
            </w:r>
          </w:p>
        </w:tc>
      </w:tr>
      <w:tr w:rsidR="004961BE" w:rsidRPr="00405969" w14:paraId="5F75E1CF"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7A54A51E" w14:textId="00C540D9" w:rsidR="004961BE" w:rsidRPr="00405969" w:rsidRDefault="000E5CD7" w:rsidP="004961BE">
            <w:pPr>
              <w:pStyle w:val="NormalnyWeb"/>
              <w:spacing w:before="0" w:beforeAutospacing="0" w:after="0" w:line="360" w:lineRule="auto"/>
              <w:jc w:val="both"/>
              <w:rPr>
                <w:rFonts w:asciiTheme="minorHAnsi" w:hAnsiTheme="minorHAnsi" w:cstheme="minorHAnsi"/>
                <w:bCs/>
              </w:rPr>
            </w:pPr>
            <w:r>
              <w:rPr>
                <w:rFonts w:asciiTheme="minorHAnsi" w:hAnsiTheme="minorHAnsi" w:cstheme="minorHAnsi"/>
                <w:bCs/>
              </w:rPr>
              <w:t>Wsparcie procesu zarządzania energią i zakupu grupowego energii elektrycznej</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C4F69C6" w14:textId="463568D5"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20.295,00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D998229" w14:textId="14F56F44" w:rsidR="004961BE" w:rsidRPr="00405969" w:rsidRDefault="00853E0E"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15.867,00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75231F54" w14:textId="33A6AD60" w:rsidR="004961BE" w:rsidRPr="00405969" w:rsidRDefault="009E33F1"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78,18</w:t>
            </w:r>
          </w:p>
        </w:tc>
      </w:tr>
      <w:tr w:rsidR="004961BE" w:rsidRPr="00405969" w14:paraId="0E2EB59E"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4864ABA0" w14:textId="140AF9D9" w:rsidR="004961BE" w:rsidRPr="00405969" w:rsidRDefault="000E5CD7" w:rsidP="004961BE">
            <w:pPr>
              <w:pStyle w:val="NormalnyWeb"/>
              <w:spacing w:before="0" w:beforeAutospacing="0" w:after="0" w:line="360" w:lineRule="auto"/>
              <w:jc w:val="both"/>
              <w:rPr>
                <w:rFonts w:asciiTheme="minorHAnsi" w:hAnsiTheme="minorHAnsi" w:cstheme="minorHAnsi"/>
                <w:bCs/>
              </w:rPr>
            </w:pPr>
            <w:r>
              <w:rPr>
                <w:rFonts w:asciiTheme="minorHAnsi" w:hAnsiTheme="minorHAnsi" w:cstheme="minorHAnsi"/>
                <w:bCs/>
              </w:rPr>
              <w:t>Remont budynku gospodarczego przy świetlicy wiejskiej w miejscowości Kobylaki-</w:t>
            </w:r>
            <w:proofErr w:type="spellStart"/>
            <w:r>
              <w:rPr>
                <w:rFonts w:asciiTheme="minorHAnsi" w:hAnsiTheme="minorHAnsi" w:cstheme="minorHAnsi"/>
                <w:bCs/>
              </w:rPr>
              <w:t>Korysze</w:t>
            </w:r>
            <w:proofErr w:type="spellEnd"/>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5918E267" w14:textId="7B128AD1"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3.573,58</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AB27BFC" w14:textId="5ECFCACB" w:rsidR="004961BE" w:rsidRPr="00405969" w:rsidRDefault="009E33F1"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3.573,58</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1C4B41F9" w14:textId="455747C5" w:rsidR="004961BE" w:rsidRPr="00405969" w:rsidRDefault="009E33F1"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4961BE" w:rsidRPr="00405969" w14:paraId="63306DED"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3AFFA16" w14:textId="7974C86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Czyste powietrze</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0119FAAF" w14:textId="3B419D20"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32.977,84</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5CB2B323" w14:textId="60D5D1A7" w:rsidR="004961BE" w:rsidRPr="00405969" w:rsidRDefault="00172DFC"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32.877,84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4E8F1BF5" w14:textId="5625BAC6" w:rsidR="004961BE" w:rsidRPr="00405969" w:rsidRDefault="00172DFC"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4961BE" w:rsidRPr="00405969" w14:paraId="1069FFBD"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77E10160"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Obsługa sesji Rady Gminy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0DFEAFAC" w14:textId="6F4CA25D"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4.428,00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7EA60D42" w14:textId="629F2267" w:rsidR="004961BE" w:rsidRPr="00405969" w:rsidRDefault="0039102B"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4.428,00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43578A86" w14:textId="5BB04AB4" w:rsidR="004961BE" w:rsidRPr="00405969" w:rsidRDefault="0039102B"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4961BE" w:rsidRPr="00405969" w14:paraId="199A612B"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4D84ACF5" w14:textId="77777777"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Doradztwo w zakresie podatku VAT</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75EC0ECA" w14:textId="37C811CA"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80.000,00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7C0048C6" w14:textId="5F6D0BB5" w:rsidR="004961BE" w:rsidRPr="00405969" w:rsidRDefault="0039102B"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47.038,04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1F4DBA0" w14:textId="496080E9" w:rsidR="004961BE" w:rsidRPr="00405969" w:rsidRDefault="0039102B"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58,80</w:t>
            </w:r>
          </w:p>
        </w:tc>
      </w:tr>
      <w:tr w:rsidR="004961BE" w:rsidRPr="00405969" w14:paraId="200B3F77"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0E0DCCEF" w14:textId="2CC33649" w:rsidR="004961BE" w:rsidRPr="00405969" w:rsidRDefault="004961BE" w:rsidP="004961BE">
            <w:pPr>
              <w:pStyle w:val="NormalnyWeb"/>
              <w:spacing w:before="0" w:beforeAutospacing="0" w:after="0" w:line="360" w:lineRule="auto"/>
              <w:jc w:val="both"/>
              <w:rPr>
                <w:rFonts w:asciiTheme="minorHAnsi" w:hAnsiTheme="minorHAnsi" w:cstheme="minorHAnsi"/>
                <w:bCs/>
              </w:rPr>
            </w:pPr>
            <w:r w:rsidRPr="00405969">
              <w:rPr>
                <w:rFonts w:asciiTheme="minorHAnsi" w:hAnsiTheme="minorHAnsi" w:cstheme="minorHAnsi"/>
                <w:bCs/>
              </w:rPr>
              <w:t>Dystrybucja węgla dla mieszkańców z terenu Gminy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427BAA0A" w14:textId="1ED8431F" w:rsidR="004961BE" w:rsidRPr="00405969" w:rsidRDefault="000E5CD7"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564.920,00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1D372AD6" w14:textId="287472E3" w:rsidR="004961BE" w:rsidRPr="00405969" w:rsidRDefault="007B772C"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462.892,01</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6873081D" w14:textId="1A51864A" w:rsidR="004961BE" w:rsidRPr="00405969" w:rsidRDefault="007B772C" w:rsidP="004961BE">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81,94</w:t>
            </w:r>
          </w:p>
        </w:tc>
      </w:tr>
      <w:tr w:rsidR="004961BE" w:rsidRPr="00405969" w14:paraId="2342B1EC"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528E7281" w14:textId="77777777" w:rsidR="004961BE" w:rsidRPr="00405969" w:rsidRDefault="004961BE" w:rsidP="004961BE">
            <w:pPr>
              <w:pStyle w:val="NormalnyWeb"/>
              <w:spacing w:before="0" w:beforeAutospacing="0" w:after="0" w:line="360" w:lineRule="auto"/>
              <w:jc w:val="right"/>
              <w:rPr>
                <w:rFonts w:asciiTheme="minorHAnsi" w:hAnsiTheme="minorHAnsi" w:cstheme="minorHAnsi"/>
                <w:bCs/>
                <w:i/>
              </w:rPr>
            </w:pPr>
            <w:r w:rsidRPr="00405969">
              <w:rPr>
                <w:rFonts w:asciiTheme="minorHAnsi" w:hAnsiTheme="minorHAnsi" w:cstheme="minorHAnsi"/>
                <w:bCs/>
                <w:i/>
              </w:rPr>
              <w:t>Razem</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3DCBAE6F" w14:textId="73BED3AD" w:rsidR="004961BE" w:rsidRPr="00405969" w:rsidRDefault="000E5CD7" w:rsidP="004961BE">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706.194,42</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49EF9D8F" w14:textId="456EA88C" w:rsidR="004961BE" w:rsidRPr="00405969" w:rsidRDefault="007B772C" w:rsidP="004961BE">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566.676,47</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087C4A7F" w14:textId="1A441922" w:rsidR="004961BE" w:rsidRPr="00405969" w:rsidRDefault="007B772C" w:rsidP="004961BE">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80,24</w:t>
            </w:r>
          </w:p>
        </w:tc>
      </w:tr>
      <w:tr w:rsidR="004961BE" w:rsidRPr="00405969" w14:paraId="0FBDFF00"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50B05EA9" w14:textId="77777777" w:rsidR="004961BE" w:rsidRPr="00405969" w:rsidRDefault="004961BE" w:rsidP="004961BE">
            <w:pPr>
              <w:pStyle w:val="NormalnyWeb"/>
              <w:spacing w:before="0" w:beforeAutospacing="0" w:after="0" w:line="360" w:lineRule="auto"/>
              <w:jc w:val="right"/>
              <w:rPr>
                <w:rFonts w:asciiTheme="minorHAnsi" w:hAnsiTheme="minorHAnsi" w:cstheme="minorHAnsi"/>
              </w:rPr>
            </w:pPr>
            <w:r w:rsidRPr="00405969">
              <w:rPr>
                <w:rFonts w:asciiTheme="minorHAnsi" w:hAnsiTheme="minorHAnsi" w:cstheme="minorHAnsi"/>
                <w:b/>
                <w:bCs/>
              </w:rPr>
              <w:t>Ogółem wydatki bieżące</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92C4E84" w14:textId="7AFFC8F7" w:rsidR="004961BE" w:rsidRPr="00405969" w:rsidRDefault="000E5CD7"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894.860,92</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53CCDE9E" w14:textId="0A586B64" w:rsidR="004961BE" w:rsidRPr="00405969" w:rsidRDefault="007B772C"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755.342,97</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758523DE" w14:textId="357DBA9E" w:rsidR="004961BE" w:rsidRPr="00405969" w:rsidRDefault="007B772C" w:rsidP="004961BE">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84,41</w:t>
            </w:r>
          </w:p>
        </w:tc>
      </w:tr>
      <w:tr w:rsidR="004961BE" w:rsidRPr="00405969" w14:paraId="36257C51"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06EC6684" w14:textId="77777777" w:rsidR="004961BE" w:rsidRPr="00405969" w:rsidRDefault="004961BE" w:rsidP="004961BE">
            <w:pPr>
              <w:pStyle w:val="NormalnyWeb"/>
              <w:spacing w:before="0" w:beforeAutospacing="0" w:after="0" w:line="360" w:lineRule="auto"/>
              <w:rPr>
                <w:rFonts w:asciiTheme="minorHAnsi" w:hAnsiTheme="minorHAnsi" w:cstheme="minorHAnsi"/>
                <w:color w:val="FF0000"/>
              </w:rPr>
            </w:pPr>
          </w:p>
        </w:tc>
      </w:tr>
      <w:tr w:rsidR="004961BE" w:rsidRPr="00405969" w14:paraId="5CB34760"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71F0944" w14:textId="77777777" w:rsidR="004961BE" w:rsidRPr="00405969" w:rsidRDefault="004961BE" w:rsidP="004961BE">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b/>
                <w:bCs/>
              </w:rPr>
              <w:t>Wydatki majątkowe</w:t>
            </w:r>
          </w:p>
        </w:tc>
      </w:tr>
      <w:tr w:rsidR="004961BE" w:rsidRPr="00405969" w14:paraId="1C1189EE"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64C60743" w14:textId="77777777" w:rsidR="004961BE" w:rsidRPr="00405969" w:rsidRDefault="004961BE" w:rsidP="004961BE">
            <w:pPr>
              <w:pStyle w:val="NormalnyWeb"/>
              <w:spacing w:before="0" w:beforeAutospacing="0" w:after="0" w:line="360" w:lineRule="auto"/>
              <w:jc w:val="center"/>
              <w:rPr>
                <w:rFonts w:asciiTheme="minorHAnsi" w:hAnsiTheme="minorHAnsi" w:cstheme="minorHAnsi"/>
                <w:i/>
              </w:rPr>
            </w:pPr>
            <w:r w:rsidRPr="00405969">
              <w:rPr>
                <w:rFonts w:asciiTheme="minorHAnsi" w:hAnsiTheme="minorHAnsi" w:cstheme="minorHAnsi"/>
                <w:i/>
              </w:rPr>
              <w:lastRenderedPageBreak/>
              <w:t xml:space="preserve">Wydatki </w:t>
            </w:r>
            <w:r w:rsidRPr="00405969">
              <w:rPr>
                <w:rFonts w:asciiTheme="minorHAnsi" w:hAnsiTheme="minorHAnsi" w:cstheme="minorHAnsi"/>
                <w:i/>
                <w:iCs/>
              </w:rPr>
              <w:t>na programy, projekty lub zadania związane z programami realizowanymi z udziałem środków, o których mowa w art. 5 ust. 1 pkt 2 i 3 ustawy o finansach publicznych</w:t>
            </w:r>
          </w:p>
        </w:tc>
      </w:tr>
      <w:tr w:rsidR="00236548" w:rsidRPr="00405969" w14:paraId="56601F28"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78DCD046" w14:textId="7D7CBFB5" w:rsidR="00236548" w:rsidRPr="00405969" w:rsidRDefault="00236548" w:rsidP="00236548">
            <w:pPr>
              <w:pStyle w:val="NormalnyWeb"/>
              <w:spacing w:before="0" w:beforeAutospacing="0" w:after="0" w:line="360" w:lineRule="auto"/>
              <w:rPr>
                <w:rFonts w:asciiTheme="minorHAnsi" w:hAnsiTheme="minorHAnsi" w:cstheme="minorHAnsi"/>
              </w:rPr>
            </w:pPr>
            <w:r>
              <w:rPr>
                <w:rFonts w:asciiTheme="minorHAnsi" w:hAnsiTheme="minorHAnsi" w:cstheme="minorHAnsi"/>
              </w:rPr>
              <w:t>Cyfrowa Gmina</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4A2F0D68" w14:textId="5E43A7B6"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125.888,04</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0A2231EA" w14:textId="7AC681F3"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125.888,04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5CE19D65" w14:textId="4405126B"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236548" w:rsidRPr="00405969" w14:paraId="1ACC336A"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547F522" w14:textId="77777777" w:rsidR="00236548" w:rsidRPr="00405969" w:rsidRDefault="00236548" w:rsidP="00236548">
            <w:pPr>
              <w:pStyle w:val="NormalnyWeb"/>
              <w:spacing w:before="0" w:beforeAutospacing="0" w:after="0" w:line="360" w:lineRule="auto"/>
              <w:jc w:val="right"/>
              <w:rPr>
                <w:rFonts w:asciiTheme="minorHAnsi" w:hAnsiTheme="minorHAnsi" w:cstheme="minorHAnsi"/>
                <w:i/>
              </w:rPr>
            </w:pPr>
            <w:r w:rsidRPr="00405969">
              <w:rPr>
                <w:rFonts w:asciiTheme="minorHAnsi" w:hAnsiTheme="minorHAnsi" w:cstheme="minorHAnsi"/>
                <w:i/>
              </w:rPr>
              <w:t>Razem</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49404E0" w14:textId="7C597E9A" w:rsidR="00236548" w:rsidRPr="00405969" w:rsidRDefault="00236548" w:rsidP="00236548">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125.888,04</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0D8BD1F5" w14:textId="2C743799" w:rsidR="00236548" w:rsidRPr="00405969" w:rsidRDefault="00236548" w:rsidP="00236548">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125.888,04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4802498B" w14:textId="0811DBF3" w:rsidR="00236548" w:rsidRPr="00405969" w:rsidRDefault="00236548" w:rsidP="00236548">
            <w:pPr>
              <w:pStyle w:val="NormalnyWeb"/>
              <w:spacing w:before="0" w:beforeAutospacing="0" w:after="0" w:line="360" w:lineRule="auto"/>
              <w:jc w:val="center"/>
              <w:rPr>
                <w:rFonts w:asciiTheme="minorHAnsi" w:hAnsiTheme="minorHAnsi" w:cstheme="minorHAnsi"/>
                <w:i/>
                <w:iCs/>
              </w:rPr>
            </w:pPr>
            <w:r>
              <w:rPr>
                <w:rFonts w:asciiTheme="minorHAnsi" w:hAnsiTheme="minorHAnsi" w:cstheme="minorHAnsi"/>
                <w:i/>
                <w:iCs/>
              </w:rPr>
              <w:t>100,00</w:t>
            </w:r>
          </w:p>
        </w:tc>
      </w:tr>
      <w:tr w:rsidR="00236548" w:rsidRPr="00405969" w14:paraId="0B7FC34B"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26DD1BC9" w14:textId="77777777" w:rsidR="00236548" w:rsidRPr="00405969" w:rsidRDefault="00236548" w:rsidP="00236548">
            <w:pPr>
              <w:pStyle w:val="NormalnyWeb"/>
              <w:spacing w:before="0" w:beforeAutospacing="0" w:after="0" w:line="360" w:lineRule="auto"/>
              <w:jc w:val="center"/>
              <w:rPr>
                <w:rFonts w:asciiTheme="minorHAnsi" w:hAnsiTheme="minorHAnsi" w:cstheme="minorHAnsi"/>
              </w:rPr>
            </w:pPr>
            <w:r w:rsidRPr="00405969">
              <w:rPr>
                <w:rFonts w:asciiTheme="minorHAnsi" w:hAnsiTheme="minorHAnsi" w:cstheme="minorHAnsi"/>
                <w:i/>
              </w:rPr>
              <w:t xml:space="preserve">Wydatki </w:t>
            </w:r>
            <w:r w:rsidRPr="00405969">
              <w:rPr>
                <w:rFonts w:asciiTheme="minorHAnsi" w:hAnsiTheme="minorHAnsi" w:cstheme="minorHAnsi"/>
                <w:i/>
                <w:iCs/>
              </w:rPr>
              <w:t>na programy, projekty lub zadania pozostałe</w:t>
            </w:r>
          </w:p>
        </w:tc>
      </w:tr>
      <w:tr w:rsidR="00236548" w:rsidRPr="00405969" w14:paraId="4C979A62"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F73BC7C" w14:textId="4075446C"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stacji uzdatniania wody i ujęcia wody w miejscowości Jednorożec, gm.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5612A947" w14:textId="1CE35A5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1.954.347,40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4F4E688" w14:textId="00337BD0"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1.621.921,86</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623CABCC" w14:textId="5C1B963B"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82,99</w:t>
            </w:r>
          </w:p>
        </w:tc>
      </w:tr>
      <w:tr w:rsidR="00236548" w:rsidRPr="00405969" w14:paraId="646C580D"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F0A834E" w14:textId="6520432D"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stacji uzdatniania wody i ujęcia wody w miejscowości Żelazna Prywatna, gm.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015C4226" w14:textId="049077F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1.304.046,00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4B625431" w14:textId="32D5B94D"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1.062.638,46</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1644B1F9" w14:textId="5A99A5B9"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81,49</w:t>
            </w:r>
          </w:p>
        </w:tc>
      </w:tr>
      <w:tr w:rsidR="00236548" w:rsidRPr="00405969" w14:paraId="0F1A06B0"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8F1DE76" w14:textId="7F35981D"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Budowa instalacji fotowoltaicznej zasilającej oczyszczalnię ścieków w Jednorożcu</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31F03826" w14:textId="44B96E09"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14.145,00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67A6D721" w14:textId="1A060EE3"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11.552,90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0697F837" w14:textId="473F163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81,67</w:t>
            </w:r>
          </w:p>
        </w:tc>
      </w:tr>
      <w:tr w:rsidR="00236548" w:rsidRPr="00405969" w14:paraId="70773A60"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2B7AC636" w14:textId="77777777"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Zakup gruntów</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2012D724" w14:textId="5F15DD7C"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20.000,00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0DD44B89" w14:textId="40284B97"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6.873,37</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246276E0" w14:textId="67ACED36"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34,37</w:t>
            </w:r>
          </w:p>
        </w:tc>
      </w:tr>
      <w:tr w:rsidR="00236548" w:rsidRPr="00405969" w14:paraId="50D96172"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29076E43" w14:textId="11D65C9D" w:rsidR="00236548" w:rsidRPr="00405969" w:rsidRDefault="00236548" w:rsidP="00236548">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Przebudowa i modernizacja </w:t>
            </w:r>
            <w:r w:rsidRPr="00405969">
              <w:rPr>
                <w:rFonts w:asciiTheme="minorHAnsi" w:hAnsiTheme="minorHAnsi" w:cstheme="minorHAnsi"/>
              </w:rPr>
              <w:t>oczyszczalni ścieków w</w:t>
            </w:r>
            <w:r>
              <w:rPr>
                <w:rFonts w:asciiTheme="minorHAnsi" w:hAnsiTheme="minorHAnsi" w:cstheme="minorHAnsi"/>
              </w:rPr>
              <w:t xml:space="preserve"> miejscowości</w:t>
            </w:r>
            <w:r w:rsidRPr="00405969">
              <w:rPr>
                <w:rFonts w:asciiTheme="minorHAnsi" w:hAnsiTheme="minorHAnsi" w:cstheme="minorHAnsi"/>
              </w:rPr>
              <w:t xml:space="preserve"> Jednoroż</w:t>
            </w:r>
            <w:r>
              <w:rPr>
                <w:rFonts w:asciiTheme="minorHAnsi" w:hAnsiTheme="minorHAnsi" w:cstheme="minorHAnsi"/>
              </w:rPr>
              <w:t>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D1DBDB5" w14:textId="1EB2BF6E"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838.000,00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19039988" w14:textId="37C941D5"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15.941,22</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A25A28A" w14:textId="612F023C"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1,90</w:t>
            </w:r>
          </w:p>
        </w:tc>
      </w:tr>
      <w:tr w:rsidR="00236548" w:rsidRPr="00405969" w14:paraId="5B3CF6E9"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2C5A4E1A" w14:textId="1D7B8286" w:rsidR="00236548" w:rsidRPr="00405969" w:rsidRDefault="00236548" w:rsidP="00236548">
            <w:pPr>
              <w:pStyle w:val="NormalnyWeb"/>
              <w:spacing w:before="0" w:beforeAutospacing="0" w:after="0" w:line="360" w:lineRule="auto"/>
              <w:rPr>
                <w:rFonts w:asciiTheme="minorHAnsi" w:hAnsiTheme="minorHAnsi" w:cstheme="minorHAnsi"/>
              </w:rPr>
            </w:pPr>
            <w:r>
              <w:rPr>
                <w:rFonts w:asciiTheme="minorHAnsi" w:hAnsiTheme="minorHAnsi" w:cstheme="minorHAnsi"/>
              </w:rPr>
              <w:t>Czyste powietrze</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F730CBF" w14:textId="72838673"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28.880,16</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1BBCB1F0" w14:textId="47862375"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28.880,16</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10300A8" w14:textId="50707BE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100,00</w:t>
            </w:r>
          </w:p>
        </w:tc>
      </w:tr>
      <w:tr w:rsidR="00236548" w:rsidRPr="00405969" w14:paraId="3000B02E"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E7C4009" w14:textId="0469820C" w:rsidR="00236548" w:rsidRPr="00405969" w:rsidRDefault="00236548" w:rsidP="00236548">
            <w:pPr>
              <w:pStyle w:val="NormalnyWeb"/>
              <w:spacing w:before="0" w:beforeAutospacing="0" w:after="0" w:line="360" w:lineRule="auto"/>
              <w:rPr>
                <w:rFonts w:asciiTheme="minorHAnsi" w:hAnsiTheme="minorHAnsi" w:cstheme="minorHAnsi"/>
              </w:rPr>
            </w:pPr>
            <w:r>
              <w:rPr>
                <w:rFonts w:asciiTheme="minorHAnsi" w:hAnsiTheme="minorHAnsi" w:cstheme="minorHAnsi"/>
              </w:rPr>
              <w:t xml:space="preserve">Zagospodarowanie placu wokół remizy w </w:t>
            </w:r>
            <w:proofErr w:type="spellStart"/>
            <w:r>
              <w:rPr>
                <w:rFonts w:asciiTheme="minorHAnsi" w:hAnsiTheme="minorHAnsi" w:cstheme="minorHAnsi"/>
              </w:rPr>
              <w:t>Małowidzu</w:t>
            </w:r>
            <w:proofErr w:type="spellEnd"/>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3FB16925" w14:textId="1F820B54"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28.459,96</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141B7C0C" w14:textId="2B557F0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28.402,43</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7D729666" w14:textId="07A4219B"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99,80</w:t>
            </w:r>
          </w:p>
        </w:tc>
      </w:tr>
      <w:tr w:rsidR="00236548" w:rsidRPr="00405969" w14:paraId="7CDD3D4A"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2573A88F" w14:textId="3E82A366"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Wykonanie klimatyzacji w Urzędzie Gminy w Jednorożcu</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6116333D" w14:textId="39BC00B2"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6.500,00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BB89B54" w14:textId="771229B7"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6.457,50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642BBC21" w14:textId="600BF0A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99,35</w:t>
            </w:r>
          </w:p>
        </w:tc>
      </w:tr>
      <w:tr w:rsidR="00236548" w:rsidRPr="00405969" w14:paraId="47F601E5"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4E853106" w14:textId="33E6CA83"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Remont pokrycia dachowego na budynku hali widowiskowo-sportowej w miejscowości Jednorożec, gm.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66B697CE" w14:textId="6042B798"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870.209,84</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05EAB7DF" w14:textId="1306BCE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867.709,84</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189C870F" w14:textId="5300D987"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99,71</w:t>
            </w:r>
          </w:p>
        </w:tc>
      </w:tr>
      <w:tr w:rsidR="00236548" w:rsidRPr="00405969" w14:paraId="63D3EF75"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43B397EA" w14:textId="77777777"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Przebudowa dróg gminnych na terenie Gminy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5BD7D129" w14:textId="0E0BE93E"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46.000,00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017FF3FB" w14:textId="71381B00"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37.260,00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24BF8EBF" w14:textId="28BD1854"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81,00</w:t>
            </w:r>
          </w:p>
        </w:tc>
      </w:tr>
      <w:tr w:rsidR="00236548" w:rsidRPr="00405969" w14:paraId="61F71E76"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0BBDEE74" w14:textId="5833E42D" w:rsidR="00236548" w:rsidRPr="00405969" w:rsidRDefault="00236548" w:rsidP="00236548">
            <w:pPr>
              <w:pStyle w:val="NormalnyWeb"/>
              <w:spacing w:before="0" w:beforeAutospacing="0" w:after="0" w:line="360" w:lineRule="auto"/>
              <w:rPr>
                <w:rFonts w:asciiTheme="minorHAnsi" w:hAnsiTheme="minorHAnsi" w:cstheme="minorHAnsi"/>
              </w:rPr>
            </w:pPr>
            <w:r>
              <w:rPr>
                <w:rFonts w:asciiTheme="minorHAnsi" w:hAnsiTheme="minorHAnsi" w:cstheme="minorHAnsi"/>
              </w:rPr>
              <w:lastRenderedPageBreak/>
              <w:t>Przeb</w:t>
            </w:r>
            <w:r w:rsidRPr="00405969">
              <w:rPr>
                <w:rFonts w:asciiTheme="minorHAnsi" w:hAnsiTheme="minorHAnsi" w:cstheme="minorHAnsi"/>
              </w:rPr>
              <w:t>udowa dróg gminnych w miejscowości Stegna, gm.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07188EC" w14:textId="7E6E4414"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2.698.500,00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6E9E82B9" w14:textId="6B206A38"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2.698.178,43</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5209EDDD" w14:textId="567E2D4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99,99</w:t>
            </w:r>
          </w:p>
        </w:tc>
      </w:tr>
      <w:tr w:rsidR="00236548" w:rsidRPr="00405969" w14:paraId="221EBF2F"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1A719FD4" w14:textId="0EF99740"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Rozbudowa sieci wodociągowej na terenie Gminy Jednorożec</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140D3952" w14:textId="5D2AB66B"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96.000,00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5A5CC632" w14:textId="442C020E"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71.517,19</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42C49FA" w14:textId="188984F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74,50</w:t>
            </w:r>
          </w:p>
        </w:tc>
      </w:tr>
      <w:tr w:rsidR="00236548" w:rsidRPr="00405969" w14:paraId="4076A2E0"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C137A34" w14:textId="3196CFF5"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 xml:space="preserve">Remont budynku świetlicy wiejskiej w miejscowości Kobylaki - </w:t>
            </w:r>
            <w:proofErr w:type="spellStart"/>
            <w:r w:rsidRPr="00405969">
              <w:rPr>
                <w:rFonts w:asciiTheme="minorHAnsi" w:hAnsiTheme="minorHAnsi" w:cstheme="minorHAnsi"/>
              </w:rPr>
              <w:t>Korysze</w:t>
            </w:r>
            <w:proofErr w:type="spellEnd"/>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42440797" w14:textId="5740A6FC"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38.075,00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46E3F882" w14:textId="273AD15C"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31.477,80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2C16619" w14:textId="7F14199C"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82,67</w:t>
            </w:r>
          </w:p>
        </w:tc>
      </w:tr>
      <w:tr w:rsidR="00236548" w:rsidRPr="00405969" w14:paraId="6720C88F"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D476B1F" w14:textId="30B6A5A1" w:rsidR="00236548" w:rsidRPr="00405969" w:rsidRDefault="00236548" w:rsidP="00236548">
            <w:pPr>
              <w:pStyle w:val="NormalnyWeb"/>
              <w:spacing w:before="0" w:beforeAutospacing="0" w:after="0" w:line="360" w:lineRule="auto"/>
              <w:rPr>
                <w:rFonts w:asciiTheme="minorHAnsi" w:hAnsiTheme="minorHAnsi" w:cstheme="minorHAnsi"/>
              </w:rPr>
            </w:pPr>
            <w:r w:rsidRPr="00405969">
              <w:rPr>
                <w:rFonts w:asciiTheme="minorHAnsi" w:hAnsiTheme="minorHAnsi" w:cstheme="minorHAnsi"/>
              </w:rPr>
              <w:t>Modernizacja strażnicy OSP Parciaki</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67E56AE9" w14:textId="26502F2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31.000,00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67436726" w14:textId="0204487A"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30.381,00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1FD91C56" w14:textId="66868CB6"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98,00</w:t>
            </w:r>
          </w:p>
        </w:tc>
      </w:tr>
      <w:tr w:rsidR="00236548" w:rsidRPr="00405969" w14:paraId="409CCFCB"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B9F2F73" w14:textId="7BDD307A" w:rsidR="00236548" w:rsidRPr="00405969" w:rsidRDefault="00236548" w:rsidP="00236548">
            <w:pPr>
              <w:pStyle w:val="NormalnyWeb"/>
              <w:spacing w:before="0" w:beforeAutospacing="0" w:after="0" w:line="360" w:lineRule="auto"/>
              <w:rPr>
                <w:rFonts w:asciiTheme="minorHAnsi" w:hAnsiTheme="minorHAnsi" w:cstheme="minorHAnsi"/>
              </w:rPr>
            </w:pPr>
            <w:proofErr w:type="spellStart"/>
            <w:r w:rsidRPr="00405969">
              <w:rPr>
                <w:rFonts w:asciiTheme="minorHAnsi" w:hAnsiTheme="minorHAnsi" w:cstheme="minorHAnsi"/>
              </w:rPr>
              <w:t>Mikroinstalacja</w:t>
            </w:r>
            <w:proofErr w:type="spellEnd"/>
            <w:r w:rsidRPr="00405969">
              <w:rPr>
                <w:rFonts w:asciiTheme="minorHAnsi" w:hAnsiTheme="minorHAnsi" w:cstheme="minorHAnsi"/>
              </w:rPr>
              <w:t xml:space="preserve"> fotowoltaiczna na budynku Urzędu Gminy w Jednorożcu</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64EC2611" w14:textId="497698A1"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110.000,00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527D4B77" w14:textId="59FF90EF"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98.400,00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2BC506A6" w14:textId="6656D836" w:rsidR="00236548" w:rsidRPr="00405969" w:rsidRDefault="00236548" w:rsidP="00236548">
            <w:pPr>
              <w:pStyle w:val="NormalnyWeb"/>
              <w:spacing w:before="0" w:beforeAutospacing="0" w:after="0" w:line="360" w:lineRule="auto"/>
              <w:jc w:val="center"/>
              <w:rPr>
                <w:rFonts w:asciiTheme="minorHAnsi" w:hAnsiTheme="minorHAnsi" w:cstheme="minorHAnsi"/>
              </w:rPr>
            </w:pPr>
            <w:r>
              <w:rPr>
                <w:rFonts w:asciiTheme="minorHAnsi" w:hAnsiTheme="minorHAnsi" w:cstheme="minorHAnsi"/>
              </w:rPr>
              <w:t>89,45</w:t>
            </w:r>
          </w:p>
        </w:tc>
      </w:tr>
      <w:tr w:rsidR="00236548" w:rsidRPr="00405969" w14:paraId="1A84D4FB"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60587346" w14:textId="77777777" w:rsidR="00236548" w:rsidRPr="00405969" w:rsidRDefault="00236548" w:rsidP="00236548">
            <w:pPr>
              <w:pStyle w:val="NormalnyWeb"/>
              <w:spacing w:before="0" w:beforeAutospacing="0" w:after="0" w:line="360" w:lineRule="auto"/>
              <w:jc w:val="right"/>
              <w:rPr>
                <w:rFonts w:asciiTheme="minorHAnsi" w:hAnsiTheme="minorHAnsi" w:cstheme="minorHAnsi"/>
                <w:i/>
              </w:rPr>
            </w:pPr>
            <w:r w:rsidRPr="00405969">
              <w:rPr>
                <w:rFonts w:asciiTheme="minorHAnsi" w:hAnsiTheme="minorHAnsi" w:cstheme="minorHAnsi"/>
                <w:i/>
              </w:rPr>
              <w:t>Razem</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3C4B3F8A" w14:textId="6D2DCB09" w:rsidR="00236548" w:rsidRPr="00405969" w:rsidRDefault="00236548" w:rsidP="00236548">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8.084.163,36</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2DD15552" w14:textId="43E99F3C" w:rsidR="00236548" w:rsidRPr="00405969" w:rsidRDefault="00CE4513" w:rsidP="00236548">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6.617.592,16</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52C2E981" w14:textId="2965DD5A" w:rsidR="00236548" w:rsidRPr="00405969" w:rsidRDefault="00CE4513" w:rsidP="00236548">
            <w:pPr>
              <w:pStyle w:val="NormalnyWeb"/>
              <w:spacing w:before="0" w:beforeAutospacing="0" w:after="0" w:line="360" w:lineRule="auto"/>
              <w:jc w:val="center"/>
              <w:rPr>
                <w:rFonts w:asciiTheme="minorHAnsi" w:hAnsiTheme="minorHAnsi" w:cstheme="minorHAnsi"/>
                <w:i/>
              </w:rPr>
            </w:pPr>
            <w:r>
              <w:rPr>
                <w:rFonts w:asciiTheme="minorHAnsi" w:hAnsiTheme="minorHAnsi" w:cstheme="minorHAnsi"/>
                <w:i/>
              </w:rPr>
              <w:t>81,86</w:t>
            </w:r>
          </w:p>
        </w:tc>
      </w:tr>
      <w:tr w:rsidR="00236548" w:rsidRPr="00405969" w14:paraId="397B7ED7"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74EB4FDC" w14:textId="77777777" w:rsidR="00236548" w:rsidRPr="00405969" w:rsidRDefault="00236548" w:rsidP="00236548">
            <w:pPr>
              <w:pStyle w:val="NormalnyWeb"/>
              <w:spacing w:before="0" w:beforeAutospacing="0" w:after="0" w:line="360" w:lineRule="auto"/>
              <w:jc w:val="right"/>
              <w:rPr>
                <w:rFonts w:asciiTheme="minorHAnsi" w:hAnsiTheme="minorHAnsi" w:cstheme="minorHAnsi"/>
                <w:b/>
              </w:rPr>
            </w:pPr>
            <w:r w:rsidRPr="00405969">
              <w:rPr>
                <w:rFonts w:asciiTheme="minorHAnsi" w:hAnsiTheme="minorHAnsi" w:cstheme="minorHAnsi"/>
                <w:b/>
                <w:bCs/>
              </w:rPr>
              <w:t>Ogółem wydatki majątkowe</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0263B159" w14:textId="5FAE4409" w:rsidR="00236548" w:rsidRPr="00405969" w:rsidRDefault="00236548" w:rsidP="00236548">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8.210.051,40</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459751B6" w14:textId="79B400F0" w:rsidR="00236548" w:rsidRPr="00405969" w:rsidRDefault="00CE4513" w:rsidP="00236548">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6.743.480,20</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59269DAB" w14:textId="609896F7" w:rsidR="00236548" w:rsidRPr="00405969" w:rsidRDefault="00CE4513" w:rsidP="00236548">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82,14</w:t>
            </w:r>
          </w:p>
        </w:tc>
      </w:tr>
      <w:tr w:rsidR="00236548" w:rsidRPr="00405969" w14:paraId="79E73E08" w14:textId="77777777" w:rsidTr="00B63E95">
        <w:trPr>
          <w:tblCellSpacing w:w="0" w:type="dxa"/>
        </w:trPr>
        <w:tc>
          <w:tcPr>
            <w:tcW w:w="9555" w:type="dxa"/>
            <w:gridSpan w:val="4"/>
            <w:tcBorders>
              <w:top w:val="outset" w:sz="6" w:space="0" w:color="000000"/>
              <w:left w:val="outset" w:sz="6" w:space="0" w:color="000000"/>
              <w:bottom w:val="outset" w:sz="6" w:space="0" w:color="000000"/>
              <w:right w:val="outset" w:sz="6" w:space="0" w:color="000000"/>
            </w:tcBorders>
            <w:shd w:val="clear" w:color="auto" w:fill="FFFFFF"/>
          </w:tcPr>
          <w:p w14:paraId="51BDD027" w14:textId="77777777" w:rsidR="00236548" w:rsidRPr="00405969" w:rsidRDefault="00236548" w:rsidP="00236548">
            <w:pPr>
              <w:pStyle w:val="NormalnyWeb"/>
              <w:spacing w:before="0" w:beforeAutospacing="0" w:after="0" w:line="360" w:lineRule="auto"/>
              <w:jc w:val="center"/>
              <w:rPr>
                <w:rFonts w:asciiTheme="minorHAnsi" w:hAnsiTheme="minorHAnsi" w:cstheme="minorHAnsi"/>
                <w:color w:val="FF0000"/>
              </w:rPr>
            </w:pPr>
          </w:p>
        </w:tc>
      </w:tr>
      <w:tr w:rsidR="00236548" w:rsidRPr="00405969" w14:paraId="7269FF04" w14:textId="77777777" w:rsidTr="00236548">
        <w:trPr>
          <w:tblCellSpacing w:w="0" w:type="dxa"/>
        </w:trPr>
        <w:tc>
          <w:tcPr>
            <w:tcW w:w="5082" w:type="dxa"/>
            <w:tcBorders>
              <w:top w:val="outset" w:sz="6" w:space="0" w:color="000000"/>
              <w:left w:val="outset" w:sz="6" w:space="0" w:color="000000"/>
              <w:bottom w:val="outset" w:sz="6" w:space="0" w:color="000000"/>
              <w:right w:val="outset" w:sz="6" w:space="0" w:color="000000"/>
            </w:tcBorders>
            <w:shd w:val="clear" w:color="auto" w:fill="FFFFFF"/>
          </w:tcPr>
          <w:p w14:paraId="3743BF41" w14:textId="77777777" w:rsidR="00236548" w:rsidRPr="00405969" w:rsidRDefault="00236548" w:rsidP="00236548">
            <w:pPr>
              <w:pStyle w:val="NormalnyWeb"/>
              <w:spacing w:before="0" w:beforeAutospacing="0" w:after="0" w:line="360" w:lineRule="auto"/>
              <w:jc w:val="right"/>
              <w:rPr>
                <w:rFonts w:asciiTheme="minorHAnsi" w:hAnsiTheme="minorHAnsi" w:cstheme="minorHAnsi"/>
                <w:b/>
                <w:i/>
              </w:rPr>
            </w:pPr>
            <w:r w:rsidRPr="00405969">
              <w:rPr>
                <w:rFonts w:asciiTheme="minorHAnsi" w:hAnsiTheme="minorHAnsi" w:cstheme="minorHAnsi"/>
                <w:b/>
                <w:bCs/>
                <w:i/>
                <w:iCs/>
              </w:rPr>
              <w:t>Ogółem :</w:t>
            </w:r>
          </w:p>
        </w:tc>
        <w:tc>
          <w:tcPr>
            <w:tcW w:w="1565" w:type="dxa"/>
            <w:tcBorders>
              <w:top w:val="outset" w:sz="6" w:space="0" w:color="000000"/>
              <w:left w:val="outset" w:sz="6" w:space="0" w:color="000000"/>
              <w:bottom w:val="outset" w:sz="6" w:space="0" w:color="000000"/>
              <w:right w:val="outset" w:sz="6" w:space="0" w:color="000000"/>
            </w:tcBorders>
            <w:shd w:val="clear" w:color="auto" w:fill="FFFFFF"/>
          </w:tcPr>
          <w:p w14:paraId="3D0CEE50" w14:textId="06B78A59" w:rsidR="00236548" w:rsidRPr="00405969" w:rsidRDefault="00236548" w:rsidP="00236548">
            <w:pPr>
              <w:pStyle w:val="NormalnyWeb"/>
              <w:spacing w:before="0" w:beforeAutospacing="0" w:after="0" w:line="360" w:lineRule="auto"/>
              <w:jc w:val="center"/>
              <w:rPr>
                <w:rFonts w:asciiTheme="minorHAnsi" w:hAnsiTheme="minorHAnsi" w:cstheme="minorHAnsi"/>
                <w:b/>
                <w:i/>
              </w:rPr>
            </w:pPr>
            <w:r>
              <w:rPr>
                <w:rFonts w:asciiTheme="minorHAnsi" w:hAnsiTheme="minorHAnsi" w:cstheme="minorHAnsi"/>
                <w:b/>
                <w:i/>
              </w:rPr>
              <w:t>9.104.912,32</w:t>
            </w:r>
          </w:p>
        </w:tc>
        <w:tc>
          <w:tcPr>
            <w:tcW w:w="1456" w:type="dxa"/>
            <w:tcBorders>
              <w:top w:val="outset" w:sz="6" w:space="0" w:color="000000"/>
              <w:left w:val="outset" w:sz="6" w:space="0" w:color="000000"/>
              <w:bottom w:val="outset" w:sz="6" w:space="0" w:color="000000"/>
              <w:right w:val="outset" w:sz="6" w:space="0" w:color="000000"/>
            </w:tcBorders>
            <w:shd w:val="clear" w:color="auto" w:fill="FFFFFF"/>
          </w:tcPr>
          <w:p w14:paraId="341F5AC4" w14:textId="4138C112" w:rsidR="00236548" w:rsidRPr="00405969" w:rsidRDefault="007B772C" w:rsidP="00236548">
            <w:pPr>
              <w:pStyle w:val="NormalnyWeb"/>
              <w:spacing w:before="0" w:beforeAutospacing="0" w:after="0" w:line="360" w:lineRule="auto"/>
              <w:jc w:val="center"/>
              <w:rPr>
                <w:rFonts w:asciiTheme="minorHAnsi" w:hAnsiTheme="minorHAnsi" w:cstheme="minorHAnsi"/>
                <w:b/>
                <w:i/>
              </w:rPr>
            </w:pPr>
            <w:r>
              <w:rPr>
                <w:rFonts w:asciiTheme="minorHAnsi" w:hAnsiTheme="minorHAnsi" w:cstheme="minorHAnsi"/>
                <w:b/>
                <w:i/>
              </w:rPr>
              <w:t>7.498.823,17</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Pr>
          <w:p w14:paraId="31E9D3AA" w14:textId="1C0BB2D4" w:rsidR="00236548" w:rsidRPr="00405969" w:rsidRDefault="007B772C" w:rsidP="00236548">
            <w:pPr>
              <w:pStyle w:val="NormalnyWeb"/>
              <w:spacing w:before="0" w:beforeAutospacing="0" w:after="0" w:line="360" w:lineRule="auto"/>
              <w:jc w:val="center"/>
              <w:rPr>
                <w:rFonts w:asciiTheme="minorHAnsi" w:hAnsiTheme="minorHAnsi" w:cstheme="minorHAnsi"/>
                <w:b/>
                <w:i/>
              </w:rPr>
            </w:pPr>
            <w:r>
              <w:rPr>
                <w:rFonts w:asciiTheme="minorHAnsi" w:hAnsiTheme="minorHAnsi" w:cstheme="minorHAnsi"/>
                <w:b/>
                <w:i/>
              </w:rPr>
              <w:t>82,36</w:t>
            </w:r>
          </w:p>
        </w:tc>
      </w:tr>
    </w:tbl>
    <w:p w14:paraId="6769299F" w14:textId="77777777" w:rsidR="00E00C81" w:rsidRPr="00405969" w:rsidRDefault="00E00C81" w:rsidP="00E00C81">
      <w:pPr>
        <w:pStyle w:val="NormalnyWeb"/>
        <w:spacing w:after="0"/>
        <w:rPr>
          <w:rFonts w:asciiTheme="minorHAnsi" w:hAnsiTheme="minorHAnsi" w:cstheme="minorHAnsi"/>
          <w:color w:val="FF0000"/>
        </w:rPr>
      </w:pPr>
    </w:p>
    <w:p w14:paraId="0EBA634E" w14:textId="3A4C2CDC" w:rsidR="00E00C81" w:rsidRPr="001A5188" w:rsidRDefault="00E00C81" w:rsidP="00157E7E">
      <w:pPr>
        <w:pStyle w:val="NormalnyWeb"/>
        <w:pageBreakBefore/>
        <w:spacing w:before="0" w:beforeAutospacing="0" w:after="0"/>
        <w:rPr>
          <w:rFonts w:asciiTheme="minorHAnsi" w:hAnsiTheme="minorHAnsi" w:cstheme="minorHAnsi"/>
        </w:rPr>
        <w:sectPr w:rsidR="00E00C81" w:rsidRPr="001A5188" w:rsidSect="00345966">
          <w:pgSz w:w="11906" w:h="16838"/>
          <w:pgMar w:top="1418" w:right="1021" w:bottom="992" w:left="1021" w:header="709" w:footer="709" w:gutter="0"/>
          <w:cols w:space="708"/>
          <w:docGrid w:linePitch="360"/>
        </w:sectPr>
      </w:pPr>
    </w:p>
    <w:p w14:paraId="46CAB1F8" w14:textId="77777777" w:rsidR="00F750A6" w:rsidRDefault="00F750A6" w:rsidP="00DB16D2">
      <w:pPr>
        <w:pStyle w:val="NormalnyWeb"/>
        <w:spacing w:before="0" w:beforeAutospacing="0" w:after="0" w:line="360" w:lineRule="auto"/>
        <w:jc w:val="both"/>
      </w:pPr>
    </w:p>
    <w:sectPr w:rsidR="00F750A6" w:rsidSect="00345966">
      <w:type w:val="continuous"/>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B3E45" w14:textId="77777777" w:rsidR="00345966" w:rsidRDefault="00345966" w:rsidP="00A77C63">
      <w:r>
        <w:separator/>
      </w:r>
    </w:p>
  </w:endnote>
  <w:endnote w:type="continuationSeparator" w:id="0">
    <w:p w14:paraId="04743CEC" w14:textId="77777777" w:rsidR="00345966" w:rsidRDefault="00345966"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C1557" w14:textId="1F17F903" w:rsidR="00A77C63" w:rsidRDefault="00A77C63">
    <w:pPr>
      <w:pStyle w:val="Stopka"/>
      <w:jc w:val="right"/>
    </w:pPr>
  </w:p>
  <w:p w14:paraId="75224635" w14:textId="77777777" w:rsidR="00A77C63" w:rsidRDefault="00A77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5BA22" w14:textId="77777777" w:rsidR="00345966" w:rsidRDefault="00345966" w:rsidP="00A77C63">
      <w:r>
        <w:separator/>
      </w:r>
    </w:p>
  </w:footnote>
  <w:footnote w:type="continuationSeparator" w:id="0">
    <w:p w14:paraId="25327F29" w14:textId="77777777" w:rsidR="00345966" w:rsidRDefault="00345966" w:rsidP="00A7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DFFE9F3A"/>
    <w:lvl w:ilvl="0" w:tplc="04150001">
      <w:start w:val="1"/>
      <w:numFmt w:val="bullet"/>
      <w:lvlText w:val=""/>
      <w:lvlJc w:val="left"/>
      <w:pPr>
        <w:tabs>
          <w:tab w:val="num" w:pos="720"/>
        </w:tabs>
        <w:ind w:left="720" w:hanging="360"/>
      </w:pPr>
      <w:rPr>
        <w:rFonts w:ascii="Symbol" w:hAnsi="Symbol" w:hint="default"/>
      </w:rPr>
    </w:lvl>
    <w:lvl w:ilvl="1" w:tplc="FA624EF2">
      <w:start w:val="1"/>
      <w:numFmt w:val="bullet"/>
      <w:lvlText w:val=""/>
      <w:lvlJc w:val="left"/>
      <w:pPr>
        <w:tabs>
          <w:tab w:val="num" w:pos="1495"/>
        </w:tabs>
        <w:ind w:left="1495"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3CE80C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74EF0"/>
    <w:multiLevelType w:val="hybridMultilevel"/>
    <w:tmpl w:val="3912BB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51B0"/>
    <w:multiLevelType w:val="hybridMultilevel"/>
    <w:tmpl w:val="2BB88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A5B16"/>
    <w:multiLevelType w:val="hybridMultilevel"/>
    <w:tmpl w:val="2D740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02074B"/>
    <w:multiLevelType w:val="hybridMultilevel"/>
    <w:tmpl w:val="03F2A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0D761F"/>
    <w:multiLevelType w:val="hybridMultilevel"/>
    <w:tmpl w:val="9C1EB8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055EC0"/>
    <w:multiLevelType w:val="hybridMultilevel"/>
    <w:tmpl w:val="4BBA6C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53776"/>
    <w:multiLevelType w:val="hybridMultilevel"/>
    <w:tmpl w:val="EEA268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42112"/>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535842844">
    <w:abstractNumId w:val="12"/>
  </w:num>
  <w:num w:numId="2" w16cid:durableId="944923548">
    <w:abstractNumId w:val="7"/>
  </w:num>
  <w:num w:numId="3" w16cid:durableId="48067696">
    <w:abstractNumId w:val="23"/>
  </w:num>
  <w:num w:numId="4" w16cid:durableId="718631894">
    <w:abstractNumId w:val="46"/>
  </w:num>
  <w:num w:numId="5" w16cid:durableId="1655522845">
    <w:abstractNumId w:val="39"/>
  </w:num>
  <w:num w:numId="6" w16cid:durableId="1956935644">
    <w:abstractNumId w:val="43"/>
  </w:num>
  <w:num w:numId="7" w16cid:durableId="1695499948">
    <w:abstractNumId w:val="29"/>
  </w:num>
  <w:num w:numId="8" w16cid:durableId="481503989">
    <w:abstractNumId w:val="40"/>
  </w:num>
  <w:num w:numId="9" w16cid:durableId="290594174">
    <w:abstractNumId w:val="17"/>
  </w:num>
  <w:num w:numId="10" w16cid:durableId="552231397">
    <w:abstractNumId w:val="35"/>
  </w:num>
  <w:num w:numId="11" w16cid:durableId="1009869301">
    <w:abstractNumId w:val="5"/>
  </w:num>
  <w:num w:numId="12" w16cid:durableId="245844686">
    <w:abstractNumId w:val="42"/>
  </w:num>
  <w:num w:numId="13" w16cid:durableId="644435330">
    <w:abstractNumId w:val="37"/>
  </w:num>
  <w:num w:numId="14" w16cid:durableId="1584949096">
    <w:abstractNumId w:val="13"/>
  </w:num>
  <w:num w:numId="15" w16cid:durableId="474682137">
    <w:abstractNumId w:val="11"/>
  </w:num>
  <w:num w:numId="16" w16cid:durableId="1438868142">
    <w:abstractNumId w:val="24"/>
  </w:num>
  <w:num w:numId="17" w16cid:durableId="1924216233">
    <w:abstractNumId w:val="26"/>
  </w:num>
  <w:num w:numId="18" w16cid:durableId="1907107535">
    <w:abstractNumId w:val="22"/>
  </w:num>
  <w:num w:numId="19" w16cid:durableId="1007707537">
    <w:abstractNumId w:val="30"/>
  </w:num>
  <w:num w:numId="20" w16cid:durableId="1442844060">
    <w:abstractNumId w:val="33"/>
  </w:num>
  <w:num w:numId="21" w16cid:durableId="17661654">
    <w:abstractNumId w:val="38"/>
  </w:num>
  <w:num w:numId="22" w16cid:durableId="1024794571">
    <w:abstractNumId w:val="2"/>
  </w:num>
  <w:num w:numId="23" w16cid:durableId="1890143535">
    <w:abstractNumId w:val="44"/>
  </w:num>
  <w:num w:numId="24" w16cid:durableId="281154745">
    <w:abstractNumId w:val="1"/>
  </w:num>
  <w:num w:numId="25" w16cid:durableId="1205799744">
    <w:abstractNumId w:val="14"/>
  </w:num>
  <w:num w:numId="26" w16cid:durableId="691682877">
    <w:abstractNumId w:val="0"/>
  </w:num>
  <w:num w:numId="27" w16cid:durableId="1062869039">
    <w:abstractNumId w:val="10"/>
  </w:num>
  <w:num w:numId="28" w16cid:durableId="864101665">
    <w:abstractNumId w:val="47"/>
  </w:num>
  <w:num w:numId="29" w16cid:durableId="887181930">
    <w:abstractNumId w:val="25"/>
  </w:num>
  <w:num w:numId="30" w16cid:durableId="1913539624">
    <w:abstractNumId w:val="41"/>
  </w:num>
  <w:num w:numId="31" w16cid:durableId="729615103">
    <w:abstractNumId w:val="16"/>
  </w:num>
  <w:num w:numId="32" w16cid:durableId="1680161075">
    <w:abstractNumId w:val="36"/>
  </w:num>
  <w:num w:numId="33" w16cid:durableId="45228014">
    <w:abstractNumId w:val="21"/>
  </w:num>
  <w:num w:numId="34" w16cid:durableId="277764431">
    <w:abstractNumId w:val="9"/>
  </w:num>
  <w:num w:numId="35" w16cid:durableId="149097355">
    <w:abstractNumId w:val="34"/>
  </w:num>
  <w:num w:numId="36" w16cid:durableId="1120681551">
    <w:abstractNumId w:val="3"/>
  </w:num>
  <w:num w:numId="37" w16cid:durableId="600604267">
    <w:abstractNumId w:val="31"/>
  </w:num>
  <w:num w:numId="38" w16cid:durableId="702485901">
    <w:abstractNumId w:val="27"/>
  </w:num>
  <w:num w:numId="39" w16cid:durableId="480390172">
    <w:abstractNumId w:val="4"/>
  </w:num>
  <w:num w:numId="40" w16cid:durableId="848105818">
    <w:abstractNumId w:val="6"/>
  </w:num>
  <w:num w:numId="41" w16cid:durableId="1396464804">
    <w:abstractNumId w:val="45"/>
  </w:num>
  <w:num w:numId="42" w16cid:durableId="1291788196">
    <w:abstractNumId w:val="19"/>
  </w:num>
  <w:num w:numId="43" w16cid:durableId="382486877">
    <w:abstractNumId w:val="15"/>
  </w:num>
  <w:num w:numId="44" w16cid:durableId="1172068892">
    <w:abstractNumId w:val="8"/>
  </w:num>
  <w:num w:numId="45" w16cid:durableId="895552247">
    <w:abstractNumId w:val="32"/>
  </w:num>
  <w:num w:numId="46" w16cid:durableId="1227643127">
    <w:abstractNumId w:val="18"/>
  </w:num>
  <w:num w:numId="47" w16cid:durableId="2042390139">
    <w:abstractNumId w:val="28"/>
  </w:num>
  <w:num w:numId="48" w16cid:durableId="1921670554">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C"/>
    <w:rsid w:val="000025B8"/>
    <w:rsid w:val="000038B7"/>
    <w:rsid w:val="000051B5"/>
    <w:rsid w:val="000078DB"/>
    <w:rsid w:val="00010407"/>
    <w:rsid w:val="00015AFF"/>
    <w:rsid w:val="00015E87"/>
    <w:rsid w:val="00016A0B"/>
    <w:rsid w:val="000171A3"/>
    <w:rsid w:val="0001760F"/>
    <w:rsid w:val="00020F1D"/>
    <w:rsid w:val="00022B13"/>
    <w:rsid w:val="000246B4"/>
    <w:rsid w:val="00024BBA"/>
    <w:rsid w:val="0002505E"/>
    <w:rsid w:val="00025840"/>
    <w:rsid w:val="00026A5E"/>
    <w:rsid w:val="00026FC9"/>
    <w:rsid w:val="000307DD"/>
    <w:rsid w:val="00032968"/>
    <w:rsid w:val="000331A8"/>
    <w:rsid w:val="00035F7E"/>
    <w:rsid w:val="00037383"/>
    <w:rsid w:val="00040B2B"/>
    <w:rsid w:val="00040D91"/>
    <w:rsid w:val="00040E1E"/>
    <w:rsid w:val="00042905"/>
    <w:rsid w:val="00046249"/>
    <w:rsid w:val="00046F45"/>
    <w:rsid w:val="00050C28"/>
    <w:rsid w:val="00051C91"/>
    <w:rsid w:val="00051D4A"/>
    <w:rsid w:val="00052028"/>
    <w:rsid w:val="00052982"/>
    <w:rsid w:val="00054371"/>
    <w:rsid w:val="000550B4"/>
    <w:rsid w:val="0005697E"/>
    <w:rsid w:val="000573AC"/>
    <w:rsid w:val="000623CE"/>
    <w:rsid w:val="00062E3D"/>
    <w:rsid w:val="0006457A"/>
    <w:rsid w:val="00065468"/>
    <w:rsid w:val="00067456"/>
    <w:rsid w:val="0006783E"/>
    <w:rsid w:val="00071F42"/>
    <w:rsid w:val="00073D73"/>
    <w:rsid w:val="00074708"/>
    <w:rsid w:val="000760CC"/>
    <w:rsid w:val="000775E1"/>
    <w:rsid w:val="00077CCA"/>
    <w:rsid w:val="000803AB"/>
    <w:rsid w:val="00080836"/>
    <w:rsid w:val="00081C12"/>
    <w:rsid w:val="00081E53"/>
    <w:rsid w:val="00082613"/>
    <w:rsid w:val="000837FB"/>
    <w:rsid w:val="00083842"/>
    <w:rsid w:val="0008442E"/>
    <w:rsid w:val="000847E6"/>
    <w:rsid w:val="00086A10"/>
    <w:rsid w:val="00086A9E"/>
    <w:rsid w:val="0009058C"/>
    <w:rsid w:val="00090AF8"/>
    <w:rsid w:val="00090C11"/>
    <w:rsid w:val="00090E95"/>
    <w:rsid w:val="000911A6"/>
    <w:rsid w:val="00091540"/>
    <w:rsid w:val="00093130"/>
    <w:rsid w:val="00093BD3"/>
    <w:rsid w:val="000945C4"/>
    <w:rsid w:val="0009473B"/>
    <w:rsid w:val="00095076"/>
    <w:rsid w:val="00097137"/>
    <w:rsid w:val="000A0181"/>
    <w:rsid w:val="000A1B8B"/>
    <w:rsid w:val="000A1E4C"/>
    <w:rsid w:val="000A4601"/>
    <w:rsid w:val="000A57ED"/>
    <w:rsid w:val="000A5E51"/>
    <w:rsid w:val="000A6DF5"/>
    <w:rsid w:val="000A73F1"/>
    <w:rsid w:val="000B12F3"/>
    <w:rsid w:val="000B5A81"/>
    <w:rsid w:val="000C0CE7"/>
    <w:rsid w:val="000C131B"/>
    <w:rsid w:val="000C18D9"/>
    <w:rsid w:val="000C2F93"/>
    <w:rsid w:val="000C37DC"/>
    <w:rsid w:val="000C38EA"/>
    <w:rsid w:val="000C3921"/>
    <w:rsid w:val="000C419E"/>
    <w:rsid w:val="000C4611"/>
    <w:rsid w:val="000C53F1"/>
    <w:rsid w:val="000C666D"/>
    <w:rsid w:val="000C7043"/>
    <w:rsid w:val="000C76C3"/>
    <w:rsid w:val="000C7C54"/>
    <w:rsid w:val="000D2490"/>
    <w:rsid w:val="000D3923"/>
    <w:rsid w:val="000D6515"/>
    <w:rsid w:val="000E2578"/>
    <w:rsid w:val="000E280A"/>
    <w:rsid w:val="000E2A78"/>
    <w:rsid w:val="000E3F81"/>
    <w:rsid w:val="000E41A8"/>
    <w:rsid w:val="000E5BDD"/>
    <w:rsid w:val="000E5CD7"/>
    <w:rsid w:val="000E6293"/>
    <w:rsid w:val="000E6D4D"/>
    <w:rsid w:val="000E7083"/>
    <w:rsid w:val="000E78C1"/>
    <w:rsid w:val="000E7B88"/>
    <w:rsid w:val="000F0C24"/>
    <w:rsid w:val="000F36D0"/>
    <w:rsid w:val="000F4F11"/>
    <w:rsid w:val="0010291B"/>
    <w:rsid w:val="00104564"/>
    <w:rsid w:val="001056EB"/>
    <w:rsid w:val="00106412"/>
    <w:rsid w:val="0010716B"/>
    <w:rsid w:val="001116A6"/>
    <w:rsid w:val="001118F9"/>
    <w:rsid w:val="0011241B"/>
    <w:rsid w:val="00113BD1"/>
    <w:rsid w:val="001153D7"/>
    <w:rsid w:val="0011574D"/>
    <w:rsid w:val="00117DED"/>
    <w:rsid w:val="001206CA"/>
    <w:rsid w:val="001229AC"/>
    <w:rsid w:val="00122B9B"/>
    <w:rsid w:val="00125C85"/>
    <w:rsid w:val="00127098"/>
    <w:rsid w:val="00127EA9"/>
    <w:rsid w:val="0013110E"/>
    <w:rsid w:val="001316D3"/>
    <w:rsid w:val="001320CB"/>
    <w:rsid w:val="00132FA2"/>
    <w:rsid w:val="00136146"/>
    <w:rsid w:val="0013788D"/>
    <w:rsid w:val="0013797B"/>
    <w:rsid w:val="001426BB"/>
    <w:rsid w:val="00142A1C"/>
    <w:rsid w:val="00142B7C"/>
    <w:rsid w:val="00142BA0"/>
    <w:rsid w:val="00144E09"/>
    <w:rsid w:val="00145A0B"/>
    <w:rsid w:val="00150A56"/>
    <w:rsid w:val="00150AC9"/>
    <w:rsid w:val="00153AF6"/>
    <w:rsid w:val="001542EB"/>
    <w:rsid w:val="00154374"/>
    <w:rsid w:val="00154952"/>
    <w:rsid w:val="001569C1"/>
    <w:rsid w:val="00157E7E"/>
    <w:rsid w:val="00161C60"/>
    <w:rsid w:val="00166ECE"/>
    <w:rsid w:val="0016759C"/>
    <w:rsid w:val="001676C3"/>
    <w:rsid w:val="00170467"/>
    <w:rsid w:val="001707FF"/>
    <w:rsid w:val="001721E1"/>
    <w:rsid w:val="00172DFC"/>
    <w:rsid w:val="001745E9"/>
    <w:rsid w:val="0017574F"/>
    <w:rsid w:val="00180AE0"/>
    <w:rsid w:val="001826F6"/>
    <w:rsid w:val="001834A1"/>
    <w:rsid w:val="001850F7"/>
    <w:rsid w:val="00185957"/>
    <w:rsid w:val="00186077"/>
    <w:rsid w:val="001905D6"/>
    <w:rsid w:val="00190769"/>
    <w:rsid w:val="001919E8"/>
    <w:rsid w:val="00192EF8"/>
    <w:rsid w:val="0019337C"/>
    <w:rsid w:val="00193F83"/>
    <w:rsid w:val="001963F3"/>
    <w:rsid w:val="001A0A60"/>
    <w:rsid w:val="001A148C"/>
    <w:rsid w:val="001A299A"/>
    <w:rsid w:val="001A2D29"/>
    <w:rsid w:val="001A2FC6"/>
    <w:rsid w:val="001A3466"/>
    <w:rsid w:val="001A3C24"/>
    <w:rsid w:val="001A4F9C"/>
    <w:rsid w:val="001A5188"/>
    <w:rsid w:val="001A5C88"/>
    <w:rsid w:val="001A646F"/>
    <w:rsid w:val="001B2F9E"/>
    <w:rsid w:val="001B3739"/>
    <w:rsid w:val="001B37E7"/>
    <w:rsid w:val="001B3AF4"/>
    <w:rsid w:val="001B679A"/>
    <w:rsid w:val="001B79F4"/>
    <w:rsid w:val="001C004B"/>
    <w:rsid w:val="001C10C2"/>
    <w:rsid w:val="001C379C"/>
    <w:rsid w:val="001C4552"/>
    <w:rsid w:val="001C4AA9"/>
    <w:rsid w:val="001C5F2E"/>
    <w:rsid w:val="001C71A8"/>
    <w:rsid w:val="001C742B"/>
    <w:rsid w:val="001C78F8"/>
    <w:rsid w:val="001D32EE"/>
    <w:rsid w:val="001D453D"/>
    <w:rsid w:val="001D4C4F"/>
    <w:rsid w:val="001D4CDC"/>
    <w:rsid w:val="001D5B53"/>
    <w:rsid w:val="001D6513"/>
    <w:rsid w:val="001D7F59"/>
    <w:rsid w:val="001E0006"/>
    <w:rsid w:val="001E297E"/>
    <w:rsid w:val="001E3A70"/>
    <w:rsid w:val="001E3C5F"/>
    <w:rsid w:val="001E4C44"/>
    <w:rsid w:val="001E5041"/>
    <w:rsid w:val="001E6E77"/>
    <w:rsid w:val="001E704C"/>
    <w:rsid w:val="001E720A"/>
    <w:rsid w:val="001E7690"/>
    <w:rsid w:val="001F2E3B"/>
    <w:rsid w:val="001F5192"/>
    <w:rsid w:val="001F7CD0"/>
    <w:rsid w:val="0020016D"/>
    <w:rsid w:val="00200D77"/>
    <w:rsid w:val="00205D91"/>
    <w:rsid w:val="00210BE1"/>
    <w:rsid w:val="00210CB7"/>
    <w:rsid w:val="0021464E"/>
    <w:rsid w:val="00215AE1"/>
    <w:rsid w:val="002207F3"/>
    <w:rsid w:val="00223387"/>
    <w:rsid w:val="00223843"/>
    <w:rsid w:val="002250BC"/>
    <w:rsid w:val="00225DAD"/>
    <w:rsid w:val="00226309"/>
    <w:rsid w:val="00226572"/>
    <w:rsid w:val="00227EAD"/>
    <w:rsid w:val="00227F5D"/>
    <w:rsid w:val="00230532"/>
    <w:rsid w:val="0023082F"/>
    <w:rsid w:val="00230951"/>
    <w:rsid w:val="00230F00"/>
    <w:rsid w:val="0023187D"/>
    <w:rsid w:val="00233051"/>
    <w:rsid w:val="00234F4D"/>
    <w:rsid w:val="002352ED"/>
    <w:rsid w:val="00236548"/>
    <w:rsid w:val="0023683B"/>
    <w:rsid w:val="00236B65"/>
    <w:rsid w:val="00237C74"/>
    <w:rsid w:val="00240791"/>
    <w:rsid w:val="002412C0"/>
    <w:rsid w:val="0024303D"/>
    <w:rsid w:val="00244702"/>
    <w:rsid w:val="00247D29"/>
    <w:rsid w:val="00247DC2"/>
    <w:rsid w:val="00251B66"/>
    <w:rsid w:val="00260724"/>
    <w:rsid w:val="0026413C"/>
    <w:rsid w:val="00264608"/>
    <w:rsid w:val="0026546F"/>
    <w:rsid w:val="00265515"/>
    <w:rsid w:val="0026608D"/>
    <w:rsid w:val="00267D31"/>
    <w:rsid w:val="00270959"/>
    <w:rsid w:val="00270BDA"/>
    <w:rsid w:val="00271D6C"/>
    <w:rsid w:val="002739D0"/>
    <w:rsid w:val="002745C0"/>
    <w:rsid w:val="00280DE5"/>
    <w:rsid w:val="0028167C"/>
    <w:rsid w:val="00283894"/>
    <w:rsid w:val="00286B27"/>
    <w:rsid w:val="0028791A"/>
    <w:rsid w:val="00287CA9"/>
    <w:rsid w:val="00291C66"/>
    <w:rsid w:val="0029234E"/>
    <w:rsid w:val="002940F1"/>
    <w:rsid w:val="00296983"/>
    <w:rsid w:val="002A2112"/>
    <w:rsid w:val="002A26DC"/>
    <w:rsid w:val="002A383E"/>
    <w:rsid w:val="002A4D96"/>
    <w:rsid w:val="002B1F3F"/>
    <w:rsid w:val="002B6B5C"/>
    <w:rsid w:val="002B6B65"/>
    <w:rsid w:val="002B73C9"/>
    <w:rsid w:val="002C09E3"/>
    <w:rsid w:val="002C3177"/>
    <w:rsid w:val="002C3DE0"/>
    <w:rsid w:val="002C487E"/>
    <w:rsid w:val="002C5418"/>
    <w:rsid w:val="002C65DA"/>
    <w:rsid w:val="002D0BF5"/>
    <w:rsid w:val="002D2CC9"/>
    <w:rsid w:val="002D3114"/>
    <w:rsid w:val="002D3FB4"/>
    <w:rsid w:val="002D5736"/>
    <w:rsid w:val="002D608F"/>
    <w:rsid w:val="002D76E8"/>
    <w:rsid w:val="002D7831"/>
    <w:rsid w:val="002E03A9"/>
    <w:rsid w:val="002E0EA3"/>
    <w:rsid w:val="002E5154"/>
    <w:rsid w:val="002F0366"/>
    <w:rsid w:val="002F0639"/>
    <w:rsid w:val="002F0D64"/>
    <w:rsid w:val="002F0FFA"/>
    <w:rsid w:val="002F1E72"/>
    <w:rsid w:val="002F21A7"/>
    <w:rsid w:val="002F2CC3"/>
    <w:rsid w:val="002F50EA"/>
    <w:rsid w:val="0030046C"/>
    <w:rsid w:val="00300A39"/>
    <w:rsid w:val="00304F5B"/>
    <w:rsid w:val="00311549"/>
    <w:rsid w:val="0031394A"/>
    <w:rsid w:val="00314101"/>
    <w:rsid w:val="00315697"/>
    <w:rsid w:val="003203E2"/>
    <w:rsid w:val="003229CA"/>
    <w:rsid w:val="0032310D"/>
    <w:rsid w:val="00324B85"/>
    <w:rsid w:val="00324BC5"/>
    <w:rsid w:val="00325368"/>
    <w:rsid w:val="0033080F"/>
    <w:rsid w:val="0033238E"/>
    <w:rsid w:val="00332724"/>
    <w:rsid w:val="00333A29"/>
    <w:rsid w:val="00335EE3"/>
    <w:rsid w:val="00336052"/>
    <w:rsid w:val="00336450"/>
    <w:rsid w:val="00336D5E"/>
    <w:rsid w:val="00342734"/>
    <w:rsid w:val="00345966"/>
    <w:rsid w:val="003469E0"/>
    <w:rsid w:val="00350CC7"/>
    <w:rsid w:val="00353197"/>
    <w:rsid w:val="003536B4"/>
    <w:rsid w:val="003559D1"/>
    <w:rsid w:val="00356617"/>
    <w:rsid w:val="00357176"/>
    <w:rsid w:val="00357D78"/>
    <w:rsid w:val="00357E46"/>
    <w:rsid w:val="00360ADF"/>
    <w:rsid w:val="00360AE3"/>
    <w:rsid w:val="00360F0A"/>
    <w:rsid w:val="00362847"/>
    <w:rsid w:val="00364549"/>
    <w:rsid w:val="003657F2"/>
    <w:rsid w:val="003666F5"/>
    <w:rsid w:val="003668BB"/>
    <w:rsid w:val="00366CE1"/>
    <w:rsid w:val="00371FA3"/>
    <w:rsid w:val="00373644"/>
    <w:rsid w:val="003738A4"/>
    <w:rsid w:val="00374924"/>
    <w:rsid w:val="0037658F"/>
    <w:rsid w:val="00376A37"/>
    <w:rsid w:val="00376DE6"/>
    <w:rsid w:val="00377F63"/>
    <w:rsid w:val="00380C67"/>
    <w:rsid w:val="00381929"/>
    <w:rsid w:val="003836EE"/>
    <w:rsid w:val="00384E9A"/>
    <w:rsid w:val="00385AA1"/>
    <w:rsid w:val="0038618D"/>
    <w:rsid w:val="003909DA"/>
    <w:rsid w:val="0039102B"/>
    <w:rsid w:val="00395A8A"/>
    <w:rsid w:val="00395F61"/>
    <w:rsid w:val="00397069"/>
    <w:rsid w:val="003A0A7C"/>
    <w:rsid w:val="003A0F49"/>
    <w:rsid w:val="003A1D3E"/>
    <w:rsid w:val="003A457C"/>
    <w:rsid w:val="003A52E8"/>
    <w:rsid w:val="003A5766"/>
    <w:rsid w:val="003A5994"/>
    <w:rsid w:val="003A5C5C"/>
    <w:rsid w:val="003A7BDF"/>
    <w:rsid w:val="003B24EA"/>
    <w:rsid w:val="003B270B"/>
    <w:rsid w:val="003B2D5A"/>
    <w:rsid w:val="003B53B2"/>
    <w:rsid w:val="003B7C6A"/>
    <w:rsid w:val="003C2116"/>
    <w:rsid w:val="003C2904"/>
    <w:rsid w:val="003C31FD"/>
    <w:rsid w:val="003C41FE"/>
    <w:rsid w:val="003C465E"/>
    <w:rsid w:val="003C6293"/>
    <w:rsid w:val="003C77C9"/>
    <w:rsid w:val="003D09F6"/>
    <w:rsid w:val="003D0FA5"/>
    <w:rsid w:val="003D1C80"/>
    <w:rsid w:val="003D1F2D"/>
    <w:rsid w:val="003D39F7"/>
    <w:rsid w:val="003D49E6"/>
    <w:rsid w:val="003D5840"/>
    <w:rsid w:val="003D5D45"/>
    <w:rsid w:val="003D6D4E"/>
    <w:rsid w:val="003D72C1"/>
    <w:rsid w:val="003D7761"/>
    <w:rsid w:val="003E18FE"/>
    <w:rsid w:val="003E3D51"/>
    <w:rsid w:val="003E5940"/>
    <w:rsid w:val="003E6CDB"/>
    <w:rsid w:val="003F08DB"/>
    <w:rsid w:val="003F1073"/>
    <w:rsid w:val="003F1170"/>
    <w:rsid w:val="003F21CC"/>
    <w:rsid w:val="003F2BCA"/>
    <w:rsid w:val="003F2C26"/>
    <w:rsid w:val="003F3175"/>
    <w:rsid w:val="003F4869"/>
    <w:rsid w:val="003F5E01"/>
    <w:rsid w:val="003F71CD"/>
    <w:rsid w:val="003F775B"/>
    <w:rsid w:val="00400F06"/>
    <w:rsid w:val="004012F6"/>
    <w:rsid w:val="00402861"/>
    <w:rsid w:val="00403107"/>
    <w:rsid w:val="00403C22"/>
    <w:rsid w:val="0040435F"/>
    <w:rsid w:val="0040438C"/>
    <w:rsid w:val="00405969"/>
    <w:rsid w:val="0040605E"/>
    <w:rsid w:val="00406B05"/>
    <w:rsid w:val="00411AFC"/>
    <w:rsid w:val="00412BEE"/>
    <w:rsid w:val="00413855"/>
    <w:rsid w:val="004140BC"/>
    <w:rsid w:val="004144D5"/>
    <w:rsid w:val="0041606D"/>
    <w:rsid w:val="004166D6"/>
    <w:rsid w:val="004173C4"/>
    <w:rsid w:val="00420B8F"/>
    <w:rsid w:val="00421753"/>
    <w:rsid w:val="00421E36"/>
    <w:rsid w:val="004253FF"/>
    <w:rsid w:val="00425CC1"/>
    <w:rsid w:val="0042654F"/>
    <w:rsid w:val="004306D4"/>
    <w:rsid w:val="004313C3"/>
    <w:rsid w:val="004316B6"/>
    <w:rsid w:val="0043243F"/>
    <w:rsid w:val="0043279F"/>
    <w:rsid w:val="00433AF5"/>
    <w:rsid w:val="00435D79"/>
    <w:rsid w:val="00437FC5"/>
    <w:rsid w:val="00440572"/>
    <w:rsid w:val="00440D53"/>
    <w:rsid w:val="00444082"/>
    <w:rsid w:val="00444127"/>
    <w:rsid w:val="00444B3B"/>
    <w:rsid w:val="00450D5E"/>
    <w:rsid w:val="00451B13"/>
    <w:rsid w:val="00453C9E"/>
    <w:rsid w:val="004561B5"/>
    <w:rsid w:val="0045766E"/>
    <w:rsid w:val="00465C09"/>
    <w:rsid w:val="0046691D"/>
    <w:rsid w:val="0046738A"/>
    <w:rsid w:val="00470447"/>
    <w:rsid w:val="00472176"/>
    <w:rsid w:val="00474AF2"/>
    <w:rsid w:val="00490BB0"/>
    <w:rsid w:val="00491922"/>
    <w:rsid w:val="0049353E"/>
    <w:rsid w:val="0049412B"/>
    <w:rsid w:val="004947B3"/>
    <w:rsid w:val="004961BE"/>
    <w:rsid w:val="00497A99"/>
    <w:rsid w:val="00497C23"/>
    <w:rsid w:val="004A027D"/>
    <w:rsid w:val="004A0B55"/>
    <w:rsid w:val="004A0D4A"/>
    <w:rsid w:val="004A0FA3"/>
    <w:rsid w:val="004A1FE0"/>
    <w:rsid w:val="004A229F"/>
    <w:rsid w:val="004A23E8"/>
    <w:rsid w:val="004A34E6"/>
    <w:rsid w:val="004A5184"/>
    <w:rsid w:val="004B0811"/>
    <w:rsid w:val="004B128B"/>
    <w:rsid w:val="004B13DC"/>
    <w:rsid w:val="004B1744"/>
    <w:rsid w:val="004B3BD4"/>
    <w:rsid w:val="004B3F33"/>
    <w:rsid w:val="004B3FD9"/>
    <w:rsid w:val="004B4651"/>
    <w:rsid w:val="004B570C"/>
    <w:rsid w:val="004B5B28"/>
    <w:rsid w:val="004B5D49"/>
    <w:rsid w:val="004B66E0"/>
    <w:rsid w:val="004B766F"/>
    <w:rsid w:val="004B7724"/>
    <w:rsid w:val="004C084F"/>
    <w:rsid w:val="004C0F3E"/>
    <w:rsid w:val="004C12A9"/>
    <w:rsid w:val="004C1C90"/>
    <w:rsid w:val="004C225D"/>
    <w:rsid w:val="004C2F1A"/>
    <w:rsid w:val="004C4FBB"/>
    <w:rsid w:val="004C5133"/>
    <w:rsid w:val="004C7FB3"/>
    <w:rsid w:val="004D2F70"/>
    <w:rsid w:val="004E0BCD"/>
    <w:rsid w:val="004E0D73"/>
    <w:rsid w:val="004E1608"/>
    <w:rsid w:val="004E1FE3"/>
    <w:rsid w:val="004E637F"/>
    <w:rsid w:val="004E7ADD"/>
    <w:rsid w:val="004E7C74"/>
    <w:rsid w:val="004F0AA9"/>
    <w:rsid w:val="004F1802"/>
    <w:rsid w:val="004F1C42"/>
    <w:rsid w:val="004F2233"/>
    <w:rsid w:val="004F2F22"/>
    <w:rsid w:val="004F4C15"/>
    <w:rsid w:val="004F639A"/>
    <w:rsid w:val="004F660A"/>
    <w:rsid w:val="004F688F"/>
    <w:rsid w:val="00500951"/>
    <w:rsid w:val="00502688"/>
    <w:rsid w:val="00503CFA"/>
    <w:rsid w:val="00503DCD"/>
    <w:rsid w:val="005040A6"/>
    <w:rsid w:val="00507BC7"/>
    <w:rsid w:val="00511734"/>
    <w:rsid w:val="0051266A"/>
    <w:rsid w:val="00512F5C"/>
    <w:rsid w:val="0051464A"/>
    <w:rsid w:val="00514C24"/>
    <w:rsid w:val="00514C82"/>
    <w:rsid w:val="00520D73"/>
    <w:rsid w:val="0052180D"/>
    <w:rsid w:val="005219A1"/>
    <w:rsid w:val="00521AFF"/>
    <w:rsid w:val="0052338C"/>
    <w:rsid w:val="005239FD"/>
    <w:rsid w:val="00524935"/>
    <w:rsid w:val="00526AC3"/>
    <w:rsid w:val="005276E5"/>
    <w:rsid w:val="00527C5A"/>
    <w:rsid w:val="005316D8"/>
    <w:rsid w:val="00532121"/>
    <w:rsid w:val="00534959"/>
    <w:rsid w:val="00535A8A"/>
    <w:rsid w:val="00536FB1"/>
    <w:rsid w:val="0053793C"/>
    <w:rsid w:val="00540174"/>
    <w:rsid w:val="00540EE6"/>
    <w:rsid w:val="00540F40"/>
    <w:rsid w:val="005423D4"/>
    <w:rsid w:val="00542B1B"/>
    <w:rsid w:val="00544B1A"/>
    <w:rsid w:val="00547153"/>
    <w:rsid w:val="005479F1"/>
    <w:rsid w:val="00550E3D"/>
    <w:rsid w:val="00550EB4"/>
    <w:rsid w:val="0055201C"/>
    <w:rsid w:val="00553BA3"/>
    <w:rsid w:val="00555432"/>
    <w:rsid w:val="005615AB"/>
    <w:rsid w:val="00566D8E"/>
    <w:rsid w:val="005672B2"/>
    <w:rsid w:val="00570E06"/>
    <w:rsid w:val="005711EF"/>
    <w:rsid w:val="00572FD1"/>
    <w:rsid w:val="005739D5"/>
    <w:rsid w:val="00574E46"/>
    <w:rsid w:val="00575A82"/>
    <w:rsid w:val="00577283"/>
    <w:rsid w:val="00577CC7"/>
    <w:rsid w:val="005817C9"/>
    <w:rsid w:val="00582D60"/>
    <w:rsid w:val="00583DE6"/>
    <w:rsid w:val="00587DD8"/>
    <w:rsid w:val="00590AD7"/>
    <w:rsid w:val="00590E00"/>
    <w:rsid w:val="005919D8"/>
    <w:rsid w:val="005940F4"/>
    <w:rsid w:val="005956A8"/>
    <w:rsid w:val="005A0415"/>
    <w:rsid w:val="005A0703"/>
    <w:rsid w:val="005A0C65"/>
    <w:rsid w:val="005A0E26"/>
    <w:rsid w:val="005A48D7"/>
    <w:rsid w:val="005A5A20"/>
    <w:rsid w:val="005B08AA"/>
    <w:rsid w:val="005B0942"/>
    <w:rsid w:val="005B0997"/>
    <w:rsid w:val="005B15BD"/>
    <w:rsid w:val="005B1B4E"/>
    <w:rsid w:val="005B4F19"/>
    <w:rsid w:val="005B63A0"/>
    <w:rsid w:val="005B6E30"/>
    <w:rsid w:val="005B727F"/>
    <w:rsid w:val="005B7B7A"/>
    <w:rsid w:val="005C0BFB"/>
    <w:rsid w:val="005C16DC"/>
    <w:rsid w:val="005C1834"/>
    <w:rsid w:val="005C1B0A"/>
    <w:rsid w:val="005C3D0B"/>
    <w:rsid w:val="005C60C8"/>
    <w:rsid w:val="005C6C5B"/>
    <w:rsid w:val="005C6EB0"/>
    <w:rsid w:val="005C70D2"/>
    <w:rsid w:val="005C7166"/>
    <w:rsid w:val="005D0331"/>
    <w:rsid w:val="005D3BE8"/>
    <w:rsid w:val="005D4593"/>
    <w:rsid w:val="005D4BA4"/>
    <w:rsid w:val="005D5851"/>
    <w:rsid w:val="005D5FC6"/>
    <w:rsid w:val="005E14E5"/>
    <w:rsid w:val="005E31B1"/>
    <w:rsid w:val="005E31FE"/>
    <w:rsid w:val="005E3E64"/>
    <w:rsid w:val="005E5C83"/>
    <w:rsid w:val="005F1549"/>
    <w:rsid w:val="005F16B8"/>
    <w:rsid w:val="005F2310"/>
    <w:rsid w:val="005F3545"/>
    <w:rsid w:val="005F46E7"/>
    <w:rsid w:val="005F4DAC"/>
    <w:rsid w:val="005F614B"/>
    <w:rsid w:val="0060052B"/>
    <w:rsid w:val="0060657D"/>
    <w:rsid w:val="00607137"/>
    <w:rsid w:val="0060746A"/>
    <w:rsid w:val="0060753F"/>
    <w:rsid w:val="006106B1"/>
    <w:rsid w:val="00610EB5"/>
    <w:rsid w:val="0061217D"/>
    <w:rsid w:val="00612BEB"/>
    <w:rsid w:val="00613066"/>
    <w:rsid w:val="006156A2"/>
    <w:rsid w:val="00617819"/>
    <w:rsid w:val="00620084"/>
    <w:rsid w:val="0062027C"/>
    <w:rsid w:val="00626E4A"/>
    <w:rsid w:val="00627395"/>
    <w:rsid w:val="00627F10"/>
    <w:rsid w:val="00630D7F"/>
    <w:rsid w:val="00631E20"/>
    <w:rsid w:val="00631FD0"/>
    <w:rsid w:val="00633BC3"/>
    <w:rsid w:val="00633E50"/>
    <w:rsid w:val="006365A6"/>
    <w:rsid w:val="006370A1"/>
    <w:rsid w:val="00641A8C"/>
    <w:rsid w:val="0064371D"/>
    <w:rsid w:val="006459C3"/>
    <w:rsid w:val="00646D3F"/>
    <w:rsid w:val="006471E6"/>
    <w:rsid w:val="00650672"/>
    <w:rsid w:val="00650C90"/>
    <w:rsid w:val="00650D61"/>
    <w:rsid w:val="00652A48"/>
    <w:rsid w:val="006534A4"/>
    <w:rsid w:val="00653842"/>
    <w:rsid w:val="0065661B"/>
    <w:rsid w:val="006623A7"/>
    <w:rsid w:val="0066340F"/>
    <w:rsid w:val="00665514"/>
    <w:rsid w:val="00666FB8"/>
    <w:rsid w:val="00672A5E"/>
    <w:rsid w:val="00673DE5"/>
    <w:rsid w:val="00674A1D"/>
    <w:rsid w:val="0067666F"/>
    <w:rsid w:val="0067711D"/>
    <w:rsid w:val="00680934"/>
    <w:rsid w:val="00681BE8"/>
    <w:rsid w:val="00682F04"/>
    <w:rsid w:val="00683535"/>
    <w:rsid w:val="006852B3"/>
    <w:rsid w:val="00686EA3"/>
    <w:rsid w:val="00691E6B"/>
    <w:rsid w:val="0069200C"/>
    <w:rsid w:val="00692570"/>
    <w:rsid w:val="006925A8"/>
    <w:rsid w:val="006937C2"/>
    <w:rsid w:val="006944FC"/>
    <w:rsid w:val="006945C0"/>
    <w:rsid w:val="00695696"/>
    <w:rsid w:val="00695EAD"/>
    <w:rsid w:val="00696A27"/>
    <w:rsid w:val="00697C75"/>
    <w:rsid w:val="00697FCE"/>
    <w:rsid w:val="006A1D6B"/>
    <w:rsid w:val="006A317E"/>
    <w:rsid w:val="006A3F1C"/>
    <w:rsid w:val="006A4941"/>
    <w:rsid w:val="006A5397"/>
    <w:rsid w:val="006A6B15"/>
    <w:rsid w:val="006A75CC"/>
    <w:rsid w:val="006B213F"/>
    <w:rsid w:val="006B4809"/>
    <w:rsid w:val="006B6947"/>
    <w:rsid w:val="006C3596"/>
    <w:rsid w:val="006C5D2F"/>
    <w:rsid w:val="006C7B06"/>
    <w:rsid w:val="006D2D6E"/>
    <w:rsid w:val="006D562B"/>
    <w:rsid w:val="006D5E14"/>
    <w:rsid w:val="006D6EF9"/>
    <w:rsid w:val="006D72C9"/>
    <w:rsid w:val="006E4180"/>
    <w:rsid w:val="006E47FC"/>
    <w:rsid w:val="006E68CC"/>
    <w:rsid w:val="006E69FF"/>
    <w:rsid w:val="006F245E"/>
    <w:rsid w:val="006F25D8"/>
    <w:rsid w:val="006F43D1"/>
    <w:rsid w:val="006F4A26"/>
    <w:rsid w:val="00700630"/>
    <w:rsid w:val="007008F5"/>
    <w:rsid w:val="00700F4F"/>
    <w:rsid w:val="00701D1D"/>
    <w:rsid w:val="0070531B"/>
    <w:rsid w:val="0071065F"/>
    <w:rsid w:val="00711272"/>
    <w:rsid w:val="007113B0"/>
    <w:rsid w:val="007116CD"/>
    <w:rsid w:val="0071299C"/>
    <w:rsid w:val="007129E5"/>
    <w:rsid w:val="00713269"/>
    <w:rsid w:val="0071350E"/>
    <w:rsid w:val="00713538"/>
    <w:rsid w:val="00714619"/>
    <w:rsid w:val="0071551A"/>
    <w:rsid w:val="007158E2"/>
    <w:rsid w:val="00715B46"/>
    <w:rsid w:val="0071654C"/>
    <w:rsid w:val="00720A72"/>
    <w:rsid w:val="00721853"/>
    <w:rsid w:val="00721EA5"/>
    <w:rsid w:val="0072276C"/>
    <w:rsid w:val="007246DB"/>
    <w:rsid w:val="00724FEE"/>
    <w:rsid w:val="00726206"/>
    <w:rsid w:val="00726247"/>
    <w:rsid w:val="0072635F"/>
    <w:rsid w:val="007278FE"/>
    <w:rsid w:val="00727CAA"/>
    <w:rsid w:val="00732137"/>
    <w:rsid w:val="00733341"/>
    <w:rsid w:val="007351A7"/>
    <w:rsid w:val="00735681"/>
    <w:rsid w:val="00735B33"/>
    <w:rsid w:val="007370E9"/>
    <w:rsid w:val="00737127"/>
    <w:rsid w:val="00737B05"/>
    <w:rsid w:val="00741A51"/>
    <w:rsid w:val="00741EF2"/>
    <w:rsid w:val="00744130"/>
    <w:rsid w:val="00750ACC"/>
    <w:rsid w:val="0075124F"/>
    <w:rsid w:val="00751C35"/>
    <w:rsid w:val="00751E95"/>
    <w:rsid w:val="00752E98"/>
    <w:rsid w:val="00753346"/>
    <w:rsid w:val="007557F9"/>
    <w:rsid w:val="00755908"/>
    <w:rsid w:val="00761FCE"/>
    <w:rsid w:val="00764021"/>
    <w:rsid w:val="00764210"/>
    <w:rsid w:val="00764982"/>
    <w:rsid w:val="0076749D"/>
    <w:rsid w:val="00767EE1"/>
    <w:rsid w:val="00770DCE"/>
    <w:rsid w:val="007718A5"/>
    <w:rsid w:val="00771F37"/>
    <w:rsid w:val="0077205A"/>
    <w:rsid w:val="007759DD"/>
    <w:rsid w:val="00775AF5"/>
    <w:rsid w:val="0077735A"/>
    <w:rsid w:val="00777CA1"/>
    <w:rsid w:val="007803B6"/>
    <w:rsid w:val="00780CFC"/>
    <w:rsid w:val="0078113C"/>
    <w:rsid w:val="0078209E"/>
    <w:rsid w:val="00783DFF"/>
    <w:rsid w:val="007849E3"/>
    <w:rsid w:val="00785F87"/>
    <w:rsid w:val="007870F2"/>
    <w:rsid w:val="00790012"/>
    <w:rsid w:val="00791503"/>
    <w:rsid w:val="00791D0B"/>
    <w:rsid w:val="00792250"/>
    <w:rsid w:val="00793781"/>
    <w:rsid w:val="00797C50"/>
    <w:rsid w:val="007A0BC2"/>
    <w:rsid w:val="007A36EF"/>
    <w:rsid w:val="007A695B"/>
    <w:rsid w:val="007B2401"/>
    <w:rsid w:val="007B52A9"/>
    <w:rsid w:val="007B57C9"/>
    <w:rsid w:val="007B605D"/>
    <w:rsid w:val="007B6445"/>
    <w:rsid w:val="007B772C"/>
    <w:rsid w:val="007B7871"/>
    <w:rsid w:val="007C1209"/>
    <w:rsid w:val="007C1210"/>
    <w:rsid w:val="007C2408"/>
    <w:rsid w:val="007C2896"/>
    <w:rsid w:val="007C2C02"/>
    <w:rsid w:val="007C3BAF"/>
    <w:rsid w:val="007C4591"/>
    <w:rsid w:val="007C4E50"/>
    <w:rsid w:val="007C5CE1"/>
    <w:rsid w:val="007C6387"/>
    <w:rsid w:val="007C7040"/>
    <w:rsid w:val="007C70D6"/>
    <w:rsid w:val="007D07B0"/>
    <w:rsid w:val="007D0A3F"/>
    <w:rsid w:val="007D0F1B"/>
    <w:rsid w:val="007D12A9"/>
    <w:rsid w:val="007D1B64"/>
    <w:rsid w:val="007D1C11"/>
    <w:rsid w:val="007D21DA"/>
    <w:rsid w:val="007D2AC8"/>
    <w:rsid w:val="007D2D3C"/>
    <w:rsid w:val="007D2F43"/>
    <w:rsid w:val="007D49D2"/>
    <w:rsid w:val="007D720F"/>
    <w:rsid w:val="007D764A"/>
    <w:rsid w:val="007E1D3A"/>
    <w:rsid w:val="007E2D64"/>
    <w:rsid w:val="007E48D4"/>
    <w:rsid w:val="007E4CB4"/>
    <w:rsid w:val="007E6518"/>
    <w:rsid w:val="007E6946"/>
    <w:rsid w:val="007E6A63"/>
    <w:rsid w:val="007F157A"/>
    <w:rsid w:val="007F2E65"/>
    <w:rsid w:val="007F3366"/>
    <w:rsid w:val="007F3446"/>
    <w:rsid w:val="007F3B8D"/>
    <w:rsid w:val="007F3BDA"/>
    <w:rsid w:val="007F4CE2"/>
    <w:rsid w:val="007F5458"/>
    <w:rsid w:val="007F748C"/>
    <w:rsid w:val="007F775C"/>
    <w:rsid w:val="008002A5"/>
    <w:rsid w:val="00801013"/>
    <w:rsid w:val="008010AF"/>
    <w:rsid w:val="008019A6"/>
    <w:rsid w:val="008027DB"/>
    <w:rsid w:val="00803DE2"/>
    <w:rsid w:val="00806287"/>
    <w:rsid w:val="00807F41"/>
    <w:rsid w:val="00813B4A"/>
    <w:rsid w:val="00814C42"/>
    <w:rsid w:val="00814FF6"/>
    <w:rsid w:val="00816620"/>
    <w:rsid w:val="00816E82"/>
    <w:rsid w:val="0081736E"/>
    <w:rsid w:val="0081799A"/>
    <w:rsid w:val="0082014A"/>
    <w:rsid w:val="00820F9D"/>
    <w:rsid w:val="00821574"/>
    <w:rsid w:val="00821884"/>
    <w:rsid w:val="00821CD1"/>
    <w:rsid w:val="00821ECB"/>
    <w:rsid w:val="00822922"/>
    <w:rsid w:val="0082567D"/>
    <w:rsid w:val="00825D24"/>
    <w:rsid w:val="00826CF2"/>
    <w:rsid w:val="00826EB8"/>
    <w:rsid w:val="00827D3E"/>
    <w:rsid w:val="008313E3"/>
    <w:rsid w:val="008316DE"/>
    <w:rsid w:val="008329CA"/>
    <w:rsid w:val="00833166"/>
    <w:rsid w:val="0083370B"/>
    <w:rsid w:val="00835725"/>
    <w:rsid w:val="00835C1F"/>
    <w:rsid w:val="00836C3C"/>
    <w:rsid w:val="008378B6"/>
    <w:rsid w:val="00840E9B"/>
    <w:rsid w:val="008415AA"/>
    <w:rsid w:val="00843D4C"/>
    <w:rsid w:val="00845BEE"/>
    <w:rsid w:val="00846D1B"/>
    <w:rsid w:val="008473FD"/>
    <w:rsid w:val="00847AFD"/>
    <w:rsid w:val="008509D0"/>
    <w:rsid w:val="0085246F"/>
    <w:rsid w:val="00853E0E"/>
    <w:rsid w:val="008548E3"/>
    <w:rsid w:val="008561FC"/>
    <w:rsid w:val="00856BE3"/>
    <w:rsid w:val="00856D55"/>
    <w:rsid w:val="00857804"/>
    <w:rsid w:val="00861229"/>
    <w:rsid w:val="00865A50"/>
    <w:rsid w:val="00866CEF"/>
    <w:rsid w:val="00867FA3"/>
    <w:rsid w:val="008702DF"/>
    <w:rsid w:val="00870EEF"/>
    <w:rsid w:val="00873BD0"/>
    <w:rsid w:val="00874080"/>
    <w:rsid w:val="00875273"/>
    <w:rsid w:val="008772C0"/>
    <w:rsid w:val="00880108"/>
    <w:rsid w:val="008803C9"/>
    <w:rsid w:val="00882270"/>
    <w:rsid w:val="00882E77"/>
    <w:rsid w:val="00883C9E"/>
    <w:rsid w:val="00883E5C"/>
    <w:rsid w:val="008848E1"/>
    <w:rsid w:val="00884C39"/>
    <w:rsid w:val="00885C67"/>
    <w:rsid w:val="00886E93"/>
    <w:rsid w:val="00890539"/>
    <w:rsid w:val="00893884"/>
    <w:rsid w:val="00895A1E"/>
    <w:rsid w:val="00897D71"/>
    <w:rsid w:val="008A1282"/>
    <w:rsid w:val="008A22B9"/>
    <w:rsid w:val="008A3BC4"/>
    <w:rsid w:val="008A4484"/>
    <w:rsid w:val="008B0AEF"/>
    <w:rsid w:val="008B1463"/>
    <w:rsid w:val="008B1626"/>
    <w:rsid w:val="008B179D"/>
    <w:rsid w:val="008B1BD3"/>
    <w:rsid w:val="008B1C2D"/>
    <w:rsid w:val="008B4771"/>
    <w:rsid w:val="008B4B22"/>
    <w:rsid w:val="008B5BC2"/>
    <w:rsid w:val="008B60C5"/>
    <w:rsid w:val="008B7A8B"/>
    <w:rsid w:val="008C2525"/>
    <w:rsid w:val="008C2CF1"/>
    <w:rsid w:val="008C2EC7"/>
    <w:rsid w:val="008C393F"/>
    <w:rsid w:val="008C3C18"/>
    <w:rsid w:val="008C4637"/>
    <w:rsid w:val="008C6B41"/>
    <w:rsid w:val="008C73CB"/>
    <w:rsid w:val="008D02F4"/>
    <w:rsid w:val="008D0599"/>
    <w:rsid w:val="008D1C32"/>
    <w:rsid w:val="008D3CB2"/>
    <w:rsid w:val="008D4B22"/>
    <w:rsid w:val="008D50AA"/>
    <w:rsid w:val="008D5404"/>
    <w:rsid w:val="008D69F1"/>
    <w:rsid w:val="008D6D75"/>
    <w:rsid w:val="008E12CB"/>
    <w:rsid w:val="008E3B49"/>
    <w:rsid w:val="008E476F"/>
    <w:rsid w:val="008F21F2"/>
    <w:rsid w:val="008F2AD8"/>
    <w:rsid w:val="008F2FFA"/>
    <w:rsid w:val="008F5BF8"/>
    <w:rsid w:val="008F5DE7"/>
    <w:rsid w:val="008F698A"/>
    <w:rsid w:val="008F7EFC"/>
    <w:rsid w:val="00901E74"/>
    <w:rsid w:val="00902071"/>
    <w:rsid w:val="009023B6"/>
    <w:rsid w:val="00904EAF"/>
    <w:rsid w:val="00906973"/>
    <w:rsid w:val="0090712B"/>
    <w:rsid w:val="0090799A"/>
    <w:rsid w:val="00910510"/>
    <w:rsid w:val="00911B89"/>
    <w:rsid w:val="00914381"/>
    <w:rsid w:val="0091472E"/>
    <w:rsid w:val="009147DC"/>
    <w:rsid w:val="00915930"/>
    <w:rsid w:val="0091702E"/>
    <w:rsid w:val="00921FE5"/>
    <w:rsid w:val="00922A19"/>
    <w:rsid w:val="00923183"/>
    <w:rsid w:val="0092738A"/>
    <w:rsid w:val="00927818"/>
    <w:rsid w:val="00930877"/>
    <w:rsid w:val="00931266"/>
    <w:rsid w:val="00932399"/>
    <w:rsid w:val="0093252C"/>
    <w:rsid w:val="009334CB"/>
    <w:rsid w:val="00934743"/>
    <w:rsid w:val="009353CF"/>
    <w:rsid w:val="00935EA3"/>
    <w:rsid w:val="00941A2D"/>
    <w:rsid w:val="00945639"/>
    <w:rsid w:val="0094665E"/>
    <w:rsid w:val="009472CE"/>
    <w:rsid w:val="0094782E"/>
    <w:rsid w:val="00947ECA"/>
    <w:rsid w:val="009504FD"/>
    <w:rsid w:val="0095180E"/>
    <w:rsid w:val="00953028"/>
    <w:rsid w:val="00954BCB"/>
    <w:rsid w:val="00955E4C"/>
    <w:rsid w:val="00957EC8"/>
    <w:rsid w:val="00960BA1"/>
    <w:rsid w:val="009610F5"/>
    <w:rsid w:val="00967FE0"/>
    <w:rsid w:val="009716CE"/>
    <w:rsid w:val="0097208F"/>
    <w:rsid w:val="00973874"/>
    <w:rsid w:val="00974BC6"/>
    <w:rsid w:val="009756D6"/>
    <w:rsid w:val="00976508"/>
    <w:rsid w:val="00980C05"/>
    <w:rsid w:val="00981A63"/>
    <w:rsid w:val="009851AA"/>
    <w:rsid w:val="0098744F"/>
    <w:rsid w:val="00991316"/>
    <w:rsid w:val="00992857"/>
    <w:rsid w:val="00995DDE"/>
    <w:rsid w:val="00996269"/>
    <w:rsid w:val="00996BF5"/>
    <w:rsid w:val="009A12E9"/>
    <w:rsid w:val="009A1FC0"/>
    <w:rsid w:val="009A247F"/>
    <w:rsid w:val="009A4C4C"/>
    <w:rsid w:val="009A7735"/>
    <w:rsid w:val="009B11BE"/>
    <w:rsid w:val="009B3827"/>
    <w:rsid w:val="009B4378"/>
    <w:rsid w:val="009B44B2"/>
    <w:rsid w:val="009B4905"/>
    <w:rsid w:val="009B4D06"/>
    <w:rsid w:val="009B4F67"/>
    <w:rsid w:val="009B502C"/>
    <w:rsid w:val="009B5685"/>
    <w:rsid w:val="009B5807"/>
    <w:rsid w:val="009C0D4A"/>
    <w:rsid w:val="009C1C61"/>
    <w:rsid w:val="009C5CFF"/>
    <w:rsid w:val="009C6E28"/>
    <w:rsid w:val="009C7174"/>
    <w:rsid w:val="009C7B3C"/>
    <w:rsid w:val="009D0F5A"/>
    <w:rsid w:val="009D175C"/>
    <w:rsid w:val="009D35E5"/>
    <w:rsid w:val="009D3F18"/>
    <w:rsid w:val="009D400F"/>
    <w:rsid w:val="009D40F5"/>
    <w:rsid w:val="009D474C"/>
    <w:rsid w:val="009D4905"/>
    <w:rsid w:val="009D5ACA"/>
    <w:rsid w:val="009D7853"/>
    <w:rsid w:val="009D7F1D"/>
    <w:rsid w:val="009E0DCA"/>
    <w:rsid w:val="009E22F9"/>
    <w:rsid w:val="009E31F3"/>
    <w:rsid w:val="009E33F1"/>
    <w:rsid w:val="009E3B77"/>
    <w:rsid w:val="009E4B94"/>
    <w:rsid w:val="009E53FD"/>
    <w:rsid w:val="009E5CA5"/>
    <w:rsid w:val="009E75C6"/>
    <w:rsid w:val="009F11C8"/>
    <w:rsid w:val="009F1B0F"/>
    <w:rsid w:val="009F5544"/>
    <w:rsid w:val="009F5732"/>
    <w:rsid w:val="00A01D7A"/>
    <w:rsid w:val="00A026A8"/>
    <w:rsid w:val="00A028FE"/>
    <w:rsid w:val="00A03284"/>
    <w:rsid w:val="00A04FCB"/>
    <w:rsid w:val="00A07923"/>
    <w:rsid w:val="00A1202D"/>
    <w:rsid w:val="00A12238"/>
    <w:rsid w:val="00A12254"/>
    <w:rsid w:val="00A14042"/>
    <w:rsid w:val="00A14285"/>
    <w:rsid w:val="00A14302"/>
    <w:rsid w:val="00A1698D"/>
    <w:rsid w:val="00A16A0F"/>
    <w:rsid w:val="00A21F8F"/>
    <w:rsid w:val="00A22E6D"/>
    <w:rsid w:val="00A234E7"/>
    <w:rsid w:val="00A238F4"/>
    <w:rsid w:val="00A23F33"/>
    <w:rsid w:val="00A24BC4"/>
    <w:rsid w:val="00A27042"/>
    <w:rsid w:val="00A302A7"/>
    <w:rsid w:val="00A3183C"/>
    <w:rsid w:val="00A327DE"/>
    <w:rsid w:val="00A3345A"/>
    <w:rsid w:val="00A334DA"/>
    <w:rsid w:val="00A33580"/>
    <w:rsid w:val="00A33745"/>
    <w:rsid w:val="00A354E7"/>
    <w:rsid w:val="00A40A9C"/>
    <w:rsid w:val="00A40AA6"/>
    <w:rsid w:val="00A41B25"/>
    <w:rsid w:val="00A4317C"/>
    <w:rsid w:val="00A43F65"/>
    <w:rsid w:val="00A44920"/>
    <w:rsid w:val="00A478B4"/>
    <w:rsid w:val="00A479A2"/>
    <w:rsid w:val="00A509D2"/>
    <w:rsid w:val="00A51A96"/>
    <w:rsid w:val="00A52E6B"/>
    <w:rsid w:val="00A533F2"/>
    <w:rsid w:val="00A5460A"/>
    <w:rsid w:val="00A554C2"/>
    <w:rsid w:val="00A57332"/>
    <w:rsid w:val="00A57523"/>
    <w:rsid w:val="00A5784B"/>
    <w:rsid w:val="00A60936"/>
    <w:rsid w:val="00A61FCB"/>
    <w:rsid w:val="00A6272C"/>
    <w:rsid w:val="00A65744"/>
    <w:rsid w:val="00A66D30"/>
    <w:rsid w:val="00A6726F"/>
    <w:rsid w:val="00A67C16"/>
    <w:rsid w:val="00A70FB0"/>
    <w:rsid w:val="00A7241E"/>
    <w:rsid w:val="00A729DB"/>
    <w:rsid w:val="00A73201"/>
    <w:rsid w:val="00A7385F"/>
    <w:rsid w:val="00A74AFB"/>
    <w:rsid w:val="00A74B93"/>
    <w:rsid w:val="00A7668B"/>
    <w:rsid w:val="00A77C63"/>
    <w:rsid w:val="00A80AA5"/>
    <w:rsid w:val="00A8420C"/>
    <w:rsid w:val="00A8462D"/>
    <w:rsid w:val="00A84C3D"/>
    <w:rsid w:val="00A87C72"/>
    <w:rsid w:val="00A9103A"/>
    <w:rsid w:val="00A916A5"/>
    <w:rsid w:val="00A92440"/>
    <w:rsid w:val="00A9485E"/>
    <w:rsid w:val="00A94FA0"/>
    <w:rsid w:val="00A96BD1"/>
    <w:rsid w:val="00A96EEB"/>
    <w:rsid w:val="00A97571"/>
    <w:rsid w:val="00AA06C4"/>
    <w:rsid w:val="00AA1EB1"/>
    <w:rsid w:val="00AA2616"/>
    <w:rsid w:val="00AA3673"/>
    <w:rsid w:val="00AA3A1D"/>
    <w:rsid w:val="00AA3E97"/>
    <w:rsid w:val="00AA5077"/>
    <w:rsid w:val="00AA5E8E"/>
    <w:rsid w:val="00AA641D"/>
    <w:rsid w:val="00AB1390"/>
    <w:rsid w:val="00AB22F9"/>
    <w:rsid w:val="00AB3609"/>
    <w:rsid w:val="00AB41A8"/>
    <w:rsid w:val="00AB52B7"/>
    <w:rsid w:val="00AB6C2F"/>
    <w:rsid w:val="00AC0BAB"/>
    <w:rsid w:val="00AC1B21"/>
    <w:rsid w:val="00AC21ED"/>
    <w:rsid w:val="00AC2402"/>
    <w:rsid w:val="00AC260A"/>
    <w:rsid w:val="00AC396E"/>
    <w:rsid w:val="00AC3D31"/>
    <w:rsid w:val="00AC4477"/>
    <w:rsid w:val="00AC5166"/>
    <w:rsid w:val="00AC658E"/>
    <w:rsid w:val="00AD1240"/>
    <w:rsid w:val="00AD24AE"/>
    <w:rsid w:val="00AD362B"/>
    <w:rsid w:val="00AD5936"/>
    <w:rsid w:val="00AE08B9"/>
    <w:rsid w:val="00AE0997"/>
    <w:rsid w:val="00AE43AE"/>
    <w:rsid w:val="00AE6CAB"/>
    <w:rsid w:val="00AF1D78"/>
    <w:rsid w:val="00B00633"/>
    <w:rsid w:val="00B010C1"/>
    <w:rsid w:val="00B021FC"/>
    <w:rsid w:val="00B03085"/>
    <w:rsid w:val="00B035DE"/>
    <w:rsid w:val="00B04F20"/>
    <w:rsid w:val="00B077EB"/>
    <w:rsid w:val="00B078EC"/>
    <w:rsid w:val="00B10C7A"/>
    <w:rsid w:val="00B11B3D"/>
    <w:rsid w:val="00B12EE4"/>
    <w:rsid w:val="00B149DF"/>
    <w:rsid w:val="00B1720F"/>
    <w:rsid w:val="00B20236"/>
    <w:rsid w:val="00B21DB9"/>
    <w:rsid w:val="00B22A75"/>
    <w:rsid w:val="00B22D59"/>
    <w:rsid w:val="00B23BA9"/>
    <w:rsid w:val="00B24E61"/>
    <w:rsid w:val="00B250EE"/>
    <w:rsid w:val="00B25A64"/>
    <w:rsid w:val="00B26EDC"/>
    <w:rsid w:val="00B310B1"/>
    <w:rsid w:val="00B312EA"/>
    <w:rsid w:val="00B32CB2"/>
    <w:rsid w:val="00B32DEA"/>
    <w:rsid w:val="00B330C7"/>
    <w:rsid w:val="00B33182"/>
    <w:rsid w:val="00B35ACF"/>
    <w:rsid w:val="00B36BA9"/>
    <w:rsid w:val="00B37C70"/>
    <w:rsid w:val="00B40E28"/>
    <w:rsid w:val="00B41A85"/>
    <w:rsid w:val="00B41E84"/>
    <w:rsid w:val="00B435B9"/>
    <w:rsid w:val="00B4487B"/>
    <w:rsid w:val="00B44D59"/>
    <w:rsid w:val="00B4540E"/>
    <w:rsid w:val="00B45BFC"/>
    <w:rsid w:val="00B46A06"/>
    <w:rsid w:val="00B46D57"/>
    <w:rsid w:val="00B471B1"/>
    <w:rsid w:val="00B50715"/>
    <w:rsid w:val="00B5185A"/>
    <w:rsid w:val="00B540FA"/>
    <w:rsid w:val="00B54164"/>
    <w:rsid w:val="00B545BC"/>
    <w:rsid w:val="00B55AC8"/>
    <w:rsid w:val="00B57BAE"/>
    <w:rsid w:val="00B60F7C"/>
    <w:rsid w:val="00B61C93"/>
    <w:rsid w:val="00B63114"/>
    <w:rsid w:val="00B66FA1"/>
    <w:rsid w:val="00B67582"/>
    <w:rsid w:val="00B706D7"/>
    <w:rsid w:val="00B727B2"/>
    <w:rsid w:val="00B7290D"/>
    <w:rsid w:val="00B7558E"/>
    <w:rsid w:val="00B8095A"/>
    <w:rsid w:val="00B81811"/>
    <w:rsid w:val="00B81C11"/>
    <w:rsid w:val="00B82167"/>
    <w:rsid w:val="00B82FFA"/>
    <w:rsid w:val="00B8641A"/>
    <w:rsid w:val="00B87DF5"/>
    <w:rsid w:val="00B919EA"/>
    <w:rsid w:val="00B92FC8"/>
    <w:rsid w:val="00B96592"/>
    <w:rsid w:val="00BA0268"/>
    <w:rsid w:val="00BA0D60"/>
    <w:rsid w:val="00BA26F8"/>
    <w:rsid w:val="00BA5098"/>
    <w:rsid w:val="00BA5EE7"/>
    <w:rsid w:val="00BA7184"/>
    <w:rsid w:val="00BB0036"/>
    <w:rsid w:val="00BB2C79"/>
    <w:rsid w:val="00BB5773"/>
    <w:rsid w:val="00BB7370"/>
    <w:rsid w:val="00BB7B29"/>
    <w:rsid w:val="00BB7EAC"/>
    <w:rsid w:val="00BC0496"/>
    <w:rsid w:val="00BC2304"/>
    <w:rsid w:val="00BC2D95"/>
    <w:rsid w:val="00BC4831"/>
    <w:rsid w:val="00BC54C9"/>
    <w:rsid w:val="00BC6066"/>
    <w:rsid w:val="00BC666B"/>
    <w:rsid w:val="00BC6FF4"/>
    <w:rsid w:val="00BD0DAB"/>
    <w:rsid w:val="00BD20B5"/>
    <w:rsid w:val="00BD4C5F"/>
    <w:rsid w:val="00BE001C"/>
    <w:rsid w:val="00BE0528"/>
    <w:rsid w:val="00BE134F"/>
    <w:rsid w:val="00BE18EE"/>
    <w:rsid w:val="00BE1991"/>
    <w:rsid w:val="00BE676D"/>
    <w:rsid w:val="00BE6911"/>
    <w:rsid w:val="00BE7AD5"/>
    <w:rsid w:val="00BF0DEB"/>
    <w:rsid w:val="00BF1C65"/>
    <w:rsid w:val="00BF3386"/>
    <w:rsid w:val="00BF3671"/>
    <w:rsid w:val="00BF4360"/>
    <w:rsid w:val="00BF6FC8"/>
    <w:rsid w:val="00BF704B"/>
    <w:rsid w:val="00BF7607"/>
    <w:rsid w:val="00C008F4"/>
    <w:rsid w:val="00C031B1"/>
    <w:rsid w:val="00C03AB5"/>
    <w:rsid w:val="00C041EB"/>
    <w:rsid w:val="00C0607A"/>
    <w:rsid w:val="00C072E0"/>
    <w:rsid w:val="00C07864"/>
    <w:rsid w:val="00C079A0"/>
    <w:rsid w:val="00C07A3E"/>
    <w:rsid w:val="00C07F1D"/>
    <w:rsid w:val="00C11952"/>
    <w:rsid w:val="00C12647"/>
    <w:rsid w:val="00C129EE"/>
    <w:rsid w:val="00C12EAD"/>
    <w:rsid w:val="00C14531"/>
    <w:rsid w:val="00C165C6"/>
    <w:rsid w:val="00C1682B"/>
    <w:rsid w:val="00C22C5F"/>
    <w:rsid w:val="00C240BF"/>
    <w:rsid w:val="00C24A85"/>
    <w:rsid w:val="00C25FC7"/>
    <w:rsid w:val="00C267B4"/>
    <w:rsid w:val="00C269A6"/>
    <w:rsid w:val="00C27C91"/>
    <w:rsid w:val="00C30681"/>
    <w:rsid w:val="00C31381"/>
    <w:rsid w:val="00C3252B"/>
    <w:rsid w:val="00C3263E"/>
    <w:rsid w:val="00C32D76"/>
    <w:rsid w:val="00C33476"/>
    <w:rsid w:val="00C36589"/>
    <w:rsid w:val="00C3706C"/>
    <w:rsid w:val="00C37AEC"/>
    <w:rsid w:val="00C41E31"/>
    <w:rsid w:val="00C42BCF"/>
    <w:rsid w:val="00C42BF9"/>
    <w:rsid w:val="00C42FFE"/>
    <w:rsid w:val="00C43423"/>
    <w:rsid w:val="00C45787"/>
    <w:rsid w:val="00C46794"/>
    <w:rsid w:val="00C46F06"/>
    <w:rsid w:val="00C47C86"/>
    <w:rsid w:val="00C515A8"/>
    <w:rsid w:val="00C5300D"/>
    <w:rsid w:val="00C53A55"/>
    <w:rsid w:val="00C554D6"/>
    <w:rsid w:val="00C56EE9"/>
    <w:rsid w:val="00C576B1"/>
    <w:rsid w:val="00C57C85"/>
    <w:rsid w:val="00C602EE"/>
    <w:rsid w:val="00C615FC"/>
    <w:rsid w:val="00C63B8A"/>
    <w:rsid w:val="00C6407F"/>
    <w:rsid w:val="00C6469A"/>
    <w:rsid w:val="00C64B5E"/>
    <w:rsid w:val="00C64F69"/>
    <w:rsid w:val="00C653CA"/>
    <w:rsid w:val="00C65672"/>
    <w:rsid w:val="00C65BCC"/>
    <w:rsid w:val="00C65C17"/>
    <w:rsid w:val="00C71B43"/>
    <w:rsid w:val="00C726BF"/>
    <w:rsid w:val="00C74276"/>
    <w:rsid w:val="00C81311"/>
    <w:rsid w:val="00C82EDF"/>
    <w:rsid w:val="00C8750E"/>
    <w:rsid w:val="00C90030"/>
    <w:rsid w:val="00C90564"/>
    <w:rsid w:val="00C91838"/>
    <w:rsid w:val="00C9362E"/>
    <w:rsid w:val="00C93FAA"/>
    <w:rsid w:val="00C94463"/>
    <w:rsid w:val="00C94A95"/>
    <w:rsid w:val="00C960D3"/>
    <w:rsid w:val="00C969A0"/>
    <w:rsid w:val="00C96AC6"/>
    <w:rsid w:val="00C97192"/>
    <w:rsid w:val="00C972B1"/>
    <w:rsid w:val="00CA073A"/>
    <w:rsid w:val="00CA26D3"/>
    <w:rsid w:val="00CA4679"/>
    <w:rsid w:val="00CA554D"/>
    <w:rsid w:val="00CA559E"/>
    <w:rsid w:val="00CA708F"/>
    <w:rsid w:val="00CB0155"/>
    <w:rsid w:val="00CB053C"/>
    <w:rsid w:val="00CB0FDA"/>
    <w:rsid w:val="00CB6A1F"/>
    <w:rsid w:val="00CB7060"/>
    <w:rsid w:val="00CB7DF0"/>
    <w:rsid w:val="00CB7F6C"/>
    <w:rsid w:val="00CC1E3B"/>
    <w:rsid w:val="00CC3BBF"/>
    <w:rsid w:val="00CC476B"/>
    <w:rsid w:val="00CC5896"/>
    <w:rsid w:val="00CC66E4"/>
    <w:rsid w:val="00CC71AD"/>
    <w:rsid w:val="00CD03AD"/>
    <w:rsid w:val="00CD3689"/>
    <w:rsid w:val="00CD4254"/>
    <w:rsid w:val="00CD489F"/>
    <w:rsid w:val="00CD52C5"/>
    <w:rsid w:val="00CD5577"/>
    <w:rsid w:val="00CD58C3"/>
    <w:rsid w:val="00CD5F3C"/>
    <w:rsid w:val="00CD67C3"/>
    <w:rsid w:val="00CD6F94"/>
    <w:rsid w:val="00CD71D3"/>
    <w:rsid w:val="00CD7728"/>
    <w:rsid w:val="00CE295A"/>
    <w:rsid w:val="00CE30A7"/>
    <w:rsid w:val="00CE4513"/>
    <w:rsid w:val="00CE540A"/>
    <w:rsid w:val="00CF09B3"/>
    <w:rsid w:val="00CF41CB"/>
    <w:rsid w:val="00CF484C"/>
    <w:rsid w:val="00CF4B1D"/>
    <w:rsid w:val="00CF7A08"/>
    <w:rsid w:val="00D006ED"/>
    <w:rsid w:val="00D00A53"/>
    <w:rsid w:val="00D02981"/>
    <w:rsid w:val="00D03591"/>
    <w:rsid w:val="00D05D11"/>
    <w:rsid w:val="00D12348"/>
    <w:rsid w:val="00D126B7"/>
    <w:rsid w:val="00D12912"/>
    <w:rsid w:val="00D147B4"/>
    <w:rsid w:val="00D15F0E"/>
    <w:rsid w:val="00D16FE0"/>
    <w:rsid w:val="00D20178"/>
    <w:rsid w:val="00D20997"/>
    <w:rsid w:val="00D2419F"/>
    <w:rsid w:val="00D24552"/>
    <w:rsid w:val="00D2698F"/>
    <w:rsid w:val="00D30104"/>
    <w:rsid w:val="00D34D60"/>
    <w:rsid w:val="00D37B61"/>
    <w:rsid w:val="00D40430"/>
    <w:rsid w:val="00D40B12"/>
    <w:rsid w:val="00D41129"/>
    <w:rsid w:val="00D416A1"/>
    <w:rsid w:val="00D424C7"/>
    <w:rsid w:val="00D42C7F"/>
    <w:rsid w:val="00D43A8E"/>
    <w:rsid w:val="00D44FFE"/>
    <w:rsid w:val="00D46C91"/>
    <w:rsid w:val="00D507E4"/>
    <w:rsid w:val="00D514E0"/>
    <w:rsid w:val="00D56452"/>
    <w:rsid w:val="00D57CC5"/>
    <w:rsid w:val="00D66C28"/>
    <w:rsid w:val="00D6736C"/>
    <w:rsid w:val="00D70747"/>
    <w:rsid w:val="00D7323E"/>
    <w:rsid w:val="00D734D4"/>
    <w:rsid w:val="00D735EA"/>
    <w:rsid w:val="00D75530"/>
    <w:rsid w:val="00D75DE6"/>
    <w:rsid w:val="00D776CE"/>
    <w:rsid w:val="00D83A6B"/>
    <w:rsid w:val="00D9293D"/>
    <w:rsid w:val="00D929DB"/>
    <w:rsid w:val="00D92C7B"/>
    <w:rsid w:val="00D95404"/>
    <w:rsid w:val="00D95A92"/>
    <w:rsid w:val="00D9610D"/>
    <w:rsid w:val="00D97340"/>
    <w:rsid w:val="00D976B3"/>
    <w:rsid w:val="00D976DE"/>
    <w:rsid w:val="00DA369E"/>
    <w:rsid w:val="00DA36A7"/>
    <w:rsid w:val="00DA6077"/>
    <w:rsid w:val="00DB00DE"/>
    <w:rsid w:val="00DB16D2"/>
    <w:rsid w:val="00DB1E2D"/>
    <w:rsid w:val="00DB2A5E"/>
    <w:rsid w:val="00DB4ABC"/>
    <w:rsid w:val="00DB697D"/>
    <w:rsid w:val="00DB6FBF"/>
    <w:rsid w:val="00DC464B"/>
    <w:rsid w:val="00DC4804"/>
    <w:rsid w:val="00DC7507"/>
    <w:rsid w:val="00DD097F"/>
    <w:rsid w:val="00DD20F4"/>
    <w:rsid w:val="00DE02E8"/>
    <w:rsid w:val="00DE291B"/>
    <w:rsid w:val="00DE4DCA"/>
    <w:rsid w:val="00DE695D"/>
    <w:rsid w:val="00DE6ADE"/>
    <w:rsid w:val="00DE7278"/>
    <w:rsid w:val="00DE77EA"/>
    <w:rsid w:val="00DF1A1F"/>
    <w:rsid w:val="00DF1EC7"/>
    <w:rsid w:val="00DF5250"/>
    <w:rsid w:val="00DF7001"/>
    <w:rsid w:val="00DF7790"/>
    <w:rsid w:val="00E00C81"/>
    <w:rsid w:val="00E034BB"/>
    <w:rsid w:val="00E04E19"/>
    <w:rsid w:val="00E05575"/>
    <w:rsid w:val="00E05643"/>
    <w:rsid w:val="00E06CAE"/>
    <w:rsid w:val="00E06EAC"/>
    <w:rsid w:val="00E11002"/>
    <w:rsid w:val="00E12263"/>
    <w:rsid w:val="00E14033"/>
    <w:rsid w:val="00E14778"/>
    <w:rsid w:val="00E14909"/>
    <w:rsid w:val="00E1752A"/>
    <w:rsid w:val="00E177BE"/>
    <w:rsid w:val="00E20712"/>
    <w:rsid w:val="00E20CA6"/>
    <w:rsid w:val="00E216A0"/>
    <w:rsid w:val="00E22362"/>
    <w:rsid w:val="00E227F0"/>
    <w:rsid w:val="00E246AF"/>
    <w:rsid w:val="00E255BD"/>
    <w:rsid w:val="00E2728C"/>
    <w:rsid w:val="00E33278"/>
    <w:rsid w:val="00E37111"/>
    <w:rsid w:val="00E37CDF"/>
    <w:rsid w:val="00E4050E"/>
    <w:rsid w:val="00E40A59"/>
    <w:rsid w:val="00E40DAF"/>
    <w:rsid w:val="00E42CCC"/>
    <w:rsid w:val="00E4653F"/>
    <w:rsid w:val="00E50164"/>
    <w:rsid w:val="00E51010"/>
    <w:rsid w:val="00E51B5A"/>
    <w:rsid w:val="00E56799"/>
    <w:rsid w:val="00E61B1A"/>
    <w:rsid w:val="00E64088"/>
    <w:rsid w:val="00E666F4"/>
    <w:rsid w:val="00E668E9"/>
    <w:rsid w:val="00E67BFA"/>
    <w:rsid w:val="00E72F6B"/>
    <w:rsid w:val="00E75F8E"/>
    <w:rsid w:val="00E7655A"/>
    <w:rsid w:val="00E76CD6"/>
    <w:rsid w:val="00E81598"/>
    <w:rsid w:val="00E82F15"/>
    <w:rsid w:val="00E834E8"/>
    <w:rsid w:val="00E83C8C"/>
    <w:rsid w:val="00E84E02"/>
    <w:rsid w:val="00E90C02"/>
    <w:rsid w:val="00E914E9"/>
    <w:rsid w:val="00E9476D"/>
    <w:rsid w:val="00E964F1"/>
    <w:rsid w:val="00E96545"/>
    <w:rsid w:val="00E96B47"/>
    <w:rsid w:val="00EA42CE"/>
    <w:rsid w:val="00EA7407"/>
    <w:rsid w:val="00EB33C3"/>
    <w:rsid w:val="00EB40AA"/>
    <w:rsid w:val="00EB751B"/>
    <w:rsid w:val="00EB7A4B"/>
    <w:rsid w:val="00EB7CD0"/>
    <w:rsid w:val="00EC0A8E"/>
    <w:rsid w:val="00EC1CD8"/>
    <w:rsid w:val="00EC2F01"/>
    <w:rsid w:val="00EC42E8"/>
    <w:rsid w:val="00EC6A5F"/>
    <w:rsid w:val="00ED2235"/>
    <w:rsid w:val="00ED453F"/>
    <w:rsid w:val="00ED5324"/>
    <w:rsid w:val="00ED67E1"/>
    <w:rsid w:val="00ED67FE"/>
    <w:rsid w:val="00EE012B"/>
    <w:rsid w:val="00EE03DC"/>
    <w:rsid w:val="00EE10D3"/>
    <w:rsid w:val="00EE2C28"/>
    <w:rsid w:val="00EE2D4F"/>
    <w:rsid w:val="00EE31C7"/>
    <w:rsid w:val="00EE6B99"/>
    <w:rsid w:val="00F0138F"/>
    <w:rsid w:val="00F05F6B"/>
    <w:rsid w:val="00F07267"/>
    <w:rsid w:val="00F07F44"/>
    <w:rsid w:val="00F10935"/>
    <w:rsid w:val="00F10A61"/>
    <w:rsid w:val="00F10C2D"/>
    <w:rsid w:val="00F10DB1"/>
    <w:rsid w:val="00F13819"/>
    <w:rsid w:val="00F144DB"/>
    <w:rsid w:val="00F15644"/>
    <w:rsid w:val="00F165EF"/>
    <w:rsid w:val="00F17E82"/>
    <w:rsid w:val="00F21C5C"/>
    <w:rsid w:val="00F22536"/>
    <w:rsid w:val="00F22C23"/>
    <w:rsid w:val="00F23657"/>
    <w:rsid w:val="00F23F93"/>
    <w:rsid w:val="00F24326"/>
    <w:rsid w:val="00F25123"/>
    <w:rsid w:val="00F25663"/>
    <w:rsid w:val="00F25C01"/>
    <w:rsid w:val="00F25E2D"/>
    <w:rsid w:val="00F279C7"/>
    <w:rsid w:val="00F3232C"/>
    <w:rsid w:val="00F331BE"/>
    <w:rsid w:val="00F34118"/>
    <w:rsid w:val="00F3498B"/>
    <w:rsid w:val="00F34D61"/>
    <w:rsid w:val="00F34F09"/>
    <w:rsid w:val="00F35DFB"/>
    <w:rsid w:val="00F3772B"/>
    <w:rsid w:val="00F377FD"/>
    <w:rsid w:val="00F41845"/>
    <w:rsid w:val="00F423B0"/>
    <w:rsid w:val="00F428B9"/>
    <w:rsid w:val="00F46336"/>
    <w:rsid w:val="00F46691"/>
    <w:rsid w:val="00F47239"/>
    <w:rsid w:val="00F47F18"/>
    <w:rsid w:val="00F50579"/>
    <w:rsid w:val="00F511E6"/>
    <w:rsid w:val="00F52A54"/>
    <w:rsid w:val="00F52A61"/>
    <w:rsid w:val="00F52B8E"/>
    <w:rsid w:val="00F52FDA"/>
    <w:rsid w:val="00F54402"/>
    <w:rsid w:val="00F557F2"/>
    <w:rsid w:val="00F55B67"/>
    <w:rsid w:val="00F61885"/>
    <w:rsid w:val="00F6642C"/>
    <w:rsid w:val="00F6680F"/>
    <w:rsid w:val="00F722FE"/>
    <w:rsid w:val="00F72F22"/>
    <w:rsid w:val="00F74AA4"/>
    <w:rsid w:val="00F750A6"/>
    <w:rsid w:val="00F75510"/>
    <w:rsid w:val="00F75E2C"/>
    <w:rsid w:val="00F76418"/>
    <w:rsid w:val="00F77466"/>
    <w:rsid w:val="00F80CAD"/>
    <w:rsid w:val="00F84A00"/>
    <w:rsid w:val="00F860C3"/>
    <w:rsid w:val="00F87C78"/>
    <w:rsid w:val="00F90059"/>
    <w:rsid w:val="00F903F4"/>
    <w:rsid w:val="00F92514"/>
    <w:rsid w:val="00F945A2"/>
    <w:rsid w:val="00FA2705"/>
    <w:rsid w:val="00FA30DF"/>
    <w:rsid w:val="00FA4848"/>
    <w:rsid w:val="00FA5BA1"/>
    <w:rsid w:val="00FA740D"/>
    <w:rsid w:val="00FA7653"/>
    <w:rsid w:val="00FA7D57"/>
    <w:rsid w:val="00FB009C"/>
    <w:rsid w:val="00FB0536"/>
    <w:rsid w:val="00FB24CD"/>
    <w:rsid w:val="00FB38F7"/>
    <w:rsid w:val="00FB657C"/>
    <w:rsid w:val="00FB689D"/>
    <w:rsid w:val="00FB7621"/>
    <w:rsid w:val="00FC2204"/>
    <w:rsid w:val="00FC3640"/>
    <w:rsid w:val="00FC3BDF"/>
    <w:rsid w:val="00FC6256"/>
    <w:rsid w:val="00FD0A2D"/>
    <w:rsid w:val="00FD11EF"/>
    <w:rsid w:val="00FD17A7"/>
    <w:rsid w:val="00FD1C49"/>
    <w:rsid w:val="00FD22B1"/>
    <w:rsid w:val="00FD4361"/>
    <w:rsid w:val="00FD4729"/>
    <w:rsid w:val="00FD553A"/>
    <w:rsid w:val="00FD5F15"/>
    <w:rsid w:val="00FE1AF7"/>
    <w:rsid w:val="00FE27F1"/>
    <w:rsid w:val="00FE3E6E"/>
    <w:rsid w:val="00FE5AF3"/>
    <w:rsid w:val="00FE61B3"/>
    <w:rsid w:val="00FE72D6"/>
    <w:rsid w:val="00FF0DCB"/>
    <w:rsid w:val="00FF481C"/>
    <w:rsid w:val="00FF5F7A"/>
    <w:rsid w:val="00FF6925"/>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04C"/>
  <w15:chartTrackingRefBased/>
  <w15:docId w15:val="{50FF892D-C94A-467C-86B6-039B1B5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77F63"/>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semiHidden/>
    <w:unhideWhenUsed/>
    <w:qFormat/>
    <w:rsid w:val="00377F63"/>
    <w:pPr>
      <w:keepNext/>
      <w:spacing w:before="100" w:beforeAutospacing="1" w:after="100" w:afterAutospacing="1"/>
      <w:outlineLvl w:val="1"/>
    </w:pPr>
    <w:rPr>
      <w:b/>
      <w:bCs/>
      <w:sz w:val="36"/>
      <w:szCs w:val="36"/>
    </w:rPr>
  </w:style>
  <w:style w:type="paragraph" w:styleId="Nagwek3">
    <w:name w:val="heading 3"/>
    <w:basedOn w:val="Normalny"/>
    <w:link w:val="Nagwek3Znak"/>
    <w:semiHidden/>
    <w:unhideWhenUsed/>
    <w:qFormat/>
    <w:rsid w:val="00377F63"/>
    <w:pPr>
      <w:keepNext/>
      <w:spacing w:before="100" w:beforeAutospacing="1" w:after="100" w:afterAutospacing="1"/>
      <w:jc w:val="center"/>
      <w:outlineLvl w:val="2"/>
    </w:pPr>
    <w:rPr>
      <w:b/>
      <w:bCs/>
      <w:sz w:val="27"/>
      <w:szCs w:val="27"/>
    </w:rPr>
  </w:style>
  <w:style w:type="paragraph" w:styleId="Nagwek4">
    <w:name w:val="heading 4"/>
    <w:basedOn w:val="Normalny"/>
    <w:link w:val="Nagwek4Znak"/>
    <w:unhideWhenUsed/>
    <w:qFormat/>
    <w:rsid w:val="00377F63"/>
    <w:pPr>
      <w:keepNext/>
      <w:spacing w:before="100" w:beforeAutospacing="1" w:after="100" w:afterAutospacing="1"/>
      <w:jc w:val="center"/>
      <w:outlineLvl w:val="3"/>
    </w:pPr>
    <w:rPr>
      <w:b/>
      <w:bCs/>
    </w:rPr>
  </w:style>
  <w:style w:type="paragraph" w:styleId="Nagwek5">
    <w:name w:val="heading 5"/>
    <w:basedOn w:val="Normalny"/>
    <w:link w:val="Nagwek5Znak"/>
    <w:unhideWhenUsed/>
    <w:qFormat/>
    <w:rsid w:val="00377F63"/>
    <w:pPr>
      <w:keepNext/>
      <w:spacing w:before="100" w:beforeAutospacing="1" w:after="100" w:afterAutospacing="1"/>
      <w:outlineLvl w:val="4"/>
    </w:pPr>
    <w:rPr>
      <w:b/>
      <w:bCs/>
      <w:sz w:val="20"/>
      <w:szCs w:val="20"/>
      <w:u w:val="single"/>
    </w:rPr>
  </w:style>
  <w:style w:type="paragraph" w:styleId="Nagwek6">
    <w:name w:val="heading 6"/>
    <w:basedOn w:val="Normalny"/>
    <w:link w:val="Nagwek6Znak"/>
    <w:semiHidden/>
    <w:unhideWhenUsed/>
    <w:qFormat/>
    <w:rsid w:val="00377F63"/>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semiHidden/>
    <w:rsid w:val="00377F6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semiHidden/>
    <w:rsid w:val="00377F6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377F6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377F63"/>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semiHidden/>
    <w:rsid w:val="00377F63"/>
    <w:rPr>
      <w:rFonts w:ascii="Times New Roman" w:eastAsia="Times New Roman" w:hAnsi="Times New Roman" w:cs="Times New Roman"/>
      <w:b/>
      <w:bCs/>
      <w:sz w:val="15"/>
      <w:szCs w:val="15"/>
      <w:lang w:eastAsia="pl-PL"/>
    </w:rPr>
  </w:style>
  <w:style w:type="character" w:styleId="Hipercze">
    <w:name w:val="Hyperlink"/>
    <w:semiHidden/>
    <w:unhideWhenUsed/>
    <w:rsid w:val="00377F63"/>
    <w:rPr>
      <w:color w:val="000080"/>
      <w:u w:val="single"/>
    </w:rPr>
  </w:style>
  <w:style w:type="character" w:styleId="UyteHipercze">
    <w:name w:val="FollowedHyperlink"/>
    <w:semiHidden/>
    <w:unhideWhenUsed/>
    <w:rsid w:val="00377F63"/>
    <w:rPr>
      <w:color w:val="800000"/>
      <w:u w:val="single"/>
    </w:rPr>
  </w:style>
  <w:style w:type="paragraph" w:customStyle="1" w:styleId="msonormal0">
    <w:name w:val="msonormal"/>
    <w:basedOn w:val="Normalny"/>
    <w:rsid w:val="00377F63"/>
    <w:pPr>
      <w:spacing w:before="100" w:beforeAutospacing="1" w:after="119"/>
    </w:pPr>
  </w:style>
  <w:style w:type="paragraph" w:styleId="NormalnyWeb">
    <w:name w:val="Normal (Web)"/>
    <w:basedOn w:val="Normalny"/>
    <w:unhideWhenUsed/>
    <w:rsid w:val="00377F63"/>
    <w:pPr>
      <w:spacing w:before="100" w:beforeAutospacing="1" w:after="119"/>
    </w:pPr>
  </w:style>
  <w:style w:type="paragraph" w:styleId="Tekstprzypisudolnego">
    <w:name w:val="footnote text"/>
    <w:basedOn w:val="Normalny"/>
    <w:link w:val="TekstprzypisudolnegoZnak"/>
    <w:semiHidden/>
    <w:unhideWhenUsed/>
    <w:rsid w:val="00377F63"/>
    <w:rPr>
      <w:sz w:val="20"/>
      <w:szCs w:val="20"/>
    </w:rPr>
  </w:style>
  <w:style w:type="character" w:customStyle="1" w:styleId="TekstprzypisudolnegoZnak">
    <w:name w:val="Tekst przypisu dolnego Znak"/>
    <w:basedOn w:val="Domylnaczcionkaakapitu"/>
    <w:link w:val="Tekstprzypisudolnego"/>
    <w:semiHidden/>
    <w:rsid w:val="00377F6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7F63"/>
    <w:rPr>
      <w:sz w:val="20"/>
      <w:szCs w:val="20"/>
    </w:rPr>
  </w:style>
  <w:style w:type="character" w:customStyle="1" w:styleId="TekstkomentarzaZnak">
    <w:name w:val="Tekst komentarza Znak"/>
    <w:basedOn w:val="Domylnaczcionkaakapitu"/>
    <w:link w:val="Tekstkomentarza"/>
    <w:semiHidden/>
    <w:rsid w:val="00377F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7F63"/>
    <w:pPr>
      <w:tabs>
        <w:tab w:val="center" w:pos="4536"/>
        <w:tab w:val="right" w:pos="9072"/>
      </w:tabs>
    </w:pPr>
  </w:style>
  <w:style w:type="character" w:customStyle="1" w:styleId="StopkaZnak">
    <w:name w:val="Stopka Znak"/>
    <w:basedOn w:val="Domylnaczcionkaakapitu"/>
    <w:link w:val="Stopka"/>
    <w:uiPriority w:val="99"/>
    <w:rsid w:val="00377F6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377F63"/>
    <w:rPr>
      <w:b/>
      <w:bCs/>
    </w:rPr>
  </w:style>
  <w:style w:type="character" w:customStyle="1" w:styleId="TematkomentarzaZnak">
    <w:name w:val="Temat komentarza Znak"/>
    <w:basedOn w:val="TekstkomentarzaZnak"/>
    <w:link w:val="Tematkomentarza"/>
    <w:semiHidden/>
    <w:rsid w:val="00377F6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7F63"/>
    <w:rPr>
      <w:rFonts w:ascii="Tahoma" w:hAnsi="Tahoma" w:cs="Tahoma"/>
      <w:sz w:val="16"/>
      <w:szCs w:val="16"/>
    </w:rPr>
  </w:style>
  <w:style w:type="character" w:customStyle="1" w:styleId="TekstdymkaZnak">
    <w:name w:val="Tekst dymka Znak"/>
    <w:basedOn w:val="Domylnaczcionkaakapitu"/>
    <w:link w:val="Tekstdymka"/>
    <w:semiHidden/>
    <w:rsid w:val="00377F63"/>
    <w:rPr>
      <w:rFonts w:ascii="Tahoma" w:eastAsia="Times New Roman" w:hAnsi="Tahoma" w:cs="Tahoma"/>
      <w:sz w:val="16"/>
      <w:szCs w:val="16"/>
      <w:lang w:eastAsia="pl-PL"/>
    </w:rPr>
  </w:style>
  <w:style w:type="paragraph" w:customStyle="1" w:styleId="ZnakZnakZnakZnak">
    <w:name w:val="Znak Znak Znak Znak"/>
    <w:basedOn w:val="Normalny"/>
    <w:rsid w:val="00377F63"/>
  </w:style>
  <w:style w:type="character" w:styleId="Odwoanieprzypisudolnego">
    <w:name w:val="footnote reference"/>
    <w:semiHidden/>
    <w:unhideWhenUsed/>
    <w:rsid w:val="00377F63"/>
    <w:rPr>
      <w:vertAlign w:val="superscript"/>
    </w:rPr>
  </w:style>
  <w:style w:type="character" w:styleId="Odwoaniedokomentarza">
    <w:name w:val="annotation reference"/>
    <w:semiHidden/>
    <w:unhideWhenUsed/>
    <w:rsid w:val="00377F63"/>
    <w:rPr>
      <w:sz w:val="16"/>
      <w:szCs w:val="16"/>
    </w:rPr>
  </w:style>
  <w:style w:type="table" w:styleId="Tabela-Siatka">
    <w:name w:val="Table Grid"/>
    <w:basedOn w:val="Standardowy"/>
    <w:uiPriority w:val="39"/>
    <w:rsid w:val="004A3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C63"/>
    <w:pPr>
      <w:tabs>
        <w:tab w:val="center" w:pos="4536"/>
        <w:tab w:val="right" w:pos="9072"/>
      </w:tabs>
    </w:pPr>
  </w:style>
  <w:style w:type="character" w:customStyle="1" w:styleId="NagwekZnak">
    <w:name w:val="Nagłówek Znak"/>
    <w:basedOn w:val="Domylnaczcionkaakapitu"/>
    <w:link w:val="Nagwek"/>
    <w:uiPriority w:val="99"/>
    <w:rsid w:val="00A77C6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B57C9"/>
    <w:rPr>
      <w:sz w:val="20"/>
      <w:szCs w:val="20"/>
    </w:rPr>
  </w:style>
  <w:style w:type="character" w:customStyle="1" w:styleId="TekstprzypisukocowegoZnak">
    <w:name w:val="Tekst przypisu końcowego Znak"/>
    <w:basedOn w:val="Domylnaczcionkaakapitu"/>
    <w:link w:val="Tekstprzypisukocowego"/>
    <w:uiPriority w:val="99"/>
    <w:semiHidden/>
    <w:rsid w:val="007B5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57C9"/>
    <w:rPr>
      <w:vertAlign w:val="superscript"/>
    </w:rPr>
  </w:style>
  <w:style w:type="paragraph" w:customStyle="1" w:styleId="v1msonormal">
    <w:name w:val="v1msonormal"/>
    <w:basedOn w:val="Normalny"/>
    <w:rsid w:val="0090712B"/>
    <w:pPr>
      <w:spacing w:before="100" w:beforeAutospacing="1" w:after="100" w:afterAutospacing="1"/>
    </w:pPr>
  </w:style>
  <w:style w:type="paragraph" w:styleId="Akapitzlist">
    <w:name w:val="List Paragraph"/>
    <w:basedOn w:val="Normalny"/>
    <w:uiPriority w:val="34"/>
    <w:qFormat/>
    <w:rsid w:val="00437FC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068450">
      <w:bodyDiv w:val="1"/>
      <w:marLeft w:val="0"/>
      <w:marRight w:val="0"/>
      <w:marTop w:val="0"/>
      <w:marBottom w:val="0"/>
      <w:divBdr>
        <w:top w:val="none" w:sz="0" w:space="0" w:color="auto"/>
        <w:left w:val="none" w:sz="0" w:space="0" w:color="auto"/>
        <w:bottom w:val="none" w:sz="0" w:space="0" w:color="auto"/>
        <w:right w:val="none" w:sz="0" w:space="0" w:color="auto"/>
      </w:divBdr>
    </w:div>
    <w:div w:id="6182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EB26-B47C-4AEB-9AAD-82E9078E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231</Pages>
  <Words>33853</Words>
  <Characters>203119</Characters>
  <Application>Microsoft Office Word</Application>
  <DocSecurity>0</DocSecurity>
  <Lines>1692</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Marcin Jesionek</cp:lastModifiedBy>
  <cp:revision>13</cp:revision>
  <cp:lastPrinted>2024-05-16T08:45:00Z</cp:lastPrinted>
  <dcterms:created xsi:type="dcterms:W3CDTF">2024-03-07T09:21:00Z</dcterms:created>
  <dcterms:modified xsi:type="dcterms:W3CDTF">2024-05-16T08:47:00Z</dcterms:modified>
</cp:coreProperties>
</file>